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7AEC" w14:textId="77777777" w:rsidR="00634A7D" w:rsidRDefault="00634A7D">
      <w:pPr>
        <w:tabs>
          <w:tab w:val="left" w:pos="5626"/>
        </w:tabs>
        <w:rPr>
          <w:rFonts w:ascii="Times New Roman" w:eastAsia="Times New Roman" w:hAnsi="Times New Roman" w:cs="Times New Roman"/>
        </w:rPr>
      </w:pPr>
    </w:p>
    <w:p w14:paraId="5D1F7AED" w14:textId="77777777" w:rsidR="00634A7D" w:rsidRDefault="009C61F6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Frau </w:t>
      </w:r>
    </w:p>
    <w:p w14:paraId="5D1F7AEE" w14:textId="77777777" w:rsidR="00634A7D" w:rsidRDefault="009C61F6">
      <w:pPr>
        <w:tabs>
          <w:tab w:val="left" w:pos="5626"/>
        </w:tabs>
        <w:ind w:right="-11468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Alexandra PRIMETZHOFER</w:t>
      </w:r>
    </w:p>
    <w:p w14:paraId="5D1F7AEF" w14:textId="77777777" w:rsidR="00634A7D" w:rsidRDefault="009C61F6">
      <w:pPr>
        <w:tabs>
          <w:tab w:val="left" w:pos="5626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Erzherzog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Rainergasse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5-7 Haus 1 </w:t>
      </w:r>
    </w:p>
    <w:p w14:paraId="5D1F7AF0" w14:textId="77777777" w:rsidR="00634A7D" w:rsidRDefault="009C61F6">
      <w:pPr>
        <w:tabs>
          <w:tab w:val="left" w:pos="5626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3400 KLOSTERNEUBURG</w:t>
      </w:r>
    </w:p>
    <w:p w14:paraId="5D1F7AF1" w14:textId="77777777" w:rsidR="001F7C4B" w:rsidRDefault="001F7C4B">
      <w:pPr>
        <w:tabs>
          <w:tab w:val="left" w:pos="5626"/>
        </w:tabs>
        <w:rPr>
          <w:rFonts w:ascii="Tahoma" w:eastAsia="Tahoma" w:hAnsi="Tahoma" w:cs="Tahoma"/>
          <w:color w:val="000000"/>
          <w:sz w:val="22"/>
          <w:szCs w:val="22"/>
        </w:rPr>
      </w:pPr>
    </w:p>
    <w:p w14:paraId="5D1F7AF2" w14:textId="77777777" w:rsidR="001F7C4B" w:rsidRDefault="001F7C4B">
      <w:pPr>
        <w:tabs>
          <w:tab w:val="left" w:pos="5626"/>
        </w:tabs>
        <w:rPr>
          <w:rFonts w:ascii="Tahoma" w:eastAsia="Tahoma" w:hAnsi="Tahoma" w:cs="Tahoma"/>
          <w:color w:val="000000"/>
          <w:sz w:val="22"/>
          <w:szCs w:val="22"/>
        </w:rPr>
      </w:pPr>
    </w:p>
    <w:p w14:paraId="5D1F7AF3" w14:textId="77777777" w:rsidR="001F7C4B" w:rsidRDefault="001F7C4B">
      <w:pPr>
        <w:tabs>
          <w:tab w:val="left" w:pos="5626"/>
        </w:tabs>
        <w:rPr>
          <w:rFonts w:ascii="Tahoma" w:eastAsia="Tahoma" w:hAnsi="Tahoma" w:cs="Tahoma"/>
          <w:color w:val="000000"/>
          <w:sz w:val="22"/>
          <w:szCs w:val="22"/>
        </w:rPr>
      </w:pPr>
    </w:p>
    <w:p w14:paraId="5D1F7AF4" w14:textId="77777777" w:rsidR="001F7C4B" w:rsidRDefault="001F7C4B">
      <w:pPr>
        <w:tabs>
          <w:tab w:val="left" w:pos="5626"/>
        </w:tabs>
        <w:rPr>
          <w:rFonts w:ascii="Tahoma" w:eastAsia="Tahoma" w:hAnsi="Tahoma" w:cs="Tahoma"/>
          <w:color w:val="000000"/>
          <w:sz w:val="22"/>
          <w:szCs w:val="22"/>
        </w:rPr>
      </w:pPr>
    </w:p>
    <w:p w14:paraId="5D1F7AF5" w14:textId="77777777" w:rsidR="00634A7D" w:rsidRDefault="009C61F6">
      <w:pPr>
        <w:tabs>
          <w:tab w:val="left" w:pos="5626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Kunden Tel.-Nr.: 0699 11765138</w:t>
      </w:r>
      <w:r>
        <w:rPr>
          <w:rFonts w:ascii="Times New Roman" w:eastAsia="Times New Roman" w:hAnsi="Times New Roman" w:cs="Times New Roman"/>
        </w:rPr>
        <w:br/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ab/>
      </w:r>
      <w:r w:rsidRPr="001F7C4B">
        <w:rPr>
          <w:rFonts w:ascii="Tahoma" w:eastAsia="Tahoma" w:hAnsi="Tahoma" w:cs="Tahoma"/>
          <w:b/>
          <w:color w:val="000000"/>
          <w:sz w:val="28"/>
          <w:szCs w:val="28"/>
          <w:u w:val="single"/>
        </w:rPr>
        <w:t>Auftragsnummer: 20203068</w:t>
      </w:r>
    </w:p>
    <w:p w14:paraId="5D1F7AF6" w14:textId="77777777" w:rsidR="00634A7D" w:rsidRDefault="009C61F6">
      <w:pPr>
        <w:tabs>
          <w:tab w:val="left" w:pos="5626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Aussendienst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: Rudolf </w:t>
      </w: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</w:rPr>
        <w:t>Reiterer</w:t>
      </w:r>
      <w:proofErr w:type="spellEnd"/>
    </w:p>
    <w:p w14:paraId="5D1F7AF7" w14:textId="77777777" w:rsidR="00634A7D" w:rsidRDefault="009C61F6">
      <w:pPr>
        <w:tabs>
          <w:tab w:val="left" w:pos="5626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ab/>
        <w:t>Telefon-Nr.: 0664/4589280</w:t>
      </w:r>
    </w:p>
    <w:p w14:paraId="5D1F7AF8" w14:textId="77777777" w:rsidR="00634A7D" w:rsidRDefault="00634A7D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5D1F7AF9" w14:textId="77777777" w:rsidR="00634A7D" w:rsidRDefault="009C61F6">
      <w:pPr>
        <w:tabs>
          <w:tab w:val="left" w:pos="5627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>Datum: 04.06.2020</w:t>
      </w:r>
    </w:p>
    <w:p w14:paraId="5D1F7AFA" w14:textId="77777777" w:rsidR="00634A7D" w:rsidRDefault="00634A7D">
      <w:pPr>
        <w:rPr>
          <w:rFonts w:ascii="Times New Roman" w:eastAsia="Times New Roman" w:hAnsi="Times New Roman" w:cs="Times New Roman"/>
        </w:rPr>
      </w:pPr>
    </w:p>
    <w:p w14:paraId="5D1F7AFB" w14:textId="77777777" w:rsidR="00634A7D" w:rsidRDefault="00634A7D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5D1F7AFC" w14:textId="77777777" w:rsidR="00634A7D" w:rsidRPr="001F7C4B" w:rsidRDefault="009C61F6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Sehr geehrte Frau Alexandra PRIMETZHOFER!</w:t>
      </w:r>
    </w:p>
    <w:p w14:paraId="5D1F7AFD" w14:textId="77777777" w:rsidR="00634A7D" w:rsidRDefault="00634A7D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5D1F7AFE" w14:textId="77777777" w:rsidR="00634A7D" w:rsidRDefault="009C61F6">
      <w:pPr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Wir gratulieren Ihnen und</w:t>
      </w:r>
      <w:r w:rsidR="001F7C4B">
        <w:rPr>
          <w:rFonts w:ascii="Tahoma" w:eastAsia="Tahoma" w:hAnsi="Tahoma" w:cs="Tahoma"/>
          <w:color w:val="000000"/>
          <w:sz w:val="22"/>
          <w:szCs w:val="22"/>
        </w:rPr>
        <w:t xml:space="preserve"> freuen uns, dass Sie sich für </w:t>
      </w:r>
      <w:proofErr w:type="spellStart"/>
      <w:proofErr w:type="gramStart"/>
      <w:r w:rsidR="001F7C4B">
        <w:rPr>
          <w:rFonts w:ascii="Tahoma" w:eastAsia="Tahoma" w:hAnsi="Tahoma" w:cs="Tahoma"/>
          <w:b/>
          <w:color w:val="000000"/>
          <w:sz w:val="22"/>
          <w:szCs w:val="22"/>
        </w:rPr>
        <w:t>Schlotterer</w:t>
      </w:r>
      <w:proofErr w:type="spellEnd"/>
      <w:r w:rsidR="001F7C4B">
        <w:rPr>
          <w:rFonts w:ascii="Tahoma" w:eastAsia="Tahoma" w:hAnsi="Tahoma" w:cs="Tahoma"/>
          <w:b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entschieden</w:t>
      </w:r>
      <w:proofErr w:type="gramEnd"/>
      <w:r>
        <w:rPr>
          <w:rFonts w:ascii="Tahoma" w:eastAsia="Tahoma" w:hAnsi="Tahoma" w:cs="Tahoma"/>
          <w:color w:val="000000"/>
          <w:sz w:val="22"/>
          <w:szCs w:val="22"/>
        </w:rPr>
        <w:t xml:space="preserve"> haben. Gerne bestätigen wir Ihre Bestellung gemäß unseren Verkaufs- und Lieferbedingungen.</w:t>
      </w:r>
    </w:p>
    <w:p w14:paraId="5D1F7AFF" w14:textId="77777777" w:rsidR="00634A7D" w:rsidRDefault="00634A7D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5D1F7B00" w14:textId="77777777" w:rsidR="00634A7D" w:rsidRDefault="009C61F6">
      <w:pPr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Wir ersuchen Sie unsere Angaben auf Richtigkeit zu prüfen und uns Fehler sofort mitzuteilen.</w:t>
      </w:r>
    </w:p>
    <w:p w14:paraId="5D1F7B01" w14:textId="77777777" w:rsidR="00634A7D" w:rsidRDefault="00634A7D">
      <w:pPr>
        <w:rPr>
          <w:rFonts w:ascii="Times New Roman" w:eastAsia="Times New Roman" w:hAnsi="Times New Roman" w:cs="Times New Roman"/>
        </w:rPr>
      </w:pPr>
    </w:p>
    <w:p w14:paraId="5D1F7B02" w14:textId="77777777" w:rsidR="00634A7D" w:rsidRDefault="009C61F6">
      <w:pPr>
        <w:tabs>
          <w:tab w:val="right" w:pos="2315"/>
          <w:tab w:val="left" w:pos="3168"/>
          <w:tab w:val="right" w:pos="8438"/>
          <w:tab w:val="right" w:pos="10025"/>
        </w:tabs>
        <w:ind w:right="-7796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Pos.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Menge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Bezeichnung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Einzelpreis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Gesamtpreis</w:t>
      </w:r>
    </w:p>
    <w:p w14:paraId="5D1F7B03" w14:textId="77777777" w:rsidR="00634A7D" w:rsidRDefault="009C61F6">
      <w:pPr>
        <w:tabs>
          <w:tab w:val="right" w:pos="8438"/>
          <w:tab w:val="right" w:pos="10025"/>
        </w:tabs>
        <w:ind w:right="-6946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EUR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EUR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14:paraId="5D1F7B04" w14:textId="77777777" w:rsidR="00634A7D" w:rsidRDefault="009C61F6">
      <w:pPr>
        <w:rPr>
          <w:rFonts w:ascii="Tahoma" w:eastAsia="Tahoma" w:hAnsi="Tahoma" w:cs="Tahoma"/>
          <w:color w:val="000000"/>
          <w:sz w:val="12"/>
          <w:szCs w:val="12"/>
        </w:rPr>
      </w:pPr>
      <w:r>
        <w:rPr>
          <w:rFonts w:ascii="Tahoma" w:eastAsia="Tahoma" w:hAnsi="Tahoma" w:cs="Tahoma"/>
          <w:color w:val="000000"/>
          <w:sz w:val="12"/>
          <w:szCs w:val="12"/>
        </w:rPr>
        <w:t>________________________________________________________________________________________________________________________________________________________</w:t>
      </w:r>
    </w:p>
    <w:tbl>
      <w:tblPr>
        <w:tblW w:w="1020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247"/>
        <w:gridCol w:w="1020"/>
        <w:gridCol w:w="907"/>
        <w:gridCol w:w="3855"/>
        <w:gridCol w:w="1587"/>
        <w:gridCol w:w="1587"/>
      </w:tblGrid>
      <w:tr w:rsidR="00634A7D" w14:paraId="5D1F7B0B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05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  SZ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06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07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Stk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08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Voro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 xml:space="preserve"> Sicht 1teilig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09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365,72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0A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731,44</w:t>
            </w:r>
          </w:p>
        </w:tc>
      </w:tr>
    </w:tbl>
    <w:p w14:paraId="5D1F7B0C" w14:textId="77777777" w:rsidR="00634A7D" w:rsidRDefault="009C61F6">
      <w:pPr>
        <w:tabs>
          <w:tab w:val="left" w:pos="3168"/>
          <w:tab w:val="left" w:pos="4524"/>
          <w:tab w:val="left" w:pos="5885"/>
          <w:tab w:val="left" w:pos="7245"/>
        </w:tabs>
        <w:ind w:right="-3243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Breite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1.310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Höhe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1.280</w:t>
      </w:r>
    </w:p>
    <w:tbl>
      <w:tblPr>
        <w:tblW w:w="1020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175"/>
        <w:gridCol w:w="7030"/>
      </w:tblGrid>
      <w:tr w:rsidR="00634A7D" w14:paraId="5D1F7B10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0D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1F7BDB" wp14:editId="5D1F7BDC">
                  <wp:extent cx="1954530" cy="195453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0E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Bestellmaß Breite/Höhe: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1310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x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1280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Summe gesamt Element: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1310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Führungsschienensystem: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 64 / KD53V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Panzer Profil und 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37/8 Alu naturell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Antrieb T1: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Schwenkwickler mit Gurt weiß links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Art/-Größe: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141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außen: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Endstab</w:t>
            </w:r>
            <w:proofErr w:type="spell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Insektenschutz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 teilig</w:t>
            </w:r>
            <w:proofErr w:type="gram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Bohrung: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von vorne (13,5mm)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0F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>1 teilig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 xml:space="preserve"> im Teil 1 Rollladen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X-Maß: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50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lastRenderedPageBreak/>
              <w:t xml:space="preserve">Griffleistenfarbe: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Bürste zum Stock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Bürste nach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keine Bürste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Rollo Verkürzung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</w:p>
        </w:tc>
      </w:tr>
    </w:tbl>
    <w:p w14:paraId="5D1F7B11" w14:textId="77777777" w:rsidR="00634A7D" w:rsidRDefault="00634A7D">
      <w:pPr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W w:w="1020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247"/>
        <w:gridCol w:w="1020"/>
        <w:gridCol w:w="907"/>
        <w:gridCol w:w="3855"/>
        <w:gridCol w:w="1587"/>
        <w:gridCol w:w="1587"/>
      </w:tblGrid>
      <w:tr w:rsidR="00634A7D" w14:paraId="5D1F7B18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12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2  BAD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13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14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Stk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15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Voro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 xml:space="preserve"> Sicht 1teilig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16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352,22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17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352,22</w:t>
            </w:r>
          </w:p>
        </w:tc>
      </w:tr>
    </w:tbl>
    <w:p w14:paraId="5D1F7B19" w14:textId="77777777" w:rsidR="00634A7D" w:rsidRDefault="009C61F6">
      <w:pPr>
        <w:tabs>
          <w:tab w:val="left" w:pos="3168"/>
          <w:tab w:val="left" w:pos="4524"/>
          <w:tab w:val="left" w:pos="5885"/>
          <w:tab w:val="left" w:pos="7245"/>
        </w:tabs>
        <w:ind w:right="-3243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Breite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810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Höhe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1.608</w:t>
      </w:r>
    </w:p>
    <w:tbl>
      <w:tblPr>
        <w:tblW w:w="1020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175"/>
        <w:gridCol w:w="7030"/>
      </w:tblGrid>
      <w:tr w:rsidR="00634A7D" w14:paraId="5D1F7B1D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1A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1F7BDD" wp14:editId="5D1F7BDE">
                  <wp:extent cx="1954530" cy="195453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1B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Bestellmaß Breite/Höhe: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810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x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1608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Summe gesamt Element: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810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Führungsschienensystem: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 64 / KD53V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Panzer Profil und 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37/8 Alu naturell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Antrieb T1: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Schwenkwickler mit Gurt weiß links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Art/-Größe: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141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außen: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Endstab</w:t>
            </w:r>
            <w:proofErr w:type="spell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Insektenschutz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 teilig</w:t>
            </w:r>
            <w:proofErr w:type="gram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Bohrung: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von vorne (13,5mm)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1C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>1 teilig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 xml:space="preserve"> im Teil 1 Rollladen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X-Maß: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50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Griffleistenfarbe: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Bürste zum Stock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Bürste nach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keine Bürste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Rollo Verkürzung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</w:p>
        </w:tc>
      </w:tr>
    </w:tbl>
    <w:p w14:paraId="5D1F7B1E" w14:textId="77777777" w:rsidR="00634A7D" w:rsidRDefault="00634A7D">
      <w:pPr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W w:w="1020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247"/>
        <w:gridCol w:w="1020"/>
        <w:gridCol w:w="907"/>
        <w:gridCol w:w="3855"/>
        <w:gridCol w:w="1587"/>
        <w:gridCol w:w="1587"/>
      </w:tblGrid>
      <w:tr w:rsidR="00634A7D" w14:paraId="5D1F7B25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1F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3 DG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0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1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Stk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2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Voro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 xml:space="preserve"> Sicht 1teilig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3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463,22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4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463,22</w:t>
            </w:r>
          </w:p>
        </w:tc>
      </w:tr>
    </w:tbl>
    <w:p w14:paraId="5D1F7B26" w14:textId="77777777" w:rsidR="00634A7D" w:rsidRDefault="009C61F6">
      <w:pPr>
        <w:tabs>
          <w:tab w:val="left" w:pos="3168"/>
          <w:tab w:val="left" w:pos="4524"/>
          <w:tab w:val="left" w:pos="5885"/>
          <w:tab w:val="left" w:pos="7245"/>
        </w:tabs>
        <w:ind w:right="-3243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Breite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1.010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Höhe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2.385</w:t>
      </w:r>
    </w:p>
    <w:tbl>
      <w:tblPr>
        <w:tblW w:w="1020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175"/>
        <w:gridCol w:w="7030"/>
      </w:tblGrid>
      <w:tr w:rsidR="00634A7D" w14:paraId="5D1F7B2A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7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1F7BDF" wp14:editId="5D1F7BE0">
                  <wp:extent cx="1954530" cy="195453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8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Bestellmaß Breite/Höhe: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1010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x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2385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Summe gesamt Element: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1010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Führungsschienensystem: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 64 / KD53V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Panzer Profil und 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37/8 Alu naturell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Antrieb T1: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Schwenkwickler mit Gurt weiß links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Art/-Größe: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171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außen: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Endstab</w:t>
            </w:r>
            <w:proofErr w:type="spell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Insektenschutz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 teilig</w:t>
            </w:r>
            <w:proofErr w:type="gram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Bohrung: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von vorne (13,5mm)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29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lastRenderedPageBreak/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>1 teilig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 xml:space="preserve"> im Teil 1 Rollladen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X-Maß: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50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Griffleistenfarbe: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Bürste zum Stock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Bürste nach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keine Bürste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Rollo Verkürzung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</w:p>
        </w:tc>
      </w:tr>
    </w:tbl>
    <w:p w14:paraId="5D1F7B2B" w14:textId="77777777" w:rsidR="00634A7D" w:rsidRDefault="00634A7D">
      <w:pPr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W w:w="1020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247"/>
        <w:gridCol w:w="1020"/>
        <w:gridCol w:w="907"/>
        <w:gridCol w:w="3855"/>
        <w:gridCol w:w="1587"/>
        <w:gridCol w:w="1587"/>
      </w:tblGrid>
      <w:tr w:rsidR="00634A7D" w14:paraId="5D1F7B32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C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4  KZ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D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E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Stk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2F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Voro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 xml:space="preserve"> Sicht 1teilig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30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704,42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31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704,42</w:t>
            </w:r>
          </w:p>
        </w:tc>
      </w:tr>
    </w:tbl>
    <w:p w14:paraId="5D1F7B33" w14:textId="77777777" w:rsidR="00634A7D" w:rsidRDefault="009C61F6">
      <w:pPr>
        <w:tabs>
          <w:tab w:val="left" w:pos="3168"/>
          <w:tab w:val="left" w:pos="4524"/>
          <w:tab w:val="left" w:pos="5885"/>
          <w:tab w:val="left" w:pos="7245"/>
        </w:tabs>
        <w:ind w:right="-3243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Breite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1.010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Höhe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2.4</w:t>
      </w:r>
      <w:r w:rsidR="001F7C4B">
        <w:rPr>
          <w:rFonts w:ascii="Tahoma" w:eastAsia="Tahoma" w:hAnsi="Tahoma" w:cs="Tahoma"/>
          <w:color w:val="000000"/>
          <w:sz w:val="22"/>
          <w:szCs w:val="22"/>
        </w:rPr>
        <w:t>4</w:t>
      </w:r>
      <w:r>
        <w:rPr>
          <w:rFonts w:ascii="Tahoma" w:eastAsia="Tahoma" w:hAnsi="Tahoma" w:cs="Tahoma"/>
          <w:color w:val="000000"/>
          <w:sz w:val="22"/>
          <w:szCs w:val="22"/>
        </w:rPr>
        <w:t>0</w:t>
      </w:r>
    </w:p>
    <w:tbl>
      <w:tblPr>
        <w:tblW w:w="1020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175"/>
        <w:gridCol w:w="7030"/>
      </w:tblGrid>
      <w:tr w:rsidR="00634A7D" w14:paraId="5D1F7B38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34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1F7BE1" wp14:editId="5D1F7BE2">
                  <wp:extent cx="1954530" cy="195453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35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Bestellmaß Breite/Höhe: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1010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x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24</w:t>
            </w:r>
            <w:r w:rsidR="001F7C4B"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4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Summe gesamt Element: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1010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Führungsschienensystem: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 64 / KD53V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Panzer Profil und 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37/8 Alu naturell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Antrieb T1: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Funkempfänger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Elero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Motor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RolTop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rechts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Art/-Größe: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171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außen: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Endstab</w:t>
            </w:r>
            <w:proofErr w:type="spell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Kabelaustritt Feld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hinten seitlich oben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Motorkabellänge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5,0 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36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Insektenschutz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 teilig</w:t>
            </w:r>
            <w:proofErr w:type="gram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Bohrung: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von vorne (13,5mm)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37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>1 teilig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 xml:space="preserve"> im Teil 1 Rollladen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X-Maß: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1040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Griffleistenfarbe: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Bürste zum Stock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Bürste nach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keine Bürste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Rollo Verkürzung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</w:p>
        </w:tc>
      </w:tr>
    </w:tbl>
    <w:p w14:paraId="5D1F7B39" w14:textId="77777777" w:rsidR="00634A7D" w:rsidRDefault="00634A7D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3A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3B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3C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3D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3E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3F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0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1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2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3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4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5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6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7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8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9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A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B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4C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W w:w="1020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247"/>
        <w:gridCol w:w="1020"/>
        <w:gridCol w:w="907"/>
        <w:gridCol w:w="3855"/>
        <w:gridCol w:w="1587"/>
        <w:gridCol w:w="1587"/>
      </w:tblGrid>
      <w:tr w:rsidR="00634A7D" w14:paraId="5D1F7B53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4D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5  KELLER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4E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4F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Stk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50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Voro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 xml:space="preserve"> Sicht 1teilig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51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851,93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52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851,93</w:t>
            </w:r>
          </w:p>
        </w:tc>
      </w:tr>
    </w:tbl>
    <w:p w14:paraId="5D1F7B54" w14:textId="77777777" w:rsidR="00634A7D" w:rsidRDefault="009C61F6">
      <w:pPr>
        <w:tabs>
          <w:tab w:val="left" w:pos="3168"/>
          <w:tab w:val="left" w:pos="4524"/>
          <w:tab w:val="left" w:pos="5885"/>
          <w:tab w:val="left" w:pos="7245"/>
        </w:tabs>
        <w:ind w:right="-3243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Breite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2.010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Höhe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2.410</w:t>
      </w:r>
    </w:p>
    <w:tbl>
      <w:tblPr>
        <w:tblW w:w="1020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175"/>
        <w:gridCol w:w="7030"/>
      </w:tblGrid>
      <w:tr w:rsidR="00634A7D" w14:paraId="5D1F7B59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55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1F7BE3" wp14:editId="5D1F7BE4">
                  <wp:extent cx="1954530" cy="195453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56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Bestellmaß Breite/Höhe: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x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2410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Summe gesamt Element: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Führungsschienensystem: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SE 39 KF / KF53V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Panzer Profil und 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37/8 Alu naturell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Antrieb T1: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Funkempfänger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Elero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Motor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RolTop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rechts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Art/-Größe: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171 Kasten geschlossen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außen: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Endstab</w:t>
            </w:r>
            <w:proofErr w:type="spell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innen geschlossen: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Kabelaustritt Feld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hinten seitlich oben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Motorkabellänge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5,0 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57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Insektenschutz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kombinierter Schieberahmen mit Einfachlaufschiene 1 flügelig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Bohrung: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von vorne (13,5mm)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58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>kombinierter Schieberahmen mit Einfachlaufschiene 1 flügelig im Teil 1 Rollladen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Modell A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Montageart: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Laufschiene mit einer Führungsebene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Stoßdichtung außen: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ohne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Flügelfarbe: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Laufschienenfarbe: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Griffseite: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rechts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Griffposition für: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Tür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Sprossenbearbeitung: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 x waagrecht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Flügelteilung: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ein Flügel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Teilungsmaß von FS-Außenkante bis Flügelaußenkante: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1005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Maß X (Flügelverkürzung auf Führung):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25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Versatz links , Flügel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18 mm,(25mm Bürste)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</w:p>
        </w:tc>
      </w:tr>
    </w:tbl>
    <w:p w14:paraId="5D1F7B5A" w14:textId="77777777" w:rsidR="00634A7D" w:rsidRDefault="00634A7D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5B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5C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5D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5E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5F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0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1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2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3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4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5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6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7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8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9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A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B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C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D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E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p w14:paraId="5D1F7B6F" w14:textId="77777777" w:rsidR="001F7C4B" w:rsidRDefault="001F7C4B">
      <w:pPr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W w:w="1020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247"/>
        <w:gridCol w:w="1020"/>
        <w:gridCol w:w="907"/>
        <w:gridCol w:w="3855"/>
        <w:gridCol w:w="1587"/>
        <w:gridCol w:w="1587"/>
      </w:tblGrid>
      <w:tr w:rsidR="00634A7D" w14:paraId="5D1F7B76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70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6  WZ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71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72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Stk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73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Voro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 xml:space="preserve"> Sicht 1teilig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74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825,89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75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825,89</w:t>
            </w:r>
          </w:p>
        </w:tc>
      </w:tr>
    </w:tbl>
    <w:p w14:paraId="5D1F7B77" w14:textId="77777777" w:rsidR="00634A7D" w:rsidRDefault="009C61F6">
      <w:pPr>
        <w:tabs>
          <w:tab w:val="left" w:pos="3168"/>
          <w:tab w:val="left" w:pos="4524"/>
          <w:tab w:val="left" w:pos="5885"/>
          <w:tab w:val="left" w:pos="7245"/>
        </w:tabs>
        <w:ind w:right="-3243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Breite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2.015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Höhe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2.400</w:t>
      </w:r>
    </w:p>
    <w:tbl>
      <w:tblPr>
        <w:tblW w:w="1020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175"/>
        <w:gridCol w:w="7030"/>
      </w:tblGrid>
      <w:tr w:rsidR="00634A7D" w14:paraId="5D1F7B86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78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1F7BE5" wp14:editId="5D1F7BE6">
                  <wp:extent cx="1954530" cy="195453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79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Bestellmaß Breite/Höhe: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2015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x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2400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Summe gesamt Element: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2015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Führungsschienensystem: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SE 39 KF / KF53V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Panzer Profil und 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37/8 Alu naturell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Antrieb T1: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Funkempfänger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Elero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Motor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RolTop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rechts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Art/-Größe: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171 Kasten geschlossen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außen: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Endstab</w:t>
            </w:r>
            <w:proofErr w:type="spell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innen geschlossen: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Kabelaustritt Feld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hinten seitlich oben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Motorkabellänge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5,0 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7A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Insektenschutz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kombinierter Schieberahmen mit Einfachlaufschiene 1 flügelig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Bohrung: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von vorne (13,5mm)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7B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>kombinierter Schieberahmen mit Einfachlaufschiene 1 flügelig im Teil 1 Rollladen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Modell A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Montageart: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Laufschiene mit einer Führungsebene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Stoßdichtung außen: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ohne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Flügelfarbe: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Laufschienenfarbe: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Griffseite: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links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Griffposition für: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Tür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Sprossenbearbeitung: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 x waagrecht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Flügelteilung: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ein Flügel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Teilungsmaß von FS-Außenkante bis Flügelaußenkante: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1005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Maß X (Flügelverkürzung auf Führung):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15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Versatz rechts, Flügel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18 mm,(25mm Bürste)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</w:p>
          <w:p w14:paraId="5D1F7B7C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7D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7E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7F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80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81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82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83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84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85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</w:tc>
      </w:tr>
    </w:tbl>
    <w:p w14:paraId="5D1F7B87" w14:textId="77777777" w:rsidR="00634A7D" w:rsidRDefault="00634A7D">
      <w:pPr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W w:w="1020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247"/>
        <w:gridCol w:w="1020"/>
        <w:gridCol w:w="907"/>
        <w:gridCol w:w="3855"/>
        <w:gridCol w:w="1587"/>
        <w:gridCol w:w="1587"/>
      </w:tblGrid>
      <w:tr w:rsidR="00634A7D" w14:paraId="5D1F7B8E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88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lastRenderedPageBreak/>
              <w:t>7  KÜ</w:t>
            </w:r>
            <w:proofErr w:type="gram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89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8A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Stk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8B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Voro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 xml:space="preserve"> Sicht 1teilig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8C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561,57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8D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561,57</w:t>
            </w:r>
          </w:p>
        </w:tc>
      </w:tr>
    </w:tbl>
    <w:p w14:paraId="5D1F7B8F" w14:textId="77777777" w:rsidR="00634A7D" w:rsidRDefault="009C61F6">
      <w:pPr>
        <w:tabs>
          <w:tab w:val="left" w:pos="3168"/>
          <w:tab w:val="left" w:pos="4524"/>
          <w:tab w:val="left" w:pos="5885"/>
          <w:tab w:val="left" w:pos="7245"/>
        </w:tabs>
        <w:ind w:right="-3243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Breite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918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Höhe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1.210</w:t>
      </w:r>
    </w:p>
    <w:tbl>
      <w:tblPr>
        <w:tblW w:w="10205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3175"/>
        <w:gridCol w:w="7030"/>
      </w:tblGrid>
      <w:tr w:rsidR="00634A7D" w14:paraId="5D1F7B94" w14:textId="77777777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0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1F7BE7" wp14:editId="5D1F7BE8">
                  <wp:extent cx="1954530" cy="195453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1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Bestellmaß Breite/Höhe: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918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x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1210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Summe gesamt Element: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918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Führungsschienensystem: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S 64 / KD53V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Panzer Profil und 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37/8 Alu naturell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Antrieb T1: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Funkempfänger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Elero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Motor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RolTop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 links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Art/-Größe: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141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 außen: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Endstab</w:t>
            </w:r>
            <w:proofErr w:type="spell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Kabelaustritt Feld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hinten seitlich oben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Motorkabellänge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3,0 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92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Insektenschutz Teil 1: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1 teilig</w:t>
            </w:r>
            <w:proofErr w:type="gramEnd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Bohrung: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von vorne (13,5mm)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</w:p>
          <w:p w14:paraId="5D1F7B93" w14:textId="77777777" w:rsidR="00634A7D" w:rsidRDefault="009C61F6">
            <w:pP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 xml:space="preserve">kombiniertes Rollo </w:t>
            </w:r>
            <w:proofErr w:type="gramStart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>1 teilig</w:t>
            </w:r>
            <w:proofErr w:type="gramEnd"/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  <w:u w:val="single"/>
              </w:rPr>
              <w:t xml:space="preserve"> im Teil 1 Rollladen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X-Maß: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50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Kastenfarbe: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Führungsschienenfarbe: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Griffleistenfarbe: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9016M, Verkehrsweiß matt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Bürste zum Stock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Bürste nach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keine Bürste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  <w:t xml:space="preserve">Rollo Verkürzung unten: </w:t>
            </w:r>
            <w:r>
              <w:rPr>
                <w:rFonts w:ascii="Tahoma" w:eastAsia="Tahoma" w:hAnsi="Tahoma" w:cs="Tahoma"/>
                <w:b/>
                <w:color w:val="000000"/>
                <w:sz w:val="22"/>
                <w:szCs w:val="22"/>
              </w:rPr>
              <w:t>0 mm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br/>
            </w:r>
          </w:p>
        </w:tc>
      </w:tr>
    </w:tbl>
    <w:p w14:paraId="5D1F7B95" w14:textId="77777777" w:rsidR="00634A7D" w:rsidRDefault="00634A7D">
      <w:pPr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W w:w="1020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246"/>
        <w:gridCol w:w="1020"/>
        <w:gridCol w:w="908"/>
        <w:gridCol w:w="3854"/>
        <w:gridCol w:w="1587"/>
        <w:gridCol w:w="1588"/>
      </w:tblGrid>
      <w:tr w:rsidR="00634A7D" w14:paraId="5D1F7B9C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6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7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8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Stk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9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7500027W </w:t>
            </w: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TempoTel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 xml:space="preserve"> 2 10+1 Befehl mit Zeitschaltuhr </w:t>
            </w: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alpinweiss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A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113,25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B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113,25</w:t>
            </w:r>
          </w:p>
        </w:tc>
      </w:tr>
      <w:tr w:rsidR="00634A7D" w14:paraId="5D1F7BA8" w14:textId="77777777">
        <w:tc>
          <w:tcPr>
            <w:tcW w:w="317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D" w14:textId="77777777" w:rsidR="00634A7D" w:rsidRDefault="00634A7D">
            <w:pPr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7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9E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* Display-Handsender</w:t>
            </w:r>
          </w:p>
          <w:p w14:paraId="5D1F7B9F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* 10 Einzelkanäle, 2 Gruppenkanäle + 1 Zentralkanal</w:t>
            </w:r>
          </w:p>
          <w:p w14:paraId="5D1F7BA0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* Status-LED-Anzeige</w:t>
            </w:r>
          </w:p>
          <w:p w14:paraId="5D1F7BA1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* Select-Taste für Hand-/Auto-Umschaltung mit LED-Anzeige und Display-Klartext</w:t>
            </w:r>
          </w:p>
          <w:p w14:paraId="5D1F7BA2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* Beleuchtete Display-Menüführung</w:t>
            </w:r>
          </w:p>
          <w:p w14:paraId="5D1F7BA3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* Komfortable Bedienung und Kanalwahl per Joystick</w:t>
            </w:r>
          </w:p>
          <w:p w14:paraId="5D1F7BA4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* Mehrere Sprachen wählbar</w:t>
            </w:r>
          </w:p>
          <w:p w14:paraId="5D1F7BA5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* Astro- und Urlaubsprogramm; Tages- und Wochenschaltprogramm</w:t>
            </w:r>
          </w:p>
          <w:p w14:paraId="5D1F7BA6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* Handelsübliche Batterien</w:t>
            </w:r>
          </w:p>
          <w:p w14:paraId="5D1F7BA7" w14:textId="77777777" w:rsidR="00634A7D" w:rsidRDefault="00634A7D">
            <w:pPr>
              <w:rPr>
                <w:rFonts w:ascii="Tahoma" w:eastAsia="Tahoma" w:hAnsi="Tahoma" w:cs="Tahoma"/>
                <w:color w:val="000000"/>
              </w:rPr>
            </w:pPr>
          </w:p>
        </w:tc>
      </w:tr>
    </w:tbl>
    <w:p w14:paraId="5D1F7BA9" w14:textId="77777777" w:rsidR="00634A7D" w:rsidRDefault="00634A7D">
      <w:pPr>
        <w:rPr>
          <w:rFonts w:ascii="Tahoma" w:eastAsia="Tahoma" w:hAnsi="Tahoma" w:cs="Tahoma"/>
          <w:color w:val="000000"/>
          <w:sz w:val="12"/>
          <w:szCs w:val="12"/>
        </w:rPr>
      </w:pPr>
    </w:p>
    <w:tbl>
      <w:tblPr>
        <w:tblW w:w="10203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247"/>
        <w:gridCol w:w="1020"/>
        <w:gridCol w:w="907"/>
        <w:gridCol w:w="3855"/>
        <w:gridCol w:w="1587"/>
        <w:gridCol w:w="1587"/>
      </w:tblGrid>
      <w:tr w:rsidR="00634A7D" w14:paraId="5D1F7BB1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AA" w14:textId="77777777" w:rsidR="00634A7D" w:rsidRDefault="009C61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AB" w14:textId="77777777" w:rsidR="00634A7D" w:rsidRDefault="00634A7D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AC" w14:textId="77777777" w:rsidR="00634A7D" w:rsidRDefault="00634A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AD" w14:textId="77777777" w:rsidR="00634A7D" w:rsidRDefault="009C61F6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Fachgerechte </w:t>
            </w: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Rolladenmontage</w:t>
            </w:r>
            <w:proofErr w:type="spellEnd"/>
          </w:p>
          <w:p w14:paraId="5D1F7BAE" w14:textId="77777777" w:rsidR="001F7C4B" w:rsidRDefault="001F7C4B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ahoma" w:eastAsia="Tahoma" w:hAnsi="Tahoma" w:cs="Tahoma"/>
                <w:sz w:val="22"/>
                <w:szCs w:val="22"/>
              </w:rPr>
              <w:t>( inkl.</w:t>
            </w:r>
            <w:proofErr w:type="gramEnd"/>
            <w:r>
              <w:rPr>
                <w:rFonts w:ascii="Tahoma" w:eastAsia="Tahoma" w:hAnsi="Tahoma" w:cs="Tahoma"/>
                <w:sz w:val="22"/>
                <w:szCs w:val="22"/>
              </w:rPr>
              <w:t xml:space="preserve"> Elektr. Anschlüsse )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AF" w14:textId="77777777" w:rsidR="00634A7D" w:rsidRDefault="00634A7D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B0" w14:textId="77777777" w:rsidR="00634A7D" w:rsidRDefault="009C61F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ahoma" w:hAnsi="Tahoma" w:cs="Tahoma"/>
                <w:color w:val="000000"/>
                <w:sz w:val="22"/>
                <w:szCs w:val="22"/>
              </w:rPr>
              <w:t>400,00</w:t>
            </w:r>
          </w:p>
        </w:tc>
      </w:tr>
      <w:tr w:rsidR="001F7C4B" w14:paraId="5D1F7BBA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B2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B3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  <w:p w14:paraId="5D1F7BB4" w14:textId="77777777" w:rsidR="001F7C4B" w:rsidRDefault="001F7C4B">
            <w:pPr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B5" w14:textId="77777777" w:rsidR="001F7C4B" w:rsidRDefault="001F7C4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B6" w14:textId="77777777" w:rsidR="001F7C4B" w:rsidRDefault="001F7C4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B7" w14:textId="77777777" w:rsidR="001F7C4B" w:rsidRDefault="001F7C4B">
            <w:pPr>
              <w:rPr>
                <w:rFonts w:ascii="Tahoma" w:eastAsia="Tahoma" w:hAnsi="Tahoma" w:cs="Tahoma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B8" w14:textId="77777777" w:rsidR="001F7C4B" w:rsidRDefault="001F7C4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tcMar>
              <w:left w:w="71" w:type="dxa"/>
              <w:right w:w="71" w:type="dxa"/>
            </w:tcMar>
          </w:tcPr>
          <w:p w14:paraId="5D1F7BB9" w14:textId="77777777" w:rsidR="001F7C4B" w:rsidRDefault="001F7C4B">
            <w:pPr>
              <w:jc w:val="right"/>
              <w:rPr>
                <w:rFonts w:ascii="Tahoma" w:eastAsia="Tahoma" w:hAnsi="Tahoma" w:cs="Tahoma"/>
                <w:color w:val="000000"/>
              </w:rPr>
            </w:pPr>
          </w:p>
        </w:tc>
      </w:tr>
    </w:tbl>
    <w:p w14:paraId="5D1F7BBB" w14:textId="77777777" w:rsidR="00634A7D" w:rsidRDefault="00634A7D">
      <w:pPr>
        <w:rPr>
          <w:rFonts w:ascii="Tahoma" w:eastAsia="Tahoma" w:hAnsi="Tahoma" w:cs="Tahoma"/>
          <w:color w:val="000000"/>
          <w:sz w:val="16"/>
          <w:szCs w:val="16"/>
        </w:rPr>
      </w:pPr>
    </w:p>
    <w:p w14:paraId="5D1F7BBC" w14:textId="77777777" w:rsidR="00634A7D" w:rsidRDefault="009C61F6">
      <w:pPr>
        <w:tabs>
          <w:tab w:val="right" w:pos="10046"/>
          <w:tab w:val="left" w:pos="10188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b/>
          <w:color w:val="000000"/>
          <w:sz w:val="12"/>
          <w:szCs w:val="12"/>
        </w:rPr>
        <w:tab/>
        <w:t>________________________</w:t>
      </w:r>
      <w:r>
        <w:rPr>
          <w:rFonts w:ascii="Tahoma" w:eastAsia="Tahoma" w:hAnsi="Tahoma" w:cs="Tahoma"/>
          <w:b/>
          <w:color w:val="000000"/>
          <w:sz w:val="12"/>
          <w:szCs w:val="12"/>
        </w:rPr>
        <w:tab/>
      </w:r>
    </w:p>
    <w:p w14:paraId="5D1F7BBD" w14:textId="77777777" w:rsidR="00634A7D" w:rsidRDefault="009C61F6">
      <w:pPr>
        <w:tabs>
          <w:tab w:val="left" w:pos="3168"/>
          <w:tab w:val="right" w:pos="10026"/>
          <w:tab w:val="left" w:pos="10196"/>
        </w:tabs>
        <w:ind w:right="-8079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b/>
          <w:color w:val="000000"/>
          <w:sz w:val="22"/>
          <w:szCs w:val="22"/>
        </w:rPr>
        <w:t>Zwischensumme</w:t>
      </w:r>
      <w:r w:rsidR="001F7C4B">
        <w:rPr>
          <w:rFonts w:ascii="Tahoma" w:eastAsia="Tahoma" w:hAnsi="Tahoma" w:cs="Tahoma"/>
          <w:b/>
          <w:color w:val="000000"/>
          <w:sz w:val="22"/>
          <w:szCs w:val="22"/>
        </w:rPr>
        <w:t xml:space="preserve"> Netto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5.003,94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14:paraId="5D1F7BBE" w14:textId="77777777" w:rsidR="00634A7D" w:rsidRDefault="009C61F6">
      <w:pPr>
        <w:tabs>
          <w:tab w:val="decimal" w:pos="3675"/>
          <w:tab w:val="left" w:pos="4525"/>
          <w:tab w:val="right" w:pos="10024"/>
          <w:tab w:val="left" w:pos="10194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20,00 %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Mehrwertsteuer</w:t>
      </w:r>
      <w:r>
        <w:rPr>
          <w:rFonts w:ascii="Tahoma" w:eastAsia="Tahoma" w:hAnsi="Tahoma" w:cs="Tahoma"/>
          <w:color w:val="000000"/>
          <w:sz w:val="22"/>
          <w:szCs w:val="22"/>
        </w:rPr>
        <w:tab/>
        <w:t>1.000,79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14:paraId="5D1F7BBF" w14:textId="77777777" w:rsidR="00634A7D" w:rsidRDefault="009C61F6">
      <w:pPr>
        <w:tabs>
          <w:tab w:val="right" w:pos="10008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b/>
          <w:color w:val="000000"/>
          <w:sz w:val="12"/>
          <w:szCs w:val="12"/>
        </w:rPr>
        <w:tab/>
        <w:t>________________________</w:t>
      </w:r>
      <w:r>
        <w:rPr>
          <w:rFonts w:ascii="Tahoma" w:eastAsia="Tahoma" w:hAnsi="Tahoma" w:cs="Tahoma"/>
          <w:b/>
          <w:color w:val="000000"/>
          <w:sz w:val="12"/>
          <w:szCs w:val="12"/>
        </w:rPr>
        <w:tab/>
      </w:r>
    </w:p>
    <w:p w14:paraId="5D1F7BC0" w14:textId="77777777" w:rsidR="00634A7D" w:rsidRDefault="009C61F6">
      <w:pPr>
        <w:tabs>
          <w:tab w:val="left" w:pos="3168"/>
          <w:tab w:val="right" w:pos="10028"/>
          <w:tab w:val="left" w:pos="10198"/>
        </w:tabs>
        <w:ind w:right="-8079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position w:val="6"/>
          <w:sz w:val="22"/>
          <w:szCs w:val="22"/>
        </w:rPr>
        <w:tab/>
      </w:r>
      <w:r>
        <w:rPr>
          <w:rFonts w:ascii="Tahoma" w:eastAsia="Tahoma" w:hAnsi="Tahoma" w:cs="Tahoma"/>
          <w:b/>
          <w:color w:val="000000"/>
          <w:sz w:val="22"/>
          <w:szCs w:val="22"/>
        </w:rPr>
        <w:t>Gesamtsumme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  <w:r>
        <w:rPr>
          <w:rFonts w:ascii="Tahoma" w:eastAsia="Tahoma" w:hAnsi="Tahoma" w:cs="Tahoma"/>
          <w:b/>
          <w:color w:val="000000"/>
          <w:sz w:val="22"/>
          <w:szCs w:val="22"/>
        </w:rPr>
        <w:t>6.004,73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ab/>
      </w:r>
    </w:p>
    <w:p w14:paraId="5D1F7BC1" w14:textId="77777777" w:rsidR="00634A7D" w:rsidRDefault="009C61F6">
      <w:pPr>
        <w:tabs>
          <w:tab w:val="right" w:pos="10048"/>
          <w:tab w:val="left" w:pos="10190"/>
        </w:tabs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ab/>
        <w:t>============</w:t>
      </w:r>
      <w:r>
        <w:rPr>
          <w:rFonts w:ascii="Tahoma" w:eastAsia="Tahoma" w:hAnsi="Tahoma" w:cs="Tahoma"/>
          <w:color w:val="000000"/>
          <w:sz w:val="22"/>
          <w:szCs w:val="22"/>
        </w:rPr>
        <w:tab/>
      </w:r>
    </w:p>
    <w:p w14:paraId="5D1F7BC2" w14:textId="77777777" w:rsidR="00634A7D" w:rsidRDefault="00634A7D">
      <w:pPr>
        <w:tabs>
          <w:tab w:val="left" w:pos="17856"/>
        </w:tabs>
        <w:ind w:right="-3816"/>
        <w:rPr>
          <w:rFonts w:ascii="Times New Roman" w:eastAsia="Times New Roman" w:hAnsi="Times New Roman" w:cs="Times New Roman"/>
        </w:rPr>
      </w:pPr>
    </w:p>
    <w:p w14:paraId="5D1F7BC3" w14:textId="77777777" w:rsidR="00634A7D" w:rsidRDefault="00634A7D">
      <w:pPr>
        <w:rPr>
          <w:rFonts w:ascii="Tahoma" w:eastAsia="Tahoma" w:hAnsi="Tahoma" w:cs="Tahoma"/>
          <w:color w:val="000000"/>
          <w:sz w:val="16"/>
          <w:szCs w:val="16"/>
        </w:rPr>
      </w:pPr>
    </w:p>
    <w:p w14:paraId="5D1F7BC4" w14:textId="77777777" w:rsidR="00634A7D" w:rsidRDefault="009C61F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Zahlungskondition:                5 Tage 3% Skonto</w:t>
      </w:r>
      <w:r w:rsidR="001F7C4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="001F7C4B" w:rsidRPr="001F7C4B">
        <w:rPr>
          <w:rFonts w:ascii="Times New Roman" w:eastAsia="Times New Roman" w:hAnsi="Times New Roman" w:cs="Times New Roman"/>
          <w:b/>
          <w:color w:val="000000"/>
          <w:u w:val="single"/>
        </w:rPr>
        <w:t>( 5.825</w:t>
      </w:r>
      <w:proofErr w:type="gramEnd"/>
      <w:r w:rsidR="001F7C4B" w:rsidRPr="001F7C4B">
        <w:rPr>
          <w:rFonts w:ascii="Times New Roman" w:eastAsia="Times New Roman" w:hAnsi="Times New Roman" w:cs="Times New Roman"/>
          <w:b/>
          <w:color w:val="000000"/>
          <w:u w:val="single"/>
        </w:rPr>
        <w:t>,- )</w:t>
      </w:r>
      <w:r w:rsidRPr="001F7C4B">
        <w:rPr>
          <w:rFonts w:ascii="Times New Roman" w:eastAsia="Times New Roman" w:hAnsi="Times New Roman" w:cs="Times New Roman"/>
          <w:b/>
          <w:color w:val="000000"/>
          <w:u w:val="single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14 Tage Netto</w:t>
      </w:r>
    </w:p>
    <w:p w14:paraId="5D1F7BC5" w14:textId="77777777" w:rsidR="00634A7D" w:rsidRDefault="009C61F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Anzahlung: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30% </w:t>
      </w:r>
    </w:p>
    <w:p w14:paraId="5D1F7BC6" w14:textId="77777777" w:rsidR="00634A7D" w:rsidRDefault="009C61F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Bankverbindung: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Volksbank Marchfeld </w:t>
      </w:r>
    </w:p>
    <w:p w14:paraId="5D1F7BC7" w14:textId="77777777" w:rsidR="00634A7D" w:rsidRDefault="001F7C4B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</w:t>
      </w:r>
      <w:r w:rsidR="009C61F6">
        <w:rPr>
          <w:rFonts w:ascii="Times New Roman" w:eastAsia="Times New Roman" w:hAnsi="Times New Roman" w:cs="Times New Roman"/>
          <w:b/>
          <w:color w:val="000000"/>
        </w:rPr>
        <w:t>IBAN: AT304211042656090000</w:t>
      </w:r>
    </w:p>
    <w:p w14:paraId="5D1F7BC8" w14:textId="77777777" w:rsidR="00634A7D" w:rsidRDefault="009C61F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Liefertermin: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F7C4B">
        <w:rPr>
          <w:rFonts w:ascii="Times New Roman" w:eastAsia="Times New Roman" w:hAnsi="Times New Roman" w:cs="Times New Roman"/>
          <w:color w:val="00000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F7C4B"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 Wochen</w:t>
      </w:r>
    </w:p>
    <w:p w14:paraId="5D1F7BC9" w14:textId="77777777" w:rsidR="00634A7D" w:rsidRDefault="00634A7D">
      <w:pPr>
        <w:rPr>
          <w:rFonts w:ascii="Times New Roman" w:eastAsia="Times New Roman" w:hAnsi="Times New Roman" w:cs="Times New Roman"/>
          <w:color w:val="000000"/>
        </w:rPr>
      </w:pPr>
    </w:p>
    <w:p w14:paraId="5D1F7BCA" w14:textId="77777777" w:rsidR="00634A7D" w:rsidRDefault="00634A7D">
      <w:pPr>
        <w:rPr>
          <w:rFonts w:ascii="Times New Roman" w:eastAsia="Times New Roman" w:hAnsi="Times New Roman" w:cs="Times New Roman"/>
          <w:color w:val="000000"/>
        </w:rPr>
      </w:pPr>
    </w:p>
    <w:p w14:paraId="5D1F7BCB" w14:textId="77777777" w:rsidR="00634A7D" w:rsidRDefault="00634A7D">
      <w:pPr>
        <w:rPr>
          <w:rFonts w:ascii="Times New Roman" w:eastAsia="Times New Roman" w:hAnsi="Times New Roman" w:cs="Times New Roman"/>
          <w:color w:val="000000"/>
        </w:rPr>
      </w:pPr>
    </w:p>
    <w:p w14:paraId="5D1F7BCC" w14:textId="77777777" w:rsidR="00634A7D" w:rsidRDefault="009C61F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Ich danke Ihnen für den Auftrag</w:t>
      </w:r>
    </w:p>
    <w:p w14:paraId="5D1F7BCD" w14:textId="77777777" w:rsidR="00634A7D" w:rsidRDefault="00634A7D">
      <w:pPr>
        <w:rPr>
          <w:rFonts w:ascii="Times New Roman" w:eastAsia="Times New Roman" w:hAnsi="Times New Roman" w:cs="Times New Roman"/>
          <w:color w:val="000000"/>
        </w:rPr>
      </w:pPr>
    </w:p>
    <w:p w14:paraId="5D1F7BCE" w14:textId="77777777" w:rsidR="00634A7D" w:rsidRDefault="009C61F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Auftrag erteilt:</w:t>
      </w:r>
    </w:p>
    <w:p w14:paraId="5D1F7BCF" w14:textId="77777777" w:rsidR="00634A7D" w:rsidRDefault="00634A7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1F7BD0" w14:textId="77777777" w:rsidR="00634A7D" w:rsidRDefault="00634A7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1F7BD1" w14:textId="77777777" w:rsidR="00634A7D" w:rsidRDefault="00634A7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1F7BD2" w14:textId="77777777" w:rsidR="00634A7D" w:rsidRDefault="009C61F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_______________</w:t>
      </w:r>
    </w:p>
    <w:p w14:paraId="5D1F7BD3" w14:textId="77777777" w:rsidR="00634A7D" w:rsidRDefault="009C61F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Unterschrift Kunde</w:t>
      </w:r>
    </w:p>
    <w:p w14:paraId="5D1F7BD4" w14:textId="77777777" w:rsidR="00634A7D" w:rsidRDefault="00634A7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1F7BD5" w14:textId="77777777" w:rsidR="00634A7D" w:rsidRDefault="00634A7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1F7BD6" w14:textId="77777777" w:rsidR="00634A7D" w:rsidRDefault="00634A7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1F7BD7" w14:textId="77777777" w:rsidR="00634A7D" w:rsidRDefault="009C61F6">
      <w:pPr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Besuchen Sie uns auf unserer Homepage unter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www.femaroll.com</w:t>
      </w:r>
    </w:p>
    <w:p w14:paraId="5D1F7BD8" w14:textId="77777777" w:rsidR="00634A7D" w:rsidRDefault="00634A7D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5D1F7BD9" w14:textId="77777777" w:rsidR="00634A7D" w:rsidRDefault="00634A7D">
      <w:pPr>
        <w:tabs>
          <w:tab w:val="center" w:pos="5096"/>
        </w:tabs>
        <w:rPr>
          <w:rFonts w:ascii="Tahoma" w:eastAsia="Tahoma" w:hAnsi="Tahoma" w:cs="Tahoma"/>
          <w:color w:val="000000"/>
          <w:sz w:val="22"/>
          <w:szCs w:val="22"/>
        </w:rPr>
      </w:pPr>
    </w:p>
    <w:p w14:paraId="5D1F7BDA" w14:textId="77777777" w:rsidR="00634A7D" w:rsidRDefault="009C61F6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Wir danken für Ihren Auftrag.</w:t>
      </w:r>
    </w:p>
    <w:sectPr w:rsidR="00634A7D">
      <w:headerReference w:type="default" r:id="rId13"/>
      <w:footerReference w:type="default" r:id="rId14"/>
      <w:headerReference w:type="first" r:id="rId15"/>
      <w:footerReference w:type="first" r:id="rId16"/>
      <w:pgSz w:w="11903" w:h="16835"/>
      <w:pgMar w:top="564" w:right="682" w:bottom="286" w:left="10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2A893" w14:textId="77777777" w:rsidR="00A0777E" w:rsidRDefault="00A0777E">
      <w:r>
        <w:separator/>
      </w:r>
    </w:p>
  </w:endnote>
  <w:endnote w:type="continuationSeparator" w:id="0">
    <w:p w14:paraId="3C0D8532" w14:textId="77777777" w:rsidR="00A0777E" w:rsidRDefault="00A0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7BF6" w14:textId="77777777" w:rsidR="00634A7D" w:rsidRDefault="009C61F6">
    <w:pPr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Seite </w:t>
    </w:r>
    <w:r>
      <w:rPr>
        <w:rFonts w:ascii="Tahoma" w:eastAsia="Tahoma" w:hAnsi="Tahoma" w:cs="Tahoma"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color w:val="000000"/>
        <w:sz w:val="18"/>
        <w:szCs w:val="18"/>
      </w:rPr>
      <w:instrText xml:space="preserve">PAGE </w:instrText>
    </w:r>
    <w:r>
      <w:rPr>
        <w:rFonts w:ascii="Tahoma" w:eastAsia="Tahoma" w:hAnsi="Tahoma" w:cs="Tahoma"/>
        <w:color w:val="000000"/>
        <w:sz w:val="18"/>
        <w:szCs w:val="18"/>
      </w:rPr>
      <w:fldChar w:fldCharType="separate"/>
    </w:r>
    <w:r w:rsidR="000A6DBA">
      <w:rPr>
        <w:rFonts w:ascii="Tahoma" w:eastAsia="Tahoma" w:hAnsi="Tahoma" w:cs="Tahoma"/>
        <w:noProof/>
        <w:color w:val="000000"/>
        <w:sz w:val="18"/>
        <w:szCs w:val="18"/>
      </w:rPr>
      <w:t>2</w:t>
    </w:r>
    <w:r>
      <w:fldChar w:fldCharType="end"/>
    </w:r>
    <w:r>
      <w:rPr>
        <w:rFonts w:ascii="Tahoma" w:eastAsia="Tahoma" w:hAnsi="Tahoma" w:cs="Tahoma"/>
        <w:color w:val="000000"/>
        <w:sz w:val="18"/>
        <w:szCs w:val="18"/>
      </w:rPr>
      <w:t xml:space="preserve"> von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NUMPAGES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A6DBA">
      <w:rPr>
        <w:rFonts w:ascii="Times New Roman" w:eastAsia="Times New Roman" w:hAnsi="Times New Roman" w:cs="Times New Roman"/>
        <w:noProof/>
        <w:color w:val="000000"/>
      </w:rPr>
      <w:t>7</w:t>
    </w:r>
    <w:r>
      <w:fldChar w:fldCharType="end"/>
    </w:r>
  </w:p>
  <w:p w14:paraId="5D1F7BF7" w14:textId="77777777" w:rsidR="00634A7D" w:rsidRDefault="00634A7D">
    <w:pPr>
      <w:jc w:val="center"/>
      <w:rPr>
        <w:rFonts w:ascii="Tahoma" w:eastAsia="Tahoma" w:hAnsi="Tahoma" w:cs="Tahoma"/>
        <w:color w:val="000000"/>
        <w:sz w:val="18"/>
        <w:szCs w:val="18"/>
      </w:rPr>
    </w:pPr>
  </w:p>
  <w:p w14:paraId="5D1F7BF8" w14:textId="77777777" w:rsidR="00634A7D" w:rsidRDefault="00634A7D">
    <w:pPr>
      <w:jc w:val="center"/>
      <w:rPr>
        <w:rFonts w:ascii="Tahoma" w:eastAsia="Tahoma" w:hAnsi="Tahoma" w:cs="Tahoma"/>
        <w:color w:val="000000"/>
        <w:sz w:val="18"/>
        <w:szCs w:val="18"/>
      </w:rPr>
    </w:pPr>
  </w:p>
  <w:p w14:paraId="5D1F7BF9" w14:textId="77777777" w:rsidR="00634A7D" w:rsidRDefault="00634A7D">
    <w:pPr>
      <w:jc w:val="center"/>
      <w:rPr>
        <w:rFonts w:ascii="Tahoma" w:eastAsia="Tahoma" w:hAnsi="Tahoma" w:cs="Tahoma"/>
        <w:color w:val="000000"/>
        <w:sz w:val="18"/>
        <w:szCs w:val="18"/>
      </w:rPr>
    </w:pPr>
  </w:p>
  <w:p w14:paraId="5D1F7BFA" w14:textId="77777777" w:rsidR="00634A7D" w:rsidRDefault="00634A7D">
    <w:pPr>
      <w:jc w:val="center"/>
      <w:rPr>
        <w:rFonts w:ascii="Tahoma" w:eastAsia="Tahoma" w:hAnsi="Tahoma" w:cs="Tahoma"/>
        <w:color w:val="000000"/>
        <w:sz w:val="18"/>
        <w:szCs w:val="18"/>
      </w:rPr>
    </w:pPr>
  </w:p>
  <w:p w14:paraId="5D1F7BFB" w14:textId="77777777" w:rsidR="00634A7D" w:rsidRDefault="00634A7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7C06" w14:textId="77777777" w:rsidR="00634A7D" w:rsidRDefault="009C61F6">
    <w:pPr>
      <w:jc w:val="center"/>
      <w:rPr>
        <w:rFonts w:ascii="Times New Roman" w:eastAsia="Times New Roman" w:hAnsi="Times New Roman" w:cs="Times New Roman"/>
        <w:color w:val="000000"/>
        <w:sz w:val="22"/>
        <w:szCs w:val="22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Es gilt verlängerter Eigentumsvorbehalt bis zur vollständigen Bezahlung.</w:t>
    </w:r>
  </w:p>
  <w:p w14:paraId="5D1F7C07" w14:textId="77777777" w:rsidR="00634A7D" w:rsidRDefault="009C61F6">
    <w:pPr>
      <w:jc w:val="center"/>
      <w:rPr>
        <w:rFonts w:ascii="Times New Roman" w:eastAsia="Times New Roman" w:hAnsi="Times New Roman" w:cs="Times New Roman"/>
        <w:color w:val="000000"/>
        <w:sz w:val="22"/>
        <w:szCs w:val="22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Bei Zahlungsverzug werden bankmäßige Kreditzinsen (mind. 12% p.a.) verrechnet.</w:t>
    </w:r>
  </w:p>
  <w:p w14:paraId="5D1F7C08" w14:textId="77777777" w:rsidR="00634A7D" w:rsidRDefault="00634A7D">
    <w:pPr>
      <w:jc w:val="center"/>
      <w:rPr>
        <w:rFonts w:ascii="Times New Roman" w:eastAsia="Times New Roman" w:hAnsi="Times New Roman" w:cs="Times New Roman"/>
        <w:color w:val="000000"/>
        <w:sz w:val="12"/>
        <w:szCs w:val="12"/>
      </w:rPr>
    </w:pPr>
  </w:p>
  <w:p w14:paraId="5D1F7C09" w14:textId="77777777" w:rsidR="00634A7D" w:rsidRDefault="009C61F6">
    <w:pPr>
      <w:jc w:val="center"/>
      <w:rPr>
        <w:rFonts w:ascii="Times New Roman" w:eastAsia="Times New Roman" w:hAnsi="Times New Roman" w:cs="Times New Roman"/>
        <w:color w:val="000000"/>
        <w:sz w:val="22"/>
        <w:szCs w:val="22"/>
      </w:rPr>
    </w:pPr>
    <w:r>
      <w:rPr>
        <w:rFonts w:ascii="Times New Roman" w:eastAsia="Times New Roman" w:hAnsi="Times New Roman" w:cs="Times New Roman"/>
        <w:color w:val="000000"/>
        <w:sz w:val="12"/>
        <w:szCs w:val="12"/>
      </w:rPr>
      <w:t>Bankverbindung: Erste Bank, IBAN: AT682011128620933400, Marchfelder Volksbank, IBAN: AT304211042656090000</w:t>
    </w:r>
  </w:p>
  <w:p w14:paraId="5D1F7C0A" w14:textId="77777777" w:rsidR="00634A7D" w:rsidRDefault="009C61F6">
    <w:pPr>
      <w:jc w:val="center"/>
      <w:rPr>
        <w:rFonts w:ascii="Times New Roman" w:eastAsia="Times New Roman" w:hAnsi="Times New Roman" w:cs="Times New Roman"/>
        <w:color w:val="000000"/>
        <w:sz w:val="22"/>
        <w:szCs w:val="22"/>
      </w:rPr>
    </w:pPr>
    <w:r>
      <w:rPr>
        <w:rFonts w:ascii="Times New Roman" w:eastAsia="Times New Roman" w:hAnsi="Times New Roman" w:cs="Times New Roman"/>
        <w:color w:val="000000"/>
        <w:sz w:val="12"/>
        <w:szCs w:val="12"/>
      </w:rPr>
      <w:t>HRB 1863-12 Landesgericht Korneuburg, ATU 17868804</w:t>
    </w:r>
  </w:p>
  <w:p w14:paraId="5D1F7C0B" w14:textId="77777777" w:rsidR="00634A7D" w:rsidRDefault="009C61F6">
    <w:pPr>
      <w:jc w:val="center"/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Seite </w: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  <w:szCs w:val="16"/>
      </w:rPr>
      <w:instrText xml:space="preserve">PAGE </w:instrText>
    </w:r>
    <w:r>
      <w:rPr>
        <w:rFonts w:ascii="Times New Roman" w:eastAsia="Times New Roman" w:hAnsi="Times New Roman" w:cs="Times New Roman"/>
        <w:color w:val="000000"/>
        <w:sz w:val="16"/>
        <w:szCs w:val="16"/>
      </w:rPr>
      <w:fldChar w:fldCharType="separate"/>
    </w:r>
    <w:r w:rsidR="000A6DBA">
      <w:rPr>
        <w:rFonts w:ascii="Times New Roman" w:eastAsia="Times New Roman" w:hAnsi="Times New Roman" w:cs="Times New Roman"/>
        <w:noProof/>
        <w:color w:val="000000"/>
        <w:sz w:val="16"/>
        <w:szCs w:val="16"/>
      </w:rPr>
      <w:t>1</w:t>
    </w:r>
    <w:r>
      <w:fldChar w:fldCharType="end"/>
    </w: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 von </w:t>
    </w:r>
    <w:r>
      <w:rPr>
        <w:rFonts w:ascii="Times New Roman" w:eastAsia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color w:val="000000"/>
        <w:sz w:val="22"/>
        <w:szCs w:val="22"/>
      </w:rPr>
      <w:instrText xml:space="preserve">NUMPAGES </w:instrText>
    </w:r>
    <w:r>
      <w:rPr>
        <w:rFonts w:ascii="Times New Roman" w:eastAsia="Times New Roman" w:hAnsi="Times New Roman" w:cs="Times New Roman"/>
        <w:color w:val="000000"/>
        <w:sz w:val="22"/>
        <w:szCs w:val="22"/>
      </w:rPr>
      <w:fldChar w:fldCharType="separate"/>
    </w:r>
    <w:r w:rsidR="000A6DBA">
      <w:rPr>
        <w:rFonts w:ascii="Times New Roman" w:eastAsia="Times New Roman" w:hAnsi="Times New Roman" w:cs="Times New Roman"/>
        <w:noProof/>
        <w:color w:val="000000"/>
        <w:sz w:val="22"/>
        <w:szCs w:val="22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0721" w14:textId="77777777" w:rsidR="00A0777E" w:rsidRDefault="00A0777E">
      <w:r>
        <w:separator/>
      </w:r>
    </w:p>
  </w:footnote>
  <w:footnote w:type="continuationSeparator" w:id="0">
    <w:p w14:paraId="30247578" w14:textId="77777777" w:rsidR="00A0777E" w:rsidRDefault="00A07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45" w:type="dxa"/>
      <w:tblInd w:w="1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5805"/>
      <w:gridCol w:w="4440"/>
    </w:tblGrid>
    <w:tr w:rsidR="00634A7D" w14:paraId="5D1F7BF2" w14:textId="77777777">
      <w:tc>
        <w:tcPr>
          <w:tcW w:w="5805" w:type="dxa"/>
          <w:tcBorders>
            <w:top w:val="nil"/>
            <w:left w:val="nil"/>
            <w:bottom w:val="nil"/>
            <w:right w:val="nil"/>
          </w:tcBorders>
          <w:tcMar>
            <w:left w:w="71" w:type="dxa"/>
            <w:right w:w="71" w:type="dxa"/>
          </w:tcMar>
        </w:tcPr>
        <w:p w14:paraId="5D1F7BED" w14:textId="77777777" w:rsidR="00634A7D" w:rsidRDefault="00634A7D">
          <w:pPr>
            <w:rPr>
              <w:rFonts w:ascii="Tahoma" w:eastAsia="Tahoma" w:hAnsi="Tahoma" w:cs="Tahoma"/>
              <w:color w:val="000000"/>
            </w:rPr>
          </w:pPr>
        </w:p>
        <w:p w14:paraId="5D1F7BEE" w14:textId="77777777" w:rsidR="00634A7D" w:rsidRDefault="00634A7D">
          <w:pPr>
            <w:rPr>
              <w:rFonts w:ascii="Tahoma" w:eastAsia="Tahoma" w:hAnsi="Tahoma" w:cs="Tahoma"/>
              <w:color w:val="000000"/>
            </w:rPr>
          </w:pPr>
        </w:p>
        <w:p w14:paraId="5D1F7BEF" w14:textId="77777777" w:rsidR="00634A7D" w:rsidRDefault="00634A7D">
          <w:pPr>
            <w:rPr>
              <w:rFonts w:ascii="Tahoma" w:eastAsia="Tahoma" w:hAnsi="Tahoma" w:cs="Tahoma"/>
              <w:color w:val="000000"/>
            </w:rPr>
          </w:pPr>
        </w:p>
        <w:p w14:paraId="5D1F7BF0" w14:textId="77777777" w:rsidR="00634A7D" w:rsidRDefault="009C61F6">
          <w:pPr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ahoma" w:eastAsia="Tahoma" w:hAnsi="Tahoma" w:cs="Tahoma"/>
              <w:color w:val="000000"/>
            </w:rPr>
            <w:t xml:space="preserve"> </w:t>
          </w:r>
        </w:p>
      </w:tc>
      <w:tc>
        <w:tcPr>
          <w:tcW w:w="4440" w:type="dxa"/>
          <w:tcBorders>
            <w:top w:val="nil"/>
            <w:left w:val="nil"/>
            <w:bottom w:val="nil"/>
            <w:right w:val="nil"/>
          </w:tcBorders>
          <w:tcMar>
            <w:left w:w="71" w:type="dxa"/>
            <w:right w:w="71" w:type="dxa"/>
          </w:tcMar>
        </w:tcPr>
        <w:p w14:paraId="5D1F7BF1" w14:textId="77777777" w:rsidR="00634A7D" w:rsidRDefault="00634A7D">
          <w:pPr>
            <w:rPr>
              <w:rFonts w:ascii="Times New Roman" w:eastAsia="Times New Roman" w:hAnsi="Times New Roman" w:cs="Times New Roman"/>
              <w:color w:val="000000"/>
            </w:rPr>
          </w:pPr>
        </w:p>
      </w:tc>
    </w:tr>
  </w:tbl>
  <w:p w14:paraId="5D1F7BF3" w14:textId="77777777" w:rsidR="00634A7D" w:rsidRDefault="009C61F6">
    <w:pPr>
      <w:rPr>
        <w:rFonts w:ascii="Times New Roman" w:eastAsia="Times New Roman" w:hAnsi="Times New Roman" w:cs="Times New Roman"/>
        <w:color w:val="000000"/>
      </w:rPr>
    </w:pPr>
    <w:r>
      <w:rPr>
        <w:rFonts w:ascii="Tahoma" w:eastAsia="Tahoma" w:hAnsi="Tahoma" w:cs="Tahoma"/>
        <w:color w:val="000000"/>
        <w:sz w:val="22"/>
        <w:szCs w:val="22"/>
      </w:rPr>
      <w:t>Auftragsnummer: 20203068</w:t>
    </w:r>
  </w:p>
  <w:p w14:paraId="5D1F7BF4" w14:textId="77777777" w:rsidR="00634A7D" w:rsidRDefault="00634A7D">
    <w:pPr>
      <w:rPr>
        <w:rFonts w:ascii="Tahoma" w:eastAsia="Tahoma" w:hAnsi="Tahoma" w:cs="Tahoma"/>
        <w:color w:val="000000"/>
        <w:sz w:val="22"/>
        <w:szCs w:val="22"/>
      </w:rPr>
    </w:pPr>
  </w:p>
  <w:p w14:paraId="5D1F7BF5" w14:textId="77777777" w:rsidR="00634A7D" w:rsidRDefault="00634A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4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03"/>
      <w:gridCol w:w="10057"/>
    </w:tblGrid>
    <w:tr w:rsidR="00634A7D" w14:paraId="5D1F7C04" w14:textId="77777777">
      <w:tc>
        <w:tcPr>
          <w:tcW w:w="203" w:type="dxa"/>
          <w:tcBorders>
            <w:top w:val="nil"/>
            <w:left w:val="nil"/>
            <w:bottom w:val="nil"/>
            <w:right w:val="nil"/>
          </w:tcBorders>
          <w:tcMar>
            <w:left w:w="71" w:type="dxa"/>
            <w:right w:w="71" w:type="dxa"/>
          </w:tcMar>
        </w:tcPr>
        <w:p w14:paraId="5D1F7BFC" w14:textId="77777777" w:rsidR="00634A7D" w:rsidRDefault="00634A7D">
          <w:pPr>
            <w:rPr>
              <w:rFonts w:ascii="Tahoma" w:eastAsia="Tahoma" w:hAnsi="Tahoma" w:cs="Tahoma"/>
              <w:color w:val="000000"/>
            </w:rPr>
          </w:pPr>
        </w:p>
        <w:p w14:paraId="5D1F7BFD" w14:textId="77777777" w:rsidR="00634A7D" w:rsidRDefault="00634A7D">
          <w:pPr>
            <w:rPr>
              <w:rFonts w:ascii="Tahoma" w:eastAsia="Tahoma" w:hAnsi="Tahoma" w:cs="Tahoma"/>
              <w:color w:val="000000"/>
            </w:rPr>
          </w:pPr>
        </w:p>
        <w:p w14:paraId="5D1F7BFE" w14:textId="77777777" w:rsidR="00634A7D" w:rsidRDefault="00634A7D">
          <w:pPr>
            <w:rPr>
              <w:rFonts w:ascii="Tahoma" w:eastAsia="Tahoma" w:hAnsi="Tahoma" w:cs="Tahoma"/>
              <w:color w:val="000000"/>
            </w:rPr>
          </w:pPr>
        </w:p>
        <w:p w14:paraId="5D1F7BFF" w14:textId="77777777" w:rsidR="00634A7D" w:rsidRDefault="00634A7D">
          <w:pPr>
            <w:rPr>
              <w:rFonts w:ascii="Tahoma" w:eastAsia="Tahoma" w:hAnsi="Tahoma" w:cs="Tahoma"/>
              <w:color w:val="000000"/>
            </w:rPr>
          </w:pPr>
        </w:p>
        <w:p w14:paraId="5D1F7C00" w14:textId="77777777" w:rsidR="00634A7D" w:rsidRDefault="00634A7D">
          <w:pPr>
            <w:rPr>
              <w:rFonts w:ascii="Tahoma" w:eastAsia="Tahoma" w:hAnsi="Tahoma" w:cs="Tahoma"/>
              <w:color w:val="000000"/>
            </w:rPr>
          </w:pPr>
        </w:p>
        <w:p w14:paraId="5D1F7C01" w14:textId="77777777" w:rsidR="00634A7D" w:rsidRDefault="00634A7D">
          <w:pPr>
            <w:rPr>
              <w:rFonts w:ascii="Tahoma" w:eastAsia="Tahoma" w:hAnsi="Tahoma" w:cs="Tahoma"/>
              <w:color w:val="000000"/>
            </w:rPr>
          </w:pPr>
        </w:p>
        <w:p w14:paraId="5D1F7C02" w14:textId="77777777" w:rsidR="00634A7D" w:rsidRDefault="009C61F6">
          <w:pPr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ahoma" w:eastAsia="Tahoma" w:hAnsi="Tahoma" w:cs="Tahoma"/>
              <w:color w:val="000000"/>
              <w:sz w:val="22"/>
              <w:szCs w:val="22"/>
            </w:rPr>
            <w:t xml:space="preserve"> </w:t>
          </w:r>
        </w:p>
      </w:tc>
      <w:tc>
        <w:tcPr>
          <w:tcW w:w="10057" w:type="dxa"/>
          <w:tcBorders>
            <w:top w:val="nil"/>
            <w:left w:val="nil"/>
            <w:bottom w:val="nil"/>
            <w:right w:val="nil"/>
          </w:tcBorders>
          <w:tcMar>
            <w:left w:w="71" w:type="dxa"/>
            <w:right w:w="71" w:type="dxa"/>
          </w:tcMar>
        </w:tcPr>
        <w:p w14:paraId="5D1F7C03" w14:textId="77777777" w:rsidR="00634A7D" w:rsidRDefault="009C61F6">
          <w:pPr>
            <w:jc w:val="right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noProof/>
            </w:rPr>
            <w:drawing>
              <wp:inline distT="0" distB="0" distL="0" distR="0" wp14:anchorId="5D1F7C0C" wp14:editId="5D1F7C0D">
                <wp:extent cx="6209030" cy="1409065"/>
                <wp:effectExtent l="0" t="0" r="0" b="0"/>
                <wp:docPr id="30" name="Grafi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9030" cy="1409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1F7C05" w14:textId="77777777" w:rsidR="00634A7D" w:rsidRDefault="00634A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A7D"/>
    <w:rsid w:val="000A6DBA"/>
    <w:rsid w:val="001F7C4B"/>
    <w:rsid w:val="00291CC9"/>
    <w:rsid w:val="00634A7D"/>
    <w:rsid w:val="009C61F6"/>
    <w:rsid w:val="00A0777E"/>
    <w:rsid w:val="00A7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7AEC"/>
  <w15:docId w15:val="{869CF92E-3241-4986-83DB-3AD47304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Arial" w:eastAsia="Arial" w:hAnsi="Arial" w:cs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7C4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7C4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1063</Words>
  <Characters>6956</Characters>
  <Application>Microsoft Office Word</Application>
  <DocSecurity>0</DocSecurity>
  <Lines>378</Lines>
  <Paragraphs>117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Alexandra DI.</dc:creator>
  <cp:keywords/>
  <dc:description/>
  <cp:lastModifiedBy>Primetzhofer Alexandra 0663 EH</cp:lastModifiedBy>
  <cp:revision>3</cp:revision>
  <dcterms:created xsi:type="dcterms:W3CDTF">2020-06-08T06:43:00Z</dcterms:created>
  <dcterms:modified xsi:type="dcterms:W3CDTF">2022-06-30T07:59:00Z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2022-06-30T07:58:33Z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21e2b509-ef6a-40e9-a1de-6ad5480a1eb0</vt:lpwstr>
  </property>
  <property fmtid="{D5CDD505-2E9C-101B-9397-08002B2CF9AE}" pid="8" name="MSIP_Label_38939b85-7e40-4a1d-91e1-0e84c3b219d7_ContentBits">
    <vt:lpwstr>0</vt:lpwstr>
  </property>
</Properties>
</file>