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7FC9A" w14:textId="2658D7CB" w:rsidR="00792684" w:rsidRPr="00792684" w:rsidRDefault="00792684" w:rsidP="00792684">
      <w:pPr>
        <w:keepNext/>
        <w:keepLines/>
        <w:tabs>
          <w:tab w:val="right" w:pos="3045"/>
        </w:tabs>
        <w:autoSpaceDE w:val="0"/>
        <w:autoSpaceDN w:val="0"/>
        <w:spacing w:before="480" w:after="0" w:line="240" w:lineRule="auto"/>
        <w:outlineLvl w:val="0"/>
        <w:rPr>
          <w:rFonts w:eastAsiaTheme="majorEastAsia" w:cstheme="majorBidi"/>
          <w:b/>
          <w:color w:val="1F497D" w:themeColor="text2"/>
          <w:lang w:val="en-US"/>
        </w:rPr>
      </w:pPr>
      <w:r w:rsidRPr="00792684">
        <w:rPr>
          <w:rFonts w:eastAsiaTheme="majorEastAsia" w:cstheme="majorBidi"/>
          <w:color w:val="1F497D" w:themeColor="text2"/>
          <w:lang w:val="en-US"/>
        </w:rPr>
        <w:tab/>
      </w:r>
      <w:r w:rsidRPr="00792684">
        <w:rPr>
          <w:rFonts w:eastAsiaTheme="majorEastAsia" w:cstheme="majorBidi"/>
          <w:color w:val="1F497D" w:themeColor="text2"/>
          <w:lang w:val="en-US"/>
        </w:rPr>
        <w:tab/>
      </w:r>
      <w:r w:rsidRPr="00792684">
        <w:rPr>
          <w:rFonts w:eastAsiaTheme="majorEastAsia" w:cstheme="majorBidi"/>
          <w:color w:val="1F497D" w:themeColor="text2"/>
          <w:lang w:val="en-US"/>
        </w:rPr>
        <w:tab/>
      </w:r>
      <w:r w:rsidRPr="00792684">
        <w:rPr>
          <w:rFonts w:eastAsiaTheme="majorEastAsia" w:cstheme="majorBidi"/>
          <w:color w:val="1F497D" w:themeColor="text2"/>
          <w:lang w:val="en-US"/>
        </w:rPr>
        <w:tab/>
      </w:r>
      <w:r w:rsidRPr="00792684">
        <w:rPr>
          <w:rFonts w:eastAsiaTheme="majorEastAsia" w:cstheme="majorBidi"/>
          <w:color w:val="1F497D" w:themeColor="text2"/>
          <w:lang w:val="en-US"/>
        </w:rPr>
        <w:tab/>
      </w:r>
      <w:r w:rsidRPr="00792684">
        <w:rPr>
          <w:rFonts w:eastAsiaTheme="majorEastAsia" w:cstheme="majorBidi"/>
          <w:color w:val="1F497D" w:themeColor="text2"/>
          <w:lang w:val="en-US"/>
        </w:rPr>
        <w:tab/>
      </w:r>
      <w:r w:rsidRPr="00792684">
        <w:rPr>
          <w:rFonts w:eastAsiaTheme="majorEastAsia" w:cs="Bookman Old Style"/>
          <w:b/>
          <w:bCs/>
          <w:color w:val="1F497D" w:themeColor="text2"/>
          <w:lang w:val="en-US"/>
        </w:rPr>
        <w:t>Observability E</w:t>
      </w:r>
      <w:r>
        <w:rPr>
          <w:rFonts w:eastAsiaTheme="majorEastAsia" w:cs="Bookman Old Style"/>
          <w:b/>
          <w:bCs/>
          <w:color w:val="1F497D" w:themeColor="text2"/>
          <w:lang w:val="en-US"/>
        </w:rPr>
        <w:t>ngineer</w:t>
      </w:r>
    </w:p>
    <w:p w14:paraId="5E227DD4" w14:textId="77777777" w:rsidR="00792684" w:rsidRPr="00792684" w:rsidRDefault="00792684" w:rsidP="00792684">
      <w:pPr>
        <w:autoSpaceDE w:val="0"/>
        <w:autoSpaceDN w:val="0"/>
        <w:adjustRightInd w:val="0"/>
        <w:spacing w:after="0" w:line="240" w:lineRule="auto"/>
        <w:rPr>
          <w:rFonts w:cs="Verdana"/>
          <w:color w:val="1F497D" w:themeColor="text2"/>
          <w:lang w:val="en-US"/>
        </w:rPr>
      </w:pPr>
    </w:p>
    <w:p w14:paraId="6C421EB5" w14:textId="77777777" w:rsidR="00792684" w:rsidRPr="00792684" w:rsidRDefault="00792684" w:rsidP="00792684">
      <w:pPr>
        <w:autoSpaceDE w:val="0"/>
        <w:autoSpaceDN w:val="0"/>
        <w:adjustRightInd w:val="0"/>
        <w:spacing w:after="0" w:line="240" w:lineRule="auto"/>
        <w:rPr>
          <w:rFonts w:cs="Tahoma"/>
          <w:b/>
          <w:bCs/>
          <w:color w:val="1F497D" w:themeColor="text2"/>
          <w:lang w:val="en-US"/>
        </w:rPr>
      </w:pPr>
      <w:r w:rsidRPr="00792684">
        <w:rPr>
          <w:rFonts w:cs="Tahoma"/>
          <w:b/>
          <w:bCs/>
          <w:color w:val="1F497D" w:themeColor="text2"/>
          <w:lang w:val="en-US"/>
        </w:rPr>
        <w:t>Job Objectives:</w:t>
      </w:r>
    </w:p>
    <w:p w14:paraId="3FA0E6C9" w14:textId="77777777" w:rsidR="00792684" w:rsidRPr="00792684" w:rsidRDefault="00792684" w:rsidP="00792684">
      <w:pPr>
        <w:autoSpaceDE w:val="0"/>
        <w:autoSpaceDN w:val="0"/>
        <w:adjustRightInd w:val="0"/>
        <w:spacing w:after="0" w:line="240" w:lineRule="auto"/>
        <w:rPr>
          <w:rFonts w:cs="Tahoma"/>
          <w:b/>
          <w:bCs/>
          <w:color w:val="1F497D" w:themeColor="text2"/>
          <w:lang w:val="en-US"/>
        </w:rPr>
      </w:pPr>
    </w:p>
    <w:p w14:paraId="1AC28F8E" w14:textId="77777777" w:rsidR="00792684" w:rsidRPr="00792684" w:rsidRDefault="00792684" w:rsidP="00792684">
      <w:pPr>
        <w:autoSpaceDE w:val="0"/>
        <w:autoSpaceDN w:val="0"/>
        <w:adjustRightInd w:val="0"/>
        <w:spacing w:after="0" w:line="240" w:lineRule="auto"/>
        <w:rPr>
          <w:rFonts w:eastAsia="Times New Roman" w:cs="Arial"/>
          <w:color w:val="1F497D" w:themeColor="text2"/>
          <w:lang w:val="en-US"/>
        </w:rPr>
      </w:pPr>
      <w:r w:rsidRPr="00792684">
        <w:rPr>
          <w:rFonts w:eastAsia="Times New Roman" w:cs="Arial"/>
          <w:color w:val="1F497D" w:themeColor="text2"/>
          <w:lang w:val="en-US"/>
        </w:rPr>
        <w:t>Experienced and detail-oriented IT professional with extensive knowledge in observability tools, including monitoring, logging, and tracing. Proven track record in optimizing system performance, ensuring system reliability, and improving overall operational efficiency. Adept at using modern observability platforms and methodologies to drive proactive incident management and root cause analysis.</w:t>
      </w:r>
    </w:p>
    <w:p w14:paraId="3509E898" w14:textId="77777777" w:rsidR="00792684" w:rsidRPr="00792684" w:rsidRDefault="00792684" w:rsidP="00792684">
      <w:pPr>
        <w:autoSpaceDE w:val="0"/>
        <w:autoSpaceDN w:val="0"/>
        <w:adjustRightInd w:val="0"/>
        <w:spacing w:after="0" w:line="240" w:lineRule="auto"/>
        <w:rPr>
          <w:rFonts w:cs="Tahoma"/>
          <w:b/>
          <w:bCs/>
          <w:color w:val="1F497D" w:themeColor="text2"/>
          <w:lang w:val="en-US"/>
        </w:rPr>
      </w:pPr>
    </w:p>
    <w:p w14:paraId="582CD6ED" w14:textId="77777777" w:rsidR="00792684" w:rsidRPr="00792684" w:rsidRDefault="00792684" w:rsidP="00792684">
      <w:pPr>
        <w:autoSpaceDE w:val="0"/>
        <w:autoSpaceDN w:val="0"/>
        <w:adjustRightInd w:val="0"/>
        <w:spacing w:after="0" w:line="240" w:lineRule="auto"/>
        <w:rPr>
          <w:rFonts w:cs="Tahoma"/>
          <w:b/>
          <w:bCs/>
          <w:color w:val="1F497D" w:themeColor="text2"/>
          <w:lang w:val="en-US"/>
        </w:rPr>
      </w:pPr>
      <w:r w:rsidRPr="00792684">
        <w:rPr>
          <w:rFonts w:cs="Tahoma"/>
          <w:b/>
          <w:bCs/>
          <w:color w:val="1F497D" w:themeColor="text2"/>
          <w:lang w:val="en-US"/>
        </w:rPr>
        <w:t>Professional Summary:</w:t>
      </w:r>
    </w:p>
    <w:p w14:paraId="4B3E156B" w14:textId="77777777" w:rsidR="00792684" w:rsidRPr="00792684" w:rsidRDefault="00792684" w:rsidP="00792684">
      <w:pPr>
        <w:autoSpaceDE w:val="0"/>
        <w:autoSpaceDN w:val="0"/>
        <w:adjustRightInd w:val="0"/>
        <w:spacing w:after="0" w:line="240" w:lineRule="auto"/>
        <w:rPr>
          <w:rFonts w:cs="Tahoma"/>
          <w:color w:val="1F497D" w:themeColor="text2"/>
          <w:lang w:val="en-US"/>
        </w:rPr>
      </w:pPr>
    </w:p>
    <w:p w14:paraId="27C8831D" w14:textId="77777777" w:rsidR="00792684" w:rsidRPr="00792684" w:rsidRDefault="00792684" w:rsidP="00792684">
      <w:pPr>
        <w:numPr>
          <w:ilvl w:val="0"/>
          <w:numId w:val="1"/>
        </w:numPr>
        <w:autoSpaceDE w:val="0"/>
        <w:autoSpaceDN w:val="0"/>
        <w:adjustRightInd w:val="0"/>
        <w:spacing w:after="9" w:line="240" w:lineRule="auto"/>
        <w:rPr>
          <w:rFonts w:cs="Bookman Old Style"/>
          <w:color w:val="1F497D" w:themeColor="text2"/>
          <w:lang w:val="en-US"/>
        </w:rPr>
      </w:pPr>
      <w:r w:rsidRPr="00792684">
        <w:rPr>
          <w:rFonts w:cs="Bookman Old Style"/>
          <w:color w:val="1F497D" w:themeColor="text2"/>
          <w:lang w:val="en-US"/>
        </w:rPr>
        <w:t xml:space="preserve">I have 14+ years of experience in ITIL Management, ITIL Workflow and Monitoring Solutions/Tools. </w:t>
      </w:r>
    </w:p>
    <w:p w14:paraId="525AAFD3" w14:textId="77777777" w:rsidR="00792684" w:rsidRPr="00792684" w:rsidRDefault="00792684" w:rsidP="00792684">
      <w:pPr>
        <w:numPr>
          <w:ilvl w:val="0"/>
          <w:numId w:val="1"/>
        </w:numPr>
        <w:autoSpaceDE w:val="0"/>
        <w:autoSpaceDN w:val="0"/>
        <w:adjustRightInd w:val="0"/>
        <w:spacing w:after="9" w:line="240" w:lineRule="auto"/>
        <w:rPr>
          <w:rFonts w:cs="Bookman Old Style"/>
          <w:color w:val="1F497D" w:themeColor="text2"/>
          <w:lang w:val="en-US"/>
        </w:rPr>
      </w:pPr>
      <w:r w:rsidRPr="00792684">
        <w:rPr>
          <w:rFonts w:cs="Bookman Old Style"/>
          <w:color w:val="1F497D" w:themeColor="text2"/>
          <w:lang w:val="en-US"/>
        </w:rPr>
        <w:t>Worked for NASDAQ, as Systems Operations Specialist (since 15</w:t>
      </w:r>
      <w:r w:rsidRPr="00792684">
        <w:rPr>
          <w:rFonts w:cs="Bookman Old Style"/>
          <w:color w:val="1F497D" w:themeColor="text2"/>
          <w:vertAlign w:val="superscript"/>
          <w:lang w:val="en-US"/>
        </w:rPr>
        <w:t>th</w:t>
      </w:r>
      <w:r w:rsidRPr="00792684">
        <w:rPr>
          <w:rFonts w:cs="Bookman Old Style"/>
          <w:color w:val="1F497D" w:themeColor="text2"/>
          <w:lang w:val="en-US"/>
        </w:rPr>
        <w:t xml:space="preserve"> Nov 2017 till 10</w:t>
      </w:r>
      <w:r w:rsidRPr="00792684">
        <w:rPr>
          <w:rFonts w:cs="Bookman Old Style"/>
          <w:color w:val="1F497D" w:themeColor="text2"/>
          <w:vertAlign w:val="superscript"/>
          <w:lang w:val="en-US"/>
        </w:rPr>
        <w:t>th</w:t>
      </w:r>
      <w:r w:rsidRPr="00792684">
        <w:rPr>
          <w:rFonts w:cs="Bookman Old Style"/>
          <w:color w:val="1F497D" w:themeColor="text2"/>
          <w:lang w:val="en-US"/>
        </w:rPr>
        <w:t xml:space="preserve"> Jan 2025), part of Operational Tools and Monitoring Solutions Team – Engineering, Implementation, Deployment Solution, Design and Systems Monitoring Operations, managing huge financial environment Infrastructure.</w:t>
      </w:r>
    </w:p>
    <w:p w14:paraId="7C1805A5" w14:textId="77777777" w:rsidR="00792684" w:rsidRPr="00792684" w:rsidRDefault="00792684" w:rsidP="00792684">
      <w:pPr>
        <w:numPr>
          <w:ilvl w:val="0"/>
          <w:numId w:val="1"/>
        </w:numPr>
        <w:autoSpaceDE w:val="0"/>
        <w:autoSpaceDN w:val="0"/>
        <w:adjustRightInd w:val="0"/>
        <w:spacing w:after="9" w:line="240" w:lineRule="auto"/>
        <w:rPr>
          <w:rFonts w:cs="Bookman Old Style"/>
          <w:color w:val="1F497D" w:themeColor="text2"/>
          <w:lang w:val="en-US"/>
        </w:rPr>
      </w:pPr>
      <w:r w:rsidRPr="00792684">
        <w:rPr>
          <w:rFonts w:cs="Bookman Old Style"/>
          <w:color w:val="1F497D" w:themeColor="text2"/>
          <w:lang w:val="en-US"/>
        </w:rPr>
        <w:t xml:space="preserve">Previously I worked with </w:t>
      </w:r>
      <w:r w:rsidRPr="00792684">
        <w:rPr>
          <w:rFonts w:cs="Book Antiqua"/>
          <w:color w:val="1F497D" w:themeColor="text2"/>
          <w:lang w:val="en-US"/>
        </w:rPr>
        <w:t>Accenture Services Pvt. Ltd., as IT Operations Senior Analyst (</w:t>
      </w:r>
      <w:r w:rsidRPr="00792684">
        <w:rPr>
          <w:rFonts w:cs="Bookman Old Style"/>
          <w:color w:val="1F497D" w:themeColor="text2"/>
          <w:lang w:val="en-US"/>
        </w:rPr>
        <w:t>since 08</w:t>
      </w:r>
      <w:r w:rsidRPr="00792684">
        <w:rPr>
          <w:rFonts w:cs="Bookman Old Style"/>
          <w:color w:val="1F497D" w:themeColor="text2"/>
          <w:vertAlign w:val="superscript"/>
          <w:lang w:val="en-US"/>
        </w:rPr>
        <w:t>th</w:t>
      </w:r>
      <w:r w:rsidRPr="00792684">
        <w:rPr>
          <w:rFonts w:cs="Bookman Old Style"/>
          <w:color w:val="1F497D" w:themeColor="text2"/>
          <w:lang w:val="en-US"/>
        </w:rPr>
        <w:t xml:space="preserve"> Dec 2015 till 14</w:t>
      </w:r>
      <w:r w:rsidRPr="00792684">
        <w:rPr>
          <w:rFonts w:cs="Bookman Old Style"/>
          <w:color w:val="1F497D" w:themeColor="text2"/>
          <w:vertAlign w:val="superscript"/>
          <w:lang w:val="en-US"/>
        </w:rPr>
        <w:t>th</w:t>
      </w:r>
      <w:r w:rsidRPr="00792684">
        <w:rPr>
          <w:rFonts w:cs="Bookman Old Style"/>
          <w:color w:val="1F497D" w:themeColor="text2"/>
          <w:lang w:val="en-US"/>
        </w:rPr>
        <w:t xml:space="preserve"> Nov 2017</w:t>
      </w:r>
      <w:r w:rsidRPr="00792684">
        <w:rPr>
          <w:rFonts w:cs="Book Antiqua"/>
          <w:color w:val="1F497D" w:themeColor="text2"/>
          <w:lang w:val="en-US"/>
        </w:rPr>
        <w:t>), part of Implementation and Deployment Solution and Design, Systems Monitoring Operations.</w:t>
      </w:r>
    </w:p>
    <w:p w14:paraId="409D7C88" w14:textId="77777777" w:rsidR="00792684" w:rsidRPr="00792684" w:rsidRDefault="00792684" w:rsidP="00792684">
      <w:pPr>
        <w:numPr>
          <w:ilvl w:val="0"/>
          <w:numId w:val="1"/>
        </w:numPr>
        <w:autoSpaceDE w:val="0"/>
        <w:autoSpaceDN w:val="0"/>
        <w:adjustRightInd w:val="0"/>
        <w:spacing w:after="9" w:line="240" w:lineRule="auto"/>
        <w:rPr>
          <w:rFonts w:cs="Bookman Old Style"/>
          <w:color w:val="1F497D" w:themeColor="text2"/>
          <w:lang w:val="en-US"/>
        </w:rPr>
      </w:pPr>
      <w:r w:rsidRPr="00792684">
        <w:rPr>
          <w:rFonts w:cs="Bookman Old Style"/>
          <w:color w:val="1F497D" w:themeColor="text2"/>
          <w:lang w:val="en-US"/>
        </w:rPr>
        <w:t xml:space="preserve">Earlier worked with </w:t>
      </w:r>
      <w:r w:rsidRPr="00792684">
        <w:rPr>
          <w:rFonts w:cs="Book Antiqua"/>
          <w:color w:val="1F497D" w:themeColor="text2"/>
          <w:lang w:val="en-US"/>
        </w:rPr>
        <w:t>Hewlett Packard GDIC</w:t>
      </w:r>
      <w:r w:rsidRPr="00792684">
        <w:rPr>
          <w:rFonts w:cs="Bookman Old Style"/>
          <w:color w:val="1F497D" w:themeColor="text2"/>
          <w:lang w:val="en-US"/>
        </w:rPr>
        <w:t>, Bangalore as Systems Engineer – ITO Svc Delivery Consultant (since 05</w:t>
      </w:r>
      <w:r w:rsidRPr="00792684">
        <w:rPr>
          <w:rFonts w:cs="Bookman Old Style"/>
          <w:color w:val="1F497D" w:themeColor="text2"/>
          <w:vertAlign w:val="superscript"/>
          <w:lang w:val="en-US"/>
        </w:rPr>
        <w:t>th</w:t>
      </w:r>
      <w:r w:rsidRPr="00792684">
        <w:rPr>
          <w:rFonts w:cs="Bookman Old Style"/>
          <w:color w:val="1F497D" w:themeColor="text2"/>
          <w:lang w:val="en-US"/>
        </w:rPr>
        <w:t xml:space="preserve"> May 2010 till 07</w:t>
      </w:r>
      <w:r w:rsidRPr="00792684">
        <w:rPr>
          <w:rFonts w:cs="Bookman Old Style"/>
          <w:color w:val="1F497D" w:themeColor="text2"/>
          <w:vertAlign w:val="superscript"/>
          <w:lang w:val="en-US"/>
        </w:rPr>
        <w:t>th</w:t>
      </w:r>
      <w:r w:rsidRPr="00792684">
        <w:rPr>
          <w:rFonts w:cs="Bookman Old Style"/>
          <w:color w:val="1F497D" w:themeColor="text2"/>
          <w:lang w:val="en-US"/>
        </w:rPr>
        <w:t xml:space="preserve"> Dec 2015), part of Global Production Support - part of Systems Monitoring Solution and Design (Enterprise Service Management).</w:t>
      </w:r>
    </w:p>
    <w:p w14:paraId="74BF5554" w14:textId="77777777" w:rsidR="00792684" w:rsidRPr="00792684" w:rsidRDefault="00792684" w:rsidP="00792684">
      <w:pPr>
        <w:numPr>
          <w:ilvl w:val="0"/>
          <w:numId w:val="1"/>
        </w:numPr>
        <w:autoSpaceDE w:val="0"/>
        <w:autoSpaceDN w:val="0"/>
        <w:adjustRightInd w:val="0"/>
        <w:spacing w:after="9" w:line="240" w:lineRule="auto"/>
        <w:rPr>
          <w:rFonts w:cs="Bookman Old Style"/>
          <w:color w:val="1F497D" w:themeColor="text2"/>
          <w:lang w:val="en-US"/>
        </w:rPr>
      </w:pPr>
      <w:r w:rsidRPr="00792684">
        <w:rPr>
          <w:rFonts w:cs="Bookman Old Style"/>
          <w:color w:val="1F497D" w:themeColor="text2"/>
          <w:lang w:val="en-US"/>
        </w:rPr>
        <w:t>HP Certified on OMU, Site Scope, BSM, AWS Cloud Practitioner.</w:t>
      </w:r>
    </w:p>
    <w:p w14:paraId="6B39753E" w14:textId="77777777" w:rsidR="00792684" w:rsidRPr="00792684" w:rsidRDefault="00792684" w:rsidP="00792684">
      <w:pPr>
        <w:numPr>
          <w:ilvl w:val="0"/>
          <w:numId w:val="1"/>
        </w:numPr>
        <w:autoSpaceDE w:val="0"/>
        <w:autoSpaceDN w:val="0"/>
        <w:adjustRightInd w:val="0"/>
        <w:spacing w:after="9" w:line="240" w:lineRule="auto"/>
        <w:rPr>
          <w:rFonts w:cs="Bookman Old Style"/>
          <w:color w:val="1F497D" w:themeColor="text2"/>
          <w:lang w:val="en-US"/>
        </w:rPr>
      </w:pPr>
      <w:r w:rsidRPr="00792684">
        <w:rPr>
          <w:rFonts w:cs="Bookman Old Style"/>
          <w:color w:val="1F497D" w:themeColor="text2"/>
          <w:lang w:val="en-US"/>
        </w:rPr>
        <w:t xml:space="preserve">Have worked and proficient on </w:t>
      </w:r>
      <w:proofErr w:type="spellStart"/>
      <w:r w:rsidRPr="00792684">
        <w:rPr>
          <w:rFonts w:cs="Bookman Old Style"/>
          <w:color w:val="1F497D" w:themeColor="text2"/>
          <w:lang w:val="en-US"/>
        </w:rPr>
        <w:t>MicroFocus</w:t>
      </w:r>
      <w:proofErr w:type="spellEnd"/>
      <w:r w:rsidRPr="00792684">
        <w:rPr>
          <w:rFonts w:cs="Bookman Old Style"/>
          <w:color w:val="1F497D" w:themeColor="text2"/>
          <w:lang w:val="en-US"/>
        </w:rPr>
        <w:t xml:space="preserve"> Ops Bridge – OBM (formerly </w:t>
      </w:r>
      <w:proofErr w:type="spellStart"/>
      <w:r w:rsidRPr="00792684">
        <w:rPr>
          <w:rFonts w:cs="Bookman Old Style"/>
          <w:color w:val="1F497D" w:themeColor="text2"/>
          <w:lang w:val="en-US"/>
        </w:rPr>
        <w:t>OMi</w:t>
      </w:r>
      <w:proofErr w:type="spellEnd"/>
      <w:r w:rsidRPr="00792684">
        <w:rPr>
          <w:rFonts w:cs="Bookman Old Style"/>
          <w:color w:val="1F497D" w:themeColor="text2"/>
          <w:lang w:val="en-US"/>
        </w:rPr>
        <w:t xml:space="preserve">), </w:t>
      </w:r>
      <w:proofErr w:type="spellStart"/>
      <w:r w:rsidRPr="00792684">
        <w:rPr>
          <w:rFonts w:cs="Bookman Old Style"/>
          <w:color w:val="1F497D" w:themeColor="text2"/>
          <w:lang w:val="en-US"/>
        </w:rPr>
        <w:t>NNMi</w:t>
      </w:r>
      <w:proofErr w:type="spellEnd"/>
      <w:r w:rsidRPr="00792684">
        <w:rPr>
          <w:rFonts w:cs="Bookman Old Style"/>
          <w:color w:val="1F497D" w:themeColor="text2"/>
          <w:lang w:val="en-US"/>
        </w:rPr>
        <w:t>, BSM, UCMDB, SiteScope, BSM Connector, HP Open View Products – OMW, OMU, OVPA, NNM, BMC Monitoring Tools and Workflow Tools</w:t>
      </w:r>
    </w:p>
    <w:p w14:paraId="1653C3F0" w14:textId="77777777" w:rsidR="00792684" w:rsidRPr="00792684" w:rsidRDefault="00792684" w:rsidP="00792684">
      <w:pPr>
        <w:numPr>
          <w:ilvl w:val="0"/>
          <w:numId w:val="1"/>
        </w:numPr>
        <w:autoSpaceDE w:val="0"/>
        <w:autoSpaceDN w:val="0"/>
        <w:adjustRightInd w:val="0"/>
        <w:spacing w:after="9" w:line="240" w:lineRule="auto"/>
        <w:rPr>
          <w:rFonts w:cs="Bookman Old Style"/>
          <w:color w:val="1F497D" w:themeColor="text2"/>
          <w:lang w:val="en-US"/>
        </w:rPr>
      </w:pPr>
      <w:r w:rsidRPr="00792684">
        <w:rPr>
          <w:rFonts w:cs="Bookman Old Style"/>
          <w:color w:val="1F497D" w:themeColor="text2"/>
          <w:lang w:val="en-US"/>
        </w:rPr>
        <w:t>Customers include various AMS, APJ and EMEA Region Customers as Shared services.</w:t>
      </w:r>
    </w:p>
    <w:p w14:paraId="26907DC5" w14:textId="77777777" w:rsidR="00792684" w:rsidRPr="00792684" w:rsidRDefault="00792684" w:rsidP="00792684">
      <w:pPr>
        <w:numPr>
          <w:ilvl w:val="0"/>
          <w:numId w:val="1"/>
        </w:numPr>
        <w:autoSpaceDE w:val="0"/>
        <w:autoSpaceDN w:val="0"/>
        <w:adjustRightInd w:val="0"/>
        <w:spacing w:after="9" w:line="240" w:lineRule="auto"/>
        <w:rPr>
          <w:rFonts w:cs="Bookman Old Style"/>
          <w:color w:val="1F497D" w:themeColor="text2"/>
          <w:lang w:val="en-US"/>
        </w:rPr>
      </w:pPr>
      <w:r w:rsidRPr="00792684">
        <w:rPr>
          <w:rFonts w:cs="Bookman Old Style"/>
          <w:color w:val="1F497D" w:themeColor="text2"/>
          <w:lang w:val="en-US"/>
        </w:rPr>
        <w:t>My major role is implementing, deploying, upgrading, configuring, and monitoring the OMU, NNM, SiteScope for different clients who were using these Products as SaaS.</w:t>
      </w:r>
    </w:p>
    <w:p w14:paraId="1035AF28" w14:textId="77777777" w:rsidR="00792684" w:rsidRPr="00792684" w:rsidRDefault="00792684" w:rsidP="00792684">
      <w:pPr>
        <w:numPr>
          <w:ilvl w:val="0"/>
          <w:numId w:val="1"/>
        </w:numPr>
        <w:autoSpaceDE w:val="0"/>
        <w:autoSpaceDN w:val="0"/>
        <w:adjustRightInd w:val="0"/>
        <w:spacing w:after="9" w:line="240" w:lineRule="auto"/>
        <w:rPr>
          <w:rFonts w:cs="Bookman Old Style"/>
          <w:color w:val="1F497D" w:themeColor="text2"/>
          <w:lang w:val="en-US"/>
        </w:rPr>
      </w:pPr>
      <w:r w:rsidRPr="00792684">
        <w:rPr>
          <w:rFonts w:cs="Bookman Old Style"/>
          <w:color w:val="1F497D" w:themeColor="text2"/>
          <w:lang w:val="en-US"/>
        </w:rPr>
        <w:t xml:space="preserve">Also involved in testing new HP related products like OBM (formerly </w:t>
      </w:r>
      <w:proofErr w:type="spellStart"/>
      <w:r w:rsidRPr="00792684">
        <w:rPr>
          <w:rFonts w:cs="Bookman Old Style"/>
          <w:color w:val="1F497D" w:themeColor="text2"/>
          <w:lang w:val="en-US"/>
        </w:rPr>
        <w:t>OMi</w:t>
      </w:r>
      <w:proofErr w:type="spellEnd"/>
      <w:r w:rsidRPr="00792684">
        <w:rPr>
          <w:rFonts w:cs="Bookman Old Style"/>
          <w:color w:val="1F497D" w:themeColor="text2"/>
          <w:lang w:val="en-US"/>
        </w:rPr>
        <w:t xml:space="preserve">), SiteScope, </w:t>
      </w:r>
      <w:proofErr w:type="spellStart"/>
      <w:r w:rsidRPr="00792684">
        <w:rPr>
          <w:rFonts w:cs="Bookman Old Style"/>
          <w:color w:val="1F497D" w:themeColor="text2"/>
          <w:lang w:val="en-US"/>
        </w:rPr>
        <w:t>NNMi</w:t>
      </w:r>
      <w:proofErr w:type="spellEnd"/>
      <w:r w:rsidRPr="00792684">
        <w:rPr>
          <w:rFonts w:cs="Bookman Old Style"/>
          <w:color w:val="1F497D" w:themeColor="text2"/>
          <w:lang w:val="en-US"/>
        </w:rPr>
        <w:t xml:space="preserve"> for customer’s business requirements.</w:t>
      </w:r>
    </w:p>
    <w:p w14:paraId="768D5B08" w14:textId="77777777" w:rsidR="00792684" w:rsidRPr="00792684" w:rsidRDefault="00792684" w:rsidP="00792684">
      <w:pPr>
        <w:autoSpaceDE w:val="0"/>
        <w:autoSpaceDN w:val="0"/>
        <w:adjustRightInd w:val="0"/>
        <w:spacing w:after="9" w:line="240" w:lineRule="auto"/>
        <w:rPr>
          <w:rFonts w:cs="Bookman Old Style"/>
          <w:color w:val="1F497D" w:themeColor="text2"/>
          <w:lang w:val="en-US"/>
        </w:rPr>
      </w:pPr>
    </w:p>
    <w:p w14:paraId="27EA4961" w14:textId="77777777" w:rsidR="00792684" w:rsidRPr="00792684" w:rsidRDefault="00792684" w:rsidP="00792684">
      <w:pPr>
        <w:autoSpaceDE w:val="0"/>
        <w:autoSpaceDN w:val="0"/>
        <w:adjustRightInd w:val="0"/>
        <w:spacing w:after="0" w:line="240" w:lineRule="auto"/>
        <w:rPr>
          <w:rFonts w:cs="Tahoma"/>
          <w:b/>
          <w:bCs/>
          <w:color w:val="1F497D" w:themeColor="text2"/>
          <w:lang w:val="en-US"/>
        </w:rPr>
      </w:pPr>
      <w:r w:rsidRPr="00792684">
        <w:rPr>
          <w:rFonts w:cs="Tahoma"/>
          <w:b/>
          <w:bCs/>
          <w:color w:val="1F497D" w:themeColor="text2"/>
          <w:lang w:val="en-US"/>
        </w:rPr>
        <w:t>Certifications:</w:t>
      </w:r>
    </w:p>
    <w:p w14:paraId="620DD14C" w14:textId="77777777" w:rsidR="00792684" w:rsidRPr="00792684" w:rsidRDefault="00792684" w:rsidP="00792684">
      <w:pPr>
        <w:autoSpaceDE w:val="0"/>
        <w:autoSpaceDN w:val="0"/>
        <w:adjustRightInd w:val="0"/>
        <w:spacing w:after="0" w:line="240" w:lineRule="auto"/>
        <w:rPr>
          <w:rFonts w:cs="Tahoma"/>
          <w:b/>
          <w:bCs/>
          <w:color w:val="1F497D" w:themeColor="text2"/>
          <w:lang w:val="en-US"/>
        </w:rPr>
      </w:pPr>
    </w:p>
    <w:p w14:paraId="47234041" w14:textId="77777777" w:rsidR="00792684" w:rsidRPr="00792684" w:rsidRDefault="00792684" w:rsidP="00792684">
      <w:pPr>
        <w:numPr>
          <w:ilvl w:val="0"/>
          <w:numId w:val="4"/>
        </w:numPr>
        <w:autoSpaceDE w:val="0"/>
        <w:autoSpaceDN w:val="0"/>
        <w:adjustRightInd w:val="0"/>
        <w:spacing w:after="0" w:line="240" w:lineRule="auto"/>
        <w:rPr>
          <w:rFonts w:cs="Tahoma"/>
          <w:bCs/>
          <w:color w:val="1F497D" w:themeColor="text2"/>
          <w:lang w:val="en-US"/>
        </w:rPr>
      </w:pPr>
      <w:r w:rsidRPr="00792684">
        <w:rPr>
          <w:rFonts w:cs="Tahoma"/>
          <w:bCs/>
          <w:color w:val="1F497D" w:themeColor="text2"/>
          <w:lang w:val="en-US"/>
        </w:rPr>
        <w:t>HP OM certified 1 and 2</w:t>
      </w:r>
    </w:p>
    <w:p w14:paraId="2E64C9D1" w14:textId="77777777" w:rsidR="00792684" w:rsidRPr="00792684" w:rsidRDefault="00792684" w:rsidP="00792684">
      <w:pPr>
        <w:numPr>
          <w:ilvl w:val="0"/>
          <w:numId w:val="4"/>
        </w:numPr>
        <w:autoSpaceDE w:val="0"/>
        <w:autoSpaceDN w:val="0"/>
        <w:adjustRightInd w:val="0"/>
        <w:spacing w:after="0" w:line="240" w:lineRule="auto"/>
        <w:rPr>
          <w:rFonts w:cs="Tahoma"/>
          <w:bCs/>
          <w:color w:val="1F497D" w:themeColor="text2"/>
          <w:lang w:val="en-US"/>
        </w:rPr>
      </w:pPr>
      <w:r w:rsidRPr="00792684">
        <w:rPr>
          <w:rFonts w:cs="Tahoma"/>
          <w:bCs/>
          <w:color w:val="1F497D" w:themeColor="text2"/>
          <w:lang w:val="en-US"/>
        </w:rPr>
        <w:t>HP SiteScope 11.x</w:t>
      </w:r>
    </w:p>
    <w:p w14:paraId="6B9F2659" w14:textId="77777777" w:rsidR="00792684" w:rsidRPr="00792684" w:rsidRDefault="00792684" w:rsidP="00792684">
      <w:pPr>
        <w:numPr>
          <w:ilvl w:val="0"/>
          <w:numId w:val="4"/>
        </w:numPr>
        <w:autoSpaceDE w:val="0"/>
        <w:autoSpaceDN w:val="0"/>
        <w:adjustRightInd w:val="0"/>
        <w:spacing w:after="0" w:line="240" w:lineRule="auto"/>
        <w:rPr>
          <w:rFonts w:cs="Tahoma"/>
          <w:bCs/>
          <w:color w:val="1F497D" w:themeColor="text2"/>
          <w:lang w:val="en-US"/>
        </w:rPr>
      </w:pPr>
      <w:r w:rsidRPr="00792684">
        <w:rPr>
          <w:rFonts w:cs="Tahoma"/>
          <w:bCs/>
          <w:color w:val="1F497D" w:themeColor="text2"/>
          <w:lang w:val="en-US"/>
        </w:rPr>
        <w:t>HP BSM Platform and End User Management 9.x Software</w:t>
      </w:r>
    </w:p>
    <w:p w14:paraId="538F12DA" w14:textId="77777777" w:rsidR="00792684" w:rsidRPr="00792684" w:rsidRDefault="00792684" w:rsidP="00792684">
      <w:pPr>
        <w:numPr>
          <w:ilvl w:val="0"/>
          <w:numId w:val="4"/>
        </w:numPr>
        <w:autoSpaceDE w:val="0"/>
        <w:autoSpaceDN w:val="0"/>
        <w:adjustRightInd w:val="0"/>
        <w:spacing w:after="0" w:line="240" w:lineRule="auto"/>
        <w:rPr>
          <w:rFonts w:cs="Tahoma"/>
          <w:bCs/>
          <w:color w:val="1F497D" w:themeColor="text2"/>
          <w:lang w:val="en-US"/>
        </w:rPr>
      </w:pPr>
      <w:r w:rsidRPr="00792684">
        <w:rPr>
          <w:rFonts w:cs="Tahoma"/>
          <w:bCs/>
          <w:color w:val="1F497D" w:themeColor="text2"/>
          <w:lang w:val="en-US"/>
        </w:rPr>
        <w:t>AWS Cloud Practitioner</w:t>
      </w:r>
    </w:p>
    <w:p w14:paraId="32D30C0A" w14:textId="77777777" w:rsidR="00792684" w:rsidRPr="00792684" w:rsidRDefault="00792684" w:rsidP="00792684">
      <w:pPr>
        <w:autoSpaceDE w:val="0"/>
        <w:autoSpaceDN w:val="0"/>
        <w:adjustRightInd w:val="0"/>
        <w:spacing w:after="0" w:line="240" w:lineRule="auto"/>
        <w:rPr>
          <w:rFonts w:cs="Tahoma"/>
          <w:b/>
          <w:bCs/>
          <w:color w:val="1F497D" w:themeColor="text2"/>
          <w:lang w:val="en-US"/>
        </w:rPr>
      </w:pPr>
    </w:p>
    <w:p w14:paraId="6581A31D" w14:textId="77777777" w:rsidR="00792684" w:rsidRPr="00792684" w:rsidRDefault="00792684" w:rsidP="00792684">
      <w:pPr>
        <w:autoSpaceDE w:val="0"/>
        <w:autoSpaceDN w:val="0"/>
        <w:adjustRightInd w:val="0"/>
        <w:spacing w:after="0" w:line="240" w:lineRule="auto"/>
        <w:rPr>
          <w:rFonts w:cs="Tahoma"/>
          <w:b/>
          <w:bCs/>
          <w:color w:val="1F497D" w:themeColor="text2"/>
          <w:lang w:val="en-US"/>
        </w:rPr>
      </w:pPr>
    </w:p>
    <w:p w14:paraId="395B7450" w14:textId="77777777" w:rsidR="00792684" w:rsidRPr="00792684" w:rsidRDefault="00792684" w:rsidP="00792684">
      <w:pPr>
        <w:autoSpaceDE w:val="0"/>
        <w:autoSpaceDN w:val="0"/>
        <w:adjustRightInd w:val="0"/>
        <w:spacing w:after="0" w:line="240" w:lineRule="auto"/>
        <w:rPr>
          <w:rFonts w:cs="Tahoma"/>
          <w:b/>
          <w:bCs/>
          <w:color w:val="1F497D" w:themeColor="text2"/>
          <w:lang w:val="en-US"/>
        </w:rPr>
      </w:pPr>
    </w:p>
    <w:p w14:paraId="048A06AB" w14:textId="77777777" w:rsidR="00792684" w:rsidRPr="00792684" w:rsidRDefault="00792684" w:rsidP="00792684">
      <w:pPr>
        <w:autoSpaceDE w:val="0"/>
        <w:autoSpaceDN w:val="0"/>
        <w:adjustRightInd w:val="0"/>
        <w:spacing w:after="0" w:line="240" w:lineRule="auto"/>
        <w:rPr>
          <w:rFonts w:cs="Tahoma"/>
          <w:b/>
          <w:bCs/>
          <w:color w:val="1F497D" w:themeColor="text2"/>
          <w:lang w:val="en-US"/>
        </w:rPr>
      </w:pPr>
    </w:p>
    <w:p w14:paraId="3E2E8D49" w14:textId="77777777" w:rsidR="00792684" w:rsidRPr="00792684" w:rsidRDefault="00792684" w:rsidP="00792684">
      <w:pPr>
        <w:autoSpaceDE w:val="0"/>
        <w:autoSpaceDN w:val="0"/>
        <w:adjustRightInd w:val="0"/>
        <w:spacing w:after="0" w:line="240" w:lineRule="auto"/>
        <w:rPr>
          <w:rFonts w:cs="Tahoma"/>
          <w:b/>
          <w:bCs/>
          <w:color w:val="1F497D" w:themeColor="text2"/>
          <w:lang w:val="en-US"/>
        </w:rPr>
      </w:pPr>
    </w:p>
    <w:p w14:paraId="1AEF0815" w14:textId="77777777" w:rsidR="00792684" w:rsidRPr="00792684" w:rsidRDefault="00792684" w:rsidP="00792684">
      <w:pPr>
        <w:autoSpaceDE w:val="0"/>
        <w:autoSpaceDN w:val="0"/>
        <w:adjustRightInd w:val="0"/>
        <w:spacing w:after="0" w:line="240" w:lineRule="auto"/>
        <w:rPr>
          <w:rFonts w:cs="Tahoma"/>
          <w:b/>
          <w:bCs/>
          <w:color w:val="1F497D" w:themeColor="text2"/>
          <w:lang w:val="en-US"/>
        </w:rPr>
      </w:pPr>
      <w:r w:rsidRPr="00792684">
        <w:rPr>
          <w:rFonts w:cs="Tahoma"/>
          <w:b/>
          <w:bCs/>
          <w:color w:val="1F497D" w:themeColor="text2"/>
          <w:lang w:val="en-US"/>
        </w:rPr>
        <w:t>Skills:</w:t>
      </w:r>
    </w:p>
    <w:p w14:paraId="5F15C9F2"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p>
    <w:p w14:paraId="61F12B38"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u w:val="single"/>
          <w:lang w:val="en-US"/>
        </w:rPr>
        <w:t>Observability/Monitoring:</w:t>
      </w:r>
    </w:p>
    <w:p w14:paraId="7C13E92B"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proofErr w:type="spellStart"/>
      <w:r w:rsidRPr="00792684">
        <w:rPr>
          <w:rFonts w:cs="Bookman Old Style"/>
          <w:bCs/>
          <w:color w:val="1F497D" w:themeColor="text2"/>
          <w:lang w:val="en-US"/>
        </w:rPr>
        <w:t>MicroFocus</w:t>
      </w:r>
      <w:proofErr w:type="spellEnd"/>
      <w:r w:rsidRPr="00792684">
        <w:rPr>
          <w:rFonts w:cs="Bookman Old Style"/>
          <w:bCs/>
          <w:color w:val="1F497D" w:themeColor="text2"/>
          <w:lang w:val="en-US"/>
        </w:rPr>
        <w:t xml:space="preserve"> OBM/</w:t>
      </w:r>
      <w:proofErr w:type="spellStart"/>
      <w:r w:rsidRPr="00792684">
        <w:rPr>
          <w:rFonts w:cs="Bookman Old Style"/>
          <w:bCs/>
          <w:color w:val="1F497D" w:themeColor="text2"/>
          <w:lang w:val="en-US"/>
        </w:rPr>
        <w:t>OMi</w:t>
      </w:r>
      <w:proofErr w:type="spellEnd"/>
    </w:p>
    <w:p w14:paraId="22E5110E"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BSM</w:t>
      </w:r>
    </w:p>
    <w:p w14:paraId="48CC186F"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proofErr w:type="spellStart"/>
      <w:r w:rsidRPr="00792684">
        <w:rPr>
          <w:rFonts w:cs="Bookman Old Style"/>
          <w:bCs/>
          <w:color w:val="1F497D" w:themeColor="text2"/>
          <w:lang w:val="en-US"/>
        </w:rPr>
        <w:t>MicroFocus</w:t>
      </w:r>
      <w:proofErr w:type="spellEnd"/>
      <w:r w:rsidRPr="00792684">
        <w:rPr>
          <w:rFonts w:cs="Bookman Old Style"/>
          <w:bCs/>
          <w:color w:val="1F497D" w:themeColor="text2"/>
          <w:lang w:val="en-US"/>
        </w:rPr>
        <w:t xml:space="preserve"> SiteScope</w:t>
      </w:r>
    </w:p>
    <w:p w14:paraId="58D225B3" w14:textId="77777777" w:rsidR="00792684" w:rsidRPr="00792684" w:rsidRDefault="00792684" w:rsidP="00792684">
      <w:pPr>
        <w:tabs>
          <w:tab w:val="left" w:pos="1125"/>
        </w:tabs>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UCMDB</w:t>
      </w:r>
    </w:p>
    <w:p w14:paraId="10FD39E5"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BSM Connector</w:t>
      </w:r>
    </w:p>
    <w:p w14:paraId="5DA2AEF3"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HP Operations Manager for Windows</w:t>
      </w:r>
    </w:p>
    <w:p w14:paraId="451E9949"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HP Operations Manager for Linux</w:t>
      </w:r>
    </w:p>
    <w:p w14:paraId="41EB6CC5"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proofErr w:type="spellStart"/>
      <w:r w:rsidRPr="00792684">
        <w:rPr>
          <w:rFonts w:cs="Bookman Old Style"/>
          <w:bCs/>
          <w:color w:val="1F497D" w:themeColor="text2"/>
          <w:lang w:val="en-US"/>
        </w:rPr>
        <w:t>MicroFocus</w:t>
      </w:r>
      <w:proofErr w:type="spellEnd"/>
      <w:r w:rsidRPr="00792684">
        <w:rPr>
          <w:rFonts w:cs="Bookman Old Style"/>
          <w:bCs/>
          <w:color w:val="1F497D" w:themeColor="text2"/>
          <w:lang w:val="en-US"/>
        </w:rPr>
        <w:t xml:space="preserve"> </w:t>
      </w:r>
      <w:proofErr w:type="spellStart"/>
      <w:r w:rsidRPr="00792684">
        <w:rPr>
          <w:rFonts w:cs="Bookman Old Style"/>
          <w:bCs/>
          <w:color w:val="1F497D" w:themeColor="text2"/>
          <w:lang w:val="en-US"/>
        </w:rPr>
        <w:t>NNMi</w:t>
      </w:r>
      <w:proofErr w:type="spellEnd"/>
    </w:p>
    <w:p w14:paraId="7FB8A6F1"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BMC Monitoring Tools</w:t>
      </w:r>
    </w:p>
    <w:p w14:paraId="69E96289"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Data Dog</w:t>
      </w:r>
    </w:p>
    <w:p w14:paraId="39760CB1"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Splunk</w:t>
      </w:r>
    </w:p>
    <w:p w14:paraId="00D1C3DD"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SolarWinds</w:t>
      </w:r>
    </w:p>
    <w:p w14:paraId="0A53956F"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ServiceNow</w:t>
      </w:r>
    </w:p>
    <w:p w14:paraId="439873E1"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p>
    <w:p w14:paraId="4AA258B0"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u w:val="single"/>
          <w:lang w:val="en-US"/>
        </w:rPr>
        <w:t>Performance:</w:t>
      </w:r>
      <w:r w:rsidRPr="00792684">
        <w:rPr>
          <w:rFonts w:cs="Bookman Old Style"/>
          <w:bCs/>
          <w:color w:val="1F497D" w:themeColor="text2"/>
          <w:lang w:val="en-US"/>
        </w:rPr>
        <w:t xml:space="preserve"> </w:t>
      </w:r>
    </w:p>
    <w:p w14:paraId="51314748"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OVPA, OVR, OVPI</w:t>
      </w:r>
    </w:p>
    <w:p w14:paraId="6A886BD9"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p>
    <w:p w14:paraId="0E9E43BE"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u w:val="single"/>
          <w:lang w:val="en-US"/>
        </w:rPr>
        <w:t>Workflow:</w:t>
      </w:r>
      <w:r w:rsidRPr="00792684">
        <w:rPr>
          <w:rFonts w:cs="Bookman Old Style"/>
          <w:bCs/>
          <w:color w:val="1F497D" w:themeColor="text2"/>
          <w:lang w:val="en-US"/>
        </w:rPr>
        <w:t xml:space="preserve"> </w:t>
      </w:r>
    </w:p>
    <w:p w14:paraId="689996AE"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Service Now</w:t>
      </w:r>
    </w:p>
    <w:p w14:paraId="67367610"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HP Service Manager</w:t>
      </w:r>
    </w:p>
    <w:p w14:paraId="2F5C3063"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HP Service Center</w:t>
      </w:r>
    </w:p>
    <w:p w14:paraId="7EB90101"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HP Service Desk</w:t>
      </w:r>
    </w:p>
    <w:p w14:paraId="1A6888AA"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BMC Remedy</w:t>
      </w:r>
    </w:p>
    <w:p w14:paraId="374F9AA1"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p>
    <w:p w14:paraId="03EBE729"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u w:val="single"/>
          <w:lang w:val="en-US"/>
        </w:rPr>
        <w:t>Operating System:</w:t>
      </w:r>
      <w:r w:rsidRPr="00792684">
        <w:rPr>
          <w:rFonts w:cs="Bookman Old Style"/>
          <w:bCs/>
          <w:color w:val="1F497D" w:themeColor="text2"/>
          <w:lang w:val="en-US"/>
        </w:rPr>
        <w:t xml:space="preserve"> Windows - NT 4.0, Server 2000, Server 2003, 2003 R2, 2008, 2008 R2, 2012, 2012 R2, 2016.</w:t>
      </w:r>
    </w:p>
    <w:p w14:paraId="0C0FCD1D"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Unix - HP-UX, Linux, Solaris, AIX.</w:t>
      </w:r>
    </w:p>
    <w:p w14:paraId="553C945F"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p>
    <w:p w14:paraId="1014DB41" w14:textId="77777777" w:rsidR="00792684" w:rsidRPr="00792684" w:rsidRDefault="00792684" w:rsidP="00792684">
      <w:pPr>
        <w:autoSpaceDE w:val="0"/>
        <w:autoSpaceDN w:val="0"/>
        <w:adjustRightInd w:val="0"/>
        <w:spacing w:after="0" w:line="240" w:lineRule="auto"/>
        <w:rPr>
          <w:rFonts w:cs="Bookman Old Style"/>
          <w:bCs/>
          <w:color w:val="1F497D" w:themeColor="text2"/>
          <w:u w:val="single"/>
          <w:lang w:val="en-US"/>
        </w:rPr>
      </w:pPr>
      <w:r w:rsidRPr="00792684">
        <w:rPr>
          <w:rFonts w:cs="Bookman Old Style"/>
          <w:bCs/>
          <w:color w:val="1F497D" w:themeColor="text2"/>
          <w:u w:val="single"/>
          <w:lang w:val="en-US"/>
        </w:rPr>
        <w:t>ITIL Management:</w:t>
      </w:r>
    </w:p>
    <w:p w14:paraId="0B2BFED2"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Service Request Management</w:t>
      </w:r>
    </w:p>
    <w:p w14:paraId="31DB663A"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Incident Management</w:t>
      </w:r>
    </w:p>
    <w:p w14:paraId="48ED91CA"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Problem Management</w:t>
      </w:r>
    </w:p>
    <w:p w14:paraId="5CFEE09A"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Cs/>
          <w:color w:val="1F497D" w:themeColor="text2"/>
          <w:lang w:val="en-US"/>
        </w:rPr>
        <w:t>Change Management</w:t>
      </w:r>
    </w:p>
    <w:p w14:paraId="38FB5534"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p>
    <w:p w14:paraId="1D007CE4" w14:textId="77777777" w:rsidR="00792684" w:rsidRPr="00792684" w:rsidRDefault="00792684" w:rsidP="00792684">
      <w:pPr>
        <w:autoSpaceDE w:val="0"/>
        <w:autoSpaceDN w:val="0"/>
        <w:adjustRightInd w:val="0"/>
        <w:spacing w:after="0" w:line="240" w:lineRule="auto"/>
        <w:rPr>
          <w:rFonts w:cs="Bookman Old Style"/>
          <w:bCs/>
          <w:color w:val="1F497D" w:themeColor="text2"/>
          <w:u w:val="single"/>
          <w:lang w:val="en-US"/>
        </w:rPr>
      </w:pPr>
      <w:r w:rsidRPr="00792684">
        <w:rPr>
          <w:rFonts w:cs="Bookman Old Style"/>
          <w:bCs/>
          <w:color w:val="1F497D" w:themeColor="text2"/>
          <w:u w:val="single"/>
          <w:lang w:val="en-US"/>
        </w:rPr>
        <w:t>Programming and Scripting:</w:t>
      </w:r>
    </w:p>
    <w:p w14:paraId="36C3F7DE" w14:textId="77777777" w:rsidR="00792684" w:rsidRPr="00792684" w:rsidRDefault="00792684" w:rsidP="00792684">
      <w:pPr>
        <w:autoSpaceDE w:val="0"/>
        <w:autoSpaceDN w:val="0"/>
        <w:adjustRightInd w:val="0"/>
        <w:spacing w:after="0" w:line="240" w:lineRule="auto"/>
        <w:rPr>
          <w:rFonts w:ascii="Calibri" w:eastAsia="Calibri" w:hAnsi="Calibri" w:cs="Calibri"/>
          <w:color w:val="1F497D" w:themeColor="text2"/>
          <w:lang w:val="en-US"/>
        </w:rPr>
      </w:pPr>
      <w:r w:rsidRPr="00792684">
        <w:rPr>
          <w:rFonts w:ascii="Calibri" w:eastAsia="Calibri" w:hAnsi="Calibri" w:cs="Calibri"/>
          <w:color w:val="1F497D" w:themeColor="text2"/>
          <w:lang w:val="en-US"/>
        </w:rPr>
        <w:t>Python, PowerShell</w:t>
      </w:r>
    </w:p>
    <w:p w14:paraId="1708CC9A" w14:textId="77777777" w:rsidR="00792684" w:rsidRPr="00792684" w:rsidRDefault="00792684" w:rsidP="00792684">
      <w:pPr>
        <w:autoSpaceDE w:val="0"/>
        <w:autoSpaceDN w:val="0"/>
        <w:adjustRightInd w:val="0"/>
        <w:spacing w:after="0" w:line="240" w:lineRule="auto"/>
        <w:rPr>
          <w:rFonts w:ascii="Calibri" w:eastAsia="Calibri" w:hAnsi="Calibri" w:cs="Calibri"/>
          <w:color w:val="1F497D" w:themeColor="text2"/>
          <w:lang w:val="en-US"/>
        </w:rPr>
      </w:pPr>
    </w:p>
    <w:p w14:paraId="479DF853" w14:textId="77777777" w:rsidR="00792684" w:rsidRPr="00792684" w:rsidRDefault="00792684" w:rsidP="00792684">
      <w:pPr>
        <w:autoSpaceDE w:val="0"/>
        <w:autoSpaceDN w:val="0"/>
        <w:adjustRightInd w:val="0"/>
        <w:spacing w:after="0" w:line="240" w:lineRule="auto"/>
        <w:rPr>
          <w:rFonts w:ascii="Calibri" w:eastAsia="Calibri" w:hAnsi="Calibri" w:cs="Calibri"/>
          <w:color w:val="1F497D" w:themeColor="text2"/>
          <w:u w:val="single"/>
          <w:lang w:val="en-US"/>
        </w:rPr>
      </w:pPr>
      <w:r w:rsidRPr="00792684">
        <w:rPr>
          <w:rFonts w:ascii="Calibri" w:eastAsia="Calibri" w:hAnsi="Calibri" w:cs="Calibri"/>
          <w:color w:val="1F497D" w:themeColor="text2"/>
          <w:u w:val="single"/>
          <w:lang w:val="en-US"/>
        </w:rPr>
        <w:t>Cloud Platforms:</w:t>
      </w:r>
    </w:p>
    <w:p w14:paraId="124C73D4"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ascii="Calibri" w:eastAsia="Calibri" w:hAnsi="Calibri" w:cs="Calibri"/>
          <w:color w:val="1F497D" w:themeColor="text2"/>
          <w:lang w:val="en-US"/>
        </w:rPr>
        <w:t>AWS, Azure</w:t>
      </w:r>
    </w:p>
    <w:p w14:paraId="1A04402B"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p>
    <w:p w14:paraId="301E7548" w14:textId="77777777" w:rsidR="00792684" w:rsidRPr="00792684" w:rsidRDefault="00792684" w:rsidP="00792684">
      <w:pPr>
        <w:autoSpaceDE w:val="0"/>
        <w:autoSpaceDN w:val="0"/>
        <w:adjustRightInd w:val="0"/>
        <w:spacing w:after="0" w:line="240" w:lineRule="auto"/>
        <w:rPr>
          <w:rFonts w:cs="Bookman Old Style"/>
          <w:bCs/>
          <w:color w:val="1F497D" w:themeColor="text2"/>
          <w:u w:val="single"/>
          <w:lang w:val="en-US"/>
        </w:rPr>
      </w:pPr>
      <w:r w:rsidRPr="00792684">
        <w:rPr>
          <w:rFonts w:cs="Bookman Old Style"/>
          <w:bCs/>
          <w:color w:val="1F497D" w:themeColor="text2"/>
          <w:u w:val="single"/>
          <w:lang w:val="en-US"/>
        </w:rPr>
        <w:t>Integration Tools:</w:t>
      </w:r>
    </w:p>
    <w:p w14:paraId="1B8625D2"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proofErr w:type="spellStart"/>
      <w:r w:rsidRPr="00792684">
        <w:rPr>
          <w:rFonts w:cs="Bookman Old Style"/>
          <w:bCs/>
          <w:color w:val="1F497D" w:themeColor="text2"/>
          <w:lang w:val="en-US"/>
        </w:rPr>
        <w:t>ZigiWave</w:t>
      </w:r>
      <w:proofErr w:type="spellEnd"/>
    </w:p>
    <w:p w14:paraId="0465BAE4"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p>
    <w:p w14:paraId="4DBF68E3"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p>
    <w:p w14:paraId="43279ED0"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p>
    <w:p w14:paraId="62045CF0"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p>
    <w:p w14:paraId="5C6E590C" w14:textId="77777777" w:rsidR="00792684" w:rsidRPr="00792684" w:rsidRDefault="00792684" w:rsidP="00792684">
      <w:pPr>
        <w:autoSpaceDE w:val="0"/>
        <w:autoSpaceDN w:val="0"/>
        <w:adjustRightInd w:val="0"/>
        <w:spacing w:after="0" w:line="240" w:lineRule="auto"/>
        <w:rPr>
          <w:rFonts w:cs="Bookman Old Style"/>
          <w:bCs/>
          <w:color w:val="1F497D" w:themeColor="text2"/>
          <w:lang w:val="en-US"/>
        </w:rPr>
      </w:pPr>
      <w:r w:rsidRPr="00792684">
        <w:rPr>
          <w:rFonts w:cs="Bookman Old Style"/>
          <w:b/>
          <w:bCs/>
          <w:color w:val="1F497D" w:themeColor="text2"/>
          <w:lang w:val="en-US"/>
        </w:rPr>
        <w:lastRenderedPageBreak/>
        <w:t xml:space="preserve">Work Experience: </w:t>
      </w:r>
      <w:r w:rsidRPr="00792684">
        <w:rPr>
          <w:rFonts w:cs="Bookman Old Style"/>
          <w:bCs/>
          <w:color w:val="1F497D" w:themeColor="text2"/>
          <w:lang w:val="en-US"/>
        </w:rPr>
        <w:t>14.8 Years</w:t>
      </w:r>
    </w:p>
    <w:p w14:paraId="105B16DA"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p>
    <w:p w14:paraId="1188557B"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r w:rsidRPr="00792684">
        <w:rPr>
          <w:rFonts w:cs="Bookman Old Style"/>
          <w:b/>
          <w:bCs/>
          <w:color w:val="1F497D" w:themeColor="text2"/>
          <w:lang w:val="en-US"/>
        </w:rPr>
        <w:t>Professional Experience:</w:t>
      </w:r>
    </w:p>
    <w:p w14:paraId="36441093"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p>
    <w:p w14:paraId="6C3C966A"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r w:rsidRPr="00792684">
        <w:rPr>
          <w:rFonts w:cs="Bookman Old Style"/>
          <w:iCs/>
          <w:color w:val="1F497D" w:themeColor="text2"/>
          <w:lang w:val="en-US"/>
        </w:rPr>
        <w:t>Company:</w:t>
      </w:r>
      <w:r w:rsidRPr="00792684">
        <w:rPr>
          <w:rFonts w:cs="Bookman Old Style"/>
          <w:i/>
          <w:iCs/>
          <w:color w:val="1F497D" w:themeColor="text2"/>
          <w:lang w:val="en-US"/>
        </w:rPr>
        <w:t xml:space="preserve"> </w:t>
      </w:r>
      <w:r w:rsidRPr="00792684">
        <w:rPr>
          <w:rFonts w:cs="Bookman Old Style"/>
          <w:b/>
          <w:bCs/>
          <w:color w:val="1F497D" w:themeColor="text2"/>
          <w:lang w:val="en-US"/>
        </w:rPr>
        <w:t>Nasdaq Corporate Solutions Pvt. Ltd.</w:t>
      </w:r>
    </w:p>
    <w:p w14:paraId="6B63577E" w14:textId="77777777" w:rsidR="00792684" w:rsidRPr="00792684" w:rsidRDefault="00792684" w:rsidP="00792684">
      <w:pPr>
        <w:autoSpaceDE w:val="0"/>
        <w:autoSpaceDN w:val="0"/>
        <w:adjustRightInd w:val="0"/>
        <w:spacing w:after="0" w:line="240" w:lineRule="auto"/>
        <w:rPr>
          <w:rFonts w:cs="Bookman Old Style"/>
          <w:color w:val="1F497D" w:themeColor="text2"/>
          <w:lang w:val="en-US"/>
        </w:rPr>
      </w:pPr>
      <w:r w:rsidRPr="00792684">
        <w:rPr>
          <w:rFonts w:cs="Bookman Old Style"/>
          <w:bCs/>
          <w:color w:val="1F497D" w:themeColor="text2"/>
          <w:lang w:val="en-US"/>
        </w:rPr>
        <w:t>Customer</w:t>
      </w:r>
      <w:r w:rsidRPr="00792684">
        <w:rPr>
          <w:rFonts w:cs="Bookman Old Style"/>
          <w:b/>
          <w:bCs/>
          <w:color w:val="1F497D" w:themeColor="text2"/>
          <w:lang w:val="en-US"/>
        </w:rPr>
        <w:t xml:space="preserve">: Nasdaq and its Subsidiaries, and other Stock Exchanges as customers </w:t>
      </w:r>
    </w:p>
    <w:p w14:paraId="5D2067B2" w14:textId="77777777" w:rsidR="00792684" w:rsidRPr="00792684" w:rsidRDefault="00792684" w:rsidP="00792684">
      <w:pPr>
        <w:autoSpaceDE w:val="0"/>
        <w:autoSpaceDN w:val="0"/>
        <w:adjustRightInd w:val="0"/>
        <w:spacing w:after="0" w:line="240" w:lineRule="auto"/>
        <w:rPr>
          <w:rFonts w:cs="Bookman Old Style"/>
          <w:color w:val="1F497D" w:themeColor="text2"/>
          <w:lang w:val="en-US"/>
        </w:rPr>
      </w:pPr>
      <w:r w:rsidRPr="00792684">
        <w:rPr>
          <w:rFonts w:cs="Bookman Old Style"/>
          <w:iCs/>
          <w:color w:val="1F497D" w:themeColor="text2"/>
          <w:lang w:val="en-US"/>
        </w:rPr>
        <w:t>Duration:</w:t>
      </w:r>
      <w:r w:rsidRPr="00792684">
        <w:rPr>
          <w:rFonts w:cs="Bookman Old Style"/>
          <w:i/>
          <w:iCs/>
          <w:color w:val="1F497D" w:themeColor="text2"/>
          <w:lang w:val="en-US"/>
        </w:rPr>
        <w:t xml:space="preserve"> </w:t>
      </w:r>
      <w:r w:rsidRPr="00792684">
        <w:rPr>
          <w:rFonts w:cs="Bookman Old Style"/>
          <w:b/>
          <w:bCs/>
          <w:color w:val="1F497D" w:themeColor="text2"/>
          <w:lang w:val="en-US"/>
        </w:rPr>
        <w:t>Nov 2017 to Jan 2025</w:t>
      </w:r>
    </w:p>
    <w:p w14:paraId="3F36F94C" w14:textId="77777777" w:rsidR="00792684" w:rsidRPr="00792684" w:rsidRDefault="00792684" w:rsidP="00792684">
      <w:pPr>
        <w:autoSpaceDE w:val="0"/>
        <w:autoSpaceDN w:val="0"/>
        <w:adjustRightInd w:val="0"/>
        <w:spacing w:after="0" w:line="240" w:lineRule="auto"/>
        <w:rPr>
          <w:rFonts w:cs="Bookman Old Style"/>
          <w:color w:val="1F497D" w:themeColor="text2"/>
          <w:lang w:val="en-US"/>
        </w:rPr>
      </w:pPr>
      <w:r w:rsidRPr="00792684">
        <w:rPr>
          <w:rFonts w:cs="Bookman Old Style"/>
          <w:iCs/>
          <w:color w:val="1F497D" w:themeColor="text2"/>
          <w:lang w:val="en-US"/>
        </w:rPr>
        <w:t>Designation:</w:t>
      </w:r>
      <w:r w:rsidRPr="00792684">
        <w:rPr>
          <w:rFonts w:cs="Bookman Old Style"/>
          <w:i/>
          <w:iCs/>
          <w:color w:val="1F497D" w:themeColor="text2"/>
          <w:lang w:val="en-US"/>
        </w:rPr>
        <w:t xml:space="preserve"> </w:t>
      </w:r>
      <w:r w:rsidRPr="00792684">
        <w:rPr>
          <w:rFonts w:cs="Bookman Old Style"/>
          <w:b/>
          <w:bCs/>
          <w:color w:val="1F497D" w:themeColor="text2"/>
          <w:lang w:val="en-US"/>
        </w:rPr>
        <w:t>Systems Operations Specialist – Monitoring Solutions and Observability team</w:t>
      </w:r>
    </w:p>
    <w:p w14:paraId="3B06A616"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r w:rsidRPr="00792684">
        <w:rPr>
          <w:rFonts w:cs="Bookman Old Style"/>
          <w:iCs/>
          <w:color w:val="1F497D" w:themeColor="text2"/>
          <w:lang w:val="en-US"/>
        </w:rPr>
        <w:t>Location:</w:t>
      </w:r>
      <w:r w:rsidRPr="00792684">
        <w:rPr>
          <w:rFonts w:cs="Bookman Old Style"/>
          <w:i/>
          <w:iCs/>
          <w:color w:val="1F497D" w:themeColor="text2"/>
          <w:lang w:val="en-US"/>
        </w:rPr>
        <w:t xml:space="preserve"> </w:t>
      </w:r>
      <w:r w:rsidRPr="00792684">
        <w:rPr>
          <w:rFonts w:cs="Bookman Old Style"/>
          <w:b/>
          <w:bCs/>
          <w:color w:val="1F497D" w:themeColor="text2"/>
          <w:lang w:val="en-US"/>
        </w:rPr>
        <w:t>Bangalore</w:t>
      </w:r>
    </w:p>
    <w:p w14:paraId="091E6CCB"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p>
    <w:p w14:paraId="6F405034" w14:textId="77777777" w:rsidR="00792684" w:rsidRPr="00792684" w:rsidRDefault="00792684" w:rsidP="00792684">
      <w:pPr>
        <w:autoSpaceDE w:val="0"/>
        <w:autoSpaceDN w:val="0"/>
        <w:spacing w:after="0" w:line="240" w:lineRule="auto"/>
        <w:ind w:right="-151"/>
        <w:jc w:val="both"/>
        <w:rPr>
          <w:rFonts w:eastAsia="Times New Roman" w:cs="Arial"/>
          <w:b/>
          <w:iCs/>
          <w:color w:val="1F497D" w:themeColor="text2"/>
          <w:lang w:val="en-US"/>
        </w:rPr>
      </w:pPr>
      <w:r w:rsidRPr="00792684">
        <w:rPr>
          <w:rFonts w:eastAsia="Times New Roman" w:cs="Arial"/>
          <w:b/>
          <w:iCs/>
          <w:color w:val="1F497D" w:themeColor="text2"/>
          <w:lang w:val="en-US"/>
        </w:rPr>
        <w:t>Production Support:</w:t>
      </w:r>
    </w:p>
    <w:p w14:paraId="1151DE65" w14:textId="77777777" w:rsidR="00792684" w:rsidRPr="00792684" w:rsidRDefault="00792684" w:rsidP="00792684">
      <w:pPr>
        <w:autoSpaceDE w:val="0"/>
        <w:autoSpaceDN w:val="0"/>
        <w:spacing w:after="0" w:line="240" w:lineRule="auto"/>
        <w:ind w:right="-151"/>
        <w:jc w:val="both"/>
        <w:rPr>
          <w:rFonts w:eastAsia="Times New Roman" w:cs="Arial"/>
          <w:b/>
          <w:iCs/>
          <w:color w:val="1F497D" w:themeColor="text2"/>
          <w:lang w:val="en-US"/>
        </w:rPr>
      </w:pPr>
    </w:p>
    <w:p w14:paraId="0CCD73C7" w14:textId="77777777" w:rsidR="00792684" w:rsidRPr="00792684" w:rsidRDefault="00792684" w:rsidP="00792684">
      <w:pPr>
        <w:autoSpaceDE w:val="0"/>
        <w:autoSpaceDN w:val="0"/>
        <w:spacing w:after="0" w:line="240" w:lineRule="auto"/>
        <w:ind w:right="-151"/>
        <w:jc w:val="both"/>
        <w:rPr>
          <w:rFonts w:eastAsia="Times New Roman" w:cs="Arial"/>
          <w:iCs/>
          <w:color w:val="1F497D" w:themeColor="text2"/>
          <w:lang w:val="en-US"/>
        </w:rPr>
      </w:pPr>
      <w:r w:rsidRPr="00792684">
        <w:rPr>
          <w:rFonts w:eastAsia="Times New Roman" w:cs="Arial"/>
          <w:iCs/>
          <w:color w:val="1F497D" w:themeColor="text2"/>
          <w:lang w:val="en-US"/>
        </w:rPr>
        <w:t>HP Ops Bridge – HP OBM/</w:t>
      </w:r>
      <w:proofErr w:type="spellStart"/>
      <w:r w:rsidRPr="00792684">
        <w:rPr>
          <w:rFonts w:eastAsia="Times New Roman" w:cs="Arial"/>
          <w:iCs/>
          <w:color w:val="1F497D" w:themeColor="text2"/>
          <w:lang w:val="en-US"/>
        </w:rPr>
        <w:t>OMi</w:t>
      </w:r>
      <w:proofErr w:type="spellEnd"/>
      <w:r w:rsidRPr="00792684">
        <w:rPr>
          <w:rFonts w:eastAsia="Times New Roman" w:cs="Arial"/>
          <w:iCs/>
          <w:color w:val="1F497D" w:themeColor="text2"/>
          <w:lang w:val="en-US"/>
        </w:rPr>
        <w:t>/BSM/SiteScope/</w:t>
      </w:r>
      <w:proofErr w:type="spellStart"/>
      <w:r w:rsidRPr="00792684">
        <w:rPr>
          <w:rFonts w:eastAsia="Times New Roman" w:cs="Arial"/>
          <w:iCs/>
          <w:color w:val="1F497D" w:themeColor="text2"/>
          <w:lang w:val="en-US"/>
        </w:rPr>
        <w:t>NNMi</w:t>
      </w:r>
      <w:proofErr w:type="spellEnd"/>
    </w:p>
    <w:p w14:paraId="40DF5DC7" w14:textId="77777777" w:rsidR="00792684" w:rsidRPr="00792684" w:rsidRDefault="00792684" w:rsidP="00792684">
      <w:pPr>
        <w:autoSpaceDE w:val="0"/>
        <w:autoSpaceDN w:val="0"/>
        <w:spacing w:after="0" w:line="240" w:lineRule="auto"/>
        <w:ind w:right="-151"/>
        <w:jc w:val="both"/>
        <w:rPr>
          <w:rFonts w:eastAsia="Times New Roman" w:cs="Arial"/>
          <w:iCs/>
          <w:color w:val="1F497D" w:themeColor="text2"/>
          <w:lang w:val="en-US"/>
        </w:rPr>
      </w:pPr>
      <w:r w:rsidRPr="00792684">
        <w:rPr>
          <w:rFonts w:eastAsia="Times New Roman" w:cs="Arial"/>
          <w:iCs/>
          <w:color w:val="1F497D" w:themeColor="text2"/>
          <w:lang w:val="en-US"/>
        </w:rPr>
        <w:t>ServiceNow, Data Dog, Splunk</w:t>
      </w:r>
    </w:p>
    <w:p w14:paraId="541D75E1" w14:textId="77777777" w:rsidR="00792684" w:rsidRPr="00792684" w:rsidRDefault="00792684" w:rsidP="00792684">
      <w:pPr>
        <w:spacing w:before="60" w:after="0" w:line="240" w:lineRule="auto"/>
        <w:jc w:val="both"/>
        <w:rPr>
          <w:rFonts w:eastAsia="Times New Roman" w:cs="Times New Roman"/>
          <w:b/>
          <w:color w:val="1F497D" w:themeColor="text2"/>
          <w:lang w:val="en-US"/>
        </w:rPr>
      </w:pPr>
    </w:p>
    <w:p w14:paraId="094029BC" w14:textId="77777777" w:rsidR="00792684" w:rsidRPr="00792684" w:rsidRDefault="00792684" w:rsidP="00792684">
      <w:pPr>
        <w:spacing w:before="60" w:after="0" w:line="240" w:lineRule="auto"/>
        <w:jc w:val="both"/>
        <w:rPr>
          <w:rFonts w:eastAsia="Times New Roman" w:cs="Times New Roman"/>
          <w:b/>
          <w:color w:val="1F497D" w:themeColor="text2"/>
          <w:lang w:val="en-US"/>
        </w:rPr>
      </w:pPr>
      <w:r w:rsidRPr="00792684">
        <w:rPr>
          <w:rFonts w:eastAsia="Times New Roman" w:cs="Times New Roman"/>
          <w:b/>
          <w:color w:val="1F497D" w:themeColor="text2"/>
          <w:lang w:val="en-US"/>
        </w:rPr>
        <w:t>Activities &amp; Responsibilities:</w:t>
      </w:r>
    </w:p>
    <w:p w14:paraId="7D8DC179" w14:textId="77777777" w:rsidR="00792684" w:rsidRPr="00792684" w:rsidRDefault="00792684" w:rsidP="00792684">
      <w:pPr>
        <w:spacing w:before="60" w:after="0" w:line="240" w:lineRule="auto"/>
        <w:jc w:val="both"/>
        <w:rPr>
          <w:rFonts w:eastAsia="Times New Roman" w:cs="Times New Roman"/>
          <w:b/>
          <w:color w:val="1F497D" w:themeColor="text2"/>
          <w:lang w:val="en-US"/>
        </w:rPr>
      </w:pPr>
    </w:p>
    <w:p w14:paraId="4244374B"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eastAsia="Times New Roman" w:cs="Arial"/>
          <w:iCs/>
          <w:color w:val="1F497D" w:themeColor="text2"/>
          <w:lang w:val="en-US"/>
        </w:rPr>
        <w:t>Engineering, Implementation and Deployment of HP Ops Bridge products (OBM/</w:t>
      </w:r>
      <w:proofErr w:type="spellStart"/>
      <w:r w:rsidRPr="00792684">
        <w:rPr>
          <w:rFonts w:eastAsia="Times New Roman" w:cs="Arial"/>
          <w:iCs/>
          <w:color w:val="1F497D" w:themeColor="text2"/>
          <w:lang w:val="en-US"/>
        </w:rPr>
        <w:t>OMi</w:t>
      </w:r>
      <w:proofErr w:type="spellEnd"/>
      <w:r w:rsidRPr="00792684">
        <w:rPr>
          <w:rFonts w:eastAsia="Times New Roman" w:cs="Arial"/>
          <w:iCs/>
          <w:color w:val="1F497D" w:themeColor="text2"/>
          <w:lang w:val="en-US"/>
        </w:rPr>
        <w:t xml:space="preserve">, SiteScope, </w:t>
      </w:r>
      <w:proofErr w:type="spellStart"/>
      <w:r w:rsidRPr="00792684">
        <w:rPr>
          <w:rFonts w:eastAsia="Times New Roman" w:cs="Arial"/>
          <w:iCs/>
          <w:color w:val="1F497D" w:themeColor="text2"/>
          <w:lang w:val="en-US"/>
        </w:rPr>
        <w:t>NNMi</w:t>
      </w:r>
      <w:proofErr w:type="spellEnd"/>
      <w:r w:rsidRPr="00792684">
        <w:rPr>
          <w:rFonts w:eastAsia="Times New Roman" w:cs="Arial"/>
          <w:iCs/>
          <w:color w:val="1F497D" w:themeColor="text2"/>
          <w:lang w:val="en-US"/>
        </w:rPr>
        <w:t>), Data Dog, Splunk as per agreed solution design.</w:t>
      </w:r>
    </w:p>
    <w:p w14:paraId="4E0A074B"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 xml:space="preserve">Installing/Configuring HP OBM/OMI, SiteScope, </w:t>
      </w:r>
      <w:proofErr w:type="spellStart"/>
      <w:r w:rsidRPr="00792684">
        <w:rPr>
          <w:rFonts w:cs="Calibri"/>
          <w:color w:val="1F497D" w:themeColor="text2"/>
          <w:lang w:val="en-US"/>
        </w:rPr>
        <w:t>NNMi</w:t>
      </w:r>
      <w:proofErr w:type="spellEnd"/>
      <w:r w:rsidRPr="00792684">
        <w:rPr>
          <w:rFonts w:cs="Calibri"/>
          <w:color w:val="1F497D" w:themeColor="text2"/>
          <w:lang w:val="en-US"/>
        </w:rPr>
        <w:t>, Data Dog, Splunk</w:t>
      </w:r>
    </w:p>
    <w:p w14:paraId="71C6BA49"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eastAsia="Times New Roman" w:cs="Arial"/>
          <w:iCs/>
          <w:color w:val="1F497D" w:themeColor="text2"/>
          <w:lang w:val="en-US"/>
        </w:rPr>
        <w:t>Production support for Shared Services – APJ, EMEA, AMS Region Customers.</w:t>
      </w:r>
    </w:p>
    <w:p w14:paraId="6FE56DE4"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eastAsia="Times New Roman" w:cs="Arial"/>
          <w:iCs/>
          <w:color w:val="1F497D" w:themeColor="text2"/>
          <w:lang w:val="en-US"/>
        </w:rPr>
        <w:t>URL Monitoring configuration/administration using SiteScope.</w:t>
      </w:r>
    </w:p>
    <w:p w14:paraId="4FB5A8E8"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 xml:space="preserve">Configuration and managing of Network Devices in </w:t>
      </w:r>
      <w:proofErr w:type="spellStart"/>
      <w:r w:rsidRPr="00792684">
        <w:rPr>
          <w:rFonts w:cs="Calibri"/>
          <w:color w:val="1F497D" w:themeColor="text2"/>
          <w:lang w:val="en-US"/>
        </w:rPr>
        <w:t>NNMi</w:t>
      </w:r>
      <w:proofErr w:type="spellEnd"/>
      <w:r w:rsidRPr="00792684">
        <w:rPr>
          <w:rFonts w:cs="Calibri"/>
          <w:color w:val="1F497D" w:themeColor="text2"/>
          <w:lang w:val="en-US"/>
        </w:rPr>
        <w:t>, NOM.</w:t>
      </w:r>
    </w:p>
    <w:p w14:paraId="071DA779"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eastAsia="Times New Roman" w:cs="Arial"/>
          <w:iCs/>
          <w:color w:val="1F497D" w:themeColor="text2"/>
          <w:lang w:val="en-US"/>
        </w:rPr>
        <w:t>Upgradation of Operations agent to the latest version online, through OBM, minimizing the downtime.</w:t>
      </w:r>
    </w:p>
    <w:p w14:paraId="17AE829C" w14:textId="77777777" w:rsidR="00792684" w:rsidRPr="00792684" w:rsidRDefault="00792684" w:rsidP="00792684">
      <w:pPr>
        <w:numPr>
          <w:ilvl w:val="0"/>
          <w:numId w:val="5"/>
        </w:numPr>
        <w:shd w:val="clear" w:color="auto" w:fill="FFFFFF"/>
        <w:autoSpaceDE w:val="0"/>
        <w:autoSpaceDN w:val="0"/>
        <w:spacing w:before="100" w:beforeAutospacing="1" w:after="100" w:afterAutospacing="1" w:line="240" w:lineRule="auto"/>
        <w:rPr>
          <w:rFonts w:eastAsia="Times New Roman" w:cstheme="minorHAnsi"/>
          <w:color w:val="1F497D" w:themeColor="text2"/>
          <w:lang w:eastAsia="en-IN"/>
        </w:rPr>
      </w:pPr>
      <w:r w:rsidRPr="00792684">
        <w:rPr>
          <w:rFonts w:eastAsia="Times New Roman" w:cstheme="minorHAnsi"/>
          <w:color w:val="1F497D" w:themeColor="text2"/>
          <w:lang w:eastAsia="en-IN"/>
        </w:rPr>
        <w:t>Create, change, and delete user accounts per request.</w:t>
      </w:r>
    </w:p>
    <w:p w14:paraId="1CD55040" w14:textId="77777777" w:rsidR="00792684" w:rsidRPr="00792684" w:rsidRDefault="00792684" w:rsidP="00792684">
      <w:pPr>
        <w:numPr>
          <w:ilvl w:val="0"/>
          <w:numId w:val="5"/>
        </w:numPr>
        <w:shd w:val="clear" w:color="auto" w:fill="FFFFFF"/>
        <w:autoSpaceDE w:val="0"/>
        <w:autoSpaceDN w:val="0"/>
        <w:spacing w:before="100" w:beforeAutospacing="1" w:after="100" w:afterAutospacing="1" w:line="240" w:lineRule="auto"/>
        <w:rPr>
          <w:rFonts w:eastAsia="Times New Roman" w:cstheme="minorHAnsi"/>
          <w:color w:val="1F497D" w:themeColor="text2"/>
          <w:lang w:eastAsia="en-IN"/>
        </w:rPr>
      </w:pPr>
      <w:r w:rsidRPr="00792684">
        <w:rPr>
          <w:rFonts w:eastAsia="Times New Roman" w:cstheme="minorHAnsi"/>
          <w:color w:val="1F497D" w:themeColor="text2"/>
          <w:lang w:eastAsia="en-IN"/>
        </w:rPr>
        <w:t>Apply OS patches and upgrades on a regular basis, and upgrade administrative tools and utilities. Configure / add new services as necessary.</w:t>
      </w:r>
    </w:p>
    <w:p w14:paraId="3E7455DB" w14:textId="77777777" w:rsidR="00792684" w:rsidRPr="00792684" w:rsidRDefault="00792684" w:rsidP="00792684">
      <w:pPr>
        <w:numPr>
          <w:ilvl w:val="0"/>
          <w:numId w:val="5"/>
        </w:numPr>
        <w:autoSpaceDE w:val="0"/>
        <w:autoSpaceDN w:val="0"/>
        <w:adjustRightInd w:val="0"/>
        <w:spacing w:after="2" w:line="240" w:lineRule="auto"/>
        <w:rPr>
          <w:rFonts w:cstheme="minorHAnsi"/>
          <w:color w:val="1F497D" w:themeColor="text2"/>
          <w:lang w:val="en-US"/>
        </w:rPr>
      </w:pPr>
      <w:r w:rsidRPr="00792684">
        <w:rPr>
          <w:rFonts w:cstheme="minorHAnsi"/>
          <w:color w:val="1F497D" w:themeColor="text2"/>
          <w:lang w:eastAsia="en-IN"/>
        </w:rPr>
        <w:t>Install new / rebuild existing servers and configure hardware, peripherals, services, settings, directories, storage, etc. in accordance with standards and project/operational requirements.</w:t>
      </w:r>
    </w:p>
    <w:p w14:paraId="100E8BA7"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eastAsia="Times New Roman" w:cs="Arial"/>
          <w:iCs/>
          <w:color w:val="1F497D" w:themeColor="text2"/>
          <w:lang w:val="en-US"/>
        </w:rPr>
        <w:t>Migration of Monitoring environment from Microsoft SCOM to Micro Focus OBM.</w:t>
      </w:r>
    </w:p>
    <w:p w14:paraId="19103806"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Upgradation of OBM, SiteScope/</w:t>
      </w:r>
      <w:proofErr w:type="spellStart"/>
      <w:r w:rsidRPr="00792684">
        <w:rPr>
          <w:rFonts w:cs="Calibri"/>
          <w:color w:val="1F497D" w:themeColor="text2"/>
          <w:lang w:val="en-US"/>
        </w:rPr>
        <w:t>NNMi</w:t>
      </w:r>
      <w:proofErr w:type="spellEnd"/>
      <w:r w:rsidRPr="00792684">
        <w:rPr>
          <w:rFonts w:cs="Calibri"/>
          <w:color w:val="1F497D" w:themeColor="text2"/>
          <w:lang w:val="en-US"/>
        </w:rPr>
        <w:t xml:space="preserve"> to the current latest versions successfully.</w:t>
      </w:r>
    </w:p>
    <w:p w14:paraId="1E41F40E"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Gathering of customer monitoring requirements.</w:t>
      </w:r>
    </w:p>
    <w:p w14:paraId="633C8790"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Providing On-Call support for Application-level issues.</w:t>
      </w:r>
    </w:p>
    <w:p w14:paraId="24298E49"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 xml:space="preserve">Providing technical guidance to engineers on usage of Operations Bridge Manager, SiteScope, </w:t>
      </w:r>
      <w:proofErr w:type="spellStart"/>
      <w:r w:rsidRPr="00792684">
        <w:rPr>
          <w:rFonts w:cs="Calibri"/>
          <w:color w:val="1F497D" w:themeColor="text2"/>
          <w:lang w:val="en-US"/>
        </w:rPr>
        <w:t>NNMi</w:t>
      </w:r>
      <w:proofErr w:type="spellEnd"/>
      <w:r w:rsidRPr="00792684">
        <w:rPr>
          <w:rFonts w:cs="Calibri"/>
          <w:color w:val="1F497D" w:themeColor="text2"/>
          <w:lang w:val="en-US"/>
        </w:rPr>
        <w:t>.</w:t>
      </w:r>
    </w:p>
    <w:p w14:paraId="69443A5E"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Bookman Old Style"/>
          <w:color w:val="1F497D" w:themeColor="text2"/>
          <w:lang w:val="en-US"/>
        </w:rPr>
        <w:t>Build custom application monitoring templates for different environments of servers.</w:t>
      </w:r>
    </w:p>
    <w:p w14:paraId="79801CA9"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Accomplish end-to-end documentation.</w:t>
      </w:r>
    </w:p>
    <w:p w14:paraId="42D86A8B"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Maintain day-to-day server and database stability.</w:t>
      </w:r>
    </w:p>
    <w:p w14:paraId="037C26C0"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Configuring/Managing Hardware Monitoring.</w:t>
      </w:r>
    </w:p>
    <w:p w14:paraId="4CE73578"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Change, Problem, and Incident Management.</w:t>
      </w:r>
    </w:p>
    <w:p w14:paraId="5CFB0C64"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Enrolling and decommissioning all types of managed node.</w:t>
      </w:r>
    </w:p>
    <w:p w14:paraId="26174354"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Working on the Daily Audit Report for various customers and resolving the issues to reduce the Node Issues.</w:t>
      </w:r>
    </w:p>
    <w:p w14:paraId="657EAFAD"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Deep Level Support (L2), regular Maintenance and support of Micro Focus products like OBM, NNM, SiteScope for Clients.</w:t>
      </w:r>
    </w:p>
    <w:p w14:paraId="48266899"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lastRenderedPageBreak/>
        <w:t>I work with my team and next level team to conduct knowledge update and transition sessions to improve the skill set and have more learning of new products and updated versions.</w:t>
      </w:r>
    </w:p>
    <w:p w14:paraId="04878CE1"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Migration of node monitoring from one management server to the other management server.</w:t>
      </w:r>
    </w:p>
    <w:p w14:paraId="5F34384D"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Usage of BMC Remedy/Smart IT Universal Client for day-to-day activities as ticketing tool.</w:t>
      </w:r>
    </w:p>
    <w:p w14:paraId="7160D463"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Providing Support during Patching.</w:t>
      </w:r>
    </w:p>
    <w:p w14:paraId="2AC0C1D1"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Automated log management and monitoring processes using PowerShell scripts to reduce the manual efforts and performance of monitoring tools.</w:t>
      </w:r>
    </w:p>
    <w:p w14:paraId="3FD83F79"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Collaborated with cross-functional teams to troubleshoot and resolve complex system issues, reducing incident response times by 40%.</w:t>
      </w:r>
    </w:p>
    <w:p w14:paraId="6607E8E9"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Led the migration of monitoring and alerting systems to SolarWinds, streamlining observability efforts and reducing tool overhead by 20%.</w:t>
      </w:r>
    </w:p>
    <w:p w14:paraId="587F1852"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Customize and optimize configurations to meet the specific needs of the organization.</w:t>
      </w:r>
    </w:p>
    <w:p w14:paraId="1ED4EE4A"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Set up and maintain monitoring dashboards, alerts, and reports.</w:t>
      </w:r>
    </w:p>
    <w:p w14:paraId="69C640F5"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Identify and troubleshoot performance issues in network devices, servers, applications, and databases.</w:t>
      </w:r>
    </w:p>
    <w:p w14:paraId="75B6DA0E"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Analyze monitoring data to identify trends, bottlenecks, and areas for improvement.</w:t>
      </w:r>
    </w:p>
    <w:p w14:paraId="02D8503D"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Implemented solutions to optimize the performance and reliability of the IT environment.</w:t>
      </w:r>
    </w:p>
    <w:p w14:paraId="3F8ADF18"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Recommend and implement capacity planning strategies.</w:t>
      </w:r>
    </w:p>
    <w:p w14:paraId="4D9D78A2"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Work closely with other IT teams (network, server, application, and security) to ensure comprehensive observability and proactive management.</w:t>
      </w:r>
    </w:p>
    <w:p w14:paraId="2D29B253"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Conduct regular performance reviews and adjust monitoring configurations as needed</w:t>
      </w:r>
    </w:p>
    <w:p w14:paraId="33AADAF7" w14:textId="77777777" w:rsidR="00792684" w:rsidRPr="00792684" w:rsidRDefault="00792684" w:rsidP="00792684">
      <w:pPr>
        <w:autoSpaceDE w:val="0"/>
        <w:autoSpaceDN w:val="0"/>
        <w:adjustRightInd w:val="0"/>
        <w:spacing w:after="2" w:line="240" w:lineRule="auto"/>
        <w:ind w:left="360"/>
        <w:rPr>
          <w:rFonts w:cs="Calibri"/>
          <w:color w:val="1F497D" w:themeColor="text2"/>
          <w:lang w:val="en-US"/>
        </w:rPr>
      </w:pPr>
    </w:p>
    <w:p w14:paraId="3C9F1424" w14:textId="77777777" w:rsidR="00792684" w:rsidRPr="00792684" w:rsidRDefault="00792684" w:rsidP="00792684">
      <w:pPr>
        <w:spacing w:before="60" w:after="0" w:line="240" w:lineRule="auto"/>
        <w:jc w:val="both"/>
        <w:rPr>
          <w:rFonts w:eastAsia="Times New Roman" w:cs="Times New Roman"/>
          <w:b/>
          <w:color w:val="1F497D" w:themeColor="text2"/>
          <w:lang w:val="en-US"/>
        </w:rPr>
      </w:pPr>
    </w:p>
    <w:p w14:paraId="3DD47DD3"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r w:rsidRPr="00792684">
        <w:rPr>
          <w:rFonts w:cs="Bookman Old Style"/>
          <w:iCs/>
          <w:color w:val="1F497D" w:themeColor="text2"/>
          <w:lang w:val="en-US"/>
        </w:rPr>
        <w:t>Company:</w:t>
      </w:r>
      <w:r w:rsidRPr="00792684">
        <w:rPr>
          <w:rFonts w:cs="Bookman Old Style"/>
          <w:i/>
          <w:iCs/>
          <w:color w:val="1F497D" w:themeColor="text2"/>
          <w:lang w:val="en-US"/>
        </w:rPr>
        <w:t xml:space="preserve"> </w:t>
      </w:r>
      <w:r w:rsidRPr="00792684">
        <w:rPr>
          <w:rFonts w:cs="Bookman Old Style"/>
          <w:b/>
          <w:bCs/>
          <w:color w:val="1F497D" w:themeColor="text2"/>
          <w:lang w:val="en-US"/>
        </w:rPr>
        <w:t xml:space="preserve">Accenture Service Pvt. Ltd. </w:t>
      </w:r>
    </w:p>
    <w:p w14:paraId="1BEBCBD7" w14:textId="77777777" w:rsidR="00792684" w:rsidRPr="00792684" w:rsidRDefault="00792684" w:rsidP="00792684">
      <w:pPr>
        <w:autoSpaceDE w:val="0"/>
        <w:autoSpaceDN w:val="0"/>
        <w:adjustRightInd w:val="0"/>
        <w:spacing w:after="0" w:line="240" w:lineRule="auto"/>
        <w:rPr>
          <w:rFonts w:cs="Bookman Old Style"/>
          <w:color w:val="1F497D" w:themeColor="text2"/>
          <w:lang w:val="en-US"/>
        </w:rPr>
      </w:pPr>
      <w:r w:rsidRPr="00792684">
        <w:rPr>
          <w:rFonts w:cs="Bookman Old Style"/>
          <w:bCs/>
          <w:color w:val="1F497D" w:themeColor="text2"/>
          <w:lang w:val="en-US"/>
        </w:rPr>
        <w:t>Customer</w:t>
      </w:r>
      <w:r w:rsidRPr="00792684">
        <w:rPr>
          <w:rFonts w:cs="Bookman Old Style"/>
          <w:b/>
          <w:bCs/>
          <w:color w:val="1F497D" w:themeColor="text2"/>
          <w:lang w:val="en-US"/>
        </w:rPr>
        <w:t>: Shared Services</w:t>
      </w:r>
    </w:p>
    <w:p w14:paraId="3FF7B5D2" w14:textId="77777777" w:rsidR="00792684" w:rsidRPr="00792684" w:rsidRDefault="00792684" w:rsidP="00792684">
      <w:pPr>
        <w:autoSpaceDE w:val="0"/>
        <w:autoSpaceDN w:val="0"/>
        <w:adjustRightInd w:val="0"/>
        <w:spacing w:after="0" w:line="240" w:lineRule="auto"/>
        <w:rPr>
          <w:rFonts w:cs="Bookman Old Style"/>
          <w:color w:val="1F497D" w:themeColor="text2"/>
          <w:lang w:val="en-US"/>
        </w:rPr>
      </w:pPr>
      <w:r w:rsidRPr="00792684">
        <w:rPr>
          <w:rFonts w:cs="Bookman Old Style"/>
          <w:iCs/>
          <w:color w:val="1F497D" w:themeColor="text2"/>
          <w:lang w:val="en-US"/>
        </w:rPr>
        <w:t>Duration:</w:t>
      </w:r>
      <w:r w:rsidRPr="00792684">
        <w:rPr>
          <w:rFonts w:cs="Bookman Old Style"/>
          <w:i/>
          <w:iCs/>
          <w:color w:val="1F497D" w:themeColor="text2"/>
          <w:lang w:val="en-US"/>
        </w:rPr>
        <w:t xml:space="preserve"> </w:t>
      </w:r>
      <w:r w:rsidRPr="00792684">
        <w:rPr>
          <w:rFonts w:cs="Bookman Old Style"/>
          <w:b/>
          <w:bCs/>
          <w:color w:val="1F497D" w:themeColor="text2"/>
          <w:lang w:val="en-US"/>
        </w:rPr>
        <w:t>Dec 2015 to Nov 2017</w:t>
      </w:r>
    </w:p>
    <w:p w14:paraId="1D071468" w14:textId="77777777" w:rsidR="00792684" w:rsidRPr="00792684" w:rsidRDefault="00792684" w:rsidP="00792684">
      <w:pPr>
        <w:autoSpaceDE w:val="0"/>
        <w:autoSpaceDN w:val="0"/>
        <w:adjustRightInd w:val="0"/>
        <w:spacing w:after="0" w:line="240" w:lineRule="auto"/>
        <w:rPr>
          <w:rFonts w:cs="Bookman Old Style"/>
          <w:color w:val="1F497D" w:themeColor="text2"/>
          <w:lang w:val="en-US"/>
        </w:rPr>
      </w:pPr>
      <w:r w:rsidRPr="00792684">
        <w:rPr>
          <w:rFonts w:cs="Bookman Old Style"/>
          <w:iCs/>
          <w:color w:val="1F497D" w:themeColor="text2"/>
          <w:lang w:val="en-US"/>
        </w:rPr>
        <w:t>Designation:</w:t>
      </w:r>
      <w:r w:rsidRPr="00792684">
        <w:rPr>
          <w:rFonts w:cs="Bookman Old Style"/>
          <w:i/>
          <w:iCs/>
          <w:color w:val="1F497D" w:themeColor="text2"/>
          <w:lang w:val="en-US"/>
        </w:rPr>
        <w:t xml:space="preserve"> </w:t>
      </w:r>
      <w:r w:rsidRPr="00792684">
        <w:rPr>
          <w:rFonts w:cs="Bookman Old Style"/>
          <w:b/>
          <w:bCs/>
          <w:color w:val="1F497D" w:themeColor="text2"/>
          <w:lang w:val="en-US"/>
        </w:rPr>
        <w:t xml:space="preserve">IT Operations Senior Analyst – Intelligent Automation Platform </w:t>
      </w:r>
    </w:p>
    <w:p w14:paraId="33A68876"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r w:rsidRPr="00792684">
        <w:rPr>
          <w:rFonts w:cs="Bookman Old Style"/>
          <w:iCs/>
          <w:color w:val="1F497D" w:themeColor="text2"/>
          <w:lang w:val="en-US"/>
        </w:rPr>
        <w:t>Location:</w:t>
      </w:r>
      <w:r w:rsidRPr="00792684">
        <w:rPr>
          <w:rFonts w:cs="Bookman Old Style"/>
          <w:i/>
          <w:iCs/>
          <w:color w:val="1F497D" w:themeColor="text2"/>
          <w:lang w:val="en-US"/>
        </w:rPr>
        <w:t xml:space="preserve"> </w:t>
      </w:r>
      <w:r w:rsidRPr="00792684">
        <w:rPr>
          <w:rFonts w:cs="Bookman Old Style"/>
          <w:b/>
          <w:bCs/>
          <w:color w:val="1F497D" w:themeColor="text2"/>
          <w:lang w:val="en-US"/>
        </w:rPr>
        <w:t>Bangalore</w:t>
      </w:r>
    </w:p>
    <w:p w14:paraId="16CDF6EE"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p>
    <w:p w14:paraId="7686B6B0" w14:textId="77777777" w:rsidR="00792684" w:rsidRPr="00792684" w:rsidRDefault="00792684" w:rsidP="00792684">
      <w:pPr>
        <w:autoSpaceDE w:val="0"/>
        <w:autoSpaceDN w:val="0"/>
        <w:spacing w:after="0" w:line="240" w:lineRule="auto"/>
        <w:ind w:right="-151"/>
        <w:jc w:val="both"/>
        <w:rPr>
          <w:rFonts w:eastAsia="Times New Roman" w:cs="Arial"/>
          <w:b/>
          <w:iCs/>
          <w:color w:val="1F497D" w:themeColor="text2"/>
          <w:lang w:val="en-US"/>
        </w:rPr>
      </w:pPr>
      <w:r w:rsidRPr="00792684">
        <w:rPr>
          <w:rFonts w:eastAsia="Times New Roman" w:cs="Arial"/>
          <w:b/>
          <w:iCs/>
          <w:color w:val="1F497D" w:themeColor="text2"/>
          <w:lang w:val="en-US"/>
        </w:rPr>
        <w:t>Production Support:</w:t>
      </w:r>
    </w:p>
    <w:p w14:paraId="291B80EA" w14:textId="77777777" w:rsidR="00792684" w:rsidRPr="00792684" w:rsidRDefault="00792684" w:rsidP="00792684">
      <w:pPr>
        <w:autoSpaceDE w:val="0"/>
        <w:autoSpaceDN w:val="0"/>
        <w:spacing w:after="0" w:line="240" w:lineRule="auto"/>
        <w:ind w:right="-151"/>
        <w:jc w:val="both"/>
        <w:rPr>
          <w:rFonts w:eastAsia="Times New Roman" w:cs="Arial"/>
          <w:b/>
          <w:iCs/>
          <w:color w:val="1F497D" w:themeColor="text2"/>
          <w:lang w:val="en-US"/>
        </w:rPr>
      </w:pPr>
    </w:p>
    <w:p w14:paraId="1F2D57F8" w14:textId="77777777" w:rsidR="00792684" w:rsidRPr="00792684" w:rsidRDefault="00792684" w:rsidP="00792684">
      <w:pPr>
        <w:autoSpaceDE w:val="0"/>
        <w:autoSpaceDN w:val="0"/>
        <w:spacing w:after="0" w:line="240" w:lineRule="auto"/>
        <w:ind w:right="-151"/>
        <w:jc w:val="both"/>
        <w:rPr>
          <w:rFonts w:eastAsia="Times New Roman" w:cs="Arial"/>
          <w:color w:val="1F497D" w:themeColor="text2"/>
          <w:lang w:val="en-US"/>
        </w:rPr>
      </w:pPr>
      <w:r w:rsidRPr="00792684">
        <w:rPr>
          <w:rFonts w:eastAsia="Times New Roman" w:cs="Arial"/>
          <w:iCs/>
          <w:color w:val="1F497D" w:themeColor="text2"/>
          <w:lang w:val="en-US"/>
        </w:rPr>
        <w:t xml:space="preserve">HP Ops Bridge – HP </w:t>
      </w:r>
      <w:proofErr w:type="spellStart"/>
      <w:r w:rsidRPr="00792684">
        <w:rPr>
          <w:rFonts w:eastAsia="Times New Roman" w:cs="Arial"/>
          <w:iCs/>
          <w:color w:val="1F497D" w:themeColor="text2"/>
          <w:lang w:val="en-US"/>
        </w:rPr>
        <w:t>OMi</w:t>
      </w:r>
      <w:proofErr w:type="spellEnd"/>
      <w:r w:rsidRPr="00792684">
        <w:rPr>
          <w:rFonts w:eastAsia="Times New Roman" w:cs="Arial"/>
          <w:iCs/>
          <w:color w:val="1F497D" w:themeColor="text2"/>
          <w:lang w:val="en-US"/>
        </w:rPr>
        <w:t>/BSM/SiteScope/UCMDB/BSM Connector/OMW</w:t>
      </w:r>
    </w:p>
    <w:p w14:paraId="29947918" w14:textId="77777777" w:rsidR="00792684" w:rsidRPr="00792684" w:rsidRDefault="00792684" w:rsidP="00792684">
      <w:pPr>
        <w:autoSpaceDE w:val="0"/>
        <w:autoSpaceDN w:val="0"/>
        <w:adjustRightInd w:val="0"/>
        <w:spacing w:after="0" w:line="240" w:lineRule="auto"/>
        <w:rPr>
          <w:rFonts w:cs="Bookman Old Style"/>
          <w:color w:val="1F497D" w:themeColor="text2"/>
          <w:lang w:val="en-US"/>
        </w:rPr>
      </w:pPr>
    </w:p>
    <w:p w14:paraId="3FF669CE" w14:textId="77777777" w:rsidR="00792684" w:rsidRPr="00792684" w:rsidRDefault="00792684" w:rsidP="00792684">
      <w:pPr>
        <w:spacing w:before="60" w:after="0" w:line="240" w:lineRule="auto"/>
        <w:jc w:val="both"/>
        <w:rPr>
          <w:rFonts w:eastAsia="Times New Roman" w:cs="Times New Roman"/>
          <w:b/>
          <w:color w:val="1F497D" w:themeColor="text2"/>
          <w:lang w:val="en-US"/>
        </w:rPr>
      </w:pPr>
      <w:r w:rsidRPr="00792684">
        <w:rPr>
          <w:rFonts w:eastAsia="Times New Roman" w:cs="Times New Roman"/>
          <w:b/>
          <w:color w:val="1F497D" w:themeColor="text2"/>
          <w:lang w:val="en-US"/>
        </w:rPr>
        <w:t>Activities &amp; Responsibilities:</w:t>
      </w:r>
    </w:p>
    <w:p w14:paraId="6B45E6BD" w14:textId="77777777" w:rsidR="00792684" w:rsidRPr="00792684" w:rsidRDefault="00792684" w:rsidP="00792684">
      <w:pPr>
        <w:spacing w:before="60" w:after="0" w:line="240" w:lineRule="auto"/>
        <w:jc w:val="both"/>
        <w:rPr>
          <w:rFonts w:eastAsia="Times New Roman" w:cs="Times New Roman"/>
          <w:b/>
          <w:color w:val="1F497D" w:themeColor="text2"/>
          <w:lang w:val="en-US"/>
        </w:rPr>
      </w:pPr>
    </w:p>
    <w:p w14:paraId="73B1D7DE"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eastAsia="Times New Roman" w:cs="Arial"/>
          <w:iCs/>
          <w:color w:val="1F497D" w:themeColor="text2"/>
          <w:lang w:val="en-US"/>
        </w:rPr>
        <w:t>Implementation and Deployment of HP Ops Bridge products, as per agreed solution design.</w:t>
      </w:r>
    </w:p>
    <w:p w14:paraId="08B35F8E"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eastAsia="Times New Roman" w:cs="Arial"/>
          <w:iCs/>
          <w:color w:val="1F497D" w:themeColor="text2"/>
          <w:lang w:val="en-US"/>
        </w:rPr>
        <w:t>Production support for Shared Services – APJ, EMEA, AMS Region Customers.</w:t>
      </w:r>
    </w:p>
    <w:p w14:paraId="64658075"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eastAsia="Times New Roman" w:cs="Arial"/>
          <w:iCs/>
          <w:color w:val="1F497D" w:themeColor="text2"/>
          <w:lang w:val="en-US"/>
        </w:rPr>
        <w:t>Installing HP OMI, BSM, SiteScope, BSM Connector (SNMP and Out-of-the-Box Connectors for 3</w:t>
      </w:r>
      <w:r w:rsidRPr="00792684">
        <w:rPr>
          <w:rFonts w:eastAsia="Times New Roman" w:cs="Arial"/>
          <w:iCs/>
          <w:color w:val="1F497D" w:themeColor="text2"/>
          <w:vertAlign w:val="superscript"/>
          <w:lang w:val="en-US"/>
        </w:rPr>
        <w:t>rd</w:t>
      </w:r>
      <w:r w:rsidRPr="00792684">
        <w:rPr>
          <w:rFonts w:eastAsia="Times New Roman" w:cs="Arial"/>
          <w:iCs/>
          <w:color w:val="1F497D" w:themeColor="text2"/>
          <w:lang w:val="en-US"/>
        </w:rPr>
        <w:t xml:space="preserve"> party integrations), Data Flow Probe, OMW.</w:t>
      </w:r>
    </w:p>
    <w:p w14:paraId="24FDF959"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eastAsia="Times New Roman" w:cs="Arial"/>
          <w:iCs/>
          <w:color w:val="1F497D" w:themeColor="text2"/>
          <w:lang w:val="en-US"/>
        </w:rPr>
        <w:t xml:space="preserve">Integrating different HP Ops Bridge Products – </w:t>
      </w:r>
      <w:proofErr w:type="spellStart"/>
      <w:r w:rsidRPr="00792684">
        <w:rPr>
          <w:rFonts w:eastAsia="Times New Roman" w:cs="Arial"/>
          <w:iCs/>
          <w:color w:val="1F497D" w:themeColor="text2"/>
          <w:lang w:val="en-US"/>
        </w:rPr>
        <w:t>OMi</w:t>
      </w:r>
      <w:proofErr w:type="spellEnd"/>
      <w:r w:rsidRPr="00792684">
        <w:rPr>
          <w:rFonts w:eastAsia="Times New Roman" w:cs="Arial"/>
          <w:iCs/>
          <w:color w:val="1F497D" w:themeColor="text2"/>
          <w:lang w:val="en-US"/>
        </w:rPr>
        <w:t>/BSM/UCMDB/DFP/SiteScope/BSM Connector/OMW.</w:t>
      </w:r>
    </w:p>
    <w:p w14:paraId="3E5393F0"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Gathering of customer monitoring requirements.</w:t>
      </w:r>
    </w:p>
    <w:p w14:paraId="275F3867"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Providing On-Call support for Application-level issues</w:t>
      </w:r>
    </w:p>
    <w:p w14:paraId="0B039592" w14:textId="77777777" w:rsidR="00792684" w:rsidRPr="00792684" w:rsidRDefault="00792684" w:rsidP="00792684">
      <w:pPr>
        <w:autoSpaceDE w:val="0"/>
        <w:autoSpaceDN w:val="0"/>
        <w:adjustRightInd w:val="0"/>
        <w:spacing w:after="2" w:line="240" w:lineRule="auto"/>
        <w:ind w:left="360"/>
        <w:rPr>
          <w:rFonts w:eastAsia="Times New Roman" w:cs="Arial"/>
          <w:iCs/>
          <w:color w:val="1F497D" w:themeColor="text2"/>
          <w:u w:val="single"/>
          <w:lang w:val="en-US"/>
        </w:rPr>
      </w:pPr>
    </w:p>
    <w:p w14:paraId="238DC6D3" w14:textId="77777777" w:rsidR="00792684" w:rsidRPr="00792684" w:rsidRDefault="00792684" w:rsidP="00792684">
      <w:pPr>
        <w:autoSpaceDE w:val="0"/>
        <w:autoSpaceDN w:val="0"/>
        <w:adjustRightInd w:val="0"/>
        <w:spacing w:after="2" w:line="240" w:lineRule="auto"/>
        <w:ind w:left="360"/>
        <w:rPr>
          <w:rFonts w:eastAsia="Times New Roman" w:cs="Arial"/>
          <w:iCs/>
          <w:color w:val="1F497D" w:themeColor="text2"/>
          <w:u w:val="single"/>
          <w:lang w:val="en-US"/>
        </w:rPr>
      </w:pPr>
    </w:p>
    <w:p w14:paraId="11115CC1" w14:textId="77777777" w:rsidR="00792684" w:rsidRPr="00792684" w:rsidRDefault="00792684" w:rsidP="00792684">
      <w:pPr>
        <w:autoSpaceDE w:val="0"/>
        <w:autoSpaceDN w:val="0"/>
        <w:adjustRightInd w:val="0"/>
        <w:spacing w:after="2" w:line="240" w:lineRule="auto"/>
        <w:ind w:left="360"/>
        <w:rPr>
          <w:rFonts w:eastAsia="Times New Roman" w:cs="Arial"/>
          <w:iCs/>
          <w:color w:val="1F497D" w:themeColor="text2"/>
          <w:u w:val="single"/>
          <w:lang w:val="en-US"/>
        </w:rPr>
      </w:pPr>
      <w:proofErr w:type="spellStart"/>
      <w:r w:rsidRPr="00792684">
        <w:rPr>
          <w:rFonts w:eastAsia="Times New Roman" w:cs="Arial"/>
          <w:iCs/>
          <w:color w:val="1F497D" w:themeColor="text2"/>
          <w:u w:val="single"/>
          <w:lang w:val="en-US"/>
        </w:rPr>
        <w:t>OMi</w:t>
      </w:r>
      <w:proofErr w:type="spellEnd"/>
      <w:r w:rsidRPr="00792684">
        <w:rPr>
          <w:rFonts w:eastAsia="Times New Roman" w:cs="Arial"/>
          <w:iCs/>
          <w:color w:val="1F497D" w:themeColor="text2"/>
          <w:u w:val="single"/>
          <w:lang w:val="en-US"/>
        </w:rPr>
        <w:t>:</w:t>
      </w:r>
    </w:p>
    <w:p w14:paraId="62201242" w14:textId="77777777" w:rsidR="00792684" w:rsidRPr="00792684" w:rsidRDefault="00792684" w:rsidP="00792684">
      <w:pPr>
        <w:autoSpaceDE w:val="0"/>
        <w:autoSpaceDN w:val="0"/>
        <w:adjustRightInd w:val="0"/>
        <w:spacing w:after="2" w:line="240" w:lineRule="auto"/>
        <w:ind w:left="360"/>
        <w:rPr>
          <w:rFonts w:cs="Calibri"/>
          <w:color w:val="1F497D" w:themeColor="text2"/>
          <w:lang w:val="en-US"/>
        </w:rPr>
      </w:pPr>
    </w:p>
    <w:p w14:paraId="03694605"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lastRenderedPageBreak/>
        <w:t xml:space="preserve">Installed </w:t>
      </w:r>
      <w:proofErr w:type="spellStart"/>
      <w:r w:rsidRPr="00792684">
        <w:rPr>
          <w:rFonts w:cs="Calibri"/>
          <w:color w:val="1F497D" w:themeColor="text2"/>
          <w:lang w:val="en-US"/>
        </w:rPr>
        <w:t>OMi</w:t>
      </w:r>
      <w:proofErr w:type="spellEnd"/>
      <w:r w:rsidRPr="00792684">
        <w:rPr>
          <w:rFonts w:cs="Calibri"/>
          <w:color w:val="1F497D" w:themeColor="text2"/>
          <w:lang w:val="en-US"/>
        </w:rPr>
        <w:t xml:space="preserve"> in the Distributed environment and Stand-alone Satellite Servers.</w:t>
      </w:r>
    </w:p>
    <w:p w14:paraId="78AFF1B3"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 xml:space="preserve">Configured SBEC Rules, Event Forwarding, Correlation and Event Processing rules in </w:t>
      </w:r>
      <w:proofErr w:type="spellStart"/>
      <w:r w:rsidRPr="00792684">
        <w:rPr>
          <w:rFonts w:cs="Calibri"/>
          <w:color w:val="1F497D" w:themeColor="text2"/>
          <w:lang w:val="en-US"/>
        </w:rPr>
        <w:t>OMi</w:t>
      </w:r>
      <w:proofErr w:type="spellEnd"/>
      <w:r w:rsidRPr="00792684">
        <w:rPr>
          <w:rFonts w:cs="Calibri"/>
          <w:color w:val="1F497D" w:themeColor="text2"/>
          <w:lang w:val="en-US"/>
        </w:rPr>
        <w:t>.</w:t>
      </w:r>
    </w:p>
    <w:p w14:paraId="10D84F99"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 xml:space="preserve">Integrated </w:t>
      </w:r>
      <w:proofErr w:type="spellStart"/>
      <w:r w:rsidRPr="00792684">
        <w:rPr>
          <w:rFonts w:cs="Calibri"/>
          <w:color w:val="1F497D" w:themeColor="text2"/>
          <w:lang w:val="en-US"/>
        </w:rPr>
        <w:t>OMi</w:t>
      </w:r>
      <w:proofErr w:type="spellEnd"/>
      <w:r w:rsidRPr="00792684">
        <w:rPr>
          <w:rFonts w:cs="Calibri"/>
          <w:color w:val="1F497D" w:themeColor="text2"/>
          <w:lang w:val="en-US"/>
        </w:rPr>
        <w:t xml:space="preserve"> with BSM/UCMDB/Satellite </w:t>
      </w:r>
      <w:proofErr w:type="spellStart"/>
      <w:r w:rsidRPr="00792684">
        <w:rPr>
          <w:rFonts w:cs="Calibri"/>
          <w:color w:val="1F497D" w:themeColor="text2"/>
          <w:lang w:val="en-US"/>
        </w:rPr>
        <w:t>OMi</w:t>
      </w:r>
      <w:proofErr w:type="spellEnd"/>
      <w:r w:rsidRPr="00792684">
        <w:rPr>
          <w:rFonts w:cs="Calibri"/>
          <w:color w:val="1F497D" w:themeColor="text2"/>
          <w:lang w:val="en-US"/>
        </w:rPr>
        <w:t>/</w:t>
      </w:r>
      <w:proofErr w:type="spellStart"/>
      <w:r w:rsidRPr="00792684">
        <w:rPr>
          <w:rFonts w:cs="Calibri"/>
          <w:color w:val="1F497D" w:themeColor="text2"/>
          <w:lang w:val="en-US"/>
        </w:rPr>
        <w:t>NNMi</w:t>
      </w:r>
      <w:proofErr w:type="spellEnd"/>
      <w:r w:rsidRPr="00792684">
        <w:rPr>
          <w:rFonts w:cs="Calibri"/>
          <w:color w:val="1F497D" w:themeColor="text2"/>
          <w:lang w:val="en-US"/>
        </w:rPr>
        <w:t>/OO/BSM Connector/Service Manager.</w:t>
      </w:r>
    </w:p>
    <w:p w14:paraId="557265E4"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Worked on integrating 3</w:t>
      </w:r>
      <w:r w:rsidRPr="00792684">
        <w:rPr>
          <w:rFonts w:cs="Calibri"/>
          <w:color w:val="1F497D" w:themeColor="text2"/>
          <w:vertAlign w:val="superscript"/>
          <w:lang w:val="en-US"/>
        </w:rPr>
        <w:t>rd</w:t>
      </w:r>
      <w:r w:rsidRPr="00792684">
        <w:rPr>
          <w:rFonts w:cs="Calibri"/>
          <w:color w:val="1F497D" w:themeColor="text2"/>
          <w:lang w:val="en-US"/>
        </w:rPr>
        <w:t xml:space="preserve"> party Products with </w:t>
      </w:r>
      <w:proofErr w:type="spellStart"/>
      <w:r w:rsidRPr="00792684">
        <w:rPr>
          <w:rFonts w:cs="Calibri"/>
          <w:color w:val="1F497D" w:themeColor="text2"/>
          <w:lang w:val="en-US"/>
        </w:rPr>
        <w:t>OMi</w:t>
      </w:r>
      <w:proofErr w:type="spellEnd"/>
      <w:r w:rsidRPr="00792684">
        <w:rPr>
          <w:rFonts w:cs="Calibri"/>
          <w:color w:val="1F497D" w:themeColor="text2"/>
          <w:lang w:val="en-US"/>
        </w:rPr>
        <w:t xml:space="preserve"> through BSM/Operations Connector.</w:t>
      </w:r>
    </w:p>
    <w:p w14:paraId="20BBB658"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Created Workspaces, dashboards and KPIs, as per various client’s requirements.</w:t>
      </w:r>
    </w:p>
    <w:p w14:paraId="5C4F11A1"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Worked on Agent based OS monitoring and deployed policies.</w:t>
      </w:r>
    </w:p>
    <w:p w14:paraId="60642826"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Worked on Agent based Application monitoring and deployed policies.</w:t>
      </w:r>
    </w:p>
    <w:p w14:paraId="7D6531C3"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 xml:space="preserve">Creation of </w:t>
      </w:r>
      <w:proofErr w:type="spellStart"/>
      <w:r w:rsidRPr="00792684">
        <w:rPr>
          <w:rFonts w:cs="Calibri"/>
          <w:color w:val="1F497D" w:themeColor="text2"/>
          <w:lang w:val="en-US"/>
        </w:rPr>
        <w:t>OMi</w:t>
      </w:r>
      <w:proofErr w:type="spellEnd"/>
      <w:r w:rsidRPr="00792684">
        <w:rPr>
          <w:rFonts w:cs="Calibri"/>
          <w:color w:val="1F497D" w:themeColor="text2"/>
          <w:lang w:val="en-US"/>
        </w:rPr>
        <w:t xml:space="preserve"> policies, profiles, and templates.</w:t>
      </w:r>
    </w:p>
    <w:p w14:paraId="2E32FEA0"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Development of correlation rules and event handling strategies - Working with Service Modeling/Service Discovery.</w:t>
      </w:r>
    </w:p>
    <w:p w14:paraId="755F1278"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 xml:space="preserve">Integration of data from non-HP event sources into </w:t>
      </w:r>
      <w:proofErr w:type="spellStart"/>
      <w:r w:rsidRPr="00792684">
        <w:rPr>
          <w:rFonts w:cs="Calibri"/>
          <w:color w:val="1F497D" w:themeColor="text2"/>
          <w:lang w:val="en-US"/>
        </w:rPr>
        <w:t>OMi</w:t>
      </w:r>
      <w:proofErr w:type="spellEnd"/>
      <w:r w:rsidRPr="00792684">
        <w:rPr>
          <w:rFonts w:cs="Calibri"/>
          <w:color w:val="1F497D" w:themeColor="text2"/>
          <w:lang w:val="en-US"/>
        </w:rPr>
        <w:t xml:space="preserve"> - Migrating OM policies and agents to </w:t>
      </w:r>
      <w:proofErr w:type="spellStart"/>
      <w:r w:rsidRPr="00792684">
        <w:rPr>
          <w:rFonts w:cs="Calibri"/>
          <w:color w:val="1F497D" w:themeColor="text2"/>
          <w:lang w:val="en-US"/>
        </w:rPr>
        <w:t>OMi</w:t>
      </w:r>
      <w:proofErr w:type="spellEnd"/>
      <w:r w:rsidRPr="00792684">
        <w:rPr>
          <w:rFonts w:cs="Calibri"/>
          <w:color w:val="1F497D" w:themeColor="text2"/>
          <w:lang w:val="en-US"/>
        </w:rPr>
        <w:t>.</w:t>
      </w:r>
    </w:p>
    <w:p w14:paraId="5B547755"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Mentoring and training of customers on deployed solutions to ensure smooth transition of responsibilities.</w:t>
      </w:r>
    </w:p>
    <w:p w14:paraId="5272EDE4"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 xml:space="preserve">Providing technical guidance to engineers on usage of Operations Manager </w:t>
      </w:r>
      <w:proofErr w:type="spellStart"/>
      <w:r w:rsidRPr="00792684">
        <w:rPr>
          <w:rFonts w:cs="Calibri"/>
          <w:color w:val="1F497D" w:themeColor="text2"/>
          <w:lang w:val="en-US"/>
        </w:rPr>
        <w:t>i</w:t>
      </w:r>
      <w:proofErr w:type="spellEnd"/>
      <w:r w:rsidRPr="00792684">
        <w:rPr>
          <w:rFonts w:cs="Calibri"/>
          <w:color w:val="1F497D" w:themeColor="text2"/>
          <w:lang w:val="en-US"/>
        </w:rPr>
        <w:t xml:space="preserve"> and BSM Suite desired.</w:t>
      </w:r>
    </w:p>
    <w:p w14:paraId="1E1D20E4" w14:textId="77777777" w:rsidR="00792684" w:rsidRPr="00792684" w:rsidRDefault="00792684" w:rsidP="00792684">
      <w:pPr>
        <w:autoSpaceDE w:val="0"/>
        <w:autoSpaceDN w:val="0"/>
        <w:adjustRightInd w:val="0"/>
        <w:spacing w:after="2" w:line="240" w:lineRule="auto"/>
        <w:ind w:left="360"/>
        <w:rPr>
          <w:rFonts w:cs="Calibri"/>
          <w:color w:val="1F497D" w:themeColor="text2"/>
          <w:lang w:val="en-US"/>
        </w:rPr>
      </w:pPr>
    </w:p>
    <w:p w14:paraId="5E83953B" w14:textId="77777777" w:rsidR="00792684" w:rsidRPr="00792684" w:rsidRDefault="00792684" w:rsidP="00792684">
      <w:pPr>
        <w:autoSpaceDE w:val="0"/>
        <w:autoSpaceDN w:val="0"/>
        <w:adjustRightInd w:val="0"/>
        <w:spacing w:after="2" w:line="240" w:lineRule="auto"/>
        <w:ind w:left="360"/>
        <w:rPr>
          <w:rFonts w:cs="Calibri"/>
          <w:color w:val="1F497D" w:themeColor="text2"/>
          <w:u w:val="single"/>
          <w:lang w:val="en-US"/>
        </w:rPr>
      </w:pPr>
      <w:r w:rsidRPr="00792684">
        <w:rPr>
          <w:rFonts w:cs="Calibri"/>
          <w:color w:val="1F497D" w:themeColor="text2"/>
          <w:u w:val="single"/>
          <w:lang w:val="en-US"/>
        </w:rPr>
        <w:t>SiteScope:</w:t>
      </w:r>
    </w:p>
    <w:p w14:paraId="7900E06E" w14:textId="77777777" w:rsidR="00792684" w:rsidRPr="00792684" w:rsidRDefault="00792684" w:rsidP="00792684">
      <w:pPr>
        <w:autoSpaceDE w:val="0"/>
        <w:autoSpaceDN w:val="0"/>
        <w:adjustRightInd w:val="0"/>
        <w:spacing w:after="2" w:line="240" w:lineRule="auto"/>
        <w:ind w:left="360"/>
        <w:rPr>
          <w:rFonts w:cs="Calibri"/>
          <w:color w:val="1F497D" w:themeColor="text2"/>
          <w:lang w:val="en-US"/>
        </w:rPr>
      </w:pPr>
    </w:p>
    <w:p w14:paraId="31AEE0A9"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Installed SiteScope as Failover and Stand-alone environment.</w:t>
      </w:r>
    </w:p>
    <w:p w14:paraId="1CED813F"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Created Credentials Profile.</w:t>
      </w:r>
    </w:p>
    <w:p w14:paraId="5E841D29"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Defined Remote host.</w:t>
      </w:r>
    </w:p>
    <w:p w14:paraId="0D5F8E7B"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Created Monitors.</w:t>
      </w:r>
    </w:p>
    <w:p w14:paraId="25E9BD55"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Created Custom Template.</w:t>
      </w:r>
    </w:p>
    <w:p w14:paraId="131125A5"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License update.</w:t>
      </w:r>
    </w:p>
    <w:p w14:paraId="13DDF486"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Integrated SiteScope with BSM and troubleshooting experience on BSM-</w:t>
      </w:r>
      <w:proofErr w:type="spellStart"/>
      <w:r w:rsidRPr="00792684">
        <w:rPr>
          <w:rFonts w:cs="Calibri"/>
          <w:color w:val="1F497D" w:themeColor="text2"/>
          <w:lang w:val="en-US"/>
        </w:rPr>
        <w:t>SiS</w:t>
      </w:r>
      <w:proofErr w:type="spellEnd"/>
      <w:r w:rsidRPr="00792684">
        <w:rPr>
          <w:rFonts w:cs="Calibri"/>
          <w:color w:val="1F497D" w:themeColor="text2"/>
          <w:lang w:val="en-US"/>
        </w:rPr>
        <w:t xml:space="preserve"> integration.</w:t>
      </w:r>
    </w:p>
    <w:p w14:paraId="44FA7A64"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Performing agent installation, upgrade, HTTPS/certificates.</w:t>
      </w:r>
    </w:p>
    <w:p w14:paraId="583633A1" w14:textId="77777777" w:rsidR="00792684" w:rsidRPr="00792684" w:rsidRDefault="00792684" w:rsidP="00792684">
      <w:pPr>
        <w:autoSpaceDE w:val="0"/>
        <w:autoSpaceDN w:val="0"/>
        <w:adjustRightInd w:val="0"/>
        <w:spacing w:after="2" w:line="240" w:lineRule="auto"/>
        <w:ind w:left="360"/>
        <w:rPr>
          <w:rFonts w:cs="Calibri"/>
          <w:color w:val="1F497D" w:themeColor="text2"/>
          <w:lang w:val="en-US"/>
        </w:rPr>
      </w:pPr>
    </w:p>
    <w:p w14:paraId="32679782" w14:textId="77777777" w:rsidR="00792684" w:rsidRPr="00792684" w:rsidRDefault="00792684" w:rsidP="00792684">
      <w:pPr>
        <w:autoSpaceDE w:val="0"/>
        <w:autoSpaceDN w:val="0"/>
        <w:adjustRightInd w:val="0"/>
        <w:spacing w:after="2" w:line="240" w:lineRule="auto"/>
        <w:ind w:left="360"/>
        <w:rPr>
          <w:rFonts w:cs="Calibri"/>
          <w:color w:val="1F497D" w:themeColor="text2"/>
          <w:u w:val="single"/>
          <w:lang w:val="en-US"/>
        </w:rPr>
      </w:pPr>
      <w:r w:rsidRPr="00792684">
        <w:rPr>
          <w:rFonts w:cs="Calibri"/>
          <w:color w:val="1F497D" w:themeColor="text2"/>
          <w:u w:val="single"/>
          <w:lang w:val="en-US"/>
        </w:rPr>
        <w:t>BSM:</w:t>
      </w:r>
    </w:p>
    <w:p w14:paraId="4B2C1EE8" w14:textId="77777777" w:rsidR="00792684" w:rsidRPr="00792684" w:rsidRDefault="00792684" w:rsidP="00792684">
      <w:pPr>
        <w:autoSpaceDE w:val="0"/>
        <w:autoSpaceDN w:val="0"/>
        <w:adjustRightInd w:val="0"/>
        <w:spacing w:after="2" w:line="240" w:lineRule="auto"/>
        <w:ind w:left="360"/>
        <w:rPr>
          <w:rFonts w:cs="Calibri"/>
          <w:color w:val="1F497D" w:themeColor="text2"/>
          <w:lang w:val="en-US"/>
        </w:rPr>
      </w:pPr>
    </w:p>
    <w:p w14:paraId="76AA8B76"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Installed BSM in the Distributed environment and Stand-alone Satellite Servers.</w:t>
      </w:r>
    </w:p>
    <w:p w14:paraId="07B51E43"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Hands on experience with BPM, HP SiteScope Monitors.</w:t>
      </w:r>
    </w:p>
    <w:p w14:paraId="4A56B580"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Implementation and Troubleshooting experience on HP BSM.</w:t>
      </w:r>
    </w:p>
    <w:p w14:paraId="7B7DBC13"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 xml:space="preserve">Experience on </w:t>
      </w:r>
      <w:proofErr w:type="spellStart"/>
      <w:r w:rsidRPr="00792684">
        <w:rPr>
          <w:rFonts w:cs="Calibri"/>
          <w:color w:val="1F497D" w:themeColor="text2"/>
          <w:lang w:val="en-US"/>
        </w:rPr>
        <w:t>Vugen</w:t>
      </w:r>
      <w:proofErr w:type="spellEnd"/>
      <w:r w:rsidRPr="00792684">
        <w:rPr>
          <w:rFonts w:cs="Calibri"/>
          <w:color w:val="1F497D" w:themeColor="text2"/>
          <w:lang w:val="en-US"/>
        </w:rPr>
        <w:t xml:space="preserve"> scripting.</w:t>
      </w:r>
    </w:p>
    <w:p w14:paraId="21A5172C"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Experience in Dashboard view creation using BAC/BSM.</w:t>
      </w:r>
    </w:p>
    <w:p w14:paraId="5576A69C"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Experience in End User Management, Reporting and SAM Module of BAC/BSM.</w:t>
      </w:r>
    </w:p>
    <w:p w14:paraId="43E28E48"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Basic Knowledge on HP RUM and Diagnostics.</w:t>
      </w:r>
    </w:p>
    <w:p w14:paraId="6579314D" w14:textId="77777777" w:rsidR="00792684" w:rsidRPr="00792684" w:rsidRDefault="00792684" w:rsidP="00792684">
      <w:pPr>
        <w:autoSpaceDE w:val="0"/>
        <w:autoSpaceDN w:val="0"/>
        <w:adjustRightInd w:val="0"/>
        <w:spacing w:after="2" w:line="240" w:lineRule="auto"/>
        <w:ind w:left="360"/>
        <w:rPr>
          <w:rFonts w:cs="Calibri"/>
          <w:color w:val="1F497D" w:themeColor="text2"/>
          <w:lang w:val="en-US"/>
        </w:rPr>
      </w:pPr>
    </w:p>
    <w:p w14:paraId="75654C4F" w14:textId="77777777" w:rsidR="00792684" w:rsidRPr="00792684" w:rsidRDefault="00792684" w:rsidP="00792684">
      <w:pPr>
        <w:autoSpaceDE w:val="0"/>
        <w:autoSpaceDN w:val="0"/>
        <w:adjustRightInd w:val="0"/>
        <w:spacing w:after="2" w:line="240" w:lineRule="auto"/>
        <w:ind w:left="360"/>
        <w:rPr>
          <w:rFonts w:cs="Calibri"/>
          <w:color w:val="1F497D" w:themeColor="text2"/>
          <w:u w:val="single"/>
          <w:lang w:val="en-US"/>
        </w:rPr>
      </w:pPr>
      <w:r w:rsidRPr="00792684">
        <w:rPr>
          <w:rFonts w:cs="Calibri"/>
          <w:color w:val="1F497D" w:themeColor="text2"/>
          <w:u w:val="single"/>
          <w:lang w:val="en-US"/>
        </w:rPr>
        <w:t>UCMDB/UD/DFP:</w:t>
      </w:r>
    </w:p>
    <w:p w14:paraId="4A2D5DC5" w14:textId="77777777" w:rsidR="00792684" w:rsidRPr="00792684" w:rsidRDefault="00792684" w:rsidP="00792684">
      <w:pPr>
        <w:autoSpaceDE w:val="0"/>
        <w:autoSpaceDN w:val="0"/>
        <w:adjustRightInd w:val="0"/>
        <w:spacing w:after="2" w:line="240" w:lineRule="auto"/>
        <w:ind w:left="360"/>
        <w:rPr>
          <w:rFonts w:cs="Calibri"/>
          <w:color w:val="1F497D" w:themeColor="text2"/>
          <w:lang w:val="en-US"/>
        </w:rPr>
      </w:pPr>
    </w:p>
    <w:p w14:paraId="49733E22"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Installed UCMDB/DFP/UD.</w:t>
      </w:r>
    </w:p>
    <w:p w14:paraId="652389F2"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Integrated DFP/UD with UCMDB.</w:t>
      </w:r>
    </w:p>
    <w:p w14:paraId="1F7002D3"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Configured Discovery Jobs from UD through UCMDB.</w:t>
      </w:r>
    </w:p>
    <w:p w14:paraId="2729206F"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 xml:space="preserve">Populating CI topology from HP BSM, </w:t>
      </w:r>
      <w:proofErr w:type="spellStart"/>
      <w:r w:rsidRPr="00792684">
        <w:rPr>
          <w:rFonts w:cs="Calibri"/>
          <w:color w:val="1F497D" w:themeColor="text2"/>
          <w:lang w:val="en-US"/>
        </w:rPr>
        <w:t>NNMi</w:t>
      </w:r>
      <w:proofErr w:type="spellEnd"/>
      <w:r w:rsidRPr="00792684">
        <w:rPr>
          <w:rFonts w:cs="Calibri"/>
          <w:color w:val="1F497D" w:themeColor="text2"/>
          <w:lang w:val="en-US"/>
        </w:rPr>
        <w:t xml:space="preserve"> and data push to </w:t>
      </w:r>
      <w:proofErr w:type="spellStart"/>
      <w:r w:rsidRPr="00792684">
        <w:rPr>
          <w:rFonts w:cs="Calibri"/>
          <w:color w:val="1F497D" w:themeColor="text2"/>
          <w:lang w:val="en-US"/>
        </w:rPr>
        <w:t>OMi</w:t>
      </w:r>
      <w:proofErr w:type="spellEnd"/>
      <w:r w:rsidRPr="00792684">
        <w:rPr>
          <w:rFonts w:cs="Calibri"/>
          <w:color w:val="1F497D" w:themeColor="text2"/>
          <w:lang w:val="en-US"/>
        </w:rPr>
        <w:t xml:space="preserve"> RTSM.</w:t>
      </w:r>
    </w:p>
    <w:p w14:paraId="6FCE1C9C"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 xml:space="preserve">Creating topology for SiteScope CIs, Monitors and pushing to NGT </w:t>
      </w:r>
      <w:proofErr w:type="spellStart"/>
      <w:r w:rsidRPr="00792684">
        <w:rPr>
          <w:rFonts w:cs="Calibri"/>
          <w:color w:val="1F497D" w:themeColor="text2"/>
          <w:lang w:val="en-US"/>
        </w:rPr>
        <w:t>OMi</w:t>
      </w:r>
      <w:proofErr w:type="spellEnd"/>
      <w:r w:rsidRPr="00792684">
        <w:rPr>
          <w:rFonts w:cs="Calibri"/>
          <w:color w:val="1F497D" w:themeColor="text2"/>
          <w:lang w:val="en-US"/>
        </w:rPr>
        <w:t xml:space="preserve"> RTSM SM_SIS view for OBR Reporting.</w:t>
      </w:r>
    </w:p>
    <w:p w14:paraId="512C8827"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Spreadsheet upload of CI topology for 3</w:t>
      </w:r>
      <w:r w:rsidRPr="00792684">
        <w:rPr>
          <w:rFonts w:cs="Calibri"/>
          <w:color w:val="1F497D" w:themeColor="text2"/>
          <w:vertAlign w:val="superscript"/>
          <w:lang w:val="en-US"/>
        </w:rPr>
        <w:t>rd</w:t>
      </w:r>
      <w:r w:rsidRPr="00792684">
        <w:rPr>
          <w:rFonts w:cs="Calibri"/>
          <w:color w:val="1F497D" w:themeColor="text2"/>
          <w:lang w:val="en-US"/>
        </w:rPr>
        <w:t xml:space="preserve"> party application related CIs and data push to </w:t>
      </w:r>
      <w:proofErr w:type="spellStart"/>
      <w:r w:rsidRPr="00792684">
        <w:rPr>
          <w:rFonts w:cs="Calibri"/>
          <w:color w:val="1F497D" w:themeColor="text2"/>
          <w:lang w:val="en-US"/>
        </w:rPr>
        <w:t>OMi</w:t>
      </w:r>
      <w:proofErr w:type="spellEnd"/>
      <w:r w:rsidRPr="00792684">
        <w:rPr>
          <w:rFonts w:cs="Calibri"/>
          <w:color w:val="1F497D" w:themeColor="text2"/>
          <w:lang w:val="en-US"/>
        </w:rPr>
        <w:t>.</w:t>
      </w:r>
    </w:p>
    <w:p w14:paraId="34702732"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lastRenderedPageBreak/>
        <w:t>Worked on Tenant and Criticality update in UCMDB for Discovered CIs through UD.</w:t>
      </w:r>
    </w:p>
    <w:p w14:paraId="4D9C79A3"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 xml:space="preserve">Creating topology for Agent CIs and pushing to NGT </w:t>
      </w:r>
      <w:proofErr w:type="spellStart"/>
      <w:r w:rsidRPr="00792684">
        <w:rPr>
          <w:rFonts w:cs="Calibri"/>
          <w:color w:val="1F497D" w:themeColor="text2"/>
          <w:lang w:val="en-US"/>
        </w:rPr>
        <w:t>OMi</w:t>
      </w:r>
      <w:proofErr w:type="spellEnd"/>
      <w:r w:rsidRPr="00792684">
        <w:rPr>
          <w:rFonts w:cs="Calibri"/>
          <w:color w:val="1F497D" w:themeColor="text2"/>
          <w:lang w:val="en-US"/>
        </w:rPr>
        <w:t xml:space="preserve"> RTSM SM_PA view for OBR reporting.</w:t>
      </w:r>
    </w:p>
    <w:p w14:paraId="06F33F34" w14:textId="77777777" w:rsidR="00792684" w:rsidRPr="00792684" w:rsidRDefault="00792684" w:rsidP="00792684">
      <w:pPr>
        <w:autoSpaceDE w:val="0"/>
        <w:autoSpaceDN w:val="0"/>
        <w:adjustRightInd w:val="0"/>
        <w:spacing w:after="2" w:line="240" w:lineRule="auto"/>
        <w:ind w:left="360"/>
        <w:rPr>
          <w:rFonts w:cs="Calibri"/>
          <w:color w:val="1F497D" w:themeColor="text2"/>
          <w:lang w:val="en-US"/>
        </w:rPr>
      </w:pPr>
    </w:p>
    <w:p w14:paraId="3CCC7154" w14:textId="77777777" w:rsidR="00792684" w:rsidRPr="00792684" w:rsidRDefault="00792684" w:rsidP="00792684">
      <w:pPr>
        <w:autoSpaceDE w:val="0"/>
        <w:autoSpaceDN w:val="0"/>
        <w:adjustRightInd w:val="0"/>
        <w:spacing w:after="2" w:line="240" w:lineRule="auto"/>
        <w:ind w:left="360"/>
        <w:rPr>
          <w:rFonts w:cs="Calibri"/>
          <w:color w:val="1F497D" w:themeColor="text2"/>
          <w:u w:val="single"/>
          <w:lang w:val="en-US"/>
        </w:rPr>
      </w:pPr>
      <w:r w:rsidRPr="00792684">
        <w:rPr>
          <w:rFonts w:cs="Calibri"/>
          <w:color w:val="1F497D" w:themeColor="text2"/>
          <w:u w:val="single"/>
          <w:lang w:val="en-US"/>
        </w:rPr>
        <w:t>BSM Connector/Operations Connector:</w:t>
      </w:r>
    </w:p>
    <w:p w14:paraId="0A246947" w14:textId="77777777" w:rsidR="00792684" w:rsidRPr="00792684" w:rsidRDefault="00792684" w:rsidP="00792684">
      <w:pPr>
        <w:autoSpaceDE w:val="0"/>
        <w:autoSpaceDN w:val="0"/>
        <w:adjustRightInd w:val="0"/>
        <w:spacing w:after="2" w:line="240" w:lineRule="auto"/>
        <w:ind w:left="360"/>
        <w:rPr>
          <w:rFonts w:cs="Calibri"/>
          <w:color w:val="1F497D" w:themeColor="text2"/>
          <w:lang w:val="en-US"/>
        </w:rPr>
      </w:pPr>
    </w:p>
    <w:p w14:paraId="31E78064"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Installed and configured BSM Connector for SNMP integration and Out-of-the-box Connectors for 3</w:t>
      </w:r>
      <w:r w:rsidRPr="00792684">
        <w:rPr>
          <w:rFonts w:cs="Calibri"/>
          <w:color w:val="1F497D" w:themeColor="text2"/>
          <w:vertAlign w:val="superscript"/>
          <w:lang w:val="en-US"/>
        </w:rPr>
        <w:t>rd</w:t>
      </w:r>
      <w:r w:rsidRPr="00792684">
        <w:rPr>
          <w:rFonts w:cs="Calibri"/>
          <w:color w:val="1F497D" w:themeColor="text2"/>
          <w:lang w:val="en-US"/>
        </w:rPr>
        <w:t xml:space="preserve"> party application integrations.</w:t>
      </w:r>
    </w:p>
    <w:p w14:paraId="19354DA1"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 xml:space="preserve">Configured SNMP Policies and monitoring configuration in BSM Connector for UCS, </w:t>
      </w:r>
      <w:proofErr w:type="spellStart"/>
      <w:r w:rsidRPr="00792684">
        <w:rPr>
          <w:rFonts w:cs="Calibri"/>
          <w:color w:val="1F497D" w:themeColor="text2"/>
          <w:lang w:val="en-US"/>
        </w:rPr>
        <w:t>Netapp</w:t>
      </w:r>
      <w:proofErr w:type="spellEnd"/>
      <w:r w:rsidRPr="00792684">
        <w:rPr>
          <w:rFonts w:cs="Calibri"/>
          <w:color w:val="1F497D" w:themeColor="text2"/>
          <w:lang w:val="en-US"/>
        </w:rPr>
        <w:t>, DFM – 3</w:t>
      </w:r>
      <w:r w:rsidRPr="00792684">
        <w:rPr>
          <w:rFonts w:cs="Calibri"/>
          <w:color w:val="1F497D" w:themeColor="text2"/>
          <w:vertAlign w:val="superscript"/>
          <w:lang w:val="en-US"/>
        </w:rPr>
        <w:t>rd</w:t>
      </w:r>
      <w:r w:rsidRPr="00792684">
        <w:rPr>
          <w:rFonts w:cs="Calibri"/>
          <w:color w:val="1F497D" w:themeColor="text2"/>
          <w:lang w:val="en-US"/>
        </w:rPr>
        <w:t xml:space="preserve"> party applications monitoring.</w:t>
      </w:r>
    </w:p>
    <w:p w14:paraId="2CEFD00A" w14:textId="77777777" w:rsidR="00792684" w:rsidRPr="00792684" w:rsidRDefault="00792684" w:rsidP="00792684">
      <w:pPr>
        <w:numPr>
          <w:ilvl w:val="0"/>
          <w:numId w:val="5"/>
        </w:numPr>
        <w:autoSpaceDE w:val="0"/>
        <w:autoSpaceDN w:val="0"/>
        <w:adjustRightInd w:val="0"/>
        <w:spacing w:after="2" w:line="240" w:lineRule="auto"/>
        <w:rPr>
          <w:rFonts w:cs="Calibri"/>
          <w:color w:val="1F497D" w:themeColor="text2"/>
          <w:lang w:val="en-US"/>
        </w:rPr>
      </w:pPr>
      <w:r w:rsidRPr="00792684">
        <w:rPr>
          <w:rFonts w:cs="Calibri"/>
          <w:color w:val="1F497D" w:themeColor="text2"/>
          <w:lang w:val="en-US"/>
        </w:rPr>
        <w:t>Configured monitoring configuration for the OOTB BSM Connectors for 3</w:t>
      </w:r>
      <w:r w:rsidRPr="00792684">
        <w:rPr>
          <w:rFonts w:cs="Calibri"/>
          <w:color w:val="1F497D" w:themeColor="text2"/>
          <w:vertAlign w:val="superscript"/>
          <w:lang w:val="en-US"/>
        </w:rPr>
        <w:t>rd</w:t>
      </w:r>
      <w:r w:rsidRPr="00792684">
        <w:rPr>
          <w:rFonts w:cs="Calibri"/>
          <w:color w:val="1F497D" w:themeColor="text2"/>
          <w:lang w:val="en-US"/>
        </w:rPr>
        <w:t xml:space="preserve"> party applications monitoring like SAP SOLMAN, VROPS, IBM Tivoli </w:t>
      </w:r>
      <w:proofErr w:type="spellStart"/>
      <w:r w:rsidRPr="00792684">
        <w:rPr>
          <w:rFonts w:cs="Calibri"/>
          <w:color w:val="1F497D" w:themeColor="text2"/>
          <w:lang w:val="en-US"/>
        </w:rPr>
        <w:t>etc</w:t>
      </w:r>
      <w:proofErr w:type="spellEnd"/>
      <w:r w:rsidRPr="00792684">
        <w:rPr>
          <w:rFonts w:cs="Calibri"/>
          <w:color w:val="1F497D" w:themeColor="text2"/>
          <w:lang w:val="en-US"/>
        </w:rPr>
        <w:t>…</w:t>
      </w:r>
    </w:p>
    <w:p w14:paraId="070CCC1B" w14:textId="77777777" w:rsidR="00792684" w:rsidRPr="00792684" w:rsidRDefault="00792684" w:rsidP="00792684">
      <w:pPr>
        <w:autoSpaceDE w:val="0"/>
        <w:autoSpaceDN w:val="0"/>
        <w:adjustRightInd w:val="0"/>
        <w:spacing w:after="0" w:line="240" w:lineRule="auto"/>
        <w:rPr>
          <w:rFonts w:cs="Bookman Old Style"/>
          <w:color w:val="1F497D" w:themeColor="text2"/>
          <w:lang w:val="en-US"/>
        </w:rPr>
      </w:pPr>
      <w:r w:rsidRPr="00792684">
        <w:rPr>
          <w:rFonts w:cs="Bookman Old Style"/>
          <w:b/>
          <w:bCs/>
          <w:color w:val="1F497D" w:themeColor="text2"/>
          <w:lang w:val="en-US"/>
        </w:rPr>
        <w:tab/>
      </w:r>
      <w:r w:rsidRPr="00792684">
        <w:rPr>
          <w:rFonts w:cs="Bookman Old Style"/>
          <w:b/>
          <w:bCs/>
          <w:color w:val="1F497D" w:themeColor="text2"/>
          <w:lang w:val="en-US"/>
        </w:rPr>
        <w:tab/>
      </w:r>
      <w:r w:rsidRPr="00792684">
        <w:rPr>
          <w:rFonts w:cs="Bookman Old Style"/>
          <w:b/>
          <w:bCs/>
          <w:color w:val="1F497D" w:themeColor="text2"/>
          <w:lang w:val="en-US"/>
        </w:rPr>
        <w:tab/>
      </w:r>
      <w:r w:rsidRPr="00792684">
        <w:rPr>
          <w:rFonts w:cs="Bookman Old Style"/>
          <w:b/>
          <w:bCs/>
          <w:color w:val="1F497D" w:themeColor="text2"/>
          <w:lang w:val="en-US"/>
        </w:rPr>
        <w:tab/>
      </w:r>
      <w:r w:rsidRPr="00792684">
        <w:rPr>
          <w:rFonts w:cs="Bookman Old Style"/>
          <w:b/>
          <w:bCs/>
          <w:color w:val="1F497D" w:themeColor="text2"/>
          <w:lang w:val="en-US"/>
        </w:rPr>
        <w:tab/>
      </w:r>
      <w:r w:rsidRPr="00792684">
        <w:rPr>
          <w:rFonts w:cs="Bookman Old Style"/>
          <w:b/>
          <w:bCs/>
          <w:color w:val="1F497D" w:themeColor="text2"/>
          <w:lang w:val="en-US"/>
        </w:rPr>
        <w:tab/>
      </w:r>
      <w:r w:rsidRPr="00792684">
        <w:rPr>
          <w:rFonts w:cs="Bookman Old Style"/>
          <w:b/>
          <w:bCs/>
          <w:color w:val="1F497D" w:themeColor="text2"/>
          <w:lang w:val="en-US"/>
        </w:rPr>
        <w:tab/>
      </w:r>
      <w:r w:rsidRPr="00792684">
        <w:rPr>
          <w:rFonts w:cs="Bookman Old Style"/>
          <w:b/>
          <w:bCs/>
          <w:color w:val="1F497D" w:themeColor="text2"/>
          <w:lang w:val="en-US"/>
        </w:rPr>
        <w:tab/>
      </w:r>
      <w:r w:rsidRPr="00792684">
        <w:rPr>
          <w:rFonts w:cs="Bookman Old Style"/>
          <w:b/>
          <w:bCs/>
          <w:color w:val="1F497D" w:themeColor="text2"/>
          <w:lang w:val="en-US"/>
        </w:rPr>
        <w:tab/>
      </w:r>
      <w:r w:rsidRPr="00792684">
        <w:rPr>
          <w:rFonts w:cs="Bookman Old Style"/>
          <w:b/>
          <w:bCs/>
          <w:color w:val="1F497D" w:themeColor="text2"/>
          <w:lang w:val="en-US"/>
        </w:rPr>
        <w:tab/>
      </w:r>
      <w:r w:rsidRPr="00792684">
        <w:rPr>
          <w:rFonts w:cs="Bookman Old Style"/>
          <w:b/>
          <w:bCs/>
          <w:color w:val="1F497D" w:themeColor="text2"/>
          <w:lang w:val="en-US"/>
        </w:rPr>
        <w:tab/>
        <w:t xml:space="preserve"> </w:t>
      </w:r>
    </w:p>
    <w:p w14:paraId="10FECB54"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r w:rsidRPr="00792684">
        <w:rPr>
          <w:rFonts w:cs="Bookman Old Style"/>
          <w:iCs/>
          <w:color w:val="1F497D" w:themeColor="text2"/>
          <w:lang w:val="en-US"/>
        </w:rPr>
        <w:t>Company:</w:t>
      </w:r>
      <w:r w:rsidRPr="00792684">
        <w:rPr>
          <w:rFonts w:cs="Bookman Old Style"/>
          <w:i/>
          <w:iCs/>
          <w:color w:val="1F497D" w:themeColor="text2"/>
          <w:lang w:val="en-US"/>
        </w:rPr>
        <w:t xml:space="preserve"> </w:t>
      </w:r>
      <w:r w:rsidRPr="00792684">
        <w:rPr>
          <w:rFonts w:cs="Bookman Old Style"/>
          <w:b/>
          <w:bCs/>
          <w:color w:val="1F497D" w:themeColor="text2"/>
          <w:lang w:val="en-US"/>
        </w:rPr>
        <w:t xml:space="preserve">HP Global Soft India Pvt. Ltd. </w:t>
      </w:r>
    </w:p>
    <w:p w14:paraId="19CB0CBE" w14:textId="77777777" w:rsidR="00792684" w:rsidRPr="00792684" w:rsidRDefault="00792684" w:rsidP="00792684">
      <w:pPr>
        <w:autoSpaceDE w:val="0"/>
        <w:autoSpaceDN w:val="0"/>
        <w:adjustRightInd w:val="0"/>
        <w:spacing w:after="0" w:line="240" w:lineRule="auto"/>
        <w:rPr>
          <w:rFonts w:cs="Bookman Old Style"/>
          <w:color w:val="1F497D" w:themeColor="text2"/>
          <w:lang w:val="en-US"/>
        </w:rPr>
      </w:pPr>
      <w:r w:rsidRPr="00792684">
        <w:rPr>
          <w:rFonts w:cs="Bookman Old Style"/>
          <w:bCs/>
          <w:color w:val="1F497D" w:themeColor="text2"/>
          <w:lang w:val="en-US"/>
        </w:rPr>
        <w:t>Customer</w:t>
      </w:r>
      <w:r w:rsidRPr="00792684">
        <w:rPr>
          <w:rFonts w:cs="Bookman Old Style"/>
          <w:b/>
          <w:bCs/>
          <w:color w:val="1F497D" w:themeColor="text2"/>
          <w:lang w:val="en-US"/>
        </w:rPr>
        <w:t>: Shared Services - AMS Region Clients</w:t>
      </w:r>
    </w:p>
    <w:p w14:paraId="1DB4837B" w14:textId="77777777" w:rsidR="00792684" w:rsidRPr="00792684" w:rsidRDefault="00792684" w:rsidP="00792684">
      <w:pPr>
        <w:autoSpaceDE w:val="0"/>
        <w:autoSpaceDN w:val="0"/>
        <w:adjustRightInd w:val="0"/>
        <w:spacing w:after="0" w:line="240" w:lineRule="auto"/>
        <w:rPr>
          <w:rFonts w:cs="Bookman Old Style"/>
          <w:color w:val="1F497D" w:themeColor="text2"/>
          <w:lang w:val="en-US"/>
        </w:rPr>
      </w:pPr>
      <w:r w:rsidRPr="00792684">
        <w:rPr>
          <w:rFonts w:cs="Bookman Old Style"/>
          <w:iCs/>
          <w:color w:val="1F497D" w:themeColor="text2"/>
          <w:lang w:val="en-US"/>
        </w:rPr>
        <w:t>Duration:</w:t>
      </w:r>
      <w:r w:rsidRPr="00792684">
        <w:rPr>
          <w:rFonts w:cs="Bookman Old Style"/>
          <w:i/>
          <w:iCs/>
          <w:color w:val="1F497D" w:themeColor="text2"/>
          <w:lang w:val="en-US"/>
        </w:rPr>
        <w:t xml:space="preserve"> </w:t>
      </w:r>
      <w:r w:rsidRPr="00792684">
        <w:rPr>
          <w:rFonts w:cs="Bookman Old Style"/>
          <w:b/>
          <w:bCs/>
          <w:color w:val="1F497D" w:themeColor="text2"/>
          <w:lang w:val="en-US"/>
        </w:rPr>
        <w:t>May 2010 to Dec 2015</w:t>
      </w:r>
    </w:p>
    <w:p w14:paraId="3124D0D7" w14:textId="77777777" w:rsidR="00792684" w:rsidRPr="00792684" w:rsidRDefault="00792684" w:rsidP="00792684">
      <w:pPr>
        <w:autoSpaceDE w:val="0"/>
        <w:autoSpaceDN w:val="0"/>
        <w:adjustRightInd w:val="0"/>
        <w:spacing w:after="0" w:line="240" w:lineRule="auto"/>
        <w:rPr>
          <w:rFonts w:cs="Bookman Old Style"/>
          <w:color w:val="1F497D" w:themeColor="text2"/>
          <w:lang w:val="en-US"/>
        </w:rPr>
      </w:pPr>
      <w:r w:rsidRPr="00792684">
        <w:rPr>
          <w:rFonts w:cs="Bookman Old Style"/>
          <w:iCs/>
          <w:color w:val="1F497D" w:themeColor="text2"/>
          <w:lang w:val="en-US"/>
        </w:rPr>
        <w:t>Designation:</w:t>
      </w:r>
      <w:r w:rsidRPr="00792684">
        <w:rPr>
          <w:rFonts w:cs="Bookman Old Style"/>
          <w:i/>
          <w:iCs/>
          <w:color w:val="1F497D" w:themeColor="text2"/>
          <w:lang w:val="en-US"/>
        </w:rPr>
        <w:t xml:space="preserve"> </w:t>
      </w:r>
      <w:r w:rsidRPr="00792684">
        <w:rPr>
          <w:rFonts w:cs="Bookman Old Style"/>
          <w:b/>
          <w:bCs/>
          <w:color w:val="1F497D" w:themeColor="text2"/>
          <w:lang w:val="en-US"/>
        </w:rPr>
        <w:t xml:space="preserve">Systems Engineer – Global Production Support </w:t>
      </w:r>
    </w:p>
    <w:p w14:paraId="6C6C82B2"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r w:rsidRPr="00792684">
        <w:rPr>
          <w:rFonts w:cs="Bookman Old Style"/>
          <w:iCs/>
          <w:color w:val="1F497D" w:themeColor="text2"/>
          <w:lang w:val="en-US"/>
        </w:rPr>
        <w:t>Location:</w:t>
      </w:r>
      <w:r w:rsidRPr="00792684">
        <w:rPr>
          <w:rFonts w:cs="Bookman Old Style"/>
          <w:i/>
          <w:iCs/>
          <w:color w:val="1F497D" w:themeColor="text2"/>
          <w:lang w:val="en-US"/>
        </w:rPr>
        <w:t xml:space="preserve"> </w:t>
      </w:r>
      <w:r w:rsidRPr="00792684">
        <w:rPr>
          <w:rFonts w:cs="Bookman Old Style"/>
          <w:b/>
          <w:bCs/>
          <w:color w:val="1F497D" w:themeColor="text2"/>
          <w:lang w:val="en-US"/>
        </w:rPr>
        <w:t>Bangalore</w:t>
      </w:r>
    </w:p>
    <w:p w14:paraId="19DEE884"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p>
    <w:p w14:paraId="178AE18E" w14:textId="77777777" w:rsidR="00792684" w:rsidRPr="00792684" w:rsidRDefault="00792684" w:rsidP="00792684">
      <w:pPr>
        <w:autoSpaceDE w:val="0"/>
        <w:autoSpaceDN w:val="0"/>
        <w:spacing w:after="0" w:line="240" w:lineRule="auto"/>
        <w:ind w:right="-151"/>
        <w:jc w:val="both"/>
        <w:rPr>
          <w:rFonts w:eastAsia="Times New Roman" w:cs="Arial"/>
          <w:b/>
          <w:iCs/>
          <w:color w:val="1F497D" w:themeColor="text2"/>
          <w:lang w:val="en-US"/>
        </w:rPr>
      </w:pPr>
    </w:p>
    <w:p w14:paraId="45FBB0A5" w14:textId="77777777" w:rsidR="00792684" w:rsidRPr="00792684" w:rsidRDefault="00792684" w:rsidP="00792684">
      <w:pPr>
        <w:autoSpaceDE w:val="0"/>
        <w:autoSpaceDN w:val="0"/>
        <w:spacing w:after="0" w:line="240" w:lineRule="auto"/>
        <w:ind w:right="-151"/>
        <w:jc w:val="both"/>
        <w:rPr>
          <w:rFonts w:eastAsia="Times New Roman" w:cs="Arial"/>
          <w:b/>
          <w:iCs/>
          <w:color w:val="1F497D" w:themeColor="text2"/>
          <w:lang w:val="en-US"/>
        </w:rPr>
      </w:pPr>
      <w:r w:rsidRPr="00792684">
        <w:rPr>
          <w:rFonts w:eastAsia="Times New Roman" w:cs="Arial"/>
          <w:b/>
          <w:iCs/>
          <w:color w:val="1F497D" w:themeColor="text2"/>
          <w:lang w:val="en-US"/>
        </w:rPr>
        <w:t>Production Support:</w:t>
      </w:r>
    </w:p>
    <w:p w14:paraId="63B47C49" w14:textId="77777777" w:rsidR="00792684" w:rsidRPr="00792684" w:rsidRDefault="00792684" w:rsidP="00792684">
      <w:pPr>
        <w:autoSpaceDE w:val="0"/>
        <w:autoSpaceDN w:val="0"/>
        <w:spacing w:after="0" w:line="240" w:lineRule="auto"/>
        <w:ind w:right="-151"/>
        <w:jc w:val="both"/>
        <w:rPr>
          <w:rFonts w:eastAsia="Times New Roman" w:cs="Arial"/>
          <w:b/>
          <w:iCs/>
          <w:color w:val="1F497D" w:themeColor="text2"/>
          <w:lang w:val="en-US"/>
        </w:rPr>
      </w:pPr>
    </w:p>
    <w:p w14:paraId="1E10EE43" w14:textId="77777777" w:rsidR="00792684" w:rsidRPr="00792684" w:rsidRDefault="00792684" w:rsidP="00792684">
      <w:pPr>
        <w:autoSpaceDE w:val="0"/>
        <w:autoSpaceDN w:val="0"/>
        <w:spacing w:after="0" w:line="240" w:lineRule="auto"/>
        <w:ind w:right="-151"/>
        <w:jc w:val="both"/>
        <w:rPr>
          <w:rFonts w:eastAsia="Times New Roman" w:cs="Arial"/>
          <w:color w:val="1F497D" w:themeColor="text2"/>
          <w:lang w:val="en-US"/>
        </w:rPr>
      </w:pPr>
      <w:r w:rsidRPr="00792684">
        <w:rPr>
          <w:rFonts w:eastAsia="Times New Roman" w:cs="Arial"/>
          <w:iCs/>
          <w:color w:val="1F497D" w:themeColor="text2"/>
          <w:lang w:val="en-US"/>
        </w:rPr>
        <w:t>BSM/SiteScope/OMU/OML/NNM/OVPA/OVR/</w:t>
      </w:r>
    </w:p>
    <w:p w14:paraId="0A914FD8" w14:textId="77777777" w:rsidR="00792684" w:rsidRPr="00792684" w:rsidRDefault="00792684" w:rsidP="00792684">
      <w:pPr>
        <w:autoSpaceDE w:val="0"/>
        <w:autoSpaceDN w:val="0"/>
        <w:adjustRightInd w:val="0"/>
        <w:spacing w:after="0" w:line="240" w:lineRule="auto"/>
        <w:rPr>
          <w:rFonts w:cs="Bookman Old Style"/>
          <w:color w:val="1F497D" w:themeColor="text2"/>
          <w:lang w:val="en-US"/>
        </w:rPr>
      </w:pPr>
    </w:p>
    <w:p w14:paraId="03B0BA3C" w14:textId="77777777" w:rsidR="00792684" w:rsidRPr="00792684" w:rsidRDefault="00792684" w:rsidP="00792684">
      <w:pPr>
        <w:spacing w:before="60" w:after="0" w:line="240" w:lineRule="auto"/>
        <w:jc w:val="both"/>
        <w:rPr>
          <w:rFonts w:eastAsia="Times New Roman" w:cs="Times New Roman"/>
          <w:b/>
          <w:color w:val="1F497D" w:themeColor="text2"/>
          <w:lang w:val="en-US"/>
        </w:rPr>
      </w:pPr>
      <w:r w:rsidRPr="00792684">
        <w:rPr>
          <w:rFonts w:eastAsia="Times New Roman" w:cs="Times New Roman"/>
          <w:b/>
          <w:color w:val="1F497D" w:themeColor="text2"/>
          <w:lang w:val="en-US"/>
        </w:rPr>
        <w:t>Activities &amp; Responsibilities:</w:t>
      </w:r>
    </w:p>
    <w:p w14:paraId="2DE53C15" w14:textId="77777777" w:rsidR="00792684" w:rsidRPr="00792684" w:rsidRDefault="00792684" w:rsidP="00792684">
      <w:pPr>
        <w:spacing w:before="60" w:after="0" w:line="240" w:lineRule="auto"/>
        <w:jc w:val="both"/>
        <w:rPr>
          <w:rFonts w:eastAsia="Times New Roman" w:cs="Times New Roman"/>
          <w:b/>
          <w:color w:val="1F497D" w:themeColor="text2"/>
          <w:lang w:val="en-US"/>
        </w:rPr>
      </w:pPr>
    </w:p>
    <w:p w14:paraId="4E3EB284"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eastAsia="Times New Roman" w:cs="Arial"/>
          <w:iCs/>
          <w:color w:val="1F497D" w:themeColor="text2"/>
          <w:lang w:val="en-US"/>
        </w:rPr>
        <w:t>Production support for AMS Customers.</w:t>
      </w:r>
    </w:p>
    <w:p w14:paraId="56535754"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eastAsia="Times New Roman" w:cs="Arial"/>
          <w:iCs/>
          <w:color w:val="1F497D" w:themeColor="text2"/>
          <w:lang w:val="en-US"/>
        </w:rPr>
        <w:t>Installing and configuring OMW/OMU setup for Agent Based Monitoring.</w:t>
      </w:r>
    </w:p>
    <w:p w14:paraId="564A2880"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eastAsia="Times New Roman" w:cs="Arial"/>
          <w:iCs/>
          <w:color w:val="1F497D" w:themeColor="text2"/>
          <w:lang w:val="en-US"/>
        </w:rPr>
        <w:t>Integrating OMU/OMW with BSM (MOM of the environment).</w:t>
      </w:r>
    </w:p>
    <w:p w14:paraId="7600A16B"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 xml:space="preserve">Install, Configure Operations agents (8.x, 11.x, 12.x) and base monitoring for multiple customers and multiple platforms. </w:t>
      </w:r>
    </w:p>
    <w:p w14:paraId="113D8DCB"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 xml:space="preserve">Configure </w:t>
      </w:r>
      <w:proofErr w:type="gramStart"/>
      <w:r w:rsidRPr="00792684">
        <w:rPr>
          <w:rFonts w:cs="Bookman Old Style"/>
          <w:color w:val="1F497D" w:themeColor="text2"/>
          <w:lang w:val="en-US"/>
        </w:rPr>
        <w:t>SPI’s</w:t>
      </w:r>
      <w:proofErr w:type="gramEnd"/>
      <w:r w:rsidRPr="00792684">
        <w:rPr>
          <w:rFonts w:cs="Bookman Old Style"/>
          <w:color w:val="1F497D" w:themeColor="text2"/>
          <w:lang w:val="en-US"/>
        </w:rPr>
        <w:t xml:space="preserve"> for application monitoring (DBSPI, DB2SPI – Oracle/SQL).</w:t>
      </w:r>
    </w:p>
    <w:p w14:paraId="01756B68"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 xml:space="preserve">Build custom application monitoring templates for different environment of servers. </w:t>
      </w:r>
    </w:p>
    <w:p w14:paraId="10A63346"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Provide On-Call support.</w:t>
      </w:r>
    </w:p>
    <w:p w14:paraId="5309CAA3"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 xml:space="preserve">Accomplish end-to-end documentation. </w:t>
      </w:r>
    </w:p>
    <w:p w14:paraId="39AFBC20"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 xml:space="preserve">Maintain day-to-day server and database stability. </w:t>
      </w:r>
    </w:p>
    <w:p w14:paraId="25D0DECF"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 xml:space="preserve">Assist in transition of existing agents on different Domains. </w:t>
      </w:r>
    </w:p>
    <w:p w14:paraId="5900741A"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Push policies, instrumentation, tools to the agents.</w:t>
      </w:r>
    </w:p>
    <w:p w14:paraId="0172FF89"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 xml:space="preserve">Troubleshooting OVO related issues. </w:t>
      </w:r>
    </w:p>
    <w:p w14:paraId="33C1E870"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 xml:space="preserve">Hardware Monitoring. </w:t>
      </w:r>
    </w:p>
    <w:p w14:paraId="30FED6F9"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 xml:space="preserve">OVIS scheduled suppression. </w:t>
      </w:r>
    </w:p>
    <w:p w14:paraId="3B89DBF9" w14:textId="77777777" w:rsidR="00792684" w:rsidRPr="00792684" w:rsidRDefault="00792684" w:rsidP="00792684">
      <w:pPr>
        <w:numPr>
          <w:ilvl w:val="0"/>
          <w:numId w:val="2"/>
        </w:numPr>
        <w:autoSpaceDE w:val="0"/>
        <w:autoSpaceDN w:val="0"/>
        <w:adjustRightInd w:val="0"/>
        <w:spacing w:after="35" w:line="240" w:lineRule="auto"/>
        <w:rPr>
          <w:rFonts w:cs="Bookman Old Style"/>
          <w:color w:val="1F497D" w:themeColor="text2"/>
          <w:lang w:val="en-US"/>
        </w:rPr>
      </w:pPr>
      <w:r w:rsidRPr="00792684">
        <w:rPr>
          <w:rFonts w:cs="Bookman Old Style"/>
          <w:color w:val="1F497D" w:themeColor="text2"/>
          <w:lang w:val="en-US"/>
        </w:rPr>
        <w:t>Change, Problem, and Incident Management.</w:t>
      </w:r>
    </w:p>
    <w:p w14:paraId="32C8A28E"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 xml:space="preserve">Enrolling and decommissioning all types of managed node. </w:t>
      </w:r>
    </w:p>
    <w:p w14:paraId="5611017E"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Working on the Daily Audit Report for various customers and resolving the issues to reduce the Node Issues.</w:t>
      </w:r>
    </w:p>
    <w:p w14:paraId="65732BCB"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 xml:space="preserve">Worked on OVPA troubleshooting and make sure that all reports are generated through OVPM for the nodes having database and regular system information. </w:t>
      </w:r>
    </w:p>
    <w:p w14:paraId="0E63EF9A"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t>Troubleshooting all OVO7.X, 8.X and 11.x agent issues and also OVPA 3.X, 4.X and 11.x issues.</w:t>
      </w:r>
    </w:p>
    <w:p w14:paraId="2AEBAD28" w14:textId="77777777" w:rsidR="00792684" w:rsidRPr="00792684" w:rsidRDefault="00792684" w:rsidP="00792684">
      <w:pPr>
        <w:numPr>
          <w:ilvl w:val="0"/>
          <w:numId w:val="2"/>
        </w:numPr>
        <w:autoSpaceDE w:val="0"/>
        <w:autoSpaceDN w:val="0"/>
        <w:adjustRightInd w:val="0"/>
        <w:spacing w:after="2" w:line="240" w:lineRule="auto"/>
        <w:rPr>
          <w:rFonts w:cs="Bookman Old Style"/>
          <w:color w:val="1F497D" w:themeColor="text2"/>
          <w:lang w:val="en-US"/>
        </w:rPr>
      </w:pPr>
      <w:r w:rsidRPr="00792684">
        <w:rPr>
          <w:rFonts w:cs="Bookman Old Style"/>
          <w:color w:val="1F497D" w:themeColor="text2"/>
          <w:lang w:val="en-US"/>
        </w:rPr>
        <w:lastRenderedPageBreak/>
        <w:t xml:space="preserve">Maintain health of nodes by driving Periodic LOB reviews and gather customer requirements and feedback to meet the customer needs. </w:t>
      </w:r>
    </w:p>
    <w:p w14:paraId="2E5E9293" w14:textId="77777777" w:rsidR="00792684" w:rsidRPr="00792684" w:rsidRDefault="00792684" w:rsidP="00792684">
      <w:pPr>
        <w:numPr>
          <w:ilvl w:val="0"/>
          <w:numId w:val="2"/>
        </w:numPr>
        <w:autoSpaceDE w:val="0"/>
        <w:autoSpaceDN w:val="0"/>
        <w:adjustRightInd w:val="0"/>
        <w:spacing w:after="0" w:line="240" w:lineRule="auto"/>
        <w:rPr>
          <w:rFonts w:cs="Bookman Old Style"/>
          <w:color w:val="1F497D" w:themeColor="text2"/>
          <w:lang w:val="en-US"/>
        </w:rPr>
      </w:pPr>
      <w:r w:rsidRPr="00792684">
        <w:rPr>
          <w:rFonts w:cs="Bookman Old Style"/>
          <w:color w:val="1F497D" w:themeColor="text2"/>
          <w:lang w:val="en-US"/>
        </w:rPr>
        <w:t xml:space="preserve">Deep Level Support (L2), regular Maintenance and support of HP </w:t>
      </w:r>
      <w:proofErr w:type="spellStart"/>
      <w:r w:rsidRPr="00792684">
        <w:rPr>
          <w:rFonts w:cs="Bookman Old Style"/>
          <w:color w:val="1F497D" w:themeColor="text2"/>
          <w:lang w:val="en-US"/>
        </w:rPr>
        <w:t>Openview</w:t>
      </w:r>
      <w:proofErr w:type="spellEnd"/>
      <w:r w:rsidRPr="00792684">
        <w:rPr>
          <w:rFonts w:cs="Bookman Old Style"/>
          <w:color w:val="1F497D" w:themeColor="text2"/>
          <w:lang w:val="en-US"/>
        </w:rPr>
        <w:t xml:space="preserve"> products like OVOU, NNM, for Clients.</w:t>
      </w:r>
    </w:p>
    <w:p w14:paraId="7D29F055" w14:textId="77777777" w:rsidR="00792684" w:rsidRPr="00792684" w:rsidRDefault="00792684" w:rsidP="00792684">
      <w:pPr>
        <w:numPr>
          <w:ilvl w:val="0"/>
          <w:numId w:val="2"/>
        </w:numPr>
        <w:autoSpaceDE w:val="0"/>
        <w:autoSpaceDN w:val="0"/>
        <w:adjustRightInd w:val="0"/>
        <w:spacing w:after="0" w:line="240" w:lineRule="auto"/>
        <w:rPr>
          <w:rFonts w:cs="Bookman Old Style"/>
          <w:color w:val="1F497D" w:themeColor="text2"/>
          <w:lang w:val="en-US"/>
        </w:rPr>
      </w:pPr>
      <w:r w:rsidRPr="00792684">
        <w:rPr>
          <w:rFonts w:cs="Bookman Old Style"/>
          <w:color w:val="1F497D" w:themeColor="text2"/>
          <w:lang w:val="en-US"/>
        </w:rPr>
        <w:t>Working with my team and next level team to conduct knowledge update and transition sessions to improve the skill set and have more learning of new products and updated versions.</w:t>
      </w:r>
    </w:p>
    <w:p w14:paraId="4CF5F267" w14:textId="77777777" w:rsidR="00792684" w:rsidRPr="00792684" w:rsidRDefault="00792684" w:rsidP="00792684">
      <w:pPr>
        <w:numPr>
          <w:ilvl w:val="0"/>
          <w:numId w:val="2"/>
        </w:numPr>
        <w:autoSpaceDE w:val="0"/>
        <w:autoSpaceDN w:val="0"/>
        <w:adjustRightInd w:val="0"/>
        <w:spacing w:after="0" w:line="240" w:lineRule="auto"/>
        <w:rPr>
          <w:rFonts w:cs="Bookman Old Style"/>
          <w:color w:val="1F497D" w:themeColor="text2"/>
          <w:lang w:val="en-US"/>
        </w:rPr>
      </w:pPr>
      <w:r w:rsidRPr="00792684">
        <w:rPr>
          <w:rFonts w:cs="Bookman Old Style"/>
          <w:color w:val="1F497D" w:themeColor="text2"/>
          <w:lang w:val="en-US"/>
        </w:rPr>
        <w:t>Worked on the OVO ver. 7 to OVO ver. 8 migration of OVO agents for shared customer environment.</w:t>
      </w:r>
    </w:p>
    <w:p w14:paraId="12612746" w14:textId="77777777" w:rsidR="00792684" w:rsidRPr="00792684" w:rsidRDefault="00792684" w:rsidP="00792684">
      <w:pPr>
        <w:numPr>
          <w:ilvl w:val="0"/>
          <w:numId w:val="2"/>
        </w:numPr>
        <w:autoSpaceDE w:val="0"/>
        <w:autoSpaceDN w:val="0"/>
        <w:adjustRightInd w:val="0"/>
        <w:spacing w:after="0" w:line="240" w:lineRule="auto"/>
        <w:rPr>
          <w:rFonts w:cs="Bookman Old Style"/>
          <w:color w:val="1F497D" w:themeColor="text2"/>
          <w:lang w:val="en-US"/>
        </w:rPr>
      </w:pPr>
      <w:r w:rsidRPr="00792684">
        <w:rPr>
          <w:rFonts w:cs="Bookman Old Style"/>
          <w:color w:val="1F497D" w:themeColor="text2"/>
          <w:lang w:val="en-US"/>
        </w:rPr>
        <w:t>Upgradation of OVO and OVPA to 11.x and 12.x version on the managed nodes.</w:t>
      </w:r>
    </w:p>
    <w:p w14:paraId="342C5157" w14:textId="77777777" w:rsidR="00792684" w:rsidRPr="00792684" w:rsidRDefault="00792684" w:rsidP="00792684">
      <w:pPr>
        <w:numPr>
          <w:ilvl w:val="0"/>
          <w:numId w:val="2"/>
        </w:numPr>
        <w:autoSpaceDE w:val="0"/>
        <w:autoSpaceDN w:val="0"/>
        <w:adjustRightInd w:val="0"/>
        <w:spacing w:after="0" w:line="240" w:lineRule="auto"/>
        <w:rPr>
          <w:rFonts w:cs="Bookman Old Style"/>
          <w:color w:val="1F497D" w:themeColor="text2"/>
          <w:lang w:val="en-US"/>
        </w:rPr>
      </w:pPr>
      <w:r w:rsidRPr="00792684">
        <w:rPr>
          <w:rFonts w:cs="Bookman Old Style"/>
          <w:color w:val="1F497D" w:themeColor="text2"/>
          <w:lang w:val="en-US"/>
        </w:rPr>
        <w:t>Migration of node monitoring from one management server to the other management server.</w:t>
      </w:r>
    </w:p>
    <w:p w14:paraId="23395731" w14:textId="77777777" w:rsidR="00792684" w:rsidRPr="00792684" w:rsidRDefault="00792684" w:rsidP="00792684">
      <w:pPr>
        <w:numPr>
          <w:ilvl w:val="0"/>
          <w:numId w:val="2"/>
        </w:numPr>
        <w:autoSpaceDE w:val="0"/>
        <w:autoSpaceDN w:val="0"/>
        <w:adjustRightInd w:val="0"/>
        <w:spacing w:after="0" w:line="240" w:lineRule="auto"/>
        <w:rPr>
          <w:rFonts w:cs="Bookman Old Style"/>
          <w:color w:val="1F497D" w:themeColor="text2"/>
          <w:lang w:val="en-US"/>
        </w:rPr>
      </w:pPr>
      <w:r w:rsidRPr="00792684">
        <w:rPr>
          <w:rFonts w:cs="Bookman Old Style"/>
          <w:color w:val="1F497D" w:themeColor="text2"/>
          <w:lang w:val="en-US"/>
        </w:rPr>
        <w:t>Usage of OVSD, OVSC and HPSM tools for day-to-day activities as ticketing tool.</w:t>
      </w:r>
    </w:p>
    <w:p w14:paraId="69D2AB72" w14:textId="77777777" w:rsidR="00792684" w:rsidRPr="00792684" w:rsidRDefault="00792684" w:rsidP="00792684">
      <w:pPr>
        <w:numPr>
          <w:ilvl w:val="0"/>
          <w:numId w:val="2"/>
        </w:numPr>
        <w:autoSpaceDE w:val="0"/>
        <w:autoSpaceDN w:val="0"/>
        <w:adjustRightInd w:val="0"/>
        <w:spacing w:after="0" w:line="240" w:lineRule="auto"/>
        <w:rPr>
          <w:rFonts w:cs="Bookman Old Style"/>
          <w:color w:val="1F497D" w:themeColor="text2"/>
          <w:lang w:val="en-US"/>
        </w:rPr>
      </w:pPr>
      <w:r w:rsidRPr="00792684">
        <w:rPr>
          <w:rFonts w:cs="Bookman Old Style"/>
          <w:color w:val="1F497D" w:themeColor="text2"/>
          <w:lang w:val="en-US"/>
        </w:rPr>
        <w:t>Configuration and managing of Network Devices in NNM.</w:t>
      </w:r>
    </w:p>
    <w:p w14:paraId="52081A8A" w14:textId="77777777" w:rsidR="00792684" w:rsidRPr="00792684" w:rsidRDefault="00792684" w:rsidP="00792684">
      <w:pPr>
        <w:autoSpaceDE w:val="0"/>
        <w:autoSpaceDN w:val="0"/>
        <w:adjustRightInd w:val="0"/>
        <w:spacing w:after="0" w:line="240" w:lineRule="auto"/>
        <w:rPr>
          <w:rFonts w:cs="Tahoma"/>
          <w:b/>
          <w:bCs/>
          <w:color w:val="1F497D" w:themeColor="text2"/>
          <w:lang w:val="en-US"/>
        </w:rPr>
      </w:pPr>
      <w:r w:rsidRPr="00792684">
        <w:rPr>
          <w:rFonts w:cs="Tahoma"/>
          <w:b/>
          <w:bCs/>
          <w:color w:val="1F497D" w:themeColor="text2"/>
          <w:lang w:val="en-US"/>
        </w:rPr>
        <w:t>Achievements:</w:t>
      </w:r>
    </w:p>
    <w:p w14:paraId="1BEF1014" w14:textId="77777777" w:rsidR="00792684" w:rsidRPr="00792684" w:rsidRDefault="00792684" w:rsidP="00792684">
      <w:pPr>
        <w:autoSpaceDE w:val="0"/>
        <w:autoSpaceDN w:val="0"/>
        <w:spacing w:after="0" w:line="240" w:lineRule="auto"/>
        <w:rPr>
          <w:rFonts w:ascii="Arial" w:eastAsia="Times New Roman" w:hAnsi="Arial" w:cs="Arial"/>
          <w:lang w:val="en-US"/>
        </w:rPr>
      </w:pPr>
    </w:p>
    <w:p w14:paraId="3D4890FA" w14:textId="77777777" w:rsidR="00792684" w:rsidRPr="00792684" w:rsidRDefault="00792684" w:rsidP="00792684">
      <w:pPr>
        <w:numPr>
          <w:ilvl w:val="0"/>
          <w:numId w:val="3"/>
        </w:numPr>
        <w:autoSpaceDE w:val="0"/>
        <w:autoSpaceDN w:val="0"/>
        <w:adjustRightInd w:val="0"/>
        <w:spacing w:after="9" w:line="240" w:lineRule="auto"/>
        <w:rPr>
          <w:rFonts w:cs="Bookman Old Style"/>
          <w:color w:val="1F497D" w:themeColor="text2"/>
          <w:lang w:val="en-US"/>
        </w:rPr>
      </w:pPr>
      <w:r w:rsidRPr="00792684">
        <w:rPr>
          <w:rFonts w:cs="Bookman Old Style"/>
          <w:color w:val="1F497D" w:themeColor="text2"/>
          <w:lang w:val="en-US"/>
        </w:rPr>
        <w:t>Received multiple appreciations for Implementation, deployment, and production support of HP Ops Bridge Environment from different region clients.</w:t>
      </w:r>
    </w:p>
    <w:p w14:paraId="23EEAC20" w14:textId="77777777" w:rsidR="00792684" w:rsidRPr="00792684" w:rsidRDefault="00792684" w:rsidP="00792684">
      <w:pPr>
        <w:numPr>
          <w:ilvl w:val="0"/>
          <w:numId w:val="3"/>
        </w:numPr>
        <w:autoSpaceDE w:val="0"/>
        <w:autoSpaceDN w:val="0"/>
        <w:spacing w:after="0" w:line="240" w:lineRule="auto"/>
        <w:contextualSpacing/>
        <w:jc w:val="both"/>
        <w:rPr>
          <w:rFonts w:eastAsia="Times New Roman" w:cs="Calibri"/>
          <w:color w:val="1F497D" w:themeColor="text2"/>
          <w:lang w:val="en-US"/>
        </w:rPr>
      </w:pPr>
      <w:r w:rsidRPr="00792684">
        <w:rPr>
          <w:rFonts w:eastAsia="Times New Roman" w:cs="Calibri"/>
          <w:color w:val="1F497D" w:themeColor="text2"/>
          <w:lang w:val="en-US"/>
        </w:rPr>
        <w:t>Recognized by the Customer for successfully completing Datacenter Migration of an AMS Client.</w:t>
      </w:r>
    </w:p>
    <w:p w14:paraId="164E1148" w14:textId="77777777" w:rsidR="00792684" w:rsidRPr="00792684" w:rsidRDefault="00792684" w:rsidP="00792684">
      <w:pPr>
        <w:numPr>
          <w:ilvl w:val="0"/>
          <w:numId w:val="3"/>
        </w:numPr>
        <w:autoSpaceDE w:val="0"/>
        <w:autoSpaceDN w:val="0"/>
        <w:spacing w:after="0" w:line="240" w:lineRule="auto"/>
        <w:contextualSpacing/>
        <w:jc w:val="both"/>
        <w:rPr>
          <w:rFonts w:eastAsia="Times New Roman" w:cs="Bookman Old Style"/>
          <w:color w:val="1F497D" w:themeColor="text2"/>
          <w:lang w:val="en-US"/>
        </w:rPr>
      </w:pPr>
      <w:r w:rsidRPr="00792684">
        <w:rPr>
          <w:rFonts w:eastAsia="Times New Roman" w:cs="Bookman Old Style"/>
          <w:color w:val="1F497D" w:themeColor="text2"/>
          <w:lang w:val="en-US"/>
        </w:rPr>
        <w:t>Received a High-flier award and e-award for Best performance at HP.</w:t>
      </w:r>
    </w:p>
    <w:p w14:paraId="4BF9BFD6" w14:textId="77777777" w:rsidR="00792684" w:rsidRPr="00792684" w:rsidRDefault="00792684" w:rsidP="00792684">
      <w:pPr>
        <w:autoSpaceDE w:val="0"/>
        <w:autoSpaceDN w:val="0"/>
        <w:adjustRightInd w:val="0"/>
        <w:spacing w:after="0" w:line="240" w:lineRule="auto"/>
        <w:rPr>
          <w:rFonts w:cs="Bookman Old Style"/>
          <w:color w:val="1F497D" w:themeColor="text2"/>
          <w:lang w:val="en-US"/>
        </w:rPr>
      </w:pPr>
    </w:p>
    <w:p w14:paraId="474155ED"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p>
    <w:p w14:paraId="308A2F21"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r w:rsidRPr="00792684">
        <w:rPr>
          <w:rFonts w:cs="Bookman Old Style"/>
          <w:b/>
          <w:bCs/>
          <w:color w:val="1F497D" w:themeColor="text2"/>
          <w:lang w:val="en-US"/>
        </w:rPr>
        <w:t>Education:</w:t>
      </w:r>
    </w:p>
    <w:p w14:paraId="403ECA26" w14:textId="77777777" w:rsidR="00792684" w:rsidRPr="00792684" w:rsidRDefault="00792684" w:rsidP="00792684">
      <w:pPr>
        <w:autoSpaceDE w:val="0"/>
        <w:autoSpaceDN w:val="0"/>
        <w:adjustRightInd w:val="0"/>
        <w:spacing w:after="0" w:line="240" w:lineRule="auto"/>
        <w:rPr>
          <w:rFonts w:cs="Bookman Old Style"/>
          <w:b/>
          <w:bCs/>
          <w:color w:val="1F497D" w:themeColor="text2"/>
          <w:lang w:val="en-US"/>
        </w:rPr>
      </w:pPr>
    </w:p>
    <w:p w14:paraId="43DDE062" w14:textId="77777777" w:rsidR="00792684" w:rsidRPr="00792684" w:rsidRDefault="00792684" w:rsidP="00792684">
      <w:pPr>
        <w:autoSpaceDE w:val="0"/>
        <w:autoSpaceDN w:val="0"/>
        <w:adjustRightInd w:val="0"/>
        <w:spacing w:after="0" w:line="240" w:lineRule="auto"/>
        <w:rPr>
          <w:rFonts w:cs="Bookman Old Style"/>
          <w:color w:val="1F497D" w:themeColor="text2"/>
          <w:lang w:val="en-US"/>
        </w:rPr>
      </w:pPr>
      <w:r w:rsidRPr="00792684">
        <w:rPr>
          <w:rFonts w:cs="Bookman Old Style"/>
          <w:color w:val="1F497D" w:themeColor="text2"/>
          <w:lang w:val="en-US"/>
        </w:rPr>
        <w:t>Bachelor of Mechanical Engineering (2006) - Anna University.</w:t>
      </w:r>
    </w:p>
    <w:p w14:paraId="31F5DB81" w14:textId="76F57204" w:rsidR="00792684" w:rsidRPr="00792684" w:rsidRDefault="00792684" w:rsidP="00792684">
      <w:pPr>
        <w:autoSpaceDE w:val="0"/>
        <w:autoSpaceDN w:val="0"/>
        <w:adjustRightInd w:val="0"/>
        <w:spacing w:after="0" w:line="240" w:lineRule="auto"/>
        <w:rPr>
          <w:rFonts w:ascii="Tahoma" w:hAnsi="Tahoma" w:cs="Tahoma"/>
          <w:color w:val="1F497D" w:themeColor="text2"/>
          <w:sz w:val="24"/>
          <w:szCs w:val="24"/>
          <w:lang w:val="en-US"/>
        </w:rPr>
      </w:pPr>
      <w:r w:rsidRPr="00792684">
        <w:rPr>
          <w:rFonts w:ascii="Tahoma" w:hAnsi="Tahoma" w:cs="Tahoma"/>
          <w:noProof/>
          <w:color w:val="000000"/>
          <w:sz w:val="24"/>
          <w:szCs w:val="24"/>
          <w:lang w:val="en-US"/>
        </w:rPr>
        <w:drawing>
          <wp:anchor distT="0" distB="0" distL="114300" distR="114300" simplePos="0" relativeHeight="251659264" behindDoc="0" locked="0" layoutInCell="1" allowOverlap="1" wp14:anchorId="6DBBA304" wp14:editId="08C7E052">
            <wp:simplePos x="0" y="0"/>
            <wp:positionH relativeFrom="column">
              <wp:posOffset>0</wp:posOffset>
            </wp:positionH>
            <wp:positionV relativeFrom="paragraph">
              <wp:posOffset>0</wp:posOffset>
            </wp:positionV>
            <wp:extent cx="12700" cy="12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p w14:paraId="599EFD38" w14:textId="77777777" w:rsidR="003B1C16" w:rsidRDefault="003B1C16"/>
    <w:sectPr w:rsidR="003B1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02827"/>
    <w:multiLevelType w:val="hybridMultilevel"/>
    <w:tmpl w:val="46B645F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ED00DC7"/>
    <w:multiLevelType w:val="hybridMultilevel"/>
    <w:tmpl w:val="4DB6BA6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9BF24C7"/>
    <w:multiLevelType w:val="hybridMultilevel"/>
    <w:tmpl w:val="03CAA782"/>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E1543D1"/>
    <w:multiLevelType w:val="hybridMultilevel"/>
    <w:tmpl w:val="E3A01E1C"/>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E8A1C97"/>
    <w:multiLevelType w:val="hybridMultilevel"/>
    <w:tmpl w:val="E2846C4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684"/>
    <w:rsid w:val="003B1C16"/>
    <w:rsid w:val="004851DB"/>
    <w:rsid w:val="007926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0F52F"/>
  <w15:chartTrackingRefBased/>
  <w15:docId w15:val="{9366F129-1417-4DC4-9B61-7E16C9689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316ffde80453548dc26e2636cee5696a134f4b0419514c4847440321091b5b58120b150118475d5e09435601514841481f0f2b561358191b195115495d0c00584e4209430247460c590858184508105042445b0c0f054e4108120211474a411b02154e49405d58380c4f03434e1b0d150315414a411b0b15416a44564a141a245d4340010e18031541515a0f4356014a4857034b4a550959421509140b13434a10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1919</Words>
  <Characters>10943</Characters>
  <Application>Microsoft Office Word</Application>
  <DocSecurity>0</DocSecurity>
  <Lines>91</Lines>
  <Paragraphs>25</Paragraphs>
  <ScaleCrop>false</ScaleCrop>
  <Company/>
  <LinksUpToDate>false</LinksUpToDate>
  <CharactersWithSpaces>12837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Amreen Syeda</dc:creator>
  <cp:keywords/>
  <dc:description/>
  <cp:lastModifiedBy>Amreen Syeda</cp:lastModifiedBy>
  <cp:revision>1</cp:revision>
  <dcterms:created xsi:type="dcterms:W3CDTF">2026-03-10T05:27:00Z</dcterms:created>
  <dcterms:modified xsi:type="dcterms:W3CDTF">2026-03-10T05:28:00Z</dcterms:modified>
</cp:coreProperties>
</file>