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D1271" w:rsidP="00167C2E" w:rsidRDefault="003B1ABC" w14:paraId="0F927825" w14:textId="2350568B">
      <w:pPr>
        <w:pStyle w:val="Title"/>
      </w:pPr>
      <w:r>
        <w:t xml:space="preserve">Contract Hand-off </w:t>
      </w:r>
      <w:r w:rsidR="003B032E">
        <w:t>Procedures</w:t>
      </w:r>
    </w:p>
    <w:p w:rsidR="00167C2E" w:rsidP="00167C2E" w:rsidRDefault="00167C2E" w14:paraId="404FE19B" w14:textId="7D77DD65">
      <w:pPr>
        <w:pStyle w:val="Subtitle"/>
      </w:pPr>
      <w:r>
        <w:t>Standard Operating Procedures Documentation</w:t>
      </w:r>
    </w:p>
    <w:p w:rsidRPr="00587172" w:rsidR="00167C2E" w:rsidP="00167C2E" w:rsidRDefault="00167C2E" w14:paraId="6C483C8D" w14:textId="30FBE8EC">
      <w:pPr>
        <w:rPr>
          <w:rStyle w:val="SubtleEmphasis"/>
        </w:rPr>
      </w:pPr>
      <w:r w:rsidRPr="00587172">
        <w:rPr>
          <w:rStyle w:val="SubtleEmphasis"/>
        </w:rPr>
        <w:t xml:space="preserve">Last </w:t>
      </w:r>
      <w:r w:rsidR="00F12696">
        <w:rPr>
          <w:rStyle w:val="SubtleEmphasis"/>
        </w:rPr>
        <w:t>Updated</w:t>
      </w:r>
      <w:r w:rsidRPr="00587172">
        <w:rPr>
          <w:rStyle w:val="SubtleEmphasis"/>
        </w:rPr>
        <w:t>:</w:t>
      </w:r>
      <w:r w:rsidR="00025664">
        <w:rPr>
          <w:rStyle w:val="SubtleEmphasis"/>
        </w:rPr>
        <w:t xml:space="preserve"> </w:t>
      </w:r>
      <w:r w:rsidR="00025664">
        <w:rPr>
          <w:rStyle w:val="SubtleEmphasis"/>
        </w:rPr>
        <w:fldChar w:fldCharType="begin"/>
      </w:r>
      <w:r w:rsidR="00025664">
        <w:rPr>
          <w:rStyle w:val="SubtleEmphasis"/>
        </w:rPr>
        <w:instrText xml:space="preserve"> DOCPROPERTY  LastSavedBy  \* MERGEFORMAT </w:instrText>
      </w:r>
      <w:r w:rsidR="00025664">
        <w:rPr>
          <w:rStyle w:val="SubtleEmphasis"/>
        </w:rPr>
        <w:fldChar w:fldCharType="separate"/>
      </w:r>
      <w:r w:rsidR="00025664">
        <w:rPr>
          <w:rStyle w:val="SubtleEmphasis"/>
        </w:rPr>
        <w:t>Kevin Bogdan</w:t>
      </w:r>
      <w:r w:rsidR="00025664">
        <w:rPr>
          <w:rStyle w:val="SubtleEmphasis"/>
        </w:rPr>
        <w:fldChar w:fldCharType="end"/>
      </w:r>
      <w:r w:rsidR="00025664">
        <w:rPr>
          <w:rStyle w:val="SubtleEmphasis"/>
        </w:rPr>
        <w:t xml:space="preserve"> - </w:t>
      </w:r>
      <w:r w:rsidRPr="00587172" w:rsidR="00FC7AFE">
        <w:rPr>
          <w:rStyle w:val="SubtleEmphasis"/>
        </w:rPr>
        <w:fldChar w:fldCharType="begin"/>
      </w:r>
      <w:r w:rsidRPr="00587172" w:rsidR="00FC7AFE">
        <w:rPr>
          <w:rStyle w:val="SubtleEmphasis"/>
        </w:rPr>
        <w:instrText xml:space="preserve"> SAVEDATE  \@ "M/d/yyyy h:mm am/pm"  \* MERGEFORMAT </w:instrText>
      </w:r>
      <w:r w:rsidRPr="00587172" w:rsidR="00FC7AFE">
        <w:rPr>
          <w:rStyle w:val="SubtleEmphasis"/>
        </w:rPr>
        <w:fldChar w:fldCharType="separate"/>
      </w:r>
      <w:r w:rsidR="00A9579A">
        <w:rPr>
          <w:rStyle w:val="SubtleEmphasis"/>
          <w:noProof/>
        </w:rPr>
        <w:t>1/7/2025 4:56 PM</w:t>
      </w:r>
      <w:r w:rsidRPr="00587172" w:rsidR="00FC7AFE">
        <w:rPr>
          <w:rStyle w:val="SubtleEmphasis"/>
        </w:rPr>
        <w:fldChar w:fldCharType="end"/>
      </w:r>
      <w:r w:rsidR="006B4B76">
        <w:rPr>
          <w:rStyle w:val="SubtleEmphasis"/>
        </w:rPr>
        <w:t xml:space="preserve"> </w:t>
      </w:r>
    </w:p>
    <w:sdt>
      <w:sdtPr>
        <w:id w:val="1564567927"/>
        <w:docPartObj>
          <w:docPartGallery w:val="Table of Contents"/>
          <w:docPartUnique/>
        </w:docPartObj>
      </w:sdtPr>
      <w:sdtContent>
        <w:p w:rsidR="00BA6159" w:rsidRDefault="00BA6159" w14:paraId="5E54C2EA" w14:textId="09E2AA0E" w14:noSpellErr="1">
          <w:pPr>
            <w:pStyle w:val="TOCHeading"/>
          </w:pPr>
          <w:r w:rsidR="00BA6159">
            <w:rPr/>
            <w:t>Table of Contents</w:t>
          </w:r>
        </w:p>
        <w:p w:rsidR="00565F20" w:rsidP="1A208F8F" w:rsidRDefault="00BA6159" w14:paraId="0B20A4C2" w14:textId="2FD6B895">
          <w:pPr>
            <w:pStyle w:val="TOC1"/>
            <w:tabs>
              <w:tab w:val="right" w:leader="dot" w:pos="9345"/>
            </w:tabs>
            <w:rPr>
              <w:rStyle w:val="Hyperlink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539161190">
            <w:r w:rsidRPr="1A208F8F" w:rsidR="1A208F8F">
              <w:rPr>
                <w:rStyle w:val="Hyperlink"/>
              </w:rPr>
              <w:t>Overview</w:t>
            </w:r>
            <w:r>
              <w:tab/>
            </w:r>
            <w:r>
              <w:fldChar w:fldCharType="begin"/>
            </w:r>
            <w:r>
              <w:instrText xml:space="preserve">PAGEREF _Toc1539161190 \h</w:instrText>
            </w:r>
            <w:r>
              <w:fldChar w:fldCharType="separate"/>
            </w:r>
            <w:r w:rsidRPr="1A208F8F" w:rsidR="1A208F8F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565F20" w:rsidP="1A208F8F" w:rsidRDefault="00565F20" w14:paraId="7E5D6C62" w14:textId="734A05A2">
          <w:pPr>
            <w:pStyle w:val="TOC2"/>
            <w:tabs>
              <w:tab w:val="right" w:leader="dot" w:pos="934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788088211">
            <w:r w:rsidRPr="1A208F8F" w:rsidR="1A208F8F">
              <w:rPr>
                <w:rStyle w:val="Hyperlink"/>
              </w:rPr>
              <w:t>Purpose</w:t>
            </w:r>
            <w:r>
              <w:tab/>
            </w:r>
            <w:r>
              <w:fldChar w:fldCharType="begin"/>
            </w:r>
            <w:r>
              <w:instrText xml:space="preserve">PAGEREF _Toc1788088211 \h</w:instrText>
            </w:r>
            <w:r>
              <w:fldChar w:fldCharType="separate"/>
            </w:r>
            <w:r w:rsidRPr="1A208F8F" w:rsidR="1A208F8F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565F20" w:rsidP="1A208F8F" w:rsidRDefault="00565F20" w14:paraId="6113D77F" w14:textId="1C9EBCB8">
          <w:pPr>
            <w:pStyle w:val="TOC2"/>
            <w:tabs>
              <w:tab w:val="right" w:leader="dot" w:pos="934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975124884">
            <w:r w:rsidRPr="1A208F8F" w:rsidR="1A208F8F">
              <w:rPr>
                <w:rStyle w:val="Hyperlink"/>
              </w:rPr>
              <w:t>Scope</w:t>
            </w:r>
            <w:r>
              <w:tab/>
            </w:r>
            <w:r>
              <w:fldChar w:fldCharType="begin"/>
            </w:r>
            <w:r>
              <w:instrText xml:space="preserve">PAGEREF _Toc975124884 \h</w:instrText>
            </w:r>
            <w:r>
              <w:fldChar w:fldCharType="separate"/>
            </w:r>
            <w:r w:rsidRPr="1A208F8F" w:rsidR="1A208F8F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565F20" w:rsidP="1A208F8F" w:rsidRDefault="00565F20" w14:paraId="513F128E" w14:textId="1E1535A8">
          <w:pPr>
            <w:pStyle w:val="TOC2"/>
            <w:tabs>
              <w:tab w:val="right" w:leader="dot" w:pos="934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739411788">
            <w:r w:rsidRPr="1A208F8F" w:rsidR="1A208F8F">
              <w:rPr>
                <w:rStyle w:val="Hyperlink"/>
              </w:rPr>
              <w:t>Definition and structure</w:t>
            </w:r>
            <w:r>
              <w:tab/>
            </w:r>
            <w:r>
              <w:fldChar w:fldCharType="begin"/>
            </w:r>
            <w:r>
              <w:instrText xml:space="preserve">PAGEREF _Toc1739411788 \h</w:instrText>
            </w:r>
            <w:r>
              <w:fldChar w:fldCharType="separate"/>
            </w:r>
            <w:r w:rsidRPr="1A208F8F" w:rsidR="1A208F8F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565F20" w:rsidP="1A208F8F" w:rsidRDefault="00565F20" w14:paraId="7BB7AF3E" w14:textId="6DA5A16D">
          <w:pPr>
            <w:pStyle w:val="TOC2"/>
            <w:tabs>
              <w:tab w:val="right" w:leader="dot" w:pos="934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319299256">
            <w:r w:rsidRPr="1A208F8F" w:rsidR="1A208F8F">
              <w:rPr>
                <w:rStyle w:val="Hyperlink"/>
              </w:rPr>
              <w:t>Responsibilities</w:t>
            </w:r>
            <w:r>
              <w:tab/>
            </w:r>
            <w:r>
              <w:fldChar w:fldCharType="begin"/>
            </w:r>
            <w:r>
              <w:instrText xml:space="preserve">PAGEREF _Toc1319299256 \h</w:instrText>
            </w:r>
            <w:r>
              <w:fldChar w:fldCharType="separate"/>
            </w:r>
            <w:r w:rsidRPr="1A208F8F" w:rsidR="1A208F8F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565F20" w:rsidP="1A208F8F" w:rsidRDefault="00565F20" w14:paraId="50CADFAC" w14:textId="2AFE6E11">
          <w:pPr>
            <w:pStyle w:val="TOC1"/>
            <w:tabs>
              <w:tab w:val="right" w:leader="dot" w:pos="934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884553046">
            <w:r w:rsidRPr="1A208F8F" w:rsidR="1A208F8F">
              <w:rPr>
                <w:rStyle w:val="Hyperlink"/>
              </w:rPr>
              <w:t>Procedures and Workflow</w:t>
            </w:r>
            <w:r>
              <w:tab/>
            </w:r>
            <w:r>
              <w:fldChar w:fldCharType="begin"/>
            </w:r>
            <w:r>
              <w:instrText xml:space="preserve">PAGEREF _Toc1884553046 \h</w:instrText>
            </w:r>
            <w:r>
              <w:fldChar w:fldCharType="separate"/>
            </w:r>
            <w:r w:rsidRPr="1A208F8F" w:rsidR="1A208F8F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A208F8F" w:rsidP="1A208F8F" w:rsidRDefault="1A208F8F" w14:paraId="1DEFA04F" w14:textId="6F46D96E">
          <w:pPr>
            <w:pStyle w:val="TOC1"/>
            <w:tabs>
              <w:tab w:val="right" w:leader="dot" w:pos="9345"/>
            </w:tabs>
            <w:rPr>
              <w:rStyle w:val="Hyperlink"/>
            </w:rPr>
          </w:pPr>
          <w:hyperlink w:anchor="_Toc1141462972">
            <w:r w:rsidRPr="1A208F8F" w:rsidR="1A208F8F">
              <w:rPr>
                <w:rStyle w:val="Hyperlink"/>
              </w:rPr>
              <w:t>Escalation Path and Problem Resolution</w:t>
            </w:r>
            <w:r>
              <w:tab/>
            </w:r>
            <w:r>
              <w:fldChar w:fldCharType="begin"/>
            </w:r>
            <w:r>
              <w:instrText xml:space="preserve">PAGEREF _Toc1141462972 \h</w:instrText>
            </w:r>
            <w:r>
              <w:fldChar w:fldCharType="separate"/>
            </w:r>
            <w:r w:rsidRPr="1A208F8F" w:rsidR="1A208F8F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BA6159" w:rsidRDefault="00BA6159" w14:paraId="74C664C5" w14:textId="11F3B6F5" w14:noSpellErr="1"/>
    <w:p w:rsidR="00D52E07" w:rsidP="00D52E07" w:rsidRDefault="00D52E07" w14:paraId="1EA416E3" w14:textId="1EE0EF25" w14:noSpellErr="1">
      <w:pPr>
        <w:pStyle w:val="Heading1"/>
      </w:pPr>
      <w:bookmarkStart w:name="_Toc1539161190" w:id="2022310249"/>
      <w:r w:rsidR="00D52E07">
        <w:rPr/>
        <w:t>Overview</w:t>
      </w:r>
      <w:bookmarkEnd w:id="2022310249"/>
    </w:p>
    <w:p w:rsidR="00D52E07" w:rsidP="00D52E07" w:rsidRDefault="00D52E07" w14:paraId="480FFF27" w14:textId="0812C08C" w14:noSpellErr="1">
      <w:pPr>
        <w:pStyle w:val="Heading2"/>
      </w:pPr>
      <w:bookmarkStart w:name="_Toc1788088211" w:id="447049490"/>
      <w:r w:rsidR="00D52E07">
        <w:rPr/>
        <w:t>Purpose</w:t>
      </w:r>
      <w:bookmarkEnd w:id="447049490"/>
    </w:p>
    <w:p w:rsidR="5147E1E7" w:rsidP="1A208F8F" w:rsidRDefault="5147E1E7" w14:paraId="208BF7BE" w14:textId="50E7E2CA">
      <w:pPr>
        <w:pStyle w:val="Normal"/>
      </w:pPr>
      <w:r w:rsidRPr="1A208F8F" w:rsidR="5147E1E7">
        <w:rPr>
          <w:rFonts w:ascii="Aptos" w:hAnsi="Aptos" w:eastAsia="Aptos" w:cs="Aptos"/>
          <w:noProof w:val="0"/>
          <w:sz w:val="24"/>
          <w:szCs w:val="24"/>
          <w:lang w:val="en-US"/>
        </w:rPr>
        <w:t>This document defines and establishes expectations for the handoff process of newly acquired and updated contracts from the Sales &amp; Marketing team to Service Ops, Billing &amp; Finance, and Service Delivery teams for client and agreement setup in PSA, Autotask, invoicing, and service initiation.</w:t>
      </w:r>
    </w:p>
    <w:p w:rsidR="00D52E07" w:rsidP="00D52E07" w:rsidRDefault="00D52E07" w14:paraId="6CF9A478" w14:textId="200B9643" w14:noSpellErr="1">
      <w:pPr>
        <w:pStyle w:val="Heading2"/>
      </w:pPr>
      <w:bookmarkStart w:name="_Toc975124884" w:id="2017746354"/>
      <w:r w:rsidR="00D52E07">
        <w:rPr/>
        <w:t>Scope</w:t>
      </w:r>
      <w:bookmarkEnd w:id="2017746354"/>
    </w:p>
    <w:p w:rsidRPr="008915A4" w:rsidR="008915A4" w:rsidP="008915A4" w:rsidRDefault="008A012B" w14:paraId="2432C14B" w14:textId="47780327">
      <w:r w:rsidR="29E6E7B9">
        <w:rPr/>
        <w:t xml:space="preserve">This process </w:t>
      </w:r>
      <w:r w:rsidR="022634F2">
        <w:rPr/>
        <w:t xml:space="preserve">applies </w:t>
      </w:r>
      <w:r w:rsidR="29E6E7B9">
        <w:rPr/>
        <w:t xml:space="preserve">to the hand-off </w:t>
      </w:r>
      <w:r w:rsidR="7093354C">
        <w:rPr/>
        <w:t xml:space="preserve">of newly acquired or updated contracts </w:t>
      </w:r>
      <w:r w:rsidR="29E6E7B9">
        <w:rPr/>
        <w:t xml:space="preserve">from the Sales and Marketing Team to Service Ops, Service Delivery, and Billing &amp; Finance </w:t>
      </w:r>
      <w:r w:rsidR="0DF842DE">
        <w:rPr/>
        <w:t>Teams</w:t>
      </w:r>
      <w:r w:rsidR="105669C1">
        <w:rPr/>
        <w:t xml:space="preserve">. </w:t>
      </w:r>
    </w:p>
    <w:p w:rsidR="004359B0" w:rsidP="00D52E07" w:rsidRDefault="008A012B" w14:paraId="1F9FD01A" w14:textId="6ADCE2E3" w14:noSpellErr="1">
      <w:pPr>
        <w:pStyle w:val="Heading2"/>
      </w:pPr>
      <w:bookmarkStart w:name="_Toc1739411788" w:id="1928618970"/>
      <w:r w:rsidR="008A012B">
        <w:rPr/>
        <w:t>D</w:t>
      </w:r>
      <w:r w:rsidR="00295015">
        <w:rPr/>
        <w:t>efinition</w:t>
      </w:r>
      <w:r w:rsidR="00A144CE">
        <w:rPr/>
        <w:t xml:space="preserve"> and </w:t>
      </w:r>
      <w:r w:rsidR="008A012B">
        <w:rPr/>
        <w:t>s</w:t>
      </w:r>
      <w:r w:rsidR="00A144CE">
        <w:rPr/>
        <w:t>tructure</w:t>
      </w:r>
      <w:bookmarkEnd w:id="1928618970"/>
    </w:p>
    <w:p w:rsidR="00710E7D" w:rsidP="00710E7D" w:rsidRDefault="0078601A" w14:paraId="7EE03F11" w14:textId="7FBB34CB">
      <w:r>
        <w:t xml:space="preserve">Below </w:t>
      </w:r>
    </w:p>
    <w:p w:rsidR="00D52E07" w:rsidP="00D52E07" w:rsidRDefault="004359B0" w14:paraId="29312B7A" w14:textId="470E3BA3" w14:noSpellErr="1">
      <w:pPr>
        <w:pStyle w:val="Heading2"/>
      </w:pPr>
      <w:bookmarkStart w:name="_Toc1319299256" w:id="368078164"/>
      <w:r w:rsidR="004359B0">
        <w:rPr/>
        <w:t>Responsibilities</w:t>
      </w:r>
      <w:bookmarkEnd w:id="368078164"/>
    </w:p>
    <w:p w:rsidRPr="0081787B" w:rsidR="0081787B" w:rsidP="0081787B" w:rsidRDefault="00C801F8" w14:paraId="3E4CAF7E" w14:textId="2408AF48">
      <w:pPr>
        <w:pStyle w:val="ListParagraph"/>
        <w:numPr>
          <w:ilvl w:val="0"/>
          <w:numId w:val="16"/>
        </w:numPr>
        <w:rPr/>
      </w:pPr>
      <w:r w:rsidRPr="1A208F8F" w:rsidR="00C801F8">
        <w:rPr>
          <w:b w:val="1"/>
          <w:bCs w:val="1"/>
        </w:rPr>
        <w:t>Sales and Marketing</w:t>
      </w:r>
      <w:r w:rsidRPr="1A208F8F" w:rsidR="0081787B">
        <w:rPr>
          <w:b w:val="1"/>
          <w:bCs w:val="1"/>
        </w:rPr>
        <w:t xml:space="preserve"> - </w:t>
      </w:r>
      <w:r w:rsidR="0081787B">
        <w:rPr/>
        <w:t xml:space="preserve">The Sales and Marketing team will </w:t>
      </w:r>
      <w:r w:rsidR="0081787B">
        <w:rPr/>
        <w:t>be responsible for</w:t>
      </w:r>
      <w:r w:rsidR="0081787B">
        <w:rPr/>
        <w:t xml:space="preserve"> the following</w:t>
      </w:r>
      <w:r w:rsidR="77D7BACF">
        <w:rPr/>
        <w:t>:</w:t>
      </w:r>
    </w:p>
    <w:p w:rsidR="005B402B" w:rsidP="0081787B" w:rsidRDefault="00E8411D" w14:paraId="1CB9B53B" w14:textId="4B649DB4">
      <w:pPr>
        <w:pStyle w:val="ListParagraph"/>
        <w:numPr>
          <w:ilvl w:val="1"/>
          <w:numId w:val="16"/>
        </w:numPr>
      </w:pPr>
      <w:r w:rsidRPr="0081787B">
        <w:t>Complet</w:t>
      </w:r>
      <w:r w:rsidR="0081787B">
        <w:t xml:space="preserve">ion of new or </w:t>
      </w:r>
      <w:r w:rsidR="000E3857">
        <w:t>updated</w:t>
      </w:r>
      <w:r w:rsidRPr="0081787B">
        <w:t xml:space="preserve"> contract</w:t>
      </w:r>
      <w:r w:rsidR="000E3857">
        <w:t>.</w:t>
      </w:r>
    </w:p>
    <w:p w:rsidR="000E3857" w:rsidP="0081787B" w:rsidRDefault="000E3857" w14:paraId="7EF872E7" w14:textId="093CFAF4">
      <w:pPr>
        <w:pStyle w:val="ListParagraph"/>
        <w:numPr>
          <w:ilvl w:val="1"/>
          <w:numId w:val="16"/>
        </w:numPr>
        <w:rPr/>
      </w:pPr>
      <w:r w:rsidR="48C78B7B">
        <w:rPr/>
        <w:t>Submit the</w:t>
      </w:r>
      <w:r w:rsidR="000E3857">
        <w:rPr/>
        <w:t xml:space="preserve"> Contract Request Form</w:t>
      </w:r>
    </w:p>
    <w:p w:rsidR="000E3857" w:rsidP="0081787B" w:rsidRDefault="000C1659" w14:paraId="5813098E" w14:textId="215581BB">
      <w:pPr>
        <w:pStyle w:val="ListParagraph"/>
        <w:numPr>
          <w:ilvl w:val="1"/>
          <w:numId w:val="16"/>
        </w:numPr>
        <w:rPr/>
      </w:pPr>
      <w:r w:rsidR="000C1659">
        <w:rPr/>
        <w:t xml:space="preserve">Follow </w:t>
      </w:r>
      <w:r w:rsidR="6873D591">
        <w:rPr/>
        <w:t>u</w:t>
      </w:r>
      <w:r w:rsidR="000C1659">
        <w:rPr/>
        <w:t xml:space="preserve">p </w:t>
      </w:r>
      <w:r w:rsidR="7106AD2F">
        <w:rPr/>
        <w:t>on</w:t>
      </w:r>
      <w:r w:rsidR="000C1659">
        <w:rPr/>
        <w:t xml:space="preserve"> </w:t>
      </w:r>
      <w:r w:rsidR="25055FC8">
        <w:rPr/>
        <w:t xml:space="preserve">contract creation in </w:t>
      </w:r>
      <w:r w:rsidR="228B6A12">
        <w:rPr/>
        <w:t>Autotask</w:t>
      </w:r>
    </w:p>
    <w:p w:rsidRPr="0081787B" w:rsidR="000C1659" w:rsidP="0081787B" w:rsidRDefault="000C1659" w14:paraId="7E6C4303" w14:textId="059B38EB">
      <w:pPr>
        <w:pStyle w:val="ListParagraph"/>
        <w:numPr>
          <w:ilvl w:val="1"/>
          <w:numId w:val="16"/>
        </w:numPr>
        <w:rPr/>
      </w:pPr>
      <w:r w:rsidR="000C1659">
        <w:rPr/>
        <w:t>Schedul</w:t>
      </w:r>
      <w:r w:rsidR="2260E81F">
        <w:rPr/>
        <w:t xml:space="preserve">e handoff meeting with Account Manager / </w:t>
      </w:r>
      <w:r w:rsidR="2260E81F">
        <w:rPr/>
        <w:t>Consultant</w:t>
      </w:r>
      <w:r w:rsidR="2260E81F">
        <w:rPr/>
        <w:t xml:space="preserve">. </w:t>
      </w:r>
    </w:p>
    <w:p w:rsidRPr="000A35C6" w:rsidR="00E8411D" w:rsidP="005B402B" w:rsidRDefault="00E8411D" w14:paraId="10334D23" w14:textId="506D9942">
      <w:pPr>
        <w:pStyle w:val="ListParagraph"/>
        <w:numPr>
          <w:ilvl w:val="0"/>
          <w:numId w:val="16"/>
        </w:numPr>
      </w:pPr>
      <w:r>
        <w:rPr>
          <w:b/>
          <w:bCs/>
        </w:rPr>
        <w:lastRenderedPageBreak/>
        <w:t>Service Operations</w:t>
      </w:r>
      <w:r w:rsidR="00AF3874">
        <w:rPr>
          <w:b/>
          <w:bCs/>
        </w:rPr>
        <w:t xml:space="preserve"> – </w:t>
      </w:r>
      <w:r w:rsidRPr="000A35C6" w:rsidR="00AF3874">
        <w:t>The Service Operations team will be responsible for the following Items</w:t>
      </w:r>
      <w:r w:rsidRPr="000A35C6" w:rsidR="00DE6274">
        <w:t>:</w:t>
      </w:r>
    </w:p>
    <w:p w:rsidRPr="000A35C6" w:rsidR="00DE6274" w:rsidP="00DE6274" w:rsidRDefault="00DE6274" w14:paraId="0D3F0268" w14:textId="0937C0C6">
      <w:pPr>
        <w:pStyle w:val="ListParagraph"/>
        <w:numPr>
          <w:ilvl w:val="1"/>
          <w:numId w:val="16"/>
        </w:numPr>
        <w:rPr/>
      </w:pPr>
      <w:r w:rsidR="06CB96BA">
        <w:rPr/>
        <w:t>R</w:t>
      </w:r>
      <w:r w:rsidR="00DE6274">
        <w:rPr/>
        <w:t xml:space="preserve">eviewing incoming tickets and emails for new </w:t>
      </w:r>
      <w:r w:rsidR="00662044">
        <w:rPr/>
        <w:t xml:space="preserve">contract </w:t>
      </w:r>
      <w:r w:rsidR="00D80D21">
        <w:rPr/>
        <w:t xml:space="preserve">creation </w:t>
      </w:r>
      <w:r w:rsidR="5BB039F5">
        <w:rPr/>
        <w:t>and changes</w:t>
      </w:r>
      <w:r w:rsidR="00747B78">
        <w:rPr/>
        <w:t xml:space="preserve">. </w:t>
      </w:r>
    </w:p>
    <w:p w:rsidR="5D424E55" w:rsidP="1A208F8F" w:rsidRDefault="5D424E55" w14:paraId="1D1B4817" w14:textId="10C139DB">
      <w:pPr>
        <w:pStyle w:val="ListParagraph"/>
        <w:numPr>
          <w:ilvl w:val="1"/>
          <w:numId w:val="16"/>
        </w:numPr>
        <w:rPr/>
      </w:pPr>
      <w:r w:rsidR="5D424E55">
        <w:rPr/>
        <w:t xml:space="preserve">Perform all work and communication </w:t>
      </w:r>
      <w:r w:rsidR="5D3AF38C">
        <w:rPr/>
        <w:t>through</w:t>
      </w:r>
      <w:r w:rsidR="5D424E55">
        <w:rPr/>
        <w:t xml:space="preserve"> the generated ticket.</w:t>
      </w:r>
    </w:p>
    <w:p w:rsidRPr="000A35C6" w:rsidR="00747B78" w:rsidP="00DE6274" w:rsidRDefault="00180F38" w14:paraId="2D56B223" w14:textId="7A59C5B7">
      <w:pPr>
        <w:pStyle w:val="ListParagraph"/>
        <w:numPr>
          <w:ilvl w:val="1"/>
          <w:numId w:val="16"/>
        </w:numPr>
        <w:rPr/>
      </w:pPr>
      <w:r w:rsidR="3E1C0A7F">
        <w:rPr/>
        <w:t>Acknowledge receipt of requests and confirm expected completion date</w:t>
      </w:r>
      <w:r w:rsidR="00ED7513">
        <w:rPr/>
        <w:t xml:space="preserve">. </w:t>
      </w:r>
    </w:p>
    <w:p w:rsidR="323EA342" w:rsidP="1A208F8F" w:rsidRDefault="323EA342" w14:paraId="0BF3C09D" w14:textId="5AFDEA79">
      <w:pPr>
        <w:pStyle w:val="ListParagraph"/>
        <w:numPr>
          <w:ilvl w:val="1"/>
          <w:numId w:val="16"/>
        </w:numPr>
        <w:rPr/>
      </w:pPr>
      <w:r w:rsidR="323EA342">
        <w:rPr/>
        <w:t xml:space="preserve">Complete client, contract, and project setup </w:t>
      </w:r>
      <w:r w:rsidR="740F45CD">
        <w:rPr/>
        <w:t>based on Priority of the request:</w:t>
      </w:r>
    </w:p>
    <w:p w:rsidR="740F45CD" w:rsidP="1A208F8F" w:rsidRDefault="740F45CD" w14:paraId="6BFA7BC8" w14:textId="20E92522">
      <w:pPr>
        <w:pStyle w:val="ListParagraph"/>
        <w:numPr>
          <w:ilvl w:val="2"/>
          <w:numId w:val="16"/>
        </w:numPr>
        <w:rPr/>
      </w:pPr>
      <w:r w:rsidR="740F45CD">
        <w:rPr/>
        <w:t>Low: 7 Days</w:t>
      </w:r>
    </w:p>
    <w:p w:rsidR="740F45CD" w:rsidP="1A208F8F" w:rsidRDefault="740F45CD" w14:paraId="5BC8EE66" w14:textId="1863F702">
      <w:pPr>
        <w:pStyle w:val="ListParagraph"/>
        <w:numPr>
          <w:ilvl w:val="2"/>
          <w:numId w:val="16"/>
        </w:numPr>
        <w:rPr/>
      </w:pPr>
      <w:r w:rsidR="740F45CD">
        <w:rPr/>
        <w:t>Medium: 3 Days</w:t>
      </w:r>
    </w:p>
    <w:p w:rsidR="740F45CD" w:rsidP="1A208F8F" w:rsidRDefault="740F45CD" w14:paraId="3BC0C618" w14:textId="3CA95DB4">
      <w:pPr>
        <w:pStyle w:val="ListParagraph"/>
        <w:numPr>
          <w:ilvl w:val="2"/>
          <w:numId w:val="16"/>
        </w:numPr>
        <w:rPr/>
      </w:pPr>
      <w:r w:rsidR="740F45CD">
        <w:rPr/>
        <w:t>High: 2 Days</w:t>
      </w:r>
    </w:p>
    <w:p w:rsidR="740F45CD" w:rsidP="1A208F8F" w:rsidRDefault="740F45CD" w14:paraId="6BCAECA3" w14:textId="66B67A9E">
      <w:pPr>
        <w:pStyle w:val="ListParagraph"/>
        <w:numPr>
          <w:ilvl w:val="2"/>
          <w:numId w:val="16"/>
        </w:numPr>
        <w:rPr/>
      </w:pPr>
      <w:r w:rsidR="740F45CD">
        <w:rPr/>
        <w:t>Urgent: 1 Day</w:t>
      </w:r>
    </w:p>
    <w:p w:rsidR="323EA342" w:rsidP="1A208F8F" w:rsidRDefault="323EA342" w14:paraId="7A7C15ED" w14:textId="1E6F460E">
      <w:pPr>
        <w:pStyle w:val="ListParagraph"/>
        <w:numPr>
          <w:ilvl w:val="1"/>
          <w:numId w:val="16"/>
        </w:numPr>
        <w:suppressLineNumbers w:val="0"/>
        <w:bidi w:val="0"/>
        <w:spacing w:before="0" w:beforeAutospacing="off" w:after="160" w:afterAutospacing="off" w:line="278" w:lineRule="auto"/>
        <w:ind w:left="1440" w:right="0" w:hanging="360"/>
        <w:jc w:val="left"/>
        <w:rPr/>
      </w:pPr>
      <w:r w:rsidR="323EA342">
        <w:rPr/>
        <w:t xml:space="preserve">Notify the </w:t>
      </w:r>
      <w:r w:rsidR="49F421E0">
        <w:rPr/>
        <w:t xml:space="preserve">ticket creator, Service Delivery Manager, and Account Manager upon completion. </w:t>
      </w:r>
    </w:p>
    <w:p w:rsidR="5DA5A682" w:rsidP="1A208F8F" w:rsidRDefault="5DA5A682" w14:paraId="65314C40" w14:textId="6FED87BB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Pr="1A208F8F" w:rsidR="5DA5A682">
        <w:rPr>
          <w:b w:val="1"/>
          <w:bCs w:val="1"/>
        </w:rPr>
        <w:t xml:space="preserve">Billing and Finance – </w:t>
      </w:r>
      <w:r w:rsidR="5DA5A682">
        <w:rPr/>
        <w:t xml:space="preserve">The Billing and Finance team will </w:t>
      </w:r>
      <w:r w:rsidR="5DA5A682">
        <w:rPr/>
        <w:t>be responsible for</w:t>
      </w:r>
      <w:r w:rsidR="5DA5A682">
        <w:rPr/>
        <w:t xml:space="preserve"> the following Items:</w:t>
      </w:r>
    </w:p>
    <w:p w:rsidR="5DA5A682" w:rsidP="1A208F8F" w:rsidRDefault="5DA5A682" w14:paraId="3189B129" w14:textId="1181E2A5">
      <w:pPr>
        <w:pStyle w:val="ListParagraph"/>
        <w:numPr>
          <w:ilvl w:val="1"/>
          <w:numId w:val="16"/>
        </w:numPr>
        <w:suppressLineNumbers w:val="0"/>
        <w:bidi w:val="0"/>
        <w:spacing w:before="0" w:beforeAutospacing="off" w:after="160" w:afterAutospacing="off" w:line="278" w:lineRule="auto"/>
        <w:ind w:left="1440" w:right="0" w:hanging="360"/>
        <w:jc w:val="left"/>
        <w:rPr/>
      </w:pPr>
      <w:r w:rsidR="5DA5A682">
        <w:rPr/>
        <w:t>Reviewing incoming tickets and emails for new contract creation and change requests.</w:t>
      </w:r>
    </w:p>
    <w:p w:rsidR="5DA5A682" w:rsidP="1A208F8F" w:rsidRDefault="5DA5A682" w14:paraId="450E8756" w14:textId="5B9914FE">
      <w:pPr>
        <w:pStyle w:val="ListParagraph"/>
        <w:numPr>
          <w:ilvl w:val="1"/>
          <w:numId w:val="16"/>
        </w:numPr>
        <w:suppressLineNumbers w:val="0"/>
        <w:bidi w:val="0"/>
        <w:spacing w:before="0" w:beforeAutospacing="off" w:after="160" w:afterAutospacing="off" w:line="278" w:lineRule="auto"/>
        <w:ind w:left="1440" w:right="0" w:hanging="360"/>
        <w:jc w:val="left"/>
        <w:rPr/>
      </w:pPr>
      <w:r w:rsidR="5DA5A682">
        <w:rPr/>
        <w:t xml:space="preserve">Perform all work and communication </w:t>
      </w:r>
      <w:r w:rsidR="1FD21C89">
        <w:rPr/>
        <w:t>through the generated ticket.</w:t>
      </w:r>
    </w:p>
    <w:p w:rsidR="5DA5A682" w:rsidP="1A208F8F" w:rsidRDefault="5DA5A682" w14:paraId="33B44B17" w14:textId="50CD21E9">
      <w:pPr>
        <w:pStyle w:val="ListParagraph"/>
        <w:numPr>
          <w:ilvl w:val="1"/>
          <w:numId w:val="16"/>
        </w:numPr>
        <w:suppressLineNumbers w:val="0"/>
        <w:bidi w:val="0"/>
        <w:spacing w:before="0" w:beforeAutospacing="off" w:after="160" w:afterAutospacing="off" w:line="278" w:lineRule="auto"/>
        <w:ind w:left="1440" w:right="0" w:hanging="360"/>
        <w:jc w:val="left"/>
        <w:rPr/>
      </w:pPr>
      <w:r w:rsidR="5DA5A682">
        <w:rPr/>
        <w:t xml:space="preserve">Raise invoices once request is received. </w:t>
      </w:r>
    </w:p>
    <w:p w:rsidRPr="000A35C6" w:rsidR="00646133" w:rsidP="00646133" w:rsidRDefault="00646133" w14:paraId="25DED063" w14:textId="77777777">
      <w:pPr>
        <w:pStyle w:val="ListParagraph"/>
        <w:ind w:left="1440"/>
      </w:pPr>
    </w:p>
    <w:p w:rsidR="005B402B" w:rsidP="1A208F8F" w:rsidRDefault="005B402B" w14:paraId="6F136A88" w14:textId="35C3E4C1">
      <w:pPr>
        <w:pStyle w:val="ListParagraph"/>
        <w:numPr>
          <w:ilvl w:val="0"/>
          <w:numId w:val="16"/>
        </w:numPr>
        <w:rPr/>
      </w:pPr>
      <w:r w:rsidRPr="1A208F8F" w:rsidR="005B402B">
        <w:rPr>
          <w:b w:val="1"/>
          <w:bCs w:val="1"/>
        </w:rPr>
        <w:t>Accountability</w:t>
      </w:r>
      <w:r w:rsidR="005B402B">
        <w:rPr/>
        <w:t xml:space="preserve">: </w:t>
      </w:r>
      <w:r w:rsidR="7F51EE55">
        <w:rPr/>
        <w:t xml:space="preserve">All parties involved in this process share responsibility for ensuring a smooth handoff. If a step is missed, the </w:t>
      </w:r>
      <w:bookmarkStart w:name="_Int_9qI5CWrB" w:id="186541223"/>
      <w:r w:rsidR="7F51EE55">
        <w:rPr/>
        <w:t>Operations</w:t>
      </w:r>
      <w:bookmarkEnd w:id="186541223"/>
      <w:r w:rsidR="7F51EE55">
        <w:rPr/>
        <w:t xml:space="preserve"> Coordinator will prompt action or address the issue. However, all parties should escalate </w:t>
      </w:r>
      <w:r w:rsidR="7F51EE55">
        <w:rPr/>
        <w:t>their concerns</w:t>
      </w:r>
      <w:r w:rsidR="7F51EE55">
        <w:rPr/>
        <w:t xml:space="preserve"> to the </w:t>
      </w:r>
      <w:bookmarkStart w:name="_Int_90HVLQrL" w:id="548942044"/>
      <w:r w:rsidR="7F51EE55">
        <w:rPr/>
        <w:t>Operations</w:t>
      </w:r>
      <w:bookmarkEnd w:id="548942044"/>
      <w:r w:rsidR="7F51EE55">
        <w:rPr/>
        <w:t xml:space="preserve"> Coordinator if an issue is not resolved. Refer to the Escalation Path and Problem Resolution section for further details</w:t>
      </w:r>
    </w:p>
    <w:p w:rsidR="008A012B" w:rsidP="00924785" w:rsidRDefault="00D81932" w14:paraId="5B84DC92" w14:textId="0B20479F" w14:noSpellErr="1">
      <w:pPr>
        <w:pStyle w:val="Heading1"/>
      </w:pPr>
      <w:bookmarkStart w:name="_Toc1884553046" w:id="1770512920"/>
      <w:r w:rsidR="00D81932">
        <w:rPr/>
        <w:t>Procedure</w:t>
      </w:r>
      <w:r w:rsidR="00D00B0F">
        <w:rPr/>
        <w:t>s and Workflow</w:t>
      </w:r>
      <w:bookmarkEnd w:id="1770512920"/>
    </w:p>
    <w:p w:rsidR="00FB5246" w:rsidP="1A208F8F" w:rsidRDefault="00FB5246" w14:paraId="1A46D46F" w14:textId="557898AD">
      <w:pPr>
        <w:pStyle w:val="Normal"/>
        <w:ind w:left="0"/>
      </w:pPr>
      <w:r w:rsidR="57D52040">
        <w:rPr/>
        <w:t xml:space="preserve">After </w:t>
      </w:r>
      <w:r w:rsidR="00FB5246">
        <w:rPr/>
        <w:t>Sales and Marketing complete</w:t>
      </w:r>
      <w:r w:rsidR="75EA0DF0">
        <w:rPr/>
        <w:t>s</w:t>
      </w:r>
      <w:r w:rsidR="00FB5246">
        <w:rPr/>
        <w:t xml:space="preserve"> and receive</w:t>
      </w:r>
      <w:r w:rsidR="28186C47">
        <w:rPr/>
        <w:t>s</w:t>
      </w:r>
      <w:r w:rsidR="00FB5246">
        <w:rPr/>
        <w:t xml:space="preserve"> a signed agreement</w:t>
      </w:r>
      <w:r w:rsidR="7B707DA8">
        <w:rPr/>
        <w:t>, the following steps should be followed:</w:t>
      </w:r>
      <w:r w:rsidR="00FB5246">
        <w:rPr/>
        <w:t xml:space="preserve"> </w:t>
      </w:r>
    </w:p>
    <w:p w:rsidR="00FB5246" w:rsidP="00FB5246" w:rsidRDefault="00FB5246" w14:paraId="2A5071EE" w14:textId="0EAC0F56">
      <w:pPr>
        <w:pStyle w:val="ListParagraph"/>
        <w:numPr>
          <w:ilvl w:val="0"/>
          <w:numId w:val="17"/>
        </w:numPr>
        <w:rPr/>
      </w:pPr>
      <w:r w:rsidR="51076F14">
        <w:rPr/>
        <w:t>C</w:t>
      </w:r>
      <w:r w:rsidR="00FB5246">
        <w:rPr/>
        <w:t xml:space="preserve">omplete the </w:t>
      </w:r>
      <w:hyperlink r:id="Rf6851515401945b7">
        <w:r w:rsidRPr="1A208F8F" w:rsidR="00FB5246">
          <w:rPr>
            <w:rStyle w:val="Hyperlink"/>
          </w:rPr>
          <w:t xml:space="preserve">Contract </w:t>
        </w:r>
        <w:r w:rsidRPr="1A208F8F" w:rsidR="00242FE0">
          <w:rPr>
            <w:rStyle w:val="Hyperlink"/>
          </w:rPr>
          <w:t xml:space="preserve">Request </w:t>
        </w:r>
        <w:r w:rsidRPr="1A208F8F" w:rsidR="00FB5246">
          <w:rPr>
            <w:rStyle w:val="Hyperlink"/>
          </w:rPr>
          <w:t>Form</w:t>
        </w:r>
      </w:hyperlink>
      <w:r w:rsidR="00214AD5">
        <w:rPr/>
        <w:t xml:space="preserve"> </w:t>
      </w:r>
      <w:r w:rsidR="27F28EFB">
        <w:rPr/>
        <w:t>with necessary details.</w:t>
      </w:r>
    </w:p>
    <w:p w:rsidR="00214AD5" w:rsidP="00214AD5" w:rsidRDefault="00BE260B" w14:paraId="35842556" w14:textId="147B55D3">
      <w:pPr>
        <w:pStyle w:val="ListParagraph"/>
        <w:numPr>
          <w:ilvl w:val="1"/>
          <w:numId w:val="17"/>
        </w:numPr>
      </w:pPr>
      <w:r>
        <w:t>Uploaded PDF of Contract</w:t>
      </w:r>
    </w:p>
    <w:p w:rsidR="00EB260D" w:rsidP="00214AD5" w:rsidRDefault="00EB260D" w14:paraId="627110A7" w14:textId="5D0E5697">
      <w:pPr>
        <w:pStyle w:val="ListParagraph"/>
        <w:numPr>
          <w:ilvl w:val="1"/>
          <w:numId w:val="17"/>
        </w:numPr>
      </w:pPr>
      <w:r>
        <w:t>Type of Request</w:t>
      </w:r>
    </w:p>
    <w:p w:rsidR="00242FE0" w:rsidP="00242FE0" w:rsidRDefault="00242FE0" w14:paraId="1C95988B" w14:textId="6C619DAC">
      <w:pPr>
        <w:pStyle w:val="ListParagraph"/>
        <w:numPr>
          <w:ilvl w:val="2"/>
          <w:numId w:val="17"/>
        </w:numPr>
      </w:pPr>
      <w:r>
        <w:t>New Client/Contract Creation</w:t>
      </w:r>
    </w:p>
    <w:p w:rsidR="00242FE0" w:rsidP="00242FE0" w:rsidRDefault="00242FE0" w14:paraId="0698BFD4" w14:textId="4FF311ED">
      <w:pPr>
        <w:pStyle w:val="ListParagraph"/>
        <w:numPr>
          <w:ilvl w:val="2"/>
          <w:numId w:val="17"/>
        </w:numPr>
      </w:pPr>
      <w:r>
        <w:t>Existing Client</w:t>
      </w:r>
      <w:r w:rsidR="00285359">
        <w:t>: Contract Change</w:t>
      </w:r>
    </w:p>
    <w:p w:rsidR="00285359" w:rsidP="00242FE0" w:rsidRDefault="00285359" w14:paraId="12186950" w14:textId="3A4C7590">
      <w:pPr>
        <w:pStyle w:val="ListParagraph"/>
        <w:numPr>
          <w:ilvl w:val="2"/>
          <w:numId w:val="17"/>
        </w:numPr>
      </w:pPr>
      <w:r>
        <w:t>Existing Client: Additional Services</w:t>
      </w:r>
    </w:p>
    <w:p w:rsidR="00D85222" w:rsidP="00214AD5" w:rsidRDefault="00E0495C" w14:paraId="03983FF4" w14:textId="29009F81">
      <w:pPr>
        <w:pStyle w:val="ListParagraph"/>
        <w:numPr>
          <w:ilvl w:val="1"/>
          <w:numId w:val="17"/>
        </w:numPr>
        <w:rPr/>
      </w:pPr>
      <w:r w:rsidR="00E0495C">
        <w:rPr/>
        <w:t>Priority</w:t>
      </w:r>
      <w:r w:rsidR="047D5820">
        <w:rPr/>
        <w:t xml:space="preserve"> of Request</w:t>
      </w:r>
    </w:p>
    <w:p w:rsidR="68A2E82C" w:rsidP="1A208F8F" w:rsidRDefault="68A2E82C" w14:paraId="4D13841F" w14:textId="5CD372ED">
      <w:pPr>
        <w:pStyle w:val="ListParagraph"/>
        <w:numPr>
          <w:ilvl w:val="2"/>
          <w:numId w:val="17"/>
        </w:numPr>
        <w:rPr/>
      </w:pPr>
      <w:r w:rsidR="68A2E82C">
        <w:rPr/>
        <w:t>Low: 7 Days</w:t>
      </w:r>
    </w:p>
    <w:p w:rsidR="68A2E82C" w:rsidP="1A208F8F" w:rsidRDefault="68A2E82C" w14:paraId="081D356B" w14:textId="1863F702">
      <w:pPr>
        <w:pStyle w:val="ListParagraph"/>
        <w:numPr>
          <w:ilvl w:val="2"/>
          <w:numId w:val="17"/>
        </w:numPr>
        <w:rPr/>
      </w:pPr>
      <w:r w:rsidR="68A2E82C">
        <w:rPr/>
        <w:t>Medium: 3 Days</w:t>
      </w:r>
    </w:p>
    <w:p w:rsidR="68A2E82C" w:rsidP="1A208F8F" w:rsidRDefault="68A2E82C" w14:paraId="20DF6B93" w14:textId="3CA95DB4">
      <w:pPr>
        <w:pStyle w:val="ListParagraph"/>
        <w:numPr>
          <w:ilvl w:val="2"/>
          <w:numId w:val="17"/>
        </w:numPr>
        <w:rPr/>
      </w:pPr>
      <w:r w:rsidR="68A2E82C">
        <w:rPr/>
        <w:t>High: 2 Days</w:t>
      </w:r>
    </w:p>
    <w:p w:rsidR="68A2E82C" w:rsidP="1A208F8F" w:rsidRDefault="68A2E82C" w14:paraId="625A68FB" w14:textId="46A3D59C">
      <w:pPr>
        <w:pStyle w:val="ListParagraph"/>
        <w:numPr>
          <w:ilvl w:val="2"/>
          <w:numId w:val="17"/>
        </w:numPr>
        <w:rPr/>
      </w:pPr>
      <w:r w:rsidR="68A2E82C">
        <w:rPr/>
        <w:t>Urgent: 1 Day</w:t>
      </w:r>
    </w:p>
    <w:p w:rsidR="00BE260B" w:rsidP="00214AD5" w:rsidRDefault="006C759A" w14:paraId="1E91CC45" w14:textId="77C9487D">
      <w:pPr>
        <w:pStyle w:val="ListParagraph"/>
        <w:numPr>
          <w:ilvl w:val="1"/>
          <w:numId w:val="17"/>
        </w:numPr>
        <w:rPr/>
      </w:pPr>
      <w:r w:rsidR="006C759A">
        <w:rPr/>
        <w:t>Form Submitter</w:t>
      </w:r>
      <w:r w:rsidR="643D3B89">
        <w:rPr/>
        <w:t xml:space="preserve"> (Name)</w:t>
      </w:r>
    </w:p>
    <w:p w:rsidR="006C759A" w:rsidP="00214AD5" w:rsidRDefault="006C759A" w14:paraId="6EFFA99B" w14:textId="1151B717">
      <w:pPr>
        <w:pStyle w:val="ListParagraph"/>
        <w:numPr>
          <w:ilvl w:val="1"/>
          <w:numId w:val="17"/>
        </w:numPr>
      </w:pPr>
      <w:r>
        <w:t>Client Name</w:t>
      </w:r>
    </w:p>
    <w:p w:rsidR="006C759A" w:rsidP="00214AD5" w:rsidRDefault="006C759A" w14:paraId="4DC8A629" w14:textId="6991FF44">
      <w:pPr>
        <w:pStyle w:val="ListParagraph"/>
        <w:numPr>
          <w:ilvl w:val="1"/>
          <w:numId w:val="17"/>
        </w:numPr>
      </w:pPr>
      <w:r>
        <w:t>Type of Service(s) being signed up for</w:t>
      </w:r>
    </w:p>
    <w:p w:rsidR="006C759A" w:rsidP="00214AD5" w:rsidRDefault="006C759A" w14:paraId="4F027B16" w14:textId="7EAF621E">
      <w:pPr>
        <w:pStyle w:val="ListParagraph"/>
        <w:numPr>
          <w:ilvl w:val="1"/>
          <w:numId w:val="17"/>
        </w:numPr>
      </w:pPr>
      <w:r>
        <w:t>Primary Point of Contact Name</w:t>
      </w:r>
    </w:p>
    <w:p w:rsidR="006C759A" w:rsidP="00214AD5" w:rsidRDefault="006C759A" w14:paraId="1C0B9855" w14:textId="224837EF">
      <w:pPr>
        <w:pStyle w:val="ListParagraph"/>
        <w:numPr>
          <w:ilvl w:val="1"/>
          <w:numId w:val="17"/>
        </w:numPr>
      </w:pPr>
      <w:r>
        <w:lastRenderedPageBreak/>
        <w:t>Primary Point of Contact Email</w:t>
      </w:r>
    </w:p>
    <w:p w:rsidR="006C759A" w:rsidP="00214AD5" w:rsidRDefault="006C759A" w14:paraId="735F417D" w14:textId="37B4E74B">
      <w:pPr>
        <w:pStyle w:val="ListParagraph"/>
        <w:numPr>
          <w:ilvl w:val="1"/>
          <w:numId w:val="17"/>
        </w:numPr>
        <w:rPr/>
      </w:pPr>
      <w:r w:rsidR="006C759A">
        <w:rPr/>
        <w:t>Primary Point of Contact</w:t>
      </w:r>
      <w:r w:rsidR="00D04312">
        <w:rPr/>
        <w:t xml:space="preserve"> Phone Number</w:t>
      </w:r>
    </w:p>
    <w:p w:rsidR="075180B3" w:rsidP="1A208F8F" w:rsidRDefault="075180B3" w14:paraId="4325A0EB" w14:textId="3844F5F8">
      <w:pPr>
        <w:pStyle w:val="ListParagraph"/>
        <w:numPr>
          <w:ilvl w:val="1"/>
          <w:numId w:val="17"/>
        </w:numPr>
        <w:rPr/>
      </w:pPr>
      <w:r w:rsidR="075180B3">
        <w:rPr/>
        <w:t>Additional Contact Information</w:t>
      </w:r>
    </w:p>
    <w:p w:rsidR="00D04312" w:rsidP="00214AD5" w:rsidRDefault="00D04312" w14:paraId="28259651" w14:textId="319B4D4A">
      <w:pPr>
        <w:pStyle w:val="ListParagraph"/>
        <w:numPr>
          <w:ilvl w:val="1"/>
          <w:numId w:val="17"/>
        </w:numPr>
      </w:pPr>
      <w:r>
        <w:t>Service(s) Start Date</w:t>
      </w:r>
    </w:p>
    <w:p w:rsidR="00D04312" w:rsidP="00214AD5" w:rsidRDefault="00D04312" w14:paraId="77CEFD11" w14:textId="4B9CFC78">
      <w:pPr>
        <w:pStyle w:val="ListParagraph"/>
        <w:numPr>
          <w:ilvl w:val="1"/>
          <w:numId w:val="17"/>
        </w:numPr>
        <w:rPr/>
      </w:pPr>
      <w:r w:rsidR="00D04312">
        <w:rPr/>
        <w:t xml:space="preserve">Assigned </w:t>
      </w:r>
      <w:r w:rsidR="5664D744">
        <w:rPr/>
        <w:t>Consultant</w:t>
      </w:r>
    </w:p>
    <w:p w:rsidR="00D04312" w:rsidP="00214AD5" w:rsidRDefault="00D503E2" w14:paraId="1AA14D08" w14:textId="764DDB2F">
      <w:pPr>
        <w:pStyle w:val="ListParagraph"/>
        <w:numPr>
          <w:ilvl w:val="1"/>
          <w:numId w:val="17"/>
        </w:numPr>
        <w:rPr/>
      </w:pPr>
      <w:r w:rsidR="5664D744">
        <w:rPr/>
        <w:t>Consultant</w:t>
      </w:r>
      <w:r w:rsidR="00D503E2">
        <w:rPr/>
        <w:t xml:space="preserve"> Email</w:t>
      </w:r>
    </w:p>
    <w:p w:rsidR="00D503E2" w:rsidP="00214AD5" w:rsidRDefault="00D503E2" w14:paraId="1271EE7D" w14:textId="2C0E5F94">
      <w:pPr>
        <w:pStyle w:val="ListParagraph"/>
        <w:numPr>
          <w:ilvl w:val="1"/>
          <w:numId w:val="17"/>
        </w:numPr>
      </w:pPr>
      <w:r>
        <w:t>Contract Type</w:t>
      </w:r>
    </w:p>
    <w:p w:rsidR="00D503E2" w:rsidP="00D503E2" w:rsidRDefault="00D503E2" w14:paraId="3BDACA6F" w14:textId="3D1DF365">
      <w:pPr>
        <w:pStyle w:val="ListParagraph"/>
        <w:numPr>
          <w:ilvl w:val="2"/>
          <w:numId w:val="17"/>
        </w:numPr>
      </w:pPr>
      <w:r>
        <w:t>Recurring Services</w:t>
      </w:r>
    </w:p>
    <w:p w:rsidR="00D503E2" w:rsidP="00D503E2" w:rsidRDefault="00D503E2" w14:paraId="3CB40EBE" w14:textId="1D92E042">
      <w:pPr>
        <w:pStyle w:val="ListParagraph"/>
        <w:numPr>
          <w:ilvl w:val="2"/>
          <w:numId w:val="17"/>
        </w:numPr>
      </w:pPr>
      <w:r>
        <w:t xml:space="preserve">Block Hours </w:t>
      </w:r>
    </w:p>
    <w:p w:rsidR="00D503E2" w:rsidP="00D503E2" w:rsidRDefault="00D503E2" w14:paraId="00009CB5" w14:textId="6A97CC12">
      <w:pPr>
        <w:pStyle w:val="ListParagraph"/>
        <w:numPr>
          <w:ilvl w:val="2"/>
          <w:numId w:val="17"/>
        </w:numPr>
      </w:pPr>
      <w:r>
        <w:t xml:space="preserve">Fixed Fee </w:t>
      </w:r>
    </w:p>
    <w:p w:rsidR="00D503E2" w:rsidP="00D503E2" w:rsidRDefault="00D503E2" w14:paraId="5505AC5E" w14:textId="5EC26A3C">
      <w:pPr>
        <w:pStyle w:val="ListParagraph"/>
        <w:numPr>
          <w:ilvl w:val="2"/>
          <w:numId w:val="17"/>
        </w:numPr>
      </w:pPr>
      <w:r>
        <w:t>Time and Materials</w:t>
      </w:r>
    </w:p>
    <w:p w:rsidR="00D503E2" w:rsidP="00D503E2" w:rsidRDefault="00D503E2" w14:paraId="39DC1ABA" w14:textId="51F19737">
      <w:pPr>
        <w:pStyle w:val="ListParagraph"/>
        <w:numPr>
          <w:ilvl w:val="2"/>
          <w:numId w:val="17"/>
        </w:numPr>
      </w:pPr>
      <w:r>
        <w:t>Retainer</w:t>
      </w:r>
    </w:p>
    <w:p w:rsidR="00D503E2" w:rsidP="00D503E2" w:rsidRDefault="00D503E2" w14:paraId="7252B276" w14:textId="65C1211E">
      <w:pPr>
        <w:pStyle w:val="ListParagraph"/>
        <w:numPr>
          <w:ilvl w:val="2"/>
          <w:numId w:val="17"/>
        </w:numPr>
      </w:pPr>
      <w:r>
        <w:t>Per Ticket</w:t>
      </w:r>
    </w:p>
    <w:p w:rsidR="00797DC5" w:rsidP="00797DC5" w:rsidRDefault="00797DC5" w14:paraId="19CC1B3A" w14:textId="14CF4860">
      <w:pPr>
        <w:pStyle w:val="ListParagraph"/>
        <w:numPr>
          <w:ilvl w:val="1"/>
          <w:numId w:val="17"/>
        </w:numPr>
      </w:pPr>
      <w:r>
        <w:t>Contract Amount</w:t>
      </w:r>
    </w:p>
    <w:p w:rsidR="00797DC5" w:rsidP="00797DC5" w:rsidRDefault="00797DC5" w14:paraId="7AAE891E" w14:textId="6FD568C4">
      <w:pPr>
        <w:pStyle w:val="ListParagraph"/>
        <w:numPr>
          <w:ilvl w:val="1"/>
          <w:numId w:val="17"/>
        </w:numPr>
      </w:pPr>
      <w:r>
        <w:t>First Invoice Date</w:t>
      </w:r>
    </w:p>
    <w:p w:rsidR="00797DC5" w:rsidP="00797DC5" w:rsidRDefault="00797DC5" w14:paraId="374ADA08" w14:textId="14C2355A">
      <w:pPr>
        <w:pStyle w:val="ListParagraph"/>
        <w:numPr>
          <w:ilvl w:val="1"/>
          <w:numId w:val="17"/>
        </w:numPr>
      </w:pPr>
      <w:r>
        <w:t>First Invoice Amount</w:t>
      </w:r>
    </w:p>
    <w:p w:rsidR="00797DC5" w:rsidP="00160CAF" w:rsidRDefault="00797DC5" w14:paraId="3DF071E2" w14:textId="464EAE4F">
      <w:pPr>
        <w:pStyle w:val="ListParagraph"/>
        <w:numPr>
          <w:ilvl w:val="1"/>
          <w:numId w:val="17"/>
        </w:numPr>
        <w:rPr/>
      </w:pPr>
      <w:r w:rsidR="00797DC5">
        <w:rPr/>
        <w:t>Additional Notes</w:t>
      </w:r>
    </w:p>
    <w:p w:rsidR="51BEB5B6" w:rsidP="1A208F8F" w:rsidRDefault="51BEB5B6" w14:paraId="72D7AF73" w14:textId="02CD85D3">
      <w:pPr>
        <w:pStyle w:val="ListParagraph"/>
        <w:numPr>
          <w:ilvl w:val="0"/>
          <w:numId w:val="17"/>
        </w:numPr>
        <w:rPr/>
      </w:pPr>
      <w:r w:rsidR="51BEB5B6">
        <w:rPr/>
        <w:t xml:space="preserve">The form generates an automated email, which creates two tickets in </w:t>
      </w:r>
      <w:r w:rsidR="2D075573">
        <w:rPr/>
        <w:t>Autotask</w:t>
      </w:r>
      <w:r w:rsidR="51BEB5B6">
        <w:rPr/>
        <w:t xml:space="preserve"> (one for Service Ops and one for Billing &amp; Finance).</w:t>
      </w:r>
    </w:p>
    <w:p w:rsidR="2C23BB70" w:rsidP="1A208F8F" w:rsidRDefault="2C23BB70" w14:paraId="141C4093" w14:textId="21372DE6">
      <w:pPr>
        <w:pStyle w:val="ListParagraph"/>
        <w:numPr>
          <w:ilvl w:val="0"/>
          <w:numId w:val="17"/>
        </w:numPr>
        <w:rPr/>
      </w:pPr>
      <w:r w:rsidR="2C23BB70">
        <w:rPr/>
        <w:t>Billing and Finance reviews the request and raises the invoice to the client.</w:t>
      </w:r>
    </w:p>
    <w:p w:rsidR="00FA7759" w:rsidP="00FB5246" w:rsidRDefault="00FA7759" w14:paraId="105AEAF4" w14:textId="13737EEB">
      <w:pPr>
        <w:pStyle w:val="ListParagraph"/>
        <w:numPr>
          <w:ilvl w:val="0"/>
          <w:numId w:val="17"/>
        </w:numPr>
        <w:rPr/>
      </w:pPr>
      <w:r w:rsidR="00FA7759">
        <w:rPr/>
        <w:t>Service Ops review</w:t>
      </w:r>
      <w:r w:rsidR="013B8B29">
        <w:rPr/>
        <w:t>s the request and schedules or completes work.</w:t>
      </w:r>
    </w:p>
    <w:p w:rsidR="008C4565" w:rsidP="008C4565" w:rsidRDefault="00CF1876" w14:paraId="18F32795" w14:textId="226C7C03">
      <w:pPr>
        <w:pStyle w:val="ListParagraph"/>
        <w:numPr>
          <w:ilvl w:val="0"/>
          <w:numId w:val="17"/>
        </w:numPr>
        <w:rPr/>
      </w:pPr>
      <w:r w:rsidR="00CF1876">
        <w:rPr/>
        <w:t xml:space="preserve">Once </w:t>
      </w:r>
      <w:r w:rsidR="00837656">
        <w:rPr/>
        <w:t xml:space="preserve">complete, Service Operations </w:t>
      </w:r>
      <w:r w:rsidR="14B4B269">
        <w:rPr/>
        <w:t>informs the form submitter and relevant parties (Service Delivery Manager, Consultant) that work can begin.</w:t>
      </w:r>
    </w:p>
    <w:p w:rsidR="002C0081" w:rsidP="00732E9B" w:rsidRDefault="002C0081" w14:paraId="331C0497" w14:textId="3F73C12F">
      <w:pPr>
        <w:pStyle w:val="ListParagraph"/>
        <w:numPr>
          <w:ilvl w:val="0"/>
          <w:numId w:val="17"/>
        </w:numPr>
        <w:rPr/>
      </w:pPr>
      <w:r w:rsidR="002C0081">
        <w:rPr/>
        <w:t xml:space="preserve">Operation Coordinator </w:t>
      </w:r>
      <w:r w:rsidR="185C7E42">
        <w:rPr/>
        <w:t>reviews the created or updated items.</w:t>
      </w:r>
    </w:p>
    <w:p w:rsidR="00F45555" w:rsidP="00F45555" w:rsidRDefault="009E5224" w14:paraId="7F6E305F" w14:textId="18919D1A">
      <w:pPr>
        <w:pStyle w:val="ListParagraph"/>
        <w:numPr>
          <w:ilvl w:val="0"/>
          <w:numId w:val="17"/>
        </w:numPr>
        <w:rPr/>
      </w:pPr>
      <w:r w:rsidR="009E5224">
        <w:rPr/>
        <w:t xml:space="preserve">Sales and Marketing </w:t>
      </w:r>
      <w:bookmarkStart w:name="_Int_7cvzkBb4" w:id="2063075936"/>
      <w:r w:rsidR="6D52CC76">
        <w:rPr/>
        <w:t>schedules</w:t>
      </w:r>
      <w:bookmarkEnd w:id="2063075936"/>
      <w:r w:rsidR="6D52CC76">
        <w:rPr/>
        <w:t xml:space="preserve"> a handoff meeting with the Consultant.</w:t>
      </w:r>
    </w:p>
    <w:p w:rsidR="6D52CC76" w:rsidP="1A208F8F" w:rsidRDefault="6D52CC76" w14:paraId="7A9659AC" w14:textId="6BA1A47B">
      <w:pPr>
        <w:pStyle w:val="ListParagraph"/>
        <w:numPr>
          <w:ilvl w:val="0"/>
          <w:numId w:val="17"/>
        </w:numPr>
        <w:suppressLineNumbers w:val="0"/>
        <w:bidi w:val="0"/>
        <w:spacing w:before="0" w:beforeAutospacing="off" w:after="160" w:afterAutospacing="off" w:line="278" w:lineRule="auto"/>
        <w:ind w:left="720" w:right="0" w:hanging="360"/>
        <w:jc w:val="left"/>
        <w:rPr/>
      </w:pPr>
      <w:r w:rsidR="6D52CC76">
        <w:rPr/>
        <w:t>The Consultant schedules a kick-off meeting with the primary client contact.</w:t>
      </w:r>
    </w:p>
    <w:p w:rsidR="00B27E18" w:rsidP="003B032E" w:rsidRDefault="0064415B" w14:paraId="55DF83DC" w14:textId="0865E5D9" w14:noSpellErr="1">
      <w:pPr>
        <w:pStyle w:val="Heading1"/>
      </w:pPr>
      <w:bookmarkStart w:name="_Toc1141462972" w:id="846483520"/>
      <w:r w:rsidR="0064415B">
        <w:rPr/>
        <w:t>Escalation Path and Problem Resolution</w:t>
      </w:r>
      <w:bookmarkEnd w:id="846483520"/>
    </w:p>
    <w:p w:rsidRPr="003B032E" w:rsidR="000D0AED" w:rsidP="000D0AED" w:rsidRDefault="000D0AED" w14:paraId="4988A388" w14:textId="03EAC15C">
      <w:pPr>
        <w:pStyle w:val="ListParagraph"/>
        <w:numPr>
          <w:ilvl w:val="0"/>
          <w:numId w:val="15"/>
        </w:numPr>
        <w:rPr>
          <w:b/>
          <w:bCs/>
        </w:rPr>
      </w:pPr>
      <w:r w:rsidRPr="003B032E">
        <w:rPr>
          <w:b/>
          <w:bCs/>
        </w:rPr>
        <w:t>Urgent Creation or Change Request</w:t>
      </w:r>
    </w:p>
    <w:p w:rsidR="000D0AED" w:rsidP="000D0AED" w:rsidRDefault="000D0AED" w14:paraId="3CABE0AE" w14:textId="645EABA7">
      <w:pPr>
        <w:pStyle w:val="ListParagraph"/>
        <w:numPr>
          <w:ilvl w:val="1"/>
          <w:numId w:val="15"/>
        </w:numPr>
        <w:rPr/>
      </w:pPr>
      <w:r w:rsidR="10A3D93F">
        <w:rPr/>
        <w:t>If</w:t>
      </w:r>
      <w:r w:rsidR="000D0AED">
        <w:rPr/>
        <w:t xml:space="preserve"> a new request is urgent and needing immediate </w:t>
      </w:r>
      <w:r w:rsidR="07A532D6">
        <w:rPr/>
        <w:t>attention,</w:t>
      </w:r>
      <w:r w:rsidR="003E43B9">
        <w:rPr/>
        <w:t xml:space="preserve"> please be sure to complete the following actions</w:t>
      </w:r>
      <w:r w:rsidR="004569C5">
        <w:rPr/>
        <w:t>:</w:t>
      </w:r>
    </w:p>
    <w:p w:rsidR="004569C5" w:rsidP="004569C5" w:rsidRDefault="004569C5" w14:paraId="368A2AD7" w14:textId="4BD4293E">
      <w:pPr>
        <w:pStyle w:val="ListParagraph"/>
        <w:numPr>
          <w:ilvl w:val="2"/>
          <w:numId w:val="15"/>
        </w:numPr>
        <w:rPr/>
      </w:pPr>
      <w:r w:rsidR="004569C5">
        <w:rPr/>
        <w:t xml:space="preserve">Mark the Priority on the Request as </w:t>
      </w:r>
      <w:r w:rsidR="00E01CA0">
        <w:rPr/>
        <w:t>“</w:t>
      </w:r>
      <w:r w:rsidR="7716FE7D">
        <w:rPr/>
        <w:t>Urgent</w:t>
      </w:r>
      <w:r w:rsidR="00E01CA0">
        <w:rPr/>
        <w:t>”</w:t>
      </w:r>
    </w:p>
    <w:p w:rsidR="00E910A6" w:rsidP="004569C5" w:rsidRDefault="00E910A6" w14:paraId="0E6F9F6F" w14:textId="27D772F0">
      <w:pPr>
        <w:pStyle w:val="ListParagraph"/>
        <w:numPr>
          <w:ilvl w:val="2"/>
          <w:numId w:val="15"/>
        </w:numPr>
      </w:pPr>
      <w:r>
        <w:t>Include detailed instructions and contextual information in the “</w:t>
      </w:r>
      <w:r w:rsidR="00224882">
        <w:t>Additional</w:t>
      </w:r>
      <w:r>
        <w:t xml:space="preserve"> </w:t>
      </w:r>
      <w:r w:rsidR="00224882">
        <w:t xml:space="preserve">Notes” section at the bottom of the form. </w:t>
      </w:r>
    </w:p>
    <w:p w:rsidRPr="003B032E" w:rsidR="00575A5F" w:rsidP="00575A5F" w:rsidRDefault="005C1C68" w14:paraId="6DA9623E" w14:textId="22364660">
      <w:pPr>
        <w:pStyle w:val="ListParagraph"/>
        <w:numPr>
          <w:ilvl w:val="0"/>
          <w:numId w:val="15"/>
        </w:numPr>
        <w:rPr>
          <w:b/>
          <w:bCs/>
        </w:rPr>
      </w:pPr>
      <w:r w:rsidRPr="003B032E">
        <w:rPr>
          <w:b/>
          <w:bCs/>
        </w:rPr>
        <w:t xml:space="preserve">A </w:t>
      </w:r>
      <w:r w:rsidR="00732E9B">
        <w:rPr>
          <w:b/>
          <w:bCs/>
        </w:rPr>
        <w:t>r</w:t>
      </w:r>
      <w:r w:rsidRPr="003B032E">
        <w:rPr>
          <w:b/>
          <w:bCs/>
        </w:rPr>
        <w:t xml:space="preserve">equest form </w:t>
      </w:r>
      <w:r w:rsidR="000777F4">
        <w:rPr>
          <w:b/>
          <w:bCs/>
        </w:rPr>
        <w:t>h</w:t>
      </w:r>
      <w:r w:rsidRPr="003B032E">
        <w:rPr>
          <w:b/>
          <w:bCs/>
        </w:rPr>
        <w:t xml:space="preserve">as been submitted but </w:t>
      </w:r>
      <w:r w:rsidRPr="003B032E" w:rsidR="00E5148B">
        <w:rPr>
          <w:b/>
          <w:bCs/>
        </w:rPr>
        <w:t>has not been acknowledged</w:t>
      </w:r>
      <w:r w:rsidRPr="003B032E" w:rsidR="009751E8">
        <w:rPr>
          <w:b/>
          <w:bCs/>
        </w:rPr>
        <w:t xml:space="preserve"> or </w:t>
      </w:r>
      <w:r w:rsidRPr="003B032E" w:rsidR="00BB52C2">
        <w:rPr>
          <w:b/>
          <w:bCs/>
        </w:rPr>
        <w:t xml:space="preserve">a step has not been completed. </w:t>
      </w:r>
    </w:p>
    <w:p w:rsidR="00542108" w:rsidP="00542108" w:rsidRDefault="00B539B8" w14:paraId="034673EB" w14:textId="490356CE">
      <w:pPr>
        <w:pStyle w:val="ListParagraph"/>
        <w:numPr>
          <w:ilvl w:val="1"/>
          <w:numId w:val="15"/>
        </w:numPr>
        <w:rPr/>
      </w:pPr>
      <w:r w:rsidR="64F29A37">
        <w:rPr/>
        <w:t>A</w:t>
      </w:r>
      <w:r w:rsidR="00B539B8">
        <w:rPr/>
        <w:t xml:space="preserve">fter Sales and Marketing </w:t>
      </w:r>
      <w:r w:rsidR="00E5148B">
        <w:rPr/>
        <w:t>has</w:t>
      </w:r>
      <w:r w:rsidR="00E5148B">
        <w:rPr/>
        <w:t xml:space="preserve"> </w:t>
      </w:r>
      <w:r w:rsidR="00E5148B">
        <w:rPr/>
        <w:t>submitte</w:t>
      </w:r>
      <w:r w:rsidR="00E5148B">
        <w:rPr/>
        <w:t>d</w:t>
      </w:r>
      <w:r w:rsidR="00E5148B">
        <w:rPr/>
        <w:t xml:space="preserve"> a</w:t>
      </w:r>
      <w:r w:rsidR="00E5148B">
        <w:rPr/>
        <w:t xml:space="preserve"> reques</w:t>
      </w:r>
      <w:r w:rsidR="00E5148B">
        <w:rPr/>
        <w:t>t and no action has been taken within 2-3 business days</w:t>
      </w:r>
      <w:r w:rsidR="00A1639E">
        <w:rPr/>
        <w:t xml:space="preserve"> perform the following actions</w:t>
      </w:r>
    </w:p>
    <w:p w:rsidR="00A1639E" w:rsidP="00A1639E" w:rsidRDefault="00A1639E" w14:paraId="5BF25902" w14:textId="338505F3">
      <w:pPr>
        <w:pStyle w:val="ListParagraph"/>
        <w:numPr>
          <w:ilvl w:val="2"/>
          <w:numId w:val="15"/>
        </w:numPr>
      </w:pPr>
      <w:r>
        <w:t xml:space="preserve">Reply </w:t>
      </w:r>
      <w:r w:rsidR="006B729C">
        <w:t xml:space="preserve">to the </w:t>
      </w:r>
      <w:r w:rsidR="00CE7B84">
        <w:t>a</w:t>
      </w:r>
      <w:r>
        <w:t xml:space="preserve">utomated </w:t>
      </w:r>
      <w:r w:rsidR="006B729C">
        <w:t xml:space="preserve">ticket </w:t>
      </w:r>
      <w:r w:rsidR="00CE7B84">
        <w:t>e</w:t>
      </w:r>
      <w:r>
        <w:t>mail generated from</w:t>
      </w:r>
      <w:r w:rsidR="00CE7B84">
        <w:t xml:space="preserve"> form submission </w:t>
      </w:r>
      <w:proofErr w:type="spellStart"/>
      <w:r w:rsidR="00CE7B84">
        <w:t>CCing</w:t>
      </w:r>
      <w:proofErr w:type="spellEnd"/>
      <w:r w:rsidR="00CE7B84">
        <w:t xml:space="preserve"> Operations Coordinator asking for an update on the request. </w:t>
      </w:r>
    </w:p>
    <w:p w:rsidR="00B539B8" w:rsidP="00CE7B84" w:rsidRDefault="00B539B8" w14:paraId="1D2C1E92" w14:textId="3DC5473E">
      <w:pPr>
        <w:pStyle w:val="ListParagraph"/>
        <w:numPr>
          <w:ilvl w:val="2"/>
          <w:numId w:val="15"/>
        </w:numPr>
      </w:pPr>
      <w:r>
        <w:t xml:space="preserve">Operations Coordinator </w:t>
      </w:r>
      <w:r w:rsidR="00CE7B84">
        <w:t xml:space="preserve">will address concern with Service Operations and provide update </w:t>
      </w:r>
      <w:r w:rsidR="009751E8">
        <w:t>on</w:t>
      </w:r>
      <w:r w:rsidR="00CE7B84">
        <w:t xml:space="preserve"> Sales and Marketing</w:t>
      </w:r>
      <w:r w:rsidR="009751E8">
        <w:t xml:space="preserve">. </w:t>
      </w:r>
    </w:p>
    <w:p w:rsidRPr="003B032E" w:rsidR="00BB52C2" w:rsidP="00BB52C2" w:rsidRDefault="00BB52C2" w14:paraId="4850AF9F" w14:textId="754D2EC5">
      <w:pPr>
        <w:pStyle w:val="ListParagraph"/>
        <w:numPr>
          <w:ilvl w:val="0"/>
          <w:numId w:val="15"/>
        </w:numPr>
        <w:rPr>
          <w:b/>
          <w:bCs/>
        </w:rPr>
      </w:pPr>
      <w:r w:rsidRPr="003B032E">
        <w:rPr>
          <w:b/>
          <w:bCs/>
        </w:rPr>
        <w:t>A mistake has been made during the creation</w:t>
      </w:r>
      <w:r w:rsidR="00134E39">
        <w:rPr>
          <w:b/>
          <w:bCs/>
        </w:rPr>
        <w:t>/updating</w:t>
      </w:r>
      <w:r w:rsidRPr="003B032E">
        <w:rPr>
          <w:b/>
          <w:bCs/>
        </w:rPr>
        <w:t xml:space="preserve"> process. </w:t>
      </w:r>
    </w:p>
    <w:p w:rsidR="003A3B37" w:rsidP="003A3B37" w:rsidRDefault="003A3B37" w14:paraId="5D371CE0" w14:textId="5514DA74">
      <w:pPr>
        <w:pStyle w:val="ListParagraph"/>
        <w:numPr>
          <w:ilvl w:val="1"/>
          <w:numId w:val="15"/>
        </w:numPr>
        <w:rPr/>
      </w:pPr>
      <w:r w:rsidR="136F5E9F">
        <w:rPr/>
        <w:t>If</w:t>
      </w:r>
      <w:r w:rsidR="003A3B37">
        <w:rPr/>
        <w:t xml:space="preserve"> a mistake has been made during the creation/updating process of the client, contract, </w:t>
      </w:r>
      <w:r w:rsidR="003B032E">
        <w:rPr/>
        <w:t>contact</w:t>
      </w:r>
      <w:r w:rsidR="00134E39">
        <w:rPr/>
        <w:t xml:space="preserve">(s), and </w:t>
      </w:r>
      <w:r w:rsidR="0055386E">
        <w:rPr/>
        <w:t xml:space="preserve">or projects </w:t>
      </w:r>
      <w:r w:rsidR="003B3F41">
        <w:rPr/>
        <w:t>immediately</w:t>
      </w:r>
      <w:r w:rsidR="003B3F41">
        <w:rPr/>
        <w:t xml:space="preserve"> email the </w:t>
      </w:r>
      <w:bookmarkStart w:name="_Int_8ge8MTON" w:id="855002475"/>
      <w:r w:rsidR="67F30664">
        <w:rPr/>
        <w:t>O</w:t>
      </w:r>
      <w:r w:rsidR="007A26C6">
        <w:rPr/>
        <w:t>perations</w:t>
      </w:r>
      <w:bookmarkEnd w:id="855002475"/>
      <w:r w:rsidR="003B3F41">
        <w:rPr/>
        <w:t xml:space="preserve"> Coordinator providing a description of the issue and </w:t>
      </w:r>
      <w:r w:rsidR="00732E9B">
        <w:rPr/>
        <w:t>reference to</w:t>
      </w:r>
      <w:r w:rsidR="003B3F41">
        <w:rPr/>
        <w:t xml:space="preserve"> the </w:t>
      </w:r>
      <w:r w:rsidR="007A26C6">
        <w:rPr/>
        <w:t>particular contract request</w:t>
      </w:r>
      <w:r w:rsidR="003B3F41">
        <w:rPr/>
        <w:t>.</w:t>
      </w:r>
    </w:p>
    <w:p w:rsidR="007A26C6" w:rsidP="007A26C6" w:rsidRDefault="007A26C6" w14:paraId="31AD820E" w14:textId="653F7FE8">
      <w:pPr>
        <w:pStyle w:val="ListParagraph"/>
        <w:numPr>
          <w:ilvl w:val="0"/>
          <w:numId w:val="15"/>
        </w:numPr>
        <w:rPr>
          <w:b/>
          <w:bCs/>
        </w:rPr>
      </w:pPr>
      <w:r w:rsidRPr="00CC4365">
        <w:rPr>
          <w:b/>
          <w:bCs/>
        </w:rPr>
        <w:t xml:space="preserve">There is uncertainty </w:t>
      </w:r>
      <w:r w:rsidR="009E7DCD">
        <w:rPr>
          <w:b/>
          <w:bCs/>
        </w:rPr>
        <w:t>regarding</w:t>
      </w:r>
      <w:r w:rsidRPr="00CC4365">
        <w:rPr>
          <w:b/>
          <w:bCs/>
        </w:rPr>
        <w:t xml:space="preserve"> how to </w:t>
      </w:r>
      <w:r w:rsidRPr="00CC4365" w:rsidR="00CC4365">
        <w:rPr>
          <w:b/>
          <w:bCs/>
        </w:rPr>
        <w:t>complete the new contract request.</w:t>
      </w:r>
    </w:p>
    <w:p w:rsidR="00166108" w:rsidP="00CC4365" w:rsidRDefault="00CC4365" w14:paraId="23706D9C" w14:textId="374895A9">
      <w:pPr>
        <w:pStyle w:val="ListParagraph"/>
        <w:numPr>
          <w:ilvl w:val="1"/>
          <w:numId w:val="15"/>
        </w:numPr>
        <w:rPr/>
      </w:pPr>
      <w:r w:rsidR="173CB790">
        <w:rPr/>
        <w:t>If</w:t>
      </w:r>
      <w:r w:rsidR="00CC4365">
        <w:rPr/>
        <w:t xml:space="preserve"> Service Operations is unsure of how to complete the </w:t>
      </w:r>
      <w:r w:rsidR="00974E12">
        <w:rPr/>
        <w:t xml:space="preserve">new contract request, service operations </w:t>
      </w:r>
      <w:r w:rsidR="00166108">
        <w:rPr/>
        <w:t>are</w:t>
      </w:r>
      <w:r w:rsidR="00974E12">
        <w:rPr/>
        <w:t xml:space="preserve"> to</w:t>
      </w:r>
      <w:r w:rsidR="00166108">
        <w:rPr/>
        <w:t xml:space="preserve"> </w:t>
      </w:r>
      <w:r w:rsidR="0D901A9A">
        <w:rPr/>
        <w:t>complete</w:t>
      </w:r>
      <w:r w:rsidR="00166108">
        <w:rPr/>
        <w:t xml:space="preserve"> the following Items</w:t>
      </w:r>
    </w:p>
    <w:p w:rsidR="00166108" w:rsidP="00166108" w:rsidRDefault="00166108" w14:paraId="1E9149B0" w14:textId="751D7023">
      <w:pPr>
        <w:pStyle w:val="ListParagraph"/>
        <w:numPr>
          <w:ilvl w:val="2"/>
          <w:numId w:val="15"/>
        </w:numPr>
      </w:pPr>
      <w:r>
        <w:t xml:space="preserve">Mark the Ticket </w:t>
      </w:r>
      <w:r w:rsidR="009E2A86">
        <w:t xml:space="preserve">in Autotask </w:t>
      </w:r>
      <w:r>
        <w:t xml:space="preserve">as </w:t>
      </w:r>
      <w:r w:rsidR="00D352DD">
        <w:t>“</w:t>
      </w:r>
      <w:r w:rsidR="00DE1354">
        <w:t xml:space="preserve">Waiting on </w:t>
      </w:r>
      <w:proofErr w:type="spellStart"/>
      <w:r w:rsidR="00DE1354">
        <w:t>ProVal</w:t>
      </w:r>
      <w:proofErr w:type="spellEnd"/>
      <w:r w:rsidR="00D352DD">
        <w:t>” status</w:t>
      </w:r>
    </w:p>
    <w:p w:rsidR="00D352DD" w:rsidP="00D352DD" w:rsidRDefault="00D352DD" w14:paraId="7A9461B6" w14:textId="77777777" w14:noSpellErr="1">
      <w:pPr>
        <w:pStyle w:val="ListParagraph"/>
        <w:numPr>
          <w:ilvl w:val="2"/>
          <w:numId w:val="15"/>
        </w:numPr>
        <w:rPr/>
      </w:pPr>
      <w:r w:rsidR="00D352DD">
        <w:rPr/>
        <w:t>I</w:t>
      </w:r>
      <w:r w:rsidR="00D352DD">
        <w:rPr/>
        <w:t xml:space="preserve">mmediately email the </w:t>
      </w:r>
      <w:r w:rsidR="00D352DD">
        <w:rPr/>
        <w:t>submitting</w:t>
      </w:r>
      <w:r w:rsidR="00D352DD">
        <w:rPr/>
        <w:t xml:space="preserve"> party of the request for clarification and CC the Operations Coordinator. </w:t>
      </w:r>
    </w:p>
    <w:p w:rsidRPr="00B27E18" w:rsidR="00134E39" w:rsidP="1A208F8F" w:rsidRDefault="00134E39" w14:paraId="2BA0709C" w14:textId="6F274672">
      <w:pPr>
        <w:pStyle w:val="ListParagraph"/>
        <w:numPr>
          <w:ilvl w:val="0"/>
          <w:numId w:val="15"/>
        </w:numPr>
        <w:rPr>
          <w:noProof w:val="0"/>
          <w:lang w:val="en-US"/>
        </w:rPr>
      </w:pPr>
      <w:r w:rsidRPr="1A208F8F" w:rsidR="67051DBE">
        <w:rPr>
          <w:b w:val="1"/>
          <w:bCs w:val="1"/>
          <w:noProof w:val="0"/>
          <w:lang w:val="en-US"/>
        </w:rPr>
        <w:t>Delay in Client Onboarding or Service Start</w:t>
      </w:r>
      <w:r>
        <w:br/>
      </w:r>
      <w:r w:rsidRPr="1A208F8F" w:rsidR="67051DBE">
        <w:rPr>
          <w:noProof w:val="0"/>
          <w:lang w:val="en-US"/>
        </w:rPr>
        <w:t>If there is a delay in the client onboarding or service initiation due to incomplete or missing data:</w:t>
      </w:r>
    </w:p>
    <w:p w:rsidRPr="00B27E18" w:rsidR="00134E39" w:rsidP="1A208F8F" w:rsidRDefault="00134E39" w14:paraId="17CC32A9" w14:textId="13BE5EA9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1A208F8F" w:rsidR="67051DBE">
        <w:rPr>
          <w:b w:val="1"/>
          <w:bCs w:val="1"/>
          <w:noProof w:val="0"/>
          <w:lang w:val="en-US"/>
        </w:rPr>
        <w:t>Sales &amp; Marketing</w:t>
      </w:r>
      <w:r w:rsidRPr="1A208F8F" w:rsidR="67051DBE">
        <w:rPr>
          <w:noProof w:val="0"/>
          <w:lang w:val="en-US"/>
        </w:rPr>
        <w:t xml:space="preserve"> should follow up with the Account Manager and Service Operations to gather the necessary information.</w:t>
      </w:r>
    </w:p>
    <w:p w:rsidRPr="00B27E18" w:rsidR="00134E39" w:rsidP="1A208F8F" w:rsidRDefault="00134E39" w14:paraId="44018844" w14:textId="264F817E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1A208F8F" w:rsidR="67051DBE">
        <w:rPr>
          <w:noProof w:val="0"/>
          <w:lang w:val="en-US"/>
        </w:rPr>
        <w:t xml:space="preserve">If the delay continues beyond a reasonable time (e.g., 3-5 business days), escalate the issue to the </w:t>
      </w:r>
      <w:bookmarkStart w:name="_Int_56l7avtA" w:id="1035307968"/>
      <w:r w:rsidRPr="1A208F8F" w:rsidR="20E04BD6">
        <w:rPr>
          <w:noProof w:val="0"/>
          <w:lang w:val="en-US"/>
        </w:rPr>
        <w:t>O</w:t>
      </w:r>
      <w:r w:rsidRPr="1A208F8F" w:rsidR="20E04BD6">
        <w:rPr>
          <w:b w:val="1"/>
          <w:bCs w:val="1"/>
          <w:noProof w:val="0"/>
          <w:lang w:val="en-US"/>
        </w:rPr>
        <w:t>perations</w:t>
      </w:r>
      <w:bookmarkEnd w:id="1035307968"/>
      <w:r w:rsidRPr="1A208F8F" w:rsidR="67051DBE">
        <w:rPr>
          <w:b w:val="1"/>
          <w:bCs w:val="1"/>
          <w:noProof w:val="0"/>
          <w:lang w:val="en-US"/>
        </w:rPr>
        <w:t xml:space="preserve"> Coordinator</w:t>
      </w:r>
      <w:r w:rsidRPr="1A208F8F" w:rsidR="67051DBE">
        <w:rPr>
          <w:noProof w:val="0"/>
          <w:lang w:val="en-US"/>
        </w:rPr>
        <w:t xml:space="preserve"> for resolution.</w:t>
      </w:r>
    </w:p>
    <w:p w:rsidRPr="00B27E18" w:rsidR="00134E39" w:rsidP="1A208F8F" w:rsidRDefault="00134E39" w14:paraId="135115EE" w14:textId="4806E0A8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1A208F8F" w:rsidR="67051DBE">
        <w:rPr>
          <w:noProof w:val="0"/>
          <w:lang w:val="en-US"/>
        </w:rPr>
        <w:t xml:space="preserve">The </w:t>
      </w:r>
      <w:bookmarkStart w:name="_Int_EXoABqUB" w:id="2032036772"/>
      <w:r w:rsidRPr="1A208F8F" w:rsidR="67051DBE">
        <w:rPr>
          <w:b w:val="1"/>
          <w:bCs w:val="1"/>
          <w:noProof w:val="0"/>
          <w:lang w:val="en-US"/>
        </w:rPr>
        <w:t>Operations</w:t>
      </w:r>
      <w:bookmarkEnd w:id="2032036772"/>
      <w:r w:rsidRPr="1A208F8F" w:rsidR="67051DBE">
        <w:rPr>
          <w:b w:val="1"/>
          <w:bCs w:val="1"/>
          <w:noProof w:val="0"/>
          <w:lang w:val="en-US"/>
        </w:rPr>
        <w:t xml:space="preserve"> Coordinator</w:t>
      </w:r>
      <w:r w:rsidRPr="1A208F8F" w:rsidR="67051DBE">
        <w:rPr>
          <w:noProof w:val="0"/>
          <w:lang w:val="en-US"/>
        </w:rPr>
        <w:t xml:space="preserve"> will liaise with the relevant teams to ensure completion and communicate the delay to the customer if needed.</w:t>
      </w:r>
    </w:p>
    <w:p w:rsidRPr="00B27E18" w:rsidR="00134E39" w:rsidP="1A208F8F" w:rsidRDefault="00134E39" w14:paraId="443980C3" w14:textId="0B1DFDB8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noProof w:val="0"/>
          <w:lang w:val="en-US"/>
        </w:rPr>
      </w:pPr>
      <w:r w:rsidRPr="1A208F8F" w:rsidR="67051DBE">
        <w:rPr>
          <w:b w:val="1"/>
          <w:bCs w:val="1"/>
          <w:noProof w:val="0"/>
          <w:lang w:val="en-US"/>
        </w:rPr>
        <w:t>Inaccurate Contract Information</w:t>
      </w:r>
      <w:r>
        <w:br/>
      </w:r>
      <w:r w:rsidRPr="1A208F8F" w:rsidR="67051DBE">
        <w:rPr>
          <w:noProof w:val="0"/>
          <w:lang w:val="en-US"/>
        </w:rPr>
        <w:t>If the contract information provided is incomplete or incorrect (e.g., missing contract dates, incorrect billing details):</w:t>
      </w:r>
    </w:p>
    <w:p w:rsidRPr="00B27E18" w:rsidR="00134E39" w:rsidP="1A208F8F" w:rsidRDefault="00134E39" w14:paraId="33C547F9" w14:textId="4805A301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1A208F8F" w:rsidR="67051DBE">
        <w:rPr>
          <w:b w:val="1"/>
          <w:bCs w:val="1"/>
          <w:noProof w:val="0"/>
          <w:lang w:val="en-US"/>
        </w:rPr>
        <w:t>Sales &amp; Marketing</w:t>
      </w:r>
      <w:r w:rsidRPr="1A208F8F" w:rsidR="67051DBE">
        <w:rPr>
          <w:noProof w:val="0"/>
          <w:lang w:val="en-US"/>
        </w:rPr>
        <w:t xml:space="preserve"> should immediately review and correct the contract details.</w:t>
      </w:r>
    </w:p>
    <w:p w:rsidRPr="00B27E18" w:rsidR="00134E39" w:rsidP="1A208F8F" w:rsidRDefault="00134E39" w14:paraId="30ACEDCD" w14:textId="42237578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1A208F8F" w:rsidR="67051DBE">
        <w:rPr>
          <w:noProof w:val="0"/>
          <w:lang w:val="en-US"/>
        </w:rPr>
        <w:t xml:space="preserve">If the issue cannot be resolved quickly, escalate the matter to the </w:t>
      </w:r>
      <w:bookmarkStart w:name="_Int_Itr99guo" w:id="1854075828"/>
      <w:r w:rsidRPr="1A208F8F" w:rsidR="67051DBE">
        <w:rPr>
          <w:b w:val="1"/>
          <w:bCs w:val="1"/>
          <w:noProof w:val="0"/>
          <w:lang w:val="en-US"/>
        </w:rPr>
        <w:t>Operations</w:t>
      </w:r>
      <w:bookmarkEnd w:id="1854075828"/>
      <w:r w:rsidRPr="1A208F8F" w:rsidR="67051DBE">
        <w:rPr>
          <w:b w:val="1"/>
          <w:bCs w:val="1"/>
          <w:noProof w:val="0"/>
          <w:lang w:val="en-US"/>
        </w:rPr>
        <w:t xml:space="preserve"> Coordinator</w:t>
      </w:r>
      <w:r w:rsidRPr="1A208F8F" w:rsidR="67051DBE">
        <w:rPr>
          <w:noProof w:val="0"/>
          <w:lang w:val="en-US"/>
        </w:rPr>
        <w:t>, who will work with the necessary teams (e.g., Billing &amp; Finance) to resolve the discrepancy.</w:t>
      </w:r>
    </w:p>
    <w:p w:rsidRPr="00B27E18" w:rsidR="00134E39" w:rsidP="1A208F8F" w:rsidRDefault="00134E39" w14:paraId="3466C3ED" w14:textId="4F7F8E6A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noProof w:val="0"/>
          <w:lang w:val="en-US"/>
        </w:rPr>
      </w:pPr>
      <w:r w:rsidRPr="1A208F8F" w:rsidR="67051DBE">
        <w:rPr>
          <w:b w:val="1"/>
          <w:bCs w:val="1"/>
          <w:noProof w:val="0"/>
          <w:lang w:val="en-US"/>
        </w:rPr>
        <w:t>Miscommunication Between Teams</w:t>
      </w:r>
      <w:r>
        <w:br/>
      </w:r>
      <w:r w:rsidRPr="1A208F8F" w:rsidR="67051DBE">
        <w:rPr>
          <w:noProof w:val="0"/>
          <w:lang w:val="en-US"/>
        </w:rPr>
        <w:t xml:space="preserve">If there is a breakdown in communication between teams (e.g., Sales &amp; Marketing not </w:t>
      </w:r>
      <w:r w:rsidRPr="1A208F8F" w:rsidR="4DBE463F">
        <w:rPr>
          <w:noProof w:val="0"/>
          <w:lang w:val="en-US"/>
        </w:rPr>
        <w:t>effectively communicating</w:t>
      </w:r>
      <w:r w:rsidRPr="1A208F8F" w:rsidR="67051DBE">
        <w:rPr>
          <w:noProof w:val="0"/>
          <w:lang w:val="en-US"/>
        </w:rPr>
        <w:t xml:space="preserve"> contract changes to Service Operations):</w:t>
      </w:r>
    </w:p>
    <w:p w:rsidRPr="00B27E18" w:rsidR="00134E39" w:rsidP="1A208F8F" w:rsidRDefault="00134E39" w14:paraId="50E7A2DF" w14:textId="2D8D4F2E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1A208F8F" w:rsidR="67051DBE">
        <w:rPr>
          <w:noProof w:val="0"/>
          <w:lang w:val="en-US"/>
        </w:rPr>
        <w:t xml:space="preserve">The </w:t>
      </w:r>
      <w:bookmarkStart w:name="_Int_xGvxQ878" w:id="1579563942"/>
      <w:r w:rsidRPr="1A208F8F" w:rsidR="16B4CA2D">
        <w:rPr>
          <w:noProof w:val="0"/>
          <w:lang w:val="en-US"/>
        </w:rPr>
        <w:t>O</w:t>
      </w:r>
      <w:r w:rsidRPr="1A208F8F" w:rsidR="76D235F0">
        <w:rPr>
          <w:b w:val="1"/>
          <w:bCs w:val="1"/>
          <w:noProof w:val="0"/>
          <w:lang w:val="en-US"/>
        </w:rPr>
        <w:t>perations</w:t>
      </w:r>
      <w:bookmarkEnd w:id="1579563942"/>
      <w:r w:rsidRPr="1A208F8F" w:rsidR="67051DBE">
        <w:rPr>
          <w:b w:val="1"/>
          <w:bCs w:val="1"/>
          <w:noProof w:val="0"/>
          <w:lang w:val="en-US"/>
        </w:rPr>
        <w:t xml:space="preserve"> Coordinator</w:t>
      </w:r>
      <w:r w:rsidRPr="1A208F8F" w:rsidR="67051DBE">
        <w:rPr>
          <w:noProof w:val="0"/>
          <w:lang w:val="en-US"/>
        </w:rPr>
        <w:t xml:space="preserve"> will investigate the communication failure, ensure both teams are aligned, and remind them of the handoff process.</w:t>
      </w:r>
    </w:p>
    <w:p w:rsidRPr="00B27E18" w:rsidR="00134E39" w:rsidP="1A208F8F" w:rsidRDefault="00134E39" w14:paraId="5CA2E9A3" w14:textId="5F3DC6B8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1A208F8F" w:rsidR="67051DBE">
        <w:rPr>
          <w:noProof w:val="0"/>
          <w:lang w:val="en-US"/>
        </w:rPr>
        <w:t xml:space="preserve">Any significant miscommunication should be reviewed by management to adjust the process or provide </w:t>
      </w:r>
      <w:r w:rsidRPr="1A208F8F" w:rsidR="67051DBE">
        <w:rPr>
          <w:noProof w:val="0"/>
          <w:lang w:val="en-US"/>
        </w:rPr>
        <w:t>additional</w:t>
      </w:r>
      <w:r w:rsidRPr="1A208F8F" w:rsidR="67051DBE">
        <w:rPr>
          <w:noProof w:val="0"/>
          <w:lang w:val="en-US"/>
        </w:rPr>
        <w:t xml:space="preserve"> training to </w:t>
      </w:r>
      <w:bookmarkStart w:name="_Int_tFp2Lump" w:id="1394924433"/>
      <w:r w:rsidRPr="1A208F8F" w:rsidR="67051DBE">
        <w:rPr>
          <w:noProof w:val="0"/>
          <w:lang w:val="en-US"/>
        </w:rPr>
        <w:t>involved parties</w:t>
      </w:r>
      <w:bookmarkEnd w:id="1394924433"/>
      <w:r w:rsidRPr="1A208F8F" w:rsidR="67051DBE">
        <w:rPr>
          <w:noProof w:val="0"/>
          <w:lang w:val="en-US"/>
        </w:rPr>
        <w:t>.</w:t>
      </w:r>
    </w:p>
    <w:p w:rsidRPr="00B27E18" w:rsidR="00134E39" w:rsidP="1A208F8F" w:rsidRDefault="00134E39" w14:paraId="5D546C65" w14:textId="47896C6F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noProof w:val="0"/>
          <w:lang w:val="en-US"/>
        </w:rPr>
      </w:pPr>
      <w:r w:rsidRPr="1A208F8F" w:rsidR="67051DBE">
        <w:rPr>
          <w:b w:val="1"/>
          <w:bCs w:val="1"/>
          <w:noProof w:val="0"/>
          <w:lang w:val="en-US"/>
        </w:rPr>
        <w:t>Failure to Meet SLA for Contract Creation/Setup</w:t>
      </w:r>
      <w:r>
        <w:br/>
      </w:r>
      <w:r w:rsidRPr="1A208F8F" w:rsidR="67051DBE">
        <w:rPr>
          <w:noProof w:val="0"/>
          <w:lang w:val="en-US"/>
        </w:rPr>
        <w:t>If Service Operations fails to meet the SLA (e.g., completing contract setup within 3 business days):</w:t>
      </w:r>
    </w:p>
    <w:p w:rsidRPr="00B27E18" w:rsidR="00134E39" w:rsidP="1A208F8F" w:rsidRDefault="00134E39" w14:paraId="19B3E0EC" w14:textId="6C8CEFEA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1A208F8F" w:rsidR="67051DBE">
        <w:rPr>
          <w:noProof w:val="0"/>
          <w:lang w:val="en-US"/>
        </w:rPr>
        <w:t xml:space="preserve">The </w:t>
      </w:r>
      <w:r w:rsidRPr="1A208F8F" w:rsidR="67051DBE">
        <w:rPr>
          <w:b w:val="1"/>
          <w:bCs w:val="1"/>
          <w:noProof w:val="0"/>
          <w:lang w:val="en-US"/>
        </w:rPr>
        <w:t>Service Operations Team</w:t>
      </w:r>
      <w:r w:rsidRPr="1A208F8F" w:rsidR="67051DBE">
        <w:rPr>
          <w:noProof w:val="0"/>
          <w:lang w:val="en-US"/>
        </w:rPr>
        <w:t xml:space="preserve"> should flag the ticket as </w:t>
      </w:r>
      <w:bookmarkStart w:name="_Int_K74oY0Ue" w:id="1376552589"/>
      <w:r w:rsidRPr="1A208F8F" w:rsidR="67051DBE">
        <w:rPr>
          <w:noProof w:val="0"/>
          <w:lang w:val="en-US"/>
        </w:rPr>
        <w:t>high</w:t>
      </w:r>
      <w:bookmarkEnd w:id="1376552589"/>
      <w:r w:rsidRPr="1A208F8F" w:rsidR="67051DBE">
        <w:rPr>
          <w:noProof w:val="0"/>
          <w:lang w:val="en-US"/>
        </w:rPr>
        <w:t xml:space="preserve"> priority and escalate it internally if the SLA is at risk.</w:t>
      </w:r>
    </w:p>
    <w:p w:rsidRPr="00B27E18" w:rsidR="00134E39" w:rsidP="1A208F8F" w:rsidRDefault="00134E39" w14:paraId="4B7EC265" w14:textId="4B1E41DC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1A208F8F" w:rsidR="67051DBE">
        <w:rPr>
          <w:noProof w:val="0"/>
          <w:lang w:val="en-US"/>
        </w:rPr>
        <w:t xml:space="preserve">If the SLA is missed, the </w:t>
      </w:r>
      <w:bookmarkStart w:name="_Int_NfKl0FgQ" w:id="1178986317"/>
      <w:r w:rsidRPr="1A208F8F" w:rsidR="67051DBE">
        <w:rPr>
          <w:b w:val="1"/>
          <w:bCs w:val="1"/>
          <w:noProof w:val="0"/>
          <w:lang w:val="en-US"/>
        </w:rPr>
        <w:t>Operations</w:t>
      </w:r>
      <w:bookmarkEnd w:id="1178986317"/>
      <w:r w:rsidRPr="1A208F8F" w:rsidR="67051DBE">
        <w:rPr>
          <w:b w:val="1"/>
          <w:bCs w:val="1"/>
          <w:noProof w:val="0"/>
          <w:lang w:val="en-US"/>
        </w:rPr>
        <w:t xml:space="preserve"> Coordinator</w:t>
      </w:r>
      <w:r w:rsidRPr="1A208F8F" w:rsidR="67051DBE">
        <w:rPr>
          <w:noProof w:val="0"/>
          <w:lang w:val="en-US"/>
        </w:rPr>
        <w:t xml:space="preserve"> will review the cause, </w:t>
      </w:r>
      <w:r w:rsidRPr="1A208F8F" w:rsidR="67051DBE">
        <w:rPr>
          <w:noProof w:val="0"/>
          <w:lang w:val="en-US"/>
        </w:rPr>
        <w:t>identify</w:t>
      </w:r>
      <w:r w:rsidRPr="1A208F8F" w:rsidR="67051DBE">
        <w:rPr>
          <w:noProof w:val="0"/>
          <w:lang w:val="en-US"/>
        </w:rPr>
        <w:t xml:space="preserve"> any bottlenecks, and ensure corrective action is taken.</w:t>
      </w:r>
    </w:p>
    <w:p w:rsidRPr="00B27E18" w:rsidR="00134E39" w:rsidP="1A208F8F" w:rsidRDefault="00134E39" w14:paraId="08B468E9" w14:textId="5A192BB9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noProof w:val="0"/>
          <w:lang w:val="en-US"/>
        </w:rPr>
      </w:pPr>
      <w:r w:rsidRPr="1A208F8F" w:rsidR="67051DBE">
        <w:rPr>
          <w:b w:val="1"/>
          <w:bCs w:val="1"/>
          <w:noProof w:val="0"/>
          <w:lang w:val="en-US"/>
        </w:rPr>
        <w:t>Unresolved Issues After Escalation</w:t>
      </w:r>
      <w:r>
        <w:br/>
      </w:r>
      <w:r w:rsidRPr="1A208F8F" w:rsidR="67051DBE">
        <w:rPr>
          <w:noProof w:val="0"/>
          <w:lang w:val="en-US"/>
        </w:rPr>
        <w:t xml:space="preserve">If an issue persists even after escalation (i.e., after the </w:t>
      </w:r>
      <w:bookmarkStart w:name="_Int_ES12UcV2" w:id="1375896866"/>
      <w:r w:rsidRPr="1A208F8F" w:rsidR="67051DBE">
        <w:rPr>
          <w:noProof w:val="0"/>
          <w:lang w:val="en-US"/>
        </w:rPr>
        <w:t>Operations</w:t>
      </w:r>
      <w:bookmarkEnd w:id="1375896866"/>
      <w:r w:rsidRPr="1A208F8F" w:rsidR="67051DBE">
        <w:rPr>
          <w:noProof w:val="0"/>
          <w:lang w:val="en-US"/>
        </w:rPr>
        <w:t xml:space="preserve"> Coordinator has intervened and the problem </w:t>
      </w:r>
      <w:r w:rsidRPr="1A208F8F" w:rsidR="67051DBE">
        <w:rPr>
          <w:noProof w:val="0"/>
          <w:lang w:val="en-US"/>
        </w:rPr>
        <w:t>remains</w:t>
      </w:r>
      <w:r w:rsidRPr="1A208F8F" w:rsidR="67051DBE">
        <w:rPr>
          <w:noProof w:val="0"/>
          <w:lang w:val="en-US"/>
        </w:rPr>
        <w:t xml:space="preserve"> unresolved):</w:t>
      </w:r>
    </w:p>
    <w:p w:rsidRPr="00B27E18" w:rsidR="00134E39" w:rsidP="1A208F8F" w:rsidRDefault="00134E39" w14:paraId="15FDF3E4" w14:textId="3FC01531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1A208F8F" w:rsidR="67051DBE">
        <w:rPr>
          <w:noProof w:val="0"/>
          <w:lang w:val="en-US"/>
        </w:rPr>
        <w:t xml:space="preserve">The </w:t>
      </w:r>
      <w:bookmarkStart w:name="_Int_lHsPGeJZ" w:id="1600942591"/>
      <w:r w:rsidRPr="1A208F8F" w:rsidR="67051DBE">
        <w:rPr>
          <w:b w:val="1"/>
          <w:bCs w:val="1"/>
          <w:noProof w:val="0"/>
          <w:lang w:val="en-US"/>
        </w:rPr>
        <w:t>Operations</w:t>
      </w:r>
      <w:bookmarkEnd w:id="1600942591"/>
      <w:r w:rsidRPr="1A208F8F" w:rsidR="67051DBE">
        <w:rPr>
          <w:b w:val="1"/>
          <w:bCs w:val="1"/>
          <w:noProof w:val="0"/>
          <w:lang w:val="en-US"/>
        </w:rPr>
        <w:t xml:space="preserve"> Coordinator</w:t>
      </w:r>
      <w:r w:rsidRPr="1A208F8F" w:rsidR="67051DBE">
        <w:rPr>
          <w:noProof w:val="0"/>
          <w:lang w:val="en-US"/>
        </w:rPr>
        <w:t xml:space="preserve"> should escalate to upper management (e.g., Director of Operations or Senior Management) for a final resolution.</w:t>
      </w:r>
    </w:p>
    <w:p w:rsidRPr="00B27E18" w:rsidR="00134E39" w:rsidP="1A208F8F" w:rsidRDefault="00134E39" w14:paraId="014EFB10" w14:textId="7E5E1D21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1A208F8F" w:rsidR="67051DBE">
        <w:rPr>
          <w:noProof w:val="0"/>
          <w:lang w:val="en-US"/>
        </w:rPr>
        <w:t>Management will review the case, provide resources or support to resolve the issue, and update the involved teams on the resolution process.</w:t>
      </w:r>
    </w:p>
    <w:sectPr w:rsidRPr="00B27E18" w:rsidR="00134E39">
      <w:head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16827" w:rsidP="00AC4F91" w:rsidRDefault="00116827" w14:paraId="7C1EA27F" w14:textId="77777777">
      <w:pPr>
        <w:spacing w:after="0" w:line="240" w:lineRule="auto"/>
      </w:pPr>
      <w:r>
        <w:separator/>
      </w:r>
    </w:p>
  </w:endnote>
  <w:endnote w:type="continuationSeparator" w:id="0">
    <w:p w:rsidR="00116827" w:rsidP="00AC4F91" w:rsidRDefault="00116827" w14:paraId="259420F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16827" w:rsidP="00AC4F91" w:rsidRDefault="00116827" w14:paraId="6BAB9586" w14:textId="77777777">
      <w:pPr>
        <w:spacing w:after="0" w:line="240" w:lineRule="auto"/>
      </w:pPr>
      <w:r>
        <w:separator/>
      </w:r>
    </w:p>
  </w:footnote>
  <w:footnote w:type="continuationSeparator" w:id="0">
    <w:p w:rsidR="00116827" w:rsidP="00AC4F91" w:rsidRDefault="00116827" w14:paraId="40DE311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AC4F91" w:rsidRDefault="00AC4F91" w14:paraId="60935951" w14:textId="1EE57D9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0FAFFE" wp14:editId="74AA292D">
          <wp:simplePos x="0" y="0"/>
          <wp:positionH relativeFrom="margin">
            <wp:align>center</wp:align>
          </wp:positionH>
          <wp:positionV relativeFrom="paragraph">
            <wp:posOffset>-9525</wp:posOffset>
          </wp:positionV>
          <wp:extent cx="2552700" cy="464185"/>
          <wp:effectExtent l="0" t="0" r="0" b="0"/>
          <wp:wrapTopAndBottom/>
          <wp:docPr id="1934404216" name="Picture 1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4404216" name="Picture 1" descr="A blue and black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52700" cy="464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zo/FQYSWDYFgfi" int2:id="UYEz3N5K">
      <int2:state int2:type="AugLoop_Text_Critique" int2:value="Rejected"/>
    </int2:textHash>
    <int2:textHash int2:hashCode="neBmhRqL1AldiW" int2:id="KgkvZr50">
      <int2:state int2:type="AugLoop_Text_Critique" int2:value="Rejected"/>
    </int2:textHash>
    <int2:bookmark int2:bookmarkName="_Int_56l7avtA" int2:invalidationBookmarkName="" int2:hashCode="of2qayqEbI/PGN" int2:id="RU5wCgx1">
      <int2:state int2:type="AugLoop_Text_Critique" int2:value="Rejected"/>
    </int2:bookmark>
    <int2:bookmark int2:bookmarkName="_Int_90HVLQrL" int2:invalidationBookmarkName="" int2:hashCode="of2qayqEbI/PGN" int2:id="2h4irotn">
      <int2:state int2:type="AugLoop_Text_Critique" int2:value="Rejected"/>
    </int2:bookmark>
    <int2:bookmark int2:bookmarkName="_Int_ES12UcV2" int2:invalidationBookmarkName="" int2:hashCode="of2qayqEbI/PGN" int2:id="LffB3EpG">
      <int2:state int2:type="AugLoop_Text_Critique" int2:value="Rejected"/>
    </int2:bookmark>
    <int2:bookmark int2:bookmarkName="_Int_lHsPGeJZ" int2:invalidationBookmarkName="" int2:hashCode="of2qayqEbI/PGN" int2:id="KA1I2221">
      <int2:state int2:type="AugLoop_Text_Critique" int2:value="Rejected"/>
    </int2:bookmark>
    <int2:bookmark int2:bookmarkName="_Int_K74oY0Ue" int2:invalidationBookmarkName="" int2:hashCode="kjWv0+mIAkEYYa" int2:id="CMFcm8dT">
      <int2:state int2:type="AugLoop_Text_Critique" int2:value="Rejected"/>
    </int2:bookmark>
    <int2:bookmark int2:bookmarkName="_Int_NfKl0FgQ" int2:invalidationBookmarkName="" int2:hashCode="of2qayqEbI/PGN" int2:id="O35IVR2C">
      <int2:state int2:type="AugLoop_Text_Critique" int2:value="Rejected"/>
    </int2:bookmark>
    <int2:bookmark int2:bookmarkName="_Int_xGvxQ878" int2:invalidationBookmarkName="" int2:hashCode="of2qayqEbI/PGN" int2:id="aLMFJNfl">
      <int2:state int2:type="AugLoop_Text_Critique" int2:value="Rejected"/>
    </int2:bookmark>
    <int2:bookmark int2:bookmarkName="_Int_tFp2Lump" int2:invalidationBookmarkName="" int2:hashCode="P6WuT1QxABW9pI" int2:id="bnk17cu0">
      <int2:state int2:type="AugLoop_Text_Critique" int2:value="Rejected"/>
    </int2:bookmark>
    <int2:bookmark int2:bookmarkName="_Int_Itr99guo" int2:invalidationBookmarkName="" int2:hashCode="of2qayqEbI/PGN" int2:id="JjP17Wxg">
      <int2:state int2:type="AugLoop_Text_Critique" int2:value="Rejected"/>
    </int2:bookmark>
    <int2:bookmark int2:bookmarkName="_Int_EXoABqUB" int2:invalidationBookmarkName="" int2:hashCode="of2qayqEbI/PGN" int2:id="ggwEC8vO">
      <int2:state int2:type="AugLoop_Text_Critique" int2:value="Rejected"/>
    </int2:bookmark>
    <int2:bookmark int2:bookmarkName="_Int_8ge8MTON" int2:invalidationBookmarkName="" int2:hashCode="of2qayqEbI/PGN" int2:id="ueq25DqP">
      <int2:state int2:type="AugLoop_Text_Critique" int2:value="Rejected"/>
    </int2:bookmark>
    <int2:bookmark int2:bookmarkName="_Int_7cvzkBb4" int2:invalidationBookmarkName="" int2:hashCode="u6wrl9pj1BngKR" int2:id="zrUfvR7S">
      <int2:state int2:type="AugLoop_Text_Critique" int2:value="Rejected"/>
    </int2:bookmark>
    <int2:bookmark int2:bookmarkName="_Int_9qI5CWrB" int2:invalidationBookmarkName="" int2:hashCode="of2qayqEbI/PGN" int2:id="31g87L7u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7">
    <w:nsid w:val="1b4ebc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96D48C1"/>
    <w:multiLevelType w:val="hybridMultilevel"/>
    <w:tmpl w:val="AA087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F0300"/>
    <w:multiLevelType w:val="hybridMultilevel"/>
    <w:tmpl w:val="8DDA76D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E886EDD"/>
    <w:multiLevelType w:val="hybridMultilevel"/>
    <w:tmpl w:val="CE6808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5234E"/>
    <w:multiLevelType w:val="hybridMultilevel"/>
    <w:tmpl w:val="232CB8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4342B25"/>
    <w:multiLevelType w:val="hybridMultilevel"/>
    <w:tmpl w:val="3F82EC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DC63777"/>
    <w:multiLevelType w:val="hybridMultilevel"/>
    <w:tmpl w:val="178E1948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6" w15:restartNumberingAfterBreak="0">
    <w:nsid w:val="336C6BF9"/>
    <w:multiLevelType w:val="hybridMultilevel"/>
    <w:tmpl w:val="AA0873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96306"/>
    <w:multiLevelType w:val="hybridMultilevel"/>
    <w:tmpl w:val="AFB65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928CF"/>
    <w:multiLevelType w:val="hybridMultilevel"/>
    <w:tmpl w:val="AA24B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424E6"/>
    <w:multiLevelType w:val="hybridMultilevel"/>
    <w:tmpl w:val="ADC8534A"/>
    <w:lvl w:ilvl="0" w:tplc="2A7894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A789414">
      <w:start w:val="1"/>
      <w:numFmt w:val="decimal"/>
      <w:lvlText w:val="%3."/>
      <w:lvlJc w:val="left"/>
      <w:pPr>
        <w:ind w:left="2160" w:hanging="360"/>
      </w:pPr>
      <w:rPr>
        <w:rFonts w:asciiTheme="minorHAnsi" w:hAnsiTheme="minorHAnsi" w:eastAsiaTheme="minorHAnsi" w:cstheme="minorBidi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EB00418"/>
    <w:multiLevelType w:val="hybridMultilevel"/>
    <w:tmpl w:val="AA0873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E65A2A"/>
    <w:multiLevelType w:val="hybridMultilevel"/>
    <w:tmpl w:val="2BA48A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E3315EC"/>
    <w:multiLevelType w:val="hybridMultilevel"/>
    <w:tmpl w:val="3B64BEB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696FD4"/>
    <w:multiLevelType w:val="hybridMultilevel"/>
    <w:tmpl w:val="AA0873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026427"/>
    <w:multiLevelType w:val="hybridMultilevel"/>
    <w:tmpl w:val="FCCA83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08426E"/>
    <w:multiLevelType w:val="multilevel"/>
    <w:tmpl w:val="5C664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0F5B9F"/>
    <w:multiLevelType w:val="hybridMultilevel"/>
    <w:tmpl w:val="715432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7"/>
  </w:num>
  <w:num w:numId="1" w16cid:durableId="1571966938">
    <w:abstractNumId w:val="5"/>
  </w:num>
  <w:num w:numId="2" w16cid:durableId="75713808">
    <w:abstractNumId w:val="3"/>
  </w:num>
  <w:num w:numId="3" w16cid:durableId="1100878715">
    <w:abstractNumId w:val="0"/>
  </w:num>
  <w:num w:numId="4" w16cid:durableId="1623028290">
    <w:abstractNumId w:val="13"/>
  </w:num>
  <w:num w:numId="5" w16cid:durableId="61220645">
    <w:abstractNumId w:val="6"/>
  </w:num>
  <w:num w:numId="6" w16cid:durableId="829444499">
    <w:abstractNumId w:val="10"/>
  </w:num>
  <w:num w:numId="7" w16cid:durableId="55786810">
    <w:abstractNumId w:val="1"/>
  </w:num>
  <w:num w:numId="8" w16cid:durableId="696586119">
    <w:abstractNumId w:val="14"/>
  </w:num>
  <w:num w:numId="9" w16cid:durableId="1328754109">
    <w:abstractNumId w:val="16"/>
  </w:num>
  <w:num w:numId="10" w16cid:durableId="1622883595">
    <w:abstractNumId w:val="2"/>
  </w:num>
  <w:num w:numId="11" w16cid:durableId="1231380089">
    <w:abstractNumId w:val="12"/>
  </w:num>
  <w:num w:numId="12" w16cid:durableId="582449582">
    <w:abstractNumId w:val="7"/>
  </w:num>
  <w:num w:numId="13" w16cid:durableId="1898591965">
    <w:abstractNumId w:val="15"/>
  </w:num>
  <w:num w:numId="14" w16cid:durableId="1517688880">
    <w:abstractNumId w:val="4"/>
  </w:num>
  <w:num w:numId="15" w16cid:durableId="1279024542">
    <w:abstractNumId w:val="9"/>
  </w:num>
  <w:num w:numId="16" w16cid:durableId="785122112">
    <w:abstractNumId w:val="11"/>
  </w:num>
  <w:num w:numId="17" w16cid:durableId="18569209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C2E"/>
    <w:rsid w:val="00000803"/>
    <w:rsid w:val="00025664"/>
    <w:rsid w:val="00027252"/>
    <w:rsid w:val="0004209C"/>
    <w:rsid w:val="00052D2C"/>
    <w:rsid w:val="000777F4"/>
    <w:rsid w:val="000A35C6"/>
    <w:rsid w:val="000A4FA7"/>
    <w:rsid w:val="000A6564"/>
    <w:rsid w:val="000B1F13"/>
    <w:rsid w:val="000B2424"/>
    <w:rsid w:val="000C1659"/>
    <w:rsid w:val="000D0AED"/>
    <w:rsid w:val="000D6717"/>
    <w:rsid w:val="000E3857"/>
    <w:rsid w:val="000F3423"/>
    <w:rsid w:val="00105817"/>
    <w:rsid w:val="0011467A"/>
    <w:rsid w:val="00116827"/>
    <w:rsid w:val="00134E39"/>
    <w:rsid w:val="00136DB4"/>
    <w:rsid w:val="001405DE"/>
    <w:rsid w:val="00160CAF"/>
    <w:rsid w:val="00166108"/>
    <w:rsid w:val="00166C08"/>
    <w:rsid w:val="00167C2E"/>
    <w:rsid w:val="00167DE0"/>
    <w:rsid w:val="00180F38"/>
    <w:rsid w:val="00190A70"/>
    <w:rsid w:val="001C2525"/>
    <w:rsid w:val="001D31F6"/>
    <w:rsid w:val="001F2805"/>
    <w:rsid w:val="00214AD5"/>
    <w:rsid w:val="00224882"/>
    <w:rsid w:val="002268BD"/>
    <w:rsid w:val="002356D2"/>
    <w:rsid w:val="00242FE0"/>
    <w:rsid w:val="00243DD9"/>
    <w:rsid w:val="00285359"/>
    <w:rsid w:val="00295015"/>
    <w:rsid w:val="002960BF"/>
    <w:rsid w:val="002B1E4E"/>
    <w:rsid w:val="002B3605"/>
    <w:rsid w:val="002B5F06"/>
    <w:rsid w:val="002C0081"/>
    <w:rsid w:val="002C3C9F"/>
    <w:rsid w:val="002D1271"/>
    <w:rsid w:val="00301D83"/>
    <w:rsid w:val="00303D4C"/>
    <w:rsid w:val="003062B5"/>
    <w:rsid w:val="00336EBD"/>
    <w:rsid w:val="0036172B"/>
    <w:rsid w:val="003626FC"/>
    <w:rsid w:val="00363992"/>
    <w:rsid w:val="003812BC"/>
    <w:rsid w:val="003818D4"/>
    <w:rsid w:val="003A3B37"/>
    <w:rsid w:val="003B032E"/>
    <w:rsid w:val="003B1ABC"/>
    <w:rsid w:val="003B3F41"/>
    <w:rsid w:val="003B4FD3"/>
    <w:rsid w:val="003D0F02"/>
    <w:rsid w:val="003D6A3E"/>
    <w:rsid w:val="003E43B9"/>
    <w:rsid w:val="00414A85"/>
    <w:rsid w:val="004200C6"/>
    <w:rsid w:val="00435465"/>
    <w:rsid w:val="004359B0"/>
    <w:rsid w:val="004569C5"/>
    <w:rsid w:val="0046726C"/>
    <w:rsid w:val="0047445E"/>
    <w:rsid w:val="004A4C80"/>
    <w:rsid w:val="004B4680"/>
    <w:rsid w:val="004D0FC5"/>
    <w:rsid w:val="004D3748"/>
    <w:rsid w:val="004E497D"/>
    <w:rsid w:val="004F0C65"/>
    <w:rsid w:val="00505E6B"/>
    <w:rsid w:val="005157D2"/>
    <w:rsid w:val="00542108"/>
    <w:rsid w:val="005429C8"/>
    <w:rsid w:val="0055386E"/>
    <w:rsid w:val="00565F20"/>
    <w:rsid w:val="00575A5F"/>
    <w:rsid w:val="00577BBE"/>
    <w:rsid w:val="00582779"/>
    <w:rsid w:val="00587172"/>
    <w:rsid w:val="00592D29"/>
    <w:rsid w:val="005B2710"/>
    <w:rsid w:val="005B402B"/>
    <w:rsid w:val="005C1C68"/>
    <w:rsid w:val="005C685D"/>
    <w:rsid w:val="006244B7"/>
    <w:rsid w:val="00630EDD"/>
    <w:rsid w:val="00636429"/>
    <w:rsid w:val="00640EA3"/>
    <w:rsid w:val="00642AE0"/>
    <w:rsid w:val="0064415B"/>
    <w:rsid w:val="00646133"/>
    <w:rsid w:val="0066006F"/>
    <w:rsid w:val="00662044"/>
    <w:rsid w:val="00695B92"/>
    <w:rsid w:val="006A3BE9"/>
    <w:rsid w:val="006A5885"/>
    <w:rsid w:val="006B11B4"/>
    <w:rsid w:val="006B2CAF"/>
    <w:rsid w:val="006B4547"/>
    <w:rsid w:val="006B4B76"/>
    <w:rsid w:val="006B729C"/>
    <w:rsid w:val="006C4FC0"/>
    <w:rsid w:val="006C759A"/>
    <w:rsid w:val="006E130B"/>
    <w:rsid w:val="007104DC"/>
    <w:rsid w:val="00710E7D"/>
    <w:rsid w:val="00713437"/>
    <w:rsid w:val="00732E9B"/>
    <w:rsid w:val="00747B78"/>
    <w:rsid w:val="00771963"/>
    <w:rsid w:val="0078601A"/>
    <w:rsid w:val="00797DC5"/>
    <w:rsid w:val="007A26C6"/>
    <w:rsid w:val="007B0455"/>
    <w:rsid w:val="007D191D"/>
    <w:rsid w:val="0081787B"/>
    <w:rsid w:val="00822C04"/>
    <w:rsid w:val="00837656"/>
    <w:rsid w:val="00856568"/>
    <w:rsid w:val="00877D42"/>
    <w:rsid w:val="008915A4"/>
    <w:rsid w:val="00897031"/>
    <w:rsid w:val="008A012B"/>
    <w:rsid w:val="008B2592"/>
    <w:rsid w:val="008C08B1"/>
    <w:rsid w:val="008C094D"/>
    <w:rsid w:val="008C4565"/>
    <w:rsid w:val="008C6233"/>
    <w:rsid w:val="008D598D"/>
    <w:rsid w:val="008F3B4D"/>
    <w:rsid w:val="0090402C"/>
    <w:rsid w:val="00916245"/>
    <w:rsid w:val="00924785"/>
    <w:rsid w:val="00940DD3"/>
    <w:rsid w:val="00945DDD"/>
    <w:rsid w:val="0095149F"/>
    <w:rsid w:val="00951653"/>
    <w:rsid w:val="00953A6F"/>
    <w:rsid w:val="00974E12"/>
    <w:rsid w:val="009751E8"/>
    <w:rsid w:val="009A08DB"/>
    <w:rsid w:val="009B6449"/>
    <w:rsid w:val="009D49A2"/>
    <w:rsid w:val="009E2A86"/>
    <w:rsid w:val="009E5224"/>
    <w:rsid w:val="009E7DCD"/>
    <w:rsid w:val="00A0333F"/>
    <w:rsid w:val="00A144CE"/>
    <w:rsid w:val="00A1639E"/>
    <w:rsid w:val="00A50163"/>
    <w:rsid w:val="00A60225"/>
    <w:rsid w:val="00A9579A"/>
    <w:rsid w:val="00AA63DA"/>
    <w:rsid w:val="00AB4D85"/>
    <w:rsid w:val="00AC4F91"/>
    <w:rsid w:val="00AE01E7"/>
    <w:rsid w:val="00AF3874"/>
    <w:rsid w:val="00AF69C6"/>
    <w:rsid w:val="00B100AC"/>
    <w:rsid w:val="00B26369"/>
    <w:rsid w:val="00B27E18"/>
    <w:rsid w:val="00B36CC2"/>
    <w:rsid w:val="00B539B8"/>
    <w:rsid w:val="00B75A96"/>
    <w:rsid w:val="00B8246A"/>
    <w:rsid w:val="00B85C40"/>
    <w:rsid w:val="00B958BC"/>
    <w:rsid w:val="00BA6159"/>
    <w:rsid w:val="00BB52C2"/>
    <w:rsid w:val="00BC3A9E"/>
    <w:rsid w:val="00BE260B"/>
    <w:rsid w:val="00BE29E3"/>
    <w:rsid w:val="00C03F17"/>
    <w:rsid w:val="00C049B7"/>
    <w:rsid w:val="00C129B6"/>
    <w:rsid w:val="00C37932"/>
    <w:rsid w:val="00C629FB"/>
    <w:rsid w:val="00C67FC1"/>
    <w:rsid w:val="00C801F8"/>
    <w:rsid w:val="00CA2545"/>
    <w:rsid w:val="00CA4835"/>
    <w:rsid w:val="00CB438F"/>
    <w:rsid w:val="00CC4365"/>
    <w:rsid w:val="00CC6B0C"/>
    <w:rsid w:val="00CD18ED"/>
    <w:rsid w:val="00CD19C8"/>
    <w:rsid w:val="00CD40EE"/>
    <w:rsid w:val="00CD7614"/>
    <w:rsid w:val="00CE7B84"/>
    <w:rsid w:val="00CF1876"/>
    <w:rsid w:val="00D00B0F"/>
    <w:rsid w:val="00D04312"/>
    <w:rsid w:val="00D07B59"/>
    <w:rsid w:val="00D23C66"/>
    <w:rsid w:val="00D352DD"/>
    <w:rsid w:val="00D4290A"/>
    <w:rsid w:val="00D44144"/>
    <w:rsid w:val="00D503E2"/>
    <w:rsid w:val="00D5169E"/>
    <w:rsid w:val="00D52E07"/>
    <w:rsid w:val="00D67DD5"/>
    <w:rsid w:val="00D80D21"/>
    <w:rsid w:val="00D81932"/>
    <w:rsid w:val="00D85222"/>
    <w:rsid w:val="00DD5ED7"/>
    <w:rsid w:val="00DE1354"/>
    <w:rsid w:val="00DE6274"/>
    <w:rsid w:val="00DE6A87"/>
    <w:rsid w:val="00E01CA0"/>
    <w:rsid w:val="00E0495C"/>
    <w:rsid w:val="00E04A1C"/>
    <w:rsid w:val="00E13D75"/>
    <w:rsid w:val="00E1540D"/>
    <w:rsid w:val="00E1790C"/>
    <w:rsid w:val="00E35A62"/>
    <w:rsid w:val="00E5148B"/>
    <w:rsid w:val="00E745AF"/>
    <w:rsid w:val="00E765FB"/>
    <w:rsid w:val="00E82C47"/>
    <w:rsid w:val="00E8411D"/>
    <w:rsid w:val="00E910A6"/>
    <w:rsid w:val="00E94F9B"/>
    <w:rsid w:val="00EB260D"/>
    <w:rsid w:val="00EC16A9"/>
    <w:rsid w:val="00ED2B2E"/>
    <w:rsid w:val="00ED7513"/>
    <w:rsid w:val="00F07F10"/>
    <w:rsid w:val="00F12696"/>
    <w:rsid w:val="00F21BA9"/>
    <w:rsid w:val="00F45555"/>
    <w:rsid w:val="00F67694"/>
    <w:rsid w:val="00F97212"/>
    <w:rsid w:val="00FA7759"/>
    <w:rsid w:val="00FB07AF"/>
    <w:rsid w:val="00FB201A"/>
    <w:rsid w:val="00FB5246"/>
    <w:rsid w:val="00FC7AFE"/>
    <w:rsid w:val="00FF46D9"/>
    <w:rsid w:val="00FF57C9"/>
    <w:rsid w:val="013B8B29"/>
    <w:rsid w:val="01878317"/>
    <w:rsid w:val="022634F2"/>
    <w:rsid w:val="0342ECE1"/>
    <w:rsid w:val="047D5820"/>
    <w:rsid w:val="06CB96BA"/>
    <w:rsid w:val="075180B3"/>
    <w:rsid w:val="07A532D6"/>
    <w:rsid w:val="0874501A"/>
    <w:rsid w:val="09949EEE"/>
    <w:rsid w:val="0D901A9A"/>
    <w:rsid w:val="0DF842DE"/>
    <w:rsid w:val="105669C1"/>
    <w:rsid w:val="10A3D93F"/>
    <w:rsid w:val="10DCF170"/>
    <w:rsid w:val="1252A0AE"/>
    <w:rsid w:val="134E7363"/>
    <w:rsid w:val="136F5E9F"/>
    <w:rsid w:val="14B4B269"/>
    <w:rsid w:val="15285D50"/>
    <w:rsid w:val="15C5D469"/>
    <w:rsid w:val="16B4CA2D"/>
    <w:rsid w:val="1728DDE0"/>
    <w:rsid w:val="173CB790"/>
    <w:rsid w:val="185C7E42"/>
    <w:rsid w:val="18CE47C3"/>
    <w:rsid w:val="1A208F8F"/>
    <w:rsid w:val="1A9B357C"/>
    <w:rsid w:val="1FD21C89"/>
    <w:rsid w:val="200E7312"/>
    <w:rsid w:val="20E04BD6"/>
    <w:rsid w:val="21C28E10"/>
    <w:rsid w:val="2260E81F"/>
    <w:rsid w:val="228B6A12"/>
    <w:rsid w:val="25055FC8"/>
    <w:rsid w:val="27F28EFB"/>
    <w:rsid w:val="28186C47"/>
    <w:rsid w:val="29E6E7B9"/>
    <w:rsid w:val="2A96BD8E"/>
    <w:rsid w:val="2C23BB70"/>
    <w:rsid w:val="2D075573"/>
    <w:rsid w:val="2ED02C31"/>
    <w:rsid w:val="2EFB9454"/>
    <w:rsid w:val="2FACAB2A"/>
    <w:rsid w:val="316B914E"/>
    <w:rsid w:val="31D7776E"/>
    <w:rsid w:val="323EA342"/>
    <w:rsid w:val="33B522F7"/>
    <w:rsid w:val="33E0C695"/>
    <w:rsid w:val="377FF226"/>
    <w:rsid w:val="3807D480"/>
    <w:rsid w:val="3809A1E0"/>
    <w:rsid w:val="38EDC4A8"/>
    <w:rsid w:val="39581F60"/>
    <w:rsid w:val="3A27A912"/>
    <w:rsid w:val="3B012DBC"/>
    <w:rsid w:val="3CD1DF14"/>
    <w:rsid w:val="3E1C0A7F"/>
    <w:rsid w:val="40F6766B"/>
    <w:rsid w:val="4133A523"/>
    <w:rsid w:val="46AA8C63"/>
    <w:rsid w:val="48C78B7B"/>
    <w:rsid w:val="496BBED1"/>
    <w:rsid w:val="496BBED1"/>
    <w:rsid w:val="49F421E0"/>
    <w:rsid w:val="4DBE463F"/>
    <w:rsid w:val="51076F14"/>
    <w:rsid w:val="5147E1E7"/>
    <w:rsid w:val="51BEB5B6"/>
    <w:rsid w:val="5281A950"/>
    <w:rsid w:val="55CB6A59"/>
    <w:rsid w:val="565B5F31"/>
    <w:rsid w:val="56641991"/>
    <w:rsid w:val="5664D744"/>
    <w:rsid w:val="57D52040"/>
    <w:rsid w:val="5928F0A3"/>
    <w:rsid w:val="598DF145"/>
    <w:rsid w:val="5AAF2BA5"/>
    <w:rsid w:val="5BAC491F"/>
    <w:rsid w:val="5BB039F5"/>
    <w:rsid w:val="5D3AF38C"/>
    <w:rsid w:val="5D424E55"/>
    <w:rsid w:val="5DA5A682"/>
    <w:rsid w:val="5EB863B2"/>
    <w:rsid w:val="643D3B89"/>
    <w:rsid w:val="64F29A37"/>
    <w:rsid w:val="67051DBE"/>
    <w:rsid w:val="67F30664"/>
    <w:rsid w:val="6873D591"/>
    <w:rsid w:val="68A2E82C"/>
    <w:rsid w:val="68E58958"/>
    <w:rsid w:val="6D441466"/>
    <w:rsid w:val="6D52CC76"/>
    <w:rsid w:val="6FE8467B"/>
    <w:rsid w:val="7093354C"/>
    <w:rsid w:val="70AA20D8"/>
    <w:rsid w:val="7101246F"/>
    <w:rsid w:val="7106AD2F"/>
    <w:rsid w:val="728712A3"/>
    <w:rsid w:val="740F45CD"/>
    <w:rsid w:val="75EA0DF0"/>
    <w:rsid w:val="76D235F0"/>
    <w:rsid w:val="7716FE7D"/>
    <w:rsid w:val="77D7BACF"/>
    <w:rsid w:val="7A295142"/>
    <w:rsid w:val="7A707E0E"/>
    <w:rsid w:val="7AE3F2D7"/>
    <w:rsid w:val="7B707DA8"/>
    <w:rsid w:val="7E7D27CF"/>
    <w:rsid w:val="7F51E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A083"/>
  <w15:chartTrackingRefBased/>
  <w15:docId w15:val="{610BB4AC-7056-430E-9897-54189C48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C2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C2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7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7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67C2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167C2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167C2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167C2E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167C2E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67C2E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67C2E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67C2E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67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C2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67C2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67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C2E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67C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C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C2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67C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C2E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587172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D52E07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52E07"/>
    <w:pPr>
      <w:spacing w:after="100" w:line="259" w:lineRule="auto"/>
      <w:ind w:left="220"/>
    </w:pPr>
    <w:rPr>
      <w:rFonts w:cs="Times New Roman" w:eastAsiaTheme="minorEastAsia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52E07"/>
    <w:pPr>
      <w:spacing w:after="100" w:line="259" w:lineRule="auto"/>
    </w:pPr>
    <w:rPr>
      <w:rFonts w:cs="Times New Roman" w:eastAsiaTheme="minorEastAsia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52E07"/>
    <w:pPr>
      <w:spacing w:after="100" w:line="259" w:lineRule="auto"/>
      <w:ind w:left="440"/>
    </w:pPr>
    <w:rPr>
      <w:rFonts w:cs="Times New Roman" w:eastAsiaTheme="minorEastAsia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363992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4F9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C4F91"/>
  </w:style>
  <w:style w:type="paragraph" w:styleId="Footer">
    <w:name w:val="footer"/>
    <w:basedOn w:val="Normal"/>
    <w:link w:val="FooterChar"/>
    <w:uiPriority w:val="99"/>
    <w:unhideWhenUsed/>
    <w:rsid w:val="00AC4F9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C4F91"/>
  </w:style>
  <w:style w:type="character" w:styleId="UnresolvedMention">
    <w:name w:val="Unresolved Mention"/>
    <w:basedOn w:val="DefaultParagraphFont"/>
    <w:uiPriority w:val="99"/>
    <w:semiHidden/>
    <w:unhideWhenUsed/>
    <w:rsid w:val="00B36C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6DB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s://forms.office.com/r/h5GCgbA5kf" TargetMode="External" Id="Rf6851515401945b7" /><Relationship Type="http://schemas.microsoft.com/office/2020/10/relationships/intelligence" Target="intelligence2.xml" Id="R2371e88f749841a3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64D64F1-5D77-4777-ABDB-AC7401CB46AA}">
  <we:reference id="wa200005502" version="1.0.0.11" store="en-US" storeType="OMEX"/>
  <we:alternateReferences>
    <we:reference id="WA200005502" version="1.0.0.11" store="" storeType="OMEX"/>
  </we:alternateReferences>
  <we:properties>
    <we:property name="docId" value="&quot;agwX8X3CyBdqdIT2t4180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0B727-D434-4E33-94D2-37048F8FDF6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Kevin Bogdan</dc:creator>
  <keywords/>
  <dc:description/>
  <lastModifiedBy>Kevin Bogdan</lastModifiedBy>
  <revision>119</revision>
  <dcterms:created xsi:type="dcterms:W3CDTF">2025-01-07T15:08:00.0000000Z</dcterms:created>
  <dcterms:modified xsi:type="dcterms:W3CDTF">2025-01-13T15:22:32.2130661Z</dcterms:modified>
</coreProperties>
</file>