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31D0B" w14:textId="77777777" w:rsidR="00832158" w:rsidRPr="00E4688F" w:rsidRDefault="00832158" w:rsidP="00832158">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4F5C1E0C" w:rsidR="00766DB5" w:rsidRDefault="00766DB5" w:rsidP="00766DB5">
      <w:pPr>
        <w:rPr>
          <w:sz w:val="28"/>
        </w:rPr>
      </w:pPr>
    </w:p>
    <w:p w14:paraId="2D9224C0" w14:textId="11CAF75B" w:rsidR="00766DB5" w:rsidRPr="00AA0923" w:rsidRDefault="00510B65" w:rsidP="00766DB5">
      <w:pPr>
        <w:rPr>
          <w:b/>
        </w:rPr>
      </w:pPr>
      <w:r>
        <w:rPr>
          <w:b/>
        </w:rPr>
        <w:t>Challenge</w:t>
      </w:r>
      <w:r w:rsidR="00766DB5" w:rsidRPr="00AA0923">
        <w:rPr>
          <w:b/>
        </w:rPr>
        <w:t xml:space="preserve"> Questions</w:t>
      </w:r>
    </w:p>
    <w:p w14:paraId="477CADD7" w14:textId="3336F881" w:rsidR="00E8483A" w:rsidRPr="00D4254E" w:rsidRDefault="00E8483A" w:rsidP="00D4254E">
      <w:pPr>
        <w:pStyle w:val="ListParagraph"/>
        <w:numPr>
          <w:ilvl w:val="0"/>
          <w:numId w:val="47"/>
        </w:numPr>
        <w:rPr>
          <w:rFonts w:eastAsiaTheme="minorEastAsia"/>
          <w:szCs w:val="24"/>
        </w:rPr>
      </w:pPr>
      <w:r w:rsidRPr="00D4254E">
        <w:rPr>
          <w:rFonts w:eastAsiaTheme="minorEastAsia"/>
          <w:szCs w:val="24"/>
        </w:rPr>
        <w:t xml:space="preserve">Consider the definite integral </w:t>
      </w:r>
      <w:r w:rsidRPr="00ED6BDD">
        <w:rPr>
          <w:position w:val="-30"/>
        </w:rPr>
        <w:object w:dxaOrig="720" w:dyaOrig="720" w14:anchorId="5D8A009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6pt" o:ole="">
            <v:imagedata r:id="rId7" o:title=""/>
          </v:shape>
          <o:OLEObject Type="Embed" ProgID="Equation.DSMT4" ShapeID="_x0000_i1025" DrawAspect="Content" ObjectID="_1845002384" r:id="rId8"/>
        </w:object>
      </w:r>
      <w:r w:rsidRPr="00D4254E">
        <w:rPr>
          <w:rFonts w:eastAsiaTheme="minorEastAsia"/>
          <w:szCs w:val="24"/>
        </w:rPr>
        <w:t>.</w:t>
      </w:r>
    </w:p>
    <w:p w14:paraId="1525EBEC" w14:textId="0D02CB18" w:rsidR="00E8483A" w:rsidRDefault="00E8483A" w:rsidP="00E8483A">
      <w:pPr>
        <w:pStyle w:val="ListParagraph"/>
        <w:numPr>
          <w:ilvl w:val="0"/>
          <w:numId w:val="24"/>
        </w:numPr>
        <w:rPr>
          <w:rFonts w:eastAsiaTheme="minorEastAsia"/>
          <w:szCs w:val="24"/>
        </w:rPr>
      </w:pPr>
      <w:r>
        <w:rPr>
          <w:rFonts w:eastAsiaTheme="minorEastAsia"/>
          <w:szCs w:val="24"/>
        </w:rPr>
        <w:t>Sketch what is graphically represented by this integral.</w:t>
      </w:r>
    </w:p>
    <w:p w14:paraId="56BFA6AE" w14:textId="475649AF" w:rsidR="003A0B4E" w:rsidRDefault="003A0B4E" w:rsidP="003A0B4E">
      <w:pPr>
        <w:rPr>
          <w:rFonts w:eastAsiaTheme="minorEastAsia"/>
          <w:szCs w:val="24"/>
        </w:rPr>
      </w:pPr>
    </w:p>
    <w:p w14:paraId="228F0EBD" w14:textId="00EA90CB" w:rsidR="002B3041" w:rsidRDefault="002B3041" w:rsidP="003A0B4E">
      <w:pPr>
        <w:rPr>
          <w:rFonts w:eastAsiaTheme="minorEastAsia"/>
          <w:szCs w:val="24"/>
        </w:rPr>
      </w:pPr>
    </w:p>
    <w:p w14:paraId="790AA33F" w14:textId="77777777" w:rsidR="00A674EC" w:rsidRDefault="00A674EC" w:rsidP="003A0B4E">
      <w:pPr>
        <w:rPr>
          <w:rFonts w:eastAsiaTheme="minorEastAsia"/>
          <w:szCs w:val="24"/>
        </w:rPr>
      </w:pPr>
    </w:p>
    <w:p w14:paraId="48C23FB0" w14:textId="77777777" w:rsidR="00A674EC" w:rsidRDefault="00A674EC" w:rsidP="003A0B4E">
      <w:pPr>
        <w:rPr>
          <w:rFonts w:eastAsiaTheme="minorEastAsia"/>
          <w:szCs w:val="24"/>
        </w:rPr>
      </w:pPr>
    </w:p>
    <w:p w14:paraId="5414F968" w14:textId="77777777" w:rsidR="00A674EC" w:rsidRDefault="00A674EC" w:rsidP="003A0B4E">
      <w:pPr>
        <w:rPr>
          <w:rFonts w:eastAsiaTheme="minorEastAsia"/>
          <w:szCs w:val="24"/>
        </w:rPr>
      </w:pPr>
    </w:p>
    <w:p w14:paraId="1F5BA938" w14:textId="77777777" w:rsidR="00A674EC" w:rsidRDefault="00A674EC" w:rsidP="003A0B4E">
      <w:pPr>
        <w:rPr>
          <w:rFonts w:eastAsiaTheme="minorEastAsia"/>
          <w:szCs w:val="24"/>
        </w:rPr>
      </w:pPr>
    </w:p>
    <w:p w14:paraId="5FEF6E54" w14:textId="2F00DEBE" w:rsidR="003A0B4E" w:rsidRDefault="003A0B4E" w:rsidP="003A0B4E">
      <w:pPr>
        <w:rPr>
          <w:rFonts w:eastAsiaTheme="minorEastAsia"/>
          <w:szCs w:val="24"/>
        </w:rPr>
      </w:pPr>
    </w:p>
    <w:p w14:paraId="6AD875E7" w14:textId="4429EC9D" w:rsidR="00E8483A" w:rsidRDefault="00E8483A" w:rsidP="00E8483A">
      <w:pPr>
        <w:pStyle w:val="ListParagraph"/>
        <w:numPr>
          <w:ilvl w:val="0"/>
          <w:numId w:val="24"/>
        </w:numPr>
        <w:rPr>
          <w:rFonts w:eastAsiaTheme="minorEastAsia"/>
          <w:szCs w:val="24"/>
        </w:rPr>
      </w:pPr>
      <w:r>
        <w:rPr>
          <w:rFonts w:eastAsiaTheme="minorEastAsia"/>
          <w:szCs w:val="24"/>
        </w:rPr>
        <w:t xml:space="preserve">Use </w:t>
      </w:r>
      <w:r w:rsidR="00577102">
        <w:rPr>
          <w:rFonts w:eastAsiaTheme="minorEastAsia"/>
          <w:szCs w:val="24"/>
        </w:rPr>
        <w:t>geometry</w:t>
      </w:r>
      <w:r>
        <w:rPr>
          <w:rFonts w:eastAsiaTheme="minorEastAsia"/>
          <w:szCs w:val="24"/>
        </w:rPr>
        <w:t xml:space="preserve"> to calculate this integral.</w:t>
      </w:r>
    </w:p>
    <w:p w14:paraId="7CC5296E" w14:textId="28EDEC41" w:rsidR="003A0B4E" w:rsidRDefault="003A0B4E" w:rsidP="003A0B4E">
      <w:pPr>
        <w:rPr>
          <w:rFonts w:eastAsiaTheme="minorEastAsia"/>
          <w:szCs w:val="24"/>
        </w:rPr>
      </w:pPr>
    </w:p>
    <w:p w14:paraId="603C63D5" w14:textId="07CECEA7" w:rsidR="003A0B4E" w:rsidRDefault="003A0B4E" w:rsidP="003A0B4E">
      <w:pPr>
        <w:rPr>
          <w:rFonts w:eastAsiaTheme="minorEastAsia"/>
          <w:szCs w:val="24"/>
        </w:rPr>
      </w:pPr>
    </w:p>
    <w:p w14:paraId="5C3F6050" w14:textId="77777777" w:rsidR="00A674EC" w:rsidRDefault="00A674EC" w:rsidP="003A0B4E">
      <w:pPr>
        <w:rPr>
          <w:rFonts w:eastAsiaTheme="minorEastAsia"/>
          <w:szCs w:val="24"/>
        </w:rPr>
      </w:pPr>
    </w:p>
    <w:p w14:paraId="7D02B1E9" w14:textId="77777777" w:rsidR="00A674EC" w:rsidRDefault="00A674EC" w:rsidP="003A0B4E">
      <w:pPr>
        <w:rPr>
          <w:rFonts w:eastAsiaTheme="minorEastAsia"/>
          <w:szCs w:val="24"/>
        </w:rPr>
      </w:pPr>
    </w:p>
    <w:p w14:paraId="4B1B5194" w14:textId="77777777" w:rsidR="00A674EC" w:rsidRDefault="00A674EC" w:rsidP="003A0B4E">
      <w:pPr>
        <w:rPr>
          <w:rFonts w:eastAsiaTheme="minorEastAsia"/>
          <w:szCs w:val="24"/>
        </w:rPr>
      </w:pPr>
    </w:p>
    <w:p w14:paraId="3D24249A" w14:textId="77777777" w:rsidR="00A674EC" w:rsidRDefault="00A674EC" w:rsidP="003A0B4E">
      <w:pPr>
        <w:rPr>
          <w:rFonts w:eastAsiaTheme="minorEastAsia"/>
          <w:szCs w:val="24"/>
        </w:rPr>
      </w:pPr>
    </w:p>
    <w:p w14:paraId="55B3EC36" w14:textId="77777777" w:rsidR="00A674EC" w:rsidRDefault="00A674EC" w:rsidP="003A0B4E">
      <w:pPr>
        <w:rPr>
          <w:rFonts w:eastAsiaTheme="minorEastAsia"/>
          <w:szCs w:val="24"/>
        </w:rPr>
      </w:pPr>
    </w:p>
    <w:p w14:paraId="42F45CAC" w14:textId="77777777" w:rsidR="00A674EC" w:rsidRDefault="00A674EC" w:rsidP="003A0B4E">
      <w:pPr>
        <w:rPr>
          <w:rFonts w:eastAsiaTheme="minorEastAsia"/>
          <w:szCs w:val="24"/>
        </w:rPr>
      </w:pPr>
    </w:p>
    <w:p w14:paraId="535E8A2A" w14:textId="77777777" w:rsidR="00A674EC" w:rsidRDefault="00A674EC" w:rsidP="003A0B4E">
      <w:pPr>
        <w:rPr>
          <w:rFonts w:eastAsiaTheme="minorEastAsia"/>
          <w:szCs w:val="24"/>
        </w:rPr>
      </w:pPr>
    </w:p>
    <w:p w14:paraId="036AF00C" w14:textId="77777777" w:rsidR="00A674EC" w:rsidRDefault="00A674EC" w:rsidP="003A0B4E">
      <w:pPr>
        <w:rPr>
          <w:rFonts w:eastAsiaTheme="minorEastAsia"/>
          <w:szCs w:val="24"/>
        </w:rPr>
      </w:pPr>
    </w:p>
    <w:p w14:paraId="4AB17987" w14:textId="77777777" w:rsidR="00A674EC" w:rsidRDefault="00A674EC" w:rsidP="003A0B4E">
      <w:pPr>
        <w:rPr>
          <w:rFonts w:eastAsiaTheme="minorEastAsia"/>
          <w:szCs w:val="24"/>
        </w:rPr>
      </w:pPr>
    </w:p>
    <w:p w14:paraId="0D300F77" w14:textId="29E19A0A" w:rsidR="00E8483A" w:rsidRDefault="00E8483A" w:rsidP="00E8483A">
      <w:pPr>
        <w:pStyle w:val="ListParagraph"/>
        <w:numPr>
          <w:ilvl w:val="0"/>
          <w:numId w:val="24"/>
        </w:numPr>
        <w:rPr>
          <w:rFonts w:eastAsiaTheme="minorEastAsia"/>
          <w:szCs w:val="24"/>
        </w:rPr>
      </w:pPr>
      <w:r>
        <w:rPr>
          <w:rFonts w:eastAsiaTheme="minorEastAsia"/>
          <w:szCs w:val="24"/>
        </w:rPr>
        <w:t xml:space="preserve">Show that </w:t>
      </w:r>
      <w:r w:rsidR="003A0B4E">
        <w:rPr>
          <w:rFonts w:eastAsiaTheme="minorEastAsia"/>
          <w:szCs w:val="24"/>
        </w:rPr>
        <w:t>this integral equals</w:t>
      </w:r>
      <w:r>
        <w:rPr>
          <w:rFonts w:eastAsiaTheme="minorEastAsia"/>
          <w:szCs w:val="24"/>
        </w:rPr>
        <w:t xml:space="preserve"> 12 using the limit definition of the definite integral.</w:t>
      </w:r>
    </w:p>
    <w:p w14:paraId="07CDF51E" w14:textId="77777777" w:rsidR="00E8483A" w:rsidRDefault="00E8483A" w:rsidP="00E8483A">
      <w:pPr>
        <w:rPr>
          <w:rFonts w:eastAsiaTheme="minorEastAsia"/>
          <w:szCs w:val="24"/>
        </w:rPr>
      </w:pPr>
    </w:p>
    <w:p w14:paraId="42E612B9" w14:textId="7708BF90" w:rsidR="00A674EC" w:rsidRDefault="00A674EC" w:rsidP="00A674EC">
      <w:pPr>
        <w:tabs>
          <w:tab w:val="left" w:pos="720"/>
        </w:tabs>
        <w:ind w:left="720"/>
        <w:rPr>
          <w:szCs w:val="24"/>
        </w:rPr>
      </w:pPr>
    </w:p>
    <w:p w14:paraId="55DC146F" w14:textId="77777777" w:rsidR="00A674EC" w:rsidRDefault="00A674EC" w:rsidP="00A674EC">
      <w:pPr>
        <w:tabs>
          <w:tab w:val="left" w:pos="720"/>
        </w:tabs>
        <w:rPr>
          <w:szCs w:val="24"/>
        </w:rPr>
      </w:pPr>
    </w:p>
    <w:p w14:paraId="00B520E1" w14:textId="77777777" w:rsidR="00A674EC" w:rsidRDefault="00A674EC" w:rsidP="00A674EC">
      <w:pPr>
        <w:tabs>
          <w:tab w:val="left" w:pos="720"/>
        </w:tabs>
        <w:rPr>
          <w:szCs w:val="24"/>
        </w:rPr>
      </w:pPr>
    </w:p>
    <w:p w14:paraId="05902FD2" w14:textId="77777777" w:rsidR="00A674EC" w:rsidRDefault="00A674EC" w:rsidP="00A674EC">
      <w:pPr>
        <w:tabs>
          <w:tab w:val="left" w:pos="720"/>
        </w:tabs>
        <w:rPr>
          <w:szCs w:val="24"/>
        </w:rPr>
      </w:pPr>
    </w:p>
    <w:p w14:paraId="6BF5660F" w14:textId="77777777" w:rsidR="00A674EC" w:rsidRDefault="00A674EC" w:rsidP="00A674EC">
      <w:pPr>
        <w:tabs>
          <w:tab w:val="left" w:pos="720"/>
        </w:tabs>
        <w:rPr>
          <w:szCs w:val="24"/>
        </w:rPr>
      </w:pPr>
    </w:p>
    <w:p w14:paraId="3D274FDD" w14:textId="77777777" w:rsidR="00A674EC" w:rsidRDefault="00A674EC" w:rsidP="00A674EC">
      <w:pPr>
        <w:tabs>
          <w:tab w:val="left" w:pos="720"/>
        </w:tabs>
        <w:rPr>
          <w:szCs w:val="24"/>
        </w:rPr>
      </w:pPr>
    </w:p>
    <w:p w14:paraId="47156430" w14:textId="77777777" w:rsidR="00A674EC" w:rsidRDefault="00A674EC" w:rsidP="00A674EC">
      <w:pPr>
        <w:tabs>
          <w:tab w:val="left" w:pos="720"/>
        </w:tabs>
        <w:rPr>
          <w:szCs w:val="24"/>
        </w:rPr>
      </w:pPr>
    </w:p>
    <w:p w14:paraId="1EFD76DC" w14:textId="77777777" w:rsidR="00A674EC" w:rsidRDefault="00A674EC" w:rsidP="00A674EC">
      <w:pPr>
        <w:tabs>
          <w:tab w:val="left" w:pos="720"/>
        </w:tabs>
        <w:rPr>
          <w:szCs w:val="24"/>
        </w:rPr>
      </w:pPr>
    </w:p>
    <w:p w14:paraId="428AF056" w14:textId="77777777" w:rsidR="00A674EC" w:rsidRDefault="00A674EC" w:rsidP="00A674EC">
      <w:pPr>
        <w:tabs>
          <w:tab w:val="left" w:pos="720"/>
        </w:tabs>
        <w:rPr>
          <w:szCs w:val="24"/>
        </w:rPr>
      </w:pPr>
    </w:p>
    <w:p w14:paraId="28EEC298" w14:textId="77777777" w:rsidR="00A674EC" w:rsidRDefault="00A674EC" w:rsidP="00A674EC">
      <w:pPr>
        <w:tabs>
          <w:tab w:val="left" w:pos="720"/>
        </w:tabs>
        <w:rPr>
          <w:szCs w:val="24"/>
        </w:rPr>
      </w:pPr>
    </w:p>
    <w:p w14:paraId="654C7A80" w14:textId="77777777" w:rsidR="00A674EC" w:rsidRDefault="00A674EC" w:rsidP="00A674EC">
      <w:pPr>
        <w:tabs>
          <w:tab w:val="left" w:pos="720"/>
        </w:tabs>
        <w:rPr>
          <w:szCs w:val="24"/>
        </w:rPr>
      </w:pPr>
    </w:p>
    <w:p w14:paraId="413A9187" w14:textId="77777777" w:rsidR="00A674EC" w:rsidRDefault="00A674EC" w:rsidP="00A674EC">
      <w:pPr>
        <w:tabs>
          <w:tab w:val="left" w:pos="720"/>
        </w:tabs>
        <w:rPr>
          <w:szCs w:val="24"/>
        </w:rPr>
      </w:pPr>
    </w:p>
    <w:p w14:paraId="0444B4FB" w14:textId="77777777" w:rsidR="00A674EC" w:rsidRDefault="00A674EC" w:rsidP="00A674EC">
      <w:pPr>
        <w:tabs>
          <w:tab w:val="left" w:pos="720"/>
        </w:tabs>
        <w:rPr>
          <w:szCs w:val="24"/>
        </w:rPr>
      </w:pPr>
    </w:p>
    <w:p w14:paraId="546FFA10" w14:textId="77777777" w:rsidR="00A674EC" w:rsidRDefault="00A674EC" w:rsidP="00A674EC">
      <w:pPr>
        <w:tabs>
          <w:tab w:val="left" w:pos="720"/>
        </w:tabs>
        <w:rPr>
          <w:szCs w:val="24"/>
        </w:rPr>
      </w:pPr>
    </w:p>
    <w:p w14:paraId="20F497DA" w14:textId="09A1A1B1" w:rsidR="00DB0DBE" w:rsidRDefault="00DB0DBE" w:rsidP="00D4254E">
      <w:pPr>
        <w:tabs>
          <w:tab w:val="left" w:pos="720"/>
          <w:tab w:val="left" w:pos="9874"/>
        </w:tabs>
        <w:rPr>
          <w:rFonts w:cs="Times New Roman"/>
          <w:szCs w:val="24"/>
        </w:rPr>
      </w:pPr>
    </w:p>
    <w:p w14:paraId="30745D81" w14:textId="4004F48A" w:rsidR="00972D19" w:rsidRPr="00972D19" w:rsidRDefault="00972D19" w:rsidP="00D4254E">
      <w:pPr>
        <w:tabs>
          <w:tab w:val="left" w:pos="720"/>
          <w:tab w:val="left" w:pos="9874"/>
        </w:tabs>
        <w:rPr>
          <w:rFonts w:cs="Times New Roman"/>
          <w:b/>
          <w:bCs/>
          <w:szCs w:val="24"/>
          <w:u w:val="single"/>
        </w:rPr>
      </w:pPr>
      <w:r w:rsidRPr="00972D19">
        <w:rPr>
          <w:rFonts w:cs="Times New Roman"/>
          <w:b/>
          <w:bCs/>
          <w:szCs w:val="24"/>
          <w:u w:val="single"/>
        </w:rPr>
        <w:lastRenderedPageBreak/>
        <w:t>EXTENSIONS</w:t>
      </w:r>
    </w:p>
    <w:p w14:paraId="73DC154A" w14:textId="30F0C93D" w:rsidR="00802646" w:rsidRDefault="00802646" w:rsidP="00802646">
      <w:pPr>
        <w:pStyle w:val="ListParagraph"/>
        <w:numPr>
          <w:ilvl w:val="0"/>
          <w:numId w:val="24"/>
        </w:numPr>
        <w:rPr>
          <w:rFonts w:eastAsiaTheme="minorEastAsia"/>
          <w:szCs w:val="24"/>
        </w:rPr>
      </w:pPr>
      <w:r w:rsidRPr="0052736D">
        <w:rPr>
          <w:rFonts w:eastAsiaTheme="minorEastAsia"/>
          <w:szCs w:val="24"/>
        </w:rPr>
        <w:t>Show</w:t>
      </w:r>
      <w:r>
        <w:rPr>
          <w:rFonts w:eastAsiaTheme="minorEastAsia"/>
          <w:szCs w:val="24"/>
        </w:rPr>
        <w:t xml:space="preserve"> that this integral equals 12 using the limit definition of the definite integral and where</w:t>
      </w:r>
      <w:r w:rsidR="001137B6">
        <w:rPr>
          <w:rFonts w:eastAsiaTheme="minorEastAsia"/>
          <w:szCs w:val="24"/>
        </w:rPr>
        <w:t xml:space="preserve"> you use left endpoints for</w:t>
      </w:r>
      <w:r>
        <w:rPr>
          <w:rFonts w:eastAsiaTheme="minorEastAsia"/>
          <w:szCs w:val="24"/>
        </w:rPr>
        <w:t xml:space="preserve"> </w:t>
      </w:r>
      <w:r w:rsidR="001137B6">
        <w:rPr>
          <w:rFonts w:eastAsiaTheme="minorEastAsia"/>
          <w:szCs w:val="24"/>
        </w:rPr>
        <w:t xml:space="preserve">your selection of </w:t>
      </w:r>
      <w:r w:rsidR="001137B6" w:rsidRPr="00802646">
        <w:rPr>
          <w:rFonts w:eastAsiaTheme="minorEastAsia"/>
          <w:position w:val="-12"/>
          <w:szCs w:val="24"/>
        </w:rPr>
        <w:object w:dxaOrig="300" w:dyaOrig="380" w14:anchorId="0D91C181">
          <v:shape id="_x0000_i1026" type="#_x0000_t75" style="width:15pt;height:19.5pt" o:ole="">
            <v:imagedata r:id="rId9" o:title=""/>
          </v:shape>
          <o:OLEObject Type="Embed" ProgID="Equation.DSMT4" ShapeID="_x0000_i1026" DrawAspect="Content" ObjectID="_1845002385" r:id="rId10"/>
        </w:object>
      </w:r>
      <w:r w:rsidR="001137B6">
        <w:rPr>
          <w:rFonts w:eastAsiaTheme="minorEastAsia"/>
          <w:szCs w:val="24"/>
        </w:rPr>
        <w:t>.</w:t>
      </w:r>
    </w:p>
    <w:p w14:paraId="5D29B8FC" w14:textId="77777777" w:rsidR="00802646" w:rsidRDefault="00802646" w:rsidP="00802646">
      <w:pPr>
        <w:rPr>
          <w:rFonts w:eastAsiaTheme="minorEastAsia"/>
          <w:szCs w:val="24"/>
        </w:rPr>
      </w:pPr>
    </w:p>
    <w:p w14:paraId="24AA7430" w14:textId="74C6198E" w:rsidR="00A674EC" w:rsidRDefault="00A674EC" w:rsidP="00A674EC">
      <w:pPr>
        <w:tabs>
          <w:tab w:val="left" w:pos="720"/>
        </w:tabs>
        <w:rPr>
          <w:szCs w:val="24"/>
        </w:rPr>
      </w:pPr>
    </w:p>
    <w:p w14:paraId="24E81A8B" w14:textId="77777777" w:rsidR="00A674EC" w:rsidRDefault="00A674EC" w:rsidP="00A674EC">
      <w:pPr>
        <w:tabs>
          <w:tab w:val="left" w:pos="720"/>
        </w:tabs>
        <w:rPr>
          <w:szCs w:val="24"/>
        </w:rPr>
      </w:pPr>
    </w:p>
    <w:p w14:paraId="2CBE8CC9" w14:textId="77777777" w:rsidR="00A674EC" w:rsidRDefault="00A674EC" w:rsidP="00A674EC">
      <w:pPr>
        <w:tabs>
          <w:tab w:val="left" w:pos="720"/>
        </w:tabs>
        <w:rPr>
          <w:szCs w:val="24"/>
        </w:rPr>
      </w:pPr>
    </w:p>
    <w:p w14:paraId="1A1C756E" w14:textId="77777777" w:rsidR="00A674EC" w:rsidRDefault="00A674EC" w:rsidP="00A674EC">
      <w:pPr>
        <w:tabs>
          <w:tab w:val="left" w:pos="720"/>
        </w:tabs>
        <w:rPr>
          <w:szCs w:val="24"/>
        </w:rPr>
      </w:pPr>
    </w:p>
    <w:p w14:paraId="17D7C573" w14:textId="77777777" w:rsidR="00A674EC" w:rsidRDefault="00A674EC" w:rsidP="00A674EC">
      <w:pPr>
        <w:tabs>
          <w:tab w:val="left" w:pos="720"/>
        </w:tabs>
        <w:rPr>
          <w:szCs w:val="24"/>
        </w:rPr>
      </w:pPr>
    </w:p>
    <w:p w14:paraId="65C1157E" w14:textId="77777777" w:rsidR="00A674EC" w:rsidRDefault="00A674EC" w:rsidP="00A674EC">
      <w:pPr>
        <w:tabs>
          <w:tab w:val="left" w:pos="720"/>
        </w:tabs>
        <w:rPr>
          <w:szCs w:val="24"/>
        </w:rPr>
      </w:pPr>
    </w:p>
    <w:p w14:paraId="485C7B23" w14:textId="77777777" w:rsidR="00A674EC" w:rsidRDefault="00A674EC" w:rsidP="00A674EC">
      <w:pPr>
        <w:tabs>
          <w:tab w:val="left" w:pos="720"/>
        </w:tabs>
        <w:rPr>
          <w:szCs w:val="24"/>
        </w:rPr>
      </w:pPr>
    </w:p>
    <w:p w14:paraId="7CE9E1AB" w14:textId="77777777" w:rsidR="00A674EC" w:rsidRDefault="00A674EC" w:rsidP="00A674EC">
      <w:pPr>
        <w:tabs>
          <w:tab w:val="left" w:pos="720"/>
        </w:tabs>
        <w:rPr>
          <w:szCs w:val="24"/>
        </w:rPr>
      </w:pPr>
    </w:p>
    <w:p w14:paraId="50B45581" w14:textId="77777777" w:rsidR="00A674EC" w:rsidRDefault="00A674EC" w:rsidP="00A674EC">
      <w:pPr>
        <w:tabs>
          <w:tab w:val="left" w:pos="720"/>
        </w:tabs>
        <w:rPr>
          <w:szCs w:val="24"/>
        </w:rPr>
      </w:pPr>
    </w:p>
    <w:p w14:paraId="27E49F7D" w14:textId="77777777" w:rsidR="00A674EC" w:rsidRDefault="00A674EC" w:rsidP="00A674EC">
      <w:pPr>
        <w:tabs>
          <w:tab w:val="left" w:pos="720"/>
        </w:tabs>
        <w:rPr>
          <w:szCs w:val="24"/>
        </w:rPr>
      </w:pPr>
    </w:p>
    <w:p w14:paraId="5DCBB7E2" w14:textId="77777777" w:rsidR="00A674EC" w:rsidRDefault="00A674EC" w:rsidP="00A674EC">
      <w:pPr>
        <w:tabs>
          <w:tab w:val="left" w:pos="720"/>
        </w:tabs>
        <w:rPr>
          <w:szCs w:val="24"/>
        </w:rPr>
      </w:pPr>
    </w:p>
    <w:p w14:paraId="0212CEAE" w14:textId="77777777" w:rsidR="00A674EC" w:rsidRDefault="00A674EC" w:rsidP="00A674EC">
      <w:pPr>
        <w:tabs>
          <w:tab w:val="left" w:pos="720"/>
        </w:tabs>
        <w:rPr>
          <w:szCs w:val="24"/>
        </w:rPr>
      </w:pPr>
    </w:p>
    <w:p w14:paraId="6C7574E3" w14:textId="77777777" w:rsidR="00A674EC" w:rsidRDefault="00A674EC" w:rsidP="00A674EC">
      <w:pPr>
        <w:tabs>
          <w:tab w:val="left" w:pos="720"/>
        </w:tabs>
        <w:rPr>
          <w:rFonts w:cs="Times New Roman"/>
          <w:szCs w:val="24"/>
        </w:rPr>
      </w:pPr>
    </w:p>
    <w:p w14:paraId="603EDED6" w14:textId="77777777" w:rsidR="00A674EC" w:rsidRDefault="00A674EC" w:rsidP="00A674EC">
      <w:pPr>
        <w:tabs>
          <w:tab w:val="left" w:pos="720"/>
        </w:tabs>
        <w:rPr>
          <w:rFonts w:cs="Times New Roman"/>
          <w:szCs w:val="24"/>
        </w:rPr>
      </w:pPr>
    </w:p>
    <w:p w14:paraId="43A146E7" w14:textId="77777777" w:rsidR="00A674EC" w:rsidRDefault="00A674EC" w:rsidP="00A674EC">
      <w:pPr>
        <w:tabs>
          <w:tab w:val="left" w:pos="720"/>
        </w:tabs>
        <w:rPr>
          <w:rFonts w:cs="Times New Roman"/>
          <w:szCs w:val="24"/>
        </w:rPr>
      </w:pPr>
    </w:p>
    <w:p w14:paraId="6BFB4E2A" w14:textId="77777777" w:rsidR="00A674EC" w:rsidRDefault="00A674EC" w:rsidP="00A674EC">
      <w:pPr>
        <w:tabs>
          <w:tab w:val="left" w:pos="720"/>
        </w:tabs>
        <w:rPr>
          <w:rFonts w:cs="Times New Roman"/>
          <w:szCs w:val="24"/>
        </w:rPr>
      </w:pPr>
    </w:p>
    <w:p w14:paraId="4C7D336A" w14:textId="77777777" w:rsidR="00A674EC" w:rsidRDefault="00A674EC" w:rsidP="00A674EC">
      <w:pPr>
        <w:tabs>
          <w:tab w:val="left" w:pos="720"/>
        </w:tabs>
        <w:rPr>
          <w:rFonts w:cs="Times New Roman"/>
          <w:szCs w:val="24"/>
        </w:rPr>
      </w:pPr>
    </w:p>
    <w:p w14:paraId="4194A872" w14:textId="77777777" w:rsidR="00A674EC" w:rsidRDefault="00A674EC" w:rsidP="00A674EC">
      <w:pPr>
        <w:tabs>
          <w:tab w:val="left" w:pos="720"/>
        </w:tabs>
        <w:rPr>
          <w:rFonts w:cs="Times New Roman"/>
          <w:szCs w:val="24"/>
        </w:rPr>
      </w:pPr>
    </w:p>
    <w:p w14:paraId="38A79463" w14:textId="61C112B4" w:rsidR="00802646" w:rsidRDefault="00802646" w:rsidP="00D31310">
      <w:pPr>
        <w:pStyle w:val="ListParagraph"/>
        <w:tabs>
          <w:tab w:val="left" w:pos="720"/>
          <w:tab w:val="left" w:pos="9874"/>
        </w:tabs>
        <w:rPr>
          <w:rFonts w:cs="Times New Roman"/>
          <w:szCs w:val="24"/>
        </w:rPr>
      </w:pPr>
    </w:p>
    <w:p w14:paraId="5FF74728" w14:textId="1FB79820" w:rsidR="00972D19" w:rsidRPr="00972D19" w:rsidRDefault="00972D19" w:rsidP="00972D19">
      <w:pPr>
        <w:tabs>
          <w:tab w:val="left" w:pos="720"/>
          <w:tab w:val="left" w:pos="9874"/>
        </w:tabs>
        <w:rPr>
          <w:rFonts w:cs="Times New Roman"/>
          <w:szCs w:val="24"/>
        </w:rPr>
      </w:pPr>
    </w:p>
    <w:p w14:paraId="42593CB8" w14:textId="77777777" w:rsidR="0052736D" w:rsidRDefault="0052736D" w:rsidP="0052736D">
      <w:pPr>
        <w:tabs>
          <w:tab w:val="left" w:pos="720"/>
          <w:tab w:val="left" w:pos="9874"/>
        </w:tabs>
        <w:rPr>
          <w:rFonts w:cs="Times New Roman"/>
          <w:szCs w:val="24"/>
        </w:rPr>
      </w:pPr>
    </w:p>
    <w:p w14:paraId="1B505920" w14:textId="3DEFB891" w:rsidR="0052736D" w:rsidRDefault="006125C4" w:rsidP="0052736D">
      <w:pPr>
        <w:pStyle w:val="ListParagraph"/>
        <w:numPr>
          <w:ilvl w:val="0"/>
          <w:numId w:val="24"/>
        </w:numPr>
        <w:tabs>
          <w:tab w:val="left" w:pos="720"/>
          <w:tab w:val="left" w:pos="9874"/>
        </w:tabs>
        <w:rPr>
          <w:rFonts w:cs="Times New Roman"/>
          <w:szCs w:val="24"/>
        </w:rPr>
      </w:pPr>
      <w:r>
        <w:rPr>
          <w:rFonts w:cs="Times New Roman"/>
          <w:szCs w:val="24"/>
        </w:rPr>
        <w:t xml:space="preserve">TRUE or FALSE:  </w:t>
      </w:r>
      <w:r w:rsidR="0052736D">
        <w:rPr>
          <w:rFonts w:cs="Times New Roman"/>
          <w:szCs w:val="24"/>
        </w:rPr>
        <w:t xml:space="preserve">If the function </w:t>
      </w:r>
      <w:r w:rsidR="00385491" w:rsidRPr="0052736D">
        <w:rPr>
          <w:rFonts w:cs="Times New Roman"/>
          <w:position w:val="-10"/>
          <w:szCs w:val="24"/>
        </w:rPr>
        <w:object w:dxaOrig="680" w:dyaOrig="320" w14:anchorId="0414E4BA">
          <v:shape id="_x0000_i1027" type="#_x0000_t75" style="width:34.5pt;height:16.5pt" o:ole="">
            <v:imagedata r:id="rId11" o:title=""/>
          </v:shape>
          <o:OLEObject Type="Embed" ProgID="Equation.DSMT4" ShapeID="_x0000_i1027" DrawAspect="Content" ObjectID="_1845002386" r:id="rId12"/>
        </w:object>
      </w:r>
      <w:r w:rsidR="00385491">
        <w:rPr>
          <w:rFonts w:cs="Times New Roman"/>
          <w:szCs w:val="24"/>
        </w:rPr>
        <w:t xml:space="preserve">is integrable </w:t>
      </w:r>
      <w:r w:rsidR="00B64FA1">
        <w:rPr>
          <w:rFonts w:cs="Times New Roman"/>
          <w:szCs w:val="24"/>
        </w:rPr>
        <w:t xml:space="preserve">on </w:t>
      </w:r>
      <w:r w:rsidR="008A0DDE" w:rsidRPr="00B64FA1">
        <w:rPr>
          <w:rFonts w:cs="Times New Roman"/>
          <w:position w:val="-14"/>
          <w:szCs w:val="24"/>
        </w:rPr>
        <w:object w:dxaOrig="499" w:dyaOrig="400" w14:anchorId="553A573A">
          <v:shape id="_x0000_i1028" type="#_x0000_t75" style="width:25.5pt;height:19.5pt" o:ole="">
            <v:imagedata r:id="rId13" o:title=""/>
          </v:shape>
          <o:OLEObject Type="Embed" ProgID="Equation.DSMT4" ShapeID="_x0000_i1028" DrawAspect="Content" ObjectID="_1845002387" r:id="rId14"/>
        </w:object>
      </w:r>
      <w:r w:rsidR="008A0DDE">
        <w:rPr>
          <w:rFonts w:cs="Times New Roman"/>
          <w:szCs w:val="24"/>
        </w:rPr>
        <w:t xml:space="preserve">then </w:t>
      </w:r>
      <w:r w:rsidR="003D67EC">
        <w:rPr>
          <w:rFonts w:cs="Times New Roman"/>
          <w:szCs w:val="24"/>
        </w:rPr>
        <w:t xml:space="preserve">it must always produce a </w:t>
      </w:r>
      <w:r w:rsidR="0052491A">
        <w:rPr>
          <w:rFonts w:cs="Times New Roman"/>
          <w:szCs w:val="24"/>
        </w:rPr>
        <w:t xml:space="preserve">integral value of 12 regardless of the </w:t>
      </w:r>
      <w:r w:rsidR="00527853">
        <w:rPr>
          <w:rFonts w:cs="Times New Roman"/>
          <w:szCs w:val="24"/>
        </w:rPr>
        <w:t>selection of</w:t>
      </w:r>
      <w:r w:rsidR="00213963">
        <w:rPr>
          <w:rFonts w:cs="Times New Roman"/>
          <w:szCs w:val="24"/>
        </w:rPr>
        <w:t xml:space="preserve"> the points for</w:t>
      </w:r>
      <w:r w:rsidR="00204A57">
        <w:rPr>
          <w:rFonts w:cs="Times New Roman"/>
          <w:szCs w:val="24"/>
        </w:rPr>
        <w:t xml:space="preserve"> </w:t>
      </w:r>
      <w:r w:rsidR="00527853" w:rsidRPr="00204A57">
        <w:rPr>
          <w:rFonts w:cs="Times New Roman"/>
          <w:position w:val="-12"/>
          <w:szCs w:val="24"/>
        </w:rPr>
        <w:object w:dxaOrig="300" w:dyaOrig="380" w14:anchorId="2348915D">
          <v:shape id="_x0000_i1029" type="#_x0000_t75" style="width:15pt;height:19.5pt" o:ole="">
            <v:imagedata r:id="rId15" o:title=""/>
          </v:shape>
          <o:OLEObject Type="Embed" ProgID="Equation.DSMT4" ShapeID="_x0000_i1029" DrawAspect="Content" ObjectID="_1845002388" r:id="rId16"/>
        </w:object>
      </w:r>
      <w:r w:rsidR="00985B10">
        <w:rPr>
          <w:rFonts w:cs="Times New Roman"/>
          <w:szCs w:val="24"/>
        </w:rPr>
        <w:t>.</w:t>
      </w:r>
    </w:p>
    <w:p w14:paraId="7A117425" w14:textId="77777777" w:rsidR="00985B10" w:rsidRDefault="00985B10" w:rsidP="00985B10">
      <w:pPr>
        <w:tabs>
          <w:tab w:val="left" w:pos="720"/>
          <w:tab w:val="left" w:pos="9874"/>
        </w:tabs>
        <w:rPr>
          <w:rFonts w:cs="Times New Roman"/>
          <w:szCs w:val="24"/>
        </w:rPr>
      </w:pPr>
    </w:p>
    <w:p w14:paraId="147EC677" w14:textId="77777777" w:rsidR="00D5143F" w:rsidRDefault="00D5143F" w:rsidP="00D5143F">
      <w:pPr>
        <w:tabs>
          <w:tab w:val="left" w:pos="720"/>
          <w:tab w:val="left" w:pos="9874"/>
        </w:tabs>
        <w:rPr>
          <w:rFonts w:cs="Times New Roman"/>
          <w:szCs w:val="24"/>
        </w:rPr>
      </w:pPr>
    </w:p>
    <w:p w14:paraId="3D92E682" w14:textId="77777777" w:rsidR="00A674EC" w:rsidRDefault="00A674EC" w:rsidP="00D5143F">
      <w:pPr>
        <w:tabs>
          <w:tab w:val="left" w:pos="720"/>
          <w:tab w:val="left" w:pos="9874"/>
        </w:tabs>
        <w:rPr>
          <w:rFonts w:cs="Times New Roman"/>
          <w:szCs w:val="24"/>
        </w:rPr>
      </w:pPr>
    </w:p>
    <w:p w14:paraId="26E4881E" w14:textId="77777777" w:rsidR="00A674EC" w:rsidRDefault="00A674EC" w:rsidP="00D5143F">
      <w:pPr>
        <w:tabs>
          <w:tab w:val="left" w:pos="720"/>
          <w:tab w:val="left" w:pos="9874"/>
        </w:tabs>
        <w:rPr>
          <w:rFonts w:cs="Times New Roman"/>
          <w:szCs w:val="24"/>
        </w:rPr>
      </w:pPr>
    </w:p>
    <w:p w14:paraId="3D5444B8" w14:textId="77777777" w:rsidR="00A674EC" w:rsidRDefault="00A674EC" w:rsidP="00D5143F">
      <w:pPr>
        <w:tabs>
          <w:tab w:val="left" w:pos="720"/>
          <w:tab w:val="left" w:pos="9874"/>
        </w:tabs>
        <w:rPr>
          <w:rFonts w:cs="Times New Roman"/>
          <w:szCs w:val="24"/>
        </w:rPr>
      </w:pPr>
    </w:p>
    <w:p w14:paraId="1404B6B0" w14:textId="77777777" w:rsidR="00A674EC" w:rsidRDefault="00A674EC" w:rsidP="00D5143F">
      <w:pPr>
        <w:tabs>
          <w:tab w:val="left" w:pos="720"/>
          <w:tab w:val="left" w:pos="9874"/>
        </w:tabs>
        <w:rPr>
          <w:rFonts w:cs="Times New Roman"/>
          <w:szCs w:val="24"/>
        </w:rPr>
      </w:pPr>
    </w:p>
    <w:p w14:paraId="40AA6742" w14:textId="77777777" w:rsidR="00A674EC" w:rsidRDefault="00A674EC" w:rsidP="00D5143F">
      <w:pPr>
        <w:tabs>
          <w:tab w:val="left" w:pos="720"/>
          <w:tab w:val="left" w:pos="9874"/>
        </w:tabs>
        <w:rPr>
          <w:rFonts w:cs="Times New Roman"/>
          <w:szCs w:val="24"/>
        </w:rPr>
      </w:pPr>
    </w:p>
    <w:p w14:paraId="3F894924" w14:textId="77777777" w:rsidR="00A674EC" w:rsidRDefault="00A674EC" w:rsidP="00D5143F">
      <w:pPr>
        <w:tabs>
          <w:tab w:val="left" w:pos="720"/>
          <w:tab w:val="left" w:pos="9874"/>
        </w:tabs>
        <w:rPr>
          <w:rFonts w:cs="Times New Roman"/>
          <w:szCs w:val="24"/>
        </w:rPr>
      </w:pPr>
    </w:p>
    <w:p w14:paraId="6F3E4D7C" w14:textId="0A7304F2" w:rsidR="00D5143F" w:rsidRDefault="00BA4964" w:rsidP="00D5143F">
      <w:pPr>
        <w:pStyle w:val="ListParagraph"/>
        <w:numPr>
          <w:ilvl w:val="0"/>
          <w:numId w:val="24"/>
        </w:numPr>
        <w:tabs>
          <w:tab w:val="left" w:pos="720"/>
          <w:tab w:val="left" w:pos="9874"/>
        </w:tabs>
        <w:rPr>
          <w:rFonts w:cs="Times New Roman"/>
          <w:szCs w:val="24"/>
        </w:rPr>
      </w:pPr>
      <w:r>
        <w:rPr>
          <w:rFonts w:cs="Times New Roman"/>
          <w:szCs w:val="24"/>
        </w:rPr>
        <w:t>Based on your answer to the previous part, h</w:t>
      </w:r>
      <w:r w:rsidR="00D5143F">
        <w:rPr>
          <w:rFonts w:cs="Times New Roman"/>
          <w:szCs w:val="24"/>
        </w:rPr>
        <w:t xml:space="preserve">ow could </w:t>
      </w:r>
      <w:r w:rsidR="00806C4A">
        <w:rPr>
          <w:rFonts w:cs="Times New Roman"/>
          <w:szCs w:val="24"/>
        </w:rPr>
        <w:t xml:space="preserve">one </w:t>
      </w:r>
      <w:r w:rsidR="00D5143F">
        <w:rPr>
          <w:rFonts w:cs="Times New Roman"/>
          <w:szCs w:val="24"/>
        </w:rPr>
        <w:t xml:space="preserve">ever possibly show that a function is </w:t>
      </w:r>
      <w:r w:rsidR="00D5143F">
        <w:rPr>
          <w:rFonts w:cs="Times New Roman"/>
          <w:i/>
          <w:iCs/>
          <w:szCs w:val="24"/>
        </w:rPr>
        <w:t xml:space="preserve">NOT </w:t>
      </w:r>
      <w:r w:rsidR="00D5143F">
        <w:rPr>
          <w:rFonts w:cs="Times New Roman"/>
          <w:szCs w:val="24"/>
        </w:rPr>
        <w:t>integrable</w:t>
      </w:r>
      <w:r w:rsidR="00B6042D">
        <w:rPr>
          <w:rFonts w:cs="Times New Roman"/>
          <w:szCs w:val="24"/>
        </w:rPr>
        <w:t>?</w:t>
      </w:r>
    </w:p>
    <w:p w14:paraId="6E3770D5" w14:textId="77777777" w:rsidR="00B6042D" w:rsidRDefault="00B6042D" w:rsidP="00B6042D">
      <w:pPr>
        <w:tabs>
          <w:tab w:val="left" w:pos="720"/>
          <w:tab w:val="left" w:pos="9874"/>
        </w:tabs>
        <w:rPr>
          <w:rFonts w:cs="Times New Roman"/>
          <w:szCs w:val="24"/>
        </w:rPr>
      </w:pPr>
    </w:p>
    <w:p w14:paraId="08004C44" w14:textId="77777777" w:rsidR="00972D19" w:rsidRPr="00B6042D" w:rsidRDefault="00972D19" w:rsidP="00402C01">
      <w:pPr>
        <w:tabs>
          <w:tab w:val="left" w:pos="720"/>
          <w:tab w:val="left" w:pos="9874"/>
        </w:tabs>
        <w:ind w:left="720"/>
        <w:rPr>
          <w:rFonts w:cs="Times New Roman"/>
          <w:szCs w:val="24"/>
        </w:rPr>
      </w:pPr>
    </w:p>
    <w:p w14:paraId="35164F59" w14:textId="77777777" w:rsidR="0052736D" w:rsidRDefault="0052736D" w:rsidP="0052736D">
      <w:pPr>
        <w:tabs>
          <w:tab w:val="left" w:pos="720"/>
          <w:tab w:val="left" w:pos="9874"/>
        </w:tabs>
        <w:rPr>
          <w:rFonts w:cs="Times New Roman"/>
          <w:szCs w:val="24"/>
        </w:rPr>
      </w:pPr>
    </w:p>
    <w:p w14:paraId="67F9068F" w14:textId="77777777" w:rsidR="00972D19" w:rsidRDefault="00972D19" w:rsidP="0052736D">
      <w:pPr>
        <w:tabs>
          <w:tab w:val="left" w:pos="720"/>
          <w:tab w:val="left" w:pos="9874"/>
        </w:tabs>
        <w:rPr>
          <w:rFonts w:cs="Times New Roman"/>
          <w:szCs w:val="24"/>
        </w:rPr>
      </w:pPr>
    </w:p>
    <w:p w14:paraId="05FC76F3" w14:textId="77777777" w:rsidR="00972D19" w:rsidRDefault="00972D19" w:rsidP="0052736D">
      <w:pPr>
        <w:tabs>
          <w:tab w:val="left" w:pos="720"/>
          <w:tab w:val="left" w:pos="9874"/>
        </w:tabs>
        <w:rPr>
          <w:rFonts w:cs="Times New Roman"/>
          <w:szCs w:val="24"/>
        </w:rPr>
      </w:pPr>
    </w:p>
    <w:p w14:paraId="69748C74" w14:textId="77777777" w:rsidR="00972D19" w:rsidRDefault="00972D19" w:rsidP="0052736D">
      <w:pPr>
        <w:tabs>
          <w:tab w:val="left" w:pos="720"/>
          <w:tab w:val="left" w:pos="9874"/>
        </w:tabs>
        <w:rPr>
          <w:rFonts w:cs="Times New Roman"/>
          <w:szCs w:val="24"/>
        </w:rPr>
      </w:pPr>
    </w:p>
    <w:p w14:paraId="3E914110" w14:textId="77777777" w:rsidR="00972D19" w:rsidRDefault="00972D19" w:rsidP="0052736D">
      <w:pPr>
        <w:tabs>
          <w:tab w:val="left" w:pos="720"/>
          <w:tab w:val="left" w:pos="9874"/>
        </w:tabs>
        <w:rPr>
          <w:rFonts w:cs="Times New Roman"/>
          <w:szCs w:val="24"/>
        </w:rPr>
      </w:pPr>
    </w:p>
    <w:p w14:paraId="0D41194B" w14:textId="77777777" w:rsidR="00972D19" w:rsidRDefault="00972D19" w:rsidP="0052736D">
      <w:pPr>
        <w:tabs>
          <w:tab w:val="left" w:pos="720"/>
          <w:tab w:val="left" w:pos="9874"/>
        </w:tabs>
        <w:rPr>
          <w:rFonts w:cs="Times New Roman"/>
          <w:szCs w:val="24"/>
        </w:rPr>
      </w:pPr>
    </w:p>
    <w:p w14:paraId="214B4204" w14:textId="77777777" w:rsidR="00972D19" w:rsidRDefault="00972D19" w:rsidP="0052736D">
      <w:pPr>
        <w:tabs>
          <w:tab w:val="left" w:pos="720"/>
          <w:tab w:val="left" w:pos="9874"/>
        </w:tabs>
        <w:rPr>
          <w:rFonts w:cs="Times New Roman"/>
          <w:szCs w:val="24"/>
        </w:rPr>
      </w:pPr>
    </w:p>
    <w:p w14:paraId="5D0388C4" w14:textId="77777777" w:rsidR="00972D19" w:rsidRDefault="00972D19" w:rsidP="0052736D">
      <w:pPr>
        <w:tabs>
          <w:tab w:val="left" w:pos="720"/>
          <w:tab w:val="left" w:pos="9874"/>
        </w:tabs>
        <w:rPr>
          <w:rFonts w:cs="Times New Roman"/>
          <w:szCs w:val="24"/>
        </w:rPr>
      </w:pPr>
    </w:p>
    <w:p w14:paraId="5A9B6290" w14:textId="77777777" w:rsidR="00972D19" w:rsidRDefault="00972D19" w:rsidP="0052736D">
      <w:pPr>
        <w:tabs>
          <w:tab w:val="left" w:pos="720"/>
          <w:tab w:val="left" w:pos="9874"/>
        </w:tabs>
        <w:rPr>
          <w:rFonts w:cs="Times New Roman"/>
          <w:szCs w:val="24"/>
        </w:rPr>
      </w:pPr>
    </w:p>
    <w:p w14:paraId="0BFD94F2" w14:textId="77777777" w:rsidR="00972D19" w:rsidRDefault="00972D19" w:rsidP="0052736D">
      <w:pPr>
        <w:tabs>
          <w:tab w:val="left" w:pos="720"/>
          <w:tab w:val="left" w:pos="9874"/>
        </w:tabs>
        <w:rPr>
          <w:rFonts w:cs="Times New Roman"/>
          <w:szCs w:val="24"/>
        </w:rPr>
      </w:pPr>
    </w:p>
    <w:p w14:paraId="1EC73F4E" w14:textId="6CDA88F2" w:rsidR="000238EE" w:rsidRPr="006B5C87" w:rsidRDefault="006B5C87" w:rsidP="006B5C87">
      <w:pPr>
        <w:pStyle w:val="ListParagraph"/>
        <w:numPr>
          <w:ilvl w:val="0"/>
          <w:numId w:val="47"/>
        </w:numPr>
        <w:tabs>
          <w:tab w:val="left" w:pos="720"/>
          <w:tab w:val="left" w:pos="9874"/>
        </w:tabs>
        <w:rPr>
          <w:rFonts w:cs="Times New Roman"/>
          <w:szCs w:val="24"/>
        </w:rPr>
      </w:pPr>
      <w:r>
        <w:rPr>
          <w:rFonts w:cs="Times New Roman"/>
          <w:szCs w:val="24"/>
        </w:rPr>
        <w:lastRenderedPageBreak/>
        <w:t xml:space="preserve">Evaluate the integral </w:t>
      </w:r>
      <w:r w:rsidR="00C1290F" w:rsidRPr="003D0624">
        <w:rPr>
          <w:rFonts w:cs="Times New Roman"/>
          <w:position w:val="-32"/>
          <w:szCs w:val="24"/>
        </w:rPr>
        <w:object w:dxaOrig="1420" w:dyaOrig="740" w14:anchorId="610C549D">
          <v:shape id="_x0000_i1030" type="#_x0000_t75" style="width:70.5pt;height:37.5pt" o:ole="">
            <v:imagedata r:id="rId17" o:title=""/>
          </v:shape>
          <o:OLEObject Type="Embed" ProgID="Equation.DSMT4" ShapeID="_x0000_i1030" DrawAspect="Content" ObjectID="_1845002389" r:id="rId18"/>
        </w:object>
      </w:r>
      <w:r>
        <w:rPr>
          <w:rFonts w:cs="Times New Roman"/>
          <w:szCs w:val="24"/>
        </w:rPr>
        <w:t>using the limit definition of the definite integral.</w:t>
      </w:r>
    </w:p>
    <w:p w14:paraId="5770E270" w14:textId="77777777" w:rsidR="000238EE" w:rsidRDefault="000238EE" w:rsidP="00D4254E">
      <w:pPr>
        <w:tabs>
          <w:tab w:val="left" w:pos="720"/>
          <w:tab w:val="left" w:pos="9874"/>
        </w:tabs>
        <w:rPr>
          <w:rFonts w:cs="Times New Roman"/>
          <w:szCs w:val="24"/>
        </w:rPr>
      </w:pPr>
    </w:p>
    <w:p w14:paraId="6709921E" w14:textId="75376E20" w:rsidR="00A674EC" w:rsidRDefault="00A674EC" w:rsidP="00A674EC">
      <w:pPr>
        <w:tabs>
          <w:tab w:val="left" w:pos="720"/>
        </w:tabs>
        <w:ind w:left="720"/>
        <w:rPr>
          <w:szCs w:val="24"/>
        </w:rPr>
      </w:pPr>
    </w:p>
    <w:p w14:paraId="5572A9DE" w14:textId="77777777" w:rsidR="00A674EC" w:rsidRDefault="00A674EC" w:rsidP="00A674EC">
      <w:pPr>
        <w:tabs>
          <w:tab w:val="left" w:pos="720"/>
        </w:tabs>
        <w:rPr>
          <w:szCs w:val="24"/>
        </w:rPr>
      </w:pPr>
    </w:p>
    <w:p w14:paraId="283A02EB" w14:textId="77777777" w:rsidR="00A674EC" w:rsidRDefault="00A674EC" w:rsidP="00A674EC">
      <w:pPr>
        <w:tabs>
          <w:tab w:val="left" w:pos="720"/>
        </w:tabs>
        <w:rPr>
          <w:szCs w:val="24"/>
        </w:rPr>
      </w:pPr>
    </w:p>
    <w:p w14:paraId="053646DF" w14:textId="77777777" w:rsidR="00A674EC" w:rsidRDefault="00A674EC" w:rsidP="00A674EC">
      <w:pPr>
        <w:tabs>
          <w:tab w:val="left" w:pos="720"/>
        </w:tabs>
        <w:rPr>
          <w:szCs w:val="24"/>
        </w:rPr>
      </w:pPr>
    </w:p>
    <w:p w14:paraId="3582D5E3" w14:textId="77777777" w:rsidR="00A674EC" w:rsidRDefault="00A674EC" w:rsidP="00A674EC">
      <w:pPr>
        <w:tabs>
          <w:tab w:val="left" w:pos="720"/>
        </w:tabs>
        <w:rPr>
          <w:szCs w:val="24"/>
        </w:rPr>
      </w:pPr>
    </w:p>
    <w:p w14:paraId="73E29DF7" w14:textId="77777777" w:rsidR="00A674EC" w:rsidRDefault="00A674EC" w:rsidP="00A674EC">
      <w:pPr>
        <w:tabs>
          <w:tab w:val="left" w:pos="720"/>
        </w:tabs>
        <w:rPr>
          <w:szCs w:val="24"/>
        </w:rPr>
      </w:pPr>
    </w:p>
    <w:p w14:paraId="550BD0EF" w14:textId="77777777" w:rsidR="00A674EC" w:rsidRDefault="00A674EC" w:rsidP="00A674EC">
      <w:pPr>
        <w:tabs>
          <w:tab w:val="left" w:pos="720"/>
        </w:tabs>
        <w:rPr>
          <w:szCs w:val="24"/>
        </w:rPr>
      </w:pPr>
    </w:p>
    <w:p w14:paraId="6656215D" w14:textId="77777777" w:rsidR="00A674EC" w:rsidRDefault="00A674EC" w:rsidP="00A674EC">
      <w:pPr>
        <w:tabs>
          <w:tab w:val="left" w:pos="720"/>
        </w:tabs>
        <w:rPr>
          <w:szCs w:val="24"/>
        </w:rPr>
      </w:pPr>
    </w:p>
    <w:p w14:paraId="00982CED" w14:textId="77777777" w:rsidR="00A674EC" w:rsidRDefault="00A674EC" w:rsidP="00A674EC">
      <w:pPr>
        <w:tabs>
          <w:tab w:val="left" w:pos="720"/>
        </w:tabs>
        <w:rPr>
          <w:szCs w:val="24"/>
        </w:rPr>
      </w:pPr>
    </w:p>
    <w:p w14:paraId="4620D316" w14:textId="77777777" w:rsidR="00A674EC" w:rsidRDefault="00A674EC" w:rsidP="00A674EC">
      <w:pPr>
        <w:tabs>
          <w:tab w:val="left" w:pos="720"/>
        </w:tabs>
        <w:rPr>
          <w:szCs w:val="24"/>
        </w:rPr>
      </w:pPr>
    </w:p>
    <w:p w14:paraId="0E87D3E2" w14:textId="77777777" w:rsidR="00A674EC" w:rsidRDefault="00A674EC" w:rsidP="00A674EC">
      <w:pPr>
        <w:tabs>
          <w:tab w:val="left" w:pos="720"/>
        </w:tabs>
        <w:rPr>
          <w:szCs w:val="24"/>
        </w:rPr>
      </w:pPr>
    </w:p>
    <w:p w14:paraId="79F88808" w14:textId="77777777" w:rsidR="00683FD1" w:rsidRDefault="00683FD1" w:rsidP="00A674EC">
      <w:pPr>
        <w:tabs>
          <w:tab w:val="left" w:pos="720"/>
        </w:tabs>
        <w:rPr>
          <w:szCs w:val="24"/>
        </w:rPr>
      </w:pPr>
    </w:p>
    <w:p w14:paraId="41176CC9" w14:textId="77777777" w:rsidR="00683FD1" w:rsidRDefault="00683FD1" w:rsidP="00A674EC">
      <w:pPr>
        <w:tabs>
          <w:tab w:val="left" w:pos="720"/>
        </w:tabs>
        <w:rPr>
          <w:szCs w:val="24"/>
        </w:rPr>
      </w:pPr>
    </w:p>
    <w:p w14:paraId="52BCE47C" w14:textId="77777777" w:rsidR="00683FD1" w:rsidRDefault="00683FD1" w:rsidP="00A674EC">
      <w:pPr>
        <w:tabs>
          <w:tab w:val="left" w:pos="720"/>
        </w:tabs>
        <w:rPr>
          <w:szCs w:val="24"/>
        </w:rPr>
      </w:pPr>
    </w:p>
    <w:p w14:paraId="2693B002" w14:textId="77777777" w:rsidR="00683FD1" w:rsidRDefault="00683FD1" w:rsidP="00A674EC">
      <w:pPr>
        <w:tabs>
          <w:tab w:val="left" w:pos="720"/>
        </w:tabs>
        <w:rPr>
          <w:szCs w:val="24"/>
        </w:rPr>
      </w:pPr>
    </w:p>
    <w:p w14:paraId="04C3323E" w14:textId="77777777" w:rsidR="00683FD1" w:rsidRDefault="00683FD1" w:rsidP="00A674EC">
      <w:pPr>
        <w:tabs>
          <w:tab w:val="left" w:pos="720"/>
        </w:tabs>
        <w:rPr>
          <w:szCs w:val="24"/>
        </w:rPr>
      </w:pPr>
    </w:p>
    <w:p w14:paraId="5A46D810" w14:textId="77777777" w:rsidR="00683FD1" w:rsidRDefault="00683FD1" w:rsidP="00A674EC">
      <w:pPr>
        <w:tabs>
          <w:tab w:val="left" w:pos="720"/>
        </w:tabs>
        <w:rPr>
          <w:szCs w:val="24"/>
        </w:rPr>
      </w:pPr>
    </w:p>
    <w:p w14:paraId="0B7763F4" w14:textId="77777777" w:rsidR="00683FD1" w:rsidRDefault="00683FD1" w:rsidP="00A674EC">
      <w:pPr>
        <w:tabs>
          <w:tab w:val="left" w:pos="720"/>
        </w:tabs>
        <w:rPr>
          <w:szCs w:val="24"/>
        </w:rPr>
      </w:pPr>
    </w:p>
    <w:p w14:paraId="7B5A6B73" w14:textId="6ADBC091" w:rsidR="000238EE" w:rsidRDefault="00A0488E" w:rsidP="00A674EC">
      <w:pPr>
        <w:tabs>
          <w:tab w:val="left" w:pos="720"/>
        </w:tabs>
        <w:rPr>
          <w:rFonts w:cs="Times New Roman"/>
          <w:szCs w:val="24"/>
        </w:rPr>
      </w:pPr>
      <w:r>
        <w:rPr>
          <w:rFonts w:cs="Times New Roman"/>
          <w:szCs w:val="24"/>
        </w:rPr>
        <w:tab/>
      </w:r>
    </w:p>
    <w:p w14:paraId="02D2565B" w14:textId="77777777" w:rsidR="004C15EB" w:rsidRDefault="004C15EB" w:rsidP="00D4254E">
      <w:pPr>
        <w:tabs>
          <w:tab w:val="left" w:pos="720"/>
          <w:tab w:val="left" w:pos="9874"/>
        </w:tabs>
        <w:rPr>
          <w:rFonts w:cs="Times New Roman"/>
          <w:szCs w:val="24"/>
        </w:rPr>
      </w:pPr>
    </w:p>
    <w:p w14:paraId="09E3DC26" w14:textId="77777777" w:rsidR="004C3911" w:rsidRPr="00A22F32" w:rsidRDefault="004C3911" w:rsidP="004C3911">
      <w:pPr>
        <w:pStyle w:val="ListParagraph"/>
        <w:numPr>
          <w:ilvl w:val="0"/>
          <w:numId w:val="47"/>
        </w:numPr>
        <w:rPr>
          <w:szCs w:val="24"/>
        </w:rPr>
      </w:pPr>
      <w:r>
        <w:rPr>
          <w:szCs w:val="24"/>
        </w:rPr>
        <w:t>Relate each of</w:t>
      </w:r>
      <w:r w:rsidRPr="00A22F32">
        <w:rPr>
          <w:szCs w:val="24"/>
        </w:rPr>
        <w:t xml:space="preserve"> the</w:t>
      </w:r>
      <w:r>
        <w:rPr>
          <w:szCs w:val="24"/>
        </w:rPr>
        <w:t xml:space="preserve"> following</w:t>
      </w:r>
      <w:r w:rsidRPr="00A22F32">
        <w:rPr>
          <w:szCs w:val="24"/>
        </w:rPr>
        <w:t xml:space="preserve"> limit</w:t>
      </w:r>
      <w:r>
        <w:rPr>
          <w:szCs w:val="24"/>
        </w:rPr>
        <w:t>s</w:t>
      </w:r>
      <w:r w:rsidRPr="00A22F32">
        <w:rPr>
          <w:szCs w:val="24"/>
        </w:rPr>
        <w:t xml:space="preserve"> to a definite integral over the specified interval. (Use right endpoints.)</w:t>
      </w:r>
    </w:p>
    <w:p w14:paraId="5E154AE0" w14:textId="6B8DE803" w:rsidR="00AB6C61" w:rsidRDefault="008F2748" w:rsidP="00AB6C61">
      <w:pPr>
        <w:pStyle w:val="ListParagraph"/>
        <w:numPr>
          <w:ilvl w:val="0"/>
          <w:numId w:val="41"/>
        </w:numPr>
        <w:rPr>
          <w:szCs w:val="24"/>
        </w:rPr>
      </w:pPr>
      <w:r w:rsidRPr="00AB6C61">
        <w:rPr>
          <w:position w:val="-28"/>
          <w:szCs w:val="24"/>
        </w:rPr>
        <w:object w:dxaOrig="2620" w:dyaOrig="720" w14:anchorId="3ECAA940">
          <v:shape id="_x0000_i1031" type="#_x0000_t75" style="width:131.25pt;height:36pt" o:ole="">
            <v:imagedata r:id="rId19" o:title=""/>
          </v:shape>
          <o:OLEObject Type="Embed" ProgID="Equation.DSMT4" ShapeID="_x0000_i1031" DrawAspect="Content" ObjectID="_1845002390" r:id="rId20"/>
        </w:object>
      </w:r>
      <w:r>
        <w:rPr>
          <w:szCs w:val="24"/>
        </w:rPr>
        <w:t xml:space="preserve">over </w:t>
      </w:r>
      <w:r w:rsidRPr="008F2748">
        <w:rPr>
          <w:position w:val="-14"/>
          <w:szCs w:val="24"/>
        </w:rPr>
        <w:object w:dxaOrig="499" w:dyaOrig="400" w14:anchorId="2BB1F7A1">
          <v:shape id="_x0000_i1032" type="#_x0000_t75" style="width:24.75pt;height:20.25pt" o:ole="">
            <v:imagedata r:id="rId21" o:title=""/>
          </v:shape>
          <o:OLEObject Type="Embed" ProgID="Equation.DSMT4" ShapeID="_x0000_i1032" DrawAspect="Content" ObjectID="_1845002391" r:id="rId22"/>
        </w:object>
      </w:r>
      <w:r>
        <w:rPr>
          <w:szCs w:val="24"/>
        </w:rPr>
        <w:t>.</w:t>
      </w:r>
    </w:p>
    <w:p w14:paraId="31A17C3C" w14:textId="6805EB37" w:rsidR="00D67CF4" w:rsidRDefault="00D67CF4" w:rsidP="00683FD1">
      <w:pPr>
        <w:rPr>
          <w:szCs w:val="24"/>
        </w:rPr>
      </w:pPr>
    </w:p>
    <w:p w14:paraId="752D3365" w14:textId="77777777" w:rsidR="00683FD1" w:rsidRDefault="00683FD1" w:rsidP="00683FD1">
      <w:pPr>
        <w:rPr>
          <w:szCs w:val="24"/>
        </w:rPr>
      </w:pPr>
    </w:p>
    <w:p w14:paraId="0D106DF2" w14:textId="77777777" w:rsidR="00683FD1" w:rsidRDefault="00683FD1" w:rsidP="00683FD1">
      <w:pPr>
        <w:rPr>
          <w:szCs w:val="24"/>
        </w:rPr>
      </w:pPr>
    </w:p>
    <w:p w14:paraId="7624BB8A" w14:textId="77777777" w:rsidR="00683FD1" w:rsidRDefault="00683FD1" w:rsidP="00683FD1">
      <w:pPr>
        <w:rPr>
          <w:szCs w:val="24"/>
        </w:rPr>
      </w:pPr>
    </w:p>
    <w:p w14:paraId="5BC22168" w14:textId="77777777" w:rsidR="00683FD1" w:rsidRDefault="00683FD1" w:rsidP="00683FD1">
      <w:pPr>
        <w:rPr>
          <w:szCs w:val="24"/>
        </w:rPr>
      </w:pPr>
    </w:p>
    <w:p w14:paraId="291AE8AD" w14:textId="77777777" w:rsidR="00683FD1" w:rsidRDefault="00683FD1" w:rsidP="00683FD1">
      <w:pPr>
        <w:rPr>
          <w:szCs w:val="24"/>
        </w:rPr>
      </w:pPr>
    </w:p>
    <w:p w14:paraId="750F0759" w14:textId="77777777" w:rsidR="00683FD1" w:rsidRDefault="00683FD1" w:rsidP="00683FD1">
      <w:pPr>
        <w:rPr>
          <w:szCs w:val="24"/>
        </w:rPr>
      </w:pPr>
    </w:p>
    <w:p w14:paraId="1520A585" w14:textId="77777777" w:rsidR="00683FD1" w:rsidRDefault="00683FD1" w:rsidP="00683FD1">
      <w:pPr>
        <w:rPr>
          <w:szCs w:val="24"/>
        </w:rPr>
      </w:pPr>
    </w:p>
    <w:p w14:paraId="1CFEBDA6" w14:textId="77777777" w:rsidR="00683FD1" w:rsidRDefault="00683FD1" w:rsidP="00683FD1">
      <w:pPr>
        <w:rPr>
          <w:szCs w:val="24"/>
        </w:rPr>
      </w:pPr>
    </w:p>
    <w:p w14:paraId="65DAE30E" w14:textId="77777777" w:rsidR="00683FD1" w:rsidRDefault="00683FD1" w:rsidP="00683FD1">
      <w:pPr>
        <w:rPr>
          <w:szCs w:val="24"/>
        </w:rPr>
      </w:pPr>
    </w:p>
    <w:p w14:paraId="1CA63997" w14:textId="77777777" w:rsidR="00683FD1" w:rsidRDefault="00683FD1" w:rsidP="00683FD1">
      <w:pPr>
        <w:rPr>
          <w:szCs w:val="24"/>
        </w:rPr>
      </w:pPr>
    </w:p>
    <w:p w14:paraId="77DE5B6C" w14:textId="77777777" w:rsidR="00683FD1" w:rsidRDefault="00683FD1" w:rsidP="00683FD1">
      <w:pPr>
        <w:rPr>
          <w:szCs w:val="24"/>
        </w:rPr>
      </w:pPr>
    </w:p>
    <w:p w14:paraId="71D2CA55" w14:textId="77777777" w:rsidR="00683FD1" w:rsidRDefault="00683FD1" w:rsidP="00683FD1">
      <w:pPr>
        <w:rPr>
          <w:szCs w:val="24"/>
        </w:rPr>
      </w:pPr>
    </w:p>
    <w:p w14:paraId="78F4DC21" w14:textId="77777777" w:rsidR="00683FD1" w:rsidRDefault="00683FD1" w:rsidP="00683FD1">
      <w:pPr>
        <w:rPr>
          <w:szCs w:val="24"/>
        </w:rPr>
      </w:pPr>
    </w:p>
    <w:p w14:paraId="7BBF004D" w14:textId="77777777" w:rsidR="00683FD1" w:rsidRDefault="00683FD1" w:rsidP="00683FD1">
      <w:pPr>
        <w:rPr>
          <w:szCs w:val="24"/>
        </w:rPr>
      </w:pPr>
    </w:p>
    <w:p w14:paraId="44A44455" w14:textId="77777777" w:rsidR="00683FD1" w:rsidRDefault="00683FD1" w:rsidP="00683FD1">
      <w:pPr>
        <w:rPr>
          <w:szCs w:val="24"/>
        </w:rPr>
      </w:pPr>
    </w:p>
    <w:p w14:paraId="26136FF5" w14:textId="77777777" w:rsidR="00683FD1" w:rsidRDefault="00683FD1" w:rsidP="00683FD1">
      <w:pPr>
        <w:rPr>
          <w:szCs w:val="24"/>
        </w:rPr>
      </w:pPr>
    </w:p>
    <w:p w14:paraId="65CC7243" w14:textId="77777777" w:rsidR="00683FD1" w:rsidRDefault="00683FD1" w:rsidP="00683FD1">
      <w:pPr>
        <w:rPr>
          <w:szCs w:val="24"/>
        </w:rPr>
      </w:pPr>
    </w:p>
    <w:p w14:paraId="45397D62" w14:textId="77777777" w:rsidR="00683FD1" w:rsidRDefault="00683FD1" w:rsidP="00683FD1">
      <w:pPr>
        <w:rPr>
          <w:szCs w:val="24"/>
        </w:rPr>
      </w:pPr>
    </w:p>
    <w:p w14:paraId="162EC9C4" w14:textId="77777777" w:rsidR="00683FD1" w:rsidRDefault="00683FD1" w:rsidP="00683FD1">
      <w:pPr>
        <w:rPr>
          <w:szCs w:val="24"/>
        </w:rPr>
      </w:pPr>
    </w:p>
    <w:p w14:paraId="22E90F25" w14:textId="77777777" w:rsidR="00683FD1" w:rsidRDefault="00683FD1" w:rsidP="00683FD1">
      <w:pPr>
        <w:rPr>
          <w:szCs w:val="24"/>
        </w:rPr>
      </w:pPr>
    </w:p>
    <w:p w14:paraId="53E5AA12" w14:textId="77777777" w:rsidR="00683FD1" w:rsidRDefault="00683FD1" w:rsidP="00683FD1">
      <w:pPr>
        <w:rPr>
          <w:szCs w:val="24"/>
        </w:rPr>
      </w:pPr>
    </w:p>
    <w:p w14:paraId="48F84998" w14:textId="303174A2" w:rsidR="00D67CF4" w:rsidRPr="00276D02" w:rsidRDefault="005D7E61" w:rsidP="00D67CF4">
      <w:pPr>
        <w:pStyle w:val="ListParagraph"/>
        <w:numPr>
          <w:ilvl w:val="0"/>
          <w:numId w:val="41"/>
        </w:numPr>
        <w:rPr>
          <w:szCs w:val="24"/>
        </w:rPr>
      </w:pPr>
      <w:r w:rsidRPr="005D7E61">
        <w:rPr>
          <w:position w:val="-62"/>
          <w:szCs w:val="24"/>
        </w:rPr>
        <w:object w:dxaOrig="5480" w:dyaOrig="1359" w14:anchorId="524300E8">
          <v:shape id="_x0000_i1033" type="#_x0000_t75" style="width:273.75pt;height:68.2pt" o:ole="">
            <v:imagedata r:id="rId23" o:title=""/>
          </v:shape>
          <o:OLEObject Type="Embed" ProgID="Equation.DSMT4" ShapeID="_x0000_i1033" DrawAspect="Content" ObjectID="_1845002392" r:id="rId24"/>
        </w:object>
      </w:r>
      <w:r w:rsidR="00375BEE">
        <w:rPr>
          <w:szCs w:val="24"/>
        </w:rPr>
        <w:t xml:space="preserve"> over </w:t>
      </w:r>
      <w:r w:rsidR="0090063D" w:rsidRPr="00375BEE">
        <w:rPr>
          <w:position w:val="-14"/>
          <w:szCs w:val="24"/>
        </w:rPr>
        <w:object w:dxaOrig="580" w:dyaOrig="400" w14:anchorId="3E65ED36">
          <v:shape id="_x0000_i1034" type="#_x0000_t75" style="width:29.25pt;height:20.25pt" o:ole="">
            <v:imagedata r:id="rId25" o:title=""/>
          </v:shape>
          <o:OLEObject Type="Embed" ProgID="Equation.DSMT4" ShapeID="_x0000_i1034" DrawAspect="Content" ObjectID="_1845002393" r:id="rId26"/>
        </w:object>
      </w:r>
      <w:r w:rsidR="0090063D">
        <w:rPr>
          <w:szCs w:val="24"/>
        </w:rPr>
        <w:t>.</w:t>
      </w:r>
    </w:p>
    <w:p w14:paraId="05D2518E" w14:textId="77777777" w:rsidR="00683FD1" w:rsidRDefault="00683FD1" w:rsidP="00683FD1">
      <w:pPr>
        <w:rPr>
          <w:szCs w:val="24"/>
        </w:rPr>
      </w:pPr>
    </w:p>
    <w:p w14:paraId="7A42B112" w14:textId="77777777" w:rsidR="00683FD1" w:rsidRDefault="00683FD1" w:rsidP="00683FD1">
      <w:pPr>
        <w:rPr>
          <w:szCs w:val="24"/>
        </w:rPr>
      </w:pPr>
    </w:p>
    <w:p w14:paraId="0D7E3758" w14:textId="77777777" w:rsidR="00683FD1" w:rsidRDefault="00683FD1" w:rsidP="00683FD1">
      <w:pPr>
        <w:rPr>
          <w:szCs w:val="24"/>
        </w:rPr>
      </w:pPr>
    </w:p>
    <w:p w14:paraId="1B9DC512" w14:textId="77777777" w:rsidR="00683FD1" w:rsidRDefault="00683FD1" w:rsidP="00683FD1">
      <w:pPr>
        <w:rPr>
          <w:szCs w:val="24"/>
        </w:rPr>
      </w:pPr>
    </w:p>
    <w:p w14:paraId="5EFD1066" w14:textId="77777777" w:rsidR="00683FD1" w:rsidRDefault="00683FD1" w:rsidP="00683FD1">
      <w:pPr>
        <w:rPr>
          <w:szCs w:val="24"/>
        </w:rPr>
      </w:pPr>
    </w:p>
    <w:p w14:paraId="7A9ED0BD" w14:textId="77777777" w:rsidR="00683FD1" w:rsidRDefault="00683FD1" w:rsidP="00683FD1">
      <w:pPr>
        <w:rPr>
          <w:szCs w:val="24"/>
        </w:rPr>
      </w:pPr>
    </w:p>
    <w:p w14:paraId="52D47C10" w14:textId="77777777" w:rsidR="00683FD1" w:rsidRDefault="00683FD1" w:rsidP="00683FD1">
      <w:pPr>
        <w:rPr>
          <w:szCs w:val="24"/>
        </w:rPr>
      </w:pPr>
    </w:p>
    <w:p w14:paraId="22AF91B5" w14:textId="77777777" w:rsidR="00683FD1" w:rsidRDefault="00683FD1" w:rsidP="00683FD1">
      <w:pPr>
        <w:rPr>
          <w:szCs w:val="24"/>
        </w:rPr>
      </w:pPr>
    </w:p>
    <w:p w14:paraId="6EF558DD" w14:textId="77777777" w:rsidR="00683FD1" w:rsidRDefault="00683FD1" w:rsidP="00683FD1">
      <w:pPr>
        <w:rPr>
          <w:szCs w:val="24"/>
        </w:rPr>
      </w:pPr>
    </w:p>
    <w:p w14:paraId="3B78B089" w14:textId="77777777" w:rsidR="00683FD1" w:rsidRDefault="00683FD1" w:rsidP="00683FD1">
      <w:pPr>
        <w:rPr>
          <w:szCs w:val="24"/>
        </w:rPr>
      </w:pPr>
    </w:p>
    <w:p w14:paraId="04F54F83" w14:textId="77777777" w:rsidR="00683FD1" w:rsidRDefault="00683FD1" w:rsidP="00683FD1">
      <w:pPr>
        <w:rPr>
          <w:szCs w:val="24"/>
        </w:rPr>
      </w:pPr>
    </w:p>
    <w:p w14:paraId="35BE8A4D" w14:textId="77777777" w:rsidR="00683FD1" w:rsidRDefault="00683FD1" w:rsidP="00683FD1">
      <w:pPr>
        <w:rPr>
          <w:szCs w:val="24"/>
        </w:rPr>
      </w:pPr>
    </w:p>
    <w:p w14:paraId="66D4671F" w14:textId="77777777" w:rsidR="00683FD1" w:rsidRDefault="00683FD1" w:rsidP="00683FD1">
      <w:pPr>
        <w:rPr>
          <w:szCs w:val="24"/>
        </w:rPr>
      </w:pPr>
    </w:p>
    <w:p w14:paraId="6F8B93D0" w14:textId="77777777" w:rsidR="00683FD1" w:rsidRDefault="00683FD1" w:rsidP="00683FD1">
      <w:pPr>
        <w:rPr>
          <w:szCs w:val="24"/>
        </w:rPr>
      </w:pPr>
    </w:p>
    <w:p w14:paraId="5353D65E" w14:textId="77777777" w:rsidR="00683FD1" w:rsidRDefault="00683FD1" w:rsidP="00683FD1">
      <w:pPr>
        <w:rPr>
          <w:szCs w:val="24"/>
        </w:rPr>
      </w:pPr>
    </w:p>
    <w:p w14:paraId="6EF33854" w14:textId="77777777" w:rsidR="00683FD1" w:rsidRDefault="00683FD1" w:rsidP="00683FD1">
      <w:pPr>
        <w:rPr>
          <w:szCs w:val="24"/>
        </w:rPr>
      </w:pPr>
    </w:p>
    <w:p w14:paraId="359F33AA" w14:textId="77777777" w:rsidR="00683FD1" w:rsidRDefault="00683FD1" w:rsidP="00683FD1">
      <w:pPr>
        <w:rPr>
          <w:szCs w:val="24"/>
        </w:rPr>
      </w:pPr>
    </w:p>
    <w:p w14:paraId="53FA3FF1" w14:textId="77777777" w:rsidR="00683FD1" w:rsidRDefault="00683FD1" w:rsidP="00683FD1">
      <w:pPr>
        <w:rPr>
          <w:szCs w:val="24"/>
        </w:rPr>
      </w:pPr>
    </w:p>
    <w:p w14:paraId="7037EF63" w14:textId="77777777" w:rsidR="00683FD1" w:rsidRDefault="00683FD1" w:rsidP="00683FD1">
      <w:pPr>
        <w:rPr>
          <w:szCs w:val="24"/>
        </w:rPr>
      </w:pPr>
    </w:p>
    <w:p w14:paraId="4D015793" w14:textId="77777777" w:rsidR="00683FD1" w:rsidRDefault="00683FD1" w:rsidP="00683FD1">
      <w:pPr>
        <w:rPr>
          <w:szCs w:val="24"/>
        </w:rPr>
      </w:pPr>
    </w:p>
    <w:p w14:paraId="7FFA4D7E" w14:textId="77777777" w:rsidR="00683FD1" w:rsidRDefault="00683FD1" w:rsidP="00683FD1">
      <w:pPr>
        <w:rPr>
          <w:szCs w:val="24"/>
        </w:rPr>
      </w:pPr>
    </w:p>
    <w:p w14:paraId="6CCE407F" w14:textId="77777777" w:rsidR="00683FD1" w:rsidRDefault="00683FD1" w:rsidP="00683FD1">
      <w:pPr>
        <w:rPr>
          <w:szCs w:val="24"/>
        </w:rPr>
      </w:pPr>
    </w:p>
    <w:p w14:paraId="26A4CB64" w14:textId="77777777" w:rsidR="00683FD1" w:rsidRDefault="00683FD1" w:rsidP="00683FD1">
      <w:pPr>
        <w:rPr>
          <w:szCs w:val="24"/>
        </w:rPr>
      </w:pPr>
    </w:p>
    <w:p w14:paraId="0998A26E" w14:textId="77777777" w:rsidR="00683FD1" w:rsidRDefault="00683FD1" w:rsidP="00683FD1">
      <w:pPr>
        <w:rPr>
          <w:szCs w:val="24"/>
        </w:rPr>
      </w:pPr>
    </w:p>
    <w:p w14:paraId="603CBE32" w14:textId="77777777" w:rsidR="00683FD1" w:rsidRDefault="00683FD1" w:rsidP="00683FD1">
      <w:pPr>
        <w:rPr>
          <w:szCs w:val="24"/>
        </w:rPr>
      </w:pPr>
    </w:p>
    <w:p w14:paraId="2097BC9D" w14:textId="77777777" w:rsidR="00683FD1" w:rsidRDefault="00683FD1" w:rsidP="00683FD1">
      <w:pPr>
        <w:rPr>
          <w:szCs w:val="24"/>
        </w:rPr>
      </w:pPr>
    </w:p>
    <w:p w14:paraId="3D774BDA" w14:textId="77777777" w:rsidR="00683FD1" w:rsidRDefault="00683FD1" w:rsidP="00683FD1">
      <w:pPr>
        <w:rPr>
          <w:szCs w:val="24"/>
        </w:rPr>
      </w:pPr>
    </w:p>
    <w:p w14:paraId="043677C7" w14:textId="77777777" w:rsidR="00683FD1" w:rsidRDefault="00683FD1" w:rsidP="00683FD1">
      <w:pPr>
        <w:rPr>
          <w:szCs w:val="24"/>
        </w:rPr>
      </w:pPr>
    </w:p>
    <w:p w14:paraId="14BFF0D9" w14:textId="77777777" w:rsidR="00683FD1" w:rsidRDefault="00683FD1" w:rsidP="00683FD1">
      <w:pPr>
        <w:rPr>
          <w:szCs w:val="24"/>
        </w:rPr>
      </w:pPr>
    </w:p>
    <w:p w14:paraId="4134DF4D" w14:textId="77777777" w:rsidR="00683FD1" w:rsidRDefault="00683FD1" w:rsidP="00683FD1">
      <w:pPr>
        <w:rPr>
          <w:szCs w:val="24"/>
        </w:rPr>
      </w:pPr>
    </w:p>
    <w:p w14:paraId="2CC657E9" w14:textId="77777777" w:rsidR="00683FD1" w:rsidRDefault="00683FD1" w:rsidP="00683FD1">
      <w:pPr>
        <w:rPr>
          <w:szCs w:val="24"/>
        </w:rPr>
      </w:pPr>
    </w:p>
    <w:p w14:paraId="0EBE09CB" w14:textId="77777777" w:rsidR="00683FD1" w:rsidRDefault="00683FD1" w:rsidP="00683FD1">
      <w:pPr>
        <w:rPr>
          <w:szCs w:val="24"/>
        </w:rPr>
      </w:pPr>
    </w:p>
    <w:p w14:paraId="7AD146BC" w14:textId="77777777" w:rsidR="00683FD1" w:rsidRDefault="00683FD1" w:rsidP="00683FD1">
      <w:pPr>
        <w:rPr>
          <w:szCs w:val="24"/>
        </w:rPr>
      </w:pPr>
    </w:p>
    <w:p w14:paraId="3B259A14" w14:textId="77777777" w:rsidR="00683FD1" w:rsidRDefault="00683FD1" w:rsidP="00683FD1">
      <w:pPr>
        <w:rPr>
          <w:szCs w:val="24"/>
        </w:rPr>
      </w:pPr>
    </w:p>
    <w:p w14:paraId="64B92B89" w14:textId="77777777" w:rsidR="00683FD1" w:rsidRDefault="00683FD1" w:rsidP="00683FD1">
      <w:pPr>
        <w:rPr>
          <w:szCs w:val="24"/>
        </w:rPr>
      </w:pPr>
    </w:p>
    <w:p w14:paraId="4F1055B0" w14:textId="77777777" w:rsidR="00683FD1" w:rsidRDefault="00683FD1" w:rsidP="00683FD1">
      <w:pPr>
        <w:rPr>
          <w:szCs w:val="24"/>
        </w:rPr>
      </w:pPr>
    </w:p>
    <w:p w14:paraId="5BF20DBE" w14:textId="77777777" w:rsidR="00683FD1" w:rsidRDefault="00683FD1" w:rsidP="00683FD1">
      <w:pPr>
        <w:rPr>
          <w:szCs w:val="24"/>
        </w:rPr>
      </w:pPr>
    </w:p>
    <w:p w14:paraId="3657A88C" w14:textId="77777777" w:rsidR="00683FD1" w:rsidRDefault="00683FD1" w:rsidP="00683FD1">
      <w:pPr>
        <w:rPr>
          <w:szCs w:val="24"/>
        </w:rPr>
      </w:pPr>
    </w:p>
    <w:p w14:paraId="36430B02" w14:textId="77777777" w:rsidR="00683FD1" w:rsidRDefault="00683FD1" w:rsidP="00683FD1">
      <w:pPr>
        <w:rPr>
          <w:szCs w:val="24"/>
        </w:rPr>
      </w:pPr>
    </w:p>
    <w:p w14:paraId="32D12C05" w14:textId="77777777" w:rsidR="00683FD1" w:rsidRDefault="00683FD1" w:rsidP="00683FD1">
      <w:pPr>
        <w:rPr>
          <w:szCs w:val="24"/>
        </w:rPr>
      </w:pPr>
    </w:p>
    <w:p w14:paraId="192E3A9B" w14:textId="77777777" w:rsidR="00683FD1" w:rsidRPr="00683FD1" w:rsidRDefault="00683FD1" w:rsidP="00683FD1">
      <w:pPr>
        <w:rPr>
          <w:szCs w:val="24"/>
        </w:rPr>
      </w:pPr>
    </w:p>
    <w:p w14:paraId="1A705CBA" w14:textId="77777777" w:rsidR="00683FD1" w:rsidRPr="00683FD1" w:rsidRDefault="00683FD1" w:rsidP="00683FD1">
      <w:pPr>
        <w:rPr>
          <w:szCs w:val="24"/>
        </w:rPr>
      </w:pPr>
    </w:p>
    <w:p w14:paraId="5A436FB3" w14:textId="77777777" w:rsidR="00683FD1" w:rsidRPr="00683FD1" w:rsidRDefault="00683FD1" w:rsidP="00683FD1">
      <w:pPr>
        <w:rPr>
          <w:szCs w:val="24"/>
        </w:rPr>
      </w:pPr>
    </w:p>
    <w:p w14:paraId="586E9201" w14:textId="77777777" w:rsidR="00683FD1" w:rsidRPr="00683FD1" w:rsidRDefault="00683FD1" w:rsidP="00683FD1">
      <w:pPr>
        <w:rPr>
          <w:szCs w:val="24"/>
        </w:rPr>
      </w:pPr>
    </w:p>
    <w:p w14:paraId="40235116" w14:textId="77777777" w:rsidR="00683FD1" w:rsidRPr="00683FD1" w:rsidRDefault="00683FD1" w:rsidP="00683FD1">
      <w:pPr>
        <w:rPr>
          <w:szCs w:val="24"/>
        </w:rPr>
      </w:pPr>
    </w:p>
    <w:p w14:paraId="676FF46F" w14:textId="03F7451E" w:rsidR="00E438CE" w:rsidRDefault="00FF497C" w:rsidP="00AB6C61">
      <w:pPr>
        <w:pStyle w:val="ListParagraph"/>
        <w:numPr>
          <w:ilvl w:val="0"/>
          <w:numId w:val="41"/>
        </w:numPr>
        <w:rPr>
          <w:szCs w:val="24"/>
        </w:rPr>
      </w:pPr>
      <w:r w:rsidRPr="00FF497C">
        <w:rPr>
          <w:position w:val="-24"/>
          <w:szCs w:val="24"/>
        </w:rPr>
        <w:object w:dxaOrig="2320" w:dyaOrig="660" w14:anchorId="02C34D9D">
          <v:shape id="_x0000_i1035" type="#_x0000_t75" style="width:116.25pt;height:33pt" o:ole="">
            <v:imagedata r:id="rId27" o:title=""/>
          </v:shape>
          <o:OLEObject Type="Embed" ProgID="Equation.DSMT4" ShapeID="_x0000_i1035" DrawAspect="Content" ObjectID="_1845002394" r:id="rId28"/>
        </w:object>
      </w:r>
      <w:r w:rsidR="0090063D">
        <w:rPr>
          <w:szCs w:val="24"/>
        </w:rPr>
        <w:t xml:space="preserve"> over </w:t>
      </w:r>
      <w:r w:rsidR="00E01F06" w:rsidRPr="00E01F06">
        <w:rPr>
          <w:position w:val="-14"/>
          <w:szCs w:val="24"/>
        </w:rPr>
        <w:object w:dxaOrig="499" w:dyaOrig="400" w14:anchorId="0FA033AB">
          <v:shape id="_x0000_i1036" type="#_x0000_t75" style="width:24.75pt;height:20.25pt" o:ole="">
            <v:imagedata r:id="rId29" o:title=""/>
          </v:shape>
          <o:OLEObject Type="Embed" ProgID="Equation.DSMT4" ShapeID="_x0000_i1036" DrawAspect="Content" ObjectID="_1845002395" r:id="rId30"/>
        </w:object>
      </w:r>
      <w:r w:rsidR="00E01F06">
        <w:rPr>
          <w:szCs w:val="24"/>
        </w:rPr>
        <w:t>.</w:t>
      </w:r>
    </w:p>
    <w:p w14:paraId="5D77A56F" w14:textId="6B579322" w:rsidR="00373F5B" w:rsidRDefault="00373F5B" w:rsidP="008F75ED">
      <w:pPr>
        <w:ind w:left="360"/>
        <w:rPr>
          <w:szCs w:val="24"/>
        </w:rPr>
      </w:pPr>
    </w:p>
    <w:p w14:paraId="466B8A39" w14:textId="77777777" w:rsidR="003E4174" w:rsidRDefault="003E4174" w:rsidP="000372E4">
      <w:pPr>
        <w:rPr>
          <w:szCs w:val="24"/>
        </w:rPr>
      </w:pPr>
    </w:p>
    <w:p w14:paraId="285E69B9" w14:textId="77777777" w:rsidR="00877110" w:rsidRDefault="00877110" w:rsidP="000372E4">
      <w:pPr>
        <w:rPr>
          <w:szCs w:val="24"/>
        </w:rPr>
      </w:pPr>
    </w:p>
    <w:p w14:paraId="3AB69C5E" w14:textId="77777777" w:rsidR="00877110" w:rsidRDefault="00877110" w:rsidP="000372E4">
      <w:pPr>
        <w:rPr>
          <w:szCs w:val="24"/>
        </w:rPr>
      </w:pPr>
    </w:p>
    <w:p w14:paraId="4374D9E6" w14:textId="77777777" w:rsidR="00877110" w:rsidRDefault="00877110" w:rsidP="000372E4">
      <w:pPr>
        <w:rPr>
          <w:szCs w:val="24"/>
        </w:rPr>
      </w:pPr>
    </w:p>
    <w:p w14:paraId="240659B3" w14:textId="77777777" w:rsidR="00877110" w:rsidRDefault="00877110" w:rsidP="000372E4">
      <w:pPr>
        <w:rPr>
          <w:szCs w:val="24"/>
        </w:rPr>
      </w:pPr>
    </w:p>
    <w:p w14:paraId="3A9FC108" w14:textId="77777777" w:rsidR="00877110" w:rsidRDefault="00877110" w:rsidP="000372E4">
      <w:pPr>
        <w:rPr>
          <w:szCs w:val="24"/>
        </w:rPr>
      </w:pPr>
    </w:p>
    <w:p w14:paraId="795F7F71" w14:textId="77777777" w:rsidR="00877110" w:rsidRDefault="00877110" w:rsidP="000372E4">
      <w:pPr>
        <w:rPr>
          <w:szCs w:val="24"/>
        </w:rPr>
      </w:pPr>
    </w:p>
    <w:p w14:paraId="70850385" w14:textId="77777777" w:rsidR="00877110" w:rsidRDefault="00877110" w:rsidP="000372E4">
      <w:pPr>
        <w:rPr>
          <w:szCs w:val="24"/>
        </w:rPr>
      </w:pPr>
    </w:p>
    <w:p w14:paraId="1D68A6A9" w14:textId="77777777" w:rsidR="00877110" w:rsidRDefault="00877110" w:rsidP="000372E4">
      <w:pPr>
        <w:rPr>
          <w:szCs w:val="24"/>
        </w:rPr>
      </w:pPr>
    </w:p>
    <w:p w14:paraId="53DF3B0D" w14:textId="77777777" w:rsidR="00877110" w:rsidRDefault="00877110" w:rsidP="000372E4">
      <w:pPr>
        <w:rPr>
          <w:szCs w:val="24"/>
        </w:rPr>
      </w:pPr>
    </w:p>
    <w:p w14:paraId="4E0F46F6" w14:textId="77777777" w:rsidR="00877110" w:rsidRDefault="00877110" w:rsidP="000372E4">
      <w:pPr>
        <w:rPr>
          <w:szCs w:val="24"/>
        </w:rPr>
      </w:pPr>
    </w:p>
    <w:p w14:paraId="2784593B" w14:textId="77777777" w:rsidR="00877110" w:rsidRDefault="00877110" w:rsidP="000372E4">
      <w:pPr>
        <w:rPr>
          <w:szCs w:val="24"/>
        </w:rPr>
      </w:pPr>
    </w:p>
    <w:p w14:paraId="4A5F8552" w14:textId="77777777" w:rsidR="00877110" w:rsidRDefault="00877110" w:rsidP="000372E4">
      <w:pPr>
        <w:rPr>
          <w:szCs w:val="24"/>
        </w:rPr>
      </w:pPr>
    </w:p>
    <w:p w14:paraId="55F09BE8" w14:textId="77777777" w:rsidR="00877110" w:rsidRDefault="00877110" w:rsidP="000372E4">
      <w:pPr>
        <w:rPr>
          <w:szCs w:val="24"/>
        </w:rPr>
      </w:pPr>
    </w:p>
    <w:p w14:paraId="4F35E3E8" w14:textId="77777777" w:rsidR="00877110" w:rsidRDefault="00877110" w:rsidP="000372E4">
      <w:pPr>
        <w:rPr>
          <w:szCs w:val="24"/>
        </w:rPr>
      </w:pPr>
    </w:p>
    <w:p w14:paraId="63B53810" w14:textId="77777777" w:rsidR="00877110" w:rsidRDefault="00877110" w:rsidP="000372E4">
      <w:pPr>
        <w:rPr>
          <w:szCs w:val="24"/>
        </w:rPr>
      </w:pPr>
    </w:p>
    <w:p w14:paraId="0F378D02" w14:textId="77777777" w:rsidR="00877110" w:rsidRDefault="00877110" w:rsidP="000372E4">
      <w:pPr>
        <w:rPr>
          <w:szCs w:val="24"/>
        </w:rPr>
      </w:pPr>
    </w:p>
    <w:p w14:paraId="03EF03CD" w14:textId="77777777" w:rsidR="00877110" w:rsidRDefault="00877110" w:rsidP="000372E4">
      <w:pPr>
        <w:rPr>
          <w:szCs w:val="24"/>
        </w:rPr>
      </w:pPr>
    </w:p>
    <w:p w14:paraId="357FCD07" w14:textId="77777777" w:rsidR="00877110" w:rsidRDefault="00877110" w:rsidP="000372E4">
      <w:pPr>
        <w:rPr>
          <w:szCs w:val="24"/>
        </w:rPr>
      </w:pPr>
    </w:p>
    <w:p w14:paraId="4B8D4056" w14:textId="77777777" w:rsidR="00877110" w:rsidRDefault="00877110" w:rsidP="000372E4">
      <w:pPr>
        <w:rPr>
          <w:szCs w:val="24"/>
        </w:rPr>
      </w:pPr>
    </w:p>
    <w:p w14:paraId="2156C385" w14:textId="77777777" w:rsidR="00877110" w:rsidRDefault="00877110" w:rsidP="000372E4">
      <w:pPr>
        <w:rPr>
          <w:szCs w:val="24"/>
        </w:rPr>
      </w:pPr>
    </w:p>
    <w:p w14:paraId="07D38079" w14:textId="77777777" w:rsidR="00877110" w:rsidRDefault="00877110" w:rsidP="000372E4">
      <w:pPr>
        <w:rPr>
          <w:szCs w:val="24"/>
        </w:rPr>
      </w:pPr>
    </w:p>
    <w:p w14:paraId="4CDD3CD0" w14:textId="77777777" w:rsidR="00877110" w:rsidRDefault="00877110" w:rsidP="000372E4">
      <w:pPr>
        <w:rPr>
          <w:szCs w:val="24"/>
        </w:rPr>
      </w:pPr>
    </w:p>
    <w:p w14:paraId="436F81C6" w14:textId="77777777" w:rsidR="003E4174" w:rsidRDefault="003E4174" w:rsidP="000372E4">
      <w:pPr>
        <w:rPr>
          <w:szCs w:val="24"/>
        </w:rPr>
      </w:pPr>
    </w:p>
    <w:p w14:paraId="5EB07D96" w14:textId="330A265F" w:rsidR="0002371D" w:rsidRDefault="0002371D" w:rsidP="003E4174">
      <w:pPr>
        <w:pStyle w:val="ListParagraph"/>
        <w:numPr>
          <w:ilvl w:val="0"/>
          <w:numId w:val="47"/>
        </w:numPr>
        <w:rPr>
          <w:szCs w:val="24"/>
        </w:rPr>
      </w:pPr>
      <w:r>
        <w:rPr>
          <w:szCs w:val="24"/>
        </w:rPr>
        <w:t xml:space="preserve">Consider the integral </w:t>
      </w:r>
      <w:r w:rsidRPr="004650BA">
        <w:rPr>
          <w:position w:val="-30"/>
          <w:szCs w:val="24"/>
        </w:rPr>
        <w:object w:dxaOrig="740" w:dyaOrig="720" w14:anchorId="55342B56">
          <v:shape id="_x0000_i1037" type="#_x0000_t75" style="width:37.5pt;height:36pt" o:ole="">
            <v:imagedata r:id="rId31" o:title=""/>
          </v:shape>
          <o:OLEObject Type="Embed" ProgID="Equation.DSMT4" ShapeID="_x0000_i1037" DrawAspect="Content" ObjectID="_1845002396" r:id="rId32"/>
        </w:object>
      </w:r>
      <w:r>
        <w:rPr>
          <w:szCs w:val="24"/>
        </w:rPr>
        <w:t xml:space="preserve">.  </w:t>
      </w:r>
    </w:p>
    <w:p w14:paraId="750AA9C4" w14:textId="77777777" w:rsidR="00412720" w:rsidRDefault="00412720" w:rsidP="0002371D">
      <w:pPr>
        <w:pStyle w:val="ListParagraph"/>
        <w:numPr>
          <w:ilvl w:val="0"/>
          <w:numId w:val="48"/>
        </w:numPr>
        <w:rPr>
          <w:szCs w:val="24"/>
        </w:rPr>
      </w:pPr>
      <w:r>
        <w:rPr>
          <w:szCs w:val="24"/>
        </w:rPr>
        <w:t>Construct a limit (where</w:t>
      </w:r>
      <w:r w:rsidR="0002371D" w:rsidRPr="00415C5A">
        <w:rPr>
          <w:position w:val="-12"/>
          <w:szCs w:val="24"/>
        </w:rPr>
        <w:object w:dxaOrig="300" w:dyaOrig="380" w14:anchorId="6911CA48">
          <v:shape id="_x0000_i1038" type="#_x0000_t75" style="width:15pt;height:19.5pt" o:ole="">
            <v:imagedata r:id="rId33" o:title=""/>
          </v:shape>
          <o:OLEObject Type="Embed" ProgID="Equation.DSMT4" ShapeID="_x0000_i1038" DrawAspect="Content" ObjectID="_1845002397" r:id="rId34"/>
        </w:object>
      </w:r>
      <w:r>
        <w:rPr>
          <w:szCs w:val="24"/>
        </w:rPr>
        <w:t>represents</w:t>
      </w:r>
      <w:r w:rsidR="0002371D">
        <w:rPr>
          <w:szCs w:val="24"/>
        </w:rPr>
        <w:t xml:space="preserve"> the right endpoint</w:t>
      </w:r>
      <w:r>
        <w:rPr>
          <w:szCs w:val="24"/>
        </w:rPr>
        <w:t>s</w:t>
      </w:r>
      <w:r w:rsidR="0002371D">
        <w:rPr>
          <w:szCs w:val="24"/>
        </w:rPr>
        <w:t xml:space="preserve"> of our </w:t>
      </w:r>
      <w:r>
        <w:rPr>
          <w:szCs w:val="24"/>
        </w:rPr>
        <w:t>sub-</w:t>
      </w:r>
      <w:r w:rsidR="0002371D">
        <w:rPr>
          <w:szCs w:val="24"/>
        </w:rPr>
        <w:t>intervals</w:t>
      </w:r>
      <w:r>
        <w:rPr>
          <w:szCs w:val="24"/>
        </w:rPr>
        <w:t>) that is equal to this integral.</w:t>
      </w:r>
    </w:p>
    <w:p w14:paraId="7B20EC55" w14:textId="77777777" w:rsidR="00412720" w:rsidRDefault="00412720" w:rsidP="00412720">
      <w:pPr>
        <w:rPr>
          <w:szCs w:val="24"/>
        </w:rPr>
      </w:pPr>
    </w:p>
    <w:p w14:paraId="51794FCF" w14:textId="6642977C" w:rsidR="00412720" w:rsidRDefault="00412720" w:rsidP="00896C24">
      <w:pPr>
        <w:rPr>
          <w:szCs w:val="24"/>
        </w:rPr>
      </w:pPr>
    </w:p>
    <w:p w14:paraId="2131996E" w14:textId="77777777" w:rsidR="00896C24" w:rsidRDefault="00896C24" w:rsidP="00896C24">
      <w:pPr>
        <w:rPr>
          <w:szCs w:val="24"/>
        </w:rPr>
      </w:pPr>
    </w:p>
    <w:p w14:paraId="561C92B1" w14:textId="77777777" w:rsidR="00896C24" w:rsidRDefault="00896C24" w:rsidP="00896C24">
      <w:pPr>
        <w:rPr>
          <w:szCs w:val="24"/>
        </w:rPr>
      </w:pPr>
    </w:p>
    <w:p w14:paraId="24B05EEA" w14:textId="77777777" w:rsidR="00896C24" w:rsidRDefault="00896C24" w:rsidP="00896C24">
      <w:pPr>
        <w:rPr>
          <w:szCs w:val="24"/>
        </w:rPr>
      </w:pPr>
    </w:p>
    <w:p w14:paraId="3A7F710E" w14:textId="77777777" w:rsidR="00896C24" w:rsidRDefault="00896C24" w:rsidP="00896C24">
      <w:pPr>
        <w:rPr>
          <w:szCs w:val="24"/>
        </w:rPr>
      </w:pPr>
    </w:p>
    <w:p w14:paraId="772D0520" w14:textId="77777777" w:rsidR="00896C24" w:rsidRDefault="00896C24" w:rsidP="00896C24">
      <w:pPr>
        <w:rPr>
          <w:szCs w:val="24"/>
        </w:rPr>
      </w:pPr>
    </w:p>
    <w:p w14:paraId="1DDAEDD5" w14:textId="77777777" w:rsidR="00896C24" w:rsidRDefault="00896C24" w:rsidP="00896C24">
      <w:pPr>
        <w:rPr>
          <w:szCs w:val="24"/>
        </w:rPr>
      </w:pPr>
    </w:p>
    <w:p w14:paraId="017A1E4B" w14:textId="77777777" w:rsidR="00896C24" w:rsidRDefault="00896C24" w:rsidP="00896C24">
      <w:pPr>
        <w:rPr>
          <w:szCs w:val="24"/>
        </w:rPr>
      </w:pPr>
    </w:p>
    <w:p w14:paraId="30632CD5" w14:textId="77777777" w:rsidR="00896C24" w:rsidRDefault="00896C24" w:rsidP="00896C24">
      <w:pPr>
        <w:rPr>
          <w:szCs w:val="24"/>
        </w:rPr>
      </w:pPr>
    </w:p>
    <w:p w14:paraId="29CDA90F" w14:textId="77777777" w:rsidR="00896C24" w:rsidRDefault="00896C24" w:rsidP="00896C24">
      <w:pPr>
        <w:rPr>
          <w:szCs w:val="24"/>
        </w:rPr>
      </w:pPr>
    </w:p>
    <w:p w14:paraId="6AE7E14E" w14:textId="77777777" w:rsidR="00896C24" w:rsidRDefault="00896C24" w:rsidP="00896C24">
      <w:pPr>
        <w:rPr>
          <w:szCs w:val="24"/>
        </w:rPr>
      </w:pPr>
    </w:p>
    <w:p w14:paraId="1AE515A6" w14:textId="77777777" w:rsidR="00896C24" w:rsidRDefault="00896C24" w:rsidP="00896C24">
      <w:pPr>
        <w:rPr>
          <w:szCs w:val="24"/>
        </w:rPr>
      </w:pPr>
    </w:p>
    <w:p w14:paraId="74AE5213" w14:textId="77777777" w:rsidR="00896C24" w:rsidRDefault="00896C24" w:rsidP="00896C24">
      <w:pPr>
        <w:rPr>
          <w:szCs w:val="24"/>
        </w:rPr>
      </w:pPr>
    </w:p>
    <w:p w14:paraId="79229357" w14:textId="77777777" w:rsidR="00412720" w:rsidRDefault="00412720" w:rsidP="00412720">
      <w:pPr>
        <w:rPr>
          <w:szCs w:val="24"/>
        </w:rPr>
      </w:pPr>
    </w:p>
    <w:p w14:paraId="35112DD3" w14:textId="77777777" w:rsidR="00A45E2D" w:rsidRDefault="00A45E2D" w:rsidP="00412720">
      <w:pPr>
        <w:rPr>
          <w:szCs w:val="24"/>
        </w:rPr>
      </w:pPr>
    </w:p>
    <w:p w14:paraId="62F930DA" w14:textId="78FE3CAA" w:rsidR="0002371D" w:rsidRPr="00412720" w:rsidRDefault="0002371D" w:rsidP="00412720">
      <w:pPr>
        <w:rPr>
          <w:szCs w:val="24"/>
        </w:rPr>
      </w:pPr>
      <w:r w:rsidRPr="00412720">
        <w:rPr>
          <w:szCs w:val="24"/>
        </w:rPr>
        <w:t xml:space="preserve"> </w:t>
      </w:r>
    </w:p>
    <w:p w14:paraId="4C3943BD" w14:textId="77777777" w:rsidR="003B6A63" w:rsidRDefault="00415C5A" w:rsidP="00412720">
      <w:pPr>
        <w:pStyle w:val="ListParagraph"/>
        <w:numPr>
          <w:ilvl w:val="0"/>
          <w:numId w:val="48"/>
        </w:numPr>
        <w:rPr>
          <w:szCs w:val="24"/>
        </w:rPr>
      </w:pPr>
      <w:r w:rsidRPr="00412720">
        <w:rPr>
          <w:szCs w:val="24"/>
        </w:rPr>
        <w:t xml:space="preserve">In the previous questions we were always using </w:t>
      </w:r>
      <w:r w:rsidR="00746C75" w:rsidRPr="00415C5A">
        <w:rPr>
          <w:position w:val="-12"/>
        </w:rPr>
        <w:object w:dxaOrig="300" w:dyaOrig="380" w14:anchorId="14B5AFE6">
          <v:shape id="_x0000_i1039" type="#_x0000_t75" style="width:15pt;height:19.5pt" o:ole="">
            <v:imagedata r:id="rId33" o:title=""/>
          </v:shape>
          <o:OLEObject Type="Embed" ProgID="Equation.DSMT4" ShapeID="_x0000_i1039" DrawAspect="Content" ObjectID="_1845002398" r:id="rId35"/>
        </w:object>
      </w:r>
      <w:r w:rsidR="00746C75" w:rsidRPr="00412720">
        <w:rPr>
          <w:szCs w:val="24"/>
        </w:rPr>
        <w:t xml:space="preserve">as the right endpoint of our intervals.  This worked well for these examples, but sometimes it can be easier to use other values.  </w:t>
      </w:r>
      <w:r w:rsidR="00E83D3C" w:rsidRPr="00412720">
        <w:rPr>
          <w:szCs w:val="24"/>
        </w:rPr>
        <w:t xml:space="preserve">Show how if we choose </w:t>
      </w:r>
      <w:r w:rsidR="00E83D3C" w:rsidRPr="00E83D3C">
        <w:rPr>
          <w:position w:val="-12"/>
        </w:rPr>
        <w:object w:dxaOrig="300" w:dyaOrig="380" w14:anchorId="2400F2BB">
          <v:shape id="_x0000_i1040" type="#_x0000_t75" style="width:15pt;height:19.5pt" o:ole="">
            <v:imagedata r:id="rId36" o:title=""/>
          </v:shape>
          <o:OLEObject Type="Embed" ProgID="Equation.DSMT4" ShapeID="_x0000_i1040" DrawAspect="Content" ObjectID="_1845002399" r:id="rId37"/>
        </w:object>
      </w:r>
      <w:r w:rsidR="00E83D3C" w:rsidRPr="00412720">
        <w:rPr>
          <w:szCs w:val="24"/>
        </w:rPr>
        <w:t xml:space="preserve">to be the geometric mean of </w:t>
      </w:r>
      <w:r w:rsidR="00E83D3C" w:rsidRPr="00E83D3C">
        <w:rPr>
          <w:position w:val="-12"/>
        </w:rPr>
        <w:object w:dxaOrig="360" w:dyaOrig="360" w14:anchorId="536CAD86">
          <v:shape id="_x0000_i1041" type="#_x0000_t75" style="width:18pt;height:18pt" o:ole="">
            <v:imagedata r:id="rId38" o:title=""/>
          </v:shape>
          <o:OLEObject Type="Embed" ProgID="Equation.DSMT4" ShapeID="_x0000_i1041" DrawAspect="Content" ObjectID="_1845002400" r:id="rId39"/>
        </w:object>
      </w:r>
      <w:r w:rsidR="00E83D3C" w:rsidRPr="00412720">
        <w:rPr>
          <w:szCs w:val="24"/>
        </w:rPr>
        <w:t xml:space="preserve">and </w:t>
      </w:r>
      <w:r w:rsidR="00E83D3C" w:rsidRPr="00E83D3C">
        <w:rPr>
          <w:position w:val="-12"/>
        </w:rPr>
        <w:object w:dxaOrig="240" w:dyaOrig="360" w14:anchorId="0B49D35C">
          <v:shape id="_x0000_i1042" type="#_x0000_t75" style="width:12pt;height:18pt" o:ole="">
            <v:imagedata r:id="rId40" o:title=""/>
          </v:shape>
          <o:OLEObject Type="Embed" ProgID="Equation.DSMT4" ShapeID="_x0000_i1042" DrawAspect="Content" ObjectID="_1845002401" r:id="rId41"/>
        </w:object>
      </w:r>
      <w:r w:rsidR="00E83D3C" w:rsidRPr="00412720">
        <w:rPr>
          <w:szCs w:val="24"/>
        </w:rPr>
        <w:t xml:space="preserve">(that is, </w:t>
      </w:r>
      <w:r w:rsidR="00E83D3C" w:rsidRPr="00E83D3C">
        <w:rPr>
          <w:position w:val="-14"/>
        </w:rPr>
        <w:object w:dxaOrig="1359" w:dyaOrig="420" w14:anchorId="2A3E368E">
          <v:shape id="_x0000_i1043" type="#_x0000_t75" style="width:67.45pt;height:21pt" o:ole="">
            <v:imagedata r:id="rId42" o:title=""/>
          </v:shape>
          <o:OLEObject Type="Embed" ProgID="Equation.DSMT4" ShapeID="_x0000_i1043" DrawAspect="Content" ObjectID="_1845002402" r:id="rId43"/>
        </w:object>
      </w:r>
      <w:r w:rsidR="00E83D3C" w:rsidRPr="00412720">
        <w:rPr>
          <w:szCs w:val="24"/>
        </w:rPr>
        <w:t>)</w:t>
      </w:r>
      <w:r w:rsidR="00E83D3C" w:rsidRPr="00412720">
        <w:rPr>
          <w:i/>
          <w:iCs/>
          <w:szCs w:val="24"/>
        </w:rPr>
        <w:t xml:space="preserve"> </w:t>
      </w:r>
      <w:r w:rsidR="00E83D3C" w:rsidRPr="00412720">
        <w:rPr>
          <w:szCs w:val="24"/>
        </w:rPr>
        <w:t>then we can f</w:t>
      </w:r>
      <w:r w:rsidR="003E4174" w:rsidRPr="00412720">
        <w:rPr>
          <w:szCs w:val="24"/>
        </w:rPr>
        <w:t xml:space="preserve">ind </w:t>
      </w:r>
      <w:r w:rsidR="004650BA" w:rsidRPr="004650BA">
        <w:rPr>
          <w:position w:val="-30"/>
        </w:rPr>
        <w:object w:dxaOrig="740" w:dyaOrig="720" w14:anchorId="641DE9AB">
          <v:shape id="_x0000_i1044" type="#_x0000_t75" style="width:37.5pt;height:36pt" o:ole="">
            <v:imagedata r:id="rId31" o:title=""/>
          </v:shape>
          <o:OLEObject Type="Embed" ProgID="Equation.DSMT4" ShapeID="_x0000_i1044" DrawAspect="Content" ObjectID="_1845002403" r:id="rId44"/>
        </w:object>
      </w:r>
      <w:r w:rsidR="004650BA" w:rsidRPr="00412720">
        <w:rPr>
          <w:szCs w:val="24"/>
        </w:rPr>
        <w:t xml:space="preserve">.  </w:t>
      </w:r>
    </w:p>
    <w:p w14:paraId="4D29B0FB" w14:textId="4BE89867" w:rsidR="003E4174" w:rsidRPr="003B6A63" w:rsidRDefault="004650BA" w:rsidP="003B6A63">
      <w:pPr>
        <w:pStyle w:val="ListParagraph"/>
        <w:rPr>
          <w:szCs w:val="24"/>
        </w:rPr>
      </w:pPr>
      <w:r w:rsidRPr="00412720">
        <w:rPr>
          <w:i/>
          <w:iCs/>
          <w:szCs w:val="24"/>
        </w:rPr>
        <w:t xml:space="preserve">Hint: </w:t>
      </w:r>
      <w:r w:rsidR="0081452E">
        <w:rPr>
          <w:i/>
          <w:iCs/>
          <w:szCs w:val="24"/>
        </w:rPr>
        <w:t xml:space="preserve">determine some formulas for </w:t>
      </w:r>
      <w:r w:rsidR="0081452E" w:rsidRPr="0081452E">
        <w:rPr>
          <w:i/>
          <w:iCs/>
          <w:position w:val="-12"/>
          <w:szCs w:val="24"/>
        </w:rPr>
        <w:object w:dxaOrig="360" w:dyaOrig="360" w14:anchorId="4015396F">
          <v:shape id="_x0000_i1045" type="#_x0000_t75" style="width:18pt;height:18pt" o:ole="">
            <v:imagedata r:id="rId45" o:title=""/>
          </v:shape>
          <o:OLEObject Type="Embed" ProgID="Equation.DSMT4" ShapeID="_x0000_i1045" DrawAspect="Content" ObjectID="_1845002404" r:id="rId46"/>
        </w:object>
      </w:r>
      <w:r w:rsidR="0081452E">
        <w:rPr>
          <w:i/>
          <w:iCs/>
          <w:szCs w:val="24"/>
        </w:rPr>
        <w:t xml:space="preserve">&amp; </w:t>
      </w:r>
      <w:r w:rsidR="0081452E" w:rsidRPr="0081452E">
        <w:rPr>
          <w:i/>
          <w:iCs/>
          <w:position w:val="-12"/>
          <w:szCs w:val="24"/>
        </w:rPr>
        <w:object w:dxaOrig="240" w:dyaOrig="360" w14:anchorId="7CE54FF4">
          <v:shape id="_x0000_i1046" type="#_x0000_t75" style="width:12pt;height:18pt" o:ole="">
            <v:imagedata r:id="rId47" o:title=""/>
          </v:shape>
          <o:OLEObject Type="Embed" ProgID="Equation.DSMT4" ShapeID="_x0000_i1046" DrawAspect="Content" ObjectID="_1845002405" r:id="rId48"/>
        </w:object>
      </w:r>
      <w:r w:rsidR="0081452E">
        <w:rPr>
          <w:i/>
          <w:iCs/>
          <w:szCs w:val="24"/>
        </w:rPr>
        <w:t xml:space="preserve">and </w:t>
      </w:r>
      <w:r w:rsidR="003B6A63">
        <w:rPr>
          <w:i/>
          <w:iCs/>
          <w:szCs w:val="24"/>
        </w:rPr>
        <w:t>u</w:t>
      </w:r>
      <w:r w:rsidR="000B6956" w:rsidRPr="00412720">
        <w:rPr>
          <w:i/>
          <w:iCs/>
          <w:szCs w:val="24"/>
        </w:rPr>
        <w:t xml:space="preserve">se the identity </w:t>
      </w:r>
      <w:r w:rsidR="004202D5" w:rsidRPr="004202D5">
        <w:rPr>
          <w:i/>
          <w:iCs/>
          <w:position w:val="-32"/>
        </w:rPr>
        <w:object w:dxaOrig="2140" w:dyaOrig="700" w14:anchorId="771810F7">
          <v:shape id="_x0000_i1047" type="#_x0000_t75" style="width:106.45pt;height:34.5pt" o:ole="">
            <v:imagedata r:id="rId49" o:title=""/>
          </v:shape>
          <o:OLEObject Type="Embed" ProgID="Equation.DSMT4" ShapeID="_x0000_i1047" DrawAspect="Content" ObjectID="_1845002406" r:id="rId50"/>
        </w:object>
      </w:r>
      <w:r w:rsidR="003B6A63">
        <w:rPr>
          <w:szCs w:val="24"/>
        </w:rPr>
        <w:t>.</w:t>
      </w:r>
    </w:p>
    <w:p w14:paraId="63E75895" w14:textId="77777777" w:rsidR="004202D5" w:rsidRDefault="004202D5" w:rsidP="004202D5">
      <w:pPr>
        <w:rPr>
          <w:szCs w:val="24"/>
        </w:rPr>
      </w:pPr>
    </w:p>
    <w:p w14:paraId="018585C1" w14:textId="737B2216" w:rsidR="004202D5" w:rsidRPr="004202D5" w:rsidRDefault="004202D5" w:rsidP="00896C24">
      <w:pPr>
        <w:tabs>
          <w:tab w:val="left" w:pos="720"/>
        </w:tabs>
        <w:rPr>
          <w:szCs w:val="24"/>
        </w:rPr>
      </w:pPr>
      <w:r>
        <w:rPr>
          <w:szCs w:val="24"/>
        </w:rPr>
        <w:tab/>
      </w:r>
    </w:p>
    <w:sectPr w:rsidR="004202D5" w:rsidRPr="004202D5" w:rsidSect="00AA2DC9">
      <w:headerReference w:type="even" r:id="rId51"/>
      <w:headerReference w:type="default" r:id="rId52"/>
      <w:footerReference w:type="even" r:id="rId53"/>
      <w:footerReference w:type="default" r:id="rId54"/>
      <w:headerReference w:type="first" r:id="rId55"/>
      <w:footerReference w:type="first" r:id="rId5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DB683" w14:textId="77777777" w:rsidR="00433972" w:rsidRDefault="00433972" w:rsidP="00AA2DC9">
      <w:r>
        <w:separator/>
      </w:r>
    </w:p>
  </w:endnote>
  <w:endnote w:type="continuationSeparator" w:id="0">
    <w:p w14:paraId="32628896" w14:textId="77777777" w:rsidR="00433972" w:rsidRDefault="00433972" w:rsidP="00AA2D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20422" w14:textId="77777777" w:rsidR="00AA2DC9" w:rsidRDefault="00AA2D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9CEC" w14:textId="77777777" w:rsidR="00AA2DC9" w:rsidRDefault="00AA2D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F83D1" w14:textId="77777777" w:rsidR="00AA2DC9" w:rsidRDefault="00AA2D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C32EA" w14:textId="77777777" w:rsidR="00433972" w:rsidRDefault="00433972" w:rsidP="00AA2DC9">
      <w:r>
        <w:separator/>
      </w:r>
    </w:p>
  </w:footnote>
  <w:footnote w:type="continuationSeparator" w:id="0">
    <w:p w14:paraId="0119AC44" w14:textId="77777777" w:rsidR="00433972" w:rsidRDefault="00433972" w:rsidP="00AA2D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0DB5" w14:textId="77777777" w:rsidR="00AA2DC9" w:rsidRDefault="00AA2D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6365C" w14:textId="77777777" w:rsidR="00AA2DC9" w:rsidRDefault="00AA2DC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A2DC9" w14:paraId="3FB9E96F" w14:textId="77777777" w:rsidTr="006C2A84">
      <w:tc>
        <w:tcPr>
          <w:tcW w:w="2335" w:type="dxa"/>
        </w:tcPr>
        <w:p w14:paraId="30109775" w14:textId="77777777" w:rsidR="00AA2DC9" w:rsidRPr="00D1079D" w:rsidRDefault="00AA2DC9" w:rsidP="00AA2DC9">
          <w:pPr>
            <w:rPr>
              <w:b/>
              <w:sz w:val="28"/>
            </w:rPr>
          </w:pPr>
          <w:r w:rsidRPr="00D1079D">
            <w:rPr>
              <w:b/>
              <w:sz w:val="28"/>
            </w:rPr>
            <w:t>MTH 200</w:t>
          </w:r>
        </w:p>
      </w:tc>
      <w:tc>
        <w:tcPr>
          <w:tcW w:w="6210" w:type="dxa"/>
        </w:tcPr>
        <w:p w14:paraId="078F35A1" w14:textId="77777777" w:rsidR="00AA2DC9" w:rsidRDefault="00AA2DC9" w:rsidP="00AA2DC9">
          <w:pPr>
            <w:jc w:val="center"/>
            <w:rPr>
              <w:b/>
              <w:sz w:val="28"/>
            </w:rPr>
          </w:pPr>
          <w:r>
            <w:rPr>
              <w:b/>
              <w:sz w:val="28"/>
            </w:rPr>
            <w:t>Definition of Definite Integrals</w:t>
          </w:r>
        </w:p>
        <w:p w14:paraId="1C0917F7" w14:textId="77777777" w:rsidR="00AA2DC9" w:rsidRPr="00D1079D" w:rsidRDefault="00AA2DC9" w:rsidP="00AA2DC9">
          <w:pPr>
            <w:jc w:val="center"/>
            <w:rPr>
              <w:b/>
              <w:sz w:val="22"/>
            </w:rPr>
          </w:pPr>
        </w:p>
      </w:tc>
      <w:tc>
        <w:tcPr>
          <w:tcW w:w="2245" w:type="dxa"/>
        </w:tcPr>
        <w:p w14:paraId="23E9143B" w14:textId="77777777" w:rsidR="00AA2DC9" w:rsidRPr="00D1079D" w:rsidRDefault="00AA2DC9" w:rsidP="00AA2DC9">
          <w:pPr>
            <w:jc w:val="right"/>
            <w:rPr>
              <w:b/>
              <w:sz w:val="28"/>
            </w:rPr>
          </w:pPr>
        </w:p>
      </w:tc>
    </w:tr>
  </w:tbl>
  <w:p w14:paraId="6410258A" w14:textId="77777777" w:rsidR="00AA2DC9" w:rsidRDefault="00AA2D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95962"/>
    <w:multiLevelType w:val="hybridMultilevel"/>
    <w:tmpl w:val="1882B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A177FB"/>
    <w:multiLevelType w:val="hybridMultilevel"/>
    <w:tmpl w:val="46F0B4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405356">
    <w:abstractNumId w:val="6"/>
  </w:num>
  <w:num w:numId="2" w16cid:durableId="405347310">
    <w:abstractNumId w:val="34"/>
  </w:num>
  <w:num w:numId="3" w16cid:durableId="718630506">
    <w:abstractNumId w:val="9"/>
  </w:num>
  <w:num w:numId="4" w16cid:durableId="1238982342">
    <w:abstractNumId w:val="46"/>
  </w:num>
  <w:num w:numId="5" w16cid:durableId="197856003">
    <w:abstractNumId w:val="28"/>
  </w:num>
  <w:num w:numId="6" w16cid:durableId="1127967059">
    <w:abstractNumId w:val="21"/>
  </w:num>
  <w:num w:numId="7" w16cid:durableId="212736356">
    <w:abstractNumId w:val="35"/>
  </w:num>
  <w:num w:numId="8" w16cid:durableId="94711832">
    <w:abstractNumId w:val="36"/>
  </w:num>
  <w:num w:numId="9" w16cid:durableId="1614168292">
    <w:abstractNumId w:val="44"/>
  </w:num>
  <w:num w:numId="10" w16cid:durableId="1392342704">
    <w:abstractNumId w:val="27"/>
  </w:num>
  <w:num w:numId="11" w16cid:durableId="679619974">
    <w:abstractNumId w:val="43"/>
  </w:num>
  <w:num w:numId="12" w16cid:durableId="1194272183">
    <w:abstractNumId w:val="45"/>
  </w:num>
  <w:num w:numId="13" w16cid:durableId="1510289208">
    <w:abstractNumId w:val="29"/>
  </w:num>
  <w:num w:numId="14" w16cid:durableId="53434718">
    <w:abstractNumId w:val="16"/>
  </w:num>
  <w:num w:numId="15" w16cid:durableId="1119178902">
    <w:abstractNumId w:val="8"/>
  </w:num>
  <w:num w:numId="16" w16cid:durableId="642007316">
    <w:abstractNumId w:val="37"/>
  </w:num>
  <w:num w:numId="17" w16cid:durableId="309677905">
    <w:abstractNumId w:val="13"/>
  </w:num>
  <w:num w:numId="18" w16cid:durableId="2060395330">
    <w:abstractNumId w:val="24"/>
  </w:num>
  <w:num w:numId="19" w16cid:durableId="723455549">
    <w:abstractNumId w:val="3"/>
  </w:num>
  <w:num w:numId="20" w16cid:durableId="1710111362">
    <w:abstractNumId w:val="33"/>
  </w:num>
  <w:num w:numId="21" w16cid:durableId="1137333970">
    <w:abstractNumId w:val="47"/>
  </w:num>
  <w:num w:numId="22" w16cid:durableId="897858806">
    <w:abstractNumId w:val="11"/>
  </w:num>
  <w:num w:numId="23" w16cid:durableId="56783484">
    <w:abstractNumId w:val="4"/>
  </w:num>
  <w:num w:numId="24" w16cid:durableId="1335646231">
    <w:abstractNumId w:val="10"/>
  </w:num>
  <w:num w:numId="25" w16cid:durableId="1107389599">
    <w:abstractNumId w:val="32"/>
  </w:num>
  <w:num w:numId="26" w16cid:durableId="1817794115">
    <w:abstractNumId w:val="39"/>
  </w:num>
  <w:num w:numId="27" w16cid:durableId="1113286379">
    <w:abstractNumId w:val="22"/>
  </w:num>
  <w:num w:numId="28" w16cid:durableId="88353492">
    <w:abstractNumId w:val="18"/>
  </w:num>
  <w:num w:numId="29" w16cid:durableId="511066795">
    <w:abstractNumId w:val="12"/>
  </w:num>
  <w:num w:numId="30" w16cid:durableId="614673973">
    <w:abstractNumId w:val="38"/>
  </w:num>
  <w:num w:numId="31" w16cid:durableId="306710750">
    <w:abstractNumId w:val="23"/>
  </w:num>
  <w:num w:numId="32" w16cid:durableId="1815178304">
    <w:abstractNumId w:val="14"/>
  </w:num>
  <w:num w:numId="33" w16cid:durableId="941569357">
    <w:abstractNumId w:val="30"/>
  </w:num>
  <w:num w:numId="34" w16cid:durableId="1832720797">
    <w:abstractNumId w:val="5"/>
  </w:num>
  <w:num w:numId="35" w16cid:durableId="557940510">
    <w:abstractNumId w:val="25"/>
  </w:num>
  <w:num w:numId="36" w16cid:durableId="228228832">
    <w:abstractNumId w:val="15"/>
  </w:num>
  <w:num w:numId="37" w16cid:durableId="1304694694">
    <w:abstractNumId w:val="2"/>
  </w:num>
  <w:num w:numId="38" w16cid:durableId="83691329">
    <w:abstractNumId w:val="42"/>
  </w:num>
  <w:num w:numId="39" w16cid:durableId="154075458">
    <w:abstractNumId w:val="0"/>
  </w:num>
  <w:num w:numId="40" w16cid:durableId="562254434">
    <w:abstractNumId w:val="19"/>
  </w:num>
  <w:num w:numId="41" w16cid:durableId="1570454560">
    <w:abstractNumId w:val="31"/>
  </w:num>
  <w:num w:numId="42" w16cid:durableId="2002930269">
    <w:abstractNumId w:val="40"/>
  </w:num>
  <w:num w:numId="43" w16cid:durableId="627248468">
    <w:abstractNumId w:val="7"/>
  </w:num>
  <w:num w:numId="44" w16cid:durableId="1234126254">
    <w:abstractNumId w:val="26"/>
  </w:num>
  <w:num w:numId="45" w16cid:durableId="794443940">
    <w:abstractNumId w:val="41"/>
  </w:num>
  <w:num w:numId="46" w16cid:durableId="1050573800">
    <w:abstractNumId w:val="20"/>
  </w:num>
  <w:num w:numId="47" w16cid:durableId="106236154">
    <w:abstractNumId w:val="1"/>
  </w:num>
  <w:num w:numId="48" w16cid:durableId="281840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8D7"/>
    <w:rsid w:val="000146E8"/>
    <w:rsid w:val="000164A0"/>
    <w:rsid w:val="000209DF"/>
    <w:rsid w:val="0002371D"/>
    <w:rsid w:val="000238EE"/>
    <w:rsid w:val="000372E4"/>
    <w:rsid w:val="0004086A"/>
    <w:rsid w:val="00043E2C"/>
    <w:rsid w:val="0004735A"/>
    <w:rsid w:val="00070EC9"/>
    <w:rsid w:val="00086375"/>
    <w:rsid w:val="000937BA"/>
    <w:rsid w:val="00094936"/>
    <w:rsid w:val="00097C05"/>
    <w:rsid w:val="000A238F"/>
    <w:rsid w:val="000A3F89"/>
    <w:rsid w:val="000A4F1E"/>
    <w:rsid w:val="000A4F87"/>
    <w:rsid w:val="000B562B"/>
    <w:rsid w:val="000B6956"/>
    <w:rsid w:val="000B7414"/>
    <w:rsid w:val="000C1813"/>
    <w:rsid w:val="000C7686"/>
    <w:rsid w:val="000D0A1B"/>
    <w:rsid w:val="000D28B8"/>
    <w:rsid w:val="000D39E7"/>
    <w:rsid w:val="000D7378"/>
    <w:rsid w:val="000E69F3"/>
    <w:rsid w:val="000F038F"/>
    <w:rsid w:val="000F154C"/>
    <w:rsid w:val="000F1CAA"/>
    <w:rsid w:val="000F474D"/>
    <w:rsid w:val="000F4EE7"/>
    <w:rsid w:val="000F54C8"/>
    <w:rsid w:val="000F755B"/>
    <w:rsid w:val="00106884"/>
    <w:rsid w:val="001137B6"/>
    <w:rsid w:val="00115ACA"/>
    <w:rsid w:val="00115ED4"/>
    <w:rsid w:val="00116C1C"/>
    <w:rsid w:val="00120186"/>
    <w:rsid w:val="00123152"/>
    <w:rsid w:val="00125494"/>
    <w:rsid w:val="0012620A"/>
    <w:rsid w:val="00135C83"/>
    <w:rsid w:val="001408C9"/>
    <w:rsid w:val="00146B01"/>
    <w:rsid w:val="00153D90"/>
    <w:rsid w:val="00161065"/>
    <w:rsid w:val="001620F9"/>
    <w:rsid w:val="00166100"/>
    <w:rsid w:val="0016663E"/>
    <w:rsid w:val="00172AB5"/>
    <w:rsid w:val="001741B8"/>
    <w:rsid w:val="001750E9"/>
    <w:rsid w:val="0017703E"/>
    <w:rsid w:val="00185A94"/>
    <w:rsid w:val="001916BD"/>
    <w:rsid w:val="001928A3"/>
    <w:rsid w:val="001A023E"/>
    <w:rsid w:val="001A1244"/>
    <w:rsid w:val="001A42A3"/>
    <w:rsid w:val="001A550C"/>
    <w:rsid w:val="001B473D"/>
    <w:rsid w:val="001B5C25"/>
    <w:rsid w:val="001C0281"/>
    <w:rsid w:val="001D690D"/>
    <w:rsid w:val="001E0F5A"/>
    <w:rsid w:val="001E4082"/>
    <w:rsid w:val="001F0C11"/>
    <w:rsid w:val="001F6F58"/>
    <w:rsid w:val="002046C7"/>
    <w:rsid w:val="00204A57"/>
    <w:rsid w:val="00207D5E"/>
    <w:rsid w:val="00213963"/>
    <w:rsid w:val="00214299"/>
    <w:rsid w:val="002147BE"/>
    <w:rsid w:val="00223722"/>
    <w:rsid w:val="00232E98"/>
    <w:rsid w:val="00241199"/>
    <w:rsid w:val="002420EA"/>
    <w:rsid w:val="00247420"/>
    <w:rsid w:val="00251A7A"/>
    <w:rsid w:val="00252B5A"/>
    <w:rsid w:val="0026757D"/>
    <w:rsid w:val="00275F34"/>
    <w:rsid w:val="00276D02"/>
    <w:rsid w:val="0028131F"/>
    <w:rsid w:val="002901BF"/>
    <w:rsid w:val="00293E31"/>
    <w:rsid w:val="002B1E57"/>
    <w:rsid w:val="002B3041"/>
    <w:rsid w:val="002C0F51"/>
    <w:rsid w:val="002C1E17"/>
    <w:rsid w:val="002C1E9F"/>
    <w:rsid w:val="002C21A4"/>
    <w:rsid w:val="002D03B5"/>
    <w:rsid w:val="002D190A"/>
    <w:rsid w:val="002D3DAB"/>
    <w:rsid w:val="002E4668"/>
    <w:rsid w:val="00300A75"/>
    <w:rsid w:val="0030180E"/>
    <w:rsid w:val="0030237B"/>
    <w:rsid w:val="00302F37"/>
    <w:rsid w:val="003164AD"/>
    <w:rsid w:val="00322400"/>
    <w:rsid w:val="00326C0D"/>
    <w:rsid w:val="00340D5A"/>
    <w:rsid w:val="00341C09"/>
    <w:rsid w:val="00344DB8"/>
    <w:rsid w:val="00361282"/>
    <w:rsid w:val="003641E6"/>
    <w:rsid w:val="003642CC"/>
    <w:rsid w:val="003643EF"/>
    <w:rsid w:val="00367248"/>
    <w:rsid w:val="003709BF"/>
    <w:rsid w:val="0037122B"/>
    <w:rsid w:val="00373F5B"/>
    <w:rsid w:val="00375BEE"/>
    <w:rsid w:val="00380DED"/>
    <w:rsid w:val="00381796"/>
    <w:rsid w:val="0038233A"/>
    <w:rsid w:val="00385491"/>
    <w:rsid w:val="0039233D"/>
    <w:rsid w:val="003A0B4E"/>
    <w:rsid w:val="003A342E"/>
    <w:rsid w:val="003B2E2F"/>
    <w:rsid w:val="003B3255"/>
    <w:rsid w:val="003B6A63"/>
    <w:rsid w:val="003B7AA4"/>
    <w:rsid w:val="003B7B7B"/>
    <w:rsid w:val="003C4813"/>
    <w:rsid w:val="003D0624"/>
    <w:rsid w:val="003D4357"/>
    <w:rsid w:val="003D5450"/>
    <w:rsid w:val="003D67EC"/>
    <w:rsid w:val="003E1042"/>
    <w:rsid w:val="003E16E1"/>
    <w:rsid w:val="003E4174"/>
    <w:rsid w:val="00402C01"/>
    <w:rsid w:val="00407CE8"/>
    <w:rsid w:val="00412720"/>
    <w:rsid w:val="00415AD0"/>
    <w:rsid w:val="00415C5A"/>
    <w:rsid w:val="00416E0D"/>
    <w:rsid w:val="004202D5"/>
    <w:rsid w:val="0042172F"/>
    <w:rsid w:val="00430E43"/>
    <w:rsid w:val="00433972"/>
    <w:rsid w:val="00444321"/>
    <w:rsid w:val="004472F8"/>
    <w:rsid w:val="0045240B"/>
    <w:rsid w:val="0045517A"/>
    <w:rsid w:val="0045797B"/>
    <w:rsid w:val="00457C8C"/>
    <w:rsid w:val="00460F21"/>
    <w:rsid w:val="00461639"/>
    <w:rsid w:val="004650BA"/>
    <w:rsid w:val="0046523A"/>
    <w:rsid w:val="00467491"/>
    <w:rsid w:val="00487541"/>
    <w:rsid w:val="00496C00"/>
    <w:rsid w:val="00496E8C"/>
    <w:rsid w:val="004A2B0F"/>
    <w:rsid w:val="004A44AD"/>
    <w:rsid w:val="004A72A1"/>
    <w:rsid w:val="004B51BB"/>
    <w:rsid w:val="004B7301"/>
    <w:rsid w:val="004C15EB"/>
    <w:rsid w:val="004C3911"/>
    <w:rsid w:val="004C3983"/>
    <w:rsid w:val="004C5A35"/>
    <w:rsid w:val="004E06DA"/>
    <w:rsid w:val="004F6458"/>
    <w:rsid w:val="00505F7A"/>
    <w:rsid w:val="00507B61"/>
    <w:rsid w:val="00510B65"/>
    <w:rsid w:val="00520526"/>
    <w:rsid w:val="00522FD1"/>
    <w:rsid w:val="0052491A"/>
    <w:rsid w:val="0052736D"/>
    <w:rsid w:val="00527853"/>
    <w:rsid w:val="00531EB6"/>
    <w:rsid w:val="005412EA"/>
    <w:rsid w:val="00542FE3"/>
    <w:rsid w:val="005479E8"/>
    <w:rsid w:val="00560B29"/>
    <w:rsid w:val="00564D43"/>
    <w:rsid w:val="00566079"/>
    <w:rsid w:val="00570776"/>
    <w:rsid w:val="00571A7D"/>
    <w:rsid w:val="0057610F"/>
    <w:rsid w:val="00577102"/>
    <w:rsid w:val="00594D61"/>
    <w:rsid w:val="005B3D02"/>
    <w:rsid w:val="005D7E61"/>
    <w:rsid w:val="005E02D1"/>
    <w:rsid w:val="005E6AAF"/>
    <w:rsid w:val="005E72D6"/>
    <w:rsid w:val="005F29E5"/>
    <w:rsid w:val="005F398E"/>
    <w:rsid w:val="005F599D"/>
    <w:rsid w:val="0060114D"/>
    <w:rsid w:val="00611B5F"/>
    <w:rsid w:val="006125C4"/>
    <w:rsid w:val="00624C81"/>
    <w:rsid w:val="00627094"/>
    <w:rsid w:val="00636182"/>
    <w:rsid w:val="0064023D"/>
    <w:rsid w:val="006443C6"/>
    <w:rsid w:val="006547FB"/>
    <w:rsid w:val="006549AB"/>
    <w:rsid w:val="006621CC"/>
    <w:rsid w:val="00667385"/>
    <w:rsid w:val="0067667B"/>
    <w:rsid w:val="00681E1F"/>
    <w:rsid w:val="00682ACA"/>
    <w:rsid w:val="00683FD1"/>
    <w:rsid w:val="00686985"/>
    <w:rsid w:val="00687595"/>
    <w:rsid w:val="006952C4"/>
    <w:rsid w:val="006A0E6A"/>
    <w:rsid w:val="006A7071"/>
    <w:rsid w:val="006B4718"/>
    <w:rsid w:val="006B57D9"/>
    <w:rsid w:val="006B5C87"/>
    <w:rsid w:val="006C2789"/>
    <w:rsid w:val="006C5FFD"/>
    <w:rsid w:val="006D1176"/>
    <w:rsid w:val="006D3A8D"/>
    <w:rsid w:val="006D6C9A"/>
    <w:rsid w:val="006E012A"/>
    <w:rsid w:val="006E55B5"/>
    <w:rsid w:val="006F295B"/>
    <w:rsid w:val="006F68A6"/>
    <w:rsid w:val="006F692B"/>
    <w:rsid w:val="00704419"/>
    <w:rsid w:val="00711918"/>
    <w:rsid w:val="00721EBB"/>
    <w:rsid w:val="007414E0"/>
    <w:rsid w:val="00746C75"/>
    <w:rsid w:val="00751D25"/>
    <w:rsid w:val="007548EE"/>
    <w:rsid w:val="00762D6E"/>
    <w:rsid w:val="007634BB"/>
    <w:rsid w:val="00766DB5"/>
    <w:rsid w:val="00770048"/>
    <w:rsid w:val="00772F14"/>
    <w:rsid w:val="00794C68"/>
    <w:rsid w:val="00795A08"/>
    <w:rsid w:val="007B26DB"/>
    <w:rsid w:val="007C12E7"/>
    <w:rsid w:val="007C724A"/>
    <w:rsid w:val="007D3C71"/>
    <w:rsid w:val="007E271D"/>
    <w:rsid w:val="007E4745"/>
    <w:rsid w:val="007F0098"/>
    <w:rsid w:val="007F1DA0"/>
    <w:rsid w:val="007F31A5"/>
    <w:rsid w:val="007F576F"/>
    <w:rsid w:val="00802646"/>
    <w:rsid w:val="00806C4A"/>
    <w:rsid w:val="00810888"/>
    <w:rsid w:val="00810A3F"/>
    <w:rsid w:val="00813F68"/>
    <w:rsid w:val="0081452E"/>
    <w:rsid w:val="008214F3"/>
    <w:rsid w:val="00832158"/>
    <w:rsid w:val="008326E9"/>
    <w:rsid w:val="00833AA1"/>
    <w:rsid w:val="00836D8B"/>
    <w:rsid w:val="0085006D"/>
    <w:rsid w:val="008500E2"/>
    <w:rsid w:val="008514E6"/>
    <w:rsid w:val="0085366D"/>
    <w:rsid w:val="00865DBC"/>
    <w:rsid w:val="008666F2"/>
    <w:rsid w:val="00877110"/>
    <w:rsid w:val="00887120"/>
    <w:rsid w:val="008943A7"/>
    <w:rsid w:val="00896C24"/>
    <w:rsid w:val="008A0DDE"/>
    <w:rsid w:val="008A1D51"/>
    <w:rsid w:val="008A1FF6"/>
    <w:rsid w:val="008A6CEA"/>
    <w:rsid w:val="008B0763"/>
    <w:rsid w:val="008B3979"/>
    <w:rsid w:val="008C4AA9"/>
    <w:rsid w:val="008C6395"/>
    <w:rsid w:val="008D3804"/>
    <w:rsid w:val="008D4CDA"/>
    <w:rsid w:val="008D6C2C"/>
    <w:rsid w:val="008E0BA4"/>
    <w:rsid w:val="008E2E76"/>
    <w:rsid w:val="008F2748"/>
    <w:rsid w:val="008F75ED"/>
    <w:rsid w:val="0090063D"/>
    <w:rsid w:val="00901309"/>
    <w:rsid w:val="00905603"/>
    <w:rsid w:val="00906168"/>
    <w:rsid w:val="00913F31"/>
    <w:rsid w:val="00917C8B"/>
    <w:rsid w:val="009535DA"/>
    <w:rsid w:val="00962579"/>
    <w:rsid w:val="00966EA6"/>
    <w:rsid w:val="00967E1F"/>
    <w:rsid w:val="0097229E"/>
    <w:rsid w:val="0097288B"/>
    <w:rsid w:val="00972D19"/>
    <w:rsid w:val="00985B10"/>
    <w:rsid w:val="00987D34"/>
    <w:rsid w:val="0099141E"/>
    <w:rsid w:val="00993BE2"/>
    <w:rsid w:val="009942DD"/>
    <w:rsid w:val="009A01D5"/>
    <w:rsid w:val="009B1AFD"/>
    <w:rsid w:val="009B204A"/>
    <w:rsid w:val="009C1289"/>
    <w:rsid w:val="009C5BE9"/>
    <w:rsid w:val="009D4198"/>
    <w:rsid w:val="009E1049"/>
    <w:rsid w:val="009E6946"/>
    <w:rsid w:val="00A04356"/>
    <w:rsid w:val="00A0488E"/>
    <w:rsid w:val="00A10826"/>
    <w:rsid w:val="00A1659C"/>
    <w:rsid w:val="00A17937"/>
    <w:rsid w:val="00A204A5"/>
    <w:rsid w:val="00A22F32"/>
    <w:rsid w:val="00A24301"/>
    <w:rsid w:val="00A24502"/>
    <w:rsid w:val="00A25BEA"/>
    <w:rsid w:val="00A325FB"/>
    <w:rsid w:val="00A33653"/>
    <w:rsid w:val="00A34077"/>
    <w:rsid w:val="00A34247"/>
    <w:rsid w:val="00A3461F"/>
    <w:rsid w:val="00A45E2D"/>
    <w:rsid w:val="00A47A1A"/>
    <w:rsid w:val="00A47F10"/>
    <w:rsid w:val="00A535E1"/>
    <w:rsid w:val="00A53889"/>
    <w:rsid w:val="00A60A26"/>
    <w:rsid w:val="00A63428"/>
    <w:rsid w:val="00A63433"/>
    <w:rsid w:val="00A63977"/>
    <w:rsid w:val="00A6596A"/>
    <w:rsid w:val="00A674EC"/>
    <w:rsid w:val="00A74780"/>
    <w:rsid w:val="00A86601"/>
    <w:rsid w:val="00A87CD0"/>
    <w:rsid w:val="00A933EB"/>
    <w:rsid w:val="00AA2DC9"/>
    <w:rsid w:val="00AA3C28"/>
    <w:rsid w:val="00AA3E44"/>
    <w:rsid w:val="00AA4062"/>
    <w:rsid w:val="00AA5190"/>
    <w:rsid w:val="00AA7806"/>
    <w:rsid w:val="00AB14C5"/>
    <w:rsid w:val="00AB6C61"/>
    <w:rsid w:val="00AC27B4"/>
    <w:rsid w:val="00AC31B7"/>
    <w:rsid w:val="00AD683F"/>
    <w:rsid w:val="00AE3032"/>
    <w:rsid w:val="00B034DA"/>
    <w:rsid w:val="00B24F2F"/>
    <w:rsid w:val="00B26FA7"/>
    <w:rsid w:val="00B367DB"/>
    <w:rsid w:val="00B37A79"/>
    <w:rsid w:val="00B475A6"/>
    <w:rsid w:val="00B501E1"/>
    <w:rsid w:val="00B53EC5"/>
    <w:rsid w:val="00B55582"/>
    <w:rsid w:val="00B56E59"/>
    <w:rsid w:val="00B6042D"/>
    <w:rsid w:val="00B64FA1"/>
    <w:rsid w:val="00B83FBD"/>
    <w:rsid w:val="00B865FF"/>
    <w:rsid w:val="00B934A4"/>
    <w:rsid w:val="00BA2D60"/>
    <w:rsid w:val="00BA3815"/>
    <w:rsid w:val="00BA4964"/>
    <w:rsid w:val="00BB126B"/>
    <w:rsid w:val="00BC1728"/>
    <w:rsid w:val="00BC2FC4"/>
    <w:rsid w:val="00BE105F"/>
    <w:rsid w:val="00BE1C70"/>
    <w:rsid w:val="00BE3BB2"/>
    <w:rsid w:val="00BE4409"/>
    <w:rsid w:val="00BF4AC3"/>
    <w:rsid w:val="00C0445D"/>
    <w:rsid w:val="00C11EE0"/>
    <w:rsid w:val="00C1290F"/>
    <w:rsid w:val="00C13CBD"/>
    <w:rsid w:val="00C144A7"/>
    <w:rsid w:val="00C20F41"/>
    <w:rsid w:val="00C21C8D"/>
    <w:rsid w:val="00C275D1"/>
    <w:rsid w:val="00C32D3A"/>
    <w:rsid w:val="00C437B7"/>
    <w:rsid w:val="00C45900"/>
    <w:rsid w:val="00C46920"/>
    <w:rsid w:val="00C46A11"/>
    <w:rsid w:val="00C50F73"/>
    <w:rsid w:val="00C51508"/>
    <w:rsid w:val="00C53428"/>
    <w:rsid w:val="00C5609F"/>
    <w:rsid w:val="00C574C4"/>
    <w:rsid w:val="00C72EBC"/>
    <w:rsid w:val="00C7316B"/>
    <w:rsid w:val="00C80BCD"/>
    <w:rsid w:val="00C847E9"/>
    <w:rsid w:val="00C84CE5"/>
    <w:rsid w:val="00CA42BF"/>
    <w:rsid w:val="00CB174E"/>
    <w:rsid w:val="00CB256D"/>
    <w:rsid w:val="00CC4C82"/>
    <w:rsid w:val="00CD66C1"/>
    <w:rsid w:val="00CD7814"/>
    <w:rsid w:val="00CE2DEE"/>
    <w:rsid w:val="00CE3EE4"/>
    <w:rsid w:val="00D055D1"/>
    <w:rsid w:val="00D20803"/>
    <w:rsid w:val="00D21B2C"/>
    <w:rsid w:val="00D223BD"/>
    <w:rsid w:val="00D27500"/>
    <w:rsid w:val="00D304CC"/>
    <w:rsid w:val="00D31310"/>
    <w:rsid w:val="00D31557"/>
    <w:rsid w:val="00D37B44"/>
    <w:rsid w:val="00D41F91"/>
    <w:rsid w:val="00D4254E"/>
    <w:rsid w:val="00D5143F"/>
    <w:rsid w:val="00D522A9"/>
    <w:rsid w:val="00D527E3"/>
    <w:rsid w:val="00D52B7F"/>
    <w:rsid w:val="00D52C3F"/>
    <w:rsid w:val="00D612C0"/>
    <w:rsid w:val="00D6131C"/>
    <w:rsid w:val="00D61501"/>
    <w:rsid w:val="00D65A2A"/>
    <w:rsid w:val="00D66A47"/>
    <w:rsid w:val="00D67C95"/>
    <w:rsid w:val="00D67CF4"/>
    <w:rsid w:val="00D73315"/>
    <w:rsid w:val="00D75D7A"/>
    <w:rsid w:val="00D80E5E"/>
    <w:rsid w:val="00DA2047"/>
    <w:rsid w:val="00DB0DBE"/>
    <w:rsid w:val="00DB14A7"/>
    <w:rsid w:val="00DB36D6"/>
    <w:rsid w:val="00DB38B1"/>
    <w:rsid w:val="00DB7E8A"/>
    <w:rsid w:val="00DC2724"/>
    <w:rsid w:val="00DC35A6"/>
    <w:rsid w:val="00DC610B"/>
    <w:rsid w:val="00DD218D"/>
    <w:rsid w:val="00DD2C5A"/>
    <w:rsid w:val="00DD4C8A"/>
    <w:rsid w:val="00DD5725"/>
    <w:rsid w:val="00DE3DE2"/>
    <w:rsid w:val="00DF242C"/>
    <w:rsid w:val="00DF6065"/>
    <w:rsid w:val="00E00CB1"/>
    <w:rsid w:val="00E01F06"/>
    <w:rsid w:val="00E03A44"/>
    <w:rsid w:val="00E05350"/>
    <w:rsid w:val="00E07618"/>
    <w:rsid w:val="00E10A79"/>
    <w:rsid w:val="00E10ABD"/>
    <w:rsid w:val="00E11173"/>
    <w:rsid w:val="00E13C99"/>
    <w:rsid w:val="00E1501A"/>
    <w:rsid w:val="00E31B27"/>
    <w:rsid w:val="00E31FB4"/>
    <w:rsid w:val="00E34A46"/>
    <w:rsid w:val="00E37612"/>
    <w:rsid w:val="00E438CE"/>
    <w:rsid w:val="00E4566A"/>
    <w:rsid w:val="00E46A18"/>
    <w:rsid w:val="00E50CD7"/>
    <w:rsid w:val="00E51820"/>
    <w:rsid w:val="00E5370C"/>
    <w:rsid w:val="00E821D9"/>
    <w:rsid w:val="00E82F26"/>
    <w:rsid w:val="00E83D3C"/>
    <w:rsid w:val="00E8483A"/>
    <w:rsid w:val="00E91571"/>
    <w:rsid w:val="00E958E2"/>
    <w:rsid w:val="00EA2CC0"/>
    <w:rsid w:val="00EA3252"/>
    <w:rsid w:val="00EC09BA"/>
    <w:rsid w:val="00EC7FBC"/>
    <w:rsid w:val="00ED3163"/>
    <w:rsid w:val="00ED6BDD"/>
    <w:rsid w:val="00EE6102"/>
    <w:rsid w:val="00EF423E"/>
    <w:rsid w:val="00F00C88"/>
    <w:rsid w:val="00F02431"/>
    <w:rsid w:val="00F06E2F"/>
    <w:rsid w:val="00F32BFA"/>
    <w:rsid w:val="00F32D72"/>
    <w:rsid w:val="00F35912"/>
    <w:rsid w:val="00F45661"/>
    <w:rsid w:val="00F5101D"/>
    <w:rsid w:val="00F512ED"/>
    <w:rsid w:val="00F549B8"/>
    <w:rsid w:val="00F550B3"/>
    <w:rsid w:val="00F57090"/>
    <w:rsid w:val="00F647C8"/>
    <w:rsid w:val="00F70F70"/>
    <w:rsid w:val="00F7205C"/>
    <w:rsid w:val="00F77D25"/>
    <w:rsid w:val="00F82D28"/>
    <w:rsid w:val="00F83149"/>
    <w:rsid w:val="00F85EBB"/>
    <w:rsid w:val="00F86010"/>
    <w:rsid w:val="00F9558B"/>
    <w:rsid w:val="00F9598A"/>
    <w:rsid w:val="00FA0056"/>
    <w:rsid w:val="00FA389D"/>
    <w:rsid w:val="00FA39E0"/>
    <w:rsid w:val="00FA7838"/>
    <w:rsid w:val="00FB04F2"/>
    <w:rsid w:val="00FB2746"/>
    <w:rsid w:val="00FB55DB"/>
    <w:rsid w:val="00FB6926"/>
    <w:rsid w:val="00FD0878"/>
    <w:rsid w:val="00FD7676"/>
    <w:rsid w:val="00FE08F2"/>
    <w:rsid w:val="00FE5AFA"/>
    <w:rsid w:val="00FE63B4"/>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A2DC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AA2DC9"/>
    <w:pPr>
      <w:tabs>
        <w:tab w:val="center" w:pos="4680"/>
        <w:tab w:val="right" w:pos="9360"/>
      </w:tabs>
    </w:pPr>
  </w:style>
  <w:style w:type="character" w:customStyle="1" w:styleId="HeaderChar">
    <w:name w:val="Header Char"/>
    <w:basedOn w:val="DefaultParagraphFont"/>
    <w:link w:val="Header"/>
    <w:uiPriority w:val="99"/>
    <w:rsid w:val="00AA2DC9"/>
  </w:style>
  <w:style w:type="paragraph" w:styleId="Footer">
    <w:name w:val="footer"/>
    <w:basedOn w:val="Normal"/>
    <w:link w:val="FooterChar"/>
    <w:uiPriority w:val="99"/>
    <w:unhideWhenUsed/>
    <w:rsid w:val="00AA2DC9"/>
    <w:pPr>
      <w:tabs>
        <w:tab w:val="center" w:pos="4680"/>
        <w:tab w:val="right" w:pos="9360"/>
      </w:tabs>
    </w:pPr>
  </w:style>
  <w:style w:type="character" w:customStyle="1" w:styleId="FooterChar">
    <w:name w:val="Footer Char"/>
    <w:basedOn w:val="DefaultParagraphFont"/>
    <w:link w:val="Footer"/>
    <w:uiPriority w:val="99"/>
    <w:rsid w:val="00AA2DC9"/>
  </w:style>
  <w:style w:type="character" w:customStyle="1" w:styleId="Heading1Char">
    <w:name w:val="Heading 1 Char"/>
    <w:basedOn w:val="DefaultParagraphFont"/>
    <w:link w:val="Heading1"/>
    <w:uiPriority w:val="9"/>
    <w:rsid w:val="00AA2DC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oleObject" Target="embeddings/oleObject14.bin"/><Relationship Id="rId42" Type="http://schemas.openxmlformats.org/officeDocument/2006/relationships/image" Target="media/image18.wmf"/><Relationship Id="rId47" Type="http://schemas.openxmlformats.org/officeDocument/2006/relationships/image" Target="media/image20.wmf"/><Relationship Id="rId50" Type="http://schemas.openxmlformats.org/officeDocument/2006/relationships/oleObject" Target="embeddings/oleObject23.bin"/><Relationship Id="rId55" Type="http://schemas.openxmlformats.org/officeDocument/2006/relationships/header" Target="header3.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image" Target="media/image19.wmf"/><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7.wmf"/><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oleObject" Target="embeddings/oleObject22.bin"/><Relationship Id="rId56" Type="http://schemas.openxmlformats.org/officeDocument/2006/relationships/footer" Target="footer3.xml"/><Relationship Id="rId8" Type="http://schemas.openxmlformats.org/officeDocument/2006/relationships/oleObject" Target="embeddings/oleObject1.bin"/><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image" Target="media/image16.wmf"/><Relationship Id="rId46" Type="http://schemas.openxmlformats.org/officeDocument/2006/relationships/oleObject" Target="embeddings/oleObject21.bin"/><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fontTable" Target="fontTable.xml"/><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20.bin"/><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342</Words>
  <Characters>1602</Characters>
  <Application>Microsoft Office Word</Application>
  <DocSecurity>0</DocSecurity>
  <Lines>240</Lines>
  <Paragraphs>19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5.2.1 Definite Integrals</dc:title>
  <dc:creator>Kyle</dc:creator>
  <cp:lastModifiedBy>Kyle Knee</cp:lastModifiedBy>
  <cp:revision>10</cp:revision>
  <cp:lastPrinted>2026-07-08T11:55:00Z</cp:lastPrinted>
  <dcterms:created xsi:type="dcterms:W3CDTF">2024-10-13T17:28:00Z</dcterms:created>
  <dcterms:modified xsi:type="dcterms:W3CDTF">2026-07-08T11:55:00Z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