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FAE" w14:textId="27E46C1D" w:rsidR="00053D80" w:rsidRPr="0096371D" w:rsidRDefault="00436150" w:rsidP="0096371D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96371D">
        <w:rPr>
          <w:rFonts w:ascii="Times New Roman" w:eastAsiaTheme="minorEastAsia" w:hAnsi="Times New Roman" w:cs="Times New Roman"/>
          <w:b/>
          <w:color w:val="000000"/>
        </w:rPr>
        <w:t>1.</w:t>
      </w:r>
      <w:r w:rsidR="00697C70" w:rsidRPr="0096371D">
        <w:rPr>
          <w:rFonts w:ascii="Times New Roman" w:eastAsiaTheme="minorEastAsia" w:hAnsi="Times New Roman" w:cs="Times New Roman"/>
          <w:b/>
          <w:color w:val="000000"/>
        </w:rPr>
        <w:t>8</w:t>
      </w:r>
      <w:r w:rsidR="00D93EB2" w:rsidRPr="0096371D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7A64C6" w:rsidRPr="0096371D">
        <w:rPr>
          <w:rFonts w:ascii="Times New Roman" w:eastAsiaTheme="minorEastAsia" w:hAnsi="Times New Roman" w:cs="Times New Roman"/>
          <w:b/>
          <w:color w:val="000000"/>
        </w:rPr>
        <w:t>Hyperbolic Trigonometric Functions Worksheet</w:t>
      </w:r>
    </w:p>
    <w:p w14:paraId="5A388A91" w14:textId="77777777" w:rsidR="00C97362" w:rsidRDefault="00C97362" w:rsidP="00C335D3">
      <w:pPr>
        <w:rPr>
          <w:rFonts w:eastAsiaTheme="minorEastAsia"/>
          <w:bCs/>
          <w:szCs w:val="20"/>
        </w:rPr>
      </w:pPr>
    </w:p>
    <w:p w14:paraId="672002B4" w14:textId="094760B8" w:rsidR="009A4511" w:rsidRDefault="00C5183C" w:rsidP="009A4511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Consider the </w:t>
      </w:r>
      <w:r w:rsidR="009E7152">
        <w:rPr>
          <w:rFonts w:eastAsiaTheme="minorEastAsia"/>
          <w:bCs/>
          <w:szCs w:val="20"/>
        </w:rPr>
        <w:t xml:space="preserve">region </w:t>
      </w:r>
      <w:r w:rsidR="00AD730A">
        <w:rPr>
          <w:rFonts w:eastAsiaTheme="minorEastAsia"/>
          <w:bCs/>
          <w:i/>
          <w:iCs/>
          <w:szCs w:val="20"/>
        </w:rPr>
        <w:t xml:space="preserve">R </w:t>
      </w:r>
      <w:r w:rsidR="009E7152">
        <w:rPr>
          <w:rFonts w:eastAsiaTheme="minorEastAsia"/>
          <w:bCs/>
          <w:szCs w:val="20"/>
        </w:rPr>
        <w:t>determined by the curves</w:t>
      </w:r>
      <w:r w:rsidR="00727380">
        <w:rPr>
          <w:rFonts w:eastAsiaTheme="minorEastAsia"/>
          <w:bCs/>
          <w:szCs w:val="20"/>
        </w:rPr>
        <w:t xml:space="preserve"> </w:t>
      </w:r>
      <w:r w:rsidR="00727380" w:rsidRPr="00727380">
        <w:rPr>
          <w:rFonts w:eastAsiaTheme="minorEastAsia"/>
          <w:bCs/>
          <w:position w:val="-14"/>
          <w:szCs w:val="20"/>
        </w:rPr>
        <w:object w:dxaOrig="1240" w:dyaOrig="400" w14:anchorId="1B87B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20.25pt" o:ole="">
            <v:imagedata r:id="rId8" o:title=""/>
          </v:shape>
          <o:OLEObject Type="Embed" ProgID="Equation.DSMT4" ShapeID="_x0000_i1025" DrawAspect="Content" ObjectID="_1846087202" r:id="rId9"/>
        </w:object>
      </w:r>
      <w:r w:rsidR="008F7A07">
        <w:rPr>
          <w:rFonts w:eastAsiaTheme="minorEastAsia"/>
          <w:bCs/>
          <w:szCs w:val="20"/>
        </w:rPr>
        <w:t xml:space="preserve">, </w:t>
      </w:r>
      <w:r w:rsidR="008F7A07" w:rsidRPr="008F7A07">
        <w:rPr>
          <w:rFonts w:eastAsiaTheme="minorEastAsia"/>
          <w:bCs/>
          <w:position w:val="-6"/>
          <w:szCs w:val="20"/>
        </w:rPr>
        <w:object w:dxaOrig="560" w:dyaOrig="279" w14:anchorId="50669C0B">
          <v:shape id="_x0000_i1026" type="#_x0000_t75" style="width:27.75pt;height:14.25pt" o:ole="">
            <v:imagedata r:id="rId10" o:title=""/>
          </v:shape>
          <o:OLEObject Type="Embed" ProgID="Equation.DSMT4" ShapeID="_x0000_i1026" DrawAspect="Content" ObjectID="_1846087203" r:id="rId11"/>
        </w:object>
      </w:r>
      <w:r w:rsidR="008F7A07">
        <w:rPr>
          <w:rFonts w:eastAsiaTheme="minorEastAsia"/>
          <w:bCs/>
          <w:szCs w:val="20"/>
        </w:rPr>
        <w:t xml:space="preserve">, </w:t>
      </w:r>
      <w:r w:rsidR="008F7A07" w:rsidRPr="008F7A07">
        <w:rPr>
          <w:rFonts w:eastAsiaTheme="minorEastAsia"/>
          <w:bCs/>
          <w:position w:val="-10"/>
          <w:szCs w:val="20"/>
        </w:rPr>
        <w:object w:dxaOrig="560" w:dyaOrig="320" w14:anchorId="4721E464">
          <v:shape id="_x0000_i1027" type="#_x0000_t75" style="width:27.75pt;height:15.75pt" o:ole="">
            <v:imagedata r:id="rId12" o:title=""/>
          </v:shape>
          <o:OLEObject Type="Embed" ProgID="Equation.DSMT4" ShapeID="_x0000_i1027" DrawAspect="Content" ObjectID="_1846087204" r:id="rId13"/>
        </w:object>
      </w:r>
      <w:r w:rsidR="008F7A07">
        <w:rPr>
          <w:rFonts w:eastAsiaTheme="minorEastAsia"/>
          <w:bCs/>
          <w:szCs w:val="20"/>
        </w:rPr>
        <w:t xml:space="preserve">, and </w:t>
      </w:r>
      <w:r w:rsidR="008F7A07" w:rsidRPr="008F7A07">
        <w:rPr>
          <w:rFonts w:eastAsiaTheme="minorEastAsia"/>
          <w:bCs/>
          <w:position w:val="-6"/>
          <w:szCs w:val="20"/>
        </w:rPr>
        <w:object w:dxaOrig="520" w:dyaOrig="279" w14:anchorId="5EB593D0">
          <v:shape id="_x0000_i1028" type="#_x0000_t75" style="width:26.25pt;height:14.25pt" o:ole="">
            <v:imagedata r:id="rId14" o:title=""/>
          </v:shape>
          <o:OLEObject Type="Embed" ProgID="Equation.DSMT4" ShapeID="_x0000_i1028" DrawAspect="Content" ObjectID="_1846087205" r:id="rId15"/>
        </w:object>
      </w:r>
      <w:r w:rsidR="008F7A07">
        <w:rPr>
          <w:rFonts w:eastAsiaTheme="minorEastAsia"/>
          <w:bCs/>
          <w:szCs w:val="20"/>
        </w:rPr>
        <w:t>.</w:t>
      </w:r>
    </w:p>
    <w:p w14:paraId="354B3E68" w14:textId="70265E1D" w:rsidR="009E7152" w:rsidRDefault="00AD730A" w:rsidP="009E715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Sketch a picture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39059875" w14:textId="1F810378" w:rsidR="00CA6835" w:rsidRDefault="00CA6835" w:rsidP="00CA6835">
      <w:pPr>
        <w:rPr>
          <w:rFonts w:eastAsiaTheme="minorEastAsia"/>
          <w:bCs/>
          <w:szCs w:val="20"/>
        </w:rPr>
      </w:pPr>
    </w:p>
    <w:p w14:paraId="13CC8AF8" w14:textId="72FA72D6" w:rsidR="00CA6835" w:rsidRDefault="00CA6835" w:rsidP="00CA6835">
      <w:pPr>
        <w:rPr>
          <w:rFonts w:eastAsiaTheme="minorEastAsia"/>
          <w:bCs/>
          <w:szCs w:val="20"/>
        </w:rPr>
      </w:pPr>
    </w:p>
    <w:p w14:paraId="6848C189" w14:textId="28C66F0C" w:rsidR="00CA6835" w:rsidRDefault="00CA6835" w:rsidP="00CA6835">
      <w:pPr>
        <w:rPr>
          <w:rFonts w:eastAsiaTheme="minorEastAsia"/>
          <w:bCs/>
          <w:szCs w:val="20"/>
        </w:rPr>
      </w:pPr>
    </w:p>
    <w:p w14:paraId="1924A276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20AD9AE4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2B7196B9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5096E91D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6B23FBE7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0194ADAF" w14:textId="356ACC0E" w:rsidR="00F976FE" w:rsidRDefault="00F976FE" w:rsidP="00CA6835">
      <w:pPr>
        <w:rPr>
          <w:rFonts w:eastAsiaTheme="minorEastAsia"/>
          <w:bCs/>
          <w:szCs w:val="20"/>
        </w:rPr>
      </w:pPr>
    </w:p>
    <w:p w14:paraId="553182BF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119EF69B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085769BF" w14:textId="77777777" w:rsidR="00F976FE" w:rsidRPr="00CA6835" w:rsidRDefault="00F976FE" w:rsidP="00CA6835">
      <w:pPr>
        <w:rPr>
          <w:rFonts w:eastAsiaTheme="minorEastAsia"/>
          <w:bCs/>
          <w:szCs w:val="20"/>
        </w:rPr>
      </w:pPr>
    </w:p>
    <w:p w14:paraId="6A089D01" w14:textId="5BBA6E1E" w:rsidR="00AD730A" w:rsidRDefault="00004CB6" w:rsidP="009E715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Set up, but do not evaluate, </w:t>
      </w:r>
      <w:r w:rsidR="0024143F">
        <w:rPr>
          <w:rFonts w:eastAsiaTheme="minorEastAsia"/>
          <w:bCs/>
          <w:szCs w:val="20"/>
        </w:rPr>
        <w:t xml:space="preserve">an integral which represents the </w:t>
      </w:r>
      <w:r w:rsidR="008F784D">
        <w:rPr>
          <w:rFonts w:eastAsiaTheme="minorEastAsia"/>
          <w:bCs/>
          <w:szCs w:val="20"/>
        </w:rPr>
        <w:t xml:space="preserve">area of the region </w:t>
      </w:r>
      <w:r w:rsidR="008F784D">
        <w:rPr>
          <w:rFonts w:eastAsiaTheme="minorEastAsia"/>
          <w:bCs/>
          <w:i/>
          <w:iCs/>
          <w:szCs w:val="20"/>
        </w:rPr>
        <w:t>R</w:t>
      </w:r>
      <w:r w:rsidR="008F784D">
        <w:rPr>
          <w:rFonts w:eastAsiaTheme="minorEastAsia"/>
          <w:bCs/>
          <w:szCs w:val="20"/>
        </w:rPr>
        <w:t>.</w:t>
      </w:r>
    </w:p>
    <w:p w14:paraId="029A2916" w14:textId="23305C39" w:rsidR="00CA6835" w:rsidRDefault="00CA6835" w:rsidP="00CA6835">
      <w:pPr>
        <w:rPr>
          <w:rFonts w:eastAsiaTheme="minorEastAsia"/>
          <w:bCs/>
          <w:szCs w:val="20"/>
        </w:rPr>
      </w:pPr>
    </w:p>
    <w:p w14:paraId="77FB1C9F" w14:textId="6C8F8CAF" w:rsidR="00CA6835" w:rsidRDefault="00CA6835" w:rsidP="00CA6835">
      <w:pPr>
        <w:rPr>
          <w:rFonts w:eastAsiaTheme="minorEastAsia"/>
          <w:bCs/>
          <w:szCs w:val="20"/>
        </w:rPr>
      </w:pPr>
    </w:p>
    <w:p w14:paraId="6F88DA68" w14:textId="77777777" w:rsidR="00004C04" w:rsidRDefault="00004C04" w:rsidP="00CA6835">
      <w:pPr>
        <w:rPr>
          <w:rFonts w:eastAsiaTheme="minorEastAsia"/>
          <w:bCs/>
          <w:szCs w:val="20"/>
        </w:rPr>
      </w:pPr>
    </w:p>
    <w:p w14:paraId="730F6C30" w14:textId="77777777" w:rsidR="00004C04" w:rsidRDefault="00004C04" w:rsidP="00CA6835">
      <w:pPr>
        <w:rPr>
          <w:rFonts w:eastAsiaTheme="minorEastAsia"/>
          <w:bCs/>
          <w:szCs w:val="20"/>
        </w:rPr>
      </w:pPr>
    </w:p>
    <w:p w14:paraId="3EE97AB4" w14:textId="77777777" w:rsidR="00004C04" w:rsidRDefault="00004C04" w:rsidP="00CA6835">
      <w:pPr>
        <w:rPr>
          <w:rFonts w:eastAsiaTheme="minorEastAsia"/>
          <w:bCs/>
          <w:szCs w:val="20"/>
        </w:rPr>
      </w:pPr>
    </w:p>
    <w:p w14:paraId="1B4B54A6" w14:textId="77777777" w:rsidR="00004C04" w:rsidRDefault="00004C04" w:rsidP="00CA6835">
      <w:pPr>
        <w:rPr>
          <w:rFonts w:eastAsiaTheme="minorEastAsia"/>
          <w:bCs/>
          <w:szCs w:val="20"/>
        </w:rPr>
      </w:pPr>
    </w:p>
    <w:p w14:paraId="2D30AF5F" w14:textId="77777777" w:rsidR="00004C04" w:rsidRPr="00CA6835" w:rsidRDefault="00004C04" w:rsidP="00CA6835">
      <w:pPr>
        <w:rPr>
          <w:rFonts w:eastAsiaTheme="minorEastAsia"/>
          <w:bCs/>
          <w:szCs w:val="20"/>
        </w:rPr>
      </w:pPr>
    </w:p>
    <w:p w14:paraId="5DB30217" w14:textId="3FC4AC20" w:rsidR="00423785" w:rsidRDefault="008F784D" w:rsidP="00F148A8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 xml:space="preserve"> is </w:t>
      </w:r>
      <w:r w:rsidR="00F148A8">
        <w:rPr>
          <w:rFonts w:eastAsiaTheme="minorEastAsia"/>
          <w:bCs/>
          <w:szCs w:val="20"/>
        </w:rPr>
        <w:t>revolved</w:t>
      </w:r>
      <w:r>
        <w:rPr>
          <w:rFonts w:eastAsiaTheme="minorEastAsia"/>
          <w:bCs/>
          <w:szCs w:val="20"/>
        </w:rPr>
        <w:t xml:space="preserve"> around the </w:t>
      </w:r>
      <w:r>
        <w:rPr>
          <w:rFonts w:eastAsiaTheme="minorEastAsia"/>
          <w:bCs/>
          <w:i/>
          <w:iCs/>
          <w:szCs w:val="20"/>
        </w:rPr>
        <w:t>x</w:t>
      </w:r>
      <w:r>
        <w:rPr>
          <w:rFonts w:eastAsiaTheme="minorEastAsia"/>
          <w:bCs/>
          <w:szCs w:val="20"/>
        </w:rPr>
        <w:t>-axis</w:t>
      </w:r>
      <w:r w:rsidR="00423785">
        <w:rPr>
          <w:rFonts w:eastAsiaTheme="minorEastAsia"/>
          <w:bCs/>
          <w:szCs w:val="20"/>
        </w:rPr>
        <w:t xml:space="preserve"> to create a solid.  </w:t>
      </w:r>
      <w:r w:rsidR="00423785" w:rsidRPr="00F148A8">
        <w:rPr>
          <w:rFonts w:eastAsiaTheme="minorEastAsia"/>
          <w:bCs/>
          <w:szCs w:val="20"/>
        </w:rPr>
        <w:t>Setup, but do not evaluate, an i</w:t>
      </w:r>
      <w:r w:rsidR="00F148A8" w:rsidRPr="00F148A8">
        <w:rPr>
          <w:rFonts w:eastAsiaTheme="minorEastAsia"/>
          <w:bCs/>
          <w:szCs w:val="20"/>
        </w:rPr>
        <w:t>ntegral</w:t>
      </w:r>
      <w:r w:rsidR="00896923">
        <w:rPr>
          <w:rFonts w:eastAsiaTheme="minorEastAsia"/>
          <w:bCs/>
          <w:szCs w:val="20"/>
        </w:rPr>
        <w:t xml:space="preserve"> </w:t>
      </w:r>
      <w:r w:rsidR="002E7A62" w:rsidRPr="00F148A8">
        <w:rPr>
          <w:rFonts w:eastAsiaTheme="minorEastAsia"/>
          <w:bCs/>
          <w:szCs w:val="20"/>
        </w:rPr>
        <w:t xml:space="preserve">which represents the </w:t>
      </w:r>
      <w:r w:rsidR="00F148A8" w:rsidRPr="00F148A8">
        <w:rPr>
          <w:rFonts w:eastAsiaTheme="minorEastAsia"/>
          <w:bCs/>
          <w:szCs w:val="20"/>
        </w:rPr>
        <w:t>volume of the solid</w:t>
      </w:r>
      <w:r w:rsidR="00F148A8">
        <w:rPr>
          <w:rFonts w:eastAsiaTheme="minorEastAsia"/>
          <w:bCs/>
          <w:szCs w:val="20"/>
        </w:rPr>
        <w:t>.</w:t>
      </w:r>
    </w:p>
    <w:p w14:paraId="6E7E18B3" w14:textId="0F0E334D" w:rsidR="00FC7C4B" w:rsidRDefault="00FC7C4B" w:rsidP="00FC7C4B">
      <w:pPr>
        <w:rPr>
          <w:rFonts w:eastAsiaTheme="minorEastAsia"/>
          <w:bCs/>
          <w:szCs w:val="20"/>
        </w:rPr>
      </w:pPr>
    </w:p>
    <w:p w14:paraId="4F2B7C7E" w14:textId="2498447F" w:rsidR="00536031" w:rsidRDefault="00536031" w:rsidP="00536031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.</w:t>
      </w:r>
    </w:p>
    <w:p w14:paraId="3068A6D7" w14:textId="77777777" w:rsidR="00BC3130" w:rsidRDefault="00BC3130" w:rsidP="00536031">
      <w:pPr>
        <w:ind w:left="720"/>
        <w:rPr>
          <w:rFonts w:eastAsiaTheme="minorEastAsia"/>
          <w:bCs/>
          <w:szCs w:val="20"/>
        </w:rPr>
      </w:pPr>
    </w:p>
    <w:p w14:paraId="45ACC82E" w14:textId="3E4334EB" w:rsidR="00BC3130" w:rsidRDefault="00BC3130" w:rsidP="00536031">
      <w:pPr>
        <w:ind w:left="720"/>
        <w:rPr>
          <w:rFonts w:eastAsiaTheme="minorEastAsia"/>
          <w:bCs/>
          <w:szCs w:val="20"/>
        </w:rPr>
      </w:pPr>
    </w:p>
    <w:p w14:paraId="71B95F64" w14:textId="77777777" w:rsidR="00FC7C4B" w:rsidRDefault="00FC7C4B" w:rsidP="00FC7C4B">
      <w:pPr>
        <w:rPr>
          <w:rFonts w:eastAsiaTheme="minorEastAsia"/>
          <w:bCs/>
          <w:szCs w:val="20"/>
        </w:rPr>
      </w:pPr>
    </w:p>
    <w:p w14:paraId="6E372C54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281D985E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4493C0D4" w14:textId="77777777" w:rsidR="00004C04" w:rsidRDefault="00004C04" w:rsidP="00FC7C4B">
      <w:pPr>
        <w:rPr>
          <w:rFonts w:eastAsiaTheme="minorEastAsia"/>
          <w:bCs/>
          <w:szCs w:val="20"/>
        </w:rPr>
      </w:pPr>
    </w:p>
    <w:p w14:paraId="49409A9B" w14:textId="77777777" w:rsidR="00004C04" w:rsidRDefault="00004C04" w:rsidP="00FC7C4B">
      <w:pPr>
        <w:rPr>
          <w:rFonts w:eastAsiaTheme="minorEastAsia"/>
          <w:bCs/>
          <w:szCs w:val="20"/>
        </w:rPr>
      </w:pPr>
    </w:p>
    <w:p w14:paraId="30D929E4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36A82430" w14:textId="78500F06" w:rsidR="00A424AD" w:rsidRPr="00FC7C4B" w:rsidRDefault="00A424AD" w:rsidP="00FC7C4B">
      <w:pPr>
        <w:rPr>
          <w:rFonts w:eastAsiaTheme="minorEastAsia"/>
          <w:bCs/>
          <w:szCs w:val="20"/>
        </w:rPr>
      </w:pPr>
    </w:p>
    <w:p w14:paraId="369929DC" w14:textId="770C0E94" w:rsidR="00F148A8" w:rsidRPr="00F148A8" w:rsidRDefault="00F148A8" w:rsidP="00F148A8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 xml:space="preserve"> is revolved around the line </w:t>
      </w:r>
      <w:r w:rsidR="00430ABA" w:rsidRPr="00896923">
        <w:rPr>
          <w:rFonts w:eastAsiaTheme="minorEastAsia"/>
          <w:bCs/>
          <w:i/>
          <w:iCs/>
          <w:position w:val="-6"/>
          <w:szCs w:val="20"/>
        </w:rPr>
        <w:object w:dxaOrig="560" w:dyaOrig="279" w14:anchorId="1F4CC9AB">
          <v:shape id="_x0000_i1029" type="#_x0000_t75" style="width:27.75pt;height:14.25pt" o:ole="">
            <v:imagedata r:id="rId16" o:title=""/>
          </v:shape>
          <o:OLEObject Type="Embed" ProgID="Equation.DSMT4" ShapeID="_x0000_i1029" DrawAspect="Content" ObjectID="_1846087206" r:id="rId17"/>
        </w:object>
      </w:r>
      <w:r w:rsidR="00896923">
        <w:rPr>
          <w:rFonts w:eastAsiaTheme="minorEastAsia"/>
          <w:bCs/>
          <w:szCs w:val="20"/>
        </w:rPr>
        <w:t xml:space="preserve"> to create a solid.  Setup, but do not evaluate, an integral which represents the volume of the solid.</w:t>
      </w:r>
    </w:p>
    <w:p w14:paraId="79A3204B" w14:textId="77777777" w:rsidR="009A4511" w:rsidRDefault="009A4511" w:rsidP="00C335D3">
      <w:pPr>
        <w:rPr>
          <w:rFonts w:eastAsiaTheme="minorEastAsia"/>
          <w:bCs/>
          <w:szCs w:val="20"/>
        </w:rPr>
      </w:pPr>
    </w:p>
    <w:p w14:paraId="20B862F3" w14:textId="4E781907" w:rsidR="00990374" w:rsidRDefault="00990374" w:rsidP="00990374">
      <w:pPr>
        <w:ind w:left="720"/>
        <w:rPr>
          <w:rFonts w:eastAsiaTheme="minorEastAsia"/>
          <w:bCs/>
          <w:szCs w:val="20"/>
        </w:rPr>
      </w:pPr>
    </w:p>
    <w:p w14:paraId="1F433A1C" w14:textId="1A3355CD" w:rsidR="00FC7C4B" w:rsidRDefault="00FC7C4B" w:rsidP="00C335D3">
      <w:pPr>
        <w:rPr>
          <w:rFonts w:eastAsiaTheme="minorEastAsia"/>
          <w:bCs/>
          <w:szCs w:val="20"/>
        </w:rPr>
      </w:pPr>
    </w:p>
    <w:p w14:paraId="66152AA6" w14:textId="0FBF3C42" w:rsidR="00FC7C4B" w:rsidRDefault="00FC7C4B" w:rsidP="00C335D3">
      <w:pPr>
        <w:rPr>
          <w:rFonts w:eastAsiaTheme="minorEastAsia"/>
          <w:bCs/>
          <w:szCs w:val="20"/>
        </w:rPr>
      </w:pPr>
    </w:p>
    <w:p w14:paraId="42AD11F3" w14:textId="5DAA27F8" w:rsidR="00BC3130" w:rsidRDefault="00BC3130" w:rsidP="00C335D3">
      <w:pPr>
        <w:rPr>
          <w:rFonts w:eastAsiaTheme="minorEastAsia"/>
          <w:bCs/>
          <w:szCs w:val="20"/>
        </w:rPr>
      </w:pPr>
    </w:p>
    <w:p w14:paraId="2E53657E" w14:textId="77777777" w:rsidR="00FC7C4B" w:rsidRDefault="00FC7C4B" w:rsidP="00C335D3">
      <w:pPr>
        <w:rPr>
          <w:rFonts w:eastAsiaTheme="minorEastAsia"/>
          <w:bCs/>
          <w:szCs w:val="20"/>
        </w:rPr>
      </w:pPr>
    </w:p>
    <w:p w14:paraId="3F05BFDE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0E7E42B7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42744699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19630181" w14:textId="25FB4954" w:rsidR="005A57A8" w:rsidRPr="005A57A8" w:rsidRDefault="00464B13" w:rsidP="005A57A8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Consider the region </w:t>
      </w:r>
      <w:r>
        <w:rPr>
          <w:rFonts w:eastAsiaTheme="minorEastAsia"/>
          <w:bCs/>
          <w:i/>
          <w:iCs/>
          <w:szCs w:val="20"/>
        </w:rPr>
        <w:t xml:space="preserve">R </w:t>
      </w:r>
      <w:r>
        <w:rPr>
          <w:rFonts w:eastAsiaTheme="minorEastAsia"/>
          <w:bCs/>
          <w:szCs w:val="20"/>
        </w:rPr>
        <w:t>determined by the curves</w:t>
      </w:r>
      <w:r w:rsidR="008B6C3A">
        <w:rPr>
          <w:rFonts w:eastAsiaTheme="minorEastAsia"/>
          <w:bCs/>
          <w:szCs w:val="20"/>
        </w:rPr>
        <w:t xml:space="preserve"> </w:t>
      </w:r>
      <w:r w:rsidR="00544EB6" w:rsidRPr="005A57A8">
        <w:rPr>
          <w:rFonts w:eastAsiaTheme="minorEastAsia"/>
          <w:bCs/>
          <w:position w:val="-14"/>
          <w:szCs w:val="20"/>
        </w:rPr>
        <w:object w:dxaOrig="5040" w:dyaOrig="400" w14:anchorId="3A9A6865">
          <v:shape id="_x0000_i1030" type="#_x0000_t75" style="width:252pt;height:20.25pt" o:ole="">
            <v:imagedata r:id="rId18" o:title=""/>
          </v:shape>
          <o:OLEObject Type="Embed" ProgID="Equation.DSMT4" ShapeID="_x0000_i1030" DrawAspect="Content" ObjectID="_1846087207" r:id="rId19"/>
        </w:object>
      </w:r>
      <w:r w:rsidR="005A57A8">
        <w:rPr>
          <w:rFonts w:eastAsiaTheme="minorEastAsia"/>
          <w:bCs/>
          <w:szCs w:val="20"/>
        </w:rPr>
        <w:t>.</w:t>
      </w:r>
    </w:p>
    <w:p w14:paraId="17C16594" w14:textId="7F23BFAB" w:rsidR="00464B13" w:rsidRDefault="00464B13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Sketch a picture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577F9EDD" w14:textId="7E3C5DE6" w:rsidR="005A57A8" w:rsidRDefault="005A57A8" w:rsidP="005A57A8">
      <w:pPr>
        <w:rPr>
          <w:rFonts w:eastAsiaTheme="minorEastAsia"/>
          <w:bCs/>
          <w:szCs w:val="20"/>
        </w:rPr>
      </w:pPr>
    </w:p>
    <w:p w14:paraId="1D89F61E" w14:textId="706510E2" w:rsidR="005A57A8" w:rsidRDefault="005A57A8" w:rsidP="005A57A8">
      <w:pPr>
        <w:rPr>
          <w:rFonts w:eastAsiaTheme="minorEastAsia"/>
          <w:bCs/>
          <w:szCs w:val="20"/>
        </w:rPr>
      </w:pPr>
    </w:p>
    <w:p w14:paraId="5D893F93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6BC3354B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F5A6ACD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18C0913E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7FF145AD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DEF33FC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575F4ED5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A0C2D7A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ABA8899" w14:textId="5FA78A19" w:rsidR="001604B1" w:rsidRDefault="001604B1" w:rsidP="005A57A8">
      <w:pPr>
        <w:rPr>
          <w:rFonts w:eastAsiaTheme="minorEastAsia"/>
          <w:bCs/>
          <w:szCs w:val="20"/>
        </w:rPr>
      </w:pPr>
    </w:p>
    <w:p w14:paraId="2115D8D3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515DA101" w14:textId="77777777" w:rsidR="001604B1" w:rsidRPr="005A57A8" w:rsidRDefault="001604B1" w:rsidP="005A57A8">
      <w:pPr>
        <w:rPr>
          <w:rFonts w:eastAsiaTheme="minorEastAsia"/>
          <w:bCs/>
          <w:szCs w:val="20"/>
        </w:rPr>
      </w:pPr>
    </w:p>
    <w:p w14:paraId="7EE03D8A" w14:textId="51C9EB34" w:rsidR="001604B1" w:rsidRDefault="00464B13" w:rsidP="001604B1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Set up, but do not evaluate, an integral</w:t>
      </w:r>
      <w:r w:rsidR="00544EB6">
        <w:rPr>
          <w:rFonts w:eastAsiaTheme="minorEastAsia"/>
          <w:bCs/>
          <w:szCs w:val="20"/>
        </w:rPr>
        <w:t>(s)</w:t>
      </w:r>
      <w:r w:rsidR="001604B1">
        <w:rPr>
          <w:rFonts w:eastAsiaTheme="minorEastAsia"/>
          <w:bCs/>
          <w:szCs w:val="20"/>
        </w:rPr>
        <w:t xml:space="preserve"> </w:t>
      </w:r>
      <w:r>
        <w:rPr>
          <w:rFonts w:eastAsiaTheme="minorEastAsia"/>
          <w:bCs/>
          <w:szCs w:val="20"/>
        </w:rPr>
        <w:t>which represe</w:t>
      </w:r>
      <w:r w:rsidR="001604B1">
        <w:rPr>
          <w:rFonts w:eastAsiaTheme="minorEastAsia"/>
          <w:bCs/>
          <w:szCs w:val="20"/>
        </w:rPr>
        <w:t>n</w:t>
      </w:r>
      <w:r>
        <w:rPr>
          <w:rFonts w:eastAsiaTheme="minorEastAsia"/>
          <w:bCs/>
          <w:szCs w:val="20"/>
        </w:rPr>
        <w:t>t</w:t>
      </w:r>
      <w:r w:rsidR="00544EB6">
        <w:rPr>
          <w:rFonts w:eastAsiaTheme="minorEastAsia"/>
          <w:bCs/>
          <w:szCs w:val="20"/>
        </w:rPr>
        <w:t>s</w:t>
      </w:r>
      <w:r>
        <w:rPr>
          <w:rFonts w:eastAsiaTheme="minorEastAsia"/>
          <w:bCs/>
          <w:szCs w:val="20"/>
        </w:rPr>
        <w:t xml:space="preserve"> the area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5CF92BAA" w14:textId="7D7E1FE7" w:rsidR="00132F5C" w:rsidRDefault="00132F5C" w:rsidP="00132F5C">
      <w:pPr>
        <w:rPr>
          <w:rFonts w:eastAsiaTheme="minorEastAsia"/>
          <w:bCs/>
          <w:szCs w:val="20"/>
        </w:rPr>
      </w:pPr>
    </w:p>
    <w:p w14:paraId="35869DEE" w14:textId="7045AB27" w:rsidR="00132F5C" w:rsidRDefault="00132F5C" w:rsidP="00132F5C">
      <w:pPr>
        <w:ind w:left="720"/>
        <w:rPr>
          <w:rFonts w:eastAsiaTheme="minorEastAsia"/>
          <w:bCs/>
          <w:szCs w:val="20"/>
        </w:rPr>
      </w:pPr>
    </w:p>
    <w:p w14:paraId="68E17EA7" w14:textId="77777777" w:rsidR="00004C04" w:rsidRDefault="00004C04" w:rsidP="00132F5C">
      <w:pPr>
        <w:ind w:left="720"/>
        <w:rPr>
          <w:rFonts w:eastAsiaTheme="minorEastAsia"/>
          <w:bCs/>
          <w:szCs w:val="20"/>
        </w:rPr>
      </w:pPr>
    </w:p>
    <w:p w14:paraId="6E4862F8" w14:textId="77777777" w:rsidR="00004C04" w:rsidRDefault="00004C04" w:rsidP="00132F5C">
      <w:pPr>
        <w:ind w:left="720"/>
        <w:rPr>
          <w:rFonts w:eastAsiaTheme="minorEastAsia"/>
          <w:bCs/>
          <w:szCs w:val="20"/>
        </w:rPr>
      </w:pPr>
    </w:p>
    <w:p w14:paraId="146601CE" w14:textId="77777777" w:rsidR="00004C04" w:rsidRDefault="00004C04" w:rsidP="00132F5C">
      <w:pPr>
        <w:ind w:left="720"/>
        <w:rPr>
          <w:rFonts w:eastAsiaTheme="minorEastAsia"/>
          <w:bCs/>
          <w:szCs w:val="20"/>
        </w:rPr>
      </w:pPr>
    </w:p>
    <w:p w14:paraId="5DE67587" w14:textId="77777777" w:rsidR="00004C04" w:rsidRDefault="00004C04" w:rsidP="00132F5C">
      <w:pPr>
        <w:ind w:left="720"/>
        <w:rPr>
          <w:rFonts w:eastAsiaTheme="minorEastAsia"/>
          <w:bCs/>
          <w:szCs w:val="20"/>
        </w:rPr>
      </w:pPr>
    </w:p>
    <w:p w14:paraId="0380C0D5" w14:textId="77777777" w:rsidR="00004C04" w:rsidRDefault="00004C04" w:rsidP="00132F5C">
      <w:pPr>
        <w:ind w:left="720"/>
        <w:rPr>
          <w:rFonts w:eastAsiaTheme="minorEastAsia"/>
          <w:bCs/>
          <w:szCs w:val="20"/>
        </w:rPr>
      </w:pPr>
    </w:p>
    <w:p w14:paraId="7031F3D8" w14:textId="5E0D0BB2" w:rsidR="001604B1" w:rsidRPr="00132F5C" w:rsidRDefault="001604B1" w:rsidP="00132F5C">
      <w:pPr>
        <w:rPr>
          <w:rFonts w:eastAsiaTheme="minorEastAsia"/>
          <w:bCs/>
          <w:szCs w:val="20"/>
        </w:rPr>
      </w:pPr>
      <w:r w:rsidRPr="00132F5C">
        <w:rPr>
          <w:rFonts w:eastAsiaTheme="minorEastAsia"/>
          <w:bCs/>
          <w:szCs w:val="20"/>
        </w:rPr>
        <w:t xml:space="preserve"> </w:t>
      </w:r>
    </w:p>
    <w:p w14:paraId="6DE1A292" w14:textId="17877D4E" w:rsidR="00464B13" w:rsidRDefault="00464B13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 xml:space="preserve"> is revolved around the </w:t>
      </w:r>
      <w:r w:rsidR="00C87D2F">
        <w:rPr>
          <w:rFonts w:eastAsiaTheme="minorEastAsia"/>
          <w:bCs/>
          <w:szCs w:val="20"/>
        </w:rPr>
        <w:t xml:space="preserve">line </w:t>
      </w:r>
      <w:r w:rsidR="0085539A" w:rsidRPr="00E6646D">
        <w:rPr>
          <w:rFonts w:eastAsiaTheme="minorEastAsia"/>
          <w:bCs/>
          <w:position w:val="-10"/>
          <w:szCs w:val="20"/>
        </w:rPr>
        <w:object w:dxaOrig="520" w:dyaOrig="320" w14:anchorId="2ED54DC8">
          <v:shape id="_x0000_i1031" type="#_x0000_t75" style="width:26.25pt;height:15.75pt" o:ole="">
            <v:imagedata r:id="rId20" o:title=""/>
          </v:shape>
          <o:OLEObject Type="Embed" ProgID="Equation.DSMT4" ShapeID="_x0000_i1031" DrawAspect="Content" ObjectID="_1846087208" r:id="rId21"/>
        </w:object>
      </w:r>
      <w:r>
        <w:rPr>
          <w:rFonts w:eastAsiaTheme="minorEastAsia"/>
          <w:bCs/>
          <w:szCs w:val="20"/>
        </w:rPr>
        <w:t xml:space="preserve"> to create a solid.  </w:t>
      </w:r>
      <w:r w:rsidRPr="00F148A8">
        <w:rPr>
          <w:rFonts w:eastAsiaTheme="minorEastAsia"/>
          <w:bCs/>
          <w:szCs w:val="20"/>
        </w:rPr>
        <w:t>Setup, but do not evaluate, an integral</w:t>
      </w:r>
      <w:r>
        <w:rPr>
          <w:rFonts w:eastAsiaTheme="minorEastAsia"/>
          <w:bCs/>
          <w:szCs w:val="20"/>
        </w:rPr>
        <w:t xml:space="preserve"> </w:t>
      </w:r>
      <w:r w:rsidRPr="00F148A8">
        <w:rPr>
          <w:rFonts w:eastAsiaTheme="minorEastAsia"/>
          <w:bCs/>
          <w:szCs w:val="20"/>
        </w:rPr>
        <w:t>which represents the volume of the solid</w:t>
      </w:r>
      <w:r>
        <w:rPr>
          <w:rFonts w:eastAsiaTheme="minorEastAsia"/>
          <w:bCs/>
          <w:szCs w:val="20"/>
        </w:rPr>
        <w:t>.</w:t>
      </w:r>
    </w:p>
    <w:p w14:paraId="475FF40E" w14:textId="2F414760" w:rsidR="00CB4227" w:rsidRDefault="00CB4227" w:rsidP="00CB4227">
      <w:pPr>
        <w:rPr>
          <w:rFonts w:eastAsiaTheme="minorEastAsia"/>
          <w:bCs/>
          <w:szCs w:val="20"/>
        </w:rPr>
      </w:pPr>
    </w:p>
    <w:p w14:paraId="177BCCD3" w14:textId="29099995" w:rsidR="00CB4227" w:rsidRDefault="00CB4227" w:rsidP="0050142D">
      <w:pPr>
        <w:ind w:firstLine="720"/>
        <w:rPr>
          <w:rFonts w:eastAsiaTheme="minorEastAsia"/>
          <w:bCs/>
          <w:szCs w:val="20"/>
        </w:rPr>
      </w:pPr>
    </w:p>
    <w:p w14:paraId="2ED2ABC6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277B2857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0A9ADDD4" w14:textId="73046B13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217E5D70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503660BD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555C5A1A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4D684960" w14:textId="77777777" w:rsidR="00004C04" w:rsidRDefault="00004C04" w:rsidP="0050142D">
      <w:pPr>
        <w:ind w:firstLine="720"/>
        <w:rPr>
          <w:rFonts w:eastAsiaTheme="minorEastAsia"/>
          <w:bCs/>
          <w:szCs w:val="20"/>
        </w:rPr>
      </w:pPr>
    </w:p>
    <w:p w14:paraId="3984E91F" w14:textId="77777777" w:rsidR="00004C04" w:rsidRDefault="00004C04" w:rsidP="0050142D">
      <w:pPr>
        <w:ind w:firstLine="720"/>
        <w:rPr>
          <w:rFonts w:eastAsiaTheme="minorEastAsia"/>
          <w:bCs/>
          <w:szCs w:val="20"/>
        </w:rPr>
      </w:pPr>
    </w:p>
    <w:p w14:paraId="274A2647" w14:textId="77777777" w:rsidR="00004C04" w:rsidRDefault="00004C04" w:rsidP="0050142D">
      <w:pPr>
        <w:ind w:firstLine="720"/>
        <w:rPr>
          <w:rFonts w:eastAsiaTheme="minorEastAsia"/>
          <w:bCs/>
          <w:szCs w:val="20"/>
        </w:rPr>
      </w:pPr>
    </w:p>
    <w:p w14:paraId="56A7A1CC" w14:textId="7A1BCF59" w:rsidR="000922DA" w:rsidRDefault="000922DA" w:rsidP="0050142D">
      <w:pPr>
        <w:ind w:firstLine="720"/>
        <w:rPr>
          <w:rFonts w:eastAsiaTheme="minorEastAsia"/>
          <w:bCs/>
          <w:szCs w:val="20"/>
        </w:rPr>
      </w:pPr>
    </w:p>
    <w:p w14:paraId="0426BAA5" w14:textId="7055C2AA" w:rsidR="00464B13" w:rsidRDefault="00464B13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 xml:space="preserve"> is revolved around the </w:t>
      </w:r>
      <w:r w:rsidR="000B2D5E">
        <w:rPr>
          <w:rFonts w:eastAsiaTheme="minorEastAsia"/>
          <w:bCs/>
          <w:i/>
          <w:iCs/>
          <w:szCs w:val="20"/>
        </w:rPr>
        <w:t>y</w:t>
      </w:r>
      <w:r w:rsidR="000B2D5E">
        <w:rPr>
          <w:rFonts w:eastAsiaTheme="minorEastAsia"/>
          <w:bCs/>
          <w:szCs w:val="20"/>
        </w:rPr>
        <w:t xml:space="preserve">-axis </w:t>
      </w:r>
      <w:r>
        <w:rPr>
          <w:rFonts w:eastAsiaTheme="minorEastAsia"/>
          <w:bCs/>
          <w:szCs w:val="20"/>
        </w:rPr>
        <w:t>to create a solid.  Setup, but do not evaluate, an integral which represents the volume of the solid.</w:t>
      </w:r>
    </w:p>
    <w:p w14:paraId="7C38E832" w14:textId="77777777" w:rsidR="000922DA" w:rsidRDefault="000922DA" w:rsidP="000922DA">
      <w:pPr>
        <w:rPr>
          <w:rFonts w:eastAsiaTheme="minorEastAsia"/>
          <w:bCs/>
          <w:szCs w:val="20"/>
        </w:rPr>
      </w:pPr>
    </w:p>
    <w:p w14:paraId="30045C92" w14:textId="2519F649" w:rsidR="000922DA" w:rsidRPr="000922DA" w:rsidRDefault="000922DA" w:rsidP="000922DA">
      <w:pPr>
        <w:ind w:firstLine="720"/>
        <w:rPr>
          <w:rFonts w:eastAsiaTheme="minorEastAsia"/>
          <w:bCs/>
          <w:szCs w:val="20"/>
        </w:rPr>
      </w:pPr>
    </w:p>
    <w:p w14:paraId="05836C6A" w14:textId="48D45C87" w:rsidR="00464B13" w:rsidRDefault="00464B13" w:rsidP="00464B13">
      <w:pPr>
        <w:rPr>
          <w:rFonts w:eastAsiaTheme="minorEastAsia"/>
          <w:bCs/>
          <w:szCs w:val="20"/>
        </w:rPr>
      </w:pPr>
    </w:p>
    <w:p w14:paraId="31089B16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517466AF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443FC0C1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07F996BA" w14:textId="77777777" w:rsidR="00004C04" w:rsidRDefault="00004C04" w:rsidP="00464B13">
      <w:pPr>
        <w:rPr>
          <w:rFonts w:eastAsiaTheme="minorEastAsia"/>
          <w:bCs/>
          <w:szCs w:val="20"/>
        </w:rPr>
      </w:pPr>
    </w:p>
    <w:p w14:paraId="6EEB4FAF" w14:textId="77777777" w:rsidR="00004C04" w:rsidRDefault="00004C04" w:rsidP="00464B13">
      <w:pPr>
        <w:rPr>
          <w:rFonts w:eastAsiaTheme="minorEastAsia"/>
          <w:bCs/>
          <w:szCs w:val="20"/>
        </w:rPr>
      </w:pPr>
    </w:p>
    <w:p w14:paraId="0B1FA99D" w14:textId="77777777" w:rsidR="00004C04" w:rsidRDefault="00004C04" w:rsidP="00464B13">
      <w:pPr>
        <w:rPr>
          <w:rFonts w:eastAsiaTheme="minorEastAsia"/>
          <w:bCs/>
          <w:szCs w:val="20"/>
        </w:rPr>
      </w:pPr>
    </w:p>
    <w:p w14:paraId="15695C4C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14D8424C" w14:textId="77777777" w:rsidR="00B34147" w:rsidRDefault="00B34147" w:rsidP="00B34147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Consider the curve </w:t>
      </w:r>
      <w:r w:rsidRPr="00CF5251">
        <w:rPr>
          <w:rFonts w:eastAsiaTheme="minorEastAsia"/>
          <w:bCs/>
          <w:position w:val="-14"/>
          <w:szCs w:val="20"/>
        </w:rPr>
        <w:object w:dxaOrig="1560" w:dyaOrig="400" w14:anchorId="29BBBD5F">
          <v:shape id="_x0000_i1032" type="#_x0000_t75" style="width:78pt;height:20.25pt" o:ole="">
            <v:imagedata r:id="rId22" o:title=""/>
          </v:shape>
          <o:OLEObject Type="Embed" ProgID="Equation.DSMT4" ShapeID="_x0000_i1032" DrawAspect="Content" ObjectID="_1846087209" r:id="rId23"/>
        </w:object>
      </w:r>
      <w:r>
        <w:rPr>
          <w:rFonts w:eastAsiaTheme="minorEastAsia"/>
          <w:bCs/>
          <w:szCs w:val="20"/>
        </w:rPr>
        <w:t xml:space="preserve"> on </w:t>
      </w:r>
      <w:r w:rsidRPr="009430D3">
        <w:rPr>
          <w:rFonts w:eastAsiaTheme="minorEastAsia"/>
          <w:bCs/>
          <w:position w:val="-14"/>
          <w:szCs w:val="20"/>
        </w:rPr>
        <w:object w:dxaOrig="620" w:dyaOrig="400" w14:anchorId="225CACB2">
          <v:shape id="_x0000_i1033" type="#_x0000_t75" style="width:30.75pt;height:20.25pt" o:ole="">
            <v:imagedata r:id="rId24" o:title=""/>
          </v:shape>
          <o:OLEObject Type="Embed" ProgID="Equation.DSMT4" ShapeID="_x0000_i1033" DrawAspect="Content" ObjectID="_1846087210" r:id="rId25"/>
        </w:object>
      </w:r>
      <w:r>
        <w:rPr>
          <w:rFonts w:eastAsiaTheme="minorEastAsia"/>
          <w:bCs/>
          <w:szCs w:val="20"/>
        </w:rPr>
        <w:t>.</w:t>
      </w:r>
    </w:p>
    <w:p w14:paraId="47741F9F" w14:textId="1583ECAB" w:rsidR="00B34147" w:rsidRDefault="00B34147" w:rsidP="00B34147">
      <w:pPr>
        <w:pStyle w:val="ListParagraph"/>
        <w:numPr>
          <w:ilvl w:val="0"/>
          <w:numId w:val="36"/>
        </w:numPr>
        <w:rPr>
          <w:rFonts w:eastAsiaTheme="minorEastAsia"/>
          <w:bCs/>
          <w:szCs w:val="20"/>
        </w:rPr>
      </w:pPr>
      <w:r w:rsidRPr="005C6CC4">
        <w:rPr>
          <w:rFonts w:eastAsiaTheme="minorEastAsia"/>
          <w:bCs/>
          <w:szCs w:val="20"/>
        </w:rPr>
        <w:t xml:space="preserve"> </w:t>
      </w:r>
      <w:r>
        <w:rPr>
          <w:rFonts w:eastAsiaTheme="minorEastAsia"/>
          <w:bCs/>
          <w:szCs w:val="20"/>
        </w:rPr>
        <w:t>Setup, but do not evaluate, an integral which represents the length of the curve.</w:t>
      </w:r>
    </w:p>
    <w:p w14:paraId="4CEDF193" w14:textId="77777777" w:rsidR="00B34147" w:rsidRPr="005C6CC4" w:rsidRDefault="00B34147" w:rsidP="00B34147">
      <w:pPr>
        <w:ind w:left="360"/>
        <w:rPr>
          <w:rFonts w:eastAsiaTheme="minorEastAsia"/>
          <w:bCs/>
          <w:szCs w:val="20"/>
        </w:rPr>
      </w:pPr>
    </w:p>
    <w:p w14:paraId="50CEA238" w14:textId="77777777" w:rsidR="00B34147" w:rsidRDefault="00B34147" w:rsidP="00B34147">
      <w:pPr>
        <w:rPr>
          <w:rFonts w:eastAsiaTheme="minorEastAsia"/>
          <w:bCs/>
          <w:szCs w:val="20"/>
        </w:rPr>
      </w:pPr>
    </w:p>
    <w:p w14:paraId="57B4E49C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5FC18C6C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4B75B960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2FE6E06B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6E454CDF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4FCEA0EF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79B8A2FB" w14:textId="77777777" w:rsidR="00004C04" w:rsidRDefault="00004C04" w:rsidP="00B34147">
      <w:pPr>
        <w:rPr>
          <w:rFonts w:eastAsiaTheme="minorEastAsia"/>
          <w:bCs/>
          <w:szCs w:val="20"/>
        </w:rPr>
      </w:pPr>
    </w:p>
    <w:p w14:paraId="2232315C" w14:textId="77777777" w:rsidR="00B34147" w:rsidRPr="00D626E7" w:rsidRDefault="00B34147" w:rsidP="00B34147">
      <w:pPr>
        <w:rPr>
          <w:rFonts w:eastAsiaTheme="minorEastAsia"/>
          <w:bCs/>
          <w:szCs w:val="20"/>
        </w:rPr>
      </w:pPr>
    </w:p>
    <w:p w14:paraId="7A9C694A" w14:textId="77777777" w:rsidR="00B34147" w:rsidRDefault="00B34147" w:rsidP="00B34147">
      <w:pPr>
        <w:pStyle w:val="ListParagraph"/>
        <w:numPr>
          <w:ilvl w:val="0"/>
          <w:numId w:val="36"/>
        </w:numPr>
        <w:rPr>
          <w:rFonts w:eastAsiaTheme="minorEastAsia"/>
          <w:bCs/>
          <w:szCs w:val="20"/>
        </w:rPr>
      </w:pPr>
      <w:r w:rsidRPr="00A06A09">
        <w:rPr>
          <w:rFonts w:eastAsiaTheme="minorEastAsia"/>
          <w:bCs/>
          <w:szCs w:val="20"/>
        </w:rPr>
        <w:t xml:space="preserve">Suppose the curve is rotated around the </w:t>
      </w:r>
      <w:r>
        <w:rPr>
          <w:rFonts w:eastAsiaTheme="minorEastAsia"/>
          <w:bCs/>
          <w:i/>
          <w:iCs/>
          <w:szCs w:val="20"/>
        </w:rPr>
        <w:t>x</w:t>
      </w:r>
      <w:r w:rsidRPr="00A06A09">
        <w:rPr>
          <w:rFonts w:eastAsiaTheme="minorEastAsia"/>
          <w:bCs/>
          <w:szCs w:val="20"/>
        </w:rPr>
        <w:t>-axis.  Setup, but do not evaluate, an integral which represents the surface area of the resulting surface.</w:t>
      </w:r>
    </w:p>
    <w:p w14:paraId="5F646677" w14:textId="011B2854" w:rsidR="00B34147" w:rsidRDefault="00B34147" w:rsidP="00464B13">
      <w:pPr>
        <w:rPr>
          <w:rFonts w:eastAsiaTheme="minorEastAsia"/>
          <w:bCs/>
          <w:szCs w:val="20"/>
        </w:rPr>
      </w:pPr>
    </w:p>
    <w:p w14:paraId="22EF16F9" w14:textId="4119E770" w:rsidR="00B34147" w:rsidRDefault="00B34147" w:rsidP="00B34147">
      <w:pPr>
        <w:ind w:left="720"/>
        <w:rPr>
          <w:rFonts w:eastAsiaTheme="minorEastAsia"/>
          <w:bCs/>
          <w:szCs w:val="20"/>
        </w:rPr>
      </w:pPr>
    </w:p>
    <w:p w14:paraId="3CCB6EC1" w14:textId="77777777" w:rsidR="00004C04" w:rsidRDefault="00004C04" w:rsidP="00B34147">
      <w:pPr>
        <w:ind w:left="720"/>
        <w:rPr>
          <w:rFonts w:eastAsiaTheme="minorEastAsia"/>
          <w:bCs/>
          <w:szCs w:val="20"/>
        </w:rPr>
      </w:pPr>
    </w:p>
    <w:p w14:paraId="2A043764" w14:textId="77777777" w:rsidR="00004C04" w:rsidRDefault="00004C04" w:rsidP="00B34147">
      <w:pPr>
        <w:ind w:left="720"/>
        <w:rPr>
          <w:rFonts w:eastAsiaTheme="minorEastAsia"/>
          <w:bCs/>
          <w:szCs w:val="20"/>
        </w:rPr>
      </w:pPr>
    </w:p>
    <w:p w14:paraId="3914CDD6" w14:textId="77777777" w:rsidR="00004C04" w:rsidRDefault="00004C04" w:rsidP="00B34147">
      <w:pPr>
        <w:ind w:left="720"/>
        <w:rPr>
          <w:rFonts w:eastAsiaTheme="minorEastAsia"/>
          <w:bCs/>
          <w:szCs w:val="20"/>
        </w:rPr>
      </w:pPr>
    </w:p>
    <w:p w14:paraId="44B9BD2A" w14:textId="77777777" w:rsidR="00004C04" w:rsidRDefault="00004C04" w:rsidP="00B34147">
      <w:pPr>
        <w:ind w:left="720"/>
        <w:rPr>
          <w:rFonts w:eastAsiaTheme="minorEastAsia"/>
          <w:bCs/>
          <w:szCs w:val="20"/>
        </w:rPr>
      </w:pPr>
    </w:p>
    <w:p w14:paraId="609F753D" w14:textId="77777777" w:rsidR="00004C04" w:rsidRDefault="00004C04" w:rsidP="00B34147">
      <w:pPr>
        <w:ind w:left="720"/>
        <w:rPr>
          <w:rFonts w:eastAsiaTheme="minorEastAsia"/>
          <w:bCs/>
          <w:szCs w:val="20"/>
        </w:rPr>
      </w:pPr>
    </w:p>
    <w:p w14:paraId="473957AA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52127BB8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5540C273" w14:textId="7A1DDAEA" w:rsidR="00B34147" w:rsidRDefault="00B34147" w:rsidP="00464B13">
      <w:pPr>
        <w:rPr>
          <w:rFonts w:eastAsiaTheme="minorEastAsia"/>
          <w:bCs/>
          <w:szCs w:val="20"/>
        </w:rPr>
      </w:pPr>
    </w:p>
    <w:p w14:paraId="6A8A2353" w14:textId="175EA30F" w:rsidR="00B34147" w:rsidRDefault="00B34147" w:rsidP="00464B13">
      <w:pPr>
        <w:rPr>
          <w:rFonts w:eastAsiaTheme="minorEastAsia"/>
          <w:bCs/>
          <w:szCs w:val="20"/>
        </w:rPr>
      </w:pPr>
    </w:p>
    <w:p w14:paraId="77C930CC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6EB8BD50" w14:textId="01BDDFC4" w:rsidR="00D64435" w:rsidRDefault="00D64435" w:rsidP="007B0DDF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Consider the curve </w:t>
      </w:r>
      <w:r w:rsidR="00E3768F" w:rsidRPr="004F4C3C">
        <w:rPr>
          <w:rFonts w:eastAsiaTheme="minorEastAsia"/>
          <w:bCs/>
          <w:position w:val="-14"/>
          <w:szCs w:val="20"/>
        </w:rPr>
        <w:object w:dxaOrig="1640" w:dyaOrig="400" w14:anchorId="79252E59">
          <v:shape id="_x0000_i1034" type="#_x0000_t75" style="width:81.75pt;height:20.25pt" o:ole="">
            <v:imagedata r:id="rId26" o:title=""/>
          </v:shape>
          <o:OLEObject Type="Embed" ProgID="Equation.DSMT4" ShapeID="_x0000_i1034" DrawAspect="Content" ObjectID="_1846087211" r:id="rId27"/>
        </w:object>
      </w:r>
      <w:r>
        <w:rPr>
          <w:rFonts w:eastAsiaTheme="minorEastAsia"/>
          <w:bCs/>
          <w:szCs w:val="20"/>
        </w:rPr>
        <w:t xml:space="preserve"> on </w:t>
      </w:r>
      <w:r w:rsidR="0086408D" w:rsidRPr="0086408D">
        <w:rPr>
          <w:rFonts w:eastAsiaTheme="minorEastAsia"/>
          <w:bCs/>
          <w:position w:val="-16"/>
          <w:szCs w:val="20"/>
        </w:rPr>
        <w:object w:dxaOrig="1020" w:dyaOrig="440" w14:anchorId="17B57FEE">
          <v:shape id="_x0000_i1035" type="#_x0000_t75" style="width:51pt;height:21.75pt" o:ole="">
            <v:imagedata r:id="rId28" o:title=""/>
          </v:shape>
          <o:OLEObject Type="Embed" ProgID="Equation.DSMT4" ShapeID="_x0000_i1035" DrawAspect="Content" ObjectID="_1846087212" r:id="rId29"/>
        </w:object>
      </w:r>
      <w:r w:rsidR="005B0BA8">
        <w:rPr>
          <w:rFonts w:eastAsiaTheme="minorEastAsia"/>
          <w:bCs/>
          <w:szCs w:val="20"/>
        </w:rPr>
        <w:t>.</w:t>
      </w:r>
    </w:p>
    <w:p w14:paraId="0CC07911" w14:textId="266C8077" w:rsidR="002321A2" w:rsidRDefault="00CD5EA3" w:rsidP="002321A2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Setup, but do not evaluate, an integral which represents</w:t>
      </w:r>
      <w:r w:rsidR="005B0BA8">
        <w:rPr>
          <w:rFonts w:eastAsiaTheme="minorEastAsia"/>
          <w:bCs/>
          <w:szCs w:val="20"/>
        </w:rPr>
        <w:t xml:space="preserve"> the </w:t>
      </w:r>
      <w:r w:rsidR="002321A2">
        <w:rPr>
          <w:rFonts w:eastAsiaTheme="minorEastAsia"/>
          <w:bCs/>
          <w:szCs w:val="20"/>
        </w:rPr>
        <w:t>length of the curve.</w:t>
      </w:r>
    </w:p>
    <w:p w14:paraId="2066391A" w14:textId="60617FBF" w:rsidR="003078AE" w:rsidRDefault="003078AE" w:rsidP="003078AE">
      <w:pPr>
        <w:rPr>
          <w:rFonts w:eastAsiaTheme="minorEastAsia"/>
          <w:bCs/>
          <w:szCs w:val="20"/>
        </w:rPr>
      </w:pPr>
    </w:p>
    <w:p w14:paraId="0AAA80B3" w14:textId="7A3FCF2A" w:rsidR="00CD5EA3" w:rsidRDefault="00CD5EA3" w:rsidP="000834CD">
      <w:pPr>
        <w:rPr>
          <w:rFonts w:eastAsiaTheme="minorEastAsia"/>
          <w:bCs/>
          <w:szCs w:val="20"/>
        </w:rPr>
      </w:pPr>
    </w:p>
    <w:p w14:paraId="1657F0CB" w14:textId="77777777" w:rsidR="00004C04" w:rsidRDefault="00004C04" w:rsidP="000834CD">
      <w:pPr>
        <w:rPr>
          <w:rFonts w:eastAsiaTheme="minorEastAsia"/>
          <w:bCs/>
          <w:szCs w:val="20"/>
        </w:rPr>
      </w:pPr>
    </w:p>
    <w:p w14:paraId="69249D66" w14:textId="77777777" w:rsidR="00004C04" w:rsidRDefault="00004C04" w:rsidP="000834CD">
      <w:pPr>
        <w:rPr>
          <w:rFonts w:eastAsiaTheme="minorEastAsia"/>
          <w:bCs/>
          <w:szCs w:val="20"/>
        </w:rPr>
      </w:pPr>
    </w:p>
    <w:p w14:paraId="602EDBE5" w14:textId="77777777" w:rsidR="00004C04" w:rsidRDefault="00004C04" w:rsidP="000834CD">
      <w:pPr>
        <w:rPr>
          <w:rFonts w:eastAsiaTheme="minorEastAsia"/>
          <w:bCs/>
          <w:szCs w:val="20"/>
        </w:rPr>
      </w:pPr>
    </w:p>
    <w:p w14:paraId="02107CC6" w14:textId="77777777" w:rsidR="00004C04" w:rsidRDefault="00004C04" w:rsidP="000834CD">
      <w:pPr>
        <w:rPr>
          <w:rFonts w:eastAsiaTheme="minorEastAsia"/>
          <w:bCs/>
          <w:szCs w:val="20"/>
        </w:rPr>
      </w:pPr>
    </w:p>
    <w:p w14:paraId="11ED33E5" w14:textId="77777777" w:rsidR="00004C04" w:rsidRDefault="00004C04" w:rsidP="000834CD">
      <w:pPr>
        <w:rPr>
          <w:rFonts w:eastAsiaTheme="minorEastAsia"/>
          <w:bCs/>
          <w:szCs w:val="20"/>
        </w:rPr>
      </w:pPr>
    </w:p>
    <w:p w14:paraId="414908C3" w14:textId="77777777" w:rsidR="00427DA5" w:rsidRDefault="00427DA5" w:rsidP="000834CD">
      <w:pPr>
        <w:rPr>
          <w:rFonts w:eastAsiaTheme="minorEastAsia"/>
          <w:bCs/>
          <w:szCs w:val="20"/>
        </w:rPr>
      </w:pPr>
    </w:p>
    <w:p w14:paraId="29B703EF" w14:textId="77777777" w:rsidR="00422885" w:rsidRDefault="00422885" w:rsidP="000834CD">
      <w:pPr>
        <w:rPr>
          <w:rFonts w:eastAsiaTheme="minorEastAsia"/>
          <w:bCs/>
          <w:szCs w:val="20"/>
        </w:rPr>
      </w:pPr>
    </w:p>
    <w:p w14:paraId="50152723" w14:textId="77777777" w:rsidR="00422885" w:rsidRDefault="00422885" w:rsidP="000834CD">
      <w:pPr>
        <w:rPr>
          <w:rFonts w:eastAsiaTheme="minorEastAsia"/>
          <w:bCs/>
          <w:szCs w:val="20"/>
        </w:rPr>
      </w:pPr>
    </w:p>
    <w:p w14:paraId="48D64795" w14:textId="77777777" w:rsidR="00422885" w:rsidRPr="003078AE" w:rsidRDefault="00422885" w:rsidP="000834CD">
      <w:pPr>
        <w:rPr>
          <w:rFonts w:eastAsiaTheme="minorEastAsia"/>
          <w:bCs/>
          <w:szCs w:val="20"/>
        </w:rPr>
      </w:pPr>
    </w:p>
    <w:p w14:paraId="1347597E" w14:textId="77777777" w:rsidR="00E3768F" w:rsidRDefault="00004AC6" w:rsidP="002321A2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the curve is rotated around the </w:t>
      </w:r>
      <w:r>
        <w:rPr>
          <w:rFonts w:eastAsiaTheme="minorEastAsia"/>
          <w:bCs/>
          <w:i/>
          <w:iCs/>
          <w:szCs w:val="20"/>
        </w:rPr>
        <w:t>x</w:t>
      </w:r>
      <w:r>
        <w:rPr>
          <w:rFonts w:eastAsiaTheme="minorEastAsia"/>
          <w:bCs/>
          <w:szCs w:val="20"/>
        </w:rPr>
        <w:t xml:space="preserve">-axis.  </w:t>
      </w:r>
      <w:r w:rsidR="00E3768F">
        <w:rPr>
          <w:rFonts w:eastAsiaTheme="minorEastAsia"/>
          <w:bCs/>
          <w:szCs w:val="20"/>
        </w:rPr>
        <w:t>Why are we not able to use the surface area formula here to help find the surface area for the resulting surface?</w:t>
      </w:r>
    </w:p>
    <w:p w14:paraId="0D1FDDA6" w14:textId="77777777" w:rsidR="003078AE" w:rsidRDefault="003078AE" w:rsidP="00776D5D">
      <w:pPr>
        <w:ind w:left="720"/>
        <w:rPr>
          <w:rFonts w:eastAsiaTheme="minorEastAsia"/>
          <w:bCs/>
          <w:szCs w:val="20"/>
        </w:rPr>
      </w:pPr>
    </w:p>
    <w:p w14:paraId="34AEC26A" w14:textId="77777777" w:rsidR="00E3768F" w:rsidRDefault="00E3768F" w:rsidP="00776D5D">
      <w:pPr>
        <w:ind w:left="720"/>
        <w:rPr>
          <w:rFonts w:eastAsiaTheme="minorEastAsia"/>
          <w:bCs/>
          <w:szCs w:val="20"/>
        </w:rPr>
      </w:pPr>
    </w:p>
    <w:p w14:paraId="6F47F5AE" w14:textId="77777777" w:rsidR="00004C04" w:rsidRDefault="00004C04" w:rsidP="00776D5D">
      <w:pPr>
        <w:ind w:left="720"/>
        <w:rPr>
          <w:rFonts w:eastAsiaTheme="minorEastAsia"/>
          <w:bCs/>
          <w:szCs w:val="20"/>
        </w:rPr>
      </w:pPr>
    </w:p>
    <w:p w14:paraId="0D70100E" w14:textId="77777777" w:rsidR="00004C04" w:rsidRDefault="00004C04" w:rsidP="00776D5D">
      <w:pPr>
        <w:ind w:left="720"/>
        <w:rPr>
          <w:rFonts w:eastAsiaTheme="minorEastAsia"/>
          <w:bCs/>
          <w:szCs w:val="20"/>
        </w:rPr>
      </w:pPr>
    </w:p>
    <w:p w14:paraId="5A383640" w14:textId="77777777" w:rsidR="00004C04" w:rsidRDefault="00004C04" w:rsidP="00776D5D">
      <w:pPr>
        <w:ind w:left="720"/>
        <w:rPr>
          <w:rFonts w:eastAsiaTheme="minorEastAsia"/>
          <w:bCs/>
          <w:szCs w:val="20"/>
        </w:rPr>
      </w:pPr>
    </w:p>
    <w:p w14:paraId="372CF5F3" w14:textId="77777777" w:rsidR="00422885" w:rsidRDefault="00422885" w:rsidP="00776D5D">
      <w:pPr>
        <w:ind w:left="720"/>
        <w:rPr>
          <w:rFonts w:eastAsiaTheme="minorEastAsia"/>
          <w:bCs/>
          <w:szCs w:val="20"/>
        </w:rPr>
      </w:pPr>
    </w:p>
    <w:p w14:paraId="1898B474" w14:textId="77777777" w:rsidR="00422885" w:rsidRDefault="00422885" w:rsidP="00776D5D">
      <w:pPr>
        <w:ind w:left="720"/>
        <w:rPr>
          <w:rFonts w:eastAsiaTheme="minorEastAsia"/>
          <w:bCs/>
          <w:szCs w:val="20"/>
        </w:rPr>
      </w:pPr>
    </w:p>
    <w:p w14:paraId="568CE0E7" w14:textId="04ABA1D7" w:rsidR="00E3768F" w:rsidRDefault="00B00660" w:rsidP="00B00660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Suppose that we now consider the curve </w:t>
      </w:r>
      <w:r w:rsidRPr="004F4C3C">
        <w:rPr>
          <w:rFonts w:eastAsiaTheme="minorEastAsia"/>
          <w:bCs/>
          <w:position w:val="-14"/>
          <w:szCs w:val="20"/>
        </w:rPr>
        <w:object w:dxaOrig="1640" w:dyaOrig="400" w14:anchorId="3FEB157B">
          <v:shape id="_x0000_i1036" type="#_x0000_t75" style="width:81.75pt;height:20.25pt" o:ole="">
            <v:imagedata r:id="rId26" o:title=""/>
          </v:shape>
          <o:OLEObject Type="Embed" ProgID="Equation.DSMT4" ShapeID="_x0000_i1036" DrawAspect="Content" ObjectID="_1846087213" r:id="rId30"/>
        </w:object>
      </w:r>
      <w:r>
        <w:rPr>
          <w:rFonts w:eastAsiaTheme="minorEastAsia"/>
          <w:bCs/>
          <w:szCs w:val="20"/>
        </w:rPr>
        <w:t xml:space="preserve"> on the interval </w:t>
      </w:r>
      <w:r w:rsidR="00E93CE7" w:rsidRPr="00B00660">
        <w:rPr>
          <w:rFonts w:eastAsiaTheme="minorEastAsia"/>
          <w:bCs/>
          <w:position w:val="-28"/>
          <w:szCs w:val="20"/>
        </w:rPr>
        <w:object w:dxaOrig="639" w:dyaOrig="680" w14:anchorId="3BAEC845">
          <v:shape id="_x0000_i1037" type="#_x0000_t75" style="width:32.25pt;height:33.75pt" o:ole="">
            <v:imagedata r:id="rId31" o:title=""/>
          </v:shape>
          <o:OLEObject Type="Embed" ProgID="Equation.DSMT4" ShapeID="_x0000_i1037" DrawAspect="Content" ObjectID="_1846087214" r:id="rId32"/>
        </w:object>
      </w:r>
      <w:r w:rsidR="00E93CE7">
        <w:rPr>
          <w:rFonts w:eastAsiaTheme="minorEastAsia"/>
          <w:bCs/>
          <w:szCs w:val="20"/>
        </w:rPr>
        <w:t xml:space="preserve">.  If this curve is rotated about the </w:t>
      </w:r>
      <w:r w:rsidR="00E93CE7">
        <w:rPr>
          <w:rFonts w:eastAsiaTheme="minorEastAsia"/>
          <w:bCs/>
          <w:i/>
          <w:iCs/>
          <w:szCs w:val="20"/>
        </w:rPr>
        <w:t>x</w:t>
      </w:r>
      <w:r w:rsidR="00E93CE7">
        <w:rPr>
          <w:rFonts w:eastAsiaTheme="minorEastAsia"/>
          <w:bCs/>
          <w:szCs w:val="20"/>
        </w:rPr>
        <w:t>-axis, then setup, but do not evaluate, and integral which represents the surface area of the resulting surface.</w:t>
      </w:r>
    </w:p>
    <w:p w14:paraId="40C3D79D" w14:textId="695C3AF2" w:rsidR="00E93CE7" w:rsidRDefault="00E93CE7" w:rsidP="00E93CE7">
      <w:pPr>
        <w:rPr>
          <w:rFonts w:eastAsiaTheme="minorEastAsia"/>
          <w:bCs/>
          <w:noProof/>
          <w:szCs w:val="20"/>
        </w:rPr>
      </w:pPr>
    </w:p>
    <w:p w14:paraId="5EB877B2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0E423226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09711CCD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38F8721C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2AA740C4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74E8329D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6836C78F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500C7C62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1F804537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7C42F954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09C63C26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75EF11C0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706AD403" w14:textId="77777777" w:rsidR="00004C04" w:rsidRDefault="00004C04" w:rsidP="00E93CE7">
      <w:pPr>
        <w:rPr>
          <w:rFonts w:eastAsiaTheme="minorEastAsia"/>
          <w:bCs/>
          <w:noProof/>
          <w:szCs w:val="20"/>
        </w:rPr>
      </w:pPr>
    </w:p>
    <w:p w14:paraId="3C434C10" w14:textId="77777777" w:rsidR="00004C04" w:rsidRDefault="00004C04" w:rsidP="00E93CE7">
      <w:pPr>
        <w:rPr>
          <w:rFonts w:eastAsiaTheme="minorEastAsia"/>
          <w:bCs/>
          <w:szCs w:val="20"/>
        </w:rPr>
      </w:pPr>
    </w:p>
    <w:p w14:paraId="37BD1D39" w14:textId="581F8970" w:rsidR="00CF5251" w:rsidRDefault="00CF5251" w:rsidP="00E03B74">
      <w:pPr>
        <w:rPr>
          <w:rFonts w:eastAsiaTheme="minorEastAsia"/>
          <w:bCs/>
          <w:szCs w:val="20"/>
        </w:rPr>
      </w:pPr>
    </w:p>
    <w:p w14:paraId="5193F868" w14:textId="77777777" w:rsidR="00B34147" w:rsidRDefault="00B34147" w:rsidP="00E03B74">
      <w:pPr>
        <w:rPr>
          <w:rFonts w:eastAsiaTheme="minorEastAsia"/>
          <w:bCs/>
          <w:szCs w:val="20"/>
        </w:rPr>
      </w:pPr>
    </w:p>
    <w:p w14:paraId="52B563BE" w14:textId="5517DB57" w:rsidR="004929B0" w:rsidRDefault="004929B0" w:rsidP="004929B0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the same curve from part (c) is now revolved about the </w:t>
      </w:r>
      <w:r>
        <w:rPr>
          <w:rFonts w:eastAsiaTheme="minorEastAsia"/>
          <w:bCs/>
          <w:i/>
          <w:iCs/>
          <w:szCs w:val="20"/>
        </w:rPr>
        <w:t>y</w:t>
      </w:r>
      <w:r>
        <w:rPr>
          <w:rFonts w:eastAsiaTheme="minorEastAsia"/>
          <w:bCs/>
          <w:szCs w:val="20"/>
        </w:rPr>
        <w:t>-axis.  Setup, but do not evaluate, and integral which represents the surface area of the resulting surface.</w:t>
      </w:r>
    </w:p>
    <w:p w14:paraId="0316D6E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275465F7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AEE4AB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17BC8F13" w14:textId="49F585C2" w:rsidR="004929B0" w:rsidRDefault="004929B0" w:rsidP="004929B0">
      <w:pPr>
        <w:rPr>
          <w:rFonts w:eastAsiaTheme="minorEastAsia"/>
          <w:bCs/>
          <w:szCs w:val="20"/>
        </w:rPr>
      </w:pPr>
    </w:p>
    <w:p w14:paraId="474B27DE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39F60E1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A9DFE02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523CB6F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27F338D5" w14:textId="45E3A475" w:rsidR="004929B0" w:rsidRPr="004929B0" w:rsidRDefault="004929B0" w:rsidP="004929B0">
      <w:pPr>
        <w:rPr>
          <w:rFonts w:eastAsiaTheme="minorEastAsia"/>
          <w:bCs/>
          <w:szCs w:val="20"/>
        </w:rPr>
      </w:pPr>
    </w:p>
    <w:sectPr w:rsidR="004929B0" w:rsidRPr="004929B0" w:rsidSect="0096371D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6993" w14:textId="77777777" w:rsidR="009F55FB" w:rsidRDefault="009F55FB" w:rsidP="0096371D">
      <w:r>
        <w:separator/>
      </w:r>
    </w:p>
  </w:endnote>
  <w:endnote w:type="continuationSeparator" w:id="0">
    <w:p w14:paraId="33E6018C" w14:textId="77777777" w:rsidR="009F55FB" w:rsidRDefault="009F55FB" w:rsidP="0096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DA68" w14:textId="77777777" w:rsidR="0096371D" w:rsidRDefault="009637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32FD" w14:textId="77777777" w:rsidR="0096371D" w:rsidRDefault="009637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E542" w14:textId="77777777" w:rsidR="0096371D" w:rsidRDefault="009637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3F1D7" w14:textId="77777777" w:rsidR="009F55FB" w:rsidRDefault="009F55FB" w:rsidP="0096371D">
      <w:r>
        <w:separator/>
      </w:r>
    </w:p>
  </w:footnote>
  <w:footnote w:type="continuationSeparator" w:id="0">
    <w:p w14:paraId="11D97985" w14:textId="77777777" w:rsidR="009F55FB" w:rsidRDefault="009F55FB" w:rsidP="00963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E130" w14:textId="77777777" w:rsidR="0096371D" w:rsidRDefault="009637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AF0C0" w14:textId="77777777" w:rsidR="0096371D" w:rsidRDefault="009637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6371D" w14:paraId="183A4563" w14:textId="77777777" w:rsidTr="005F549E">
      <w:tc>
        <w:tcPr>
          <w:tcW w:w="2335" w:type="dxa"/>
          <w:hideMark/>
        </w:tcPr>
        <w:p w14:paraId="60BD442C" w14:textId="77777777" w:rsidR="0096371D" w:rsidRDefault="0096371D" w:rsidP="0096371D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57ED23E0" w14:textId="77777777" w:rsidR="0096371D" w:rsidRDefault="0096371D" w:rsidP="0096371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3F8624B0" w14:textId="77777777" w:rsidR="0096371D" w:rsidRDefault="0096371D" w:rsidP="0096371D">
          <w:pPr>
            <w:jc w:val="right"/>
            <w:rPr>
              <w:b/>
              <w:sz w:val="32"/>
            </w:rPr>
          </w:pPr>
        </w:p>
      </w:tc>
    </w:tr>
  </w:tbl>
  <w:p w14:paraId="767581C0" w14:textId="77777777" w:rsidR="0096371D" w:rsidRPr="0096371D" w:rsidRDefault="0096371D" w:rsidP="009637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1D26"/>
    <w:multiLevelType w:val="hybridMultilevel"/>
    <w:tmpl w:val="C37CFA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44074"/>
    <w:multiLevelType w:val="hybridMultilevel"/>
    <w:tmpl w:val="40709944"/>
    <w:lvl w:ilvl="0" w:tplc="7660CF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D3F7D"/>
    <w:multiLevelType w:val="hybridMultilevel"/>
    <w:tmpl w:val="C37CF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372549"/>
    <w:multiLevelType w:val="hybridMultilevel"/>
    <w:tmpl w:val="9CFA9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A3DF9"/>
    <w:multiLevelType w:val="hybridMultilevel"/>
    <w:tmpl w:val="A0F8B4EC"/>
    <w:lvl w:ilvl="0" w:tplc="F25448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E45E4"/>
    <w:multiLevelType w:val="hybridMultilevel"/>
    <w:tmpl w:val="574203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97DA0"/>
    <w:multiLevelType w:val="hybridMultilevel"/>
    <w:tmpl w:val="57420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365D8E"/>
    <w:multiLevelType w:val="hybridMultilevel"/>
    <w:tmpl w:val="574203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AD2D48"/>
    <w:multiLevelType w:val="hybridMultilevel"/>
    <w:tmpl w:val="42F2C220"/>
    <w:lvl w:ilvl="0" w:tplc="3F70192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9"/>
  </w:num>
  <w:num w:numId="2" w16cid:durableId="13384277">
    <w:abstractNumId w:val="4"/>
  </w:num>
  <w:num w:numId="3" w16cid:durableId="1229924418">
    <w:abstractNumId w:val="24"/>
  </w:num>
  <w:num w:numId="4" w16cid:durableId="23363378">
    <w:abstractNumId w:val="16"/>
  </w:num>
  <w:num w:numId="5" w16cid:durableId="1694838958">
    <w:abstractNumId w:val="20"/>
  </w:num>
  <w:num w:numId="6" w16cid:durableId="987248012">
    <w:abstractNumId w:val="26"/>
  </w:num>
  <w:num w:numId="7" w16cid:durableId="1599364580">
    <w:abstractNumId w:val="23"/>
  </w:num>
  <w:num w:numId="8" w16cid:durableId="933707996">
    <w:abstractNumId w:val="10"/>
  </w:num>
  <w:num w:numId="9" w16cid:durableId="428279622">
    <w:abstractNumId w:val="13"/>
  </w:num>
  <w:num w:numId="10" w16cid:durableId="2096852007">
    <w:abstractNumId w:val="8"/>
  </w:num>
  <w:num w:numId="11" w16cid:durableId="738017018">
    <w:abstractNumId w:val="0"/>
  </w:num>
  <w:num w:numId="12" w16cid:durableId="2115976415">
    <w:abstractNumId w:val="27"/>
  </w:num>
  <w:num w:numId="13" w16cid:durableId="144015268">
    <w:abstractNumId w:val="18"/>
  </w:num>
  <w:num w:numId="14" w16cid:durableId="1100641434">
    <w:abstractNumId w:val="35"/>
  </w:num>
  <w:num w:numId="15" w16cid:durableId="6642698">
    <w:abstractNumId w:val="33"/>
  </w:num>
  <w:num w:numId="16" w16cid:durableId="1561358534">
    <w:abstractNumId w:val="34"/>
  </w:num>
  <w:num w:numId="17" w16cid:durableId="670106603">
    <w:abstractNumId w:val="14"/>
  </w:num>
  <w:num w:numId="18" w16cid:durableId="2146388332">
    <w:abstractNumId w:val="12"/>
  </w:num>
  <w:num w:numId="19" w16cid:durableId="962422024">
    <w:abstractNumId w:val="17"/>
  </w:num>
  <w:num w:numId="20" w16cid:durableId="751506472">
    <w:abstractNumId w:val="11"/>
  </w:num>
  <w:num w:numId="21" w16cid:durableId="1102144024">
    <w:abstractNumId w:val="5"/>
  </w:num>
  <w:num w:numId="22" w16cid:durableId="2104646595">
    <w:abstractNumId w:val="2"/>
  </w:num>
  <w:num w:numId="23" w16cid:durableId="2066758315">
    <w:abstractNumId w:val="6"/>
  </w:num>
  <w:num w:numId="24" w16cid:durableId="439419972">
    <w:abstractNumId w:val="30"/>
  </w:num>
  <w:num w:numId="25" w16cid:durableId="423571962">
    <w:abstractNumId w:val="32"/>
  </w:num>
  <w:num w:numId="26" w16cid:durableId="4553198">
    <w:abstractNumId w:val="31"/>
  </w:num>
  <w:num w:numId="27" w16cid:durableId="1890533936">
    <w:abstractNumId w:val="3"/>
  </w:num>
  <w:num w:numId="28" w16cid:durableId="854029628">
    <w:abstractNumId w:val="15"/>
  </w:num>
  <w:num w:numId="29" w16cid:durableId="804859695">
    <w:abstractNumId w:val="9"/>
  </w:num>
  <w:num w:numId="30" w16cid:durableId="226965065">
    <w:abstractNumId w:val="7"/>
  </w:num>
  <w:num w:numId="31" w16cid:durableId="1685787857">
    <w:abstractNumId w:val="1"/>
  </w:num>
  <w:num w:numId="32" w16cid:durableId="1384789466">
    <w:abstractNumId w:val="22"/>
  </w:num>
  <w:num w:numId="33" w16cid:durableId="1856265659">
    <w:abstractNumId w:val="28"/>
  </w:num>
  <w:num w:numId="34" w16cid:durableId="2003779889">
    <w:abstractNumId w:val="21"/>
  </w:num>
  <w:num w:numId="35" w16cid:durableId="1919288232">
    <w:abstractNumId w:val="19"/>
  </w:num>
  <w:num w:numId="36" w16cid:durableId="1760365284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AC6"/>
    <w:rsid w:val="00004C04"/>
    <w:rsid w:val="00004CB6"/>
    <w:rsid w:val="0000610A"/>
    <w:rsid w:val="0000785F"/>
    <w:rsid w:val="00007F9D"/>
    <w:rsid w:val="00013A70"/>
    <w:rsid w:val="000159AE"/>
    <w:rsid w:val="00015F38"/>
    <w:rsid w:val="00016024"/>
    <w:rsid w:val="00023162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878"/>
    <w:rsid w:val="00053D80"/>
    <w:rsid w:val="00056781"/>
    <w:rsid w:val="00057127"/>
    <w:rsid w:val="000619E0"/>
    <w:rsid w:val="00064E74"/>
    <w:rsid w:val="0006763A"/>
    <w:rsid w:val="0007220A"/>
    <w:rsid w:val="00074464"/>
    <w:rsid w:val="00076AE9"/>
    <w:rsid w:val="00077E49"/>
    <w:rsid w:val="0008208A"/>
    <w:rsid w:val="000834CD"/>
    <w:rsid w:val="00084AD5"/>
    <w:rsid w:val="00084D73"/>
    <w:rsid w:val="0008662A"/>
    <w:rsid w:val="000910D4"/>
    <w:rsid w:val="000922DA"/>
    <w:rsid w:val="00092A5A"/>
    <w:rsid w:val="0009641F"/>
    <w:rsid w:val="00097C31"/>
    <w:rsid w:val="00097E6B"/>
    <w:rsid w:val="000A0E6C"/>
    <w:rsid w:val="000A6819"/>
    <w:rsid w:val="000B0403"/>
    <w:rsid w:val="000B21FE"/>
    <w:rsid w:val="000B2D5E"/>
    <w:rsid w:val="000C1AEA"/>
    <w:rsid w:val="000C1AEF"/>
    <w:rsid w:val="000C1DA5"/>
    <w:rsid w:val="000C2E48"/>
    <w:rsid w:val="000C31F4"/>
    <w:rsid w:val="000C3384"/>
    <w:rsid w:val="000C3F7E"/>
    <w:rsid w:val="000C6504"/>
    <w:rsid w:val="000D333E"/>
    <w:rsid w:val="000D73F9"/>
    <w:rsid w:val="000D7549"/>
    <w:rsid w:val="000E0987"/>
    <w:rsid w:val="000E3B5E"/>
    <w:rsid w:val="000F7B19"/>
    <w:rsid w:val="000F7B65"/>
    <w:rsid w:val="00103BAD"/>
    <w:rsid w:val="00106EAF"/>
    <w:rsid w:val="001107DB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2F5C"/>
    <w:rsid w:val="001332F4"/>
    <w:rsid w:val="00136464"/>
    <w:rsid w:val="00137E35"/>
    <w:rsid w:val="0014130A"/>
    <w:rsid w:val="001432C7"/>
    <w:rsid w:val="00143E44"/>
    <w:rsid w:val="0014620B"/>
    <w:rsid w:val="00146B0E"/>
    <w:rsid w:val="00152F67"/>
    <w:rsid w:val="00153A88"/>
    <w:rsid w:val="00153C90"/>
    <w:rsid w:val="00156C41"/>
    <w:rsid w:val="001604B1"/>
    <w:rsid w:val="0016089C"/>
    <w:rsid w:val="00166CC2"/>
    <w:rsid w:val="00166E82"/>
    <w:rsid w:val="00170136"/>
    <w:rsid w:val="00174F00"/>
    <w:rsid w:val="001758A6"/>
    <w:rsid w:val="001804C9"/>
    <w:rsid w:val="00181555"/>
    <w:rsid w:val="0018302A"/>
    <w:rsid w:val="00184C28"/>
    <w:rsid w:val="0018703A"/>
    <w:rsid w:val="0019163E"/>
    <w:rsid w:val="001922E7"/>
    <w:rsid w:val="00195F77"/>
    <w:rsid w:val="001962CB"/>
    <w:rsid w:val="00196390"/>
    <w:rsid w:val="00197EDC"/>
    <w:rsid w:val="001A0F9D"/>
    <w:rsid w:val="001B2E06"/>
    <w:rsid w:val="001B6FD0"/>
    <w:rsid w:val="001B7C64"/>
    <w:rsid w:val="001C1724"/>
    <w:rsid w:val="001C2F58"/>
    <w:rsid w:val="001C47C7"/>
    <w:rsid w:val="001C6C42"/>
    <w:rsid w:val="001D0027"/>
    <w:rsid w:val="001D151C"/>
    <w:rsid w:val="001D2944"/>
    <w:rsid w:val="001D2BCE"/>
    <w:rsid w:val="001D36C9"/>
    <w:rsid w:val="001D5AAD"/>
    <w:rsid w:val="001D66A7"/>
    <w:rsid w:val="001D7196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30E5"/>
    <w:rsid w:val="00225994"/>
    <w:rsid w:val="002321A2"/>
    <w:rsid w:val="0023698C"/>
    <w:rsid w:val="00241205"/>
    <w:rsid w:val="0024143F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0D3"/>
    <w:rsid w:val="00277ABC"/>
    <w:rsid w:val="002808EE"/>
    <w:rsid w:val="002816BF"/>
    <w:rsid w:val="00293B44"/>
    <w:rsid w:val="00297C52"/>
    <w:rsid w:val="002A1419"/>
    <w:rsid w:val="002A2F64"/>
    <w:rsid w:val="002A344E"/>
    <w:rsid w:val="002A48F8"/>
    <w:rsid w:val="002B00B8"/>
    <w:rsid w:val="002B23FF"/>
    <w:rsid w:val="002B5E21"/>
    <w:rsid w:val="002C06B7"/>
    <w:rsid w:val="002C07D1"/>
    <w:rsid w:val="002C4542"/>
    <w:rsid w:val="002C6197"/>
    <w:rsid w:val="002C638B"/>
    <w:rsid w:val="002D1E9B"/>
    <w:rsid w:val="002D3E36"/>
    <w:rsid w:val="002D4FA5"/>
    <w:rsid w:val="002D6551"/>
    <w:rsid w:val="002E329C"/>
    <w:rsid w:val="002E33B3"/>
    <w:rsid w:val="002E5B99"/>
    <w:rsid w:val="002E7A62"/>
    <w:rsid w:val="002F00B4"/>
    <w:rsid w:val="002F03B7"/>
    <w:rsid w:val="002F3AD1"/>
    <w:rsid w:val="002F6EB4"/>
    <w:rsid w:val="003002C2"/>
    <w:rsid w:val="00304AAD"/>
    <w:rsid w:val="00307508"/>
    <w:rsid w:val="003078AE"/>
    <w:rsid w:val="003101A7"/>
    <w:rsid w:val="00310584"/>
    <w:rsid w:val="003141AD"/>
    <w:rsid w:val="0031714B"/>
    <w:rsid w:val="00320871"/>
    <w:rsid w:val="003209ED"/>
    <w:rsid w:val="00320C2C"/>
    <w:rsid w:val="00322ADA"/>
    <w:rsid w:val="00322C7E"/>
    <w:rsid w:val="00323518"/>
    <w:rsid w:val="0032512F"/>
    <w:rsid w:val="00327084"/>
    <w:rsid w:val="00327DE6"/>
    <w:rsid w:val="00330101"/>
    <w:rsid w:val="003305A9"/>
    <w:rsid w:val="00331EB8"/>
    <w:rsid w:val="00332528"/>
    <w:rsid w:val="00334484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E35"/>
    <w:rsid w:val="00383D8A"/>
    <w:rsid w:val="00384847"/>
    <w:rsid w:val="00385B41"/>
    <w:rsid w:val="00393CFD"/>
    <w:rsid w:val="00396DEC"/>
    <w:rsid w:val="003A1FC2"/>
    <w:rsid w:val="003A2728"/>
    <w:rsid w:val="003A6E1D"/>
    <w:rsid w:val="003B31D5"/>
    <w:rsid w:val="003B74FD"/>
    <w:rsid w:val="003C48C1"/>
    <w:rsid w:val="003C52BC"/>
    <w:rsid w:val="003C7C83"/>
    <w:rsid w:val="003D2F39"/>
    <w:rsid w:val="003D48D5"/>
    <w:rsid w:val="003D74AB"/>
    <w:rsid w:val="003E41AC"/>
    <w:rsid w:val="003E4F19"/>
    <w:rsid w:val="003E5750"/>
    <w:rsid w:val="003F11E1"/>
    <w:rsid w:val="003F2207"/>
    <w:rsid w:val="003F295F"/>
    <w:rsid w:val="003F3A3A"/>
    <w:rsid w:val="003F4F99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463E"/>
    <w:rsid w:val="0041758D"/>
    <w:rsid w:val="00422885"/>
    <w:rsid w:val="00422CC9"/>
    <w:rsid w:val="00423785"/>
    <w:rsid w:val="00426175"/>
    <w:rsid w:val="00426290"/>
    <w:rsid w:val="00427DA5"/>
    <w:rsid w:val="00430ABA"/>
    <w:rsid w:val="00431527"/>
    <w:rsid w:val="00432B1D"/>
    <w:rsid w:val="0043391E"/>
    <w:rsid w:val="00434D4A"/>
    <w:rsid w:val="00436150"/>
    <w:rsid w:val="004362C2"/>
    <w:rsid w:val="00437DF8"/>
    <w:rsid w:val="00437EE2"/>
    <w:rsid w:val="00450EFF"/>
    <w:rsid w:val="0045373C"/>
    <w:rsid w:val="00456584"/>
    <w:rsid w:val="004628BC"/>
    <w:rsid w:val="00462AF3"/>
    <w:rsid w:val="00463DB2"/>
    <w:rsid w:val="0046456E"/>
    <w:rsid w:val="00464B13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29B0"/>
    <w:rsid w:val="00497892"/>
    <w:rsid w:val="004A02E6"/>
    <w:rsid w:val="004A20D1"/>
    <w:rsid w:val="004A31F8"/>
    <w:rsid w:val="004A69AB"/>
    <w:rsid w:val="004A6BD4"/>
    <w:rsid w:val="004B2498"/>
    <w:rsid w:val="004B4191"/>
    <w:rsid w:val="004B5BE0"/>
    <w:rsid w:val="004B6423"/>
    <w:rsid w:val="004C2231"/>
    <w:rsid w:val="004C5CC0"/>
    <w:rsid w:val="004C65B3"/>
    <w:rsid w:val="004D466F"/>
    <w:rsid w:val="004E200A"/>
    <w:rsid w:val="004E358F"/>
    <w:rsid w:val="004E393B"/>
    <w:rsid w:val="004E6330"/>
    <w:rsid w:val="004E7BE8"/>
    <w:rsid w:val="004F121C"/>
    <w:rsid w:val="004F1D91"/>
    <w:rsid w:val="004F242F"/>
    <w:rsid w:val="004F2869"/>
    <w:rsid w:val="004F2C5F"/>
    <w:rsid w:val="004F2F33"/>
    <w:rsid w:val="004F4C3C"/>
    <w:rsid w:val="004F6242"/>
    <w:rsid w:val="004F6657"/>
    <w:rsid w:val="0050142D"/>
    <w:rsid w:val="00501C4B"/>
    <w:rsid w:val="00503292"/>
    <w:rsid w:val="0050340E"/>
    <w:rsid w:val="00505B7F"/>
    <w:rsid w:val="00507AD0"/>
    <w:rsid w:val="00510778"/>
    <w:rsid w:val="0051138D"/>
    <w:rsid w:val="005125D0"/>
    <w:rsid w:val="0051356F"/>
    <w:rsid w:val="005137F6"/>
    <w:rsid w:val="005138E8"/>
    <w:rsid w:val="00513E3A"/>
    <w:rsid w:val="00513F3F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27EB"/>
    <w:rsid w:val="0053352D"/>
    <w:rsid w:val="0053397B"/>
    <w:rsid w:val="00534C4D"/>
    <w:rsid w:val="00534E8D"/>
    <w:rsid w:val="00536031"/>
    <w:rsid w:val="00537249"/>
    <w:rsid w:val="005406C6"/>
    <w:rsid w:val="00544EB6"/>
    <w:rsid w:val="005508B3"/>
    <w:rsid w:val="00551ED1"/>
    <w:rsid w:val="005579CB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5386"/>
    <w:rsid w:val="005A57A8"/>
    <w:rsid w:val="005A6788"/>
    <w:rsid w:val="005B0388"/>
    <w:rsid w:val="005B0BA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6CC4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3077"/>
    <w:rsid w:val="006142E9"/>
    <w:rsid w:val="00615E35"/>
    <w:rsid w:val="00617572"/>
    <w:rsid w:val="0061761C"/>
    <w:rsid w:val="00617E8A"/>
    <w:rsid w:val="006225DD"/>
    <w:rsid w:val="00622D03"/>
    <w:rsid w:val="00623C92"/>
    <w:rsid w:val="00625EC7"/>
    <w:rsid w:val="00630E72"/>
    <w:rsid w:val="006321B0"/>
    <w:rsid w:val="006322BC"/>
    <w:rsid w:val="006323BB"/>
    <w:rsid w:val="00632A33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4E89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97C70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530A"/>
    <w:rsid w:val="006C6E4E"/>
    <w:rsid w:val="006C7E44"/>
    <w:rsid w:val="006D01A7"/>
    <w:rsid w:val="006D05C5"/>
    <w:rsid w:val="006D0884"/>
    <w:rsid w:val="006D705A"/>
    <w:rsid w:val="006E16C4"/>
    <w:rsid w:val="006E45C8"/>
    <w:rsid w:val="006E7397"/>
    <w:rsid w:val="006F0944"/>
    <w:rsid w:val="006F3B4F"/>
    <w:rsid w:val="006F6AE9"/>
    <w:rsid w:val="006F7C07"/>
    <w:rsid w:val="0070076D"/>
    <w:rsid w:val="007051EE"/>
    <w:rsid w:val="00705694"/>
    <w:rsid w:val="00710C6C"/>
    <w:rsid w:val="007130DE"/>
    <w:rsid w:val="007173B0"/>
    <w:rsid w:val="00717992"/>
    <w:rsid w:val="00717B89"/>
    <w:rsid w:val="00721832"/>
    <w:rsid w:val="00722B14"/>
    <w:rsid w:val="007248D9"/>
    <w:rsid w:val="00726774"/>
    <w:rsid w:val="007269F9"/>
    <w:rsid w:val="00727380"/>
    <w:rsid w:val="0073128B"/>
    <w:rsid w:val="0073365C"/>
    <w:rsid w:val="00734334"/>
    <w:rsid w:val="007352F8"/>
    <w:rsid w:val="0074042A"/>
    <w:rsid w:val="00742451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76D5D"/>
    <w:rsid w:val="00783A21"/>
    <w:rsid w:val="00784CAA"/>
    <w:rsid w:val="0078598D"/>
    <w:rsid w:val="00785999"/>
    <w:rsid w:val="00786212"/>
    <w:rsid w:val="00786B89"/>
    <w:rsid w:val="00792633"/>
    <w:rsid w:val="00796209"/>
    <w:rsid w:val="00796CD6"/>
    <w:rsid w:val="007A5225"/>
    <w:rsid w:val="007A57C8"/>
    <w:rsid w:val="007A5B3A"/>
    <w:rsid w:val="007A64C6"/>
    <w:rsid w:val="007A7526"/>
    <w:rsid w:val="007A777E"/>
    <w:rsid w:val="007B0AA3"/>
    <w:rsid w:val="007B0DDF"/>
    <w:rsid w:val="007B4066"/>
    <w:rsid w:val="007C171E"/>
    <w:rsid w:val="007C386C"/>
    <w:rsid w:val="007C3B72"/>
    <w:rsid w:val="007C3DD6"/>
    <w:rsid w:val="007C4909"/>
    <w:rsid w:val="007C63E2"/>
    <w:rsid w:val="007D1D82"/>
    <w:rsid w:val="007D65DB"/>
    <w:rsid w:val="007E0F31"/>
    <w:rsid w:val="007E4706"/>
    <w:rsid w:val="007F0572"/>
    <w:rsid w:val="007F19BE"/>
    <w:rsid w:val="007F1E92"/>
    <w:rsid w:val="007F2576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069C"/>
    <w:rsid w:val="008247F7"/>
    <w:rsid w:val="008256C4"/>
    <w:rsid w:val="00830B67"/>
    <w:rsid w:val="008346CD"/>
    <w:rsid w:val="00840203"/>
    <w:rsid w:val="00840300"/>
    <w:rsid w:val="0084316E"/>
    <w:rsid w:val="00847247"/>
    <w:rsid w:val="0085539A"/>
    <w:rsid w:val="00856B09"/>
    <w:rsid w:val="00857C29"/>
    <w:rsid w:val="008600CB"/>
    <w:rsid w:val="00860A3E"/>
    <w:rsid w:val="00861E68"/>
    <w:rsid w:val="00862FD9"/>
    <w:rsid w:val="00863C12"/>
    <w:rsid w:val="0086408D"/>
    <w:rsid w:val="0087071D"/>
    <w:rsid w:val="00883065"/>
    <w:rsid w:val="008847BC"/>
    <w:rsid w:val="00890B2D"/>
    <w:rsid w:val="008928A8"/>
    <w:rsid w:val="00892CBB"/>
    <w:rsid w:val="00895FEB"/>
    <w:rsid w:val="00896923"/>
    <w:rsid w:val="008A2203"/>
    <w:rsid w:val="008A7361"/>
    <w:rsid w:val="008B0E68"/>
    <w:rsid w:val="008B193A"/>
    <w:rsid w:val="008B1EE6"/>
    <w:rsid w:val="008B6C3A"/>
    <w:rsid w:val="008B6C9C"/>
    <w:rsid w:val="008B79B1"/>
    <w:rsid w:val="008C0161"/>
    <w:rsid w:val="008C02DA"/>
    <w:rsid w:val="008C0CA4"/>
    <w:rsid w:val="008C0CAB"/>
    <w:rsid w:val="008C173E"/>
    <w:rsid w:val="008C4A35"/>
    <w:rsid w:val="008D15EB"/>
    <w:rsid w:val="008D33F7"/>
    <w:rsid w:val="008D7DB1"/>
    <w:rsid w:val="008D7E06"/>
    <w:rsid w:val="008E4AFE"/>
    <w:rsid w:val="008E6231"/>
    <w:rsid w:val="008E74B5"/>
    <w:rsid w:val="008F01EB"/>
    <w:rsid w:val="008F63CF"/>
    <w:rsid w:val="008F67B7"/>
    <w:rsid w:val="008F784D"/>
    <w:rsid w:val="008F79C0"/>
    <w:rsid w:val="008F7A07"/>
    <w:rsid w:val="00900640"/>
    <w:rsid w:val="009011CC"/>
    <w:rsid w:val="009029C4"/>
    <w:rsid w:val="0090442E"/>
    <w:rsid w:val="00911C9D"/>
    <w:rsid w:val="00912E5E"/>
    <w:rsid w:val="009130C0"/>
    <w:rsid w:val="0091519F"/>
    <w:rsid w:val="00917102"/>
    <w:rsid w:val="009240DD"/>
    <w:rsid w:val="0092537D"/>
    <w:rsid w:val="00937B29"/>
    <w:rsid w:val="00941B96"/>
    <w:rsid w:val="009430D3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71D"/>
    <w:rsid w:val="0096443C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2306"/>
    <w:rsid w:val="009831F7"/>
    <w:rsid w:val="00985B40"/>
    <w:rsid w:val="00990374"/>
    <w:rsid w:val="0099046E"/>
    <w:rsid w:val="00991529"/>
    <w:rsid w:val="00991C97"/>
    <w:rsid w:val="009A3D06"/>
    <w:rsid w:val="009A4511"/>
    <w:rsid w:val="009B1E89"/>
    <w:rsid w:val="009B42FE"/>
    <w:rsid w:val="009C36D7"/>
    <w:rsid w:val="009C3EE4"/>
    <w:rsid w:val="009C4229"/>
    <w:rsid w:val="009C452D"/>
    <w:rsid w:val="009C6906"/>
    <w:rsid w:val="009D3755"/>
    <w:rsid w:val="009E2336"/>
    <w:rsid w:val="009E5D90"/>
    <w:rsid w:val="009E7152"/>
    <w:rsid w:val="009F05AD"/>
    <w:rsid w:val="009F1ABF"/>
    <w:rsid w:val="009F55FB"/>
    <w:rsid w:val="009F7B02"/>
    <w:rsid w:val="00A0300A"/>
    <w:rsid w:val="00A03B90"/>
    <w:rsid w:val="00A03D6E"/>
    <w:rsid w:val="00A04EBA"/>
    <w:rsid w:val="00A06A09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5259"/>
    <w:rsid w:val="00A37F4F"/>
    <w:rsid w:val="00A41973"/>
    <w:rsid w:val="00A424AD"/>
    <w:rsid w:val="00A434FB"/>
    <w:rsid w:val="00A5048D"/>
    <w:rsid w:val="00A55AA4"/>
    <w:rsid w:val="00A60A9D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5171"/>
    <w:rsid w:val="00A7774E"/>
    <w:rsid w:val="00A77D43"/>
    <w:rsid w:val="00A8096D"/>
    <w:rsid w:val="00A80AA9"/>
    <w:rsid w:val="00A81F7E"/>
    <w:rsid w:val="00A82611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54C4"/>
    <w:rsid w:val="00AB787F"/>
    <w:rsid w:val="00AC7D8C"/>
    <w:rsid w:val="00AD0F55"/>
    <w:rsid w:val="00AD3201"/>
    <w:rsid w:val="00AD5A34"/>
    <w:rsid w:val="00AD730A"/>
    <w:rsid w:val="00AE154D"/>
    <w:rsid w:val="00AF7733"/>
    <w:rsid w:val="00B005AA"/>
    <w:rsid w:val="00B00660"/>
    <w:rsid w:val="00B00A3E"/>
    <w:rsid w:val="00B012EB"/>
    <w:rsid w:val="00B03444"/>
    <w:rsid w:val="00B0356A"/>
    <w:rsid w:val="00B0376C"/>
    <w:rsid w:val="00B04FDB"/>
    <w:rsid w:val="00B11536"/>
    <w:rsid w:val="00B11BA6"/>
    <w:rsid w:val="00B1424F"/>
    <w:rsid w:val="00B15872"/>
    <w:rsid w:val="00B20C6A"/>
    <w:rsid w:val="00B214DD"/>
    <w:rsid w:val="00B23157"/>
    <w:rsid w:val="00B2337F"/>
    <w:rsid w:val="00B249B4"/>
    <w:rsid w:val="00B27346"/>
    <w:rsid w:val="00B278B1"/>
    <w:rsid w:val="00B3112B"/>
    <w:rsid w:val="00B34147"/>
    <w:rsid w:val="00B3490D"/>
    <w:rsid w:val="00B351AF"/>
    <w:rsid w:val="00B427E2"/>
    <w:rsid w:val="00B437B6"/>
    <w:rsid w:val="00B448B6"/>
    <w:rsid w:val="00B45ED4"/>
    <w:rsid w:val="00B46ADF"/>
    <w:rsid w:val="00B50256"/>
    <w:rsid w:val="00B61CBD"/>
    <w:rsid w:val="00B6727C"/>
    <w:rsid w:val="00B70A05"/>
    <w:rsid w:val="00B710C5"/>
    <w:rsid w:val="00B71E23"/>
    <w:rsid w:val="00B71FCF"/>
    <w:rsid w:val="00B73FFC"/>
    <w:rsid w:val="00B77850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B00B4"/>
    <w:rsid w:val="00BB024A"/>
    <w:rsid w:val="00BB1E84"/>
    <w:rsid w:val="00BB4F30"/>
    <w:rsid w:val="00BB5F64"/>
    <w:rsid w:val="00BC251D"/>
    <w:rsid w:val="00BC3130"/>
    <w:rsid w:val="00BC5C7E"/>
    <w:rsid w:val="00BC5ED2"/>
    <w:rsid w:val="00BC68DE"/>
    <w:rsid w:val="00BC7713"/>
    <w:rsid w:val="00BD2C0D"/>
    <w:rsid w:val="00BD768A"/>
    <w:rsid w:val="00BD77C1"/>
    <w:rsid w:val="00BE0090"/>
    <w:rsid w:val="00BE09C6"/>
    <w:rsid w:val="00BE0CCF"/>
    <w:rsid w:val="00BE0ED1"/>
    <w:rsid w:val="00BE42EA"/>
    <w:rsid w:val="00BE75D0"/>
    <w:rsid w:val="00BF0835"/>
    <w:rsid w:val="00BF238F"/>
    <w:rsid w:val="00BF3664"/>
    <w:rsid w:val="00C03D61"/>
    <w:rsid w:val="00C0542C"/>
    <w:rsid w:val="00C13ED4"/>
    <w:rsid w:val="00C16256"/>
    <w:rsid w:val="00C23602"/>
    <w:rsid w:val="00C26372"/>
    <w:rsid w:val="00C27378"/>
    <w:rsid w:val="00C335D3"/>
    <w:rsid w:val="00C3634A"/>
    <w:rsid w:val="00C36C49"/>
    <w:rsid w:val="00C37117"/>
    <w:rsid w:val="00C37604"/>
    <w:rsid w:val="00C40F9E"/>
    <w:rsid w:val="00C441CA"/>
    <w:rsid w:val="00C47569"/>
    <w:rsid w:val="00C47F4A"/>
    <w:rsid w:val="00C5183C"/>
    <w:rsid w:val="00C55E90"/>
    <w:rsid w:val="00C5648C"/>
    <w:rsid w:val="00C702E3"/>
    <w:rsid w:val="00C71761"/>
    <w:rsid w:val="00C7247D"/>
    <w:rsid w:val="00C743DB"/>
    <w:rsid w:val="00C75266"/>
    <w:rsid w:val="00C809CE"/>
    <w:rsid w:val="00C834E7"/>
    <w:rsid w:val="00C83B05"/>
    <w:rsid w:val="00C8659A"/>
    <w:rsid w:val="00C87D2F"/>
    <w:rsid w:val="00C9543B"/>
    <w:rsid w:val="00C95E61"/>
    <w:rsid w:val="00C97362"/>
    <w:rsid w:val="00CA0582"/>
    <w:rsid w:val="00CA0F08"/>
    <w:rsid w:val="00CA2851"/>
    <w:rsid w:val="00CA436E"/>
    <w:rsid w:val="00CA4ED9"/>
    <w:rsid w:val="00CA578F"/>
    <w:rsid w:val="00CA6255"/>
    <w:rsid w:val="00CA6835"/>
    <w:rsid w:val="00CA6D4D"/>
    <w:rsid w:val="00CA7432"/>
    <w:rsid w:val="00CB0048"/>
    <w:rsid w:val="00CB17DF"/>
    <w:rsid w:val="00CB1D2A"/>
    <w:rsid w:val="00CB4227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3A1B"/>
    <w:rsid w:val="00CD4132"/>
    <w:rsid w:val="00CD5EA3"/>
    <w:rsid w:val="00CD7A4F"/>
    <w:rsid w:val="00CE5FF4"/>
    <w:rsid w:val="00CE78CC"/>
    <w:rsid w:val="00CF136B"/>
    <w:rsid w:val="00CF5251"/>
    <w:rsid w:val="00D00691"/>
    <w:rsid w:val="00D03DE6"/>
    <w:rsid w:val="00D10E70"/>
    <w:rsid w:val="00D139B5"/>
    <w:rsid w:val="00D15755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DE5"/>
    <w:rsid w:val="00D44CCC"/>
    <w:rsid w:val="00D4672D"/>
    <w:rsid w:val="00D50C32"/>
    <w:rsid w:val="00D532C0"/>
    <w:rsid w:val="00D54D83"/>
    <w:rsid w:val="00D5756F"/>
    <w:rsid w:val="00D57732"/>
    <w:rsid w:val="00D60BBF"/>
    <w:rsid w:val="00D626E7"/>
    <w:rsid w:val="00D62D01"/>
    <w:rsid w:val="00D64435"/>
    <w:rsid w:val="00D66E1F"/>
    <w:rsid w:val="00D67E85"/>
    <w:rsid w:val="00D70600"/>
    <w:rsid w:val="00D70A9D"/>
    <w:rsid w:val="00D736CA"/>
    <w:rsid w:val="00D73DF3"/>
    <w:rsid w:val="00D80ECD"/>
    <w:rsid w:val="00D81142"/>
    <w:rsid w:val="00D81DFB"/>
    <w:rsid w:val="00D82924"/>
    <w:rsid w:val="00D848D1"/>
    <w:rsid w:val="00D85688"/>
    <w:rsid w:val="00D90754"/>
    <w:rsid w:val="00D93EB2"/>
    <w:rsid w:val="00DA26CB"/>
    <w:rsid w:val="00DA4E20"/>
    <w:rsid w:val="00DA63AA"/>
    <w:rsid w:val="00DA7098"/>
    <w:rsid w:val="00DB0800"/>
    <w:rsid w:val="00DB0E43"/>
    <w:rsid w:val="00DB1701"/>
    <w:rsid w:val="00DB224E"/>
    <w:rsid w:val="00DB2BFF"/>
    <w:rsid w:val="00DB57C3"/>
    <w:rsid w:val="00DB5C96"/>
    <w:rsid w:val="00DB607C"/>
    <w:rsid w:val="00DB6621"/>
    <w:rsid w:val="00DB79F0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3B74"/>
    <w:rsid w:val="00E040FF"/>
    <w:rsid w:val="00E04E3E"/>
    <w:rsid w:val="00E05869"/>
    <w:rsid w:val="00E06B42"/>
    <w:rsid w:val="00E10783"/>
    <w:rsid w:val="00E10C0C"/>
    <w:rsid w:val="00E10C52"/>
    <w:rsid w:val="00E115AD"/>
    <w:rsid w:val="00E1247A"/>
    <w:rsid w:val="00E1330A"/>
    <w:rsid w:val="00E13627"/>
    <w:rsid w:val="00E17E8E"/>
    <w:rsid w:val="00E22AE1"/>
    <w:rsid w:val="00E22FAC"/>
    <w:rsid w:val="00E23A7C"/>
    <w:rsid w:val="00E2539A"/>
    <w:rsid w:val="00E26663"/>
    <w:rsid w:val="00E271DC"/>
    <w:rsid w:val="00E319F3"/>
    <w:rsid w:val="00E3427F"/>
    <w:rsid w:val="00E366E8"/>
    <w:rsid w:val="00E3768F"/>
    <w:rsid w:val="00E4193D"/>
    <w:rsid w:val="00E42B61"/>
    <w:rsid w:val="00E45EB5"/>
    <w:rsid w:val="00E4614E"/>
    <w:rsid w:val="00E472E1"/>
    <w:rsid w:val="00E5035D"/>
    <w:rsid w:val="00E528D2"/>
    <w:rsid w:val="00E55330"/>
    <w:rsid w:val="00E5754D"/>
    <w:rsid w:val="00E61194"/>
    <w:rsid w:val="00E61E62"/>
    <w:rsid w:val="00E6646D"/>
    <w:rsid w:val="00E72FEC"/>
    <w:rsid w:val="00E74F6A"/>
    <w:rsid w:val="00E75DEE"/>
    <w:rsid w:val="00E80E45"/>
    <w:rsid w:val="00E81E9E"/>
    <w:rsid w:val="00E843AF"/>
    <w:rsid w:val="00E84896"/>
    <w:rsid w:val="00E8610F"/>
    <w:rsid w:val="00E86966"/>
    <w:rsid w:val="00E87153"/>
    <w:rsid w:val="00E90982"/>
    <w:rsid w:val="00E93BD7"/>
    <w:rsid w:val="00E93CE7"/>
    <w:rsid w:val="00E9503C"/>
    <w:rsid w:val="00E964B6"/>
    <w:rsid w:val="00E96AB1"/>
    <w:rsid w:val="00EA2A41"/>
    <w:rsid w:val="00EA2F5D"/>
    <w:rsid w:val="00EA4DAB"/>
    <w:rsid w:val="00EB1CBB"/>
    <w:rsid w:val="00EB6332"/>
    <w:rsid w:val="00EB6ED7"/>
    <w:rsid w:val="00EB71BB"/>
    <w:rsid w:val="00EC09F3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A87"/>
    <w:rsid w:val="00EE2C5E"/>
    <w:rsid w:val="00EF115B"/>
    <w:rsid w:val="00EF44C7"/>
    <w:rsid w:val="00EF59C1"/>
    <w:rsid w:val="00F04F1B"/>
    <w:rsid w:val="00F06331"/>
    <w:rsid w:val="00F06410"/>
    <w:rsid w:val="00F06E41"/>
    <w:rsid w:val="00F148A8"/>
    <w:rsid w:val="00F2047A"/>
    <w:rsid w:val="00F20E62"/>
    <w:rsid w:val="00F21670"/>
    <w:rsid w:val="00F2275B"/>
    <w:rsid w:val="00F2297F"/>
    <w:rsid w:val="00F22D73"/>
    <w:rsid w:val="00F24F71"/>
    <w:rsid w:val="00F256D3"/>
    <w:rsid w:val="00F26C26"/>
    <w:rsid w:val="00F26C2B"/>
    <w:rsid w:val="00F26F37"/>
    <w:rsid w:val="00F27470"/>
    <w:rsid w:val="00F27A9D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A53"/>
    <w:rsid w:val="00F64EC9"/>
    <w:rsid w:val="00F66491"/>
    <w:rsid w:val="00F707FC"/>
    <w:rsid w:val="00F74EEC"/>
    <w:rsid w:val="00F75923"/>
    <w:rsid w:val="00F80B16"/>
    <w:rsid w:val="00F82EFA"/>
    <w:rsid w:val="00F84D43"/>
    <w:rsid w:val="00F85C08"/>
    <w:rsid w:val="00F87B36"/>
    <w:rsid w:val="00F87C6F"/>
    <w:rsid w:val="00F90573"/>
    <w:rsid w:val="00F91A19"/>
    <w:rsid w:val="00F92CD2"/>
    <w:rsid w:val="00F94E76"/>
    <w:rsid w:val="00F966D6"/>
    <w:rsid w:val="00F96961"/>
    <w:rsid w:val="00F976FE"/>
    <w:rsid w:val="00F97822"/>
    <w:rsid w:val="00FA6205"/>
    <w:rsid w:val="00FA6BB4"/>
    <w:rsid w:val="00FA70F8"/>
    <w:rsid w:val="00FB0D99"/>
    <w:rsid w:val="00FB22AE"/>
    <w:rsid w:val="00FB5A84"/>
    <w:rsid w:val="00FB725F"/>
    <w:rsid w:val="00FC053A"/>
    <w:rsid w:val="00FC2B6D"/>
    <w:rsid w:val="00FC40B9"/>
    <w:rsid w:val="00FC79F9"/>
    <w:rsid w:val="00FC7C4B"/>
    <w:rsid w:val="00FD372A"/>
    <w:rsid w:val="00FD4A44"/>
    <w:rsid w:val="00FD7113"/>
    <w:rsid w:val="00FD719F"/>
    <w:rsid w:val="00FE0BA7"/>
    <w:rsid w:val="00FE0EDC"/>
    <w:rsid w:val="00FE1AAC"/>
    <w:rsid w:val="00FE4717"/>
    <w:rsid w:val="00FF14BE"/>
    <w:rsid w:val="00FF2742"/>
    <w:rsid w:val="00FF29FB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637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71D"/>
  </w:style>
  <w:style w:type="paragraph" w:styleId="Footer">
    <w:name w:val="footer"/>
    <w:basedOn w:val="Normal"/>
    <w:link w:val="FooterChar"/>
    <w:uiPriority w:val="99"/>
    <w:unhideWhenUsed/>
    <w:rsid w:val="009637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71D"/>
  </w:style>
  <w:style w:type="character" w:customStyle="1" w:styleId="Heading1Char">
    <w:name w:val="Heading 1 Char"/>
    <w:basedOn w:val="DefaultParagraphFont"/>
    <w:link w:val="Heading1"/>
    <w:uiPriority w:val="9"/>
    <w:rsid w:val="009637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footer" Target="footer1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1583</Characters>
  <Application>Microsoft Office Word</Application>
  <DocSecurity>0</DocSecurity>
  <Lines>176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1.8 Hyperbolic Trigonometric Functions</dc:title>
  <dc:creator>Kyle</dc:creator>
  <cp:lastModifiedBy>Kyle Knee</cp:lastModifiedBy>
  <cp:revision>6</cp:revision>
  <cp:lastPrinted>2026-07-20T22:50:00Z</cp:lastPrinted>
  <dcterms:created xsi:type="dcterms:W3CDTF">2026-01-09T19:29:00Z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