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before="0" w:lineRule="auto"/>
        <w:jc w:val="center"/>
        <w:rPr/>
      </w:pPr>
      <w:bookmarkStart w:colFirst="0" w:colLast="0" w:name="_gjdgxs" w:id="0"/>
      <w:bookmarkEnd w:id="0"/>
      <w:r w:rsidDel="00000000" w:rsidR="00000000" w:rsidRPr="00000000">
        <w:rPr>
          <w:rtl w:val="0"/>
        </w:rPr>
      </w:r>
    </w:p>
    <w:p w:rsidR="00000000" w:rsidDel="00000000" w:rsidP="00000000" w:rsidRDefault="00000000" w:rsidRPr="00000000" w14:paraId="00000002">
      <w:pPr>
        <w:pStyle w:val="Title"/>
        <w:spacing w:before="0" w:lineRule="auto"/>
        <w:jc w:val="center"/>
        <w:rPr/>
      </w:pPr>
      <w:r w:rsidDel="00000000" w:rsidR="00000000" w:rsidRPr="00000000">
        <w:rPr>
          <w:rtl w:val="0"/>
        </w:rPr>
      </w:r>
    </w:p>
    <w:p w:rsidR="00000000" w:rsidDel="00000000" w:rsidP="00000000" w:rsidRDefault="00000000" w:rsidRPr="00000000" w14:paraId="00000003">
      <w:pPr>
        <w:pStyle w:val="Title"/>
        <w:spacing w:before="0" w:lineRule="auto"/>
        <w:jc w:val="center"/>
        <w:rPr/>
      </w:pPr>
      <w:r w:rsidDel="00000000" w:rsidR="00000000" w:rsidRPr="00000000">
        <w:rPr>
          <w:rtl w:val="0"/>
        </w:rPr>
      </w:r>
    </w:p>
    <w:p w:rsidR="00000000" w:rsidDel="00000000" w:rsidP="00000000" w:rsidRDefault="00000000" w:rsidRPr="00000000" w14:paraId="00000004">
      <w:pPr>
        <w:pStyle w:val="Title"/>
        <w:spacing w:before="0" w:lineRule="auto"/>
        <w:jc w:val="center"/>
        <w:rPr/>
      </w:pPr>
      <w:r w:rsidDel="00000000" w:rsidR="00000000" w:rsidRPr="00000000">
        <w:rPr>
          <w:rtl w:val="0"/>
        </w:rPr>
        <w:t xml:space="preserve">Progetto di Basi di Dati 2022/23</w:t>
        <w:br w:type="textWrapping"/>
        <w:t xml:space="preserve">Università Ca’ Foscari Venezia</w:t>
        <w:br w:type="textWrapping"/>
      </w:r>
    </w:p>
    <w:p w:rsidR="00000000" w:rsidDel="00000000" w:rsidP="00000000" w:rsidRDefault="00000000" w:rsidRPr="00000000" w14:paraId="00000005">
      <w:pPr>
        <w:pStyle w:val="Title"/>
        <w:spacing w:before="0" w:lineRule="auto"/>
        <w:jc w:val="center"/>
        <w:rPr/>
      </w:pPr>
      <w:r w:rsidDel="00000000" w:rsidR="00000000" w:rsidRPr="00000000">
        <w:rPr>
          <w:rtl w:val="0"/>
        </w:rPr>
      </w:r>
    </w:p>
    <w:p w:rsidR="00000000" w:rsidDel="00000000" w:rsidP="00000000" w:rsidRDefault="00000000" w:rsidRPr="00000000" w14:paraId="00000006">
      <w:pPr>
        <w:spacing w:after="0" w:lineRule="auto"/>
        <w:rPr/>
      </w:pPr>
      <w:r w:rsidDel="00000000" w:rsidR="00000000" w:rsidRPr="00000000">
        <w:rPr>
          <w:rtl w:val="0"/>
        </w:rPr>
      </w:r>
    </w:p>
    <w:p w:rsidR="00000000" w:rsidDel="00000000" w:rsidP="00000000" w:rsidRDefault="00000000" w:rsidRPr="00000000" w14:paraId="00000007">
      <w:pPr>
        <w:spacing w:after="0" w:lineRule="auto"/>
        <w:rPr/>
      </w:pPr>
      <w:r w:rsidDel="00000000" w:rsidR="00000000" w:rsidRPr="00000000">
        <w:rPr>
          <w:rtl w:val="0"/>
        </w:rPr>
      </w:r>
    </w:p>
    <w:p w:rsidR="00000000" w:rsidDel="00000000" w:rsidP="00000000" w:rsidRDefault="00000000" w:rsidRPr="00000000" w14:paraId="00000008">
      <w:pPr>
        <w:pStyle w:val="Title"/>
        <w:spacing w:before="0" w:lineRule="auto"/>
        <w:jc w:val="cente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Title"/>
        <w:spacing w:before="0" w:lineRule="auto"/>
        <w:jc w:val="center"/>
        <w:rPr/>
      </w:pPr>
      <w:r w:rsidDel="00000000" w:rsidR="00000000" w:rsidRPr="00000000">
        <w:rPr>
          <w:rtl w:val="0"/>
        </w:rPr>
      </w:r>
    </w:p>
    <w:p w:rsidR="00000000" w:rsidDel="00000000" w:rsidP="00000000" w:rsidRDefault="00000000" w:rsidRPr="00000000" w14:paraId="0000000E">
      <w:pPr>
        <w:pStyle w:val="Title"/>
        <w:spacing w:before="0" w:lineRule="auto"/>
        <w:jc w:val="center"/>
        <w:rPr/>
      </w:pPr>
      <w:r w:rsidDel="00000000" w:rsidR="00000000" w:rsidRPr="00000000">
        <w:rPr>
          <w:rtl w:val="0"/>
        </w:rPr>
        <w:t xml:space="preserve">Report Progetto Basi Di Dati</w:t>
      </w:r>
    </w:p>
    <w:p w:rsidR="00000000" w:rsidDel="00000000" w:rsidP="00000000" w:rsidRDefault="00000000" w:rsidRPr="00000000" w14:paraId="0000000F">
      <w:pPr>
        <w:pStyle w:val="Title"/>
        <w:spacing w:before="0" w:lineRule="auto"/>
        <w:jc w:val="center"/>
        <w:rPr/>
      </w:pPr>
      <w:r w:rsidDel="00000000" w:rsidR="00000000" w:rsidRPr="00000000">
        <w:rPr>
          <w:b w:val="0"/>
          <w:rtl w:val="0"/>
        </w:rPr>
        <w:t xml:space="preserve">1.0</w:t>
        <w:br w:type="textWrapping"/>
      </w:r>
      <w:r w:rsidDel="00000000" w:rsidR="00000000" w:rsidRPr="00000000">
        <w:rPr>
          <w:rtl w:val="0"/>
        </w:rPr>
        <w:br w:type="textWrapping"/>
        <w:t xml:space="preserve">PineappleMusic</w:t>
      </w:r>
    </w:p>
    <w:p w:rsidR="00000000" w:rsidDel="00000000" w:rsidP="00000000" w:rsidRDefault="00000000" w:rsidRPr="00000000" w14:paraId="00000010">
      <w:pPr>
        <w:pStyle w:val="Title"/>
        <w:spacing w:before="0" w:lineRule="auto"/>
        <w:jc w:val="center"/>
        <w:rPr/>
      </w:pPr>
      <w:r w:rsidDel="00000000" w:rsidR="00000000" w:rsidRPr="00000000">
        <w:rPr>
          <w:rtl w:val="0"/>
        </w:rPr>
        <w:t xml:space="preserve">by</w:t>
      </w:r>
    </w:p>
    <w:p w:rsidR="00000000" w:rsidDel="00000000" w:rsidP="00000000" w:rsidRDefault="00000000" w:rsidRPr="00000000" w14:paraId="00000011">
      <w:pPr>
        <w:pStyle w:val="Title"/>
        <w:spacing w:before="0" w:lineRule="auto"/>
        <w:jc w:val="center"/>
        <w:rPr/>
      </w:pPr>
      <w:r w:rsidDel="00000000" w:rsidR="00000000" w:rsidRPr="00000000">
        <w:rPr>
          <w:rtl w:val="0"/>
        </w:rPr>
        <w:t xml:space="preserve">ServerNotFound</w:t>
      </w:r>
    </w:p>
    <w:p w:rsidR="00000000" w:rsidDel="00000000" w:rsidP="00000000" w:rsidRDefault="00000000" w:rsidRPr="00000000" w14:paraId="00000012">
      <w:pPr>
        <w:spacing w:after="0" w:lineRule="auto"/>
        <w:jc w:val="center"/>
        <w:rPr>
          <w:b w:val="1"/>
          <w:sz w:val="36"/>
          <w:szCs w:val="36"/>
        </w:rPr>
      </w:pPr>
      <w:r w:rsidDel="00000000" w:rsidR="00000000" w:rsidRPr="00000000">
        <w:rPr>
          <w:b w:val="1"/>
          <w:sz w:val="36"/>
          <w:szCs w:val="36"/>
          <w:rtl w:val="0"/>
        </w:rPr>
        <w:br w:type="textWrapping"/>
      </w:r>
    </w:p>
    <w:p w:rsidR="00000000" w:rsidDel="00000000" w:rsidP="00000000" w:rsidRDefault="00000000" w:rsidRPr="00000000" w14:paraId="00000013">
      <w:pPr>
        <w:spacing w:after="0" w:lineRule="auto"/>
        <w:jc w:val="center"/>
        <w:rPr>
          <w:b w:val="1"/>
          <w:sz w:val="36"/>
          <w:szCs w:val="36"/>
        </w:rPr>
      </w:pPr>
      <w:r w:rsidDel="00000000" w:rsidR="00000000" w:rsidRPr="00000000">
        <w:rPr>
          <w:rtl w:val="0"/>
        </w:rPr>
      </w:r>
    </w:p>
    <w:p w:rsidR="00000000" w:rsidDel="00000000" w:rsidP="00000000" w:rsidRDefault="00000000" w:rsidRPr="00000000" w14:paraId="00000014">
      <w:pPr>
        <w:spacing w:after="0" w:lineRule="auto"/>
        <w:jc w:val="center"/>
        <w:rPr/>
      </w:pPr>
      <w:r w:rsidDel="00000000" w:rsidR="00000000" w:rsidRPr="00000000">
        <w:rPr>
          <w:rtl w:val="0"/>
        </w:rPr>
      </w:r>
    </w:p>
    <w:p w:rsidR="00000000" w:rsidDel="00000000" w:rsidP="00000000" w:rsidRDefault="00000000" w:rsidRPr="00000000" w14:paraId="00000015">
      <w:pPr>
        <w:spacing w:after="0" w:lineRule="auto"/>
        <w:rPr>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16">
      <w:pPr>
        <w:spacing w:after="0" w:lineRule="auto"/>
        <w:rPr>
          <w:i w:val="1"/>
        </w:rPr>
      </w:pPr>
      <w:r w:rsidDel="00000000" w:rsidR="00000000" w:rsidRPr="00000000">
        <w:rPr>
          <w:i w:val="1"/>
          <w:rtl w:val="0"/>
        </w:rPr>
        <w:t xml:space="preserve">Document Informations</w:t>
      </w:r>
    </w:p>
    <w:p w:rsidR="00000000" w:rsidDel="00000000" w:rsidP="00000000" w:rsidRDefault="00000000" w:rsidRPr="00000000" w14:paraId="00000017">
      <w:pPr>
        <w:spacing w:after="0" w:lineRule="auto"/>
        <w:rPr/>
      </w:pPr>
      <w:r w:rsidDel="00000000" w:rsidR="00000000" w:rsidRPr="00000000">
        <w:rPr>
          <w:rtl w:val="0"/>
        </w:rPr>
      </w:r>
    </w:p>
    <w:tbl>
      <w:tblPr>
        <w:tblStyle w:val="Table1"/>
        <w:tblW w:w="9638.0" w:type="dxa"/>
        <w:jc w:val="left"/>
        <w:tblInd w:w="-100.0" w:type="dxa"/>
        <w:tblLayout w:type="fixed"/>
        <w:tblLook w:val="0400"/>
      </w:tblPr>
      <w:tblGrid>
        <w:gridCol w:w="2857"/>
        <w:gridCol w:w="1671"/>
        <w:gridCol w:w="26"/>
        <w:gridCol w:w="1095"/>
        <w:gridCol w:w="418"/>
        <w:gridCol w:w="187"/>
        <w:gridCol w:w="801"/>
        <w:gridCol w:w="871"/>
        <w:gridCol w:w="1712"/>
        <w:tblGridChange w:id="0">
          <w:tblGrid>
            <w:gridCol w:w="2857"/>
            <w:gridCol w:w="1671"/>
            <w:gridCol w:w="26"/>
            <w:gridCol w:w="1095"/>
            <w:gridCol w:w="418"/>
            <w:gridCol w:w="187"/>
            <w:gridCol w:w="801"/>
            <w:gridCol w:w="871"/>
            <w:gridCol w:w="1712"/>
          </w:tblGrid>
        </w:tblGridChange>
      </w:tblGrid>
      <w:tr>
        <w:trPr>
          <w:cantSplit w:val="0"/>
          <w:tblHeader w:val="0"/>
        </w:trPr>
        <w:tc>
          <w:tcPr>
            <w:tcBorders>
              <w:bottom w:color="f04e23" w:space="0" w:sz="4" w:val="single"/>
            </w:tcBorders>
            <w:shd w:fill="f04e23" w:val="clear"/>
          </w:tcPr>
          <w:p w:rsidR="00000000" w:rsidDel="00000000" w:rsidP="00000000" w:rsidRDefault="00000000" w:rsidRPr="00000000" w14:paraId="00000018">
            <w:pPr>
              <w:spacing w:line="259" w:lineRule="auto"/>
              <w:rPr/>
            </w:pPr>
            <w:r w:rsidDel="00000000" w:rsidR="00000000" w:rsidRPr="00000000">
              <w:rPr>
                <w:rtl w:val="0"/>
              </w:rPr>
              <w:t xml:space="preserve">Informazioni</w:t>
            </w:r>
          </w:p>
        </w:tc>
        <w:tc>
          <w:tcPr>
            <w:tcBorders>
              <w:bottom w:color="f04e23" w:space="0" w:sz="4" w:val="single"/>
            </w:tcBorders>
            <w:shd w:fill="f04e23" w:val="clear"/>
          </w:tcPr>
          <w:p w:rsidR="00000000" w:rsidDel="00000000" w:rsidP="00000000" w:rsidRDefault="00000000" w:rsidRPr="00000000" w14:paraId="00000019">
            <w:pPr>
              <w:spacing w:line="259" w:lineRule="auto"/>
              <w:rPr/>
            </w:pPr>
            <w:r w:rsidDel="00000000" w:rsidR="00000000" w:rsidRPr="00000000">
              <w:rPr>
                <w:rtl w:val="0"/>
              </w:rPr>
            </w:r>
          </w:p>
        </w:tc>
        <w:tc>
          <w:tcPr>
            <w:gridSpan w:val="3"/>
            <w:tcBorders>
              <w:bottom w:color="f04e23" w:space="0" w:sz="4" w:val="single"/>
            </w:tcBorders>
            <w:shd w:fill="f04e23" w:val="clear"/>
          </w:tcPr>
          <w:p w:rsidR="00000000" w:rsidDel="00000000" w:rsidP="00000000" w:rsidRDefault="00000000" w:rsidRPr="00000000" w14:paraId="0000001A">
            <w:pPr>
              <w:spacing w:line="259" w:lineRule="auto"/>
              <w:rPr/>
            </w:pPr>
            <w:r w:rsidDel="00000000" w:rsidR="00000000" w:rsidRPr="00000000">
              <w:rPr>
                <w:rtl w:val="0"/>
              </w:rPr>
            </w:r>
          </w:p>
        </w:tc>
        <w:tc>
          <w:tcPr>
            <w:gridSpan w:val="4"/>
            <w:tcBorders>
              <w:bottom w:color="f04e23" w:space="0" w:sz="4" w:val="single"/>
            </w:tcBorders>
            <w:shd w:fill="f04e23" w:val="clear"/>
          </w:tcPr>
          <w:p w:rsidR="00000000" w:rsidDel="00000000" w:rsidP="00000000" w:rsidRDefault="00000000" w:rsidRPr="00000000" w14:paraId="0000001D">
            <w:pPr>
              <w:spacing w:line="259" w:lineRule="auto"/>
              <w:rPr/>
            </w:pPr>
            <w:r w:rsidDel="00000000" w:rsidR="00000000" w:rsidRPr="00000000">
              <w:rPr>
                <w:rtl w:val="0"/>
              </w:rPr>
            </w:r>
          </w:p>
        </w:tc>
      </w:tr>
      <w:tr>
        <w:trPr>
          <w:cantSplit w:val="0"/>
          <w:tblHeader w:val="0"/>
        </w:trPr>
        <w:tc>
          <w:tcPr>
            <w:tcBorders>
              <w:bottom w:color="f04e23" w:space="0" w:sz="4" w:val="single"/>
            </w:tcBorders>
            <w:shd w:fill="d9d9d9" w:val="clear"/>
          </w:tcPr>
          <w:p w:rsidR="00000000" w:rsidDel="00000000" w:rsidP="00000000" w:rsidRDefault="00000000" w:rsidRPr="00000000" w14:paraId="00000021">
            <w:pPr>
              <w:spacing w:line="259" w:lineRule="auto"/>
              <w:rPr/>
            </w:pPr>
            <w:r w:rsidDel="00000000" w:rsidR="00000000" w:rsidRPr="00000000">
              <w:rPr>
                <w:rtl w:val="0"/>
              </w:rPr>
              <w:t xml:space="preserve">Deliverable</w:t>
            </w:r>
          </w:p>
        </w:tc>
        <w:tc>
          <w:tcPr>
            <w:gridSpan w:val="8"/>
            <w:tcBorders>
              <w:bottom w:color="f04e23" w:space="0" w:sz="4" w:val="single"/>
            </w:tcBorders>
          </w:tcPr>
          <w:p w:rsidR="00000000" w:rsidDel="00000000" w:rsidP="00000000" w:rsidRDefault="00000000" w:rsidRPr="00000000" w14:paraId="00000022">
            <w:pPr>
              <w:spacing w:line="259" w:lineRule="auto"/>
              <w:rPr/>
            </w:pPr>
            <w:r w:rsidDel="00000000" w:rsidR="00000000" w:rsidRPr="00000000">
              <w:rPr>
                <w:rtl w:val="0"/>
              </w:rPr>
              <w:t xml:space="preserve">Report Progetto Basi dati</w:t>
            </w:r>
          </w:p>
        </w:tc>
      </w:tr>
      <w:tr>
        <w:trPr>
          <w:cantSplit w:val="0"/>
          <w:tblHeader w:val="0"/>
        </w:trPr>
        <w:tc>
          <w:tcPr>
            <w:tcBorders>
              <w:bottom w:color="f04e23" w:space="0" w:sz="4" w:val="single"/>
            </w:tcBorders>
            <w:shd w:fill="d9d9d9" w:val="clear"/>
          </w:tcPr>
          <w:p w:rsidR="00000000" w:rsidDel="00000000" w:rsidP="00000000" w:rsidRDefault="00000000" w:rsidRPr="00000000" w14:paraId="0000002A">
            <w:pPr>
              <w:spacing w:line="259" w:lineRule="auto"/>
              <w:rPr/>
            </w:pPr>
            <w:r w:rsidDel="00000000" w:rsidR="00000000" w:rsidRPr="00000000">
              <w:rPr>
                <w:rtl w:val="0"/>
              </w:rPr>
              <w:t xml:space="preserve">Data di Consegna</w:t>
            </w:r>
          </w:p>
        </w:tc>
        <w:tc>
          <w:tcPr>
            <w:gridSpan w:val="2"/>
            <w:tcBorders>
              <w:bottom w:color="f04e23" w:space="0" w:sz="4" w:val="single"/>
            </w:tcBorders>
          </w:tcPr>
          <w:p w:rsidR="00000000" w:rsidDel="00000000" w:rsidP="00000000" w:rsidRDefault="00000000" w:rsidRPr="00000000" w14:paraId="0000002B">
            <w:pPr>
              <w:spacing w:line="259" w:lineRule="auto"/>
              <w:rPr/>
            </w:pPr>
            <w:r w:rsidDel="00000000" w:rsidR="00000000" w:rsidRPr="00000000">
              <w:rPr>
                <w:rtl w:val="0"/>
              </w:rPr>
              <w:t xml:space="preserve">04/12/2022</w:t>
            </w:r>
          </w:p>
        </w:tc>
        <w:tc>
          <w:tcPr>
            <w:gridSpan w:val="3"/>
            <w:tcBorders>
              <w:bottom w:color="f04e23" w:space="0" w:sz="4" w:val="single"/>
            </w:tcBorders>
          </w:tcPr>
          <w:p w:rsidR="00000000" w:rsidDel="00000000" w:rsidP="00000000" w:rsidRDefault="00000000" w:rsidRPr="00000000" w14:paraId="0000002D">
            <w:pPr>
              <w:spacing w:line="259" w:lineRule="auto"/>
              <w:rPr/>
            </w:pPr>
            <w:r w:rsidDel="00000000" w:rsidR="00000000" w:rsidRPr="00000000">
              <w:rPr>
                <w:rtl w:val="0"/>
              </w:rPr>
              <w:t xml:space="preserve"> </w:t>
            </w:r>
          </w:p>
        </w:tc>
        <w:tc>
          <w:tcPr>
            <w:gridSpan w:val="2"/>
            <w:tcBorders>
              <w:bottom w:color="f04e23" w:space="0" w:sz="4" w:val="single"/>
            </w:tcBorders>
          </w:tcPr>
          <w:p w:rsidR="00000000" w:rsidDel="00000000" w:rsidP="00000000" w:rsidRDefault="00000000" w:rsidRPr="00000000" w14:paraId="00000030">
            <w:pPr>
              <w:spacing w:line="259" w:lineRule="auto"/>
              <w:rPr/>
            </w:pPr>
            <w:r w:rsidDel="00000000" w:rsidR="00000000" w:rsidRPr="00000000">
              <w:rPr>
                <w:rtl w:val="0"/>
              </w:rPr>
              <w:t xml:space="preserve"> </w:t>
            </w:r>
          </w:p>
        </w:tc>
        <w:tc>
          <w:tcPr>
            <w:tcBorders>
              <w:bottom w:color="f04e23" w:space="0" w:sz="4" w:val="single"/>
            </w:tcBorders>
          </w:tcPr>
          <w:p w:rsidR="00000000" w:rsidDel="00000000" w:rsidP="00000000" w:rsidRDefault="00000000" w:rsidRPr="00000000" w14:paraId="00000032">
            <w:pPr>
              <w:spacing w:line="259" w:lineRule="auto"/>
              <w:rPr/>
            </w:pPr>
            <w:r w:rsidDel="00000000" w:rsidR="00000000" w:rsidRPr="00000000">
              <w:rPr>
                <w:rtl w:val="0"/>
              </w:rPr>
            </w:r>
          </w:p>
        </w:tc>
      </w:tr>
      <w:tr>
        <w:trPr>
          <w:cantSplit w:val="0"/>
          <w:trHeight w:val="380" w:hRule="atLeast"/>
          <w:tblHeader w:val="0"/>
        </w:trPr>
        <w:tc>
          <w:tcPr>
            <w:shd w:fill="d9d9d9" w:val="clear"/>
          </w:tcPr>
          <w:p w:rsidR="00000000" w:rsidDel="00000000" w:rsidP="00000000" w:rsidRDefault="00000000" w:rsidRPr="00000000" w14:paraId="00000033">
            <w:pPr>
              <w:spacing w:line="259" w:lineRule="auto"/>
              <w:rPr/>
            </w:pPr>
            <w:r w:rsidDel="00000000" w:rsidR="00000000" w:rsidRPr="00000000">
              <w:rPr>
                <w:rtl w:val="0"/>
              </w:rPr>
              <w:t xml:space="preserve">Team members</w:t>
            </w:r>
          </w:p>
        </w:tc>
        <w:tc>
          <w:tcPr>
            <w:gridSpan w:val="8"/>
            <w:shd w:fill="f2f2f2" w:val="clear"/>
          </w:tcPr>
          <w:p w:rsidR="00000000" w:rsidDel="00000000" w:rsidP="00000000" w:rsidRDefault="00000000" w:rsidRPr="00000000" w14:paraId="00000034">
            <w:pPr>
              <w:spacing w:line="259" w:lineRule="auto"/>
              <w:rPr/>
            </w:pPr>
            <w:hyperlink r:id="rId6">
              <w:r w:rsidDel="00000000" w:rsidR="00000000" w:rsidRPr="00000000">
                <w:rPr>
                  <w:color w:val="0000ee"/>
                  <w:u w:val="single"/>
                  <w:shd w:fill="auto" w:val="clear"/>
                  <w:rtl w:val="0"/>
                </w:rPr>
                <w:t xml:space="preserve">STEFANO MASIERO</w:t>
              </w:r>
            </w:hyperlink>
            <w:r w:rsidDel="00000000" w:rsidR="00000000" w:rsidRPr="00000000">
              <w:rPr>
                <w:rtl w:val="0"/>
              </w:rPr>
              <w:t xml:space="preserve">,</w:t>
            </w:r>
            <w:hyperlink r:id="rId7">
              <w:r w:rsidDel="00000000" w:rsidR="00000000" w:rsidRPr="00000000">
                <w:rPr>
                  <w:color w:val="0000ee"/>
                  <w:u w:val="single"/>
                  <w:shd w:fill="auto" w:val="clear"/>
                  <w:rtl w:val="0"/>
                </w:rPr>
                <w:t xml:space="preserve">MAKSYM NOVYTSKYY</w:t>
              </w:r>
            </w:hyperlink>
            <w:r w:rsidDel="00000000" w:rsidR="00000000" w:rsidRPr="00000000">
              <w:rPr>
                <w:rtl w:val="0"/>
              </w:rPr>
              <w:t xml:space="preserve">, RICCARDO COMELLATO</w:t>
            </w:r>
          </w:p>
        </w:tc>
      </w:tr>
    </w:tbl>
    <w:p w:rsidR="00000000" w:rsidDel="00000000" w:rsidP="00000000" w:rsidRDefault="00000000" w:rsidRPr="00000000" w14:paraId="0000003C">
      <w:pPr>
        <w:spacing w:after="0" w:lineRule="auto"/>
        <w:rPr/>
      </w:pPr>
      <w:r w:rsidDel="00000000" w:rsidR="00000000" w:rsidRPr="00000000">
        <w:rPr>
          <w:rtl w:val="0"/>
        </w:rPr>
      </w:r>
    </w:p>
    <w:p w:rsidR="00000000" w:rsidDel="00000000" w:rsidP="00000000" w:rsidRDefault="00000000" w:rsidRPr="00000000" w14:paraId="0000003D">
      <w:pPr>
        <w:pStyle w:val="Title"/>
        <w:spacing w:before="0" w:lineRule="auto"/>
        <w:rPr/>
      </w:pPr>
      <w:bookmarkStart w:colFirst="0" w:colLast="0" w:name="_30j0zll" w:id="1"/>
      <w:bookmarkEnd w:id="1"/>
      <w:r w:rsidDel="00000000" w:rsidR="00000000" w:rsidRPr="00000000">
        <w:rPr>
          <w:rtl w:val="0"/>
        </w:rPr>
      </w:r>
    </w:p>
    <w:p w:rsidR="00000000" w:rsidDel="00000000" w:rsidP="00000000" w:rsidRDefault="00000000" w:rsidRPr="00000000" w14:paraId="0000003E">
      <w:pPr>
        <w:spacing w:after="0" w:lineRule="auto"/>
        <w:rPr>
          <w:sz w:val="36"/>
          <w:szCs w:val="36"/>
        </w:rPr>
      </w:pPr>
      <w:r w:rsidDel="00000000" w:rsidR="00000000" w:rsidRPr="00000000">
        <w:rPr>
          <w:rtl w:val="0"/>
        </w:rPr>
      </w:r>
    </w:p>
    <w:p w:rsidR="00000000" w:rsidDel="00000000" w:rsidP="00000000" w:rsidRDefault="00000000" w:rsidRPr="00000000" w14:paraId="0000003F">
      <w:pPr>
        <w:spacing w:after="0" w:lineRule="auto"/>
        <w:rPr>
          <w:sz w:val="36"/>
          <w:szCs w:val="36"/>
        </w:rPr>
      </w:pPr>
      <w:r w:rsidDel="00000000" w:rsidR="00000000" w:rsidRPr="00000000">
        <w:rPr>
          <w:rtl w:val="0"/>
        </w:rPr>
      </w:r>
    </w:p>
    <w:p w:rsidR="00000000" w:rsidDel="00000000" w:rsidP="00000000" w:rsidRDefault="00000000" w:rsidRPr="00000000" w14:paraId="00000040">
      <w:pPr>
        <w:spacing w:after="0" w:lineRule="auto"/>
        <w:rPr>
          <w:sz w:val="36"/>
          <w:szCs w:val="36"/>
        </w:rPr>
      </w:pPr>
      <w:r w:rsidDel="00000000" w:rsidR="00000000" w:rsidRPr="00000000">
        <w:rPr>
          <w:rtl w:val="0"/>
        </w:rPr>
      </w:r>
    </w:p>
    <w:p w:rsidR="00000000" w:rsidDel="00000000" w:rsidP="00000000" w:rsidRDefault="00000000" w:rsidRPr="00000000" w14:paraId="00000041">
      <w:pPr>
        <w:spacing w:after="0" w:lineRule="auto"/>
        <w:rPr>
          <w:sz w:val="36"/>
          <w:szCs w:val="36"/>
        </w:rPr>
      </w:pPr>
      <w:r w:rsidDel="00000000" w:rsidR="00000000" w:rsidRPr="00000000">
        <w:rPr>
          <w:rtl w:val="0"/>
        </w:rPr>
      </w:r>
    </w:p>
    <w:p w:rsidR="00000000" w:rsidDel="00000000" w:rsidP="00000000" w:rsidRDefault="00000000" w:rsidRPr="00000000" w14:paraId="00000042">
      <w:pPr>
        <w:spacing w:after="0" w:lineRule="auto"/>
        <w:rPr>
          <w:sz w:val="36"/>
          <w:szCs w:val="36"/>
        </w:rPr>
      </w:pPr>
      <w:r w:rsidDel="00000000" w:rsidR="00000000" w:rsidRPr="00000000">
        <w:rPr>
          <w:rtl w:val="0"/>
        </w:rPr>
      </w:r>
    </w:p>
    <w:p w:rsidR="00000000" w:rsidDel="00000000" w:rsidP="00000000" w:rsidRDefault="00000000" w:rsidRPr="00000000" w14:paraId="00000043">
      <w:pPr>
        <w:spacing w:after="0" w:lineRule="auto"/>
        <w:rPr/>
      </w:pPr>
      <w:r w:rsidDel="00000000" w:rsidR="00000000" w:rsidRPr="00000000">
        <w:rPr>
          <w:rtl w:val="0"/>
        </w:rPr>
      </w:r>
    </w:p>
    <w:p w:rsidR="00000000" w:rsidDel="00000000" w:rsidP="00000000" w:rsidRDefault="00000000" w:rsidRPr="00000000" w14:paraId="00000044">
      <w:pPr>
        <w:spacing w:after="0" w:lineRule="auto"/>
        <w:rPr>
          <w:sz w:val="36"/>
          <w:szCs w:val="36"/>
        </w:rPr>
      </w:pPr>
      <w:r w:rsidDel="00000000" w:rsidR="00000000" w:rsidRPr="00000000">
        <w:rPr>
          <w:rtl w:val="0"/>
        </w:rPr>
      </w:r>
    </w:p>
    <w:p w:rsidR="00000000" w:rsidDel="00000000" w:rsidP="00000000" w:rsidRDefault="00000000" w:rsidRPr="00000000" w14:paraId="00000045">
      <w:pPr>
        <w:spacing w:after="0" w:lineRule="auto"/>
        <w:rPr>
          <w:sz w:val="36"/>
          <w:szCs w:val="36"/>
        </w:rPr>
      </w:pPr>
      <w:r w:rsidDel="00000000" w:rsidR="00000000" w:rsidRPr="00000000">
        <w:rPr>
          <w:rtl w:val="0"/>
        </w:rPr>
      </w:r>
    </w:p>
    <w:p w:rsidR="00000000" w:rsidDel="00000000" w:rsidP="00000000" w:rsidRDefault="00000000" w:rsidRPr="00000000" w14:paraId="00000046">
      <w:pPr>
        <w:spacing w:after="0" w:lineRule="auto"/>
        <w:rPr>
          <w:sz w:val="36"/>
          <w:szCs w:val="36"/>
        </w:rPr>
      </w:pPr>
      <w:r w:rsidDel="00000000" w:rsidR="00000000" w:rsidRPr="00000000">
        <w:rPr>
          <w:rtl w:val="0"/>
        </w:rPr>
      </w:r>
    </w:p>
    <w:p w:rsidR="00000000" w:rsidDel="00000000" w:rsidP="00000000" w:rsidRDefault="00000000" w:rsidRPr="00000000" w14:paraId="00000047">
      <w:pPr>
        <w:spacing w:after="0" w:lineRule="auto"/>
        <w:rPr>
          <w:sz w:val="36"/>
          <w:szCs w:val="36"/>
        </w:rPr>
      </w:pPr>
      <w:r w:rsidDel="00000000" w:rsidR="00000000" w:rsidRPr="00000000">
        <w:rPr>
          <w:rtl w:val="0"/>
        </w:rPr>
      </w:r>
    </w:p>
    <w:p w:rsidR="00000000" w:rsidDel="00000000" w:rsidP="00000000" w:rsidRDefault="00000000" w:rsidRPr="00000000" w14:paraId="00000048">
      <w:pPr>
        <w:spacing w:after="0" w:lineRule="auto"/>
        <w:rPr/>
      </w:pPr>
      <w:r w:rsidDel="00000000" w:rsidR="00000000" w:rsidRPr="00000000">
        <w:rPr>
          <w:rtl w:val="0"/>
        </w:rPr>
      </w:r>
    </w:p>
    <w:p w:rsidR="00000000" w:rsidDel="00000000" w:rsidP="00000000" w:rsidRDefault="00000000" w:rsidRPr="00000000" w14:paraId="00000049">
      <w:pPr>
        <w:spacing w:after="0" w:lineRule="auto"/>
        <w:rPr/>
      </w:pPr>
      <w:r w:rsidDel="00000000" w:rsidR="00000000" w:rsidRPr="00000000">
        <w:rPr>
          <w:rtl w:val="0"/>
        </w:rPr>
      </w:r>
    </w:p>
    <w:p w:rsidR="00000000" w:rsidDel="00000000" w:rsidP="00000000" w:rsidRDefault="00000000" w:rsidRPr="00000000" w14:paraId="0000004A">
      <w:pPr>
        <w:spacing w:after="0" w:lineRule="auto"/>
        <w:rPr/>
      </w:pPr>
      <w:r w:rsidDel="00000000" w:rsidR="00000000" w:rsidRPr="00000000">
        <w:rPr>
          <w:rtl w:val="0"/>
        </w:rPr>
      </w:r>
    </w:p>
    <w:p w:rsidR="00000000" w:rsidDel="00000000" w:rsidP="00000000" w:rsidRDefault="00000000" w:rsidRPr="00000000" w14:paraId="0000004B">
      <w:pPr>
        <w:spacing w:after="0" w:lineRule="auto"/>
        <w:rPr/>
      </w:pPr>
      <w:r w:rsidDel="00000000" w:rsidR="00000000" w:rsidRPr="00000000">
        <w:rPr>
          <w:rtl w:val="0"/>
        </w:rPr>
      </w:r>
    </w:p>
    <w:p w:rsidR="00000000" w:rsidDel="00000000" w:rsidP="00000000" w:rsidRDefault="00000000" w:rsidRPr="00000000" w14:paraId="0000004C">
      <w:pPr>
        <w:spacing w:after="0" w:lineRule="auto"/>
        <w:rPr>
          <w:vertAlign w:val="subscript"/>
        </w:rPr>
      </w:pPr>
      <w:r w:rsidDel="00000000" w:rsidR="00000000" w:rsidRPr="00000000">
        <w:rPr>
          <w:rtl w:val="0"/>
        </w:rPr>
      </w:r>
    </w:p>
    <w:p w:rsidR="00000000" w:rsidDel="00000000" w:rsidP="00000000" w:rsidRDefault="00000000" w:rsidRPr="00000000" w14:paraId="0000004D">
      <w:pPr>
        <w:spacing w:after="0" w:lineRule="auto"/>
        <w:rPr>
          <w:vertAlign w:val="subscript"/>
        </w:rPr>
      </w:pPr>
      <w:r w:rsidDel="00000000" w:rsidR="00000000" w:rsidRPr="00000000">
        <w:rPr>
          <w:rtl w:val="0"/>
        </w:rPr>
      </w:r>
    </w:p>
    <w:p w:rsidR="00000000" w:rsidDel="00000000" w:rsidP="00000000" w:rsidRDefault="00000000" w:rsidRPr="00000000" w14:paraId="0000004E">
      <w:pPr>
        <w:spacing w:after="0" w:lineRule="auto"/>
        <w:rPr>
          <w:vertAlign w:val="subscript"/>
        </w:rPr>
      </w:pPr>
      <w:r w:rsidDel="00000000" w:rsidR="00000000" w:rsidRPr="00000000">
        <w:rPr>
          <w:rtl w:val="0"/>
        </w:rPr>
      </w:r>
    </w:p>
    <w:p w:rsidR="00000000" w:rsidDel="00000000" w:rsidP="00000000" w:rsidRDefault="00000000" w:rsidRPr="00000000" w14:paraId="0000004F">
      <w:pPr>
        <w:spacing w:after="0" w:lineRule="auto"/>
        <w:rPr>
          <w:vertAlign w:val="subscript"/>
        </w:rPr>
      </w:pPr>
      <w:r w:rsidDel="00000000" w:rsidR="00000000" w:rsidRPr="00000000">
        <w:rPr>
          <w:rtl w:val="0"/>
        </w:rPr>
      </w:r>
    </w:p>
    <w:p w:rsidR="00000000" w:rsidDel="00000000" w:rsidP="00000000" w:rsidRDefault="00000000" w:rsidRPr="00000000" w14:paraId="00000050">
      <w:pPr>
        <w:spacing w:after="0" w:lineRule="auto"/>
        <w:rPr>
          <w:vertAlign w:val="subscript"/>
        </w:rPr>
      </w:pPr>
      <w:r w:rsidDel="00000000" w:rsidR="00000000" w:rsidRPr="00000000">
        <w:rPr>
          <w:rtl w:val="0"/>
        </w:rPr>
      </w:r>
    </w:p>
    <w:p w:rsidR="00000000" w:rsidDel="00000000" w:rsidP="00000000" w:rsidRDefault="00000000" w:rsidRPr="00000000" w14:paraId="00000051">
      <w:pPr>
        <w:spacing w:after="0" w:lineRule="auto"/>
        <w:rPr>
          <w:vertAlign w:val="subscript"/>
        </w:rPr>
      </w:pPr>
      <w:r w:rsidDel="00000000" w:rsidR="00000000" w:rsidRPr="00000000">
        <w:rPr>
          <w:rtl w:val="0"/>
        </w:rPr>
      </w:r>
    </w:p>
    <w:p w:rsidR="00000000" w:rsidDel="00000000" w:rsidP="00000000" w:rsidRDefault="00000000" w:rsidRPr="00000000" w14:paraId="00000052">
      <w:pPr>
        <w:spacing w:after="0" w:lineRule="auto"/>
        <w:rPr/>
      </w:pPr>
      <w:bookmarkStart w:colFirst="0" w:colLast="0" w:name="_1fob9te" w:id="2"/>
      <w:bookmarkEnd w:id="2"/>
      <w:r w:rsidDel="00000000" w:rsidR="00000000" w:rsidRPr="00000000">
        <w:rPr>
          <w:rtl w:val="0"/>
        </w:rPr>
      </w:r>
    </w:p>
    <w:p w:rsidR="00000000" w:rsidDel="00000000" w:rsidP="00000000" w:rsidRDefault="00000000" w:rsidRPr="00000000" w14:paraId="00000053">
      <w:pPr>
        <w:spacing w:after="0" w:lineRule="auto"/>
        <w:rPr/>
      </w:pPr>
      <w:bookmarkStart w:colFirst="0" w:colLast="0" w:name="_yu1w7q2xt6gh" w:id="3"/>
      <w:bookmarkEnd w:id="3"/>
      <w:r w:rsidDel="00000000" w:rsidR="00000000" w:rsidRPr="00000000">
        <w:rPr>
          <w:rtl w:val="0"/>
        </w:rPr>
      </w:r>
    </w:p>
    <w:p w:rsidR="00000000" w:rsidDel="00000000" w:rsidP="00000000" w:rsidRDefault="00000000" w:rsidRPr="00000000" w14:paraId="00000054">
      <w:pPr>
        <w:spacing w:after="0" w:lineRule="auto"/>
        <w:rPr/>
      </w:pPr>
      <w:bookmarkStart w:colFirst="0" w:colLast="0" w:name="_udfc8cnxg38r" w:id="4"/>
      <w:bookmarkEnd w:id="4"/>
      <w:r w:rsidDel="00000000" w:rsidR="00000000" w:rsidRPr="00000000">
        <w:rPr>
          <w:rtl w:val="0"/>
        </w:rPr>
      </w:r>
    </w:p>
    <w:p w:rsidR="00000000" w:rsidDel="00000000" w:rsidP="00000000" w:rsidRDefault="00000000" w:rsidRPr="00000000" w14:paraId="00000055">
      <w:pPr>
        <w:spacing w:after="0" w:lineRule="auto"/>
        <w:rPr/>
      </w:pPr>
      <w:r w:rsidDel="00000000" w:rsidR="00000000" w:rsidRPr="00000000">
        <w:rPr>
          <w:rtl w:val="0"/>
        </w:rPr>
      </w:r>
    </w:p>
    <w:p w:rsidR="00000000" w:rsidDel="00000000" w:rsidP="00000000" w:rsidRDefault="00000000" w:rsidRPr="00000000" w14:paraId="00000056">
      <w:pPr>
        <w:spacing w:after="0" w:lineRule="auto"/>
        <w:rPr/>
      </w:pPr>
      <w:r w:rsidDel="00000000" w:rsidR="00000000" w:rsidRPr="00000000">
        <w:rPr>
          <w:rtl w:val="0"/>
        </w:rPr>
      </w:r>
    </w:p>
    <w:p w:rsidR="00000000" w:rsidDel="00000000" w:rsidP="00000000" w:rsidRDefault="00000000" w:rsidRPr="00000000" w14:paraId="00000057">
      <w:pPr>
        <w:spacing w:after="0" w:lineRule="auto"/>
        <w:rPr/>
      </w:pPr>
      <w:r w:rsidDel="00000000" w:rsidR="00000000" w:rsidRPr="00000000">
        <w:rPr>
          <w:rtl w:val="0"/>
        </w:rPr>
      </w:r>
    </w:p>
    <w:p w:rsidR="00000000" w:rsidDel="00000000" w:rsidP="00000000" w:rsidRDefault="00000000" w:rsidRPr="00000000" w14:paraId="00000058">
      <w:pPr>
        <w:tabs>
          <w:tab w:val="right" w:leader="none" w:pos="9637"/>
        </w:tabs>
        <w:spacing w:after="0" w:lineRule="auto"/>
        <w:ind w:left="360" w:firstLine="0"/>
        <w:rPr/>
      </w:pPr>
      <w:r w:rsidDel="00000000" w:rsidR="00000000" w:rsidRPr="00000000">
        <w:rPr>
          <w:rtl w:val="0"/>
        </w:rPr>
      </w:r>
    </w:p>
    <w:p w:rsidR="00000000" w:rsidDel="00000000" w:rsidP="00000000" w:rsidRDefault="00000000" w:rsidRPr="00000000" w14:paraId="00000059">
      <w:pPr>
        <w:keepNext w:val="1"/>
        <w:keepLines w:val="1"/>
        <w:pBdr>
          <w:top w:space="0" w:sz="0" w:val="nil"/>
          <w:left w:space="0" w:sz="0" w:val="nil"/>
          <w:bottom w:space="0" w:sz="0" w:val="nil"/>
          <w:right w:space="0" w:sz="0" w:val="nil"/>
          <w:between w:space="0" w:sz="0" w:val="nil"/>
        </w:pBdr>
        <w:spacing w:after="0" w:lineRule="auto"/>
        <w:jc w:val="left"/>
        <w:rPr>
          <w:b w:val="1"/>
          <w:color w:val="366091"/>
          <w:sz w:val="28"/>
          <w:szCs w:val="28"/>
        </w:rPr>
      </w:pPr>
      <w:bookmarkStart w:colFirst="0" w:colLast="0" w:name="_3znysh7" w:id="5"/>
      <w:bookmarkEnd w:id="5"/>
      <w:r w:rsidDel="00000000" w:rsidR="00000000" w:rsidRPr="00000000">
        <w:rPr>
          <w:b w:val="1"/>
          <w:color w:val="366091"/>
          <w:sz w:val="36"/>
          <w:szCs w:val="36"/>
          <w:rtl w:val="0"/>
        </w:rPr>
        <w:t xml:space="preserve">Indice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A">
          <w:pPr>
            <w:tabs>
              <w:tab w:val="right" w:leader="none" w:pos="9637.511811023622"/>
            </w:tabs>
            <w:spacing w:after="160" w:before="80" w:line="216"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ux57j2wtur3t">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Introduzione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_ux57j2wtur3t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leader="none" w:pos="9637.511811023622"/>
            </w:tabs>
            <w:spacing w:after="160" w:before="80" w:line="216"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cf4dboizdhc">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Installazione e Avvio</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_cf4dboizdhc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leader="none" w:pos="9637.511811023622"/>
            </w:tabs>
            <w:spacing w:after="160" w:before="80" w:line="216"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7o2kzsu1bcd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Pre-requisiti da installare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_7o2kzsu1bcdb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leader="none" w:pos="9637.511811023622"/>
            </w:tabs>
            <w:spacing w:after="160" w:before="80" w:line="216"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2gb6e95skzf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2.1.1. DBMS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_2gb6e95skzfs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leader="none" w:pos="9637.511811023622"/>
            </w:tabs>
            <w:spacing w:after="160" w:before="80" w:line="216"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blg70vnol7u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2.1.2. Flask e SQLAlchemy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_blg70vnol7uy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leader="none" w:pos="9637.511811023622"/>
            </w:tabs>
            <w:spacing w:after="160" w:before="80" w:line="216"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i32wurxvs4w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Installazione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_i32wurxvs4w8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leader="none" w:pos="9637.511811023622"/>
            </w:tabs>
            <w:spacing w:after="160" w:before="80" w:line="216"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np2lmsl0np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2.2.1. Database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_np2lmsl0npo1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leader="none" w:pos="9637.511811023622"/>
            </w:tabs>
            <w:spacing w:after="160" w:before="80" w:line="216"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6p1ebv2ixq7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Avvio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_6p1ebv2ixq7b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leader="none" w:pos="9637.511811023622"/>
            </w:tabs>
            <w:spacing w:after="160" w:before="80" w:line="216"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m93uo4l4vz5m">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Descrizione applicazione alto livello</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_m93uo4l4vz5m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leader="none" w:pos="9637.511811023622"/>
            </w:tabs>
            <w:spacing w:after="160" w:before="80" w:line="216"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dipj9odrj5fl">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Progettazione del DB</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_dipj9odrj5fl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leader="none" w:pos="9637.511811023622"/>
            </w:tabs>
            <w:spacing w:after="160" w:before="80" w:line="216"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1i5t3vywrfv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Schema Concettuale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_1i5t3vywrfvy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leader="none" w:pos="9637.511811023622"/>
            </w:tabs>
            <w:spacing w:after="160" w:before="80" w:line="216"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1swgv06gf0t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4.1.1. Diagramma ad Oggetti</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_1swgv06gf0tz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leader="none" w:pos="9637.511811023622"/>
            </w:tabs>
            <w:spacing w:after="160" w:before="80" w:line="216"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9nolw75xag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Schema Relazionale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_9nolw75xag9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leader="none" w:pos="9637.511811023622"/>
            </w:tabs>
            <w:spacing w:after="160" w:before="80" w:line="216"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k3ek9xh37l0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 Ruoli e permessi</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_k3ek9xh37l0t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leader="none" w:pos="9637.511811023622"/>
            </w:tabs>
            <w:spacing w:after="160" w:before="80" w:line="216"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nfahx6azuvm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 Vincoli</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_nfahx6azuvmt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leader="none" w:pos="9637.511811023622"/>
            </w:tabs>
            <w:spacing w:after="160" w:before="80" w:line="216"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r403mz8zd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4.5. Indici</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_r403mz8zdz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leader="none" w:pos="9637.511811023622"/>
            </w:tabs>
            <w:spacing w:after="160" w:before="80" w:line="216"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66hxuvmaw5y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4.6. Triggers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_66hxuvmaw5yc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leader="none" w:pos="9637.511811023622"/>
            </w:tabs>
            <w:spacing w:after="160" w:before="80" w:line="216"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2i9uqm5jq1zn">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 Progettazione Web App</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_2i9uqm5jq1zn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leader="none" w:pos="9637.511811023622"/>
            </w:tabs>
            <w:spacing w:after="160" w:before="80" w:line="216"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k8bjmo2ypp4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 Struttura applicazione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_k8bjmo2ypp4g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leader="none" w:pos="9637.511811023622"/>
            </w:tabs>
            <w:spacing w:after="160" w:before="80" w:line="216"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bhbr8u4wksc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 Mapping delle tabelle database nell’applicazione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_bhbr8u4wksca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leader="none" w:pos="9637.511811023622"/>
            </w:tabs>
            <w:spacing w:after="160" w:before="80" w:line="216"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etfqmr9kpr9d">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 Sicurezza</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_etfqmr9kpr9d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leader="none" w:pos="9637.511811023622"/>
            </w:tabs>
            <w:spacing w:after="160" w:before="80" w:line="216"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eeprr2uj3a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 Cross-Site Scripting (XSS)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_eeprr2uj3aj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leader="none" w:pos="9637.511811023622"/>
            </w:tabs>
            <w:spacing w:after="160" w:before="80" w:line="216"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1g6p8dxzwki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 SQL Injection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_1g6p8dxzwkiq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leader="none" w:pos="9637.511811023622"/>
            </w:tabs>
            <w:spacing w:after="160" w:before="80" w:line="216"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gpm5n4creusp">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6.3. Password Encryption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_gpm5n4creusp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leader="none" w:pos="9637.511811023622"/>
            </w:tabs>
            <w:spacing w:after="160" w:before="80" w:line="216"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xdloxprwzg9z">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 Front End</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_xdloxprwzg9z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leader="none" w:pos="9637.511811023622"/>
            </w:tabs>
            <w:spacing w:after="160" w:before="80" w:line="216"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a7dme4aar6z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 Audio e Image Files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_a7dme4aar6zj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leader="none" w:pos="9637.511811023622"/>
            </w:tabs>
            <w:spacing w:after="160" w:before="80" w:line="216"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zcgwjvo6ejsd">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9. Code Highlight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_zcgwjvo6ejsd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leader="none" w:pos="9637.511811023622"/>
            </w:tabs>
            <w:spacing w:after="160" w:before="80" w:line="216"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32zbkr4nf4da">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 Schermate Illustrative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_32zbkr4nf4da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leader="none" w:pos="9637.511811023622"/>
            </w:tabs>
            <w:spacing w:after="160" w:before="80" w:line="216"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ln9bpzv22lr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11. Materiale per il Development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_ln9bpzv22lrq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leader="none" w:pos="9637.511811023622"/>
            </w:tabs>
            <w:spacing w:after="160" w:before="80" w:line="216"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1m1f6o3cwxjs">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12. Conclusioni</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_1m1f6o3cwxjs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8">
      <w:pPr>
        <w:pStyle w:val="Heading1"/>
        <w:spacing w:after="160" w:before="80" w:line="216" w:lineRule="auto"/>
        <w:rPr/>
      </w:pPr>
      <w:r w:rsidDel="00000000" w:rsidR="00000000" w:rsidRPr="00000000">
        <w:rPr>
          <w:rtl w:val="0"/>
        </w:rPr>
      </w:r>
    </w:p>
    <w:p w:rsidR="00000000" w:rsidDel="00000000" w:rsidP="00000000" w:rsidRDefault="00000000" w:rsidRPr="00000000" w14:paraId="00000079">
      <w:pPr>
        <w:pStyle w:val="Heading1"/>
        <w:numPr>
          <w:ilvl w:val="0"/>
          <w:numId w:val="1"/>
        </w:numPr>
        <w:ind w:left="720" w:hanging="360"/>
        <w:rPr/>
      </w:pPr>
      <w:bookmarkStart w:colFirst="0" w:colLast="0" w:name="_ux57j2wtur3t" w:id="6"/>
      <w:bookmarkEnd w:id="6"/>
      <w:r w:rsidDel="00000000" w:rsidR="00000000" w:rsidRPr="00000000">
        <w:rPr>
          <w:rtl w:val="0"/>
        </w:rPr>
        <w:t xml:space="preserve">Introduzione </w:t>
      </w:r>
    </w:p>
    <w:p w:rsidR="00000000" w:rsidDel="00000000" w:rsidP="00000000" w:rsidRDefault="00000000" w:rsidRPr="00000000" w14:paraId="0000007A">
      <w:pPr>
        <w:ind w:left="720" w:firstLine="0"/>
        <w:rPr/>
      </w:pPr>
      <w:r w:rsidDel="00000000" w:rsidR="00000000" w:rsidRPr="00000000">
        <w:rPr>
          <w:rtl w:val="0"/>
        </w:rPr>
        <w:t xml:space="preserve">L’obiettivo del documento è documentare e chiarire lo sviluppo del progetto Basi di Dati (2021/2022). Il progetto consiste nella costruzione di una web application che si interfaccia con un database relazionale ed il tema selezionato  consiste nello sviluppo di una Piattaforma di Streaming Audio(come </w:t>
      </w:r>
      <w:hyperlink r:id="rId8">
        <w:r w:rsidDel="00000000" w:rsidR="00000000" w:rsidRPr="00000000">
          <w:rPr>
            <w:color w:val="1155cc"/>
            <w:u w:val="single"/>
            <w:rtl w:val="0"/>
          </w:rPr>
          <w:t xml:space="preserve">Spotify</w:t>
        </w:r>
      </w:hyperlink>
      <w:r w:rsidDel="00000000" w:rsidR="00000000" w:rsidRPr="00000000">
        <w:rPr>
          <w:rtl w:val="0"/>
        </w:rPr>
        <w:t xml:space="preserve">, </w:t>
      </w:r>
      <w:hyperlink r:id="rId9">
        <w:r w:rsidDel="00000000" w:rsidR="00000000" w:rsidRPr="00000000">
          <w:rPr>
            <w:color w:val="1155cc"/>
            <w:u w:val="single"/>
            <w:rtl w:val="0"/>
          </w:rPr>
          <w:t xml:space="preserve">Apple Music</w:t>
        </w:r>
      </w:hyperlink>
      <w:r w:rsidDel="00000000" w:rsidR="00000000" w:rsidRPr="00000000">
        <w:rPr>
          <w:rtl w:val="0"/>
        </w:rPr>
        <w:t xml:space="preserve">).  Dal lato back-end l’applicazione è stata sviluppata in Python, utilizzando principalmente le librerie Flask e SQLAlchemy(ORM) con utilizzo di un database realizzato con PostgreSQL.  Dal lato front-end l’applicazione è basata su HTML e CSS con utilizzo del framework </w:t>
      </w:r>
      <w:hyperlink r:id="rId10">
        <w:r w:rsidDel="00000000" w:rsidR="00000000" w:rsidRPr="00000000">
          <w:rPr>
            <w:color w:val="1155cc"/>
            <w:u w:val="single"/>
            <w:rtl w:val="0"/>
          </w:rPr>
          <w:t xml:space="preserve">Bootstrap v5</w:t>
        </w:r>
      </w:hyperlink>
      <w:r w:rsidDel="00000000" w:rsidR="00000000" w:rsidRPr="00000000">
        <w:rPr>
          <w:rtl w:val="0"/>
        </w:rPr>
        <w:t xml:space="preserve">  e </w:t>
      </w:r>
      <w:hyperlink r:id="rId11">
        <w:r w:rsidDel="00000000" w:rsidR="00000000" w:rsidRPr="00000000">
          <w:rPr>
            <w:color w:val="1155cc"/>
            <w:u w:val="single"/>
            <w:rtl w:val="0"/>
          </w:rPr>
          <w:t xml:space="preserve">Font Awesome</w:t>
        </w:r>
      </w:hyperlink>
      <w:r w:rsidDel="00000000" w:rsidR="00000000" w:rsidRPr="00000000">
        <w:rPr>
          <w:rtl w:val="0"/>
        </w:rPr>
        <w:t xml:space="preserve">(libreria di icone) in più l’utilizzo di JavaScript per  aggiungere funzionalità aggiuntive (come AudioPlayer e </w:t>
      </w:r>
      <w:hyperlink r:id="rId12">
        <w:r w:rsidDel="00000000" w:rsidR="00000000" w:rsidRPr="00000000">
          <w:rPr>
            <w:color w:val="1155cc"/>
            <w:u w:val="single"/>
            <w:rtl w:val="0"/>
          </w:rPr>
          <w:t xml:space="preserve">Particle.js</w:t>
        </w:r>
      </w:hyperlink>
      <w:r w:rsidDel="00000000" w:rsidR="00000000" w:rsidRPr="00000000">
        <w:rPr>
          <w:rtl w:val="0"/>
        </w:rPr>
        <w:t xml:space="preserve"> usato nella homepage e nelle pagine per accedere). Al termine il progetto è stato successivamente rilasciato online tramite </w:t>
      </w:r>
      <w:hyperlink r:id="rId13">
        <w:r w:rsidDel="00000000" w:rsidR="00000000" w:rsidRPr="00000000">
          <w:rPr>
            <w:color w:val="1155cc"/>
            <w:u w:val="single"/>
            <w:rtl w:val="0"/>
          </w:rPr>
          <w:t xml:space="preserve">Linode</w:t>
        </w:r>
      </w:hyperlink>
      <w:r w:rsidDel="00000000" w:rsidR="00000000" w:rsidRPr="00000000">
        <w:rPr>
          <w:rtl w:val="0"/>
        </w:rPr>
        <w:t xml:space="preserve"> </w:t>
      </w:r>
      <w:r w:rsidDel="00000000" w:rsidR="00000000" w:rsidRPr="00000000">
        <w:rPr>
          <w:rtl w:val="0"/>
        </w:rPr>
        <w:t xml:space="preserve">(per hostare il Server Flask e il database). È possibile accedere al sito utilizzando il link </w:t>
      </w:r>
      <w:hyperlink r:id="rId14">
        <w:r w:rsidDel="00000000" w:rsidR="00000000" w:rsidRPr="00000000">
          <w:rPr>
            <w:color w:val="1155cc"/>
            <w:u w:val="single"/>
            <w:rtl w:val="0"/>
          </w:rPr>
          <w:t xml:space="preserve">https://www.pineapplemusic.tech</w:t>
        </w:r>
      </w:hyperlink>
      <w:r w:rsidDel="00000000" w:rsidR="00000000" w:rsidRPr="00000000">
        <w:rPr>
          <w:rtl w:val="0"/>
        </w:rPr>
        <w:t xml:space="preserve">.</w:t>
      </w:r>
    </w:p>
    <w:p w:rsidR="00000000" w:rsidDel="00000000" w:rsidP="00000000" w:rsidRDefault="00000000" w:rsidRPr="00000000" w14:paraId="0000007B">
      <w:pPr>
        <w:ind w:left="720" w:firstLine="0"/>
        <w:rPr/>
      </w:pPr>
      <w:r w:rsidDel="00000000" w:rsidR="00000000" w:rsidRPr="00000000">
        <w:rPr>
          <w:rtl w:val="0"/>
        </w:rPr>
        <w:t xml:space="preserve">Sotto viene riportata la struttura progetto usata per mettere in production la nostra applicazione online. Durante la fase di sviluppo è stato utilizzato in modo condiviso il database tramite il servizio hosting in modo tale che tutti i componenti del team accesso agli stessi dati:</w:t>
      </w:r>
    </w:p>
    <w:p w:rsidR="00000000" w:rsidDel="00000000" w:rsidP="00000000" w:rsidRDefault="00000000" w:rsidRPr="00000000" w14:paraId="0000007C">
      <w:pPr>
        <w:ind w:left="720" w:firstLine="0"/>
        <w:rPr/>
      </w:pPr>
      <w:r w:rsidDel="00000000" w:rsidR="00000000" w:rsidRPr="00000000">
        <w:rPr/>
        <w:drawing>
          <wp:inline distB="114300" distT="114300" distL="114300" distR="114300">
            <wp:extent cx="5069178" cy="4673282"/>
            <wp:effectExtent b="0" l="0" r="0" t="0"/>
            <wp:docPr id="1"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069178" cy="4673282"/>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Style w:val="Heading1"/>
        <w:numPr>
          <w:ilvl w:val="0"/>
          <w:numId w:val="1"/>
        </w:numPr>
        <w:ind w:firstLine="360"/>
        <w:rPr/>
      </w:pPr>
      <w:bookmarkStart w:colFirst="0" w:colLast="0" w:name="_cf4dboizdhc" w:id="7"/>
      <w:bookmarkEnd w:id="7"/>
      <w:r w:rsidDel="00000000" w:rsidR="00000000" w:rsidRPr="00000000">
        <w:rPr>
          <w:rtl w:val="0"/>
        </w:rPr>
        <w:t xml:space="preserve">Installazione e Avvio</w:t>
      </w:r>
    </w:p>
    <w:p w:rsidR="00000000" w:rsidDel="00000000" w:rsidP="00000000" w:rsidRDefault="00000000" w:rsidRPr="00000000" w14:paraId="0000007E">
      <w:pPr>
        <w:ind w:left="720" w:firstLine="0"/>
        <w:rPr/>
      </w:pPr>
      <w:r w:rsidDel="00000000" w:rsidR="00000000" w:rsidRPr="00000000">
        <w:rPr>
          <w:rtl w:val="0"/>
        </w:rPr>
        <w:t xml:space="preserve">In questo paragrafo saranno riportate tutte le informazioni necessarie per far partire l’applicazione in locale.  </w:t>
      </w:r>
    </w:p>
    <w:p w:rsidR="00000000" w:rsidDel="00000000" w:rsidP="00000000" w:rsidRDefault="00000000" w:rsidRPr="00000000" w14:paraId="0000007F">
      <w:pPr>
        <w:pStyle w:val="Heading2"/>
        <w:numPr>
          <w:ilvl w:val="1"/>
          <w:numId w:val="1"/>
        </w:numPr>
        <w:ind w:left="1080" w:hanging="720"/>
      </w:pPr>
      <w:bookmarkStart w:colFirst="0" w:colLast="0" w:name="_7o2kzsu1bcdb" w:id="8"/>
      <w:bookmarkEnd w:id="8"/>
      <w:r w:rsidDel="00000000" w:rsidR="00000000" w:rsidRPr="00000000">
        <w:rPr>
          <w:rtl w:val="0"/>
        </w:rPr>
        <w:t xml:space="preserve">Pre-requisiti da installare</w:t>
      </w:r>
    </w:p>
    <w:p w:rsidR="00000000" w:rsidDel="00000000" w:rsidP="00000000" w:rsidRDefault="00000000" w:rsidRPr="00000000" w14:paraId="00000080">
      <w:pPr>
        <w:ind w:left="720" w:firstLine="0"/>
        <w:rPr/>
      </w:pPr>
      <w:r w:rsidDel="00000000" w:rsidR="00000000" w:rsidRPr="00000000">
        <w:rPr>
          <w:rtl w:val="0"/>
        </w:rPr>
        <w:t xml:space="preserve">Sotto vengono riportati i componenti da installare per far partire l’applicazione:</w:t>
      </w:r>
    </w:p>
    <w:p w:rsidR="00000000" w:rsidDel="00000000" w:rsidP="00000000" w:rsidRDefault="00000000" w:rsidRPr="00000000" w14:paraId="00000081">
      <w:pPr>
        <w:pStyle w:val="Heading3"/>
        <w:numPr>
          <w:ilvl w:val="2"/>
          <w:numId w:val="1"/>
        </w:numPr>
        <w:ind w:left="1080" w:hanging="720"/>
      </w:pPr>
      <w:bookmarkStart w:colFirst="0" w:colLast="0" w:name="_2gb6e95skzfs" w:id="9"/>
      <w:bookmarkEnd w:id="9"/>
      <w:r w:rsidDel="00000000" w:rsidR="00000000" w:rsidRPr="00000000">
        <w:rPr>
          <w:rtl w:val="0"/>
        </w:rPr>
        <w:t xml:space="preserve">DBMS</w:t>
      </w:r>
    </w:p>
    <w:p w:rsidR="00000000" w:rsidDel="00000000" w:rsidP="00000000" w:rsidRDefault="00000000" w:rsidRPr="00000000" w14:paraId="00000082">
      <w:pPr>
        <w:ind w:left="1080" w:firstLine="0"/>
        <w:rPr/>
      </w:pPr>
      <w:r w:rsidDel="00000000" w:rsidR="00000000" w:rsidRPr="00000000">
        <w:rPr>
          <w:rtl w:val="0"/>
        </w:rPr>
        <w:t xml:space="preserve">Assumendo che il lettore abbia installato un DBMS PostgreSQL oppure sappia installarlo (in caso contrario forniamo qui delle semplici guide per la sua installazione su </w:t>
      </w:r>
      <w:hyperlink r:id="rId16">
        <w:r w:rsidDel="00000000" w:rsidR="00000000" w:rsidRPr="00000000">
          <w:rPr>
            <w:color w:val="1155cc"/>
            <w:u w:val="single"/>
            <w:rtl w:val="0"/>
          </w:rPr>
          <w:t xml:space="preserve">Windows</w:t>
        </w:r>
      </w:hyperlink>
      <w:r w:rsidDel="00000000" w:rsidR="00000000" w:rsidRPr="00000000">
        <w:rPr>
          <w:rtl w:val="0"/>
        </w:rPr>
        <w:t xml:space="preserve"> e </w:t>
      </w:r>
      <w:hyperlink r:id="rId17">
        <w:r w:rsidDel="00000000" w:rsidR="00000000" w:rsidRPr="00000000">
          <w:rPr>
            <w:color w:val="1155cc"/>
            <w:u w:val="single"/>
            <w:rtl w:val="0"/>
          </w:rPr>
          <w:t xml:space="preserve">Linux</w:t>
        </w:r>
      </w:hyperlink>
      <w:r w:rsidDel="00000000" w:rsidR="00000000" w:rsidRPr="00000000">
        <w:rPr>
          <w:rtl w:val="0"/>
        </w:rPr>
        <w:t xml:space="preserve">). In più si consiglia per comodità d’uso di installare PgAdmin, un’applicazione/interfaccia grafica che consente di amministrare in modo semplificato il database (</w:t>
      </w:r>
      <w:hyperlink r:id="rId18">
        <w:r w:rsidDel="00000000" w:rsidR="00000000" w:rsidRPr="00000000">
          <w:rPr>
            <w:color w:val="1155cc"/>
            <w:u w:val="single"/>
            <w:rtl w:val="0"/>
          </w:rPr>
          <w:t xml:space="preserve">Windows</w:t>
        </w:r>
      </w:hyperlink>
      <w:r w:rsidDel="00000000" w:rsidR="00000000" w:rsidRPr="00000000">
        <w:rPr>
          <w:rtl w:val="0"/>
        </w:rPr>
        <w:t xml:space="preserve"> e </w:t>
      </w:r>
      <w:hyperlink r:id="rId19">
        <w:r w:rsidDel="00000000" w:rsidR="00000000" w:rsidRPr="00000000">
          <w:rPr>
            <w:color w:val="1155cc"/>
            <w:u w:val="single"/>
            <w:rtl w:val="0"/>
          </w:rPr>
          <w:t xml:space="preserve">Linux</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83">
      <w:pPr>
        <w:pStyle w:val="Heading3"/>
        <w:numPr>
          <w:ilvl w:val="2"/>
          <w:numId w:val="1"/>
        </w:numPr>
        <w:ind w:left="1080" w:hanging="720"/>
      </w:pPr>
      <w:bookmarkStart w:colFirst="0" w:colLast="0" w:name="_blg70vnol7uy" w:id="10"/>
      <w:bookmarkEnd w:id="10"/>
      <w:r w:rsidDel="00000000" w:rsidR="00000000" w:rsidRPr="00000000">
        <w:rPr>
          <w:rtl w:val="0"/>
        </w:rPr>
        <w:t xml:space="preserve">Flask e SQLAlchemy</w:t>
      </w:r>
    </w:p>
    <w:p w:rsidR="00000000" w:rsidDel="00000000" w:rsidP="00000000" w:rsidRDefault="00000000" w:rsidRPr="00000000" w14:paraId="00000084">
      <w:pPr>
        <w:ind w:left="1080" w:firstLine="0"/>
        <w:rPr/>
      </w:pPr>
      <w:r w:rsidDel="00000000" w:rsidR="00000000" w:rsidRPr="00000000">
        <w:rPr>
          <w:rtl w:val="0"/>
        </w:rPr>
        <w:t xml:space="preserve">Per far partire l’applicazione è necessario avere </w:t>
      </w:r>
      <w:hyperlink r:id="rId20">
        <w:r w:rsidDel="00000000" w:rsidR="00000000" w:rsidRPr="00000000">
          <w:rPr>
            <w:color w:val="1155cc"/>
            <w:u w:val="single"/>
            <w:rtl w:val="0"/>
          </w:rPr>
          <w:t xml:space="preserve">Python</w:t>
        </w:r>
      </w:hyperlink>
      <w:r w:rsidDel="00000000" w:rsidR="00000000" w:rsidRPr="00000000">
        <w:rPr>
          <w:rtl w:val="0"/>
        </w:rPr>
        <w:t xml:space="preserve"> installato. Successivamente bisogna installare i necessari pacchetti tramite il gestore pip di python (compreso in python dalla versione 3.4). Tra questi pacchetti i principali sono Flask (micro-framework per la costruzione di applicazioni Web) e SQLAlchemy (toolkit SQL e mappatore relazionale a oggetti per il linguaggio Python). I pacchetti necessari si possono trovare in requirements.txt e per installare sarà necessario semplicemente inserire dal terminale il seguente comando:</w:t>
      </w:r>
    </w:p>
    <w:p w:rsidR="00000000" w:rsidDel="00000000" w:rsidP="00000000" w:rsidRDefault="00000000" w:rsidRPr="00000000" w14:paraId="00000085">
      <w:pPr>
        <w:ind w:left="1080" w:firstLine="0"/>
        <w:rPr/>
      </w:pPr>
      <w:r w:rsidDel="00000000" w:rsidR="00000000" w:rsidRPr="00000000">
        <w:rPr>
          <w:rFonts w:ascii="Consolas" w:cs="Consolas" w:eastAsia="Consolas" w:hAnsi="Consolas"/>
          <w:color w:val="383a42"/>
          <w:rtl w:val="0"/>
        </w:rPr>
        <w:t xml:space="preserve">pip install -r requirements.txt</w:t>
      </w:r>
      <w:r w:rsidDel="00000000" w:rsidR="00000000" w:rsidRPr="00000000">
        <w:rPr>
          <w:rtl w:val="0"/>
        </w:rPr>
        <w:t xml:space="preserve">  </w:t>
      </w:r>
    </w:p>
    <w:p w:rsidR="00000000" w:rsidDel="00000000" w:rsidP="00000000" w:rsidRDefault="00000000" w:rsidRPr="00000000" w14:paraId="00000086">
      <w:pPr>
        <w:pStyle w:val="Heading2"/>
        <w:numPr>
          <w:ilvl w:val="1"/>
          <w:numId w:val="1"/>
        </w:numPr>
        <w:ind w:left="1080" w:hanging="720"/>
        <w:rPr/>
      </w:pPr>
      <w:bookmarkStart w:colFirst="0" w:colLast="0" w:name="_i32wurxvs4w8" w:id="11"/>
      <w:bookmarkEnd w:id="11"/>
      <w:r w:rsidDel="00000000" w:rsidR="00000000" w:rsidRPr="00000000">
        <w:rPr>
          <w:rtl w:val="0"/>
        </w:rPr>
        <w:t xml:space="preserve">Installazione</w:t>
      </w:r>
    </w:p>
    <w:p w:rsidR="00000000" w:rsidDel="00000000" w:rsidP="00000000" w:rsidRDefault="00000000" w:rsidRPr="00000000" w14:paraId="00000087">
      <w:pPr>
        <w:ind w:left="1080" w:firstLine="0"/>
        <w:rPr/>
      </w:pPr>
      <w:r w:rsidDel="00000000" w:rsidR="00000000" w:rsidRPr="00000000">
        <w:rPr>
          <w:rtl w:val="0"/>
        </w:rPr>
        <w:t xml:space="preserve">Dopo aver installato i requisiti possiamo passare ora all'installazione del database di PineappleMusic e  la web app.</w:t>
      </w:r>
    </w:p>
    <w:p w:rsidR="00000000" w:rsidDel="00000000" w:rsidP="00000000" w:rsidRDefault="00000000" w:rsidRPr="00000000" w14:paraId="00000088">
      <w:pPr>
        <w:ind w:left="1080" w:firstLine="0"/>
        <w:rPr/>
      </w:pPr>
      <w:r w:rsidDel="00000000" w:rsidR="00000000" w:rsidRPr="00000000">
        <w:rPr>
          <w:rtl w:val="0"/>
        </w:rPr>
      </w:r>
    </w:p>
    <w:p w:rsidR="00000000" w:rsidDel="00000000" w:rsidP="00000000" w:rsidRDefault="00000000" w:rsidRPr="00000000" w14:paraId="00000089">
      <w:pPr>
        <w:pStyle w:val="Heading3"/>
        <w:numPr>
          <w:ilvl w:val="2"/>
          <w:numId w:val="1"/>
        </w:numPr>
        <w:ind w:left="1080" w:hanging="720"/>
        <w:rPr/>
      </w:pPr>
      <w:bookmarkStart w:colFirst="0" w:colLast="0" w:name="_np2lmsl0npo1" w:id="12"/>
      <w:bookmarkEnd w:id="12"/>
      <w:r w:rsidDel="00000000" w:rsidR="00000000" w:rsidRPr="00000000">
        <w:rPr>
          <w:rtl w:val="0"/>
        </w:rPr>
        <w:t xml:space="preserve">Database</w:t>
      </w:r>
    </w:p>
    <w:p w:rsidR="00000000" w:rsidDel="00000000" w:rsidP="00000000" w:rsidRDefault="00000000" w:rsidRPr="00000000" w14:paraId="0000008A">
      <w:pPr>
        <w:ind w:left="1080" w:firstLine="0"/>
        <w:rPr/>
      </w:pPr>
      <w:r w:rsidDel="00000000" w:rsidR="00000000" w:rsidRPr="00000000">
        <w:rPr>
          <w:rtl w:val="0"/>
        </w:rPr>
        <w:t xml:space="preserve">Per far partire l’applicazione è necessario caricare il database di PineappleMusic sul DBMS. Per questo motivo vengono forniti i seguenti dump presenti nella repository (nella cartella </w:t>
      </w:r>
      <w:r w:rsidDel="00000000" w:rsidR="00000000" w:rsidRPr="00000000">
        <w:rPr>
          <w:i w:val="1"/>
          <w:rtl w:val="0"/>
        </w:rPr>
        <w:t xml:space="preserve">Utility/DumpDB</w:t>
      </w:r>
      <w:r w:rsidDel="00000000" w:rsidR="00000000" w:rsidRPr="00000000">
        <w:rPr>
          <w:rtl w:val="0"/>
        </w:rPr>
        <w:t xml:space="preserve">). Avrà due modi per procedere:</w:t>
      </w:r>
    </w:p>
    <w:p w:rsidR="00000000" w:rsidDel="00000000" w:rsidP="00000000" w:rsidRDefault="00000000" w:rsidRPr="00000000" w14:paraId="0000008B">
      <w:pPr>
        <w:numPr>
          <w:ilvl w:val="0"/>
          <w:numId w:val="3"/>
        </w:numPr>
        <w:spacing w:after="0" w:afterAutospacing="0"/>
        <w:ind w:left="1440" w:hanging="360"/>
        <w:rPr>
          <w:u w:val="none"/>
        </w:rPr>
      </w:pPr>
      <w:r w:rsidDel="00000000" w:rsidR="00000000" w:rsidRPr="00000000">
        <w:rPr>
          <w:rtl w:val="0"/>
        </w:rPr>
        <w:t xml:space="preserve">Il primo consiste nell'utilizzare un dump formato tar, però per poterlo utilizzare avrà bisogno di inserire manualmente nel database i ruoli (presenti nella sezione </w:t>
      </w:r>
      <w:hyperlink w:anchor="_k3ek9xh37l0t">
        <w:r w:rsidDel="00000000" w:rsidR="00000000" w:rsidRPr="00000000">
          <w:rPr>
            <w:color w:val="1155cc"/>
            <w:u w:val="single"/>
            <w:rtl w:val="0"/>
          </w:rPr>
          <w:t xml:space="preserve">Ruoli e Permessi</w:t>
        </w:r>
      </w:hyperlink>
      <w:r w:rsidDel="00000000" w:rsidR="00000000" w:rsidRPr="00000000">
        <w:rPr>
          <w:rtl w:val="0"/>
        </w:rPr>
        <w:t xml:space="preserve">) </w:t>
      </w:r>
      <w:r w:rsidDel="00000000" w:rsidR="00000000" w:rsidRPr="00000000">
        <w:rPr>
          <w:rtl w:val="0"/>
        </w:rPr>
        <w:t xml:space="preserve">situati anche nel file Roles nella cartella </w:t>
      </w:r>
      <w:r w:rsidDel="00000000" w:rsidR="00000000" w:rsidRPr="00000000">
        <w:rPr>
          <w:i w:val="1"/>
          <w:rtl w:val="0"/>
        </w:rPr>
        <w:t xml:space="preserve">Utilities/Other</w:t>
      </w:r>
      <w:r w:rsidDel="00000000" w:rsidR="00000000" w:rsidRPr="00000000">
        <w:rPr>
          <w:rtl w:val="0"/>
        </w:rPr>
        <w:t xml:space="preserve">. Successivamente sarà in grado di caricare il database con il backup formato tar. Per questo dovrà creare il database, eseguire l’opzione restore e selezionare il file </w:t>
      </w:r>
      <w:r w:rsidDel="00000000" w:rsidR="00000000" w:rsidRPr="00000000">
        <w:rPr>
          <w:b w:val="1"/>
          <w:i w:val="1"/>
          <w:rtl w:val="0"/>
        </w:rPr>
        <w:t xml:space="preserve">PineappleMusicTar.</w:t>
      </w:r>
    </w:p>
    <w:p w:rsidR="00000000" w:rsidDel="00000000" w:rsidP="00000000" w:rsidRDefault="00000000" w:rsidRPr="00000000" w14:paraId="0000008C">
      <w:pPr>
        <w:numPr>
          <w:ilvl w:val="0"/>
          <w:numId w:val="3"/>
        </w:numPr>
        <w:ind w:left="1440" w:hanging="360"/>
        <w:rPr>
          <w:u w:val="none"/>
        </w:rPr>
      </w:pPr>
      <w:r w:rsidDel="00000000" w:rsidR="00000000" w:rsidRPr="00000000">
        <w:rPr>
          <w:rtl w:val="0"/>
        </w:rPr>
        <w:t xml:space="preserve">Il secondo consiste nel utilizzare il file plain text </w:t>
      </w:r>
      <w:r w:rsidDel="00000000" w:rsidR="00000000" w:rsidRPr="00000000">
        <w:rPr>
          <w:b w:val="1"/>
          <w:i w:val="1"/>
          <w:rtl w:val="0"/>
        </w:rPr>
        <w:t xml:space="preserve">PineappleMusicPlainWithRoles</w:t>
      </w:r>
      <w:r w:rsidDel="00000000" w:rsidR="00000000" w:rsidRPr="00000000">
        <w:rPr>
          <w:rtl w:val="0"/>
        </w:rPr>
        <w:t xml:space="preserve">. I ruoli sono inseriti al suo interno. Per utilizzarlo dovrà creare un database vuoto chiamato PineappleMusic e tramite il query tool inserire dentro i contenuti del file ed eseguire. </w:t>
      </w:r>
      <w:r w:rsidDel="00000000" w:rsidR="00000000" w:rsidRPr="00000000">
        <w:rPr>
          <w:rtl w:val="0"/>
        </w:rPr>
      </w:r>
    </w:p>
    <w:p w:rsidR="00000000" w:rsidDel="00000000" w:rsidP="00000000" w:rsidRDefault="00000000" w:rsidRPr="00000000" w14:paraId="0000008D">
      <w:pPr>
        <w:ind w:left="0" w:firstLine="0"/>
        <w:rPr/>
      </w:pPr>
      <w:r w:rsidDel="00000000" w:rsidR="00000000" w:rsidRPr="00000000">
        <w:rPr>
          <w:rtl w:val="0"/>
        </w:rPr>
      </w:r>
    </w:p>
    <w:p w:rsidR="00000000" w:rsidDel="00000000" w:rsidP="00000000" w:rsidRDefault="00000000" w:rsidRPr="00000000" w14:paraId="0000008E">
      <w:pPr>
        <w:ind w:left="0" w:firstLine="0"/>
        <w:rPr/>
      </w:pPr>
      <w:r w:rsidDel="00000000" w:rsidR="00000000" w:rsidRPr="00000000">
        <w:rPr>
          <w:rtl w:val="0"/>
        </w:rPr>
      </w:r>
    </w:p>
    <w:p w:rsidR="00000000" w:rsidDel="00000000" w:rsidP="00000000" w:rsidRDefault="00000000" w:rsidRPr="00000000" w14:paraId="0000008F">
      <w:pPr>
        <w:pStyle w:val="Heading2"/>
        <w:numPr>
          <w:ilvl w:val="1"/>
          <w:numId w:val="1"/>
        </w:numPr>
        <w:ind w:left="1080" w:hanging="720"/>
        <w:rPr/>
      </w:pPr>
      <w:bookmarkStart w:colFirst="0" w:colLast="0" w:name="_6p1ebv2ixq7b" w:id="13"/>
      <w:bookmarkEnd w:id="13"/>
      <w:r w:rsidDel="00000000" w:rsidR="00000000" w:rsidRPr="00000000">
        <w:rPr>
          <w:rtl w:val="0"/>
        </w:rPr>
        <w:t xml:space="preserve">Avvio</w:t>
      </w:r>
    </w:p>
    <w:p w:rsidR="00000000" w:rsidDel="00000000" w:rsidP="00000000" w:rsidRDefault="00000000" w:rsidRPr="00000000" w14:paraId="00000090">
      <w:pPr>
        <w:ind w:left="1080" w:firstLine="0"/>
        <w:rPr/>
      </w:pPr>
      <w:r w:rsidDel="00000000" w:rsidR="00000000" w:rsidRPr="00000000">
        <w:rPr>
          <w:rtl w:val="0"/>
        </w:rPr>
        <w:t xml:space="preserve">Per avviare l’applicazione sarà semplicemente necessario far partire il seguente comando per avviare l’applicazione dal terminale/cmd nella cartella del progetto.</w:t>
      </w:r>
    </w:p>
    <w:tbl>
      <w:tblPr>
        <w:tblStyle w:val="Table2"/>
        <w:jc w:val="left"/>
        <w:tblLayout w:type="fixed"/>
        <w:tblLook w:val="0600"/>
      </w:tblPr>
      <w:tblGrid>
        <w:gridCol w:w="9638"/>
        <w:tblGridChange w:id="0">
          <w:tblGrid>
            <w:gridCol w:w="963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992.1259842519685" w:right="0" w:firstLine="0"/>
              <w:jc w:val="left"/>
              <w:rPr/>
            </w:pPr>
            <w:r w:rsidDel="00000000" w:rsidR="00000000" w:rsidRPr="00000000">
              <w:rPr>
                <w:rFonts w:ascii="Consolas" w:cs="Consolas" w:eastAsia="Consolas" w:hAnsi="Consolas"/>
                <w:color w:val="50a14f"/>
                <w:rtl w:val="0"/>
              </w:rPr>
              <w:t xml:space="preserve">FLASK_APP</w:t>
            </w:r>
            <w:r w:rsidDel="00000000" w:rsidR="00000000" w:rsidRPr="00000000">
              <w:rPr>
                <w:rFonts w:ascii="Consolas" w:cs="Consolas" w:eastAsia="Consolas" w:hAnsi="Consolas"/>
                <w:color w:val="383a42"/>
                <w:rtl w:val="0"/>
              </w:rPr>
              <w:t xml:space="preserve">=Codice/__init__.py </w:t>
            </w:r>
            <w:r w:rsidDel="00000000" w:rsidR="00000000" w:rsidRPr="00000000">
              <w:rPr>
                <w:rFonts w:ascii="Consolas" w:cs="Consolas" w:eastAsia="Consolas" w:hAnsi="Consolas"/>
                <w:color w:val="50a14f"/>
                <w:rtl w:val="0"/>
              </w:rPr>
              <w:t xml:space="preserve">FLASK_DEBUG</w:t>
            </w:r>
            <w:r w:rsidDel="00000000" w:rsidR="00000000" w:rsidRPr="00000000">
              <w:rPr>
                <w:rFonts w:ascii="Consolas" w:cs="Consolas" w:eastAsia="Consolas" w:hAnsi="Consolas"/>
                <w:color w:val="383a42"/>
                <w:rtl w:val="0"/>
              </w:rPr>
              <w:t xml:space="preserve">=1 </w:t>
            </w:r>
            <w:r w:rsidDel="00000000" w:rsidR="00000000" w:rsidRPr="00000000">
              <w:rPr>
                <w:rFonts w:ascii="Consolas" w:cs="Consolas" w:eastAsia="Consolas" w:hAnsi="Consolas"/>
                <w:color w:val="50a14f"/>
                <w:rtl w:val="0"/>
              </w:rPr>
              <w:t xml:space="preserve">TEMPLATES_AUTO_RELOAD</w:t>
            </w:r>
            <w:r w:rsidDel="00000000" w:rsidR="00000000" w:rsidRPr="00000000">
              <w:rPr>
                <w:rFonts w:ascii="Consolas" w:cs="Consolas" w:eastAsia="Consolas" w:hAnsi="Consolas"/>
                <w:color w:val="383a42"/>
                <w:rtl w:val="0"/>
              </w:rPr>
              <w:t xml:space="preserve">=1 flask run --host 0.0.0.0</w:t>
            </w:r>
            <w:r w:rsidDel="00000000" w:rsidR="00000000" w:rsidRPr="00000000">
              <w:rPr>
                <w:rtl w:val="0"/>
              </w:rPr>
            </w:r>
          </w:p>
        </w:tc>
      </w:tr>
    </w:tbl>
    <w:p w:rsidR="00000000" w:rsidDel="00000000" w:rsidP="00000000" w:rsidRDefault="00000000" w:rsidRPr="00000000" w14:paraId="00000092">
      <w:pPr>
        <w:pStyle w:val="Heading1"/>
        <w:numPr>
          <w:ilvl w:val="0"/>
          <w:numId w:val="1"/>
        </w:numPr>
        <w:ind w:left="720" w:hanging="360"/>
        <w:rPr/>
      </w:pPr>
      <w:bookmarkStart w:colFirst="0" w:colLast="0" w:name="_m93uo4l4vz5m" w:id="14"/>
      <w:bookmarkEnd w:id="14"/>
      <w:r w:rsidDel="00000000" w:rsidR="00000000" w:rsidRPr="00000000">
        <w:rPr>
          <w:rtl w:val="0"/>
        </w:rPr>
        <w:t xml:space="preserve">Descrizione applicazione alto livello </w:t>
      </w:r>
    </w:p>
    <w:p w:rsidR="00000000" w:rsidDel="00000000" w:rsidP="00000000" w:rsidRDefault="00000000" w:rsidRPr="00000000" w14:paraId="00000093">
      <w:pPr>
        <w:ind w:left="720" w:firstLine="0"/>
        <w:rPr/>
      </w:pPr>
      <w:r w:rsidDel="00000000" w:rsidR="00000000" w:rsidRPr="00000000">
        <w:rPr>
          <w:rtl w:val="0"/>
        </w:rPr>
        <w:t xml:space="preserve">Il progetto si basa sulla realizzazione di un’applicazione web ovvero una piattaforma di streaming audio. In particolare viene richiesto di gestire (operazioni di CRUD) i metadati associati alle canzoni, come l’artista, il titolo, l’album, data produzione, etc. Però durante lo svolgimento del progetto è stato possibile ampliare integrando anche gli audio file e la loro effettiva riproduzione (Dettagli nel </w:t>
      </w:r>
      <w:hyperlink w:anchor="_a7dme4aar6zj">
        <w:r w:rsidDel="00000000" w:rsidR="00000000" w:rsidRPr="00000000">
          <w:rPr>
            <w:color w:val="1155cc"/>
            <w:u w:val="single"/>
            <w:rtl w:val="0"/>
          </w:rPr>
          <w:t xml:space="preserve">Capitolo 8</w:t>
        </w:r>
      </w:hyperlink>
      <w:r w:rsidDel="00000000" w:rsidR="00000000" w:rsidRPr="00000000">
        <w:rPr>
          <w:rtl w:val="0"/>
        </w:rPr>
        <w:t xml:space="preserve">).</w:t>
      </w:r>
    </w:p>
    <w:p w:rsidR="00000000" w:rsidDel="00000000" w:rsidP="00000000" w:rsidRDefault="00000000" w:rsidRPr="00000000" w14:paraId="00000094">
      <w:pPr>
        <w:ind w:left="720" w:firstLine="0"/>
        <w:rPr/>
      </w:pPr>
      <w:r w:rsidDel="00000000" w:rsidR="00000000" w:rsidRPr="00000000">
        <w:rPr>
          <w:rtl w:val="0"/>
        </w:rPr>
        <w:t xml:space="preserve">Gli utenti hanno quindi la possibilità di registrarsi, ascoltare canzoni prive di copyright, lasciare feedback tramite pulsanti like e dislike e creare playlist private ovvero visibili al solo utente creatore con le canzoni preferite. In più l’utente avrà la possibilità di fare un upgrade del profilo da normale a premium inserendo informazioni di una carta di credito (di cui verrà semplicemente verificato il formato e non l’effettiva esistenza della carta). L'applicazione offre anche un sistema di suggerimento di canzoni all'utente in base ai like inseriti da esso in proporzione al genere e alle canzoni più ascoltate dagli utenti dell’applicazione.</w:t>
      </w:r>
    </w:p>
    <w:p w:rsidR="00000000" w:rsidDel="00000000" w:rsidP="00000000" w:rsidRDefault="00000000" w:rsidRPr="00000000" w14:paraId="00000095">
      <w:pPr>
        <w:ind w:left="720" w:firstLine="0"/>
        <w:rPr/>
      </w:pPr>
      <w:r w:rsidDel="00000000" w:rsidR="00000000" w:rsidRPr="00000000">
        <w:rPr>
          <w:rtl w:val="0"/>
        </w:rPr>
        <w:t xml:space="preserve">Gli artisti hanno le stesse feature del utente premium, in aggiunta hanno la possibilità di inserire canzoni e album, e poter visualizzare statistiche relative alle loro canzoni inserite. Quando l’artista si registra e inserisce i suoi dati dell'account, deve fornire una canzone nel sistema, se non lo fa e cerca di accedere senza inserire una canzone il suo account viene eliminato. Questa scelta è stata fatta per evitare che un utente normale crei un account artista vuoto per avere accesso a canzoni premium senza pagare.  Le canzoni quindi sono state divise in due categorie, normali e premium, le ultime potranno essere ascoltate soltanto da utenti premium e artisti.</w:t>
      </w:r>
    </w:p>
    <w:p w:rsidR="00000000" w:rsidDel="00000000" w:rsidP="00000000" w:rsidRDefault="00000000" w:rsidRPr="00000000" w14:paraId="00000096">
      <w:pPr>
        <w:ind w:left="720" w:firstLine="0"/>
        <w:rPr/>
      </w:pPr>
      <w:r w:rsidDel="00000000" w:rsidR="00000000" w:rsidRPr="00000000">
        <w:rPr>
          <w:rtl w:val="0"/>
        </w:rPr>
      </w:r>
    </w:p>
    <w:p w:rsidR="00000000" w:rsidDel="00000000" w:rsidP="00000000" w:rsidRDefault="00000000" w:rsidRPr="00000000" w14:paraId="00000097">
      <w:pPr>
        <w:ind w:left="720" w:firstLine="0"/>
        <w:rPr/>
      </w:pPr>
      <w:r w:rsidDel="00000000" w:rsidR="00000000" w:rsidRPr="00000000">
        <w:rPr>
          <w:rtl w:val="0"/>
        </w:rPr>
      </w:r>
    </w:p>
    <w:p w:rsidR="00000000" w:rsidDel="00000000" w:rsidP="00000000" w:rsidRDefault="00000000" w:rsidRPr="00000000" w14:paraId="00000098">
      <w:pPr>
        <w:ind w:left="720" w:firstLine="0"/>
        <w:rPr/>
      </w:pPr>
      <w:r w:rsidDel="00000000" w:rsidR="00000000" w:rsidRPr="00000000">
        <w:rPr>
          <w:rtl w:val="0"/>
        </w:rPr>
      </w:r>
    </w:p>
    <w:p w:rsidR="00000000" w:rsidDel="00000000" w:rsidP="00000000" w:rsidRDefault="00000000" w:rsidRPr="00000000" w14:paraId="00000099">
      <w:pPr>
        <w:ind w:left="720" w:firstLine="0"/>
        <w:rPr/>
      </w:pPr>
      <w:r w:rsidDel="00000000" w:rsidR="00000000" w:rsidRPr="00000000">
        <w:rPr>
          <w:rtl w:val="0"/>
        </w:rPr>
      </w:r>
    </w:p>
    <w:p w:rsidR="00000000" w:rsidDel="00000000" w:rsidP="00000000" w:rsidRDefault="00000000" w:rsidRPr="00000000" w14:paraId="0000009A">
      <w:pPr>
        <w:ind w:left="720" w:firstLine="0"/>
        <w:rPr/>
      </w:pPr>
      <w:r w:rsidDel="00000000" w:rsidR="00000000" w:rsidRPr="00000000">
        <w:rPr>
          <w:rtl w:val="0"/>
        </w:rPr>
      </w:r>
    </w:p>
    <w:p w:rsidR="00000000" w:rsidDel="00000000" w:rsidP="00000000" w:rsidRDefault="00000000" w:rsidRPr="00000000" w14:paraId="0000009B">
      <w:pPr>
        <w:ind w:left="720" w:firstLine="0"/>
        <w:rPr/>
      </w:pPr>
      <w:r w:rsidDel="00000000" w:rsidR="00000000" w:rsidRPr="00000000">
        <w:rPr>
          <w:rtl w:val="0"/>
        </w:rPr>
      </w:r>
    </w:p>
    <w:p w:rsidR="00000000" w:rsidDel="00000000" w:rsidP="00000000" w:rsidRDefault="00000000" w:rsidRPr="00000000" w14:paraId="0000009C">
      <w:pPr>
        <w:ind w:left="720" w:firstLine="0"/>
        <w:rPr/>
      </w:pPr>
      <w:r w:rsidDel="00000000" w:rsidR="00000000" w:rsidRPr="00000000">
        <w:rPr>
          <w:rtl w:val="0"/>
        </w:rPr>
      </w:r>
    </w:p>
    <w:p w:rsidR="00000000" w:rsidDel="00000000" w:rsidP="00000000" w:rsidRDefault="00000000" w:rsidRPr="00000000" w14:paraId="0000009D">
      <w:pPr>
        <w:ind w:left="720" w:firstLine="0"/>
        <w:rPr/>
      </w:pPr>
      <w:r w:rsidDel="00000000" w:rsidR="00000000" w:rsidRPr="00000000">
        <w:rPr>
          <w:rtl w:val="0"/>
        </w:rPr>
      </w:r>
    </w:p>
    <w:p w:rsidR="00000000" w:rsidDel="00000000" w:rsidP="00000000" w:rsidRDefault="00000000" w:rsidRPr="00000000" w14:paraId="0000009E">
      <w:pPr>
        <w:ind w:left="720" w:firstLine="0"/>
        <w:rPr/>
      </w:pPr>
      <w:r w:rsidDel="00000000" w:rsidR="00000000" w:rsidRPr="00000000">
        <w:rPr>
          <w:rtl w:val="0"/>
        </w:rPr>
      </w:r>
    </w:p>
    <w:p w:rsidR="00000000" w:rsidDel="00000000" w:rsidP="00000000" w:rsidRDefault="00000000" w:rsidRPr="00000000" w14:paraId="0000009F">
      <w:pPr>
        <w:ind w:left="0" w:firstLine="0"/>
        <w:rPr/>
      </w:pPr>
      <w:r w:rsidDel="00000000" w:rsidR="00000000" w:rsidRPr="00000000">
        <w:rPr>
          <w:rtl w:val="0"/>
        </w:rPr>
      </w:r>
    </w:p>
    <w:p w:rsidR="00000000" w:rsidDel="00000000" w:rsidP="00000000" w:rsidRDefault="00000000" w:rsidRPr="00000000" w14:paraId="000000A0">
      <w:pPr>
        <w:pStyle w:val="Heading1"/>
        <w:numPr>
          <w:ilvl w:val="0"/>
          <w:numId w:val="1"/>
        </w:numPr>
        <w:ind w:left="720" w:hanging="360"/>
        <w:rPr/>
      </w:pPr>
      <w:bookmarkStart w:colFirst="0" w:colLast="0" w:name="_dipj9odrj5fl" w:id="15"/>
      <w:bookmarkEnd w:id="15"/>
      <w:r w:rsidDel="00000000" w:rsidR="00000000" w:rsidRPr="00000000">
        <w:rPr>
          <w:rtl w:val="0"/>
        </w:rPr>
        <w:t xml:space="preserve">Progettazione del DB</w:t>
      </w:r>
    </w:p>
    <w:p w:rsidR="00000000" w:rsidDel="00000000" w:rsidP="00000000" w:rsidRDefault="00000000" w:rsidRPr="00000000" w14:paraId="000000A1">
      <w:pPr>
        <w:ind w:left="720" w:firstLine="0"/>
        <w:rPr/>
      </w:pPr>
      <w:r w:rsidDel="00000000" w:rsidR="00000000" w:rsidRPr="00000000">
        <w:rPr>
          <w:rtl w:val="0"/>
        </w:rPr>
        <w:t xml:space="preserve">Per il funzionamento dell'applicazione è necessario progettare una base di dati adeguata per fornire un sistema di gestione dei metadati delle canzoni, degli utenti presenti e delle loro playlist. A tale scopo vengono forniti i seguenti modelli: Modello ad Oggetti/Concettuale e Modello relazionale.</w:t>
      </w:r>
    </w:p>
    <w:p w:rsidR="00000000" w:rsidDel="00000000" w:rsidP="00000000" w:rsidRDefault="00000000" w:rsidRPr="00000000" w14:paraId="000000A2">
      <w:pPr>
        <w:ind w:left="720" w:firstLine="0"/>
        <w:rPr/>
      </w:pPr>
      <w:r w:rsidDel="00000000" w:rsidR="00000000" w:rsidRPr="00000000">
        <w:rPr>
          <w:rtl w:val="0"/>
        </w:rPr>
      </w:r>
    </w:p>
    <w:p w:rsidR="00000000" w:rsidDel="00000000" w:rsidP="00000000" w:rsidRDefault="00000000" w:rsidRPr="00000000" w14:paraId="000000A3">
      <w:pPr>
        <w:pStyle w:val="Heading2"/>
        <w:numPr>
          <w:ilvl w:val="1"/>
          <w:numId w:val="1"/>
        </w:numPr>
        <w:ind w:left="1080" w:hanging="720"/>
      </w:pPr>
      <w:bookmarkStart w:colFirst="0" w:colLast="0" w:name="_1i5t3vywrfvy" w:id="16"/>
      <w:bookmarkEnd w:id="16"/>
      <w:r w:rsidDel="00000000" w:rsidR="00000000" w:rsidRPr="00000000">
        <w:rPr>
          <w:rtl w:val="0"/>
        </w:rPr>
        <w:t xml:space="preserve">Schema Concettuale</w:t>
      </w:r>
    </w:p>
    <w:p w:rsidR="00000000" w:rsidDel="00000000" w:rsidP="00000000" w:rsidRDefault="00000000" w:rsidRPr="00000000" w14:paraId="000000A4">
      <w:pPr>
        <w:ind w:left="-1133.8582677165355" w:firstLine="0"/>
        <w:rPr/>
      </w:pPr>
      <w:r w:rsidDel="00000000" w:rsidR="00000000" w:rsidRPr="00000000">
        <w:rPr/>
        <w:drawing>
          <wp:inline distB="114300" distT="114300" distL="114300" distR="114300">
            <wp:extent cx="7575000" cy="3522434"/>
            <wp:effectExtent b="0" l="0" r="0" t="0"/>
            <wp:docPr id="4"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7575000" cy="3522434"/>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Style w:val="Heading3"/>
        <w:numPr>
          <w:ilvl w:val="2"/>
          <w:numId w:val="1"/>
        </w:numPr>
        <w:ind w:left="1080" w:hanging="720"/>
        <w:rPr/>
      </w:pPr>
      <w:bookmarkStart w:colFirst="0" w:colLast="0" w:name="_1swgv06gf0tz" w:id="17"/>
      <w:bookmarkEnd w:id="17"/>
      <w:r w:rsidDel="00000000" w:rsidR="00000000" w:rsidRPr="00000000">
        <w:rPr>
          <w:rtl w:val="0"/>
        </w:rPr>
        <w:t xml:space="preserve">Diagramma ad Oggetti</w:t>
      </w:r>
    </w:p>
    <w:p w:rsidR="00000000" w:rsidDel="00000000" w:rsidP="00000000" w:rsidRDefault="00000000" w:rsidRPr="00000000" w14:paraId="000000A6">
      <w:pPr>
        <w:ind w:left="1080" w:firstLine="0"/>
        <w:rPr/>
      </w:pPr>
      <w:r w:rsidDel="00000000" w:rsidR="00000000" w:rsidRPr="00000000">
        <w:rPr>
          <w:rtl w:val="0"/>
        </w:rPr>
      </w:r>
    </w:p>
    <w:p w:rsidR="00000000" w:rsidDel="00000000" w:rsidP="00000000" w:rsidRDefault="00000000" w:rsidRPr="00000000" w14:paraId="000000A7">
      <w:pPr>
        <w:ind w:left="1080" w:firstLine="0"/>
        <w:rPr/>
      </w:pPr>
      <w:r w:rsidDel="00000000" w:rsidR="00000000" w:rsidRPr="00000000">
        <w:rPr>
          <w:b w:val="1"/>
          <w:rtl w:val="0"/>
        </w:rPr>
        <w:t xml:space="preserve">Users</w:t>
      </w:r>
      <w:r w:rsidDel="00000000" w:rsidR="00000000" w:rsidRPr="00000000">
        <w:rPr>
          <w:rtl w:val="0"/>
        </w:rPr>
        <w:t xml:space="preserve">: questa entità rappresenta tutti i possibili utenti (Account) che utilizzano l’applicazione. Al suo interno vengono salvate le informazioni personali e i dati necessari per accedere al sito.</w:t>
      </w:r>
    </w:p>
    <w:p w:rsidR="00000000" w:rsidDel="00000000" w:rsidP="00000000" w:rsidRDefault="00000000" w:rsidRPr="00000000" w14:paraId="000000A8">
      <w:pPr>
        <w:ind w:left="1080" w:firstLine="0"/>
        <w:rPr/>
      </w:pPr>
      <w:r w:rsidDel="00000000" w:rsidR="00000000" w:rsidRPr="00000000">
        <w:rPr>
          <w:b w:val="1"/>
          <w:rtl w:val="0"/>
        </w:rPr>
        <w:t xml:space="preserve">NormalListeners</w:t>
      </w:r>
      <w:r w:rsidDel="00000000" w:rsidR="00000000" w:rsidRPr="00000000">
        <w:rPr>
          <w:rtl w:val="0"/>
        </w:rPr>
        <w:t xml:space="preserve">, </w:t>
      </w:r>
      <w:r w:rsidDel="00000000" w:rsidR="00000000" w:rsidRPr="00000000">
        <w:rPr>
          <w:b w:val="1"/>
          <w:rtl w:val="0"/>
        </w:rPr>
        <w:t xml:space="preserve">PremiumListeners</w:t>
      </w:r>
      <w:r w:rsidDel="00000000" w:rsidR="00000000" w:rsidRPr="00000000">
        <w:rPr>
          <w:rtl w:val="0"/>
        </w:rPr>
        <w:t xml:space="preserve">: sono </w:t>
      </w:r>
      <w:r w:rsidDel="00000000" w:rsidR="00000000" w:rsidRPr="00000000">
        <w:rPr>
          <w:highlight w:val="white"/>
          <w:rtl w:val="0"/>
        </w:rPr>
        <w:t xml:space="preserve">sottotipi</w:t>
      </w:r>
      <w:r w:rsidDel="00000000" w:rsidR="00000000" w:rsidRPr="00000000">
        <w:rPr>
          <w:rtl w:val="0"/>
        </w:rPr>
        <w:t xml:space="preserve"> di Users usati per distinguere il tipo di account. Questi due hanno accesso a canzoni diverse sia a livello applicazione, sia al livello di ruoli del database.</w:t>
      </w:r>
    </w:p>
    <w:p w:rsidR="00000000" w:rsidDel="00000000" w:rsidP="00000000" w:rsidRDefault="00000000" w:rsidRPr="00000000" w14:paraId="000000A9">
      <w:pPr>
        <w:spacing w:line="240" w:lineRule="auto"/>
        <w:ind w:left="1080" w:firstLine="0"/>
        <w:rPr/>
      </w:pPr>
      <w:r w:rsidDel="00000000" w:rsidR="00000000" w:rsidRPr="00000000">
        <w:rPr>
          <w:b w:val="1"/>
          <w:rtl w:val="0"/>
        </w:rPr>
        <w:t xml:space="preserve">Artists</w:t>
      </w:r>
      <w:r w:rsidDel="00000000" w:rsidR="00000000" w:rsidRPr="00000000">
        <w:rPr>
          <w:rtl w:val="0"/>
        </w:rPr>
        <w:t xml:space="preserve">: anch’essa, </w:t>
      </w:r>
      <w:r w:rsidDel="00000000" w:rsidR="00000000" w:rsidRPr="00000000">
        <w:rPr>
          <w:highlight w:val="white"/>
          <w:rtl w:val="0"/>
        </w:rPr>
        <w:t xml:space="preserve">sottotipo</w:t>
      </w:r>
      <w:r w:rsidDel="00000000" w:rsidR="00000000" w:rsidRPr="00000000">
        <w:rPr>
          <w:rtl w:val="0"/>
        </w:rPr>
        <w:t xml:space="preserve"> di Users, rappresenta gli artisti che sono registrati al interno dell’applicazione; in più avranno delle relazioni aggiuntive con Songs e Albums.</w:t>
      </w:r>
    </w:p>
    <w:p w:rsidR="00000000" w:rsidDel="00000000" w:rsidP="00000000" w:rsidRDefault="00000000" w:rsidRPr="00000000" w14:paraId="000000AA">
      <w:pPr>
        <w:spacing w:line="240" w:lineRule="auto"/>
        <w:ind w:left="1080" w:firstLine="0"/>
        <w:rPr/>
      </w:pPr>
      <w:r w:rsidDel="00000000" w:rsidR="00000000" w:rsidRPr="00000000">
        <w:rPr>
          <w:b w:val="1"/>
          <w:rtl w:val="0"/>
        </w:rPr>
        <w:t xml:space="preserve">Playlists</w:t>
      </w:r>
      <w:r w:rsidDel="00000000" w:rsidR="00000000" w:rsidRPr="00000000">
        <w:rPr>
          <w:rtl w:val="0"/>
        </w:rPr>
        <w:t xml:space="preserve">: rappresenta le liste di canzoni che un determinato User può aver creato. Al suo interno vengono salvate il nome, la data di creazione e l’autore.</w:t>
      </w:r>
    </w:p>
    <w:p w:rsidR="00000000" w:rsidDel="00000000" w:rsidP="00000000" w:rsidRDefault="00000000" w:rsidRPr="00000000" w14:paraId="000000AB">
      <w:pPr>
        <w:spacing w:line="240" w:lineRule="auto"/>
        <w:ind w:left="1080" w:firstLine="0"/>
        <w:rPr/>
      </w:pPr>
      <w:r w:rsidDel="00000000" w:rsidR="00000000" w:rsidRPr="00000000">
        <w:rPr>
          <w:b w:val="1"/>
          <w:rtl w:val="0"/>
        </w:rPr>
        <w:t xml:space="preserve">Songs</w:t>
      </w:r>
      <w:r w:rsidDel="00000000" w:rsidR="00000000" w:rsidRPr="00000000">
        <w:rPr>
          <w:rtl w:val="0"/>
        </w:rPr>
        <w:t xml:space="preserve">: rappresenta le canzoni caricate dagli artisti. Al suo interno sono presenti i metadati e i link per le cover e gli audio file.</w:t>
      </w:r>
    </w:p>
    <w:p w:rsidR="00000000" w:rsidDel="00000000" w:rsidP="00000000" w:rsidRDefault="00000000" w:rsidRPr="00000000" w14:paraId="000000AC">
      <w:pPr>
        <w:spacing w:line="240" w:lineRule="auto"/>
        <w:ind w:left="1080" w:firstLine="0"/>
        <w:rPr/>
      </w:pPr>
      <w:r w:rsidDel="00000000" w:rsidR="00000000" w:rsidRPr="00000000">
        <w:rPr>
          <w:b w:val="1"/>
          <w:rtl w:val="0"/>
        </w:rPr>
        <w:t xml:space="preserve">NormalSongs</w:t>
      </w:r>
      <w:r w:rsidDel="00000000" w:rsidR="00000000" w:rsidRPr="00000000">
        <w:rPr>
          <w:rtl w:val="0"/>
        </w:rPr>
        <w:t xml:space="preserve">, </w:t>
      </w:r>
      <w:r w:rsidDel="00000000" w:rsidR="00000000" w:rsidRPr="00000000">
        <w:rPr>
          <w:b w:val="1"/>
          <w:rtl w:val="0"/>
        </w:rPr>
        <w:t xml:space="preserve">PremiumSongs</w:t>
      </w:r>
      <w:r w:rsidDel="00000000" w:rsidR="00000000" w:rsidRPr="00000000">
        <w:rPr>
          <w:rtl w:val="0"/>
        </w:rPr>
        <w:t xml:space="preserve">: </w:t>
      </w:r>
      <w:r w:rsidDel="00000000" w:rsidR="00000000" w:rsidRPr="00000000">
        <w:rPr>
          <w:highlight w:val="white"/>
          <w:rtl w:val="0"/>
        </w:rPr>
        <w:t xml:space="preserve">sottotipi</w:t>
      </w:r>
      <w:r w:rsidDel="00000000" w:rsidR="00000000" w:rsidRPr="00000000">
        <w:rPr>
          <w:rtl w:val="0"/>
        </w:rPr>
        <w:t xml:space="preserve"> di Songs; al loro interno viene segnato se una canzone è premium oppure no.</w:t>
      </w:r>
    </w:p>
    <w:p w:rsidR="00000000" w:rsidDel="00000000" w:rsidP="00000000" w:rsidRDefault="00000000" w:rsidRPr="00000000" w14:paraId="000000AD">
      <w:pPr>
        <w:spacing w:line="240" w:lineRule="auto"/>
        <w:ind w:left="1080" w:firstLine="0"/>
        <w:rPr/>
      </w:pPr>
      <w:r w:rsidDel="00000000" w:rsidR="00000000" w:rsidRPr="00000000">
        <w:rPr>
          <w:b w:val="1"/>
          <w:rtl w:val="0"/>
        </w:rPr>
        <w:t xml:space="preserve">Albums</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rappresenta gli album di un determinato artista; al suo interno contiene nome, cover e l’artista.</w:t>
      </w:r>
    </w:p>
    <w:p w:rsidR="00000000" w:rsidDel="00000000" w:rsidP="00000000" w:rsidRDefault="00000000" w:rsidRPr="00000000" w14:paraId="000000AE">
      <w:pPr>
        <w:spacing w:line="240" w:lineRule="auto"/>
        <w:ind w:left="1080" w:firstLine="0"/>
        <w:rPr/>
      </w:pPr>
      <w:r w:rsidDel="00000000" w:rsidR="00000000" w:rsidRPr="00000000">
        <w:rPr>
          <w:b w:val="1"/>
          <w:rtl w:val="0"/>
        </w:rPr>
        <w:t xml:space="preserve">Genres</w:t>
      </w:r>
      <w:r w:rsidDel="00000000" w:rsidR="00000000" w:rsidRPr="00000000">
        <w:rPr>
          <w:rtl w:val="0"/>
        </w:rPr>
        <w:t xml:space="preserve">: rappresenta i generi di canzoni esistenti e contiene al suo interno una cover.</w:t>
      </w:r>
    </w:p>
    <w:p w:rsidR="00000000" w:rsidDel="00000000" w:rsidP="00000000" w:rsidRDefault="00000000" w:rsidRPr="00000000" w14:paraId="000000AF">
      <w:pPr>
        <w:spacing w:line="240" w:lineRule="auto"/>
        <w:ind w:left="1080" w:firstLine="0"/>
        <w:rPr>
          <w:vertAlign w:val="superscript"/>
        </w:rPr>
      </w:pPr>
      <w:r w:rsidDel="00000000" w:rsidR="00000000" w:rsidRPr="00000000">
        <w:rPr>
          <w:b w:val="1"/>
          <w:rtl w:val="0"/>
        </w:rPr>
        <w:t xml:space="preserve">Records</w:t>
      </w:r>
      <w:r w:rsidDel="00000000" w:rsidR="00000000" w:rsidRPr="00000000">
        <w:rPr>
          <w:rtl w:val="0"/>
        </w:rPr>
        <w:t xml:space="preserve">: contiene i like/dislike di un utente per la relativa canzone.</w:t>
      </w:r>
      <w:r w:rsidDel="00000000" w:rsidR="00000000" w:rsidRPr="00000000">
        <w:rPr>
          <w:rtl w:val="0"/>
        </w:rPr>
      </w:r>
    </w:p>
    <w:p w:rsidR="00000000" w:rsidDel="00000000" w:rsidP="00000000" w:rsidRDefault="00000000" w:rsidRPr="00000000" w14:paraId="000000B0">
      <w:pPr>
        <w:spacing w:line="240" w:lineRule="auto"/>
        <w:ind w:left="1080" w:firstLine="0"/>
        <w:rPr/>
      </w:pPr>
      <w:r w:rsidDel="00000000" w:rsidR="00000000" w:rsidRPr="00000000">
        <w:rPr>
          <w:b w:val="1"/>
          <w:rtl w:val="0"/>
        </w:rPr>
        <w:t xml:space="preserve">Statistics</w:t>
      </w:r>
      <w:r w:rsidDel="00000000" w:rsidR="00000000" w:rsidRPr="00000000">
        <w:rPr>
          <w:rtl w:val="0"/>
        </w:rPr>
        <w:t xml:space="preserve">: rappresenta le statistiche di una determinata canzone; viene usata per fare statistiche generali come le “TOP Song” e al suo interno contiene il numero di like, dislike e le views.</w:t>
      </w:r>
      <w:r w:rsidDel="00000000" w:rsidR="00000000" w:rsidRPr="00000000">
        <w:rPr>
          <w:rtl w:val="0"/>
        </w:rPr>
      </w:r>
    </w:p>
    <w:p w:rsidR="00000000" w:rsidDel="00000000" w:rsidP="00000000" w:rsidRDefault="00000000" w:rsidRPr="00000000" w14:paraId="000000B1">
      <w:pPr>
        <w:pStyle w:val="Heading2"/>
        <w:numPr>
          <w:ilvl w:val="1"/>
          <w:numId w:val="1"/>
        </w:numPr>
        <w:ind w:left="1080" w:hanging="720"/>
        <w:rPr/>
      </w:pPr>
      <w:bookmarkStart w:colFirst="0" w:colLast="0" w:name="_9nolw75xag9" w:id="18"/>
      <w:bookmarkEnd w:id="18"/>
      <w:r w:rsidDel="00000000" w:rsidR="00000000" w:rsidRPr="00000000">
        <w:rPr>
          <w:rtl w:val="0"/>
        </w:rPr>
        <w:t xml:space="preserve">Schema Relazionale</w:t>
      </w:r>
    </w:p>
    <w:p w:rsidR="00000000" w:rsidDel="00000000" w:rsidP="00000000" w:rsidRDefault="00000000" w:rsidRPr="00000000" w14:paraId="000000B2">
      <w:pPr>
        <w:ind w:left="1080" w:firstLine="0"/>
        <w:rPr/>
      </w:pPr>
      <w:r w:rsidDel="00000000" w:rsidR="00000000" w:rsidRPr="00000000">
        <w:rPr>
          <w:rtl w:val="0"/>
        </w:rPr>
        <w:t xml:space="preserve">Dopo aver progettato il modello Concettuale è necessario tradurlo in modello Relazionale preservando l’informazione essenziale e le relazioni tra entità. Sotto viene riportato lo schema finale. </w:t>
      </w:r>
    </w:p>
    <w:p w:rsidR="00000000" w:rsidDel="00000000" w:rsidP="00000000" w:rsidRDefault="00000000" w:rsidRPr="00000000" w14:paraId="000000B3">
      <w:pPr>
        <w:ind w:left="1080" w:firstLine="0"/>
        <w:rPr/>
      </w:pPr>
      <w:r w:rsidDel="00000000" w:rsidR="00000000" w:rsidRPr="00000000">
        <w:rPr>
          <w:rtl w:val="0"/>
        </w:rPr>
      </w:r>
    </w:p>
    <w:p w:rsidR="00000000" w:rsidDel="00000000" w:rsidP="00000000" w:rsidRDefault="00000000" w:rsidRPr="00000000" w14:paraId="000000B4">
      <w:pPr>
        <w:ind w:left="-1133.8582677165355" w:firstLine="0"/>
        <w:rPr/>
      </w:pPr>
      <w:r w:rsidDel="00000000" w:rsidR="00000000" w:rsidRPr="00000000">
        <w:rPr/>
        <w:drawing>
          <wp:inline distB="114300" distT="114300" distL="114300" distR="114300">
            <wp:extent cx="7533608" cy="3643783"/>
            <wp:effectExtent b="0" l="0" r="0" t="0"/>
            <wp:docPr id="10"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7533608" cy="3643783"/>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ind w:left="1080" w:firstLine="0"/>
        <w:rPr/>
      </w:pPr>
      <w:r w:rsidDel="00000000" w:rsidR="00000000" w:rsidRPr="00000000">
        <w:rPr>
          <w:rtl w:val="0"/>
        </w:rPr>
      </w:r>
    </w:p>
    <w:p w:rsidR="00000000" w:rsidDel="00000000" w:rsidP="00000000" w:rsidRDefault="00000000" w:rsidRPr="00000000" w14:paraId="000000B6">
      <w:pPr>
        <w:ind w:left="1080" w:firstLine="0"/>
        <w:rPr/>
      </w:pPr>
      <w:r w:rsidDel="00000000" w:rsidR="00000000" w:rsidRPr="00000000">
        <w:rPr>
          <w:rtl w:val="0"/>
        </w:rPr>
      </w:r>
    </w:p>
    <w:p w:rsidR="00000000" w:rsidDel="00000000" w:rsidP="00000000" w:rsidRDefault="00000000" w:rsidRPr="00000000" w14:paraId="000000B7">
      <w:pPr>
        <w:ind w:left="1080" w:firstLine="0"/>
        <w:rPr/>
      </w:pPr>
      <w:r w:rsidDel="00000000" w:rsidR="00000000" w:rsidRPr="00000000">
        <w:rPr>
          <w:rtl w:val="0"/>
        </w:rPr>
      </w:r>
    </w:p>
    <w:p w:rsidR="00000000" w:rsidDel="00000000" w:rsidP="00000000" w:rsidRDefault="00000000" w:rsidRPr="00000000" w14:paraId="000000B8">
      <w:pPr>
        <w:ind w:left="1080" w:firstLine="0"/>
        <w:rPr/>
      </w:pPr>
      <w:r w:rsidDel="00000000" w:rsidR="00000000" w:rsidRPr="00000000">
        <w:rPr>
          <w:rtl w:val="0"/>
        </w:rPr>
      </w:r>
    </w:p>
    <w:p w:rsidR="00000000" w:rsidDel="00000000" w:rsidP="00000000" w:rsidRDefault="00000000" w:rsidRPr="00000000" w14:paraId="000000B9">
      <w:pPr>
        <w:ind w:left="1080" w:firstLine="0"/>
        <w:rPr/>
      </w:pPr>
      <w:r w:rsidDel="00000000" w:rsidR="00000000" w:rsidRPr="00000000">
        <w:rPr>
          <w:rtl w:val="0"/>
        </w:rPr>
      </w:r>
    </w:p>
    <w:p w:rsidR="00000000" w:rsidDel="00000000" w:rsidP="00000000" w:rsidRDefault="00000000" w:rsidRPr="00000000" w14:paraId="000000BA">
      <w:pPr>
        <w:ind w:left="1080" w:firstLine="0"/>
        <w:rPr/>
      </w:pPr>
      <w:r w:rsidDel="00000000" w:rsidR="00000000" w:rsidRPr="00000000">
        <w:rPr>
          <w:rtl w:val="0"/>
        </w:rPr>
      </w:r>
    </w:p>
    <w:p w:rsidR="00000000" w:rsidDel="00000000" w:rsidP="00000000" w:rsidRDefault="00000000" w:rsidRPr="00000000" w14:paraId="000000BB">
      <w:pPr>
        <w:ind w:left="0" w:firstLine="0"/>
        <w:rPr/>
      </w:pPr>
      <w:r w:rsidDel="00000000" w:rsidR="00000000" w:rsidRPr="00000000">
        <w:rPr>
          <w:rtl w:val="0"/>
        </w:rPr>
      </w:r>
    </w:p>
    <w:p w:rsidR="00000000" w:rsidDel="00000000" w:rsidP="00000000" w:rsidRDefault="00000000" w:rsidRPr="00000000" w14:paraId="000000BC">
      <w:pPr>
        <w:pStyle w:val="Heading2"/>
        <w:numPr>
          <w:ilvl w:val="1"/>
          <w:numId w:val="1"/>
        </w:numPr>
        <w:ind w:left="1080" w:hanging="720"/>
      </w:pPr>
      <w:bookmarkStart w:colFirst="0" w:colLast="0" w:name="_k3ek9xh37l0t" w:id="19"/>
      <w:bookmarkEnd w:id="19"/>
      <w:r w:rsidDel="00000000" w:rsidR="00000000" w:rsidRPr="00000000">
        <w:rPr>
          <w:rtl w:val="0"/>
        </w:rPr>
        <w:t xml:space="preserve">Ruoli e permessi</w:t>
      </w:r>
    </w:p>
    <w:p w:rsidR="00000000" w:rsidDel="00000000" w:rsidP="00000000" w:rsidRDefault="00000000" w:rsidRPr="00000000" w14:paraId="000000BD">
      <w:pPr>
        <w:ind w:left="720" w:firstLine="0"/>
        <w:rPr/>
      </w:pPr>
      <w:r w:rsidDel="00000000" w:rsidR="00000000" w:rsidRPr="00000000">
        <w:rPr>
          <w:rtl w:val="0"/>
        </w:rPr>
        <w:t xml:space="preserve">Oltre ai ruoli a livello applicativo nell’App sono stati implementati dei ruoli a livello DBMS, allo scopo di limitare l’accesso allo stretto necessario per poter funzionare; in più sono stati aggiunti alcuni ruoli in più per motivi gestionali:</w:t>
      </w:r>
    </w:p>
    <w:p w:rsidR="00000000" w:rsidDel="00000000" w:rsidP="00000000" w:rsidRDefault="00000000" w:rsidRPr="00000000" w14:paraId="000000BE">
      <w:pPr>
        <w:numPr>
          <w:ilvl w:val="0"/>
          <w:numId w:val="6"/>
        </w:numPr>
        <w:spacing w:after="0" w:afterAutospacing="0"/>
        <w:ind w:left="1440" w:hanging="360"/>
      </w:pPr>
      <w:r w:rsidDel="00000000" w:rsidR="00000000" w:rsidRPr="00000000">
        <w:rPr>
          <w:rtl w:val="0"/>
        </w:rPr>
        <w:t xml:space="preserve">Ruolo guest_manager: viene utilizzato per permettere all'utente di fare il login e la registrazione nell’applicazione.</w:t>
      </w:r>
    </w:p>
    <w:p w:rsidR="00000000" w:rsidDel="00000000" w:rsidP="00000000" w:rsidRDefault="00000000" w:rsidRPr="00000000" w14:paraId="000000BF">
      <w:pPr>
        <w:numPr>
          <w:ilvl w:val="0"/>
          <w:numId w:val="6"/>
        </w:numPr>
        <w:spacing w:after="0" w:afterAutospacing="0"/>
        <w:ind w:left="1440" w:hanging="360"/>
      </w:pPr>
      <w:r w:rsidDel="00000000" w:rsidR="00000000" w:rsidRPr="00000000">
        <w:rPr>
          <w:rtl w:val="0"/>
        </w:rPr>
        <w:t xml:space="preserve">Ruolo delete_manager: viene utilizzato principalmente per effettuare l’eliminazione degli account e tutti i dati a lui correlati sfruttando l’effetto delete on cascade. </w:t>
      </w:r>
    </w:p>
    <w:p w:rsidR="00000000" w:rsidDel="00000000" w:rsidP="00000000" w:rsidRDefault="00000000" w:rsidRPr="00000000" w14:paraId="000000C0">
      <w:pPr>
        <w:numPr>
          <w:ilvl w:val="0"/>
          <w:numId w:val="6"/>
        </w:numPr>
        <w:spacing w:after="0" w:afterAutospacing="0"/>
        <w:ind w:left="1440" w:hanging="360"/>
      </w:pPr>
      <w:r w:rsidDel="00000000" w:rsidR="00000000" w:rsidRPr="00000000">
        <w:rPr>
          <w:rtl w:val="0"/>
        </w:rPr>
        <w:t xml:space="preserve">Ruolo listeners: utilizzato dagli account normali per ascoltare la musica e sfruttare altre feature, avendo però accesso limitato.</w:t>
      </w:r>
    </w:p>
    <w:p w:rsidR="00000000" w:rsidDel="00000000" w:rsidP="00000000" w:rsidRDefault="00000000" w:rsidRPr="00000000" w14:paraId="000000C1">
      <w:pPr>
        <w:numPr>
          <w:ilvl w:val="0"/>
          <w:numId w:val="6"/>
        </w:numPr>
        <w:spacing w:after="0" w:afterAutospacing="0"/>
        <w:ind w:left="1440" w:hanging="360"/>
      </w:pPr>
      <w:r w:rsidDel="00000000" w:rsidR="00000000" w:rsidRPr="00000000">
        <w:rPr>
          <w:rtl w:val="0"/>
        </w:rPr>
        <w:t xml:space="preserve">Ruolo premium_listeners: utilizzato dagli account premium, permette di avere accesso a tutte le canzoni.</w:t>
      </w:r>
    </w:p>
    <w:p w:rsidR="00000000" w:rsidDel="00000000" w:rsidP="00000000" w:rsidRDefault="00000000" w:rsidRPr="00000000" w14:paraId="000000C2">
      <w:pPr>
        <w:numPr>
          <w:ilvl w:val="0"/>
          <w:numId w:val="6"/>
        </w:numPr>
        <w:ind w:left="1440" w:hanging="360"/>
      </w:pPr>
      <w:r w:rsidDel="00000000" w:rsidR="00000000" w:rsidRPr="00000000">
        <w:rPr>
          <w:rtl w:val="0"/>
        </w:rPr>
        <w:t xml:space="preserve">Ruolo artists: utilizzato dagli artisti, esso possiede le stesse feature del utente premium e offre la possibilità di inserire e manipolare le proprie canzoni e album.</w:t>
      </w:r>
    </w:p>
    <w:tbl>
      <w:tblPr>
        <w:tblStyle w:val="Table3"/>
        <w:tblW w:w="9000.0" w:type="dxa"/>
        <w:jc w:val="left"/>
        <w:tblInd w:w="615.0" w:type="dxa"/>
        <w:tblLayout w:type="fixed"/>
        <w:tblLook w:val="0600"/>
      </w:tblPr>
      <w:tblGrid>
        <w:gridCol w:w="9000"/>
        <w:tblGridChange w:id="0">
          <w:tblGrid>
            <w:gridCol w:w="9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after="0" w:line="276" w:lineRule="auto"/>
              <w:jc w:val="left"/>
              <w:rPr>
                <w:rFonts w:ascii="Consolas" w:cs="Consolas" w:eastAsia="Consolas" w:hAnsi="Consolas"/>
                <w:color w:val="383a42"/>
              </w:rPr>
            </w:pPr>
            <w:r w:rsidDel="00000000" w:rsidR="00000000" w:rsidRPr="00000000">
              <w:rPr>
                <w:rFonts w:ascii="Consolas" w:cs="Consolas" w:eastAsia="Consolas" w:hAnsi="Consolas"/>
                <w:color w:val="a626a4"/>
                <w:rtl w:val="0"/>
              </w:rPr>
              <w:t xml:space="preserve">CREATE</w:t>
            </w:r>
            <w:r w:rsidDel="00000000" w:rsidR="00000000" w:rsidRPr="00000000">
              <w:rPr>
                <w:rFonts w:ascii="Consolas" w:cs="Consolas" w:eastAsia="Consolas" w:hAnsi="Consolas"/>
                <w:color w:val="383a42"/>
                <w:rtl w:val="0"/>
              </w:rPr>
              <w:t xml:space="preserve"> </w:t>
            </w:r>
            <w:r w:rsidDel="00000000" w:rsidR="00000000" w:rsidRPr="00000000">
              <w:rPr>
                <w:rFonts w:ascii="Consolas" w:cs="Consolas" w:eastAsia="Consolas" w:hAnsi="Consolas"/>
                <w:color w:val="a626a4"/>
                <w:rtl w:val="0"/>
              </w:rPr>
              <w:t xml:space="preserve">USER</w:t>
            </w:r>
            <w:r w:rsidDel="00000000" w:rsidR="00000000" w:rsidRPr="00000000">
              <w:rPr>
                <w:rFonts w:ascii="Consolas" w:cs="Consolas" w:eastAsia="Consolas" w:hAnsi="Consolas"/>
                <w:color w:val="383a42"/>
                <w:rtl w:val="0"/>
              </w:rPr>
              <w:t xml:space="preserve"> guest_manager </w:t>
            </w:r>
            <w:r w:rsidDel="00000000" w:rsidR="00000000" w:rsidRPr="00000000">
              <w:rPr>
                <w:rFonts w:ascii="Consolas" w:cs="Consolas" w:eastAsia="Consolas" w:hAnsi="Consolas"/>
                <w:color w:val="a626a4"/>
                <w:rtl w:val="0"/>
              </w:rPr>
              <w:t xml:space="preserve">WITH</w:t>
            </w:r>
            <w:r w:rsidDel="00000000" w:rsidR="00000000" w:rsidRPr="00000000">
              <w:rPr>
                <w:rFonts w:ascii="Consolas" w:cs="Consolas" w:eastAsia="Consolas" w:hAnsi="Consolas"/>
                <w:color w:val="383a42"/>
                <w:rtl w:val="0"/>
              </w:rPr>
              <w:t xml:space="preserve"> </w:t>
            </w:r>
            <w:r w:rsidDel="00000000" w:rsidR="00000000" w:rsidRPr="00000000">
              <w:rPr>
                <w:rFonts w:ascii="Consolas" w:cs="Consolas" w:eastAsia="Consolas" w:hAnsi="Consolas"/>
                <w:color w:val="a626a4"/>
                <w:rtl w:val="0"/>
              </w:rPr>
              <w:t xml:space="preserve">PASSWORD</w:t>
            </w:r>
            <w:r w:rsidDel="00000000" w:rsidR="00000000" w:rsidRPr="00000000">
              <w:rPr>
                <w:rFonts w:ascii="Consolas" w:cs="Consolas" w:eastAsia="Consolas" w:hAnsi="Consolas"/>
                <w:color w:val="383a42"/>
                <w:rtl w:val="0"/>
              </w:rPr>
              <w:t xml:space="preserve"> </w:t>
            </w:r>
            <w:r w:rsidDel="00000000" w:rsidR="00000000" w:rsidRPr="00000000">
              <w:rPr>
                <w:rFonts w:ascii="Consolas" w:cs="Consolas" w:eastAsia="Consolas" w:hAnsi="Consolas"/>
                <w:color w:val="50a14f"/>
                <w:rtl w:val="0"/>
              </w:rPr>
              <w:t xml:space="preserve">'PassGuestManager'</w:t>
            </w:r>
            <w:r w:rsidDel="00000000" w:rsidR="00000000" w:rsidRPr="00000000">
              <w:rPr>
                <w:rFonts w:ascii="Consolas" w:cs="Consolas" w:eastAsia="Consolas" w:hAnsi="Consolas"/>
                <w:color w:val="383a42"/>
                <w:rtl w:val="0"/>
              </w:rPr>
              <w:t xml:space="preserve">;</w:t>
              <w:br w:type="textWrapping"/>
            </w:r>
            <w:r w:rsidDel="00000000" w:rsidR="00000000" w:rsidRPr="00000000">
              <w:rPr>
                <w:rFonts w:ascii="Consolas" w:cs="Consolas" w:eastAsia="Consolas" w:hAnsi="Consolas"/>
                <w:color w:val="a626a4"/>
                <w:rtl w:val="0"/>
              </w:rPr>
              <w:t xml:space="preserve">CREATE</w:t>
            </w:r>
            <w:r w:rsidDel="00000000" w:rsidR="00000000" w:rsidRPr="00000000">
              <w:rPr>
                <w:rFonts w:ascii="Consolas" w:cs="Consolas" w:eastAsia="Consolas" w:hAnsi="Consolas"/>
                <w:color w:val="383a42"/>
                <w:rtl w:val="0"/>
              </w:rPr>
              <w:t xml:space="preserve"> </w:t>
            </w:r>
            <w:r w:rsidDel="00000000" w:rsidR="00000000" w:rsidRPr="00000000">
              <w:rPr>
                <w:rFonts w:ascii="Consolas" w:cs="Consolas" w:eastAsia="Consolas" w:hAnsi="Consolas"/>
                <w:color w:val="a626a4"/>
                <w:rtl w:val="0"/>
              </w:rPr>
              <w:t xml:space="preserve">USER</w:t>
            </w:r>
            <w:r w:rsidDel="00000000" w:rsidR="00000000" w:rsidRPr="00000000">
              <w:rPr>
                <w:rFonts w:ascii="Consolas" w:cs="Consolas" w:eastAsia="Consolas" w:hAnsi="Consolas"/>
                <w:color w:val="383a42"/>
                <w:rtl w:val="0"/>
              </w:rPr>
              <w:t xml:space="preserve"> delete_manager </w:t>
            </w:r>
            <w:r w:rsidDel="00000000" w:rsidR="00000000" w:rsidRPr="00000000">
              <w:rPr>
                <w:rFonts w:ascii="Consolas" w:cs="Consolas" w:eastAsia="Consolas" w:hAnsi="Consolas"/>
                <w:color w:val="a626a4"/>
                <w:rtl w:val="0"/>
              </w:rPr>
              <w:t xml:space="preserve">WITH</w:t>
            </w:r>
            <w:r w:rsidDel="00000000" w:rsidR="00000000" w:rsidRPr="00000000">
              <w:rPr>
                <w:rFonts w:ascii="Consolas" w:cs="Consolas" w:eastAsia="Consolas" w:hAnsi="Consolas"/>
                <w:color w:val="383a42"/>
                <w:rtl w:val="0"/>
              </w:rPr>
              <w:t xml:space="preserve"> </w:t>
            </w:r>
            <w:r w:rsidDel="00000000" w:rsidR="00000000" w:rsidRPr="00000000">
              <w:rPr>
                <w:rFonts w:ascii="Consolas" w:cs="Consolas" w:eastAsia="Consolas" w:hAnsi="Consolas"/>
                <w:color w:val="a626a4"/>
                <w:rtl w:val="0"/>
              </w:rPr>
              <w:t xml:space="preserve">PASSWORD</w:t>
            </w:r>
            <w:r w:rsidDel="00000000" w:rsidR="00000000" w:rsidRPr="00000000">
              <w:rPr>
                <w:rFonts w:ascii="Consolas" w:cs="Consolas" w:eastAsia="Consolas" w:hAnsi="Consolas"/>
                <w:color w:val="383a42"/>
                <w:rtl w:val="0"/>
              </w:rPr>
              <w:t xml:space="preserve"> </w:t>
            </w:r>
            <w:r w:rsidDel="00000000" w:rsidR="00000000" w:rsidRPr="00000000">
              <w:rPr>
                <w:rFonts w:ascii="Consolas" w:cs="Consolas" w:eastAsia="Consolas" w:hAnsi="Consolas"/>
                <w:color w:val="50a14f"/>
                <w:rtl w:val="0"/>
              </w:rPr>
              <w:t xml:space="preserve">'PassDeleteManager'</w:t>
            </w:r>
            <w:r w:rsidDel="00000000" w:rsidR="00000000" w:rsidRPr="00000000">
              <w:rPr>
                <w:rFonts w:ascii="Consolas" w:cs="Consolas" w:eastAsia="Consolas" w:hAnsi="Consolas"/>
                <w:color w:val="383a42"/>
                <w:rtl w:val="0"/>
              </w:rPr>
              <w:t xml:space="preserve">;</w:t>
              <w:br w:type="textWrapping"/>
            </w:r>
            <w:r w:rsidDel="00000000" w:rsidR="00000000" w:rsidRPr="00000000">
              <w:rPr>
                <w:rFonts w:ascii="Consolas" w:cs="Consolas" w:eastAsia="Consolas" w:hAnsi="Consolas"/>
                <w:color w:val="a626a4"/>
                <w:rtl w:val="0"/>
              </w:rPr>
              <w:t xml:space="preserve">CREATE</w:t>
            </w:r>
            <w:r w:rsidDel="00000000" w:rsidR="00000000" w:rsidRPr="00000000">
              <w:rPr>
                <w:rFonts w:ascii="Consolas" w:cs="Consolas" w:eastAsia="Consolas" w:hAnsi="Consolas"/>
                <w:color w:val="383a42"/>
                <w:rtl w:val="0"/>
              </w:rPr>
              <w:t xml:space="preserve"> </w:t>
            </w:r>
            <w:r w:rsidDel="00000000" w:rsidR="00000000" w:rsidRPr="00000000">
              <w:rPr>
                <w:rFonts w:ascii="Consolas" w:cs="Consolas" w:eastAsia="Consolas" w:hAnsi="Consolas"/>
                <w:color w:val="a626a4"/>
                <w:rtl w:val="0"/>
              </w:rPr>
              <w:t xml:space="preserve">USER</w:t>
            </w:r>
            <w:r w:rsidDel="00000000" w:rsidR="00000000" w:rsidRPr="00000000">
              <w:rPr>
                <w:rFonts w:ascii="Consolas" w:cs="Consolas" w:eastAsia="Consolas" w:hAnsi="Consolas"/>
                <w:color w:val="383a42"/>
                <w:rtl w:val="0"/>
              </w:rPr>
              <w:t xml:space="preserve"> listeners </w:t>
            </w:r>
            <w:r w:rsidDel="00000000" w:rsidR="00000000" w:rsidRPr="00000000">
              <w:rPr>
                <w:rFonts w:ascii="Consolas" w:cs="Consolas" w:eastAsia="Consolas" w:hAnsi="Consolas"/>
                <w:color w:val="a626a4"/>
                <w:rtl w:val="0"/>
              </w:rPr>
              <w:t xml:space="preserve">WITH</w:t>
            </w:r>
            <w:r w:rsidDel="00000000" w:rsidR="00000000" w:rsidRPr="00000000">
              <w:rPr>
                <w:rFonts w:ascii="Consolas" w:cs="Consolas" w:eastAsia="Consolas" w:hAnsi="Consolas"/>
                <w:color w:val="383a42"/>
                <w:rtl w:val="0"/>
              </w:rPr>
              <w:t xml:space="preserve"> </w:t>
            </w:r>
            <w:r w:rsidDel="00000000" w:rsidR="00000000" w:rsidRPr="00000000">
              <w:rPr>
                <w:rFonts w:ascii="Consolas" w:cs="Consolas" w:eastAsia="Consolas" w:hAnsi="Consolas"/>
                <w:color w:val="a626a4"/>
                <w:rtl w:val="0"/>
              </w:rPr>
              <w:t xml:space="preserve">PASSWORD</w:t>
            </w:r>
            <w:r w:rsidDel="00000000" w:rsidR="00000000" w:rsidRPr="00000000">
              <w:rPr>
                <w:rFonts w:ascii="Consolas" w:cs="Consolas" w:eastAsia="Consolas" w:hAnsi="Consolas"/>
                <w:color w:val="383a42"/>
                <w:rtl w:val="0"/>
              </w:rPr>
              <w:t xml:space="preserve"> </w:t>
            </w:r>
            <w:r w:rsidDel="00000000" w:rsidR="00000000" w:rsidRPr="00000000">
              <w:rPr>
                <w:rFonts w:ascii="Consolas" w:cs="Consolas" w:eastAsia="Consolas" w:hAnsi="Consolas"/>
                <w:color w:val="50a14f"/>
                <w:rtl w:val="0"/>
              </w:rPr>
              <w:t xml:space="preserve">'PassListeners'</w:t>
            </w:r>
            <w:r w:rsidDel="00000000" w:rsidR="00000000" w:rsidRPr="00000000">
              <w:rPr>
                <w:rFonts w:ascii="Consolas" w:cs="Consolas" w:eastAsia="Consolas" w:hAnsi="Consolas"/>
                <w:color w:val="383a42"/>
                <w:rtl w:val="0"/>
              </w:rPr>
              <w:t xml:space="preserve">;</w:t>
              <w:br w:type="textWrapping"/>
            </w:r>
            <w:r w:rsidDel="00000000" w:rsidR="00000000" w:rsidRPr="00000000">
              <w:rPr>
                <w:rFonts w:ascii="Consolas" w:cs="Consolas" w:eastAsia="Consolas" w:hAnsi="Consolas"/>
                <w:color w:val="a626a4"/>
                <w:rtl w:val="0"/>
              </w:rPr>
              <w:t xml:space="preserve">CREATE</w:t>
            </w:r>
            <w:r w:rsidDel="00000000" w:rsidR="00000000" w:rsidRPr="00000000">
              <w:rPr>
                <w:rFonts w:ascii="Consolas" w:cs="Consolas" w:eastAsia="Consolas" w:hAnsi="Consolas"/>
                <w:color w:val="383a42"/>
                <w:rtl w:val="0"/>
              </w:rPr>
              <w:t xml:space="preserve"> </w:t>
            </w:r>
            <w:r w:rsidDel="00000000" w:rsidR="00000000" w:rsidRPr="00000000">
              <w:rPr>
                <w:rFonts w:ascii="Consolas" w:cs="Consolas" w:eastAsia="Consolas" w:hAnsi="Consolas"/>
                <w:color w:val="a626a4"/>
                <w:rtl w:val="0"/>
              </w:rPr>
              <w:t xml:space="preserve">USER</w:t>
            </w:r>
            <w:r w:rsidDel="00000000" w:rsidR="00000000" w:rsidRPr="00000000">
              <w:rPr>
                <w:rFonts w:ascii="Consolas" w:cs="Consolas" w:eastAsia="Consolas" w:hAnsi="Consolas"/>
                <w:color w:val="383a42"/>
                <w:rtl w:val="0"/>
              </w:rPr>
              <w:t xml:space="preserve"> premium_listeners </w:t>
            </w:r>
            <w:r w:rsidDel="00000000" w:rsidR="00000000" w:rsidRPr="00000000">
              <w:rPr>
                <w:rFonts w:ascii="Consolas" w:cs="Consolas" w:eastAsia="Consolas" w:hAnsi="Consolas"/>
                <w:color w:val="a626a4"/>
                <w:rtl w:val="0"/>
              </w:rPr>
              <w:t xml:space="preserve">WITH</w:t>
            </w:r>
            <w:r w:rsidDel="00000000" w:rsidR="00000000" w:rsidRPr="00000000">
              <w:rPr>
                <w:rFonts w:ascii="Consolas" w:cs="Consolas" w:eastAsia="Consolas" w:hAnsi="Consolas"/>
                <w:color w:val="383a42"/>
                <w:rtl w:val="0"/>
              </w:rPr>
              <w:t xml:space="preserve"> </w:t>
            </w:r>
            <w:r w:rsidDel="00000000" w:rsidR="00000000" w:rsidRPr="00000000">
              <w:rPr>
                <w:rFonts w:ascii="Consolas" w:cs="Consolas" w:eastAsia="Consolas" w:hAnsi="Consolas"/>
                <w:color w:val="a626a4"/>
                <w:rtl w:val="0"/>
              </w:rPr>
              <w:t xml:space="preserve">PASSWORD</w:t>
            </w:r>
            <w:r w:rsidDel="00000000" w:rsidR="00000000" w:rsidRPr="00000000">
              <w:rPr>
                <w:rFonts w:ascii="Consolas" w:cs="Consolas" w:eastAsia="Consolas" w:hAnsi="Consolas"/>
                <w:color w:val="383a42"/>
                <w:rtl w:val="0"/>
              </w:rPr>
              <w:t xml:space="preserve"> </w:t>
            </w:r>
            <w:r w:rsidDel="00000000" w:rsidR="00000000" w:rsidRPr="00000000">
              <w:rPr>
                <w:rFonts w:ascii="Consolas" w:cs="Consolas" w:eastAsia="Consolas" w:hAnsi="Consolas"/>
                <w:color w:val="50a14f"/>
                <w:rtl w:val="0"/>
              </w:rPr>
              <w:t xml:space="preserve">'PassPremiumListeners'</w:t>
            </w:r>
            <w:r w:rsidDel="00000000" w:rsidR="00000000" w:rsidRPr="00000000">
              <w:rPr>
                <w:rFonts w:ascii="Consolas" w:cs="Consolas" w:eastAsia="Consolas" w:hAnsi="Consolas"/>
                <w:color w:val="383a42"/>
                <w:rtl w:val="0"/>
              </w:rPr>
              <w:t xml:space="preserve">;</w:t>
            </w:r>
          </w:p>
          <w:p w:rsidR="00000000" w:rsidDel="00000000" w:rsidP="00000000" w:rsidRDefault="00000000" w:rsidRPr="00000000" w14:paraId="000000C4">
            <w:pPr>
              <w:widowControl w:val="0"/>
              <w:spacing w:after="0" w:line="276" w:lineRule="auto"/>
              <w:jc w:val="left"/>
              <w:rPr>
                <w:rFonts w:ascii="Consolas" w:cs="Consolas" w:eastAsia="Consolas" w:hAnsi="Consolas"/>
                <w:color w:val="383a42"/>
              </w:rPr>
            </w:pPr>
            <w:r w:rsidDel="00000000" w:rsidR="00000000" w:rsidRPr="00000000">
              <w:rPr>
                <w:rFonts w:ascii="Consolas" w:cs="Consolas" w:eastAsia="Consolas" w:hAnsi="Consolas"/>
                <w:color w:val="a626a4"/>
                <w:rtl w:val="0"/>
              </w:rPr>
              <w:t xml:space="preserve">CREATE</w:t>
            </w:r>
            <w:r w:rsidDel="00000000" w:rsidR="00000000" w:rsidRPr="00000000">
              <w:rPr>
                <w:rFonts w:ascii="Consolas" w:cs="Consolas" w:eastAsia="Consolas" w:hAnsi="Consolas"/>
                <w:color w:val="383a42"/>
                <w:rtl w:val="0"/>
              </w:rPr>
              <w:t xml:space="preserve"> </w:t>
            </w:r>
            <w:r w:rsidDel="00000000" w:rsidR="00000000" w:rsidRPr="00000000">
              <w:rPr>
                <w:rFonts w:ascii="Consolas" w:cs="Consolas" w:eastAsia="Consolas" w:hAnsi="Consolas"/>
                <w:color w:val="a626a4"/>
                <w:rtl w:val="0"/>
              </w:rPr>
              <w:t xml:space="preserve">USER</w:t>
            </w:r>
            <w:r w:rsidDel="00000000" w:rsidR="00000000" w:rsidRPr="00000000">
              <w:rPr>
                <w:rFonts w:ascii="Consolas" w:cs="Consolas" w:eastAsia="Consolas" w:hAnsi="Consolas"/>
                <w:color w:val="383a42"/>
                <w:rtl w:val="0"/>
              </w:rPr>
              <w:t xml:space="preserve"> artists </w:t>
            </w:r>
            <w:r w:rsidDel="00000000" w:rsidR="00000000" w:rsidRPr="00000000">
              <w:rPr>
                <w:rFonts w:ascii="Consolas" w:cs="Consolas" w:eastAsia="Consolas" w:hAnsi="Consolas"/>
                <w:color w:val="a626a4"/>
                <w:rtl w:val="0"/>
              </w:rPr>
              <w:t xml:space="preserve">WITH</w:t>
            </w:r>
            <w:r w:rsidDel="00000000" w:rsidR="00000000" w:rsidRPr="00000000">
              <w:rPr>
                <w:rFonts w:ascii="Consolas" w:cs="Consolas" w:eastAsia="Consolas" w:hAnsi="Consolas"/>
                <w:color w:val="383a42"/>
                <w:rtl w:val="0"/>
              </w:rPr>
              <w:t xml:space="preserve"> </w:t>
            </w:r>
            <w:r w:rsidDel="00000000" w:rsidR="00000000" w:rsidRPr="00000000">
              <w:rPr>
                <w:rFonts w:ascii="Consolas" w:cs="Consolas" w:eastAsia="Consolas" w:hAnsi="Consolas"/>
                <w:color w:val="a626a4"/>
                <w:rtl w:val="0"/>
              </w:rPr>
              <w:t xml:space="preserve">PASSWORD</w:t>
            </w:r>
            <w:r w:rsidDel="00000000" w:rsidR="00000000" w:rsidRPr="00000000">
              <w:rPr>
                <w:rFonts w:ascii="Consolas" w:cs="Consolas" w:eastAsia="Consolas" w:hAnsi="Consolas"/>
                <w:color w:val="383a42"/>
                <w:rtl w:val="0"/>
              </w:rPr>
              <w:t xml:space="preserve"> </w:t>
            </w:r>
            <w:r w:rsidDel="00000000" w:rsidR="00000000" w:rsidRPr="00000000">
              <w:rPr>
                <w:rFonts w:ascii="Consolas" w:cs="Consolas" w:eastAsia="Consolas" w:hAnsi="Consolas"/>
                <w:color w:val="50a14f"/>
                <w:rtl w:val="0"/>
              </w:rPr>
              <w:t xml:space="preserve">'PassArtists'</w:t>
            </w:r>
            <w:r w:rsidDel="00000000" w:rsidR="00000000" w:rsidRPr="00000000">
              <w:rPr>
                <w:rFonts w:ascii="Consolas" w:cs="Consolas" w:eastAsia="Consolas" w:hAnsi="Consolas"/>
                <w:color w:val="383a42"/>
                <w:rtl w:val="0"/>
              </w:rPr>
              <w:t xml:space="preserve">;</w:t>
            </w:r>
          </w:p>
        </w:tc>
      </w:tr>
    </w:tbl>
    <w:p w:rsidR="00000000" w:rsidDel="00000000" w:rsidP="00000000" w:rsidRDefault="00000000" w:rsidRPr="00000000" w14:paraId="000000C5">
      <w:pPr>
        <w:ind w:left="720" w:firstLine="0"/>
        <w:rPr/>
      </w:pPr>
      <w:r w:rsidDel="00000000" w:rsidR="00000000" w:rsidRPr="00000000">
        <w:rPr>
          <w:rtl w:val="0"/>
        </w:rPr>
        <w:t xml:space="preserve">Sotto viene riportata la tabella mostrando tutti i permessi concessi ai ruoli sovrastanti delle tabelle presenti nel database.</w:t>
      </w:r>
    </w:p>
    <w:tbl>
      <w:tblPr>
        <w:tblStyle w:val="Table4"/>
        <w:tblW w:w="9555.0" w:type="dxa"/>
        <w:jc w:val="left"/>
        <w:tblInd w:w="2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5"/>
        <w:gridCol w:w="690"/>
        <w:gridCol w:w="555"/>
        <w:gridCol w:w="465"/>
        <w:gridCol w:w="615"/>
        <w:gridCol w:w="675"/>
        <w:gridCol w:w="510"/>
        <w:gridCol w:w="645"/>
        <w:gridCol w:w="660"/>
        <w:gridCol w:w="660"/>
        <w:gridCol w:w="510"/>
        <w:gridCol w:w="495"/>
        <w:gridCol w:w="660"/>
        <w:gridCol w:w="675"/>
        <w:gridCol w:w="645"/>
        <w:gridCol w:w="510"/>
        <w:tblGridChange w:id="0">
          <w:tblGrid>
            <w:gridCol w:w="585"/>
            <w:gridCol w:w="690"/>
            <w:gridCol w:w="555"/>
            <w:gridCol w:w="465"/>
            <w:gridCol w:w="615"/>
            <w:gridCol w:w="675"/>
            <w:gridCol w:w="510"/>
            <w:gridCol w:w="645"/>
            <w:gridCol w:w="660"/>
            <w:gridCol w:w="660"/>
            <w:gridCol w:w="510"/>
            <w:gridCol w:w="495"/>
            <w:gridCol w:w="660"/>
            <w:gridCol w:w="675"/>
            <w:gridCol w:w="645"/>
            <w:gridCol w:w="5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after="0" w:line="240" w:lineRule="auto"/>
              <w:jc w:val="left"/>
              <w:rPr/>
            </w:pPr>
            <w:r w:rsidDel="00000000" w:rsidR="00000000" w:rsidRPr="00000000">
              <w:rPr>
                <w:rtl w:val="0"/>
              </w:rPr>
            </w:r>
          </w:p>
        </w:tc>
        <w:tc>
          <w:tcPr>
            <w:shd w:fill="4078f2" w:val="clear"/>
            <w:tcMar>
              <w:top w:w="100.0" w:type="dxa"/>
              <w:left w:w="100.0" w:type="dxa"/>
              <w:bottom w:w="100.0" w:type="dxa"/>
              <w:right w:w="100.0" w:type="dxa"/>
            </w:tcMar>
            <w:vAlign w:val="top"/>
          </w:tcPr>
          <w:p w:rsidR="00000000" w:rsidDel="00000000" w:rsidP="00000000" w:rsidRDefault="00000000" w:rsidRPr="00000000" w14:paraId="000000C7">
            <w:pPr>
              <w:widowControl w:val="0"/>
              <w:spacing w:after="0" w:line="240" w:lineRule="auto"/>
              <w:jc w:val="left"/>
              <w:rPr/>
            </w:pPr>
            <w:r w:rsidDel="00000000" w:rsidR="00000000" w:rsidRPr="00000000">
              <w:rPr>
                <w:rtl w:val="0"/>
              </w:rPr>
              <w:t xml:space="preserve">US</w:t>
            </w:r>
          </w:p>
        </w:tc>
        <w:tc>
          <w:tcPr>
            <w:shd w:fill="4078f2" w:val="clear"/>
            <w:tcMar>
              <w:top w:w="100.0" w:type="dxa"/>
              <w:left w:w="100.0" w:type="dxa"/>
              <w:bottom w:w="100.0" w:type="dxa"/>
              <w:right w:w="100.0" w:type="dxa"/>
            </w:tcMar>
            <w:vAlign w:val="top"/>
          </w:tcPr>
          <w:p w:rsidR="00000000" w:rsidDel="00000000" w:rsidP="00000000" w:rsidRDefault="00000000" w:rsidRPr="00000000" w14:paraId="000000C8">
            <w:pPr>
              <w:widowControl w:val="0"/>
              <w:spacing w:after="0" w:line="240" w:lineRule="auto"/>
              <w:jc w:val="left"/>
              <w:rPr/>
            </w:pPr>
            <w:r w:rsidDel="00000000" w:rsidR="00000000" w:rsidRPr="00000000">
              <w:rPr>
                <w:rtl w:val="0"/>
              </w:rPr>
              <w:t xml:space="preserve">NL</w:t>
            </w:r>
          </w:p>
        </w:tc>
        <w:tc>
          <w:tcPr>
            <w:shd w:fill="4078f2" w:val="clear"/>
            <w:tcMar>
              <w:top w:w="100.0" w:type="dxa"/>
              <w:left w:w="100.0" w:type="dxa"/>
              <w:bottom w:w="100.0" w:type="dxa"/>
              <w:right w:w="100.0" w:type="dxa"/>
            </w:tcMar>
            <w:vAlign w:val="top"/>
          </w:tcPr>
          <w:p w:rsidR="00000000" w:rsidDel="00000000" w:rsidP="00000000" w:rsidRDefault="00000000" w:rsidRPr="00000000" w14:paraId="000000C9">
            <w:pPr>
              <w:widowControl w:val="0"/>
              <w:spacing w:after="0" w:line="240" w:lineRule="auto"/>
              <w:jc w:val="left"/>
              <w:rPr/>
            </w:pPr>
            <w:r w:rsidDel="00000000" w:rsidR="00000000" w:rsidRPr="00000000">
              <w:rPr>
                <w:rtl w:val="0"/>
              </w:rPr>
              <w:t xml:space="preserve">PL</w:t>
            </w:r>
          </w:p>
        </w:tc>
        <w:tc>
          <w:tcPr>
            <w:shd w:fill="4078f2" w:val="clear"/>
            <w:tcMar>
              <w:top w:w="100.0" w:type="dxa"/>
              <w:left w:w="100.0" w:type="dxa"/>
              <w:bottom w:w="100.0" w:type="dxa"/>
              <w:right w:w="100.0" w:type="dxa"/>
            </w:tcMar>
            <w:vAlign w:val="top"/>
          </w:tcPr>
          <w:p w:rsidR="00000000" w:rsidDel="00000000" w:rsidP="00000000" w:rsidRDefault="00000000" w:rsidRPr="00000000" w14:paraId="000000CA">
            <w:pPr>
              <w:widowControl w:val="0"/>
              <w:spacing w:after="0" w:line="240" w:lineRule="auto"/>
              <w:jc w:val="left"/>
              <w:rPr/>
            </w:pPr>
            <w:r w:rsidDel="00000000" w:rsidR="00000000" w:rsidRPr="00000000">
              <w:rPr>
                <w:rtl w:val="0"/>
              </w:rPr>
              <w:t xml:space="preserve">AR</w:t>
            </w:r>
          </w:p>
        </w:tc>
        <w:tc>
          <w:tcPr>
            <w:shd w:fill="4078f2" w:val="clear"/>
            <w:tcMar>
              <w:top w:w="100.0" w:type="dxa"/>
              <w:left w:w="100.0" w:type="dxa"/>
              <w:bottom w:w="100.0" w:type="dxa"/>
              <w:right w:w="100.0" w:type="dxa"/>
            </w:tcMar>
            <w:vAlign w:val="top"/>
          </w:tcPr>
          <w:p w:rsidR="00000000" w:rsidDel="00000000" w:rsidP="00000000" w:rsidRDefault="00000000" w:rsidRPr="00000000" w14:paraId="000000CB">
            <w:pPr>
              <w:widowControl w:val="0"/>
              <w:spacing w:after="0" w:line="240" w:lineRule="auto"/>
              <w:jc w:val="left"/>
              <w:rPr/>
            </w:pPr>
            <w:r w:rsidDel="00000000" w:rsidR="00000000" w:rsidRPr="00000000">
              <w:rPr>
                <w:rtl w:val="0"/>
              </w:rPr>
              <w:t xml:space="preserve">SO</w:t>
            </w:r>
          </w:p>
        </w:tc>
        <w:tc>
          <w:tcPr>
            <w:shd w:fill="4078f2" w:val="clear"/>
            <w:tcMar>
              <w:top w:w="100.0" w:type="dxa"/>
              <w:left w:w="100.0" w:type="dxa"/>
              <w:bottom w:w="100.0" w:type="dxa"/>
              <w:right w:w="100.0" w:type="dxa"/>
            </w:tcMar>
            <w:vAlign w:val="top"/>
          </w:tcPr>
          <w:p w:rsidR="00000000" w:rsidDel="00000000" w:rsidP="00000000" w:rsidRDefault="00000000" w:rsidRPr="00000000" w14:paraId="000000CC">
            <w:pPr>
              <w:widowControl w:val="0"/>
              <w:spacing w:after="0" w:line="240" w:lineRule="auto"/>
              <w:jc w:val="left"/>
              <w:rPr/>
            </w:pPr>
            <w:r w:rsidDel="00000000" w:rsidR="00000000" w:rsidRPr="00000000">
              <w:rPr>
                <w:rtl w:val="0"/>
              </w:rPr>
              <w:t xml:space="preserve">NS</w:t>
            </w:r>
          </w:p>
        </w:tc>
        <w:tc>
          <w:tcPr>
            <w:shd w:fill="4078f2" w:val="clear"/>
            <w:tcMar>
              <w:top w:w="100.0" w:type="dxa"/>
              <w:left w:w="100.0" w:type="dxa"/>
              <w:bottom w:w="100.0" w:type="dxa"/>
              <w:right w:w="100.0" w:type="dxa"/>
            </w:tcMar>
            <w:vAlign w:val="top"/>
          </w:tcPr>
          <w:p w:rsidR="00000000" w:rsidDel="00000000" w:rsidP="00000000" w:rsidRDefault="00000000" w:rsidRPr="00000000" w14:paraId="000000CD">
            <w:pPr>
              <w:widowControl w:val="0"/>
              <w:spacing w:after="0" w:line="240" w:lineRule="auto"/>
              <w:jc w:val="left"/>
              <w:rPr/>
            </w:pPr>
            <w:r w:rsidDel="00000000" w:rsidR="00000000" w:rsidRPr="00000000">
              <w:rPr>
                <w:rtl w:val="0"/>
              </w:rPr>
              <w:t xml:space="preserve">PS</w:t>
            </w:r>
          </w:p>
        </w:tc>
        <w:tc>
          <w:tcPr>
            <w:shd w:fill="4078f2" w:val="clear"/>
            <w:tcMar>
              <w:top w:w="100.0" w:type="dxa"/>
              <w:left w:w="100.0" w:type="dxa"/>
              <w:bottom w:w="100.0" w:type="dxa"/>
              <w:right w:w="100.0" w:type="dxa"/>
            </w:tcMar>
            <w:vAlign w:val="top"/>
          </w:tcPr>
          <w:p w:rsidR="00000000" w:rsidDel="00000000" w:rsidP="00000000" w:rsidRDefault="00000000" w:rsidRPr="00000000" w14:paraId="000000CE">
            <w:pPr>
              <w:widowControl w:val="0"/>
              <w:spacing w:after="0" w:line="240" w:lineRule="auto"/>
              <w:jc w:val="left"/>
              <w:rPr/>
            </w:pPr>
            <w:r w:rsidDel="00000000" w:rsidR="00000000" w:rsidRPr="00000000">
              <w:rPr>
                <w:rtl w:val="0"/>
              </w:rPr>
              <w:t xml:space="preserve">ST</w:t>
            </w:r>
          </w:p>
        </w:tc>
        <w:tc>
          <w:tcPr>
            <w:shd w:fill="4078f2" w:val="clear"/>
            <w:tcMar>
              <w:top w:w="100.0" w:type="dxa"/>
              <w:left w:w="100.0" w:type="dxa"/>
              <w:bottom w:w="100.0" w:type="dxa"/>
              <w:right w:w="100.0" w:type="dxa"/>
            </w:tcMar>
            <w:vAlign w:val="top"/>
          </w:tcPr>
          <w:p w:rsidR="00000000" w:rsidDel="00000000" w:rsidP="00000000" w:rsidRDefault="00000000" w:rsidRPr="00000000" w14:paraId="000000CF">
            <w:pPr>
              <w:widowControl w:val="0"/>
              <w:spacing w:after="0" w:line="240" w:lineRule="auto"/>
              <w:jc w:val="left"/>
              <w:rPr/>
            </w:pPr>
            <w:r w:rsidDel="00000000" w:rsidR="00000000" w:rsidRPr="00000000">
              <w:rPr>
                <w:rtl w:val="0"/>
              </w:rPr>
              <w:t xml:space="preserve">PY</w:t>
            </w:r>
          </w:p>
        </w:tc>
        <w:tc>
          <w:tcPr>
            <w:shd w:fill="4078f2" w:val="clear"/>
            <w:tcMar>
              <w:top w:w="100.0" w:type="dxa"/>
              <w:left w:w="100.0" w:type="dxa"/>
              <w:bottom w:w="100.0" w:type="dxa"/>
              <w:right w:w="100.0" w:type="dxa"/>
            </w:tcMar>
            <w:vAlign w:val="top"/>
          </w:tcPr>
          <w:p w:rsidR="00000000" w:rsidDel="00000000" w:rsidP="00000000" w:rsidRDefault="00000000" w:rsidRPr="00000000" w14:paraId="000000D0">
            <w:pPr>
              <w:widowControl w:val="0"/>
              <w:spacing w:after="0" w:line="240" w:lineRule="auto"/>
              <w:jc w:val="left"/>
              <w:rPr/>
            </w:pPr>
            <w:r w:rsidDel="00000000" w:rsidR="00000000" w:rsidRPr="00000000">
              <w:rPr>
                <w:rtl w:val="0"/>
              </w:rPr>
              <w:t xml:space="preserve">CO</w:t>
            </w:r>
          </w:p>
        </w:tc>
        <w:tc>
          <w:tcPr>
            <w:shd w:fill="4078f2" w:val="clear"/>
            <w:tcMar>
              <w:top w:w="100.0" w:type="dxa"/>
              <w:left w:w="100.0" w:type="dxa"/>
              <w:bottom w:w="100.0" w:type="dxa"/>
              <w:right w:w="100.0" w:type="dxa"/>
            </w:tcMar>
            <w:vAlign w:val="top"/>
          </w:tcPr>
          <w:p w:rsidR="00000000" w:rsidDel="00000000" w:rsidP="00000000" w:rsidRDefault="00000000" w:rsidRPr="00000000" w14:paraId="000000D1">
            <w:pPr>
              <w:widowControl w:val="0"/>
              <w:spacing w:after="0" w:line="240" w:lineRule="auto"/>
              <w:jc w:val="left"/>
              <w:rPr/>
            </w:pPr>
            <w:r w:rsidDel="00000000" w:rsidR="00000000" w:rsidRPr="00000000">
              <w:rPr>
                <w:rtl w:val="0"/>
              </w:rPr>
              <w:t xml:space="preserve">GR</w:t>
            </w:r>
          </w:p>
        </w:tc>
        <w:tc>
          <w:tcPr>
            <w:shd w:fill="4078f2" w:val="clear"/>
            <w:tcMar>
              <w:top w:w="100.0" w:type="dxa"/>
              <w:left w:w="100.0" w:type="dxa"/>
              <w:bottom w:w="100.0" w:type="dxa"/>
              <w:right w:w="100.0" w:type="dxa"/>
            </w:tcMar>
            <w:vAlign w:val="top"/>
          </w:tcPr>
          <w:p w:rsidR="00000000" w:rsidDel="00000000" w:rsidP="00000000" w:rsidRDefault="00000000" w:rsidRPr="00000000" w14:paraId="000000D2">
            <w:pPr>
              <w:widowControl w:val="0"/>
              <w:spacing w:after="0" w:line="240" w:lineRule="auto"/>
              <w:jc w:val="left"/>
              <w:rPr/>
            </w:pPr>
            <w:r w:rsidDel="00000000" w:rsidR="00000000" w:rsidRPr="00000000">
              <w:rPr>
                <w:rtl w:val="0"/>
              </w:rPr>
              <w:t xml:space="preserve">BE</w:t>
            </w:r>
          </w:p>
        </w:tc>
        <w:tc>
          <w:tcPr>
            <w:shd w:fill="4078f2" w:val="clear"/>
            <w:tcMar>
              <w:top w:w="100.0" w:type="dxa"/>
              <w:left w:w="100.0" w:type="dxa"/>
              <w:bottom w:w="100.0" w:type="dxa"/>
              <w:right w:w="100.0" w:type="dxa"/>
            </w:tcMar>
            <w:vAlign w:val="top"/>
          </w:tcPr>
          <w:p w:rsidR="00000000" w:rsidDel="00000000" w:rsidP="00000000" w:rsidRDefault="00000000" w:rsidRPr="00000000" w14:paraId="000000D3">
            <w:pPr>
              <w:widowControl w:val="0"/>
              <w:spacing w:after="0" w:line="240" w:lineRule="auto"/>
              <w:jc w:val="left"/>
              <w:rPr/>
            </w:pPr>
            <w:r w:rsidDel="00000000" w:rsidR="00000000" w:rsidRPr="00000000">
              <w:rPr>
                <w:rtl w:val="0"/>
              </w:rPr>
              <w:t xml:space="preserve">AL</w:t>
            </w:r>
          </w:p>
        </w:tc>
        <w:tc>
          <w:tcPr>
            <w:shd w:fill="4078f2" w:val="clear"/>
            <w:tcMar>
              <w:top w:w="100.0" w:type="dxa"/>
              <w:left w:w="100.0" w:type="dxa"/>
              <w:bottom w:w="100.0" w:type="dxa"/>
              <w:right w:w="100.0" w:type="dxa"/>
            </w:tcMar>
            <w:vAlign w:val="top"/>
          </w:tcPr>
          <w:p w:rsidR="00000000" w:rsidDel="00000000" w:rsidP="00000000" w:rsidRDefault="00000000" w:rsidRPr="00000000" w14:paraId="000000D4">
            <w:pPr>
              <w:widowControl w:val="0"/>
              <w:spacing w:after="0" w:line="240" w:lineRule="auto"/>
              <w:jc w:val="left"/>
              <w:rPr/>
            </w:pPr>
            <w:r w:rsidDel="00000000" w:rsidR="00000000" w:rsidRPr="00000000">
              <w:rPr>
                <w:rtl w:val="0"/>
              </w:rPr>
              <w:t xml:space="preserve">CR</w:t>
            </w:r>
          </w:p>
        </w:tc>
        <w:tc>
          <w:tcPr>
            <w:shd w:fill="4078f2" w:val="clear"/>
            <w:tcMar>
              <w:top w:w="100.0" w:type="dxa"/>
              <w:left w:w="100.0" w:type="dxa"/>
              <w:bottom w:w="100.0" w:type="dxa"/>
              <w:right w:w="100.0" w:type="dxa"/>
            </w:tcMar>
            <w:vAlign w:val="top"/>
          </w:tcPr>
          <w:p w:rsidR="00000000" w:rsidDel="00000000" w:rsidP="00000000" w:rsidRDefault="00000000" w:rsidRPr="00000000" w14:paraId="000000D5">
            <w:pPr>
              <w:widowControl w:val="0"/>
              <w:spacing w:after="0" w:line="240" w:lineRule="auto"/>
              <w:jc w:val="left"/>
              <w:rPr/>
            </w:pPr>
            <w:r w:rsidDel="00000000" w:rsidR="00000000" w:rsidRPr="00000000">
              <w:rPr>
                <w:rtl w:val="0"/>
              </w:rPr>
              <w:t xml:space="preserve">RE</w:t>
            </w:r>
          </w:p>
        </w:tc>
      </w:tr>
      <w:tr>
        <w:trPr>
          <w:cantSplit w:val="0"/>
          <w:tblHeader w:val="0"/>
        </w:trPr>
        <w:tc>
          <w:tcPr>
            <w:shd w:fill="6aa84f" w:val="clear"/>
            <w:tcMar>
              <w:top w:w="100.0" w:type="dxa"/>
              <w:left w:w="100.0" w:type="dxa"/>
              <w:bottom w:w="100.0" w:type="dxa"/>
              <w:right w:w="100.0" w:type="dxa"/>
            </w:tcMar>
            <w:vAlign w:val="top"/>
          </w:tcPr>
          <w:p w:rsidR="00000000" w:rsidDel="00000000" w:rsidP="00000000" w:rsidRDefault="00000000" w:rsidRPr="00000000" w14:paraId="000000D6">
            <w:pPr>
              <w:widowControl w:val="0"/>
              <w:spacing w:after="0" w:line="240" w:lineRule="auto"/>
              <w:jc w:val="left"/>
              <w:rPr/>
            </w:pPr>
            <w:r w:rsidDel="00000000" w:rsidR="00000000" w:rsidRPr="00000000">
              <w:rPr>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after="0" w:line="240" w:lineRule="auto"/>
              <w:jc w:val="left"/>
              <w:rPr/>
            </w:pPr>
            <w:r w:rsidDel="00000000" w:rsidR="00000000" w:rsidRPr="00000000">
              <w:rPr>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after="0" w:line="240" w:lineRule="auto"/>
              <w:jc w:val="left"/>
              <w:rPr/>
            </w:pPr>
            <w:r w:rsidDel="00000000" w:rsidR="00000000" w:rsidRPr="00000000">
              <w:rPr>
                <w:rtl w:val="0"/>
              </w:rPr>
              <w:t xml:space="preserve">SID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after="0" w:line="240" w:lineRule="auto"/>
              <w:jc w:val="left"/>
              <w:rPr/>
            </w:pPr>
            <w:r w:rsidDel="00000000" w:rsidR="00000000" w:rsidRPr="00000000">
              <w:rPr>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after="0" w:line="240" w:lineRule="auto"/>
              <w:jc w:val="left"/>
              <w:rPr/>
            </w:pPr>
            <w:r w:rsidDel="00000000" w:rsidR="00000000" w:rsidRPr="00000000">
              <w:rPr>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after="0" w:line="240" w:lineRule="auto"/>
              <w:jc w:val="left"/>
              <w:rPr/>
            </w:pPr>
            <w:r w:rsidDel="00000000" w:rsidR="00000000" w:rsidRPr="00000000">
              <w:rPr>
                <w:rtl w:val="0"/>
              </w:rPr>
              <w:t xml:space="preserve">SD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after="0" w:line="240" w:lineRule="auto"/>
              <w:jc w:val="left"/>
              <w:rPr/>
            </w:pPr>
            <w:r w:rsidDel="00000000" w:rsidR="00000000" w:rsidRPr="00000000">
              <w:rPr>
                <w:rtl w:val="0"/>
              </w:rPr>
            </w:r>
          </w:p>
        </w:tc>
      </w:tr>
      <w:tr>
        <w:trPr>
          <w:cantSplit w:val="0"/>
          <w:tblHeader w:val="0"/>
        </w:trPr>
        <w:tc>
          <w:tcPr>
            <w:shd w:fill="6aa84f" w:val="clear"/>
            <w:tcMar>
              <w:top w:w="100.0" w:type="dxa"/>
              <w:left w:w="100.0" w:type="dxa"/>
              <w:bottom w:w="100.0" w:type="dxa"/>
              <w:right w:w="100.0" w:type="dxa"/>
            </w:tcMar>
            <w:vAlign w:val="top"/>
          </w:tcPr>
          <w:p w:rsidR="00000000" w:rsidDel="00000000" w:rsidP="00000000" w:rsidRDefault="00000000" w:rsidRPr="00000000" w14:paraId="000000E6">
            <w:pPr>
              <w:widowControl w:val="0"/>
              <w:spacing w:after="0" w:line="240" w:lineRule="auto"/>
              <w:jc w:val="left"/>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after="0" w:line="240" w:lineRule="auto"/>
              <w:jc w:val="left"/>
              <w:rPr/>
            </w:pPr>
            <w:r w:rsidDel="00000000" w:rsidR="00000000" w:rsidRPr="00000000">
              <w:rPr>
                <w:rtl w:val="0"/>
              </w:rPr>
              <w:t xml:space="preserve">SD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after="0" w:line="240" w:lineRule="auto"/>
              <w:jc w:val="left"/>
              <w:rPr/>
            </w:pPr>
            <w:r w:rsidDel="00000000" w:rsidR="00000000" w:rsidRPr="00000000">
              <w:rPr>
                <w:rtl w:val="0"/>
              </w:rPr>
              <w:t xml:space="preserve">SD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after="0" w:line="240" w:lineRule="auto"/>
              <w:jc w:val="left"/>
              <w:rPr/>
            </w:pPr>
            <w:r w:rsidDel="00000000" w:rsidR="00000000" w:rsidRPr="00000000">
              <w:rPr>
                <w:rtl w:val="0"/>
              </w:rPr>
              <w:t xml:space="preserve">SD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after="0" w:line="240" w:lineRule="auto"/>
              <w:jc w:val="left"/>
              <w:rPr/>
            </w:pPr>
            <w:r w:rsidDel="00000000" w:rsidR="00000000" w:rsidRPr="00000000">
              <w:rPr>
                <w:rtl w:val="0"/>
              </w:rPr>
              <w:t xml:space="preserve">SD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after="0" w:line="240" w:lineRule="auto"/>
              <w:jc w:val="left"/>
              <w:rPr/>
            </w:pPr>
            <w:r w:rsidDel="00000000" w:rsidR="00000000" w:rsidRPr="00000000">
              <w:rPr>
                <w:rtl w:val="0"/>
              </w:rPr>
              <w:t xml:space="preserve">SD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after="0" w:line="240" w:lineRule="auto"/>
              <w:jc w:val="left"/>
              <w:rPr/>
            </w:pPr>
            <w:r w:rsidDel="00000000" w:rsidR="00000000" w:rsidRPr="00000000">
              <w:rPr>
                <w:rtl w:val="0"/>
              </w:rPr>
              <w:t xml:space="preserve">SD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after="0" w:line="240" w:lineRule="auto"/>
              <w:jc w:val="left"/>
              <w:rPr/>
            </w:pPr>
            <w:r w:rsidDel="00000000" w:rsidR="00000000" w:rsidRPr="00000000">
              <w:rPr>
                <w:rtl w:val="0"/>
              </w:rPr>
              <w:t xml:space="preserve">SD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after="0" w:line="240" w:lineRule="auto"/>
              <w:jc w:val="left"/>
              <w:rPr/>
            </w:pPr>
            <w:r w:rsidDel="00000000" w:rsidR="00000000" w:rsidRPr="00000000">
              <w:rPr>
                <w:rtl w:val="0"/>
              </w:rPr>
              <w:t xml:space="preserve">SD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after="0" w:line="240" w:lineRule="auto"/>
              <w:jc w:val="left"/>
              <w:rPr/>
            </w:pPr>
            <w:r w:rsidDel="00000000" w:rsidR="00000000" w:rsidRPr="00000000">
              <w:rPr>
                <w:rtl w:val="0"/>
              </w:rPr>
              <w:t xml:space="preserve">SD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after="0" w:line="240" w:lineRule="auto"/>
              <w:jc w:val="left"/>
              <w:rPr/>
            </w:pPr>
            <w:r w:rsidDel="00000000" w:rsidR="00000000" w:rsidRPr="00000000">
              <w:rPr>
                <w:rtl w:val="0"/>
              </w:rPr>
              <w:t xml:space="preserve">SD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after="0" w:line="240" w:lineRule="auto"/>
              <w:jc w:val="left"/>
              <w:rPr/>
            </w:pPr>
            <w:r w:rsidDel="00000000" w:rsidR="00000000" w:rsidRPr="00000000">
              <w:rPr>
                <w:rtl w:val="0"/>
              </w:rPr>
              <w:t xml:space="preserve">SD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after="0" w:line="240" w:lineRule="auto"/>
              <w:jc w:val="left"/>
              <w:rPr/>
            </w:pPr>
            <w:r w:rsidDel="00000000" w:rsidR="00000000" w:rsidRPr="00000000">
              <w:rPr>
                <w:rtl w:val="0"/>
              </w:rPr>
              <w:t xml:space="preserve">SD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after="0" w:line="240" w:lineRule="auto"/>
              <w:jc w:val="left"/>
              <w:rPr/>
            </w:pPr>
            <w:r w:rsidDel="00000000" w:rsidR="00000000" w:rsidRPr="00000000">
              <w:rPr>
                <w:rtl w:val="0"/>
              </w:rPr>
              <w:t xml:space="preserve">SD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after="0" w:line="240" w:lineRule="auto"/>
              <w:jc w:val="left"/>
              <w:rPr/>
            </w:pPr>
            <w:r w:rsidDel="00000000" w:rsidR="00000000" w:rsidRPr="00000000">
              <w:rPr>
                <w:rtl w:val="0"/>
              </w:rPr>
              <w:t xml:space="preserve">SD</w:t>
            </w:r>
          </w:p>
        </w:tc>
      </w:tr>
      <w:tr>
        <w:trPr>
          <w:cantSplit w:val="0"/>
          <w:tblHeader w:val="0"/>
        </w:trPr>
        <w:tc>
          <w:tcPr>
            <w:shd w:fill="6aa84f" w:val="clear"/>
            <w:tcMar>
              <w:top w:w="100.0" w:type="dxa"/>
              <w:left w:w="100.0" w:type="dxa"/>
              <w:bottom w:w="100.0" w:type="dxa"/>
              <w:right w:w="100.0" w:type="dxa"/>
            </w:tcMar>
            <w:vAlign w:val="top"/>
          </w:tcPr>
          <w:p w:rsidR="00000000" w:rsidDel="00000000" w:rsidP="00000000" w:rsidRDefault="00000000" w:rsidRPr="00000000" w14:paraId="000000F6">
            <w:pPr>
              <w:widowControl w:val="0"/>
              <w:spacing w:after="0" w:line="240" w:lineRule="auto"/>
              <w:jc w:val="left"/>
              <w:rPr/>
            </w:pPr>
            <w:r w:rsidDel="00000000" w:rsidR="00000000" w:rsidRPr="00000000">
              <w:rPr>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after="0" w:line="240" w:lineRule="auto"/>
              <w:jc w:val="left"/>
              <w:rPr/>
            </w:pPr>
            <w:r w:rsidDel="00000000" w:rsidR="00000000" w:rsidRPr="00000000">
              <w:rPr>
                <w:rtl w:val="0"/>
              </w:rPr>
              <w:t xml:space="preserve">SDU</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after="0" w:line="240" w:lineRule="auto"/>
              <w:jc w:val="left"/>
              <w:rPr/>
            </w:pPr>
            <w:r w:rsidDel="00000000" w:rsidR="00000000" w:rsidRPr="00000000">
              <w:rPr>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after="0" w:line="240" w:lineRule="auto"/>
              <w:jc w:val="left"/>
              <w:rPr/>
            </w:pPr>
            <w:r w:rsidDel="00000000" w:rsidR="00000000" w:rsidRPr="00000000">
              <w:rPr>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after="0" w:line="240" w:lineRule="auto"/>
              <w:jc w:val="left"/>
              <w:rPr/>
            </w:pPr>
            <w:r w:rsidDel="00000000" w:rsidR="00000000" w:rsidRPr="00000000">
              <w:rPr>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after="0" w:line="240" w:lineRule="auto"/>
              <w:jc w:val="left"/>
              <w:rPr/>
            </w:pPr>
            <w:r w:rsidDel="00000000" w:rsidR="00000000" w:rsidRPr="00000000">
              <w:rPr>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after="0" w:line="240" w:lineRule="auto"/>
              <w:jc w:val="left"/>
              <w:rPr/>
            </w:pPr>
            <w:r w:rsidDel="00000000" w:rsidR="00000000" w:rsidRPr="00000000">
              <w:rPr>
                <w:rtl w:val="0"/>
              </w:rPr>
              <w:t xml:space="preserve">SU</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after="0" w:line="240" w:lineRule="auto"/>
              <w:jc w:val="left"/>
              <w:rPr/>
            </w:pPr>
            <w:r w:rsidDel="00000000" w:rsidR="00000000" w:rsidRPr="00000000">
              <w:rPr>
                <w:rtl w:val="0"/>
              </w:rPr>
              <w:t xml:space="preserve">SIDU</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after="0" w:line="240" w:lineRule="auto"/>
              <w:jc w:val="left"/>
              <w:rPr/>
            </w:pPr>
            <w:r w:rsidDel="00000000" w:rsidR="00000000" w:rsidRPr="00000000">
              <w:rPr>
                <w:rtl w:val="0"/>
              </w:rPr>
              <w:t xml:space="preserve">SID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after="0" w:line="240" w:lineRule="auto"/>
              <w:jc w:val="left"/>
              <w:rPr/>
            </w:pPr>
            <w:r w:rsidDel="00000000" w:rsidR="00000000" w:rsidRPr="00000000">
              <w:rPr>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after="0" w:line="240" w:lineRule="auto"/>
              <w:jc w:val="left"/>
              <w:rPr/>
            </w:pPr>
            <w:r w:rsidDel="00000000" w:rsidR="00000000" w:rsidRPr="00000000">
              <w:rPr>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after="0" w:line="240" w:lineRule="auto"/>
              <w:jc w:val="left"/>
              <w:rPr/>
            </w:pPr>
            <w:r w:rsidDel="00000000" w:rsidR="00000000" w:rsidRPr="00000000">
              <w:rPr>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after="0" w:line="240" w:lineRule="auto"/>
              <w:jc w:val="left"/>
              <w:rPr/>
            </w:pPr>
            <w:r w:rsidDel="00000000" w:rsidR="00000000" w:rsidRPr="00000000">
              <w:rPr>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after="0" w:line="240" w:lineRule="auto"/>
              <w:jc w:val="left"/>
              <w:rPr/>
            </w:pPr>
            <w:r w:rsidDel="00000000" w:rsidR="00000000" w:rsidRPr="00000000">
              <w:rPr>
                <w:rtl w:val="0"/>
              </w:rPr>
              <w:t xml:space="preserve">SID</w:t>
            </w:r>
          </w:p>
        </w:tc>
      </w:tr>
      <w:tr>
        <w:trPr>
          <w:cantSplit w:val="0"/>
          <w:tblHeader w:val="0"/>
        </w:trPr>
        <w:tc>
          <w:tcPr>
            <w:shd w:fill="6aa84f" w:val="clear"/>
            <w:tcMar>
              <w:top w:w="100.0" w:type="dxa"/>
              <w:left w:w="100.0" w:type="dxa"/>
              <w:bottom w:w="100.0" w:type="dxa"/>
              <w:right w:w="100.0" w:type="dxa"/>
            </w:tcMar>
            <w:vAlign w:val="top"/>
          </w:tcPr>
          <w:p w:rsidR="00000000" w:rsidDel="00000000" w:rsidP="00000000" w:rsidRDefault="00000000" w:rsidRPr="00000000" w14:paraId="00000106">
            <w:pPr>
              <w:widowControl w:val="0"/>
              <w:spacing w:after="0" w:line="240" w:lineRule="auto"/>
              <w:jc w:val="left"/>
              <w:rPr/>
            </w:pPr>
            <w:r w:rsidDel="00000000" w:rsidR="00000000" w:rsidRPr="00000000">
              <w:rPr>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after="0" w:line="240" w:lineRule="auto"/>
              <w:jc w:val="left"/>
              <w:rPr/>
            </w:pPr>
            <w:r w:rsidDel="00000000" w:rsidR="00000000" w:rsidRPr="00000000">
              <w:rPr>
                <w:rtl w:val="0"/>
              </w:rPr>
              <w:t xml:space="preserve">SDU</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after="0" w:line="240" w:lineRule="auto"/>
              <w:jc w:val="left"/>
              <w:rPr/>
            </w:pPr>
            <w:r w:rsidDel="00000000" w:rsidR="00000000" w:rsidRPr="00000000">
              <w:rPr>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after="0" w:line="240" w:lineRule="auto"/>
              <w:jc w:val="left"/>
              <w:rPr/>
            </w:pPr>
            <w:r w:rsidDel="00000000" w:rsidR="00000000" w:rsidRPr="00000000">
              <w:rPr>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after="0" w:line="240" w:lineRule="auto"/>
              <w:jc w:val="left"/>
              <w:rPr/>
            </w:pPr>
            <w:r w:rsidDel="00000000" w:rsidR="00000000" w:rsidRPr="00000000">
              <w:rPr>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after="0" w:line="240" w:lineRule="auto"/>
              <w:jc w:val="left"/>
              <w:rPr/>
            </w:pPr>
            <w:r w:rsidDel="00000000" w:rsidR="00000000" w:rsidRPr="00000000">
              <w:rPr>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after="0" w:line="240" w:lineRule="auto"/>
              <w:jc w:val="left"/>
              <w:rPr/>
            </w:pPr>
            <w:r w:rsidDel="00000000" w:rsidR="00000000" w:rsidRPr="00000000">
              <w:rPr>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after="0" w:line="240" w:lineRule="auto"/>
              <w:jc w:val="left"/>
              <w:rPr/>
            </w:pPr>
            <w:r w:rsidDel="00000000" w:rsidR="00000000" w:rsidRPr="00000000">
              <w:rPr>
                <w:rtl w:val="0"/>
              </w:rPr>
              <w:t xml:space="preserve">SU</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after="0" w:line="240" w:lineRule="auto"/>
              <w:jc w:val="left"/>
              <w:rPr/>
            </w:pPr>
            <w:r w:rsidDel="00000000" w:rsidR="00000000" w:rsidRPr="00000000">
              <w:rPr>
                <w:rtl w:val="0"/>
              </w:rPr>
              <w:t xml:space="preserve">SIDU</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after="0" w:line="240" w:lineRule="auto"/>
              <w:jc w:val="left"/>
              <w:rPr/>
            </w:pPr>
            <w:r w:rsidDel="00000000" w:rsidR="00000000" w:rsidRPr="00000000">
              <w:rPr>
                <w:rtl w:val="0"/>
              </w:rPr>
              <w:t xml:space="preserve">SID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after="0" w:line="240" w:lineRule="auto"/>
              <w:jc w:val="left"/>
              <w:rPr/>
            </w:pPr>
            <w:r w:rsidDel="00000000" w:rsidR="00000000" w:rsidRPr="00000000">
              <w:rPr>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after="0" w:line="240" w:lineRule="auto"/>
              <w:jc w:val="left"/>
              <w:rPr/>
            </w:pPr>
            <w:r w:rsidDel="00000000" w:rsidR="00000000" w:rsidRPr="00000000">
              <w:rPr>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after="0" w:line="240" w:lineRule="auto"/>
              <w:jc w:val="left"/>
              <w:rPr/>
            </w:pPr>
            <w:r w:rsidDel="00000000" w:rsidR="00000000" w:rsidRPr="00000000">
              <w:rPr>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after="0" w:line="240" w:lineRule="auto"/>
              <w:jc w:val="left"/>
              <w:rPr/>
            </w:pPr>
            <w:r w:rsidDel="00000000" w:rsidR="00000000" w:rsidRPr="00000000">
              <w:rPr>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after="0" w:line="240" w:lineRule="auto"/>
              <w:jc w:val="left"/>
              <w:rPr/>
            </w:pPr>
            <w:r w:rsidDel="00000000" w:rsidR="00000000" w:rsidRPr="00000000">
              <w:rPr>
                <w:rtl w:val="0"/>
              </w:rPr>
              <w:t xml:space="preserve">SID</w:t>
            </w:r>
          </w:p>
        </w:tc>
      </w:tr>
      <w:tr>
        <w:trPr>
          <w:cantSplit w:val="0"/>
          <w:tblHeader w:val="0"/>
        </w:trPr>
        <w:tc>
          <w:tcPr>
            <w:shd w:fill="6aa84f" w:val="clear"/>
            <w:tcMar>
              <w:top w:w="100.0" w:type="dxa"/>
              <w:left w:w="100.0" w:type="dxa"/>
              <w:bottom w:w="100.0" w:type="dxa"/>
              <w:right w:w="100.0" w:type="dxa"/>
            </w:tcMar>
            <w:vAlign w:val="top"/>
          </w:tcPr>
          <w:p w:rsidR="00000000" w:rsidDel="00000000" w:rsidP="00000000" w:rsidRDefault="00000000" w:rsidRPr="00000000" w14:paraId="00000116">
            <w:pPr>
              <w:widowControl w:val="0"/>
              <w:spacing w:after="0" w:line="240" w:lineRule="auto"/>
              <w:jc w:val="left"/>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after="0" w:line="240" w:lineRule="auto"/>
              <w:jc w:val="left"/>
              <w:rPr/>
            </w:pPr>
            <w:r w:rsidDel="00000000" w:rsidR="00000000" w:rsidRPr="00000000">
              <w:rPr>
                <w:rtl w:val="0"/>
              </w:rPr>
              <w:t xml:space="preserve">SDU</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after="0" w:line="240" w:lineRule="auto"/>
              <w:jc w:val="left"/>
              <w:rPr/>
            </w:pPr>
            <w:r w:rsidDel="00000000" w:rsidR="00000000" w:rsidRPr="00000000">
              <w:rPr>
                <w:rtl w:val="0"/>
              </w:rPr>
              <w:t xml:space="preserve">SDU</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after="0" w:line="240" w:lineRule="auto"/>
              <w:jc w:val="left"/>
              <w:rPr/>
            </w:pPr>
            <w:r w:rsidDel="00000000" w:rsidR="00000000" w:rsidRPr="00000000">
              <w:rPr>
                <w:rtl w:val="0"/>
              </w:rPr>
              <w:t xml:space="preserve">SIDU</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after="0" w:line="240" w:lineRule="auto"/>
              <w:jc w:val="left"/>
              <w:rPr/>
            </w:pPr>
            <w:r w:rsidDel="00000000" w:rsidR="00000000" w:rsidRPr="00000000">
              <w:rPr>
                <w:rtl w:val="0"/>
              </w:rPr>
              <w:t xml:space="preserve">SID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after="0" w:line="240" w:lineRule="auto"/>
              <w:jc w:val="left"/>
              <w:rPr/>
            </w:pPr>
            <w:r w:rsidDel="00000000" w:rsidR="00000000" w:rsidRPr="00000000">
              <w:rPr>
                <w:rtl w:val="0"/>
              </w:rPr>
              <w:t xml:space="preserve">SIDU</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after="0" w:line="240" w:lineRule="auto"/>
              <w:jc w:val="left"/>
              <w:rPr/>
            </w:pPr>
            <w:r w:rsidDel="00000000" w:rsidR="00000000" w:rsidRPr="00000000">
              <w:rPr>
                <w:rtl w:val="0"/>
              </w:rPr>
              <w:t xml:space="preserve">SIDU</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after="0" w:line="240" w:lineRule="auto"/>
              <w:jc w:val="left"/>
              <w:rPr/>
            </w:pPr>
            <w:r w:rsidDel="00000000" w:rsidR="00000000" w:rsidRPr="00000000">
              <w:rPr>
                <w:rtl w:val="0"/>
              </w:rPr>
              <w:t xml:space="preserve">SIDU</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after="0" w:line="240" w:lineRule="auto"/>
              <w:jc w:val="left"/>
              <w:rPr/>
            </w:pPr>
            <w:r w:rsidDel="00000000" w:rsidR="00000000" w:rsidRPr="00000000">
              <w:rPr>
                <w:rtl w:val="0"/>
              </w:rPr>
              <w:t xml:space="preserve">SID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after="0" w:line="240" w:lineRule="auto"/>
              <w:jc w:val="left"/>
              <w:rPr/>
            </w:pPr>
            <w:r w:rsidDel="00000000" w:rsidR="00000000" w:rsidRPr="00000000">
              <w:rPr>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after="0" w:line="240" w:lineRule="auto"/>
              <w:jc w:val="left"/>
              <w:rPr/>
            </w:pPr>
            <w:r w:rsidDel="00000000" w:rsidR="00000000" w:rsidRPr="00000000">
              <w:rPr>
                <w:rtl w:val="0"/>
              </w:rPr>
              <w:t xml:space="preserve">SIDU</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after="0" w:line="240" w:lineRule="auto"/>
              <w:jc w:val="left"/>
              <w:rPr/>
            </w:pPr>
            <w:r w:rsidDel="00000000" w:rsidR="00000000" w:rsidRPr="00000000">
              <w:rPr>
                <w:rtl w:val="0"/>
              </w:rPr>
              <w:t xml:space="preserve">SIDU</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after="0" w:line="240" w:lineRule="auto"/>
              <w:jc w:val="left"/>
              <w:rPr/>
            </w:pPr>
            <w:r w:rsidDel="00000000" w:rsidR="00000000" w:rsidRPr="00000000">
              <w:rPr>
                <w:rtl w:val="0"/>
              </w:rPr>
              <w:t xml:space="preserve">SIDU</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after="0" w:line="240" w:lineRule="auto"/>
              <w:jc w:val="left"/>
              <w:rPr/>
            </w:pPr>
            <w:r w:rsidDel="00000000" w:rsidR="00000000" w:rsidRPr="00000000">
              <w:rPr>
                <w:rtl w:val="0"/>
              </w:rPr>
              <w:t xml:space="preserve">SID</w:t>
            </w:r>
          </w:p>
        </w:tc>
      </w:tr>
    </w:tbl>
    <w:p w:rsidR="00000000" w:rsidDel="00000000" w:rsidP="00000000" w:rsidRDefault="00000000" w:rsidRPr="00000000" w14:paraId="00000126">
      <w:pPr>
        <w:ind w:left="0" w:firstLine="0"/>
        <w:rPr>
          <w:b w:val="1"/>
        </w:rPr>
        <w:sectPr>
          <w:headerReference r:id="rId23" w:type="default"/>
          <w:footerReference r:id="rId24" w:type="default"/>
          <w:pgSz w:h="16838" w:w="11906" w:orient="portrait"/>
          <w:pgMar w:bottom="1134" w:top="2083" w:left="1134" w:right="1134" w:header="708" w:footer="708"/>
          <w:pgNumType w:start="1"/>
        </w:sectPr>
      </w:pPr>
      <w:r w:rsidDel="00000000" w:rsidR="00000000" w:rsidRPr="00000000">
        <w:rPr>
          <w:rtl w:val="0"/>
        </w:rPr>
      </w:r>
    </w:p>
    <w:p w:rsidR="00000000" w:rsidDel="00000000" w:rsidP="00000000" w:rsidRDefault="00000000" w:rsidRPr="00000000" w14:paraId="00000127">
      <w:pPr>
        <w:ind w:firstLine="720"/>
        <w:rPr/>
      </w:pPr>
      <w:r w:rsidDel="00000000" w:rsidR="00000000" w:rsidRPr="00000000">
        <w:rPr>
          <w:b w:val="1"/>
          <w:rtl w:val="0"/>
        </w:rPr>
        <w:t xml:space="preserve">Leggenda Tabelle</w:t>
      </w:r>
      <w:r w:rsidDel="00000000" w:rsidR="00000000" w:rsidRPr="00000000">
        <w:rPr>
          <w:rtl w:val="0"/>
        </w:rPr>
        <w:t xml:space="preserve">:</w:t>
      </w:r>
    </w:p>
    <w:p w:rsidR="00000000" w:rsidDel="00000000" w:rsidP="00000000" w:rsidRDefault="00000000" w:rsidRPr="00000000" w14:paraId="00000128">
      <w:pPr>
        <w:ind w:left="720" w:firstLine="0"/>
        <w:rPr/>
      </w:pPr>
      <w:r w:rsidDel="00000000" w:rsidR="00000000" w:rsidRPr="00000000">
        <w:rPr>
          <w:rtl w:val="0"/>
        </w:rPr>
        <w:t xml:space="preserve">US: users</w:t>
      </w:r>
    </w:p>
    <w:p w:rsidR="00000000" w:rsidDel="00000000" w:rsidP="00000000" w:rsidRDefault="00000000" w:rsidRPr="00000000" w14:paraId="00000129">
      <w:pPr>
        <w:ind w:left="720" w:firstLine="0"/>
        <w:rPr/>
      </w:pPr>
      <w:r w:rsidDel="00000000" w:rsidR="00000000" w:rsidRPr="00000000">
        <w:rPr>
          <w:rtl w:val="0"/>
        </w:rPr>
        <w:t xml:space="preserve">NL: normallisteners</w:t>
      </w:r>
    </w:p>
    <w:p w:rsidR="00000000" w:rsidDel="00000000" w:rsidP="00000000" w:rsidRDefault="00000000" w:rsidRPr="00000000" w14:paraId="0000012A">
      <w:pPr>
        <w:ind w:left="720" w:firstLine="0"/>
        <w:rPr/>
      </w:pPr>
      <w:r w:rsidDel="00000000" w:rsidR="00000000" w:rsidRPr="00000000">
        <w:rPr>
          <w:rtl w:val="0"/>
        </w:rPr>
        <w:t xml:space="preserve">PL: premiumlisteners</w:t>
      </w:r>
    </w:p>
    <w:p w:rsidR="00000000" w:rsidDel="00000000" w:rsidP="00000000" w:rsidRDefault="00000000" w:rsidRPr="00000000" w14:paraId="0000012B">
      <w:pPr>
        <w:ind w:left="720" w:firstLine="0"/>
        <w:rPr/>
      </w:pPr>
      <w:r w:rsidDel="00000000" w:rsidR="00000000" w:rsidRPr="00000000">
        <w:rPr>
          <w:rtl w:val="0"/>
        </w:rPr>
        <w:t xml:space="preserve">AR:  artists</w:t>
      </w:r>
    </w:p>
    <w:p w:rsidR="00000000" w:rsidDel="00000000" w:rsidP="00000000" w:rsidRDefault="00000000" w:rsidRPr="00000000" w14:paraId="0000012C">
      <w:pPr>
        <w:ind w:left="720" w:firstLine="0"/>
        <w:rPr/>
      </w:pPr>
      <w:r w:rsidDel="00000000" w:rsidR="00000000" w:rsidRPr="00000000">
        <w:rPr>
          <w:rtl w:val="0"/>
        </w:rPr>
        <w:t xml:space="preserve">SO: songs</w:t>
      </w:r>
    </w:p>
    <w:p w:rsidR="00000000" w:rsidDel="00000000" w:rsidP="00000000" w:rsidRDefault="00000000" w:rsidRPr="00000000" w14:paraId="0000012D">
      <w:pPr>
        <w:ind w:left="720" w:firstLine="0"/>
        <w:rPr/>
      </w:pPr>
      <w:r w:rsidDel="00000000" w:rsidR="00000000" w:rsidRPr="00000000">
        <w:rPr>
          <w:rtl w:val="0"/>
        </w:rPr>
        <w:t xml:space="preserve">NS: normalsongs</w:t>
      </w:r>
    </w:p>
    <w:p w:rsidR="00000000" w:rsidDel="00000000" w:rsidP="00000000" w:rsidRDefault="00000000" w:rsidRPr="00000000" w14:paraId="0000012E">
      <w:pPr>
        <w:ind w:left="720" w:firstLine="0"/>
        <w:rPr/>
      </w:pPr>
      <w:r w:rsidDel="00000000" w:rsidR="00000000" w:rsidRPr="00000000">
        <w:rPr>
          <w:rtl w:val="0"/>
        </w:rPr>
        <w:t xml:space="preserve">PS: premiumsongs</w:t>
      </w:r>
    </w:p>
    <w:p w:rsidR="00000000" w:rsidDel="00000000" w:rsidP="00000000" w:rsidRDefault="00000000" w:rsidRPr="00000000" w14:paraId="0000012F">
      <w:pPr>
        <w:ind w:left="720" w:firstLine="0"/>
        <w:rPr/>
      </w:pPr>
      <w:r w:rsidDel="00000000" w:rsidR="00000000" w:rsidRPr="00000000">
        <w:rPr>
          <w:rtl w:val="0"/>
        </w:rPr>
        <w:t xml:space="preserve">ST: statistics</w:t>
      </w:r>
    </w:p>
    <w:p w:rsidR="00000000" w:rsidDel="00000000" w:rsidP="00000000" w:rsidRDefault="00000000" w:rsidRPr="00000000" w14:paraId="00000130">
      <w:pPr>
        <w:ind w:left="720" w:firstLine="0"/>
        <w:rPr/>
      </w:pPr>
      <w:r w:rsidDel="00000000" w:rsidR="00000000" w:rsidRPr="00000000">
        <w:rPr>
          <w:rtl w:val="0"/>
        </w:rPr>
        <w:t xml:space="preserve">PY: playlists</w:t>
      </w:r>
    </w:p>
    <w:p w:rsidR="00000000" w:rsidDel="00000000" w:rsidP="00000000" w:rsidRDefault="00000000" w:rsidRPr="00000000" w14:paraId="00000131">
      <w:pPr>
        <w:ind w:left="720" w:firstLine="0"/>
        <w:rPr/>
      </w:pPr>
      <w:r w:rsidDel="00000000" w:rsidR="00000000" w:rsidRPr="00000000">
        <w:rPr>
          <w:rtl w:val="0"/>
        </w:rPr>
        <w:t xml:space="preserve">CO: contains</w:t>
      </w:r>
    </w:p>
    <w:p w:rsidR="00000000" w:rsidDel="00000000" w:rsidP="00000000" w:rsidRDefault="00000000" w:rsidRPr="00000000" w14:paraId="00000132">
      <w:pPr>
        <w:ind w:left="720" w:firstLine="0"/>
        <w:rPr/>
      </w:pPr>
      <w:r w:rsidDel="00000000" w:rsidR="00000000" w:rsidRPr="00000000">
        <w:rPr>
          <w:rtl w:val="0"/>
        </w:rPr>
        <w:t xml:space="preserve">GR: genres</w:t>
      </w:r>
    </w:p>
    <w:p w:rsidR="00000000" w:rsidDel="00000000" w:rsidP="00000000" w:rsidRDefault="00000000" w:rsidRPr="00000000" w14:paraId="00000133">
      <w:pPr>
        <w:ind w:left="720" w:firstLine="0"/>
        <w:rPr/>
      </w:pPr>
      <w:r w:rsidDel="00000000" w:rsidR="00000000" w:rsidRPr="00000000">
        <w:rPr>
          <w:rtl w:val="0"/>
        </w:rPr>
        <w:t xml:space="preserve">BE: belong</w:t>
      </w:r>
    </w:p>
    <w:p w:rsidR="00000000" w:rsidDel="00000000" w:rsidP="00000000" w:rsidRDefault="00000000" w:rsidRPr="00000000" w14:paraId="00000134">
      <w:pPr>
        <w:ind w:left="720" w:firstLine="0"/>
        <w:rPr/>
      </w:pPr>
      <w:r w:rsidDel="00000000" w:rsidR="00000000" w:rsidRPr="00000000">
        <w:rPr>
          <w:rtl w:val="0"/>
        </w:rPr>
        <w:t xml:space="preserve">AL: albums</w:t>
      </w:r>
    </w:p>
    <w:p w:rsidR="00000000" w:rsidDel="00000000" w:rsidP="00000000" w:rsidRDefault="00000000" w:rsidRPr="00000000" w14:paraId="00000135">
      <w:pPr>
        <w:ind w:left="720" w:firstLine="0"/>
        <w:rPr/>
      </w:pPr>
      <w:r w:rsidDel="00000000" w:rsidR="00000000" w:rsidRPr="00000000">
        <w:rPr>
          <w:rtl w:val="0"/>
        </w:rPr>
        <w:t xml:space="preserve">CR: creates</w:t>
      </w:r>
    </w:p>
    <w:p w:rsidR="00000000" w:rsidDel="00000000" w:rsidP="00000000" w:rsidRDefault="00000000" w:rsidRPr="00000000" w14:paraId="00000136">
      <w:pPr>
        <w:ind w:left="720" w:firstLine="0"/>
        <w:rPr>
          <w:b w:val="1"/>
        </w:rPr>
      </w:pPr>
      <w:r w:rsidDel="00000000" w:rsidR="00000000" w:rsidRPr="00000000">
        <w:rPr>
          <w:rtl w:val="0"/>
        </w:rPr>
        <w:t xml:space="preserve">RE: records</w:t>
      </w:r>
      <w:r w:rsidDel="00000000" w:rsidR="00000000" w:rsidRPr="00000000">
        <w:rPr>
          <w:rtl w:val="0"/>
        </w:rPr>
      </w:r>
    </w:p>
    <w:p w:rsidR="00000000" w:rsidDel="00000000" w:rsidP="00000000" w:rsidRDefault="00000000" w:rsidRPr="00000000" w14:paraId="00000137">
      <w:pPr>
        <w:ind w:firstLine="720"/>
        <w:rPr>
          <w:b w:val="1"/>
        </w:rPr>
      </w:pPr>
      <w:r w:rsidDel="00000000" w:rsidR="00000000" w:rsidRPr="00000000">
        <w:rPr>
          <w:rtl w:val="0"/>
        </w:rPr>
      </w:r>
    </w:p>
    <w:p w:rsidR="00000000" w:rsidDel="00000000" w:rsidP="00000000" w:rsidRDefault="00000000" w:rsidRPr="00000000" w14:paraId="00000138">
      <w:pPr>
        <w:ind w:firstLine="720"/>
        <w:rPr>
          <w:b w:val="1"/>
        </w:rPr>
      </w:pPr>
      <w:r w:rsidDel="00000000" w:rsidR="00000000" w:rsidRPr="00000000">
        <w:rPr>
          <w:rtl w:val="0"/>
        </w:rPr>
      </w:r>
    </w:p>
    <w:p w:rsidR="00000000" w:rsidDel="00000000" w:rsidP="00000000" w:rsidRDefault="00000000" w:rsidRPr="00000000" w14:paraId="00000139">
      <w:pPr>
        <w:ind w:firstLine="720"/>
        <w:rPr>
          <w:b w:val="1"/>
        </w:rPr>
      </w:pPr>
      <w:r w:rsidDel="00000000" w:rsidR="00000000" w:rsidRPr="00000000">
        <w:rPr>
          <w:rtl w:val="0"/>
        </w:rPr>
      </w:r>
    </w:p>
    <w:p w:rsidR="00000000" w:rsidDel="00000000" w:rsidP="00000000" w:rsidRDefault="00000000" w:rsidRPr="00000000" w14:paraId="0000013A">
      <w:pPr>
        <w:ind w:firstLine="720"/>
        <w:rPr>
          <w:b w:val="1"/>
        </w:rPr>
      </w:pPr>
      <w:r w:rsidDel="00000000" w:rsidR="00000000" w:rsidRPr="00000000">
        <w:rPr>
          <w:rtl w:val="0"/>
        </w:rPr>
      </w:r>
    </w:p>
    <w:p w:rsidR="00000000" w:rsidDel="00000000" w:rsidP="00000000" w:rsidRDefault="00000000" w:rsidRPr="00000000" w14:paraId="0000013B">
      <w:pPr>
        <w:ind w:firstLine="720"/>
        <w:rPr>
          <w:b w:val="1"/>
        </w:rPr>
      </w:pPr>
      <w:r w:rsidDel="00000000" w:rsidR="00000000" w:rsidRPr="00000000">
        <w:rPr>
          <w:rtl w:val="0"/>
        </w:rPr>
      </w:r>
    </w:p>
    <w:p w:rsidR="00000000" w:rsidDel="00000000" w:rsidP="00000000" w:rsidRDefault="00000000" w:rsidRPr="00000000" w14:paraId="0000013C">
      <w:pPr>
        <w:ind w:firstLine="720"/>
        <w:rPr>
          <w:b w:val="1"/>
        </w:rPr>
        <w:sectPr>
          <w:type w:val="continuous"/>
          <w:pgSz w:h="16838" w:w="11906" w:orient="portrait"/>
          <w:pgMar w:bottom="1134" w:top="2083" w:left="1134" w:right="1134" w:header="708" w:footer="708"/>
          <w:cols w:equalWidth="0" w:num="3">
            <w:col w:space="720" w:w="2732.5"/>
            <w:col w:space="720" w:w="2732.5"/>
            <w:col w:space="0" w:w="2732.5"/>
          </w:cols>
        </w:sectPr>
      </w:pPr>
      <w:r w:rsidDel="00000000" w:rsidR="00000000" w:rsidRPr="00000000">
        <w:rPr>
          <w:rtl w:val="0"/>
        </w:rPr>
      </w:r>
    </w:p>
    <w:p w:rsidR="00000000" w:rsidDel="00000000" w:rsidP="00000000" w:rsidRDefault="00000000" w:rsidRPr="00000000" w14:paraId="0000013D">
      <w:pPr>
        <w:ind w:firstLine="720"/>
        <w:rPr/>
      </w:pPr>
      <w:r w:rsidDel="00000000" w:rsidR="00000000" w:rsidRPr="00000000">
        <w:rPr>
          <w:b w:val="1"/>
          <w:rtl w:val="0"/>
        </w:rPr>
        <w:t xml:space="preserve">Leggenda Ruoli</w:t>
      </w:r>
      <w:r w:rsidDel="00000000" w:rsidR="00000000" w:rsidRPr="00000000">
        <w:rPr>
          <w:rtl w:val="0"/>
        </w:rPr>
        <w:t xml:space="preserve">:</w:t>
      </w:r>
    </w:p>
    <w:p w:rsidR="00000000" w:rsidDel="00000000" w:rsidP="00000000" w:rsidRDefault="00000000" w:rsidRPr="00000000" w14:paraId="0000013E">
      <w:pPr>
        <w:ind w:left="720" w:firstLine="0"/>
        <w:rPr/>
      </w:pPr>
      <w:r w:rsidDel="00000000" w:rsidR="00000000" w:rsidRPr="00000000">
        <w:rPr>
          <w:rtl w:val="0"/>
        </w:rPr>
        <w:t xml:space="preserve">G: guest_manager</w:t>
      </w:r>
    </w:p>
    <w:p w:rsidR="00000000" w:rsidDel="00000000" w:rsidP="00000000" w:rsidRDefault="00000000" w:rsidRPr="00000000" w14:paraId="0000013F">
      <w:pPr>
        <w:ind w:left="720" w:firstLine="0"/>
        <w:rPr/>
      </w:pPr>
      <w:r w:rsidDel="00000000" w:rsidR="00000000" w:rsidRPr="00000000">
        <w:rPr>
          <w:rtl w:val="0"/>
        </w:rPr>
        <w:t xml:space="preserve">D: delete_manager</w:t>
      </w:r>
    </w:p>
    <w:p w:rsidR="00000000" w:rsidDel="00000000" w:rsidP="00000000" w:rsidRDefault="00000000" w:rsidRPr="00000000" w14:paraId="00000140">
      <w:pPr>
        <w:ind w:left="720" w:firstLine="0"/>
        <w:rPr/>
      </w:pPr>
      <w:r w:rsidDel="00000000" w:rsidR="00000000" w:rsidRPr="00000000">
        <w:rPr>
          <w:rtl w:val="0"/>
        </w:rPr>
        <w:t xml:space="preserve">L: listeners</w:t>
      </w:r>
    </w:p>
    <w:p w:rsidR="00000000" w:rsidDel="00000000" w:rsidP="00000000" w:rsidRDefault="00000000" w:rsidRPr="00000000" w14:paraId="00000141">
      <w:pPr>
        <w:ind w:left="720" w:firstLine="0"/>
        <w:rPr/>
      </w:pPr>
      <w:r w:rsidDel="00000000" w:rsidR="00000000" w:rsidRPr="00000000">
        <w:rPr>
          <w:rtl w:val="0"/>
        </w:rPr>
        <w:t xml:space="preserve">P: premiumlisteners</w:t>
      </w:r>
    </w:p>
    <w:p w:rsidR="00000000" w:rsidDel="00000000" w:rsidP="00000000" w:rsidRDefault="00000000" w:rsidRPr="00000000" w14:paraId="00000142">
      <w:pPr>
        <w:ind w:left="720" w:firstLine="0"/>
        <w:rPr/>
      </w:pPr>
      <w:r w:rsidDel="00000000" w:rsidR="00000000" w:rsidRPr="00000000">
        <w:rPr>
          <w:rtl w:val="0"/>
        </w:rPr>
        <w:t xml:space="preserve">A: Artists</w:t>
      </w:r>
    </w:p>
    <w:p w:rsidR="00000000" w:rsidDel="00000000" w:rsidP="00000000" w:rsidRDefault="00000000" w:rsidRPr="00000000" w14:paraId="00000143">
      <w:pPr>
        <w:ind w:left="720" w:firstLine="0"/>
        <w:rPr/>
      </w:pPr>
      <w:r w:rsidDel="00000000" w:rsidR="00000000" w:rsidRPr="00000000">
        <w:rPr>
          <w:rtl w:val="0"/>
        </w:rPr>
      </w:r>
    </w:p>
    <w:p w:rsidR="00000000" w:rsidDel="00000000" w:rsidP="00000000" w:rsidRDefault="00000000" w:rsidRPr="00000000" w14:paraId="00000144">
      <w:pPr>
        <w:ind w:left="720" w:firstLine="0"/>
        <w:rPr/>
      </w:pPr>
      <w:r w:rsidDel="00000000" w:rsidR="00000000" w:rsidRPr="00000000">
        <w:rPr>
          <w:b w:val="1"/>
          <w:rtl w:val="0"/>
        </w:rPr>
        <w:t xml:space="preserve">Leggenda Permessi</w:t>
      </w:r>
      <w:r w:rsidDel="00000000" w:rsidR="00000000" w:rsidRPr="00000000">
        <w:rPr>
          <w:rtl w:val="0"/>
        </w:rPr>
        <w:t xml:space="preserve">:</w:t>
      </w:r>
    </w:p>
    <w:p w:rsidR="00000000" w:rsidDel="00000000" w:rsidP="00000000" w:rsidRDefault="00000000" w:rsidRPr="00000000" w14:paraId="00000145">
      <w:pPr>
        <w:ind w:left="720" w:firstLine="0"/>
        <w:rPr/>
      </w:pPr>
      <w:r w:rsidDel="00000000" w:rsidR="00000000" w:rsidRPr="00000000">
        <w:rPr>
          <w:rtl w:val="0"/>
        </w:rPr>
        <w:t xml:space="preserve">S: Select</w:t>
      </w:r>
    </w:p>
    <w:p w:rsidR="00000000" w:rsidDel="00000000" w:rsidP="00000000" w:rsidRDefault="00000000" w:rsidRPr="00000000" w14:paraId="00000146">
      <w:pPr>
        <w:ind w:left="720" w:firstLine="0"/>
        <w:rPr/>
      </w:pPr>
      <w:r w:rsidDel="00000000" w:rsidR="00000000" w:rsidRPr="00000000">
        <w:rPr>
          <w:rtl w:val="0"/>
        </w:rPr>
        <w:t xml:space="preserve">I: Insert</w:t>
      </w:r>
    </w:p>
    <w:p w:rsidR="00000000" w:rsidDel="00000000" w:rsidP="00000000" w:rsidRDefault="00000000" w:rsidRPr="00000000" w14:paraId="00000147">
      <w:pPr>
        <w:ind w:left="720" w:firstLine="0"/>
        <w:rPr/>
      </w:pPr>
      <w:r w:rsidDel="00000000" w:rsidR="00000000" w:rsidRPr="00000000">
        <w:rPr>
          <w:rtl w:val="0"/>
        </w:rPr>
        <w:t xml:space="preserve">D: Delete</w:t>
      </w:r>
    </w:p>
    <w:p w:rsidR="00000000" w:rsidDel="00000000" w:rsidP="00000000" w:rsidRDefault="00000000" w:rsidRPr="00000000" w14:paraId="00000148">
      <w:pPr>
        <w:ind w:left="720" w:firstLine="0"/>
        <w:rPr/>
      </w:pPr>
      <w:r w:rsidDel="00000000" w:rsidR="00000000" w:rsidRPr="00000000">
        <w:rPr>
          <w:rtl w:val="0"/>
        </w:rPr>
        <w:t xml:space="preserve">U: Update</w:t>
      </w:r>
    </w:p>
    <w:p w:rsidR="00000000" w:rsidDel="00000000" w:rsidP="00000000" w:rsidRDefault="00000000" w:rsidRPr="00000000" w14:paraId="00000149">
      <w:pPr>
        <w:ind w:left="1080" w:firstLine="0"/>
        <w:rPr/>
        <w:sectPr>
          <w:type w:val="continuous"/>
          <w:pgSz w:h="16838" w:w="11906" w:orient="portrait"/>
          <w:pgMar w:bottom="1134" w:top="2083" w:left="1134" w:right="1134" w:header="708" w:footer="708"/>
          <w:cols w:equalWidth="0" w:num="2">
            <w:col w:space="720" w:w="4458.74"/>
            <w:col w:space="0" w:w="4458.74"/>
          </w:cols>
        </w:sectPr>
      </w:pPr>
      <w:r w:rsidDel="00000000" w:rsidR="00000000" w:rsidRPr="00000000">
        <w:rPr>
          <w:rtl w:val="0"/>
        </w:rPr>
      </w:r>
    </w:p>
    <w:p w:rsidR="00000000" w:rsidDel="00000000" w:rsidP="00000000" w:rsidRDefault="00000000" w:rsidRPr="00000000" w14:paraId="0000014A">
      <w:pPr>
        <w:ind w:left="0" w:firstLine="0"/>
        <w:rPr/>
      </w:pPr>
      <w:r w:rsidDel="00000000" w:rsidR="00000000" w:rsidRPr="00000000">
        <w:rPr>
          <w:rtl w:val="0"/>
        </w:rPr>
      </w:r>
    </w:p>
    <w:p w:rsidR="00000000" w:rsidDel="00000000" w:rsidP="00000000" w:rsidRDefault="00000000" w:rsidRPr="00000000" w14:paraId="0000014B">
      <w:pPr>
        <w:pStyle w:val="Heading2"/>
        <w:numPr>
          <w:ilvl w:val="1"/>
          <w:numId w:val="1"/>
        </w:numPr>
        <w:ind w:left="1080" w:hanging="720"/>
      </w:pPr>
      <w:bookmarkStart w:colFirst="0" w:colLast="0" w:name="_nfahx6azuvmt" w:id="20"/>
      <w:bookmarkEnd w:id="20"/>
      <w:r w:rsidDel="00000000" w:rsidR="00000000" w:rsidRPr="00000000">
        <w:rPr>
          <w:rtl w:val="0"/>
        </w:rPr>
        <w:t xml:space="preserve">Vincoli</w:t>
      </w:r>
      <w:r w:rsidDel="00000000" w:rsidR="00000000" w:rsidRPr="00000000">
        <w:rPr>
          <w:rtl w:val="0"/>
        </w:rPr>
      </w:r>
    </w:p>
    <w:p w:rsidR="00000000" w:rsidDel="00000000" w:rsidP="00000000" w:rsidRDefault="00000000" w:rsidRPr="00000000" w14:paraId="0000014C">
      <w:pPr>
        <w:ind w:left="1080" w:firstLine="0"/>
        <w:rPr/>
      </w:pPr>
      <w:r w:rsidDel="00000000" w:rsidR="00000000" w:rsidRPr="00000000">
        <w:rPr>
          <w:rtl w:val="0"/>
        </w:rPr>
        <w:t xml:space="preserve">Sono necessarie delle scelte progettuali utili per poter delineare al meglio tutte le modalità per implementare nella modo migliore tutto il codice. Per questo motivo sono stati implementati dei vincoli, trigger, check su attributi. I vincoli sono:</w:t>
      </w:r>
    </w:p>
    <w:p w:rsidR="00000000" w:rsidDel="00000000" w:rsidP="00000000" w:rsidRDefault="00000000" w:rsidRPr="00000000" w14:paraId="0000014D">
      <w:pPr>
        <w:numPr>
          <w:ilvl w:val="0"/>
          <w:numId w:val="2"/>
        </w:numPr>
        <w:spacing w:after="0" w:afterAutospacing="0"/>
        <w:ind w:left="1440" w:hanging="360"/>
      </w:pPr>
      <w:r w:rsidDel="00000000" w:rsidR="00000000" w:rsidRPr="00000000">
        <w:rPr>
          <w:rtl w:val="0"/>
        </w:rPr>
        <w:t xml:space="preserve">NOT NULL: ci sono delle righe delle tabelle che sono accompagnate dal vincolo Not Null. Infatti quelle righe devono avere un valore.</w:t>
      </w:r>
    </w:p>
    <w:p w:rsidR="00000000" w:rsidDel="00000000" w:rsidP="00000000" w:rsidRDefault="00000000" w:rsidRPr="00000000" w14:paraId="0000014E">
      <w:pPr>
        <w:numPr>
          <w:ilvl w:val="0"/>
          <w:numId w:val="2"/>
        </w:numPr>
        <w:spacing w:after="0" w:afterAutospacing="0"/>
        <w:ind w:left="1440" w:hanging="360"/>
      </w:pPr>
      <w:r w:rsidDel="00000000" w:rsidR="00000000" w:rsidRPr="00000000">
        <w:rPr>
          <w:rtl w:val="0"/>
        </w:rPr>
        <w:t xml:space="preserve">PRIMARY KEY : Tutte le tabelle presentano un codice identificativo come primary key in grado di identificare univocamente ogni entry inserita nella base di dati.</w:t>
      </w:r>
    </w:p>
    <w:p w:rsidR="00000000" w:rsidDel="00000000" w:rsidP="00000000" w:rsidRDefault="00000000" w:rsidRPr="00000000" w14:paraId="0000014F">
      <w:pPr>
        <w:numPr>
          <w:ilvl w:val="0"/>
          <w:numId w:val="2"/>
        </w:numPr>
        <w:spacing w:after="0" w:afterAutospacing="0"/>
        <w:ind w:left="1440" w:hanging="360"/>
      </w:pPr>
      <w:r w:rsidDel="00000000" w:rsidR="00000000" w:rsidRPr="00000000">
        <w:rPr>
          <w:rtl w:val="0"/>
        </w:rPr>
        <w:t xml:space="preserve">FOREIGN KEY: Il vincolo di Foreign Key è facile da posizionare per poter ottenere relazioni tra più tabelle collegandole tra di loro.</w:t>
      </w:r>
    </w:p>
    <w:p w:rsidR="00000000" w:rsidDel="00000000" w:rsidP="00000000" w:rsidRDefault="00000000" w:rsidRPr="00000000" w14:paraId="00000150">
      <w:pPr>
        <w:numPr>
          <w:ilvl w:val="0"/>
          <w:numId w:val="2"/>
        </w:numPr>
        <w:spacing w:after="0" w:afterAutospacing="0"/>
        <w:ind w:left="1440" w:hanging="360"/>
      </w:pPr>
      <w:r w:rsidDel="00000000" w:rsidR="00000000" w:rsidRPr="00000000">
        <w:rPr>
          <w:rtl w:val="0"/>
        </w:rPr>
        <w:t xml:space="preserve">UNIQUE: Il vincolo Unique ci torna utile per garantire che non vengano immessi valori duplicati in colonne specifiche che non fanno parte di una chiave primaria.</w:t>
      </w:r>
    </w:p>
    <w:p w:rsidR="00000000" w:rsidDel="00000000" w:rsidP="00000000" w:rsidRDefault="00000000" w:rsidRPr="00000000" w14:paraId="00000151">
      <w:pPr>
        <w:pStyle w:val="Heading2"/>
        <w:numPr>
          <w:ilvl w:val="1"/>
          <w:numId w:val="1"/>
        </w:numPr>
        <w:ind w:left="1080" w:hanging="720"/>
        <w:rPr/>
      </w:pPr>
      <w:bookmarkStart w:colFirst="0" w:colLast="0" w:name="_r403mz8zdz" w:id="21"/>
      <w:bookmarkEnd w:id="21"/>
      <w:r w:rsidDel="00000000" w:rsidR="00000000" w:rsidRPr="00000000">
        <w:rPr>
          <w:rtl w:val="0"/>
        </w:rPr>
        <w:t xml:space="preserve">Indici</w:t>
      </w:r>
    </w:p>
    <w:p w:rsidR="00000000" w:rsidDel="00000000" w:rsidP="00000000" w:rsidRDefault="00000000" w:rsidRPr="00000000" w14:paraId="00000152">
      <w:pPr>
        <w:ind w:left="1080" w:firstLine="0"/>
        <w:rPr/>
      </w:pPr>
      <w:r w:rsidDel="00000000" w:rsidR="00000000" w:rsidRPr="00000000">
        <w:rPr>
          <w:rtl w:val="0"/>
        </w:rPr>
        <w:t xml:space="preserve">Dopo una breve analisi sulle richieste si è osservato che tra le query più frequenti sono presenti genere e album per estrarre canzoni. Per questo motivo sono stati implementati i seguenti indici utilizzando la struttura b-tree (permette rapida localizzazione dei file, riducendo il numero di volte necessarie al utente per accedere alla memoria in cui il dato è salvato) per migliorare le performance.</w:t>
      </w:r>
    </w:p>
    <w:tbl>
      <w:tblPr>
        <w:tblStyle w:val="Table5"/>
        <w:tblW w:w="8505.0" w:type="dxa"/>
        <w:jc w:val="left"/>
        <w:tblInd w:w="1110.0" w:type="dxa"/>
        <w:tblLayout w:type="fixed"/>
        <w:tblLook w:val="0600"/>
      </w:tblPr>
      <w:tblGrid>
        <w:gridCol w:w="8505"/>
        <w:tblGridChange w:id="0">
          <w:tblGrid>
            <w:gridCol w:w="8505"/>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a626a4"/>
                <w:shd w:fill="fafafa" w:val="clear"/>
                <w:rtl w:val="0"/>
              </w:rPr>
              <w:t xml:space="preserve">CREATE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INDEX</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ON</w:t>
            </w:r>
            <w:r w:rsidDel="00000000" w:rsidR="00000000" w:rsidRPr="00000000">
              <w:rPr>
                <w:rFonts w:ascii="Consolas" w:cs="Consolas" w:eastAsia="Consolas" w:hAnsi="Consolas"/>
                <w:color w:val="383a42"/>
                <w:shd w:fill="fafafa" w:val="clear"/>
                <w:rtl w:val="0"/>
              </w:rPr>
              <w:t xml:space="preserve"> public.songs </w:t>
            </w: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btree (album)</w:t>
            </w:r>
            <w:r w:rsidDel="00000000" w:rsidR="00000000" w:rsidRPr="00000000">
              <w:rPr>
                <w:rtl w:val="0"/>
              </w:rPr>
            </w:r>
          </w:p>
        </w:tc>
      </w:tr>
    </w:tbl>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6"/>
        <w:tblW w:w="8535.0" w:type="dxa"/>
        <w:jc w:val="left"/>
        <w:tblInd w:w="1080.0" w:type="dxa"/>
        <w:tblLayout w:type="fixed"/>
        <w:tblLook w:val="0600"/>
      </w:tblPr>
      <w:tblGrid>
        <w:gridCol w:w="8535"/>
        <w:tblGridChange w:id="0">
          <w:tblGrid>
            <w:gridCol w:w="8535"/>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a626a4"/>
                <w:shd w:fill="fafafa" w:val="clear"/>
                <w:rtl w:val="0"/>
              </w:rPr>
              <w:t xml:space="preserve">CREATE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INDEX</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ON</w:t>
            </w:r>
            <w:r w:rsidDel="00000000" w:rsidR="00000000" w:rsidRPr="00000000">
              <w:rPr>
                <w:rFonts w:ascii="Consolas" w:cs="Consolas" w:eastAsia="Consolas" w:hAnsi="Consolas"/>
                <w:color w:val="383a42"/>
                <w:shd w:fill="fafafa" w:val="clear"/>
                <w:rtl w:val="0"/>
              </w:rPr>
              <w:t xml:space="preserve"> public.belong </w:t>
            </w: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btree (genre)</w:t>
            </w:r>
            <w:r w:rsidDel="00000000" w:rsidR="00000000" w:rsidRPr="00000000">
              <w:rPr>
                <w:rtl w:val="0"/>
              </w:rPr>
            </w:r>
          </w:p>
        </w:tc>
      </w:tr>
    </w:tbl>
    <w:p w:rsidR="00000000" w:rsidDel="00000000" w:rsidP="00000000" w:rsidRDefault="00000000" w:rsidRPr="00000000" w14:paraId="00000156">
      <w:pPr>
        <w:ind w:left="1080" w:firstLine="0"/>
        <w:rPr/>
      </w:pPr>
      <w:r w:rsidDel="00000000" w:rsidR="00000000" w:rsidRPr="00000000">
        <w:rPr>
          <w:rtl w:val="0"/>
        </w:rPr>
      </w:r>
    </w:p>
    <w:p w:rsidR="00000000" w:rsidDel="00000000" w:rsidP="00000000" w:rsidRDefault="00000000" w:rsidRPr="00000000" w14:paraId="00000157">
      <w:pPr>
        <w:ind w:left="1080" w:firstLine="0"/>
        <w:rPr/>
      </w:pPr>
      <w:r w:rsidDel="00000000" w:rsidR="00000000" w:rsidRPr="00000000">
        <w:rPr>
          <w:rtl w:val="0"/>
        </w:rPr>
      </w:r>
    </w:p>
    <w:p w:rsidR="00000000" w:rsidDel="00000000" w:rsidP="00000000" w:rsidRDefault="00000000" w:rsidRPr="00000000" w14:paraId="00000158">
      <w:pPr>
        <w:ind w:left="1080" w:firstLine="0"/>
        <w:rPr/>
      </w:pPr>
      <w:r w:rsidDel="00000000" w:rsidR="00000000" w:rsidRPr="00000000">
        <w:rPr>
          <w:rtl w:val="0"/>
        </w:rPr>
      </w:r>
    </w:p>
    <w:p w:rsidR="00000000" w:rsidDel="00000000" w:rsidP="00000000" w:rsidRDefault="00000000" w:rsidRPr="00000000" w14:paraId="00000159">
      <w:pPr>
        <w:ind w:left="1080" w:firstLine="0"/>
        <w:rPr/>
      </w:pPr>
      <w:r w:rsidDel="00000000" w:rsidR="00000000" w:rsidRPr="00000000">
        <w:rPr>
          <w:rtl w:val="0"/>
        </w:rPr>
      </w:r>
    </w:p>
    <w:p w:rsidR="00000000" w:rsidDel="00000000" w:rsidP="00000000" w:rsidRDefault="00000000" w:rsidRPr="00000000" w14:paraId="0000015A">
      <w:pPr>
        <w:ind w:left="1080" w:firstLine="0"/>
        <w:rPr/>
      </w:pPr>
      <w:r w:rsidDel="00000000" w:rsidR="00000000" w:rsidRPr="00000000">
        <w:rPr>
          <w:rtl w:val="0"/>
        </w:rPr>
      </w:r>
    </w:p>
    <w:p w:rsidR="00000000" w:rsidDel="00000000" w:rsidP="00000000" w:rsidRDefault="00000000" w:rsidRPr="00000000" w14:paraId="0000015B">
      <w:pPr>
        <w:ind w:left="1080" w:firstLine="0"/>
        <w:rPr/>
      </w:pPr>
      <w:r w:rsidDel="00000000" w:rsidR="00000000" w:rsidRPr="00000000">
        <w:rPr>
          <w:rtl w:val="0"/>
        </w:rPr>
      </w:r>
    </w:p>
    <w:p w:rsidR="00000000" w:rsidDel="00000000" w:rsidP="00000000" w:rsidRDefault="00000000" w:rsidRPr="00000000" w14:paraId="0000015C">
      <w:pPr>
        <w:pStyle w:val="Heading2"/>
        <w:numPr>
          <w:ilvl w:val="1"/>
          <w:numId w:val="1"/>
        </w:numPr>
        <w:ind w:left="1080" w:hanging="720"/>
        <w:rPr/>
      </w:pPr>
      <w:bookmarkStart w:colFirst="0" w:colLast="0" w:name="_66hxuvmaw5yc" w:id="22"/>
      <w:bookmarkEnd w:id="22"/>
      <w:r w:rsidDel="00000000" w:rsidR="00000000" w:rsidRPr="00000000">
        <w:rPr>
          <w:rtl w:val="0"/>
        </w:rPr>
        <w:t xml:space="preserve">Triggers</w:t>
      </w:r>
    </w:p>
    <w:p w:rsidR="00000000" w:rsidDel="00000000" w:rsidP="00000000" w:rsidRDefault="00000000" w:rsidRPr="00000000" w14:paraId="0000015D">
      <w:pPr>
        <w:ind w:left="1080" w:firstLine="0"/>
        <w:rPr/>
      </w:pPr>
      <w:r w:rsidDel="00000000" w:rsidR="00000000" w:rsidRPr="00000000">
        <w:rPr>
          <w:rtl w:val="0"/>
        </w:rPr>
        <w:t xml:space="preserve">Durante la progettazione è stata sviluppata la tabella records per gestire i like/dislike delle canzoni conservando l’informazione dell’utente che esegue l’azione. Però è sorto il problema della loro visualizzazione: eseguire un count dei record per ogni canzone comincerebbe a richiedere molte risorse. Per tale motivo è stata realizzata la tabella statistics contenente un contatore dei like/dislike per canzone. I contatori però necessitano di un metodo per aggiornarli per questo sono stati creati i seguenti trigger update_statistics_vote e delete_statistics_vote.</w:t>
      </w:r>
    </w:p>
    <w:p w:rsidR="00000000" w:rsidDel="00000000" w:rsidP="00000000" w:rsidRDefault="00000000" w:rsidRPr="00000000" w14:paraId="0000015E">
      <w:pPr>
        <w:ind w:left="1080" w:firstLine="0"/>
        <w:rPr/>
      </w:pPr>
      <w:r w:rsidDel="00000000" w:rsidR="00000000" w:rsidRPr="00000000">
        <w:rPr>
          <w:rtl w:val="0"/>
        </w:rPr>
      </w:r>
    </w:p>
    <w:p w:rsidR="00000000" w:rsidDel="00000000" w:rsidP="00000000" w:rsidRDefault="00000000" w:rsidRPr="00000000" w14:paraId="0000015F">
      <w:pPr>
        <w:ind w:left="1080" w:firstLine="0"/>
        <w:rPr/>
      </w:pPr>
      <w:r w:rsidDel="00000000" w:rsidR="00000000" w:rsidRPr="00000000">
        <w:rPr>
          <w:rtl w:val="0"/>
        </w:rPr>
        <w:t xml:space="preserve">La funzione e trigger sottostante incrementa l’upvote counter se viene aggiunto un like nei records altrimenti se viene aggiunto un dislike viene incrementato il downvote.</w:t>
      </w:r>
    </w:p>
    <w:p w:rsidR="00000000" w:rsidDel="00000000" w:rsidP="00000000" w:rsidRDefault="00000000" w:rsidRPr="00000000" w14:paraId="00000160">
      <w:pPr>
        <w:ind w:left="1080" w:firstLine="0"/>
        <w:rPr/>
      </w:pPr>
      <w:r w:rsidDel="00000000" w:rsidR="00000000" w:rsidRPr="00000000">
        <w:rPr>
          <w:rtl w:val="0"/>
        </w:rPr>
      </w:r>
    </w:p>
    <w:tbl>
      <w:tblPr>
        <w:tblStyle w:val="Table7"/>
        <w:tblW w:w="8505.0" w:type="dxa"/>
        <w:jc w:val="left"/>
        <w:tblInd w:w="1110.0" w:type="dxa"/>
        <w:tblLayout w:type="fixed"/>
        <w:tblLook w:val="0600"/>
      </w:tblPr>
      <w:tblGrid>
        <w:gridCol w:w="8505"/>
        <w:tblGridChange w:id="0">
          <w:tblGrid>
            <w:gridCol w:w="8505"/>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61">
            <w:pPr>
              <w:widowControl w:val="0"/>
              <w:spacing w:after="0" w:line="276" w:lineRule="auto"/>
              <w:jc w:val="left"/>
              <w:rPr/>
            </w:pPr>
            <w:r w:rsidDel="00000000" w:rsidR="00000000" w:rsidRPr="00000000">
              <w:rPr>
                <w:rFonts w:ascii="Consolas" w:cs="Consolas" w:eastAsia="Consolas" w:hAnsi="Consolas"/>
                <w:color w:val="a626a4"/>
                <w:shd w:fill="fafafa" w:val="clear"/>
                <w:rtl w:val="0"/>
              </w:rPr>
              <w:t xml:space="preserve">CREATE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OR</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REPLACE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FUNCTION</w:t>
            </w:r>
            <w:r w:rsidDel="00000000" w:rsidR="00000000" w:rsidRPr="00000000">
              <w:rPr>
                <w:rFonts w:ascii="Consolas" w:cs="Consolas" w:eastAsia="Consolas" w:hAnsi="Consolas"/>
                <w:color w:val="383a42"/>
                <w:shd w:fill="fafafa" w:val="clear"/>
                <w:rtl w:val="0"/>
              </w:rPr>
              <w:t xml:space="preserve"> update_vote()</w:t>
              <w:br w:type="textWrapping"/>
            </w:r>
            <w:r w:rsidDel="00000000" w:rsidR="00000000" w:rsidRPr="00000000">
              <w:rPr>
                <w:rFonts w:ascii="Consolas" w:cs="Consolas" w:eastAsia="Consolas" w:hAnsi="Consolas"/>
                <w:color w:val="a626a4"/>
                <w:shd w:fill="fafafa" w:val="clear"/>
                <w:rtl w:val="0"/>
              </w:rPr>
              <w:t xml:space="preserve">RETURNS</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TRIGGER</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AS</w:t>
            </w:r>
            <w:r w:rsidDel="00000000" w:rsidR="00000000" w:rsidRPr="00000000">
              <w:rPr>
                <w:rFonts w:ascii="Consolas" w:cs="Consolas" w:eastAsia="Consolas" w:hAnsi="Consolas"/>
                <w:color w:val="383a42"/>
                <w:shd w:fill="fafafa" w:val="clear"/>
                <w:rtl w:val="0"/>
              </w:rPr>
              <w:br w:type="textWrapping"/>
              <w:t xml:space="preserve">$func$</w:t>
              <w:br w:type="textWrapping"/>
            </w:r>
            <w:r w:rsidDel="00000000" w:rsidR="00000000" w:rsidRPr="00000000">
              <w:rPr>
                <w:rFonts w:ascii="Consolas" w:cs="Consolas" w:eastAsia="Consolas" w:hAnsi="Consolas"/>
                <w:color w:val="a626a4"/>
                <w:shd w:fill="fafafa" w:val="clear"/>
                <w:rtl w:val="0"/>
              </w:rPr>
              <w:t xml:space="preserve">BEGIN</w:t>
            </w:r>
            <w:r w:rsidDel="00000000" w:rsidR="00000000" w:rsidRPr="00000000">
              <w:rPr>
                <w:rFonts w:ascii="Consolas" w:cs="Consolas" w:eastAsia="Consolas" w:hAnsi="Consolas"/>
                <w:color w:val="383a42"/>
                <w:shd w:fill="fafafa" w:val="clear"/>
                <w:rtl w:val="0"/>
              </w:rPr>
              <w:br w:type="textWrapping"/>
            </w:r>
            <w:r w:rsidDel="00000000" w:rsidR="00000000" w:rsidRPr="00000000">
              <w:rPr>
                <w:rFonts w:ascii="Consolas" w:cs="Consolas" w:eastAsia="Consolas" w:hAnsi="Consolas"/>
                <w:color w:val="a626a4"/>
                <w:shd w:fill="fafafa" w:val="clear"/>
                <w:rtl w:val="0"/>
              </w:rPr>
              <w:t xml:space="preserve">IF</w:t>
            </w:r>
            <w:r w:rsidDel="00000000" w:rsidR="00000000" w:rsidRPr="00000000">
              <w:rPr>
                <w:rFonts w:ascii="Consolas" w:cs="Consolas" w:eastAsia="Consolas" w:hAnsi="Consolas"/>
                <w:color w:val="383a42"/>
                <w:shd w:fill="fafafa" w:val="clear"/>
                <w:rtl w:val="0"/>
              </w:rPr>
              <w:t xml:space="preserve"> new.vote=</w:t>
            </w:r>
            <w:r w:rsidDel="00000000" w:rsidR="00000000" w:rsidRPr="00000000">
              <w:rPr>
                <w:rFonts w:ascii="Consolas" w:cs="Consolas" w:eastAsia="Consolas" w:hAnsi="Consolas"/>
                <w:color w:val="50a14f"/>
                <w:shd w:fill="fafafa" w:val="clear"/>
                <w:rtl w:val="0"/>
              </w:rPr>
              <w:t xml:space="preserve">'true'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then</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color w:val="a626a4"/>
                <w:shd w:fill="fafafa" w:val="clear"/>
                <w:rtl w:val="0"/>
              </w:rPr>
              <w:t xml:space="preserve">UPDATE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statistics</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color w:val="a626a4"/>
                <w:shd w:fill="fafafa" w:val="clear"/>
                <w:rtl w:val="0"/>
              </w:rPr>
              <w:t xml:space="preserve">SET</w:t>
            </w:r>
            <w:r w:rsidDel="00000000" w:rsidR="00000000" w:rsidRPr="00000000">
              <w:rPr>
                <w:rFonts w:ascii="Consolas" w:cs="Consolas" w:eastAsia="Consolas" w:hAnsi="Consolas"/>
                <w:color w:val="383a42"/>
                <w:shd w:fill="fafafa" w:val="clear"/>
                <w:rtl w:val="0"/>
              </w:rPr>
              <w:t xml:space="preserve"> upvote = upvote + </w:t>
            </w:r>
            <w:r w:rsidDel="00000000" w:rsidR="00000000" w:rsidRPr="00000000">
              <w:rPr>
                <w:rFonts w:ascii="Consolas" w:cs="Consolas" w:eastAsia="Consolas" w:hAnsi="Consolas"/>
                <w:color w:val="986801"/>
                <w:shd w:fill="fafafa" w:val="clear"/>
                <w:rtl w:val="0"/>
              </w:rPr>
              <w:t xml:space="preserve">1</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color w:val="a626a4"/>
                <w:shd w:fill="fafafa" w:val="clear"/>
                <w:rtl w:val="0"/>
              </w:rPr>
              <w:t xml:space="preserve">WHERE</w:t>
            </w:r>
            <w:r w:rsidDel="00000000" w:rsidR="00000000" w:rsidRPr="00000000">
              <w:rPr>
                <w:rFonts w:ascii="Consolas" w:cs="Consolas" w:eastAsia="Consolas" w:hAnsi="Consolas"/>
                <w:color w:val="383a42"/>
                <w:shd w:fill="fafafa" w:val="clear"/>
                <w:rtl w:val="0"/>
              </w:rPr>
              <w:t xml:space="preserve"> song = new.song;</w:t>
              <w:br w:type="textWrapping"/>
              <w:t xml:space="preserve">    RETURN NEW;</w:t>
              <w:br w:type="textWrapping"/>
              <w:t xml:space="preserve">ELSE</w:t>
              <w:br w:type="textWrapping"/>
              <w:t xml:space="preserve">    </w:t>
            </w:r>
            <w:r w:rsidDel="00000000" w:rsidR="00000000" w:rsidRPr="00000000">
              <w:rPr>
                <w:rFonts w:ascii="Consolas" w:cs="Consolas" w:eastAsia="Consolas" w:hAnsi="Consolas"/>
                <w:color w:val="a626a4"/>
                <w:shd w:fill="fafafa" w:val="clear"/>
                <w:rtl w:val="0"/>
              </w:rPr>
              <w:t xml:space="preserve">UPDATE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statistics</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color w:val="a626a4"/>
                <w:shd w:fill="fafafa" w:val="clear"/>
                <w:rtl w:val="0"/>
              </w:rPr>
              <w:t xml:space="preserve">SET</w:t>
            </w:r>
            <w:r w:rsidDel="00000000" w:rsidR="00000000" w:rsidRPr="00000000">
              <w:rPr>
                <w:rFonts w:ascii="Consolas" w:cs="Consolas" w:eastAsia="Consolas" w:hAnsi="Consolas"/>
                <w:color w:val="383a42"/>
                <w:shd w:fill="fafafa" w:val="clear"/>
                <w:rtl w:val="0"/>
              </w:rPr>
              <w:t xml:space="preserve"> downvote = downvote + </w:t>
            </w:r>
            <w:r w:rsidDel="00000000" w:rsidR="00000000" w:rsidRPr="00000000">
              <w:rPr>
                <w:rFonts w:ascii="Consolas" w:cs="Consolas" w:eastAsia="Consolas" w:hAnsi="Consolas"/>
                <w:color w:val="986801"/>
                <w:shd w:fill="fafafa" w:val="clear"/>
                <w:rtl w:val="0"/>
              </w:rPr>
              <w:t xml:space="preserve">1</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color w:val="a626a4"/>
                <w:shd w:fill="fafafa" w:val="clear"/>
                <w:rtl w:val="0"/>
              </w:rPr>
              <w:t xml:space="preserve">WHERE</w:t>
            </w:r>
            <w:r w:rsidDel="00000000" w:rsidR="00000000" w:rsidRPr="00000000">
              <w:rPr>
                <w:rFonts w:ascii="Consolas" w:cs="Consolas" w:eastAsia="Consolas" w:hAnsi="Consolas"/>
                <w:color w:val="383a42"/>
                <w:shd w:fill="fafafa" w:val="clear"/>
                <w:rtl w:val="0"/>
              </w:rPr>
              <w:t xml:space="preserve"> song = new.song;</w:t>
              <w:br w:type="textWrapping"/>
              <w:t xml:space="preserve">    RETURN NEW;</w:t>
              <w:br w:type="textWrapping"/>
            </w:r>
            <w:r w:rsidDel="00000000" w:rsidR="00000000" w:rsidRPr="00000000">
              <w:rPr>
                <w:rFonts w:ascii="Consolas" w:cs="Consolas" w:eastAsia="Consolas" w:hAnsi="Consolas"/>
                <w:color w:val="a626a4"/>
                <w:shd w:fill="fafafa" w:val="clear"/>
                <w:rtl w:val="0"/>
              </w:rPr>
              <w:t xml:space="preserve">END</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IF</w:t>
            </w:r>
            <w:r w:rsidDel="00000000" w:rsidR="00000000" w:rsidRPr="00000000">
              <w:rPr>
                <w:rFonts w:ascii="Consolas" w:cs="Consolas" w:eastAsia="Consolas" w:hAnsi="Consolas"/>
                <w:color w:val="383a42"/>
                <w:shd w:fill="fafafa" w:val="clear"/>
                <w:rtl w:val="0"/>
              </w:rPr>
              <w:t xml:space="preserve">;</w:t>
              <w:br w:type="textWrapping"/>
            </w:r>
            <w:r w:rsidDel="00000000" w:rsidR="00000000" w:rsidRPr="00000000">
              <w:rPr>
                <w:rFonts w:ascii="Consolas" w:cs="Consolas" w:eastAsia="Consolas" w:hAnsi="Consolas"/>
                <w:color w:val="a626a4"/>
                <w:shd w:fill="fafafa" w:val="clear"/>
                <w:rtl w:val="0"/>
              </w:rPr>
              <w:t xml:space="preserve">END</w:t>
            </w:r>
            <w:r w:rsidDel="00000000" w:rsidR="00000000" w:rsidRPr="00000000">
              <w:rPr>
                <w:rFonts w:ascii="Consolas" w:cs="Consolas" w:eastAsia="Consolas" w:hAnsi="Consolas"/>
                <w:color w:val="383a42"/>
                <w:shd w:fill="fafafa" w:val="clear"/>
                <w:rtl w:val="0"/>
              </w:rPr>
              <w:br w:type="textWrapping"/>
              <w:t xml:space="preserve">$func$ </w:t>
            </w:r>
            <w:r w:rsidDel="00000000" w:rsidR="00000000" w:rsidRPr="00000000">
              <w:rPr>
                <w:rFonts w:ascii="Consolas" w:cs="Consolas" w:eastAsia="Consolas" w:hAnsi="Consolas"/>
                <w:color w:val="a626a4"/>
                <w:shd w:fill="fafafa" w:val="clear"/>
                <w:rtl w:val="0"/>
              </w:rPr>
              <w:t xml:space="preserve">LANGUAGE</w:t>
            </w:r>
            <w:r w:rsidDel="00000000" w:rsidR="00000000" w:rsidRPr="00000000">
              <w:rPr>
                <w:rFonts w:ascii="Consolas" w:cs="Consolas" w:eastAsia="Consolas" w:hAnsi="Consolas"/>
                <w:color w:val="383a42"/>
                <w:shd w:fill="fafafa" w:val="clear"/>
                <w:rtl w:val="0"/>
              </w:rPr>
              <w:t xml:space="preserve"> plpgsql;</w:t>
              <w:br w:type="textWrapping"/>
              <w:br w:type="textWrapping"/>
              <w:br w:type="textWrapping"/>
            </w:r>
            <w:r w:rsidDel="00000000" w:rsidR="00000000" w:rsidRPr="00000000">
              <w:rPr>
                <w:rFonts w:ascii="Consolas" w:cs="Consolas" w:eastAsia="Consolas" w:hAnsi="Consolas"/>
                <w:color w:val="a626a4"/>
                <w:shd w:fill="fafafa" w:val="clear"/>
                <w:rtl w:val="0"/>
              </w:rPr>
              <w:t xml:space="preserve">CREATE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TRIGGER</w:t>
            </w:r>
            <w:r w:rsidDel="00000000" w:rsidR="00000000" w:rsidRPr="00000000">
              <w:rPr>
                <w:rFonts w:ascii="Consolas" w:cs="Consolas" w:eastAsia="Consolas" w:hAnsi="Consolas"/>
                <w:color w:val="383a42"/>
                <w:shd w:fill="fafafa" w:val="clear"/>
                <w:rtl w:val="0"/>
              </w:rPr>
              <w:t xml:space="preserve"> update_statistics_vote</w:t>
              <w:br w:type="textWrapping"/>
            </w:r>
            <w:r w:rsidDel="00000000" w:rsidR="00000000" w:rsidRPr="00000000">
              <w:rPr>
                <w:rFonts w:ascii="Consolas" w:cs="Consolas" w:eastAsia="Consolas" w:hAnsi="Consolas"/>
                <w:color w:val="a626a4"/>
                <w:shd w:fill="fafafa" w:val="clear"/>
                <w:rtl w:val="0"/>
              </w:rPr>
              <w:t xml:space="preserve">AFTER</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INSERT</w:t>
            </w:r>
            <w:r w:rsidDel="00000000" w:rsidR="00000000" w:rsidRPr="00000000">
              <w:rPr>
                <w:rFonts w:ascii="Consolas" w:cs="Consolas" w:eastAsia="Consolas" w:hAnsi="Consolas"/>
                <w:color w:val="383a42"/>
                <w:shd w:fill="fafafa" w:val="clear"/>
                <w:rtl w:val="0"/>
              </w:rPr>
              <w:t xml:space="preserve"> </w:t>
              <w:br w:type="textWrapping"/>
            </w:r>
            <w:r w:rsidDel="00000000" w:rsidR="00000000" w:rsidRPr="00000000">
              <w:rPr>
                <w:rFonts w:ascii="Consolas" w:cs="Consolas" w:eastAsia="Consolas" w:hAnsi="Consolas"/>
                <w:color w:val="a626a4"/>
                <w:shd w:fill="fafafa" w:val="clear"/>
                <w:rtl w:val="0"/>
              </w:rPr>
              <w:t xml:space="preserve">ON</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records</w:t>
            </w:r>
            <w:r w:rsidDel="00000000" w:rsidR="00000000" w:rsidRPr="00000000">
              <w:rPr>
                <w:rFonts w:ascii="Consolas" w:cs="Consolas" w:eastAsia="Consolas" w:hAnsi="Consolas"/>
                <w:color w:val="383a42"/>
                <w:shd w:fill="fafafa" w:val="clear"/>
                <w:rtl w:val="0"/>
              </w:rPr>
              <w:br w:type="textWrapping"/>
            </w:r>
            <w:r w:rsidDel="00000000" w:rsidR="00000000" w:rsidRPr="00000000">
              <w:rPr>
                <w:rFonts w:ascii="Consolas" w:cs="Consolas" w:eastAsia="Consolas" w:hAnsi="Consolas"/>
                <w:color w:val="a626a4"/>
                <w:shd w:fill="fafafa" w:val="clear"/>
                <w:rtl w:val="0"/>
              </w:rPr>
              <w:t xml:space="preserve">FOR</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EACH</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ROW</w:t>
            </w:r>
            <w:r w:rsidDel="00000000" w:rsidR="00000000" w:rsidRPr="00000000">
              <w:rPr>
                <w:rFonts w:ascii="Consolas" w:cs="Consolas" w:eastAsia="Consolas" w:hAnsi="Consolas"/>
                <w:color w:val="383a42"/>
                <w:shd w:fill="fafafa" w:val="clear"/>
                <w:rtl w:val="0"/>
              </w:rPr>
              <w:br w:type="textWrapping"/>
            </w:r>
            <w:r w:rsidDel="00000000" w:rsidR="00000000" w:rsidRPr="00000000">
              <w:rPr>
                <w:rFonts w:ascii="Consolas" w:cs="Consolas" w:eastAsia="Consolas" w:hAnsi="Consolas"/>
                <w:color w:val="a626a4"/>
                <w:shd w:fill="fafafa" w:val="clear"/>
                <w:rtl w:val="0"/>
              </w:rPr>
              <w:t xml:space="preserve">EXECUTE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PROCEDURE</w:t>
            </w:r>
            <w:r w:rsidDel="00000000" w:rsidR="00000000" w:rsidRPr="00000000">
              <w:rPr>
                <w:rFonts w:ascii="Consolas" w:cs="Consolas" w:eastAsia="Consolas" w:hAnsi="Consolas"/>
                <w:color w:val="383a42"/>
                <w:shd w:fill="fafafa" w:val="clear"/>
                <w:rtl w:val="0"/>
              </w:rPr>
              <w:t xml:space="preserve"> update_vote();</w:t>
            </w:r>
            <w:r w:rsidDel="00000000" w:rsidR="00000000" w:rsidRPr="00000000">
              <w:rPr>
                <w:rtl w:val="0"/>
              </w:rPr>
            </w:r>
          </w:p>
        </w:tc>
      </w:tr>
    </w:tbl>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ind w:left="1080" w:firstLine="0"/>
        <w:rPr/>
      </w:pPr>
      <w:r w:rsidDel="00000000" w:rsidR="00000000" w:rsidRPr="00000000">
        <w:rPr>
          <w:rtl w:val="0"/>
        </w:rPr>
      </w:r>
    </w:p>
    <w:p w:rsidR="00000000" w:rsidDel="00000000" w:rsidP="00000000" w:rsidRDefault="00000000" w:rsidRPr="00000000" w14:paraId="00000167">
      <w:pPr>
        <w:ind w:left="1080" w:firstLine="0"/>
        <w:rPr/>
      </w:pPr>
      <w:r w:rsidDel="00000000" w:rsidR="00000000" w:rsidRPr="00000000">
        <w:rPr>
          <w:rtl w:val="0"/>
        </w:rPr>
        <w:t xml:space="preserve">La funzione trigger sottostante decrementa l’upvote counter se viene eliminato un like nei records, altrimenti se viene eliminato un dislike viene decrementato il downvote</w:t>
      </w:r>
    </w:p>
    <w:tbl>
      <w:tblPr>
        <w:tblStyle w:val="Table8"/>
        <w:tblW w:w="8535.0" w:type="dxa"/>
        <w:jc w:val="left"/>
        <w:tblInd w:w="1080.0" w:type="dxa"/>
        <w:tblLayout w:type="fixed"/>
        <w:tblLook w:val="0600"/>
      </w:tblPr>
      <w:tblGrid>
        <w:gridCol w:w="8535"/>
        <w:tblGridChange w:id="0">
          <w:tblGrid>
            <w:gridCol w:w="8535"/>
          </w:tblGrid>
        </w:tblGridChange>
      </w:tblGrid>
    </w:tbl>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9"/>
        <w:tblW w:w="8550.0" w:type="dxa"/>
        <w:jc w:val="left"/>
        <w:tblInd w:w="1065.0" w:type="dxa"/>
        <w:tblLayout w:type="fixed"/>
        <w:tblLook w:val="0600"/>
      </w:tblPr>
      <w:tblGrid>
        <w:gridCol w:w="8550"/>
        <w:tblGridChange w:id="0">
          <w:tblGrid>
            <w:gridCol w:w="855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a626a4"/>
                <w:shd w:fill="fafafa" w:val="clear"/>
                <w:rtl w:val="0"/>
              </w:rPr>
              <w:t xml:space="preserve">CREATE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OR</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REPLACE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FUNCTION</w:t>
            </w:r>
            <w:r w:rsidDel="00000000" w:rsidR="00000000" w:rsidRPr="00000000">
              <w:rPr>
                <w:rFonts w:ascii="Consolas" w:cs="Consolas" w:eastAsia="Consolas" w:hAnsi="Consolas"/>
                <w:color w:val="383a42"/>
                <w:shd w:fill="fafafa" w:val="clear"/>
                <w:rtl w:val="0"/>
              </w:rPr>
              <w:t xml:space="preserve"> delete_vote()</w:t>
              <w:br w:type="textWrapping"/>
            </w:r>
            <w:r w:rsidDel="00000000" w:rsidR="00000000" w:rsidRPr="00000000">
              <w:rPr>
                <w:rFonts w:ascii="Consolas" w:cs="Consolas" w:eastAsia="Consolas" w:hAnsi="Consolas"/>
                <w:color w:val="a626a4"/>
                <w:shd w:fill="fafafa" w:val="clear"/>
                <w:rtl w:val="0"/>
              </w:rPr>
              <w:t xml:space="preserve">RETURNS</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TRIGGER</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AS</w:t>
            </w:r>
            <w:r w:rsidDel="00000000" w:rsidR="00000000" w:rsidRPr="00000000">
              <w:rPr>
                <w:rFonts w:ascii="Consolas" w:cs="Consolas" w:eastAsia="Consolas" w:hAnsi="Consolas"/>
                <w:color w:val="383a42"/>
                <w:shd w:fill="fafafa" w:val="clear"/>
                <w:rtl w:val="0"/>
              </w:rPr>
              <w:br w:type="textWrapping"/>
              <w:t xml:space="preserve">$func$</w:t>
              <w:br w:type="textWrapping"/>
            </w:r>
            <w:r w:rsidDel="00000000" w:rsidR="00000000" w:rsidRPr="00000000">
              <w:rPr>
                <w:rFonts w:ascii="Consolas" w:cs="Consolas" w:eastAsia="Consolas" w:hAnsi="Consolas"/>
                <w:color w:val="a626a4"/>
                <w:shd w:fill="fafafa" w:val="clear"/>
                <w:rtl w:val="0"/>
              </w:rPr>
              <w:t xml:space="preserve">BEGIN</w:t>
            </w:r>
            <w:r w:rsidDel="00000000" w:rsidR="00000000" w:rsidRPr="00000000">
              <w:rPr>
                <w:rFonts w:ascii="Consolas" w:cs="Consolas" w:eastAsia="Consolas" w:hAnsi="Consolas"/>
                <w:color w:val="383a42"/>
                <w:shd w:fill="fafafa" w:val="clear"/>
                <w:rtl w:val="0"/>
              </w:rPr>
              <w:br w:type="textWrapping"/>
            </w:r>
            <w:r w:rsidDel="00000000" w:rsidR="00000000" w:rsidRPr="00000000">
              <w:rPr>
                <w:rFonts w:ascii="Consolas" w:cs="Consolas" w:eastAsia="Consolas" w:hAnsi="Consolas"/>
                <w:color w:val="a626a4"/>
                <w:shd w:fill="fafafa" w:val="clear"/>
                <w:rtl w:val="0"/>
              </w:rPr>
              <w:t xml:space="preserve">IF</w:t>
            </w:r>
            <w:r w:rsidDel="00000000" w:rsidR="00000000" w:rsidRPr="00000000">
              <w:rPr>
                <w:rFonts w:ascii="Consolas" w:cs="Consolas" w:eastAsia="Consolas" w:hAnsi="Consolas"/>
                <w:color w:val="383a42"/>
                <w:shd w:fill="fafafa" w:val="clear"/>
                <w:rtl w:val="0"/>
              </w:rPr>
              <w:t xml:space="preserve"> old.vote=</w:t>
            </w:r>
            <w:r w:rsidDel="00000000" w:rsidR="00000000" w:rsidRPr="00000000">
              <w:rPr>
                <w:rFonts w:ascii="Consolas" w:cs="Consolas" w:eastAsia="Consolas" w:hAnsi="Consolas"/>
                <w:color w:val="50a14f"/>
                <w:shd w:fill="fafafa" w:val="clear"/>
                <w:rtl w:val="0"/>
              </w:rPr>
              <w:t xml:space="preserve">'true'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then</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color w:val="a626a4"/>
                <w:shd w:fill="fafafa" w:val="clear"/>
                <w:rtl w:val="0"/>
              </w:rPr>
              <w:t xml:space="preserve">UPDATE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statistics</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color w:val="a626a4"/>
                <w:shd w:fill="fafafa" w:val="clear"/>
                <w:rtl w:val="0"/>
              </w:rPr>
              <w:t xml:space="preserve">SET</w:t>
            </w:r>
            <w:r w:rsidDel="00000000" w:rsidR="00000000" w:rsidRPr="00000000">
              <w:rPr>
                <w:rFonts w:ascii="Consolas" w:cs="Consolas" w:eastAsia="Consolas" w:hAnsi="Consolas"/>
                <w:color w:val="383a42"/>
                <w:shd w:fill="fafafa" w:val="clear"/>
                <w:rtl w:val="0"/>
              </w:rPr>
              <w:t xml:space="preserve"> upvote = upvote - </w:t>
            </w:r>
            <w:r w:rsidDel="00000000" w:rsidR="00000000" w:rsidRPr="00000000">
              <w:rPr>
                <w:rFonts w:ascii="Consolas" w:cs="Consolas" w:eastAsia="Consolas" w:hAnsi="Consolas"/>
                <w:color w:val="986801"/>
                <w:shd w:fill="fafafa" w:val="clear"/>
                <w:rtl w:val="0"/>
              </w:rPr>
              <w:t xml:space="preserve">1</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color w:val="a626a4"/>
                <w:shd w:fill="fafafa" w:val="clear"/>
                <w:rtl w:val="0"/>
              </w:rPr>
              <w:t xml:space="preserve">WHERE</w:t>
            </w:r>
            <w:r w:rsidDel="00000000" w:rsidR="00000000" w:rsidRPr="00000000">
              <w:rPr>
                <w:rFonts w:ascii="Consolas" w:cs="Consolas" w:eastAsia="Consolas" w:hAnsi="Consolas"/>
                <w:color w:val="383a42"/>
                <w:shd w:fill="fafafa" w:val="clear"/>
                <w:rtl w:val="0"/>
              </w:rPr>
              <w:t xml:space="preserve"> song = old.song;</w:t>
              <w:br w:type="textWrapping"/>
              <w:t xml:space="preserve">    RETURN NEW;</w:t>
              <w:br w:type="textWrapping"/>
              <w:t xml:space="preserve">ELSE</w:t>
              <w:br w:type="textWrapping"/>
              <w:t xml:space="preserve">    </w:t>
            </w:r>
            <w:r w:rsidDel="00000000" w:rsidR="00000000" w:rsidRPr="00000000">
              <w:rPr>
                <w:rFonts w:ascii="Consolas" w:cs="Consolas" w:eastAsia="Consolas" w:hAnsi="Consolas"/>
                <w:color w:val="a626a4"/>
                <w:shd w:fill="fafafa" w:val="clear"/>
                <w:rtl w:val="0"/>
              </w:rPr>
              <w:t xml:space="preserve">UPDATE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statistics</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color w:val="a626a4"/>
                <w:shd w:fill="fafafa" w:val="clear"/>
                <w:rtl w:val="0"/>
              </w:rPr>
              <w:t xml:space="preserve">SET</w:t>
            </w:r>
            <w:r w:rsidDel="00000000" w:rsidR="00000000" w:rsidRPr="00000000">
              <w:rPr>
                <w:rFonts w:ascii="Consolas" w:cs="Consolas" w:eastAsia="Consolas" w:hAnsi="Consolas"/>
                <w:color w:val="383a42"/>
                <w:shd w:fill="fafafa" w:val="clear"/>
                <w:rtl w:val="0"/>
              </w:rPr>
              <w:t xml:space="preserve"> downvote = downvote - </w:t>
            </w:r>
            <w:r w:rsidDel="00000000" w:rsidR="00000000" w:rsidRPr="00000000">
              <w:rPr>
                <w:rFonts w:ascii="Consolas" w:cs="Consolas" w:eastAsia="Consolas" w:hAnsi="Consolas"/>
                <w:color w:val="986801"/>
                <w:shd w:fill="fafafa" w:val="clear"/>
                <w:rtl w:val="0"/>
              </w:rPr>
              <w:t xml:space="preserve">1</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color w:val="a626a4"/>
                <w:shd w:fill="fafafa" w:val="clear"/>
                <w:rtl w:val="0"/>
              </w:rPr>
              <w:t xml:space="preserve">WHERE</w:t>
            </w:r>
            <w:r w:rsidDel="00000000" w:rsidR="00000000" w:rsidRPr="00000000">
              <w:rPr>
                <w:rFonts w:ascii="Consolas" w:cs="Consolas" w:eastAsia="Consolas" w:hAnsi="Consolas"/>
                <w:color w:val="383a42"/>
                <w:shd w:fill="fafafa" w:val="clear"/>
                <w:rtl w:val="0"/>
              </w:rPr>
              <w:t xml:space="preserve"> song = old.song;</w:t>
              <w:br w:type="textWrapping"/>
              <w:t xml:space="preserve">    RETURN NEW;</w:t>
              <w:br w:type="textWrapping"/>
            </w:r>
            <w:r w:rsidDel="00000000" w:rsidR="00000000" w:rsidRPr="00000000">
              <w:rPr>
                <w:rFonts w:ascii="Consolas" w:cs="Consolas" w:eastAsia="Consolas" w:hAnsi="Consolas"/>
                <w:color w:val="a626a4"/>
                <w:shd w:fill="fafafa" w:val="clear"/>
                <w:rtl w:val="0"/>
              </w:rPr>
              <w:t xml:space="preserve">END</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IF</w:t>
            </w:r>
            <w:r w:rsidDel="00000000" w:rsidR="00000000" w:rsidRPr="00000000">
              <w:rPr>
                <w:rFonts w:ascii="Consolas" w:cs="Consolas" w:eastAsia="Consolas" w:hAnsi="Consolas"/>
                <w:color w:val="383a42"/>
                <w:shd w:fill="fafafa" w:val="clear"/>
                <w:rtl w:val="0"/>
              </w:rPr>
              <w:t xml:space="preserve">;</w:t>
              <w:br w:type="textWrapping"/>
            </w:r>
            <w:r w:rsidDel="00000000" w:rsidR="00000000" w:rsidRPr="00000000">
              <w:rPr>
                <w:rFonts w:ascii="Consolas" w:cs="Consolas" w:eastAsia="Consolas" w:hAnsi="Consolas"/>
                <w:color w:val="a626a4"/>
                <w:shd w:fill="fafafa" w:val="clear"/>
                <w:rtl w:val="0"/>
              </w:rPr>
              <w:t xml:space="preserve">END</w:t>
            </w:r>
            <w:r w:rsidDel="00000000" w:rsidR="00000000" w:rsidRPr="00000000">
              <w:rPr>
                <w:rFonts w:ascii="Consolas" w:cs="Consolas" w:eastAsia="Consolas" w:hAnsi="Consolas"/>
                <w:color w:val="383a42"/>
                <w:shd w:fill="fafafa" w:val="clear"/>
                <w:rtl w:val="0"/>
              </w:rPr>
              <w:br w:type="textWrapping"/>
              <w:t xml:space="preserve">$func$ </w:t>
            </w:r>
            <w:r w:rsidDel="00000000" w:rsidR="00000000" w:rsidRPr="00000000">
              <w:rPr>
                <w:rFonts w:ascii="Consolas" w:cs="Consolas" w:eastAsia="Consolas" w:hAnsi="Consolas"/>
                <w:color w:val="a626a4"/>
                <w:shd w:fill="fafafa" w:val="clear"/>
                <w:rtl w:val="0"/>
              </w:rPr>
              <w:t xml:space="preserve">LANGUAGE</w:t>
            </w:r>
            <w:r w:rsidDel="00000000" w:rsidR="00000000" w:rsidRPr="00000000">
              <w:rPr>
                <w:rFonts w:ascii="Consolas" w:cs="Consolas" w:eastAsia="Consolas" w:hAnsi="Consolas"/>
                <w:color w:val="383a42"/>
                <w:shd w:fill="fafafa" w:val="clear"/>
                <w:rtl w:val="0"/>
              </w:rPr>
              <w:t xml:space="preserve"> plpgsql;</w:t>
              <w:br w:type="textWrapping"/>
              <w:br w:type="textWrapping"/>
            </w:r>
            <w:r w:rsidDel="00000000" w:rsidR="00000000" w:rsidRPr="00000000">
              <w:rPr>
                <w:rFonts w:ascii="Consolas" w:cs="Consolas" w:eastAsia="Consolas" w:hAnsi="Consolas"/>
                <w:color w:val="a626a4"/>
                <w:shd w:fill="fafafa" w:val="clear"/>
                <w:rtl w:val="0"/>
              </w:rPr>
              <w:t xml:space="preserve">CREATE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TRIGGER</w:t>
            </w:r>
            <w:r w:rsidDel="00000000" w:rsidR="00000000" w:rsidRPr="00000000">
              <w:rPr>
                <w:rFonts w:ascii="Consolas" w:cs="Consolas" w:eastAsia="Consolas" w:hAnsi="Consolas"/>
                <w:color w:val="383a42"/>
                <w:shd w:fill="fafafa" w:val="clear"/>
                <w:rtl w:val="0"/>
              </w:rPr>
              <w:t xml:space="preserve"> delete_statistics_vote</w:t>
              <w:br w:type="textWrapping"/>
            </w:r>
            <w:r w:rsidDel="00000000" w:rsidR="00000000" w:rsidRPr="00000000">
              <w:rPr>
                <w:rFonts w:ascii="Consolas" w:cs="Consolas" w:eastAsia="Consolas" w:hAnsi="Consolas"/>
                <w:color w:val="a626a4"/>
                <w:shd w:fill="fafafa" w:val="clear"/>
                <w:rtl w:val="0"/>
              </w:rPr>
              <w:t xml:space="preserve">AFTER</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DELETE</w:t>
            </w:r>
            <w:r w:rsidDel="00000000" w:rsidR="00000000" w:rsidRPr="00000000">
              <w:rPr>
                <w:rFonts w:ascii="Consolas" w:cs="Consolas" w:eastAsia="Consolas" w:hAnsi="Consolas"/>
                <w:color w:val="383a42"/>
                <w:shd w:fill="fafafa" w:val="clear"/>
                <w:rtl w:val="0"/>
              </w:rPr>
              <w:br w:type="textWrapping"/>
            </w:r>
            <w:r w:rsidDel="00000000" w:rsidR="00000000" w:rsidRPr="00000000">
              <w:rPr>
                <w:rFonts w:ascii="Consolas" w:cs="Consolas" w:eastAsia="Consolas" w:hAnsi="Consolas"/>
                <w:color w:val="a626a4"/>
                <w:shd w:fill="fafafa" w:val="clear"/>
                <w:rtl w:val="0"/>
              </w:rPr>
              <w:t xml:space="preserve">ON</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records</w:t>
            </w:r>
            <w:r w:rsidDel="00000000" w:rsidR="00000000" w:rsidRPr="00000000">
              <w:rPr>
                <w:rFonts w:ascii="Consolas" w:cs="Consolas" w:eastAsia="Consolas" w:hAnsi="Consolas"/>
                <w:color w:val="383a42"/>
                <w:shd w:fill="fafafa" w:val="clear"/>
                <w:rtl w:val="0"/>
              </w:rPr>
              <w:br w:type="textWrapping"/>
            </w:r>
            <w:r w:rsidDel="00000000" w:rsidR="00000000" w:rsidRPr="00000000">
              <w:rPr>
                <w:rFonts w:ascii="Consolas" w:cs="Consolas" w:eastAsia="Consolas" w:hAnsi="Consolas"/>
                <w:color w:val="a626a4"/>
                <w:shd w:fill="fafafa" w:val="clear"/>
                <w:rtl w:val="0"/>
              </w:rPr>
              <w:t xml:space="preserve">FOR</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EACH</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ROW</w:t>
            </w:r>
            <w:r w:rsidDel="00000000" w:rsidR="00000000" w:rsidRPr="00000000">
              <w:rPr>
                <w:rFonts w:ascii="Consolas" w:cs="Consolas" w:eastAsia="Consolas" w:hAnsi="Consolas"/>
                <w:color w:val="383a42"/>
                <w:shd w:fill="fafafa" w:val="clear"/>
                <w:rtl w:val="0"/>
              </w:rPr>
              <w:br w:type="textWrapping"/>
            </w:r>
            <w:r w:rsidDel="00000000" w:rsidR="00000000" w:rsidRPr="00000000">
              <w:rPr>
                <w:rFonts w:ascii="Consolas" w:cs="Consolas" w:eastAsia="Consolas" w:hAnsi="Consolas"/>
                <w:color w:val="a626a4"/>
                <w:shd w:fill="fafafa" w:val="clear"/>
                <w:rtl w:val="0"/>
              </w:rPr>
              <w:t xml:space="preserve">EXECUTE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PROCEDURE</w:t>
            </w:r>
            <w:r w:rsidDel="00000000" w:rsidR="00000000" w:rsidRPr="00000000">
              <w:rPr>
                <w:rFonts w:ascii="Consolas" w:cs="Consolas" w:eastAsia="Consolas" w:hAnsi="Consolas"/>
                <w:color w:val="383a42"/>
                <w:shd w:fill="fafafa" w:val="clear"/>
                <w:rtl w:val="0"/>
              </w:rPr>
              <w:t xml:space="preserve"> delete_vote();</w:t>
              <w:br w:type="textWrapping"/>
            </w:r>
            <w:r w:rsidDel="00000000" w:rsidR="00000000" w:rsidRPr="00000000">
              <w:rPr>
                <w:rtl w:val="0"/>
              </w:rPr>
            </w:r>
          </w:p>
        </w:tc>
      </w:tr>
    </w:tbl>
    <w:p w:rsidR="00000000" w:rsidDel="00000000" w:rsidP="00000000" w:rsidRDefault="00000000" w:rsidRPr="00000000" w14:paraId="0000016B">
      <w:pPr>
        <w:ind w:left="0" w:firstLine="0"/>
        <w:rPr/>
      </w:pPr>
      <w:r w:rsidDel="00000000" w:rsidR="00000000" w:rsidRPr="00000000">
        <w:rPr>
          <w:rtl w:val="0"/>
        </w:rPr>
      </w:r>
    </w:p>
    <w:p w:rsidR="00000000" w:rsidDel="00000000" w:rsidP="00000000" w:rsidRDefault="00000000" w:rsidRPr="00000000" w14:paraId="0000016C">
      <w:pPr>
        <w:ind w:left="0" w:firstLine="0"/>
        <w:rPr/>
      </w:pPr>
      <w:r w:rsidDel="00000000" w:rsidR="00000000" w:rsidRPr="00000000">
        <w:rPr>
          <w:rtl w:val="0"/>
        </w:rPr>
      </w:r>
    </w:p>
    <w:p w:rsidR="00000000" w:rsidDel="00000000" w:rsidP="00000000" w:rsidRDefault="00000000" w:rsidRPr="00000000" w14:paraId="0000016D">
      <w:pPr>
        <w:ind w:left="0" w:firstLine="0"/>
        <w:rPr/>
      </w:pPr>
      <w:r w:rsidDel="00000000" w:rsidR="00000000" w:rsidRPr="00000000">
        <w:rPr>
          <w:rtl w:val="0"/>
        </w:rPr>
      </w:r>
    </w:p>
    <w:p w:rsidR="00000000" w:rsidDel="00000000" w:rsidP="00000000" w:rsidRDefault="00000000" w:rsidRPr="00000000" w14:paraId="0000016E">
      <w:pPr>
        <w:ind w:left="0" w:firstLine="0"/>
        <w:rPr/>
      </w:pPr>
      <w:r w:rsidDel="00000000" w:rsidR="00000000" w:rsidRPr="00000000">
        <w:rPr>
          <w:rtl w:val="0"/>
        </w:rPr>
      </w:r>
    </w:p>
    <w:p w:rsidR="00000000" w:rsidDel="00000000" w:rsidP="00000000" w:rsidRDefault="00000000" w:rsidRPr="00000000" w14:paraId="0000016F">
      <w:pPr>
        <w:ind w:left="0" w:firstLine="0"/>
        <w:rPr/>
      </w:pPr>
      <w:r w:rsidDel="00000000" w:rsidR="00000000" w:rsidRPr="00000000">
        <w:rPr>
          <w:rtl w:val="0"/>
        </w:rPr>
      </w:r>
    </w:p>
    <w:p w:rsidR="00000000" w:rsidDel="00000000" w:rsidP="00000000" w:rsidRDefault="00000000" w:rsidRPr="00000000" w14:paraId="00000170">
      <w:pPr>
        <w:ind w:left="0" w:firstLine="0"/>
        <w:rPr/>
      </w:pPr>
      <w:r w:rsidDel="00000000" w:rsidR="00000000" w:rsidRPr="00000000">
        <w:rPr>
          <w:rtl w:val="0"/>
        </w:rPr>
      </w:r>
    </w:p>
    <w:p w:rsidR="00000000" w:rsidDel="00000000" w:rsidP="00000000" w:rsidRDefault="00000000" w:rsidRPr="00000000" w14:paraId="00000171">
      <w:pPr>
        <w:ind w:left="0" w:firstLine="0"/>
        <w:rPr/>
      </w:pPr>
      <w:r w:rsidDel="00000000" w:rsidR="00000000" w:rsidRPr="00000000">
        <w:rPr>
          <w:rtl w:val="0"/>
        </w:rPr>
      </w:r>
    </w:p>
    <w:p w:rsidR="00000000" w:rsidDel="00000000" w:rsidP="00000000" w:rsidRDefault="00000000" w:rsidRPr="00000000" w14:paraId="00000172">
      <w:pPr>
        <w:ind w:left="0" w:firstLine="0"/>
        <w:rPr/>
      </w:pPr>
      <w:r w:rsidDel="00000000" w:rsidR="00000000" w:rsidRPr="00000000">
        <w:rPr>
          <w:rtl w:val="0"/>
        </w:rPr>
      </w:r>
    </w:p>
    <w:p w:rsidR="00000000" w:rsidDel="00000000" w:rsidP="00000000" w:rsidRDefault="00000000" w:rsidRPr="00000000" w14:paraId="00000173">
      <w:pPr>
        <w:ind w:left="0" w:firstLine="0"/>
        <w:rPr/>
      </w:pPr>
      <w:r w:rsidDel="00000000" w:rsidR="00000000" w:rsidRPr="00000000">
        <w:rPr>
          <w:rtl w:val="0"/>
        </w:rPr>
      </w:r>
    </w:p>
    <w:p w:rsidR="00000000" w:rsidDel="00000000" w:rsidP="00000000" w:rsidRDefault="00000000" w:rsidRPr="00000000" w14:paraId="00000174">
      <w:pPr>
        <w:ind w:left="0" w:firstLine="0"/>
        <w:rPr/>
      </w:pPr>
      <w:r w:rsidDel="00000000" w:rsidR="00000000" w:rsidRPr="00000000">
        <w:rPr>
          <w:rtl w:val="0"/>
        </w:rPr>
      </w:r>
    </w:p>
    <w:p w:rsidR="00000000" w:rsidDel="00000000" w:rsidP="00000000" w:rsidRDefault="00000000" w:rsidRPr="00000000" w14:paraId="00000175">
      <w:pPr>
        <w:pStyle w:val="Heading1"/>
        <w:numPr>
          <w:ilvl w:val="0"/>
          <w:numId w:val="1"/>
        </w:numPr>
        <w:ind w:left="720" w:hanging="360"/>
        <w:rPr/>
      </w:pPr>
      <w:bookmarkStart w:colFirst="0" w:colLast="0" w:name="_2i9uqm5jq1zn" w:id="23"/>
      <w:bookmarkEnd w:id="23"/>
      <w:r w:rsidDel="00000000" w:rsidR="00000000" w:rsidRPr="00000000">
        <w:rPr>
          <w:rtl w:val="0"/>
        </w:rPr>
        <w:t xml:space="preserve">Progettazione Web App</w:t>
      </w:r>
    </w:p>
    <w:p w:rsidR="00000000" w:rsidDel="00000000" w:rsidP="00000000" w:rsidRDefault="00000000" w:rsidRPr="00000000" w14:paraId="00000176">
      <w:pPr>
        <w:pStyle w:val="Heading2"/>
        <w:numPr>
          <w:ilvl w:val="1"/>
          <w:numId w:val="1"/>
        </w:numPr>
        <w:ind w:left="1080" w:hanging="720"/>
      </w:pPr>
      <w:bookmarkStart w:colFirst="0" w:colLast="0" w:name="_k8bjmo2ypp4g" w:id="24"/>
      <w:bookmarkEnd w:id="24"/>
      <w:r w:rsidDel="00000000" w:rsidR="00000000" w:rsidRPr="00000000">
        <w:rPr>
          <w:rtl w:val="0"/>
        </w:rPr>
        <w:t xml:space="preserve">Struttura applicazione</w:t>
      </w:r>
    </w:p>
    <w:p w:rsidR="00000000" w:rsidDel="00000000" w:rsidP="00000000" w:rsidRDefault="00000000" w:rsidRPr="00000000" w14:paraId="00000177">
      <w:pPr>
        <w:ind w:left="1080" w:firstLine="0"/>
        <w:rPr/>
      </w:pPr>
      <w:r w:rsidDel="00000000" w:rsidR="00000000" w:rsidRPr="00000000">
        <w:rPr>
          <w:rtl w:val="0"/>
        </w:rPr>
        <w:t xml:space="preserve">Essendo un’applicazione di medie dimensioni utilizzare una struttura flatten per gestire i file complicherebbe fortemente lo sviluppo. A tale scopo è stato fondamentale creare una struttura suddivisa per avere una migliore coordinazione, aumentare la produttività, ridurre i tempi di lavoro. Per poter realizzarlo è stato adottato Flask Blueprint che permette di incapsulare funzionalità come views, templates e altre risorse come file statici. Successivamente ogni Blueprint diventa oggetto utilizzato dalla web application nel file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6a9955"/>
          <w:shd w:fill="fafafa" w:val="clear"/>
          <w:rtl w:val="0"/>
        </w:rPr>
        <w:t xml:space="preserve">__init__.py</w:t>
      </w:r>
      <w:r w:rsidDel="00000000" w:rsidR="00000000" w:rsidRPr="00000000">
        <w:rPr>
          <w:rtl w:val="0"/>
        </w:rPr>
        <w:t xml:space="preserve">. Il progetto allora è stato suddiviso in diversi moduli specifici per argomento/feature dell’applicazione:</w:t>
      </w:r>
    </w:p>
    <w:p w:rsidR="00000000" w:rsidDel="00000000" w:rsidP="00000000" w:rsidRDefault="00000000" w:rsidRPr="00000000" w14:paraId="00000178">
      <w:pPr>
        <w:numPr>
          <w:ilvl w:val="0"/>
          <w:numId w:val="4"/>
        </w:numPr>
        <w:spacing w:after="0" w:afterAutospacing="0"/>
        <w:ind w:left="1440" w:hanging="360"/>
        <w:rPr>
          <w:b w:val="1"/>
        </w:rPr>
      </w:pPr>
      <w:r w:rsidDel="00000000" w:rsidR="00000000" w:rsidRPr="00000000">
        <w:rPr>
          <w:b w:val="1"/>
          <w:rtl w:val="0"/>
        </w:rPr>
        <w:t xml:space="preserve">Homepage</w:t>
      </w:r>
      <w:r w:rsidDel="00000000" w:rsidR="00000000" w:rsidRPr="00000000">
        <w:rPr>
          <w:rtl w:val="0"/>
        </w:rPr>
        <w:t xml:space="preserve">: Include in sé la landing page.</w:t>
      </w:r>
    </w:p>
    <w:p w:rsidR="00000000" w:rsidDel="00000000" w:rsidP="00000000" w:rsidRDefault="00000000" w:rsidRPr="00000000" w14:paraId="00000179">
      <w:pPr>
        <w:numPr>
          <w:ilvl w:val="0"/>
          <w:numId w:val="4"/>
        </w:numPr>
        <w:spacing w:after="0" w:afterAutospacing="0"/>
        <w:ind w:left="1440" w:hanging="360"/>
        <w:rPr>
          <w:b w:val="1"/>
        </w:rPr>
      </w:pPr>
      <w:r w:rsidDel="00000000" w:rsidR="00000000" w:rsidRPr="00000000">
        <w:rPr>
          <w:b w:val="1"/>
          <w:rtl w:val="0"/>
        </w:rPr>
        <w:t xml:space="preserve">Auth</w:t>
      </w:r>
      <w:r w:rsidDel="00000000" w:rsidR="00000000" w:rsidRPr="00000000">
        <w:rPr>
          <w:rtl w:val="0"/>
        </w:rPr>
        <w:t xml:space="preserve">: Utilizzata per la registrazione di nuovi utenti e la loro autenticazione.</w:t>
      </w:r>
    </w:p>
    <w:p w:rsidR="00000000" w:rsidDel="00000000" w:rsidP="00000000" w:rsidRDefault="00000000" w:rsidRPr="00000000" w14:paraId="0000017A">
      <w:pPr>
        <w:numPr>
          <w:ilvl w:val="0"/>
          <w:numId w:val="4"/>
        </w:numPr>
        <w:spacing w:after="0" w:afterAutospacing="0"/>
        <w:ind w:left="1440" w:hanging="360"/>
        <w:rPr>
          <w:b w:val="1"/>
        </w:rPr>
      </w:pPr>
      <w:r w:rsidDel="00000000" w:rsidR="00000000" w:rsidRPr="00000000">
        <w:rPr>
          <w:b w:val="1"/>
          <w:rtl w:val="0"/>
        </w:rPr>
        <w:t xml:space="preserve">User</w:t>
      </w:r>
      <w:r w:rsidDel="00000000" w:rsidR="00000000" w:rsidRPr="00000000">
        <w:rPr>
          <w:rtl w:val="0"/>
        </w:rPr>
        <w:t xml:space="preserve">: Racchiude feature utilizzate per la gestione dell'account da parte dell'utente.</w:t>
      </w:r>
    </w:p>
    <w:p w:rsidR="00000000" w:rsidDel="00000000" w:rsidP="00000000" w:rsidRDefault="00000000" w:rsidRPr="00000000" w14:paraId="0000017B">
      <w:pPr>
        <w:numPr>
          <w:ilvl w:val="0"/>
          <w:numId w:val="4"/>
        </w:numPr>
        <w:spacing w:after="0" w:afterAutospacing="0"/>
        <w:ind w:left="1440" w:hanging="360"/>
        <w:rPr>
          <w:b w:val="1"/>
        </w:rPr>
      </w:pPr>
      <w:r w:rsidDel="00000000" w:rsidR="00000000" w:rsidRPr="00000000">
        <w:rPr>
          <w:b w:val="1"/>
          <w:rtl w:val="0"/>
        </w:rPr>
        <w:t xml:space="preserve">Artist</w:t>
      </w:r>
      <w:r w:rsidDel="00000000" w:rsidR="00000000" w:rsidRPr="00000000">
        <w:rPr>
          <w:rtl w:val="0"/>
        </w:rPr>
        <w:t xml:space="preserve">: Incorpora feature utilizzate dagli artisti come gestione delle canzoni, album e la visualizzazione delle statistiche</w:t>
      </w:r>
    </w:p>
    <w:p w:rsidR="00000000" w:rsidDel="00000000" w:rsidP="00000000" w:rsidRDefault="00000000" w:rsidRPr="00000000" w14:paraId="0000017C">
      <w:pPr>
        <w:numPr>
          <w:ilvl w:val="0"/>
          <w:numId w:val="4"/>
        </w:numPr>
        <w:spacing w:after="0" w:afterAutospacing="0"/>
        <w:ind w:left="1440" w:hanging="360"/>
        <w:rPr>
          <w:b w:val="1"/>
        </w:rPr>
      </w:pPr>
      <w:r w:rsidDel="00000000" w:rsidR="00000000" w:rsidRPr="00000000">
        <w:rPr>
          <w:b w:val="1"/>
          <w:rtl w:val="0"/>
        </w:rPr>
        <w:t xml:space="preserve">Music</w:t>
      </w:r>
      <w:r w:rsidDel="00000000" w:rsidR="00000000" w:rsidRPr="00000000">
        <w:rPr>
          <w:rtl w:val="0"/>
        </w:rPr>
        <w:t xml:space="preserve">: Gestisce tutte le feature che riguardano le canzoni</w:t>
      </w:r>
    </w:p>
    <w:p w:rsidR="00000000" w:rsidDel="00000000" w:rsidP="00000000" w:rsidRDefault="00000000" w:rsidRPr="00000000" w14:paraId="0000017D">
      <w:pPr>
        <w:numPr>
          <w:ilvl w:val="0"/>
          <w:numId w:val="4"/>
        </w:numPr>
        <w:ind w:left="1440" w:hanging="360"/>
        <w:rPr>
          <w:b w:val="1"/>
        </w:rPr>
      </w:pPr>
      <w:r w:rsidDel="00000000" w:rsidR="00000000" w:rsidRPr="00000000">
        <w:rPr>
          <w:b w:val="1"/>
          <w:rtl w:val="0"/>
        </w:rPr>
        <w:t xml:space="preserve">Error</w:t>
      </w:r>
      <w:r w:rsidDel="00000000" w:rsidR="00000000" w:rsidRPr="00000000">
        <w:rPr>
          <w:rtl w:val="0"/>
        </w:rPr>
        <w:t xml:space="preserve">: In caso di errore l’handling viene gestito da questo blueprint.</w:t>
      </w:r>
    </w:p>
    <w:p w:rsidR="00000000" w:rsidDel="00000000" w:rsidP="00000000" w:rsidRDefault="00000000" w:rsidRPr="00000000" w14:paraId="0000017E">
      <w:pPr>
        <w:ind w:left="1080" w:firstLine="0"/>
        <w:rPr/>
      </w:pPr>
      <w:r w:rsidDel="00000000" w:rsidR="00000000" w:rsidRPr="00000000">
        <w:rPr>
          <w:rtl w:val="0"/>
        </w:rPr>
        <w:t xml:space="preserve">N.B. Dentro ogni blueprint è presente il file routes.py e forms.py. Le </w:t>
      </w:r>
      <w:r w:rsidDel="00000000" w:rsidR="00000000" w:rsidRPr="00000000">
        <w:rPr>
          <w:i w:val="1"/>
          <w:rtl w:val="0"/>
        </w:rPr>
        <w:t xml:space="preserve">routes</w:t>
      </w:r>
      <w:r w:rsidDel="00000000" w:rsidR="00000000" w:rsidRPr="00000000">
        <w:rPr>
          <w:rtl w:val="0"/>
        </w:rPr>
        <w:t xml:space="preserve"> sono un pezzo di codice che viene eseguito quando il server viene chiamato a un determinato indirizzo URL. I file </w:t>
      </w:r>
      <w:r w:rsidDel="00000000" w:rsidR="00000000" w:rsidRPr="00000000">
        <w:rPr>
          <w:i w:val="1"/>
          <w:rtl w:val="0"/>
        </w:rPr>
        <w:t xml:space="preserve">forms</w:t>
      </w:r>
      <w:r w:rsidDel="00000000" w:rsidR="00000000" w:rsidRPr="00000000">
        <w:rPr>
          <w:rtl w:val="0"/>
        </w:rPr>
        <w:t xml:space="preserve"> contengono eventuali moduli da compilare se richiesti all'utente (ad esempio modulo registrazione e accesso), utilizzano la libreria </w:t>
      </w:r>
      <w:r w:rsidDel="00000000" w:rsidR="00000000" w:rsidRPr="00000000">
        <w:rPr>
          <w:i w:val="1"/>
          <w:rtl w:val="0"/>
        </w:rPr>
        <w:t xml:space="preserve">FlaskForms </w:t>
      </w:r>
      <w:r w:rsidDel="00000000" w:rsidR="00000000" w:rsidRPr="00000000">
        <w:rPr>
          <w:rtl w:val="0"/>
        </w:rPr>
        <w:t xml:space="preserve">(semplice integrazione di Flask e WTForms) .</w:t>
      </w:r>
    </w:p>
    <w:p w:rsidR="00000000" w:rsidDel="00000000" w:rsidP="00000000" w:rsidRDefault="00000000" w:rsidRPr="00000000" w14:paraId="0000017F">
      <w:pPr>
        <w:ind w:left="1080" w:firstLine="0"/>
        <w:rPr/>
      </w:pPr>
      <w:r w:rsidDel="00000000" w:rsidR="00000000" w:rsidRPr="00000000">
        <w:rPr>
          <w:rtl w:val="0"/>
        </w:rPr>
        <w:t xml:space="preserve">Il progetto inoltre ha un’altra suddivisione interna tra i file,  sia nella cartella generale del codice sia in ogni blueprint sono presenti due sotto cartelle static e templates:</w:t>
      </w:r>
    </w:p>
    <w:p w:rsidR="00000000" w:rsidDel="00000000" w:rsidP="00000000" w:rsidRDefault="00000000" w:rsidRPr="00000000" w14:paraId="00000180">
      <w:pPr>
        <w:numPr>
          <w:ilvl w:val="0"/>
          <w:numId w:val="5"/>
        </w:numPr>
        <w:spacing w:after="0" w:afterAutospacing="0"/>
        <w:ind w:left="1440" w:hanging="360"/>
        <w:rPr>
          <w:u w:val="none"/>
        </w:rPr>
      </w:pPr>
      <w:r w:rsidDel="00000000" w:rsidR="00000000" w:rsidRPr="00000000">
        <w:rPr>
          <w:i w:val="1"/>
          <w:rtl w:val="0"/>
        </w:rPr>
        <w:t xml:space="preserve">static</w:t>
      </w:r>
      <w:r w:rsidDel="00000000" w:rsidR="00000000" w:rsidRPr="00000000">
        <w:rPr>
          <w:rtl w:val="0"/>
        </w:rPr>
        <w:t xml:space="preserve">: comprende in sé tutti i file statici, come immagini ma anche css e javascript</w:t>
      </w:r>
    </w:p>
    <w:p w:rsidR="00000000" w:rsidDel="00000000" w:rsidP="00000000" w:rsidRDefault="00000000" w:rsidRPr="00000000" w14:paraId="00000181">
      <w:pPr>
        <w:numPr>
          <w:ilvl w:val="0"/>
          <w:numId w:val="5"/>
        </w:numPr>
        <w:ind w:left="1440" w:hanging="360"/>
        <w:rPr>
          <w:u w:val="none"/>
        </w:rPr>
      </w:pPr>
      <w:r w:rsidDel="00000000" w:rsidR="00000000" w:rsidRPr="00000000">
        <w:rPr>
          <w:i w:val="1"/>
          <w:rtl w:val="0"/>
        </w:rPr>
        <w:t xml:space="preserve">templates</w:t>
      </w:r>
      <w:r w:rsidDel="00000000" w:rsidR="00000000" w:rsidRPr="00000000">
        <w:rPr>
          <w:rtl w:val="0"/>
        </w:rPr>
        <w:t xml:space="preserve">: contiene i template html</w:t>
      </w:r>
    </w:p>
    <w:p w:rsidR="00000000" w:rsidDel="00000000" w:rsidP="00000000" w:rsidRDefault="00000000" w:rsidRPr="00000000" w14:paraId="00000182">
      <w:pPr>
        <w:ind w:left="1080" w:firstLine="0"/>
        <w:rPr/>
      </w:pPr>
      <w:r w:rsidDel="00000000" w:rsidR="00000000" w:rsidRPr="00000000">
        <w:rPr>
          <w:rtl w:val="0"/>
        </w:rPr>
        <w:t xml:space="preserve">I restanti file sono organizzati nel seguente modo:</w:t>
      </w:r>
    </w:p>
    <w:p w:rsidR="00000000" w:rsidDel="00000000" w:rsidP="00000000" w:rsidRDefault="00000000" w:rsidRPr="00000000" w14:paraId="00000183">
      <w:pPr>
        <w:numPr>
          <w:ilvl w:val="0"/>
          <w:numId w:val="7"/>
        </w:numPr>
        <w:spacing w:after="0" w:afterAutospacing="0"/>
        <w:ind w:left="1440" w:hanging="360"/>
        <w:rPr>
          <w:u w:val="none"/>
        </w:rPr>
      </w:pPr>
      <w:r w:rsidDel="00000000" w:rsidR="00000000" w:rsidRPr="00000000">
        <w:rPr>
          <w:rtl w:val="0"/>
        </w:rPr>
        <w:t xml:space="preserve">__init__.py: necessario per far per eseguire l’applicazione.</w:t>
      </w:r>
    </w:p>
    <w:p w:rsidR="00000000" w:rsidDel="00000000" w:rsidP="00000000" w:rsidRDefault="00000000" w:rsidRPr="00000000" w14:paraId="00000184">
      <w:pPr>
        <w:numPr>
          <w:ilvl w:val="0"/>
          <w:numId w:val="7"/>
        </w:numPr>
        <w:spacing w:after="0" w:afterAutospacing="0"/>
        <w:ind w:left="1440" w:hanging="360"/>
        <w:rPr>
          <w:u w:val="none"/>
        </w:rPr>
      </w:pPr>
      <w:r w:rsidDel="00000000" w:rsidR="00000000" w:rsidRPr="00000000">
        <w:rPr>
          <w:rtl w:val="0"/>
        </w:rPr>
        <w:t xml:space="preserve">config.py: contiene parametri di configurazione con il database. Nel nostro caso abbiamo utilizzato tre diversi file configurazione dove sono salvati credenziali di accesso usati durante il development.</w:t>
      </w:r>
    </w:p>
    <w:p w:rsidR="00000000" w:rsidDel="00000000" w:rsidP="00000000" w:rsidRDefault="00000000" w:rsidRPr="00000000" w14:paraId="00000185">
      <w:pPr>
        <w:numPr>
          <w:ilvl w:val="0"/>
          <w:numId w:val="7"/>
        </w:numPr>
        <w:spacing w:after="0" w:afterAutospacing="0"/>
        <w:ind w:left="1440" w:hanging="360"/>
        <w:rPr>
          <w:u w:val="none"/>
        </w:rPr>
      </w:pPr>
      <w:r w:rsidDel="00000000" w:rsidR="00000000" w:rsidRPr="00000000">
        <w:rPr>
          <w:rtl w:val="0"/>
        </w:rPr>
        <w:t xml:space="preserve"> database.py: contiene le sessioni usate per conettersi al database</w:t>
      </w:r>
    </w:p>
    <w:p w:rsidR="00000000" w:rsidDel="00000000" w:rsidP="00000000" w:rsidRDefault="00000000" w:rsidRPr="00000000" w14:paraId="00000186">
      <w:pPr>
        <w:numPr>
          <w:ilvl w:val="0"/>
          <w:numId w:val="7"/>
        </w:numPr>
        <w:ind w:left="1440" w:hanging="360"/>
        <w:rPr>
          <w:u w:val="none"/>
        </w:rPr>
      </w:pPr>
      <w:r w:rsidDel="00000000" w:rsidR="00000000" w:rsidRPr="00000000">
        <w:rPr>
          <w:rtl w:val="0"/>
        </w:rPr>
        <w:t xml:space="preserve">models.py: contiene la definizioni dei modelli ORM per interagire con il database</w:t>
      </w:r>
    </w:p>
    <w:p w:rsidR="00000000" w:rsidDel="00000000" w:rsidP="00000000" w:rsidRDefault="00000000" w:rsidRPr="00000000" w14:paraId="00000187">
      <w:pPr>
        <w:ind w:left="1080" w:firstLine="0"/>
        <w:rPr>
          <w:b w:val="1"/>
          <w:i w:val="1"/>
        </w:rPr>
      </w:pPr>
      <w:r w:rsidDel="00000000" w:rsidR="00000000" w:rsidRPr="00000000">
        <w:rPr>
          <w:b w:val="1"/>
          <w:rtl w:val="0"/>
        </w:rPr>
        <w:t xml:space="preserve">N.B. </w:t>
      </w:r>
      <w:r w:rsidDel="00000000" w:rsidR="00000000" w:rsidRPr="00000000">
        <w:rPr>
          <w:rtl w:val="0"/>
        </w:rPr>
        <w:t xml:space="preserve">Se si vuole cambiare il file configurazione utilizzato bisogna modificare gli import presenti in </w:t>
      </w:r>
      <w:r w:rsidDel="00000000" w:rsidR="00000000" w:rsidRPr="00000000">
        <w:rPr>
          <w:b w:val="1"/>
          <w:i w:val="1"/>
          <w:rtl w:val="0"/>
        </w:rPr>
        <w:t xml:space="preserve">__init__.py</w:t>
      </w:r>
      <w:r w:rsidDel="00000000" w:rsidR="00000000" w:rsidRPr="00000000">
        <w:rPr>
          <w:rtl w:val="0"/>
        </w:rPr>
        <w:t xml:space="preserve"> e </w:t>
      </w:r>
      <w:r w:rsidDel="00000000" w:rsidR="00000000" w:rsidRPr="00000000">
        <w:rPr>
          <w:b w:val="1"/>
          <w:i w:val="1"/>
          <w:rtl w:val="0"/>
        </w:rPr>
        <w:t xml:space="preserve">database.py</w:t>
      </w:r>
    </w:p>
    <w:p w:rsidR="00000000" w:rsidDel="00000000" w:rsidP="00000000" w:rsidRDefault="00000000" w:rsidRPr="00000000" w14:paraId="00000188">
      <w:pPr>
        <w:ind w:left="1080" w:firstLine="0"/>
        <w:rPr/>
      </w:pPr>
      <w:r w:rsidDel="00000000" w:rsidR="00000000" w:rsidRPr="00000000">
        <w:rPr>
          <w:rtl w:val="0"/>
        </w:rPr>
      </w:r>
    </w:p>
    <w:p w:rsidR="00000000" w:rsidDel="00000000" w:rsidP="00000000" w:rsidRDefault="00000000" w:rsidRPr="00000000" w14:paraId="00000189">
      <w:pPr>
        <w:ind w:left="1080" w:firstLine="0"/>
        <w:rPr/>
      </w:pPr>
      <w:r w:rsidDel="00000000" w:rsidR="00000000" w:rsidRPr="00000000">
        <w:rPr>
          <w:rtl w:val="0"/>
        </w:rPr>
      </w:r>
    </w:p>
    <w:p w:rsidR="00000000" w:rsidDel="00000000" w:rsidP="00000000" w:rsidRDefault="00000000" w:rsidRPr="00000000" w14:paraId="0000018A">
      <w:pPr>
        <w:ind w:left="1080" w:firstLine="0"/>
        <w:rPr/>
      </w:pPr>
      <w:r w:rsidDel="00000000" w:rsidR="00000000" w:rsidRPr="00000000">
        <w:rPr>
          <w:rtl w:val="0"/>
        </w:rPr>
      </w:r>
    </w:p>
    <w:p w:rsidR="00000000" w:rsidDel="00000000" w:rsidP="00000000" w:rsidRDefault="00000000" w:rsidRPr="00000000" w14:paraId="0000018B">
      <w:pPr>
        <w:ind w:left="1080" w:firstLine="0"/>
        <w:rPr/>
      </w:pPr>
      <w:r w:rsidDel="00000000" w:rsidR="00000000" w:rsidRPr="00000000">
        <w:rPr>
          <w:rtl w:val="0"/>
        </w:rPr>
      </w:r>
    </w:p>
    <w:p w:rsidR="00000000" w:rsidDel="00000000" w:rsidP="00000000" w:rsidRDefault="00000000" w:rsidRPr="00000000" w14:paraId="0000018C">
      <w:pPr>
        <w:ind w:left="1080" w:firstLine="0"/>
        <w:rPr/>
      </w:pPr>
      <w:r w:rsidDel="00000000" w:rsidR="00000000" w:rsidRPr="00000000">
        <w:rPr>
          <w:rtl w:val="0"/>
        </w:rPr>
      </w:r>
    </w:p>
    <w:p w:rsidR="00000000" w:rsidDel="00000000" w:rsidP="00000000" w:rsidRDefault="00000000" w:rsidRPr="00000000" w14:paraId="0000018D">
      <w:pPr>
        <w:ind w:left="1080" w:firstLine="0"/>
        <w:rPr/>
      </w:pPr>
      <w:r w:rsidDel="00000000" w:rsidR="00000000" w:rsidRPr="00000000">
        <w:rPr>
          <w:rtl w:val="0"/>
        </w:rPr>
      </w:r>
    </w:p>
    <w:p w:rsidR="00000000" w:rsidDel="00000000" w:rsidP="00000000" w:rsidRDefault="00000000" w:rsidRPr="00000000" w14:paraId="0000018E">
      <w:pPr>
        <w:ind w:left="1080" w:firstLine="0"/>
        <w:rPr/>
      </w:pPr>
      <w:r w:rsidDel="00000000" w:rsidR="00000000" w:rsidRPr="00000000">
        <w:rPr>
          <w:rtl w:val="0"/>
        </w:rPr>
        <w:t xml:space="preserve">Sotto viene riportata la struttura  ad albero del progetto a scopi informativi.</w:t>
      </w:r>
    </w:p>
    <w:p w:rsidR="00000000" w:rsidDel="00000000" w:rsidP="00000000" w:rsidRDefault="00000000" w:rsidRPr="00000000" w14:paraId="0000018F">
      <w:pPr>
        <w:ind w:left="1080" w:firstLine="0"/>
        <w:jc w:val="center"/>
        <w:rPr/>
      </w:pPr>
      <w:r w:rsidDel="00000000" w:rsidR="00000000" w:rsidRPr="00000000">
        <w:rPr>
          <w:rtl w:val="0"/>
        </w:rPr>
      </w:r>
    </w:p>
    <w:tbl>
      <w:tblPr>
        <w:tblStyle w:val="Table10"/>
        <w:tblW w:w="3885.0" w:type="dxa"/>
        <w:jc w:val="left"/>
        <w:tblInd w:w="1110.0" w:type="dxa"/>
        <w:tblLayout w:type="fixed"/>
        <w:tblLook w:val="0600"/>
      </w:tblPr>
      <w:tblGrid>
        <w:gridCol w:w="3885"/>
        <w:tblGridChange w:id="0">
          <w:tblGrid>
            <w:gridCol w:w="3885"/>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90">
            <w:pPr>
              <w:widowControl w:val="0"/>
              <w:spacing w:after="0" w:line="276" w:lineRule="auto"/>
              <w:jc w:val="left"/>
              <w:rPr>
                <w:color w:val="4e9a06"/>
              </w:rPr>
            </w:pP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3465a4"/>
                <w:shd w:fill="fafafa" w:val="clear"/>
                <w:rtl w:val="0"/>
              </w:rPr>
              <w:t xml:space="preserve">music</w:t>
            </w:r>
            <w:r w:rsidDel="00000000" w:rsidR="00000000" w:rsidRPr="00000000">
              <w:rPr>
                <w:rFonts w:ascii="Consolas" w:cs="Consolas" w:eastAsia="Consolas" w:hAnsi="Consolas"/>
                <w:color w:val="383a42"/>
                <w:shd w:fill="fafafa" w:val="clear"/>
                <w:rtl w:val="0"/>
              </w:rPr>
              <w:br w:type="textWrapping"/>
              <w:t xml:space="preserve">│   ├── </w:t>
            </w:r>
            <w:r w:rsidDel="00000000" w:rsidR="00000000" w:rsidRPr="00000000">
              <w:rPr>
                <w:rFonts w:ascii="Consolas" w:cs="Consolas" w:eastAsia="Consolas" w:hAnsi="Consolas"/>
                <w:color w:val="3465a4"/>
                <w:shd w:fill="fafafa" w:val="clear"/>
                <w:rtl w:val="0"/>
              </w:rPr>
              <w:t xml:space="preserve">static</w:t>
            </w:r>
            <w:r w:rsidDel="00000000" w:rsidR="00000000" w:rsidRPr="00000000">
              <w:rPr>
                <w:rFonts w:ascii="Consolas" w:cs="Consolas" w:eastAsia="Consolas" w:hAnsi="Consolas"/>
                <w:color w:val="383a42"/>
                <w:shd w:fill="fafafa" w:val="clear"/>
                <w:rtl w:val="0"/>
              </w:rPr>
              <w:br w:type="textWrapping"/>
              <w:t xml:space="preserve">│   │   ├── </w:t>
            </w:r>
            <w:r w:rsidDel="00000000" w:rsidR="00000000" w:rsidRPr="00000000">
              <w:rPr>
                <w:rFonts w:ascii="Consolas" w:cs="Consolas" w:eastAsia="Consolas" w:hAnsi="Consolas"/>
                <w:color w:val="3465a4"/>
                <w:shd w:fill="fafafa" w:val="clear"/>
                <w:rtl w:val="0"/>
              </w:rPr>
              <w:t xml:space="preserve">css</w:t>
            </w:r>
            <w:r w:rsidDel="00000000" w:rsidR="00000000" w:rsidRPr="00000000">
              <w:rPr>
                <w:rFonts w:ascii="Consolas" w:cs="Consolas" w:eastAsia="Consolas" w:hAnsi="Consolas"/>
                <w:color w:val="383a42"/>
                <w:shd w:fill="fafafa" w:val="clear"/>
                <w:rtl w:val="0"/>
              </w:rPr>
              <w:br w:type="textWrapping"/>
              <w:t xml:space="preserve">│   │   │   └── </w:t>
            </w:r>
            <w:r w:rsidDel="00000000" w:rsidR="00000000" w:rsidRPr="00000000">
              <w:rPr>
                <w:rFonts w:ascii="Consolas" w:cs="Consolas" w:eastAsia="Consolas" w:hAnsi="Consolas"/>
                <w:color w:val="4e9a06"/>
                <w:shd w:fill="fafafa" w:val="clear"/>
                <w:rtl w:val="0"/>
              </w:rPr>
              <w:t xml:space="preserve">style.css</w:t>
            </w:r>
            <w:r w:rsidDel="00000000" w:rsidR="00000000" w:rsidRPr="00000000">
              <w:rPr>
                <w:rFonts w:ascii="Consolas" w:cs="Consolas" w:eastAsia="Consolas" w:hAnsi="Consolas"/>
                <w:color w:val="383a42"/>
                <w:shd w:fill="fafafa" w:val="clear"/>
                <w:rtl w:val="0"/>
              </w:rPr>
              <w:br w:type="textWrapping"/>
              <w:t xml:space="preserve">│   │   └── </w:t>
            </w:r>
            <w:r w:rsidDel="00000000" w:rsidR="00000000" w:rsidRPr="00000000">
              <w:rPr>
                <w:rFonts w:ascii="Consolas" w:cs="Consolas" w:eastAsia="Consolas" w:hAnsi="Consolas"/>
                <w:color w:val="3465a4"/>
                <w:shd w:fill="fafafa" w:val="clear"/>
                <w:rtl w:val="0"/>
              </w:rPr>
              <w:t xml:space="preserve">js</w:t>
            </w:r>
            <w:r w:rsidDel="00000000" w:rsidR="00000000" w:rsidRPr="00000000">
              <w:rPr>
                <w:rFonts w:ascii="Consolas" w:cs="Consolas" w:eastAsia="Consolas" w:hAnsi="Consolas"/>
                <w:color w:val="383a42"/>
                <w:shd w:fill="fafafa" w:val="clear"/>
                <w:rtl w:val="0"/>
              </w:rPr>
              <w:br w:type="textWrapping"/>
              <w:t xml:space="preserve">│   │   </w:t>
              <w:tab/>
              <w:t xml:space="preserve">├── </w:t>
            </w:r>
            <w:r w:rsidDel="00000000" w:rsidR="00000000" w:rsidRPr="00000000">
              <w:rPr>
                <w:rFonts w:ascii="Consolas" w:cs="Consolas" w:eastAsia="Consolas" w:hAnsi="Consolas"/>
                <w:color w:val="4e9a06"/>
                <w:shd w:fill="fafafa" w:val="clear"/>
                <w:rtl w:val="0"/>
              </w:rPr>
              <w:t xml:space="preserve">music.js</w:t>
            </w:r>
            <w:r w:rsidDel="00000000" w:rsidR="00000000" w:rsidRPr="00000000">
              <w:rPr>
                <w:rFonts w:ascii="Consolas" w:cs="Consolas" w:eastAsia="Consolas" w:hAnsi="Consolas"/>
                <w:color w:val="383a42"/>
                <w:shd w:fill="fafafa" w:val="clear"/>
                <w:rtl w:val="0"/>
              </w:rPr>
              <w:br w:type="textWrapping"/>
              <w:t xml:space="preserve">│   │   </w:t>
              <w:tab/>
              <w:t xml:space="preserve">└── </w:t>
            </w:r>
            <w:r w:rsidDel="00000000" w:rsidR="00000000" w:rsidRPr="00000000">
              <w:rPr>
                <w:rFonts w:ascii="Consolas" w:cs="Consolas" w:eastAsia="Consolas" w:hAnsi="Consolas"/>
                <w:color w:val="4e9a06"/>
                <w:shd w:fill="fafafa" w:val="clear"/>
                <w:rtl w:val="0"/>
              </w:rPr>
              <w:t xml:space="preserve">playlist.js</w:t>
            </w:r>
            <w:r w:rsidDel="00000000" w:rsidR="00000000" w:rsidRPr="00000000">
              <w:rPr>
                <w:rFonts w:ascii="Consolas" w:cs="Consolas" w:eastAsia="Consolas" w:hAnsi="Consolas"/>
                <w:color w:val="383a42"/>
                <w:shd w:fill="fafafa" w:val="clear"/>
                <w:rtl w:val="0"/>
              </w:rPr>
              <w:br w:type="textWrapping"/>
              <w:t xml:space="preserve">│   ├── </w:t>
            </w:r>
            <w:r w:rsidDel="00000000" w:rsidR="00000000" w:rsidRPr="00000000">
              <w:rPr>
                <w:rFonts w:ascii="Consolas" w:cs="Consolas" w:eastAsia="Consolas" w:hAnsi="Consolas"/>
                <w:color w:val="3465a4"/>
                <w:shd w:fill="fafafa" w:val="clear"/>
                <w:rtl w:val="0"/>
              </w:rPr>
              <w:t xml:space="preserve">templates</w:t>
            </w:r>
            <w:r w:rsidDel="00000000" w:rsidR="00000000" w:rsidRPr="00000000">
              <w:rPr>
                <w:rFonts w:ascii="Consolas" w:cs="Consolas" w:eastAsia="Consolas" w:hAnsi="Consolas"/>
                <w:color w:val="383a42"/>
                <w:shd w:fill="fafafa" w:val="clear"/>
                <w:rtl w:val="0"/>
              </w:rPr>
              <w:br w:type="textWrapping"/>
              <w:t xml:space="preserve">│   │   ├── </w:t>
            </w:r>
            <w:r w:rsidDel="00000000" w:rsidR="00000000" w:rsidRPr="00000000">
              <w:rPr>
                <w:rFonts w:ascii="Consolas" w:cs="Consolas" w:eastAsia="Consolas" w:hAnsi="Consolas"/>
                <w:color w:val="4e9a06"/>
                <w:shd w:fill="fafafa" w:val="clear"/>
                <w:rtl w:val="0"/>
              </w:rPr>
              <w:t xml:space="preserve">playlist.html</w:t>
              <w:br w:type="textWrapping"/>
            </w:r>
            <w:r w:rsidDel="00000000" w:rsidR="00000000" w:rsidRPr="00000000">
              <w:rPr>
                <w:rFonts w:ascii="Consolas" w:cs="Consolas" w:eastAsia="Consolas" w:hAnsi="Consolas"/>
                <w:color w:val="383a42"/>
                <w:shd w:fill="fafafa" w:val="clear"/>
                <w:rtl w:val="0"/>
              </w:rPr>
              <w:t xml:space="preserve">│   │   └── </w:t>
            </w:r>
            <w:r w:rsidDel="00000000" w:rsidR="00000000" w:rsidRPr="00000000">
              <w:rPr>
                <w:rFonts w:ascii="Consolas" w:cs="Consolas" w:eastAsia="Consolas" w:hAnsi="Consolas"/>
                <w:color w:val="4e9a06"/>
                <w:shd w:fill="fafafa" w:val="clear"/>
                <w:rtl w:val="0"/>
              </w:rPr>
              <w:t xml:space="preserve">songs.html</w:t>
            </w:r>
            <w:r w:rsidDel="00000000" w:rsidR="00000000" w:rsidRPr="00000000">
              <w:rPr>
                <w:rFonts w:ascii="Consolas" w:cs="Consolas" w:eastAsia="Consolas" w:hAnsi="Consolas"/>
                <w:color w:val="383a42"/>
                <w:shd w:fill="fafafa" w:val="clear"/>
                <w:rtl w:val="0"/>
              </w:rPr>
              <w:br w:type="textWrapping"/>
              <w:t xml:space="preserve">│   ├── </w:t>
            </w:r>
            <w:r w:rsidDel="00000000" w:rsidR="00000000" w:rsidRPr="00000000">
              <w:rPr>
                <w:rFonts w:ascii="Consolas" w:cs="Consolas" w:eastAsia="Consolas" w:hAnsi="Consolas"/>
                <w:color w:val="4e9a06"/>
                <w:shd w:fill="fafafa" w:val="clear"/>
                <w:rtl w:val="0"/>
              </w:rPr>
              <w:t xml:space="preserve">forms.py</w:t>
            </w:r>
            <w:r w:rsidDel="00000000" w:rsidR="00000000" w:rsidRPr="00000000">
              <w:rPr>
                <w:rFonts w:ascii="Consolas" w:cs="Consolas" w:eastAsia="Consolas" w:hAnsi="Consolas"/>
                <w:color w:val="383a42"/>
                <w:shd w:fill="fafafa" w:val="clear"/>
                <w:rtl w:val="0"/>
              </w:rPr>
              <w:br w:type="textWrapping"/>
              <w:t xml:space="preserve">│   └── </w:t>
            </w:r>
            <w:r w:rsidDel="00000000" w:rsidR="00000000" w:rsidRPr="00000000">
              <w:rPr>
                <w:rFonts w:ascii="Consolas" w:cs="Consolas" w:eastAsia="Consolas" w:hAnsi="Consolas"/>
                <w:color w:val="4e9a06"/>
                <w:shd w:fill="fafafa" w:val="clear"/>
                <w:rtl w:val="0"/>
              </w:rPr>
              <w:t xml:space="preserve">routes.py</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color w:val="3465a4"/>
                <w:shd w:fill="fafafa" w:val="clear"/>
                <w:rtl w:val="0"/>
              </w:rPr>
              <w:t xml:space="preserve">homepage</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color w:val="3465a4"/>
                <w:shd w:fill="fafafa" w:val="clear"/>
                <w:rtl w:val="0"/>
              </w:rPr>
              <w:t xml:space="preserve">auth</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color w:val="3465a4"/>
                <w:shd w:fill="fafafa" w:val="clear"/>
                <w:rtl w:val="0"/>
              </w:rPr>
              <w:t xml:space="preserve">artist</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color w:val="3465a4"/>
                <w:shd w:fill="fafafa" w:val="clear"/>
                <w:rtl w:val="0"/>
              </w:rPr>
              <w:t xml:space="preserve">user</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color w:val="3465a4"/>
                <w:shd w:fill="fafafa" w:val="clear"/>
                <w:rtl w:val="0"/>
              </w:rPr>
              <w:t xml:space="preserve">error</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color w:val="3465a4"/>
                <w:shd w:fill="fafafa" w:val="clear"/>
                <w:rtl w:val="0"/>
              </w:rPr>
              <w:t xml:space="preserve">static</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color w:val="3465a4"/>
                <w:shd w:fill="fafafa" w:val="clear"/>
                <w:rtl w:val="0"/>
              </w:rPr>
              <w:t xml:space="preserve">templates</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color w:val="4e9a06"/>
                <w:shd w:fill="fafafa" w:val="clear"/>
                <w:rtl w:val="0"/>
              </w:rPr>
              <w:t xml:space="preserve">__init__.py</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color w:val="4e9a06"/>
                <w:shd w:fill="fafafa" w:val="clear"/>
                <w:rtl w:val="0"/>
              </w:rPr>
              <w:t xml:space="preserve">database.py</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color w:val="4e9a06"/>
                <w:shd w:fill="fafafa" w:val="clear"/>
                <w:rtl w:val="0"/>
              </w:rPr>
              <w:t xml:space="preserve">models.py</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color w:val="4e9a06"/>
                <w:shd w:fill="fafafa" w:val="clear"/>
                <w:rtl w:val="0"/>
              </w:rPr>
              <w:t xml:space="preserve">localconfig.py</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color w:val="4e9a06"/>
                <w:shd w:fill="fafafa" w:val="clear"/>
                <w:rtl w:val="0"/>
              </w:rPr>
              <w:t xml:space="preserve">fastconfig.py</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color w:val="4e9a06"/>
                <w:shd w:fill="fafafa" w:val="clear"/>
                <w:rtl w:val="0"/>
              </w:rPr>
              <w:t xml:space="preserve">slowconfig.py</w:t>
            </w:r>
            <w:r w:rsidDel="00000000" w:rsidR="00000000" w:rsidRPr="00000000">
              <w:rPr>
                <w:rtl w:val="0"/>
              </w:rPr>
            </w:r>
          </w:p>
        </w:tc>
      </w:tr>
    </w:tbl>
    <w:p w:rsidR="00000000" w:rsidDel="00000000" w:rsidP="00000000" w:rsidRDefault="00000000" w:rsidRPr="00000000" w14:paraId="00000191">
      <w:pPr>
        <w:jc w:val="left"/>
        <w:rPr/>
      </w:pPr>
      <w:r w:rsidDel="00000000" w:rsidR="00000000" w:rsidRPr="00000000">
        <w:rPr>
          <w:rtl w:val="0"/>
        </w:rPr>
      </w:r>
    </w:p>
    <w:p w:rsidR="00000000" w:rsidDel="00000000" w:rsidP="00000000" w:rsidRDefault="00000000" w:rsidRPr="00000000" w14:paraId="00000192">
      <w:pPr>
        <w:ind w:left="1080" w:firstLine="0"/>
        <w:rPr/>
      </w:pPr>
      <w:r w:rsidDel="00000000" w:rsidR="00000000" w:rsidRPr="00000000">
        <w:rPr>
          <w:rtl w:val="0"/>
        </w:rPr>
      </w:r>
    </w:p>
    <w:p w:rsidR="00000000" w:rsidDel="00000000" w:rsidP="00000000" w:rsidRDefault="00000000" w:rsidRPr="00000000" w14:paraId="00000193">
      <w:pPr>
        <w:ind w:left="1080" w:firstLine="0"/>
        <w:rPr/>
      </w:pPr>
      <w:r w:rsidDel="00000000" w:rsidR="00000000" w:rsidRPr="00000000">
        <w:rPr>
          <w:rtl w:val="0"/>
        </w:rPr>
      </w:r>
    </w:p>
    <w:p w:rsidR="00000000" w:rsidDel="00000000" w:rsidP="00000000" w:rsidRDefault="00000000" w:rsidRPr="00000000" w14:paraId="00000194">
      <w:pPr>
        <w:ind w:left="1080" w:firstLine="0"/>
        <w:rPr/>
      </w:pPr>
      <w:r w:rsidDel="00000000" w:rsidR="00000000" w:rsidRPr="00000000">
        <w:rPr>
          <w:rtl w:val="0"/>
        </w:rPr>
      </w:r>
    </w:p>
    <w:p w:rsidR="00000000" w:rsidDel="00000000" w:rsidP="00000000" w:rsidRDefault="00000000" w:rsidRPr="00000000" w14:paraId="00000195">
      <w:pPr>
        <w:ind w:left="1080" w:firstLine="0"/>
        <w:rPr/>
      </w:pPr>
      <w:r w:rsidDel="00000000" w:rsidR="00000000" w:rsidRPr="00000000">
        <w:rPr>
          <w:rtl w:val="0"/>
        </w:rPr>
      </w:r>
    </w:p>
    <w:p w:rsidR="00000000" w:rsidDel="00000000" w:rsidP="00000000" w:rsidRDefault="00000000" w:rsidRPr="00000000" w14:paraId="00000196">
      <w:pPr>
        <w:ind w:left="1080" w:firstLine="0"/>
        <w:rPr/>
      </w:pPr>
      <w:r w:rsidDel="00000000" w:rsidR="00000000" w:rsidRPr="00000000">
        <w:rPr>
          <w:rtl w:val="0"/>
        </w:rPr>
      </w:r>
    </w:p>
    <w:p w:rsidR="00000000" w:rsidDel="00000000" w:rsidP="00000000" w:rsidRDefault="00000000" w:rsidRPr="00000000" w14:paraId="00000197">
      <w:pPr>
        <w:ind w:left="1080" w:firstLine="0"/>
        <w:rPr/>
      </w:pPr>
      <w:r w:rsidDel="00000000" w:rsidR="00000000" w:rsidRPr="00000000">
        <w:rPr>
          <w:rtl w:val="0"/>
        </w:rPr>
      </w:r>
    </w:p>
    <w:p w:rsidR="00000000" w:rsidDel="00000000" w:rsidP="00000000" w:rsidRDefault="00000000" w:rsidRPr="00000000" w14:paraId="00000198">
      <w:pPr>
        <w:ind w:left="1080" w:firstLine="0"/>
        <w:rPr/>
      </w:pPr>
      <w:r w:rsidDel="00000000" w:rsidR="00000000" w:rsidRPr="00000000">
        <w:rPr>
          <w:rtl w:val="0"/>
        </w:rPr>
      </w:r>
    </w:p>
    <w:p w:rsidR="00000000" w:rsidDel="00000000" w:rsidP="00000000" w:rsidRDefault="00000000" w:rsidRPr="00000000" w14:paraId="00000199">
      <w:pPr>
        <w:ind w:left="1080" w:firstLine="0"/>
        <w:rPr/>
      </w:pPr>
      <w:r w:rsidDel="00000000" w:rsidR="00000000" w:rsidRPr="00000000">
        <w:rPr>
          <w:rtl w:val="0"/>
        </w:rPr>
      </w:r>
    </w:p>
    <w:p w:rsidR="00000000" w:rsidDel="00000000" w:rsidP="00000000" w:rsidRDefault="00000000" w:rsidRPr="00000000" w14:paraId="0000019A">
      <w:pPr>
        <w:pStyle w:val="Heading2"/>
        <w:numPr>
          <w:ilvl w:val="1"/>
          <w:numId w:val="1"/>
        </w:numPr>
        <w:ind w:left="1080" w:hanging="720"/>
      </w:pPr>
      <w:bookmarkStart w:colFirst="0" w:colLast="0" w:name="_bhbr8u4wksca" w:id="25"/>
      <w:bookmarkEnd w:id="25"/>
      <w:r w:rsidDel="00000000" w:rsidR="00000000" w:rsidRPr="00000000">
        <w:rPr>
          <w:rtl w:val="0"/>
        </w:rPr>
        <w:t xml:space="preserve">Mapping delle tabelle database nell’applicazione</w:t>
      </w:r>
    </w:p>
    <w:p w:rsidR="00000000" w:rsidDel="00000000" w:rsidP="00000000" w:rsidRDefault="00000000" w:rsidRPr="00000000" w14:paraId="0000019B">
      <w:pPr>
        <w:ind w:left="1080" w:firstLine="0"/>
        <w:rPr/>
      </w:pPr>
      <w:r w:rsidDel="00000000" w:rsidR="00000000" w:rsidRPr="00000000">
        <w:rPr>
          <w:rtl w:val="0"/>
        </w:rPr>
        <w:t xml:space="preserve">Per avere interazioni con il database all’interno dell’applicazione è stato integrato SQLAlchemy ORM che consente la comunicazione col database tramite oggetti python. Per tale motivo sorge la necessità nella definizione di classi. Sotto vengono riportati diagrammi UML per ogni classe. Ogni classe conterrà attributi, relazioni (livello database) e anche metodi usati per interagire; tali metodi sono facilmente intuibili, però se ci sono problemi si può leggere una breve descrizione nel codice sorgente models.py.</w:t>
      </w:r>
      <w:r w:rsidDel="00000000" w:rsidR="00000000" w:rsidRPr="00000000">
        <w:rPr>
          <w:rtl w:val="0"/>
        </w:rPr>
      </w:r>
    </w:p>
    <w:p w:rsidR="00000000" w:rsidDel="00000000" w:rsidP="00000000" w:rsidRDefault="00000000" w:rsidRPr="00000000" w14:paraId="0000019C">
      <w:pPr>
        <w:ind w:left="1080" w:firstLine="0"/>
        <w:jc w:val="center"/>
        <w:rPr/>
      </w:pPr>
      <w:r w:rsidDel="00000000" w:rsidR="00000000" w:rsidRPr="00000000">
        <w:rPr/>
        <w:drawing>
          <wp:inline distB="114300" distT="114300" distL="114300" distR="114300">
            <wp:extent cx="5428304" cy="4719163"/>
            <wp:effectExtent b="0" l="0" r="0" t="0"/>
            <wp:docPr id="6"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428304" cy="4719163"/>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ind w:left="1080" w:firstLine="0"/>
        <w:rPr/>
      </w:pPr>
      <w:r w:rsidDel="00000000" w:rsidR="00000000" w:rsidRPr="00000000">
        <w:rPr>
          <w:rtl w:val="0"/>
        </w:rPr>
      </w:r>
    </w:p>
    <w:p w:rsidR="00000000" w:rsidDel="00000000" w:rsidP="00000000" w:rsidRDefault="00000000" w:rsidRPr="00000000" w14:paraId="0000019E">
      <w:pPr>
        <w:ind w:left="1080" w:firstLine="0"/>
        <w:jc w:val="center"/>
        <w:rPr/>
      </w:pPr>
      <w:r w:rsidDel="00000000" w:rsidR="00000000" w:rsidRPr="00000000">
        <w:rPr/>
        <w:drawing>
          <wp:inline distB="114300" distT="114300" distL="114300" distR="114300">
            <wp:extent cx="5361210" cy="5978208"/>
            <wp:effectExtent b="0" l="0" r="0" t="0"/>
            <wp:docPr id="3"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361210" cy="5978208"/>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pStyle w:val="Heading1"/>
        <w:numPr>
          <w:ilvl w:val="0"/>
          <w:numId w:val="1"/>
        </w:numPr>
        <w:ind w:left="720" w:hanging="360"/>
      </w:pPr>
      <w:bookmarkStart w:colFirst="0" w:colLast="0" w:name="_etfqmr9kpr9d" w:id="26"/>
      <w:bookmarkEnd w:id="26"/>
      <w:r w:rsidDel="00000000" w:rsidR="00000000" w:rsidRPr="00000000">
        <w:rPr>
          <w:rtl w:val="0"/>
        </w:rPr>
        <w:t xml:space="preserve">Sicurezza</w:t>
      </w:r>
    </w:p>
    <w:p w:rsidR="00000000" w:rsidDel="00000000" w:rsidP="00000000" w:rsidRDefault="00000000" w:rsidRPr="00000000" w14:paraId="000001A0">
      <w:pPr>
        <w:ind w:left="720" w:firstLine="0"/>
        <w:rPr/>
      </w:pPr>
      <w:r w:rsidDel="00000000" w:rsidR="00000000" w:rsidRPr="00000000">
        <w:rPr>
          <w:rtl w:val="0"/>
        </w:rPr>
        <w:t xml:space="preserve">Nel seguente capitolo verranno elencate le pratiche e le prevenzioni usate per rendere l’applicazione più sicura.</w:t>
      </w:r>
    </w:p>
    <w:p w:rsidR="00000000" w:rsidDel="00000000" w:rsidP="00000000" w:rsidRDefault="00000000" w:rsidRPr="00000000" w14:paraId="000001A1">
      <w:pPr>
        <w:pStyle w:val="Heading2"/>
        <w:numPr>
          <w:ilvl w:val="1"/>
          <w:numId w:val="1"/>
        </w:numPr>
        <w:ind w:left="1080" w:hanging="720"/>
      </w:pPr>
      <w:bookmarkStart w:colFirst="0" w:colLast="0" w:name="_eeprr2uj3aj" w:id="27"/>
      <w:bookmarkEnd w:id="27"/>
      <w:r w:rsidDel="00000000" w:rsidR="00000000" w:rsidRPr="00000000">
        <w:rPr>
          <w:rtl w:val="0"/>
        </w:rPr>
        <w:t xml:space="preserve">Cross-Site Scripting (XSS)</w:t>
      </w:r>
    </w:p>
    <w:p w:rsidR="00000000" w:rsidDel="00000000" w:rsidP="00000000" w:rsidRDefault="00000000" w:rsidRPr="00000000" w14:paraId="000001A2">
      <w:pPr>
        <w:ind w:left="1080" w:firstLine="0"/>
        <w:rPr/>
      </w:pPr>
      <w:r w:rsidDel="00000000" w:rsidR="00000000" w:rsidRPr="00000000">
        <w:rPr>
          <w:rtl w:val="0"/>
        </w:rPr>
        <w:t xml:space="preserve">Cross site scripting consiste nel iniettare codice arbitrario HTML (e con esso anche possibile JavaScript malevolo) all’interno del sito. Flask per evitare questo configura Jinja2 automaticamente bloccando il problema tramite escaping. Tuttavia possono sorgere problemi se non si è attenti, per questo è stata seguita la seguente guida per evitare errori comuni che possono causare vulnerabilità  </w:t>
      </w:r>
    </w:p>
    <w:p w:rsidR="00000000" w:rsidDel="00000000" w:rsidP="00000000" w:rsidRDefault="00000000" w:rsidRPr="00000000" w14:paraId="000001A3">
      <w:pPr>
        <w:ind w:left="1080" w:firstLine="0"/>
        <w:rPr/>
      </w:pPr>
      <w:hyperlink r:id="rId27">
        <w:r w:rsidDel="00000000" w:rsidR="00000000" w:rsidRPr="00000000">
          <w:rPr>
            <w:color w:val="1155cc"/>
            <w:u w:val="single"/>
            <w:rtl w:val="0"/>
          </w:rPr>
          <w:t xml:space="preserve">https://semgrep.dev/docs/cheat-sheets/flask-xss/</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A4">
      <w:pPr>
        <w:ind w:left="0" w:firstLine="0"/>
        <w:rPr/>
      </w:pPr>
      <w:r w:rsidDel="00000000" w:rsidR="00000000" w:rsidRPr="00000000">
        <w:rPr>
          <w:rtl w:val="0"/>
        </w:rPr>
      </w:r>
    </w:p>
    <w:p w:rsidR="00000000" w:rsidDel="00000000" w:rsidP="00000000" w:rsidRDefault="00000000" w:rsidRPr="00000000" w14:paraId="000001A5">
      <w:pPr>
        <w:pStyle w:val="Heading2"/>
        <w:numPr>
          <w:ilvl w:val="1"/>
          <w:numId w:val="1"/>
        </w:numPr>
        <w:ind w:left="1080" w:hanging="720"/>
        <w:rPr/>
      </w:pPr>
      <w:bookmarkStart w:colFirst="0" w:colLast="0" w:name="_1g6p8dxzwkiq" w:id="28"/>
      <w:bookmarkEnd w:id="28"/>
      <w:r w:rsidDel="00000000" w:rsidR="00000000" w:rsidRPr="00000000">
        <w:rPr>
          <w:rtl w:val="0"/>
        </w:rPr>
        <w:t xml:space="preserve">SQL Injection</w:t>
      </w:r>
    </w:p>
    <w:p w:rsidR="00000000" w:rsidDel="00000000" w:rsidP="00000000" w:rsidRDefault="00000000" w:rsidRPr="00000000" w14:paraId="000001A6">
      <w:pPr>
        <w:ind w:left="1080" w:firstLine="0"/>
        <w:rPr/>
      </w:pPr>
      <w:r w:rsidDel="00000000" w:rsidR="00000000" w:rsidRPr="00000000">
        <w:rPr>
          <w:rtl w:val="0"/>
        </w:rPr>
        <w:t xml:space="preserve">La maggior parte delle query sono state costruite con i metodi appartenenti alla libreria SQLAlchemy, utilizzando come approccio ORM che sanitizza in automatico i parametri che gli passiamo.</w:t>
      </w:r>
    </w:p>
    <w:p w:rsidR="00000000" w:rsidDel="00000000" w:rsidP="00000000" w:rsidRDefault="00000000" w:rsidRPr="00000000" w14:paraId="000001A7">
      <w:pPr>
        <w:ind w:left="720" w:firstLine="0"/>
        <w:rPr/>
      </w:pPr>
      <w:r w:rsidDel="00000000" w:rsidR="00000000" w:rsidRPr="00000000">
        <w:rPr>
          <w:rtl w:val="0"/>
        </w:rPr>
      </w:r>
    </w:p>
    <w:tbl>
      <w:tblPr>
        <w:tblStyle w:val="Table11"/>
        <w:tblW w:w="8550.0" w:type="dxa"/>
        <w:jc w:val="left"/>
        <w:tblInd w:w="1065.0" w:type="dxa"/>
        <w:tblLayout w:type="fixed"/>
        <w:tblLook w:val="0600"/>
      </w:tblPr>
      <w:tblGrid>
        <w:gridCol w:w="8550"/>
        <w:tblGridChange w:id="0">
          <w:tblGrid>
            <w:gridCol w:w="855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d4d4d4"/>
                <w:sz w:val="21"/>
                <w:szCs w:val="21"/>
              </w:rPr>
            </w:pPr>
            <w:r w:rsidDel="00000000" w:rsidR="00000000" w:rsidRPr="00000000">
              <w:rPr>
                <w:rFonts w:ascii="Consolas" w:cs="Consolas" w:eastAsia="Consolas" w:hAnsi="Consolas"/>
                <w:color w:val="a626a4"/>
                <w:sz w:val="21"/>
                <w:szCs w:val="21"/>
                <w:shd w:fill="fafafa" w:val="clear"/>
                <w:rtl w:val="0"/>
              </w:rPr>
              <w:t xml:space="preserve">def</w:t>
            </w:r>
            <w:r w:rsidDel="00000000" w:rsidR="00000000" w:rsidRPr="00000000">
              <w:rPr>
                <w:rFonts w:ascii="Consolas" w:cs="Consolas" w:eastAsia="Consolas" w:hAnsi="Consolas"/>
                <w:color w:val="383a42"/>
                <w:sz w:val="21"/>
                <w:szCs w:val="21"/>
                <w:shd w:fill="fafafa" w:val="clear"/>
                <w:rtl w:val="0"/>
              </w:rPr>
              <w:t xml:space="preserve"> </w:t>
            </w:r>
            <w:r w:rsidDel="00000000" w:rsidR="00000000" w:rsidRPr="00000000">
              <w:rPr>
                <w:rFonts w:ascii="Consolas" w:cs="Consolas" w:eastAsia="Consolas" w:hAnsi="Consolas"/>
                <w:color w:val="4078f2"/>
                <w:sz w:val="21"/>
                <w:szCs w:val="21"/>
                <w:shd w:fill="fafafa" w:val="clear"/>
                <w:rtl w:val="0"/>
              </w:rPr>
              <w:t xml:space="preserve">get_user</w:t>
            </w:r>
            <w:r w:rsidDel="00000000" w:rsidR="00000000" w:rsidRPr="00000000">
              <w:rPr>
                <w:rFonts w:ascii="Consolas" w:cs="Consolas" w:eastAsia="Consolas" w:hAnsi="Consolas"/>
                <w:color w:val="383a42"/>
                <w:sz w:val="21"/>
                <w:szCs w:val="21"/>
                <w:shd w:fill="fafafa" w:val="clear"/>
                <w:rtl w:val="0"/>
              </w:rPr>
              <w:t xml:space="preserve">(temp_session_db, username):</w:t>
              <w:br w:type="textWrapping"/>
              <w:t xml:space="preserve">       </w:t>
            </w:r>
            <w:r w:rsidDel="00000000" w:rsidR="00000000" w:rsidRPr="00000000">
              <w:rPr>
                <w:rFonts w:ascii="Consolas" w:cs="Consolas" w:eastAsia="Consolas" w:hAnsi="Consolas"/>
                <w:color w:val="a626a4"/>
                <w:sz w:val="21"/>
                <w:szCs w:val="21"/>
                <w:shd w:fill="fafafa" w:val="clear"/>
                <w:rtl w:val="0"/>
              </w:rPr>
              <w:t xml:space="preserve">try</w:t>
            </w:r>
            <w:r w:rsidDel="00000000" w:rsidR="00000000" w:rsidRPr="00000000">
              <w:rPr>
                <w:rFonts w:ascii="Consolas" w:cs="Consolas" w:eastAsia="Consolas" w:hAnsi="Consolas"/>
                <w:color w:val="383a42"/>
                <w:sz w:val="21"/>
                <w:szCs w:val="21"/>
                <w:shd w:fill="fafafa" w:val="clear"/>
                <w:rtl w:val="0"/>
              </w:rPr>
              <w:t xml:space="preserve">:</w:t>
              <w:br w:type="textWrapping"/>
              <w:t xml:space="preserve">           user = temp_session_db.query(User).filter(</w:t>
              <w:br w:type="textWrapping"/>
              <w:t xml:space="preserve">               User.username == username).first()</w:t>
              <w:br w:type="textWrapping"/>
              <w:t xml:space="preserve">           </w:t>
            </w:r>
            <w:r w:rsidDel="00000000" w:rsidR="00000000" w:rsidRPr="00000000">
              <w:rPr>
                <w:rFonts w:ascii="Consolas" w:cs="Consolas" w:eastAsia="Consolas" w:hAnsi="Consolas"/>
                <w:color w:val="a626a4"/>
                <w:sz w:val="21"/>
                <w:szCs w:val="21"/>
                <w:shd w:fill="fafafa" w:val="clear"/>
                <w:rtl w:val="0"/>
              </w:rPr>
              <w:t xml:space="preserve">return</w:t>
            </w:r>
            <w:r w:rsidDel="00000000" w:rsidR="00000000" w:rsidRPr="00000000">
              <w:rPr>
                <w:rFonts w:ascii="Consolas" w:cs="Consolas" w:eastAsia="Consolas" w:hAnsi="Consolas"/>
                <w:color w:val="383a42"/>
                <w:sz w:val="21"/>
                <w:szCs w:val="21"/>
                <w:shd w:fill="fafafa" w:val="clear"/>
                <w:rtl w:val="0"/>
              </w:rPr>
              <w:t xml:space="preserve"> user</w:t>
              <w:br w:type="textWrapping"/>
              <w:t xml:space="preserve">       </w:t>
            </w:r>
            <w:r w:rsidDel="00000000" w:rsidR="00000000" w:rsidRPr="00000000">
              <w:rPr>
                <w:rFonts w:ascii="Consolas" w:cs="Consolas" w:eastAsia="Consolas" w:hAnsi="Consolas"/>
                <w:color w:val="a626a4"/>
                <w:sz w:val="21"/>
                <w:szCs w:val="21"/>
                <w:shd w:fill="fafafa" w:val="clear"/>
                <w:rtl w:val="0"/>
              </w:rPr>
              <w:t xml:space="preserve">except</w:t>
            </w:r>
            <w:r w:rsidDel="00000000" w:rsidR="00000000" w:rsidRPr="00000000">
              <w:rPr>
                <w:rFonts w:ascii="Consolas" w:cs="Consolas" w:eastAsia="Consolas" w:hAnsi="Consolas"/>
                <w:color w:val="383a42"/>
                <w:sz w:val="21"/>
                <w:szCs w:val="21"/>
                <w:shd w:fill="fafafa" w:val="clear"/>
                <w:rtl w:val="0"/>
              </w:rPr>
              <w:t xml:space="preserve">:</w:t>
              <w:br w:type="textWrapping"/>
              <w:t xml:space="preserve">           temp_session_db.rollback()</w:t>
            </w:r>
            <w:r w:rsidDel="00000000" w:rsidR="00000000" w:rsidRPr="00000000">
              <w:rPr>
                <w:rtl w:val="0"/>
              </w:rPr>
            </w:r>
          </w:p>
        </w:tc>
      </w:tr>
    </w:tbl>
    <w:p w:rsidR="00000000" w:rsidDel="00000000" w:rsidP="00000000" w:rsidRDefault="00000000" w:rsidRPr="00000000" w14:paraId="000001A9">
      <w:pPr>
        <w:ind w:left="0" w:firstLine="0"/>
        <w:rPr/>
      </w:pPr>
      <w:r w:rsidDel="00000000" w:rsidR="00000000" w:rsidRPr="00000000">
        <w:rPr>
          <w:rtl w:val="0"/>
        </w:rPr>
      </w:r>
    </w:p>
    <w:p w:rsidR="00000000" w:rsidDel="00000000" w:rsidP="00000000" w:rsidRDefault="00000000" w:rsidRPr="00000000" w14:paraId="000001AA">
      <w:pPr>
        <w:pStyle w:val="Heading2"/>
        <w:numPr>
          <w:ilvl w:val="1"/>
          <w:numId w:val="1"/>
        </w:numPr>
        <w:ind w:left="1080" w:hanging="720"/>
      </w:pPr>
      <w:bookmarkStart w:colFirst="0" w:colLast="0" w:name="_gpm5n4creusp" w:id="29"/>
      <w:bookmarkEnd w:id="29"/>
      <w:r w:rsidDel="00000000" w:rsidR="00000000" w:rsidRPr="00000000">
        <w:rPr>
          <w:rtl w:val="0"/>
        </w:rPr>
        <w:t xml:space="preserve">Password Encryption</w:t>
      </w:r>
    </w:p>
    <w:p w:rsidR="00000000" w:rsidDel="00000000" w:rsidP="00000000" w:rsidRDefault="00000000" w:rsidRPr="00000000" w14:paraId="000001AB">
      <w:pPr>
        <w:ind w:left="1080" w:firstLine="0"/>
        <w:rPr/>
      </w:pPr>
      <w:r w:rsidDel="00000000" w:rsidR="00000000" w:rsidRPr="00000000">
        <w:rPr>
          <w:rtl w:val="0"/>
        </w:rPr>
        <w:t xml:space="preserve">Per garantire la sicurezza agli utenti evitando possibili leak di password è stato fondamentale come minimo criptarle. Questo è stato realizzato tramite la libreria Werkzeug che offre la possibilità di criptare la password utilizzando il protocollo SHA-256. </w:t>
      </w:r>
    </w:p>
    <w:p w:rsidR="00000000" w:rsidDel="00000000" w:rsidP="00000000" w:rsidRDefault="00000000" w:rsidRPr="00000000" w14:paraId="000001AC">
      <w:pPr>
        <w:ind w:left="1080" w:firstLine="0"/>
        <w:rPr/>
      </w:pPr>
      <w:r w:rsidDel="00000000" w:rsidR="00000000" w:rsidRPr="00000000">
        <w:rPr>
          <w:rtl w:val="0"/>
        </w:rPr>
        <w:t xml:space="preserve">Sotto viene riportato il codice usato dal programma per criptare le password e verificare la corrispondenza al  login.</w:t>
      </w:r>
    </w:p>
    <w:tbl>
      <w:tblPr>
        <w:tblStyle w:val="Table12"/>
        <w:tblW w:w="8490.0" w:type="dxa"/>
        <w:jc w:val="left"/>
        <w:tblInd w:w="1125.0" w:type="dxa"/>
        <w:tblLayout w:type="fixed"/>
        <w:tblLook w:val="0600"/>
      </w:tblPr>
      <w:tblGrid>
        <w:gridCol w:w="8490"/>
        <w:tblGridChange w:id="0">
          <w:tblGrid>
            <w:gridCol w:w="849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d4d4d4"/>
                <w:sz w:val="21"/>
                <w:szCs w:val="21"/>
              </w:rPr>
            </w:pPr>
            <w:r w:rsidDel="00000000" w:rsidR="00000000" w:rsidRPr="00000000">
              <w:rPr>
                <w:rFonts w:ascii="Consolas" w:cs="Consolas" w:eastAsia="Consolas" w:hAnsi="Consolas"/>
                <w:color w:val="a626a4"/>
                <w:sz w:val="21"/>
                <w:szCs w:val="21"/>
                <w:shd w:fill="fafafa" w:val="clear"/>
                <w:rtl w:val="0"/>
              </w:rPr>
              <w:t xml:space="preserve">from</w:t>
            </w:r>
            <w:r w:rsidDel="00000000" w:rsidR="00000000" w:rsidRPr="00000000">
              <w:rPr>
                <w:rFonts w:ascii="Consolas" w:cs="Consolas" w:eastAsia="Consolas" w:hAnsi="Consolas"/>
                <w:color w:val="383a42"/>
                <w:sz w:val="21"/>
                <w:szCs w:val="21"/>
                <w:shd w:fill="fafafa" w:val="clear"/>
                <w:rtl w:val="0"/>
              </w:rPr>
              <w:t xml:space="preserve"> werkzeug.security </w:t>
            </w:r>
            <w:r w:rsidDel="00000000" w:rsidR="00000000" w:rsidRPr="00000000">
              <w:rPr>
                <w:rFonts w:ascii="Consolas" w:cs="Consolas" w:eastAsia="Consolas" w:hAnsi="Consolas"/>
                <w:color w:val="a626a4"/>
                <w:sz w:val="21"/>
                <w:szCs w:val="21"/>
                <w:shd w:fill="fafafa" w:val="clear"/>
                <w:rtl w:val="0"/>
              </w:rPr>
              <w:t xml:space="preserve">import</w:t>
            </w:r>
            <w:r w:rsidDel="00000000" w:rsidR="00000000" w:rsidRPr="00000000">
              <w:rPr>
                <w:rFonts w:ascii="Consolas" w:cs="Consolas" w:eastAsia="Consolas" w:hAnsi="Consolas"/>
                <w:color w:val="383a42"/>
                <w:sz w:val="21"/>
                <w:szCs w:val="21"/>
                <w:shd w:fill="fafafa" w:val="clear"/>
                <w:rtl w:val="0"/>
              </w:rPr>
              <w:t xml:space="preserve"> generate_password_hash, check_password_hash</w:t>
              <w:br w:type="textWrapping"/>
              <w:br w:type="textWrapping"/>
              <w:t xml:space="preserve">   </w:t>
            </w:r>
            <w:r w:rsidDel="00000000" w:rsidR="00000000" w:rsidRPr="00000000">
              <w:rPr>
                <w:rFonts w:ascii="Consolas" w:cs="Consolas" w:eastAsia="Consolas" w:hAnsi="Consolas"/>
                <w:color w:val="a626a4"/>
                <w:sz w:val="21"/>
                <w:szCs w:val="21"/>
                <w:shd w:fill="fafafa" w:val="clear"/>
                <w:rtl w:val="0"/>
              </w:rPr>
              <w:t xml:space="preserve">def</w:t>
            </w:r>
            <w:r w:rsidDel="00000000" w:rsidR="00000000" w:rsidRPr="00000000">
              <w:rPr>
                <w:rFonts w:ascii="Consolas" w:cs="Consolas" w:eastAsia="Consolas" w:hAnsi="Consolas"/>
                <w:color w:val="383a42"/>
                <w:sz w:val="21"/>
                <w:szCs w:val="21"/>
                <w:shd w:fill="fafafa" w:val="clear"/>
                <w:rtl w:val="0"/>
              </w:rPr>
              <w:t xml:space="preserve"> </w:t>
            </w:r>
            <w:r w:rsidDel="00000000" w:rsidR="00000000" w:rsidRPr="00000000">
              <w:rPr>
                <w:rFonts w:ascii="Consolas" w:cs="Consolas" w:eastAsia="Consolas" w:hAnsi="Consolas"/>
                <w:color w:val="4078f2"/>
                <w:sz w:val="21"/>
                <w:szCs w:val="21"/>
                <w:shd w:fill="fafafa" w:val="clear"/>
                <w:rtl w:val="0"/>
              </w:rPr>
              <w:t xml:space="preserve">encrypt_password</w:t>
            </w:r>
            <w:r w:rsidDel="00000000" w:rsidR="00000000" w:rsidRPr="00000000">
              <w:rPr>
                <w:rFonts w:ascii="Consolas" w:cs="Consolas" w:eastAsia="Consolas" w:hAnsi="Consolas"/>
                <w:color w:val="383a42"/>
                <w:sz w:val="21"/>
                <w:szCs w:val="21"/>
                <w:shd w:fill="fafafa" w:val="clear"/>
                <w:rtl w:val="0"/>
              </w:rPr>
              <w:t xml:space="preserve">(password):</w:t>
              <w:br w:type="textWrapping"/>
              <w:t xml:space="preserve">       </w:t>
            </w:r>
            <w:r w:rsidDel="00000000" w:rsidR="00000000" w:rsidRPr="00000000">
              <w:rPr>
                <w:rFonts w:ascii="Consolas" w:cs="Consolas" w:eastAsia="Consolas" w:hAnsi="Consolas"/>
                <w:color w:val="a626a4"/>
                <w:sz w:val="21"/>
                <w:szCs w:val="21"/>
                <w:shd w:fill="fafafa" w:val="clear"/>
                <w:rtl w:val="0"/>
              </w:rPr>
              <w:t xml:space="preserve">return</w:t>
            </w:r>
            <w:r w:rsidDel="00000000" w:rsidR="00000000" w:rsidRPr="00000000">
              <w:rPr>
                <w:rFonts w:ascii="Consolas" w:cs="Consolas" w:eastAsia="Consolas" w:hAnsi="Consolas"/>
                <w:color w:val="383a42"/>
                <w:sz w:val="21"/>
                <w:szCs w:val="21"/>
                <w:shd w:fill="fafafa" w:val="clear"/>
                <w:rtl w:val="0"/>
              </w:rPr>
              <w:t xml:space="preserve"> generate_password_hash(password)</w:t>
              <w:br w:type="textWrapping"/>
              <w:br w:type="textWrapping"/>
              <w:t xml:space="preserve">   </w:t>
            </w:r>
            <w:r w:rsidDel="00000000" w:rsidR="00000000" w:rsidRPr="00000000">
              <w:rPr>
                <w:rFonts w:ascii="Consolas" w:cs="Consolas" w:eastAsia="Consolas" w:hAnsi="Consolas"/>
                <w:color w:val="a626a4"/>
                <w:sz w:val="21"/>
                <w:szCs w:val="21"/>
                <w:shd w:fill="fafafa" w:val="clear"/>
                <w:rtl w:val="0"/>
              </w:rPr>
              <w:t xml:space="preserve">def</w:t>
            </w:r>
            <w:r w:rsidDel="00000000" w:rsidR="00000000" w:rsidRPr="00000000">
              <w:rPr>
                <w:rFonts w:ascii="Consolas" w:cs="Consolas" w:eastAsia="Consolas" w:hAnsi="Consolas"/>
                <w:color w:val="383a42"/>
                <w:sz w:val="21"/>
                <w:szCs w:val="21"/>
                <w:shd w:fill="fafafa" w:val="clear"/>
                <w:rtl w:val="0"/>
              </w:rPr>
              <w:t xml:space="preserve"> </w:t>
            </w:r>
            <w:r w:rsidDel="00000000" w:rsidR="00000000" w:rsidRPr="00000000">
              <w:rPr>
                <w:rFonts w:ascii="Consolas" w:cs="Consolas" w:eastAsia="Consolas" w:hAnsi="Consolas"/>
                <w:color w:val="4078f2"/>
                <w:sz w:val="21"/>
                <w:szCs w:val="21"/>
                <w:shd w:fill="fafafa" w:val="clear"/>
                <w:rtl w:val="0"/>
              </w:rPr>
              <w:t xml:space="preserve">verify_password</w:t>
            </w:r>
            <w:r w:rsidDel="00000000" w:rsidR="00000000" w:rsidRPr="00000000">
              <w:rPr>
                <w:rFonts w:ascii="Consolas" w:cs="Consolas" w:eastAsia="Consolas" w:hAnsi="Consolas"/>
                <w:color w:val="383a42"/>
                <w:sz w:val="21"/>
                <w:szCs w:val="21"/>
                <w:shd w:fill="fafafa" w:val="clear"/>
                <w:rtl w:val="0"/>
              </w:rPr>
              <w:t xml:space="preserve">(self, password):</w:t>
              <w:br w:type="textWrapping"/>
              <w:t xml:space="preserve">       </w:t>
            </w:r>
            <w:r w:rsidDel="00000000" w:rsidR="00000000" w:rsidRPr="00000000">
              <w:rPr>
                <w:rFonts w:ascii="Consolas" w:cs="Consolas" w:eastAsia="Consolas" w:hAnsi="Consolas"/>
                <w:color w:val="a626a4"/>
                <w:sz w:val="21"/>
                <w:szCs w:val="21"/>
                <w:shd w:fill="fafafa" w:val="clear"/>
                <w:rtl w:val="0"/>
              </w:rPr>
              <w:t xml:space="preserve">return</w:t>
            </w:r>
            <w:r w:rsidDel="00000000" w:rsidR="00000000" w:rsidRPr="00000000">
              <w:rPr>
                <w:rFonts w:ascii="Consolas" w:cs="Consolas" w:eastAsia="Consolas" w:hAnsi="Consolas"/>
                <w:color w:val="383a42"/>
                <w:sz w:val="21"/>
                <w:szCs w:val="21"/>
                <w:shd w:fill="fafafa" w:val="clear"/>
                <w:rtl w:val="0"/>
              </w:rPr>
              <w:t xml:space="preserve"> check_password_hash(self.password, password)</w:t>
            </w:r>
            <w:r w:rsidDel="00000000" w:rsidR="00000000" w:rsidRPr="00000000">
              <w:rPr>
                <w:rtl w:val="0"/>
              </w:rPr>
            </w:r>
          </w:p>
        </w:tc>
      </w:tr>
    </w:tbl>
    <w:p w:rsidR="00000000" w:rsidDel="00000000" w:rsidP="00000000" w:rsidRDefault="00000000" w:rsidRPr="00000000" w14:paraId="000001AE">
      <w:pPr>
        <w:ind w:left="1080" w:firstLine="0"/>
        <w:rPr/>
      </w:pPr>
      <w:r w:rsidDel="00000000" w:rsidR="00000000" w:rsidRPr="00000000">
        <w:rPr>
          <w:rtl w:val="0"/>
        </w:rPr>
        <w:t xml:space="preserve">Esempio di entry all’interno del database:</w:t>
      </w:r>
      <w:r w:rsidDel="00000000" w:rsidR="00000000" w:rsidRPr="00000000">
        <w:rPr>
          <w:rtl w:val="0"/>
        </w:rPr>
      </w:r>
    </w:p>
    <w:tbl>
      <w:tblPr>
        <w:tblStyle w:val="Table13"/>
        <w:tblW w:w="8505.0" w:type="dxa"/>
        <w:jc w:val="left"/>
        <w:tblInd w:w="1110.0" w:type="dxa"/>
        <w:tblLayout w:type="fixed"/>
        <w:tblLook w:val="0600"/>
      </w:tblPr>
      <w:tblGrid>
        <w:gridCol w:w="8505"/>
        <w:tblGridChange w:id="0">
          <w:tblGrid>
            <w:gridCol w:w="8505"/>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0a14f"/>
                <w:shd w:fill="fafafa" w:val="clear"/>
                <w:rtl w:val="0"/>
              </w:rPr>
              <w:t xml:space="preserve">Username:"Beethoven"</w:t>
            </w:r>
            <w:r w:rsidDel="00000000" w:rsidR="00000000" w:rsidRPr="00000000">
              <w:rPr>
                <w:rFonts w:ascii="Consolas" w:cs="Consolas" w:eastAsia="Consolas" w:hAnsi="Consolas"/>
                <w:color w:val="383a42"/>
                <w:shd w:fill="fafafa" w:val="clear"/>
                <w:rtl w:val="0"/>
              </w:rPr>
              <w:t xml:space="preserve">    </w:t>
              <w:br w:type="textWrapping"/>
            </w:r>
            <w:r w:rsidDel="00000000" w:rsidR="00000000" w:rsidRPr="00000000">
              <w:rPr>
                <w:rFonts w:ascii="Consolas" w:cs="Consolas" w:eastAsia="Consolas" w:hAnsi="Consolas"/>
                <w:color w:val="50a14f"/>
                <w:shd w:fill="fafafa" w:val="clear"/>
                <w:rtl w:val="0"/>
              </w:rPr>
              <w:t xml:space="preserve">Name:"Ludwig"</w:t>
            </w:r>
            <w:r w:rsidDel="00000000" w:rsidR="00000000" w:rsidRPr="00000000">
              <w:rPr>
                <w:rFonts w:ascii="Consolas" w:cs="Consolas" w:eastAsia="Consolas" w:hAnsi="Consolas"/>
                <w:color w:val="383a42"/>
                <w:shd w:fill="fafafa" w:val="clear"/>
                <w:rtl w:val="0"/>
              </w:rPr>
              <w:br w:type="textWrapping"/>
            </w:r>
            <w:r w:rsidDel="00000000" w:rsidR="00000000" w:rsidRPr="00000000">
              <w:rPr>
                <w:rFonts w:ascii="Consolas" w:cs="Consolas" w:eastAsia="Consolas" w:hAnsi="Consolas"/>
                <w:color w:val="50a14f"/>
                <w:shd w:fill="fafafa" w:val="clear"/>
                <w:rtl w:val="0"/>
              </w:rPr>
              <w:t xml:space="preserve">Surname:"Beethoven"</w:t>
            </w:r>
            <w:r w:rsidDel="00000000" w:rsidR="00000000" w:rsidRPr="00000000">
              <w:rPr>
                <w:rFonts w:ascii="Consolas" w:cs="Consolas" w:eastAsia="Consolas" w:hAnsi="Consolas"/>
                <w:color w:val="383a42"/>
                <w:shd w:fill="fafafa" w:val="clear"/>
                <w:rtl w:val="0"/>
              </w:rPr>
              <w:br w:type="textWrapping"/>
            </w:r>
            <w:r w:rsidDel="00000000" w:rsidR="00000000" w:rsidRPr="00000000">
              <w:rPr>
                <w:rFonts w:ascii="Consolas" w:cs="Consolas" w:eastAsia="Consolas" w:hAnsi="Consolas"/>
                <w:color w:val="50a14f"/>
                <w:shd w:fill="fafafa" w:val="clear"/>
                <w:rtl w:val="0"/>
              </w:rPr>
              <w:t xml:space="preserve">Birthdate:"1770-12-17"</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f04e23"/>
                <w:shd w:fill="fafafa" w:val="clear"/>
                <w:rtl w:val="0"/>
              </w:rPr>
              <w:t xml:space="preserve">Password:"pbkdf2:sha256:260000$oYN2QxRyHehbJuFU$96cc056c389f704a34d7621ee90e23bf4d955694170687319ceab658e11f701c" </w:t>
            </w:r>
            <w:r w:rsidDel="00000000" w:rsidR="00000000" w:rsidRPr="00000000">
              <w:rPr>
                <w:rFonts w:ascii="Consolas" w:cs="Consolas" w:eastAsia="Consolas" w:hAnsi="Consolas"/>
                <w:color w:val="383a42"/>
                <w:shd w:fill="fafafa" w:val="clear"/>
                <w:rtl w:val="0"/>
              </w:rPr>
              <w:br w:type="textWrapping"/>
            </w:r>
            <w:r w:rsidDel="00000000" w:rsidR="00000000" w:rsidRPr="00000000">
              <w:rPr>
                <w:rFonts w:ascii="Consolas" w:cs="Consolas" w:eastAsia="Consolas" w:hAnsi="Consolas"/>
                <w:color w:val="50a14f"/>
                <w:shd w:fill="fafafa" w:val="clear"/>
                <w:rtl w:val="0"/>
              </w:rPr>
              <w:t xml:space="preserve">Gender:</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50a14f"/>
                <w:shd w:fill="fafafa" w:val="clear"/>
                <w:rtl w:val="0"/>
              </w:rPr>
              <w:t xml:space="preserve">"M"</w:t>
            </w:r>
            <w:r w:rsidDel="00000000" w:rsidR="00000000" w:rsidRPr="00000000">
              <w:rPr>
                <w:rFonts w:ascii="Consolas" w:cs="Consolas" w:eastAsia="Consolas" w:hAnsi="Consolas"/>
                <w:color w:val="383a42"/>
                <w:shd w:fill="fafafa" w:val="clear"/>
                <w:rtl w:val="0"/>
              </w:rPr>
              <w:br w:type="textWrapping"/>
            </w:r>
            <w:r w:rsidDel="00000000" w:rsidR="00000000" w:rsidRPr="00000000">
              <w:rPr>
                <w:rFonts w:ascii="Consolas" w:cs="Consolas" w:eastAsia="Consolas" w:hAnsi="Consolas"/>
                <w:color w:val="50a14f"/>
                <w:shd w:fill="fafafa" w:val="clear"/>
                <w:rtl w:val="0"/>
              </w:rPr>
              <w:t xml:space="preserve">Email:</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50a14f"/>
                <w:shd w:fill="fafafa" w:val="clear"/>
                <w:rtl w:val="0"/>
              </w:rPr>
              <w:t xml:space="preserve">"Beethoven@artist.com"</w:t>
            </w:r>
            <w:r w:rsidDel="00000000" w:rsidR="00000000" w:rsidRPr="00000000">
              <w:rPr>
                <w:rFonts w:ascii="Consolas" w:cs="Consolas" w:eastAsia="Consolas" w:hAnsi="Consolas"/>
                <w:color w:val="383a42"/>
                <w:shd w:fill="fafafa" w:val="clear"/>
                <w:rtl w:val="0"/>
              </w:rPr>
              <w:t xml:space="preserve">   </w:t>
              <w:br w:type="textWrapping"/>
            </w:r>
            <w:r w:rsidDel="00000000" w:rsidR="00000000" w:rsidRPr="00000000">
              <w:rPr>
                <w:rFonts w:ascii="Consolas" w:cs="Consolas" w:eastAsia="Consolas" w:hAnsi="Consolas"/>
                <w:color w:val="50a14f"/>
                <w:shd w:fill="fafafa" w:val="clear"/>
                <w:rtl w:val="0"/>
              </w:rPr>
              <w:t xml:space="preserve">Phone: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50a14f"/>
                <w:shd w:fill="fafafa" w:val="clear"/>
                <w:rtl w:val="0"/>
              </w:rPr>
              <w:t xml:space="preserve">"3600702749"</w:t>
            </w:r>
            <w:r w:rsidDel="00000000" w:rsidR="00000000" w:rsidRPr="00000000">
              <w:rPr>
                <w:rtl w:val="0"/>
              </w:rPr>
            </w:r>
          </w:p>
        </w:tc>
      </w:tr>
    </w:tbl>
    <w:p w:rsidR="00000000" w:rsidDel="00000000" w:rsidP="00000000" w:rsidRDefault="00000000" w:rsidRPr="00000000" w14:paraId="000001B0">
      <w:pPr>
        <w:ind w:left="1080" w:firstLine="0"/>
        <w:rPr/>
      </w:pPr>
      <w:r w:rsidDel="00000000" w:rsidR="00000000" w:rsidRPr="00000000">
        <w:rPr>
          <w:rtl w:val="0"/>
        </w:rPr>
      </w:r>
    </w:p>
    <w:p w:rsidR="00000000" w:rsidDel="00000000" w:rsidP="00000000" w:rsidRDefault="00000000" w:rsidRPr="00000000" w14:paraId="000001B1">
      <w:pPr>
        <w:ind w:left="1080" w:firstLine="0"/>
        <w:rPr/>
      </w:pPr>
      <w:r w:rsidDel="00000000" w:rsidR="00000000" w:rsidRPr="00000000">
        <w:rPr>
          <w:rtl w:val="0"/>
        </w:rPr>
      </w:r>
    </w:p>
    <w:p w:rsidR="00000000" w:rsidDel="00000000" w:rsidP="00000000" w:rsidRDefault="00000000" w:rsidRPr="00000000" w14:paraId="000001B2">
      <w:pPr>
        <w:pStyle w:val="Heading1"/>
        <w:numPr>
          <w:ilvl w:val="0"/>
          <w:numId w:val="1"/>
        </w:numPr>
        <w:ind w:left="720" w:hanging="360"/>
      </w:pPr>
      <w:bookmarkStart w:colFirst="0" w:colLast="0" w:name="_xdloxprwzg9z" w:id="30"/>
      <w:bookmarkEnd w:id="30"/>
      <w:r w:rsidDel="00000000" w:rsidR="00000000" w:rsidRPr="00000000">
        <w:rPr>
          <w:rtl w:val="0"/>
        </w:rPr>
        <w:t xml:space="preserve">Front End</w:t>
      </w:r>
    </w:p>
    <w:p w:rsidR="00000000" w:rsidDel="00000000" w:rsidP="00000000" w:rsidRDefault="00000000" w:rsidRPr="00000000" w14:paraId="000001B3">
      <w:pPr>
        <w:ind w:left="0" w:firstLine="0"/>
        <w:rPr/>
      </w:pPr>
      <w:r w:rsidDel="00000000" w:rsidR="00000000" w:rsidRPr="00000000">
        <w:rPr>
          <w:rtl w:val="0"/>
        </w:rPr>
      </w:r>
    </w:p>
    <w:p w:rsidR="00000000" w:rsidDel="00000000" w:rsidP="00000000" w:rsidRDefault="00000000" w:rsidRPr="00000000" w14:paraId="000001B4">
      <w:pPr>
        <w:ind w:left="720" w:firstLine="0"/>
        <w:rPr/>
      </w:pPr>
      <w:r w:rsidDel="00000000" w:rsidR="00000000" w:rsidRPr="00000000">
        <w:rPr>
          <w:rtl w:val="0"/>
        </w:rPr>
        <w:t xml:space="preserve">Per la realizzazione del Front End sono state utilizzate alcune librerie utili per rendere più gradevole la grafica del sito senza dover allo stesso tempo eccessivamente maneggiare il CSS. Quindi è stato utilizzato </w:t>
      </w:r>
      <w:hyperlink r:id="rId28">
        <w:r w:rsidDel="00000000" w:rsidR="00000000" w:rsidRPr="00000000">
          <w:rPr>
            <w:color w:val="1155cc"/>
            <w:u w:val="single"/>
            <w:rtl w:val="0"/>
          </w:rPr>
          <w:t xml:space="preserve">Bootstrap</w:t>
        </w:r>
      </w:hyperlink>
      <w:r w:rsidDel="00000000" w:rsidR="00000000" w:rsidRPr="00000000">
        <w:rPr>
          <w:rtl w:val="0"/>
        </w:rPr>
        <w:t xml:space="preserve"> che mette anche a disposizione un utile sistema di griglie per rendere il design del sito responsive. </w:t>
      </w:r>
      <w:hyperlink r:id="rId29">
        <w:r w:rsidDel="00000000" w:rsidR="00000000" w:rsidRPr="00000000">
          <w:rPr>
            <w:color w:val="1155cc"/>
            <w:u w:val="single"/>
            <w:rtl w:val="0"/>
          </w:rPr>
          <w:t xml:space="preserve">Font Awesome</w:t>
        </w:r>
      </w:hyperlink>
      <w:r w:rsidDel="00000000" w:rsidR="00000000" w:rsidRPr="00000000">
        <w:rPr>
          <w:rtl w:val="0"/>
        </w:rPr>
        <w:t xml:space="preserve"> è stato integrato con lo scopo di includere icone.  Infine </w:t>
      </w:r>
      <w:hyperlink r:id="rId30">
        <w:r w:rsidDel="00000000" w:rsidR="00000000" w:rsidRPr="00000000">
          <w:rPr>
            <w:color w:val="1155cc"/>
            <w:u w:val="single"/>
            <w:rtl w:val="0"/>
          </w:rPr>
          <w:t xml:space="preserve">Particle</w:t>
        </w:r>
      </w:hyperlink>
      <w:r w:rsidDel="00000000" w:rsidR="00000000" w:rsidRPr="00000000">
        <w:rPr>
          <w:rtl w:val="0"/>
        </w:rPr>
        <w:t xml:space="preserve"> per realizzare gli effetti grafici dello sfondo tramite javascript sulla homepage e sulle schermate di autenticazione e registrazione. In più Javascript è stato utilizzato per la riproduzione delle canzoni e l’utilizzo del player musicale. Inoltre con l’aiuto di </w:t>
      </w:r>
      <w:hyperlink r:id="rId31">
        <w:r w:rsidDel="00000000" w:rsidR="00000000" w:rsidRPr="00000000">
          <w:rPr>
            <w:color w:val="1155cc"/>
            <w:u w:val="single"/>
            <w:rtl w:val="0"/>
          </w:rPr>
          <w:t xml:space="preserve">Datatable</w:t>
        </w:r>
      </w:hyperlink>
      <w:r w:rsidDel="00000000" w:rsidR="00000000" w:rsidRPr="00000000">
        <w:rPr>
          <w:rtl w:val="0"/>
        </w:rPr>
        <w:t xml:space="preserve"> è stato possibile inserire e visualizzare le </w:t>
      </w:r>
      <w:hyperlink w:anchor="_32zbkr4nf4da">
        <w:r w:rsidDel="00000000" w:rsidR="00000000" w:rsidRPr="00000000">
          <w:rPr>
            <w:color w:val="1155cc"/>
            <w:u w:val="single"/>
            <w:rtl w:val="0"/>
          </w:rPr>
          <w:t xml:space="preserve">canzoni in tabelle</w:t>
        </w:r>
      </w:hyperlink>
      <w:r w:rsidDel="00000000" w:rsidR="00000000" w:rsidRPr="00000000">
        <w:rPr>
          <w:rtl w:val="0"/>
        </w:rPr>
        <w:t xml:space="preserve">, in modo esteticamente gradevole. Per agevolare gli utenti Artisti sono stati implementati grafici per la visualizzazione di statistiche relative alle loro canzoni inserite (come like, dislike e views). Questo è stato possibile grazie alla libreria JavaScript </w:t>
      </w:r>
      <w:hyperlink r:id="rId32">
        <w:r w:rsidDel="00000000" w:rsidR="00000000" w:rsidRPr="00000000">
          <w:rPr>
            <w:color w:val="1155cc"/>
            <w:u w:val="single"/>
            <w:rtl w:val="0"/>
          </w:rPr>
          <w:t xml:space="preserve">charJS</w:t>
        </w:r>
      </w:hyperlink>
      <w:r w:rsidDel="00000000" w:rsidR="00000000" w:rsidRPr="00000000">
        <w:rPr>
          <w:rtl w:val="0"/>
        </w:rPr>
        <w:t xml:space="preserve">.</w:t>
      </w:r>
    </w:p>
    <w:p w:rsidR="00000000" w:rsidDel="00000000" w:rsidP="00000000" w:rsidRDefault="00000000" w:rsidRPr="00000000" w14:paraId="000001B5">
      <w:pPr>
        <w:ind w:left="720" w:firstLine="0"/>
        <w:rPr/>
      </w:pPr>
      <w:r w:rsidDel="00000000" w:rsidR="00000000" w:rsidRPr="00000000">
        <w:rPr>
          <w:rtl w:val="0"/>
        </w:rPr>
        <w:t xml:space="preserve">Sotto viene riportato un esempio di tabella views nelle statistiche.</w:t>
      </w:r>
    </w:p>
    <w:p w:rsidR="00000000" w:rsidDel="00000000" w:rsidP="00000000" w:rsidRDefault="00000000" w:rsidRPr="00000000" w14:paraId="000001B6">
      <w:pPr>
        <w:ind w:left="720" w:firstLine="0"/>
        <w:rPr/>
      </w:pPr>
      <w:r w:rsidDel="00000000" w:rsidR="00000000" w:rsidRPr="00000000">
        <w:rPr/>
        <w:drawing>
          <wp:inline distB="114300" distT="114300" distL="114300" distR="114300">
            <wp:extent cx="6119820" cy="3327400"/>
            <wp:effectExtent b="0" l="0" r="0" t="0"/>
            <wp:docPr id="8"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611982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ind w:left="720" w:firstLine="0"/>
        <w:rPr/>
      </w:pPr>
      <w:r w:rsidDel="00000000" w:rsidR="00000000" w:rsidRPr="00000000">
        <w:rPr>
          <w:rtl w:val="0"/>
        </w:rPr>
      </w:r>
    </w:p>
    <w:p w:rsidR="00000000" w:rsidDel="00000000" w:rsidP="00000000" w:rsidRDefault="00000000" w:rsidRPr="00000000" w14:paraId="000001B8">
      <w:pPr>
        <w:ind w:left="720" w:firstLine="0"/>
        <w:rPr/>
      </w:pPr>
      <w:r w:rsidDel="00000000" w:rsidR="00000000" w:rsidRPr="00000000">
        <w:rPr>
          <w:rtl w:val="0"/>
        </w:rPr>
      </w:r>
    </w:p>
    <w:p w:rsidR="00000000" w:rsidDel="00000000" w:rsidP="00000000" w:rsidRDefault="00000000" w:rsidRPr="00000000" w14:paraId="000001B9">
      <w:pPr>
        <w:ind w:left="720" w:firstLine="0"/>
        <w:rPr/>
      </w:pPr>
      <w:r w:rsidDel="00000000" w:rsidR="00000000" w:rsidRPr="00000000">
        <w:rPr>
          <w:rtl w:val="0"/>
        </w:rPr>
      </w:r>
    </w:p>
    <w:p w:rsidR="00000000" w:rsidDel="00000000" w:rsidP="00000000" w:rsidRDefault="00000000" w:rsidRPr="00000000" w14:paraId="000001BA">
      <w:pPr>
        <w:ind w:left="720" w:firstLine="0"/>
        <w:rPr/>
      </w:pPr>
      <w:r w:rsidDel="00000000" w:rsidR="00000000" w:rsidRPr="00000000">
        <w:rPr>
          <w:rtl w:val="0"/>
        </w:rPr>
      </w:r>
    </w:p>
    <w:p w:rsidR="00000000" w:rsidDel="00000000" w:rsidP="00000000" w:rsidRDefault="00000000" w:rsidRPr="00000000" w14:paraId="000001BB">
      <w:pPr>
        <w:ind w:left="720" w:firstLine="0"/>
        <w:rPr/>
      </w:pPr>
      <w:r w:rsidDel="00000000" w:rsidR="00000000" w:rsidRPr="00000000">
        <w:rPr>
          <w:rtl w:val="0"/>
        </w:rPr>
      </w:r>
    </w:p>
    <w:p w:rsidR="00000000" w:rsidDel="00000000" w:rsidP="00000000" w:rsidRDefault="00000000" w:rsidRPr="00000000" w14:paraId="000001BC">
      <w:pPr>
        <w:ind w:left="720" w:firstLine="0"/>
        <w:rPr/>
      </w:pPr>
      <w:r w:rsidDel="00000000" w:rsidR="00000000" w:rsidRPr="00000000">
        <w:rPr>
          <w:rtl w:val="0"/>
        </w:rPr>
      </w:r>
    </w:p>
    <w:p w:rsidR="00000000" w:rsidDel="00000000" w:rsidP="00000000" w:rsidRDefault="00000000" w:rsidRPr="00000000" w14:paraId="000001BD">
      <w:pPr>
        <w:pStyle w:val="Heading1"/>
        <w:numPr>
          <w:ilvl w:val="0"/>
          <w:numId w:val="1"/>
        </w:numPr>
        <w:ind w:left="720" w:hanging="360"/>
      </w:pPr>
      <w:bookmarkStart w:colFirst="0" w:colLast="0" w:name="_a7dme4aar6zj" w:id="31"/>
      <w:bookmarkEnd w:id="31"/>
      <w:r w:rsidDel="00000000" w:rsidR="00000000" w:rsidRPr="00000000">
        <w:rPr>
          <w:rtl w:val="0"/>
        </w:rPr>
        <w:t xml:space="preserve">Audio e Image Files</w:t>
      </w:r>
    </w:p>
    <w:p w:rsidR="00000000" w:rsidDel="00000000" w:rsidP="00000000" w:rsidRDefault="00000000" w:rsidRPr="00000000" w14:paraId="000001BE">
      <w:pPr>
        <w:ind w:left="720" w:firstLine="0"/>
        <w:rPr/>
      </w:pPr>
      <w:r w:rsidDel="00000000" w:rsidR="00000000" w:rsidRPr="00000000">
        <w:rPr>
          <w:rtl w:val="0"/>
        </w:rPr>
        <w:t xml:space="preserve">Inizialmente l’idea era di inserire i vari file audio e immagini all’interno del database come blob, ma successivamente a diverse ricerche è stato notato che la maggior parte dei siti non salva i file sul database stesso per questioni di performance e spazio. Tali file vengono salvati su un server a parte, mentre sul database vengono conservati i link a tale server, così  da aver distribuito il carico. Quindi per evitare di dover mettere in piedi un server che ospiti i file audio e immagini delle canzoni è stata presa la decisione  di sfruttare i servizi di hosting file offerti da Google Drive.</w:t>
      </w:r>
    </w:p>
    <w:p w:rsidR="00000000" w:rsidDel="00000000" w:rsidP="00000000" w:rsidRDefault="00000000" w:rsidRPr="00000000" w14:paraId="000001BF">
      <w:pPr>
        <w:ind w:left="720" w:firstLine="0"/>
        <w:rPr/>
      </w:pPr>
      <w:r w:rsidDel="00000000" w:rsidR="00000000" w:rsidRPr="00000000">
        <w:rPr>
          <w:rtl w:val="0"/>
        </w:rPr>
        <w:t xml:space="preserve">All'artista sarà semplicemente richiesto di caricare la sua canzone e cover sul suo Google Drive personale, selezionare l’opzione “condividi file tramite link” e infine fornire i link sul modulo di inserimento canzone. </w:t>
      </w:r>
    </w:p>
    <w:p w:rsidR="00000000" w:rsidDel="00000000" w:rsidP="00000000" w:rsidRDefault="00000000" w:rsidRPr="00000000" w14:paraId="000001C0">
      <w:pPr>
        <w:ind w:left="720" w:firstLine="0"/>
        <w:rPr/>
      </w:pPr>
      <w:r w:rsidDel="00000000" w:rsidR="00000000" w:rsidRPr="00000000">
        <w:rPr>
          <w:rtl w:val="0"/>
        </w:rPr>
        <w:t xml:space="preserve">N.B.: all’inserimento verrà verificato se i link sono validi </w:t>
      </w:r>
    </w:p>
    <w:p w:rsidR="00000000" w:rsidDel="00000000" w:rsidP="00000000" w:rsidRDefault="00000000" w:rsidRPr="00000000" w14:paraId="000001C1">
      <w:pPr>
        <w:ind w:left="720" w:firstLine="0"/>
        <w:rPr/>
      </w:pPr>
      <w:r w:rsidDel="00000000" w:rsidR="00000000" w:rsidRPr="00000000">
        <w:rPr>
          <w:rtl w:val="0"/>
        </w:rPr>
        <w:t xml:space="preserve">Successivamente se un utente vuole ascoltare la canzone inserita deve eseguire la richiesta; il sito fornirà al browser dell'utente il link Google Drive (modificato offrendogli la possibilità di ascoltare l’audio).</w:t>
      </w:r>
    </w:p>
    <w:p w:rsidR="00000000" w:rsidDel="00000000" w:rsidP="00000000" w:rsidRDefault="00000000" w:rsidRPr="00000000" w14:paraId="000001C2">
      <w:pPr>
        <w:ind w:left="720" w:firstLine="0"/>
        <w:rPr/>
      </w:pPr>
      <w:r w:rsidDel="00000000" w:rsidR="00000000" w:rsidRPr="00000000">
        <w:rPr>
          <w:rtl w:val="0"/>
        </w:rPr>
        <w:t xml:space="preserve">Per chiarire i dubbi viene fornito il seguente diagramma sequenziale che rappresenta il funzionamento di un inserimento di un file audio..    </w:t>
      </w:r>
    </w:p>
    <w:p w:rsidR="00000000" w:rsidDel="00000000" w:rsidP="00000000" w:rsidRDefault="00000000" w:rsidRPr="00000000" w14:paraId="000001C3">
      <w:pPr>
        <w:ind w:left="720" w:firstLine="0"/>
        <w:jc w:val="center"/>
        <w:rPr/>
      </w:pPr>
      <w:r w:rsidDel="00000000" w:rsidR="00000000" w:rsidRPr="00000000">
        <w:rPr>
          <w:rtl w:val="0"/>
        </w:rPr>
        <w:t xml:space="preserve">                                                                                            </w:t>
      </w:r>
      <w:r w:rsidDel="00000000" w:rsidR="00000000" w:rsidRPr="00000000">
        <w:rPr/>
        <w:drawing>
          <wp:inline distB="114300" distT="114300" distL="114300" distR="114300">
            <wp:extent cx="4892183" cy="4635183"/>
            <wp:effectExtent b="0" l="0" r="0" t="0"/>
            <wp:docPr id="5"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4892183" cy="4635183"/>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pStyle w:val="Heading1"/>
        <w:numPr>
          <w:ilvl w:val="0"/>
          <w:numId w:val="1"/>
        </w:numPr>
        <w:ind w:left="720" w:hanging="360"/>
      </w:pPr>
      <w:bookmarkStart w:colFirst="0" w:colLast="0" w:name="_zcgwjvo6ejsd" w:id="32"/>
      <w:bookmarkEnd w:id="32"/>
      <w:r w:rsidDel="00000000" w:rsidR="00000000" w:rsidRPr="00000000">
        <w:rPr>
          <w:rtl w:val="0"/>
        </w:rPr>
        <w:t xml:space="preserve">Code Highlight</w:t>
      </w:r>
    </w:p>
    <w:p w:rsidR="00000000" w:rsidDel="00000000" w:rsidP="00000000" w:rsidRDefault="00000000" w:rsidRPr="00000000" w14:paraId="000001C5">
      <w:pPr>
        <w:ind w:left="720" w:firstLine="0"/>
        <w:rPr/>
      </w:pPr>
      <w:r w:rsidDel="00000000" w:rsidR="00000000" w:rsidRPr="00000000">
        <w:rPr>
          <w:rtl w:val="0"/>
        </w:rPr>
        <w:t xml:space="preserve">In questa sezione viene illustrata una delle parti più interessanti del progetto. La parte di cui si sta parlando è la funzione utilizzata per suggerire canzoni ad un utente.</w:t>
      </w:r>
    </w:p>
    <w:p w:rsidR="00000000" w:rsidDel="00000000" w:rsidP="00000000" w:rsidRDefault="00000000" w:rsidRPr="00000000" w14:paraId="000001C6">
      <w:pPr>
        <w:ind w:left="720" w:firstLine="0"/>
        <w:rPr/>
      </w:pPr>
      <w:r w:rsidDel="00000000" w:rsidR="00000000" w:rsidRPr="00000000">
        <w:rPr>
          <w:rtl w:val="0"/>
        </w:rPr>
      </w:r>
    </w:p>
    <w:p w:rsidR="00000000" w:rsidDel="00000000" w:rsidP="00000000" w:rsidRDefault="00000000" w:rsidRPr="00000000" w14:paraId="000001C7">
      <w:pPr>
        <w:ind w:left="720" w:firstLine="0"/>
        <w:rPr/>
      </w:pPr>
      <w:r w:rsidDel="00000000" w:rsidR="00000000" w:rsidRPr="00000000">
        <w:rPr>
          <w:rtl w:val="0"/>
        </w:rPr>
        <w:t xml:space="preserve">La prima parte consiste nel contare i like inseriti dall'utente e dividerli per genere.</w:t>
      </w:r>
    </w:p>
    <w:tbl>
      <w:tblPr>
        <w:tblStyle w:val="Table14"/>
        <w:tblW w:w="8880.0" w:type="dxa"/>
        <w:jc w:val="left"/>
        <w:tblInd w:w="735.0" w:type="dxa"/>
        <w:tblLayout w:type="fixed"/>
        <w:tblLook w:val="0600"/>
      </w:tblPr>
      <w:tblGrid>
        <w:gridCol w:w="8880"/>
        <w:tblGridChange w:id="0">
          <w:tblGrid>
            <w:gridCol w:w="888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a626a4"/>
                <w:shd w:fill="fafafa" w:val="clear"/>
                <w:rtl w:val="0"/>
              </w:rPr>
              <w:t xml:space="preserve">if</w:t>
            </w:r>
            <w:r w:rsidDel="00000000" w:rsidR="00000000" w:rsidRPr="00000000">
              <w:rPr>
                <w:rFonts w:ascii="Consolas" w:cs="Consolas" w:eastAsia="Consolas" w:hAnsi="Consolas"/>
                <w:color w:val="383a42"/>
                <w:shd w:fill="fafafa" w:val="clear"/>
                <w:rtl w:val="0"/>
              </w:rPr>
              <w:t xml:space="preserve"> temp_session_db == Session_listener:</w:t>
              <w:br w:type="textWrapping"/>
              <w:t xml:space="preserve">    count_of_genre = temp_session_db.query(Genre.name</w:t>
              <w:br w:type="textWrapping"/>
              <w:t xml:space="preserve">   </w:t>
              <w:tab/>
              <w:tab/>
              <w:tab/>
              <w:tab/>
              <w:tab/>
              <w:t xml:space="preserve"> .label(</w:t>
            </w:r>
            <w:r w:rsidDel="00000000" w:rsidR="00000000" w:rsidRPr="00000000">
              <w:rPr>
                <w:rFonts w:ascii="Consolas" w:cs="Consolas" w:eastAsia="Consolas" w:hAnsi="Consolas"/>
                <w:color w:val="50a14f"/>
                <w:shd w:fill="fafafa" w:val="clear"/>
                <w:rtl w:val="0"/>
              </w:rPr>
              <w:t xml:space="preserve">"genre"</w:t>
            </w:r>
            <w:r w:rsidDel="00000000" w:rsidR="00000000" w:rsidRPr="00000000">
              <w:rPr>
                <w:rFonts w:ascii="Consolas" w:cs="Consolas" w:eastAsia="Consolas" w:hAnsi="Consolas"/>
                <w:color w:val="383a42"/>
                <w:shd w:fill="fafafa" w:val="clear"/>
                <w:rtl w:val="0"/>
              </w:rPr>
              <w:t xml:space="preserve">),count(Record.song)</w:t>
              <w:br w:type="textWrapping"/>
              <w:t xml:space="preserve">   </w:t>
              <w:tab/>
              <w:tab/>
              <w:tab/>
              <w:tab/>
              <w:tab/>
              <w:t xml:space="preserve"> .label(</w:t>
            </w:r>
            <w:r w:rsidDel="00000000" w:rsidR="00000000" w:rsidRPr="00000000">
              <w:rPr>
                <w:rFonts w:ascii="Consolas" w:cs="Consolas" w:eastAsia="Consolas" w:hAnsi="Consolas"/>
                <w:color w:val="50a14f"/>
                <w:shd w:fill="fafafa" w:val="clear"/>
                <w:rtl w:val="0"/>
              </w:rPr>
              <w:t xml:space="preserve">"likes"</w:t>
            </w:r>
            <w:r w:rsidDel="00000000" w:rsidR="00000000" w:rsidRPr="00000000">
              <w:rPr>
                <w:rFonts w:ascii="Consolas" w:cs="Consolas" w:eastAsia="Consolas" w:hAnsi="Consolas"/>
                <w:color w:val="383a42"/>
                <w:shd w:fill="fafafa" w:val="clear"/>
                <w:rtl w:val="0"/>
              </w:rPr>
              <w:t xml:space="preserve">))</w:t>
              <w:br w:type="textWrapping"/>
              <w:t xml:space="preserve">   </w:t>
              <w:tab/>
              <w:tab/>
              <w:tab/>
              <w:tab/>
              <w:t xml:space="preserve"> .join(Belong)</w:t>
              <w:br w:type="textWrapping"/>
              <w:t xml:space="preserve">   </w:t>
              <w:tab/>
              <w:tab/>
              <w:tab/>
              <w:tab/>
              <w:t xml:space="preserve"> .join(Song)</w:t>
              <w:br w:type="textWrapping"/>
              <w:t xml:space="preserve">   </w:t>
              <w:tab/>
              <w:tab/>
              <w:tab/>
              <w:tab/>
              <w:t xml:space="preserve"> .join(Record)</w:t>
              <w:br w:type="textWrapping"/>
              <w:t xml:space="preserve">   </w:t>
              <w:tab/>
              <w:tab/>
              <w:tab/>
              <w:tab/>
              <w:t xml:space="preserve"> .join(NormalSong)</w:t>
              <w:br w:type="textWrapping"/>
              <w:t xml:space="preserve">   </w:t>
              <w:tab/>
              <w:tab/>
              <w:tab/>
              <w:tab/>
              <w:t xml:space="preserve"> .filter(and_(Record.vote == </w:t>
            </w:r>
            <w:r w:rsidDel="00000000" w:rsidR="00000000" w:rsidRPr="00000000">
              <w:rPr>
                <w:rFonts w:ascii="Consolas" w:cs="Consolas" w:eastAsia="Consolas" w:hAnsi="Consolas"/>
                <w:color w:val="a626a4"/>
                <w:shd w:fill="fafafa" w:val="clear"/>
                <w:rtl w:val="0"/>
              </w:rPr>
              <w:t xml:space="preserve">True</w:t>
            </w:r>
            <w:r w:rsidDel="00000000" w:rsidR="00000000" w:rsidRPr="00000000">
              <w:rPr>
                <w:rFonts w:ascii="Consolas" w:cs="Consolas" w:eastAsia="Consolas" w:hAnsi="Consolas"/>
                <w:color w:val="383a42"/>
                <w:shd w:fill="fafafa" w:val="clear"/>
                <w:rtl w:val="0"/>
              </w:rPr>
              <w:t xml:space="preserve">,</w:t>
              <w:br w:type="textWrapping"/>
              <w:t xml:space="preserve">   </w:t>
              <w:tab/>
              <w:tab/>
              <w:tab/>
              <w:tab/>
              <w:t xml:space="preserve"> Record.user == temp_user))</w:t>
              <w:br w:type="textWrapping"/>
              <w:t xml:space="preserve">   </w:t>
              <w:tab/>
              <w:tab/>
              <w:tab/>
              <w:tab/>
              <w:t xml:space="preserve"> .order_by(desc(</w:t>
            </w:r>
            <w:r w:rsidDel="00000000" w:rsidR="00000000" w:rsidRPr="00000000">
              <w:rPr>
                <w:rFonts w:ascii="Consolas" w:cs="Consolas" w:eastAsia="Consolas" w:hAnsi="Consolas"/>
                <w:color w:val="50a14f"/>
                <w:shd w:fill="fafafa" w:val="clear"/>
                <w:rtl w:val="0"/>
              </w:rPr>
              <w:t xml:space="preserve">"likes"</w:t>
            </w:r>
            <w:r w:rsidDel="00000000" w:rsidR="00000000" w:rsidRPr="00000000">
              <w:rPr>
                <w:rFonts w:ascii="Consolas" w:cs="Consolas" w:eastAsia="Consolas" w:hAnsi="Consolas"/>
                <w:color w:val="383a42"/>
                <w:shd w:fill="fafafa" w:val="clear"/>
                <w:rtl w:val="0"/>
              </w:rPr>
              <w:t xml:space="preserve">))</w:t>
              <w:br w:type="textWrapping"/>
              <w:t xml:space="preserve">   </w:t>
              <w:tab/>
              <w:tab/>
              <w:tab/>
              <w:tab/>
              <w:t xml:space="preserve"> .group_by(Genre.name)</w:t>
              <w:br w:type="textWrapping"/>
              <w:t xml:space="preserve">   </w:t>
              <w:tab/>
              <w:tab/>
              <w:tab/>
              <w:tab/>
              <w:t xml:space="preserve"> .limit(</w:t>
            </w:r>
            <w:r w:rsidDel="00000000" w:rsidR="00000000" w:rsidRPr="00000000">
              <w:rPr>
                <w:rFonts w:ascii="Consolas" w:cs="Consolas" w:eastAsia="Consolas" w:hAnsi="Consolas"/>
                <w:color w:val="986801"/>
                <w:shd w:fill="fafafa" w:val="clear"/>
                <w:rtl w:val="0"/>
              </w:rPr>
              <w:t xml:space="preserve">10</w:t>
            </w:r>
            <w:r w:rsidDel="00000000" w:rsidR="00000000" w:rsidRPr="00000000">
              <w:rPr>
                <w:rFonts w:ascii="Consolas" w:cs="Consolas" w:eastAsia="Consolas" w:hAnsi="Consolas"/>
                <w:color w:val="383a42"/>
                <w:shd w:fill="fafafa" w:val="clear"/>
                <w:rtl w:val="0"/>
              </w:rPr>
              <w:t xml:space="preserve">)</w:t>
              <w:br w:type="textWrapping"/>
              <w:t xml:space="preserve">   </w:t>
              <w:tab/>
              <w:tab/>
              <w:tab/>
              <w:tab/>
              <w:t xml:space="preserve"> .all()</w:t>
            </w:r>
            <w:r w:rsidDel="00000000" w:rsidR="00000000" w:rsidRPr="00000000">
              <w:rPr>
                <w:rtl w:val="0"/>
              </w:rPr>
            </w:r>
          </w:p>
        </w:tc>
      </w:tr>
    </w:tbl>
    <w:p w:rsidR="00000000" w:rsidDel="00000000" w:rsidP="00000000" w:rsidRDefault="00000000" w:rsidRPr="00000000" w14:paraId="000001C9">
      <w:pPr>
        <w:ind w:firstLine="720"/>
        <w:rPr>
          <w:i w:val="1"/>
        </w:rPr>
      </w:pPr>
      <w:r w:rsidDel="00000000" w:rsidR="00000000" w:rsidRPr="00000000">
        <w:rPr>
          <w:rtl w:val="0"/>
        </w:rPr>
        <w:t xml:space="preserve">N.B.: Codice simile viene applicato per i </w:t>
      </w:r>
      <w:r w:rsidDel="00000000" w:rsidR="00000000" w:rsidRPr="00000000">
        <w:rPr>
          <w:i w:val="1"/>
          <w:rtl w:val="0"/>
        </w:rPr>
        <w:t xml:space="preserve">PremiumListener</w:t>
      </w:r>
      <w:r w:rsidDel="00000000" w:rsidR="00000000" w:rsidRPr="00000000">
        <w:rPr>
          <w:rtl w:val="0"/>
        </w:rPr>
        <w:t xml:space="preserve"> e </w:t>
      </w:r>
      <w:r w:rsidDel="00000000" w:rsidR="00000000" w:rsidRPr="00000000">
        <w:rPr>
          <w:i w:val="1"/>
          <w:rtl w:val="0"/>
        </w:rPr>
        <w:t xml:space="preserve">Artists</w:t>
      </w:r>
    </w:p>
    <w:p w:rsidR="00000000" w:rsidDel="00000000" w:rsidP="00000000" w:rsidRDefault="00000000" w:rsidRPr="00000000" w14:paraId="000001CA">
      <w:pPr>
        <w:ind w:left="720" w:firstLine="0"/>
        <w:rPr/>
      </w:pPr>
      <w:r w:rsidDel="00000000" w:rsidR="00000000" w:rsidRPr="00000000">
        <w:rPr>
          <w:rtl w:val="0"/>
        </w:rPr>
        <w:t xml:space="preserve">Successivamente viene controllato se la query ritornata è vuota; se lo è la funzione termina e viene sostituito il risultato con un’altra funzione</w:t>
      </w:r>
    </w:p>
    <w:tbl>
      <w:tblPr>
        <w:tblStyle w:val="Table15"/>
        <w:tblW w:w="8910.0" w:type="dxa"/>
        <w:jc w:val="left"/>
        <w:tblInd w:w="705.0" w:type="dxa"/>
        <w:tblLayout w:type="fixed"/>
        <w:tblLook w:val="0600"/>
      </w:tblPr>
      <w:tblGrid>
        <w:gridCol w:w="8910"/>
        <w:tblGridChange w:id="0">
          <w:tblGrid>
            <w:gridCol w:w="891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569cd6"/>
                <w:sz w:val="21"/>
                <w:szCs w:val="21"/>
              </w:rPr>
            </w:pPr>
            <w:r w:rsidDel="00000000" w:rsidR="00000000" w:rsidRPr="00000000">
              <w:rPr>
                <w:rFonts w:ascii="Consolas" w:cs="Consolas" w:eastAsia="Consolas" w:hAnsi="Consolas"/>
                <w:color w:val="a626a4"/>
                <w:sz w:val="21"/>
                <w:szCs w:val="21"/>
                <w:shd w:fill="fafafa" w:val="clear"/>
                <w:rtl w:val="0"/>
              </w:rPr>
              <w:t xml:space="preserve">if</w:t>
            </w:r>
            <w:r w:rsidDel="00000000" w:rsidR="00000000" w:rsidRPr="00000000">
              <w:rPr>
                <w:rFonts w:ascii="Consolas" w:cs="Consolas" w:eastAsia="Consolas" w:hAnsi="Consolas"/>
                <w:color w:val="383a42"/>
                <w:sz w:val="21"/>
                <w:szCs w:val="21"/>
                <w:shd w:fill="fafafa" w:val="clear"/>
                <w:rtl w:val="0"/>
              </w:rPr>
              <w:t xml:space="preserve"> count_of_genre == []:</w:t>
            </w:r>
            <w:r w:rsidDel="00000000" w:rsidR="00000000" w:rsidRPr="00000000">
              <w:rPr>
                <w:rFonts w:ascii="Consolas" w:cs="Consolas" w:eastAsia="Consolas" w:hAnsi="Consolas"/>
                <w:color w:val="a626a4"/>
                <w:sz w:val="21"/>
                <w:szCs w:val="21"/>
                <w:shd w:fill="fafafa" w:val="clear"/>
                <w:rtl w:val="0"/>
              </w:rPr>
              <w:t xml:space="preserve">return</w:t>
            </w:r>
            <w:r w:rsidDel="00000000" w:rsidR="00000000" w:rsidRPr="00000000">
              <w:rPr>
                <w:rFonts w:ascii="Consolas" w:cs="Consolas" w:eastAsia="Consolas" w:hAnsi="Consolas"/>
                <w:color w:val="383a42"/>
                <w:sz w:val="21"/>
                <w:szCs w:val="21"/>
                <w:shd w:fill="fafafa" w:val="clear"/>
                <w:rtl w:val="0"/>
              </w:rPr>
              <w:t xml:space="preserve"> </w:t>
            </w:r>
            <w:r w:rsidDel="00000000" w:rsidR="00000000" w:rsidRPr="00000000">
              <w:rPr>
                <w:rFonts w:ascii="Consolas" w:cs="Consolas" w:eastAsia="Consolas" w:hAnsi="Consolas"/>
                <w:color w:val="a626a4"/>
                <w:sz w:val="21"/>
                <w:szCs w:val="21"/>
                <w:shd w:fill="fafafa" w:val="clear"/>
                <w:rtl w:val="0"/>
              </w:rPr>
              <w:t xml:space="preserve">None</w:t>
            </w:r>
            <w:r w:rsidDel="00000000" w:rsidR="00000000" w:rsidRPr="00000000">
              <w:rPr>
                <w:rtl w:val="0"/>
              </w:rPr>
            </w:r>
          </w:p>
        </w:tc>
      </w:tr>
    </w:tbl>
    <w:p w:rsidR="00000000" w:rsidDel="00000000" w:rsidP="00000000" w:rsidRDefault="00000000" w:rsidRPr="00000000" w14:paraId="000001CC">
      <w:pPr>
        <w:ind w:left="720" w:firstLine="0"/>
        <w:rPr/>
      </w:pPr>
      <w:r w:rsidDel="00000000" w:rsidR="00000000" w:rsidRPr="00000000">
        <w:rPr>
          <w:rtl w:val="0"/>
        </w:rPr>
        <w:t xml:space="preserve">Se il controllo non termina la funzione prosegue e viene creato un array bidimensionale per tenere l’informazione riguardante il genere e la percentuale di like relativa a quel genere.</w:t>
      </w:r>
    </w:p>
    <w:tbl>
      <w:tblPr>
        <w:tblStyle w:val="Table16"/>
        <w:tblW w:w="8910.0" w:type="dxa"/>
        <w:jc w:val="left"/>
        <w:tblInd w:w="705.0" w:type="dxa"/>
        <w:tblLayout w:type="fixed"/>
        <w:tblLook w:val="0600"/>
      </w:tblPr>
      <w:tblGrid>
        <w:gridCol w:w="8910"/>
        <w:tblGridChange w:id="0">
          <w:tblGrid>
            <w:gridCol w:w="891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d4d4d4"/>
                <w:sz w:val="21"/>
                <w:szCs w:val="21"/>
              </w:rPr>
            </w:pPr>
            <w:r w:rsidDel="00000000" w:rsidR="00000000" w:rsidRPr="00000000">
              <w:rPr>
                <w:rFonts w:ascii="Consolas" w:cs="Consolas" w:eastAsia="Consolas" w:hAnsi="Consolas"/>
                <w:color w:val="383a42"/>
                <w:sz w:val="21"/>
                <w:szCs w:val="21"/>
                <w:shd w:fill="fafafa" w:val="clear"/>
                <w:rtl w:val="0"/>
              </w:rPr>
              <w:t xml:space="preserve">           total_likes = </w:t>
            </w:r>
            <w:r w:rsidDel="00000000" w:rsidR="00000000" w:rsidRPr="00000000">
              <w:rPr>
                <w:rFonts w:ascii="Consolas" w:cs="Consolas" w:eastAsia="Consolas" w:hAnsi="Consolas"/>
                <w:color w:val="986801"/>
                <w:sz w:val="21"/>
                <w:szCs w:val="21"/>
                <w:shd w:fill="fafafa" w:val="clear"/>
                <w:rtl w:val="0"/>
              </w:rPr>
              <w:t xml:space="preserve">0</w:t>
            </w:r>
            <w:r w:rsidDel="00000000" w:rsidR="00000000" w:rsidRPr="00000000">
              <w:rPr>
                <w:rFonts w:ascii="Consolas" w:cs="Consolas" w:eastAsia="Consolas" w:hAnsi="Consolas"/>
                <w:color w:val="383a42"/>
                <w:sz w:val="21"/>
                <w:szCs w:val="21"/>
                <w:shd w:fill="fafafa" w:val="clear"/>
                <w:rtl w:val="0"/>
              </w:rPr>
              <w:br w:type="textWrapping"/>
              <w:t xml:space="preserve">           </w:t>
            </w:r>
            <w:r w:rsidDel="00000000" w:rsidR="00000000" w:rsidRPr="00000000">
              <w:rPr>
                <w:rFonts w:ascii="Consolas" w:cs="Consolas" w:eastAsia="Consolas" w:hAnsi="Consolas"/>
                <w:color w:val="a626a4"/>
                <w:sz w:val="21"/>
                <w:szCs w:val="21"/>
                <w:shd w:fill="fafafa" w:val="clear"/>
                <w:rtl w:val="0"/>
              </w:rPr>
              <w:t xml:space="preserve">for</w:t>
            </w:r>
            <w:r w:rsidDel="00000000" w:rsidR="00000000" w:rsidRPr="00000000">
              <w:rPr>
                <w:rFonts w:ascii="Consolas" w:cs="Consolas" w:eastAsia="Consolas" w:hAnsi="Consolas"/>
                <w:color w:val="383a42"/>
                <w:sz w:val="21"/>
                <w:szCs w:val="21"/>
                <w:shd w:fill="fafafa" w:val="clear"/>
                <w:rtl w:val="0"/>
              </w:rPr>
              <w:t xml:space="preserve"> i </w:t>
            </w:r>
            <w:r w:rsidDel="00000000" w:rsidR="00000000" w:rsidRPr="00000000">
              <w:rPr>
                <w:rFonts w:ascii="Consolas" w:cs="Consolas" w:eastAsia="Consolas" w:hAnsi="Consolas"/>
                <w:color w:val="a626a4"/>
                <w:sz w:val="21"/>
                <w:szCs w:val="21"/>
                <w:shd w:fill="fafafa" w:val="clear"/>
                <w:rtl w:val="0"/>
              </w:rPr>
              <w:t xml:space="preserve">in</w:t>
            </w:r>
            <w:r w:rsidDel="00000000" w:rsidR="00000000" w:rsidRPr="00000000">
              <w:rPr>
                <w:rFonts w:ascii="Consolas" w:cs="Consolas" w:eastAsia="Consolas" w:hAnsi="Consolas"/>
                <w:color w:val="383a42"/>
                <w:sz w:val="21"/>
                <w:szCs w:val="21"/>
                <w:shd w:fill="fafafa" w:val="clear"/>
                <w:rtl w:val="0"/>
              </w:rPr>
              <w:t xml:space="preserve"> count_of_genre:</w:t>
              <w:br w:type="textWrapping"/>
              <w:t xml:space="preserve">               total_likes = total_likes + i.likes</w:t>
              <w:br w:type="textWrapping"/>
              <w:t xml:space="preserve">              </w:t>
              <w:br w:type="textWrapping"/>
              <w:t xml:space="preserve">           arr = []</w:t>
              <w:br w:type="textWrapping"/>
              <w:t xml:space="preserve">           </w:t>
            </w:r>
            <w:r w:rsidDel="00000000" w:rsidR="00000000" w:rsidRPr="00000000">
              <w:rPr>
                <w:rFonts w:ascii="Consolas" w:cs="Consolas" w:eastAsia="Consolas" w:hAnsi="Consolas"/>
                <w:color w:val="a626a4"/>
                <w:sz w:val="21"/>
                <w:szCs w:val="21"/>
                <w:shd w:fill="fafafa" w:val="clear"/>
                <w:rtl w:val="0"/>
              </w:rPr>
              <w:t xml:space="preserve">for</w:t>
            </w:r>
            <w:r w:rsidDel="00000000" w:rsidR="00000000" w:rsidRPr="00000000">
              <w:rPr>
                <w:rFonts w:ascii="Consolas" w:cs="Consolas" w:eastAsia="Consolas" w:hAnsi="Consolas"/>
                <w:color w:val="383a42"/>
                <w:sz w:val="21"/>
                <w:szCs w:val="21"/>
                <w:shd w:fill="fafafa" w:val="clear"/>
                <w:rtl w:val="0"/>
              </w:rPr>
              <w:t xml:space="preserve"> i </w:t>
            </w:r>
            <w:r w:rsidDel="00000000" w:rsidR="00000000" w:rsidRPr="00000000">
              <w:rPr>
                <w:rFonts w:ascii="Consolas" w:cs="Consolas" w:eastAsia="Consolas" w:hAnsi="Consolas"/>
                <w:color w:val="a626a4"/>
                <w:sz w:val="21"/>
                <w:szCs w:val="21"/>
                <w:shd w:fill="fafafa" w:val="clear"/>
                <w:rtl w:val="0"/>
              </w:rPr>
              <w:t xml:space="preserve">in</w:t>
            </w:r>
            <w:r w:rsidDel="00000000" w:rsidR="00000000" w:rsidRPr="00000000">
              <w:rPr>
                <w:rFonts w:ascii="Consolas" w:cs="Consolas" w:eastAsia="Consolas" w:hAnsi="Consolas"/>
                <w:color w:val="383a42"/>
                <w:sz w:val="21"/>
                <w:szCs w:val="21"/>
                <w:shd w:fill="fafafa" w:val="clear"/>
                <w:rtl w:val="0"/>
              </w:rPr>
              <w:t xml:space="preserve"> count_of_genre:    </w:t>
            </w:r>
            <w:r w:rsidDel="00000000" w:rsidR="00000000" w:rsidRPr="00000000">
              <w:rPr>
                <w:rFonts w:ascii="Consolas" w:cs="Consolas" w:eastAsia="Consolas" w:hAnsi="Consolas"/>
                <w:i w:val="1"/>
                <w:color w:val="a0a1a7"/>
                <w:sz w:val="21"/>
                <w:szCs w:val="21"/>
                <w:shd w:fill="fafafa" w:val="clear"/>
                <w:rtl w:val="0"/>
              </w:rPr>
              <w:t xml:space="preserve">#determine percentage of song to show per genre</w:t>
            </w:r>
            <w:r w:rsidDel="00000000" w:rsidR="00000000" w:rsidRPr="00000000">
              <w:rPr>
                <w:rFonts w:ascii="Consolas" w:cs="Consolas" w:eastAsia="Consolas" w:hAnsi="Consolas"/>
                <w:color w:val="383a42"/>
                <w:sz w:val="21"/>
                <w:szCs w:val="21"/>
                <w:shd w:fill="fafafa" w:val="clear"/>
                <w:rtl w:val="0"/>
              </w:rPr>
              <w:br w:type="textWrapping"/>
              <w:t xml:space="preserve">               temp = round(((i.likes * </w:t>
            </w:r>
            <w:r w:rsidDel="00000000" w:rsidR="00000000" w:rsidRPr="00000000">
              <w:rPr>
                <w:rFonts w:ascii="Consolas" w:cs="Consolas" w:eastAsia="Consolas" w:hAnsi="Consolas"/>
                <w:color w:val="986801"/>
                <w:sz w:val="21"/>
                <w:szCs w:val="21"/>
                <w:shd w:fill="fafafa" w:val="clear"/>
                <w:rtl w:val="0"/>
              </w:rPr>
              <w:t xml:space="preserve">100</w:t>
            </w:r>
            <w:r w:rsidDel="00000000" w:rsidR="00000000" w:rsidRPr="00000000">
              <w:rPr>
                <w:rFonts w:ascii="Consolas" w:cs="Consolas" w:eastAsia="Consolas" w:hAnsi="Consolas"/>
                <w:color w:val="383a42"/>
                <w:sz w:val="21"/>
                <w:szCs w:val="21"/>
                <w:shd w:fill="fafafa" w:val="clear"/>
                <w:rtl w:val="0"/>
              </w:rPr>
              <w:t xml:space="preserve">) / total_likes)/</w:t>
            </w:r>
            <w:r w:rsidDel="00000000" w:rsidR="00000000" w:rsidRPr="00000000">
              <w:rPr>
                <w:rFonts w:ascii="Consolas" w:cs="Consolas" w:eastAsia="Consolas" w:hAnsi="Consolas"/>
                <w:color w:val="986801"/>
                <w:sz w:val="21"/>
                <w:szCs w:val="21"/>
                <w:shd w:fill="fafafa" w:val="clear"/>
                <w:rtl w:val="0"/>
              </w:rPr>
              <w:t xml:space="preserve">10</w:t>
            </w:r>
            <w:r w:rsidDel="00000000" w:rsidR="00000000" w:rsidRPr="00000000">
              <w:rPr>
                <w:rFonts w:ascii="Consolas" w:cs="Consolas" w:eastAsia="Consolas" w:hAnsi="Consolas"/>
                <w:color w:val="383a42"/>
                <w:sz w:val="21"/>
                <w:szCs w:val="21"/>
                <w:shd w:fill="fafafa" w:val="clear"/>
                <w:rtl w:val="0"/>
              </w:rPr>
              <w:t xml:space="preserve">)</w:t>
              <w:br w:type="textWrapping"/>
              <w:t xml:space="preserve">               </w:t>
            </w:r>
            <w:r w:rsidDel="00000000" w:rsidR="00000000" w:rsidRPr="00000000">
              <w:rPr>
                <w:rFonts w:ascii="Consolas" w:cs="Consolas" w:eastAsia="Consolas" w:hAnsi="Consolas"/>
                <w:color w:val="a626a4"/>
                <w:sz w:val="21"/>
                <w:szCs w:val="21"/>
                <w:shd w:fill="fafafa" w:val="clear"/>
                <w:rtl w:val="0"/>
              </w:rPr>
              <w:t xml:space="preserve">if</w:t>
            </w:r>
            <w:r w:rsidDel="00000000" w:rsidR="00000000" w:rsidRPr="00000000">
              <w:rPr>
                <w:rFonts w:ascii="Consolas" w:cs="Consolas" w:eastAsia="Consolas" w:hAnsi="Consolas"/>
                <w:color w:val="383a42"/>
                <w:sz w:val="21"/>
                <w:szCs w:val="21"/>
                <w:shd w:fill="fafafa" w:val="clear"/>
                <w:rtl w:val="0"/>
              </w:rPr>
              <w:t xml:space="preserve"> temp != </w:t>
            </w:r>
            <w:r w:rsidDel="00000000" w:rsidR="00000000" w:rsidRPr="00000000">
              <w:rPr>
                <w:rFonts w:ascii="Consolas" w:cs="Consolas" w:eastAsia="Consolas" w:hAnsi="Consolas"/>
                <w:color w:val="986801"/>
                <w:sz w:val="21"/>
                <w:szCs w:val="21"/>
                <w:shd w:fill="fafafa" w:val="clear"/>
                <w:rtl w:val="0"/>
              </w:rPr>
              <w:t xml:space="preserve">0</w:t>
            </w:r>
            <w:r w:rsidDel="00000000" w:rsidR="00000000" w:rsidRPr="00000000">
              <w:rPr>
                <w:rFonts w:ascii="Consolas" w:cs="Consolas" w:eastAsia="Consolas" w:hAnsi="Consolas"/>
                <w:color w:val="383a42"/>
                <w:sz w:val="21"/>
                <w:szCs w:val="21"/>
                <w:shd w:fill="fafafa" w:val="clear"/>
                <w:rtl w:val="0"/>
              </w:rPr>
              <w:t xml:space="preserve">:</w:t>
              <w:br w:type="textWrapping"/>
              <w:t xml:space="preserve">                   col = []</w:t>
              <w:br w:type="textWrapping"/>
              <w:t xml:space="preserve">                   col.append(i.genre)</w:t>
              <w:br w:type="textWrapping"/>
              <w:t xml:space="preserve">                   col.append(temp)</w:t>
              <w:br w:type="textWrapping"/>
              <w:t xml:space="preserve">                   arr.append(col)</w:t>
            </w:r>
            <w:r w:rsidDel="00000000" w:rsidR="00000000" w:rsidRPr="00000000">
              <w:rPr>
                <w:rtl w:val="0"/>
              </w:rPr>
            </w:r>
          </w:p>
        </w:tc>
      </w:tr>
    </w:tbl>
    <w:p w:rsidR="00000000" w:rsidDel="00000000" w:rsidP="00000000" w:rsidRDefault="00000000" w:rsidRPr="00000000" w14:paraId="000001CE">
      <w:pPr>
        <w:ind w:left="720" w:firstLine="0"/>
        <w:rPr/>
      </w:pPr>
      <w:r w:rsidDel="00000000" w:rsidR="00000000" w:rsidRPr="00000000">
        <w:rPr>
          <w:rtl w:val="0"/>
        </w:rPr>
      </w:r>
    </w:p>
    <w:p w:rsidR="00000000" w:rsidDel="00000000" w:rsidP="00000000" w:rsidRDefault="00000000" w:rsidRPr="00000000" w14:paraId="000001CF">
      <w:pPr>
        <w:ind w:left="720" w:firstLine="0"/>
        <w:rPr/>
      </w:pPr>
      <w:r w:rsidDel="00000000" w:rsidR="00000000" w:rsidRPr="00000000">
        <w:rPr>
          <w:rtl w:val="0"/>
        </w:rPr>
        <w:t xml:space="preserve">Quando è terminato il riempimento dell’array esso viene utilizzato per creare query singole che richiedono canzoni in proporzione al numero di esse presenti per genere.</w:t>
      </w:r>
      <w:r w:rsidDel="00000000" w:rsidR="00000000" w:rsidRPr="00000000">
        <w:rPr>
          <w:rtl w:val="0"/>
        </w:rPr>
      </w:r>
    </w:p>
    <w:tbl>
      <w:tblPr>
        <w:tblStyle w:val="Table17"/>
        <w:tblW w:w="8925.0" w:type="dxa"/>
        <w:jc w:val="left"/>
        <w:tblInd w:w="690.0" w:type="dxa"/>
        <w:tblLayout w:type="fixed"/>
        <w:tblLook w:val="0600"/>
      </w:tblPr>
      <w:tblGrid>
        <w:gridCol w:w="8925"/>
        <w:tblGridChange w:id="0">
          <w:tblGrid>
            <w:gridCol w:w="8925"/>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a626a4"/>
                <w:shd w:fill="fafafa" w:val="clear"/>
                <w:rtl w:val="0"/>
              </w:rPr>
              <w:t xml:space="preserve">if</w:t>
            </w:r>
            <w:r w:rsidDel="00000000" w:rsidR="00000000" w:rsidRPr="00000000">
              <w:rPr>
                <w:rFonts w:ascii="Consolas" w:cs="Consolas" w:eastAsia="Consolas" w:hAnsi="Consolas"/>
                <w:color w:val="383a42"/>
                <w:shd w:fill="fafafa" w:val="clear"/>
                <w:rtl w:val="0"/>
              </w:rPr>
              <w:t xml:space="preserve"> i </w:t>
            </w:r>
            <w:r w:rsidDel="00000000" w:rsidR="00000000" w:rsidRPr="00000000">
              <w:rPr>
                <w:rFonts w:ascii="Consolas" w:cs="Consolas" w:eastAsia="Consolas" w:hAnsi="Consolas"/>
                <w:color w:val="a626a4"/>
                <w:shd w:fill="fafafa" w:val="clear"/>
                <w:rtl w:val="0"/>
              </w:rPr>
              <w:t xml:space="preserve">in</w:t>
            </w:r>
            <w:r w:rsidDel="00000000" w:rsidR="00000000" w:rsidRPr="00000000">
              <w:rPr>
                <w:rFonts w:ascii="Consolas" w:cs="Consolas" w:eastAsia="Consolas" w:hAnsi="Consolas"/>
                <w:color w:val="383a42"/>
                <w:shd w:fill="fafafa" w:val="clear"/>
                <w:rtl w:val="0"/>
              </w:rPr>
              <w:t xml:space="preserve"> arr: </w:t>
            </w:r>
            <w:r w:rsidDel="00000000" w:rsidR="00000000" w:rsidRPr="00000000">
              <w:rPr>
                <w:rFonts w:ascii="Consolas" w:cs="Consolas" w:eastAsia="Consolas" w:hAnsi="Consolas"/>
                <w:i w:val="1"/>
                <w:color w:val="a0a1a7"/>
                <w:shd w:fill="fafafa" w:val="clear"/>
                <w:rtl w:val="0"/>
              </w:rPr>
              <w:t xml:space="preserve">#extract songs per each genre</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color w:val="a626a4"/>
                <w:shd w:fill="fafafa" w:val="clear"/>
                <w:rtl w:val="0"/>
              </w:rPr>
              <w:t xml:space="preserve">if</w:t>
            </w:r>
            <w:r w:rsidDel="00000000" w:rsidR="00000000" w:rsidRPr="00000000">
              <w:rPr>
                <w:rFonts w:ascii="Consolas" w:cs="Consolas" w:eastAsia="Consolas" w:hAnsi="Consolas"/>
                <w:color w:val="383a42"/>
                <w:shd w:fill="fafafa" w:val="clear"/>
                <w:rtl w:val="0"/>
              </w:rPr>
              <w:t xml:space="preserve"> redirect_search:</w:t>
              <w:br w:type="textWrapping"/>
              <w:t xml:space="preserve">      ...</w:t>
              <w:br w:type="textWrapping"/>
              <w:t xml:space="preserve">    </w:t>
            </w:r>
            <w:r w:rsidDel="00000000" w:rsidR="00000000" w:rsidRPr="00000000">
              <w:rPr>
                <w:rFonts w:ascii="Consolas" w:cs="Consolas" w:eastAsia="Consolas" w:hAnsi="Consolas"/>
                <w:color w:val="a626a4"/>
                <w:shd w:fill="fafafa" w:val="clear"/>
                <w:rtl w:val="0"/>
              </w:rPr>
              <w:t xml:space="preserve">else</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a626a4"/>
                <w:shd w:fill="fafafa" w:val="clear"/>
                <w:rtl w:val="0"/>
              </w:rPr>
              <w:t xml:space="preserve">if</w:t>
            </w:r>
            <w:r w:rsidDel="00000000" w:rsidR="00000000" w:rsidRPr="00000000">
              <w:rPr>
                <w:rFonts w:ascii="Consolas" w:cs="Consolas" w:eastAsia="Consolas" w:hAnsi="Consolas"/>
                <w:color w:val="383a42"/>
                <w:shd w:fill="fafafa" w:val="clear"/>
                <w:rtl w:val="0"/>
              </w:rPr>
              <w:t xml:space="preserve"> temp_session_db == Session_listener:</w:t>
              <w:br w:type="textWrapping"/>
              <w:t xml:space="preserve">     </w:t>
              <w:tab/>
              <w:t xml:space="preserve">   song =temp_session_db.query(Song.name.label(</w:t>
            </w:r>
            <w:r w:rsidDel="00000000" w:rsidR="00000000" w:rsidRPr="00000000">
              <w:rPr>
                <w:rFonts w:ascii="Consolas" w:cs="Consolas" w:eastAsia="Consolas" w:hAnsi="Consolas"/>
                <w:color w:val="50a14f"/>
                <w:shd w:fill="fafafa" w:val="clear"/>
                <w:rtl w:val="0"/>
              </w:rPr>
              <w:t xml:space="preserve">"name"</w:t>
            </w:r>
            <w:r w:rsidDel="00000000" w:rsidR="00000000" w:rsidRPr="00000000">
              <w:rPr>
                <w:rFonts w:ascii="Consolas" w:cs="Consolas" w:eastAsia="Consolas" w:hAnsi="Consolas"/>
                <w:color w:val="383a42"/>
                <w:shd w:fill="fafafa" w:val="clear"/>
                <w:rtl w:val="0"/>
              </w:rPr>
              <w:t xml:space="preserve">),</w:t>
              <w:br w:type="textWrapping"/>
              <w:t xml:space="preserve">   </w:t>
              <w:tab/>
              <w:tab/>
              <w:tab/>
              <w:tab/>
              <w:tab/>
              <w:t xml:space="preserve"> Song.cover.label(</w:t>
            </w:r>
            <w:r w:rsidDel="00000000" w:rsidR="00000000" w:rsidRPr="00000000">
              <w:rPr>
                <w:rFonts w:ascii="Consolas" w:cs="Consolas" w:eastAsia="Consolas" w:hAnsi="Consolas"/>
                <w:color w:val="50a14f"/>
                <w:shd w:fill="fafafa" w:val="clear"/>
                <w:rtl w:val="0"/>
              </w:rPr>
              <w:t xml:space="preserve">"cover"</w:t>
            </w:r>
            <w:r w:rsidDel="00000000" w:rsidR="00000000" w:rsidRPr="00000000">
              <w:rPr>
                <w:rFonts w:ascii="Consolas" w:cs="Consolas" w:eastAsia="Consolas" w:hAnsi="Consolas"/>
                <w:color w:val="383a42"/>
                <w:shd w:fill="fafafa" w:val="clear"/>
                <w:rtl w:val="0"/>
              </w:rPr>
              <w:t xml:space="preserve">),                </w:t>
              <w:tab/>
              <w:t xml:space="preserve">                         Belong.genre.label(</w:t>
            </w:r>
            <w:r w:rsidDel="00000000" w:rsidR="00000000" w:rsidRPr="00000000">
              <w:rPr>
                <w:rFonts w:ascii="Consolas" w:cs="Consolas" w:eastAsia="Consolas" w:hAnsi="Consolas"/>
                <w:color w:val="50a14f"/>
                <w:shd w:fill="fafafa" w:val="clear"/>
                <w:rtl w:val="0"/>
              </w:rPr>
              <w:t xml:space="preserve">"genre"</w:t>
            </w:r>
            <w:r w:rsidDel="00000000" w:rsidR="00000000" w:rsidRPr="00000000">
              <w:rPr>
                <w:rFonts w:ascii="Consolas" w:cs="Consolas" w:eastAsia="Consolas" w:hAnsi="Consolas"/>
                <w:color w:val="383a42"/>
                <w:shd w:fill="fafafa" w:val="clear"/>
                <w:rtl w:val="0"/>
              </w:rPr>
              <w:t xml:space="preserve">),</w:t>
              <w:br w:type="textWrapping"/>
              <w:t xml:space="preserve">       </w:t>
              <w:tab/>
              <w:t xml:space="preserve">                   Creates.username.label(</w:t>
            </w:r>
            <w:r w:rsidDel="00000000" w:rsidR="00000000" w:rsidRPr="00000000">
              <w:rPr>
                <w:rFonts w:ascii="Consolas" w:cs="Consolas" w:eastAsia="Consolas" w:hAnsi="Consolas"/>
                <w:color w:val="50a14f"/>
                <w:shd w:fill="fafafa" w:val="clear"/>
                <w:rtl w:val="0"/>
              </w:rPr>
              <w:t xml:space="preserve">"artist"</w:t>
            </w:r>
            <w:r w:rsidDel="00000000" w:rsidR="00000000" w:rsidRPr="00000000">
              <w:rPr>
                <w:rFonts w:ascii="Consolas" w:cs="Consolas" w:eastAsia="Consolas" w:hAnsi="Consolas"/>
                <w:color w:val="383a42"/>
                <w:shd w:fill="fafafa" w:val="clear"/>
                <w:rtl w:val="0"/>
              </w:rPr>
              <w:t xml:space="preserve">),        </w:t>
              <w:tab/>
              <w:t xml:space="preserve">                         Album.name.label(</w:t>
            </w:r>
            <w:r w:rsidDel="00000000" w:rsidR="00000000" w:rsidRPr="00000000">
              <w:rPr>
                <w:rFonts w:ascii="Consolas" w:cs="Consolas" w:eastAsia="Consolas" w:hAnsi="Consolas"/>
                <w:color w:val="50a14f"/>
                <w:shd w:fill="fafafa" w:val="clear"/>
                <w:rtl w:val="0"/>
              </w:rPr>
              <w:t xml:space="preserve">"album"</w:t>
            </w:r>
            <w:r w:rsidDel="00000000" w:rsidR="00000000" w:rsidRPr="00000000">
              <w:rPr>
                <w:rFonts w:ascii="Consolas" w:cs="Consolas" w:eastAsia="Consolas" w:hAnsi="Consolas"/>
                <w:color w:val="383a42"/>
                <w:shd w:fill="fafafa" w:val="clear"/>
                <w:rtl w:val="0"/>
              </w:rPr>
              <w:t xml:space="preserve">),</w:t>
              <w:br w:type="textWrapping"/>
              <w:t xml:space="preserve">                               Statistic.views.label(</w:t>
            </w:r>
            <w:r w:rsidDel="00000000" w:rsidR="00000000" w:rsidRPr="00000000">
              <w:rPr>
                <w:rFonts w:ascii="Consolas" w:cs="Consolas" w:eastAsia="Consolas" w:hAnsi="Consolas"/>
                <w:color w:val="50a14f"/>
                <w:shd w:fill="fafafa" w:val="clear"/>
                <w:rtl w:val="0"/>
              </w:rPr>
              <w:t xml:space="preserve">"views"</w:t>
            </w:r>
            <w:r w:rsidDel="00000000" w:rsidR="00000000" w:rsidRPr="00000000">
              <w:rPr>
                <w:rFonts w:ascii="Consolas" w:cs="Consolas" w:eastAsia="Consolas" w:hAnsi="Consolas"/>
                <w:color w:val="383a42"/>
                <w:shd w:fill="fafafa" w:val="clear"/>
                <w:rtl w:val="0"/>
              </w:rPr>
              <w:t xml:space="preserve">))</w:t>
              <w:br w:type="textWrapping"/>
              <w:t xml:space="preserve">                               .join(Belong)</w:t>
              <w:br w:type="textWrapping"/>
              <w:t xml:space="preserve">                               .join(Creates)</w:t>
              <w:br w:type="textWrapping"/>
              <w:t xml:space="preserve">                               .outerjoin(Album)</w:t>
              <w:br w:type="textWrapping"/>
              <w:t xml:space="preserve">                               .join(NormalSong)</w:t>
              <w:br w:type="textWrapping"/>
              <w:t xml:space="preserve">                               .join(Statistic)</w:t>
              <w:br w:type="textWrapping"/>
              <w:t xml:space="preserve">                               .order_by(desc(Statistic.views))</w:t>
              <w:br w:type="textWrapping"/>
              <w:t xml:space="preserve">                               .filter(Belong.genre == i[</w:t>
            </w:r>
            <w:r w:rsidDel="00000000" w:rsidR="00000000" w:rsidRPr="00000000">
              <w:rPr>
                <w:rFonts w:ascii="Consolas" w:cs="Consolas" w:eastAsia="Consolas" w:hAnsi="Consolas"/>
                <w:color w:val="986801"/>
                <w:shd w:fill="fafafa" w:val="clear"/>
                <w:rtl w:val="0"/>
              </w:rPr>
              <w:t xml:space="preserve">0</w:t>
            </w:r>
            <w:r w:rsidDel="00000000" w:rsidR="00000000" w:rsidRPr="00000000">
              <w:rPr>
                <w:rFonts w:ascii="Consolas" w:cs="Consolas" w:eastAsia="Consolas" w:hAnsi="Consolas"/>
                <w:color w:val="383a42"/>
                <w:shd w:fill="fafafa" w:val="clear"/>
                <w:rtl w:val="0"/>
              </w:rPr>
              <w:t xml:space="preserve">])</w:t>
              <w:br w:type="textWrapping"/>
              <w:t xml:space="preserve">                               .limit(i[</w:t>
            </w:r>
            <w:r w:rsidDel="00000000" w:rsidR="00000000" w:rsidRPr="00000000">
              <w:rPr>
                <w:rFonts w:ascii="Consolas" w:cs="Consolas" w:eastAsia="Consolas" w:hAnsi="Consolas"/>
                <w:color w:val="986801"/>
                <w:shd w:fill="fafafa" w:val="clear"/>
                <w:rtl w:val="0"/>
              </w:rPr>
              <w:t xml:space="preserve">1</w:t>
            </w:r>
            <w:r w:rsidDel="00000000" w:rsidR="00000000" w:rsidRPr="00000000">
              <w:rPr>
                <w:rFonts w:ascii="Consolas" w:cs="Consolas" w:eastAsia="Consolas" w:hAnsi="Consolas"/>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1D1">
      <w:pPr>
        <w:ind w:left="720" w:firstLine="0"/>
        <w:rPr/>
      </w:pPr>
      <w:r w:rsidDel="00000000" w:rsidR="00000000" w:rsidRPr="00000000">
        <w:rPr>
          <w:rtl w:val="0"/>
        </w:rPr>
        <w:t xml:space="preserve">N.B.: Questa parte viene applicata anche per i </w:t>
      </w:r>
      <w:r w:rsidDel="00000000" w:rsidR="00000000" w:rsidRPr="00000000">
        <w:rPr>
          <w:i w:val="1"/>
          <w:rtl w:val="0"/>
        </w:rPr>
        <w:t xml:space="preserve">PremiumListener</w:t>
      </w:r>
      <w:r w:rsidDel="00000000" w:rsidR="00000000" w:rsidRPr="00000000">
        <w:rPr>
          <w:rtl w:val="0"/>
        </w:rPr>
        <w:t xml:space="preserve"> e </w:t>
      </w:r>
      <w:r w:rsidDel="00000000" w:rsidR="00000000" w:rsidRPr="00000000">
        <w:rPr>
          <w:i w:val="1"/>
          <w:rtl w:val="0"/>
        </w:rPr>
        <w:t xml:space="preserve">Artist,</w:t>
      </w:r>
      <w:r w:rsidDel="00000000" w:rsidR="00000000" w:rsidRPr="00000000">
        <w:rPr>
          <w:rtl w:val="0"/>
        </w:rPr>
        <w:t xml:space="preserve"> però con la lista completa delle canzoni.</w:t>
      </w:r>
    </w:p>
    <w:p w:rsidR="00000000" w:rsidDel="00000000" w:rsidP="00000000" w:rsidRDefault="00000000" w:rsidRPr="00000000" w14:paraId="000001D2">
      <w:pPr>
        <w:ind w:left="720" w:firstLine="0"/>
        <w:rPr/>
      </w:pPr>
      <w:r w:rsidDel="00000000" w:rsidR="00000000" w:rsidRPr="00000000">
        <w:rPr>
          <w:rtl w:val="0"/>
        </w:rPr>
        <w:t xml:space="preserve">N.B.: La funzione è usata non solo nella user home page, ma anche se l’utente clicca la lista, esso viene reindirizzato a un altra pagina dove può rivedere la lista e ascoltarla. Per questo è presente il redirect_search che ripete il codice con piccole alterazioni.</w:t>
      </w:r>
    </w:p>
    <w:p w:rsidR="00000000" w:rsidDel="00000000" w:rsidP="00000000" w:rsidRDefault="00000000" w:rsidRPr="00000000" w14:paraId="000001D3">
      <w:pPr>
        <w:ind w:left="0" w:firstLine="0"/>
        <w:rPr/>
      </w:pPr>
      <w:r w:rsidDel="00000000" w:rsidR="00000000" w:rsidRPr="00000000">
        <w:rPr>
          <w:rtl w:val="0"/>
        </w:rPr>
      </w:r>
    </w:p>
    <w:p w:rsidR="00000000" w:rsidDel="00000000" w:rsidP="00000000" w:rsidRDefault="00000000" w:rsidRPr="00000000" w14:paraId="000001D4">
      <w:pPr>
        <w:ind w:left="720" w:firstLine="0"/>
        <w:rPr/>
      </w:pPr>
      <w:r w:rsidDel="00000000" w:rsidR="00000000" w:rsidRPr="00000000">
        <w:rPr>
          <w:rtl w:val="0"/>
        </w:rPr>
        <w:t xml:space="preserve">Contemporaneamente nel loop indicato sopra viene eseguito il seguente codice che unisce tutte le query create.</w:t>
      </w:r>
    </w:p>
    <w:tbl>
      <w:tblPr>
        <w:tblStyle w:val="Table18"/>
        <w:tblW w:w="8925.0" w:type="dxa"/>
        <w:jc w:val="left"/>
        <w:tblInd w:w="690.0" w:type="dxa"/>
        <w:tblLayout w:type="fixed"/>
        <w:tblLook w:val="0600"/>
      </w:tblPr>
      <w:tblGrid>
        <w:gridCol w:w="8925"/>
        <w:tblGridChange w:id="0">
          <w:tblGrid>
            <w:gridCol w:w="8925"/>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a626a4"/>
                <w:shd w:fill="fafafa" w:val="clear"/>
                <w:rtl w:val="0"/>
              </w:rPr>
              <w:t xml:space="preserve">if</w:t>
            </w:r>
            <w:r w:rsidDel="00000000" w:rsidR="00000000" w:rsidRPr="00000000">
              <w:rPr>
                <w:rFonts w:ascii="Consolas" w:cs="Consolas" w:eastAsia="Consolas" w:hAnsi="Consolas"/>
                <w:color w:val="383a42"/>
                <w:shd w:fill="fafafa" w:val="clear"/>
                <w:rtl w:val="0"/>
              </w:rPr>
              <w:t xml:space="preserve"> i == arr[</w:t>
            </w:r>
            <w:r w:rsidDel="00000000" w:rsidR="00000000" w:rsidRPr="00000000">
              <w:rPr>
                <w:rFonts w:ascii="Consolas" w:cs="Consolas" w:eastAsia="Consolas" w:hAnsi="Consolas"/>
                <w:color w:val="986801"/>
                <w:shd w:fill="fafafa" w:val="clear"/>
                <w:rtl w:val="0"/>
              </w:rPr>
              <w:t xml:space="preserve">0</w:t>
            </w:r>
            <w:r w:rsidDel="00000000" w:rsidR="00000000" w:rsidRPr="00000000">
              <w:rPr>
                <w:rFonts w:ascii="Consolas" w:cs="Consolas" w:eastAsia="Consolas" w:hAnsi="Consolas"/>
                <w:color w:val="383a42"/>
                <w:shd w:fill="fafafa" w:val="clear"/>
                <w:rtl w:val="0"/>
              </w:rPr>
              <w:t xml:space="preserve">]:</w:t>
              <w:br w:type="textWrapping"/>
              <w:tab/>
              <w:t xml:space="preserve">result_query = song</w:t>
              <w:br w:type="textWrapping"/>
            </w:r>
            <w:r w:rsidDel="00000000" w:rsidR="00000000" w:rsidRPr="00000000">
              <w:rPr>
                <w:rFonts w:ascii="Consolas" w:cs="Consolas" w:eastAsia="Consolas" w:hAnsi="Consolas"/>
                <w:color w:val="a626a4"/>
                <w:shd w:fill="fafafa" w:val="clear"/>
                <w:rtl w:val="0"/>
              </w:rPr>
              <w:t xml:space="preserve">else</w:t>
            </w:r>
            <w:r w:rsidDel="00000000" w:rsidR="00000000" w:rsidRPr="00000000">
              <w:rPr>
                <w:rFonts w:ascii="Consolas" w:cs="Consolas" w:eastAsia="Consolas" w:hAnsi="Consolas"/>
                <w:color w:val="383a42"/>
                <w:shd w:fill="fafafa" w:val="clear"/>
                <w:rtl w:val="0"/>
              </w:rPr>
              <w:t xml:space="preserve">:</w:t>
              <w:br w:type="textWrapping"/>
              <w:tab/>
              <w:t xml:space="preserve">result_query = union(result_query, song)</w:t>
              <w:tab/>
            </w:r>
            <w:r w:rsidDel="00000000" w:rsidR="00000000" w:rsidRPr="00000000">
              <w:rPr>
                <w:rFonts w:ascii="Consolas" w:cs="Consolas" w:eastAsia="Consolas" w:hAnsi="Consolas"/>
                <w:i w:val="1"/>
                <w:color w:val="a0a1a7"/>
                <w:shd w:fill="fafafa" w:val="clear"/>
                <w:rtl w:val="0"/>
              </w:rPr>
              <w:t xml:space="preserve">#union of all the queries</w:t>
            </w:r>
            <w:r w:rsidDel="00000000" w:rsidR="00000000" w:rsidRPr="00000000">
              <w:rPr>
                <w:rtl w:val="0"/>
              </w:rPr>
            </w:r>
          </w:p>
        </w:tc>
      </w:tr>
    </w:tbl>
    <w:p w:rsidR="00000000" w:rsidDel="00000000" w:rsidP="00000000" w:rsidRDefault="00000000" w:rsidRPr="00000000" w14:paraId="000001D6">
      <w:pPr>
        <w:ind w:firstLine="720"/>
        <w:rPr/>
      </w:pPr>
      <w:r w:rsidDel="00000000" w:rsidR="00000000" w:rsidRPr="00000000">
        <w:rPr>
          <w:rtl w:val="0"/>
        </w:rPr>
      </w:r>
    </w:p>
    <w:p w:rsidR="00000000" w:rsidDel="00000000" w:rsidP="00000000" w:rsidRDefault="00000000" w:rsidRPr="00000000" w14:paraId="000001D7">
      <w:pPr>
        <w:ind w:left="720" w:firstLine="0"/>
        <w:rPr/>
      </w:pPr>
      <w:r w:rsidDel="00000000" w:rsidR="00000000" w:rsidRPr="00000000">
        <w:rPr>
          <w:rtl w:val="0"/>
        </w:rPr>
        <w:t xml:space="preserve">Al termine del for la query finale completa viene eseguita dal database e il risultato viene restituito dalla funzione:</w:t>
      </w:r>
    </w:p>
    <w:tbl>
      <w:tblPr>
        <w:tblStyle w:val="Table19"/>
        <w:tblW w:w="8925.0" w:type="dxa"/>
        <w:jc w:val="left"/>
        <w:tblInd w:w="690.0" w:type="dxa"/>
        <w:tblLayout w:type="fixed"/>
        <w:tblLook w:val="0600"/>
      </w:tblPr>
      <w:tblGrid>
        <w:gridCol w:w="8925"/>
        <w:tblGridChange w:id="0">
          <w:tblGrid>
            <w:gridCol w:w="8925"/>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83a42"/>
                <w:shd w:fill="fafafa" w:val="clear"/>
                <w:rtl w:val="0"/>
              </w:rPr>
              <w:t xml:space="preserve">result = temp_session_db.execute(result_query).all()</w:t>
              <w:br w:type="textWrapping"/>
            </w:r>
            <w:r w:rsidDel="00000000" w:rsidR="00000000" w:rsidRPr="00000000">
              <w:rPr>
                <w:rFonts w:ascii="Consolas" w:cs="Consolas" w:eastAsia="Consolas" w:hAnsi="Consolas"/>
                <w:color w:val="a626a4"/>
                <w:shd w:fill="fafafa" w:val="clear"/>
                <w:rtl w:val="0"/>
              </w:rPr>
              <w:t xml:space="preserve">return</w:t>
            </w:r>
            <w:r w:rsidDel="00000000" w:rsidR="00000000" w:rsidRPr="00000000">
              <w:rPr>
                <w:rFonts w:ascii="Consolas" w:cs="Consolas" w:eastAsia="Consolas" w:hAnsi="Consolas"/>
                <w:color w:val="383a42"/>
                <w:shd w:fill="fafafa" w:val="clear"/>
                <w:rtl w:val="0"/>
              </w:rPr>
              <w:t xml:space="preserve"> result</w:t>
            </w:r>
            <w:r w:rsidDel="00000000" w:rsidR="00000000" w:rsidRPr="00000000">
              <w:rPr>
                <w:rtl w:val="0"/>
              </w:rPr>
            </w:r>
          </w:p>
        </w:tc>
      </w:tr>
    </w:tbl>
    <w:p w:rsidR="00000000" w:rsidDel="00000000" w:rsidP="00000000" w:rsidRDefault="00000000" w:rsidRPr="00000000" w14:paraId="000001D9">
      <w:pPr>
        <w:ind w:firstLine="720"/>
        <w:rPr/>
      </w:pPr>
      <w:r w:rsidDel="00000000" w:rsidR="00000000" w:rsidRPr="00000000">
        <w:rPr>
          <w:rtl w:val="0"/>
        </w:rPr>
      </w:r>
    </w:p>
    <w:p w:rsidR="00000000" w:rsidDel="00000000" w:rsidP="00000000" w:rsidRDefault="00000000" w:rsidRPr="00000000" w14:paraId="000001DA">
      <w:pPr>
        <w:pStyle w:val="Heading1"/>
        <w:numPr>
          <w:ilvl w:val="0"/>
          <w:numId w:val="1"/>
        </w:numPr>
        <w:ind w:left="720" w:hanging="360"/>
      </w:pPr>
      <w:bookmarkStart w:colFirst="0" w:colLast="0" w:name="_32zbkr4nf4da" w:id="33"/>
      <w:bookmarkEnd w:id="33"/>
      <w:r w:rsidDel="00000000" w:rsidR="00000000" w:rsidRPr="00000000">
        <w:rPr>
          <w:rtl w:val="0"/>
        </w:rPr>
        <w:t xml:space="preserve">Schermate Illustrative</w:t>
      </w:r>
    </w:p>
    <w:p w:rsidR="00000000" w:rsidDel="00000000" w:rsidP="00000000" w:rsidRDefault="00000000" w:rsidRPr="00000000" w14:paraId="000001DB">
      <w:pPr>
        <w:ind w:left="720" w:firstLine="0"/>
        <w:rPr/>
      </w:pPr>
      <w:r w:rsidDel="00000000" w:rsidR="00000000" w:rsidRPr="00000000">
        <w:rPr>
          <w:rtl w:val="0"/>
        </w:rPr>
        <w:t xml:space="preserve">Sotto verranno fornite alcune schermate illustrative nel caso in cui il lettore non abbia la possibilità di accedere al sito oppure nel caso in cui il sito si trovi offline.</w:t>
      </w:r>
    </w:p>
    <w:p w:rsidR="00000000" w:rsidDel="00000000" w:rsidP="00000000" w:rsidRDefault="00000000" w:rsidRPr="00000000" w14:paraId="000001DC">
      <w:pPr>
        <w:ind w:left="720" w:firstLine="0"/>
        <w:rPr/>
      </w:pPr>
      <w:r w:rsidDel="00000000" w:rsidR="00000000" w:rsidRPr="00000000">
        <w:rPr>
          <w:rtl w:val="0"/>
        </w:rPr>
      </w:r>
    </w:p>
    <w:p w:rsidR="00000000" w:rsidDel="00000000" w:rsidP="00000000" w:rsidRDefault="00000000" w:rsidRPr="00000000" w14:paraId="000001DD">
      <w:pPr>
        <w:ind w:left="720" w:firstLine="0"/>
        <w:rPr/>
      </w:pPr>
      <w:r w:rsidDel="00000000" w:rsidR="00000000" w:rsidRPr="00000000">
        <w:rPr>
          <w:rtl w:val="0"/>
        </w:rPr>
        <w:t xml:space="preserve">Schermata Login:</w:t>
      </w:r>
    </w:p>
    <w:p w:rsidR="00000000" w:rsidDel="00000000" w:rsidP="00000000" w:rsidRDefault="00000000" w:rsidRPr="00000000" w14:paraId="000001DE">
      <w:pPr>
        <w:ind w:left="0" w:firstLine="0"/>
        <w:rPr/>
      </w:pPr>
      <w:r w:rsidDel="00000000" w:rsidR="00000000" w:rsidRPr="00000000">
        <w:rPr/>
        <w:drawing>
          <wp:inline distB="114300" distT="114300" distL="114300" distR="114300">
            <wp:extent cx="6119820" cy="4394200"/>
            <wp:effectExtent b="0" l="0" r="0" t="0"/>
            <wp:docPr id="7"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611982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ind w:left="0" w:firstLine="0"/>
        <w:rPr/>
      </w:pPr>
      <w:r w:rsidDel="00000000" w:rsidR="00000000" w:rsidRPr="00000000">
        <w:rPr>
          <w:rtl w:val="0"/>
        </w:rPr>
      </w:r>
    </w:p>
    <w:p w:rsidR="00000000" w:rsidDel="00000000" w:rsidP="00000000" w:rsidRDefault="00000000" w:rsidRPr="00000000" w14:paraId="000001E0">
      <w:pPr>
        <w:ind w:left="0" w:firstLine="0"/>
        <w:rPr/>
      </w:pPr>
      <w:r w:rsidDel="00000000" w:rsidR="00000000" w:rsidRPr="00000000">
        <w:rPr>
          <w:rtl w:val="0"/>
        </w:rPr>
      </w:r>
    </w:p>
    <w:p w:rsidR="00000000" w:rsidDel="00000000" w:rsidP="00000000" w:rsidRDefault="00000000" w:rsidRPr="00000000" w14:paraId="000001E1">
      <w:pPr>
        <w:ind w:left="0" w:firstLine="0"/>
        <w:rPr/>
      </w:pPr>
      <w:r w:rsidDel="00000000" w:rsidR="00000000" w:rsidRPr="00000000">
        <w:rPr>
          <w:rtl w:val="0"/>
        </w:rPr>
      </w:r>
    </w:p>
    <w:p w:rsidR="00000000" w:rsidDel="00000000" w:rsidP="00000000" w:rsidRDefault="00000000" w:rsidRPr="00000000" w14:paraId="000001E2">
      <w:pPr>
        <w:ind w:left="0" w:firstLine="0"/>
        <w:rPr/>
      </w:pPr>
      <w:r w:rsidDel="00000000" w:rsidR="00000000" w:rsidRPr="00000000">
        <w:rPr>
          <w:rtl w:val="0"/>
        </w:rPr>
      </w:r>
    </w:p>
    <w:p w:rsidR="00000000" w:rsidDel="00000000" w:rsidP="00000000" w:rsidRDefault="00000000" w:rsidRPr="00000000" w14:paraId="000001E3">
      <w:pPr>
        <w:ind w:left="0" w:firstLine="0"/>
        <w:rPr/>
      </w:pPr>
      <w:r w:rsidDel="00000000" w:rsidR="00000000" w:rsidRPr="00000000">
        <w:rPr>
          <w:rtl w:val="0"/>
        </w:rPr>
      </w:r>
    </w:p>
    <w:p w:rsidR="00000000" w:rsidDel="00000000" w:rsidP="00000000" w:rsidRDefault="00000000" w:rsidRPr="00000000" w14:paraId="000001E4">
      <w:pPr>
        <w:ind w:left="0" w:firstLine="0"/>
        <w:rPr/>
      </w:pPr>
      <w:r w:rsidDel="00000000" w:rsidR="00000000" w:rsidRPr="00000000">
        <w:rPr>
          <w:rtl w:val="0"/>
        </w:rPr>
      </w:r>
    </w:p>
    <w:p w:rsidR="00000000" w:rsidDel="00000000" w:rsidP="00000000" w:rsidRDefault="00000000" w:rsidRPr="00000000" w14:paraId="000001E5">
      <w:pPr>
        <w:ind w:left="0" w:firstLine="0"/>
        <w:rPr/>
      </w:pPr>
      <w:r w:rsidDel="00000000" w:rsidR="00000000" w:rsidRPr="00000000">
        <w:rPr>
          <w:rtl w:val="0"/>
        </w:rPr>
      </w:r>
    </w:p>
    <w:p w:rsidR="00000000" w:rsidDel="00000000" w:rsidP="00000000" w:rsidRDefault="00000000" w:rsidRPr="00000000" w14:paraId="000001E6">
      <w:pPr>
        <w:ind w:left="0" w:firstLine="0"/>
        <w:rPr/>
      </w:pPr>
      <w:r w:rsidDel="00000000" w:rsidR="00000000" w:rsidRPr="00000000">
        <w:rPr>
          <w:rtl w:val="0"/>
        </w:rPr>
      </w:r>
    </w:p>
    <w:p w:rsidR="00000000" w:rsidDel="00000000" w:rsidP="00000000" w:rsidRDefault="00000000" w:rsidRPr="00000000" w14:paraId="000001E7">
      <w:pPr>
        <w:ind w:left="0" w:firstLine="0"/>
        <w:rPr/>
      </w:pPr>
      <w:r w:rsidDel="00000000" w:rsidR="00000000" w:rsidRPr="00000000">
        <w:rPr>
          <w:rtl w:val="0"/>
        </w:rPr>
      </w:r>
    </w:p>
    <w:p w:rsidR="00000000" w:rsidDel="00000000" w:rsidP="00000000" w:rsidRDefault="00000000" w:rsidRPr="00000000" w14:paraId="000001E8">
      <w:pPr>
        <w:ind w:left="0" w:firstLine="0"/>
        <w:rPr/>
      </w:pPr>
      <w:r w:rsidDel="00000000" w:rsidR="00000000" w:rsidRPr="00000000">
        <w:rPr>
          <w:rtl w:val="0"/>
        </w:rPr>
        <w:tab/>
        <w:t xml:space="preserve">Schermata User Home:</w:t>
      </w:r>
    </w:p>
    <w:p w:rsidR="00000000" w:rsidDel="00000000" w:rsidP="00000000" w:rsidRDefault="00000000" w:rsidRPr="00000000" w14:paraId="000001E9">
      <w:pPr>
        <w:ind w:left="0" w:firstLine="0"/>
        <w:rPr/>
      </w:pPr>
      <w:r w:rsidDel="00000000" w:rsidR="00000000" w:rsidRPr="00000000">
        <w:rPr/>
        <w:drawing>
          <wp:inline distB="114300" distT="114300" distL="114300" distR="114300">
            <wp:extent cx="6119820" cy="4267200"/>
            <wp:effectExtent b="0" l="0" r="0" t="0"/>
            <wp:docPr id="9"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611982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ind w:left="0" w:firstLine="0"/>
        <w:rPr/>
      </w:pPr>
      <w:r w:rsidDel="00000000" w:rsidR="00000000" w:rsidRPr="00000000">
        <w:rPr>
          <w:rtl w:val="0"/>
        </w:rPr>
      </w:r>
    </w:p>
    <w:p w:rsidR="00000000" w:rsidDel="00000000" w:rsidP="00000000" w:rsidRDefault="00000000" w:rsidRPr="00000000" w14:paraId="000001EB">
      <w:pPr>
        <w:ind w:left="0" w:firstLine="0"/>
        <w:rPr/>
      </w:pPr>
      <w:r w:rsidDel="00000000" w:rsidR="00000000" w:rsidRPr="00000000">
        <w:rPr>
          <w:rtl w:val="0"/>
        </w:rPr>
      </w:r>
    </w:p>
    <w:p w:rsidR="00000000" w:rsidDel="00000000" w:rsidP="00000000" w:rsidRDefault="00000000" w:rsidRPr="00000000" w14:paraId="000001EC">
      <w:pPr>
        <w:ind w:left="0" w:firstLine="0"/>
        <w:rPr/>
      </w:pPr>
      <w:r w:rsidDel="00000000" w:rsidR="00000000" w:rsidRPr="00000000">
        <w:rPr>
          <w:rtl w:val="0"/>
        </w:rPr>
      </w:r>
    </w:p>
    <w:p w:rsidR="00000000" w:rsidDel="00000000" w:rsidP="00000000" w:rsidRDefault="00000000" w:rsidRPr="00000000" w14:paraId="000001ED">
      <w:pPr>
        <w:ind w:left="0" w:firstLine="0"/>
        <w:rPr/>
      </w:pPr>
      <w:r w:rsidDel="00000000" w:rsidR="00000000" w:rsidRPr="00000000">
        <w:rPr>
          <w:rtl w:val="0"/>
        </w:rPr>
      </w:r>
    </w:p>
    <w:p w:rsidR="00000000" w:rsidDel="00000000" w:rsidP="00000000" w:rsidRDefault="00000000" w:rsidRPr="00000000" w14:paraId="000001EE">
      <w:pPr>
        <w:ind w:left="0" w:firstLine="0"/>
        <w:rPr/>
      </w:pPr>
      <w:r w:rsidDel="00000000" w:rsidR="00000000" w:rsidRPr="00000000">
        <w:rPr>
          <w:rtl w:val="0"/>
        </w:rPr>
      </w:r>
    </w:p>
    <w:p w:rsidR="00000000" w:rsidDel="00000000" w:rsidP="00000000" w:rsidRDefault="00000000" w:rsidRPr="00000000" w14:paraId="000001EF">
      <w:pPr>
        <w:ind w:left="0" w:firstLine="0"/>
        <w:rPr/>
      </w:pPr>
      <w:r w:rsidDel="00000000" w:rsidR="00000000" w:rsidRPr="00000000">
        <w:rPr>
          <w:rtl w:val="0"/>
        </w:rPr>
      </w:r>
    </w:p>
    <w:p w:rsidR="00000000" w:rsidDel="00000000" w:rsidP="00000000" w:rsidRDefault="00000000" w:rsidRPr="00000000" w14:paraId="000001F0">
      <w:pPr>
        <w:ind w:left="0" w:firstLine="0"/>
        <w:rPr/>
      </w:pPr>
      <w:r w:rsidDel="00000000" w:rsidR="00000000" w:rsidRPr="00000000">
        <w:rPr>
          <w:rtl w:val="0"/>
        </w:rPr>
      </w:r>
    </w:p>
    <w:p w:rsidR="00000000" w:rsidDel="00000000" w:rsidP="00000000" w:rsidRDefault="00000000" w:rsidRPr="00000000" w14:paraId="000001F1">
      <w:pPr>
        <w:ind w:left="0" w:firstLine="0"/>
        <w:rPr/>
      </w:pPr>
      <w:r w:rsidDel="00000000" w:rsidR="00000000" w:rsidRPr="00000000">
        <w:rPr>
          <w:rtl w:val="0"/>
        </w:rPr>
      </w:r>
    </w:p>
    <w:p w:rsidR="00000000" w:rsidDel="00000000" w:rsidP="00000000" w:rsidRDefault="00000000" w:rsidRPr="00000000" w14:paraId="000001F2">
      <w:pPr>
        <w:ind w:left="0" w:firstLine="0"/>
        <w:rPr/>
      </w:pPr>
      <w:r w:rsidDel="00000000" w:rsidR="00000000" w:rsidRPr="00000000">
        <w:rPr>
          <w:rtl w:val="0"/>
        </w:rPr>
      </w:r>
    </w:p>
    <w:p w:rsidR="00000000" w:rsidDel="00000000" w:rsidP="00000000" w:rsidRDefault="00000000" w:rsidRPr="00000000" w14:paraId="000001F3">
      <w:pPr>
        <w:ind w:left="0" w:firstLine="0"/>
        <w:rPr/>
      </w:pPr>
      <w:r w:rsidDel="00000000" w:rsidR="00000000" w:rsidRPr="00000000">
        <w:rPr>
          <w:rtl w:val="0"/>
        </w:rPr>
      </w:r>
    </w:p>
    <w:p w:rsidR="00000000" w:rsidDel="00000000" w:rsidP="00000000" w:rsidRDefault="00000000" w:rsidRPr="00000000" w14:paraId="000001F4">
      <w:pPr>
        <w:ind w:left="0" w:firstLine="0"/>
        <w:rPr/>
      </w:pPr>
      <w:r w:rsidDel="00000000" w:rsidR="00000000" w:rsidRPr="00000000">
        <w:rPr>
          <w:rtl w:val="0"/>
        </w:rPr>
      </w:r>
    </w:p>
    <w:p w:rsidR="00000000" w:rsidDel="00000000" w:rsidP="00000000" w:rsidRDefault="00000000" w:rsidRPr="00000000" w14:paraId="000001F5">
      <w:pPr>
        <w:ind w:left="0" w:firstLine="0"/>
        <w:rPr/>
      </w:pPr>
      <w:r w:rsidDel="00000000" w:rsidR="00000000" w:rsidRPr="00000000">
        <w:rPr>
          <w:rtl w:val="0"/>
        </w:rPr>
      </w:r>
    </w:p>
    <w:p w:rsidR="00000000" w:rsidDel="00000000" w:rsidP="00000000" w:rsidRDefault="00000000" w:rsidRPr="00000000" w14:paraId="000001F6">
      <w:pPr>
        <w:ind w:left="0" w:firstLine="0"/>
        <w:rPr/>
      </w:pPr>
      <w:r w:rsidDel="00000000" w:rsidR="00000000" w:rsidRPr="00000000">
        <w:rPr>
          <w:rtl w:val="0"/>
        </w:rPr>
      </w:r>
    </w:p>
    <w:p w:rsidR="00000000" w:rsidDel="00000000" w:rsidP="00000000" w:rsidRDefault="00000000" w:rsidRPr="00000000" w14:paraId="000001F7">
      <w:pPr>
        <w:ind w:left="0" w:firstLine="0"/>
        <w:rPr/>
      </w:pPr>
      <w:r w:rsidDel="00000000" w:rsidR="00000000" w:rsidRPr="00000000">
        <w:rPr>
          <w:rtl w:val="0"/>
        </w:rPr>
      </w:r>
    </w:p>
    <w:p w:rsidR="00000000" w:rsidDel="00000000" w:rsidP="00000000" w:rsidRDefault="00000000" w:rsidRPr="00000000" w14:paraId="000001F8">
      <w:pPr>
        <w:ind w:left="0" w:firstLine="0"/>
        <w:rPr/>
      </w:pPr>
      <w:r w:rsidDel="00000000" w:rsidR="00000000" w:rsidRPr="00000000">
        <w:rPr>
          <w:rtl w:val="0"/>
        </w:rPr>
        <w:tab/>
        <w:t xml:space="preserve">Schermata utilizzata per visualizzare le canzoni:</w:t>
      </w:r>
    </w:p>
    <w:p w:rsidR="00000000" w:rsidDel="00000000" w:rsidP="00000000" w:rsidRDefault="00000000" w:rsidRPr="00000000" w14:paraId="000001F9">
      <w:pPr>
        <w:ind w:left="0" w:firstLine="0"/>
        <w:rPr/>
      </w:pPr>
      <w:r w:rsidDel="00000000" w:rsidR="00000000" w:rsidRPr="00000000">
        <w:rPr/>
        <w:drawing>
          <wp:inline distB="114300" distT="114300" distL="114300" distR="114300">
            <wp:extent cx="6119820" cy="4762500"/>
            <wp:effectExtent b="0" l="0" r="0" t="0"/>
            <wp:docPr id="2"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611982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ind w:left="0" w:firstLine="0"/>
        <w:rPr/>
      </w:pPr>
      <w:r w:rsidDel="00000000" w:rsidR="00000000" w:rsidRPr="00000000">
        <w:rPr>
          <w:rtl w:val="0"/>
        </w:rPr>
      </w:r>
    </w:p>
    <w:p w:rsidR="00000000" w:rsidDel="00000000" w:rsidP="00000000" w:rsidRDefault="00000000" w:rsidRPr="00000000" w14:paraId="000001FB">
      <w:pPr>
        <w:ind w:left="0" w:firstLine="0"/>
        <w:rPr/>
      </w:pPr>
      <w:r w:rsidDel="00000000" w:rsidR="00000000" w:rsidRPr="00000000">
        <w:rPr>
          <w:rtl w:val="0"/>
        </w:rPr>
      </w:r>
    </w:p>
    <w:p w:rsidR="00000000" w:rsidDel="00000000" w:rsidP="00000000" w:rsidRDefault="00000000" w:rsidRPr="00000000" w14:paraId="000001FC">
      <w:pPr>
        <w:ind w:left="0" w:firstLine="0"/>
        <w:rPr/>
      </w:pPr>
      <w:r w:rsidDel="00000000" w:rsidR="00000000" w:rsidRPr="00000000">
        <w:rPr>
          <w:rtl w:val="0"/>
        </w:rPr>
      </w:r>
    </w:p>
    <w:p w:rsidR="00000000" w:rsidDel="00000000" w:rsidP="00000000" w:rsidRDefault="00000000" w:rsidRPr="00000000" w14:paraId="000001FD">
      <w:pPr>
        <w:ind w:left="0" w:firstLine="0"/>
        <w:rPr/>
      </w:pPr>
      <w:r w:rsidDel="00000000" w:rsidR="00000000" w:rsidRPr="00000000">
        <w:rPr>
          <w:rtl w:val="0"/>
        </w:rPr>
      </w:r>
    </w:p>
    <w:p w:rsidR="00000000" w:rsidDel="00000000" w:rsidP="00000000" w:rsidRDefault="00000000" w:rsidRPr="00000000" w14:paraId="000001FE">
      <w:pPr>
        <w:ind w:left="0" w:firstLine="0"/>
        <w:rPr/>
      </w:pPr>
      <w:r w:rsidDel="00000000" w:rsidR="00000000" w:rsidRPr="00000000">
        <w:rPr>
          <w:rtl w:val="0"/>
        </w:rPr>
      </w:r>
    </w:p>
    <w:p w:rsidR="00000000" w:rsidDel="00000000" w:rsidP="00000000" w:rsidRDefault="00000000" w:rsidRPr="00000000" w14:paraId="000001FF">
      <w:pPr>
        <w:ind w:left="0" w:firstLine="0"/>
        <w:rPr/>
      </w:pPr>
      <w:r w:rsidDel="00000000" w:rsidR="00000000" w:rsidRPr="00000000">
        <w:rPr>
          <w:rtl w:val="0"/>
        </w:rPr>
      </w:r>
    </w:p>
    <w:p w:rsidR="00000000" w:rsidDel="00000000" w:rsidP="00000000" w:rsidRDefault="00000000" w:rsidRPr="00000000" w14:paraId="00000200">
      <w:pPr>
        <w:ind w:left="0" w:firstLine="0"/>
        <w:rPr/>
      </w:pPr>
      <w:r w:rsidDel="00000000" w:rsidR="00000000" w:rsidRPr="00000000">
        <w:rPr>
          <w:rtl w:val="0"/>
        </w:rPr>
      </w:r>
    </w:p>
    <w:p w:rsidR="00000000" w:rsidDel="00000000" w:rsidP="00000000" w:rsidRDefault="00000000" w:rsidRPr="00000000" w14:paraId="00000201">
      <w:pPr>
        <w:ind w:left="0" w:firstLine="0"/>
        <w:rPr/>
      </w:pPr>
      <w:r w:rsidDel="00000000" w:rsidR="00000000" w:rsidRPr="00000000">
        <w:rPr>
          <w:rtl w:val="0"/>
        </w:rPr>
      </w:r>
    </w:p>
    <w:p w:rsidR="00000000" w:rsidDel="00000000" w:rsidP="00000000" w:rsidRDefault="00000000" w:rsidRPr="00000000" w14:paraId="00000202">
      <w:pPr>
        <w:ind w:left="720" w:firstLine="0"/>
        <w:rPr/>
      </w:pPr>
      <w:r w:rsidDel="00000000" w:rsidR="00000000" w:rsidRPr="00000000">
        <w:rPr>
          <w:rtl w:val="0"/>
        </w:rPr>
      </w:r>
    </w:p>
    <w:p w:rsidR="00000000" w:rsidDel="00000000" w:rsidP="00000000" w:rsidRDefault="00000000" w:rsidRPr="00000000" w14:paraId="00000203">
      <w:pPr>
        <w:ind w:left="720" w:firstLine="0"/>
        <w:rPr/>
      </w:pPr>
      <w:r w:rsidDel="00000000" w:rsidR="00000000" w:rsidRPr="00000000">
        <w:rPr>
          <w:rtl w:val="0"/>
        </w:rPr>
      </w:r>
    </w:p>
    <w:p w:rsidR="00000000" w:rsidDel="00000000" w:rsidP="00000000" w:rsidRDefault="00000000" w:rsidRPr="00000000" w14:paraId="00000204">
      <w:pPr>
        <w:pStyle w:val="Heading1"/>
        <w:numPr>
          <w:ilvl w:val="0"/>
          <w:numId w:val="1"/>
        </w:numPr>
        <w:ind w:left="720" w:hanging="360"/>
      </w:pPr>
      <w:bookmarkStart w:colFirst="0" w:colLast="0" w:name="_ln9bpzv22lrq" w:id="34"/>
      <w:bookmarkEnd w:id="34"/>
      <w:r w:rsidDel="00000000" w:rsidR="00000000" w:rsidRPr="00000000">
        <w:rPr>
          <w:rtl w:val="0"/>
        </w:rPr>
        <w:t xml:space="preserve">Materiale per il Development</w:t>
      </w:r>
    </w:p>
    <w:p w:rsidR="00000000" w:rsidDel="00000000" w:rsidP="00000000" w:rsidRDefault="00000000" w:rsidRPr="00000000" w14:paraId="00000205">
      <w:pPr>
        <w:ind w:left="720" w:firstLine="0"/>
        <w:rPr/>
      </w:pPr>
      <w:r w:rsidDel="00000000" w:rsidR="00000000" w:rsidRPr="00000000">
        <w:rPr>
          <w:rtl w:val="0"/>
        </w:rPr>
        <w:t xml:space="preserve">Sotto viene elencata la lista delle risorse utilizzate per lo sviluppo dell’applicazione.</w:t>
      </w:r>
    </w:p>
    <w:p w:rsidR="00000000" w:rsidDel="00000000" w:rsidP="00000000" w:rsidRDefault="00000000" w:rsidRPr="00000000" w14:paraId="00000206">
      <w:pPr>
        <w:ind w:left="720" w:firstLine="0"/>
        <w:rPr/>
      </w:pPr>
      <w:r w:rsidDel="00000000" w:rsidR="00000000" w:rsidRPr="00000000">
        <w:rPr>
          <w:rtl w:val="0"/>
        </w:rPr>
        <w:t xml:space="preserve">Libro Flask Web Development, 2nd Edition O'Reilly Media, Inc.: per avere un'idea generale su come funziona flask</w:t>
      </w:r>
    </w:p>
    <w:p w:rsidR="00000000" w:rsidDel="00000000" w:rsidP="00000000" w:rsidRDefault="00000000" w:rsidRPr="00000000" w14:paraId="00000207">
      <w:pPr>
        <w:ind w:left="720" w:firstLine="0"/>
        <w:rPr/>
      </w:pPr>
      <w:r w:rsidDel="00000000" w:rsidR="00000000" w:rsidRPr="00000000">
        <w:rPr>
          <w:rtl w:val="0"/>
        </w:rPr>
        <w:t xml:space="preserve">Materiale fornito dal prof. Stefano Calzavara ovvero i file: ORM.ipnyb e SQLAlchemy.ipnyb</w:t>
      </w:r>
    </w:p>
    <w:p w:rsidR="00000000" w:rsidDel="00000000" w:rsidP="00000000" w:rsidRDefault="00000000" w:rsidRPr="00000000" w14:paraId="00000208">
      <w:pPr>
        <w:ind w:left="720" w:firstLine="0"/>
        <w:rPr/>
      </w:pPr>
      <w:hyperlink r:id="rId38">
        <w:r w:rsidDel="00000000" w:rsidR="00000000" w:rsidRPr="00000000">
          <w:rPr>
            <w:color w:val="1155cc"/>
            <w:u w:val="single"/>
            <w:rtl w:val="0"/>
          </w:rPr>
          <w:t xml:space="preserve">Documentazione flask</w:t>
        </w:r>
      </w:hyperlink>
      <w:r w:rsidDel="00000000" w:rsidR="00000000" w:rsidRPr="00000000">
        <w:rPr>
          <w:rtl w:val="0"/>
        </w:rPr>
        <w:t xml:space="preserve">: per chiarire eventuali dubbi di Flask.</w:t>
      </w:r>
    </w:p>
    <w:p w:rsidR="00000000" w:rsidDel="00000000" w:rsidP="00000000" w:rsidRDefault="00000000" w:rsidRPr="00000000" w14:paraId="00000209">
      <w:pPr>
        <w:ind w:left="720" w:firstLine="0"/>
        <w:rPr/>
      </w:pPr>
      <w:hyperlink r:id="rId39">
        <w:r w:rsidDel="00000000" w:rsidR="00000000" w:rsidRPr="00000000">
          <w:rPr>
            <w:color w:val="1155cc"/>
            <w:u w:val="single"/>
            <w:rtl w:val="0"/>
          </w:rPr>
          <w:t xml:space="preserve">Documentazione sqlalchemy</w:t>
        </w:r>
      </w:hyperlink>
      <w:r w:rsidDel="00000000" w:rsidR="00000000" w:rsidRPr="00000000">
        <w:rPr>
          <w:rtl w:val="0"/>
        </w:rPr>
        <w:t xml:space="preserve">: per chiarire eventuali dubbi di SQLAlchemy e ORM.</w:t>
      </w:r>
    </w:p>
    <w:p w:rsidR="00000000" w:rsidDel="00000000" w:rsidP="00000000" w:rsidRDefault="00000000" w:rsidRPr="00000000" w14:paraId="0000020A">
      <w:pPr>
        <w:ind w:left="720" w:firstLine="0"/>
        <w:rPr/>
      </w:pPr>
      <w:hyperlink r:id="rId40">
        <w:r w:rsidDel="00000000" w:rsidR="00000000" w:rsidRPr="00000000">
          <w:rPr>
            <w:color w:val="1155cc"/>
            <w:u w:val="single"/>
            <w:rtl w:val="0"/>
          </w:rPr>
          <w:t xml:space="preserve">Stackoverflow</w:t>
        </w:r>
      </w:hyperlink>
      <w:r w:rsidDel="00000000" w:rsidR="00000000" w:rsidRPr="00000000">
        <w:rPr>
          <w:rtl w:val="0"/>
        </w:rPr>
        <w:t xml:space="preserve">: per risolvere eventuali problemi nella programmazione.</w:t>
      </w:r>
    </w:p>
    <w:p w:rsidR="00000000" w:rsidDel="00000000" w:rsidP="00000000" w:rsidRDefault="00000000" w:rsidRPr="00000000" w14:paraId="0000020B">
      <w:pPr>
        <w:ind w:left="720" w:firstLine="0"/>
        <w:rPr/>
      </w:pPr>
      <w:hyperlink r:id="rId41">
        <w:r w:rsidDel="00000000" w:rsidR="00000000" w:rsidRPr="00000000">
          <w:rPr>
            <w:color w:val="1155cc"/>
            <w:u w:val="single"/>
            <w:rtl w:val="0"/>
          </w:rPr>
          <w:t xml:space="preserve">Google Drive</w:t>
        </w:r>
      </w:hyperlink>
      <w:r w:rsidDel="00000000" w:rsidR="00000000" w:rsidRPr="00000000">
        <w:rPr>
          <w:rtl w:val="0"/>
        </w:rPr>
        <w:t xml:space="preserve">: Per caricare immagini e audio file</w:t>
      </w:r>
      <w:r w:rsidDel="00000000" w:rsidR="00000000" w:rsidRPr="00000000">
        <w:rPr>
          <w:rtl w:val="0"/>
        </w:rPr>
      </w:r>
    </w:p>
    <w:p w:rsidR="00000000" w:rsidDel="00000000" w:rsidP="00000000" w:rsidRDefault="00000000" w:rsidRPr="00000000" w14:paraId="0000020C">
      <w:pPr>
        <w:pStyle w:val="Heading1"/>
        <w:numPr>
          <w:ilvl w:val="0"/>
          <w:numId w:val="1"/>
        </w:numPr>
        <w:ind w:left="720" w:hanging="360"/>
      </w:pPr>
      <w:bookmarkStart w:colFirst="0" w:colLast="0" w:name="_1m1f6o3cwxjs" w:id="35"/>
      <w:bookmarkEnd w:id="35"/>
      <w:r w:rsidDel="00000000" w:rsidR="00000000" w:rsidRPr="00000000">
        <w:rPr>
          <w:rtl w:val="0"/>
        </w:rPr>
        <w:t xml:space="preserve">Conclusioni</w:t>
      </w:r>
    </w:p>
    <w:p w:rsidR="00000000" w:rsidDel="00000000" w:rsidP="00000000" w:rsidRDefault="00000000" w:rsidRPr="00000000" w14:paraId="0000020D">
      <w:pPr>
        <w:ind w:left="720" w:firstLine="0"/>
        <w:rPr/>
      </w:pPr>
      <w:r w:rsidDel="00000000" w:rsidR="00000000" w:rsidRPr="00000000">
        <w:rPr>
          <w:rtl w:val="0"/>
        </w:rPr>
      </w:r>
    </w:p>
    <w:p w:rsidR="00000000" w:rsidDel="00000000" w:rsidP="00000000" w:rsidRDefault="00000000" w:rsidRPr="00000000" w14:paraId="0000020E">
      <w:pPr>
        <w:ind w:left="720" w:firstLine="0"/>
        <w:rPr/>
      </w:pPr>
      <w:r w:rsidDel="00000000" w:rsidR="00000000" w:rsidRPr="00000000">
        <w:rPr>
          <w:rtl w:val="0"/>
        </w:rPr>
        <w:t xml:space="preserve">Il progetto ha offerto al team la possibilità di apprendere nuove conoscenze nell’ambito web development. In particolare, lavorare con Flask e SQLAlchemy è stata per tutti una nuova esperienza e l’utilizzo di ORM, dopo un'iniziale fase di apprendimento, ha reso lo sviluppo del progetto molto intuibile e soddisfacente.</w:t>
      </w:r>
    </w:p>
    <w:p w:rsidR="00000000" w:rsidDel="00000000" w:rsidP="00000000" w:rsidRDefault="00000000" w:rsidRPr="00000000" w14:paraId="0000020F">
      <w:pPr>
        <w:ind w:left="720" w:firstLine="0"/>
        <w:rPr/>
      </w:pPr>
      <w:r w:rsidDel="00000000" w:rsidR="00000000" w:rsidRPr="00000000">
        <w:rPr>
          <w:rtl w:val="0"/>
        </w:rPr>
        <w:t xml:space="preserve">Inoltre questo progetto ha dato l'opportunità di simulare un vero e proprio deployment dell’applicazione, tramite il web hosting. Questo ha avuto delle sue  problematiche, ovvero durante lo sviluppo il primo servizio scelto per l’hosting </w:t>
      </w:r>
      <w:hyperlink r:id="rId42">
        <w:r w:rsidDel="00000000" w:rsidR="00000000" w:rsidRPr="00000000">
          <w:rPr>
            <w:color w:val="1155cc"/>
            <w:u w:val="single"/>
            <w:rtl w:val="0"/>
          </w:rPr>
          <w:t xml:space="preserve">Heroku</w:t>
        </w:r>
      </w:hyperlink>
      <w:r w:rsidDel="00000000" w:rsidR="00000000" w:rsidRPr="00000000">
        <w:rPr>
          <w:rtl w:val="0"/>
        </w:rPr>
        <w:t xml:space="preserve"> ha cambiato termini e condizioni per gli utenti con account gratuiti, bloccando il nostro progetto. Per tale motivo siamo stati costretti a passare al secondo fornitore </w:t>
      </w:r>
      <w:hyperlink r:id="rId43">
        <w:r w:rsidDel="00000000" w:rsidR="00000000" w:rsidRPr="00000000">
          <w:rPr>
            <w:color w:val="1155cc"/>
            <w:u w:val="single"/>
            <w:rtl w:val="0"/>
          </w:rPr>
          <w:t xml:space="preserve">Linode</w:t>
        </w:r>
      </w:hyperlink>
      <w:r w:rsidDel="00000000" w:rsidR="00000000" w:rsidRPr="00000000">
        <w:rPr>
          <w:rtl w:val="0"/>
        </w:rPr>
        <w:t xml:space="preserve">.</w:t>
      </w:r>
    </w:p>
    <w:p w:rsidR="00000000" w:rsidDel="00000000" w:rsidP="00000000" w:rsidRDefault="00000000" w:rsidRPr="00000000" w14:paraId="00000210">
      <w:pPr>
        <w:ind w:left="720" w:firstLine="0"/>
        <w:rPr/>
      </w:pPr>
      <w:r w:rsidDel="00000000" w:rsidR="00000000" w:rsidRPr="00000000">
        <w:rPr>
          <w:rtl w:val="0"/>
        </w:rPr>
        <w:t xml:space="preserve">In più essendo un progetto i servizi di Google Drive ci hanno fornito la possibilità di integrare gli audio file senza costi aggiuntivi. Questo metodo però non è una soluzione affidabile e adeguata per una vera applicazione, infatti abbiamo riscontrato alcuni problemi; ad esempio quando un utente esegue molte richieste verso Google esso viene bloccato per un certo periodo di tempo (timeout).</w:t>
      </w:r>
    </w:p>
    <w:p w:rsidR="00000000" w:rsidDel="00000000" w:rsidP="00000000" w:rsidRDefault="00000000" w:rsidRPr="00000000" w14:paraId="00000211">
      <w:pPr>
        <w:ind w:left="720" w:firstLine="0"/>
        <w:rPr/>
      </w:pPr>
      <w:r w:rsidDel="00000000" w:rsidR="00000000" w:rsidRPr="00000000">
        <w:rPr>
          <w:rtl w:val="0"/>
        </w:rPr>
        <w:t xml:space="preserve">Il progetto sicuramente è una parodia semplificata di un'applicazione seria e ci sono sicuramente campi del progetto da migliorare. Alcuni possibili miglioramenti sono ampliare il database per offrire più informazioni relative agli utenti e le sue interazioni nell’applicazione; questo permetterà ad esempio lo sviluppo di algoritmi di raccomandazione più complicati ed efficaci. Un altro passo da migliorare è la sicurezza, infatti il team non ha approfondito tanto l’argomento e ha semplicemente fatto prevenzioni superficiali. </w:t>
      </w:r>
    </w:p>
    <w:p w:rsidR="00000000" w:rsidDel="00000000" w:rsidP="00000000" w:rsidRDefault="00000000" w:rsidRPr="00000000" w14:paraId="00000212">
      <w:pPr>
        <w:ind w:left="720" w:firstLine="0"/>
        <w:rPr/>
      </w:pPr>
      <w:r w:rsidDel="00000000" w:rsidR="00000000" w:rsidRPr="00000000">
        <w:rPr>
          <w:rtl w:val="0"/>
        </w:rPr>
        <w:t xml:space="preserve">Concludendo è stato fondamentale svolgere il seguente progetto per comprendere e applicare i concetti essenziali appresi durante lo svolgimento del corso Basi di Dati [CT0006] e vogliamo fortemente ringraziare i docenti Prof. Alessandra Raffaetà e Prof. Stefano Calzavara per il loro lavoro.  </w:t>
      </w: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sectPr>
      <w:type w:val="continuous"/>
      <w:pgSz w:h="16838" w:w="11906" w:orient="portrait"/>
      <w:pgMar w:bottom="1134" w:top="2083" w:left="1134" w:right="1134"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onsola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6">
    <w:pPr>
      <w:pStyle w:val="Title"/>
      <w:spacing w:before="0" w:lineRule="auto"/>
      <w:rPr>
        <w:b w:val="0"/>
        <w:sz w:val="21"/>
        <w:szCs w:val="21"/>
      </w:rPr>
    </w:pPr>
    <w:r w:rsidDel="00000000" w:rsidR="00000000" w:rsidRPr="00000000">
      <w:rPr>
        <w:b w:val="0"/>
        <w:sz w:val="21"/>
        <w:szCs w:val="21"/>
        <w:rtl w:val="0"/>
      </w:rPr>
      <w:t xml:space="preserve">Basi di dati 2021/22 – docente: prof. Stefano Calzavara</w:t>
    </w:r>
  </w:p>
  <w:p w:rsidR="00000000" w:rsidDel="00000000" w:rsidP="00000000" w:rsidRDefault="00000000" w:rsidRPr="00000000" w14:paraId="00000217">
    <w:pPr>
      <w:widowControl w:val="0"/>
      <w:pBdr>
        <w:top w:space="0" w:sz="0" w:val="nil"/>
        <w:left w:space="0" w:sz="0" w:val="nil"/>
        <w:bottom w:space="0" w:sz="0" w:val="nil"/>
        <w:right w:space="0" w:sz="0" w:val="nil"/>
        <w:between w:space="0" w:sz="0" w:val="nil"/>
      </w:pBdr>
      <w:spacing w:after="0" w:line="276" w:lineRule="auto"/>
      <w:jc w:val="left"/>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5">
    <w:pPr>
      <w:pBdr>
        <w:top w:space="0" w:sz="0" w:val="nil"/>
        <w:left w:space="0" w:sz="0" w:val="nil"/>
        <w:bottom w:space="0" w:sz="0" w:val="nil"/>
        <w:right w:space="0" w:sz="0" w:val="nil"/>
        <w:between w:space="0" w:sz="0" w:val="nil"/>
      </w:pBdr>
      <w:tabs>
        <w:tab w:val="center" w:leader="none" w:pos="4819"/>
        <w:tab w:val="right" w:leader="none" w:pos="9638"/>
      </w:tabs>
      <w:spacing w:after="0" w:line="240" w:lineRule="auto"/>
      <w:rPr>
        <w:color w:val="000000"/>
      </w:rPr>
    </w:pPr>
    <w:r w:rsidDel="00000000" w:rsidR="00000000" w:rsidRPr="00000000">
      <w:rPr>
        <w:color w:val="000000"/>
      </w:rPr>
      <w:drawing>
        <wp:inline distB="0" distT="0" distL="0" distR="0">
          <wp:extent cx="792105" cy="795147"/>
          <wp:effectExtent b="0" l="0" r="0" t="0"/>
          <wp:docPr id="11"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792105" cy="795147"/>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1.%2."/>
      <w:lvlJc w:val="left"/>
      <w:pPr>
        <w:ind w:left="1080" w:hanging="720"/>
      </w:pPr>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2160" w:hanging="1800"/>
      </w:pPr>
      <w:rPr/>
    </w:lvl>
    <w:lvl w:ilvl="7">
      <w:start w:val="1"/>
      <w:numFmt w:val="decimal"/>
      <w:lvlText w:val="%1.%2.%3.%4.%5.%6.%7.%8."/>
      <w:lvlJc w:val="left"/>
      <w:pPr>
        <w:ind w:left="2160" w:hanging="1800"/>
      </w:pPr>
      <w:rPr/>
    </w:lvl>
    <w:lvl w:ilvl="8">
      <w:start w:val="1"/>
      <w:numFmt w:val="decimal"/>
      <w:lvlText w:val="%1.%2.%3.%4.%5.%6.%7.%8.%9."/>
      <w:lvlJc w:val="left"/>
      <w:pPr>
        <w:ind w:left="2520" w:hanging="2160"/>
      </w:pPr>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jc w:val="left"/>
    </w:pPr>
    <w:rPr>
      <w:b w:val="1"/>
      <w:color w:val="2f5496"/>
      <w:sz w:val="36"/>
      <w:szCs w:val="36"/>
    </w:rPr>
  </w:style>
  <w:style w:type="paragraph" w:styleId="Heading2">
    <w:name w:val="heading 2"/>
    <w:basedOn w:val="Normal"/>
    <w:next w:val="Normal"/>
    <w:pPr>
      <w:keepNext w:val="1"/>
      <w:keepLines w:val="1"/>
      <w:spacing w:after="0" w:before="40" w:lineRule="auto"/>
    </w:pPr>
    <w:rPr>
      <w:b w:val="1"/>
      <w:color w:val="2f5496"/>
      <w:sz w:val="28"/>
      <w:szCs w:val="28"/>
    </w:rPr>
  </w:style>
  <w:style w:type="paragraph" w:styleId="Heading3">
    <w:name w:val="heading 3"/>
    <w:basedOn w:val="Normal"/>
    <w:next w:val="Normal"/>
    <w:pPr>
      <w:keepNext w:val="1"/>
      <w:keepLines w:val="1"/>
      <w:spacing w:after="0" w:before="40" w:lineRule="auto"/>
      <w:ind w:left="720"/>
    </w:pPr>
    <w:rPr>
      <w:b w:val="1"/>
      <w:color w:val="1f3863"/>
      <w:sz w:val="24"/>
      <w:szCs w:val="24"/>
    </w:rPr>
  </w:style>
  <w:style w:type="paragraph" w:styleId="Heading4">
    <w:name w:val="heading 4"/>
    <w:basedOn w:val="Normal"/>
    <w:next w:val="Normal"/>
    <w:pPr>
      <w:keepNext w:val="1"/>
      <w:keepLines w:val="1"/>
      <w:spacing w:after="0" w:before="40" w:lineRule="auto"/>
    </w:pPr>
    <w:rPr>
      <w:color w:val="2f5496"/>
    </w:rPr>
  </w:style>
  <w:style w:type="paragraph" w:styleId="Heading5">
    <w:name w:val="heading 5"/>
    <w:basedOn w:val="Normal"/>
    <w:next w:val="Normal"/>
    <w:pPr>
      <w:keepNext w:val="1"/>
      <w:keepLines w:val="1"/>
      <w:spacing w:after="0" w:before="200" w:lineRule="auto"/>
    </w:pPr>
    <w:rPr>
      <w:color w:val="1f3863"/>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before="240" w:lineRule="auto"/>
      <w:jc w:val="left"/>
    </w:pPr>
    <w:rPr>
      <w:b w:val="1"/>
      <w:color w:val="2f5496"/>
      <w:sz w:val="36"/>
      <w:szCs w:val="36"/>
    </w:rPr>
  </w:style>
  <w:style w:type="paragraph" w:styleId="Subtitle">
    <w:name w:val="Subtitle"/>
    <w:basedOn w:val="Normal"/>
    <w:next w:val="Normal"/>
    <w:pPr>
      <w:spacing w:after="0" w:line="240" w:lineRule="auto"/>
      <w:jc w:val="center"/>
    </w:pPr>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tcPr>
      <w:shd w:fill="dbe5f1" w:val="clear"/>
    </w:tc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stackoverflow.com/" TargetMode="External"/><Relationship Id="rId20" Type="http://schemas.openxmlformats.org/officeDocument/2006/relationships/hyperlink" Target="https://www.python.org/" TargetMode="External"/><Relationship Id="rId42" Type="http://schemas.openxmlformats.org/officeDocument/2006/relationships/hyperlink" Target="https://www.heroku.com/" TargetMode="External"/><Relationship Id="rId41" Type="http://schemas.openxmlformats.org/officeDocument/2006/relationships/hyperlink" Target="https://www.google.com/drive/" TargetMode="External"/><Relationship Id="rId22" Type="http://schemas.openxmlformats.org/officeDocument/2006/relationships/image" Target="media/image4.png"/><Relationship Id="rId21" Type="http://schemas.openxmlformats.org/officeDocument/2006/relationships/image" Target="media/image2.png"/><Relationship Id="rId43" Type="http://schemas.openxmlformats.org/officeDocument/2006/relationships/hyperlink" Target="https://www.linode.com/" TargetMode="External"/><Relationship Id="rId24" Type="http://schemas.openxmlformats.org/officeDocument/2006/relationships/footer" Target="footer1.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music.apple.com/it/browse" TargetMode="External"/><Relationship Id="rId26" Type="http://schemas.openxmlformats.org/officeDocument/2006/relationships/image" Target="media/image8.png"/><Relationship Id="rId25" Type="http://schemas.openxmlformats.org/officeDocument/2006/relationships/image" Target="media/image3.png"/><Relationship Id="rId28" Type="http://schemas.openxmlformats.org/officeDocument/2006/relationships/hyperlink" Target="https://getbootstrap.com/" TargetMode="External"/><Relationship Id="rId27" Type="http://schemas.openxmlformats.org/officeDocument/2006/relationships/hyperlink" Target="https://semgrep.dev/docs/cheat-sheets/flask-xss/" TargetMode="External"/><Relationship Id="rId5" Type="http://schemas.openxmlformats.org/officeDocument/2006/relationships/styles" Target="styles.xml"/><Relationship Id="rId6" Type="http://schemas.openxmlformats.org/officeDocument/2006/relationships/hyperlink" Target="mailto:887358@stud.unive.it" TargetMode="External"/><Relationship Id="rId29" Type="http://schemas.openxmlformats.org/officeDocument/2006/relationships/hyperlink" Target="https://fontawesome.com/" TargetMode="External"/><Relationship Id="rId7" Type="http://schemas.openxmlformats.org/officeDocument/2006/relationships/hyperlink" Target="mailto:882333@stud.unive.it" TargetMode="External"/><Relationship Id="rId8" Type="http://schemas.openxmlformats.org/officeDocument/2006/relationships/hyperlink" Target="https://www.spotify.com/it/" TargetMode="External"/><Relationship Id="rId31" Type="http://schemas.openxmlformats.org/officeDocument/2006/relationships/hyperlink" Target="https://datatables.net/" TargetMode="External"/><Relationship Id="rId30" Type="http://schemas.openxmlformats.org/officeDocument/2006/relationships/hyperlink" Target="https://vincentgarreau.com/particles.js/" TargetMode="External"/><Relationship Id="rId11" Type="http://schemas.openxmlformats.org/officeDocument/2006/relationships/hyperlink" Target="https://fontawesome.com/" TargetMode="External"/><Relationship Id="rId33" Type="http://schemas.openxmlformats.org/officeDocument/2006/relationships/image" Target="media/image1.png"/><Relationship Id="rId10" Type="http://schemas.openxmlformats.org/officeDocument/2006/relationships/hyperlink" Target="https://getbootstrap.com/docs/5.0/getting-started/introduction/" TargetMode="External"/><Relationship Id="rId32" Type="http://schemas.openxmlformats.org/officeDocument/2006/relationships/hyperlink" Target="https://www.chartjs.org/" TargetMode="External"/><Relationship Id="rId13" Type="http://schemas.openxmlformats.org/officeDocument/2006/relationships/hyperlink" Target="https://www.linode.com/" TargetMode="External"/><Relationship Id="rId35" Type="http://schemas.openxmlformats.org/officeDocument/2006/relationships/image" Target="media/image9.png"/><Relationship Id="rId12" Type="http://schemas.openxmlformats.org/officeDocument/2006/relationships/hyperlink" Target="https://vincentgarreau.com/particles.js/" TargetMode="External"/><Relationship Id="rId34" Type="http://schemas.openxmlformats.org/officeDocument/2006/relationships/image" Target="media/image5.png"/><Relationship Id="rId15" Type="http://schemas.openxmlformats.org/officeDocument/2006/relationships/image" Target="media/image11.png"/><Relationship Id="rId37" Type="http://schemas.openxmlformats.org/officeDocument/2006/relationships/image" Target="media/image7.png"/><Relationship Id="rId14" Type="http://schemas.openxmlformats.org/officeDocument/2006/relationships/hyperlink" Target="https://pineapplemusic.tech" TargetMode="External"/><Relationship Id="rId36" Type="http://schemas.openxmlformats.org/officeDocument/2006/relationships/image" Target="media/image10.png"/><Relationship Id="rId17" Type="http://schemas.openxmlformats.org/officeDocument/2006/relationships/hyperlink" Target="https://www.postgresqltutorial.com/postgresql-getting-started/install-postgresql-linux/" TargetMode="External"/><Relationship Id="rId39" Type="http://schemas.openxmlformats.org/officeDocument/2006/relationships/hyperlink" Target="https://docs.sqlalchemy.org/en/20/orm/" TargetMode="External"/><Relationship Id="rId16" Type="http://schemas.openxmlformats.org/officeDocument/2006/relationships/hyperlink" Target="https://www.postgresqltutorial.com/postgresql-getting-started/install-postgresql/" TargetMode="External"/><Relationship Id="rId38" Type="http://schemas.openxmlformats.org/officeDocument/2006/relationships/hyperlink" Target="https://flask.palletsprojects.com/" TargetMode="External"/><Relationship Id="rId19" Type="http://schemas.openxmlformats.org/officeDocument/2006/relationships/hyperlink" Target="https://www.pgadmin.org/download/pgadmin-4-apt/" TargetMode="External"/><Relationship Id="rId18" Type="http://schemas.openxmlformats.org/officeDocument/2006/relationships/hyperlink" Target="https://www.pgadmin.org/download/pgadmin-4-window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