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62000" w:rsidRDefault="00FE267E">
      <w:pPr>
        <w:jc w:val="right"/>
      </w:pPr>
      <w:bookmarkStart w:id="0" w:name="_GoBack"/>
      <w:bookmarkEnd w:id="0"/>
      <w:proofErr w:type="spellStart"/>
      <w:r>
        <w:rPr>
          <w:b/>
          <w:sz w:val="36"/>
          <w:szCs w:val="36"/>
        </w:rPr>
        <w:t>Rankuspelus</w:t>
      </w:r>
      <w:proofErr w:type="spellEnd"/>
    </w:p>
    <w:p w:rsidR="00262000" w:rsidRDefault="00CD469C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262000" w:rsidRDefault="00FE267E">
      <w:pPr>
        <w:jc w:val="right"/>
      </w:pPr>
      <w:r>
        <w:rPr>
          <w:b/>
          <w:sz w:val="36"/>
          <w:szCs w:val="36"/>
        </w:rPr>
        <w:t>Para Agendamento Eletrônico</w:t>
      </w:r>
    </w:p>
    <w:p w:rsidR="00262000" w:rsidRDefault="00CD469C">
      <w:pPr>
        <w:spacing w:line="261" w:lineRule="auto"/>
      </w:pPr>
      <w:r>
        <w:rPr>
          <w:sz w:val="20"/>
          <w:szCs w:val="20"/>
        </w:rPr>
        <w:t xml:space="preserve"> </w:t>
      </w:r>
    </w:p>
    <w:p w:rsidR="00262000" w:rsidRDefault="00CD469C">
      <w:pPr>
        <w:spacing w:line="261" w:lineRule="auto"/>
      </w:pPr>
      <w:r>
        <w:rPr>
          <w:sz w:val="20"/>
          <w:szCs w:val="20"/>
        </w:rPr>
        <w:t xml:space="preserve"> </w:t>
      </w:r>
    </w:p>
    <w:p w:rsidR="00262000" w:rsidRDefault="00FE267E">
      <w:pPr>
        <w:jc w:val="right"/>
      </w:pPr>
      <w:r>
        <w:rPr>
          <w:b/>
          <w:sz w:val="28"/>
          <w:szCs w:val="28"/>
        </w:rPr>
        <w:t xml:space="preserve">Versão </w:t>
      </w:r>
      <w:r w:rsidR="00CD469C">
        <w:rPr>
          <w:b/>
          <w:sz w:val="28"/>
          <w:szCs w:val="28"/>
        </w:rPr>
        <w:t>1.0</w:t>
      </w:r>
    </w:p>
    <w:p w:rsidR="00262000" w:rsidRDefault="00CD469C" w:rsidP="00194ECD">
      <w:pPr>
        <w:jc w:val="center"/>
      </w:pPr>
      <w:r>
        <w:rPr>
          <w:b/>
          <w:sz w:val="28"/>
          <w:szCs w:val="28"/>
        </w:rPr>
        <w:t xml:space="preserve"> </w:t>
      </w:r>
    </w:p>
    <w:p w:rsidR="00262000" w:rsidRDefault="00CD469C">
      <w:pPr>
        <w:jc w:val="center"/>
      </w:pPr>
      <w:r>
        <w:rPr>
          <w:b/>
          <w:sz w:val="36"/>
          <w:szCs w:val="36"/>
        </w:rPr>
        <w:t>Histórico da Revisão</w:t>
      </w:r>
    </w:p>
    <w:tbl>
      <w:tblPr>
        <w:tblStyle w:val="6"/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262000" w:rsidTr="00262000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262000" w:rsidTr="0026200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E267E" w:rsidP="00FE267E">
            <w:pPr>
              <w:spacing w:after="120" w:line="261" w:lineRule="auto"/>
            </w:pPr>
            <w:r>
              <w:rPr>
                <w:sz w:val="20"/>
                <w:szCs w:val="20"/>
              </w:rPr>
              <w:t>29/03/16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E267E" w:rsidP="00FE267E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E267E" w:rsidP="00FE267E">
            <w:pPr>
              <w:spacing w:after="120" w:line="261" w:lineRule="auto"/>
            </w:pPr>
            <w:r>
              <w:rPr>
                <w:sz w:val="20"/>
                <w:szCs w:val="20"/>
              </w:rPr>
              <w:t>Desenvolvimento da introdução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E267E" w:rsidP="00FE267E">
            <w:pPr>
              <w:spacing w:after="120" w:line="261" w:lineRule="auto"/>
            </w:pPr>
            <w:r>
              <w:rPr>
                <w:sz w:val="20"/>
                <w:szCs w:val="20"/>
              </w:rPr>
              <w:t>Elder H. Albuquerque</w:t>
            </w:r>
          </w:p>
        </w:tc>
      </w:tr>
      <w:tr w:rsidR="00262000" w:rsidTr="0026200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A0505">
            <w:pPr>
              <w:spacing w:after="120" w:line="261" w:lineRule="auto"/>
            </w:pPr>
            <w:r>
              <w:rPr>
                <w:sz w:val="20"/>
                <w:szCs w:val="20"/>
              </w:rPr>
              <w:t>30/03/16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FA0505"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A0505">
            <w:pPr>
              <w:spacing w:after="120" w:line="261" w:lineRule="auto"/>
            </w:pPr>
            <w:r>
              <w:rPr>
                <w:sz w:val="20"/>
                <w:szCs w:val="20"/>
              </w:rPr>
              <w:t>Inserção de requisitos funcionais e não funcionais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FA0505">
            <w:pPr>
              <w:spacing w:after="120" w:line="261" w:lineRule="auto"/>
            </w:pPr>
            <w:r>
              <w:rPr>
                <w:sz w:val="20"/>
                <w:szCs w:val="20"/>
              </w:rPr>
              <w:t>Elder H. Albuquerque</w:t>
            </w:r>
          </w:p>
        </w:tc>
      </w:tr>
      <w:tr w:rsidR="00262000" w:rsidTr="0026200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485D47">
              <w:rPr>
                <w:sz w:val="20"/>
                <w:szCs w:val="20"/>
              </w:rPr>
              <w:t>04/04/16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485D47"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485D47">
              <w:rPr>
                <w:sz w:val="20"/>
                <w:szCs w:val="20"/>
              </w:rPr>
              <w:t>Inserção das regras de negócio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E81209">
            <w:pPr>
              <w:spacing w:after="120" w:line="261" w:lineRule="auto"/>
            </w:pPr>
            <w:r>
              <w:rPr>
                <w:sz w:val="20"/>
                <w:szCs w:val="20"/>
              </w:rPr>
              <w:t>Elder H. Albuquerque</w:t>
            </w:r>
          </w:p>
        </w:tc>
      </w:tr>
      <w:tr w:rsidR="00262000" w:rsidTr="004E500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DF5577">
              <w:rPr>
                <w:sz w:val="20"/>
                <w:szCs w:val="20"/>
              </w:rPr>
              <w:t>19/04/16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DF5577">
            <w:pPr>
              <w:spacing w:after="120" w:line="261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 w:rsidP="00665DB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665DBC">
              <w:rPr>
                <w:sz w:val="20"/>
                <w:szCs w:val="20"/>
              </w:rPr>
              <w:t>Desenvolvimento do diagrama de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</w:t>
            </w:r>
            <w:r w:rsidR="00665DBC">
              <w:rPr>
                <w:sz w:val="20"/>
                <w:szCs w:val="20"/>
              </w:rPr>
              <w:t>Jefferson P.J. Silva</w:t>
            </w:r>
          </w:p>
        </w:tc>
      </w:tr>
      <w:tr w:rsidR="004E500A" w:rsidTr="004E500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29/04/16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Alteração do diagrama de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Jefferson P.J. Silva</w:t>
            </w:r>
          </w:p>
        </w:tc>
      </w:tr>
      <w:tr w:rsidR="004E500A" w:rsidTr="002E3CD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01/05/16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4E500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2E3CDD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Início do desenvolvimento da descrição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500A" w:rsidRDefault="002E3CDD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Diego H. Fernandes</w:t>
            </w:r>
          </w:p>
        </w:tc>
      </w:tr>
      <w:tr w:rsidR="002E3CDD" w:rsidTr="00E8120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CDD" w:rsidRDefault="002E3CDD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03/05/16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CDD" w:rsidRDefault="002E3CDD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CDD" w:rsidRDefault="002E3CDD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Finalização do desenvolvimento da descrição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E3CDD" w:rsidRDefault="002E3CDD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Elder H. Albuquerque</w:t>
            </w:r>
          </w:p>
        </w:tc>
      </w:tr>
      <w:tr w:rsidR="00E81209" w:rsidTr="00E8120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11/06/2016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das matrizes de relacionamento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Elder H. Albuquerque</w:t>
            </w:r>
          </w:p>
        </w:tc>
      </w:tr>
      <w:tr w:rsidR="00E81209" w:rsidTr="00E81209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11/06/2016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Inserção das modelagens de BD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Jefferson P.J. Silva</w:t>
            </w:r>
          </w:p>
        </w:tc>
      </w:tr>
      <w:tr w:rsidR="00E81209" w:rsidTr="00262000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11/06/2016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 w:rsidP="00665DBC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geral do documento de requisitos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1209" w:rsidRDefault="00E81209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Elder H. Albuquerque</w:t>
            </w:r>
          </w:p>
        </w:tc>
      </w:tr>
    </w:tbl>
    <w:p w:rsidR="00262000" w:rsidRDefault="00CD469C">
      <w:pPr>
        <w:spacing w:line="261" w:lineRule="auto"/>
      </w:pPr>
      <w:r>
        <w:rPr>
          <w:sz w:val="20"/>
          <w:szCs w:val="20"/>
        </w:rPr>
        <w:t xml:space="preserve"> </w:t>
      </w:r>
    </w:p>
    <w:p w:rsidR="00262000" w:rsidRDefault="00262000"/>
    <w:p w:rsidR="00262000" w:rsidRDefault="00262000">
      <w:pPr>
        <w:jc w:val="center"/>
      </w:pPr>
    </w:p>
    <w:p w:rsidR="00262000" w:rsidRDefault="00CD469C">
      <w:r>
        <w:br w:type="page"/>
      </w:r>
    </w:p>
    <w:p w:rsidR="00262000" w:rsidRDefault="00262000"/>
    <w:p w:rsidR="00262000" w:rsidRDefault="00262000">
      <w:pPr>
        <w:jc w:val="center"/>
      </w:pPr>
    </w:p>
    <w:p w:rsidR="00262000" w:rsidRDefault="00CD469C">
      <w:pPr>
        <w:jc w:val="center"/>
      </w:pPr>
      <w:r>
        <w:rPr>
          <w:b/>
          <w:sz w:val="36"/>
          <w:szCs w:val="36"/>
        </w:rPr>
        <w:t>Índice Analítico</w:t>
      </w:r>
    </w:p>
    <w:p w:rsidR="00262000" w:rsidRPr="00014ABE" w:rsidRDefault="00E76FFB">
      <w:pPr>
        <w:spacing w:line="261" w:lineRule="auto"/>
        <w:rPr>
          <w:color w:val="auto"/>
        </w:rPr>
      </w:pPr>
      <w:hyperlink r:id="rId4" w:anchor="1.%20%20%20%20%20%20%20%20%20%20%20%20%20%20%20%20%20%20Introduction">
        <w:r w:rsidR="00CD469C" w:rsidRPr="00014ABE">
          <w:rPr>
            <w:color w:val="auto"/>
            <w:sz w:val="20"/>
            <w:szCs w:val="20"/>
            <w:u w:val="single"/>
          </w:rPr>
          <w:t>1. Introdução</w:t>
        </w:r>
      </w:hyperlink>
      <w:r w:rsidR="00CD469C" w:rsidRPr="00014ABE">
        <w:rPr>
          <w:color w:val="auto"/>
          <w:sz w:val="20"/>
          <w:szCs w:val="20"/>
        </w:rPr>
        <w:t xml:space="preserve">         </w:t>
      </w:r>
    </w:p>
    <w:p w:rsidR="00262000" w:rsidRPr="00014ABE" w:rsidRDefault="00E76FFB">
      <w:pPr>
        <w:spacing w:line="261" w:lineRule="auto"/>
        <w:ind w:firstLine="720"/>
        <w:rPr>
          <w:color w:val="auto"/>
        </w:rPr>
      </w:pPr>
      <w:hyperlink r:id="rId5" w:anchor="1.1%20%20%20%20%20%20%20%20%20%20%20%20%20%20%20Purpose">
        <w:r w:rsidR="00CD469C" w:rsidRPr="00014ABE">
          <w:rPr>
            <w:color w:val="auto"/>
            <w:sz w:val="20"/>
            <w:szCs w:val="20"/>
            <w:u w:val="single"/>
          </w:rPr>
          <w:t>1.1 Finalidade</w:t>
        </w:r>
      </w:hyperlink>
      <w:r w:rsidR="00CD469C" w:rsidRPr="00014ABE">
        <w:rPr>
          <w:color w:val="auto"/>
          <w:sz w:val="20"/>
          <w:szCs w:val="20"/>
        </w:rPr>
        <w:t xml:space="preserve">     </w:t>
      </w:r>
    </w:p>
    <w:p w:rsidR="00262000" w:rsidRPr="00014ABE" w:rsidRDefault="00E76FFB">
      <w:pPr>
        <w:spacing w:line="261" w:lineRule="auto"/>
        <w:ind w:firstLine="720"/>
        <w:rPr>
          <w:color w:val="auto"/>
        </w:rPr>
      </w:pPr>
      <w:hyperlink r:id="rId6" w:anchor="1.2%20%20%20%20%20%20%20%20%20%20%20%20%20%20%20Scope">
        <w:r w:rsidR="00CD469C" w:rsidRPr="00014ABE">
          <w:rPr>
            <w:color w:val="auto"/>
            <w:sz w:val="20"/>
            <w:szCs w:val="20"/>
            <w:u w:val="single"/>
          </w:rPr>
          <w:t>1.2 Escopo</w:t>
        </w:r>
      </w:hyperlink>
      <w:r w:rsidR="00CD469C" w:rsidRPr="00014ABE">
        <w:rPr>
          <w:color w:val="auto"/>
          <w:sz w:val="20"/>
          <w:szCs w:val="20"/>
        </w:rPr>
        <w:t xml:space="preserve">     </w:t>
      </w:r>
    </w:p>
    <w:p w:rsidR="00262000" w:rsidRPr="00014ABE" w:rsidRDefault="00E76FFB">
      <w:pPr>
        <w:spacing w:line="261" w:lineRule="auto"/>
        <w:ind w:firstLine="720"/>
        <w:rPr>
          <w:color w:val="auto"/>
        </w:rPr>
      </w:pPr>
      <w:hyperlink r:id="rId7" w:anchor="1.3%20%20%20%20%20%20%20%20%20%20%20%20%20%20%20Definitions,%20Acronyms%20and%20Abbreviations">
        <w:r w:rsidR="00CD469C" w:rsidRPr="00014ABE">
          <w:rPr>
            <w:color w:val="auto"/>
            <w:sz w:val="20"/>
            <w:szCs w:val="20"/>
            <w:u w:val="single"/>
          </w:rPr>
          <w:t>1.3 Definições, Acrônimos e Abreviações</w:t>
        </w:r>
      </w:hyperlink>
      <w:r w:rsidR="00CD469C" w:rsidRPr="00014ABE">
        <w:rPr>
          <w:color w:val="auto"/>
          <w:sz w:val="20"/>
          <w:szCs w:val="20"/>
        </w:rPr>
        <w:t xml:space="preserve">     </w:t>
      </w:r>
    </w:p>
    <w:p w:rsidR="00262000" w:rsidRPr="00014ABE" w:rsidRDefault="00E76FFB">
      <w:pPr>
        <w:spacing w:line="261" w:lineRule="auto"/>
        <w:ind w:firstLine="720"/>
        <w:rPr>
          <w:color w:val="auto"/>
        </w:rPr>
      </w:pPr>
      <w:hyperlink r:id="rId8" w:anchor="1.4%20%20%20%20%20%20%20%20%20%20%20%20%20%20%20References">
        <w:r w:rsidR="00CD469C" w:rsidRPr="00014ABE">
          <w:rPr>
            <w:color w:val="auto"/>
            <w:sz w:val="20"/>
            <w:szCs w:val="20"/>
            <w:u w:val="single"/>
          </w:rPr>
          <w:t>1.4 Referências</w:t>
        </w:r>
      </w:hyperlink>
      <w:r w:rsidR="00CD469C" w:rsidRPr="00014ABE">
        <w:rPr>
          <w:color w:val="auto"/>
          <w:sz w:val="20"/>
          <w:szCs w:val="20"/>
        </w:rPr>
        <w:t xml:space="preserve">     </w:t>
      </w:r>
    </w:p>
    <w:p w:rsidR="00262000" w:rsidRPr="00014ABE" w:rsidRDefault="00E76FFB">
      <w:pPr>
        <w:spacing w:line="261" w:lineRule="auto"/>
        <w:rPr>
          <w:color w:val="auto"/>
        </w:rPr>
      </w:pPr>
      <w:hyperlink r:id="rId9" w:anchor="/h">
        <w:r w:rsidR="00CD469C" w:rsidRPr="00014ABE">
          <w:rPr>
            <w:color w:val="auto"/>
            <w:sz w:val="20"/>
            <w:szCs w:val="20"/>
            <w:u w:val="single"/>
          </w:rPr>
          <w:t>2</w:t>
        </w:r>
      </w:hyperlink>
      <w:r w:rsidR="00CD469C" w:rsidRPr="00014ABE">
        <w:rPr>
          <w:color w:val="auto"/>
          <w:sz w:val="20"/>
          <w:szCs w:val="20"/>
          <w:u w:val="single"/>
        </w:rPr>
        <w:t xml:space="preserve"> - Requisitos e Regras de Negócios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2.1 - Requisitos Funcionais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2.2 - Requisitos Não Funcionais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2.3 - Regras de Negócios</w:t>
      </w:r>
    </w:p>
    <w:p w:rsidR="00262000" w:rsidRPr="00014ABE" w:rsidRDefault="00E76FFB">
      <w:pPr>
        <w:spacing w:line="261" w:lineRule="auto"/>
        <w:rPr>
          <w:color w:val="auto"/>
        </w:rPr>
      </w:pPr>
      <w:hyperlink r:id="rId10" w:anchor="/h">
        <w:r w:rsidR="00CD469C" w:rsidRPr="00014ABE">
          <w:rPr>
            <w:color w:val="auto"/>
            <w:sz w:val="20"/>
            <w:szCs w:val="20"/>
            <w:u w:val="single"/>
          </w:rPr>
          <w:t>3</w:t>
        </w:r>
      </w:hyperlink>
      <w:r w:rsidR="00CD469C" w:rsidRPr="00014ABE">
        <w:rPr>
          <w:color w:val="auto"/>
          <w:sz w:val="20"/>
          <w:szCs w:val="20"/>
          <w:u w:val="single"/>
        </w:rPr>
        <w:t xml:space="preserve"> - Relatórios de Caso de Uso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3.1 - Diagrama de Caso de Uso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3.2 - Especificação de Caso de Uso</w:t>
      </w:r>
      <w:r w:rsidRPr="00014ABE">
        <w:rPr>
          <w:color w:val="auto"/>
          <w:sz w:val="20"/>
          <w:szCs w:val="20"/>
          <w:u w:val="single"/>
        </w:rPr>
        <w:tab/>
      </w:r>
    </w:p>
    <w:p w:rsidR="00262000" w:rsidRPr="00014ABE" w:rsidRDefault="00CD469C">
      <w:pPr>
        <w:spacing w:line="261" w:lineRule="auto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4 - Matrizes de Relacionamento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4.1 - Matriz Requisitos Funcionais X Caso de Uso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4.2 - Matriz Requisitos Funcionais X Regra de Negócios</w:t>
      </w:r>
    </w:p>
    <w:p w:rsidR="00262000" w:rsidRPr="00014ABE" w:rsidRDefault="00CD469C">
      <w:pPr>
        <w:spacing w:line="261" w:lineRule="auto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>5. Modelagem Banco de Dados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 xml:space="preserve">5.1 Modelo Conceitual 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 xml:space="preserve">5.2 Diagrama Entidade Relacionamento </w:t>
      </w:r>
    </w:p>
    <w:p w:rsidR="00262000" w:rsidRPr="00014ABE" w:rsidRDefault="00CD469C">
      <w:pPr>
        <w:spacing w:line="261" w:lineRule="auto"/>
        <w:ind w:left="720"/>
        <w:rPr>
          <w:color w:val="auto"/>
        </w:rPr>
      </w:pPr>
      <w:r w:rsidRPr="00014ABE">
        <w:rPr>
          <w:color w:val="auto"/>
          <w:sz w:val="20"/>
          <w:szCs w:val="20"/>
          <w:u w:val="single"/>
        </w:rPr>
        <w:t xml:space="preserve">5.3 DDL - Data </w:t>
      </w:r>
      <w:proofErr w:type="spellStart"/>
      <w:r w:rsidRPr="00014ABE">
        <w:rPr>
          <w:color w:val="auto"/>
          <w:sz w:val="20"/>
          <w:szCs w:val="20"/>
          <w:u w:val="single"/>
        </w:rPr>
        <w:t>Definition</w:t>
      </w:r>
      <w:proofErr w:type="spellEnd"/>
      <w:r w:rsidRPr="00014ABE">
        <w:rPr>
          <w:color w:val="auto"/>
          <w:sz w:val="20"/>
          <w:szCs w:val="20"/>
          <w:u w:val="single"/>
        </w:rPr>
        <w:t xml:space="preserve"> </w:t>
      </w:r>
      <w:proofErr w:type="spellStart"/>
      <w:r w:rsidRPr="00014ABE">
        <w:rPr>
          <w:color w:val="auto"/>
          <w:sz w:val="20"/>
          <w:szCs w:val="20"/>
          <w:u w:val="single"/>
        </w:rPr>
        <w:t>Language</w:t>
      </w:r>
      <w:proofErr w:type="spellEnd"/>
      <w:r w:rsidRPr="00014ABE">
        <w:rPr>
          <w:color w:val="auto"/>
          <w:sz w:val="20"/>
          <w:szCs w:val="20"/>
          <w:u w:val="single"/>
        </w:rPr>
        <w:t xml:space="preserve"> </w:t>
      </w:r>
    </w:p>
    <w:p w:rsidR="00262000" w:rsidRPr="00014ABE" w:rsidRDefault="00CD469C">
      <w:pPr>
        <w:rPr>
          <w:color w:val="auto"/>
        </w:rPr>
      </w:pPr>
      <w:r w:rsidRPr="00014ABE">
        <w:rPr>
          <w:color w:val="auto"/>
        </w:rPr>
        <w:br w:type="page"/>
      </w:r>
    </w:p>
    <w:p w:rsidR="00262000" w:rsidRDefault="00262000">
      <w:pPr>
        <w:spacing w:line="261" w:lineRule="auto"/>
      </w:pPr>
    </w:p>
    <w:p w:rsidR="00262000" w:rsidRDefault="00CD469C">
      <w:pPr>
        <w:jc w:val="center"/>
      </w:pPr>
      <w:r>
        <w:rPr>
          <w:b/>
          <w:sz w:val="36"/>
          <w:szCs w:val="36"/>
        </w:rPr>
        <w:t>Especificação de Requisitos de Software</w:t>
      </w:r>
    </w:p>
    <w:p w:rsidR="00262000" w:rsidRDefault="00CD469C">
      <w:pPr>
        <w:pStyle w:val="Ttulo1"/>
        <w:spacing w:before="480" w:after="120" w:line="125" w:lineRule="auto"/>
      </w:pPr>
      <w:bookmarkStart w:id="1" w:name="h.gjdgxs" w:colFirst="0" w:colLast="0"/>
      <w:bookmarkEnd w:id="1"/>
      <w:r>
        <w:rPr>
          <w:rFonts w:ascii="Arial" w:eastAsia="Arial" w:hAnsi="Arial" w:cs="Arial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Introdução</w:t>
      </w:r>
    </w:p>
    <w:p w:rsidR="00262000" w:rsidRDefault="00CD469C">
      <w:pPr>
        <w:pStyle w:val="Ttulo2"/>
        <w:spacing w:before="360" w:after="80" w:line="169" w:lineRule="auto"/>
      </w:pPr>
      <w:bookmarkStart w:id="2" w:name="h.30j0zll" w:colFirst="0" w:colLast="0"/>
      <w:bookmarkEnd w:id="2"/>
      <w:r>
        <w:rPr>
          <w:rFonts w:ascii="Arial" w:eastAsia="Arial" w:hAnsi="Arial" w:cs="Arial"/>
          <w:sz w:val="20"/>
          <w:szCs w:val="20"/>
        </w:rPr>
        <w:t>1.1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Finalidade</w:t>
      </w:r>
    </w:p>
    <w:p w:rsidR="00FE267E" w:rsidRPr="00FE267E" w:rsidRDefault="00CE7B26">
      <w:pPr>
        <w:spacing w:after="120" w:line="261" w:lineRule="auto"/>
        <w:ind w:left="7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Este documento tem o objetivo de descrever os requisitos necessários para elaboração e desenvolvimento do software de agendamento eletrônico de serviços para clínicas de depilação, baseado nas necessidades especificadas pelo cliente Clínica Tony Ramos.</w:t>
      </w:r>
    </w:p>
    <w:p w:rsidR="00262000" w:rsidRDefault="00CD469C">
      <w:pPr>
        <w:pStyle w:val="Ttulo2"/>
        <w:spacing w:before="360" w:after="80" w:line="169" w:lineRule="auto"/>
      </w:pPr>
      <w:bookmarkStart w:id="3" w:name="h.1fob9te" w:colFirst="0" w:colLast="0"/>
      <w:bookmarkEnd w:id="3"/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CE7B26" w:rsidRPr="00CE7B26" w:rsidRDefault="00CE7B26">
      <w:pPr>
        <w:spacing w:after="120" w:line="261" w:lineRule="auto"/>
        <w:ind w:left="760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 xml:space="preserve">O software </w:t>
      </w:r>
      <w:r w:rsidR="00CB16ED">
        <w:rPr>
          <w:color w:val="000000" w:themeColor="text1"/>
          <w:sz w:val="20"/>
          <w:szCs w:val="20"/>
        </w:rPr>
        <w:t>visa facilitar e organizar as rotinas de agendamento para serviços em clinicas de depilação, considerando a disponibilidade dos profissionais e clientes, com o intuito de promover maior satisfação dos usuários</w:t>
      </w:r>
      <w:r w:rsidR="00C363AF">
        <w:rPr>
          <w:color w:val="000000" w:themeColor="text1"/>
          <w:sz w:val="20"/>
          <w:szCs w:val="20"/>
        </w:rPr>
        <w:t>,</w:t>
      </w:r>
      <w:r w:rsidR="00CB16ED">
        <w:rPr>
          <w:color w:val="000000" w:themeColor="text1"/>
          <w:sz w:val="20"/>
          <w:szCs w:val="20"/>
        </w:rPr>
        <w:t xml:space="preserve"> melhor aproveitamento de carga horária dos </w:t>
      </w:r>
      <w:r w:rsidR="00C363AF">
        <w:rPr>
          <w:color w:val="000000" w:themeColor="text1"/>
          <w:sz w:val="20"/>
          <w:szCs w:val="20"/>
        </w:rPr>
        <w:t xml:space="preserve">colaboradores e </w:t>
      </w:r>
      <w:r w:rsidR="00CE1C6B">
        <w:rPr>
          <w:color w:val="000000" w:themeColor="text1"/>
          <w:sz w:val="20"/>
          <w:szCs w:val="20"/>
        </w:rPr>
        <w:t>prover informações com maior exatidão e menor índice de erros</w:t>
      </w:r>
      <w:r w:rsidR="00C363AF">
        <w:rPr>
          <w:color w:val="000000" w:themeColor="text1"/>
          <w:sz w:val="20"/>
          <w:szCs w:val="20"/>
        </w:rPr>
        <w:t>.</w:t>
      </w:r>
    </w:p>
    <w:p w:rsidR="00262000" w:rsidRDefault="00CD469C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4" w:name="h.3znysh7" w:colFirst="0" w:colLast="0"/>
      <w:bookmarkEnd w:id="4"/>
      <w:r>
        <w:rPr>
          <w:rFonts w:ascii="Arial" w:eastAsia="Arial" w:hAnsi="Arial" w:cs="Arial"/>
          <w:sz w:val="20"/>
          <w:szCs w:val="20"/>
        </w:rPr>
        <w:t>1.3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Definições, Acrônimos e Abreviações</w:t>
      </w:r>
    </w:p>
    <w:p w:rsidR="00D0469A" w:rsidRPr="00D0469A" w:rsidRDefault="00D0469A" w:rsidP="00D0469A"/>
    <w:tbl>
      <w:tblPr>
        <w:tblStyle w:val="Tabelacomgrade"/>
        <w:tblW w:w="0" w:type="auto"/>
        <w:tblInd w:w="760" w:type="dxa"/>
        <w:tblLook w:val="04A0" w:firstRow="1" w:lastRow="0" w:firstColumn="1" w:lastColumn="0" w:noHBand="0" w:noVBand="1"/>
      </w:tblPr>
      <w:tblGrid>
        <w:gridCol w:w="908"/>
        <w:gridCol w:w="3500"/>
        <w:gridCol w:w="894"/>
        <w:gridCol w:w="3514"/>
      </w:tblGrid>
      <w:tr w:rsidR="00CE1C6B" w:rsidTr="00CE1C6B">
        <w:tc>
          <w:tcPr>
            <w:tcW w:w="908" w:type="dxa"/>
          </w:tcPr>
          <w:p w:rsidR="00CE1C6B" w:rsidRDefault="00CE1C6B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RF</w:t>
            </w:r>
          </w:p>
        </w:tc>
        <w:tc>
          <w:tcPr>
            <w:tcW w:w="3500" w:type="dxa"/>
          </w:tcPr>
          <w:p w:rsidR="00CE1C6B" w:rsidRDefault="00CE1C6B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Requisito funcional</w:t>
            </w:r>
          </w:p>
        </w:tc>
        <w:tc>
          <w:tcPr>
            <w:tcW w:w="894" w:type="dxa"/>
          </w:tcPr>
          <w:p w:rsidR="00CE1C6B" w:rsidRDefault="00CE1C6B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SQL</w:t>
            </w:r>
          </w:p>
        </w:tc>
        <w:tc>
          <w:tcPr>
            <w:tcW w:w="3514" w:type="dxa"/>
          </w:tcPr>
          <w:p w:rsidR="00CE1C6B" w:rsidRDefault="00CE1C6B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Structured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query </w:t>
            </w:r>
            <w:proofErr w:type="spellStart"/>
            <w:r>
              <w:rPr>
                <w:color w:val="000000" w:themeColor="text1"/>
                <w:sz w:val="20"/>
                <w:szCs w:val="20"/>
              </w:rPr>
              <w:t>language</w:t>
            </w:r>
            <w:proofErr w:type="spellEnd"/>
          </w:p>
        </w:tc>
      </w:tr>
      <w:tr w:rsidR="00CE1C6B" w:rsidTr="00CE1C6B">
        <w:tc>
          <w:tcPr>
            <w:tcW w:w="908" w:type="dxa"/>
          </w:tcPr>
          <w:p w:rsidR="00CE1C6B" w:rsidRDefault="00CE1C6B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RNF</w:t>
            </w:r>
          </w:p>
        </w:tc>
        <w:tc>
          <w:tcPr>
            <w:tcW w:w="3500" w:type="dxa"/>
          </w:tcPr>
          <w:p w:rsidR="00CE1C6B" w:rsidRDefault="00CE1C6B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Requisito não funcional</w:t>
            </w:r>
          </w:p>
        </w:tc>
        <w:tc>
          <w:tcPr>
            <w:tcW w:w="894" w:type="dxa"/>
          </w:tcPr>
          <w:p w:rsidR="00CE1C6B" w:rsidRDefault="00704ADB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RN</w:t>
            </w:r>
          </w:p>
        </w:tc>
        <w:tc>
          <w:tcPr>
            <w:tcW w:w="3514" w:type="dxa"/>
          </w:tcPr>
          <w:p w:rsidR="00CE1C6B" w:rsidRDefault="00704ADB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Regra de Negócio</w:t>
            </w:r>
          </w:p>
        </w:tc>
      </w:tr>
      <w:tr w:rsidR="00FB0736" w:rsidTr="00CE1C6B">
        <w:tc>
          <w:tcPr>
            <w:tcW w:w="908" w:type="dxa"/>
          </w:tcPr>
          <w:p w:rsidR="00FB0736" w:rsidRDefault="00FB0736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JAVA</w:t>
            </w:r>
          </w:p>
        </w:tc>
        <w:tc>
          <w:tcPr>
            <w:tcW w:w="3500" w:type="dxa"/>
          </w:tcPr>
          <w:p w:rsidR="00FB0736" w:rsidRDefault="00FB0736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Linguagem de programação</w:t>
            </w:r>
          </w:p>
        </w:tc>
        <w:tc>
          <w:tcPr>
            <w:tcW w:w="894" w:type="dxa"/>
          </w:tcPr>
          <w:p w:rsidR="00FB0736" w:rsidRDefault="00FB0736" w:rsidP="00FB0736">
            <w:pPr>
              <w:spacing w:after="120" w:line="261" w:lineRule="auto"/>
              <w:jc w:val="center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BD</w:t>
            </w:r>
          </w:p>
        </w:tc>
        <w:tc>
          <w:tcPr>
            <w:tcW w:w="3514" w:type="dxa"/>
          </w:tcPr>
          <w:p w:rsidR="00FB0736" w:rsidRDefault="00FB0736" w:rsidP="00FB0736">
            <w:pPr>
              <w:spacing w:after="120" w:line="261" w:lineRule="auto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Banco de Dados</w:t>
            </w:r>
          </w:p>
        </w:tc>
      </w:tr>
    </w:tbl>
    <w:p w:rsidR="00262000" w:rsidRDefault="00CD469C">
      <w:pPr>
        <w:pStyle w:val="Ttulo1"/>
        <w:spacing w:before="480" w:after="120" w:line="125" w:lineRule="auto"/>
      </w:pPr>
      <w:bookmarkStart w:id="5" w:name="h.2et92p0" w:colFirst="0" w:colLast="0"/>
      <w:bookmarkStart w:id="6" w:name="h.3dy6vkm" w:colFirst="0" w:colLast="0"/>
      <w:bookmarkEnd w:id="5"/>
      <w:bookmarkEnd w:id="6"/>
      <w:r>
        <w:rPr>
          <w:rFonts w:ascii="Arial" w:eastAsia="Arial" w:hAnsi="Arial" w:cs="Arial"/>
          <w:b/>
          <w:sz w:val="24"/>
          <w:szCs w:val="24"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Requisitos e Regra de Negócios</w:t>
      </w:r>
    </w:p>
    <w:p w:rsidR="00262000" w:rsidRDefault="00CD469C">
      <w:pPr>
        <w:pStyle w:val="Ttulo2"/>
        <w:spacing w:before="360" w:after="80" w:line="169" w:lineRule="auto"/>
      </w:pPr>
      <w:bookmarkStart w:id="7" w:name="h.4d34og8" w:colFirst="0" w:colLast="0"/>
      <w:bookmarkEnd w:id="7"/>
      <w:r>
        <w:rPr>
          <w:rFonts w:ascii="Arial" w:eastAsia="Arial" w:hAnsi="Arial" w:cs="Arial"/>
          <w:sz w:val="20"/>
          <w:szCs w:val="20"/>
        </w:rPr>
        <w:t>2.1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Funcionais</w:t>
      </w:r>
    </w:p>
    <w:p w:rsidR="00262000" w:rsidRDefault="00262000">
      <w:pPr>
        <w:spacing w:after="120" w:line="261" w:lineRule="auto"/>
        <w:ind w:left="760"/>
      </w:pPr>
    </w:p>
    <w:tbl>
      <w:tblPr>
        <w:tblStyle w:val="5"/>
        <w:tblW w:w="9555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60"/>
        <w:gridCol w:w="2025"/>
        <w:gridCol w:w="2670"/>
      </w:tblGrid>
      <w:tr w:rsidR="00262000">
        <w:trPr>
          <w:trHeight w:val="48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Complexidade</w:t>
            </w:r>
          </w:p>
        </w:tc>
      </w:tr>
      <w:tr w:rsidR="00262000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CE1C6B" w:rsidRDefault="00D87E98" w:rsidP="00763BC9">
            <w:pPr>
              <w:spacing w:after="120" w:line="261" w:lineRule="auto"/>
              <w:ind w:left="30"/>
            </w:pPr>
            <w:r>
              <w:rPr>
                <w:color w:val="000000" w:themeColor="text1"/>
                <w:sz w:val="20"/>
                <w:szCs w:val="20"/>
              </w:rPr>
              <w:t>[RF1] - O s</w:t>
            </w:r>
            <w:r w:rsidR="00CD469C" w:rsidRPr="00CE1C6B">
              <w:rPr>
                <w:color w:val="000000" w:themeColor="text1"/>
                <w:sz w:val="20"/>
                <w:szCs w:val="20"/>
              </w:rPr>
              <w:t>istema deve pr</w:t>
            </w:r>
            <w:r>
              <w:rPr>
                <w:color w:val="000000" w:themeColor="text1"/>
                <w:sz w:val="20"/>
                <w:szCs w:val="20"/>
              </w:rPr>
              <w:t>over cadastro de clientes</w:t>
            </w:r>
            <w:r w:rsidR="0078475A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8E3EB9" w:rsidRDefault="008E3EB9" w:rsidP="00FB0736">
            <w:pPr>
              <w:spacing w:after="120" w:line="261" w:lineRule="auto"/>
              <w:jc w:val="center"/>
            </w:pPr>
            <w:r w:rsidRPr="008E3EB9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904ED3" w:rsidP="00FB0736">
            <w:pPr>
              <w:spacing w:after="120" w:line="261" w:lineRule="auto"/>
              <w:jc w:val="center"/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262000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D87E98" w:rsidRDefault="00CD469C" w:rsidP="0078475A">
            <w:pPr>
              <w:spacing w:after="120" w:line="261" w:lineRule="auto"/>
              <w:ind w:left="30"/>
            </w:pPr>
            <w:r w:rsidRPr="00D87E98">
              <w:rPr>
                <w:color w:val="000000" w:themeColor="text1"/>
                <w:sz w:val="20"/>
                <w:szCs w:val="20"/>
              </w:rPr>
              <w:t xml:space="preserve">[RF2] - O Sistema deve permitir a </w:t>
            </w:r>
            <w:r w:rsidR="00D87E98">
              <w:rPr>
                <w:color w:val="000000" w:themeColor="text1"/>
                <w:sz w:val="20"/>
                <w:szCs w:val="20"/>
              </w:rPr>
              <w:t xml:space="preserve">alteração de dados </w:t>
            </w:r>
            <w:r w:rsidR="0078475A">
              <w:rPr>
                <w:color w:val="000000" w:themeColor="text1"/>
                <w:sz w:val="20"/>
                <w:szCs w:val="20"/>
              </w:rPr>
              <w:t>dos clientes.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904ED3" w:rsidP="00FB0736">
            <w:pPr>
              <w:spacing w:after="120" w:line="261" w:lineRule="auto"/>
              <w:jc w:val="center"/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904ED3" w:rsidP="00FB0736">
            <w:pPr>
              <w:spacing w:after="120" w:line="261" w:lineRule="auto"/>
              <w:jc w:val="center"/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262000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CD469C" w:rsidRDefault="00CD469C" w:rsidP="00E726A4">
            <w:pPr>
              <w:spacing w:after="120" w:line="261" w:lineRule="auto"/>
              <w:ind w:left="30"/>
            </w:pPr>
            <w:r w:rsidRPr="00CD469C">
              <w:rPr>
                <w:color w:val="000000" w:themeColor="text1"/>
                <w:sz w:val="20"/>
                <w:szCs w:val="20"/>
              </w:rPr>
              <w:t>[RF3] - O Siste</w:t>
            </w:r>
            <w:r>
              <w:rPr>
                <w:color w:val="000000" w:themeColor="text1"/>
                <w:sz w:val="20"/>
                <w:szCs w:val="20"/>
              </w:rPr>
              <w:t xml:space="preserve">ma deve permitir a consulta </w:t>
            </w:r>
            <w:r w:rsidR="00763BC9">
              <w:rPr>
                <w:color w:val="000000" w:themeColor="text1"/>
                <w:sz w:val="20"/>
                <w:szCs w:val="20"/>
              </w:rPr>
              <w:t xml:space="preserve">de </w:t>
            </w:r>
            <w:r w:rsidR="00E726A4">
              <w:rPr>
                <w:color w:val="000000" w:themeColor="text1"/>
                <w:sz w:val="20"/>
                <w:szCs w:val="20"/>
              </w:rPr>
              <w:t>clientes cadastrado</w:t>
            </w:r>
            <w:r w:rsidR="00763BC9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8E3EB9" w:rsidP="00FB0736">
            <w:pPr>
              <w:spacing w:after="120" w:line="261" w:lineRule="auto"/>
              <w:jc w:val="center"/>
            </w:pPr>
            <w:r w:rsidRPr="008E3EB9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904ED3" w:rsidP="00FB0736">
            <w:pPr>
              <w:spacing w:after="120" w:line="261" w:lineRule="auto"/>
              <w:jc w:val="center"/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CD469C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69C" w:rsidRPr="00CD469C" w:rsidRDefault="00CD469C" w:rsidP="00CF550B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 w:rsidRPr="00CD469C">
              <w:rPr>
                <w:color w:val="000000" w:themeColor="text1"/>
                <w:sz w:val="20"/>
                <w:szCs w:val="20"/>
              </w:rPr>
              <w:t>[RF</w:t>
            </w:r>
            <w:r w:rsidR="00FA0505">
              <w:rPr>
                <w:color w:val="000000" w:themeColor="text1"/>
                <w:sz w:val="20"/>
                <w:szCs w:val="20"/>
              </w:rPr>
              <w:t>4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 xml:space="preserve">ma deve </w:t>
            </w:r>
            <w:r w:rsidR="00FA0505">
              <w:rPr>
                <w:color w:val="000000" w:themeColor="text1"/>
                <w:sz w:val="20"/>
                <w:szCs w:val="20"/>
              </w:rPr>
              <w:t>prover agendamento de serviços de acordo com a d</w:t>
            </w:r>
            <w:r w:rsidR="00CF550B">
              <w:rPr>
                <w:color w:val="000000" w:themeColor="text1"/>
                <w:sz w:val="20"/>
                <w:szCs w:val="20"/>
              </w:rPr>
              <w:t>isponibilidade dos funcionários.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69C" w:rsidRDefault="008E3EB9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 w:rsidRPr="008E3EB9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D469C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FA0505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05" w:rsidRPr="00CD469C" w:rsidRDefault="00FA0505" w:rsidP="00CF550B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 w:rsidRPr="00CD469C">
              <w:rPr>
                <w:color w:val="000000" w:themeColor="text1"/>
                <w:sz w:val="20"/>
                <w:szCs w:val="20"/>
              </w:rPr>
              <w:t>[RF</w:t>
            </w:r>
            <w:r w:rsidR="00CF550B">
              <w:rPr>
                <w:color w:val="000000" w:themeColor="text1"/>
                <w:sz w:val="20"/>
                <w:szCs w:val="20"/>
              </w:rPr>
              <w:t>5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 xml:space="preserve">ma não pode permitir agendamento de serviço com data </w:t>
            </w:r>
            <w:r w:rsidR="00CF550B">
              <w:rPr>
                <w:color w:val="000000" w:themeColor="text1"/>
                <w:sz w:val="20"/>
                <w:szCs w:val="20"/>
              </w:rPr>
              <w:t>(minuto/ hora/ dia/ mês/ ano) anterior</w:t>
            </w:r>
            <w:r>
              <w:rPr>
                <w:color w:val="000000" w:themeColor="text1"/>
                <w:sz w:val="20"/>
                <w:szCs w:val="20"/>
              </w:rPr>
              <w:t xml:space="preserve"> </w:t>
            </w:r>
            <w:r w:rsidR="00CF550B">
              <w:rPr>
                <w:color w:val="000000" w:themeColor="text1"/>
                <w:sz w:val="20"/>
                <w:szCs w:val="20"/>
              </w:rPr>
              <w:t>à data do momento do agendamento.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05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0505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</w:tr>
      <w:tr w:rsidR="00CF550B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Pr="00CD469C" w:rsidRDefault="00CF550B" w:rsidP="0078475A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 w:rsidRPr="00CD469C">
              <w:rPr>
                <w:color w:val="000000" w:themeColor="text1"/>
                <w:sz w:val="20"/>
                <w:szCs w:val="20"/>
              </w:rPr>
              <w:lastRenderedPageBreak/>
              <w:t>[RF</w:t>
            </w:r>
            <w:r>
              <w:rPr>
                <w:color w:val="000000" w:themeColor="text1"/>
                <w:sz w:val="20"/>
                <w:szCs w:val="20"/>
              </w:rPr>
              <w:t>6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>ma não pode permitir mais de um agendamento de serviço com a mesma data (minuto/ hora/ dia/ mês/ ano) para o</w:t>
            </w:r>
            <w:r w:rsidR="0078475A">
              <w:rPr>
                <w:color w:val="000000" w:themeColor="text1"/>
                <w:sz w:val="20"/>
                <w:szCs w:val="20"/>
              </w:rPr>
              <w:t xml:space="preserve"> mesmo funcionário e/ou cliente, caso o cliente deseje agendar em uma data onde já há outro cliente agendado, o sistema deve inserir este cliente na fila de espera.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8E3EB9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 w:rsidRPr="008E3EB9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763BC9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CF550B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Pr="00CD469C" w:rsidRDefault="00CF550B" w:rsidP="00E726A4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[RF7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 xml:space="preserve">ma deve permitir a consulta </w:t>
            </w:r>
            <w:r w:rsidR="00E726A4">
              <w:rPr>
                <w:color w:val="000000" w:themeColor="text1"/>
                <w:sz w:val="20"/>
                <w:szCs w:val="20"/>
              </w:rPr>
              <w:t>dos agendamentos.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</w:tr>
      <w:tr w:rsidR="00CF550B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CF550B" w:rsidP="00E726A4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[RF8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>ma deve permitir a alteração</w:t>
            </w:r>
            <w:r w:rsidR="008E3EB9">
              <w:rPr>
                <w:color w:val="000000" w:themeColor="text1"/>
                <w:sz w:val="20"/>
                <w:szCs w:val="20"/>
              </w:rPr>
              <w:t xml:space="preserve"> de</w:t>
            </w:r>
            <w:r w:rsidR="00E726A4">
              <w:rPr>
                <w:color w:val="000000" w:themeColor="text1"/>
                <w:sz w:val="20"/>
                <w:szCs w:val="20"/>
              </w:rPr>
              <w:t xml:space="preserve"> agendamentos.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904ED3" w:rsidP="00FB0736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CF550B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CF550B" w:rsidP="00E726A4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[RF9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 w:rsidR="00E726A4">
              <w:rPr>
                <w:color w:val="000000" w:themeColor="text1"/>
                <w:sz w:val="20"/>
                <w:szCs w:val="20"/>
              </w:rPr>
              <w:t>ma deve permitir</w:t>
            </w:r>
            <w:r>
              <w:rPr>
                <w:color w:val="000000" w:themeColor="text1"/>
                <w:sz w:val="20"/>
                <w:szCs w:val="20"/>
              </w:rPr>
              <w:t xml:space="preserve"> cancelamento </w:t>
            </w:r>
            <w:r w:rsidR="00E726A4">
              <w:rPr>
                <w:color w:val="000000" w:themeColor="text1"/>
                <w:sz w:val="20"/>
                <w:szCs w:val="20"/>
              </w:rPr>
              <w:t>de agendamentos.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8E3EB9" w:rsidP="00ED35EE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50B" w:rsidRDefault="00904ED3" w:rsidP="00ED35EE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8E3EB9"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EB9" w:rsidRDefault="008E3EB9" w:rsidP="001D20BA">
            <w:pPr>
              <w:spacing w:after="120" w:line="261" w:lineRule="auto"/>
              <w:ind w:left="30"/>
              <w:rPr>
                <w:color w:val="000000" w:themeColor="text1"/>
                <w:sz w:val="20"/>
                <w:szCs w:val="20"/>
              </w:rPr>
            </w:pPr>
            <w:r w:rsidRPr="00CD469C">
              <w:rPr>
                <w:color w:val="000000" w:themeColor="text1"/>
                <w:sz w:val="20"/>
                <w:szCs w:val="20"/>
              </w:rPr>
              <w:t>[RF</w:t>
            </w:r>
            <w:r>
              <w:rPr>
                <w:color w:val="000000" w:themeColor="text1"/>
                <w:sz w:val="20"/>
                <w:szCs w:val="20"/>
              </w:rPr>
              <w:t>10</w:t>
            </w:r>
            <w:r w:rsidRPr="00CD469C">
              <w:rPr>
                <w:color w:val="000000" w:themeColor="text1"/>
                <w:sz w:val="20"/>
                <w:szCs w:val="20"/>
              </w:rPr>
              <w:t>] - O Siste</w:t>
            </w:r>
            <w:r>
              <w:rPr>
                <w:color w:val="000000" w:themeColor="text1"/>
                <w:sz w:val="20"/>
                <w:szCs w:val="20"/>
              </w:rPr>
              <w:t>ma deve prover relatório</w:t>
            </w:r>
            <w:r w:rsidR="001D20BA">
              <w:rPr>
                <w:color w:val="000000" w:themeColor="text1"/>
                <w:sz w:val="20"/>
                <w:szCs w:val="20"/>
              </w:rPr>
              <w:t>s de agendamentos.</w:t>
            </w:r>
          </w:p>
        </w:tc>
        <w:tc>
          <w:tcPr>
            <w:tcW w:w="2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EB9" w:rsidRDefault="008E3EB9" w:rsidP="00ED35EE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  <w:tc>
          <w:tcPr>
            <w:tcW w:w="26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3EB9" w:rsidRDefault="00904ED3" w:rsidP="00ED35EE">
            <w:pPr>
              <w:spacing w:after="120" w:line="261" w:lineRule="auto"/>
              <w:jc w:val="center"/>
              <w:rPr>
                <w:i/>
                <w:color w:val="0000FF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</w:tbl>
    <w:p w:rsidR="00262000" w:rsidRDefault="00262000">
      <w:pPr>
        <w:spacing w:line="240" w:lineRule="auto"/>
      </w:pPr>
    </w:p>
    <w:p w:rsidR="00262000" w:rsidRDefault="00CD469C">
      <w:pPr>
        <w:pStyle w:val="Ttulo2"/>
        <w:spacing w:before="360" w:after="80" w:line="169" w:lineRule="auto"/>
      </w:pPr>
      <w:bookmarkStart w:id="8" w:name="h.9ndnwel8g25n" w:colFirst="0" w:colLast="0"/>
      <w:bookmarkEnd w:id="8"/>
      <w:r>
        <w:rPr>
          <w:rFonts w:ascii="Arial" w:eastAsia="Arial" w:hAnsi="Arial" w:cs="Arial"/>
          <w:sz w:val="20"/>
          <w:szCs w:val="20"/>
        </w:rPr>
        <w:t>2.2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262000" w:rsidRDefault="00262000">
      <w:pPr>
        <w:spacing w:line="240" w:lineRule="auto"/>
      </w:pPr>
    </w:p>
    <w:tbl>
      <w:tblPr>
        <w:tblStyle w:val="4"/>
        <w:tblW w:w="961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75"/>
        <w:gridCol w:w="1695"/>
        <w:gridCol w:w="1755"/>
        <w:gridCol w:w="1890"/>
      </w:tblGrid>
      <w:tr w:rsidR="00262000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Tipo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Complexidade</w:t>
            </w:r>
          </w:p>
        </w:tc>
      </w:tr>
      <w:tr w:rsidR="00262000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686ECC" w:rsidRDefault="00CD469C">
            <w:pPr>
              <w:spacing w:after="120" w:line="261" w:lineRule="auto"/>
              <w:ind w:left="30"/>
            </w:pPr>
            <w:r w:rsidRPr="00686ECC">
              <w:rPr>
                <w:color w:val="auto"/>
                <w:sz w:val="20"/>
                <w:szCs w:val="20"/>
              </w:rPr>
              <w:t>[RNF1] - Esta aplicação deverá ser desenvolvida em linguagem JAVA</w:t>
            </w:r>
            <w:r w:rsidR="00C8334B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686ECC" w:rsidRDefault="00CD469C" w:rsidP="00FB0736">
            <w:pPr>
              <w:spacing w:after="120" w:line="261" w:lineRule="auto"/>
              <w:ind w:left="30"/>
              <w:jc w:val="center"/>
            </w:pPr>
            <w:proofErr w:type="spellStart"/>
            <w:r w:rsidRPr="00686ECC">
              <w:rPr>
                <w:color w:val="auto"/>
                <w:sz w:val="20"/>
                <w:szCs w:val="20"/>
              </w:rPr>
              <w:t>Suportabilidade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686ECC" w:rsidRDefault="00CD469C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686ECC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686ECC" w:rsidRDefault="00CD469C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686ECC">
              <w:rPr>
                <w:color w:val="auto"/>
                <w:sz w:val="20"/>
                <w:szCs w:val="20"/>
              </w:rPr>
              <w:t>Alta</w:t>
            </w:r>
          </w:p>
        </w:tc>
      </w:tr>
      <w:tr w:rsidR="00686ECC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C8334B" w:rsidRDefault="00686ECC" w:rsidP="00C8334B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 w:rsidRPr="00C8334B">
              <w:rPr>
                <w:color w:val="auto"/>
                <w:sz w:val="20"/>
                <w:szCs w:val="20"/>
              </w:rPr>
              <w:t xml:space="preserve">[RNF2] - Esta aplicação deverá utilizar o </w:t>
            </w:r>
            <w:r w:rsidR="00C8334B" w:rsidRPr="00C8334B">
              <w:rPr>
                <w:color w:val="auto"/>
                <w:sz w:val="20"/>
                <w:szCs w:val="20"/>
              </w:rPr>
              <w:t>SQLITE</w:t>
            </w:r>
            <w:r w:rsidRPr="00C8334B">
              <w:rPr>
                <w:color w:val="auto"/>
                <w:sz w:val="20"/>
                <w:szCs w:val="20"/>
              </w:rPr>
              <w:t xml:space="preserve"> como banco de dados</w:t>
            </w:r>
            <w:r w:rsidR="00C8334B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C8334B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proofErr w:type="spellStart"/>
            <w:r w:rsidRPr="00C8334B">
              <w:rPr>
                <w:color w:val="auto"/>
                <w:sz w:val="20"/>
                <w:szCs w:val="20"/>
              </w:rPr>
              <w:t>Suportabilidade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C8334B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C8334B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C8334B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C8334B">
              <w:rPr>
                <w:color w:val="auto"/>
                <w:sz w:val="20"/>
                <w:szCs w:val="20"/>
              </w:rPr>
              <w:t>Alta</w:t>
            </w:r>
          </w:p>
        </w:tc>
      </w:tr>
      <w:tr w:rsidR="00686ECC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686ECC" w:rsidRDefault="00C8334B" w:rsidP="00686ECC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[RNF3</w:t>
            </w:r>
            <w:r w:rsidR="00686ECC" w:rsidRPr="00686ECC">
              <w:rPr>
                <w:color w:val="auto"/>
                <w:sz w:val="20"/>
                <w:szCs w:val="20"/>
              </w:rPr>
              <w:t xml:space="preserve">] - Esta aplicação deverá </w:t>
            </w:r>
            <w:r w:rsidR="00686ECC">
              <w:rPr>
                <w:color w:val="auto"/>
                <w:sz w:val="20"/>
                <w:szCs w:val="20"/>
              </w:rPr>
              <w:t>ser intuitiva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686ECC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Usabilidade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686ECC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6ECC" w:rsidRPr="00686ECC" w:rsidRDefault="00686ECC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0829B1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C8334B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[RNF</w:t>
            </w:r>
            <w:r w:rsidR="00C8334B">
              <w:rPr>
                <w:color w:val="auto"/>
                <w:sz w:val="20"/>
                <w:szCs w:val="20"/>
              </w:rPr>
              <w:t>4</w:t>
            </w:r>
            <w:r w:rsidRPr="00686ECC">
              <w:rPr>
                <w:color w:val="auto"/>
                <w:sz w:val="20"/>
                <w:szCs w:val="20"/>
              </w:rPr>
              <w:t xml:space="preserve">] - Esta aplicação deverá </w:t>
            </w:r>
            <w:r>
              <w:rPr>
                <w:color w:val="auto"/>
                <w:sz w:val="20"/>
                <w:szCs w:val="20"/>
              </w:rPr>
              <w:t>processar suas consultas em no máximo 5 segundos.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Performance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Média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0829B1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0829B1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[RNF5</w:t>
            </w:r>
            <w:r w:rsidRPr="00686ECC">
              <w:rPr>
                <w:color w:val="auto"/>
                <w:sz w:val="20"/>
                <w:szCs w:val="20"/>
              </w:rPr>
              <w:t xml:space="preserve">] - Esta aplicação deverá </w:t>
            </w:r>
            <w:r>
              <w:rPr>
                <w:color w:val="auto"/>
                <w:sz w:val="20"/>
                <w:szCs w:val="20"/>
              </w:rPr>
              <w:t>prover relatórios em no máximo 30 segundos.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Performance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Baixa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686ECC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Alta</w:t>
            </w:r>
          </w:p>
        </w:tc>
      </w:tr>
      <w:tr w:rsidR="000829B1">
        <w:tc>
          <w:tcPr>
            <w:tcW w:w="4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DF5577" w:rsidRDefault="00704ADB">
            <w:pPr>
              <w:spacing w:after="120" w:line="261" w:lineRule="auto"/>
              <w:ind w:left="30"/>
              <w:rPr>
                <w:color w:val="auto"/>
              </w:rPr>
            </w:pPr>
            <w:r w:rsidRPr="00DF5577">
              <w:rPr>
                <w:color w:val="auto"/>
                <w:sz w:val="20"/>
                <w:szCs w:val="20"/>
              </w:rPr>
              <w:t>[RNF6</w:t>
            </w:r>
            <w:r w:rsidR="000829B1" w:rsidRPr="00DF5577">
              <w:rPr>
                <w:color w:val="auto"/>
                <w:sz w:val="20"/>
                <w:szCs w:val="20"/>
              </w:rPr>
              <w:t>] - Esta aplicação deverá possuir uma interface gráfica desenvolvida em JAVA SWING</w:t>
            </w:r>
            <w:r w:rsidR="00C8334B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DF5577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proofErr w:type="spellStart"/>
            <w:r w:rsidRPr="00DF5577">
              <w:rPr>
                <w:color w:val="auto"/>
                <w:sz w:val="20"/>
                <w:szCs w:val="20"/>
              </w:rPr>
              <w:t>Suportabilidade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DF5577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DF5577">
              <w:rPr>
                <w:color w:val="auto"/>
                <w:sz w:val="20"/>
                <w:szCs w:val="20"/>
              </w:rPr>
              <w:t>Alta</w:t>
            </w:r>
          </w:p>
        </w:tc>
        <w:tc>
          <w:tcPr>
            <w:tcW w:w="18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829B1" w:rsidRPr="00DF5577" w:rsidRDefault="000829B1" w:rsidP="00FB0736">
            <w:pPr>
              <w:spacing w:after="120" w:line="261" w:lineRule="auto"/>
              <w:ind w:left="30"/>
              <w:jc w:val="center"/>
              <w:rPr>
                <w:color w:val="auto"/>
              </w:rPr>
            </w:pPr>
            <w:r w:rsidRPr="00DF5577">
              <w:rPr>
                <w:color w:val="auto"/>
                <w:sz w:val="20"/>
                <w:szCs w:val="20"/>
              </w:rPr>
              <w:t>Alta</w:t>
            </w:r>
          </w:p>
        </w:tc>
      </w:tr>
    </w:tbl>
    <w:p w:rsidR="00262000" w:rsidRDefault="00262000">
      <w:pPr>
        <w:spacing w:after="120" w:line="261" w:lineRule="auto"/>
        <w:ind w:left="30"/>
      </w:pPr>
    </w:p>
    <w:p w:rsidR="00262000" w:rsidRDefault="00262000">
      <w:pPr>
        <w:pStyle w:val="Ttulo2"/>
        <w:spacing w:before="360" w:after="80" w:line="169" w:lineRule="auto"/>
      </w:pPr>
      <w:bookmarkStart w:id="9" w:name="h.i4fd9tgcxi8l" w:colFirst="0" w:colLast="0"/>
      <w:bookmarkEnd w:id="9"/>
    </w:p>
    <w:p w:rsidR="00262000" w:rsidRDefault="00CD469C">
      <w:r>
        <w:br w:type="page"/>
      </w:r>
    </w:p>
    <w:p w:rsidR="00262000" w:rsidRDefault="00262000">
      <w:pPr>
        <w:pStyle w:val="Ttulo2"/>
        <w:spacing w:before="360" w:after="80" w:line="169" w:lineRule="auto"/>
      </w:pPr>
      <w:bookmarkStart w:id="10" w:name="h.pxivlksts977" w:colFirst="0" w:colLast="0"/>
      <w:bookmarkEnd w:id="10"/>
    </w:p>
    <w:p w:rsidR="00262000" w:rsidRDefault="00CD469C">
      <w:pPr>
        <w:pStyle w:val="Ttulo2"/>
        <w:spacing w:before="360" w:after="80" w:line="169" w:lineRule="auto"/>
      </w:pPr>
      <w:bookmarkStart w:id="11" w:name="h.pfwuycw3d7af" w:colFirst="0" w:colLast="0"/>
      <w:bookmarkEnd w:id="11"/>
      <w:r>
        <w:rPr>
          <w:rFonts w:ascii="Arial" w:eastAsia="Arial" w:hAnsi="Arial" w:cs="Arial"/>
          <w:sz w:val="20"/>
          <w:szCs w:val="20"/>
        </w:rPr>
        <w:t>2.3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Regras de Negócios</w:t>
      </w:r>
    </w:p>
    <w:p w:rsidR="00262000" w:rsidRDefault="00262000">
      <w:pPr>
        <w:spacing w:line="240" w:lineRule="auto"/>
      </w:pPr>
    </w:p>
    <w:tbl>
      <w:tblPr>
        <w:tblStyle w:val="3"/>
        <w:tblW w:w="9660" w:type="dxa"/>
        <w:tblInd w:w="-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25"/>
        <w:gridCol w:w="4635"/>
      </w:tblGrid>
      <w:tr w:rsidR="00262000">
        <w:trPr>
          <w:trHeight w:val="34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Regra de Negócio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CD469C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262000">
        <w:trPr>
          <w:trHeight w:val="60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1D20BA" w:rsidRDefault="00CD469C" w:rsidP="00C03C1E">
            <w:pPr>
              <w:spacing w:after="120" w:line="261" w:lineRule="auto"/>
              <w:ind w:left="30"/>
            </w:pPr>
            <w:r w:rsidRPr="001D20BA">
              <w:rPr>
                <w:color w:val="auto"/>
                <w:sz w:val="20"/>
                <w:szCs w:val="20"/>
              </w:rPr>
              <w:t xml:space="preserve">[RN001] - </w:t>
            </w:r>
            <w:r w:rsidR="001D20BA" w:rsidRPr="001D20BA">
              <w:rPr>
                <w:color w:val="auto"/>
                <w:sz w:val="20"/>
                <w:szCs w:val="20"/>
              </w:rPr>
              <w:t>O Sistema deverá gerar relatório</w:t>
            </w:r>
            <w:r w:rsidR="001D20BA">
              <w:rPr>
                <w:color w:val="auto"/>
                <w:sz w:val="20"/>
                <w:szCs w:val="20"/>
              </w:rPr>
              <w:t xml:space="preserve"> geral</w:t>
            </w:r>
            <w:r w:rsidR="001D20BA" w:rsidRPr="001D20BA">
              <w:rPr>
                <w:color w:val="auto"/>
                <w:sz w:val="20"/>
                <w:szCs w:val="20"/>
              </w:rPr>
              <w:t xml:space="preserve"> de serviços e</w:t>
            </w:r>
            <w:r w:rsidR="00C03C1E">
              <w:rPr>
                <w:color w:val="auto"/>
                <w:sz w:val="20"/>
                <w:szCs w:val="20"/>
              </w:rPr>
              <w:t>m execução</w:t>
            </w:r>
            <w:r w:rsidR="001D20BA">
              <w:rPr>
                <w:color w:val="auto"/>
                <w:sz w:val="20"/>
                <w:szCs w:val="20"/>
              </w:rPr>
              <w:t xml:space="preserve"> </w:t>
            </w:r>
            <w:r w:rsidR="00C03C1E">
              <w:rPr>
                <w:color w:val="auto"/>
                <w:sz w:val="20"/>
                <w:szCs w:val="20"/>
              </w:rPr>
              <w:t>na clínica.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1D20BA" w:rsidRDefault="00CD469C" w:rsidP="00C03C1E">
            <w:pPr>
              <w:spacing w:after="120" w:line="261" w:lineRule="auto"/>
              <w:ind w:left="30"/>
            </w:pPr>
            <w:r w:rsidRPr="001D20BA">
              <w:rPr>
                <w:color w:val="auto"/>
                <w:sz w:val="20"/>
                <w:szCs w:val="20"/>
              </w:rPr>
              <w:t xml:space="preserve">O relatório deverá exibir </w:t>
            </w:r>
            <w:r w:rsidR="001D20BA">
              <w:rPr>
                <w:color w:val="auto"/>
                <w:sz w:val="20"/>
                <w:szCs w:val="20"/>
              </w:rPr>
              <w:t>a quantidade</w:t>
            </w:r>
            <w:r w:rsidR="00E94A2D">
              <w:rPr>
                <w:color w:val="auto"/>
                <w:sz w:val="20"/>
                <w:szCs w:val="20"/>
              </w:rPr>
              <w:t xml:space="preserve"> de serviços </w:t>
            </w:r>
            <w:r w:rsidR="00C03C1E">
              <w:rPr>
                <w:color w:val="auto"/>
                <w:sz w:val="20"/>
                <w:szCs w:val="20"/>
              </w:rPr>
              <w:t>que estão sendo executados</w:t>
            </w:r>
            <w:r w:rsidR="00540D06">
              <w:rPr>
                <w:color w:val="auto"/>
                <w:sz w:val="20"/>
                <w:szCs w:val="20"/>
              </w:rPr>
              <w:t xml:space="preserve"> na clínica</w:t>
            </w:r>
            <w:r w:rsidR="00E94A2D">
              <w:rPr>
                <w:color w:val="auto"/>
                <w:sz w:val="20"/>
                <w:szCs w:val="20"/>
              </w:rPr>
              <w:t xml:space="preserve"> </w:t>
            </w:r>
            <w:r w:rsidR="00C03C1E">
              <w:rPr>
                <w:color w:val="auto"/>
                <w:sz w:val="20"/>
                <w:szCs w:val="20"/>
              </w:rPr>
              <w:t>no momento da consulta</w:t>
            </w:r>
            <w:r w:rsidR="001D20BA">
              <w:rPr>
                <w:color w:val="auto"/>
                <w:sz w:val="20"/>
                <w:szCs w:val="20"/>
              </w:rPr>
              <w:t>.</w:t>
            </w:r>
          </w:p>
        </w:tc>
      </w:tr>
      <w:tr w:rsidR="00262000">
        <w:trPr>
          <w:trHeight w:val="76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1D20BA" w:rsidP="00C03C1E">
            <w:pPr>
              <w:spacing w:after="120" w:line="261" w:lineRule="auto"/>
              <w:ind w:left="30"/>
            </w:pPr>
            <w:r>
              <w:rPr>
                <w:color w:val="auto"/>
                <w:sz w:val="20"/>
                <w:szCs w:val="20"/>
              </w:rPr>
              <w:t>[RN002</w:t>
            </w:r>
            <w:r w:rsidRPr="001D20BA">
              <w:rPr>
                <w:color w:val="auto"/>
                <w:sz w:val="20"/>
                <w:szCs w:val="20"/>
              </w:rPr>
              <w:t xml:space="preserve">] - O Sistema deverá gerar relatórios de serviços </w:t>
            </w:r>
            <w:r w:rsidR="00C03C1E">
              <w:rPr>
                <w:color w:val="auto"/>
                <w:sz w:val="20"/>
                <w:szCs w:val="20"/>
              </w:rPr>
              <w:t>em execução</w:t>
            </w:r>
            <w:r w:rsidRPr="001D20BA">
              <w:rPr>
                <w:color w:val="auto"/>
                <w:sz w:val="20"/>
                <w:szCs w:val="20"/>
              </w:rPr>
              <w:t xml:space="preserve"> por funcionários</w:t>
            </w:r>
            <w:r w:rsidR="00C03C1E">
              <w:rPr>
                <w:color w:val="auto"/>
                <w:sz w:val="20"/>
                <w:szCs w:val="20"/>
              </w:rPr>
              <w:t>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E94A2D" w:rsidP="00C03C1E">
            <w:pPr>
              <w:spacing w:after="120" w:line="261" w:lineRule="auto"/>
              <w:ind w:left="30"/>
            </w:pPr>
            <w:r w:rsidRPr="001D20BA">
              <w:rPr>
                <w:color w:val="auto"/>
                <w:sz w:val="20"/>
                <w:szCs w:val="20"/>
              </w:rPr>
              <w:t xml:space="preserve">O relatório deverá exibir </w:t>
            </w:r>
            <w:r>
              <w:rPr>
                <w:color w:val="auto"/>
                <w:sz w:val="20"/>
                <w:szCs w:val="20"/>
              </w:rPr>
              <w:t xml:space="preserve">a quantidade de serviços </w:t>
            </w:r>
            <w:r w:rsidR="00C03C1E">
              <w:rPr>
                <w:color w:val="auto"/>
                <w:sz w:val="20"/>
                <w:szCs w:val="20"/>
              </w:rPr>
              <w:t>sendo executados</w:t>
            </w:r>
            <w:r>
              <w:rPr>
                <w:color w:val="auto"/>
                <w:sz w:val="20"/>
                <w:szCs w:val="20"/>
              </w:rPr>
              <w:t xml:space="preserve"> </w:t>
            </w:r>
            <w:r w:rsidR="00540D06">
              <w:rPr>
                <w:color w:val="auto"/>
                <w:sz w:val="20"/>
                <w:szCs w:val="20"/>
              </w:rPr>
              <w:t xml:space="preserve">pelo funcionário </w:t>
            </w:r>
            <w:r>
              <w:rPr>
                <w:color w:val="auto"/>
                <w:sz w:val="20"/>
                <w:szCs w:val="20"/>
              </w:rPr>
              <w:t xml:space="preserve">no </w:t>
            </w:r>
            <w:r w:rsidR="00C03C1E">
              <w:rPr>
                <w:color w:val="auto"/>
                <w:sz w:val="20"/>
                <w:szCs w:val="20"/>
              </w:rPr>
              <w:t>momento da consulta</w:t>
            </w:r>
            <w:r>
              <w:rPr>
                <w:color w:val="auto"/>
                <w:sz w:val="20"/>
                <w:szCs w:val="20"/>
              </w:rPr>
              <w:t>.</w:t>
            </w:r>
          </w:p>
        </w:tc>
      </w:tr>
      <w:tr w:rsidR="00262000">
        <w:trPr>
          <w:trHeight w:val="62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1D20BA" w:rsidP="001D20BA">
            <w:pPr>
              <w:spacing w:after="120" w:line="261" w:lineRule="auto"/>
              <w:ind w:left="30"/>
            </w:pPr>
            <w:r>
              <w:rPr>
                <w:color w:val="auto"/>
                <w:sz w:val="20"/>
                <w:szCs w:val="20"/>
              </w:rPr>
              <w:t>[RN003</w:t>
            </w:r>
            <w:r w:rsidRPr="001D20BA">
              <w:rPr>
                <w:color w:val="auto"/>
                <w:sz w:val="20"/>
                <w:szCs w:val="20"/>
              </w:rPr>
              <w:t>] - O Sistema deverá gerar relatórios</w:t>
            </w:r>
            <w:r>
              <w:rPr>
                <w:color w:val="auto"/>
                <w:sz w:val="20"/>
                <w:szCs w:val="20"/>
              </w:rPr>
              <w:t xml:space="preserve"> com</w:t>
            </w:r>
            <w:r w:rsidRPr="001D20BA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 xml:space="preserve">total de </w:t>
            </w:r>
            <w:r w:rsidRPr="001D20BA">
              <w:rPr>
                <w:color w:val="auto"/>
                <w:sz w:val="20"/>
                <w:szCs w:val="20"/>
              </w:rPr>
              <w:t xml:space="preserve">serviços </w:t>
            </w:r>
            <w:r>
              <w:rPr>
                <w:color w:val="auto"/>
                <w:sz w:val="20"/>
                <w:szCs w:val="20"/>
              </w:rPr>
              <w:t>tomados por</w:t>
            </w:r>
            <w:r w:rsidRPr="001D20BA">
              <w:rPr>
                <w:color w:val="auto"/>
                <w:sz w:val="20"/>
                <w:szCs w:val="20"/>
              </w:rPr>
              <w:t xml:space="preserve"> </w:t>
            </w:r>
            <w:r>
              <w:rPr>
                <w:color w:val="auto"/>
                <w:sz w:val="20"/>
                <w:szCs w:val="20"/>
              </w:rPr>
              <w:t>clientes, de acordo com período especificado.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E94A2D" w:rsidP="00540D06">
            <w:pPr>
              <w:spacing w:after="120" w:line="261" w:lineRule="auto"/>
              <w:ind w:left="30"/>
            </w:pPr>
            <w:r w:rsidRPr="001D20BA">
              <w:rPr>
                <w:color w:val="auto"/>
                <w:sz w:val="20"/>
                <w:szCs w:val="20"/>
              </w:rPr>
              <w:t xml:space="preserve">O relatório deverá exibir </w:t>
            </w:r>
            <w:r>
              <w:rPr>
                <w:color w:val="auto"/>
                <w:sz w:val="20"/>
                <w:szCs w:val="20"/>
              </w:rPr>
              <w:t>a quantidade de serviços</w:t>
            </w:r>
            <w:r w:rsidR="00540D06">
              <w:rPr>
                <w:color w:val="auto"/>
                <w:sz w:val="20"/>
                <w:szCs w:val="20"/>
              </w:rPr>
              <w:t xml:space="preserve"> tomados pelo cliente</w:t>
            </w:r>
            <w:r>
              <w:rPr>
                <w:color w:val="auto"/>
                <w:sz w:val="20"/>
                <w:szCs w:val="20"/>
              </w:rPr>
              <w:t xml:space="preserve"> no período especificado pelo usuário.</w:t>
            </w:r>
          </w:p>
        </w:tc>
      </w:tr>
      <w:tr w:rsidR="00262000">
        <w:trPr>
          <w:trHeight w:val="62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Default="00400A5D" w:rsidP="00AA7221">
            <w:pPr>
              <w:spacing w:after="120" w:line="261" w:lineRule="auto"/>
              <w:ind w:left="30"/>
            </w:pPr>
            <w:r>
              <w:rPr>
                <w:color w:val="auto"/>
                <w:sz w:val="20"/>
                <w:szCs w:val="20"/>
              </w:rPr>
              <w:t>[RN004</w:t>
            </w:r>
            <w:r w:rsidRPr="001D20BA">
              <w:rPr>
                <w:color w:val="auto"/>
                <w:sz w:val="20"/>
                <w:szCs w:val="20"/>
              </w:rPr>
              <w:t xml:space="preserve">] - O Sistema deverá </w:t>
            </w:r>
            <w:r>
              <w:rPr>
                <w:color w:val="auto"/>
                <w:sz w:val="20"/>
                <w:szCs w:val="20"/>
              </w:rPr>
              <w:t>considerar horário de almoço de funcionários como hora indisponível para agen</w:t>
            </w:r>
            <w:r w:rsidR="0082695F">
              <w:rPr>
                <w:color w:val="auto"/>
                <w:sz w:val="20"/>
                <w:szCs w:val="20"/>
              </w:rPr>
              <w:t>damento e as demais horas válidas como disponíveis.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62000" w:rsidRPr="00AA7221" w:rsidRDefault="00AA7221" w:rsidP="007727CD">
            <w:pPr>
              <w:spacing w:after="120" w:line="261" w:lineRule="auto"/>
              <w:ind w:left="30"/>
            </w:pPr>
            <w:r>
              <w:rPr>
                <w:color w:val="auto"/>
                <w:sz w:val="20"/>
                <w:szCs w:val="20"/>
              </w:rPr>
              <w:t>Cada funcionário poss</w:t>
            </w:r>
            <w:r w:rsidR="007727CD">
              <w:rPr>
                <w:color w:val="auto"/>
                <w:sz w:val="20"/>
                <w:szCs w:val="20"/>
              </w:rPr>
              <w:t>ui 1 (uma) hora de almoço</w:t>
            </w:r>
            <w:r>
              <w:rPr>
                <w:color w:val="auto"/>
                <w:sz w:val="20"/>
                <w:szCs w:val="20"/>
              </w:rPr>
              <w:t>, esta hora deve ser considerada nu</w:t>
            </w:r>
            <w:r w:rsidR="00400A5D">
              <w:rPr>
                <w:color w:val="auto"/>
                <w:sz w:val="20"/>
                <w:szCs w:val="20"/>
              </w:rPr>
              <w:t>la para agendamento de serviços</w:t>
            </w:r>
            <w:r w:rsidR="007727CD">
              <w:rPr>
                <w:color w:val="auto"/>
                <w:sz w:val="20"/>
                <w:szCs w:val="20"/>
              </w:rPr>
              <w:t>, as demais horas válidas (hora atual e posteriores) devem ser consideradas disponíveis, desde que não possuam agendamentos cadastrados.</w:t>
            </w:r>
          </w:p>
        </w:tc>
      </w:tr>
      <w:tr w:rsidR="00400A5D">
        <w:trPr>
          <w:trHeight w:val="62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5D" w:rsidRDefault="00400A5D" w:rsidP="00400A5D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[RN005</w:t>
            </w:r>
            <w:r w:rsidRPr="001D20BA">
              <w:rPr>
                <w:color w:val="auto"/>
                <w:sz w:val="20"/>
                <w:szCs w:val="20"/>
              </w:rPr>
              <w:t xml:space="preserve">] - O Sistema deverá </w:t>
            </w:r>
            <w:r>
              <w:rPr>
                <w:color w:val="auto"/>
                <w:sz w:val="20"/>
                <w:szCs w:val="20"/>
              </w:rPr>
              <w:t>considerar que cada serviço possui duração de 1(uma) hora.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0A5D" w:rsidRDefault="00400A5D" w:rsidP="00E60D30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Cada serviço tem duração de uma hora, não permitindo dois agendamentos para o mesmo funcionário</w:t>
            </w:r>
            <w:r w:rsidR="00E60D30">
              <w:rPr>
                <w:color w:val="auto"/>
                <w:sz w:val="20"/>
                <w:szCs w:val="20"/>
              </w:rPr>
              <w:t xml:space="preserve"> no mesmo intervalo de uma hora. No caso de tentativa de agendamento, o cliente pode ser inserido em fila de espera.</w:t>
            </w:r>
          </w:p>
        </w:tc>
      </w:tr>
      <w:tr w:rsidR="00E60D30">
        <w:trPr>
          <w:trHeight w:val="620"/>
        </w:trPr>
        <w:tc>
          <w:tcPr>
            <w:tcW w:w="50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E60D30">
            <w:pPr>
              <w:spacing w:after="120" w:line="261" w:lineRule="auto"/>
              <w:ind w:left="30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[RN006</w:t>
            </w:r>
            <w:r w:rsidRPr="001D20BA">
              <w:rPr>
                <w:color w:val="auto"/>
                <w:sz w:val="20"/>
                <w:szCs w:val="20"/>
              </w:rPr>
              <w:t xml:space="preserve">] - O Sistema deverá </w:t>
            </w:r>
            <w:r>
              <w:rPr>
                <w:color w:val="auto"/>
                <w:sz w:val="20"/>
                <w:szCs w:val="20"/>
              </w:rPr>
              <w:t>permitir alterações no</w:t>
            </w:r>
            <w:r w:rsidR="000B5FB6">
              <w:rPr>
                <w:color w:val="auto"/>
                <w:sz w:val="20"/>
                <w:szCs w:val="20"/>
              </w:rPr>
              <w:t>s dados e status de agendamento e dados de clientes.</w:t>
            </w:r>
          </w:p>
        </w:tc>
        <w:tc>
          <w:tcPr>
            <w:tcW w:w="46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E60D30">
            <w:pPr>
              <w:spacing w:after="120" w:line="261" w:lineRule="auto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Os serviços podem sofre</w:t>
            </w:r>
            <w:r w:rsidR="000B5FB6">
              <w:rPr>
                <w:color w:val="auto"/>
                <w:sz w:val="20"/>
                <w:szCs w:val="20"/>
              </w:rPr>
              <w:t>r reagendamento ou cancelamento e os dados dos clientes podem ser atualizados.</w:t>
            </w:r>
          </w:p>
        </w:tc>
      </w:tr>
    </w:tbl>
    <w:p w:rsidR="00262000" w:rsidRDefault="00262000">
      <w:pPr>
        <w:spacing w:line="240" w:lineRule="auto"/>
      </w:pPr>
    </w:p>
    <w:p w:rsidR="00262000" w:rsidRDefault="00262000">
      <w:pPr>
        <w:pStyle w:val="Ttulo1"/>
        <w:spacing w:before="480" w:after="120" w:line="125" w:lineRule="auto"/>
      </w:pPr>
      <w:bookmarkStart w:id="12" w:name="h.tnsj3esi8kf3" w:colFirst="0" w:colLast="0"/>
      <w:bookmarkEnd w:id="12"/>
    </w:p>
    <w:p w:rsidR="00262000" w:rsidRDefault="00CD469C">
      <w:r>
        <w:br w:type="page"/>
      </w:r>
    </w:p>
    <w:p w:rsidR="00262000" w:rsidRDefault="00262000">
      <w:pPr>
        <w:pStyle w:val="Ttulo1"/>
        <w:spacing w:before="480" w:after="120" w:line="125" w:lineRule="auto"/>
      </w:pPr>
      <w:bookmarkStart w:id="13" w:name="h.vi3bilkbo6ab" w:colFirst="0" w:colLast="0"/>
      <w:bookmarkEnd w:id="13"/>
    </w:p>
    <w:p w:rsidR="00262000" w:rsidRDefault="00CD469C">
      <w:pPr>
        <w:pStyle w:val="Ttulo1"/>
        <w:spacing w:before="480" w:after="120" w:line="125" w:lineRule="auto"/>
      </w:pPr>
      <w:bookmarkStart w:id="14" w:name="h.2s8eyo1" w:colFirst="0" w:colLast="0"/>
      <w:bookmarkEnd w:id="14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Relatórios de Caso de Uso</w:t>
      </w:r>
    </w:p>
    <w:p w:rsidR="00262000" w:rsidRDefault="00CD469C">
      <w:pPr>
        <w:pStyle w:val="Ttulo2"/>
        <w:spacing w:before="360" w:after="80" w:line="169" w:lineRule="auto"/>
      </w:pPr>
      <w:bookmarkStart w:id="15" w:name="h.3rdcrjn" w:colFirst="0" w:colLast="0"/>
      <w:bookmarkEnd w:id="15"/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Diagrama de Caso de Uso</w:t>
      </w:r>
    </w:p>
    <w:p w:rsidR="00F14BF3" w:rsidRDefault="00A50882">
      <w:pPr>
        <w:spacing w:after="120" w:line="261" w:lineRule="auto"/>
        <w:ind w:left="760"/>
      </w:pPr>
      <w:r>
        <w:rPr>
          <w:noProof/>
        </w:rPr>
        <w:drawing>
          <wp:inline distT="0" distB="0" distL="0" distR="0">
            <wp:extent cx="5943600" cy="57346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3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69A" w:rsidRDefault="00D0469A">
      <w:pPr>
        <w:spacing w:after="120" w:line="261" w:lineRule="auto"/>
        <w:ind w:left="760"/>
      </w:pPr>
    </w:p>
    <w:p w:rsidR="00D0469A" w:rsidRDefault="00D0469A">
      <w:pPr>
        <w:spacing w:after="120" w:line="261" w:lineRule="auto"/>
        <w:ind w:left="760"/>
      </w:pPr>
    </w:p>
    <w:p w:rsidR="00D0469A" w:rsidRDefault="00D0469A">
      <w:pPr>
        <w:spacing w:after="120" w:line="261" w:lineRule="auto"/>
        <w:ind w:left="760"/>
      </w:pPr>
    </w:p>
    <w:p w:rsidR="00D0469A" w:rsidRDefault="00D0469A">
      <w:pPr>
        <w:spacing w:after="120" w:line="261" w:lineRule="auto"/>
        <w:ind w:left="760"/>
      </w:pPr>
    </w:p>
    <w:p w:rsidR="00D0469A" w:rsidRPr="00F14BF3" w:rsidRDefault="00D0469A">
      <w:pPr>
        <w:spacing w:after="120" w:line="261" w:lineRule="auto"/>
        <w:ind w:left="760"/>
      </w:pPr>
    </w:p>
    <w:p w:rsidR="00B82FB2" w:rsidRDefault="00B82FB2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bookmarkStart w:id="16" w:name="h.9fur1d11opjd" w:colFirst="0" w:colLast="0"/>
      <w:bookmarkEnd w:id="16"/>
    </w:p>
    <w:p w:rsidR="00262000" w:rsidRDefault="00CD469C">
      <w:pPr>
        <w:pStyle w:val="Ttulo2"/>
        <w:spacing w:before="360" w:after="80" w:line="169" w:lineRule="auto"/>
      </w:pPr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>
        <w:rPr>
          <w:rFonts w:ascii="Arial" w:eastAsia="Arial" w:hAnsi="Arial" w:cs="Arial"/>
          <w:sz w:val="20"/>
          <w:szCs w:val="20"/>
        </w:rPr>
        <w:t>Caso de Uso [UC0001]</w:t>
      </w:r>
    </w:p>
    <w:p w:rsidR="00FD484F" w:rsidRDefault="00FD484F">
      <w:pPr>
        <w:spacing w:after="120" w:line="261" w:lineRule="auto"/>
        <w:ind w:left="720"/>
        <w:rPr>
          <w:i/>
          <w:color w:val="0000FF"/>
          <w:sz w:val="20"/>
          <w:szCs w:val="20"/>
        </w:rPr>
      </w:pPr>
      <w:bookmarkStart w:id="17" w:name="h.36ab0ol6w4yu" w:colFirst="0" w:colLast="0"/>
      <w:bookmarkEnd w:id="17"/>
    </w:p>
    <w:tbl>
      <w:tblPr>
        <w:tblW w:w="4680" w:type="dxa"/>
        <w:tblInd w:w="23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2740"/>
      </w:tblGrid>
      <w:tr w:rsidR="00FD484F" w:rsidRPr="00FD484F" w:rsidTr="001D4C14">
        <w:trPr>
          <w:trHeight w:val="30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center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Nome do ator: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noWrap/>
            <w:vAlign w:val="bottom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Descrição:</w:t>
            </w:r>
          </w:p>
        </w:tc>
      </w:tr>
      <w:tr w:rsidR="00FD484F" w:rsidRPr="00FD484F" w:rsidTr="001D4C14">
        <w:trPr>
          <w:trHeight w:val="220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Recepcionista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Usuário que interage com o sistema para cadastramento e pesquisa de clientes, além de gerar e pesquisar agendamentos.</w:t>
            </w:r>
          </w:p>
        </w:tc>
      </w:tr>
      <w:tr w:rsidR="00FD484F" w:rsidRPr="00FD484F" w:rsidTr="001D4C14">
        <w:trPr>
          <w:trHeight w:val="2205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noWrap/>
            <w:vAlign w:val="center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FD484F" w:rsidRPr="00FD484F" w:rsidRDefault="00FD484F" w:rsidP="00FD484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FD484F">
              <w:rPr>
                <w:rFonts w:ascii="Calibri" w:eastAsia="Times New Roman" w:hAnsi="Calibri" w:cs="Calibri"/>
                <w:b/>
                <w:bCs/>
              </w:rPr>
              <w:t>Usuário que interage com o sistema para cadastramento e pesquisa de clientes, geração e pesquisa de agendamentos e geração de relatórios.</w:t>
            </w:r>
          </w:p>
        </w:tc>
      </w:tr>
    </w:tbl>
    <w:p w:rsidR="00FD484F" w:rsidRDefault="00FD484F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D0469A" w:rsidRDefault="00D0469A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A50882" w:rsidRDefault="00A50882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1D4C14" w:rsidRDefault="001D4C14">
      <w:pPr>
        <w:spacing w:after="120" w:line="261" w:lineRule="auto"/>
        <w:ind w:left="720"/>
      </w:pPr>
    </w:p>
    <w:p w:rsidR="00FD484F" w:rsidRDefault="00FD484F">
      <w:pPr>
        <w:spacing w:after="120" w:line="261" w:lineRule="auto"/>
        <w:ind w:left="720"/>
      </w:pPr>
    </w:p>
    <w:tbl>
      <w:tblPr>
        <w:tblW w:w="964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1"/>
        <w:gridCol w:w="1405"/>
        <w:gridCol w:w="1307"/>
        <w:gridCol w:w="1405"/>
        <w:gridCol w:w="1622"/>
        <w:gridCol w:w="1602"/>
        <w:gridCol w:w="1622"/>
      </w:tblGrid>
      <w:tr w:rsidR="001D4C14" w:rsidRPr="001D4C14" w:rsidTr="001D4C14">
        <w:trPr>
          <w:trHeight w:val="600"/>
        </w:trPr>
        <w:tc>
          <w:tcPr>
            <w:tcW w:w="1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Nome do use case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Atores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Use case relacionados</w:t>
            </w:r>
          </w:p>
        </w:tc>
        <w:tc>
          <w:tcPr>
            <w:tcW w:w="13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Pré-condição</w:t>
            </w:r>
          </w:p>
        </w:tc>
        <w:tc>
          <w:tcPr>
            <w:tcW w:w="1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Cenário principal</w:t>
            </w:r>
          </w:p>
        </w:tc>
        <w:tc>
          <w:tcPr>
            <w:tcW w:w="14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Cenário alternativo 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DD7EE"/>
            <w:vAlign w:val="bottom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Cenário alternativo 2</w:t>
            </w:r>
          </w:p>
        </w:tc>
      </w:tr>
      <w:tr w:rsidR="001D4C14" w:rsidRPr="001D4C14" w:rsidTr="001D4C14">
        <w:trPr>
          <w:trHeight w:val="66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Cadastrar cliente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Recepcionista / 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Recepcionista ou Gerente</w:t>
            </w:r>
            <w:r w:rsidR="00A50882">
              <w:rPr>
                <w:rFonts w:ascii="Calibri" w:eastAsia="Times New Roman" w:hAnsi="Calibri" w:cs="Calibri"/>
                <w:b/>
                <w:bCs/>
              </w:rPr>
              <w:t xml:space="preserve"> terem os dados do cliente (necessários para o cadastro)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A50882" w:rsidRDefault="001D4C14" w:rsidP="00A50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Novo Cliente ou acessa o menu Cadastro e clica em Cliente. Abrirá a tela de cadastro de clientes, onde o usuário deve preencher todos os campos e clicar no botão Salvar. Será aberta uma janela </w:t>
            </w:r>
            <w:r w:rsidR="00A50882">
              <w:rPr>
                <w:rFonts w:ascii="Calibri" w:eastAsia="Times New Roman" w:hAnsi="Calibri" w:cs="Calibri"/>
                <w:b/>
                <w:bCs/>
              </w:rPr>
              <w:t>perguntando “Deseja salvar novo cliente?”, o Recepcionista ou Gerente clica em OK e apresentará a mensagem</w:t>
            </w:r>
          </w:p>
          <w:p w:rsidR="001D4C14" w:rsidRPr="001D4C14" w:rsidRDefault="00A50882" w:rsidP="00A50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“Dados salvos com sucesso!”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7532BF" w:rsidP="007532BF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Novo Cliente ou acessa o menu Cadastro e clica em Cliente. Abrirá a tela de cadastro de clientes, onde o usuário deve preencher todos os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campos e clicar no botão Salvar, 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recebe a mensagem "</w:t>
            </w:r>
            <w:r w:rsidR="00A50882">
              <w:rPr>
                <w:rFonts w:ascii="Calibri" w:eastAsia="Times New Roman" w:hAnsi="Calibri" w:cs="Calibri"/>
                <w:b/>
                <w:bCs/>
              </w:rPr>
              <w:t>CPF já cadastrado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7532BF" w:rsidP="00A5088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Novo Cliente ou acessa o menu Cadastro e clica em Cliente. Abrirá a tela de cadastro de clientes, onde o usuário deve preencher todos os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campos e clicar no botão Salvar, 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recebe a mensagem 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"</w:t>
            </w:r>
            <w:r w:rsidR="00A50882">
              <w:rPr>
                <w:rFonts w:ascii="Calibri" w:eastAsia="Times New Roman" w:hAnsi="Calibri" w:cs="Calibri"/>
                <w:b/>
                <w:bCs/>
              </w:rPr>
              <w:t>Preencha todos os campos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".</w:t>
            </w:r>
          </w:p>
        </w:tc>
      </w:tr>
      <w:tr w:rsidR="001D4C14" w:rsidRPr="001D4C14" w:rsidTr="001D4C14">
        <w:trPr>
          <w:trHeight w:val="72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Pesquisar cliente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Recepcionista / 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Clientes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EE4488" w:rsidP="00EE448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clica no botão Pesquisar Cliente ou acessa o menu Pesquisa e clica em Cliente. Abrirá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 a tela de pesquisa de cliente, onde será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 e</w:t>
            </w:r>
            <w:r>
              <w:rPr>
                <w:rFonts w:ascii="Calibri" w:eastAsia="Times New Roman" w:hAnsi="Calibri" w:cs="Calibri"/>
                <w:b/>
                <w:bCs/>
              </w:rPr>
              <w:t>xibida uma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</w:rPr>
              <w:t>lista de todos os clientes cadastrados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EE4488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Pesquisar Cliente ou acessa o menu Pesquisa e clica em Cliente. Abrirá a tela de pesquisa de cliente, onde o usuário deve digitar o CPF do cliente e clicar no botão pesquisar. Serão exibidos os dados cliente e abaixo </w:t>
            </w:r>
            <w:r>
              <w:rPr>
                <w:rFonts w:ascii="Calibri" w:eastAsia="Times New Roman" w:hAnsi="Calibri" w:cs="Calibri"/>
                <w:b/>
                <w:bCs/>
              </w:rPr>
              <w:t>a lista de todos os clientes cadastrados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B6521F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clica no botão Pesquisar Cliente ou acessa o menu Pesquisa e clica em Cliente. Abrirá a tela de pesquisa de cliente, onde o usuário deve digitar o CPF do clien</w:t>
            </w:r>
            <w:r>
              <w:rPr>
                <w:rFonts w:ascii="Calibri" w:eastAsia="Times New Roman" w:hAnsi="Calibri" w:cs="Calibri"/>
                <w:b/>
                <w:bCs/>
              </w:rPr>
              <w:t>te e clicar no botão pesquisar,</w:t>
            </w:r>
            <w:r w:rsidR="00EE4488" w:rsidRPr="001D4C14">
              <w:rPr>
                <w:rFonts w:ascii="Calibri" w:eastAsia="Times New Roman" w:hAnsi="Calibri" w:cs="Calibri"/>
                <w:b/>
                <w:bCs/>
              </w:rPr>
              <w:t xml:space="preserve"> rec</w:t>
            </w:r>
            <w:r w:rsidR="00EE4488">
              <w:rPr>
                <w:rFonts w:ascii="Calibri" w:eastAsia="Times New Roman" w:hAnsi="Calibri" w:cs="Calibri"/>
                <w:b/>
                <w:bCs/>
              </w:rPr>
              <w:t>ebe a mensagem "Cliente não cadastrado</w:t>
            </w:r>
            <w:r w:rsidR="00EE4488" w:rsidRPr="001D4C14">
              <w:rPr>
                <w:rFonts w:ascii="Calibri" w:eastAsia="Times New Roman" w:hAnsi="Calibri" w:cs="Calibri"/>
                <w:b/>
                <w:bCs/>
              </w:rPr>
              <w:t>".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1D4C14" w:rsidRPr="001D4C14" w:rsidTr="001D4C14">
        <w:trPr>
          <w:trHeight w:val="75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Gerar agendamento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Recepcionista / 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Pesquisar cliente / Cadastrar cliente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Clientes, unidades, serviços e funcionários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BF7A48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clica no botão Novo Agendamento ou acessa o menu Agendamento e clica em Novo Agendamento. Abrirá a tela de novo agendament</w:t>
            </w:r>
            <w:r w:rsidR="00EE4488">
              <w:rPr>
                <w:rFonts w:ascii="Calibri" w:eastAsia="Times New Roman" w:hAnsi="Calibri" w:cs="Calibri"/>
                <w:b/>
                <w:bCs/>
              </w:rPr>
              <w:t>o, onde o usuário deve inserir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EE4488">
              <w:rPr>
                <w:rFonts w:ascii="Calibri" w:eastAsia="Times New Roman" w:hAnsi="Calibri" w:cs="Calibri"/>
                <w:b/>
                <w:bCs/>
              </w:rPr>
              <w:t xml:space="preserve">o CPF do cliente </w:t>
            </w:r>
            <w:r w:rsidR="00BF7A48">
              <w:rPr>
                <w:rFonts w:ascii="Calibri" w:eastAsia="Times New Roman" w:hAnsi="Calibri" w:cs="Calibri"/>
                <w:b/>
                <w:bCs/>
              </w:rPr>
              <w:t xml:space="preserve">e </w:t>
            </w:r>
            <w:r w:rsidR="00BF7A48" w:rsidRPr="001D4C14">
              <w:rPr>
                <w:rFonts w:ascii="Calibri" w:eastAsia="Times New Roman" w:hAnsi="Calibri" w:cs="Calibri"/>
                <w:b/>
                <w:bCs/>
              </w:rPr>
              <w:t>clicar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 no botão </w:t>
            </w:r>
            <w:r w:rsidR="00EE4488">
              <w:rPr>
                <w:rFonts w:ascii="Calibri" w:eastAsia="Times New Roman" w:hAnsi="Calibri" w:cs="Calibri"/>
                <w:b/>
                <w:bCs/>
              </w:rPr>
              <w:t xml:space="preserve">Buscar, será exibido o nome do cliente, </w:t>
            </w:r>
            <w:r w:rsidR="00BF7A48">
              <w:rPr>
                <w:rFonts w:ascii="Calibri" w:eastAsia="Times New Roman" w:hAnsi="Calibri" w:cs="Calibri"/>
                <w:b/>
                <w:bCs/>
              </w:rPr>
              <w:t>seleciona-se</w:t>
            </w:r>
            <w:r w:rsidR="00EE4488">
              <w:rPr>
                <w:rFonts w:ascii="Calibri" w:eastAsia="Times New Roman" w:hAnsi="Calibri" w:cs="Calibri"/>
                <w:b/>
                <w:bCs/>
              </w:rPr>
              <w:t>, unidade, serviço e funcionário</w:t>
            </w:r>
            <w:r w:rsidR="00B46A1F">
              <w:rPr>
                <w:rFonts w:ascii="Calibri" w:eastAsia="Times New Roman" w:hAnsi="Calibri" w:cs="Calibri"/>
                <w:b/>
                <w:bCs/>
              </w:rPr>
              <w:t>. Clica-se em Verificar Agenda, seleciona-se uma data desejada e clica em Verificar Disponibilidade, serão exibidos os horários disponíveis</w:t>
            </w:r>
            <w:r w:rsidR="00BF7A48">
              <w:rPr>
                <w:rFonts w:ascii="Calibri" w:eastAsia="Times New Roman" w:hAnsi="Calibri" w:cs="Calibri"/>
                <w:b/>
                <w:bCs/>
              </w:rPr>
              <w:t>, seleciona-se o horário e clica-se em agendar. Será exibida a pergunta “Realizar agendamento”, clica-se em Sim, será exibida a mensagem “Agendamento realizado com sucesso”.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  <w:r w:rsidR="001542DA" w:rsidRPr="001D4C14">
              <w:rPr>
                <w:rFonts w:ascii="Calibri" w:eastAsia="Times New Roman" w:hAnsi="Calibri" w:cs="Calibri"/>
                <w:b/>
                <w:bCs/>
              </w:rPr>
              <w:t>O Recepcionista ou Gerente clica no botão Novo Agendamento ou acessa o menu Agendamento e clica em Novo Agendamento. Abrirá a tela de novo agendament</w:t>
            </w:r>
            <w:r w:rsidR="001542DA">
              <w:rPr>
                <w:rFonts w:ascii="Calibri" w:eastAsia="Times New Roman" w:hAnsi="Calibri" w:cs="Calibri"/>
                <w:b/>
                <w:bCs/>
              </w:rPr>
              <w:t>o, onde o usuário deve inserir</w:t>
            </w:r>
            <w:r w:rsidR="001542DA" w:rsidRPr="001D4C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 w:rsidR="001542DA">
              <w:rPr>
                <w:rFonts w:ascii="Calibri" w:eastAsia="Times New Roman" w:hAnsi="Calibri" w:cs="Calibri"/>
                <w:b/>
                <w:bCs/>
              </w:rPr>
              <w:t xml:space="preserve">o CPF do cliente e </w:t>
            </w:r>
            <w:r w:rsidR="001542DA" w:rsidRPr="001D4C14">
              <w:rPr>
                <w:rFonts w:ascii="Calibri" w:eastAsia="Times New Roman" w:hAnsi="Calibri" w:cs="Calibri"/>
                <w:b/>
                <w:bCs/>
              </w:rPr>
              <w:t xml:space="preserve">clicar no botão </w:t>
            </w:r>
            <w:r w:rsidR="001542DA">
              <w:rPr>
                <w:rFonts w:ascii="Calibri" w:eastAsia="Times New Roman" w:hAnsi="Calibri" w:cs="Calibri"/>
                <w:b/>
                <w:bCs/>
              </w:rPr>
              <w:t>Buscar, então é exibida a mensagem, “Cliente não cadastrado. Deseja cadastrar novo Cliente?”.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16B85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clica no botão Novo Agendamento ou acessa o menu Agendamento e clica em Novo Agendamento. Abrirá a tela de novo agendament</w:t>
            </w:r>
            <w:r>
              <w:rPr>
                <w:rFonts w:ascii="Calibri" w:eastAsia="Times New Roman" w:hAnsi="Calibri" w:cs="Calibri"/>
                <w:b/>
                <w:bCs/>
              </w:rPr>
              <w:t>o, onde o usuário deve inserir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o CPF do cliente e 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clicar no botão </w:t>
            </w:r>
            <w:r>
              <w:rPr>
                <w:rFonts w:ascii="Calibri" w:eastAsia="Times New Roman" w:hAnsi="Calibri" w:cs="Calibri"/>
                <w:b/>
                <w:bCs/>
              </w:rPr>
              <w:t>Buscar, será exibido o nome do cliente, seleciona-se, unidade, serviço e funcionário. Clica-se em Verificar Agenda, seleciona-se uma data desejada e clica em Verificar Disponibilidade, serão exibidos os horários disponíveis, seleciona-se o horário e clica-se em agendar. Será exibida a mensagem “A data escolhida não pode ser anterior à data de hoje”.</w:t>
            </w:r>
          </w:p>
        </w:tc>
      </w:tr>
      <w:tr w:rsidR="001D4C14" w:rsidRPr="001D4C14" w:rsidTr="001D4C14">
        <w:trPr>
          <w:trHeight w:val="819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Pesquisar agendamento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Recepcionista / 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Clientes, unidades, serviços e funcionários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C2128D" w:rsidRPr="001D4C14" w:rsidRDefault="001D4C14" w:rsidP="00A33C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Pesquisar Agendamento ou acessa o menu Pesquisa e clica em Agendamento. Abrirá a tela de pesquisa de agendamento, onde o usuário deve digitar o CPF do </w:t>
            </w:r>
            <w:r w:rsidR="00C2128D">
              <w:rPr>
                <w:rFonts w:ascii="Calibri" w:eastAsia="Times New Roman" w:hAnsi="Calibri" w:cs="Calibri"/>
                <w:b/>
                <w:bCs/>
              </w:rPr>
              <w:t>cliente e clicar em Pesquisar.</w:t>
            </w:r>
            <w:r w:rsidR="00C361EB">
              <w:rPr>
                <w:rFonts w:ascii="Calibri" w:eastAsia="Times New Roman" w:hAnsi="Calibri" w:cs="Calibri"/>
                <w:b/>
                <w:bCs/>
              </w:rPr>
              <w:t xml:space="preserve"> Na tabela abaixo devem ser apresentados os agendamentos relacionados ao cliente.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6E1226" w:rsidP="00A33C75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 xml:space="preserve">O Recepcionista ou Gerente clica no botão Pesquisar Agendamento ou acessa o menu Pesquisa e clica em Agendamento. Abrirá a tela de pesquisa de agendamento, onde o usuário deve digitar o CPF do </w:t>
            </w:r>
            <w:r>
              <w:rPr>
                <w:rFonts w:ascii="Calibri" w:eastAsia="Times New Roman" w:hAnsi="Calibri" w:cs="Calibri"/>
                <w:b/>
                <w:bCs/>
              </w:rPr>
              <w:t xml:space="preserve">cliente e clicar em Pesquisar, então 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recebe a mensagem "</w:t>
            </w:r>
            <w:r w:rsidR="00A33C75">
              <w:rPr>
                <w:rFonts w:ascii="Calibri" w:eastAsia="Times New Roman" w:hAnsi="Calibri" w:cs="Calibri"/>
                <w:b/>
                <w:bCs/>
              </w:rPr>
              <w:t>Cliente não cadastrado. Deseja cadastrar novo cliente?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6E1226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</w:p>
        </w:tc>
      </w:tr>
      <w:tr w:rsidR="001D4C14" w:rsidRPr="001D4C14" w:rsidTr="001D4C14">
        <w:trPr>
          <w:trHeight w:val="6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Gerar relatório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1D4C14" w:rsidRPr="001D4C14" w:rsidTr="001D4C14">
        <w:trPr>
          <w:trHeight w:val="60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Serviços em execução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Serviços e unidades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em Execução. Abrirá a tela de relatório de serviços em execução, selecionar uma ou mais unidades desejada e clicar em Gerar Relatório. Será aberto o relatório solicitado.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8734C7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em Execução. Abrirá a tela de relatório de serviços em execução, selecionar uma ou mais unidades desejada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"Não existem serviços em execução na(s) unidade(s) selecionada(s)".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1D4C14" w:rsidRPr="001D4C14" w:rsidTr="001D4C14">
        <w:trPr>
          <w:trHeight w:val="69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Funcionários em atendimento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>
              <w:rPr>
                <w:rFonts w:ascii="Calibri" w:eastAsia="Times New Roman" w:hAnsi="Calibri" w:cs="Calibri"/>
                <w:b/>
                <w:bCs/>
              </w:rPr>
              <w:t>Funcionários e unida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des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Funcionários em Atendimento. Abrirá a tela de relatório de funcionários em atendimento, selecionar uma ou mais unidades desejada e clicar em Gerar Relatório. Será aberto o relatório solicitado.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8734C7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Funcionários em Atendimento. Abrirá a tela de relatório de funcionários em atendimento, selecionar uma ou mais unidades desejada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"Não existem funcionários em atendimento na(s) unidade(s) selecionada(s)".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</w:tr>
      <w:tr w:rsidR="001D4C14" w:rsidRPr="001D4C14" w:rsidTr="001D4C14">
        <w:trPr>
          <w:trHeight w:val="69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Serviços por cliente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Clientes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Cliente. Abrirá a tela de relatório de serviços por cliente, onde o usuário deve digitar o período que deseja pesquisar, o CPF do cliente e clicar em Gerar Relatório. Será aberto o relatório solicitado.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8734C7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Cliente. Abrirá a tela de relatório de serviços por cliente, onde o usuário deve digitar o período que deseja pesquisar, o CPF do cliente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"Cliente inexiste".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8734C7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Cliente. Abrirá a tela de relatório de serviços por cliente, onde o usuário deve digitar o período que deseja pesquisar, o CPF do cliente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"o Cliente não realizou agendamentos no período solicitado".</w:t>
            </w:r>
          </w:p>
        </w:tc>
      </w:tr>
      <w:tr w:rsidR="001D4C14" w:rsidRPr="001D4C14" w:rsidTr="001D4C14">
        <w:trPr>
          <w:trHeight w:val="6900"/>
        </w:trPr>
        <w:tc>
          <w:tcPr>
            <w:tcW w:w="13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DBDB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lastRenderedPageBreak/>
              <w:t>Serviços por funcionário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Gerente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 </w:t>
            </w:r>
          </w:p>
        </w:tc>
        <w:tc>
          <w:tcPr>
            <w:tcW w:w="13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Funcionários existentes no banco de dados.</w:t>
            </w:r>
          </w:p>
        </w:tc>
        <w:tc>
          <w:tcPr>
            <w:tcW w:w="1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1D4C14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Funcio</w:t>
            </w:r>
            <w:r>
              <w:rPr>
                <w:rFonts w:ascii="Calibri" w:eastAsia="Times New Roman" w:hAnsi="Calibri" w:cs="Calibri"/>
                <w:b/>
                <w:bCs/>
              </w:rPr>
              <w:t>n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ário. Abrirá a tela de relatório de serviços por funcionário, onde o usuário deve digitar o período que deseja pesquisar, o CPF do funcionário e clicar em Gerar Relatório. Será aberto o relatório solicitado.</w:t>
            </w:r>
          </w:p>
        </w:tc>
        <w:tc>
          <w:tcPr>
            <w:tcW w:w="14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B35929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Funcio</w:t>
            </w:r>
            <w:r>
              <w:rPr>
                <w:rFonts w:ascii="Calibri" w:eastAsia="Times New Roman" w:hAnsi="Calibri" w:cs="Calibri"/>
                <w:b/>
                <w:bCs/>
              </w:rPr>
              <w:t>n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ário. Abrirá a tela de relatório de serviços por funcionário, onde o usuário deve digitar o período que deseja pesquisar, o CPF do funcionário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"Funcionário inexiste".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:rsidR="001D4C14" w:rsidRPr="001D4C14" w:rsidRDefault="00B35929" w:rsidP="001D4C14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O Recepcionista ou Gerente acessa o menu Relatório e clica em Serviços por Funcio</w:t>
            </w:r>
            <w:r>
              <w:rPr>
                <w:rFonts w:ascii="Calibri" w:eastAsia="Times New Roman" w:hAnsi="Calibri" w:cs="Calibri"/>
                <w:b/>
                <w:bCs/>
              </w:rPr>
              <w:t>n</w:t>
            </w:r>
            <w:r w:rsidRPr="001D4C14">
              <w:rPr>
                <w:rFonts w:ascii="Calibri" w:eastAsia="Times New Roman" w:hAnsi="Calibri" w:cs="Calibri"/>
                <w:b/>
                <w:bCs/>
              </w:rPr>
              <w:t>ário. Abrirá a tela de relatório de serviços por funcionário, onde o usuário deve digitar o período que deseja pesquisar, o CPF do funcionário e clicar em Gerar Relatório</w:t>
            </w:r>
            <w:r w:rsidR="001D4C14" w:rsidRPr="001D4C14">
              <w:rPr>
                <w:rFonts w:ascii="Calibri" w:eastAsia="Times New Roman" w:hAnsi="Calibri" w:cs="Calibri"/>
                <w:b/>
                <w:bCs/>
              </w:rPr>
              <w:t>, recebe a mensagem "o Funcionário não realizou atendimentos no período solicitado".</w:t>
            </w:r>
          </w:p>
        </w:tc>
      </w:tr>
    </w:tbl>
    <w:p w:rsidR="00FD484F" w:rsidRDefault="00FD484F">
      <w:pPr>
        <w:spacing w:after="120" w:line="261" w:lineRule="auto"/>
        <w:ind w:left="720"/>
      </w:pPr>
    </w:p>
    <w:p w:rsidR="00262000" w:rsidRDefault="00CD469C">
      <w:pPr>
        <w:pStyle w:val="Ttulo1"/>
        <w:spacing w:before="480" w:after="120" w:line="125" w:lineRule="auto"/>
      </w:pPr>
      <w:bookmarkStart w:id="18" w:name="h.ytr23oho6kdh" w:colFirst="0" w:colLast="0"/>
      <w:bookmarkStart w:id="19" w:name="h.mdwgv0ucl83l" w:colFirst="0" w:colLast="0"/>
      <w:bookmarkEnd w:id="18"/>
      <w:bookmarkEnd w:id="19"/>
      <w:r>
        <w:rPr>
          <w:rFonts w:ascii="Arial" w:eastAsia="Arial" w:hAnsi="Arial" w:cs="Arial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Matrizes de Relacionamento</w:t>
      </w:r>
    </w:p>
    <w:p w:rsidR="00262000" w:rsidRDefault="00262000"/>
    <w:p w:rsidR="00262000" w:rsidRDefault="00CD469C">
      <w:pPr>
        <w:spacing w:line="240" w:lineRule="auto"/>
      </w:pPr>
      <w:r>
        <w:rPr>
          <w:b/>
          <w:sz w:val="20"/>
          <w:szCs w:val="20"/>
        </w:rPr>
        <w:t>4.1 - Matriz Requisitos Funcionais X Caso de Uso</w:t>
      </w:r>
    </w:p>
    <w:p w:rsidR="00262000" w:rsidRDefault="00262000">
      <w:pPr>
        <w:spacing w:line="240" w:lineRule="auto"/>
      </w:pPr>
    </w:p>
    <w:tbl>
      <w:tblPr>
        <w:tblStyle w:val="2"/>
        <w:tblW w:w="92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559"/>
        <w:gridCol w:w="1559"/>
        <w:gridCol w:w="1560"/>
        <w:gridCol w:w="1559"/>
        <w:gridCol w:w="1559"/>
      </w:tblGrid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Requisitos/Caso de Uso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Cadastrar cliente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Pesquisar cliente</w:t>
            </w:r>
          </w:p>
        </w:tc>
        <w:tc>
          <w:tcPr>
            <w:tcW w:w="1560" w:type="dxa"/>
          </w:tcPr>
          <w:p w:rsidR="00E01EA6" w:rsidRDefault="00E01EA6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Gerar agendamento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Pesquisar agendamento</w:t>
            </w:r>
          </w:p>
        </w:tc>
        <w:tc>
          <w:tcPr>
            <w:tcW w:w="1559" w:type="dxa"/>
          </w:tcPr>
          <w:p w:rsidR="00E01EA6" w:rsidRPr="001D4C14" w:rsidRDefault="00E01EA6">
            <w:pPr>
              <w:widowControl w:val="0"/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</w:rPr>
            </w:pPr>
            <w:r w:rsidRPr="001D4C14">
              <w:rPr>
                <w:rFonts w:ascii="Calibri" w:eastAsia="Times New Roman" w:hAnsi="Calibri" w:cs="Calibri"/>
                <w:b/>
                <w:bCs/>
              </w:rPr>
              <w:t>Gerar relatório</w:t>
            </w: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[RF1]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B5218">
              <w:rPr>
                <w:b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[RF2]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B5218">
              <w:rPr>
                <w:b/>
              </w:rPr>
              <w:t>X</w:t>
            </w: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[RF3]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</w:rPr>
            </w:pPr>
            <w:r w:rsidRPr="001B5218">
              <w:rPr>
                <w:b/>
              </w:rPr>
              <w:t>X</w:t>
            </w: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[RF4]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B521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[RF5]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B521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[RF6]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 w:rsidRPr="001B5218"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[RF7]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[RF8]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[RF9]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559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01EA6" w:rsidTr="00E01EA6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Default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[RF10]</w:t>
            </w: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560" w:type="dxa"/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01EA6" w:rsidRPr="001B5218" w:rsidRDefault="00E01EA6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59" w:type="dxa"/>
          </w:tcPr>
          <w:p w:rsidR="00E01EA6" w:rsidRPr="001B5218" w:rsidRDefault="001B5218" w:rsidP="00E01EA6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</w:tbl>
    <w:p w:rsidR="00262000" w:rsidRDefault="00262000">
      <w:pPr>
        <w:spacing w:line="240" w:lineRule="auto"/>
      </w:pPr>
    </w:p>
    <w:p w:rsidR="00262000" w:rsidRDefault="00262000">
      <w:pPr>
        <w:spacing w:line="240" w:lineRule="auto"/>
      </w:pPr>
    </w:p>
    <w:p w:rsidR="00262000" w:rsidRDefault="00CD469C">
      <w:pPr>
        <w:spacing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4.2 - Matriz Requisitos Funcionais X Regra de Negócios</w:t>
      </w:r>
    </w:p>
    <w:p w:rsidR="00891909" w:rsidRDefault="00891909">
      <w:pPr>
        <w:spacing w:line="240" w:lineRule="auto"/>
        <w:rPr>
          <w:b/>
          <w:sz w:val="20"/>
          <w:szCs w:val="20"/>
        </w:rPr>
      </w:pPr>
    </w:p>
    <w:tbl>
      <w:tblPr>
        <w:tblStyle w:val="2"/>
        <w:tblW w:w="9214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1276"/>
        <w:gridCol w:w="1275"/>
        <w:gridCol w:w="1276"/>
        <w:gridCol w:w="1276"/>
        <w:gridCol w:w="1276"/>
        <w:gridCol w:w="1417"/>
      </w:tblGrid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Requisitos/Regra de Negócios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RN005</w:t>
            </w: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[RF1]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[RF2]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60D30" w:rsidRPr="001B5218" w:rsidRDefault="003E00A4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</w:pPr>
            <w:r>
              <w:rPr>
                <w:b/>
                <w:sz w:val="24"/>
                <w:szCs w:val="24"/>
              </w:rPr>
              <w:t>[RF3]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[RF4]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[RF5]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9B02A6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[RF6]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[RF7]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[RF8]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[RF9]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</w:tr>
      <w:tr w:rsidR="00E60D30" w:rsidTr="00E60D30">
        <w:tc>
          <w:tcPr>
            <w:tcW w:w="14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[RF10]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76" w:type="dxa"/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0D30" w:rsidRPr="001B5218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X</w:t>
            </w:r>
          </w:p>
        </w:tc>
        <w:tc>
          <w:tcPr>
            <w:tcW w:w="1276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:rsidR="00E60D30" w:rsidRDefault="00E60D30" w:rsidP="00891909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262000" w:rsidRDefault="00262000">
      <w:pPr>
        <w:spacing w:line="240" w:lineRule="auto"/>
      </w:pPr>
    </w:p>
    <w:p w:rsidR="00D0469A" w:rsidRDefault="00D0469A">
      <w:r>
        <w:br w:type="page"/>
      </w:r>
    </w:p>
    <w:p w:rsidR="00B82FB2" w:rsidRDefault="00B82FB2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20" w:name="h.di5ydj630ei9" w:colFirst="0" w:colLast="0"/>
      <w:bookmarkEnd w:id="20"/>
    </w:p>
    <w:p w:rsidR="00262000" w:rsidRDefault="00CD469C">
      <w:pPr>
        <w:pStyle w:val="Ttulo1"/>
        <w:spacing w:before="480" w:after="120" w:line="125" w:lineRule="auto"/>
      </w:pPr>
      <w:r>
        <w:rPr>
          <w:rFonts w:ascii="Arial" w:eastAsia="Arial" w:hAnsi="Arial" w:cs="Arial"/>
          <w:b/>
          <w:sz w:val="24"/>
          <w:szCs w:val="24"/>
        </w:rPr>
        <w:t>5.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>
        <w:rPr>
          <w:rFonts w:ascii="Arial" w:eastAsia="Arial" w:hAnsi="Arial" w:cs="Arial"/>
          <w:b/>
          <w:sz w:val="24"/>
          <w:szCs w:val="24"/>
        </w:rPr>
        <w:t>Matrizes de Relacionamento</w:t>
      </w:r>
    </w:p>
    <w:p w:rsidR="00262000" w:rsidRDefault="00CD469C">
      <w:pPr>
        <w:pStyle w:val="Ttulo2"/>
        <w:spacing w:before="480" w:after="120" w:line="125" w:lineRule="auto"/>
      </w:pPr>
      <w:bookmarkStart w:id="21" w:name="h.wzxrpi35j2vv" w:colFirst="0" w:colLast="0"/>
      <w:bookmarkEnd w:id="21"/>
      <w:r>
        <w:t>5.1</w:t>
      </w:r>
      <w:r>
        <w:tab/>
        <w:t>Modelo Conceitual</w:t>
      </w:r>
    </w:p>
    <w:p w:rsidR="00262000" w:rsidRDefault="00262000">
      <w:pPr>
        <w:spacing w:after="120" w:line="261" w:lineRule="auto"/>
        <w:ind w:left="720"/>
        <w:rPr>
          <w:i/>
          <w:color w:val="0000FF"/>
          <w:sz w:val="20"/>
          <w:szCs w:val="20"/>
        </w:rPr>
      </w:pPr>
    </w:p>
    <w:p w:rsidR="00D96732" w:rsidRDefault="00D96732">
      <w:pPr>
        <w:spacing w:after="120" w:line="261" w:lineRule="auto"/>
        <w:ind w:left="720"/>
        <w:rPr>
          <w:i/>
          <w:color w:val="0000FF"/>
          <w:sz w:val="20"/>
          <w:szCs w:val="20"/>
        </w:rPr>
      </w:pPr>
    </w:p>
    <w:p w:rsidR="00D96732" w:rsidRDefault="001A1DA2">
      <w:pPr>
        <w:spacing w:after="120" w:line="261" w:lineRule="auto"/>
        <w:ind w:left="720"/>
      </w:pPr>
      <w:r>
        <w:rPr>
          <w:noProof/>
        </w:rPr>
        <w:drawing>
          <wp:inline distT="0" distB="0" distL="0" distR="0">
            <wp:extent cx="5943600" cy="41490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D - fisico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B2" w:rsidRDefault="00B82FB2">
      <w:pPr>
        <w:pStyle w:val="Ttulo2"/>
        <w:spacing w:before="480" w:after="120" w:line="125" w:lineRule="auto"/>
      </w:pPr>
      <w:bookmarkStart w:id="22" w:name="h.bojsveea6d4m" w:colFirst="0" w:colLast="0"/>
      <w:bookmarkEnd w:id="22"/>
    </w:p>
    <w:p w:rsidR="00262000" w:rsidRDefault="00CD469C">
      <w:pPr>
        <w:pStyle w:val="Ttulo2"/>
        <w:spacing w:before="480" w:after="120" w:line="125" w:lineRule="auto"/>
      </w:pPr>
      <w:r>
        <w:t>5.2</w:t>
      </w:r>
      <w:r>
        <w:tab/>
        <w:t>Diagrama Entidade Relacionamento</w:t>
      </w:r>
    </w:p>
    <w:p w:rsidR="00D96732" w:rsidRDefault="00D96732">
      <w:pPr>
        <w:spacing w:after="120" w:line="261" w:lineRule="auto"/>
        <w:ind w:left="720"/>
      </w:pPr>
      <w:r>
        <w:rPr>
          <w:noProof/>
        </w:rPr>
        <w:drawing>
          <wp:inline distT="0" distB="0" distL="0" distR="0">
            <wp:extent cx="5636639" cy="59467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7138" cy="595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FB2" w:rsidRDefault="00B82FB2">
      <w:r>
        <w:br w:type="page"/>
      </w:r>
    </w:p>
    <w:p w:rsidR="00B82FB2" w:rsidRDefault="00B82FB2">
      <w:pPr>
        <w:pStyle w:val="Ttulo2"/>
        <w:spacing w:before="480" w:after="120" w:line="125" w:lineRule="auto"/>
        <w:rPr>
          <w:lang w:val="en-US"/>
        </w:rPr>
      </w:pPr>
      <w:bookmarkStart w:id="23" w:name="h.qfyn266goza2" w:colFirst="0" w:colLast="0"/>
      <w:bookmarkEnd w:id="23"/>
    </w:p>
    <w:p w:rsidR="00262000" w:rsidRPr="00B82FB2" w:rsidRDefault="00CD469C">
      <w:pPr>
        <w:pStyle w:val="Ttulo2"/>
        <w:spacing w:before="480" w:after="120" w:line="125" w:lineRule="auto"/>
        <w:rPr>
          <w:lang w:val="en-US"/>
        </w:rPr>
      </w:pPr>
      <w:r w:rsidRPr="00B82FB2">
        <w:rPr>
          <w:lang w:val="en-US"/>
        </w:rPr>
        <w:t>5.3</w:t>
      </w:r>
      <w:r w:rsidRPr="00B82FB2">
        <w:rPr>
          <w:lang w:val="en-US"/>
        </w:rPr>
        <w:tab/>
        <w:t>DDL - Data Definition Language</w:t>
      </w:r>
    </w:p>
    <w:p w:rsidR="00D96732" w:rsidRPr="00B82FB2" w:rsidRDefault="00D96732">
      <w:pPr>
        <w:spacing w:after="120" w:line="261" w:lineRule="auto"/>
        <w:ind w:left="720"/>
        <w:rPr>
          <w:i/>
          <w:color w:val="0000FF"/>
          <w:sz w:val="20"/>
          <w:szCs w:val="20"/>
          <w:lang w:val="en-US"/>
        </w:rPr>
      </w:pP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CREATE TABLE `CLIENTE` (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`ID_CLIENTE`</w:t>
      </w:r>
      <w:r w:rsidRPr="00D96732">
        <w:rPr>
          <w:rFonts w:ascii="Courier New" w:hAnsi="Courier New" w:cs="Courier New"/>
          <w:lang w:val="en-US"/>
        </w:rPr>
        <w:tab/>
        <w:t>INTEGER NOT NULL PRIMARY KEY AUTOINCREMENT,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`NOME`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30)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`TELEFONE`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14)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`CPF`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15) NOT NULL UNIQUE,</w:t>
      </w:r>
    </w:p>
    <w:p w:rsidR="00D96732" w:rsidRPr="00B82FB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</w:r>
      <w:r w:rsidRPr="00B82FB2">
        <w:rPr>
          <w:rFonts w:ascii="Courier New" w:hAnsi="Courier New" w:cs="Courier New"/>
          <w:lang w:val="en-US"/>
        </w:rPr>
        <w:t>`SEXO`</w:t>
      </w:r>
      <w:r w:rsidRPr="00B82FB2">
        <w:rPr>
          <w:rFonts w:ascii="Courier New" w:hAnsi="Courier New" w:cs="Courier New"/>
          <w:lang w:val="en-US"/>
        </w:rPr>
        <w:tab/>
      </w:r>
      <w:proofErr w:type="gramStart"/>
      <w:r w:rsidRPr="00B82FB2">
        <w:rPr>
          <w:rFonts w:ascii="Courier New" w:hAnsi="Courier New" w:cs="Courier New"/>
          <w:lang w:val="en-US"/>
        </w:rPr>
        <w:t>VARCHAR(</w:t>
      </w:r>
      <w:proofErr w:type="gramEnd"/>
      <w:r w:rsidRPr="00B82FB2">
        <w:rPr>
          <w:rFonts w:ascii="Courier New" w:hAnsi="Courier New" w:cs="Courier New"/>
          <w:lang w:val="en-US"/>
        </w:rPr>
        <w:t>10) NOT NULL</w:t>
      </w:r>
    </w:p>
    <w:p w:rsidR="00D96732" w:rsidRPr="00B82FB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B82FB2">
        <w:rPr>
          <w:rFonts w:ascii="Courier New" w:hAnsi="Courier New" w:cs="Courier New"/>
          <w:lang w:val="en-US"/>
        </w:rPr>
        <w:t>);</w:t>
      </w:r>
    </w:p>
    <w:p w:rsidR="00D96732" w:rsidRPr="00B82FB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CREATE TABLE "FUNCIONARIO" (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`ID_FUNC`</w:t>
      </w:r>
      <w:r w:rsidRPr="00D96732">
        <w:rPr>
          <w:rFonts w:ascii="Courier New" w:hAnsi="Courier New" w:cs="Courier New"/>
          <w:lang w:val="en-US"/>
        </w:rPr>
        <w:tab/>
        <w:t>INTEGER NOT NULL PRIMARY KEY AUTOINCREMENT UNIQUE,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`NOME`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30)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`ID_UNIDADE`</w:t>
      </w:r>
      <w:r w:rsidRPr="00D96732">
        <w:rPr>
          <w:rFonts w:ascii="Courier New" w:hAnsi="Courier New" w:cs="Courier New"/>
          <w:lang w:val="en-US"/>
        </w:rPr>
        <w:tab/>
        <w:t>INT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`ID_SERVICO`</w:t>
      </w:r>
      <w:r w:rsidRPr="00D96732">
        <w:rPr>
          <w:rFonts w:ascii="Courier New" w:hAnsi="Courier New" w:cs="Courier New"/>
          <w:lang w:val="en-US"/>
        </w:rPr>
        <w:tab/>
        <w:t>INT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`ID_UNIDADE`) REFERENCES `UNIDADE`(`ID_UNIDADE`),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`ID_SERVICO`) REFERENCES `SERVICO`(`ID_SERVICO`)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);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CREATE TABLE "UNIDADE" (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`ID_UNIDADE`</w:t>
      </w:r>
      <w:r w:rsidRPr="00D96732">
        <w:rPr>
          <w:rFonts w:ascii="Courier New" w:hAnsi="Courier New" w:cs="Courier New"/>
          <w:lang w:val="en-US"/>
        </w:rPr>
        <w:tab/>
        <w:t>INTEGER NOT NULL PRIMARY KEY AUTOINCREMENT,</w:t>
      </w:r>
    </w:p>
    <w:p w:rsid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9673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`NOME_UNIDADE`</w:t>
      </w:r>
      <w:r>
        <w:rPr>
          <w:rFonts w:ascii="Courier New" w:hAnsi="Courier New" w:cs="Courier New"/>
        </w:rPr>
        <w:tab/>
        <w:t>VARCHAR(30) NOT NULL</w:t>
      </w:r>
    </w:p>
    <w:p w:rsid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CREATE TABLE "SERVICO" (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`ID_SERVICO`</w:t>
      </w:r>
      <w:r w:rsidRPr="00D96732">
        <w:rPr>
          <w:rFonts w:ascii="Courier New" w:hAnsi="Courier New" w:cs="Courier New"/>
          <w:lang w:val="en-US"/>
        </w:rPr>
        <w:tab/>
        <w:t>INTEGER NOT NULL PRIMARY KEY AUTOINCREMENT,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`TIPO_SERVICO`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20) NOT NULL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);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>CREATE TABLE `AGENDAMENTO` (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`ID_AGENDAMENTO`</w:t>
      </w:r>
      <w:r w:rsidRPr="00D96732">
        <w:rPr>
          <w:rFonts w:ascii="Courier New" w:hAnsi="Courier New" w:cs="Courier New"/>
          <w:lang w:val="en-US"/>
        </w:rPr>
        <w:tab/>
        <w:t>INTEGER NOT NULL PRIMARY KEY AUTOINCREMENT,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`ID_FUNC`</w:t>
      </w:r>
      <w:r w:rsidRPr="00D96732">
        <w:rPr>
          <w:rFonts w:ascii="Courier New" w:hAnsi="Courier New" w:cs="Courier New"/>
          <w:lang w:val="en-US"/>
        </w:rPr>
        <w:tab/>
        <w:t>INTEGER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`ID_CLIENTE`</w:t>
      </w:r>
      <w:r w:rsidRPr="00D96732">
        <w:rPr>
          <w:rFonts w:ascii="Courier New" w:hAnsi="Courier New" w:cs="Courier New"/>
          <w:lang w:val="en-US"/>
        </w:rPr>
        <w:tab/>
        <w:t>INTEGER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`STATUS`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15)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`ID_SERVICO`</w:t>
      </w:r>
      <w:r w:rsidRPr="00D96732">
        <w:rPr>
          <w:rFonts w:ascii="Courier New" w:hAnsi="Courier New" w:cs="Courier New"/>
          <w:lang w:val="en-US"/>
        </w:rPr>
        <w:tab/>
        <w:t>INTEGER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`ID_UNIDADE`</w:t>
      </w:r>
      <w:r w:rsidRPr="00D96732">
        <w:rPr>
          <w:rFonts w:ascii="Courier New" w:hAnsi="Courier New" w:cs="Courier New"/>
          <w:lang w:val="en-US"/>
        </w:rPr>
        <w:tab/>
        <w:t>INTEGER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`DATA_AGENDA`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15)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`HORA_INICIO_AGENDA`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10)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>`HORA_FINAL_AGENDA`</w:t>
      </w:r>
      <w:r w:rsidRPr="00D96732">
        <w:rPr>
          <w:rFonts w:ascii="Courier New" w:hAnsi="Courier New" w:cs="Courier New"/>
          <w:lang w:val="en-US"/>
        </w:rPr>
        <w:tab/>
      </w:r>
      <w:proofErr w:type="gramStart"/>
      <w:r w:rsidRPr="00D96732">
        <w:rPr>
          <w:rFonts w:ascii="Courier New" w:hAnsi="Courier New" w:cs="Courier New"/>
          <w:lang w:val="en-US"/>
        </w:rPr>
        <w:t>VARCHAR(</w:t>
      </w:r>
      <w:proofErr w:type="gramEnd"/>
      <w:r w:rsidRPr="00D96732">
        <w:rPr>
          <w:rFonts w:ascii="Courier New" w:hAnsi="Courier New" w:cs="Courier New"/>
          <w:lang w:val="en-US"/>
        </w:rPr>
        <w:t>10) NOT NULL,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`ID_FUNC`) REFERENCES `FUNCIONARIO`(`ID_FUNC`),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`ID_CLIENTE`) REFERENCES `CLIENTE`(`ID_CLIENTE`),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`STATUS`) REFERENCES `STATUS`(`ID_STATUS`),</w:t>
      </w:r>
    </w:p>
    <w:p w:rsidR="00D96732" w:rsidRP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  <w:lang w:val="en-US"/>
        </w:rPr>
      </w:pPr>
      <w:r w:rsidRPr="00D96732">
        <w:rPr>
          <w:rFonts w:ascii="Courier New" w:hAnsi="Courier New" w:cs="Courier New"/>
          <w:lang w:val="en-US"/>
        </w:rPr>
        <w:tab/>
        <w:t xml:space="preserve">FOREIGN </w:t>
      </w:r>
      <w:proofErr w:type="gramStart"/>
      <w:r w:rsidRPr="00D96732">
        <w:rPr>
          <w:rFonts w:ascii="Courier New" w:hAnsi="Courier New" w:cs="Courier New"/>
          <w:lang w:val="en-US"/>
        </w:rPr>
        <w:t>KEY(</w:t>
      </w:r>
      <w:proofErr w:type="gramEnd"/>
      <w:r w:rsidRPr="00D96732">
        <w:rPr>
          <w:rFonts w:ascii="Courier New" w:hAnsi="Courier New" w:cs="Courier New"/>
          <w:lang w:val="en-US"/>
        </w:rPr>
        <w:t>`ID_SERVICO`) REFERENCES `SERVICO`(`ID_SERVICO`),</w:t>
      </w:r>
    </w:p>
    <w:p w:rsid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 w:rsidRPr="00D96732">
        <w:rPr>
          <w:rFonts w:ascii="Courier New" w:hAnsi="Courier New" w:cs="Courier New"/>
          <w:lang w:val="en-US"/>
        </w:rPr>
        <w:tab/>
      </w:r>
      <w:r>
        <w:rPr>
          <w:rFonts w:ascii="Courier New" w:hAnsi="Courier New" w:cs="Courier New"/>
        </w:rPr>
        <w:t>FOREIGN KEY(`ID_UNIDADE`) REFERENCES `UNIDADE`(`ID_UNIDADE`)</w:t>
      </w:r>
    </w:p>
    <w:p w:rsidR="00D96732" w:rsidRDefault="00D96732" w:rsidP="00D96732">
      <w:pPr>
        <w:widowControl w:val="0"/>
        <w:autoSpaceDE w:val="0"/>
        <w:autoSpaceDN w:val="0"/>
        <w:adjustRightInd w:val="0"/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);</w:t>
      </w:r>
    </w:p>
    <w:p w:rsidR="00D96732" w:rsidRDefault="00D96732">
      <w:pPr>
        <w:spacing w:after="120" w:line="261" w:lineRule="auto"/>
        <w:ind w:left="720"/>
      </w:pPr>
    </w:p>
    <w:p w:rsidR="00262000" w:rsidRDefault="00262000"/>
    <w:sectPr w:rsidR="002620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000"/>
    <w:rsid w:val="00014ABE"/>
    <w:rsid w:val="000570F4"/>
    <w:rsid w:val="000829B1"/>
    <w:rsid w:val="000B5FB6"/>
    <w:rsid w:val="00116B85"/>
    <w:rsid w:val="001542DA"/>
    <w:rsid w:val="00194ECD"/>
    <w:rsid w:val="001A1DA2"/>
    <w:rsid w:val="001B5218"/>
    <w:rsid w:val="001D20BA"/>
    <w:rsid w:val="001D4C14"/>
    <w:rsid w:val="00246ED9"/>
    <w:rsid w:val="00262000"/>
    <w:rsid w:val="002A138A"/>
    <w:rsid w:val="002E3CDD"/>
    <w:rsid w:val="003A4175"/>
    <w:rsid w:val="003E00A4"/>
    <w:rsid w:val="00400A5D"/>
    <w:rsid w:val="00485D47"/>
    <w:rsid w:val="004E500A"/>
    <w:rsid w:val="00540D06"/>
    <w:rsid w:val="005E586E"/>
    <w:rsid w:val="00665DBC"/>
    <w:rsid w:val="00683339"/>
    <w:rsid w:val="00686ECC"/>
    <w:rsid w:val="006E1226"/>
    <w:rsid w:val="00704ADB"/>
    <w:rsid w:val="007532BF"/>
    <w:rsid w:val="00763BC9"/>
    <w:rsid w:val="007727CD"/>
    <w:rsid w:val="0078475A"/>
    <w:rsid w:val="00797AE6"/>
    <w:rsid w:val="0082695F"/>
    <w:rsid w:val="008734C7"/>
    <w:rsid w:val="00891909"/>
    <w:rsid w:val="008E3EB9"/>
    <w:rsid w:val="00904ED3"/>
    <w:rsid w:val="009B02A6"/>
    <w:rsid w:val="009C211B"/>
    <w:rsid w:val="009E672B"/>
    <w:rsid w:val="009F726A"/>
    <w:rsid w:val="00A33C75"/>
    <w:rsid w:val="00A50882"/>
    <w:rsid w:val="00AA7221"/>
    <w:rsid w:val="00B35929"/>
    <w:rsid w:val="00B46A1F"/>
    <w:rsid w:val="00B6521F"/>
    <w:rsid w:val="00B82FB2"/>
    <w:rsid w:val="00BF7A48"/>
    <w:rsid w:val="00C03C1E"/>
    <w:rsid w:val="00C2128D"/>
    <w:rsid w:val="00C361EB"/>
    <w:rsid w:val="00C363AF"/>
    <w:rsid w:val="00C8334B"/>
    <w:rsid w:val="00CB16ED"/>
    <w:rsid w:val="00CD469C"/>
    <w:rsid w:val="00CE1C6B"/>
    <w:rsid w:val="00CE7B26"/>
    <w:rsid w:val="00CF550B"/>
    <w:rsid w:val="00D0469A"/>
    <w:rsid w:val="00D26B08"/>
    <w:rsid w:val="00D87E98"/>
    <w:rsid w:val="00D96732"/>
    <w:rsid w:val="00DF5577"/>
    <w:rsid w:val="00E01EA6"/>
    <w:rsid w:val="00E60D30"/>
    <w:rsid w:val="00E726A4"/>
    <w:rsid w:val="00E76FFB"/>
    <w:rsid w:val="00E81209"/>
    <w:rsid w:val="00E94A2D"/>
    <w:rsid w:val="00ED35EE"/>
    <w:rsid w:val="00EE4488"/>
    <w:rsid w:val="00F14BF3"/>
    <w:rsid w:val="00F20F83"/>
    <w:rsid w:val="00FA0505"/>
    <w:rsid w:val="00FB0736"/>
    <w:rsid w:val="00FD484F"/>
    <w:rsid w:val="00FE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4DFC55-222B-41DD-B146-A54373A8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6">
    <w:name w:val="6"/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5">
    <w:name w:val="5"/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">
    <w:name w:val="4"/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3">
    <w:name w:val="3"/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2">
    <w:name w:val="2"/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">
    <w:name w:val="1"/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CE1C6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2A13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A13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8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threex.com/rup/portugues/webtmpl/templates/req/rup_srsuc.htm" TargetMode="External"/><Relationship Id="rId13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://www.wthreex.com/rup/portugues/webtmpl/templates/req/rup_srsuc.htm" TargetMode="External"/><Relationship Id="rId12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threex.com/rup/portugues/webtmpl/templates/req/rup_srsuc.ht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wthreex.com/rup/portugues/webtmpl/templates/req/rup_srsuc.ht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wthreex.com/rup/portugues/webtmpl/templates/req/rup_srsuc.htm" TargetMode="External"/><Relationship Id="rId4" Type="http://schemas.openxmlformats.org/officeDocument/2006/relationships/hyperlink" Target="http://www.wthreex.com/rup/portugues/webtmpl/templates/req/rup_srsuc.htm" TargetMode="Externa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19</Pages>
  <Words>2705</Words>
  <Characters>14613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ELDER HENRIQUE ALBUQUERQUE</dc:creator>
  <cp:keywords/>
  <dc:description/>
  <cp:lastModifiedBy>ELDER HENRIQUE ALBUQUERQUE</cp:lastModifiedBy>
  <cp:revision>1</cp:revision>
  <dcterms:created xsi:type="dcterms:W3CDTF">2016-03-30T00:31:00Z</dcterms:created>
  <dcterms:modified xsi:type="dcterms:W3CDTF">2016-06-11T17:51:00Z</dcterms:modified>
</cp:coreProperties>
</file>