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422" w:rsidRDefault="00CC1DC8" w:rsidP="009E24BD">
      <w:pPr>
        <w:pStyle w:val="Title"/>
        <w:jc w:val="left"/>
        <w:rPr>
          <w:color w:val="2E74B5" w:themeColor="accent1" w:themeShade="BF"/>
          <w:sz w:val="52"/>
          <w:szCs w:val="52"/>
          <w:lang w:val="en-GB"/>
        </w:rPr>
      </w:pPr>
      <w:r>
        <w:rPr>
          <w:color w:val="2E74B5" w:themeColor="accent1" w:themeShade="BF"/>
          <w:sz w:val="52"/>
          <w:szCs w:val="52"/>
          <w:lang w:val="en-GB"/>
        </w:rPr>
        <w:t>Design Document</w:t>
      </w:r>
    </w:p>
    <w:p w:rsidR="0044347F" w:rsidRPr="00CF3422" w:rsidRDefault="00CF3422" w:rsidP="009E24BD">
      <w:pPr>
        <w:pStyle w:val="Title"/>
        <w:jc w:val="left"/>
        <w:rPr>
          <w:color w:val="2E74B5" w:themeColor="accent1" w:themeShade="BF"/>
          <w:sz w:val="52"/>
          <w:szCs w:val="52"/>
          <w:lang w:val="en-GB"/>
        </w:rPr>
      </w:pPr>
      <w:r w:rsidRPr="00CF3422">
        <w:rPr>
          <w:color w:val="5B9BD5" w:themeColor="accent1"/>
          <w:sz w:val="28"/>
          <w:szCs w:val="28"/>
          <w:lang w:val="en-GB"/>
        </w:rPr>
        <w:t>Final</w:t>
      </w:r>
      <w:r w:rsidR="0044347F" w:rsidRPr="00CF3422">
        <w:rPr>
          <w:color w:val="5B9BD5" w:themeColor="accent1"/>
          <w:sz w:val="28"/>
          <w:szCs w:val="28"/>
          <w:lang w:val="en-GB"/>
        </w:rPr>
        <w:t xml:space="preserve"> Version</w:t>
      </w:r>
    </w:p>
    <w:p w:rsidR="0044347F" w:rsidRDefault="0044347F" w:rsidP="009E24BD">
      <w:pPr>
        <w:jc w:val="left"/>
        <w:rPr>
          <w:lang w:val="en-GB"/>
        </w:rPr>
      </w:pPr>
    </w:p>
    <w:p w:rsidR="0044347F" w:rsidRDefault="0044347F" w:rsidP="009E24BD">
      <w:pPr>
        <w:jc w:val="left"/>
        <w:rPr>
          <w:lang w:val="en-GB"/>
        </w:rPr>
      </w:pPr>
    </w:p>
    <w:p w:rsidR="0044347F" w:rsidRDefault="0044347F" w:rsidP="009E24BD">
      <w:pPr>
        <w:jc w:val="left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B13022E" wp14:editId="6347630B">
            <wp:extent cx="5886450" cy="2762250"/>
            <wp:effectExtent l="0" t="0" r="0" b="0"/>
            <wp:docPr id="4" name="Picture 4" descr="C:\Users\HP_g6\Desktop\1798683_284055408385746_12191293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_g6\Desktop\1798683_284055408385746_121912938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559" cy="276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47F" w:rsidRDefault="0044347F" w:rsidP="009E24BD">
      <w:pPr>
        <w:jc w:val="left"/>
        <w:rPr>
          <w:lang w:val="en-GB"/>
        </w:rPr>
      </w:pPr>
    </w:p>
    <w:p w:rsidR="0044347F" w:rsidRDefault="0044347F" w:rsidP="009E24BD">
      <w:pPr>
        <w:jc w:val="left"/>
        <w:rPr>
          <w:lang w:val="en-GB"/>
        </w:rPr>
      </w:pPr>
    </w:p>
    <w:p w:rsidR="0044347F" w:rsidRDefault="0044347F" w:rsidP="009E24BD">
      <w:pPr>
        <w:jc w:val="left"/>
        <w:rPr>
          <w:lang w:val="en-GB"/>
        </w:rPr>
      </w:pPr>
    </w:p>
    <w:p w:rsidR="0044347F" w:rsidRDefault="0044347F" w:rsidP="009E24BD">
      <w:pPr>
        <w:jc w:val="left"/>
        <w:rPr>
          <w:lang w:val="en-GB"/>
        </w:rPr>
      </w:pPr>
    </w:p>
    <w:p w:rsidR="0044347F" w:rsidRDefault="0044347F" w:rsidP="009E24BD">
      <w:pPr>
        <w:jc w:val="left"/>
        <w:rPr>
          <w:lang w:val="en-GB"/>
        </w:rPr>
      </w:pPr>
    </w:p>
    <w:p w:rsidR="0044347F" w:rsidRPr="0083741C" w:rsidRDefault="0044347F" w:rsidP="009E24BD">
      <w:pPr>
        <w:spacing w:line="360" w:lineRule="auto"/>
        <w:jc w:val="left"/>
        <w:rPr>
          <w:sz w:val="24"/>
        </w:rPr>
      </w:pPr>
      <w:r w:rsidRPr="0083741C">
        <w:rPr>
          <w:sz w:val="24"/>
        </w:rPr>
        <w:t>Group B</w:t>
      </w:r>
    </w:p>
    <w:p w:rsidR="0044347F" w:rsidRPr="0083741C" w:rsidRDefault="0044347F" w:rsidP="009E24BD">
      <w:pPr>
        <w:spacing w:before="120" w:line="360" w:lineRule="auto"/>
        <w:jc w:val="left"/>
        <w:rPr>
          <w:rFonts w:eastAsia="Times New Roman" w:cs="Times New Roman"/>
          <w:color w:val="000000"/>
          <w:sz w:val="24"/>
        </w:rPr>
      </w:pPr>
      <w:r w:rsidRPr="0083741C">
        <w:rPr>
          <w:sz w:val="24"/>
        </w:rPr>
        <w:t>Todor</w:t>
      </w:r>
      <w:r>
        <w:rPr>
          <w:sz w:val="24"/>
        </w:rPr>
        <w:t xml:space="preserve"> Tsekov</w:t>
      </w:r>
      <w:r>
        <w:rPr>
          <w:sz w:val="24"/>
        </w:rPr>
        <w:tab/>
      </w:r>
      <w:r>
        <w:rPr>
          <w:sz w:val="24"/>
        </w:rPr>
        <w:tab/>
      </w:r>
      <w:r w:rsidRPr="0083741C">
        <w:rPr>
          <w:sz w:val="24"/>
        </w:rPr>
        <w:t>(</w:t>
      </w:r>
      <w:r w:rsidRPr="0083741C">
        <w:rPr>
          <w:rFonts w:eastAsia="Times New Roman" w:cs="Times New Roman"/>
          <w:color w:val="000000"/>
          <w:sz w:val="24"/>
        </w:rPr>
        <w:t>2228777)</w:t>
      </w:r>
    </w:p>
    <w:p w:rsidR="0044347F" w:rsidRDefault="0044347F" w:rsidP="009E24BD">
      <w:pPr>
        <w:spacing w:before="120" w:line="360" w:lineRule="auto"/>
        <w:jc w:val="left"/>
        <w:rPr>
          <w:rFonts w:eastAsia="Times New Roman" w:cs="Times New Roman"/>
          <w:color w:val="000000"/>
          <w:sz w:val="24"/>
        </w:rPr>
      </w:pPr>
      <w:r w:rsidRPr="0083741C">
        <w:rPr>
          <w:rFonts w:eastAsia="Times New Roman" w:cs="Times New Roman"/>
          <w:color w:val="000000"/>
          <w:sz w:val="24"/>
        </w:rPr>
        <w:t>Wen</w:t>
      </w:r>
      <w:r w:rsidRPr="0083741C">
        <w:rPr>
          <w:sz w:val="24"/>
        </w:rPr>
        <w:t xml:space="preserve"> </w:t>
      </w:r>
      <w:r w:rsidRPr="0083741C">
        <w:rPr>
          <w:rFonts w:eastAsia="Times New Roman" w:cs="Times New Roman"/>
          <w:color w:val="000000"/>
          <w:sz w:val="24"/>
        </w:rPr>
        <w:t>Zhang</w:t>
      </w:r>
      <w:r>
        <w:rPr>
          <w:rFonts w:eastAsia="Times New Roman" w:cs="Times New Roman"/>
          <w:color w:val="000000"/>
          <w:sz w:val="24"/>
        </w:rPr>
        <w:tab/>
        <w:t xml:space="preserve">             </w:t>
      </w:r>
      <w:r w:rsidRPr="0083741C">
        <w:rPr>
          <w:sz w:val="24"/>
        </w:rPr>
        <w:t>(</w:t>
      </w:r>
      <w:r w:rsidRPr="0083741C">
        <w:rPr>
          <w:rFonts w:eastAsia="Times New Roman" w:cs="Times New Roman"/>
          <w:color w:val="000000"/>
          <w:sz w:val="24"/>
        </w:rPr>
        <w:t>2351420)</w:t>
      </w:r>
    </w:p>
    <w:p w:rsidR="0044347F" w:rsidRPr="00E66350" w:rsidRDefault="0044347F" w:rsidP="009E24BD">
      <w:pPr>
        <w:spacing w:before="120" w:line="360" w:lineRule="auto"/>
        <w:jc w:val="left"/>
        <w:rPr>
          <w:rFonts w:eastAsia="Times New Roman" w:cs="Times New Roman"/>
          <w:color w:val="000000"/>
          <w:sz w:val="24"/>
        </w:rPr>
      </w:pPr>
      <w:r w:rsidRPr="0083741C">
        <w:rPr>
          <w:rFonts w:cs="Times New Roman"/>
          <w:sz w:val="24"/>
        </w:rPr>
        <w:t xml:space="preserve">Jiaqi </w:t>
      </w:r>
      <w:r>
        <w:rPr>
          <w:rFonts w:cs="Times New Roman"/>
          <w:sz w:val="24"/>
        </w:rPr>
        <w:t>Ni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(</w:t>
      </w:r>
      <w:r w:rsidRPr="0083741C">
        <w:rPr>
          <w:rFonts w:cs="Times New Roman"/>
          <w:sz w:val="24"/>
        </w:rPr>
        <w:t>2217774)</w:t>
      </w:r>
    </w:p>
    <w:p w:rsidR="0044347F" w:rsidRPr="0083741C" w:rsidRDefault="0044347F" w:rsidP="009E24BD">
      <w:pPr>
        <w:spacing w:before="120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Yidi W</w:t>
      </w:r>
      <w:r w:rsidR="00C97FB4">
        <w:rPr>
          <w:rFonts w:cs="Times New Roman"/>
          <w:sz w:val="24"/>
        </w:rPr>
        <w:t>u</w:t>
      </w:r>
      <w:r w:rsidR="00C97FB4">
        <w:rPr>
          <w:rFonts w:cs="Times New Roman"/>
          <w:sz w:val="24"/>
        </w:rPr>
        <w:tab/>
      </w:r>
      <w:r w:rsidR="00C97FB4">
        <w:rPr>
          <w:rFonts w:cs="Times New Roman"/>
          <w:sz w:val="24"/>
        </w:rPr>
        <w:tab/>
      </w:r>
      <w:r w:rsidRPr="0083741C">
        <w:rPr>
          <w:rFonts w:cs="Times New Roman"/>
          <w:sz w:val="24"/>
        </w:rPr>
        <w:t>(2197301)</w:t>
      </w:r>
    </w:p>
    <w:p w:rsidR="0044347F" w:rsidRDefault="0044347F" w:rsidP="009E24BD">
      <w:pPr>
        <w:spacing w:before="120" w:line="360" w:lineRule="auto"/>
        <w:jc w:val="left"/>
        <w:rPr>
          <w:rFonts w:cs="Times New Roman"/>
          <w:sz w:val="24"/>
        </w:rPr>
      </w:pPr>
      <w:r w:rsidRPr="0083741C">
        <w:rPr>
          <w:rFonts w:cs="Times New Roman"/>
          <w:sz w:val="24"/>
        </w:rPr>
        <w:t>Kalina Petrova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 w:rsidRPr="0083741C">
        <w:rPr>
          <w:rFonts w:cs="Times New Roman"/>
          <w:sz w:val="24"/>
        </w:rPr>
        <w:t>(2221667)</w:t>
      </w:r>
    </w:p>
    <w:p w:rsidR="00317F68" w:rsidRDefault="0044347F" w:rsidP="009E24BD">
      <w:pPr>
        <w:spacing w:before="120" w:line="360" w:lineRule="auto"/>
        <w:jc w:val="left"/>
        <w:rPr>
          <w:rFonts w:cs="Times New Roman"/>
          <w:sz w:val="24"/>
        </w:rPr>
      </w:pPr>
      <w:r w:rsidRPr="004B0158">
        <w:rPr>
          <w:rFonts w:cs="Times New Roman"/>
          <w:sz w:val="24"/>
        </w:rPr>
        <w:t>Jianfei Feng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(</w:t>
      </w:r>
      <w:r w:rsidRPr="003878FD">
        <w:rPr>
          <w:rFonts w:cs="Times New Roman"/>
          <w:sz w:val="24"/>
        </w:rPr>
        <w:t>2204529</w:t>
      </w:r>
      <w:r>
        <w:rPr>
          <w:rFonts w:cs="Times New Roman"/>
          <w:sz w:val="24"/>
        </w:rPr>
        <w:t>)</w:t>
      </w:r>
    </w:p>
    <w:p w:rsidR="003F17E5" w:rsidRDefault="003F17E5" w:rsidP="009E24BD">
      <w:pPr>
        <w:spacing w:line="360" w:lineRule="auto"/>
        <w:jc w:val="left"/>
        <w:rPr>
          <w:rFonts w:cs="Times New Roman"/>
          <w:sz w:val="24"/>
        </w:rPr>
      </w:pPr>
    </w:p>
    <w:p w:rsidR="003F17E5" w:rsidRDefault="003F17E5" w:rsidP="009E24BD">
      <w:pPr>
        <w:spacing w:line="360" w:lineRule="auto"/>
        <w:jc w:val="left"/>
        <w:rPr>
          <w:rFonts w:cs="Times New Roman"/>
          <w:sz w:val="24"/>
        </w:rPr>
      </w:pPr>
    </w:p>
    <w:p w:rsidR="003F17E5" w:rsidRPr="0083741C" w:rsidRDefault="00CF3422" w:rsidP="009E24BD">
      <w:pPr>
        <w:spacing w:line="360" w:lineRule="auto"/>
        <w:jc w:val="left"/>
        <w:rPr>
          <w:sz w:val="24"/>
        </w:rPr>
      </w:pPr>
      <w:r>
        <w:rPr>
          <w:sz w:val="24"/>
        </w:rPr>
        <w:t>Class: Ei8</w:t>
      </w:r>
      <w:r w:rsidR="003F17E5" w:rsidRPr="0083741C">
        <w:rPr>
          <w:sz w:val="24"/>
        </w:rPr>
        <w:t>s1/</w:t>
      </w:r>
      <w:r>
        <w:rPr>
          <w:sz w:val="24"/>
        </w:rPr>
        <w:t>Ei8</w:t>
      </w:r>
      <w:r w:rsidR="003F17E5" w:rsidRPr="0083741C">
        <w:rPr>
          <w:sz w:val="24"/>
        </w:rPr>
        <w:t>s2</w:t>
      </w:r>
    </w:p>
    <w:p w:rsidR="003F17E5" w:rsidRPr="0083741C" w:rsidRDefault="003F17E5" w:rsidP="009E24BD">
      <w:pPr>
        <w:spacing w:line="360" w:lineRule="auto"/>
        <w:jc w:val="left"/>
        <w:rPr>
          <w:sz w:val="24"/>
        </w:rPr>
      </w:pPr>
      <w:r w:rsidRPr="0083741C">
        <w:rPr>
          <w:sz w:val="24"/>
        </w:rPr>
        <w:t>Course: Project C-phase</w:t>
      </w:r>
    </w:p>
    <w:p w:rsidR="003F17E5" w:rsidRDefault="003F17E5" w:rsidP="009E24BD">
      <w:pPr>
        <w:jc w:val="left"/>
      </w:pPr>
      <w:r>
        <w:rPr>
          <w:sz w:val="24"/>
        </w:rPr>
        <w:t>Mentor</w:t>
      </w:r>
      <w:r w:rsidRPr="00440AC5">
        <w:rPr>
          <w:sz w:val="24"/>
        </w:rPr>
        <w:t>: Bert Van Gestel</w:t>
      </w:r>
    </w:p>
    <w:p w:rsidR="003F17E5" w:rsidRDefault="003F17E5" w:rsidP="009E24BD">
      <w:pPr>
        <w:widowControl/>
        <w:spacing w:after="160" w:line="259" w:lineRule="auto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0"/>
          <w:lang w:eastAsia="zh-CN" w:bidi="ne-NP"/>
        </w:rPr>
        <w:id w:val="1345668804"/>
        <w:docPartObj>
          <w:docPartGallery w:val="Table of Contents"/>
          <w:docPartUnique/>
        </w:docPartObj>
      </w:sdtPr>
      <w:sdtEndPr>
        <w:rPr>
          <w:b/>
          <w:bCs/>
          <w:noProof/>
          <w:sz w:val="21"/>
          <w:szCs w:val="22"/>
          <w:lang w:bidi="ar-SA"/>
        </w:rPr>
      </w:sdtEndPr>
      <w:sdtContent>
        <w:p w:rsidR="003F17E5" w:rsidRDefault="003F17E5" w:rsidP="009E24BD">
          <w:pPr>
            <w:pStyle w:val="TOCHeading"/>
          </w:pPr>
          <w:r>
            <w:t>Contents</w:t>
          </w:r>
        </w:p>
        <w:p w:rsidR="003F17E5" w:rsidRDefault="003F17E5" w:rsidP="009E24B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839600" w:history="1">
            <w:r w:rsidR="00491A2B">
              <w:rPr>
                <w:rStyle w:val="Hyperlink"/>
                <w:noProof/>
              </w:rPr>
              <w:t>1.</w:t>
            </w:r>
            <w:r w:rsidR="00A07CD4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 w:rsidR="008F66BA">
              <w:rPr>
                <w:noProof/>
                <w:webHidden/>
              </w:rPr>
              <w:t>2</w:t>
            </w:r>
          </w:hyperlink>
        </w:p>
        <w:p w:rsidR="00615DB4" w:rsidRPr="00615DB4" w:rsidRDefault="002150A2" w:rsidP="009E24BD">
          <w:pPr>
            <w:pStyle w:val="TOC2"/>
            <w:tabs>
              <w:tab w:val="right" w:leader="dot" w:pos="8296"/>
            </w:tabs>
            <w:ind w:left="0"/>
            <w:rPr>
              <w:noProof/>
            </w:rPr>
          </w:pPr>
          <w:hyperlink w:anchor="_Toc368839607" w:history="1">
            <w:r w:rsidR="00615DB4">
              <w:rPr>
                <w:rStyle w:val="Hyperlink"/>
                <w:noProof/>
              </w:rPr>
              <w:t>2</w:t>
            </w:r>
            <w:r w:rsidR="00A07CD4">
              <w:rPr>
                <w:rStyle w:val="Hyperlink"/>
                <w:noProof/>
              </w:rPr>
              <w:t>.Class Description</w:t>
            </w:r>
            <w:r w:rsidR="003F17E5">
              <w:rPr>
                <w:noProof/>
                <w:webHidden/>
              </w:rPr>
              <w:tab/>
            </w:r>
            <w:r w:rsidR="008F66BA">
              <w:rPr>
                <w:noProof/>
                <w:webHidden/>
              </w:rPr>
              <w:t>3-</w:t>
            </w:r>
            <w:r w:rsidR="00B91577">
              <w:rPr>
                <w:noProof/>
                <w:webHidden/>
              </w:rPr>
              <w:t>6</w:t>
            </w:r>
          </w:hyperlink>
        </w:p>
        <w:p w:rsidR="003F17E5" w:rsidRDefault="002150A2" w:rsidP="009E24BD">
          <w:pPr>
            <w:pStyle w:val="TOC2"/>
            <w:tabs>
              <w:tab w:val="right" w:leader="dot" w:pos="8296"/>
            </w:tabs>
            <w:ind w:left="0"/>
            <w:rPr>
              <w:noProof/>
            </w:rPr>
          </w:pPr>
          <w:hyperlink w:anchor="_Toc368839608" w:history="1">
            <w:r w:rsidR="00615DB4">
              <w:rPr>
                <w:rStyle w:val="Hyperlink"/>
                <w:noProof/>
              </w:rPr>
              <w:t>3</w:t>
            </w:r>
            <w:r w:rsidR="00A07CD4">
              <w:rPr>
                <w:rStyle w:val="Hyperlink"/>
                <w:noProof/>
              </w:rPr>
              <w:t>.Sequence Diagram</w:t>
            </w:r>
            <w:r w:rsidR="003F17E5">
              <w:rPr>
                <w:noProof/>
                <w:webHidden/>
              </w:rPr>
              <w:tab/>
            </w:r>
          </w:hyperlink>
          <w:r w:rsidR="008F66BA">
            <w:rPr>
              <w:noProof/>
            </w:rPr>
            <w:t>7-</w:t>
          </w:r>
          <w:r w:rsidR="0044357E">
            <w:rPr>
              <w:noProof/>
            </w:rPr>
            <w:t>10</w:t>
          </w:r>
        </w:p>
        <w:p w:rsidR="0044357E" w:rsidRDefault="002150A2" w:rsidP="0044357E">
          <w:pPr>
            <w:pStyle w:val="TOC2"/>
            <w:tabs>
              <w:tab w:val="right" w:leader="dot" w:pos="8296"/>
            </w:tabs>
            <w:ind w:left="0"/>
            <w:rPr>
              <w:noProof/>
            </w:rPr>
          </w:pPr>
          <w:hyperlink w:anchor="_Toc368839608" w:history="1">
            <w:r w:rsidR="0044357E">
              <w:rPr>
                <w:rStyle w:val="Hyperlink"/>
                <w:noProof/>
              </w:rPr>
              <w:t>4.Appendix A</w:t>
            </w:r>
            <w:r w:rsidR="0044357E">
              <w:rPr>
                <w:noProof/>
                <w:webHidden/>
              </w:rPr>
              <w:tab/>
            </w:r>
          </w:hyperlink>
          <w:r w:rsidR="00F74F4C">
            <w:rPr>
              <w:noProof/>
            </w:rPr>
            <w:t>10</w:t>
          </w:r>
        </w:p>
        <w:p w:rsidR="003F17E5" w:rsidRDefault="003F17E5" w:rsidP="009E24BD">
          <w:pPr>
            <w:widowControl/>
            <w:spacing w:after="160" w:line="259" w:lineRule="auto"/>
            <w:jc w:val="left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F17E5" w:rsidRDefault="003F17E5" w:rsidP="009E24BD">
      <w:pPr>
        <w:spacing w:line="360" w:lineRule="auto"/>
        <w:jc w:val="left"/>
        <w:rPr>
          <w:rFonts w:cs="Times New Roman"/>
          <w:sz w:val="24"/>
        </w:rPr>
      </w:pPr>
    </w:p>
    <w:p w:rsidR="003F17E5" w:rsidRDefault="003F17E5" w:rsidP="00A07CD4">
      <w:pPr>
        <w:widowControl/>
        <w:spacing w:after="160" w:line="259" w:lineRule="auto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br w:type="page"/>
      </w:r>
      <w:bookmarkStart w:id="0" w:name="_Toc368839600"/>
    </w:p>
    <w:p w:rsidR="00187513" w:rsidRDefault="00187513" w:rsidP="00187513">
      <w:pPr>
        <w:pStyle w:val="TOCHeading"/>
      </w:pPr>
      <w:r>
        <w:lastRenderedPageBreak/>
        <w:t>Class Diagram:</w:t>
      </w:r>
    </w:p>
    <w:p w:rsidR="0097005C" w:rsidRDefault="001878DD" w:rsidP="0097005C">
      <w:pPr>
        <w:rPr>
          <w:lang w:eastAsia="en-US"/>
        </w:rPr>
      </w:pPr>
      <w:r>
        <w:object w:dxaOrig="15541" w:dyaOrig="20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pt;height:593.25pt" o:ole="">
            <v:imagedata r:id="rId9" o:title=""/>
          </v:shape>
          <o:OLEObject Type="Embed" ProgID="Visio.Drawing.15" ShapeID="_x0000_i1028" DrawAspect="Content" ObjectID="_1492331922" r:id="rId10"/>
        </w:object>
      </w:r>
    </w:p>
    <w:p w:rsidR="00017AA5" w:rsidRDefault="00017AA5" w:rsidP="0097005C">
      <w:pPr>
        <w:rPr>
          <w:lang w:eastAsia="en-US"/>
        </w:rPr>
      </w:pPr>
    </w:p>
    <w:p w:rsidR="00017AA5" w:rsidRDefault="00017AA5" w:rsidP="0097005C">
      <w:pPr>
        <w:rPr>
          <w:lang w:eastAsia="en-US"/>
        </w:rPr>
      </w:pPr>
    </w:p>
    <w:p w:rsidR="009C11D0" w:rsidRDefault="009C11D0" w:rsidP="0097005C">
      <w:pPr>
        <w:rPr>
          <w:lang w:eastAsia="en-US"/>
        </w:rPr>
      </w:pPr>
    </w:p>
    <w:p w:rsidR="009C11D0" w:rsidRDefault="009C11D0" w:rsidP="0097005C">
      <w:pPr>
        <w:rPr>
          <w:lang w:eastAsia="en-US"/>
        </w:rPr>
      </w:pPr>
    </w:p>
    <w:p w:rsidR="00017AA5" w:rsidRDefault="00017AA5" w:rsidP="00017AA5">
      <w:pPr>
        <w:pStyle w:val="TOCHeading"/>
      </w:pPr>
      <w:r>
        <w:lastRenderedPageBreak/>
        <w:t>Class Description:</w:t>
      </w:r>
    </w:p>
    <w:p w:rsidR="00161D2D" w:rsidRDefault="00161D2D" w:rsidP="00017AA5">
      <w:r w:rsidRPr="00427632">
        <w:rPr>
          <w:rFonts w:hint="eastAsia"/>
          <w:b/>
          <w:color w:val="0070C0"/>
        </w:rPr>
        <w:t>Main_Screen</w:t>
      </w:r>
      <w:r w:rsidRPr="00427632">
        <w:rPr>
          <w:rFonts w:hint="eastAsia"/>
          <w:color w:val="0070C0"/>
        </w:rPr>
        <w:t>:</w:t>
      </w:r>
      <w:r>
        <w:rPr>
          <w:rFonts w:hint="eastAsia"/>
        </w:rPr>
        <w:t xml:space="preserve"> this is the form user will see when they open the application. </w:t>
      </w:r>
      <w:r>
        <w:t>It will show user two options, “load a project” or “create a new project”.</w:t>
      </w:r>
    </w:p>
    <w:p w:rsidR="00F86921" w:rsidRPr="00F86921" w:rsidRDefault="00F86921" w:rsidP="00017AA5">
      <w:pPr>
        <w:rPr>
          <w:b/>
        </w:rPr>
      </w:pPr>
      <w:r>
        <w:rPr>
          <w:b/>
        </w:rPr>
        <w:t>Methods:</w:t>
      </w:r>
    </w:p>
    <w:p w:rsidR="00161D2D" w:rsidRDefault="00161D2D" w:rsidP="00017AA5">
      <w:r>
        <w:rPr>
          <w:rFonts w:hint="eastAsia"/>
          <w:b/>
        </w:rPr>
        <w:t>+CreateNewProject</w:t>
      </w:r>
      <w:r w:rsidR="00597F53">
        <w:rPr>
          <w:b/>
        </w:rPr>
        <w:t>()</w:t>
      </w:r>
      <w:r w:rsidRPr="00161D2D">
        <w:rPr>
          <w:rFonts w:hint="eastAsia"/>
        </w:rPr>
        <w:t>:</w:t>
      </w:r>
      <w:r>
        <w:t xml:space="preserve"> allow user to create a new project.</w:t>
      </w:r>
    </w:p>
    <w:p w:rsidR="00161D2D" w:rsidRDefault="00161D2D" w:rsidP="00017AA5">
      <w:r>
        <w:rPr>
          <w:b/>
        </w:rPr>
        <w:t>+OpenExsitProject</w:t>
      </w:r>
      <w:r w:rsidR="00597F53">
        <w:rPr>
          <w:b/>
        </w:rPr>
        <w:t>(string path)</w:t>
      </w:r>
      <w:r>
        <w:t xml:space="preserve">: allow user to load an </w:t>
      </w:r>
      <w:r w:rsidR="00F86921">
        <w:t>existing project</w:t>
      </w:r>
      <w:r>
        <w:t>.</w:t>
      </w:r>
    </w:p>
    <w:p w:rsidR="00F86921" w:rsidRDefault="00F86921" w:rsidP="00017AA5"/>
    <w:p w:rsidR="004A58F3" w:rsidRDefault="00F86921" w:rsidP="00017AA5">
      <w:r w:rsidRPr="00427632">
        <w:rPr>
          <w:b/>
          <w:color w:val="0070C0"/>
        </w:rPr>
        <w:t>Project_Grid_Screen:</w:t>
      </w:r>
      <w:r>
        <w:rPr>
          <w:b/>
        </w:rPr>
        <w:t xml:space="preserve"> </w:t>
      </w:r>
      <w:r>
        <w:t xml:space="preserve">the main interface the user will be using when he/she is using this application. </w:t>
      </w:r>
      <w:r w:rsidR="004A58F3">
        <w:t xml:space="preserve">There will </w:t>
      </w:r>
      <w:r w:rsidR="00971D5B">
        <w:t xml:space="preserve">be a grid, two type of crossing, </w:t>
      </w:r>
      <w:r w:rsidR="004A58F3">
        <w:t>the simulation control panel</w:t>
      </w:r>
      <w:r w:rsidR="00971D5B">
        <w:t xml:space="preserve"> and the statistic </w:t>
      </w:r>
      <w:r w:rsidR="00D9263A">
        <w:t>list box</w:t>
      </w:r>
      <w:r w:rsidR="004A58F3">
        <w:t xml:space="preserve"> in this form</w:t>
      </w:r>
      <w:r w:rsidR="00843B33">
        <w:t>.</w:t>
      </w:r>
    </w:p>
    <w:p w:rsidR="000770E7" w:rsidRPr="000770E7" w:rsidRDefault="000770E7" w:rsidP="00017AA5">
      <w:pPr>
        <w:rPr>
          <w:b/>
        </w:rPr>
      </w:pPr>
      <w:r>
        <w:rPr>
          <w:b/>
        </w:rPr>
        <w:t>Variables:</w:t>
      </w:r>
    </w:p>
    <w:p w:rsidR="00F86921" w:rsidRDefault="00F86921" w:rsidP="00017AA5">
      <w:r>
        <w:rPr>
          <w:b/>
        </w:rPr>
        <w:t>-simulation</w:t>
      </w:r>
      <w:r w:rsidRPr="000770E7">
        <w:t xml:space="preserve">: </w:t>
      </w:r>
      <w:r w:rsidR="000770E7" w:rsidRPr="000770E7">
        <w:t xml:space="preserve">instance from class </w:t>
      </w:r>
      <w:r w:rsidR="000770E7" w:rsidRPr="000770E7">
        <w:rPr>
          <w:b/>
        </w:rPr>
        <w:t>Simulation</w:t>
      </w:r>
      <w:r w:rsidR="000770E7" w:rsidRPr="000770E7">
        <w:t>.</w:t>
      </w:r>
    </w:p>
    <w:p w:rsidR="000770E7" w:rsidRDefault="000770E7" w:rsidP="00017AA5">
      <w:r>
        <w:rPr>
          <w:b/>
        </w:rPr>
        <w:t xml:space="preserve">-filepath: </w:t>
      </w:r>
      <w:r>
        <w:t>the path that the project will be saved/loaded.</w:t>
      </w:r>
    </w:p>
    <w:p w:rsidR="00A86217" w:rsidRDefault="00A86217" w:rsidP="00017AA5">
      <w:r>
        <w:t>-</w:t>
      </w:r>
      <w:r>
        <w:rPr>
          <w:b/>
        </w:rPr>
        <w:t xml:space="preserve">myGrid: </w:t>
      </w:r>
      <w:r>
        <w:t xml:space="preserve">instance from the class </w:t>
      </w:r>
      <w:r>
        <w:rPr>
          <w:b/>
        </w:rPr>
        <w:t>Grid.</w:t>
      </w:r>
    </w:p>
    <w:p w:rsidR="00C00909" w:rsidRDefault="00A86217" w:rsidP="00017AA5">
      <w:r>
        <w:rPr>
          <w:b/>
        </w:rPr>
        <w:t>-CurrentType</w:t>
      </w:r>
      <w:r>
        <w:t>: the current selected type of crossing (</w:t>
      </w:r>
      <w:r w:rsidR="00C00909">
        <w:t>Type A or Type B</w:t>
      </w:r>
      <w:r>
        <w:t>)</w:t>
      </w:r>
      <w:r w:rsidR="00C00909">
        <w:rPr>
          <w:rFonts w:hint="eastAsia"/>
        </w:rPr>
        <w:t>.</w:t>
      </w:r>
    </w:p>
    <w:p w:rsidR="00C00909" w:rsidRDefault="00C00909" w:rsidP="00017AA5">
      <w:r>
        <w:rPr>
          <w:b/>
        </w:rPr>
        <w:t xml:space="preserve">-saved: </w:t>
      </w:r>
      <w:r>
        <w:t>local variable, indicating whether this project is saved or not.</w:t>
      </w:r>
    </w:p>
    <w:p w:rsidR="00C00909" w:rsidRDefault="00C00909" w:rsidP="00017AA5">
      <w:pPr>
        <w:rPr>
          <w:b/>
        </w:rPr>
      </w:pPr>
      <w:r>
        <w:rPr>
          <w:b/>
        </w:rPr>
        <w:t>Methods:</w:t>
      </w:r>
    </w:p>
    <w:p w:rsidR="00C00909" w:rsidRDefault="00C00909" w:rsidP="00017AA5">
      <w:r>
        <w:rPr>
          <w:b/>
        </w:rPr>
        <w:t>+Project_Grid_Screen</w:t>
      </w:r>
      <w:r w:rsidR="00597F53">
        <w:rPr>
          <w:b/>
        </w:rPr>
        <w:t>()</w:t>
      </w:r>
      <w:r>
        <w:rPr>
          <w:b/>
        </w:rPr>
        <w:t>:</w:t>
      </w:r>
      <w:r>
        <w:t xml:space="preserve"> constructor of this form.</w:t>
      </w:r>
    </w:p>
    <w:p w:rsidR="00D97DCF" w:rsidRDefault="00D97DCF" w:rsidP="00017AA5"/>
    <w:bookmarkEnd w:id="0"/>
    <w:p w:rsidR="00D97DCF" w:rsidRDefault="00427632" w:rsidP="00017AA5">
      <w:r w:rsidRPr="00035828">
        <w:rPr>
          <w:rFonts w:hint="eastAsia"/>
          <w:b/>
          <w:color w:val="0070C0"/>
        </w:rPr>
        <w:t>SetMaxFlow</w:t>
      </w:r>
      <w:r>
        <w:rPr>
          <w:rFonts w:hint="eastAsia"/>
          <w:b/>
        </w:rPr>
        <w:t xml:space="preserve">: </w:t>
      </w:r>
      <w:r>
        <w:t>the form that will pop up when the user put</w:t>
      </w:r>
      <w:r w:rsidR="00955F28">
        <w:t>s</w:t>
      </w:r>
      <w:r>
        <w:t xml:space="preserve"> a crossing to the grid or when the user want to change the maximum flow of a crossing.</w:t>
      </w:r>
    </w:p>
    <w:p w:rsidR="006A0D3E" w:rsidRDefault="00035828" w:rsidP="00017AA5">
      <w:pPr>
        <w:rPr>
          <w:b/>
        </w:rPr>
      </w:pPr>
      <w:r>
        <w:rPr>
          <w:b/>
        </w:rPr>
        <w:t>Variables:</w:t>
      </w:r>
    </w:p>
    <w:p w:rsidR="00035828" w:rsidRDefault="00035828" w:rsidP="00017AA5">
      <w:r>
        <w:rPr>
          <w:b/>
        </w:rPr>
        <w:t>-cell:</w:t>
      </w:r>
      <w:r>
        <w:t xml:space="preserve"> instance from the class </w:t>
      </w:r>
      <w:r>
        <w:rPr>
          <w:b/>
        </w:rPr>
        <w:t>Cell</w:t>
      </w:r>
      <w:r>
        <w:t>, value given by parameters passed through the constructor.</w:t>
      </w:r>
    </w:p>
    <w:p w:rsidR="00035828" w:rsidRDefault="00035828" w:rsidP="00017AA5">
      <w:pPr>
        <w:rPr>
          <w:b/>
        </w:rPr>
      </w:pPr>
      <w:r>
        <w:rPr>
          <w:b/>
        </w:rPr>
        <w:t>Methods:</w:t>
      </w:r>
    </w:p>
    <w:p w:rsidR="00035828" w:rsidRDefault="00035828" w:rsidP="00017AA5">
      <w:r>
        <w:rPr>
          <w:b/>
        </w:rPr>
        <w:t>+SetMaxFlow(Cell cell):</w:t>
      </w:r>
      <w:r>
        <w:t xml:space="preserve"> the constructor of the form.</w:t>
      </w:r>
    </w:p>
    <w:p w:rsidR="00955F28" w:rsidRDefault="00955F28" w:rsidP="00017AA5"/>
    <w:p w:rsidR="00955F28" w:rsidRDefault="00955F28" w:rsidP="00017AA5">
      <w:r w:rsidRPr="00D3414F">
        <w:rPr>
          <w:b/>
          <w:color w:val="0070C0"/>
        </w:rPr>
        <w:t>SetTrafficLight</w:t>
      </w:r>
      <w:r>
        <w:rPr>
          <w:b/>
        </w:rPr>
        <w:t>:</w:t>
      </w:r>
      <w:r>
        <w:t xml:space="preserve"> the form that will pop up when the user wants to change the interval of the traffic lights of some specific crossing in the grid.</w:t>
      </w:r>
    </w:p>
    <w:p w:rsidR="00955F28" w:rsidRDefault="00955F28" w:rsidP="00017AA5">
      <w:pPr>
        <w:rPr>
          <w:b/>
        </w:rPr>
      </w:pPr>
      <w:r>
        <w:rPr>
          <w:b/>
        </w:rPr>
        <w:t>Variables:</w:t>
      </w:r>
    </w:p>
    <w:p w:rsidR="00955F28" w:rsidRDefault="00955F28" w:rsidP="00955F28">
      <w:r>
        <w:rPr>
          <w:b/>
        </w:rPr>
        <w:t xml:space="preserve">-cell: </w:t>
      </w:r>
      <w:r>
        <w:t xml:space="preserve">instance of the class </w:t>
      </w:r>
      <w:r>
        <w:rPr>
          <w:b/>
        </w:rPr>
        <w:t>Cell</w:t>
      </w:r>
      <w:r>
        <w:t>, value given by parameters passed through the constructor.</w:t>
      </w:r>
    </w:p>
    <w:p w:rsidR="00955F28" w:rsidRDefault="00955F28" w:rsidP="00017AA5">
      <w:pPr>
        <w:rPr>
          <w:b/>
        </w:rPr>
      </w:pPr>
      <w:r>
        <w:rPr>
          <w:b/>
        </w:rPr>
        <w:t>Methods:</w:t>
      </w:r>
    </w:p>
    <w:p w:rsidR="00955F28" w:rsidRDefault="00955F28" w:rsidP="00017AA5">
      <w:r>
        <w:rPr>
          <w:b/>
        </w:rPr>
        <w:t xml:space="preserve">+SetTrafficLight(Cell cell): </w:t>
      </w:r>
      <w:r>
        <w:t>the constructor of the form.</w:t>
      </w:r>
    </w:p>
    <w:p w:rsidR="00D3414F" w:rsidRDefault="00D3414F" w:rsidP="00017AA5"/>
    <w:p w:rsidR="00D3414F" w:rsidRDefault="000732F2" w:rsidP="00D3414F">
      <w:r>
        <w:rPr>
          <w:b/>
          <w:color w:val="0070C0"/>
        </w:rPr>
        <w:t>AlterFlow</w:t>
      </w:r>
      <w:r w:rsidR="00D3414F">
        <w:rPr>
          <w:b/>
        </w:rPr>
        <w:t>:</w:t>
      </w:r>
      <w:r w:rsidR="00D3414F">
        <w:t xml:space="preserve"> the form that will pop up when the user wants to change the </w:t>
      </w:r>
      <w:r w:rsidR="00B23B59">
        <w:t>flow</w:t>
      </w:r>
      <w:r w:rsidR="00D3414F">
        <w:t xml:space="preserve"> of the </w:t>
      </w:r>
      <w:r w:rsidR="00B23B59">
        <w:t xml:space="preserve">lanes </w:t>
      </w:r>
      <w:r w:rsidR="00D3414F">
        <w:t>of some specific crossing in the grid.</w:t>
      </w:r>
    </w:p>
    <w:p w:rsidR="00D3414F" w:rsidRDefault="00D3414F" w:rsidP="00D3414F">
      <w:pPr>
        <w:rPr>
          <w:b/>
        </w:rPr>
      </w:pPr>
      <w:r>
        <w:rPr>
          <w:b/>
        </w:rPr>
        <w:t>Variables:</w:t>
      </w:r>
    </w:p>
    <w:p w:rsidR="00D3414F" w:rsidRDefault="00D3414F" w:rsidP="00D3414F">
      <w:r>
        <w:rPr>
          <w:b/>
        </w:rPr>
        <w:t xml:space="preserve">-cell: </w:t>
      </w:r>
      <w:r>
        <w:t xml:space="preserve">instance of the class </w:t>
      </w:r>
      <w:r>
        <w:rPr>
          <w:b/>
        </w:rPr>
        <w:t>Cell</w:t>
      </w:r>
      <w:r>
        <w:t>, value given by parameters passed through the constructor.</w:t>
      </w:r>
    </w:p>
    <w:p w:rsidR="00D3414F" w:rsidRDefault="00D3414F" w:rsidP="00D3414F">
      <w:pPr>
        <w:rPr>
          <w:b/>
        </w:rPr>
      </w:pPr>
      <w:r>
        <w:rPr>
          <w:b/>
        </w:rPr>
        <w:t>Methods:</w:t>
      </w:r>
    </w:p>
    <w:p w:rsidR="00D3414F" w:rsidRPr="00955F28" w:rsidRDefault="00D3414F" w:rsidP="00D3414F">
      <w:pPr>
        <w:rPr>
          <w:b/>
        </w:rPr>
      </w:pPr>
      <w:r>
        <w:rPr>
          <w:b/>
        </w:rPr>
        <w:t>+</w:t>
      </w:r>
      <w:r w:rsidR="00FD50E7">
        <w:rPr>
          <w:b/>
        </w:rPr>
        <w:t>AlterFlow</w:t>
      </w:r>
      <w:r>
        <w:rPr>
          <w:b/>
        </w:rPr>
        <w:t xml:space="preserve">(Cell cell): </w:t>
      </w:r>
      <w:r>
        <w:t>the constructor of the form.</w:t>
      </w:r>
    </w:p>
    <w:p w:rsidR="00D3414F" w:rsidRDefault="00D3414F" w:rsidP="00017AA5">
      <w:pPr>
        <w:rPr>
          <w:b/>
        </w:rPr>
      </w:pPr>
    </w:p>
    <w:p w:rsidR="0043438E" w:rsidRDefault="00083985" w:rsidP="00017AA5">
      <w:r w:rsidRPr="003B552B">
        <w:rPr>
          <w:rFonts w:hint="eastAsia"/>
          <w:b/>
          <w:color w:val="0070C0"/>
        </w:rPr>
        <w:t>Simulation</w:t>
      </w:r>
      <w:r>
        <w:rPr>
          <w:rFonts w:hint="eastAsia"/>
          <w:b/>
        </w:rPr>
        <w:t xml:space="preserve">: </w:t>
      </w:r>
      <w:r>
        <w:t>the class which will take control of the whole simulation.</w:t>
      </w:r>
    </w:p>
    <w:p w:rsidR="00083985" w:rsidRDefault="00083985" w:rsidP="00017AA5">
      <w:pPr>
        <w:rPr>
          <w:b/>
        </w:rPr>
      </w:pPr>
      <w:r>
        <w:rPr>
          <w:b/>
        </w:rPr>
        <w:t>Variables:</w:t>
      </w:r>
    </w:p>
    <w:p w:rsidR="00083985" w:rsidRDefault="00083985" w:rsidP="00017AA5">
      <w:r>
        <w:rPr>
          <w:b/>
        </w:rPr>
        <w:t>+Grid:</w:t>
      </w:r>
      <w:r>
        <w:t xml:space="preserve"> the grid shown in the project_Gird_Screen.</w:t>
      </w:r>
    </w:p>
    <w:p w:rsidR="00083985" w:rsidRPr="009D7EA0" w:rsidRDefault="00083985" w:rsidP="00017AA5">
      <w:r>
        <w:rPr>
          <w:b/>
        </w:rPr>
        <w:t>+Status:</w:t>
      </w:r>
      <w:r w:rsidR="009D7EA0">
        <w:rPr>
          <w:b/>
        </w:rPr>
        <w:t xml:space="preserve"> </w:t>
      </w:r>
      <w:r w:rsidR="009D7EA0">
        <w:t>the status of the simulation.</w:t>
      </w:r>
    </w:p>
    <w:p w:rsidR="00083985" w:rsidRPr="009D7EA0" w:rsidRDefault="00083985" w:rsidP="00017AA5">
      <w:r>
        <w:rPr>
          <w:b/>
        </w:rPr>
        <w:t>+Logbook:</w:t>
      </w:r>
      <w:r w:rsidR="009D7EA0">
        <w:rPr>
          <w:b/>
        </w:rPr>
        <w:t xml:space="preserve"> </w:t>
      </w:r>
      <w:r w:rsidR="009D7EA0">
        <w:t>the logbook which will record all the statistic of the simulation.</w:t>
      </w:r>
    </w:p>
    <w:p w:rsidR="00083985" w:rsidRDefault="00083985" w:rsidP="00017AA5">
      <w:pPr>
        <w:rPr>
          <w:b/>
        </w:rPr>
      </w:pPr>
      <w:r>
        <w:rPr>
          <w:b/>
        </w:rPr>
        <w:t>Methods:</w:t>
      </w:r>
    </w:p>
    <w:p w:rsidR="00083985" w:rsidRPr="00FA443C" w:rsidRDefault="00083985" w:rsidP="00017AA5">
      <w:r>
        <w:rPr>
          <w:b/>
        </w:rPr>
        <w:t>+Simulation ():</w:t>
      </w:r>
      <w:r w:rsidR="00FA443C">
        <w:rPr>
          <w:b/>
        </w:rPr>
        <w:t xml:space="preserve"> </w:t>
      </w:r>
      <w:r w:rsidR="00FA443C">
        <w:t>the constructor of the class.</w:t>
      </w:r>
    </w:p>
    <w:p w:rsidR="00083985" w:rsidRPr="00046883" w:rsidRDefault="00083985" w:rsidP="00017AA5">
      <w:r>
        <w:rPr>
          <w:b/>
        </w:rPr>
        <w:t>+SetGrid(</w:t>
      </w:r>
      <w:r w:rsidR="00F10D40">
        <w:rPr>
          <w:b/>
        </w:rPr>
        <w:t>Grid g</w:t>
      </w:r>
      <w:r>
        <w:rPr>
          <w:b/>
        </w:rPr>
        <w:t>):</w:t>
      </w:r>
      <w:r w:rsidR="00FA443C">
        <w:rPr>
          <w:b/>
        </w:rPr>
        <w:t xml:space="preserve"> </w:t>
      </w:r>
      <w:r w:rsidR="00046883">
        <w:t>set the grid.</w:t>
      </w:r>
    </w:p>
    <w:p w:rsidR="00083985" w:rsidRPr="00046883" w:rsidRDefault="00083985" w:rsidP="00017AA5">
      <w:r>
        <w:rPr>
          <w:b/>
        </w:rPr>
        <w:t>+SetUP():</w:t>
      </w:r>
      <w:r w:rsidR="00046883">
        <w:rPr>
          <w:b/>
        </w:rPr>
        <w:t xml:space="preserve"> </w:t>
      </w:r>
      <w:r w:rsidR="00046883">
        <w:t>check whether it is ready to start the simulation.</w:t>
      </w:r>
    </w:p>
    <w:p w:rsidR="00083985" w:rsidRPr="00046883" w:rsidRDefault="00083985" w:rsidP="00017AA5">
      <w:r>
        <w:rPr>
          <w:b/>
        </w:rPr>
        <w:t>+SetStatus(</w:t>
      </w:r>
      <w:r w:rsidR="00F10D40">
        <w:rPr>
          <w:b/>
        </w:rPr>
        <w:t>Status s</w:t>
      </w:r>
      <w:r>
        <w:rPr>
          <w:b/>
        </w:rPr>
        <w:t>):</w:t>
      </w:r>
      <w:r w:rsidR="00046883">
        <w:rPr>
          <w:b/>
        </w:rPr>
        <w:t xml:space="preserve"> </w:t>
      </w:r>
      <w:r w:rsidR="00046883">
        <w:t>change the status of the current simulation.</w:t>
      </w:r>
    </w:p>
    <w:p w:rsidR="00083985" w:rsidRDefault="00083985" w:rsidP="00017AA5">
      <w:r>
        <w:rPr>
          <w:b/>
        </w:rPr>
        <w:t>+NextSecond():</w:t>
      </w:r>
      <w:r w:rsidR="00046883">
        <w:rPr>
          <w:b/>
        </w:rPr>
        <w:t xml:space="preserve"> </w:t>
      </w:r>
      <w:r w:rsidR="00046883">
        <w:t>go to the next second of the simulation.</w:t>
      </w:r>
    </w:p>
    <w:p w:rsidR="0018006C" w:rsidRDefault="0018006C" w:rsidP="00017AA5"/>
    <w:p w:rsidR="0018006C" w:rsidRDefault="00410EC6" w:rsidP="00017AA5">
      <w:r w:rsidRPr="00410EC6">
        <w:rPr>
          <w:rFonts w:hint="eastAsia"/>
          <w:b/>
          <w:color w:val="0070C0"/>
        </w:rPr>
        <w:t>Status</w:t>
      </w:r>
      <w:r w:rsidRPr="00410EC6">
        <w:rPr>
          <w:b/>
          <w:color w:val="0070C0"/>
        </w:rPr>
        <w:t>&lt;enumeration&gt;</w:t>
      </w:r>
      <w:r>
        <w:rPr>
          <w:b/>
        </w:rPr>
        <w:t xml:space="preserve">: </w:t>
      </w:r>
      <w:r>
        <w:t>the status the simulation may have.</w:t>
      </w:r>
    </w:p>
    <w:p w:rsidR="00952ABF" w:rsidRDefault="00410EC6" w:rsidP="00017AA5">
      <w:r>
        <w:t xml:space="preserve">Initialization: 1, </w:t>
      </w:r>
      <w:r w:rsidR="001125C9">
        <w:t>Paused</w:t>
      </w:r>
      <w:r w:rsidR="00952ABF">
        <w:t>: 2, Running: 3</w:t>
      </w:r>
    </w:p>
    <w:p w:rsidR="00952ABF" w:rsidRDefault="00952ABF" w:rsidP="00017AA5">
      <w:r w:rsidRPr="009A167D">
        <w:rPr>
          <w:b/>
          <w:color w:val="0070C0"/>
        </w:rPr>
        <w:lastRenderedPageBreak/>
        <w:t>Grid</w:t>
      </w:r>
      <w:r>
        <w:rPr>
          <w:b/>
        </w:rPr>
        <w:t xml:space="preserve">: </w:t>
      </w:r>
      <w:r>
        <w:t>the class which will create a grid with specific number of specific size cells.</w:t>
      </w:r>
    </w:p>
    <w:p w:rsidR="00952ABF" w:rsidRDefault="00952ABF" w:rsidP="00017AA5">
      <w:pPr>
        <w:rPr>
          <w:b/>
        </w:rPr>
      </w:pPr>
      <w:r>
        <w:rPr>
          <w:b/>
        </w:rPr>
        <w:t>Variables:</w:t>
      </w:r>
    </w:p>
    <w:p w:rsidR="00952ABF" w:rsidRPr="009A167D" w:rsidRDefault="00952ABF" w:rsidP="00017AA5">
      <w:r>
        <w:rPr>
          <w:b/>
        </w:rPr>
        <w:t>-HorizontalCells:</w:t>
      </w:r>
      <w:r w:rsidR="009A167D">
        <w:rPr>
          <w:b/>
        </w:rPr>
        <w:t xml:space="preserve"> </w:t>
      </w:r>
      <w:r w:rsidR="009A167D">
        <w:t>the number of horizontal cells(column numbers).</w:t>
      </w:r>
    </w:p>
    <w:p w:rsidR="00952ABF" w:rsidRPr="009A167D" w:rsidRDefault="00952ABF" w:rsidP="00017AA5">
      <w:r>
        <w:rPr>
          <w:b/>
        </w:rPr>
        <w:t>-VertivalVells:</w:t>
      </w:r>
      <w:r w:rsidR="009A167D">
        <w:rPr>
          <w:b/>
        </w:rPr>
        <w:t xml:space="preserve"> </w:t>
      </w:r>
      <w:r w:rsidR="009A167D">
        <w:t>the number of vertical cells (row numbers).</w:t>
      </w:r>
    </w:p>
    <w:p w:rsidR="00952ABF" w:rsidRPr="009A167D" w:rsidRDefault="00952ABF" w:rsidP="00017AA5">
      <w:r>
        <w:rPr>
          <w:b/>
        </w:rPr>
        <w:t>-Orignal:</w:t>
      </w:r>
      <w:r w:rsidR="009A167D">
        <w:rPr>
          <w:b/>
        </w:rPr>
        <w:t xml:space="preserve"> </w:t>
      </w:r>
      <w:r w:rsidR="009A167D">
        <w:t>the left up point of this grid.</w:t>
      </w:r>
    </w:p>
    <w:p w:rsidR="00952ABF" w:rsidRPr="009A167D" w:rsidRDefault="00952ABF" w:rsidP="00017AA5">
      <w:r>
        <w:rPr>
          <w:b/>
        </w:rPr>
        <w:t>-GridCellSize:</w:t>
      </w:r>
      <w:r w:rsidR="009A167D">
        <w:rPr>
          <w:b/>
        </w:rPr>
        <w:t xml:space="preserve"> </w:t>
      </w:r>
      <w:r w:rsidR="009A167D">
        <w:t>the size of each cell.</w:t>
      </w:r>
    </w:p>
    <w:p w:rsidR="00952ABF" w:rsidRDefault="00952ABF" w:rsidP="00017AA5">
      <w:pPr>
        <w:rPr>
          <w:b/>
        </w:rPr>
      </w:pPr>
      <w:r>
        <w:rPr>
          <w:b/>
        </w:rPr>
        <w:t>+Cells:</w:t>
      </w:r>
    </w:p>
    <w:p w:rsidR="00952ABF" w:rsidRDefault="00952ABF" w:rsidP="00017AA5">
      <w:pPr>
        <w:rPr>
          <w:b/>
        </w:rPr>
      </w:pPr>
      <w:r>
        <w:rPr>
          <w:b/>
        </w:rPr>
        <w:t>Methods:</w:t>
      </w:r>
    </w:p>
    <w:p w:rsidR="00952ABF" w:rsidRPr="00DC70A3" w:rsidRDefault="00952ABF" w:rsidP="00017AA5">
      <w:r>
        <w:rPr>
          <w:b/>
        </w:rPr>
        <w:t>+Grid(Point p, Size s, int v, int h):</w:t>
      </w:r>
      <w:r w:rsidR="00DC70A3">
        <w:rPr>
          <w:b/>
        </w:rPr>
        <w:t xml:space="preserve"> </w:t>
      </w:r>
      <w:r w:rsidR="00DC70A3">
        <w:t>the constructor which will initialize the whole grid.</w:t>
      </w:r>
    </w:p>
    <w:p w:rsidR="00952ABF" w:rsidRPr="00AE26AE" w:rsidRDefault="00952ABF" w:rsidP="00017AA5">
      <w:r>
        <w:rPr>
          <w:b/>
        </w:rPr>
        <w:t>+Draw(Graphics g, Pen p):</w:t>
      </w:r>
      <w:r w:rsidR="00AE26AE">
        <w:rPr>
          <w:b/>
        </w:rPr>
        <w:t xml:space="preserve"> </w:t>
      </w:r>
      <w:r w:rsidR="00AE26AE">
        <w:t>the method which will draw the grid.</w:t>
      </w:r>
    </w:p>
    <w:p w:rsidR="00952ABF" w:rsidRPr="00AE26AE" w:rsidRDefault="00952ABF" w:rsidP="00017AA5">
      <w:r>
        <w:rPr>
          <w:b/>
        </w:rPr>
        <w:t>+AddOneCell(Cell c):</w:t>
      </w:r>
      <w:r w:rsidR="00AE26AE">
        <w:rPr>
          <w:b/>
        </w:rPr>
        <w:t xml:space="preserve"> </w:t>
      </w:r>
      <w:r w:rsidR="00AE26AE">
        <w:t>add one cell to the grid cell list.</w:t>
      </w:r>
    </w:p>
    <w:p w:rsidR="00952ABF" w:rsidRPr="00AE26AE" w:rsidRDefault="00952ABF" w:rsidP="00017AA5">
      <w:r>
        <w:rPr>
          <w:b/>
        </w:rPr>
        <w:t>+RemoveOneCell(Cell c)</w:t>
      </w:r>
      <w:r w:rsidR="00AE26AE">
        <w:rPr>
          <w:b/>
        </w:rPr>
        <w:t xml:space="preserve"> </w:t>
      </w:r>
      <w:r w:rsidR="00AE26AE">
        <w:t>remove one cell to the grid cell list.</w:t>
      </w:r>
    </w:p>
    <w:p w:rsidR="00952ABF" w:rsidRDefault="00952ABF" w:rsidP="00017AA5">
      <w:r>
        <w:rPr>
          <w:b/>
        </w:rPr>
        <w:t>+GetCellByPosi</w:t>
      </w:r>
      <w:bookmarkStart w:id="1" w:name="_GoBack"/>
      <w:bookmarkEnd w:id="1"/>
      <w:r>
        <w:rPr>
          <w:b/>
        </w:rPr>
        <w:t>tion(int x, int y):</w:t>
      </w:r>
      <w:r w:rsidR="00AE26AE">
        <w:rPr>
          <w:b/>
        </w:rPr>
        <w:t xml:space="preserve"> </w:t>
      </w:r>
      <w:r w:rsidR="00C354C8">
        <w:t>get the cell from the grid cell list with its location.</w:t>
      </w:r>
    </w:p>
    <w:p w:rsidR="00E52CF1" w:rsidRDefault="00E52CF1" w:rsidP="00017AA5"/>
    <w:p w:rsidR="00E52CF1" w:rsidRPr="00331576" w:rsidRDefault="00331576" w:rsidP="00017AA5">
      <w:r w:rsidRPr="00F407FC">
        <w:rPr>
          <w:b/>
          <w:color w:val="0070C0"/>
        </w:rPr>
        <w:t>Cell</w:t>
      </w:r>
      <w:r>
        <w:rPr>
          <w:b/>
        </w:rPr>
        <w:t xml:space="preserve">: </w:t>
      </w:r>
      <w:r>
        <w:t>the class for cells in the grid.</w:t>
      </w:r>
    </w:p>
    <w:p w:rsidR="00331576" w:rsidRDefault="00331576" w:rsidP="00017AA5">
      <w:pPr>
        <w:rPr>
          <w:b/>
        </w:rPr>
      </w:pPr>
      <w:r>
        <w:rPr>
          <w:b/>
        </w:rPr>
        <w:t>Variables:</w:t>
      </w:r>
    </w:p>
    <w:p w:rsidR="00331576" w:rsidRPr="00331576" w:rsidRDefault="00331576" w:rsidP="00017AA5">
      <w:r>
        <w:rPr>
          <w:b/>
        </w:rPr>
        <w:t xml:space="preserve">+X: </w:t>
      </w:r>
      <w:r>
        <w:t>the location of the cell in X dimension.</w:t>
      </w:r>
    </w:p>
    <w:p w:rsidR="00331576" w:rsidRPr="00331576" w:rsidRDefault="00331576" w:rsidP="00017AA5">
      <w:r>
        <w:rPr>
          <w:b/>
        </w:rPr>
        <w:t>+Y:</w:t>
      </w:r>
      <w:r>
        <w:t xml:space="preserve"> the location of the cell in Y dimension.</w:t>
      </w:r>
    </w:p>
    <w:p w:rsidR="00331576" w:rsidRPr="00331576" w:rsidRDefault="00331576" w:rsidP="00017AA5">
      <w:r>
        <w:rPr>
          <w:b/>
        </w:rPr>
        <w:t xml:space="preserve">+Image: </w:t>
      </w:r>
      <w:r>
        <w:t>the image of crossing in this cell.</w:t>
      </w:r>
    </w:p>
    <w:p w:rsidR="00331576" w:rsidRPr="00331576" w:rsidRDefault="00331576" w:rsidP="00017AA5">
      <w:r>
        <w:rPr>
          <w:b/>
        </w:rPr>
        <w:t xml:space="preserve">+Crossing: </w:t>
      </w:r>
      <w:r>
        <w:t>the crossing that the cell contains.</w:t>
      </w:r>
    </w:p>
    <w:p w:rsidR="00331576" w:rsidRDefault="00331576" w:rsidP="00017AA5">
      <w:pPr>
        <w:rPr>
          <w:b/>
        </w:rPr>
      </w:pPr>
      <w:r>
        <w:rPr>
          <w:b/>
        </w:rPr>
        <w:t>Methods:</w:t>
      </w:r>
    </w:p>
    <w:p w:rsidR="00331576" w:rsidRPr="00331576" w:rsidRDefault="00331576" w:rsidP="00017AA5">
      <w:r>
        <w:rPr>
          <w:b/>
        </w:rPr>
        <w:t xml:space="preserve">+Cell(int x, int y): </w:t>
      </w:r>
      <w:r>
        <w:t>the constructor of this class, initia</w:t>
      </w:r>
      <w:r w:rsidR="00D36682">
        <w:t>lize the cell with its location in the grid.</w:t>
      </w:r>
    </w:p>
    <w:p w:rsidR="00331576" w:rsidRDefault="00331576" w:rsidP="00017AA5">
      <w:r>
        <w:rPr>
          <w:b/>
        </w:rPr>
        <w:t>+SettingImageAndCrossing(Image I, Crossing c):</w:t>
      </w:r>
      <w:r w:rsidR="00285396">
        <w:rPr>
          <w:b/>
        </w:rPr>
        <w:t xml:space="preserve"> </w:t>
      </w:r>
      <w:r w:rsidR="00285396">
        <w:t>set the crossing it contains and the image of the crossing.</w:t>
      </w:r>
    </w:p>
    <w:p w:rsidR="00F407FC" w:rsidRDefault="00F407FC" w:rsidP="00017AA5"/>
    <w:p w:rsidR="00F407FC" w:rsidRPr="006F2014" w:rsidRDefault="00F407FC" w:rsidP="00017AA5">
      <w:r w:rsidRPr="006F2014">
        <w:rPr>
          <w:b/>
          <w:color w:val="0070C0"/>
        </w:rPr>
        <w:t>FileHelper</w:t>
      </w:r>
      <w:r>
        <w:rPr>
          <w:b/>
        </w:rPr>
        <w:t>:</w:t>
      </w:r>
      <w:r w:rsidR="006F2014">
        <w:rPr>
          <w:b/>
        </w:rPr>
        <w:t xml:space="preserve"> </w:t>
      </w:r>
      <w:r w:rsidR="006F2014">
        <w:t>the class which will help us to save the project to a file or load a project from a file.</w:t>
      </w:r>
    </w:p>
    <w:p w:rsidR="00F407FC" w:rsidRDefault="00F407FC" w:rsidP="00017AA5">
      <w:pPr>
        <w:rPr>
          <w:b/>
        </w:rPr>
      </w:pPr>
      <w:r>
        <w:rPr>
          <w:b/>
        </w:rPr>
        <w:t>Variables:</w:t>
      </w:r>
    </w:p>
    <w:p w:rsidR="00F407FC" w:rsidRPr="006F2014" w:rsidRDefault="00F407FC" w:rsidP="00017AA5">
      <w:r>
        <w:rPr>
          <w:b/>
        </w:rPr>
        <w:t>+Filepath:</w:t>
      </w:r>
      <w:r w:rsidR="006F2014">
        <w:rPr>
          <w:b/>
        </w:rPr>
        <w:t xml:space="preserve"> </w:t>
      </w:r>
      <w:r w:rsidR="006F2014">
        <w:t>the path where the project is saved or where a project is saved.</w:t>
      </w:r>
    </w:p>
    <w:p w:rsidR="00F407FC" w:rsidRDefault="00F407FC" w:rsidP="00017AA5">
      <w:pPr>
        <w:rPr>
          <w:b/>
        </w:rPr>
      </w:pPr>
      <w:r>
        <w:rPr>
          <w:b/>
        </w:rPr>
        <w:t>Methods:</w:t>
      </w:r>
    </w:p>
    <w:p w:rsidR="00F407FC" w:rsidRPr="006F2014" w:rsidRDefault="00F407FC" w:rsidP="00017AA5">
      <w:r>
        <w:rPr>
          <w:b/>
        </w:rPr>
        <w:t>+Load(string path)</w:t>
      </w:r>
      <w:r>
        <w:rPr>
          <w:rFonts w:hint="eastAsia"/>
          <w:b/>
        </w:rPr>
        <w:t>:</w:t>
      </w:r>
      <w:r w:rsidR="006F2014">
        <w:rPr>
          <w:b/>
        </w:rPr>
        <w:t xml:space="preserve"> </w:t>
      </w:r>
      <w:r w:rsidR="006F2014">
        <w:t>load a project from some file.</w:t>
      </w:r>
    </w:p>
    <w:p w:rsidR="00D1081E" w:rsidRDefault="00F407FC" w:rsidP="00017AA5">
      <w:r>
        <w:rPr>
          <w:b/>
        </w:rPr>
        <w:t>+Save(string path):</w:t>
      </w:r>
      <w:r w:rsidR="006F2014">
        <w:rPr>
          <w:b/>
        </w:rPr>
        <w:t xml:space="preserve"> </w:t>
      </w:r>
      <w:r w:rsidR="006F2014">
        <w:t>save the project t</w:t>
      </w:r>
      <w:r w:rsidR="00C95136">
        <w:t>o some file.</w:t>
      </w:r>
    </w:p>
    <w:p w:rsidR="00F329AB" w:rsidRDefault="00F329AB" w:rsidP="00017AA5"/>
    <w:p w:rsidR="00F329AB" w:rsidRPr="00C90904" w:rsidRDefault="00F329AB" w:rsidP="00017AA5">
      <w:r w:rsidRPr="00995028">
        <w:rPr>
          <w:b/>
          <w:color w:val="0070C0"/>
        </w:rPr>
        <w:t>Crossing&lt;abstract&gt;</w:t>
      </w:r>
      <w:r>
        <w:rPr>
          <w:b/>
        </w:rPr>
        <w:t>:</w:t>
      </w:r>
      <w:r w:rsidR="00995028">
        <w:rPr>
          <w:b/>
        </w:rPr>
        <w:t xml:space="preserve"> </w:t>
      </w:r>
      <w:r w:rsidR="00C90904">
        <w:t>the class which contains the information of the crossings.</w:t>
      </w:r>
    </w:p>
    <w:p w:rsidR="00F329AB" w:rsidRDefault="00F329AB" w:rsidP="00017AA5">
      <w:pPr>
        <w:rPr>
          <w:b/>
        </w:rPr>
      </w:pPr>
      <w:r>
        <w:rPr>
          <w:b/>
        </w:rPr>
        <w:t>Variables:</w:t>
      </w:r>
    </w:p>
    <w:p w:rsidR="00F329AB" w:rsidRPr="00A20956" w:rsidRDefault="00F329AB" w:rsidP="00017AA5">
      <w:r>
        <w:rPr>
          <w:b/>
        </w:rPr>
        <w:t>+Lanes:</w:t>
      </w:r>
      <w:r w:rsidR="00A20956">
        <w:rPr>
          <w:b/>
        </w:rPr>
        <w:t xml:space="preserve"> </w:t>
      </w:r>
      <w:r w:rsidR="00A20956">
        <w:t>the lanes of the crossing, in this case, there are 8 lanes.</w:t>
      </w:r>
    </w:p>
    <w:p w:rsidR="00E70DD7" w:rsidRPr="00E70DD7" w:rsidRDefault="00F329AB" w:rsidP="00017AA5">
      <w:r>
        <w:rPr>
          <w:b/>
        </w:rPr>
        <w:t>-X:</w:t>
      </w:r>
      <w:r w:rsidR="00E70DD7">
        <w:rPr>
          <w:b/>
        </w:rPr>
        <w:t xml:space="preserve"> </w:t>
      </w:r>
      <w:r w:rsidR="00E70DD7">
        <w:t>the location of this crossing in X dimension.</w:t>
      </w:r>
    </w:p>
    <w:p w:rsidR="00F329AB" w:rsidRPr="00E70DD7" w:rsidRDefault="00F329AB" w:rsidP="00017AA5">
      <w:r>
        <w:rPr>
          <w:b/>
        </w:rPr>
        <w:t>-Y:</w:t>
      </w:r>
      <w:r w:rsidR="00E70DD7">
        <w:rPr>
          <w:b/>
        </w:rPr>
        <w:t xml:space="preserve"> </w:t>
      </w:r>
      <w:r w:rsidR="00E70DD7">
        <w:t>the location of this crossing in Y dimension.</w:t>
      </w:r>
    </w:p>
    <w:p w:rsidR="00F329AB" w:rsidRDefault="00F329AB" w:rsidP="00017AA5">
      <w:pPr>
        <w:rPr>
          <w:b/>
        </w:rPr>
      </w:pPr>
      <w:r>
        <w:rPr>
          <w:b/>
        </w:rPr>
        <w:t>Methods:</w:t>
      </w:r>
    </w:p>
    <w:p w:rsidR="00F329AB" w:rsidRPr="00325AFE" w:rsidRDefault="00F329AB" w:rsidP="00017AA5">
      <w:r>
        <w:rPr>
          <w:b/>
        </w:rPr>
        <w:t>+Crossing():</w:t>
      </w:r>
      <w:r w:rsidR="00325AFE">
        <w:rPr>
          <w:b/>
        </w:rPr>
        <w:t xml:space="preserve"> </w:t>
      </w:r>
      <w:r w:rsidR="00325AFE">
        <w:t>the constructor of this class which initialize the crossing.</w:t>
      </w:r>
    </w:p>
    <w:p w:rsidR="00F329AB" w:rsidRPr="00D96E16" w:rsidRDefault="00F329AB" w:rsidP="00017AA5">
      <w:r>
        <w:rPr>
          <w:b/>
        </w:rPr>
        <w:t>+Initialization():</w:t>
      </w:r>
      <w:r w:rsidR="00D96E16">
        <w:rPr>
          <w:b/>
        </w:rPr>
        <w:t xml:space="preserve"> </w:t>
      </w:r>
      <w:r w:rsidR="00D96E16">
        <w:t>the method which will initialize the crossing again, will be called when some property of the crossing or the lanes of the crossing change and require reinitialization.</w:t>
      </w:r>
    </w:p>
    <w:p w:rsidR="00F329AB" w:rsidRPr="00B37911" w:rsidRDefault="00F329AB" w:rsidP="00017AA5">
      <w:r>
        <w:rPr>
          <w:b/>
        </w:rPr>
        <w:t>+SetLocation(int x, int y):</w:t>
      </w:r>
      <w:r w:rsidR="00B37911">
        <w:rPr>
          <w:b/>
        </w:rPr>
        <w:t xml:space="preserve"> </w:t>
      </w:r>
      <w:r w:rsidR="00B37911">
        <w:t>set the location of this crossing, same as the cell which contains this crossing.</w:t>
      </w:r>
    </w:p>
    <w:p w:rsidR="00F329AB" w:rsidRPr="00CF5758" w:rsidRDefault="00F329AB" w:rsidP="00017AA5">
      <w:r>
        <w:rPr>
          <w:b/>
        </w:rPr>
        <w:t>+SetMaxFlowOfLanes(int L1, int L2, int U1, int U2, int R1, int R2, int D1, int D2):</w:t>
      </w:r>
      <w:r w:rsidR="00CF5758">
        <w:rPr>
          <w:b/>
        </w:rPr>
        <w:t xml:space="preserve"> </w:t>
      </w:r>
      <w:r w:rsidR="00CF5758">
        <w:t xml:space="preserve"> set the maximum flow of the 8 lanes those around the crossing.</w:t>
      </w:r>
    </w:p>
    <w:p w:rsidR="00F329AB" w:rsidRPr="00FC378B" w:rsidRDefault="00F329AB" w:rsidP="00F329AB">
      <w:r>
        <w:rPr>
          <w:b/>
        </w:rPr>
        <w:t>+SetCurrentFlowOfLanes(int L1, int L2, int U1, int U2, int R1, int R2, int D1, int D2):</w:t>
      </w:r>
      <w:r w:rsidR="00CF5758">
        <w:rPr>
          <w:b/>
        </w:rPr>
        <w:t xml:space="preserve"> </w:t>
      </w:r>
      <w:r w:rsidR="00CF5758">
        <w:t>set the current flow of the 8 lanes those around the crossing.</w:t>
      </w:r>
    </w:p>
    <w:p w:rsidR="00F329AB" w:rsidRDefault="00F329AB" w:rsidP="00017AA5">
      <w:r>
        <w:rPr>
          <w:rFonts w:hint="eastAsia"/>
          <w:b/>
        </w:rPr>
        <w:t>+&lt;</w:t>
      </w:r>
      <w:r>
        <w:rPr>
          <w:b/>
        </w:rPr>
        <w:t>abstract</w:t>
      </w:r>
      <w:r>
        <w:rPr>
          <w:rFonts w:hint="eastAsia"/>
          <w:b/>
        </w:rPr>
        <w:t>&gt;</w:t>
      </w:r>
      <w:r>
        <w:rPr>
          <w:b/>
        </w:rPr>
        <w:t>NextSecond(Crossing left, Crossing up, Crossing Right, Crossing Down):</w:t>
      </w:r>
      <w:r w:rsidR="009D35A5">
        <w:rPr>
          <w:b/>
        </w:rPr>
        <w:t xml:space="preserve"> </w:t>
      </w:r>
      <w:r w:rsidR="009D35A5">
        <w:t>go to the next second, do all necessary changes with the lanes around this crossing.</w:t>
      </w:r>
    </w:p>
    <w:p w:rsidR="00920476" w:rsidRDefault="00920476" w:rsidP="00017AA5">
      <w:pPr>
        <w:rPr>
          <w:b/>
        </w:rPr>
      </w:pPr>
      <w:r w:rsidRPr="0069452C">
        <w:rPr>
          <w:b/>
          <w:color w:val="0070C0"/>
        </w:rPr>
        <w:t>CrossingTypeA</w:t>
      </w:r>
      <w:r>
        <w:rPr>
          <w:b/>
        </w:rPr>
        <w:t>:</w:t>
      </w:r>
    </w:p>
    <w:p w:rsidR="00920476" w:rsidRDefault="00920476" w:rsidP="00017AA5">
      <w:pPr>
        <w:rPr>
          <w:b/>
        </w:rPr>
      </w:pPr>
      <w:r>
        <w:rPr>
          <w:b/>
        </w:rPr>
        <w:t>Variables:</w:t>
      </w:r>
    </w:p>
    <w:p w:rsidR="00920476" w:rsidRPr="003C0F5A" w:rsidRDefault="00920476" w:rsidP="00017AA5">
      <w:r>
        <w:rPr>
          <w:rFonts w:hint="eastAsia"/>
          <w:b/>
        </w:rPr>
        <w:t>+Status:</w:t>
      </w:r>
      <w:r w:rsidR="003C0F5A">
        <w:rPr>
          <w:b/>
        </w:rPr>
        <w:t xml:space="preserve"> </w:t>
      </w:r>
      <w:r w:rsidR="003C0F5A">
        <w:t xml:space="preserve">the status of the </w:t>
      </w:r>
      <w:r w:rsidR="0031108A">
        <w:t xml:space="preserve">crossing, indicating which lanes </w:t>
      </w:r>
      <w:r w:rsidR="004D6B8C">
        <w:t xml:space="preserve">are </w:t>
      </w:r>
      <w:r w:rsidR="00323CC7">
        <w:t>NOT</w:t>
      </w:r>
      <w:r w:rsidR="004D6B8C">
        <w:t xml:space="preserve"> with red traffic lights.</w:t>
      </w:r>
    </w:p>
    <w:p w:rsidR="00920476" w:rsidRDefault="00920476" w:rsidP="00017AA5">
      <w:pPr>
        <w:rPr>
          <w:b/>
        </w:rPr>
      </w:pPr>
      <w:r>
        <w:rPr>
          <w:b/>
        </w:rPr>
        <w:t>Methods:</w:t>
      </w:r>
    </w:p>
    <w:p w:rsidR="00920476" w:rsidRPr="00EC0559" w:rsidRDefault="00920476" w:rsidP="00017AA5">
      <w:r>
        <w:rPr>
          <w:rFonts w:hint="eastAsia"/>
          <w:b/>
        </w:rPr>
        <w:t>+CrossingTypeA():</w:t>
      </w:r>
      <w:r w:rsidR="00EC0559">
        <w:rPr>
          <w:b/>
        </w:rPr>
        <w:t xml:space="preserve"> </w:t>
      </w:r>
      <w:r w:rsidR="00EC0559">
        <w:t>the constructor of the class, initialize the crossing.</w:t>
      </w:r>
    </w:p>
    <w:p w:rsidR="00650B8E" w:rsidRDefault="00920476" w:rsidP="00650B8E">
      <w:r>
        <w:rPr>
          <w:b/>
        </w:rPr>
        <w:t>+</w:t>
      </w:r>
      <w:r w:rsidRPr="00920476">
        <w:rPr>
          <w:b/>
        </w:rPr>
        <w:t xml:space="preserve"> </w:t>
      </w:r>
      <w:r>
        <w:rPr>
          <w:b/>
        </w:rPr>
        <w:t>NextSecond(Crossing left, Crossing up, Crossing Right, Crossing Down)</w:t>
      </w:r>
      <w:r w:rsidR="00935EBB">
        <w:rPr>
          <w:b/>
        </w:rPr>
        <w:t>:</w:t>
      </w:r>
      <w:r w:rsidR="00650B8E">
        <w:rPr>
          <w:b/>
        </w:rPr>
        <w:t xml:space="preserve"> </w:t>
      </w:r>
      <w:r w:rsidR="00650B8E">
        <w:t>go to the next second, do all necessary changes with the lanes around this crossing.</w:t>
      </w:r>
    </w:p>
    <w:p w:rsidR="00876840" w:rsidRDefault="00876840" w:rsidP="00017AA5">
      <w:r w:rsidRPr="00223D5E">
        <w:rPr>
          <w:rFonts w:hint="eastAsia"/>
          <w:b/>
          <w:color w:val="0070C0"/>
        </w:rPr>
        <w:lastRenderedPageBreak/>
        <w:t>StatusTypeA</w:t>
      </w:r>
      <w:r>
        <w:rPr>
          <w:rFonts w:hint="eastAsia"/>
          <w:b/>
        </w:rPr>
        <w:t>&lt;</w:t>
      </w:r>
      <w:r>
        <w:rPr>
          <w:b/>
        </w:rPr>
        <w:t>Enumeration</w:t>
      </w:r>
      <w:r>
        <w:rPr>
          <w:rFonts w:hint="eastAsia"/>
          <w:b/>
        </w:rPr>
        <w:t>&gt;</w:t>
      </w:r>
      <w:r>
        <w:rPr>
          <w:b/>
        </w:rPr>
        <w:t>:</w:t>
      </w:r>
      <w:r>
        <w:rPr>
          <w:rFonts w:hint="eastAsia"/>
          <w:b/>
        </w:rPr>
        <w:t xml:space="preserve"> </w:t>
      </w:r>
      <w:r>
        <w:t>the status of the crossingTypeA.</w:t>
      </w:r>
    </w:p>
    <w:p w:rsidR="00876840" w:rsidRPr="00876840" w:rsidRDefault="00876840" w:rsidP="00017AA5">
      <w:r w:rsidRPr="00223D5E">
        <w:rPr>
          <w:b/>
        </w:rPr>
        <w:t>Lane3and8</w:t>
      </w:r>
      <w:r>
        <w:t>:</w:t>
      </w:r>
      <w:r w:rsidR="00223D5E">
        <w:t xml:space="preserve"> only</w:t>
      </w:r>
      <w:r>
        <w:t xml:space="preserve"> lane 3 and lane 8 do NOT have traffic lights as RED.</w:t>
      </w:r>
    </w:p>
    <w:p w:rsidR="00876840" w:rsidRPr="00876840" w:rsidRDefault="00876840" w:rsidP="00876840">
      <w:r w:rsidRPr="00223D5E">
        <w:rPr>
          <w:b/>
        </w:rPr>
        <w:t>L</w:t>
      </w:r>
      <w:r w:rsidR="00223D5E">
        <w:rPr>
          <w:b/>
        </w:rPr>
        <w:t>ane4and7</w:t>
      </w:r>
      <w:r>
        <w:t xml:space="preserve">: </w:t>
      </w:r>
      <w:r w:rsidR="00223D5E">
        <w:t>only lane 4 and lane 7</w:t>
      </w:r>
      <w:r>
        <w:t xml:space="preserve"> do NOT have traffic lights as RED.</w:t>
      </w:r>
    </w:p>
    <w:p w:rsidR="00876840" w:rsidRPr="00876840" w:rsidRDefault="00876840" w:rsidP="00876840">
      <w:r w:rsidRPr="00223D5E">
        <w:rPr>
          <w:b/>
        </w:rPr>
        <w:t>L</w:t>
      </w:r>
      <w:r w:rsidR="00223D5E">
        <w:rPr>
          <w:b/>
        </w:rPr>
        <w:t>ane2and5</w:t>
      </w:r>
      <w:r>
        <w:t>:</w:t>
      </w:r>
      <w:r w:rsidR="00223D5E">
        <w:t xml:space="preserve"> only lane 2 and lane 5</w:t>
      </w:r>
      <w:r>
        <w:t xml:space="preserve"> do NOT have traffic lights as RED.</w:t>
      </w:r>
    </w:p>
    <w:p w:rsidR="00876840" w:rsidRPr="00876840" w:rsidRDefault="00876840" w:rsidP="00876840">
      <w:r w:rsidRPr="00223D5E">
        <w:rPr>
          <w:b/>
        </w:rPr>
        <w:t>L</w:t>
      </w:r>
      <w:r w:rsidR="00223D5E">
        <w:rPr>
          <w:b/>
        </w:rPr>
        <w:t>ane1and6</w:t>
      </w:r>
      <w:r>
        <w:t>:</w:t>
      </w:r>
      <w:r w:rsidR="00223D5E">
        <w:t xml:space="preserve"> only lane 1 and lane 6</w:t>
      </w:r>
      <w:r>
        <w:t xml:space="preserve"> do NOT have traffic lights as RED.</w:t>
      </w:r>
    </w:p>
    <w:p w:rsidR="00876840" w:rsidRPr="00876840" w:rsidRDefault="00876840" w:rsidP="00017AA5">
      <w:pPr>
        <w:rPr>
          <w:b/>
        </w:rPr>
      </w:pPr>
    </w:p>
    <w:p w:rsidR="0069452C" w:rsidRDefault="0069452C" w:rsidP="0069452C">
      <w:pPr>
        <w:rPr>
          <w:b/>
        </w:rPr>
      </w:pPr>
      <w:r w:rsidRPr="0069452C">
        <w:rPr>
          <w:b/>
          <w:color w:val="0070C0"/>
        </w:rPr>
        <w:t>CrossingType</w:t>
      </w:r>
      <w:r w:rsidR="009378F4">
        <w:rPr>
          <w:b/>
          <w:color w:val="0070C0"/>
        </w:rPr>
        <w:t>B</w:t>
      </w:r>
      <w:r>
        <w:rPr>
          <w:b/>
        </w:rPr>
        <w:t>:</w:t>
      </w:r>
    </w:p>
    <w:p w:rsidR="0069452C" w:rsidRDefault="0069452C" w:rsidP="0069452C">
      <w:pPr>
        <w:rPr>
          <w:b/>
        </w:rPr>
      </w:pPr>
      <w:r>
        <w:rPr>
          <w:b/>
        </w:rPr>
        <w:t>Variables:</w:t>
      </w:r>
    </w:p>
    <w:p w:rsidR="0069452C" w:rsidRPr="003C0F5A" w:rsidRDefault="0069452C" w:rsidP="0069452C">
      <w:r>
        <w:rPr>
          <w:rFonts w:hint="eastAsia"/>
          <w:b/>
        </w:rPr>
        <w:t>+Status:</w:t>
      </w:r>
      <w:r>
        <w:rPr>
          <w:b/>
        </w:rPr>
        <w:t xml:space="preserve"> </w:t>
      </w:r>
      <w:r>
        <w:t>the status of the crossing, indicating which lanes are NOT with red traffic lights.</w:t>
      </w:r>
    </w:p>
    <w:p w:rsidR="0069452C" w:rsidRDefault="0069452C" w:rsidP="0069452C">
      <w:pPr>
        <w:rPr>
          <w:b/>
        </w:rPr>
      </w:pPr>
      <w:r>
        <w:rPr>
          <w:b/>
        </w:rPr>
        <w:t>Methods:</w:t>
      </w:r>
    </w:p>
    <w:p w:rsidR="0069452C" w:rsidRPr="00EC0559" w:rsidRDefault="0069452C" w:rsidP="0069452C">
      <w:r>
        <w:rPr>
          <w:rFonts w:hint="eastAsia"/>
          <w:b/>
        </w:rPr>
        <w:t>+CrossingType</w:t>
      </w:r>
      <w:r w:rsidR="009378F4">
        <w:rPr>
          <w:b/>
        </w:rPr>
        <w:t>B</w:t>
      </w:r>
      <w:r>
        <w:rPr>
          <w:rFonts w:hint="eastAsia"/>
          <w:b/>
        </w:rPr>
        <w:t>():</w:t>
      </w:r>
      <w:r>
        <w:rPr>
          <w:b/>
        </w:rPr>
        <w:t xml:space="preserve"> </w:t>
      </w:r>
      <w:r>
        <w:t>the constructor of the class, initialize the crossing.</w:t>
      </w:r>
    </w:p>
    <w:p w:rsidR="0069452C" w:rsidRDefault="0069452C" w:rsidP="0069452C">
      <w:r>
        <w:rPr>
          <w:b/>
        </w:rPr>
        <w:t>+</w:t>
      </w:r>
      <w:r w:rsidRPr="00920476">
        <w:rPr>
          <w:b/>
        </w:rPr>
        <w:t xml:space="preserve"> </w:t>
      </w:r>
      <w:r>
        <w:rPr>
          <w:b/>
        </w:rPr>
        <w:t xml:space="preserve">NextSecond(Crossing left, Crossing up, Crossing Right, Crossing Down): </w:t>
      </w:r>
      <w:r>
        <w:t>go to the next second, do all necessary changes with the lanes around this crossing.</w:t>
      </w:r>
    </w:p>
    <w:p w:rsidR="0069452C" w:rsidRDefault="0069452C" w:rsidP="00017AA5">
      <w:pPr>
        <w:rPr>
          <w:b/>
        </w:rPr>
      </w:pPr>
    </w:p>
    <w:p w:rsidR="00F37BD4" w:rsidRDefault="00F43F92" w:rsidP="00F37BD4">
      <w:r>
        <w:rPr>
          <w:rFonts w:hint="eastAsia"/>
          <w:b/>
          <w:color w:val="0070C0"/>
        </w:rPr>
        <w:t>StatusTypeB</w:t>
      </w:r>
      <w:r w:rsidR="00F37BD4">
        <w:rPr>
          <w:rFonts w:hint="eastAsia"/>
          <w:b/>
        </w:rPr>
        <w:t>&lt;</w:t>
      </w:r>
      <w:r w:rsidR="00F37BD4">
        <w:rPr>
          <w:b/>
        </w:rPr>
        <w:t>Enumeration</w:t>
      </w:r>
      <w:r w:rsidR="00F37BD4">
        <w:rPr>
          <w:rFonts w:hint="eastAsia"/>
          <w:b/>
        </w:rPr>
        <w:t>&gt;</w:t>
      </w:r>
      <w:r w:rsidR="00F37BD4">
        <w:rPr>
          <w:b/>
        </w:rPr>
        <w:t>:</w:t>
      </w:r>
      <w:r w:rsidR="00F37BD4">
        <w:rPr>
          <w:rFonts w:hint="eastAsia"/>
          <w:b/>
        </w:rPr>
        <w:t xml:space="preserve"> </w:t>
      </w:r>
      <w:r w:rsidR="00DC49EC">
        <w:t>the status of the crossingTypeB</w:t>
      </w:r>
      <w:r w:rsidR="00F37BD4">
        <w:t>.</w:t>
      </w:r>
    </w:p>
    <w:p w:rsidR="00F37BD4" w:rsidRPr="00876840" w:rsidRDefault="00F37BD4" w:rsidP="00F37BD4">
      <w:r w:rsidRPr="00223D5E">
        <w:rPr>
          <w:b/>
        </w:rPr>
        <w:t>Lane3and8</w:t>
      </w:r>
      <w:r>
        <w:t>: only lane 3 and lane 8 do NOT have traffic lights as RED.</w:t>
      </w:r>
    </w:p>
    <w:p w:rsidR="00F37BD4" w:rsidRPr="00876840" w:rsidRDefault="00F37BD4" w:rsidP="00F37BD4">
      <w:r w:rsidRPr="00223D5E">
        <w:rPr>
          <w:b/>
        </w:rPr>
        <w:t>L</w:t>
      </w:r>
      <w:r>
        <w:rPr>
          <w:b/>
        </w:rPr>
        <w:t>ane4and7</w:t>
      </w:r>
      <w:r>
        <w:t>: only lane 4 and lane 7 do NOT have traffic lights as RED.</w:t>
      </w:r>
    </w:p>
    <w:p w:rsidR="00F37BD4" w:rsidRPr="00876840" w:rsidRDefault="00F37BD4" w:rsidP="00F37BD4">
      <w:r w:rsidRPr="00223D5E">
        <w:rPr>
          <w:b/>
        </w:rPr>
        <w:t>L</w:t>
      </w:r>
      <w:r>
        <w:rPr>
          <w:b/>
        </w:rPr>
        <w:t>ane2and5</w:t>
      </w:r>
      <w:r>
        <w:t>: only lane 2 and lane 5 do NOT have traffic lights as RED.</w:t>
      </w:r>
    </w:p>
    <w:p w:rsidR="00F37BD4" w:rsidRDefault="00F37BD4" w:rsidP="00F37BD4">
      <w:r w:rsidRPr="00223D5E">
        <w:rPr>
          <w:b/>
        </w:rPr>
        <w:t>L</w:t>
      </w:r>
      <w:r>
        <w:rPr>
          <w:b/>
        </w:rPr>
        <w:t>ane1and6</w:t>
      </w:r>
      <w:r>
        <w:t>: only lane 1 and lane 6 do NOT have traffic lights as RED.</w:t>
      </w:r>
    </w:p>
    <w:p w:rsidR="00F37BD4" w:rsidRDefault="004B3615" w:rsidP="00017AA5">
      <w:r>
        <w:rPr>
          <w:b/>
        </w:rPr>
        <w:t>Pedestrian:</w:t>
      </w:r>
      <w:r>
        <w:rPr>
          <w:rFonts w:hint="eastAsia"/>
        </w:rPr>
        <w:t xml:space="preserve"> only </w:t>
      </w:r>
      <w:r>
        <w:t>pedestrian</w:t>
      </w:r>
      <w:r>
        <w:rPr>
          <w:rFonts w:hint="eastAsia"/>
        </w:rPr>
        <w:t>s are allow</w:t>
      </w:r>
      <w:r w:rsidR="0087345F">
        <w:t>ed</w:t>
      </w:r>
      <w:r>
        <w:rPr>
          <w:rFonts w:hint="eastAsia"/>
        </w:rPr>
        <w:t xml:space="preserve"> to go.</w:t>
      </w:r>
    </w:p>
    <w:p w:rsidR="00472447" w:rsidRDefault="00472447" w:rsidP="00017AA5"/>
    <w:p w:rsidR="00472447" w:rsidRPr="007120CB" w:rsidRDefault="00472447" w:rsidP="00017AA5">
      <w:r w:rsidRPr="00C91BEC">
        <w:rPr>
          <w:b/>
          <w:color w:val="0070C0"/>
        </w:rPr>
        <w:t>Lane</w:t>
      </w:r>
      <w:r>
        <w:rPr>
          <w:b/>
        </w:rPr>
        <w:t>:</w:t>
      </w:r>
      <w:r w:rsidR="00C91BEC">
        <w:t xml:space="preserve"> the class for lanes in the crossing.</w:t>
      </w:r>
    </w:p>
    <w:p w:rsidR="00472447" w:rsidRDefault="00472447" w:rsidP="00017AA5">
      <w:pPr>
        <w:rPr>
          <w:b/>
        </w:rPr>
      </w:pPr>
      <w:r>
        <w:rPr>
          <w:b/>
        </w:rPr>
        <w:t>Variables:</w:t>
      </w:r>
    </w:p>
    <w:p w:rsidR="00123C77" w:rsidRPr="007713C2" w:rsidRDefault="00123C77" w:rsidP="00017AA5">
      <w:r>
        <w:rPr>
          <w:b/>
        </w:rPr>
        <w:t>+MaxFlow:</w:t>
      </w:r>
      <w:r w:rsidR="007713C2">
        <w:rPr>
          <w:b/>
        </w:rPr>
        <w:t xml:space="preserve"> </w:t>
      </w:r>
      <w:r w:rsidR="007713C2">
        <w:t>the maximum flow of the lane</w:t>
      </w:r>
    </w:p>
    <w:p w:rsidR="00123C77" w:rsidRPr="00604E26" w:rsidRDefault="00123C77" w:rsidP="00017AA5">
      <w:r>
        <w:rPr>
          <w:b/>
        </w:rPr>
        <w:t>+CurrentFlow:</w:t>
      </w:r>
      <w:r w:rsidR="00604E26">
        <w:rPr>
          <w:b/>
        </w:rPr>
        <w:t xml:space="preserve"> </w:t>
      </w:r>
      <w:r w:rsidR="00604E26">
        <w:t>the current flow of the lane.</w:t>
      </w:r>
    </w:p>
    <w:p w:rsidR="00123C77" w:rsidRPr="00135974" w:rsidRDefault="00123C77" w:rsidP="00017AA5">
      <w:r>
        <w:rPr>
          <w:b/>
        </w:rPr>
        <w:t>+Light:</w:t>
      </w:r>
      <w:r w:rsidR="00135974">
        <w:rPr>
          <w:b/>
        </w:rPr>
        <w:t xml:space="preserve"> </w:t>
      </w:r>
      <w:r w:rsidR="00135974">
        <w:t>the traffic of this lane.</w:t>
      </w:r>
    </w:p>
    <w:p w:rsidR="00123C77" w:rsidRPr="00B33A12" w:rsidRDefault="00123C77" w:rsidP="00017AA5">
      <w:r>
        <w:rPr>
          <w:b/>
        </w:rPr>
        <w:t>+Color:</w:t>
      </w:r>
      <w:r w:rsidR="00B33A12">
        <w:rPr>
          <w:b/>
        </w:rPr>
        <w:t xml:space="preserve"> </w:t>
      </w:r>
      <w:r w:rsidR="00B33A12">
        <w:t>the color of this lane, if the current flow is larger than its maximum flow, then its lane color becomes RED, otherwise it is GREEN.</w:t>
      </w:r>
    </w:p>
    <w:p w:rsidR="00472447" w:rsidRDefault="00472447" w:rsidP="00017AA5">
      <w:pPr>
        <w:rPr>
          <w:b/>
        </w:rPr>
      </w:pPr>
      <w:r>
        <w:rPr>
          <w:b/>
        </w:rPr>
        <w:t>Methods:</w:t>
      </w:r>
    </w:p>
    <w:p w:rsidR="00472447" w:rsidRPr="00B33A12" w:rsidRDefault="00123C77" w:rsidP="00017AA5">
      <w:r>
        <w:rPr>
          <w:rFonts w:hint="eastAsia"/>
          <w:b/>
        </w:rPr>
        <w:t>+Lane()</w:t>
      </w:r>
      <w:r w:rsidR="00B33A12">
        <w:rPr>
          <w:b/>
        </w:rPr>
        <w:t xml:space="preserve">: </w:t>
      </w:r>
      <w:r w:rsidR="00B33A12">
        <w:t>the constructor of this class, initialize the class.</w:t>
      </w:r>
    </w:p>
    <w:p w:rsidR="00123C77" w:rsidRPr="008C4F01" w:rsidRDefault="00123C77" w:rsidP="00017AA5">
      <w:r>
        <w:rPr>
          <w:b/>
        </w:rPr>
        <w:t>+SetMaxFlow:</w:t>
      </w:r>
      <w:r w:rsidR="008C4F01">
        <w:rPr>
          <w:b/>
        </w:rPr>
        <w:t xml:space="preserve"> </w:t>
      </w:r>
      <w:r w:rsidR="008C4F01">
        <w:t>change the maximum flow of this lane.</w:t>
      </w:r>
    </w:p>
    <w:p w:rsidR="00123C77" w:rsidRPr="002A1E68" w:rsidRDefault="00123C77" w:rsidP="00017AA5">
      <w:r>
        <w:rPr>
          <w:b/>
        </w:rPr>
        <w:t>+IncreaseFlow:</w:t>
      </w:r>
      <w:r w:rsidR="002A1E68">
        <w:rPr>
          <w:b/>
        </w:rPr>
        <w:t xml:space="preserve"> </w:t>
      </w:r>
      <w:r w:rsidR="002A1E68">
        <w:t>increase the current flow of this lane.</w:t>
      </w:r>
    </w:p>
    <w:p w:rsidR="00123C77" w:rsidRPr="001C1A9A" w:rsidRDefault="00123C77" w:rsidP="00017AA5">
      <w:r>
        <w:rPr>
          <w:b/>
        </w:rPr>
        <w:t>+DecreaseFlow:</w:t>
      </w:r>
      <w:r w:rsidR="001C1A9A">
        <w:rPr>
          <w:b/>
        </w:rPr>
        <w:t xml:space="preserve"> </w:t>
      </w:r>
      <w:r w:rsidR="001C1A9A">
        <w:t>decrease the current flow of this lane.</w:t>
      </w:r>
    </w:p>
    <w:p w:rsidR="00123C77" w:rsidRPr="00500E2F" w:rsidRDefault="00123C77" w:rsidP="00017AA5">
      <w:r>
        <w:rPr>
          <w:b/>
        </w:rPr>
        <w:t>+SetCurrentLightToGreen():</w:t>
      </w:r>
      <w:r w:rsidR="00500E2F">
        <w:rPr>
          <w:b/>
        </w:rPr>
        <w:t xml:space="preserve"> </w:t>
      </w:r>
      <w:r w:rsidR="00500E2F">
        <w:t>set the traffic light of this lane to Green.</w:t>
      </w:r>
    </w:p>
    <w:p w:rsidR="00123C77" w:rsidRDefault="00123C77" w:rsidP="00017AA5">
      <w:r>
        <w:rPr>
          <w:b/>
        </w:rPr>
        <w:t xml:space="preserve">+SetCurrentFlow(int i): </w:t>
      </w:r>
      <w:r w:rsidR="00500E2F">
        <w:t>set the current flow of this lane.</w:t>
      </w:r>
    </w:p>
    <w:p w:rsidR="005F0B39" w:rsidRDefault="005F0B39" w:rsidP="00017AA5"/>
    <w:p w:rsidR="005F0B39" w:rsidRPr="007135DE" w:rsidRDefault="005F0B39" w:rsidP="00017AA5">
      <w:r w:rsidRPr="00485F9B">
        <w:rPr>
          <w:b/>
          <w:color w:val="0070C0"/>
        </w:rPr>
        <w:t>TrafficLight</w:t>
      </w:r>
      <w:r>
        <w:rPr>
          <w:b/>
        </w:rPr>
        <w:t>:</w:t>
      </w:r>
      <w:r w:rsidR="007135DE">
        <w:t xml:space="preserve"> the class for the traffic lights in the lanes.</w:t>
      </w:r>
    </w:p>
    <w:p w:rsidR="005F0B39" w:rsidRDefault="005F0B39" w:rsidP="00017AA5">
      <w:pPr>
        <w:rPr>
          <w:b/>
        </w:rPr>
      </w:pPr>
      <w:r>
        <w:rPr>
          <w:b/>
        </w:rPr>
        <w:t>Variables:</w:t>
      </w:r>
    </w:p>
    <w:p w:rsidR="007135DE" w:rsidRPr="00797284" w:rsidRDefault="007135DE" w:rsidP="00017AA5">
      <w:r>
        <w:rPr>
          <w:b/>
        </w:rPr>
        <w:t>+CurrentLight:</w:t>
      </w:r>
      <w:r w:rsidR="00797284">
        <w:rPr>
          <w:b/>
        </w:rPr>
        <w:t xml:space="preserve"> </w:t>
      </w:r>
      <w:r w:rsidR="00797284">
        <w:t>current traffic light color.</w:t>
      </w:r>
    </w:p>
    <w:p w:rsidR="007135DE" w:rsidRPr="00573D25" w:rsidRDefault="007135DE" w:rsidP="00017AA5">
      <w:r>
        <w:rPr>
          <w:b/>
        </w:rPr>
        <w:t>-RedInterval:</w:t>
      </w:r>
      <w:r w:rsidR="00573D25">
        <w:rPr>
          <w:b/>
        </w:rPr>
        <w:t xml:space="preserve"> </w:t>
      </w:r>
      <w:r w:rsidR="00573D25">
        <w:t>the interval for RED light.</w:t>
      </w:r>
    </w:p>
    <w:p w:rsidR="007135DE" w:rsidRPr="00573D25" w:rsidRDefault="007135DE" w:rsidP="00017AA5">
      <w:r>
        <w:rPr>
          <w:b/>
        </w:rPr>
        <w:t>-YellowInterval:</w:t>
      </w:r>
      <w:r w:rsidR="00573D25">
        <w:rPr>
          <w:b/>
        </w:rPr>
        <w:t xml:space="preserve"> </w:t>
      </w:r>
      <w:r w:rsidR="00573D25">
        <w:t>the interval for YELLOW light.</w:t>
      </w:r>
    </w:p>
    <w:p w:rsidR="007135DE" w:rsidRPr="00573D25" w:rsidRDefault="007135DE" w:rsidP="00017AA5">
      <w:r>
        <w:rPr>
          <w:b/>
        </w:rPr>
        <w:t>-GreenInterval:</w:t>
      </w:r>
      <w:r w:rsidR="00573D25">
        <w:rPr>
          <w:b/>
        </w:rPr>
        <w:t xml:space="preserve"> </w:t>
      </w:r>
      <w:r w:rsidR="00573D25">
        <w:t>the interval for GRE</w:t>
      </w:r>
      <w:r w:rsidR="00573D25">
        <w:rPr>
          <w:rFonts w:hint="eastAsia"/>
        </w:rPr>
        <w:t>EN light.</w:t>
      </w:r>
    </w:p>
    <w:p w:rsidR="007135DE" w:rsidRPr="00FE2E45" w:rsidRDefault="007135DE" w:rsidP="00017AA5">
      <w:r>
        <w:rPr>
          <w:b/>
        </w:rPr>
        <w:t>+RedTimer:</w:t>
      </w:r>
      <w:r w:rsidR="00573D25">
        <w:rPr>
          <w:b/>
        </w:rPr>
        <w:t xml:space="preserve"> </w:t>
      </w:r>
      <w:r w:rsidR="00FE2E45">
        <w:t>if current light is red, then this is the remaining time for the red light.</w:t>
      </w:r>
    </w:p>
    <w:p w:rsidR="007135DE" w:rsidRPr="00FE2E45" w:rsidRDefault="007135DE" w:rsidP="00017AA5">
      <w:r>
        <w:rPr>
          <w:b/>
        </w:rPr>
        <w:t>+YellowTimer:</w:t>
      </w:r>
      <w:r w:rsidR="00FE2E45">
        <w:rPr>
          <w:b/>
        </w:rPr>
        <w:t xml:space="preserve"> </w:t>
      </w:r>
      <w:r w:rsidR="00FE2E45">
        <w:t>if current light is yellow, then this is the remaining time for the yellow light.</w:t>
      </w:r>
    </w:p>
    <w:p w:rsidR="007135DE" w:rsidRPr="00FE2E45" w:rsidRDefault="007135DE" w:rsidP="00017AA5">
      <w:r>
        <w:rPr>
          <w:b/>
        </w:rPr>
        <w:t>+GreenTimer:</w:t>
      </w:r>
      <w:r w:rsidR="00FE2E45">
        <w:rPr>
          <w:b/>
        </w:rPr>
        <w:t xml:space="preserve"> </w:t>
      </w:r>
      <w:r w:rsidR="00FE2E45">
        <w:t>if current light is green, then this is the remaining time for the green light.</w:t>
      </w:r>
    </w:p>
    <w:p w:rsidR="005F0B39" w:rsidRDefault="005F0B39" w:rsidP="00017AA5">
      <w:pPr>
        <w:rPr>
          <w:b/>
        </w:rPr>
      </w:pPr>
      <w:r>
        <w:rPr>
          <w:b/>
        </w:rPr>
        <w:t>Methods:</w:t>
      </w:r>
    </w:p>
    <w:p w:rsidR="005F0B39" w:rsidRPr="006F7979" w:rsidRDefault="007135DE" w:rsidP="00017AA5">
      <w:r>
        <w:rPr>
          <w:rFonts w:hint="eastAsia"/>
          <w:b/>
        </w:rPr>
        <w:t>+TrafficLight():</w:t>
      </w:r>
      <w:r w:rsidR="006F7979">
        <w:rPr>
          <w:b/>
        </w:rPr>
        <w:t xml:space="preserve"> </w:t>
      </w:r>
      <w:r w:rsidR="006F7979">
        <w:t>the constructor for this class.</w:t>
      </w:r>
    </w:p>
    <w:p w:rsidR="007135DE" w:rsidRPr="00742CEF" w:rsidRDefault="007135DE" w:rsidP="00017AA5">
      <w:r>
        <w:rPr>
          <w:b/>
        </w:rPr>
        <w:t>+SetInterval(int g, int r, int y):</w:t>
      </w:r>
      <w:r w:rsidR="00742CEF">
        <w:t xml:space="preserve"> change the interval</w:t>
      </w:r>
      <w:r w:rsidR="00217855">
        <w:t>s</w:t>
      </w:r>
      <w:r w:rsidR="00F95B91">
        <w:t xml:space="preserve"> for the traffic lights.</w:t>
      </w:r>
    </w:p>
    <w:p w:rsidR="007135DE" w:rsidRPr="00E51B5D" w:rsidRDefault="007135DE" w:rsidP="00017AA5">
      <w:r>
        <w:rPr>
          <w:b/>
        </w:rPr>
        <w:t>+SetCurrentLightToGreen():</w:t>
      </w:r>
      <w:r w:rsidR="00E51B5D">
        <w:rPr>
          <w:b/>
        </w:rPr>
        <w:t xml:space="preserve"> </w:t>
      </w:r>
      <w:r w:rsidR="00E51B5D">
        <w:t>change the current light to Green.</w:t>
      </w:r>
    </w:p>
    <w:p w:rsidR="007135DE" w:rsidRDefault="007135DE" w:rsidP="00017AA5">
      <w:r>
        <w:rPr>
          <w:b/>
        </w:rPr>
        <w:t>+NextSecond():</w:t>
      </w:r>
      <w:r w:rsidR="00B8506B">
        <w:rPr>
          <w:b/>
        </w:rPr>
        <w:t xml:space="preserve"> </w:t>
      </w:r>
      <w:r w:rsidR="00B8506B">
        <w:t>go to next second and</w:t>
      </w:r>
      <w:r w:rsidR="00B8506B">
        <w:rPr>
          <w:b/>
        </w:rPr>
        <w:t xml:space="preserve"> </w:t>
      </w:r>
      <w:r w:rsidR="0058149C">
        <w:t>do all necessary changes.</w:t>
      </w:r>
    </w:p>
    <w:p w:rsidR="00FD2873" w:rsidRDefault="00FD2873" w:rsidP="00017AA5">
      <w:pPr>
        <w:rPr>
          <w:b/>
          <w:color w:val="0070C0"/>
        </w:rPr>
      </w:pPr>
    </w:p>
    <w:p w:rsidR="00511298" w:rsidRPr="007B648C" w:rsidRDefault="00511298" w:rsidP="00017AA5">
      <w:pPr>
        <w:rPr>
          <w:b/>
          <w:color w:val="0070C0"/>
        </w:rPr>
      </w:pPr>
      <w:r w:rsidRPr="007B648C">
        <w:rPr>
          <w:b/>
          <w:color w:val="0070C0"/>
        </w:rPr>
        <w:t>LightStatus&lt;Enumeration&gt;</w:t>
      </w:r>
    </w:p>
    <w:p w:rsidR="00511298" w:rsidRDefault="00511298" w:rsidP="00017AA5">
      <w:pPr>
        <w:rPr>
          <w:b/>
        </w:rPr>
      </w:pPr>
      <w:r>
        <w:rPr>
          <w:b/>
        </w:rPr>
        <w:t>Red, Green, Yellow.</w:t>
      </w:r>
    </w:p>
    <w:p w:rsidR="00187867" w:rsidRDefault="00187867" w:rsidP="00017AA5">
      <w:pPr>
        <w:rPr>
          <w:b/>
        </w:rPr>
        <w:sectPr w:rsidR="00187867" w:rsidSect="00A07CD4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C023D" w:rsidRPr="00275C15" w:rsidRDefault="00AE395D" w:rsidP="00275C15">
      <w:pPr>
        <w:pStyle w:val="TOCHeading"/>
      </w:pPr>
      <w:r>
        <w:lastRenderedPageBreak/>
        <w:t>Sequence</w:t>
      </w:r>
      <w:r w:rsidR="00E95AA2">
        <w:t xml:space="preserve"> Diagram</w:t>
      </w:r>
      <w:r w:rsidR="00B95ADE">
        <w:t>s</w:t>
      </w:r>
      <w:r w:rsidR="00E95AA2">
        <w:t>:</w:t>
      </w:r>
      <w:r w:rsidR="00275C15">
        <w:t xml:space="preserve"> </w:t>
      </w:r>
      <w:r w:rsidR="00620A18" w:rsidRPr="00A478A8">
        <w:rPr>
          <w:rFonts w:hint="eastAsia"/>
          <w:b/>
          <w:color w:val="auto"/>
          <w:sz w:val="28"/>
        </w:rPr>
        <w:t>Add crossing:</w:t>
      </w:r>
      <w:r w:rsidR="009A5164">
        <w:object w:dxaOrig="24135" w:dyaOrig="15856">
          <v:shape id="_x0000_i1025" type="#_x0000_t75" style="width:729.75pt;height:480pt" o:ole="">
            <v:imagedata r:id="rId12" o:title=""/>
          </v:shape>
          <o:OLEObject Type="Embed" ProgID="Visio.Drawing.15" ShapeID="_x0000_i1025" DrawAspect="Content" ObjectID="_1492331923" r:id="rId13"/>
        </w:object>
      </w:r>
    </w:p>
    <w:p w:rsidR="000E2250" w:rsidRDefault="00620A18" w:rsidP="00017AA5">
      <w:pPr>
        <w:rPr>
          <w:b/>
        </w:rPr>
      </w:pPr>
      <w:r>
        <w:rPr>
          <w:b/>
        </w:rPr>
        <w:lastRenderedPageBreak/>
        <w:t>Delete crossing:</w:t>
      </w:r>
    </w:p>
    <w:p w:rsidR="00506E92" w:rsidRDefault="000E2250" w:rsidP="00017AA5">
      <w:pPr>
        <w:rPr>
          <w:b/>
        </w:rPr>
      </w:pPr>
      <w:r>
        <w:object w:dxaOrig="11400" w:dyaOrig="13410">
          <v:shape id="_x0000_i1026" type="#_x0000_t75" style="width:421.5pt;height:496.5pt" o:ole="">
            <v:imagedata r:id="rId14" o:title=""/>
          </v:shape>
          <o:OLEObject Type="Embed" ProgID="Visio.Drawing.15" ShapeID="_x0000_i1026" DrawAspect="Content" ObjectID="_1492331924" r:id="rId15"/>
        </w:object>
      </w:r>
    </w:p>
    <w:p w:rsidR="00620A18" w:rsidRDefault="00620A18" w:rsidP="00017AA5">
      <w:pPr>
        <w:rPr>
          <w:b/>
        </w:rPr>
      </w:pPr>
      <w:r>
        <w:rPr>
          <w:rFonts w:hint="eastAsia"/>
          <w:b/>
        </w:rPr>
        <w:lastRenderedPageBreak/>
        <w:t xml:space="preserve">Play </w:t>
      </w:r>
      <w:r>
        <w:rPr>
          <w:b/>
        </w:rPr>
        <w:t>simulation</w:t>
      </w:r>
      <w:r>
        <w:rPr>
          <w:rFonts w:hint="eastAsia"/>
          <w:b/>
        </w:rPr>
        <w:t>:</w:t>
      </w:r>
    </w:p>
    <w:p w:rsidR="008D6E00" w:rsidRDefault="00B369D3" w:rsidP="00017AA5">
      <w:pPr>
        <w:rPr>
          <w:b/>
        </w:rPr>
      </w:pPr>
      <w:r>
        <w:object w:dxaOrig="24615" w:dyaOrig="15585">
          <v:shape id="_x0000_i1027" type="#_x0000_t75" style="width:798.75pt;height:505.5pt" o:ole="">
            <v:imagedata r:id="rId16" o:title=""/>
          </v:shape>
          <o:OLEObject Type="Embed" ProgID="Visio.Drawing.15" ShapeID="_x0000_i1027" DrawAspect="Content" ObjectID="_1492331925" r:id="rId17"/>
        </w:object>
      </w:r>
    </w:p>
    <w:p w:rsidR="00620A18" w:rsidRDefault="00620A18" w:rsidP="00017AA5">
      <w:pPr>
        <w:rPr>
          <w:b/>
        </w:rPr>
      </w:pPr>
      <w:r>
        <w:rPr>
          <w:b/>
        </w:rPr>
        <w:lastRenderedPageBreak/>
        <w:t>Pause simulation:</w:t>
      </w:r>
    </w:p>
    <w:p w:rsidR="00620A18" w:rsidRDefault="00620A18" w:rsidP="00017AA5">
      <w:pPr>
        <w:rPr>
          <w:b/>
        </w:rPr>
      </w:pPr>
      <w:r>
        <w:rPr>
          <w:b/>
        </w:rPr>
        <w:t>Stop simulation:</w:t>
      </w:r>
    </w:p>
    <w:p w:rsidR="00012981" w:rsidRDefault="00012981" w:rsidP="00017AA5">
      <w:pPr>
        <w:rPr>
          <w:b/>
        </w:rPr>
      </w:pPr>
      <w:r>
        <w:rPr>
          <w:b/>
        </w:rPr>
        <w:t>Save new project:</w:t>
      </w:r>
    </w:p>
    <w:p w:rsidR="00620A18" w:rsidRDefault="00923108" w:rsidP="00017AA5">
      <w:pPr>
        <w:rPr>
          <w:b/>
        </w:rPr>
      </w:pPr>
      <w:r>
        <w:rPr>
          <w:rFonts w:hint="eastAsia"/>
          <w:b/>
        </w:rPr>
        <w:t>Create new project:</w:t>
      </w:r>
    </w:p>
    <w:p w:rsidR="00923108" w:rsidRDefault="00923108" w:rsidP="00017AA5">
      <w:pPr>
        <w:rPr>
          <w:b/>
        </w:rPr>
      </w:pPr>
      <w:r>
        <w:rPr>
          <w:b/>
        </w:rPr>
        <w:t>Load project:</w:t>
      </w:r>
    </w:p>
    <w:p w:rsidR="00BC03A4" w:rsidRPr="004A41F4" w:rsidRDefault="00923108" w:rsidP="00017AA5">
      <w:pPr>
        <w:rPr>
          <w:b/>
        </w:rPr>
      </w:pPr>
      <w:r>
        <w:rPr>
          <w:b/>
        </w:rPr>
        <w:t>Exit:</w:t>
      </w:r>
    </w:p>
    <w:p w:rsidR="00BC03A4" w:rsidRPr="00003427" w:rsidRDefault="00BC03A4" w:rsidP="00017AA5">
      <w:pPr>
        <w:rPr>
          <w:color w:val="5B9BD5" w:themeColor="accent1"/>
          <w:sz w:val="28"/>
        </w:rPr>
      </w:pPr>
      <w:r w:rsidRPr="00003427">
        <w:rPr>
          <w:color w:val="5B9BD5" w:themeColor="accent1"/>
          <w:sz w:val="28"/>
        </w:rPr>
        <w:t>Appendix A:</w:t>
      </w:r>
      <w:r w:rsidR="00DD2C36" w:rsidRPr="00003427">
        <w:rPr>
          <w:color w:val="5B9BD5" w:themeColor="accent1"/>
          <w:sz w:val="28"/>
        </w:rPr>
        <w:t xml:space="preserve">  additional explanation for sequence diagram “Play simulation”.</w:t>
      </w:r>
    </w:p>
    <w:p w:rsidR="008A22F5" w:rsidRDefault="008A22F5" w:rsidP="008A22F5">
      <w:r w:rsidRPr="00A10A75">
        <w:rPr>
          <w:noProof/>
          <w:lang w:val="bg-BG" w:eastAsia="bg-BG"/>
        </w:rPr>
        <w:lastRenderedPageBreak/>
        <w:drawing>
          <wp:inline distT="0" distB="0" distL="0" distR="0" wp14:anchorId="2D150E05" wp14:editId="1BC790F0">
            <wp:extent cx="7199630" cy="5687089"/>
            <wp:effectExtent l="0" t="0" r="1270" b="8890"/>
            <wp:docPr id="2" name="图片 2" descr="C:\Users\Administrator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568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2F5" w:rsidRPr="002842F0" w:rsidRDefault="008A22F5" w:rsidP="008A22F5">
      <w:pPr>
        <w:rPr>
          <w:sz w:val="24"/>
        </w:rPr>
      </w:pPr>
      <w:r w:rsidRPr="002842F0">
        <w:rPr>
          <w:sz w:val="24"/>
        </w:rPr>
        <w:t>F</w:t>
      </w:r>
      <w:r w:rsidRPr="002842F0">
        <w:rPr>
          <w:rFonts w:hint="eastAsia"/>
          <w:sz w:val="24"/>
        </w:rPr>
        <w:t xml:space="preserve">or </w:t>
      </w:r>
      <w:r w:rsidRPr="002842F0">
        <w:rPr>
          <w:sz w:val="24"/>
        </w:rPr>
        <w:t>example, in this case, the flow of left lane in area “A” will decrease, since it has green traffic light.</w:t>
      </w:r>
    </w:p>
    <w:p w:rsidR="008A22F5" w:rsidRPr="002842F0" w:rsidRDefault="008A22F5" w:rsidP="008A22F5">
      <w:pPr>
        <w:rPr>
          <w:sz w:val="24"/>
        </w:rPr>
      </w:pPr>
      <w:r w:rsidRPr="002842F0">
        <w:rPr>
          <w:sz w:val="24"/>
        </w:rPr>
        <w:t>But the lanes in area “B” will increase since the cars from left lane in area “A” will have to go there.</w:t>
      </w:r>
    </w:p>
    <w:p w:rsidR="008A22F5" w:rsidRPr="008A22F5" w:rsidRDefault="008A22F5" w:rsidP="00017AA5">
      <w:pPr>
        <w:rPr>
          <w:b/>
          <w:color w:val="5B9BD5" w:themeColor="accent1"/>
          <w:sz w:val="40"/>
        </w:rPr>
      </w:pPr>
    </w:p>
    <w:sectPr w:rsidR="008A22F5" w:rsidRPr="008A22F5" w:rsidSect="009A5164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0A2" w:rsidRDefault="002150A2" w:rsidP="0044347F">
      <w:r>
        <w:separator/>
      </w:r>
    </w:p>
  </w:endnote>
  <w:endnote w:type="continuationSeparator" w:id="0">
    <w:p w:rsidR="002150A2" w:rsidRDefault="002150A2" w:rsidP="00443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7013762"/>
      <w:docPartObj>
        <w:docPartGallery w:val="Page Numbers (Bottom of Page)"/>
        <w:docPartUnique/>
      </w:docPartObj>
    </w:sdtPr>
    <w:sdtEndPr/>
    <w:sdtContent>
      <w:p w:rsidR="000510EF" w:rsidRDefault="000510E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604" w:rsidRPr="00222604">
          <w:rPr>
            <w:noProof/>
            <w:lang w:val="zh-CN"/>
          </w:rPr>
          <w:t>5</w:t>
        </w:r>
        <w:r>
          <w:fldChar w:fldCharType="end"/>
        </w:r>
      </w:p>
    </w:sdtContent>
  </w:sdt>
  <w:p w:rsidR="000510EF" w:rsidRDefault="000510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0A2" w:rsidRDefault="002150A2" w:rsidP="0044347F">
      <w:r>
        <w:separator/>
      </w:r>
    </w:p>
  </w:footnote>
  <w:footnote w:type="continuationSeparator" w:id="0">
    <w:p w:rsidR="002150A2" w:rsidRDefault="002150A2" w:rsidP="00443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5571"/>
    <w:multiLevelType w:val="hybridMultilevel"/>
    <w:tmpl w:val="6B1A647C"/>
    <w:lvl w:ilvl="0" w:tplc="16A4F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AB1F2C"/>
    <w:multiLevelType w:val="multilevel"/>
    <w:tmpl w:val="2C52B8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9FF1DA2"/>
    <w:multiLevelType w:val="hybridMultilevel"/>
    <w:tmpl w:val="C3CE3E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97DA4"/>
    <w:multiLevelType w:val="hybridMultilevel"/>
    <w:tmpl w:val="C4D47D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A6275"/>
    <w:multiLevelType w:val="hybridMultilevel"/>
    <w:tmpl w:val="7F16FB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DF4C81"/>
    <w:multiLevelType w:val="hybridMultilevel"/>
    <w:tmpl w:val="AFF4AE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AD4C7C"/>
    <w:multiLevelType w:val="hybridMultilevel"/>
    <w:tmpl w:val="351CBE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70E6F"/>
    <w:multiLevelType w:val="hybridMultilevel"/>
    <w:tmpl w:val="B9F0B4F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B55749"/>
    <w:multiLevelType w:val="hybridMultilevel"/>
    <w:tmpl w:val="D11A8B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185763"/>
    <w:multiLevelType w:val="hybridMultilevel"/>
    <w:tmpl w:val="30AA5A9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E62777"/>
    <w:multiLevelType w:val="hybridMultilevel"/>
    <w:tmpl w:val="8E4EB4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961EAE"/>
    <w:multiLevelType w:val="hybridMultilevel"/>
    <w:tmpl w:val="9940A308"/>
    <w:lvl w:ilvl="0" w:tplc="1A48B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B37141"/>
    <w:multiLevelType w:val="hybridMultilevel"/>
    <w:tmpl w:val="32AEA1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88502E"/>
    <w:multiLevelType w:val="hybridMultilevel"/>
    <w:tmpl w:val="19C2AE2C"/>
    <w:lvl w:ilvl="0" w:tplc="DC3EC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762F09"/>
    <w:multiLevelType w:val="hybridMultilevel"/>
    <w:tmpl w:val="6AA8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63500A"/>
    <w:multiLevelType w:val="hybridMultilevel"/>
    <w:tmpl w:val="F7484B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C8747B"/>
    <w:multiLevelType w:val="hybridMultilevel"/>
    <w:tmpl w:val="951CEB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B42CBA"/>
    <w:multiLevelType w:val="hybridMultilevel"/>
    <w:tmpl w:val="1FC62F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623D32"/>
    <w:multiLevelType w:val="hybridMultilevel"/>
    <w:tmpl w:val="F20C7F9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5E0FB9"/>
    <w:multiLevelType w:val="hybridMultilevel"/>
    <w:tmpl w:val="9C62FB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FC56D7"/>
    <w:multiLevelType w:val="hybridMultilevel"/>
    <w:tmpl w:val="C06459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DB19FF"/>
    <w:multiLevelType w:val="hybridMultilevel"/>
    <w:tmpl w:val="191EE41C"/>
    <w:lvl w:ilvl="0" w:tplc="707CB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CF2800"/>
    <w:multiLevelType w:val="hybridMultilevel"/>
    <w:tmpl w:val="766451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043754"/>
    <w:multiLevelType w:val="hybridMultilevel"/>
    <w:tmpl w:val="08422D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746A23"/>
    <w:multiLevelType w:val="multilevel"/>
    <w:tmpl w:val="25D02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53192CC6"/>
    <w:multiLevelType w:val="hybridMultilevel"/>
    <w:tmpl w:val="C9E6F96C"/>
    <w:lvl w:ilvl="0" w:tplc="8C5E6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7552F83"/>
    <w:multiLevelType w:val="hybridMultilevel"/>
    <w:tmpl w:val="7BBECE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D7099E"/>
    <w:multiLevelType w:val="hybridMultilevel"/>
    <w:tmpl w:val="855A432E"/>
    <w:lvl w:ilvl="0" w:tplc="2272F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EC9122E"/>
    <w:multiLevelType w:val="hybridMultilevel"/>
    <w:tmpl w:val="405C82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B86CBF"/>
    <w:multiLevelType w:val="hybridMultilevel"/>
    <w:tmpl w:val="C070145C"/>
    <w:lvl w:ilvl="0" w:tplc="4CB40B2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37E27B8"/>
    <w:multiLevelType w:val="hybridMultilevel"/>
    <w:tmpl w:val="E37A7BC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FF5F1A"/>
    <w:multiLevelType w:val="hybridMultilevel"/>
    <w:tmpl w:val="EB385F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FA088E"/>
    <w:multiLevelType w:val="hybridMultilevel"/>
    <w:tmpl w:val="FA844922"/>
    <w:lvl w:ilvl="0" w:tplc="19D20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53706E9"/>
    <w:multiLevelType w:val="hybridMultilevel"/>
    <w:tmpl w:val="896ED8C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7227F2"/>
    <w:multiLevelType w:val="hybridMultilevel"/>
    <w:tmpl w:val="C15437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9"/>
  </w:num>
  <w:num w:numId="3">
    <w:abstractNumId w:val="21"/>
  </w:num>
  <w:num w:numId="4">
    <w:abstractNumId w:val="0"/>
  </w:num>
  <w:num w:numId="5">
    <w:abstractNumId w:val="13"/>
  </w:num>
  <w:num w:numId="6">
    <w:abstractNumId w:val="25"/>
  </w:num>
  <w:num w:numId="7">
    <w:abstractNumId w:val="32"/>
  </w:num>
  <w:num w:numId="8">
    <w:abstractNumId w:val="27"/>
  </w:num>
  <w:num w:numId="9">
    <w:abstractNumId w:val="11"/>
  </w:num>
  <w:num w:numId="10">
    <w:abstractNumId w:val="1"/>
  </w:num>
  <w:num w:numId="11">
    <w:abstractNumId w:val="2"/>
  </w:num>
  <w:num w:numId="12">
    <w:abstractNumId w:val="33"/>
  </w:num>
  <w:num w:numId="13">
    <w:abstractNumId w:val="18"/>
  </w:num>
  <w:num w:numId="14">
    <w:abstractNumId w:val="12"/>
  </w:num>
  <w:num w:numId="15">
    <w:abstractNumId w:val="22"/>
  </w:num>
  <w:num w:numId="16">
    <w:abstractNumId w:val="15"/>
  </w:num>
  <w:num w:numId="17">
    <w:abstractNumId w:val="31"/>
  </w:num>
  <w:num w:numId="18">
    <w:abstractNumId w:val="8"/>
  </w:num>
  <w:num w:numId="19">
    <w:abstractNumId w:val="19"/>
  </w:num>
  <w:num w:numId="20">
    <w:abstractNumId w:val="20"/>
  </w:num>
  <w:num w:numId="21">
    <w:abstractNumId w:val="10"/>
  </w:num>
  <w:num w:numId="22">
    <w:abstractNumId w:val="5"/>
  </w:num>
  <w:num w:numId="23">
    <w:abstractNumId w:val="26"/>
  </w:num>
  <w:num w:numId="24">
    <w:abstractNumId w:val="30"/>
  </w:num>
  <w:num w:numId="25">
    <w:abstractNumId w:val="3"/>
  </w:num>
  <w:num w:numId="26">
    <w:abstractNumId w:val="23"/>
  </w:num>
  <w:num w:numId="27">
    <w:abstractNumId w:val="4"/>
  </w:num>
  <w:num w:numId="28">
    <w:abstractNumId w:val="28"/>
  </w:num>
  <w:num w:numId="29">
    <w:abstractNumId w:val="9"/>
  </w:num>
  <w:num w:numId="30">
    <w:abstractNumId w:val="7"/>
  </w:num>
  <w:num w:numId="31">
    <w:abstractNumId w:val="34"/>
  </w:num>
  <w:num w:numId="32">
    <w:abstractNumId w:val="16"/>
  </w:num>
  <w:num w:numId="33">
    <w:abstractNumId w:val="17"/>
  </w:num>
  <w:num w:numId="34">
    <w:abstractNumId w:val="6"/>
  </w:num>
  <w:num w:numId="35">
    <w:abstractNumId w:val="2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F2"/>
    <w:rsid w:val="00003427"/>
    <w:rsid w:val="0000634A"/>
    <w:rsid w:val="000067E5"/>
    <w:rsid w:val="00007716"/>
    <w:rsid w:val="00012981"/>
    <w:rsid w:val="00017AA5"/>
    <w:rsid w:val="00020ED6"/>
    <w:rsid w:val="00024EEE"/>
    <w:rsid w:val="00035828"/>
    <w:rsid w:val="00046883"/>
    <w:rsid w:val="000510EF"/>
    <w:rsid w:val="00065E04"/>
    <w:rsid w:val="000732F2"/>
    <w:rsid w:val="000770E7"/>
    <w:rsid w:val="00083985"/>
    <w:rsid w:val="00095645"/>
    <w:rsid w:val="000C4CC6"/>
    <w:rsid w:val="000C6C2A"/>
    <w:rsid w:val="000E2250"/>
    <w:rsid w:val="000E270E"/>
    <w:rsid w:val="000E4D1F"/>
    <w:rsid w:val="00105A13"/>
    <w:rsid w:val="001125C9"/>
    <w:rsid w:val="00123C77"/>
    <w:rsid w:val="00126263"/>
    <w:rsid w:val="00135974"/>
    <w:rsid w:val="00143FDB"/>
    <w:rsid w:val="00145BD4"/>
    <w:rsid w:val="001548AC"/>
    <w:rsid w:val="00161D2D"/>
    <w:rsid w:val="001664DC"/>
    <w:rsid w:val="0018006C"/>
    <w:rsid w:val="00183BD4"/>
    <w:rsid w:val="00187513"/>
    <w:rsid w:val="00187867"/>
    <w:rsid w:val="001878DD"/>
    <w:rsid w:val="00190C50"/>
    <w:rsid w:val="001A4747"/>
    <w:rsid w:val="001B6EB7"/>
    <w:rsid w:val="001B7232"/>
    <w:rsid w:val="001C1A9A"/>
    <w:rsid w:val="001C6BC1"/>
    <w:rsid w:val="001D56E1"/>
    <w:rsid w:val="00204B95"/>
    <w:rsid w:val="002073DF"/>
    <w:rsid w:val="002150A2"/>
    <w:rsid w:val="00217855"/>
    <w:rsid w:val="00222604"/>
    <w:rsid w:val="00223D5E"/>
    <w:rsid w:val="00250275"/>
    <w:rsid w:val="00266A94"/>
    <w:rsid w:val="0027205E"/>
    <w:rsid w:val="00274071"/>
    <w:rsid w:val="00275C15"/>
    <w:rsid w:val="00282EE0"/>
    <w:rsid w:val="00283C36"/>
    <w:rsid w:val="002842B8"/>
    <w:rsid w:val="002842F0"/>
    <w:rsid w:val="00285396"/>
    <w:rsid w:val="002913EE"/>
    <w:rsid w:val="002A1E68"/>
    <w:rsid w:val="002C023D"/>
    <w:rsid w:val="002D64AE"/>
    <w:rsid w:val="002E4CCC"/>
    <w:rsid w:val="002F1C48"/>
    <w:rsid w:val="002F213B"/>
    <w:rsid w:val="003007A2"/>
    <w:rsid w:val="0031108A"/>
    <w:rsid w:val="003147AC"/>
    <w:rsid w:val="00316941"/>
    <w:rsid w:val="00316E0B"/>
    <w:rsid w:val="00317F68"/>
    <w:rsid w:val="003216CE"/>
    <w:rsid w:val="00323CC7"/>
    <w:rsid w:val="00325AFE"/>
    <w:rsid w:val="0033046D"/>
    <w:rsid w:val="00331576"/>
    <w:rsid w:val="003624CA"/>
    <w:rsid w:val="00370370"/>
    <w:rsid w:val="00375753"/>
    <w:rsid w:val="0038548A"/>
    <w:rsid w:val="0039043F"/>
    <w:rsid w:val="00395DD0"/>
    <w:rsid w:val="003B53C1"/>
    <w:rsid w:val="003B552B"/>
    <w:rsid w:val="003C024A"/>
    <w:rsid w:val="003C0F5A"/>
    <w:rsid w:val="003C62F9"/>
    <w:rsid w:val="003E14FD"/>
    <w:rsid w:val="003E76E1"/>
    <w:rsid w:val="003F06FD"/>
    <w:rsid w:val="003F17E5"/>
    <w:rsid w:val="00410EC6"/>
    <w:rsid w:val="00427632"/>
    <w:rsid w:val="0043438E"/>
    <w:rsid w:val="00434E5E"/>
    <w:rsid w:val="0044347F"/>
    <w:rsid w:val="0044357E"/>
    <w:rsid w:val="00454161"/>
    <w:rsid w:val="00472447"/>
    <w:rsid w:val="00472449"/>
    <w:rsid w:val="00485F9B"/>
    <w:rsid w:val="00491A2B"/>
    <w:rsid w:val="0049717D"/>
    <w:rsid w:val="004A1183"/>
    <w:rsid w:val="004A41F4"/>
    <w:rsid w:val="004A58F3"/>
    <w:rsid w:val="004B3615"/>
    <w:rsid w:val="004C2A47"/>
    <w:rsid w:val="004D6B8C"/>
    <w:rsid w:val="00500E2F"/>
    <w:rsid w:val="00506E92"/>
    <w:rsid w:val="00511298"/>
    <w:rsid w:val="00520534"/>
    <w:rsid w:val="00527F4D"/>
    <w:rsid w:val="00536887"/>
    <w:rsid w:val="005423BB"/>
    <w:rsid w:val="00542711"/>
    <w:rsid w:val="00560432"/>
    <w:rsid w:val="00560483"/>
    <w:rsid w:val="0056463F"/>
    <w:rsid w:val="00573D25"/>
    <w:rsid w:val="0058149C"/>
    <w:rsid w:val="0059340C"/>
    <w:rsid w:val="00597F53"/>
    <w:rsid w:val="005A6B6F"/>
    <w:rsid w:val="005A78EA"/>
    <w:rsid w:val="005E4043"/>
    <w:rsid w:val="005E4311"/>
    <w:rsid w:val="005F0B39"/>
    <w:rsid w:val="00601977"/>
    <w:rsid w:val="00604E26"/>
    <w:rsid w:val="006102C7"/>
    <w:rsid w:val="006133D6"/>
    <w:rsid w:val="00615DB4"/>
    <w:rsid w:val="00620A18"/>
    <w:rsid w:val="00632545"/>
    <w:rsid w:val="00650B8E"/>
    <w:rsid w:val="0066331D"/>
    <w:rsid w:val="006738ED"/>
    <w:rsid w:val="00675968"/>
    <w:rsid w:val="006809B3"/>
    <w:rsid w:val="0069452C"/>
    <w:rsid w:val="0069478D"/>
    <w:rsid w:val="006A0D3E"/>
    <w:rsid w:val="006A3D14"/>
    <w:rsid w:val="006A503E"/>
    <w:rsid w:val="006A7D27"/>
    <w:rsid w:val="006C2CB5"/>
    <w:rsid w:val="006C46AF"/>
    <w:rsid w:val="006E2931"/>
    <w:rsid w:val="006F2014"/>
    <w:rsid w:val="006F7979"/>
    <w:rsid w:val="00700040"/>
    <w:rsid w:val="00707D14"/>
    <w:rsid w:val="007120CB"/>
    <w:rsid w:val="007135DE"/>
    <w:rsid w:val="00742CEF"/>
    <w:rsid w:val="00746C53"/>
    <w:rsid w:val="00764817"/>
    <w:rsid w:val="007713C2"/>
    <w:rsid w:val="00791A54"/>
    <w:rsid w:val="0079432E"/>
    <w:rsid w:val="00797284"/>
    <w:rsid w:val="007B648C"/>
    <w:rsid w:val="007D31B5"/>
    <w:rsid w:val="007D476B"/>
    <w:rsid w:val="007E3FE2"/>
    <w:rsid w:val="007F3A21"/>
    <w:rsid w:val="00825A5F"/>
    <w:rsid w:val="00843B33"/>
    <w:rsid w:val="008472B7"/>
    <w:rsid w:val="00857534"/>
    <w:rsid w:val="00872EA9"/>
    <w:rsid w:val="0087345F"/>
    <w:rsid w:val="00876840"/>
    <w:rsid w:val="00891673"/>
    <w:rsid w:val="00892934"/>
    <w:rsid w:val="008A22F5"/>
    <w:rsid w:val="008B1467"/>
    <w:rsid w:val="008C4F01"/>
    <w:rsid w:val="008D53AC"/>
    <w:rsid w:val="008D565D"/>
    <w:rsid w:val="008D6E00"/>
    <w:rsid w:val="008F41FD"/>
    <w:rsid w:val="008F66BA"/>
    <w:rsid w:val="00920476"/>
    <w:rsid w:val="00923108"/>
    <w:rsid w:val="00931D6F"/>
    <w:rsid w:val="00935EBB"/>
    <w:rsid w:val="009378F4"/>
    <w:rsid w:val="00952ABF"/>
    <w:rsid w:val="00953003"/>
    <w:rsid w:val="00955F28"/>
    <w:rsid w:val="0097005C"/>
    <w:rsid w:val="00971D5B"/>
    <w:rsid w:val="0098401A"/>
    <w:rsid w:val="00995028"/>
    <w:rsid w:val="0099612E"/>
    <w:rsid w:val="009A167D"/>
    <w:rsid w:val="009A1D23"/>
    <w:rsid w:val="009A2598"/>
    <w:rsid w:val="009A5164"/>
    <w:rsid w:val="009A6295"/>
    <w:rsid w:val="009C11D0"/>
    <w:rsid w:val="009C5DE3"/>
    <w:rsid w:val="009D0884"/>
    <w:rsid w:val="009D35A5"/>
    <w:rsid w:val="009D462B"/>
    <w:rsid w:val="009D5C26"/>
    <w:rsid w:val="009D7EA0"/>
    <w:rsid w:val="009E24BD"/>
    <w:rsid w:val="00A07CD4"/>
    <w:rsid w:val="00A13E7A"/>
    <w:rsid w:val="00A20956"/>
    <w:rsid w:val="00A478A8"/>
    <w:rsid w:val="00A626E0"/>
    <w:rsid w:val="00A70D5E"/>
    <w:rsid w:val="00A86217"/>
    <w:rsid w:val="00AA56B9"/>
    <w:rsid w:val="00AE26AE"/>
    <w:rsid w:val="00AE395D"/>
    <w:rsid w:val="00AF669F"/>
    <w:rsid w:val="00B01858"/>
    <w:rsid w:val="00B0359F"/>
    <w:rsid w:val="00B20D66"/>
    <w:rsid w:val="00B23B59"/>
    <w:rsid w:val="00B33A12"/>
    <w:rsid w:val="00B369D3"/>
    <w:rsid w:val="00B37911"/>
    <w:rsid w:val="00B4130E"/>
    <w:rsid w:val="00B47E8D"/>
    <w:rsid w:val="00B63B06"/>
    <w:rsid w:val="00B718F3"/>
    <w:rsid w:val="00B8464D"/>
    <w:rsid w:val="00B8506B"/>
    <w:rsid w:val="00B91577"/>
    <w:rsid w:val="00B95ADE"/>
    <w:rsid w:val="00BA7352"/>
    <w:rsid w:val="00BC03A4"/>
    <w:rsid w:val="00BC0C7A"/>
    <w:rsid w:val="00BF0669"/>
    <w:rsid w:val="00BF7A7E"/>
    <w:rsid w:val="00C00909"/>
    <w:rsid w:val="00C01BC5"/>
    <w:rsid w:val="00C354C8"/>
    <w:rsid w:val="00C4466F"/>
    <w:rsid w:val="00C45A74"/>
    <w:rsid w:val="00C55CE2"/>
    <w:rsid w:val="00C6189E"/>
    <w:rsid w:val="00C730BC"/>
    <w:rsid w:val="00C7492E"/>
    <w:rsid w:val="00C90904"/>
    <w:rsid w:val="00C91BEC"/>
    <w:rsid w:val="00C95136"/>
    <w:rsid w:val="00C97FB4"/>
    <w:rsid w:val="00CA5F9E"/>
    <w:rsid w:val="00CC1DC8"/>
    <w:rsid w:val="00CC59B6"/>
    <w:rsid w:val="00CD5DB1"/>
    <w:rsid w:val="00CF3422"/>
    <w:rsid w:val="00CF5758"/>
    <w:rsid w:val="00CF7236"/>
    <w:rsid w:val="00D1081E"/>
    <w:rsid w:val="00D3414F"/>
    <w:rsid w:val="00D36682"/>
    <w:rsid w:val="00D43E9D"/>
    <w:rsid w:val="00D515D0"/>
    <w:rsid w:val="00D52512"/>
    <w:rsid w:val="00D604A3"/>
    <w:rsid w:val="00D70FF2"/>
    <w:rsid w:val="00D85E36"/>
    <w:rsid w:val="00D9263A"/>
    <w:rsid w:val="00D961F9"/>
    <w:rsid w:val="00D96E16"/>
    <w:rsid w:val="00D97DCF"/>
    <w:rsid w:val="00DB1EA8"/>
    <w:rsid w:val="00DB7626"/>
    <w:rsid w:val="00DC1C27"/>
    <w:rsid w:val="00DC49EC"/>
    <w:rsid w:val="00DC70A3"/>
    <w:rsid w:val="00DD2C36"/>
    <w:rsid w:val="00DE2A35"/>
    <w:rsid w:val="00DE2ED9"/>
    <w:rsid w:val="00DF2C36"/>
    <w:rsid w:val="00DF5E5B"/>
    <w:rsid w:val="00E07D5E"/>
    <w:rsid w:val="00E32201"/>
    <w:rsid w:val="00E35E6F"/>
    <w:rsid w:val="00E501D3"/>
    <w:rsid w:val="00E51296"/>
    <w:rsid w:val="00E51B5D"/>
    <w:rsid w:val="00E52CF1"/>
    <w:rsid w:val="00E70DD7"/>
    <w:rsid w:val="00E71774"/>
    <w:rsid w:val="00E95AA2"/>
    <w:rsid w:val="00EC0559"/>
    <w:rsid w:val="00ED06E4"/>
    <w:rsid w:val="00ED6CC1"/>
    <w:rsid w:val="00EE23C1"/>
    <w:rsid w:val="00F10D40"/>
    <w:rsid w:val="00F113AB"/>
    <w:rsid w:val="00F14824"/>
    <w:rsid w:val="00F1565A"/>
    <w:rsid w:val="00F20EC3"/>
    <w:rsid w:val="00F329AB"/>
    <w:rsid w:val="00F35DB5"/>
    <w:rsid w:val="00F37BD4"/>
    <w:rsid w:val="00F407FC"/>
    <w:rsid w:val="00F43F92"/>
    <w:rsid w:val="00F46D1C"/>
    <w:rsid w:val="00F57A3F"/>
    <w:rsid w:val="00F61BA7"/>
    <w:rsid w:val="00F653BB"/>
    <w:rsid w:val="00F71BFA"/>
    <w:rsid w:val="00F74F4C"/>
    <w:rsid w:val="00F8476F"/>
    <w:rsid w:val="00F86921"/>
    <w:rsid w:val="00F90E3E"/>
    <w:rsid w:val="00F95033"/>
    <w:rsid w:val="00F95B91"/>
    <w:rsid w:val="00FA443C"/>
    <w:rsid w:val="00FA4474"/>
    <w:rsid w:val="00FA58A8"/>
    <w:rsid w:val="00FC378B"/>
    <w:rsid w:val="00FD2873"/>
    <w:rsid w:val="00FD50E7"/>
    <w:rsid w:val="00FE2E45"/>
    <w:rsid w:val="00FF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04D170-BA79-4B4F-B76C-A7B1D7A1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47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7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7E5"/>
    <w:pPr>
      <w:keepNext/>
      <w:keepLines/>
      <w:widowControl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3"/>
      <w:lang w:eastAsia="en-US"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47F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347F"/>
    <w:rPr>
      <w:rFonts w:asciiTheme="majorHAnsi" w:eastAsia="SimSun" w:hAnsiTheme="majorHAnsi" w:cstheme="majorBidi"/>
      <w:b/>
      <w:bCs/>
      <w:kern w:val="2"/>
      <w:sz w:val="32"/>
      <w:szCs w:val="3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44347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47F"/>
    <w:rPr>
      <w:rFonts w:eastAsiaTheme="minorEastAsia"/>
      <w:kern w:val="2"/>
      <w:sz w:val="21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44347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47F"/>
    <w:rPr>
      <w:rFonts w:eastAsiaTheme="minorEastAsia"/>
      <w:kern w:val="2"/>
      <w:sz w:val="21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F17E5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F17E5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F17E5"/>
    <w:pPr>
      <w:widowControl/>
      <w:spacing w:after="100" w:line="259" w:lineRule="auto"/>
      <w:jc w:val="left"/>
    </w:pPr>
    <w:rPr>
      <w:kern w:val="0"/>
      <w:sz w:val="22"/>
      <w:szCs w:val="20"/>
      <w:lang w:eastAsia="en-US" w:bidi="ne-NP"/>
    </w:rPr>
  </w:style>
  <w:style w:type="paragraph" w:styleId="TOC2">
    <w:name w:val="toc 2"/>
    <w:basedOn w:val="Normal"/>
    <w:next w:val="Normal"/>
    <w:autoRedefine/>
    <w:uiPriority w:val="39"/>
    <w:unhideWhenUsed/>
    <w:rsid w:val="003F17E5"/>
    <w:pPr>
      <w:widowControl/>
      <w:spacing w:after="100" w:line="259" w:lineRule="auto"/>
      <w:ind w:left="220"/>
      <w:jc w:val="left"/>
    </w:pPr>
    <w:rPr>
      <w:kern w:val="0"/>
      <w:sz w:val="22"/>
      <w:szCs w:val="20"/>
      <w:lang w:eastAsia="en-US" w:bidi="ne-NP"/>
    </w:rPr>
  </w:style>
  <w:style w:type="character" w:styleId="Hyperlink">
    <w:name w:val="Hyperlink"/>
    <w:basedOn w:val="DefaultParagraphFont"/>
    <w:uiPriority w:val="99"/>
    <w:unhideWhenUsed/>
    <w:rsid w:val="003F17E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17E5"/>
    <w:rPr>
      <w:rFonts w:asciiTheme="majorHAnsi" w:eastAsiaTheme="majorEastAsia" w:hAnsiTheme="majorHAnsi" w:cstheme="majorBidi"/>
      <w:color w:val="2E74B5" w:themeColor="accent1" w:themeShade="BF"/>
      <w:sz w:val="26"/>
      <w:szCs w:val="23"/>
      <w:lang w:val="en-US" w:bidi="ne-NP"/>
    </w:rPr>
  </w:style>
  <w:style w:type="character" w:customStyle="1" w:styleId="uficommentbody">
    <w:name w:val="uficommentbody"/>
    <w:basedOn w:val="DefaultParagraphFont"/>
    <w:rsid w:val="00825A5F"/>
  </w:style>
  <w:style w:type="paragraph" w:styleId="ListParagraph">
    <w:name w:val="List Paragraph"/>
    <w:basedOn w:val="Normal"/>
    <w:uiPriority w:val="34"/>
    <w:qFormat/>
    <w:rsid w:val="00825A5F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table" w:customStyle="1" w:styleId="GridTable5Dark-Accent11">
    <w:name w:val="Grid Table 5 Dark - Accent 11"/>
    <w:basedOn w:val="TableNormal"/>
    <w:uiPriority w:val="50"/>
    <w:rsid w:val="00A13E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-Accent12">
    <w:name w:val="Grid Table 5 Dark - Accent 12"/>
    <w:basedOn w:val="TableNormal"/>
    <w:uiPriority w:val="50"/>
    <w:rsid w:val="00A13E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9478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8D"/>
    <w:rPr>
      <w:kern w:val="2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4D1CA-D170-4DF9-921A-987FD3917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Ni</dc:creator>
  <cp:keywords/>
  <dc:description/>
  <cp:lastModifiedBy>Pesho</cp:lastModifiedBy>
  <cp:revision>2</cp:revision>
  <dcterms:created xsi:type="dcterms:W3CDTF">2015-05-05T09:52:00Z</dcterms:created>
  <dcterms:modified xsi:type="dcterms:W3CDTF">2015-05-05T09:52:00Z</dcterms:modified>
</cp:coreProperties>
</file>