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3E209AF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sekretarki,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ListParagraph"/>
      </w:pPr>
    </w:p>
    <w:p w14:paraId="12609F86" w14:textId="68099683" w:rsidR="00C63A60" w:rsidRDefault="00C63A60" w:rsidP="00C63A60">
      <w:pPr>
        <w:pStyle w:val="ListParagraph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ListParagraph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55285CB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Scenariusz do zadania 1:</w:t>
      </w:r>
    </w:p>
    <w:p w14:paraId="0878F86D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23DF265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Pracownik jest zalogowany.</w:t>
      </w:r>
    </w:p>
    <w:p w14:paraId="42CDDE8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6EDE8023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68E6A72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73A7D83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91D92C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5. Pracownik biurowy zapisuje wpisane dane</w:t>
      </w:r>
    </w:p>
    <w:p w14:paraId="4E9511D8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6. Pracownik biurowy zapisuje wystawę jako zarchiwizowaną</w:t>
      </w:r>
    </w:p>
    <w:p w14:paraId="47DA69B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7. System zatwierdza</w:t>
      </w:r>
    </w:p>
    <w:p w14:paraId="2116F1B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8. Pracownik wraca do ekranu głównego</w:t>
      </w:r>
    </w:p>
    <w:p w14:paraId="0844D27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34A6A1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lastRenderedPageBreak/>
        <w:t>Scenariusz do zadania 2:</w:t>
      </w:r>
    </w:p>
    <w:p w14:paraId="68D56FF6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F352E9F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Klient(-ka) oraz Prezes są zalogowani:</w:t>
      </w:r>
    </w:p>
    <w:p w14:paraId="164A661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3F3AB85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1a. Klient(-ka) wybiera opcję zgłoszenia wystawy do zorganizowania</w:t>
      </w:r>
    </w:p>
    <w:p w14:paraId="4ABF192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2a. Klient(-ka) wysyła e-mail z danymi dotyczącymi wystawy do Prezesa</w:t>
      </w:r>
    </w:p>
    <w:p w14:paraId="2035D44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3a. Klient(-ka) powraca do ekranu głównego</w:t>
      </w:r>
    </w:p>
    <w:p w14:paraId="4C1E589A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4339E27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EB2A76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2b. Prezes otwiera e-mail od Klient(-a/-ki)</w:t>
      </w:r>
    </w:p>
    <w:p w14:paraId="46CC298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2160F79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2007C29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4BFCC3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6b. Prezes wypełnia formularz(w imieniu Klient(-a/-ki)) uzyskanymi danymi</w:t>
      </w:r>
    </w:p>
    <w:p w14:paraId="2D09C21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6A67554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8b. System zatwierdza</w:t>
      </w:r>
    </w:p>
    <w:p w14:paraId="193F60BC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pPr w:leftFromText="141" w:rightFromText="141" w:vertAnchor="page" w:horzAnchor="margin" w:tblpY="7465"/>
        <w:tblW w:w="9166" w:type="dxa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217B7E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217B7E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217B7E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217B7E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217B7E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217B7E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217B7E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217B7E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217B7E">
        <w:trPr>
          <w:trHeight w:val="39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217B7E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217B7E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217B7E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217B7E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217B7E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217B7E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217B7E">
        <w:trPr>
          <w:trHeight w:val="1812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7B0" w14:textId="33FF7CC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otrzymuje dane dotyczące wystawy.</w:t>
            </w:r>
          </w:p>
          <w:p w14:paraId="3A4650A8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605CCB91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 xml:space="preserve">Pracownik biura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217B7E">
        <w:trPr>
          <w:trHeight w:val="593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3228E7AD" w:rsidR="00217B7E" w:rsidRDefault="00244B9D" w:rsidP="00217B7E">
            <w:pPr>
              <w:jc w:val="both"/>
            </w:pPr>
            <w:r>
              <w:t>3</w:t>
            </w:r>
            <w:bookmarkStart w:id="0" w:name="_GoBack"/>
            <w:bookmarkEnd w:id="0"/>
            <w:r w:rsidR="00217B7E">
              <w:t>a.Jeśli dane nie są prawidłowe, Pracownik biura przekazuje informacje przełożonemu.</w:t>
            </w:r>
          </w:p>
        </w:tc>
      </w:tr>
      <w:tr w:rsidR="00217B7E" w14:paraId="01C636AF" w14:textId="77777777" w:rsidTr="00217B7E">
        <w:trPr>
          <w:trHeight w:val="40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217B7E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217B7E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12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5412C4">
            <w:pPr>
              <w:jc w:val="both"/>
            </w:pPr>
            <w: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5412C4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5412C4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5412C4">
            <w:r>
              <w:t>Kierownik ustawia i przydziela grafik pracy dla swoich pracowników.</w:t>
            </w:r>
          </w:p>
        </w:tc>
      </w:tr>
      <w:tr w:rsidR="005412C4" w14:paraId="0E6F3593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5412C4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5412C4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77777777" w:rsidR="005412C4" w:rsidRDefault="005412C4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ustala grafik pracy dla swoich pracowników.</w:t>
            </w:r>
          </w:p>
          <w:p w14:paraId="166CDCD1" w14:textId="77777777" w:rsidR="005412C4" w:rsidRPr="00365A6C" w:rsidRDefault="005412C4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przydziela grafik pracy swoim pracownikom.</w:t>
            </w:r>
          </w:p>
        </w:tc>
      </w:tr>
      <w:tr w:rsidR="005412C4" w14:paraId="2533F94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5412C4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5412C4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5412C4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5412C4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5412C4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5412C4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5412C4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5412C4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 wyszukuje swój grafik pracy</w:t>
            </w:r>
          </w:p>
          <w:p w14:paraId="5539F3AF" w14:textId="3FEB8BC6" w:rsidR="005412C4" w:rsidRP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5412C4">
            <w:pPr>
              <w:jc w:val="both"/>
            </w:pPr>
          </w:p>
        </w:tc>
      </w:tr>
      <w:tr w:rsidR="005412C4" w14:paraId="3F120C91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5412C4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5412C4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2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C0920"/>
    <w:rsid w:val="0080025E"/>
    <w:rsid w:val="008173BB"/>
    <w:rsid w:val="00882566"/>
    <w:rsid w:val="008B2471"/>
    <w:rsid w:val="00944132"/>
    <w:rsid w:val="009A63DE"/>
    <w:rsid w:val="00A43A3F"/>
    <w:rsid w:val="00A5480C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D8E9-8128-4D0B-8A8F-E939F483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1268</Words>
  <Characters>7610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16</cp:revision>
  <dcterms:created xsi:type="dcterms:W3CDTF">2019-12-02T12:47:00Z</dcterms:created>
  <dcterms:modified xsi:type="dcterms:W3CDTF">2019-12-15T15:41:00Z</dcterms:modified>
</cp:coreProperties>
</file>