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C6BD5" w14:textId="4936FCF1" w:rsidR="00924038" w:rsidRDefault="00E1738A" w:rsidP="000B3FF2">
      <w:pPr>
        <w:pStyle w:val="Ttulo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60AE46" wp14:editId="0F08A81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729740" cy="1729740"/>
            <wp:effectExtent l="0" t="0" r="3810" b="3810"/>
            <wp:wrapSquare wrapText="bothSides"/>
            <wp:docPr id="14278176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17697" name="Imagen 14278176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814">
        <w:rPr>
          <w:noProof/>
        </w:rPr>
        <w:t>Proyecto</w:t>
      </w:r>
      <w:r w:rsidR="008231FB">
        <w:rPr>
          <w:noProof/>
        </w:rPr>
        <w:t xml:space="preserve"> de la</w:t>
      </w:r>
      <w:r w:rsidR="00582814">
        <w:rPr>
          <w:noProof/>
        </w:rPr>
        <w:t xml:space="preserve"> Realidad</w:t>
      </w:r>
      <w:r w:rsidR="00924038">
        <w:rPr>
          <w:noProof/>
        </w:rPr>
        <w:t xml:space="preserve"> de Laboratorio de Programaciòn</w:t>
      </w:r>
    </w:p>
    <w:p w14:paraId="220FFB01" w14:textId="322A6B3F" w:rsidR="00924038" w:rsidRDefault="008231FB" w:rsidP="000B3FF2">
      <w:pPr>
        <w:pStyle w:val="Ttulo2"/>
        <w:rPr>
          <w:noProof/>
        </w:rPr>
      </w:pPr>
      <w:r>
        <w:rPr>
          <w:noProof/>
        </w:rPr>
        <w:t xml:space="preserve">Integrantes del </w:t>
      </w:r>
      <w:r w:rsidR="00924038">
        <w:rPr>
          <w:noProof/>
        </w:rPr>
        <w:t>Grupo 1:</w:t>
      </w:r>
    </w:p>
    <w:p w14:paraId="6FAC88B4" w14:textId="77777777" w:rsidR="00C00588" w:rsidRPr="00F00241" w:rsidRDefault="00C00588" w:rsidP="00C00588">
      <w:pPr>
        <w:pStyle w:val="Prrafodelista"/>
        <w:numPr>
          <w:ilvl w:val="0"/>
          <w:numId w:val="2"/>
        </w:numPr>
        <w:rPr>
          <w:rStyle w:val="nfasissutil"/>
        </w:rPr>
      </w:pPr>
      <w:r w:rsidRPr="00F00241">
        <w:rPr>
          <w:rStyle w:val="nfasissutil"/>
        </w:rPr>
        <w:t>Evelyn Celis</w:t>
      </w:r>
    </w:p>
    <w:p w14:paraId="6B8BF942" w14:textId="77777777" w:rsidR="00C00588" w:rsidRPr="00F00241" w:rsidRDefault="00C00588" w:rsidP="00C00588">
      <w:pPr>
        <w:pStyle w:val="Prrafodelista"/>
        <w:numPr>
          <w:ilvl w:val="0"/>
          <w:numId w:val="2"/>
        </w:numPr>
        <w:rPr>
          <w:rStyle w:val="nfasissutil"/>
        </w:rPr>
      </w:pPr>
      <w:r w:rsidRPr="00F00241">
        <w:rPr>
          <w:rStyle w:val="nfasissutil"/>
        </w:rPr>
        <w:t>Rodrigo Felipe</w:t>
      </w:r>
    </w:p>
    <w:p w14:paraId="5B1CB7FD" w14:textId="77777777" w:rsidR="00C00588" w:rsidRPr="00F00241" w:rsidRDefault="00C00588" w:rsidP="00C00588">
      <w:pPr>
        <w:pStyle w:val="Prrafodelista"/>
        <w:numPr>
          <w:ilvl w:val="0"/>
          <w:numId w:val="2"/>
        </w:numPr>
        <w:rPr>
          <w:rStyle w:val="nfasissutil"/>
        </w:rPr>
      </w:pPr>
      <w:r w:rsidRPr="00F00241">
        <w:rPr>
          <w:rStyle w:val="nfasissutil"/>
        </w:rPr>
        <w:t>Diego Gallardo</w:t>
      </w:r>
    </w:p>
    <w:p w14:paraId="73FAB518" w14:textId="0109FDB4" w:rsidR="00676FAB" w:rsidRPr="00F00241" w:rsidRDefault="00E1738A">
      <w:pPr>
        <w:rPr>
          <w:rStyle w:val="nfasisintenso"/>
        </w:rPr>
      </w:pPr>
      <w:r w:rsidRPr="00F00241">
        <w:rPr>
          <w:rStyle w:val="nfasisintenso"/>
        </w:rPr>
        <w:t xml:space="preserve"> </w:t>
      </w:r>
      <w:r w:rsidR="00944508" w:rsidRPr="00F00241">
        <w:rPr>
          <w:rStyle w:val="nfasisintenso"/>
        </w:rPr>
        <w:t>Tema: Nutricionista</w:t>
      </w:r>
    </w:p>
    <w:p w14:paraId="50B48C54" w14:textId="499284D0" w:rsidR="00944508" w:rsidRPr="00F00241" w:rsidRDefault="006E1012">
      <w:pPr>
        <w:rPr>
          <w:rStyle w:val="nfasisintenso"/>
        </w:rPr>
      </w:pPr>
      <w:r w:rsidRPr="00F00241">
        <w:rPr>
          <w:rStyle w:val="nfasisintenso"/>
        </w:rPr>
        <w:t xml:space="preserve">Nombre de la aplicación: </w:t>
      </w:r>
      <w:proofErr w:type="spellStart"/>
      <w:r w:rsidRPr="00F00241">
        <w:rPr>
          <w:rStyle w:val="nfasisintenso"/>
        </w:rPr>
        <w:t>Nutri</w:t>
      </w:r>
      <w:proofErr w:type="spellEnd"/>
      <w:r w:rsidRPr="00F00241">
        <w:rPr>
          <w:rStyle w:val="nfasisintenso"/>
        </w:rPr>
        <w:t xml:space="preserve"> </w:t>
      </w:r>
      <w:proofErr w:type="spellStart"/>
      <w:r w:rsidRPr="00F00241">
        <w:rPr>
          <w:rStyle w:val="nfasisintenso"/>
        </w:rPr>
        <w:t>Fast</w:t>
      </w:r>
      <w:proofErr w:type="spellEnd"/>
      <w:r w:rsidRPr="00F00241">
        <w:rPr>
          <w:rStyle w:val="nfasisintenso"/>
        </w:rPr>
        <w:t xml:space="preserve"> </w:t>
      </w:r>
      <w:proofErr w:type="spellStart"/>
      <w:r w:rsidRPr="00F00241">
        <w:rPr>
          <w:rStyle w:val="nfasisintenso"/>
        </w:rPr>
        <w:t>Diet</w:t>
      </w:r>
      <w:proofErr w:type="spellEnd"/>
      <w:r w:rsidRPr="00F00241">
        <w:rPr>
          <w:rStyle w:val="nfasisintenso"/>
        </w:rPr>
        <w:t xml:space="preserve"> (</w:t>
      </w:r>
      <w:r w:rsidR="004E560C" w:rsidRPr="00F00241">
        <w:rPr>
          <w:rStyle w:val="nfasisintenso"/>
        </w:rPr>
        <w:t>‘</w:t>
      </w:r>
      <w:r w:rsidRPr="00F00241">
        <w:rPr>
          <w:rStyle w:val="nfasisintenso"/>
        </w:rPr>
        <w:t>Dieta nutritiva</w:t>
      </w:r>
      <w:r w:rsidR="00A32F25" w:rsidRPr="00F00241">
        <w:rPr>
          <w:rStyle w:val="nfasisintenso"/>
        </w:rPr>
        <w:t xml:space="preserve"> al </w:t>
      </w:r>
      <w:r w:rsidR="00A303BC">
        <w:rPr>
          <w:rStyle w:val="nfasisintenso"/>
        </w:rPr>
        <w:t>toque</w:t>
      </w:r>
      <w:r w:rsidRPr="00F00241">
        <w:rPr>
          <w:rStyle w:val="nfasisintenso"/>
        </w:rPr>
        <w:t>)</w:t>
      </w:r>
    </w:p>
    <w:p w14:paraId="5931BDE6" w14:textId="376AE347" w:rsidR="004E560C" w:rsidRDefault="00982FB7" w:rsidP="00F00241">
      <w:pPr>
        <w:pStyle w:val="Subttulo"/>
      </w:pPr>
      <w:r>
        <w:t>Características</w:t>
      </w:r>
      <w:r w:rsidR="004E560C">
        <w:t xml:space="preserve"> principales</w:t>
      </w:r>
    </w:p>
    <w:p w14:paraId="670A556A" w14:textId="77777777" w:rsidR="00A303BC" w:rsidRDefault="00C01FBC" w:rsidP="00A303BC">
      <w:pPr>
        <w:pStyle w:val="Prrafodelista"/>
        <w:spacing w:before="120"/>
      </w:pPr>
      <w:proofErr w:type="spellStart"/>
      <w:r w:rsidRPr="00C01FBC">
        <w:rPr>
          <w:b/>
          <w:bCs/>
          <w:i/>
          <w:iCs/>
        </w:rPr>
        <w:t>Nutri</w:t>
      </w:r>
      <w:proofErr w:type="spellEnd"/>
      <w:r w:rsidRPr="00C01FBC">
        <w:rPr>
          <w:b/>
          <w:bCs/>
          <w:i/>
          <w:iCs/>
        </w:rPr>
        <w:t xml:space="preserve"> </w:t>
      </w:r>
      <w:proofErr w:type="spellStart"/>
      <w:r w:rsidRPr="00C01FBC">
        <w:rPr>
          <w:b/>
          <w:bCs/>
          <w:i/>
          <w:iCs/>
        </w:rPr>
        <w:t>Fast</w:t>
      </w:r>
      <w:proofErr w:type="spellEnd"/>
      <w:r w:rsidRPr="00C01FBC">
        <w:rPr>
          <w:b/>
          <w:bCs/>
          <w:i/>
          <w:iCs/>
        </w:rPr>
        <w:t xml:space="preserve"> </w:t>
      </w:r>
      <w:proofErr w:type="spellStart"/>
      <w:r w:rsidRPr="00C01FBC">
        <w:rPr>
          <w:b/>
          <w:bCs/>
          <w:i/>
          <w:iCs/>
        </w:rPr>
        <w:t>Diet</w:t>
      </w:r>
      <w:proofErr w:type="spellEnd"/>
      <w:r w:rsidR="00286D5E">
        <w:t xml:space="preserve"> funciona como un asistente </w:t>
      </w:r>
      <w:r w:rsidR="00581433">
        <w:t xml:space="preserve">personal, </w:t>
      </w:r>
      <w:r w:rsidR="00286D5E">
        <w:t>para el médico Nutricionista</w:t>
      </w:r>
      <w:r w:rsidR="00C22387">
        <w:t xml:space="preserve"> en la búsqueda de una dieta saludable y personalizada </w:t>
      </w:r>
      <w:r w:rsidR="00F00241">
        <w:t>de</w:t>
      </w:r>
      <w:r w:rsidR="00C22387">
        <w:t xml:space="preserve"> cada </w:t>
      </w:r>
      <w:r w:rsidR="00581433">
        <w:t xml:space="preserve">uno de </w:t>
      </w:r>
      <w:r w:rsidR="00970CFC">
        <w:t>sus pacientes</w:t>
      </w:r>
      <w:r w:rsidR="00C22387">
        <w:t>.</w:t>
      </w:r>
      <w:r w:rsidR="00A87BBC">
        <w:t xml:space="preserve"> </w:t>
      </w:r>
    </w:p>
    <w:p w14:paraId="2F5262D6" w14:textId="77777777" w:rsidR="00A303BC" w:rsidRDefault="00A303BC" w:rsidP="00A303BC">
      <w:pPr>
        <w:pStyle w:val="Prrafodelista"/>
        <w:spacing w:before="120"/>
      </w:pPr>
    </w:p>
    <w:p w14:paraId="42369743" w14:textId="127BB819" w:rsidR="00FE3FD2" w:rsidRDefault="00970CFC" w:rsidP="00A303BC">
      <w:pPr>
        <w:pStyle w:val="Prrafodelista"/>
        <w:spacing w:before="120"/>
      </w:pPr>
      <w:r>
        <w:t>Su</w:t>
      </w:r>
      <w:r w:rsidR="00A87BBC">
        <w:t xml:space="preserve"> principal ventaja </w:t>
      </w:r>
      <w:r w:rsidR="003D1F9B">
        <w:t xml:space="preserve">es </w:t>
      </w:r>
      <w:r w:rsidR="00581433">
        <w:t xml:space="preserve">poder </w:t>
      </w:r>
      <w:r w:rsidR="003D1F9B">
        <w:t>contar con</w:t>
      </w:r>
      <w:r w:rsidR="00581433">
        <w:t xml:space="preserve"> un</w:t>
      </w:r>
      <w:r w:rsidR="00C01FBC">
        <w:t xml:space="preserve"> entorno principal en pantalla</w:t>
      </w:r>
      <w:r w:rsidR="002A6E7F">
        <w:t xml:space="preserve"> </w:t>
      </w:r>
      <w:r>
        <w:t>con toda</w:t>
      </w:r>
      <w:r w:rsidR="002A6E7F">
        <w:t xml:space="preserve"> la</w:t>
      </w:r>
      <w:r w:rsidR="003D1F9B">
        <w:t xml:space="preserve"> información esencial </w:t>
      </w:r>
      <w:r>
        <w:t xml:space="preserve">a la vista </w:t>
      </w:r>
      <w:r w:rsidR="002A6E7F">
        <w:t>para ir navegando</w:t>
      </w:r>
      <w:r w:rsidR="0045439B">
        <w:t xml:space="preserve"> de forma s</w:t>
      </w:r>
      <w:r w:rsidR="001E70D8">
        <w:t>imple</w:t>
      </w:r>
      <w:r>
        <w:t xml:space="preserve"> y</w:t>
      </w:r>
      <w:r w:rsidR="001E70D8">
        <w:t xml:space="preserve"> guiada </w:t>
      </w:r>
      <w:r w:rsidR="0045439B">
        <w:t>en</w:t>
      </w:r>
      <w:r w:rsidR="001E70D8">
        <w:t xml:space="preserve"> las </w:t>
      </w:r>
      <w:r w:rsidR="0045439B">
        <w:t xml:space="preserve">diferentes </w:t>
      </w:r>
      <w:r w:rsidR="001E70D8">
        <w:t>etapas</w:t>
      </w:r>
      <w:r>
        <w:t xml:space="preserve"> necesarias</w:t>
      </w:r>
      <w:r w:rsidR="001E70D8">
        <w:t xml:space="preserve"> </w:t>
      </w:r>
      <w:r w:rsidR="00C01FBC">
        <w:t>hasta</w:t>
      </w:r>
      <w:r w:rsidR="001E70D8">
        <w:t xml:space="preserve"> </w:t>
      </w:r>
      <w:r w:rsidR="0045439B">
        <w:t>alcanzar</w:t>
      </w:r>
      <w:r w:rsidR="001E70D8">
        <w:t xml:space="preserve"> la dieta </w:t>
      </w:r>
      <w:r>
        <w:t xml:space="preserve">ideal </w:t>
      </w:r>
      <w:r w:rsidR="001E70D8">
        <w:t xml:space="preserve">adaptada </w:t>
      </w:r>
      <w:r w:rsidR="003D6FDB">
        <w:t xml:space="preserve">a su </w:t>
      </w:r>
      <w:r w:rsidR="001E70D8">
        <w:t xml:space="preserve">paciente. </w:t>
      </w:r>
      <w:r w:rsidR="00982FB7">
        <w:t>Además</w:t>
      </w:r>
      <w:r w:rsidR="006617FF">
        <w:t xml:space="preserve">, </w:t>
      </w:r>
      <w:r w:rsidR="003D6FDB">
        <w:t>por</w:t>
      </w:r>
      <w:r w:rsidR="00466FFF">
        <w:t xml:space="preserve"> cada configuración de dieta </w:t>
      </w:r>
      <w:proofErr w:type="spellStart"/>
      <w:r w:rsidR="003D6FDB" w:rsidRPr="00C01FBC">
        <w:rPr>
          <w:b/>
          <w:bCs/>
          <w:i/>
          <w:iCs/>
        </w:rPr>
        <w:t>Nutri</w:t>
      </w:r>
      <w:proofErr w:type="spellEnd"/>
      <w:r w:rsidR="003D6FDB" w:rsidRPr="00C01FBC">
        <w:rPr>
          <w:b/>
          <w:bCs/>
          <w:i/>
          <w:iCs/>
        </w:rPr>
        <w:t xml:space="preserve"> </w:t>
      </w:r>
      <w:proofErr w:type="spellStart"/>
      <w:r w:rsidR="003D6FDB" w:rsidRPr="00C01FBC">
        <w:rPr>
          <w:b/>
          <w:bCs/>
          <w:i/>
          <w:iCs/>
        </w:rPr>
        <w:t>Fast</w:t>
      </w:r>
      <w:proofErr w:type="spellEnd"/>
      <w:r w:rsidR="003D6FDB" w:rsidRPr="00C01FBC">
        <w:rPr>
          <w:b/>
          <w:bCs/>
          <w:i/>
          <w:iCs/>
        </w:rPr>
        <w:t xml:space="preserve"> </w:t>
      </w:r>
      <w:proofErr w:type="spellStart"/>
      <w:r w:rsidR="003D6FDB" w:rsidRPr="00C01FBC">
        <w:rPr>
          <w:b/>
          <w:bCs/>
          <w:i/>
          <w:iCs/>
        </w:rPr>
        <w:t>Diet</w:t>
      </w:r>
      <w:proofErr w:type="spellEnd"/>
      <w:r w:rsidR="00466FFF">
        <w:t xml:space="preserve"> propone </w:t>
      </w:r>
      <w:r w:rsidR="005F3A7B">
        <w:t>7 distintas alternativas</w:t>
      </w:r>
      <w:r w:rsidR="006765EB">
        <w:t xml:space="preserve"> sugeridas que pueden o no</w:t>
      </w:r>
      <w:r w:rsidR="005F3A7B">
        <w:t xml:space="preserve"> ser personalizadas por el </w:t>
      </w:r>
      <w:r w:rsidR="00C01FBC">
        <w:t>nutricionista</w:t>
      </w:r>
      <w:r w:rsidR="00B67C9D">
        <w:t xml:space="preserve">. Luego, el </w:t>
      </w:r>
      <w:r w:rsidR="00395F4D">
        <w:t>profesional</w:t>
      </w:r>
      <w:r w:rsidR="00B67C9D">
        <w:t xml:space="preserve"> puede</w:t>
      </w:r>
      <w:r w:rsidR="005F3A7B">
        <w:t xml:space="preserve"> </w:t>
      </w:r>
      <w:r w:rsidR="00415ADB">
        <w:t xml:space="preserve">reasignar de una manera </w:t>
      </w:r>
      <w:r w:rsidR="000E6AFC">
        <w:t>ágil</w:t>
      </w:r>
      <w:r w:rsidR="00E920AE">
        <w:t xml:space="preserve"> la alternativa sugerida u optar por </w:t>
      </w:r>
      <w:r w:rsidR="00395F4D">
        <w:t>seleccionar</w:t>
      </w:r>
      <w:r w:rsidR="00FB3A18">
        <w:t xml:space="preserve"> el menú manualmente</w:t>
      </w:r>
      <w:r w:rsidR="000E6AFC">
        <w:t xml:space="preserve">, de modo que resulte </w:t>
      </w:r>
      <w:r w:rsidR="00ED3623">
        <w:t>mínima la</w:t>
      </w:r>
      <w:r w:rsidR="000E6AFC">
        <w:t xml:space="preserve"> demora </w:t>
      </w:r>
      <w:r w:rsidR="00ED3623">
        <w:t>en realizar los ajustes de dieta</w:t>
      </w:r>
      <w:r w:rsidR="00FE3FD2">
        <w:t>.</w:t>
      </w:r>
    </w:p>
    <w:p w14:paraId="2269EDB3" w14:textId="77777777" w:rsidR="00A303BC" w:rsidRDefault="00A303BC" w:rsidP="00A303BC">
      <w:pPr>
        <w:pStyle w:val="Prrafodelista"/>
        <w:spacing w:before="120"/>
      </w:pPr>
    </w:p>
    <w:p w14:paraId="62359BD0" w14:textId="780AC0E1" w:rsidR="004E560C" w:rsidRDefault="00ED3623" w:rsidP="00A303BC">
      <w:pPr>
        <w:pStyle w:val="Prrafodelista"/>
        <w:spacing w:before="120"/>
      </w:pPr>
      <w:r>
        <w:t xml:space="preserve">En el </w:t>
      </w:r>
      <w:r w:rsidR="00A303BC">
        <w:t>inicio</w:t>
      </w:r>
      <w:r>
        <w:t>, a</w:t>
      </w:r>
      <w:r w:rsidR="003A235C">
        <w:t xml:space="preserve"> medida que se van </w:t>
      </w:r>
      <w:r w:rsidR="00970CFC">
        <w:t>escribiendo</w:t>
      </w:r>
      <w:r w:rsidR="003A235C">
        <w:t xml:space="preserve"> los datos solicitados al paciente, </w:t>
      </w:r>
      <w:r w:rsidR="00240922">
        <w:t xml:space="preserve">van apareciendo sugerencias </w:t>
      </w:r>
      <w:r w:rsidR="00BC70A9">
        <w:t>para que</w:t>
      </w:r>
      <w:r w:rsidR="00240922">
        <w:t xml:space="preserve"> los datos </w:t>
      </w:r>
      <w:r w:rsidR="00BC70A9">
        <w:t xml:space="preserve">sean </w:t>
      </w:r>
      <w:r w:rsidR="00240922">
        <w:t xml:space="preserve">bien ingresados y </w:t>
      </w:r>
      <w:r w:rsidR="00BC70A9">
        <w:t>advertencias de</w:t>
      </w:r>
      <w:r w:rsidR="00240922">
        <w:t xml:space="preserve"> datos </w:t>
      </w:r>
      <w:r w:rsidR="00BC70A9">
        <w:t xml:space="preserve">erróneos </w:t>
      </w:r>
      <w:r w:rsidR="00240922">
        <w:t xml:space="preserve">mal cargados. </w:t>
      </w:r>
      <w:r w:rsidR="00615678">
        <w:t xml:space="preserve">A continuación, </w:t>
      </w:r>
      <w:proofErr w:type="spellStart"/>
      <w:r w:rsidR="00615678">
        <w:t>despues</w:t>
      </w:r>
      <w:proofErr w:type="spellEnd"/>
      <w:r w:rsidR="00615678">
        <w:t xml:space="preserve"> de cargar las configuraciones necesarias de tipo de dieta, </w:t>
      </w:r>
      <w:r w:rsidR="007F4183">
        <w:t>van apareciendo valores y</w:t>
      </w:r>
      <w:r w:rsidR="00A155B7">
        <w:t xml:space="preserve"> </w:t>
      </w:r>
      <w:r w:rsidR="00982FB7">
        <w:t>cálculo</w:t>
      </w:r>
      <w:r w:rsidR="007F4183">
        <w:t>s</w:t>
      </w:r>
      <w:r w:rsidR="00A155B7">
        <w:t xml:space="preserve"> </w:t>
      </w:r>
      <w:r w:rsidR="007D049A">
        <w:t xml:space="preserve">de </w:t>
      </w:r>
      <w:r w:rsidR="00A155B7">
        <w:t xml:space="preserve">calorías </w:t>
      </w:r>
      <w:r w:rsidR="00CB69ED">
        <w:t xml:space="preserve">incluidas en los diferentes </w:t>
      </w:r>
      <w:r w:rsidR="00BC70A9">
        <w:t>renglones de menús</w:t>
      </w:r>
      <w:r w:rsidR="00CB69ED">
        <w:t xml:space="preserve"> de la dieta. </w:t>
      </w:r>
      <w:r w:rsidR="00F00241">
        <w:t>Además</w:t>
      </w:r>
      <w:r w:rsidR="00595C3F">
        <w:t xml:space="preserve">, </w:t>
      </w:r>
      <w:r w:rsidR="00E64378">
        <w:t xml:space="preserve">se pueden </w:t>
      </w:r>
      <w:r w:rsidR="00F71F59">
        <w:t>excluir</w:t>
      </w:r>
      <w:r w:rsidR="00E64378">
        <w:t xml:space="preserve"> </w:t>
      </w:r>
      <w:r w:rsidR="00D71E17">
        <w:t>algunos</w:t>
      </w:r>
      <w:r w:rsidR="00E64378">
        <w:t xml:space="preserve"> </w:t>
      </w:r>
      <w:r w:rsidR="00F71F59">
        <w:t>ingredientes</w:t>
      </w:r>
      <w:r w:rsidR="00E64378">
        <w:t xml:space="preserve"> </w:t>
      </w:r>
      <w:r w:rsidR="00F71F59">
        <w:t>de comidas o platos de comidas</w:t>
      </w:r>
      <w:r w:rsidR="00CC7659">
        <w:t xml:space="preserve">, para </w:t>
      </w:r>
      <w:r w:rsidR="00E77A00">
        <w:t>pacientes</w:t>
      </w:r>
      <w:r w:rsidR="00CC7659">
        <w:t xml:space="preserve"> que no son </w:t>
      </w:r>
      <w:r w:rsidR="00A05652">
        <w:t>in</w:t>
      </w:r>
      <w:r w:rsidR="00CC7659">
        <w:t>tolerantes</w:t>
      </w:r>
      <w:r w:rsidR="00A05652">
        <w:t xml:space="preserve"> a alguno de ellos</w:t>
      </w:r>
      <w:r w:rsidR="00CC7659">
        <w:t xml:space="preserve"> </w:t>
      </w:r>
      <w:r w:rsidR="00A05652">
        <w:t>o son alérgicos</w:t>
      </w:r>
      <w:r w:rsidR="00E77A00">
        <w:t xml:space="preserve">, diabéticos, </w:t>
      </w:r>
      <w:r w:rsidR="00F71F59">
        <w:t>de presión alta</w:t>
      </w:r>
      <w:r w:rsidR="00A05652">
        <w:t xml:space="preserve"> o </w:t>
      </w:r>
      <w:r w:rsidR="00123CD2">
        <w:t xml:space="preserve">para satisfacer la preferencia de gustos del paciente. </w:t>
      </w:r>
      <w:r w:rsidR="002F7839">
        <w:t xml:space="preserve">La aplicación </w:t>
      </w:r>
      <w:r w:rsidR="007B1628">
        <w:t>viene precargada con</w:t>
      </w:r>
      <w:r w:rsidR="002F7839">
        <w:t>:</w:t>
      </w:r>
    </w:p>
    <w:p w14:paraId="5540CBA8" w14:textId="3A7CE6D8" w:rsidR="002158E1" w:rsidRPr="00F00241" w:rsidRDefault="002158E1" w:rsidP="00F00241">
      <w:pPr>
        <w:pStyle w:val="Cita"/>
        <w:rPr>
          <w:rStyle w:val="Referenciaintensa"/>
        </w:rPr>
      </w:pPr>
      <w:r w:rsidRPr="00F00241">
        <w:rPr>
          <w:rStyle w:val="Referenciaintensa"/>
        </w:rPr>
        <w:t xml:space="preserve">7 selecciones de </w:t>
      </w:r>
      <w:r w:rsidR="00E15DAE" w:rsidRPr="00F00241">
        <w:rPr>
          <w:rStyle w:val="Referenciaintensa"/>
        </w:rPr>
        <w:t>cantidad de kcal</w:t>
      </w:r>
      <w:r w:rsidR="00287BC4" w:rsidRPr="00F00241">
        <w:rPr>
          <w:rStyle w:val="Referenciaintensa"/>
        </w:rPr>
        <w:t>/100grs</w:t>
      </w:r>
      <w:r w:rsidR="00E15DAE" w:rsidRPr="00F00241">
        <w:rPr>
          <w:rStyle w:val="Referenciaintensa"/>
        </w:rPr>
        <w:t xml:space="preserve"> semanales y</w:t>
      </w:r>
      <w:r w:rsidR="00287BC4" w:rsidRPr="00F00241">
        <w:rPr>
          <w:rStyle w:val="Referenciaintensa"/>
        </w:rPr>
        <w:t xml:space="preserve"> kcal</w:t>
      </w:r>
      <w:r w:rsidR="00E15DAE" w:rsidRPr="00F00241">
        <w:rPr>
          <w:rStyle w:val="Referenciaintensa"/>
        </w:rPr>
        <w:t xml:space="preserve"> diarias</w:t>
      </w:r>
      <w:r w:rsidR="004E1596" w:rsidRPr="00F00241">
        <w:rPr>
          <w:rStyle w:val="Referenciaintensa"/>
        </w:rPr>
        <w:t>.</w:t>
      </w:r>
    </w:p>
    <w:p w14:paraId="7A99890F" w14:textId="40B2B8AE" w:rsidR="004E1596" w:rsidRPr="00F00241" w:rsidRDefault="0025012B" w:rsidP="00F00241">
      <w:pPr>
        <w:pStyle w:val="Cita"/>
        <w:rPr>
          <w:rStyle w:val="Referenciaintensa"/>
        </w:rPr>
      </w:pPr>
      <w:r w:rsidRPr="00F00241">
        <w:rPr>
          <w:rStyle w:val="Referenciaintensa"/>
        </w:rPr>
        <w:t xml:space="preserve">140 alternativas de </w:t>
      </w:r>
      <w:r w:rsidR="004E1596" w:rsidRPr="00F00241">
        <w:rPr>
          <w:rStyle w:val="Referenciaintensa"/>
        </w:rPr>
        <w:t>menús configurables.</w:t>
      </w:r>
    </w:p>
    <w:p w14:paraId="6D079441" w14:textId="79F55EBF" w:rsidR="00A11B8D" w:rsidRPr="00F00241" w:rsidRDefault="00775028" w:rsidP="00F00241">
      <w:pPr>
        <w:pStyle w:val="Cita"/>
        <w:rPr>
          <w:rStyle w:val="Referenciaintensa"/>
        </w:rPr>
      </w:pPr>
      <w:r w:rsidRPr="00F00241">
        <w:rPr>
          <w:rStyle w:val="Referenciaintensa"/>
        </w:rPr>
        <w:t>21</w:t>
      </w:r>
      <w:r w:rsidR="00F25717" w:rsidRPr="00F00241">
        <w:rPr>
          <w:rStyle w:val="Referenciaintensa"/>
        </w:rPr>
        <w:t xml:space="preserve"> </w:t>
      </w:r>
      <w:r w:rsidR="00F77E22" w:rsidRPr="00F00241">
        <w:rPr>
          <w:rStyle w:val="Referenciaintensa"/>
        </w:rPr>
        <w:t>renglones de menús</w:t>
      </w:r>
      <w:r w:rsidR="00F62FEA" w:rsidRPr="00F00241">
        <w:rPr>
          <w:rStyle w:val="Referenciaintensa"/>
        </w:rPr>
        <w:t xml:space="preserve"> de </w:t>
      </w:r>
      <w:r w:rsidR="00A11B8D" w:rsidRPr="00F00241">
        <w:rPr>
          <w:rStyle w:val="Referenciaintensa"/>
        </w:rPr>
        <w:t>desayuno</w:t>
      </w:r>
      <w:r w:rsidR="00982FB7" w:rsidRPr="00F00241">
        <w:rPr>
          <w:rStyle w:val="Referenciaintensa"/>
        </w:rPr>
        <w:t>.</w:t>
      </w:r>
    </w:p>
    <w:p w14:paraId="29F75DC3" w14:textId="005FB9B8" w:rsidR="00F77E22" w:rsidRPr="00F00241" w:rsidRDefault="00F77E22" w:rsidP="00F00241">
      <w:pPr>
        <w:pStyle w:val="Cita"/>
        <w:rPr>
          <w:rStyle w:val="Referenciaintensa"/>
        </w:rPr>
      </w:pPr>
      <w:r w:rsidRPr="00F00241">
        <w:rPr>
          <w:rStyle w:val="Referenciaintensa"/>
        </w:rPr>
        <w:t>21 renglones de menús de meriendas</w:t>
      </w:r>
      <w:r w:rsidR="00982FB7" w:rsidRPr="00F00241">
        <w:rPr>
          <w:rStyle w:val="Referenciaintensa"/>
        </w:rPr>
        <w:t>.</w:t>
      </w:r>
    </w:p>
    <w:p w14:paraId="0A3C6D26" w14:textId="7F0BBD07" w:rsidR="00F77E22" w:rsidRPr="00F00241" w:rsidRDefault="00620B43" w:rsidP="00F00241">
      <w:pPr>
        <w:pStyle w:val="Cita"/>
        <w:rPr>
          <w:rStyle w:val="Referenciaintensa"/>
        </w:rPr>
      </w:pPr>
      <w:r w:rsidRPr="00F00241">
        <w:rPr>
          <w:rStyle w:val="Referenciaintensa"/>
        </w:rPr>
        <w:t>40 renglones de menús de almuerzo</w:t>
      </w:r>
      <w:r w:rsidR="00982FB7" w:rsidRPr="00F00241">
        <w:rPr>
          <w:rStyle w:val="Referenciaintensa"/>
        </w:rPr>
        <w:t>.</w:t>
      </w:r>
    </w:p>
    <w:p w14:paraId="4409785C" w14:textId="0EAC3220" w:rsidR="00620B43" w:rsidRPr="00F00241" w:rsidRDefault="00620B43" w:rsidP="00F00241">
      <w:pPr>
        <w:pStyle w:val="Cita"/>
        <w:rPr>
          <w:rStyle w:val="Referenciaintensa"/>
        </w:rPr>
      </w:pPr>
      <w:r w:rsidRPr="00F00241">
        <w:rPr>
          <w:rStyle w:val="Referenciaintensa"/>
        </w:rPr>
        <w:t>40 renglones de menús de cena</w:t>
      </w:r>
      <w:r w:rsidR="00982FB7" w:rsidRPr="00F00241">
        <w:rPr>
          <w:rStyle w:val="Referenciaintensa"/>
        </w:rPr>
        <w:t>.</w:t>
      </w:r>
    </w:p>
    <w:p w14:paraId="5415CD52" w14:textId="516C066F" w:rsidR="00620B43" w:rsidRPr="00F00241" w:rsidRDefault="00620B43" w:rsidP="00F00241">
      <w:pPr>
        <w:pStyle w:val="Cita"/>
        <w:rPr>
          <w:rStyle w:val="Referenciaintensa"/>
        </w:rPr>
      </w:pPr>
      <w:r w:rsidRPr="00F00241">
        <w:rPr>
          <w:rStyle w:val="Referenciaintensa"/>
        </w:rPr>
        <w:t xml:space="preserve">19 renglones de menús de </w:t>
      </w:r>
      <w:r w:rsidR="00982FB7" w:rsidRPr="00F00241">
        <w:rPr>
          <w:rStyle w:val="Referenciaintensa"/>
        </w:rPr>
        <w:t>colación.</w:t>
      </w:r>
    </w:p>
    <w:p w14:paraId="2D14CF60" w14:textId="2FA6DB2A" w:rsidR="00AE550F" w:rsidRPr="00F00241" w:rsidRDefault="00FE2D88" w:rsidP="00F00241">
      <w:pPr>
        <w:pStyle w:val="Cita"/>
        <w:rPr>
          <w:rStyle w:val="Referenciaintensa"/>
        </w:rPr>
      </w:pPr>
      <w:r w:rsidRPr="00F00241">
        <w:rPr>
          <w:rStyle w:val="Referenciaintensa"/>
        </w:rPr>
        <w:t xml:space="preserve">40 </w:t>
      </w:r>
      <w:r w:rsidR="00595C3F" w:rsidRPr="00F00241">
        <w:rPr>
          <w:rStyle w:val="Referenciaintensa"/>
        </w:rPr>
        <w:t>tipos de</w:t>
      </w:r>
      <w:r w:rsidRPr="00F00241">
        <w:rPr>
          <w:rStyle w:val="Referenciaintensa"/>
        </w:rPr>
        <w:t xml:space="preserve"> alimentos </w:t>
      </w:r>
      <w:r w:rsidR="00595C3F" w:rsidRPr="00F00241">
        <w:rPr>
          <w:rStyle w:val="Referenciaintensa"/>
        </w:rPr>
        <w:t>categorizado en cada menú.</w:t>
      </w:r>
    </w:p>
    <w:p w14:paraId="33C3C59E" w14:textId="04AF2646" w:rsidR="00484B82" w:rsidRDefault="00484B82"/>
    <w:p w14:paraId="3840D39F" w14:textId="4687409A" w:rsidR="00693725" w:rsidRDefault="00AD5180" w:rsidP="00F00241">
      <w:pPr>
        <w:pStyle w:val="Subttulo"/>
      </w:pPr>
      <w:r>
        <w:t>Principales ventajas:</w:t>
      </w:r>
    </w:p>
    <w:p w14:paraId="65519F8D" w14:textId="0A2436C6" w:rsidR="004C6329" w:rsidRPr="00F00241" w:rsidRDefault="006E178D">
      <w:pPr>
        <w:rPr>
          <w:rStyle w:val="Referenciaintensa"/>
        </w:rPr>
      </w:pPr>
      <w:r w:rsidRPr="00F00241">
        <w:rPr>
          <w:rStyle w:val="Referenciaintensa"/>
        </w:rPr>
        <w:t>Ingreso de datos asistido por sugerencias y validaciones sencillas</w:t>
      </w:r>
    </w:p>
    <w:p w14:paraId="468F6CED" w14:textId="109FE686" w:rsidR="00AD5180" w:rsidRPr="00F00241" w:rsidRDefault="00CC7369">
      <w:pPr>
        <w:rPr>
          <w:rStyle w:val="Referenciaintensa"/>
        </w:rPr>
      </w:pPr>
      <w:r w:rsidRPr="00F00241">
        <w:rPr>
          <w:rStyle w:val="Referenciaintensa"/>
        </w:rPr>
        <w:t xml:space="preserve">Toda la información básica en una sola ventana </w:t>
      </w:r>
      <w:r w:rsidR="004C6329" w:rsidRPr="00F00241">
        <w:rPr>
          <w:rStyle w:val="Referenciaintensa"/>
        </w:rPr>
        <w:t>cuyos datos</w:t>
      </w:r>
      <w:r w:rsidRPr="00F00241">
        <w:rPr>
          <w:rStyle w:val="Referenciaintensa"/>
        </w:rPr>
        <w:t xml:space="preserve"> se va</w:t>
      </w:r>
      <w:r w:rsidR="004C6329" w:rsidRPr="00F00241">
        <w:rPr>
          <w:rStyle w:val="Referenciaintensa"/>
        </w:rPr>
        <w:t>n</w:t>
      </w:r>
      <w:r w:rsidRPr="00F00241">
        <w:rPr>
          <w:rStyle w:val="Referenciaintensa"/>
        </w:rPr>
        <w:t xml:space="preserve"> a ir </w:t>
      </w:r>
      <w:r w:rsidR="004C6329" w:rsidRPr="00F00241">
        <w:rPr>
          <w:rStyle w:val="Referenciaintensa"/>
        </w:rPr>
        <w:t xml:space="preserve">mostrando u ocultando </w:t>
      </w:r>
      <w:r w:rsidR="006E178D" w:rsidRPr="00F00241">
        <w:rPr>
          <w:rStyle w:val="Referenciaintensa"/>
        </w:rPr>
        <w:t>automáticamente</w:t>
      </w:r>
    </w:p>
    <w:p w14:paraId="15B8C788" w14:textId="3D6B56AA" w:rsidR="008656E0" w:rsidRPr="00F00241" w:rsidRDefault="00241419">
      <w:pPr>
        <w:rPr>
          <w:rStyle w:val="Referenciaintensa"/>
        </w:rPr>
      </w:pPr>
      <w:r w:rsidRPr="00F00241">
        <w:rPr>
          <w:rStyle w:val="Referenciaintensa"/>
        </w:rPr>
        <w:t>Elección</w:t>
      </w:r>
      <w:r w:rsidR="008656E0" w:rsidRPr="00F00241">
        <w:rPr>
          <w:rStyle w:val="Referenciaintensa"/>
        </w:rPr>
        <w:t xml:space="preserve"> de 5 distintos tipos de dieta de acuerdo al nivel de kcal deseado.</w:t>
      </w:r>
      <w:r w:rsidR="00C27515" w:rsidRPr="00F00241">
        <w:rPr>
          <w:rStyle w:val="Referenciaintensa"/>
        </w:rPr>
        <w:t xml:space="preserve"> </w:t>
      </w:r>
    </w:p>
    <w:p w14:paraId="3F865E59" w14:textId="4A9E7F30" w:rsidR="00ED5436" w:rsidRPr="00F00241" w:rsidRDefault="00ED5436">
      <w:pPr>
        <w:rPr>
          <w:rStyle w:val="Referenciaintensa"/>
        </w:rPr>
      </w:pPr>
      <w:r w:rsidRPr="00F00241">
        <w:rPr>
          <w:rStyle w:val="Referenciaintensa"/>
        </w:rPr>
        <w:t xml:space="preserve">Selección de cantidad de </w:t>
      </w:r>
      <w:r w:rsidR="00AD1514" w:rsidRPr="00F00241">
        <w:rPr>
          <w:rStyle w:val="Referenciaintensa"/>
        </w:rPr>
        <w:t>días semanales de la dieta (de 3 a 7).</w:t>
      </w:r>
    </w:p>
    <w:p w14:paraId="77FD8E3F" w14:textId="6F7AE94F" w:rsidR="00744865" w:rsidRPr="00F00241" w:rsidRDefault="00241419">
      <w:pPr>
        <w:rPr>
          <w:rStyle w:val="Referenciaintensa"/>
        </w:rPr>
      </w:pPr>
      <w:r w:rsidRPr="00F00241">
        <w:rPr>
          <w:rStyle w:val="Referenciaintensa"/>
        </w:rPr>
        <w:t xml:space="preserve">Selección y </w:t>
      </w:r>
      <w:r w:rsidR="00744865" w:rsidRPr="00F00241">
        <w:rPr>
          <w:rStyle w:val="Referenciaintensa"/>
        </w:rPr>
        <w:t xml:space="preserve">Filtrado de alimentos </w:t>
      </w:r>
      <w:r w:rsidR="0048414B" w:rsidRPr="00F00241">
        <w:rPr>
          <w:rStyle w:val="Referenciaintensa"/>
        </w:rPr>
        <w:t xml:space="preserve">y comidas </w:t>
      </w:r>
      <w:r w:rsidRPr="00F00241">
        <w:rPr>
          <w:rStyle w:val="Referenciaintensa"/>
        </w:rPr>
        <w:t>que no se desea incluir.</w:t>
      </w:r>
      <w:r w:rsidR="0048414B" w:rsidRPr="00F00241">
        <w:rPr>
          <w:rStyle w:val="Referenciaintensa"/>
        </w:rPr>
        <w:t xml:space="preserve"> </w:t>
      </w:r>
    </w:p>
    <w:p w14:paraId="3F7455A0" w14:textId="1200B0AC" w:rsidR="006E178D" w:rsidRPr="00F00241" w:rsidRDefault="00DA4F43">
      <w:pPr>
        <w:rPr>
          <w:rStyle w:val="Referenciaintensa"/>
        </w:rPr>
      </w:pPr>
      <w:r w:rsidRPr="00F00241">
        <w:rPr>
          <w:rStyle w:val="Referenciaintensa"/>
        </w:rPr>
        <w:t>En el modo de selección</w:t>
      </w:r>
      <w:r w:rsidR="00515A68" w:rsidRPr="00F00241">
        <w:rPr>
          <w:rStyle w:val="Referenciaintensa"/>
        </w:rPr>
        <w:t xml:space="preserve"> de dieta</w:t>
      </w:r>
      <w:r w:rsidRPr="00F00241">
        <w:rPr>
          <w:rStyle w:val="Referenciaintensa"/>
        </w:rPr>
        <w:t xml:space="preserve"> manual, rápid</w:t>
      </w:r>
      <w:r w:rsidR="00515A68" w:rsidRPr="00F00241">
        <w:rPr>
          <w:rStyle w:val="Referenciaintensa"/>
        </w:rPr>
        <w:t>o</w:t>
      </w:r>
      <w:r w:rsidRPr="00F00241">
        <w:rPr>
          <w:rStyle w:val="Referenciaintensa"/>
        </w:rPr>
        <w:t xml:space="preserve"> </w:t>
      </w:r>
      <w:r w:rsidR="005A1C9C" w:rsidRPr="00F00241">
        <w:rPr>
          <w:rStyle w:val="Referenciaintensa"/>
        </w:rPr>
        <w:t xml:space="preserve">elección y </w:t>
      </w:r>
      <w:r w:rsidR="00515A68" w:rsidRPr="00F00241">
        <w:rPr>
          <w:rStyle w:val="Referenciaintensa"/>
        </w:rPr>
        <w:t>ordenamiento</w:t>
      </w:r>
      <w:r w:rsidR="003F75CC" w:rsidRPr="00F00241">
        <w:rPr>
          <w:rStyle w:val="Referenciaintensa"/>
        </w:rPr>
        <w:t xml:space="preserve"> de la dieta. En el modo </w:t>
      </w:r>
      <w:r w:rsidR="00803367" w:rsidRPr="00F00241">
        <w:rPr>
          <w:rStyle w:val="Referenciaintensa"/>
        </w:rPr>
        <w:t>de selección sugerido</w:t>
      </w:r>
      <w:r w:rsidR="003F75CC" w:rsidRPr="00F00241">
        <w:rPr>
          <w:rStyle w:val="Referenciaintensa"/>
        </w:rPr>
        <w:t xml:space="preserve">, 7 alternativas </w:t>
      </w:r>
      <w:r w:rsidR="00803367" w:rsidRPr="00F00241">
        <w:rPr>
          <w:rStyle w:val="Referenciaintensa"/>
        </w:rPr>
        <w:t>distintas configurables</w:t>
      </w:r>
      <w:r w:rsidR="00130B6C" w:rsidRPr="00F00241">
        <w:rPr>
          <w:rStyle w:val="Referenciaintensa"/>
        </w:rPr>
        <w:t xml:space="preserve"> para cada tipo de </w:t>
      </w:r>
      <w:r w:rsidR="008656E0" w:rsidRPr="00F00241">
        <w:rPr>
          <w:rStyle w:val="Referenciaintensa"/>
        </w:rPr>
        <w:t>calorías elegido.</w:t>
      </w:r>
    </w:p>
    <w:p w14:paraId="3E640DC9" w14:textId="46CF5AD2" w:rsidR="00803367" w:rsidRDefault="00A641AB">
      <w:pPr>
        <w:rPr>
          <w:rStyle w:val="Referenciaintensa"/>
        </w:rPr>
      </w:pPr>
      <w:r w:rsidRPr="00F00241">
        <w:rPr>
          <w:rStyle w:val="Referenciaintensa"/>
        </w:rPr>
        <w:t>Informe de dieta final con detalle</w:t>
      </w:r>
      <w:r w:rsidR="002574F8" w:rsidRPr="00F00241">
        <w:rPr>
          <w:rStyle w:val="Referenciaintensa"/>
        </w:rPr>
        <w:t xml:space="preserve"> de recomendaciones y comentarios adicionales para cada renglón de </w:t>
      </w:r>
      <w:r w:rsidRPr="00F00241">
        <w:rPr>
          <w:rStyle w:val="Referenciaintensa"/>
        </w:rPr>
        <w:t>menús, por ejemplo,</w:t>
      </w:r>
      <w:r w:rsidR="002574F8" w:rsidRPr="00F00241">
        <w:rPr>
          <w:rStyle w:val="Referenciaintensa"/>
        </w:rPr>
        <w:t xml:space="preserve"> sobre la </w:t>
      </w:r>
      <w:r w:rsidRPr="00F00241">
        <w:rPr>
          <w:rStyle w:val="Referenciaintensa"/>
        </w:rPr>
        <w:t>receta</w:t>
      </w:r>
      <w:r w:rsidR="00FA576C" w:rsidRPr="00F00241">
        <w:rPr>
          <w:rStyle w:val="Referenciaintensa"/>
        </w:rPr>
        <w:t xml:space="preserve"> de l</w:t>
      </w:r>
      <w:r w:rsidRPr="00F00241">
        <w:rPr>
          <w:rStyle w:val="Referenciaintensa"/>
        </w:rPr>
        <w:t>a</w:t>
      </w:r>
      <w:r w:rsidR="00FA576C" w:rsidRPr="00F00241">
        <w:rPr>
          <w:rStyle w:val="Referenciaintensa"/>
        </w:rPr>
        <w:t>s diferentes comidas.</w:t>
      </w:r>
    </w:p>
    <w:p w14:paraId="40FF62E9" w14:textId="77777777" w:rsidR="00281D32" w:rsidRPr="00F00241" w:rsidRDefault="00281D32">
      <w:pPr>
        <w:rPr>
          <w:rStyle w:val="Referenciaintensa"/>
        </w:rPr>
      </w:pPr>
    </w:p>
    <w:p w14:paraId="608EEF11" w14:textId="77777777" w:rsidR="00A641AB" w:rsidRDefault="00A641AB"/>
    <w:p w14:paraId="7555E27C" w14:textId="43E96D01" w:rsidR="002F7839" w:rsidRDefault="00F62FEA">
      <w:r>
        <w:t xml:space="preserve"> </w:t>
      </w:r>
    </w:p>
    <w:p w14:paraId="5801C620" w14:textId="0C31AECA" w:rsidR="00944508" w:rsidRDefault="00944508"/>
    <w:sectPr w:rsidR="00944508" w:rsidSect="000B3FF2">
      <w:pgSz w:w="12240" w:h="15840"/>
      <w:pgMar w:top="1135" w:right="1701" w:bottom="1417" w:left="1701" w:header="426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B7289" w14:textId="77777777" w:rsidR="000B3FF2" w:rsidRDefault="000B3FF2" w:rsidP="000B3FF2">
      <w:pPr>
        <w:spacing w:after="0" w:line="240" w:lineRule="auto"/>
      </w:pPr>
      <w:r>
        <w:separator/>
      </w:r>
    </w:p>
  </w:endnote>
  <w:endnote w:type="continuationSeparator" w:id="0">
    <w:p w14:paraId="6B48040F" w14:textId="77777777" w:rsidR="000B3FF2" w:rsidRDefault="000B3FF2" w:rsidP="000B3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E02DF" w14:textId="77777777" w:rsidR="000B3FF2" w:rsidRDefault="000B3FF2" w:rsidP="000B3FF2">
      <w:pPr>
        <w:spacing w:after="0" w:line="240" w:lineRule="auto"/>
      </w:pPr>
      <w:r>
        <w:separator/>
      </w:r>
    </w:p>
  </w:footnote>
  <w:footnote w:type="continuationSeparator" w:id="0">
    <w:p w14:paraId="34CB6591" w14:textId="77777777" w:rsidR="000B3FF2" w:rsidRDefault="000B3FF2" w:rsidP="000B3F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F3C77"/>
    <w:multiLevelType w:val="hybridMultilevel"/>
    <w:tmpl w:val="9E50E2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70BE2"/>
    <w:multiLevelType w:val="hybridMultilevel"/>
    <w:tmpl w:val="3BF22C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60987">
    <w:abstractNumId w:val="1"/>
  </w:num>
  <w:num w:numId="2" w16cid:durableId="138564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CB"/>
    <w:rsid w:val="00041E5D"/>
    <w:rsid w:val="00044639"/>
    <w:rsid w:val="000A3381"/>
    <w:rsid w:val="000B3FF2"/>
    <w:rsid w:val="000D3BF3"/>
    <w:rsid w:val="000E6AFC"/>
    <w:rsid w:val="00123CD2"/>
    <w:rsid w:val="00130B6C"/>
    <w:rsid w:val="00150CCB"/>
    <w:rsid w:val="001E70D8"/>
    <w:rsid w:val="00205808"/>
    <w:rsid w:val="002158E1"/>
    <w:rsid w:val="00240922"/>
    <w:rsid w:val="00241419"/>
    <w:rsid w:val="002476E1"/>
    <w:rsid w:val="0025012B"/>
    <w:rsid w:val="002574F8"/>
    <w:rsid w:val="00281D32"/>
    <w:rsid w:val="00286D5E"/>
    <w:rsid w:val="00287BC4"/>
    <w:rsid w:val="002A6E7F"/>
    <w:rsid w:val="002F7839"/>
    <w:rsid w:val="00395F4D"/>
    <w:rsid w:val="00397994"/>
    <w:rsid w:val="003A235C"/>
    <w:rsid w:val="003D1F9B"/>
    <w:rsid w:val="003D6FDB"/>
    <w:rsid w:val="003F75CC"/>
    <w:rsid w:val="00415ADB"/>
    <w:rsid w:val="00422252"/>
    <w:rsid w:val="0045439B"/>
    <w:rsid w:val="00466FFF"/>
    <w:rsid w:val="0048414B"/>
    <w:rsid w:val="00484B82"/>
    <w:rsid w:val="004C6329"/>
    <w:rsid w:val="004E1596"/>
    <w:rsid w:val="004E560C"/>
    <w:rsid w:val="00515A68"/>
    <w:rsid w:val="005679DD"/>
    <w:rsid w:val="00581433"/>
    <w:rsid w:val="00582814"/>
    <w:rsid w:val="00595C3F"/>
    <w:rsid w:val="005A1C9C"/>
    <w:rsid w:val="005F3A7B"/>
    <w:rsid w:val="00615678"/>
    <w:rsid w:val="00620B43"/>
    <w:rsid w:val="006617FF"/>
    <w:rsid w:val="00662489"/>
    <w:rsid w:val="006765EB"/>
    <w:rsid w:val="00676FAB"/>
    <w:rsid w:val="00693725"/>
    <w:rsid w:val="006E1012"/>
    <w:rsid w:val="006E178D"/>
    <w:rsid w:val="00744865"/>
    <w:rsid w:val="00775028"/>
    <w:rsid w:val="00791330"/>
    <w:rsid w:val="007B1628"/>
    <w:rsid w:val="007D049A"/>
    <w:rsid w:val="007F4183"/>
    <w:rsid w:val="00803367"/>
    <w:rsid w:val="008231FB"/>
    <w:rsid w:val="0082367D"/>
    <w:rsid w:val="008656E0"/>
    <w:rsid w:val="00924038"/>
    <w:rsid w:val="00944508"/>
    <w:rsid w:val="00970CFC"/>
    <w:rsid w:val="0098223F"/>
    <w:rsid w:val="00982FB7"/>
    <w:rsid w:val="009A15F9"/>
    <w:rsid w:val="00A05652"/>
    <w:rsid w:val="00A11B8D"/>
    <w:rsid w:val="00A155B7"/>
    <w:rsid w:val="00A303BC"/>
    <w:rsid w:val="00A32F25"/>
    <w:rsid w:val="00A641AB"/>
    <w:rsid w:val="00A87BBC"/>
    <w:rsid w:val="00AD1514"/>
    <w:rsid w:val="00AD5180"/>
    <w:rsid w:val="00AE550F"/>
    <w:rsid w:val="00B67C9D"/>
    <w:rsid w:val="00BC70A9"/>
    <w:rsid w:val="00BE4958"/>
    <w:rsid w:val="00C00588"/>
    <w:rsid w:val="00C01FBC"/>
    <w:rsid w:val="00C22387"/>
    <w:rsid w:val="00C27515"/>
    <w:rsid w:val="00CB69ED"/>
    <w:rsid w:val="00CC7369"/>
    <w:rsid w:val="00CC7659"/>
    <w:rsid w:val="00D03DD0"/>
    <w:rsid w:val="00D46685"/>
    <w:rsid w:val="00D71E17"/>
    <w:rsid w:val="00DA4F43"/>
    <w:rsid w:val="00E15DAE"/>
    <w:rsid w:val="00E16C01"/>
    <w:rsid w:val="00E1738A"/>
    <w:rsid w:val="00E64378"/>
    <w:rsid w:val="00E77A00"/>
    <w:rsid w:val="00E920AE"/>
    <w:rsid w:val="00EA1273"/>
    <w:rsid w:val="00EB20E3"/>
    <w:rsid w:val="00ED3623"/>
    <w:rsid w:val="00ED5436"/>
    <w:rsid w:val="00F00241"/>
    <w:rsid w:val="00F25717"/>
    <w:rsid w:val="00F62FEA"/>
    <w:rsid w:val="00F64A7B"/>
    <w:rsid w:val="00F71F59"/>
    <w:rsid w:val="00F77E22"/>
    <w:rsid w:val="00FA576C"/>
    <w:rsid w:val="00FA5A25"/>
    <w:rsid w:val="00FB3A18"/>
    <w:rsid w:val="00FD6AB5"/>
    <w:rsid w:val="00FE2D88"/>
    <w:rsid w:val="00FE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C6EB7A"/>
  <w15:chartTrackingRefBased/>
  <w15:docId w15:val="{9C32DF3B-0CB9-420D-B1AD-A798DE05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05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9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3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FF2"/>
  </w:style>
  <w:style w:type="paragraph" w:styleId="Piedepgina">
    <w:name w:val="footer"/>
    <w:basedOn w:val="Normal"/>
    <w:link w:val="PiedepginaCar"/>
    <w:uiPriority w:val="99"/>
    <w:unhideWhenUsed/>
    <w:rsid w:val="000B3F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FF2"/>
  </w:style>
  <w:style w:type="character" w:customStyle="1" w:styleId="Ttulo1Car">
    <w:name w:val="Título 1 Car"/>
    <w:basedOn w:val="Fuentedeprrafopredeter"/>
    <w:link w:val="Ttulo1"/>
    <w:uiPriority w:val="9"/>
    <w:rsid w:val="000B3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3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0024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F00241"/>
    <w:rPr>
      <w:i/>
      <w:iCs/>
      <w:color w:val="4472C4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F002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00241"/>
    <w:rPr>
      <w:rFonts w:eastAsiaTheme="minorEastAsia"/>
      <w:color w:val="5A5A5A" w:themeColor="text1" w:themeTint="A5"/>
      <w:spacing w:val="15"/>
    </w:rPr>
  </w:style>
  <w:style w:type="paragraph" w:styleId="Cita">
    <w:name w:val="Quote"/>
    <w:basedOn w:val="Normal"/>
    <w:next w:val="Normal"/>
    <w:link w:val="CitaCar"/>
    <w:uiPriority w:val="29"/>
    <w:qFormat/>
    <w:rsid w:val="00F002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0241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00241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Diego Gallardo</cp:lastModifiedBy>
  <cp:revision>3</cp:revision>
  <dcterms:created xsi:type="dcterms:W3CDTF">2024-11-14T15:14:00Z</dcterms:created>
  <dcterms:modified xsi:type="dcterms:W3CDTF">2024-11-14T15:14:00Z</dcterms:modified>
</cp:coreProperties>
</file>