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4B3D8CB" w14:textId="77777777" w:rsidR="005D0457" w:rsidRDefault="005D0457">
      <w:pPr>
        <w:pStyle w:val="Ttulo1"/>
        <w:rPr>
          <w:rFonts w:ascii="Segoe UI" w:eastAsia="Times New Roman" w:hAnsi="Segoe UI" w:cs="Segoe UI"/>
          <w:lang w:val="es-ES"/>
        </w:rPr>
      </w:pPr>
      <w:r>
        <w:rPr>
          <w:rFonts w:ascii="Segoe UI" w:eastAsia="Times New Roman" w:hAnsi="Segoe UI" w:cs="Segoe UI"/>
          <w:lang w:val="es-ES"/>
        </w:rPr>
        <w:t>Guía rápida para familias: registro del TAG vehicular</w:t>
      </w:r>
    </w:p>
    <w:p w14:paraId="3290CDB2" w14:textId="77777777" w:rsidR="005D0457" w:rsidRDefault="005D0457">
      <w:pPr>
        <w:pStyle w:val="NormalWeb"/>
        <w:rPr>
          <w:rFonts w:ascii="Segoe UI" w:hAnsi="Segoe UI" w:cs="Segoe UI"/>
          <w:color w:val="1C2333"/>
          <w:sz w:val="20"/>
          <w:szCs w:val="20"/>
          <w:lang w:val="es-ES"/>
        </w:rPr>
      </w:pPr>
      <w:r>
        <w:rPr>
          <w:rStyle w:val="Fuerte"/>
          <w:rFonts w:ascii="Segoe UI" w:hAnsi="Segoe UI" w:cs="Segoe UI"/>
          <w:sz w:val="20"/>
          <w:szCs w:val="20"/>
          <w:lang w:val="es-ES"/>
        </w:rPr>
        <w:t>satag.asuncionqro.edu.mx</w:t>
      </w:r>
      <w:r>
        <w:rPr>
          <w:rFonts w:ascii="Segoe UI" w:hAnsi="Segoe UI" w:cs="Segoe UI"/>
          <w:color w:val="1C2333"/>
          <w:sz w:val="20"/>
          <w:szCs w:val="20"/>
          <w:lang w:val="es-ES"/>
        </w:rPr>
        <w:t xml:space="preserve"> · Instituto Asunción de Querétaro · Actualizada al 11 de septiembre de 2026</w:t>
      </w:r>
    </w:p>
    <w:p w14:paraId="782FF981" w14:textId="77777777" w:rsidR="005D0457" w:rsidRDefault="005D0457">
      <w:pPr>
        <w:pStyle w:val="NormalWeb"/>
        <w:rPr>
          <w:rFonts w:ascii="Segoe UI" w:hAnsi="Segoe UI" w:cs="Segoe UI"/>
          <w:color w:val="1C2333"/>
          <w:sz w:val="20"/>
          <w:szCs w:val="20"/>
          <w:lang w:val="es-ES"/>
        </w:rPr>
      </w:pPr>
      <w:r>
        <w:rPr>
          <w:rFonts w:ascii="Segoe UI" w:hAnsi="Segoe UI" w:cs="Segoe UI"/>
          <w:color w:val="1C2333"/>
          <w:sz w:val="20"/>
          <w:szCs w:val="20"/>
          <w:lang w:val="es-ES"/>
        </w:rPr>
        <w:t>SATAG sirve para registrar su vehículo y obtener el TAG de acceso al estacionamiento del Instituto.</w:t>
      </w:r>
    </w:p>
    <w:p w14:paraId="6383D3E1" w14:textId="77777777" w:rsidR="005D0457" w:rsidRDefault="005D0457">
      <w:pPr>
        <w:pStyle w:val="Ttulo2"/>
        <w:rPr>
          <w:rFonts w:ascii="Segoe UI" w:eastAsia="Times New Roman" w:hAnsi="Segoe UI" w:cs="Segoe UI"/>
          <w:lang w:val="es-ES"/>
        </w:rPr>
      </w:pPr>
      <w:r>
        <w:rPr>
          <w:rFonts w:ascii="Segoe UI" w:eastAsia="Times New Roman" w:hAnsi="Segoe UI" w:cs="Segoe UI"/>
          <w:lang w:val="es-ES"/>
        </w:rPr>
        <w:t>Antes de empezar, tenga a la mano</w:t>
      </w:r>
    </w:p>
    <w:p w14:paraId="53644F0E" w14:textId="77777777" w:rsidR="005D0457" w:rsidRDefault="005D0457">
      <w:pPr>
        <w:numPr>
          <w:ilvl w:val="0"/>
          <w:numId w:val="1"/>
        </w:numPr>
        <w:spacing w:before="45" w:after="45"/>
        <w:ind w:left="1050"/>
        <w:rPr>
          <w:rFonts w:ascii="Segoe UI" w:eastAsia="Times New Roman" w:hAnsi="Segoe UI" w:cs="Segoe UI"/>
          <w:color w:val="1C2333"/>
          <w:sz w:val="20"/>
          <w:szCs w:val="20"/>
          <w:lang w:val="es-ES"/>
        </w:rPr>
      </w:pPr>
      <w:r>
        <w:rPr>
          <w:rStyle w:val="Fuerte"/>
          <w:rFonts w:ascii="Segoe UI" w:eastAsia="Times New Roman" w:hAnsi="Segoe UI" w:cs="Segoe UI"/>
          <w:sz w:val="20"/>
          <w:szCs w:val="20"/>
          <w:lang w:val="es-ES"/>
        </w:rPr>
        <w:t>Nombre y dos apellidos del conductor</w:t>
      </w:r>
      <w:r>
        <w:rPr>
          <w:rFonts w:ascii="Segoe UI" w:eastAsia="Times New Roman" w:hAnsi="Segoe UI" w:cs="Segoe UI"/>
          <w:color w:val="1C2333"/>
          <w:sz w:val="20"/>
          <w:szCs w:val="20"/>
          <w:lang w:val="es-ES"/>
        </w:rPr>
        <w:t>, quien maneja. Si es un chofer, pregunte antes en Administración.</w:t>
      </w:r>
    </w:p>
    <w:p w14:paraId="4A39B0A4" w14:textId="77777777" w:rsidR="005D0457" w:rsidRDefault="005D0457">
      <w:pPr>
        <w:numPr>
          <w:ilvl w:val="0"/>
          <w:numId w:val="1"/>
        </w:numPr>
        <w:spacing w:before="45" w:after="45"/>
        <w:ind w:left="1050"/>
        <w:rPr>
          <w:rFonts w:ascii="Segoe UI" w:eastAsia="Times New Roman" w:hAnsi="Segoe UI" w:cs="Segoe UI"/>
          <w:color w:val="1C2333"/>
          <w:sz w:val="20"/>
          <w:szCs w:val="20"/>
          <w:lang w:val="es-ES"/>
        </w:rPr>
      </w:pPr>
      <w:r>
        <w:rPr>
          <w:rStyle w:val="Fuerte"/>
          <w:rFonts w:ascii="Segoe UI" w:eastAsia="Times New Roman" w:hAnsi="Segoe UI" w:cs="Segoe UI"/>
          <w:sz w:val="20"/>
          <w:szCs w:val="20"/>
          <w:lang w:val="es-ES"/>
        </w:rPr>
        <w:t>Los apellidos de la familia</w:t>
      </w:r>
      <w:r>
        <w:rPr>
          <w:rFonts w:ascii="Segoe UI" w:eastAsia="Times New Roman" w:hAnsi="Segoe UI" w:cs="Segoe UI"/>
          <w:color w:val="1C2333"/>
          <w:sz w:val="20"/>
          <w:szCs w:val="20"/>
          <w:lang w:val="es-ES"/>
        </w:rPr>
        <w:t xml:space="preserve"> tal como está inscrita en la escuela (normalmente, los del alumno).</w:t>
      </w:r>
    </w:p>
    <w:p w14:paraId="223A5447" w14:textId="77777777" w:rsidR="005D0457" w:rsidRDefault="005D0457">
      <w:pPr>
        <w:numPr>
          <w:ilvl w:val="0"/>
          <w:numId w:val="1"/>
        </w:numPr>
        <w:spacing w:before="45" w:after="45"/>
        <w:ind w:left="1050"/>
        <w:rPr>
          <w:rFonts w:ascii="Segoe UI" w:eastAsia="Times New Roman" w:hAnsi="Segoe UI" w:cs="Segoe UI"/>
          <w:color w:val="1C2333"/>
          <w:sz w:val="20"/>
          <w:szCs w:val="20"/>
          <w:lang w:val="es-ES"/>
        </w:rPr>
      </w:pPr>
      <w:r>
        <w:rPr>
          <w:rStyle w:val="Fuerte"/>
          <w:rFonts w:ascii="Segoe UI" w:eastAsia="Times New Roman" w:hAnsi="Segoe UI" w:cs="Segoe UI"/>
          <w:sz w:val="20"/>
          <w:szCs w:val="20"/>
          <w:lang w:val="es-ES"/>
        </w:rPr>
        <w:t>Marca, modelo, color y placas</w:t>
      </w:r>
      <w:r>
        <w:rPr>
          <w:rFonts w:ascii="Segoe UI" w:eastAsia="Times New Roman" w:hAnsi="Segoe UI" w:cs="Segoe UI"/>
          <w:color w:val="1C2333"/>
          <w:sz w:val="20"/>
          <w:szCs w:val="20"/>
          <w:lang w:val="es-ES"/>
        </w:rPr>
        <w:t xml:space="preserve"> del vehículo.</w:t>
      </w:r>
    </w:p>
    <w:p w14:paraId="32BFF352" w14:textId="77777777" w:rsidR="005D0457" w:rsidRDefault="005D0457">
      <w:pPr>
        <w:numPr>
          <w:ilvl w:val="0"/>
          <w:numId w:val="1"/>
        </w:numPr>
        <w:spacing w:before="45" w:after="45"/>
        <w:ind w:left="1050"/>
        <w:rPr>
          <w:rFonts w:ascii="Segoe UI" w:eastAsia="Times New Roman" w:hAnsi="Segoe UI" w:cs="Segoe UI"/>
          <w:color w:val="1C2333"/>
          <w:sz w:val="20"/>
          <w:szCs w:val="20"/>
          <w:lang w:val="es-ES"/>
        </w:rPr>
      </w:pPr>
      <w:r>
        <w:rPr>
          <w:rFonts w:ascii="Segoe UI" w:eastAsia="Times New Roman" w:hAnsi="Segoe UI" w:cs="Segoe UI"/>
          <w:color w:val="1C2333"/>
          <w:sz w:val="20"/>
          <w:szCs w:val="20"/>
          <w:lang w:val="es-ES"/>
        </w:rPr>
        <w:t xml:space="preserve">Si el conductor es menor de edad u otra persona paga y firma: </w:t>
      </w:r>
      <w:r>
        <w:rPr>
          <w:rStyle w:val="Fuerte"/>
          <w:rFonts w:ascii="Segoe UI" w:eastAsia="Times New Roman" w:hAnsi="Segoe UI" w:cs="Segoe UI"/>
          <w:sz w:val="20"/>
          <w:szCs w:val="20"/>
          <w:lang w:val="es-ES"/>
        </w:rPr>
        <w:t>a la persona que firma, con sus datos</w:t>
      </w:r>
      <w:r>
        <w:rPr>
          <w:rFonts w:ascii="Segoe UI" w:eastAsia="Times New Roman" w:hAnsi="Segoe UI" w:cs="Segoe UI"/>
          <w:color w:val="1C2333"/>
          <w:sz w:val="20"/>
          <w:szCs w:val="20"/>
          <w:lang w:val="es-ES"/>
        </w:rPr>
        <w:t>.</w:t>
      </w:r>
    </w:p>
    <w:p w14:paraId="08E66E3A" w14:textId="77777777" w:rsidR="005D0457" w:rsidRDefault="005D0457">
      <w:pPr>
        <w:numPr>
          <w:ilvl w:val="0"/>
          <w:numId w:val="1"/>
        </w:numPr>
        <w:spacing w:before="45" w:after="45"/>
        <w:ind w:left="1050"/>
        <w:rPr>
          <w:rFonts w:ascii="Segoe UI" w:eastAsia="Times New Roman" w:hAnsi="Segoe UI" w:cs="Segoe UI"/>
          <w:color w:val="1C2333"/>
          <w:sz w:val="20"/>
          <w:szCs w:val="20"/>
          <w:lang w:val="es-ES"/>
        </w:rPr>
      </w:pPr>
      <w:r>
        <w:rPr>
          <w:rStyle w:val="Fuerte"/>
          <w:rFonts w:ascii="Segoe UI" w:eastAsia="Times New Roman" w:hAnsi="Segoe UI" w:cs="Segoe UI"/>
          <w:sz w:val="20"/>
          <w:szCs w:val="20"/>
          <w:lang w:val="es-ES"/>
        </w:rPr>
        <w:t>Su celular</w:t>
      </w:r>
      <w:r>
        <w:rPr>
          <w:rFonts w:ascii="Segoe UI" w:eastAsia="Times New Roman" w:hAnsi="Segoe UI" w:cs="Segoe UI"/>
          <w:color w:val="1C2333"/>
          <w:sz w:val="20"/>
          <w:szCs w:val="20"/>
          <w:lang w:val="es-ES"/>
        </w:rPr>
        <w:t xml:space="preserve"> para firmar, y </w:t>
      </w:r>
      <w:r>
        <w:rPr>
          <w:rStyle w:val="Fuerte"/>
          <w:rFonts w:ascii="Segoe UI" w:eastAsia="Times New Roman" w:hAnsi="Segoe UI" w:cs="Segoe UI"/>
          <w:sz w:val="20"/>
          <w:szCs w:val="20"/>
          <w:lang w:val="es-ES"/>
        </w:rPr>
        <w:t>unos minutos seguidos</w:t>
      </w:r>
      <w:r>
        <w:rPr>
          <w:rFonts w:ascii="Segoe UI" w:eastAsia="Times New Roman" w:hAnsi="Segoe UI" w:cs="Segoe UI"/>
          <w:color w:val="1C2333"/>
          <w:sz w:val="20"/>
          <w:szCs w:val="20"/>
          <w:lang w:val="es-ES"/>
        </w:rPr>
        <w:t>: si recarga la página, se borra lo capturado.</w:t>
      </w:r>
    </w:p>
    <w:p w14:paraId="0B1F6DF5" w14:textId="77777777" w:rsidR="005D0457" w:rsidRDefault="005D0457">
      <w:pPr>
        <w:pStyle w:val="Ttulo2"/>
        <w:rPr>
          <w:rFonts w:ascii="Segoe UI" w:eastAsia="Times New Roman" w:hAnsi="Segoe UI" w:cs="Segoe UI"/>
          <w:lang w:val="es-ES"/>
        </w:rPr>
      </w:pPr>
      <w:r>
        <w:rPr>
          <w:rFonts w:ascii="Segoe UI" w:eastAsia="Times New Roman" w:hAnsi="Segoe UI" w:cs="Segoe UI"/>
          <w:lang w:val="es-ES"/>
        </w:rPr>
        <w:t>Los pasos del registro</w:t>
      </w:r>
    </w:p>
    <w:p w14:paraId="4FC9FD09" w14:textId="77777777" w:rsidR="005D0457" w:rsidRDefault="005D0457">
      <w:pPr>
        <w:pStyle w:val="NormalWeb"/>
        <w:rPr>
          <w:rFonts w:ascii="Segoe UI" w:hAnsi="Segoe UI" w:cs="Segoe UI"/>
          <w:color w:val="1C2333"/>
          <w:sz w:val="20"/>
          <w:szCs w:val="20"/>
          <w:lang w:val="es-ES"/>
        </w:rPr>
      </w:pPr>
      <w:r>
        <w:rPr>
          <w:rFonts w:ascii="Segoe UI" w:hAnsi="Segoe UI" w:cs="Segoe UI"/>
          <w:color w:val="1C2333"/>
          <w:sz w:val="20"/>
          <w:szCs w:val="20"/>
          <w:lang w:val="es-ES"/>
        </w:rPr>
        <w:t xml:space="preserve">Entre a </w:t>
      </w:r>
      <w:r>
        <w:rPr>
          <w:rStyle w:val="Fuerte"/>
          <w:rFonts w:ascii="Segoe UI" w:hAnsi="Segoe UI" w:cs="Segoe UI"/>
          <w:sz w:val="20"/>
          <w:szCs w:val="20"/>
          <w:lang w:val="es-ES"/>
        </w:rPr>
        <w:t>satag.asuncionqro.edu.mx</w:t>
      </w:r>
      <w:r>
        <w:rPr>
          <w:rFonts w:ascii="Segoe UI" w:hAnsi="Segoe UI" w:cs="Segoe UI"/>
          <w:color w:val="1C2333"/>
          <w:sz w:val="20"/>
          <w:szCs w:val="20"/>
          <w:lang w:val="es-ES"/>
        </w:rPr>
        <w:t xml:space="preserve"> y pulse </w:t>
      </w:r>
      <w:r>
        <w:rPr>
          <w:rStyle w:val="Fuerte"/>
          <w:rFonts w:ascii="Segoe UI" w:hAnsi="Segoe UI" w:cs="Segoe UI"/>
          <w:sz w:val="20"/>
          <w:szCs w:val="20"/>
          <w:lang w:val="es-ES"/>
        </w:rPr>
        <w:t>«Iniciar registro»</w:t>
      </w:r>
      <w:r>
        <w:rPr>
          <w:rFonts w:ascii="Segoe UI" w:hAnsi="Segoe UI" w:cs="Segoe UI"/>
          <w:color w:val="1C2333"/>
          <w:sz w:val="20"/>
          <w:szCs w:val="20"/>
          <w:lang w:val="es-ES"/>
        </w:rPr>
        <w:t>. Avance con «Siguiente».</w:t>
      </w:r>
    </w:p>
    <w:p w14:paraId="12FD227B" w14:textId="77777777" w:rsidR="005D0457" w:rsidRDefault="005D0457">
      <w:pPr>
        <w:numPr>
          <w:ilvl w:val="0"/>
          <w:numId w:val="2"/>
        </w:numPr>
        <w:spacing w:before="45" w:after="45"/>
        <w:ind w:left="1050"/>
        <w:rPr>
          <w:rFonts w:ascii="Segoe UI" w:eastAsia="Times New Roman" w:hAnsi="Segoe UI" w:cs="Segoe UI"/>
          <w:color w:val="1C2333"/>
          <w:sz w:val="20"/>
          <w:szCs w:val="20"/>
          <w:lang w:val="es-ES"/>
        </w:rPr>
      </w:pPr>
      <w:r>
        <w:rPr>
          <w:rStyle w:val="Fuerte"/>
          <w:rFonts w:ascii="Segoe UI" w:eastAsia="Times New Roman" w:hAnsi="Segoe UI" w:cs="Segoe UI"/>
          <w:sz w:val="20"/>
          <w:szCs w:val="20"/>
          <w:lang w:val="es-ES"/>
        </w:rPr>
        <w:t>Datos del solicitante.</w:t>
      </w:r>
      <w:r>
        <w:rPr>
          <w:rFonts w:ascii="Segoe UI" w:eastAsia="Times New Roman" w:hAnsi="Segoe UI" w:cs="Segoe UI"/>
          <w:color w:val="1C2333"/>
          <w:sz w:val="20"/>
          <w:szCs w:val="20"/>
          <w:lang w:val="es-ES"/>
        </w:rPr>
        <w:t xml:space="preserve"> </w:t>
      </w:r>
      <w:r>
        <w:rPr>
          <w:rFonts w:ascii="Segoe UI" w:eastAsia="Times New Roman" w:hAnsi="Segoe UI" w:cs="Segoe UI"/>
          <w:color w:val="1C2333"/>
          <w:sz w:val="20"/>
          <w:szCs w:val="20"/>
          <w:lang w:val="es-ES"/>
        </w:rPr>
        <w:t xml:space="preserve">Nombre y dos apellidos del conductor (uno solo, si es extranjero: marque esa casilla). Si es menor de edad, marque «El conductor es menor de edad.»; si es mayor pero paga y firma otra persona, marque «El pago y la firma los hace otra persona…». Capture a quien firma («gestionante») y su relación. En «Tipo de usuario» (viene en «Padre / Madre / Tutor») elija el del conductor; si es otro familiar, elija </w:t>
      </w:r>
      <w:r>
        <w:rPr>
          <w:rStyle w:val="Fuerte"/>
          <w:rFonts w:ascii="Segoe UI" w:eastAsia="Times New Roman" w:hAnsi="Segoe UI" w:cs="Segoe UI"/>
          <w:sz w:val="20"/>
          <w:szCs w:val="20"/>
          <w:lang w:val="es-ES"/>
        </w:rPr>
        <w:t>«Otro familiar»</w:t>
      </w:r>
      <w:r>
        <w:rPr>
          <w:rFonts w:ascii="Segoe UI" w:eastAsia="Times New Roman" w:hAnsi="Segoe UI" w:cs="Segoe UI"/>
          <w:color w:val="1C2333"/>
          <w:sz w:val="20"/>
          <w:szCs w:val="20"/>
          <w:lang w:val="es-ES"/>
        </w:rPr>
        <w:t xml:space="preserve"> y escriba el parentesco. Llene </w:t>
      </w:r>
      <w:r>
        <w:rPr>
          <w:rStyle w:val="Fuerte"/>
          <w:rFonts w:ascii="Segoe UI" w:eastAsia="Times New Roman" w:hAnsi="Segoe UI" w:cs="Segoe UI"/>
          <w:sz w:val="20"/>
          <w:szCs w:val="20"/>
          <w:lang w:val="es-ES"/>
        </w:rPr>
        <w:t>«Apellidos de la familia»</w:t>
      </w:r>
      <w:r>
        <w:rPr>
          <w:rFonts w:ascii="Segoe UI" w:eastAsia="Times New Roman" w:hAnsi="Segoe UI" w:cs="Segoe UI"/>
          <w:color w:val="1C2333"/>
          <w:sz w:val="20"/>
          <w:szCs w:val="20"/>
          <w:lang w:val="es-ES"/>
        </w:rPr>
        <w:t>.</w:t>
      </w:r>
    </w:p>
    <w:p w14:paraId="142084DB" w14:textId="77777777" w:rsidR="005D0457" w:rsidRDefault="005D0457">
      <w:pPr>
        <w:numPr>
          <w:ilvl w:val="0"/>
          <w:numId w:val="2"/>
        </w:numPr>
        <w:spacing w:before="45" w:after="45"/>
        <w:ind w:left="1050"/>
        <w:rPr>
          <w:rFonts w:ascii="Segoe UI" w:eastAsia="Times New Roman" w:hAnsi="Segoe UI" w:cs="Segoe UI"/>
          <w:color w:val="1C2333"/>
          <w:sz w:val="20"/>
          <w:szCs w:val="20"/>
          <w:lang w:val="es-ES"/>
        </w:rPr>
      </w:pPr>
      <w:r>
        <w:rPr>
          <w:rStyle w:val="Fuerte"/>
          <w:rFonts w:ascii="Segoe UI" w:eastAsia="Times New Roman" w:hAnsi="Segoe UI" w:cs="Segoe UI"/>
          <w:sz w:val="20"/>
          <w:szCs w:val="20"/>
          <w:lang w:val="es-ES"/>
        </w:rPr>
        <w:t>Datos del vehículo.</w:t>
      </w:r>
      <w:r>
        <w:rPr>
          <w:rFonts w:ascii="Segoe UI" w:eastAsia="Times New Roman" w:hAnsi="Segoe UI" w:cs="Segoe UI"/>
          <w:color w:val="1C2333"/>
          <w:sz w:val="20"/>
          <w:szCs w:val="20"/>
          <w:lang w:val="es-ES"/>
        </w:rPr>
        <w:t xml:space="preserve"> </w:t>
      </w:r>
      <w:r>
        <w:rPr>
          <w:rFonts w:ascii="Segoe UI" w:eastAsia="Times New Roman" w:hAnsi="Segoe UI" w:cs="Segoe UI"/>
          <w:color w:val="1C2333"/>
          <w:sz w:val="20"/>
          <w:szCs w:val="20"/>
          <w:lang w:val="es-ES"/>
        </w:rPr>
        <w:t xml:space="preserve">Marca, modelo, color y placas </w:t>
      </w:r>
      <w:r>
        <w:rPr>
          <w:rStyle w:val="Fuerte"/>
          <w:rFonts w:ascii="Segoe UI" w:eastAsia="Times New Roman" w:hAnsi="Segoe UI" w:cs="Segoe UI"/>
          <w:sz w:val="20"/>
          <w:szCs w:val="20"/>
          <w:lang w:val="es-ES"/>
        </w:rPr>
        <w:t>sin guiones ni espacios</w:t>
      </w:r>
      <w:r>
        <w:rPr>
          <w:rFonts w:ascii="Segoe UI" w:eastAsia="Times New Roman" w:hAnsi="Segoe UI" w:cs="Segoe UI"/>
          <w:color w:val="1C2333"/>
          <w:sz w:val="20"/>
          <w:szCs w:val="20"/>
          <w:lang w:val="es-ES"/>
        </w:rPr>
        <w:t xml:space="preserve"> (si aún no tiene, marque esa casilla). Si algo no está en la lista, elija «Otro». En «TAG»: «Lo compro a la escuela» o «Ya tengo TAG propio».</w:t>
      </w:r>
    </w:p>
    <w:p w14:paraId="3E957391" w14:textId="77777777" w:rsidR="005D0457" w:rsidRDefault="005D0457">
      <w:pPr>
        <w:numPr>
          <w:ilvl w:val="0"/>
          <w:numId w:val="2"/>
        </w:numPr>
        <w:spacing w:before="45" w:after="45"/>
        <w:ind w:left="1050"/>
        <w:rPr>
          <w:rFonts w:ascii="Segoe UI" w:eastAsia="Times New Roman" w:hAnsi="Segoe UI" w:cs="Segoe UI"/>
          <w:color w:val="1C2333"/>
          <w:sz w:val="20"/>
          <w:szCs w:val="20"/>
          <w:lang w:val="es-ES"/>
        </w:rPr>
      </w:pPr>
      <w:r>
        <w:rPr>
          <w:rStyle w:val="Fuerte"/>
          <w:rFonts w:ascii="Segoe UI" w:eastAsia="Times New Roman" w:hAnsi="Segoe UI" w:cs="Segoe UI"/>
          <w:sz w:val="20"/>
          <w:szCs w:val="20"/>
          <w:lang w:val="es-ES"/>
        </w:rPr>
        <w:t>Aviso de privacidad.</w:t>
      </w:r>
      <w:r>
        <w:rPr>
          <w:rFonts w:ascii="Segoe UI" w:eastAsia="Times New Roman" w:hAnsi="Segoe UI" w:cs="Segoe UI"/>
          <w:color w:val="1C2333"/>
          <w:sz w:val="20"/>
          <w:szCs w:val="20"/>
          <w:lang w:val="es-ES"/>
        </w:rPr>
        <w:t xml:space="preserve"> Deslice el texto hasta el final y marque la casilla.</w:t>
      </w:r>
    </w:p>
    <w:p w14:paraId="067F4963" w14:textId="77777777" w:rsidR="005D0457" w:rsidRDefault="005D0457">
      <w:pPr>
        <w:numPr>
          <w:ilvl w:val="0"/>
          <w:numId w:val="2"/>
        </w:numPr>
        <w:spacing w:before="45" w:after="45"/>
        <w:ind w:left="1050"/>
        <w:rPr>
          <w:rFonts w:ascii="Segoe UI" w:eastAsia="Times New Roman" w:hAnsi="Segoe UI" w:cs="Segoe UI"/>
          <w:color w:val="1C2333"/>
          <w:sz w:val="20"/>
          <w:szCs w:val="20"/>
          <w:lang w:val="es-ES"/>
        </w:rPr>
      </w:pPr>
      <w:r>
        <w:rPr>
          <w:rStyle w:val="Fuerte"/>
          <w:rFonts w:ascii="Segoe UI" w:eastAsia="Times New Roman" w:hAnsi="Segoe UI" w:cs="Segoe UI"/>
          <w:sz w:val="20"/>
          <w:szCs w:val="20"/>
          <w:lang w:val="es-ES"/>
        </w:rPr>
        <w:t>Reglamento de acceso.</w:t>
      </w:r>
      <w:r>
        <w:rPr>
          <w:rFonts w:ascii="Segoe UI" w:eastAsia="Times New Roman" w:hAnsi="Segoe UI" w:cs="Segoe UI"/>
          <w:color w:val="1C2333"/>
          <w:sz w:val="20"/>
          <w:szCs w:val="20"/>
          <w:lang w:val="es-ES"/>
        </w:rPr>
        <w:t xml:space="preserve"> Igual: hasta el final, y marque la casilla.</w:t>
      </w:r>
    </w:p>
    <w:p w14:paraId="5C2F07EC" w14:textId="77777777" w:rsidR="005D0457" w:rsidRDefault="005D0457">
      <w:pPr>
        <w:numPr>
          <w:ilvl w:val="0"/>
          <w:numId w:val="2"/>
        </w:numPr>
        <w:spacing w:before="45" w:after="45"/>
        <w:ind w:left="1050"/>
        <w:rPr>
          <w:rFonts w:ascii="Segoe UI" w:eastAsia="Times New Roman" w:hAnsi="Segoe UI" w:cs="Segoe UI"/>
          <w:color w:val="1C2333"/>
          <w:sz w:val="20"/>
          <w:szCs w:val="20"/>
          <w:lang w:val="es-ES"/>
        </w:rPr>
      </w:pPr>
      <w:r>
        <w:rPr>
          <w:rStyle w:val="Fuerte"/>
          <w:rFonts w:ascii="Segoe UI" w:eastAsia="Times New Roman" w:hAnsi="Segoe UI" w:cs="Segoe UI"/>
          <w:sz w:val="20"/>
          <w:szCs w:val="20"/>
          <w:lang w:val="es-ES"/>
        </w:rPr>
        <w:t>Firma.</w:t>
      </w:r>
      <w:r>
        <w:rPr>
          <w:rFonts w:ascii="Segoe UI" w:eastAsia="Times New Roman" w:hAnsi="Segoe UI" w:cs="Segoe UI"/>
          <w:color w:val="1C2333"/>
          <w:sz w:val="20"/>
          <w:szCs w:val="20"/>
          <w:lang w:val="es-ES"/>
        </w:rPr>
        <w:t xml:space="preserve"> Firma la persona nombrada en «Firmará…»; si no es usted, pásele el celular. Pulse </w:t>
      </w:r>
      <w:r>
        <w:rPr>
          <w:rStyle w:val="Fuerte"/>
          <w:rFonts w:ascii="Segoe UI" w:eastAsia="Times New Roman" w:hAnsi="Segoe UI" w:cs="Segoe UI"/>
          <w:sz w:val="20"/>
          <w:szCs w:val="20"/>
          <w:lang w:val="es-ES"/>
        </w:rPr>
        <w:t>«Enviar registro»</w:t>
      </w:r>
      <w:r>
        <w:rPr>
          <w:rFonts w:ascii="Segoe UI" w:eastAsia="Times New Roman" w:hAnsi="Segoe UI" w:cs="Segoe UI"/>
          <w:color w:val="1C2333"/>
          <w:sz w:val="20"/>
          <w:szCs w:val="20"/>
          <w:lang w:val="es-ES"/>
        </w:rPr>
        <w:t>.</w:t>
      </w:r>
    </w:p>
    <w:p w14:paraId="134FC1FA" w14:textId="77777777" w:rsidR="005D0457" w:rsidRDefault="005D0457">
      <w:pPr>
        <w:numPr>
          <w:ilvl w:val="0"/>
          <w:numId w:val="2"/>
        </w:numPr>
        <w:spacing w:before="45" w:after="45"/>
        <w:ind w:left="1050"/>
        <w:rPr>
          <w:rFonts w:ascii="Segoe UI" w:eastAsia="Times New Roman" w:hAnsi="Segoe UI" w:cs="Segoe UI"/>
          <w:color w:val="1C2333"/>
          <w:sz w:val="20"/>
          <w:szCs w:val="20"/>
          <w:lang w:val="es-ES"/>
        </w:rPr>
      </w:pPr>
      <w:r>
        <w:rPr>
          <w:rStyle w:val="Fuerte"/>
          <w:rFonts w:ascii="Segoe UI" w:eastAsia="Times New Roman" w:hAnsi="Segoe UI" w:cs="Segoe UI"/>
          <w:sz w:val="20"/>
          <w:szCs w:val="20"/>
          <w:lang w:val="es-ES"/>
        </w:rPr>
        <w:t>¡Registro recibido!</w:t>
      </w:r>
      <w:r>
        <w:rPr>
          <w:rFonts w:ascii="Segoe UI" w:eastAsia="Times New Roman" w:hAnsi="Segoe UI" w:cs="Segoe UI"/>
          <w:color w:val="1C2333"/>
          <w:sz w:val="20"/>
          <w:szCs w:val="20"/>
          <w:lang w:val="es-ES"/>
        </w:rPr>
        <w:t xml:space="preserve"> Aparece su </w:t>
      </w:r>
      <w:r>
        <w:rPr>
          <w:rStyle w:val="Fuerte"/>
          <w:rFonts w:ascii="Segoe UI" w:eastAsia="Times New Roman" w:hAnsi="Segoe UI" w:cs="Segoe UI"/>
          <w:sz w:val="20"/>
          <w:szCs w:val="20"/>
          <w:lang w:val="es-ES"/>
        </w:rPr>
        <w:t>folio</w:t>
      </w:r>
      <w:r>
        <w:rPr>
          <w:rFonts w:ascii="Segoe UI" w:eastAsia="Times New Roman" w:hAnsi="Segoe UI" w:cs="Segoe UI"/>
          <w:color w:val="1C2333"/>
          <w:sz w:val="20"/>
          <w:szCs w:val="20"/>
          <w:lang w:val="es-ES"/>
        </w:rPr>
        <w:t>, por ejemplo SATAG-000123.</w:t>
      </w:r>
    </w:p>
    <w:p w14:paraId="75D1541B" w14:textId="77777777" w:rsidR="005D0457" w:rsidRDefault="005D0457">
      <w:pPr>
        <w:pStyle w:val="Ttulo2"/>
        <w:rPr>
          <w:rFonts w:ascii="Segoe UI" w:eastAsia="Times New Roman" w:hAnsi="Segoe UI" w:cs="Segoe UI"/>
          <w:lang w:val="es-ES"/>
        </w:rPr>
      </w:pPr>
      <w:r>
        <w:rPr>
          <w:rFonts w:ascii="Segoe UI" w:eastAsia="Times New Roman" w:hAnsi="Segoe UI" w:cs="Segoe UI"/>
          <w:lang w:val="es-ES"/>
        </w:rPr>
        <w:t>Después del registro</w:t>
      </w:r>
    </w:p>
    <w:p w14:paraId="7A948A2A" w14:textId="77777777" w:rsidR="005D0457" w:rsidRDefault="005D0457">
      <w:pPr>
        <w:numPr>
          <w:ilvl w:val="0"/>
          <w:numId w:val="3"/>
        </w:numPr>
        <w:spacing w:before="45" w:after="45"/>
        <w:ind w:left="1050"/>
        <w:rPr>
          <w:rFonts w:ascii="Segoe UI" w:eastAsia="Times New Roman" w:hAnsi="Segoe UI" w:cs="Segoe UI"/>
          <w:color w:val="1C2333"/>
          <w:sz w:val="20"/>
          <w:szCs w:val="20"/>
          <w:lang w:val="es-ES"/>
        </w:rPr>
      </w:pPr>
      <w:r>
        <w:rPr>
          <w:rStyle w:val="Fuerte"/>
          <w:rFonts w:ascii="Segoe UI" w:eastAsia="Times New Roman" w:hAnsi="Segoe UI" w:cs="Segoe UI"/>
          <w:sz w:val="20"/>
          <w:szCs w:val="20"/>
          <w:lang w:val="es-ES"/>
        </w:rPr>
        <w:t>Guarde su folio.</w:t>
      </w:r>
      <w:r>
        <w:rPr>
          <w:rFonts w:ascii="Segoe UI" w:eastAsia="Times New Roman" w:hAnsi="Segoe UI" w:cs="Segoe UI"/>
          <w:color w:val="1C2333"/>
          <w:sz w:val="20"/>
          <w:szCs w:val="20"/>
          <w:lang w:val="es-ES"/>
        </w:rPr>
        <w:t xml:space="preserve"> No se lo envían por correo: tome una captura o use «Imprimir / Descargar».</w:t>
      </w:r>
    </w:p>
    <w:p w14:paraId="2F855EED" w14:textId="77777777" w:rsidR="005D0457" w:rsidRDefault="005D0457">
      <w:pPr>
        <w:numPr>
          <w:ilvl w:val="0"/>
          <w:numId w:val="3"/>
        </w:numPr>
        <w:spacing w:before="45" w:after="45"/>
        <w:ind w:left="1050"/>
        <w:rPr>
          <w:rFonts w:ascii="Segoe UI" w:eastAsia="Times New Roman" w:hAnsi="Segoe UI" w:cs="Segoe UI"/>
          <w:color w:val="1C2333"/>
          <w:sz w:val="20"/>
          <w:szCs w:val="20"/>
          <w:lang w:val="es-ES"/>
        </w:rPr>
      </w:pPr>
      <w:r>
        <w:rPr>
          <w:rStyle w:val="Fuerte"/>
          <w:rFonts w:ascii="Segoe UI" w:eastAsia="Times New Roman" w:hAnsi="Segoe UI" w:cs="Segoe UI"/>
          <w:sz w:val="20"/>
          <w:szCs w:val="20"/>
          <w:lang w:val="es-ES"/>
        </w:rPr>
        <w:t>Primero pague $100 en efectivo en Administración</w:t>
      </w:r>
      <w:r>
        <w:rPr>
          <w:rFonts w:ascii="Segoe UI" w:eastAsia="Times New Roman" w:hAnsi="Segoe UI" w:cs="Segoe UI"/>
          <w:color w:val="1C2333"/>
          <w:sz w:val="20"/>
          <w:szCs w:val="20"/>
          <w:lang w:val="es-ES"/>
        </w:rPr>
        <w:t>, aun con TAG propio. Lo ubican por folio, nombre o placas.</w:t>
      </w:r>
    </w:p>
    <w:p w14:paraId="2A9772B4" w14:textId="77777777" w:rsidR="005D0457" w:rsidRDefault="005D0457">
      <w:pPr>
        <w:numPr>
          <w:ilvl w:val="0"/>
          <w:numId w:val="3"/>
        </w:numPr>
        <w:spacing w:before="45" w:after="45"/>
        <w:ind w:left="1050"/>
        <w:rPr>
          <w:rFonts w:ascii="Segoe UI" w:eastAsia="Times New Roman" w:hAnsi="Segoe UI" w:cs="Segoe UI"/>
          <w:color w:val="1C2333"/>
          <w:sz w:val="20"/>
          <w:szCs w:val="20"/>
          <w:lang w:val="es-ES"/>
        </w:rPr>
      </w:pPr>
      <w:r>
        <w:rPr>
          <w:rStyle w:val="Fuerte"/>
          <w:rFonts w:ascii="Segoe UI" w:eastAsia="Times New Roman" w:hAnsi="Segoe UI" w:cs="Segoe UI"/>
          <w:sz w:val="20"/>
          <w:szCs w:val="20"/>
          <w:lang w:val="es-ES"/>
        </w:rPr>
        <w:t>Después de pagar, lleve su vehículo</w:t>
      </w:r>
      <w:r>
        <w:rPr>
          <w:rFonts w:ascii="Segoe UI" w:eastAsia="Times New Roman" w:hAnsi="Segoe UI" w:cs="Segoe UI"/>
          <w:color w:val="1C2333"/>
          <w:sz w:val="20"/>
          <w:szCs w:val="20"/>
          <w:lang w:val="es-ES"/>
        </w:rPr>
        <w:t xml:space="preserve"> (y su TAG, si es propio): Sistemas instala y activa su TAG.</w:t>
      </w:r>
    </w:p>
    <w:p w14:paraId="0F183D9C" w14:textId="77777777" w:rsidR="005D0457" w:rsidRDefault="005D0457">
      <w:pPr>
        <w:pStyle w:val="NormalWeb"/>
        <w:rPr>
          <w:rFonts w:ascii="Segoe UI" w:hAnsi="Segoe UI" w:cs="Segoe UI"/>
          <w:color w:val="1C2333"/>
          <w:sz w:val="20"/>
          <w:szCs w:val="20"/>
          <w:lang w:val="es-ES"/>
        </w:rPr>
      </w:pPr>
      <w:r>
        <w:rPr>
          <w:rFonts w:ascii="Segoe UI" w:hAnsi="Segoe UI" w:cs="Segoe UI"/>
          <w:color w:val="1C2333"/>
          <w:sz w:val="20"/>
          <w:szCs w:val="20"/>
          <w:lang w:val="es-ES"/>
        </w:rPr>
        <w:t>Horario de Administración: ____________________ · Lugar y horario de instalación: ____________________</w:t>
      </w:r>
    </w:p>
    <w:p w14:paraId="30003176" w14:textId="77777777" w:rsidR="005D0457" w:rsidRDefault="005D0457">
      <w:pPr>
        <w:pStyle w:val="Ttulo2"/>
        <w:rPr>
          <w:rFonts w:ascii="Segoe UI" w:eastAsia="Times New Roman" w:hAnsi="Segoe UI" w:cs="Segoe UI"/>
          <w:lang w:val="es-ES"/>
        </w:rPr>
      </w:pPr>
      <w:r>
        <w:rPr>
          <w:rFonts w:ascii="Segoe UI" w:eastAsia="Times New Roman" w:hAnsi="Segoe UI" w:cs="Segoe UI"/>
          <w:lang w:val="es-ES"/>
        </w:rPr>
        <w:lastRenderedPageBreak/>
        <w:t>Si algo sale mal</w:t>
      </w:r>
    </w:p>
    <w:p w14:paraId="127640A8" w14:textId="77777777" w:rsidR="005D0457" w:rsidRDefault="005D0457">
      <w:pPr>
        <w:numPr>
          <w:ilvl w:val="0"/>
          <w:numId w:val="4"/>
        </w:numPr>
        <w:spacing w:before="45" w:after="45"/>
        <w:ind w:left="1050"/>
        <w:rPr>
          <w:rFonts w:ascii="Segoe UI" w:eastAsia="Times New Roman" w:hAnsi="Segoe UI" w:cs="Segoe UI"/>
          <w:color w:val="1C2333"/>
          <w:sz w:val="20"/>
          <w:szCs w:val="20"/>
          <w:lang w:val="es-ES"/>
        </w:rPr>
      </w:pPr>
      <w:r>
        <w:rPr>
          <w:rStyle w:val="Fuerte"/>
          <w:rFonts w:ascii="Segoe UI" w:eastAsia="Times New Roman" w:hAnsi="Segoe UI" w:cs="Segoe UI"/>
          <w:sz w:val="20"/>
          <w:szCs w:val="20"/>
          <w:lang w:val="es-ES"/>
        </w:rPr>
        <w:t>No avanza.</w:t>
      </w:r>
      <w:r>
        <w:rPr>
          <w:rFonts w:ascii="Segoe UI" w:eastAsia="Times New Roman" w:hAnsi="Segoe UI" w:cs="Segoe UI"/>
          <w:color w:val="1C2333"/>
          <w:sz w:val="20"/>
          <w:szCs w:val="20"/>
          <w:lang w:val="es-ES"/>
        </w:rPr>
        <w:t xml:space="preserve"> Suba en la pantalla y corrija el dato marcado en rojo.</w:t>
      </w:r>
    </w:p>
    <w:p w14:paraId="5D9B16C4" w14:textId="77777777" w:rsidR="005D0457" w:rsidRDefault="005D0457">
      <w:pPr>
        <w:numPr>
          <w:ilvl w:val="0"/>
          <w:numId w:val="4"/>
        </w:numPr>
        <w:spacing w:before="45" w:after="45"/>
        <w:ind w:left="1050"/>
        <w:rPr>
          <w:rFonts w:ascii="Segoe UI" w:eastAsia="Times New Roman" w:hAnsi="Segoe UI" w:cs="Segoe UI"/>
          <w:color w:val="1C2333"/>
          <w:sz w:val="20"/>
          <w:szCs w:val="20"/>
          <w:lang w:val="es-ES"/>
        </w:rPr>
      </w:pPr>
      <w:r>
        <w:rPr>
          <w:rStyle w:val="Fuerte"/>
          <w:rFonts w:ascii="Segoe UI" w:eastAsia="Times New Roman" w:hAnsi="Segoe UI" w:cs="Segoe UI"/>
          <w:sz w:val="20"/>
          <w:szCs w:val="20"/>
          <w:lang w:val="es-ES"/>
        </w:rPr>
        <w:t>«Las placas … ya estan registradas en otro expediente».</w:t>
      </w:r>
      <w:r>
        <w:rPr>
          <w:rFonts w:ascii="Segoe UI" w:eastAsia="Times New Roman" w:hAnsi="Segoe UI" w:cs="Segoe UI"/>
          <w:color w:val="1C2333"/>
          <w:sz w:val="20"/>
          <w:szCs w:val="20"/>
          <w:lang w:val="es-ES"/>
        </w:rPr>
        <w:t xml:space="preserve"> Si las escribió mal, pulse «Atrás» hasta «Datos del vehículo», corríjalas y avance hasta «Enviar registro»: la firma se conserva y el mensaje rojo se quita al reenviar. Si están bien, el vehículo ya tiene registro: pase a Sistemas para ubicarlo.</w:t>
      </w:r>
    </w:p>
    <w:p w14:paraId="21C53DB7" w14:textId="77777777" w:rsidR="005D0457" w:rsidRDefault="005D0457">
      <w:pPr>
        <w:numPr>
          <w:ilvl w:val="0"/>
          <w:numId w:val="4"/>
        </w:numPr>
        <w:spacing w:before="45" w:after="45"/>
        <w:ind w:left="1050"/>
        <w:rPr>
          <w:rFonts w:ascii="Segoe UI" w:eastAsia="Times New Roman" w:hAnsi="Segoe UI" w:cs="Segoe UI"/>
          <w:color w:val="1C2333"/>
          <w:sz w:val="20"/>
          <w:szCs w:val="20"/>
          <w:lang w:val="es-ES"/>
        </w:rPr>
      </w:pPr>
      <w:r>
        <w:rPr>
          <w:rStyle w:val="Fuerte"/>
          <w:rFonts w:ascii="Segoe UI" w:eastAsia="Times New Roman" w:hAnsi="Segoe UI" w:cs="Segoe UI"/>
          <w:sz w:val="20"/>
          <w:szCs w:val="20"/>
          <w:lang w:val="es-ES"/>
        </w:rPr>
        <w:t>«Recargue la página».</w:t>
      </w:r>
      <w:r>
        <w:rPr>
          <w:rFonts w:ascii="Segoe UI" w:eastAsia="Times New Roman" w:hAnsi="Segoe UI" w:cs="Segoe UI"/>
          <w:color w:val="1C2333"/>
          <w:sz w:val="20"/>
          <w:szCs w:val="20"/>
          <w:lang w:val="es-ES"/>
        </w:rPr>
        <w:t xml:space="preserve"> Hágalo y empiece de nuevo; si se repite, avise al personal de la escuela.</w:t>
      </w:r>
    </w:p>
    <w:p w14:paraId="26DD4729" w14:textId="77777777" w:rsidR="005D0457" w:rsidRDefault="005D0457">
      <w:pPr>
        <w:numPr>
          <w:ilvl w:val="0"/>
          <w:numId w:val="4"/>
        </w:numPr>
        <w:spacing w:before="45" w:after="45"/>
        <w:ind w:left="1050"/>
        <w:rPr>
          <w:rFonts w:ascii="Segoe UI" w:eastAsia="Times New Roman" w:hAnsi="Segoe UI" w:cs="Segoe UI"/>
          <w:color w:val="1C2333"/>
          <w:sz w:val="20"/>
          <w:szCs w:val="20"/>
          <w:lang w:val="es-ES"/>
        </w:rPr>
      </w:pPr>
      <w:r>
        <w:rPr>
          <w:rStyle w:val="Fuerte"/>
          <w:rFonts w:ascii="Segoe UI" w:eastAsia="Times New Roman" w:hAnsi="Segoe UI" w:cs="Segoe UI"/>
          <w:sz w:val="20"/>
          <w:szCs w:val="20"/>
          <w:lang w:val="es-ES"/>
        </w:rPr>
        <w:t>Sin señal u otro mensaje al enviar.</w:t>
      </w:r>
      <w:r>
        <w:rPr>
          <w:rFonts w:ascii="Segoe UI" w:eastAsia="Times New Roman" w:hAnsi="Segoe UI" w:cs="Segoe UI"/>
          <w:color w:val="1C2333"/>
          <w:sz w:val="20"/>
          <w:szCs w:val="20"/>
          <w:lang w:val="es-ES"/>
        </w:rPr>
        <w:t xml:space="preserve"> No recargue: vuelva a pulsar «Enviar registro».</w:t>
      </w:r>
    </w:p>
    <w:p w14:paraId="11FFB3C8" w14:textId="77777777" w:rsidR="005D0457" w:rsidRDefault="005D0457">
      <w:pPr>
        <w:pStyle w:val="Ttulo2"/>
        <w:rPr>
          <w:rFonts w:ascii="Segoe UI" w:eastAsia="Times New Roman" w:hAnsi="Segoe UI" w:cs="Segoe UI"/>
          <w:lang w:val="es-ES"/>
        </w:rPr>
      </w:pPr>
      <w:r>
        <w:rPr>
          <w:rFonts w:ascii="Segoe UI" w:eastAsia="Times New Roman" w:hAnsi="Segoe UI" w:cs="Segoe UI"/>
          <w:lang w:val="es-ES"/>
        </w:rPr>
        <w:t>Cambiar datos o dar de baja</w:t>
      </w:r>
    </w:p>
    <w:p w14:paraId="19A0C8DD" w14:textId="77777777" w:rsidR="005D0457" w:rsidRDefault="005D0457">
      <w:pPr>
        <w:pStyle w:val="NormalWeb"/>
        <w:rPr>
          <w:rFonts w:ascii="Segoe UI" w:hAnsi="Segoe UI" w:cs="Segoe UI"/>
          <w:color w:val="1C2333"/>
          <w:sz w:val="20"/>
          <w:szCs w:val="20"/>
          <w:lang w:val="es-ES"/>
        </w:rPr>
      </w:pPr>
      <w:r>
        <w:rPr>
          <w:rFonts w:ascii="Segoe UI" w:hAnsi="Segoe UI" w:cs="Segoe UI"/>
          <w:color w:val="1C2333"/>
          <w:sz w:val="20"/>
          <w:szCs w:val="20"/>
          <w:lang w:val="es-ES"/>
        </w:rPr>
        <w:t xml:space="preserve">En la portada pulse </w:t>
      </w:r>
      <w:r>
        <w:rPr>
          <w:rStyle w:val="Fuerte"/>
          <w:rFonts w:ascii="Segoe UI" w:hAnsi="Segoe UI" w:cs="Segoe UI"/>
          <w:sz w:val="20"/>
          <w:szCs w:val="20"/>
          <w:lang w:val="es-ES"/>
        </w:rPr>
        <w:t>«Solicitar actualización o baja →»</w:t>
      </w:r>
      <w:r>
        <w:rPr>
          <w:rFonts w:ascii="Segoe UI" w:hAnsi="Segoe UI" w:cs="Segoe UI"/>
          <w:color w:val="1C2333"/>
          <w:sz w:val="20"/>
          <w:szCs w:val="20"/>
          <w:lang w:val="es-ES"/>
        </w:rPr>
        <w:t>, elija «Sí, tengo mi folio» o «No tengo folio» y envíe; después pase con Sistemas, porque ningún cambio se aplica en línea. Otro familiar sin folio: pase directo.</w:t>
      </w:r>
    </w:p>
    <w:p w14:paraId="48468B85" w14:textId="77777777" w:rsidR="005D0457" w:rsidRDefault="005D0457">
      <w:pPr>
        <w:pStyle w:val="NormalWeb"/>
        <w:rPr>
          <w:rFonts w:ascii="Segoe UI" w:hAnsi="Segoe UI" w:cs="Segoe UI"/>
          <w:color w:val="1C2333"/>
          <w:sz w:val="20"/>
          <w:szCs w:val="20"/>
          <w:lang w:val="es-ES"/>
        </w:rPr>
      </w:pPr>
      <w:r>
        <w:rPr>
          <w:rStyle w:val="Fuerte"/>
          <w:rFonts w:ascii="Segoe UI" w:hAnsi="Segoe UI" w:cs="Segoe UI"/>
          <w:sz w:val="20"/>
          <w:szCs w:val="20"/>
          <w:lang w:val="es-ES"/>
        </w:rPr>
        <w:t>Aviso de privacidad:</w:t>
      </w:r>
      <w:r>
        <w:rPr>
          <w:rFonts w:ascii="Segoe UI" w:hAnsi="Segoe UI" w:cs="Segoe UI"/>
          <w:color w:val="1C2333"/>
          <w:sz w:val="20"/>
          <w:szCs w:val="20"/>
          <w:lang w:val="es-ES"/>
        </w:rPr>
        <w:t xml:space="preserve"> en </w:t>
      </w:r>
      <w:r>
        <w:rPr>
          <w:rStyle w:val="Fuerte"/>
          <w:rFonts w:ascii="Segoe UI" w:hAnsi="Segoe UI" w:cs="Segoe UI"/>
          <w:sz w:val="20"/>
          <w:szCs w:val="20"/>
          <w:lang w:val="es-ES"/>
        </w:rPr>
        <w:t>satag.asuncionqro.edu.mx/aviso-de-privacidad/</w:t>
      </w:r>
      <w:r>
        <w:rPr>
          <w:rFonts w:ascii="Segoe UI" w:hAnsi="Segoe UI" w:cs="Segoe UI"/>
          <w:color w:val="1C2333"/>
          <w:sz w:val="20"/>
          <w:szCs w:val="20"/>
          <w:lang w:val="es-ES"/>
        </w:rPr>
        <w:t xml:space="preserve"> y en su copia del trámite.</w:t>
      </w:r>
    </w:p>
    <w:sectPr w:rsidR="005D0457" w:rsidSect="00472873">
      <w:pgSz w:w="12240" w:h="15840"/>
      <w:pgMar w:top="1120" w:right="1120" w:bottom="1120" w:left="112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4EC7079"/>
    <w:multiLevelType w:val="multilevel"/>
    <w:tmpl w:val="4B206F0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47FA7AD5"/>
    <w:multiLevelType w:val="multilevel"/>
    <w:tmpl w:val="40D833A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56BB173C"/>
    <w:multiLevelType w:val="multilevel"/>
    <w:tmpl w:val="2C16B6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77DD3445"/>
    <w:multiLevelType w:val="multilevel"/>
    <w:tmpl w:val="0E7E6C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68983074">
    <w:abstractNumId w:val="3"/>
  </w:num>
  <w:num w:numId="2" w16cid:durableId="1911302286">
    <w:abstractNumId w:val="1"/>
  </w:num>
  <w:num w:numId="3" w16cid:durableId="1110079631">
    <w:abstractNumId w:val="0"/>
  </w:num>
  <w:num w:numId="4" w16cid:durableId="1868326142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hyphenationZone w:val="425"/>
  <w:noPunctuationKerning/>
  <w:characterSpacingControl w:val="doNotCompress"/>
  <w:compat>
    <w:doNotSnapToGridInCell/>
    <w:doNotWrapTextWithPunct/>
    <w:doNotUseEastAsianBreakRules/>
    <w:growAutofit/>
    <w:compatSetting w:name="compatibilityMode" w:uri="http://schemas.microsoft.com/office/word" w:val="15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72873"/>
    <w:rsid w:val="00214812"/>
    <w:rsid w:val="00472873"/>
    <w:rsid w:val="005D045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MX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162840E6"/>
  <w15:chartTrackingRefBased/>
  <w15:docId w15:val="{972557A8-5745-4C57-B9CB-2433369C4F2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s-MX" w:eastAsia="es-MX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qFormat="1"/>
    <w:lsdException w:name="heading 3" w:uiPriority="9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eastAsiaTheme="minorEastAsia"/>
      <w:sz w:val="24"/>
      <w:szCs w:val="24"/>
    </w:rPr>
  </w:style>
  <w:style w:type="paragraph" w:styleId="Ttulo1">
    <w:name w:val="heading 1"/>
    <w:basedOn w:val="Normal"/>
    <w:link w:val="Ttulo1Car"/>
    <w:uiPriority w:val="9"/>
    <w:qFormat/>
    <w:pPr>
      <w:pBdr>
        <w:bottom w:val="single" w:sz="18" w:space="5" w:color="1F6F4A"/>
      </w:pBdr>
      <w:spacing w:after="150"/>
      <w:outlineLvl w:val="0"/>
    </w:pPr>
    <w:rPr>
      <w:b/>
      <w:bCs/>
      <w:color w:val="101D35"/>
      <w:kern w:val="36"/>
      <w:sz w:val="36"/>
      <w:szCs w:val="36"/>
    </w:rPr>
  </w:style>
  <w:style w:type="paragraph" w:styleId="Ttulo2">
    <w:name w:val="heading 2"/>
    <w:basedOn w:val="Normal"/>
    <w:link w:val="Ttulo2Car"/>
    <w:uiPriority w:val="9"/>
    <w:qFormat/>
    <w:pPr>
      <w:keepNext/>
      <w:pBdr>
        <w:left w:val="single" w:sz="36" w:space="6" w:color="1F6F4A"/>
      </w:pBdr>
      <w:spacing w:before="300" w:after="120"/>
      <w:outlineLvl w:val="1"/>
    </w:pPr>
    <w:rPr>
      <w:b/>
      <w:bCs/>
      <w:color w:val="101D35"/>
      <w:sz w:val="27"/>
      <w:szCs w:val="27"/>
    </w:rPr>
  </w:style>
  <w:style w:type="paragraph" w:styleId="Ttulo3">
    <w:name w:val="heading 3"/>
    <w:basedOn w:val="Normal"/>
    <w:link w:val="Ttulo3Car"/>
    <w:uiPriority w:val="9"/>
    <w:qFormat/>
    <w:pPr>
      <w:keepNext/>
      <w:spacing w:before="210" w:after="90"/>
      <w:outlineLvl w:val="2"/>
    </w:pPr>
    <w:rPr>
      <w:b/>
      <w:bCs/>
      <w:color w:val="1F6F4A"/>
      <w:sz w:val="23"/>
      <w:szCs w:val="23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styleId="CdigoHTML">
    <w:name w:val="HTML Code"/>
    <w:basedOn w:val="Fuentedeprrafopredeter"/>
    <w:uiPriority w:val="99"/>
    <w:semiHidden/>
    <w:unhideWhenUsed/>
    <w:rPr>
      <w:rFonts w:ascii="Consolas" w:eastAsiaTheme="minorEastAsia" w:hAnsi="Consolas" w:cs="Courier New" w:hint="default"/>
      <w:sz w:val="18"/>
      <w:szCs w:val="18"/>
      <w:shd w:val="clear" w:color="auto" w:fill="EEF1F5"/>
    </w:rPr>
  </w:style>
  <w:style w:type="character" w:customStyle="1" w:styleId="Ttulo1Car">
    <w:name w:val="Título 1 Car"/>
    <w:basedOn w:val="Fuentedeprrafopredeter"/>
    <w:link w:val="Ttulo1"/>
    <w:uiPriority w:val="9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Pr>
      <w:rFonts w:asciiTheme="minorHAnsi" w:eastAsiaTheme="majorEastAsia" w:hAnsiTheme="minorHAnsi" w:cstheme="majorBidi"/>
      <w:color w:val="2F5496" w:themeColor="accent1" w:themeShade="BF"/>
      <w:sz w:val="28"/>
      <w:szCs w:val="28"/>
    </w:rPr>
  </w:style>
  <w:style w:type="character" w:styleId="Fuerte">
    <w:name w:val="Strong"/>
    <w:basedOn w:val="Fuentedeprrafopredeter"/>
    <w:uiPriority w:val="22"/>
    <w:qFormat/>
    <w:rPr>
      <w:b/>
      <w:bCs/>
      <w:color w:val="101D35"/>
    </w:rPr>
  </w:style>
  <w:style w:type="paragraph" w:customStyle="1" w:styleId="msonormal0">
    <w:name w:val="msonormal"/>
    <w:basedOn w:val="Normal"/>
    <w:pPr>
      <w:spacing w:before="90" w:after="90"/>
    </w:pPr>
  </w:style>
  <w:style w:type="paragraph" w:styleId="NormalWeb">
    <w:name w:val="Normal (Web)"/>
    <w:basedOn w:val="Normal"/>
    <w:uiPriority w:val="99"/>
    <w:semiHidden/>
    <w:unhideWhenUsed/>
    <w:pPr>
      <w:spacing w:before="90" w:after="9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encoding w:val="unicode"/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2</Pages>
  <Words>491</Words>
  <Characters>2702</Characters>
  <Application>Microsoft Office Word</Application>
  <DocSecurity>4</DocSecurity>
  <Lines>22</Lines>
  <Paragraphs>6</Paragraphs>
  <ScaleCrop>false</ScaleCrop>
  <Company/>
  <LinksUpToDate>false</LinksUpToDate>
  <CharactersWithSpaces>3187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E8 - Guia rapida para familias</dc:title>
  <dc:subject/>
  <dc:creator>Diego Gerardo Sánchez Moreno</dc:creator>
  <cp:keywords/>
  <dc:description/>
  <cp:lastModifiedBy>Diego Gerardo Sánchez Moreno</cp:lastModifiedBy>
  <cp:revision>2</cp:revision>
  <dcterms:created xsi:type="dcterms:W3CDTF">2026-09-11T20:24:00Z</dcterms:created>
  <dcterms:modified xsi:type="dcterms:W3CDTF">2026-09-11T20:24:00Z</dcterms:modified>
</cp:coreProperties>
</file>