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2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540"/>
        <w:gridCol w:w="630"/>
        <w:gridCol w:w="468"/>
        <w:gridCol w:w="909"/>
        <w:gridCol w:w="873"/>
        <w:gridCol w:w="810"/>
        <w:gridCol w:w="1170"/>
        <w:gridCol w:w="900"/>
        <w:gridCol w:w="1080"/>
        <w:gridCol w:w="810"/>
        <w:gridCol w:w="990"/>
        <w:gridCol w:w="1170"/>
        <w:gridCol w:w="990"/>
        <w:gridCol w:w="630"/>
        <w:gridCol w:w="720"/>
        <w:gridCol w:w="1117"/>
        <w:gridCol w:w="1313"/>
      </w:tblGrid>
      <w:tr w:rsidR="002E30A5" w:rsidTr="002E30A5">
        <w:trPr>
          <w:trHeight w:val="466"/>
        </w:trPr>
        <w:tc>
          <w:tcPr>
            <w:tcW w:w="540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bookmarkStart w:id="0" w:name="_GoBack"/>
            <w:bookmarkEnd w:id="0"/>
            <w:r w:rsidRPr="002E30A5">
              <w:rPr>
                <w:sz w:val="16"/>
                <w:szCs w:val="16"/>
              </w:rPr>
              <w:t>S/N</w:t>
            </w:r>
          </w:p>
        </w:tc>
        <w:tc>
          <w:tcPr>
            <w:tcW w:w="630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ORIN</w:t>
            </w:r>
          </w:p>
        </w:tc>
        <w:tc>
          <w:tcPr>
            <w:tcW w:w="468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TIN</w:t>
            </w:r>
          </w:p>
        </w:tc>
        <w:tc>
          <w:tcPr>
            <w:tcW w:w="909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PHONE NUMBER</w:t>
            </w:r>
          </w:p>
        </w:tc>
        <w:tc>
          <w:tcPr>
            <w:tcW w:w="873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NAME</w:t>
            </w:r>
          </w:p>
        </w:tc>
        <w:tc>
          <w:tcPr>
            <w:tcW w:w="810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MONTH</w:t>
            </w:r>
          </w:p>
        </w:tc>
        <w:tc>
          <w:tcPr>
            <w:tcW w:w="1170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BASIC SALARY</w:t>
            </w:r>
          </w:p>
        </w:tc>
        <w:tc>
          <w:tcPr>
            <w:tcW w:w="900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HOUSING</w:t>
            </w:r>
          </w:p>
        </w:tc>
        <w:tc>
          <w:tcPr>
            <w:tcW w:w="1080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TRANSPORT</w:t>
            </w:r>
          </w:p>
        </w:tc>
        <w:tc>
          <w:tcPr>
            <w:tcW w:w="810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OTHERS</w:t>
            </w:r>
          </w:p>
        </w:tc>
        <w:tc>
          <w:tcPr>
            <w:tcW w:w="990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GROSS INCOME</w:t>
            </w:r>
          </w:p>
        </w:tc>
        <w:tc>
          <w:tcPr>
            <w:tcW w:w="1170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TAX REMMITTED</w:t>
            </w:r>
          </w:p>
        </w:tc>
        <w:tc>
          <w:tcPr>
            <w:tcW w:w="990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PENSION</w:t>
            </w:r>
          </w:p>
        </w:tc>
        <w:tc>
          <w:tcPr>
            <w:tcW w:w="630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NHF</w:t>
            </w:r>
          </w:p>
        </w:tc>
        <w:tc>
          <w:tcPr>
            <w:tcW w:w="720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NHIS</w:t>
            </w:r>
          </w:p>
        </w:tc>
        <w:tc>
          <w:tcPr>
            <w:tcW w:w="1117" w:type="dxa"/>
          </w:tcPr>
          <w:p w:rsidR="00371661" w:rsidRPr="002E30A5" w:rsidRDefault="002E30A5">
            <w:pPr>
              <w:rPr>
                <w:sz w:val="16"/>
                <w:szCs w:val="16"/>
              </w:rPr>
            </w:pPr>
            <w:r w:rsidRPr="002E30A5">
              <w:rPr>
                <w:sz w:val="16"/>
                <w:szCs w:val="16"/>
              </w:rPr>
              <w:t>LIFE INSSURANCE</w:t>
            </w:r>
          </w:p>
        </w:tc>
        <w:tc>
          <w:tcPr>
            <w:tcW w:w="1313" w:type="dxa"/>
          </w:tcPr>
          <w:p w:rsidR="00371661" w:rsidRDefault="002E30A5">
            <w:r w:rsidRPr="002E30A5">
              <w:rPr>
                <w:sz w:val="16"/>
                <w:szCs w:val="16"/>
              </w:rPr>
              <w:t>DEVELOPMENT LEVY</w:t>
            </w:r>
          </w:p>
        </w:tc>
      </w:tr>
      <w:tr w:rsidR="002E30A5" w:rsidTr="002E30A5">
        <w:trPr>
          <w:trHeight w:val="239"/>
        </w:trPr>
        <w:tc>
          <w:tcPr>
            <w:tcW w:w="54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468" w:type="dxa"/>
          </w:tcPr>
          <w:p w:rsidR="00371661" w:rsidRDefault="00371661"/>
        </w:tc>
        <w:tc>
          <w:tcPr>
            <w:tcW w:w="909" w:type="dxa"/>
          </w:tcPr>
          <w:p w:rsidR="00371661" w:rsidRDefault="00371661"/>
        </w:tc>
        <w:tc>
          <w:tcPr>
            <w:tcW w:w="873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00" w:type="dxa"/>
          </w:tcPr>
          <w:p w:rsidR="00371661" w:rsidRDefault="00371661"/>
        </w:tc>
        <w:tc>
          <w:tcPr>
            <w:tcW w:w="1080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720" w:type="dxa"/>
          </w:tcPr>
          <w:p w:rsidR="00371661" w:rsidRDefault="00371661"/>
        </w:tc>
        <w:tc>
          <w:tcPr>
            <w:tcW w:w="1117" w:type="dxa"/>
          </w:tcPr>
          <w:p w:rsidR="00371661" w:rsidRDefault="00371661"/>
        </w:tc>
        <w:tc>
          <w:tcPr>
            <w:tcW w:w="1313" w:type="dxa"/>
          </w:tcPr>
          <w:p w:rsidR="00371661" w:rsidRDefault="00371661"/>
        </w:tc>
      </w:tr>
      <w:tr w:rsidR="002E30A5" w:rsidTr="002E30A5">
        <w:trPr>
          <w:trHeight w:val="239"/>
        </w:trPr>
        <w:tc>
          <w:tcPr>
            <w:tcW w:w="54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468" w:type="dxa"/>
          </w:tcPr>
          <w:p w:rsidR="00371661" w:rsidRDefault="00371661"/>
        </w:tc>
        <w:tc>
          <w:tcPr>
            <w:tcW w:w="909" w:type="dxa"/>
          </w:tcPr>
          <w:p w:rsidR="00371661" w:rsidRDefault="00371661"/>
        </w:tc>
        <w:tc>
          <w:tcPr>
            <w:tcW w:w="873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00" w:type="dxa"/>
          </w:tcPr>
          <w:p w:rsidR="00371661" w:rsidRDefault="00371661"/>
        </w:tc>
        <w:tc>
          <w:tcPr>
            <w:tcW w:w="1080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720" w:type="dxa"/>
          </w:tcPr>
          <w:p w:rsidR="00371661" w:rsidRDefault="00371661"/>
        </w:tc>
        <w:tc>
          <w:tcPr>
            <w:tcW w:w="1117" w:type="dxa"/>
          </w:tcPr>
          <w:p w:rsidR="00371661" w:rsidRDefault="00371661"/>
        </w:tc>
        <w:tc>
          <w:tcPr>
            <w:tcW w:w="1313" w:type="dxa"/>
          </w:tcPr>
          <w:p w:rsidR="00371661" w:rsidRDefault="00371661"/>
        </w:tc>
      </w:tr>
      <w:tr w:rsidR="002E30A5" w:rsidTr="002E30A5">
        <w:trPr>
          <w:trHeight w:val="226"/>
        </w:trPr>
        <w:tc>
          <w:tcPr>
            <w:tcW w:w="54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468" w:type="dxa"/>
          </w:tcPr>
          <w:p w:rsidR="00371661" w:rsidRDefault="00371661"/>
        </w:tc>
        <w:tc>
          <w:tcPr>
            <w:tcW w:w="909" w:type="dxa"/>
          </w:tcPr>
          <w:p w:rsidR="00371661" w:rsidRDefault="00371661"/>
        </w:tc>
        <w:tc>
          <w:tcPr>
            <w:tcW w:w="873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00" w:type="dxa"/>
          </w:tcPr>
          <w:p w:rsidR="00371661" w:rsidRDefault="00371661"/>
        </w:tc>
        <w:tc>
          <w:tcPr>
            <w:tcW w:w="1080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720" w:type="dxa"/>
          </w:tcPr>
          <w:p w:rsidR="00371661" w:rsidRDefault="00371661"/>
        </w:tc>
        <w:tc>
          <w:tcPr>
            <w:tcW w:w="1117" w:type="dxa"/>
          </w:tcPr>
          <w:p w:rsidR="00371661" w:rsidRDefault="00371661"/>
        </w:tc>
        <w:tc>
          <w:tcPr>
            <w:tcW w:w="1313" w:type="dxa"/>
          </w:tcPr>
          <w:p w:rsidR="00371661" w:rsidRDefault="00371661"/>
        </w:tc>
      </w:tr>
      <w:tr w:rsidR="002E30A5" w:rsidTr="002E30A5">
        <w:trPr>
          <w:trHeight w:val="239"/>
        </w:trPr>
        <w:tc>
          <w:tcPr>
            <w:tcW w:w="54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468" w:type="dxa"/>
          </w:tcPr>
          <w:p w:rsidR="00371661" w:rsidRDefault="00371661"/>
        </w:tc>
        <w:tc>
          <w:tcPr>
            <w:tcW w:w="909" w:type="dxa"/>
          </w:tcPr>
          <w:p w:rsidR="00371661" w:rsidRDefault="00371661"/>
        </w:tc>
        <w:tc>
          <w:tcPr>
            <w:tcW w:w="873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00" w:type="dxa"/>
          </w:tcPr>
          <w:p w:rsidR="00371661" w:rsidRDefault="00371661"/>
        </w:tc>
        <w:tc>
          <w:tcPr>
            <w:tcW w:w="1080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720" w:type="dxa"/>
          </w:tcPr>
          <w:p w:rsidR="00371661" w:rsidRDefault="00371661"/>
        </w:tc>
        <w:tc>
          <w:tcPr>
            <w:tcW w:w="1117" w:type="dxa"/>
          </w:tcPr>
          <w:p w:rsidR="00371661" w:rsidRDefault="00371661"/>
        </w:tc>
        <w:tc>
          <w:tcPr>
            <w:tcW w:w="1313" w:type="dxa"/>
          </w:tcPr>
          <w:p w:rsidR="00371661" w:rsidRDefault="00371661"/>
        </w:tc>
      </w:tr>
      <w:tr w:rsidR="002E30A5" w:rsidTr="002E30A5">
        <w:trPr>
          <w:trHeight w:val="226"/>
        </w:trPr>
        <w:tc>
          <w:tcPr>
            <w:tcW w:w="54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468" w:type="dxa"/>
          </w:tcPr>
          <w:p w:rsidR="00371661" w:rsidRDefault="00371661"/>
        </w:tc>
        <w:tc>
          <w:tcPr>
            <w:tcW w:w="909" w:type="dxa"/>
          </w:tcPr>
          <w:p w:rsidR="00371661" w:rsidRDefault="00371661"/>
        </w:tc>
        <w:tc>
          <w:tcPr>
            <w:tcW w:w="873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00" w:type="dxa"/>
          </w:tcPr>
          <w:p w:rsidR="00371661" w:rsidRDefault="00371661"/>
        </w:tc>
        <w:tc>
          <w:tcPr>
            <w:tcW w:w="1080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720" w:type="dxa"/>
          </w:tcPr>
          <w:p w:rsidR="00371661" w:rsidRDefault="00371661"/>
        </w:tc>
        <w:tc>
          <w:tcPr>
            <w:tcW w:w="1117" w:type="dxa"/>
          </w:tcPr>
          <w:p w:rsidR="00371661" w:rsidRDefault="00371661"/>
        </w:tc>
        <w:tc>
          <w:tcPr>
            <w:tcW w:w="1313" w:type="dxa"/>
          </w:tcPr>
          <w:p w:rsidR="00371661" w:rsidRDefault="00371661"/>
        </w:tc>
      </w:tr>
      <w:tr w:rsidR="002E30A5" w:rsidTr="002E30A5">
        <w:trPr>
          <w:trHeight w:val="239"/>
        </w:trPr>
        <w:tc>
          <w:tcPr>
            <w:tcW w:w="54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468" w:type="dxa"/>
          </w:tcPr>
          <w:p w:rsidR="00371661" w:rsidRDefault="00371661"/>
        </w:tc>
        <w:tc>
          <w:tcPr>
            <w:tcW w:w="909" w:type="dxa"/>
          </w:tcPr>
          <w:p w:rsidR="00371661" w:rsidRDefault="00371661"/>
        </w:tc>
        <w:tc>
          <w:tcPr>
            <w:tcW w:w="873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00" w:type="dxa"/>
          </w:tcPr>
          <w:p w:rsidR="00371661" w:rsidRDefault="00371661"/>
        </w:tc>
        <w:tc>
          <w:tcPr>
            <w:tcW w:w="1080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720" w:type="dxa"/>
          </w:tcPr>
          <w:p w:rsidR="00371661" w:rsidRDefault="00371661"/>
        </w:tc>
        <w:tc>
          <w:tcPr>
            <w:tcW w:w="1117" w:type="dxa"/>
          </w:tcPr>
          <w:p w:rsidR="00371661" w:rsidRDefault="00371661"/>
        </w:tc>
        <w:tc>
          <w:tcPr>
            <w:tcW w:w="1313" w:type="dxa"/>
          </w:tcPr>
          <w:p w:rsidR="00371661" w:rsidRDefault="00371661"/>
        </w:tc>
      </w:tr>
      <w:tr w:rsidR="002E30A5" w:rsidTr="002E30A5">
        <w:trPr>
          <w:trHeight w:val="226"/>
        </w:trPr>
        <w:tc>
          <w:tcPr>
            <w:tcW w:w="54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468" w:type="dxa"/>
          </w:tcPr>
          <w:p w:rsidR="00371661" w:rsidRDefault="00371661"/>
        </w:tc>
        <w:tc>
          <w:tcPr>
            <w:tcW w:w="909" w:type="dxa"/>
          </w:tcPr>
          <w:p w:rsidR="00371661" w:rsidRDefault="00371661"/>
        </w:tc>
        <w:tc>
          <w:tcPr>
            <w:tcW w:w="873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00" w:type="dxa"/>
          </w:tcPr>
          <w:p w:rsidR="00371661" w:rsidRDefault="00371661"/>
        </w:tc>
        <w:tc>
          <w:tcPr>
            <w:tcW w:w="1080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720" w:type="dxa"/>
          </w:tcPr>
          <w:p w:rsidR="00371661" w:rsidRDefault="00371661"/>
        </w:tc>
        <w:tc>
          <w:tcPr>
            <w:tcW w:w="1117" w:type="dxa"/>
          </w:tcPr>
          <w:p w:rsidR="00371661" w:rsidRDefault="00371661"/>
        </w:tc>
        <w:tc>
          <w:tcPr>
            <w:tcW w:w="1313" w:type="dxa"/>
          </w:tcPr>
          <w:p w:rsidR="00371661" w:rsidRDefault="00371661"/>
        </w:tc>
      </w:tr>
      <w:tr w:rsidR="002E30A5" w:rsidTr="002E30A5">
        <w:trPr>
          <w:trHeight w:val="239"/>
        </w:trPr>
        <w:tc>
          <w:tcPr>
            <w:tcW w:w="54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468" w:type="dxa"/>
          </w:tcPr>
          <w:p w:rsidR="00371661" w:rsidRDefault="00371661"/>
        </w:tc>
        <w:tc>
          <w:tcPr>
            <w:tcW w:w="909" w:type="dxa"/>
          </w:tcPr>
          <w:p w:rsidR="00371661" w:rsidRDefault="00371661"/>
        </w:tc>
        <w:tc>
          <w:tcPr>
            <w:tcW w:w="873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00" w:type="dxa"/>
          </w:tcPr>
          <w:p w:rsidR="00371661" w:rsidRDefault="00371661"/>
        </w:tc>
        <w:tc>
          <w:tcPr>
            <w:tcW w:w="1080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720" w:type="dxa"/>
          </w:tcPr>
          <w:p w:rsidR="00371661" w:rsidRDefault="00371661"/>
        </w:tc>
        <w:tc>
          <w:tcPr>
            <w:tcW w:w="1117" w:type="dxa"/>
          </w:tcPr>
          <w:p w:rsidR="00371661" w:rsidRDefault="00371661"/>
        </w:tc>
        <w:tc>
          <w:tcPr>
            <w:tcW w:w="1313" w:type="dxa"/>
          </w:tcPr>
          <w:p w:rsidR="00371661" w:rsidRDefault="00371661"/>
        </w:tc>
      </w:tr>
      <w:tr w:rsidR="002E30A5" w:rsidTr="002E30A5">
        <w:trPr>
          <w:trHeight w:val="239"/>
        </w:trPr>
        <w:tc>
          <w:tcPr>
            <w:tcW w:w="54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468" w:type="dxa"/>
          </w:tcPr>
          <w:p w:rsidR="00371661" w:rsidRDefault="00371661"/>
        </w:tc>
        <w:tc>
          <w:tcPr>
            <w:tcW w:w="909" w:type="dxa"/>
          </w:tcPr>
          <w:p w:rsidR="00371661" w:rsidRDefault="00371661"/>
        </w:tc>
        <w:tc>
          <w:tcPr>
            <w:tcW w:w="873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00" w:type="dxa"/>
          </w:tcPr>
          <w:p w:rsidR="00371661" w:rsidRDefault="00371661"/>
        </w:tc>
        <w:tc>
          <w:tcPr>
            <w:tcW w:w="1080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720" w:type="dxa"/>
          </w:tcPr>
          <w:p w:rsidR="00371661" w:rsidRDefault="00371661"/>
        </w:tc>
        <w:tc>
          <w:tcPr>
            <w:tcW w:w="1117" w:type="dxa"/>
          </w:tcPr>
          <w:p w:rsidR="00371661" w:rsidRDefault="00371661"/>
        </w:tc>
        <w:tc>
          <w:tcPr>
            <w:tcW w:w="1313" w:type="dxa"/>
          </w:tcPr>
          <w:p w:rsidR="00371661" w:rsidRDefault="00371661"/>
        </w:tc>
      </w:tr>
      <w:tr w:rsidR="002E30A5" w:rsidTr="002E30A5">
        <w:trPr>
          <w:trHeight w:val="226"/>
        </w:trPr>
        <w:tc>
          <w:tcPr>
            <w:tcW w:w="54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468" w:type="dxa"/>
          </w:tcPr>
          <w:p w:rsidR="00371661" w:rsidRDefault="00371661"/>
        </w:tc>
        <w:tc>
          <w:tcPr>
            <w:tcW w:w="909" w:type="dxa"/>
          </w:tcPr>
          <w:p w:rsidR="00371661" w:rsidRDefault="00371661"/>
        </w:tc>
        <w:tc>
          <w:tcPr>
            <w:tcW w:w="873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00" w:type="dxa"/>
          </w:tcPr>
          <w:p w:rsidR="00371661" w:rsidRDefault="00371661"/>
        </w:tc>
        <w:tc>
          <w:tcPr>
            <w:tcW w:w="1080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720" w:type="dxa"/>
          </w:tcPr>
          <w:p w:rsidR="00371661" w:rsidRDefault="00371661"/>
        </w:tc>
        <w:tc>
          <w:tcPr>
            <w:tcW w:w="1117" w:type="dxa"/>
          </w:tcPr>
          <w:p w:rsidR="00371661" w:rsidRDefault="00371661"/>
        </w:tc>
        <w:tc>
          <w:tcPr>
            <w:tcW w:w="1313" w:type="dxa"/>
          </w:tcPr>
          <w:p w:rsidR="00371661" w:rsidRDefault="00371661"/>
        </w:tc>
      </w:tr>
      <w:tr w:rsidR="002E30A5" w:rsidTr="002E30A5">
        <w:trPr>
          <w:trHeight w:val="239"/>
        </w:trPr>
        <w:tc>
          <w:tcPr>
            <w:tcW w:w="54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468" w:type="dxa"/>
          </w:tcPr>
          <w:p w:rsidR="00371661" w:rsidRDefault="00371661"/>
        </w:tc>
        <w:tc>
          <w:tcPr>
            <w:tcW w:w="909" w:type="dxa"/>
          </w:tcPr>
          <w:p w:rsidR="00371661" w:rsidRDefault="00371661"/>
        </w:tc>
        <w:tc>
          <w:tcPr>
            <w:tcW w:w="873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00" w:type="dxa"/>
          </w:tcPr>
          <w:p w:rsidR="00371661" w:rsidRDefault="00371661"/>
        </w:tc>
        <w:tc>
          <w:tcPr>
            <w:tcW w:w="1080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720" w:type="dxa"/>
          </w:tcPr>
          <w:p w:rsidR="00371661" w:rsidRDefault="00371661"/>
        </w:tc>
        <w:tc>
          <w:tcPr>
            <w:tcW w:w="1117" w:type="dxa"/>
          </w:tcPr>
          <w:p w:rsidR="00371661" w:rsidRDefault="00371661"/>
        </w:tc>
        <w:tc>
          <w:tcPr>
            <w:tcW w:w="1313" w:type="dxa"/>
          </w:tcPr>
          <w:p w:rsidR="00371661" w:rsidRDefault="00371661"/>
        </w:tc>
      </w:tr>
      <w:tr w:rsidR="002E30A5" w:rsidTr="002E30A5">
        <w:trPr>
          <w:trHeight w:val="226"/>
        </w:trPr>
        <w:tc>
          <w:tcPr>
            <w:tcW w:w="54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468" w:type="dxa"/>
          </w:tcPr>
          <w:p w:rsidR="00371661" w:rsidRDefault="00371661"/>
        </w:tc>
        <w:tc>
          <w:tcPr>
            <w:tcW w:w="909" w:type="dxa"/>
          </w:tcPr>
          <w:p w:rsidR="00371661" w:rsidRDefault="00371661"/>
        </w:tc>
        <w:tc>
          <w:tcPr>
            <w:tcW w:w="873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00" w:type="dxa"/>
          </w:tcPr>
          <w:p w:rsidR="00371661" w:rsidRDefault="00371661"/>
        </w:tc>
        <w:tc>
          <w:tcPr>
            <w:tcW w:w="1080" w:type="dxa"/>
          </w:tcPr>
          <w:p w:rsidR="00371661" w:rsidRDefault="00371661"/>
        </w:tc>
        <w:tc>
          <w:tcPr>
            <w:tcW w:w="81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1170" w:type="dxa"/>
          </w:tcPr>
          <w:p w:rsidR="00371661" w:rsidRDefault="00371661"/>
        </w:tc>
        <w:tc>
          <w:tcPr>
            <w:tcW w:w="990" w:type="dxa"/>
          </w:tcPr>
          <w:p w:rsidR="00371661" w:rsidRDefault="00371661"/>
        </w:tc>
        <w:tc>
          <w:tcPr>
            <w:tcW w:w="630" w:type="dxa"/>
          </w:tcPr>
          <w:p w:rsidR="00371661" w:rsidRDefault="00371661"/>
        </w:tc>
        <w:tc>
          <w:tcPr>
            <w:tcW w:w="720" w:type="dxa"/>
          </w:tcPr>
          <w:p w:rsidR="00371661" w:rsidRDefault="00371661"/>
        </w:tc>
        <w:tc>
          <w:tcPr>
            <w:tcW w:w="1117" w:type="dxa"/>
          </w:tcPr>
          <w:p w:rsidR="00371661" w:rsidRDefault="00371661"/>
        </w:tc>
        <w:tc>
          <w:tcPr>
            <w:tcW w:w="1313" w:type="dxa"/>
          </w:tcPr>
          <w:p w:rsidR="00371661" w:rsidRDefault="00371661"/>
        </w:tc>
      </w:tr>
    </w:tbl>
    <w:p w:rsidR="00C755BC" w:rsidRDefault="00047711"/>
    <w:sectPr w:rsidR="00C755BC" w:rsidSect="00371661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711" w:rsidRDefault="00047711" w:rsidP="002E30A5">
      <w:pPr>
        <w:spacing w:after="0" w:line="240" w:lineRule="auto"/>
      </w:pPr>
      <w:r>
        <w:separator/>
      </w:r>
    </w:p>
  </w:endnote>
  <w:endnote w:type="continuationSeparator" w:id="0">
    <w:p w:rsidR="00047711" w:rsidRDefault="00047711" w:rsidP="002E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711" w:rsidRDefault="00047711" w:rsidP="002E30A5">
      <w:pPr>
        <w:spacing w:after="0" w:line="240" w:lineRule="auto"/>
      </w:pPr>
      <w:r>
        <w:separator/>
      </w:r>
    </w:p>
  </w:footnote>
  <w:footnote w:type="continuationSeparator" w:id="0">
    <w:p w:rsidR="00047711" w:rsidRDefault="00047711" w:rsidP="002E3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0A5" w:rsidRPr="00B8312A" w:rsidRDefault="00B8312A" w:rsidP="00B8312A">
    <w:pPr>
      <w:pStyle w:val="Header"/>
      <w:jc w:val="center"/>
      <w:rPr>
        <w:sz w:val="28"/>
        <w:szCs w:val="28"/>
      </w:rPr>
    </w:pPr>
    <w:r w:rsidRPr="00B8312A">
      <w:rPr>
        <w:sz w:val="28"/>
        <w:szCs w:val="28"/>
      </w:rPr>
      <w:t>ONDO STATE BOARD OF INTERNAL REVENUE</w:t>
    </w:r>
  </w:p>
  <w:p w:rsidR="00B8312A" w:rsidRPr="00B8312A" w:rsidRDefault="00B8312A" w:rsidP="00B8312A">
    <w:pPr>
      <w:pStyle w:val="Header"/>
      <w:jc w:val="center"/>
    </w:pPr>
    <w:r w:rsidRPr="00B8312A">
      <w:t>MONTHLY RETURNS ON PAYE REMITTANCES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61"/>
    <w:rsid w:val="00047711"/>
    <w:rsid w:val="00077207"/>
    <w:rsid w:val="002E30A5"/>
    <w:rsid w:val="00304040"/>
    <w:rsid w:val="00371661"/>
    <w:rsid w:val="003C27D1"/>
    <w:rsid w:val="003F06AA"/>
    <w:rsid w:val="00472577"/>
    <w:rsid w:val="005200C1"/>
    <w:rsid w:val="005A64DD"/>
    <w:rsid w:val="0085587D"/>
    <w:rsid w:val="00A80E38"/>
    <w:rsid w:val="00B8312A"/>
    <w:rsid w:val="00EB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E8C57-8786-4ADB-8F64-94DF729F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A5"/>
  </w:style>
  <w:style w:type="paragraph" w:styleId="Footer">
    <w:name w:val="footer"/>
    <w:basedOn w:val="Normal"/>
    <w:link w:val="FooterChar"/>
    <w:uiPriority w:val="99"/>
    <w:unhideWhenUsed/>
    <w:rsid w:val="002E3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CENTRE</dc:creator>
  <cp:keywords/>
  <dc:description/>
  <cp:lastModifiedBy>Adebusayo</cp:lastModifiedBy>
  <cp:revision>2</cp:revision>
  <dcterms:created xsi:type="dcterms:W3CDTF">2018-08-29T10:32:00Z</dcterms:created>
  <dcterms:modified xsi:type="dcterms:W3CDTF">2018-08-29T10:32:00Z</dcterms:modified>
</cp:coreProperties>
</file>