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772F" w:rsidRDefault="009036FC" w:rsidP="009036FC">
      <w:pPr>
        <w:rPr>
          <w:b/>
          <w:sz w:val="28"/>
          <w:lang w:val="en-US"/>
        </w:rPr>
      </w:pPr>
      <w:r w:rsidRPr="009036FC">
        <w:rPr>
          <w:b/>
          <w:sz w:val="28"/>
          <w:lang w:val="en-US"/>
        </w:rPr>
        <w:t>Questions and Answers</w:t>
      </w:r>
    </w:p>
    <w:p w:rsidR="009036FC" w:rsidRDefault="009036FC" w:rsidP="009036FC">
      <w:pPr>
        <w:rPr>
          <w:b/>
          <w:sz w:val="28"/>
          <w:lang w:val="en-US"/>
        </w:rPr>
      </w:pPr>
    </w:p>
    <w:p w:rsidR="009036FC" w:rsidRDefault="009036FC" w:rsidP="00BD1D6A">
      <w:pPr>
        <w:shd w:val="clear" w:color="auto" w:fill="FDE9D9" w:themeFill="accent6" w:themeFillTint="33"/>
        <w:rPr>
          <w:rStyle w:val="tlid-translation"/>
          <w:b/>
          <w:lang/>
        </w:rPr>
      </w:pPr>
      <w:r>
        <w:rPr>
          <w:rStyle w:val="tlid-translation"/>
          <w:b/>
          <w:lang/>
        </w:rPr>
        <w:t xml:space="preserve">1. a) </w:t>
      </w:r>
      <w:r w:rsidRPr="009036FC">
        <w:rPr>
          <w:rStyle w:val="tlid-translation"/>
          <w:b/>
          <w:lang/>
        </w:rPr>
        <w:t>Model Proposed:</w:t>
      </w:r>
    </w:p>
    <w:p w:rsidR="009036FC" w:rsidRDefault="009036FC" w:rsidP="00BD1D6A">
      <w:pPr>
        <w:shd w:val="clear" w:color="auto" w:fill="FDE9D9" w:themeFill="accent6" w:themeFillTint="33"/>
        <w:rPr>
          <w:rStyle w:val="tlid-translation"/>
          <w:b/>
          <w:lang/>
        </w:rPr>
      </w:pPr>
    </w:p>
    <w:p w:rsidR="00BD1D6A" w:rsidRDefault="009036FC" w:rsidP="00BD1D6A">
      <w:pPr>
        <w:pStyle w:val="a5"/>
        <w:numPr>
          <w:ilvl w:val="0"/>
          <w:numId w:val="1"/>
        </w:numPr>
        <w:shd w:val="clear" w:color="auto" w:fill="FDE9D9" w:themeFill="accent6" w:themeFillTint="33"/>
        <w:rPr>
          <w:rStyle w:val="tlid-translation"/>
          <w:lang/>
        </w:rPr>
      </w:pPr>
      <w:r w:rsidRPr="00BD1D6A">
        <w:rPr>
          <w:rStyle w:val="tlid-translation"/>
          <w:lang/>
        </w:rPr>
        <w:t>Publisher is the main application node that will receive data from different sources and pass it on to Brokers.</w:t>
      </w:r>
    </w:p>
    <w:p w:rsidR="00BD1D6A" w:rsidRDefault="009036FC" w:rsidP="00BD1D6A">
      <w:pPr>
        <w:pStyle w:val="a5"/>
        <w:numPr>
          <w:ilvl w:val="0"/>
          <w:numId w:val="1"/>
        </w:numPr>
        <w:shd w:val="clear" w:color="auto" w:fill="FDE9D9" w:themeFill="accent6" w:themeFillTint="33"/>
        <w:rPr>
          <w:rStyle w:val="tlid-translation"/>
          <w:lang/>
        </w:rPr>
      </w:pPr>
      <w:r w:rsidRPr="00BD1D6A">
        <w:rPr>
          <w:rStyle w:val="tlid-translation"/>
          <w:lang/>
        </w:rPr>
        <w:t> Publisher has all Broker information and instead of providing all the information received by Publisher, it will only transmit the required information to the Broker.</w:t>
      </w:r>
    </w:p>
    <w:p w:rsidR="009036FC" w:rsidRPr="00BD1D6A" w:rsidRDefault="009036FC" w:rsidP="00BD1D6A">
      <w:pPr>
        <w:pStyle w:val="a5"/>
        <w:numPr>
          <w:ilvl w:val="0"/>
          <w:numId w:val="1"/>
        </w:numPr>
        <w:shd w:val="clear" w:color="auto" w:fill="FDE9D9" w:themeFill="accent6" w:themeFillTint="33"/>
        <w:rPr>
          <w:rStyle w:val="tlid-translation"/>
          <w:lang/>
        </w:rPr>
      </w:pPr>
      <w:r w:rsidRPr="00BD1D6A">
        <w:rPr>
          <w:rStyle w:val="tlid-translation"/>
          <w:lang/>
        </w:rPr>
        <w:t> Broker has the ability to handle requests from Subscribers who are the third part of the image.</w:t>
      </w:r>
      <w:r w:rsidRPr="00BD1D6A">
        <w:rPr>
          <w:lang w:val="en-US"/>
        </w:rPr>
        <w:t xml:space="preserve"> </w:t>
      </w:r>
    </w:p>
    <w:p w:rsidR="009036FC" w:rsidRDefault="009036FC" w:rsidP="00BD1D6A">
      <w:pPr>
        <w:shd w:val="clear" w:color="auto" w:fill="FDE9D9" w:themeFill="accent6" w:themeFillTint="33"/>
        <w:rPr>
          <w:rStyle w:val="tlid-translation"/>
          <w:lang/>
        </w:rPr>
      </w:pPr>
      <w:r>
        <w:rPr>
          <w:noProof/>
          <w:lang w:eastAsia="el-GR"/>
        </w:rPr>
        <w:drawing>
          <wp:inline distT="0" distB="0" distL="0" distR="0">
            <wp:extent cx="4781550" cy="3095625"/>
            <wp:effectExtent l="1905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781550" cy="3095625"/>
                    </a:xfrm>
                    <a:prstGeom prst="rect">
                      <a:avLst/>
                    </a:prstGeom>
                    <a:noFill/>
                    <a:ln w="9525">
                      <a:noFill/>
                      <a:miter lim="800000"/>
                      <a:headEnd/>
                      <a:tailEnd/>
                    </a:ln>
                  </pic:spPr>
                </pic:pic>
              </a:graphicData>
            </a:graphic>
          </wp:inline>
        </w:drawing>
      </w:r>
    </w:p>
    <w:p w:rsidR="00BD1D6A" w:rsidRDefault="009036FC" w:rsidP="00BD1D6A">
      <w:pPr>
        <w:pStyle w:val="a5"/>
        <w:numPr>
          <w:ilvl w:val="0"/>
          <w:numId w:val="2"/>
        </w:numPr>
        <w:shd w:val="clear" w:color="auto" w:fill="FDE9D9" w:themeFill="accent6" w:themeFillTint="33"/>
        <w:rPr>
          <w:rStyle w:val="tlid-translation"/>
          <w:lang/>
        </w:rPr>
      </w:pPr>
      <w:r w:rsidRPr="00BD1D6A">
        <w:rPr>
          <w:rStyle w:val="tlid-translation"/>
          <w:lang/>
        </w:rPr>
        <w:t>When the Subscriber sends a request to get the data, the request is automatically transferred to the Broker who is responsible for maintaining the data required for this request (The Broker gets the data from Publisher) and the Broker will provide the desired response to the Subscriber.</w:t>
      </w:r>
      <w:r w:rsidRPr="00BD1D6A">
        <w:rPr>
          <w:lang/>
        </w:rPr>
        <w:br/>
      </w:r>
      <w:r w:rsidR="00BD1D6A">
        <w:rPr>
          <w:rStyle w:val="tlid-translation"/>
          <w:lang/>
        </w:rPr>
        <w:t> </w:t>
      </w:r>
    </w:p>
    <w:p w:rsidR="00BD1D6A" w:rsidRDefault="009036FC" w:rsidP="00BD1D6A">
      <w:pPr>
        <w:pStyle w:val="a5"/>
        <w:numPr>
          <w:ilvl w:val="0"/>
          <w:numId w:val="2"/>
        </w:numPr>
        <w:shd w:val="clear" w:color="auto" w:fill="FDE9D9" w:themeFill="accent6" w:themeFillTint="33"/>
        <w:rPr>
          <w:rStyle w:val="tlid-translation"/>
          <w:lang/>
        </w:rPr>
      </w:pPr>
      <w:r w:rsidRPr="00BD1D6A">
        <w:rPr>
          <w:rStyle w:val="tlid-translation"/>
          <w:lang/>
        </w:rPr>
        <w:t>Application development is divided into two parts first is the development of distributed architecture (not just analysis and design) for information management. The second part is to develop the Android application as a client, along with its UI.</w:t>
      </w:r>
      <w:r w:rsidRPr="00BD1D6A">
        <w:rPr>
          <w:lang/>
        </w:rPr>
        <w:br/>
      </w:r>
      <w:r w:rsidR="00BD1D6A">
        <w:rPr>
          <w:rStyle w:val="tlid-translation"/>
          <w:lang/>
        </w:rPr>
        <w:t> </w:t>
      </w:r>
    </w:p>
    <w:p w:rsidR="00BD1D6A" w:rsidRDefault="009036FC" w:rsidP="00BD1D6A">
      <w:pPr>
        <w:pStyle w:val="a5"/>
        <w:numPr>
          <w:ilvl w:val="0"/>
          <w:numId w:val="2"/>
        </w:numPr>
        <w:shd w:val="clear" w:color="auto" w:fill="FDE9D9" w:themeFill="accent6" w:themeFillTint="33"/>
        <w:rPr>
          <w:rStyle w:val="tlid-translation"/>
          <w:lang/>
        </w:rPr>
      </w:pPr>
      <w:r w:rsidRPr="00BD1D6A">
        <w:rPr>
          <w:rStyle w:val="tlid-translation"/>
          <w:lang/>
        </w:rPr>
        <w:t>The main part of the Android app is a map showing the status of the bus on the Android device.</w:t>
      </w:r>
      <w:r w:rsidRPr="00BD1D6A">
        <w:rPr>
          <w:lang/>
        </w:rPr>
        <w:br/>
      </w:r>
      <w:r w:rsidR="00BD1D6A">
        <w:rPr>
          <w:rStyle w:val="tlid-translation"/>
          <w:lang/>
        </w:rPr>
        <w:t> </w:t>
      </w:r>
    </w:p>
    <w:p w:rsidR="009036FC" w:rsidRPr="00BD1D6A" w:rsidRDefault="009036FC" w:rsidP="00BD1D6A">
      <w:pPr>
        <w:pStyle w:val="a5"/>
        <w:numPr>
          <w:ilvl w:val="0"/>
          <w:numId w:val="2"/>
        </w:numPr>
        <w:shd w:val="clear" w:color="auto" w:fill="FDE9D9" w:themeFill="accent6" w:themeFillTint="33"/>
        <w:rPr>
          <w:lang/>
        </w:rPr>
      </w:pPr>
      <w:r w:rsidRPr="00BD1D6A">
        <w:rPr>
          <w:rStyle w:val="tlid-translation"/>
          <w:lang/>
        </w:rPr>
        <w:t xml:space="preserve">The Subscriber will be able to send the filtering or a specific route request for the bus. The request will pass through the Broker who will provide the current state of </w:t>
      </w:r>
      <w:r w:rsidRPr="00BD1D6A">
        <w:rPr>
          <w:rStyle w:val="tlid-translation"/>
          <w:lang/>
        </w:rPr>
        <w:lastRenderedPageBreak/>
        <w:t>the bus on the application map.</w:t>
      </w:r>
      <w:r w:rsidRPr="00BD1D6A">
        <w:rPr>
          <w:lang/>
        </w:rPr>
        <w:br/>
      </w:r>
      <w:r w:rsidRPr="00BD1D6A">
        <w:rPr>
          <w:lang/>
        </w:rPr>
        <w:br/>
      </w:r>
    </w:p>
    <w:p w:rsidR="00BD1D6A" w:rsidRDefault="00BD1D6A" w:rsidP="00501D5D">
      <w:pPr>
        <w:rPr>
          <w:rStyle w:val="tlid-translation"/>
          <w:lang/>
        </w:rPr>
      </w:pPr>
      <w:r w:rsidRPr="00BD1D6A">
        <w:rPr>
          <w:rStyle w:val="tlid-translation"/>
          <w:b/>
          <w:lang/>
        </w:rPr>
        <w:t>1.b) Answer from the Client:</w:t>
      </w:r>
    </w:p>
    <w:p w:rsidR="009036FC" w:rsidRDefault="00BD1D6A" w:rsidP="00501D5D">
      <w:pPr>
        <w:rPr>
          <w:lang/>
        </w:rPr>
      </w:pPr>
      <w:r>
        <w:rPr>
          <w:rStyle w:val="tlid-translation"/>
          <w:lang/>
        </w:rPr>
        <w:t>A remark in relation to publishers in the diagram: The publisher will not be one, but there will be many. (Generally, we have been told by our client that they will not be asked for more than 3). Essentially they read the data from the txt file. I attach below the diagram  that client gave us with publishers brokers and subscribers. Everything else from the model proposed is right.</w:t>
      </w:r>
      <w:r>
        <w:rPr>
          <w:lang/>
        </w:rPr>
        <w:br/>
      </w:r>
    </w:p>
    <w:p w:rsidR="009036FC" w:rsidRDefault="00BD1D6A" w:rsidP="00501D5D">
      <w:pPr>
        <w:rPr>
          <w:lang/>
        </w:rPr>
      </w:pPr>
      <w:r>
        <w:rPr>
          <w:noProof/>
          <w:lang w:eastAsia="el-GR"/>
        </w:rPr>
        <w:drawing>
          <wp:inline distT="0" distB="0" distL="0" distR="0">
            <wp:extent cx="5267325" cy="3086100"/>
            <wp:effectExtent l="19050" t="0" r="9525" b="0"/>
            <wp:docPr id="5" name="Εικόνα 5" descr="C:\Users\Nick\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ick\Desktop\Untitled.png"/>
                    <pic:cNvPicPr>
                      <a:picLocks noChangeAspect="1" noChangeArrowheads="1"/>
                    </pic:cNvPicPr>
                  </pic:nvPicPr>
                  <pic:blipFill>
                    <a:blip r:embed="rId6" cstate="print"/>
                    <a:srcRect/>
                    <a:stretch>
                      <a:fillRect/>
                    </a:stretch>
                  </pic:blipFill>
                  <pic:spPr bwMode="auto">
                    <a:xfrm>
                      <a:off x="0" y="0"/>
                      <a:ext cx="5267325" cy="3086100"/>
                    </a:xfrm>
                    <a:prstGeom prst="rect">
                      <a:avLst/>
                    </a:prstGeom>
                    <a:noFill/>
                    <a:ln w="9525">
                      <a:noFill/>
                      <a:miter lim="800000"/>
                      <a:headEnd/>
                      <a:tailEnd/>
                    </a:ln>
                  </pic:spPr>
                </pic:pic>
              </a:graphicData>
            </a:graphic>
          </wp:inline>
        </w:drawing>
      </w:r>
    </w:p>
    <w:p w:rsidR="009036FC" w:rsidRDefault="009036FC" w:rsidP="00501D5D">
      <w:pPr>
        <w:rPr>
          <w:lang/>
        </w:rPr>
      </w:pPr>
    </w:p>
    <w:p w:rsidR="009036FC" w:rsidRDefault="009036FC" w:rsidP="00BD1D6A">
      <w:pPr>
        <w:shd w:val="clear" w:color="auto" w:fill="FDE9D9" w:themeFill="accent6" w:themeFillTint="33"/>
        <w:rPr>
          <w:rStyle w:val="tlid-translation"/>
          <w:b/>
          <w:lang/>
        </w:rPr>
      </w:pPr>
      <w:r>
        <w:rPr>
          <w:lang/>
        </w:rPr>
        <w:br/>
      </w:r>
      <w:r>
        <w:rPr>
          <w:rStyle w:val="tlid-translation"/>
          <w:lang/>
        </w:rPr>
        <w:t>   </w:t>
      </w:r>
      <w:r w:rsidRPr="009036FC">
        <w:rPr>
          <w:rStyle w:val="tlid-translation"/>
          <w:b/>
          <w:lang/>
        </w:rPr>
        <w:t>2.a) Question</w:t>
      </w:r>
      <w:r>
        <w:rPr>
          <w:rStyle w:val="tlid-translation"/>
          <w:b/>
          <w:lang/>
        </w:rPr>
        <w:t>:</w:t>
      </w:r>
    </w:p>
    <w:p w:rsidR="009036FC" w:rsidRDefault="009036FC" w:rsidP="00BD1D6A">
      <w:pPr>
        <w:shd w:val="clear" w:color="auto" w:fill="FDE9D9" w:themeFill="accent6" w:themeFillTint="33"/>
        <w:rPr>
          <w:rStyle w:val="tlid-translation"/>
          <w:lang/>
        </w:rPr>
      </w:pPr>
      <w:r>
        <w:rPr>
          <w:rStyle w:val="tlid-translation"/>
          <w:lang/>
        </w:rPr>
        <w:t xml:space="preserve"> What exactly is the third party API mentioned, Is it a specific or does it mean Publisher? </w:t>
      </w:r>
    </w:p>
    <w:p w:rsidR="009036FC" w:rsidRPr="009036FC" w:rsidRDefault="009036FC" w:rsidP="009036FC">
      <w:pPr>
        <w:rPr>
          <w:rStyle w:val="tlid-translation"/>
          <w:b/>
          <w:lang/>
        </w:rPr>
      </w:pPr>
      <w:r>
        <w:rPr>
          <w:rStyle w:val="tlid-translation"/>
          <w:lang/>
        </w:rPr>
        <w:t>   </w:t>
      </w:r>
      <w:r w:rsidRPr="009036FC">
        <w:rPr>
          <w:rStyle w:val="tlid-translation"/>
          <w:b/>
          <w:lang/>
        </w:rPr>
        <w:t>2.</w:t>
      </w:r>
      <w:r>
        <w:rPr>
          <w:rStyle w:val="tlid-translation"/>
          <w:b/>
          <w:lang/>
        </w:rPr>
        <w:t>b</w:t>
      </w:r>
      <w:r w:rsidRPr="009036FC">
        <w:rPr>
          <w:rStyle w:val="tlid-translation"/>
          <w:b/>
          <w:lang/>
        </w:rPr>
        <w:t xml:space="preserve">) </w:t>
      </w:r>
      <w:r>
        <w:rPr>
          <w:rStyle w:val="tlid-translation"/>
          <w:b/>
          <w:lang/>
        </w:rPr>
        <w:t>Answer:</w:t>
      </w:r>
    </w:p>
    <w:p w:rsidR="009036FC" w:rsidRDefault="00BD1D6A" w:rsidP="009036FC">
      <w:pPr>
        <w:rPr>
          <w:rStyle w:val="tlid-translation"/>
          <w:lang/>
        </w:rPr>
      </w:pPr>
      <w:r>
        <w:rPr>
          <w:rStyle w:val="tlid-translation"/>
          <w:lang/>
        </w:rPr>
        <w:t>It means publishers</w:t>
      </w:r>
    </w:p>
    <w:p w:rsidR="009036FC" w:rsidRDefault="009036FC" w:rsidP="00BD1D6A">
      <w:pPr>
        <w:shd w:val="clear" w:color="auto" w:fill="FDE9D9" w:themeFill="accent6" w:themeFillTint="33"/>
        <w:rPr>
          <w:rStyle w:val="tlid-translation"/>
          <w:b/>
          <w:lang/>
        </w:rPr>
      </w:pPr>
      <w:r>
        <w:rPr>
          <w:lang/>
        </w:rPr>
        <w:br/>
      </w:r>
      <w:r>
        <w:rPr>
          <w:rStyle w:val="tlid-translation"/>
          <w:lang/>
        </w:rPr>
        <w:t>      </w:t>
      </w:r>
      <w:r>
        <w:rPr>
          <w:rStyle w:val="tlid-translation"/>
          <w:b/>
          <w:lang/>
        </w:rPr>
        <w:t>3</w:t>
      </w:r>
      <w:r w:rsidRPr="009036FC">
        <w:rPr>
          <w:rStyle w:val="tlid-translation"/>
          <w:b/>
          <w:lang/>
        </w:rPr>
        <w:t>.a) Question</w:t>
      </w:r>
      <w:r>
        <w:rPr>
          <w:rStyle w:val="tlid-translation"/>
          <w:b/>
          <w:lang/>
        </w:rPr>
        <w:t>:</w:t>
      </w:r>
    </w:p>
    <w:p w:rsidR="009036FC" w:rsidRDefault="009036FC" w:rsidP="009036FC">
      <w:pPr>
        <w:rPr>
          <w:rStyle w:val="tlid-translation"/>
          <w:lang/>
        </w:rPr>
      </w:pPr>
      <w:r>
        <w:rPr>
          <w:rStyle w:val="tlid-translation"/>
          <w:lang/>
        </w:rPr>
        <w:t>  Can you give us some examples of the keys for which this user will be responsible?</w:t>
      </w:r>
    </w:p>
    <w:p w:rsidR="009036FC" w:rsidRDefault="009036FC" w:rsidP="009036FC">
      <w:pPr>
        <w:rPr>
          <w:rStyle w:val="tlid-translation"/>
          <w:b/>
          <w:lang/>
        </w:rPr>
      </w:pPr>
      <w:r>
        <w:rPr>
          <w:rStyle w:val="tlid-translation"/>
          <w:lang/>
        </w:rPr>
        <w:t>  </w:t>
      </w:r>
      <w:r w:rsidR="00BD1D6A">
        <w:rPr>
          <w:rStyle w:val="tlid-translation"/>
          <w:lang/>
        </w:rPr>
        <w:t xml:space="preserve">  </w:t>
      </w:r>
      <w:r>
        <w:rPr>
          <w:rStyle w:val="tlid-translation"/>
          <w:lang/>
        </w:rPr>
        <w:t> </w:t>
      </w:r>
      <w:r>
        <w:rPr>
          <w:rStyle w:val="tlid-translation"/>
          <w:b/>
          <w:lang/>
        </w:rPr>
        <w:t>3.b</w:t>
      </w:r>
      <w:r w:rsidRPr="009036FC">
        <w:rPr>
          <w:rStyle w:val="tlid-translation"/>
          <w:b/>
          <w:lang/>
        </w:rPr>
        <w:t xml:space="preserve">) </w:t>
      </w:r>
      <w:r>
        <w:rPr>
          <w:rStyle w:val="tlid-translation"/>
          <w:b/>
          <w:lang/>
        </w:rPr>
        <w:t>Answer:</w:t>
      </w:r>
    </w:p>
    <w:p w:rsidR="00BD1D6A" w:rsidRPr="00BD1D6A" w:rsidRDefault="00BD1D6A" w:rsidP="009036FC">
      <w:pPr>
        <w:rPr>
          <w:rStyle w:val="tlid-translation"/>
          <w:lang/>
        </w:rPr>
      </w:pPr>
      <w:r>
        <w:rPr>
          <w:rStyle w:val="tlid-translation"/>
          <w:lang/>
        </w:rPr>
        <w:lastRenderedPageBreak/>
        <w:t xml:space="preserve">Each broker has a specific </w:t>
      </w:r>
      <w:proofErr w:type="spellStart"/>
      <w:r>
        <w:rPr>
          <w:rStyle w:val="tlid-translation"/>
          <w:lang/>
        </w:rPr>
        <w:t>ip</w:t>
      </w:r>
      <w:proofErr w:type="spellEnd"/>
      <w:r>
        <w:rPr>
          <w:rStyle w:val="tlid-translation"/>
          <w:lang/>
        </w:rPr>
        <w:t xml:space="preserve"> + port and is responsible for certain keys. Specifically, we can have a txt file, as the customer told us, that will contain all the </w:t>
      </w:r>
      <w:proofErr w:type="spellStart"/>
      <w:r>
        <w:rPr>
          <w:rStyle w:val="tlid-translation"/>
          <w:lang/>
        </w:rPr>
        <w:t>ip</w:t>
      </w:r>
      <w:proofErr w:type="spellEnd"/>
      <w:r>
        <w:rPr>
          <w:rStyle w:val="tlid-translation"/>
          <w:lang/>
        </w:rPr>
        <w:t xml:space="preserve"> + port that brokers can use. In order to have an equal distribution of the topics that each broker gathers, I will check the hash (</w:t>
      </w:r>
      <w:proofErr w:type="spellStart"/>
      <w:r>
        <w:rPr>
          <w:rStyle w:val="tlid-translation"/>
          <w:lang/>
        </w:rPr>
        <w:t>ip</w:t>
      </w:r>
      <w:proofErr w:type="spellEnd"/>
      <w:r>
        <w:rPr>
          <w:rStyle w:val="tlid-translation"/>
          <w:lang/>
        </w:rPr>
        <w:t xml:space="preserve"> + port) of the broker &lt;hash (</w:t>
      </w:r>
      <w:proofErr w:type="spellStart"/>
      <w:r>
        <w:rPr>
          <w:rStyle w:val="tlid-translation"/>
          <w:lang/>
        </w:rPr>
        <w:t>busLineId</w:t>
      </w:r>
      <w:proofErr w:type="spellEnd"/>
      <w:r>
        <w:rPr>
          <w:rStyle w:val="tlid-translation"/>
          <w:lang/>
        </w:rPr>
        <w:t>). If so, the broker will get the topic.</w:t>
      </w:r>
    </w:p>
    <w:p w:rsidR="009036FC" w:rsidRDefault="009036FC" w:rsidP="009036FC">
      <w:pPr>
        <w:rPr>
          <w:rStyle w:val="tlid-translation"/>
          <w:lang/>
        </w:rPr>
      </w:pPr>
      <w:r>
        <w:rPr>
          <w:lang/>
        </w:rPr>
        <w:br/>
      </w:r>
      <w:r w:rsidRPr="00BD1D6A">
        <w:rPr>
          <w:rStyle w:val="tlid-translation"/>
          <w:b/>
          <w:shd w:val="clear" w:color="auto" w:fill="FDE9D9" w:themeFill="accent6" w:themeFillTint="33"/>
          <w:lang/>
        </w:rPr>
        <w:t>4.a) Question:</w:t>
      </w:r>
      <w:r w:rsidRPr="00BD1D6A">
        <w:rPr>
          <w:rStyle w:val="tlid-translation"/>
          <w:b/>
          <w:shd w:val="clear" w:color="auto" w:fill="FDE9D9" w:themeFill="accent6" w:themeFillTint="33"/>
          <w:lang/>
        </w:rPr>
        <w:br/>
      </w:r>
      <w:r w:rsidRPr="00BD1D6A">
        <w:rPr>
          <w:rStyle w:val="tlid-translation"/>
          <w:shd w:val="clear" w:color="auto" w:fill="FDE9D9" w:themeFill="accent6" w:themeFillTint="33"/>
          <w:lang/>
        </w:rPr>
        <w:t xml:space="preserve">    Should we use sockets anyway? Can it be done easily through rest </w:t>
      </w:r>
      <w:proofErr w:type="spellStart"/>
      <w:r w:rsidRPr="00BD1D6A">
        <w:rPr>
          <w:rStyle w:val="tlid-translation"/>
          <w:shd w:val="clear" w:color="auto" w:fill="FDE9D9" w:themeFill="accent6" w:themeFillTint="33"/>
          <w:lang/>
        </w:rPr>
        <w:t>api</w:t>
      </w:r>
      <w:proofErr w:type="spellEnd"/>
      <w:r w:rsidRPr="00BD1D6A">
        <w:rPr>
          <w:rStyle w:val="tlid-translation"/>
          <w:shd w:val="clear" w:color="auto" w:fill="FDE9D9" w:themeFill="accent6" w:themeFillTint="33"/>
          <w:lang/>
        </w:rPr>
        <w:t>?</w:t>
      </w:r>
    </w:p>
    <w:p w:rsidR="009036FC" w:rsidRDefault="00BD1D6A" w:rsidP="009036FC">
      <w:pPr>
        <w:rPr>
          <w:rStyle w:val="tlid-translation"/>
          <w:b/>
          <w:lang/>
        </w:rPr>
      </w:pPr>
      <w:r>
        <w:rPr>
          <w:rStyle w:val="tlid-translation"/>
          <w:lang/>
        </w:rPr>
        <w:t> </w:t>
      </w:r>
      <w:r w:rsidR="009036FC">
        <w:rPr>
          <w:rStyle w:val="tlid-translation"/>
          <w:b/>
          <w:lang/>
        </w:rPr>
        <w:t>4</w:t>
      </w:r>
      <w:r w:rsidR="009036FC" w:rsidRPr="009036FC">
        <w:rPr>
          <w:rStyle w:val="tlid-translation"/>
          <w:b/>
          <w:lang/>
        </w:rPr>
        <w:t>.</w:t>
      </w:r>
      <w:r w:rsidR="009036FC">
        <w:rPr>
          <w:rStyle w:val="tlid-translation"/>
          <w:b/>
          <w:lang/>
        </w:rPr>
        <w:t>b</w:t>
      </w:r>
      <w:r w:rsidR="009036FC" w:rsidRPr="009036FC">
        <w:rPr>
          <w:rStyle w:val="tlid-translation"/>
          <w:b/>
          <w:lang/>
        </w:rPr>
        <w:t xml:space="preserve">) </w:t>
      </w:r>
      <w:r w:rsidR="009036FC">
        <w:rPr>
          <w:rStyle w:val="tlid-translation"/>
          <w:b/>
          <w:lang/>
        </w:rPr>
        <w:t>Answer</w:t>
      </w:r>
      <w:r>
        <w:rPr>
          <w:rStyle w:val="tlid-translation"/>
          <w:b/>
          <w:lang/>
        </w:rPr>
        <w:t>:</w:t>
      </w:r>
    </w:p>
    <w:p w:rsidR="00BD1D6A" w:rsidRDefault="00BD1D6A" w:rsidP="00BD1D6A">
      <w:pPr>
        <w:rPr>
          <w:rStyle w:val="tlid-translation"/>
          <w:b/>
          <w:lang/>
        </w:rPr>
      </w:pPr>
      <w:r>
        <w:rPr>
          <w:rStyle w:val="tlid-translation"/>
          <w:lang/>
        </w:rPr>
        <w:t xml:space="preserve">He did not say so. Essentially the first phase testing will be done in our company on 2-3 computers with </w:t>
      </w:r>
      <w:proofErr w:type="spellStart"/>
      <w:r>
        <w:rPr>
          <w:rStyle w:val="tlid-translation"/>
          <w:lang/>
        </w:rPr>
        <w:t>ip</w:t>
      </w:r>
      <w:proofErr w:type="spellEnd"/>
      <w:r>
        <w:rPr>
          <w:rStyle w:val="tlid-translation"/>
          <w:lang/>
        </w:rPr>
        <w:t xml:space="preserve"> that we will know. Just to specify that each component (broker, publisher, subscriber) must have a main that will be called from different pc at a time, and in order to synchronize, we need to use threads (this suggested at least).</w:t>
      </w:r>
    </w:p>
    <w:p w:rsidR="00BD1D6A" w:rsidRDefault="00BD1D6A" w:rsidP="009036FC">
      <w:pPr>
        <w:rPr>
          <w:rStyle w:val="tlid-translation"/>
          <w:b/>
          <w:lang/>
        </w:rPr>
      </w:pPr>
      <w:r>
        <w:rPr>
          <w:lang/>
        </w:rPr>
        <w:br/>
      </w:r>
    </w:p>
    <w:p w:rsidR="009036FC" w:rsidRDefault="009036FC" w:rsidP="00BD1D6A">
      <w:pPr>
        <w:shd w:val="clear" w:color="auto" w:fill="FDE9D9" w:themeFill="accent6" w:themeFillTint="33"/>
        <w:rPr>
          <w:rStyle w:val="tlid-translation"/>
          <w:lang/>
        </w:rPr>
      </w:pPr>
      <w:r>
        <w:rPr>
          <w:rStyle w:val="tlid-translation"/>
          <w:lang/>
        </w:rPr>
        <w:t> </w:t>
      </w:r>
      <w:r>
        <w:rPr>
          <w:rStyle w:val="tlid-translation"/>
          <w:b/>
          <w:lang/>
        </w:rPr>
        <w:t>5</w:t>
      </w:r>
      <w:r w:rsidRPr="009036FC">
        <w:rPr>
          <w:rStyle w:val="tlid-translation"/>
          <w:b/>
          <w:lang/>
        </w:rPr>
        <w:t>.a) Question</w:t>
      </w:r>
      <w:r w:rsidR="00BD1D6A">
        <w:rPr>
          <w:rStyle w:val="tlid-translation"/>
          <w:lang/>
        </w:rPr>
        <w:t>:</w:t>
      </w:r>
      <w:r>
        <w:rPr>
          <w:rStyle w:val="tlid-translation"/>
          <w:lang/>
        </w:rPr>
        <w:t>  For</w:t>
      </w:r>
      <w:r w:rsidR="00BD1D6A">
        <w:rPr>
          <w:rStyle w:val="tlid-translation"/>
          <w:lang/>
        </w:rPr>
        <w:t xml:space="preserve"> the</w:t>
      </w:r>
      <w:r>
        <w:rPr>
          <w:rStyle w:val="tlid-translation"/>
          <w:lang/>
        </w:rPr>
        <w:t xml:space="preserve"> development, do we need a socket server to connect to the Android application such as </w:t>
      </w:r>
      <w:proofErr w:type="spellStart"/>
      <w:r>
        <w:rPr>
          <w:rStyle w:val="tlid-translation"/>
          <w:lang/>
        </w:rPr>
        <w:t>xampp</w:t>
      </w:r>
      <w:proofErr w:type="spellEnd"/>
      <w:r>
        <w:rPr>
          <w:rStyle w:val="tlid-translation"/>
          <w:lang/>
        </w:rPr>
        <w:t xml:space="preserve"> or any other socket server?</w:t>
      </w:r>
    </w:p>
    <w:p w:rsidR="00BD1D6A" w:rsidRDefault="009036FC" w:rsidP="009036FC">
      <w:pPr>
        <w:rPr>
          <w:rStyle w:val="tlid-translation"/>
          <w:b/>
          <w:lang/>
        </w:rPr>
      </w:pPr>
      <w:r w:rsidRPr="009036FC">
        <w:rPr>
          <w:rStyle w:val="tlid-translation"/>
          <w:b/>
          <w:lang/>
        </w:rPr>
        <w:t>5.</w:t>
      </w:r>
      <w:r>
        <w:rPr>
          <w:rStyle w:val="tlid-translation"/>
          <w:b/>
          <w:lang/>
        </w:rPr>
        <w:t>b</w:t>
      </w:r>
      <w:r w:rsidRPr="009036FC">
        <w:rPr>
          <w:rStyle w:val="tlid-translation"/>
          <w:b/>
          <w:lang/>
        </w:rPr>
        <w:t xml:space="preserve">) </w:t>
      </w:r>
      <w:r>
        <w:rPr>
          <w:rStyle w:val="tlid-translation"/>
          <w:b/>
          <w:lang/>
        </w:rPr>
        <w:t>Answer:</w:t>
      </w:r>
      <w:r w:rsidR="00BD1D6A">
        <w:rPr>
          <w:rStyle w:val="tlid-translation"/>
          <w:b/>
          <w:lang/>
        </w:rPr>
        <w:t xml:space="preserve"> </w:t>
      </w:r>
    </w:p>
    <w:p w:rsidR="00BD1D6A" w:rsidRDefault="00BD1D6A" w:rsidP="009036FC">
      <w:pPr>
        <w:rPr>
          <w:rStyle w:val="tlid-translation"/>
          <w:b/>
          <w:lang/>
        </w:rPr>
      </w:pPr>
      <w:r>
        <w:rPr>
          <w:rStyle w:val="tlid-translation"/>
          <w:lang/>
        </w:rPr>
        <w:t>He told us to use sockets and attach the code that I sent. He told us we can copy-paste it.</w:t>
      </w:r>
    </w:p>
    <w:p w:rsidR="009036FC" w:rsidRDefault="009036FC" w:rsidP="009036FC">
      <w:pPr>
        <w:rPr>
          <w:rStyle w:val="tlid-translation"/>
          <w:lang/>
        </w:rPr>
      </w:pPr>
      <w:r>
        <w:rPr>
          <w:lang/>
        </w:rPr>
        <w:br/>
      </w:r>
      <w:r w:rsidRPr="00BD1D6A">
        <w:rPr>
          <w:rStyle w:val="tlid-translation"/>
          <w:shd w:val="clear" w:color="auto" w:fill="FDE9D9" w:themeFill="accent6" w:themeFillTint="33"/>
          <w:lang/>
        </w:rPr>
        <w:t>  </w:t>
      </w:r>
      <w:r w:rsidRPr="00BD1D6A">
        <w:rPr>
          <w:rStyle w:val="tlid-translation"/>
          <w:b/>
          <w:shd w:val="clear" w:color="auto" w:fill="FDE9D9" w:themeFill="accent6" w:themeFillTint="33"/>
          <w:lang/>
        </w:rPr>
        <w:t>6.a) Question</w:t>
      </w:r>
      <w:r w:rsidR="00BD1D6A" w:rsidRPr="00BD1D6A">
        <w:rPr>
          <w:rStyle w:val="tlid-translation"/>
          <w:b/>
          <w:shd w:val="clear" w:color="auto" w:fill="FDE9D9" w:themeFill="accent6" w:themeFillTint="33"/>
          <w:lang/>
        </w:rPr>
        <w:t>:</w:t>
      </w:r>
      <w:r w:rsidRPr="00BD1D6A">
        <w:rPr>
          <w:rStyle w:val="tlid-translation"/>
          <w:shd w:val="clear" w:color="auto" w:fill="FDE9D9" w:themeFill="accent6" w:themeFillTint="33"/>
          <w:lang/>
        </w:rPr>
        <w:t>     We checked the .txt files of DB. The question is: who will update the files and how to update the files? Let's say, in line code 1151, it's in X, Y lat Long. After 30 minutes he arrived at New Location X, Y. So how exactly will he know the current coach position Publisher?</w:t>
      </w:r>
    </w:p>
    <w:p w:rsidR="00BD1D6A" w:rsidRDefault="009036FC" w:rsidP="009036FC">
      <w:pPr>
        <w:rPr>
          <w:rStyle w:val="tlid-translation"/>
          <w:b/>
          <w:lang/>
        </w:rPr>
      </w:pPr>
      <w:r>
        <w:rPr>
          <w:rStyle w:val="tlid-translation"/>
          <w:b/>
          <w:lang/>
        </w:rPr>
        <w:t>6</w:t>
      </w:r>
      <w:r w:rsidRPr="009036FC">
        <w:rPr>
          <w:rStyle w:val="tlid-translation"/>
          <w:b/>
          <w:lang/>
        </w:rPr>
        <w:t>.</w:t>
      </w:r>
      <w:r>
        <w:rPr>
          <w:rStyle w:val="tlid-translation"/>
          <w:b/>
          <w:lang/>
        </w:rPr>
        <w:t>b</w:t>
      </w:r>
      <w:r w:rsidRPr="009036FC">
        <w:rPr>
          <w:rStyle w:val="tlid-translation"/>
          <w:b/>
          <w:lang/>
        </w:rPr>
        <w:t xml:space="preserve">) </w:t>
      </w:r>
      <w:r>
        <w:rPr>
          <w:rStyle w:val="tlid-translation"/>
          <w:b/>
          <w:lang/>
        </w:rPr>
        <w:t>Answer</w:t>
      </w:r>
      <w:r w:rsidR="00BD1D6A">
        <w:rPr>
          <w:rStyle w:val="tlid-translation"/>
          <w:b/>
          <w:lang/>
        </w:rPr>
        <w:t>:</w:t>
      </w:r>
    </w:p>
    <w:p w:rsidR="00BD1D6A" w:rsidRDefault="00BD1D6A" w:rsidP="009036FC">
      <w:pPr>
        <w:rPr>
          <w:rStyle w:val="tlid-translation"/>
          <w:b/>
          <w:lang/>
        </w:rPr>
      </w:pPr>
      <w:r>
        <w:rPr>
          <w:rStyle w:val="tlid-translation"/>
          <w:lang/>
        </w:rPr>
        <w:t>He told us that there is no need for time. So what happens is that the user chooses which bus he wants, for example, 051 and simply shows him all the 051 on the existing map.</w:t>
      </w:r>
      <w:r>
        <w:rPr>
          <w:lang/>
        </w:rPr>
        <w:br/>
      </w:r>
    </w:p>
    <w:p w:rsidR="009036FC" w:rsidRDefault="009036FC" w:rsidP="00BD1D6A">
      <w:pPr>
        <w:shd w:val="clear" w:color="auto" w:fill="FDE9D9" w:themeFill="accent6" w:themeFillTint="33"/>
        <w:rPr>
          <w:rStyle w:val="tlid-translation"/>
          <w:lang/>
        </w:rPr>
      </w:pPr>
      <w:r>
        <w:rPr>
          <w:lang/>
        </w:rPr>
        <w:br/>
      </w:r>
      <w:r>
        <w:rPr>
          <w:rStyle w:val="tlid-translation"/>
          <w:lang/>
        </w:rPr>
        <w:t>  </w:t>
      </w:r>
      <w:r>
        <w:rPr>
          <w:rStyle w:val="tlid-translation"/>
          <w:b/>
          <w:lang/>
        </w:rPr>
        <w:t>7</w:t>
      </w:r>
      <w:r w:rsidRPr="009036FC">
        <w:rPr>
          <w:rStyle w:val="tlid-translation"/>
          <w:b/>
          <w:lang/>
        </w:rPr>
        <w:t>.a) Question</w:t>
      </w:r>
      <w:r w:rsidR="00BD1D6A">
        <w:rPr>
          <w:rStyle w:val="tlid-translation"/>
          <w:b/>
          <w:lang/>
        </w:rPr>
        <w:t>:</w:t>
      </w:r>
      <w:r>
        <w:rPr>
          <w:rStyle w:val="tlid-translation"/>
          <w:lang/>
        </w:rPr>
        <w:t>     Will the application UI have only the map or something simpler to make it more realistic and quick?</w:t>
      </w:r>
    </w:p>
    <w:p w:rsidR="00BD1D6A" w:rsidRDefault="009036FC" w:rsidP="009036FC">
      <w:pPr>
        <w:rPr>
          <w:rStyle w:val="tlid-translation"/>
          <w:b/>
          <w:lang/>
        </w:rPr>
      </w:pPr>
      <w:r>
        <w:rPr>
          <w:rStyle w:val="tlid-translation"/>
          <w:b/>
          <w:lang/>
        </w:rPr>
        <w:t>7</w:t>
      </w:r>
      <w:r w:rsidRPr="009036FC">
        <w:rPr>
          <w:rStyle w:val="tlid-translation"/>
          <w:b/>
          <w:lang/>
        </w:rPr>
        <w:t>.</w:t>
      </w:r>
      <w:r>
        <w:rPr>
          <w:rStyle w:val="tlid-translation"/>
          <w:b/>
          <w:lang/>
        </w:rPr>
        <w:t>b</w:t>
      </w:r>
      <w:r w:rsidRPr="009036FC">
        <w:rPr>
          <w:rStyle w:val="tlid-translation"/>
          <w:b/>
          <w:lang/>
        </w:rPr>
        <w:t xml:space="preserve">) </w:t>
      </w:r>
      <w:r>
        <w:rPr>
          <w:rStyle w:val="tlid-translation"/>
          <w:b/>
          <w:lang/>
        </w:rPr>
        <w:t>Answer</w:t>
      </w:r>
      <w:r w:rsidR="00BD1D6A">
        <w:rPr>
          <w:rStyle w:val="tlid-translation"/>
          <w:b/>
          <w:lang/>
        </w:rPr>
        <w:t>:</w:t>
      </w:r>
    </w:p>
    <w:p w:rsidR="00BD1D6A" w:rsidRDefault="00BD1D6A" w:rsidP="009036FC">
      <w:pPr>
        <w:rPr>
          <w:rStyle w:val="tlid-translation"/>
          <w:b/>
          <w:lang/>
        </w:rPr>
      </w:pPr>
      <w:r>
        <w:rPr>
          <w:rStyle w:val="tlid-translation"/>
          <w:lang/>
        </w:rPr>
        <w:t xml:space="preserve">Only </w:t>
      </w:r>
      <w:proofErr w:type="spellStart"/>
      <w:r>
        <w:rPr>
          <w:rStyle w:val="tlid-translation"/>
          <w:lang/>
        </w:rPr>
        <w:t>google</w:t>
      </w:r>
      <w:proofErr w:type="spellEnd"/>
      <w:r>
        <w:rPr>
          <w:rStyle w:val="tlid-translation"/>
          <w:lang/>
        </w:rPr>
        <w:t xml:space="preserve"> map and a field where the user will ask for what bus he wants.</w:t>
      </w:r>
    </w:p>
    <w:p w:rsidR="00BD1D6A" w:rsidRDefault="009036FC" w:rsidP="00501D5D">
      <w:pPr>
        <w:shd w:val="clear" w:color="auto" w:fill="FDE9D9" w:themeFill="accent6" w:themeFillTint="33"/>
        <w:rPr>
          <w:rStyle w:val="tlid-translation"/>
          <w:lang/>
        </w:rPr>
      </w:pPr>
      <w:r>
        <w:rPr>
          <w:lang/>
        </w:rPr>
        <w:br/>
      </w:r>
      <w:r>
        <w:rPr>
          <w:rStyle w:val="tlid-translation"/>
          <w:lang/>
        </w:rPr>
        <w:t>  </w:t>
      </w:r>
      <w:r>
        <w:rPr>
          <w:rStyle w:val="tlid-translation"/>
          <w:b/>
          <w:lang/>
        </w:rPr>
        <w:t>8</w:t>
      </w:r>
      <w:r w:rsidRPr="009036FC">
        <w:rPr>
          <w:rStyle w:val="tlid-translation"/>
          <w:b/>
          <w:lang/>
        </w:rPr>
        <w:t>.a) Question</w:t>
      </w:r>
      <w:r w:rsidR="00BD1D6A">
        <w:rPr>
          <w:rStyle w:val="tlid-translation"/>
          <w:lang/>
        </w:rPr>
        <w:t>:</w:t>
      </w:r>
    </w:p>
    <w:p w:rsidR="009036FC" w:rsidRDefault="009036FC" w:rsidP="00501D5D">
      <w:pPr>
        <w:shd w:val="clear" w:color="auto" w:fill="FDE9D9" w:themeFill="accent6" w:themeFillTint="33"/>
        <w:rPr>
          <w:rStyle w:val="tlid-translation"/>
          <w:lang/>
        </w:rPr>
      </w:pPr>
      <w:r>
        <w:rPr>
          <w:rStyle w:val="tlid-translation"/>
          <w:lang/>
        </w:rPr>
        <w:t> Should Firebase or Pusher be used?</w:t>
      </w:r>
    </w:p>
    <w:p w:rsidR="009036FC" w:rsidRDefault="009036FC" w:rsidP="009036FC">
      <w:pPr>
        <w:rPr>
          <w:rStyle w:val="tlid-translation"/>
          <w:b/>
          <w:lang/>
        </w:rPr>
      </w:pPr>
      <w:r>
        <w:rPr>
          <w:rStyle w:val="tlid-translation"/>
          <w:b/>
          <w:lang/>
        </w:rPr>
        <w:lastRenderedPageBreak/>
        <w:t>8</w:t>
      </w:r>
      <w:r w:rsidRPr="009036FC">
        <w:rPr>
          <w:rStyle w:val="tlid-translation"/>
          <w:b/>
          <w:lang/>
        </w:rPr>
        <w:t>.</w:t>
      </w:r>
      <w:r>
        <w:rPr>
          <w:rStyle w:val="tlid-translation"/>
          <w:b/>
          <w:lang/>
        </w:rPr>
        <w:t>b</w:t>
      </w:r>
      <w:r w:rsidRPr="009036FC">
        <w:rPr>
          <w:rStyle w:val="tlid-translation"/>
          <w:b/>
          <w:lang/>
        </w:rPr>
        <w:t xml:space="preserve">) </w:t>
      </w:r>
      <w:r>
        <w:rPr>
          <w:rStyle w:val="tlid-translation"/>
          <w:b/>
          <w:lang/>
        </w:rPr>
        <w:t>Answer</w:t>
      </w:r>
      <w:r w:rsidR="00BD1D6A">
        <w:rPr>
          <w:rStyle w:val="tlid-translation"/>
          <w:b/>
          <w:lang/>
        </w:rPr>
        <w:t>:</w:t>
      </w:r>
    </w:p>
    <w:p w:rsidR="00BD1D6A" w:rsidRPr="00BD1D6A" w:rsidRDefault="00BD1D6A" w:rsidP="009036FC">
      <w:pPr>
        <w:rPr>
          <w:rStyle w:val="tlid-translation"/>
          <w:lang/>
        </w:rPr>
      </w:pPr>
      <w:r>
        <w:rPr>
          <w:rStyle w:val="tlid-translation"/>
          <w:lang/>
        </w:rPr>
        <w:t>No.</w:t>
      </w:r>
    </w:p>
    <w:p w:rsidR="009036FC" w:rsidRPr="009036FC" w:rsidRDefault="009036FC" w:rsidP="009036FC">
      <w:pPr>
        <w:rPr>
          <w:b/>
          <w:sz w:val="28"/>
          <w:lang w:val="en-US"/>
        </w:rPr>
      </w:pPr>
      <w:r>
        <w:rPr>
          <w:lang/>
        </w:rPr>
        <w:br/>
      </w:r>
      <w:r>
        <w:rPr>
          <w:rStyle w:val="tlid-translation"/>
          <w:lang/>
        </w:rPr>
        <w:t>I hope to cover most of the questions. If something is not clear, I am at your disposal to explain it in more detail, or to ask for clarification.</w:t>
      </w:r>
    </w:p>
    <w:sectPr w:rsidR="009036FC" w:rsidRPr="009036FC" w:rsidSect="00D5772F">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70180"/>
    <w:multiLevelType w:val="hybridMultilevel"/>
    <w:tmpl w:val="7DF0E9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2F6317C3"/>
    <w:multiLevelType w:val="hybridMultilevel"/>
    <w:tmpl w:val="822C6FD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4F0875"/>
    <w:rsid w:val="004F0875"/>
    <w:rsid w:val="00501D5D"/>
    <w:rsid w:val="009036FC"/>
    <w:rsid w:val="00BD1D6A"/>
    <w:rsid w:val="00D5772F"/>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772F"/>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F08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lid-translation">
    <w:name w:val="tlid-translation"/>
    <w:basedOn w:val="a0"/>
    <w:rsid w:val="009036FC"/>
  </w:style>
  <w:style w:type="character" w:styleId="-">
    <w:name w:val="Hyperlink"/>
    <w:basedOn w:val="a0"/>
    <w:uiPriority w:val="99"/>
    <w:unhideWhenUsed/>
    <w:rsid w:val="009036FC"/>
    <w:rPr>
      <w:color w:val="0000FF" w:themeColor="hyperlink"/>
      <w:u w:val="single"/>
    </w:rPr>
  </w:style>
  <w:style w:type="paragraph" w:styleId="a4">
    <w:name w:val="Balloon Text"/>
    <w:basedOn w:val="a"/>
    <w:link w:val="Char"/>
    <w:uiPriority w:val="99"/>
    <w:semiHidden/>
    <w:unhideWhenUsed/>
    <w:rsid w:val="009036FC"/>
    <w:pPr>
      <w:spacing w:after="0" w:line="240" w:lineRule="auto"/>
    </w:pPr>
    <w:rPr>
      <w:rFonts w:ascii="Tahoma" w:hAnsi="Tahoma" w:cs="Tahoma"/>
      <w:sz w:val="16"/>
      <w:szCs w:val="16"/>
    </w:rPr>
  </w:style>
  <w:style w:type="character" w:customStyle="1" w:styleId="Char">
    <w:name w:val="Κείμενο πλαισίου Char"/>
    <w:basedOn w:val="a0"/>
    <w:link w:val="a4"/>
    <w:uiPriority w:val="99"/>
    <w:semiHidden/>
    <w:rsid w:val="009036FC"/>
    <w:rPr>
      <w:rFonts w:ascii="Tahoma" w:hAnsi="Tahoma" w:cs="Tahoma"/>
      <w:sz w:val="16"/>
      <w:szCs w:val="16"/>
    </w:rPr>
  </w:style>
  <w:style w:type="paragraph" w:styleId="a5">
    <w:name w:val="List Paragraph"/>
    <w:basedOn w:val="a"/>
    <w:uiPriority w:val="34"/>
    <w:qFormat/>
    <w:rsid w:val="00BD1D6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616</Words>
  <Characters>3332</Characters>
  <Application>Microsoft Office Word</Application>
  <DocSecurity>0</DocSecurity>
  <Lines>27</Lines>
  <Paragraphs>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dc:creator>
  <cp:lastModifiedBy>Nick</cp:lastModifiedBy>
  <cp:revision>2</cp:revision>
  <dcterms:created xsi:type="dcterms:W3CDTF">2019-04-25T14:48:00Z</dcterms:created>
  <dcterms:modified xsi:type="dcterms:W3CDTF">2019-04-25T14:48:00Z</dcterms:modified>
</cp:coreProperties>
</file>