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activeX/activeX1.bin" ContentType="application/vnd.ms-office.activeX"/>
  <Override PartName="/word/activeX/activeX1.xml" ContentType="application/vnd.ms-office.activeX+xml"/>
  <Override PartName="/word/activeX/activeX2.bin" ContentType="application/vnd.ms-office.activeX"/>
  <Override PartName="/word/activeX/activeX2.xml" ContentType="application/vnd.ms-office.activeX+xml"/>
  <Override PartName="/word/activeX/activeX3.bin" ContentType="application/vnd.ms-office.activeX"/>
  <Override PartName="/word/activeX/activeX3.xml" ContentType="application/vnd.ms-office.activeX+xml"/>
  <Override PartName="/word/activeX/activeX4.bin" ContentType="application/vnd.ms-office.activeX"/>
  <Override PartName="/word/activeX/activeX4.xml" ContentType="application/vnd.ms-office.activeX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</w:p>
    <w:p>
      <w:pPr>
        <w:jc w:val="center"/>
        <w:rPr>
          <w:sz w:val="52"/>
        </w:rPr>
      </w:pPr>
      <w:r>
        <w:rPr>
          <w:rFonts w:hint="eastAsia"/>
          <w:b/>
          <w:sz w:val="52"/>
          <w:lang w:val="en-US" w:eastAsia="zh-CN"/>
        </w:rPr>
        <w:t>房间随机任务</w:t>
      </w:r>
      <w:r>
        <w:rPr>
          <w:rFonts w:hint="eastAsia"/>
          <w:b/>
          <w:sz w:val="52"/>
        </w:rPr>
        <w:t>功能策划案</w:t>
      </w:r>
    </w:p>
    <w:p>
      <w:pPr>
        <w:jc w:val="center"/>
      </w:pPr>
      <w:r>
        <w:object>
          <v:shape id="_x0000_i1025" o:spt="201" alt="" type="#_x0000_t201" style="height:18pt;width:42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w:control r:id="rId5" w:name="CheckBox1" w:shapeid="_x0000_i1025"/>
        </w:object>
      </w:r>
      <w:r>
        <w:object>
          <v:shape id="_x0000_i1026" o:spt="201" alt="" type="#_x0000_t201" style="height:18pt;width:42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w:control r:id="rId7" w:name="CheckBox11" w:shapeid="_x0000_i1026"/>
        </w:object>
      </w:r>
      <w:r>
        <w:object>
          <v:shape id="_x0000_i1027" o:spt="201" alt="" type="#_x0000_t201" style="height:18pt;width:66.75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w:control r:id="rId9" w:name="CheckBox12" w:shapeid="_x0000_i1027"/>
        </w:object>
      </w:r>
      <w:r>
        <w:object>
          <v:shape id="_x0000_i1028" o:spt="201" alt="" type="#_x0000_t201" style="height:18pt;width:66.75pt;" o:ole="t" filled="f" o:preferrelative="t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  <w:control r:id="rId11" w:name="CheckBox121" w:shapeid="_x0000_i1028"/>
        </w:object>
      </w:r>
    </w:p>
    <w:p/>
    <w:p/>
    <w:p/>
    <w:p/>
    <w:p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创建日期：</w:t>
      </w:r>
      <w:r>
        <w:rPr>
          <w:b/>
          <w:sz w:val="28"/>
          <w:szCs w:val="28"/>
        </w:rPr>
        <w:t>20</w:t>
      </w:r>
      <w:r>
        <w:rPr>
          <w:rFonts w:hint="eastAsia"/>
          <w:b/>
          <w:sz w:val="28"/>
          <w:szCs w:val="28"/>
        </w:rPr>
        <w:t>19年0</w:t>
      </w:r>
      <w:r>
        <w:rPr>
          <w:rFonts w:hint="eastAsia"/>
          <w:b/>
          <w:sz w:val="28"/>
          <w:szCs w:val="28"/>
          <w:lang w:val="en-US" w:eastAsia="zh-CN"/>
        </w:rPr>
        <w:t>8</w:t>
      </w:r>
      <w:r>
        <w:rPr>
          <w:rFonts w:hint="eastAsia"/>
          <w:b/>
          <w:sz w:val="28"/>
          <w:szCs w:val="28"/>
        </w:rPr>
        <w:t>月</w:t>
      </w:r>
      <w:r>
        <w:rPr>
          <w:rFonts w:hint="eastAsia"/>
          <w:b/>
          <w:sz w:val="28"/>
          <w:szCs w:val="28"/>
          <w:lang w:val="en-US" w:eastAsia="zh-CN"/>
        </w:rPr>
        <w:t>13</w:t>
      </w:r>
      <w:r>
        <w:rPr>
          <w:rFonts w:hint="eastAsia"/>
          <w:b/>
          <w:sz w:val="28"/>
          <w:szCs w:val="28"/>
        </w:rPr>
        <w:t>日</w:t>
      </w:r>
    </w:p>
    <w:p>
      <w:pPr>
        <w:jc w:val="center"/>
        <w:rPr>
          <w:rFonts w:hint="default" w:eastAsia="微软雅黑"/>
          <w:b/>
          <w:sz w:val="28"/>
          <w:szCs w:val="28"/>
          <w:lang w:val="en-US" w:eastAsia="zh-CN"/>
        </w:rPr>
      </w:pPr>
      <w:r>
        <w:rPr>
          <w:rFonts w:hint="eastAsia"/>
          <w:b/>
          <w:sz w:val="28"/>
          <w:szCs w:val="28"/>
        </w:rPr>
        <w:t>作者：</w:t>
      </w:r>
      <w:r>
        <w:rPr>
          <w:rFonts w:hint="eastAsia"/>
          <w:b/>
          <w:sz w:val="28"/>
          <w:szCs w:val="28"/>
          <w:lang w:val="en-US" w:eastAsia="zh-CN"/>
        </w:rPr>
        <w:t>罗浩健</w:t>
      </w:r>
    </w:p>
    <w:tbl>
      <w:tblPr>
        <w:tblStyle w:val="1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9"/>
        <w:gridCol w:w="4394"/>
        <w:gridCol w:w="1418"/>
        <w:gridCol w:w="17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编号</w:t>
            </w:r>
          </w:p>
        </w:tc>
        <w:tc>
          <w:tcPr>
            <w:tcW w:w="4394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修改内容</w:t>
            </w:r>
          </w:p>
        </w:tc>
        <w:tc>
          <w:tcPr>
            <w:tcW w:w="1418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修改人</w:t>
            </w:r>
          </w:p>
        </w:tc>
        <w:tc>
          <w:tcPr>
            <w:tcW w:w="1751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修改时间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9" w:type="dxa"/>
          </w:tcPr>
          <w:p>
            <w:pPr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</w:rPr>
              <w:t>1</w:t>
            </w:r>
          </w:p>
        </w:tc>
        <w:tc>
          <w:tcPr>
            <w:tcW w:w="4394" w:type="dxa"/>
          </w:tcPr>
          <w:p>
            <w:pPr>
              <w:rPr>
                <w:b/>
                <w:sz w:val="28"/>
                <w:szCs w:val="28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房间随机任务</w:t>
            </w:r>
            <w:r>
              <w:rPr>
                <w:rFonts w:hint="eastAsia"/>
                <w:b/>
                <w:sz w:val="28"/>
                <w:szCs w:val="28"/>
              </w:rPr>
              <w:t>功能策划案</w:t>
            </w:r>
          </w:p>
        </w:tc>
        <w:tc>
          <w:tcPr>
            <w:tcW w:w="1418" w:type="dxa"/>
          </w:tcPr>
          <w:p>
            <w:pPr>
              <w:jc w:val="center"/>
              <w:rPr>
                <w:rFonts w:hint="default" w:eastAsia="微软雅黑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罗浩健</w:t>
            </w:r>
          </w:p>
        </w:tc>
        <w:tc>
          <w:tcPr>
            <w:tcW w:w="1751" w:type="dxa"/>
          </w:tcPr>
          <w:p>
            <w:pPr>
              <w:jc w:val="center"/>
              <w:rPr>
                <w:rFonts w:hint="default"/>
                <w:b/>
                <w:sz w:val="28"/>
                <w:szCs w:val="28"/>
                <w:lang w:val="en-US"/>
              </w:rPr>
            </w:pPr>
            <w:r>
              <w:rPr>
                <w:rFonts w:hint="eastAsia"/>
                <w:b/>
                <w:sz w:val="28"/>
                <w:szCs w:val="28"/>
              </w:rPr>
              <w:t>20190</w:t>
            </w: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813</w:t>
            </w:r>
          </w:p>
        </w:tc>
      </w:tr>
    </w:tbl>
    <w:p/>
    <w:p/>
    <w:p/>
    <w:sdt>
      <w:sdtPr>
        <w:rPr>
          <w:lang w:val="zh-CN"/>
        </w:rPr>
        <w:id w:val="516506370"/>
        <w:docPartObj>
          <w:docPartGallery w:val="Table of Contents"/>
          <w:docPartUnique/>
        </w:docPartObj>
      </w:sdtPr>
      <w:sdtEndPr>
        <w:rPr>
          <w:b/>
          <w:bCs/>
          <w:lang w:val="zh-CN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_Toc7269 </w:instrText>
          </w:r>
          <w:r>
            <w:fldChar w:fldCharType="separate"/>
          </w:r>
          <w:r>
            <w:t xml:space="preserve">1 </w:t>
          </w:r>
          <w:r>
            <w:rPr>
              <w:rFonts w:hint="eastAsia"/>
            </w:rPr>
            <w:t>功能概述</w:t>
          </w:r>
          <w:r>
            <w:tab/>
          </w:r>
          <w:r>
            <w:fldChar w:fldCharType="begin"/>
          </w:r>
          <w:r>
            <w:instrText xml:space="preserve"> PAGEREF _Toc7269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_Toc12003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1.1设计目的</w:t>
          </w:r>
          <w:r>
            <w:tab/>
          </w:r>
          <w:r>
            <w:fldChar w:fldCharType="begin"/>
          </w:r>
          <w:r>
            <w:instrText xml:space="preserve"> PAGEREF _Toc12003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_Toc31261 </w:instrText>
          </w:r>
          <w:r>
            <w:rPr>
              <w:bCs/>
              <w:lang w:val="zh-CN"/>
            </w:rPr>
            <w:fldChar w:fldCharType="separate"/>
          </w:r>
          <w:r>
            <w:t xml:space="preserve">2 </w:t>
          </w:r>
          <w:r>
            <w:rPr>
              <w:rFonts w:hint="eastAsia"/>
            </w:rPr>
            <w:t>功能</w:t>
          </w:r>
          <w:r>
            <w:rPr>
              <w:rFonts w:hint="eastAsia"/>
              <w:lang w:val="en-US" w:eastAsia="zh-CN"/>
            </w:rPr>
            <w:t>界面表现</w:t>
          </w:r>
          <w:r>
            <w:tab/>
          </w:r>
          <w:r>
            <w:fldChar w:fldCharType="begin"/>
          </w:r>
          <w:r>
            <w:instrText xml:space="preserve"> PAGEREF _Toc31261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_Toc27332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2.1</w:t>
          </w:r>
          <w:r>
            <w:rPr>
              <w:rFonts w:hint="eastAsia"/>
              <w:lang w:val="en-US" w:eastAsia="zh-CN"/>
            </w:rPr>
            <w:t>任务出现提示</w:t>
          </w:r>
          <w:r>
            <w:tab/>
          </w:r>
          <w:r>
            <w:fldChar w:fldCharType="begin"/>
          </w:r>
          <w:r>
            <w:instrText xml:space="preserve"> PAGEREF _Toc27332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_Toc21121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2任务面板</w:t>
          </w:r>
          <w:r>
            <w:tab/>
          </w:r>
          <w:r>
            <w:fldChar w:fldCharType="begin"/>
          </w:r>
          <w:r>
            <w:instrText xml:space="preserve"> PAGEREF _Toc21121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_Toc7200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3任务排名</w:t>
          </w:r>
          <w:r>
            <w:tab/>
          </w:r>
          <w:r>
            <w:fldChar w:fldCharType="begin"/>
          </w:r>
          <w:r>
            <w:instrText xml:space="preserve"> PAGEREF _Toc7200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1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_Toc29422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</w:rPr>
            <w:t>2.</w:t>
          </w:r>
          <w:r>
            <w:rPr>
              <w:rFonts w:hint="eastAsia"/>
              <w:lang w:val="en-US" w:eastAsia="zh-CN"/>
            </w:rPr>
            <w:t>4任务结束</w:t>
          </w:r>
          <w:r>
            <w:tab/>
          </w:r>
          <w:r>
            <w:fldChar w:fldCharType="begin"/>
          </w:r>
          <w:r>
            <w:instrText xml:space="preserve"> PAGEREF _Toc29422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_Toc28922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/>
              <w:lang w:val="en-US" w:eastAsia="zh-CN"/>
            </w:rPr>
            <w:t xml:space="preserve">3 </w:t>
          </w:r>
          <w:r>
            <w:rPr>
              <w:rFonts w:hint="eastAsia"/>
            </w:rPr>
            <w:t>功能</w:t>
          </w:r>
          <w:r>
            <w:rPr>
              <w:rFonts w:hint="eastAsia"/>
              <w:lang w:val="en-US" w:eastAsia="zh-CN"/>
            </w:rPr>
            <w:t>逻辑</w:t>
          </w:r>
          <w:r>
            <w:tab/>
          </w:r>
          <w:r>
            <w:fldChar w:fldCharType="begin"/>
          </w:r>
          <w:r>
            <w:instrText xml:space="preserve"> PAGEREF _Toc28922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/>
    <w:p/>
    <w:p/>
    <w:p/>
    <w:p/>
    <w:p/>
    <w:p/>
    <w:p/>
    <w:p/>
    <w:p/>
    <w:p/>
    <w:p>
      <w:pPr>
        <w:pStyle w:val="2"/>
        <w:numPr>
          <w:ilvl w:val="0"/>
          <w:numId w:val="1"/>
        </w:numPr>
      </w:pPr>
      <w:bookmarkStart w:id="0" w:name="_Toc7269"/>
      <w:r>
        <w:rPr>
          <w:rFonts w:hint="eastAsia"/>
        </w:rPr>
        <w:t>功能概述</w:t>
      </w:r>
      <w:bookmarkEnd w:id="0"/>
    </w:p>
    <w:p>
      <w:pPr>
        <w:pStyle w:val="3"/>
      </w:pPr>
      <w:bookmarkStart w:id="1" w:name="_Toc12003"/>
      <w:r>
        <w:rPr>
          <w:rFonts w:hint="eastAsia"/>
        </w:rPr>
        <w:t>1.1设计目的</w:t>
      </w:r>
      <w:bookmarkEnd w:id="1"/>
    </w:p>
    <w:p>
      <w:pPr>
        <w:pStyle w:val="23"/>
        <w:numPr>
          <w:ilvl w:val="0"/>
          <w:numId w:val="2"/>
        </w:numPr>
        <w:ind w:firstLineChars="0"/>
      </w:pPr>
      <w:r>
        <w:rPr>
          <w:rFonts w:hint="eastAsia" w:ascii="微软雅黑" w:hAnsi="微软雅黑" w:eastAsia="微软雅黑"/>
          <w:sz w:val="20"/>
        </w:rPr>
        <w:t>做任务，抢奖励，促进玩家间的互相竞争，提升活跃度。</w:t>
      </w:r>
    </w:p>
    <w:p/>
    <w:p>
      <w:pPr>
        <w:pStyle w:val="2"/>
        <w:numPr>
          <w:ilvl w:val="0"/>
          <w:numId w:val="1"/>
        </w:numPr>
      </w:pPr>
      <w:bookmarkStart w:id="2" w:name="_Toc31261"/>
      <w:r>
        <w:rPr>
          <w:rFonts w:hint="eastAsia"/>
        </w:rPr>
        <w:t>功能</w:t>
      </w:r>
      <w:r>
        <w:rPr>
          <w:rFonts w:hint="eastAsia"/>
          <w:lang w:val="en-US" w:eastAsia="zh-CN"/>
        </w:rPr>
        <w:t>界面表现</w:t>
      </w:r>
      <w:bookmarkEnd w:id="2"/>
    </w:p>
    <w:p>
      <w:pPr>
        <w:pStyle w:val="3"/>
        <w:rPr>
          <w:rFonts w:hint="default" w:eastAsia="微软雅黑"/>
          <w:lang w:val="en-US" w:eastAsia="zh-CN"/>
        </w:rPr>
      </w:pPr>
      <w:bookmarkStart w:id="3" w:name="_Toc27332"/>
      <w:r>
        <w:rPr>
          <w:rFonts w:hint="eastAsia"/>
        </w:rPr>
        <w:t>2.1</w:t>
      </w:r>
      <w:r>
        <w:rPr>
          <w:rFonts w:hint="eastAsia"/>
          <w:lang w:val="en-US" w:eastAsia="zh-CN"/>
        </w:rPr>
        <w:t>任务出现提示</w:t>
      </w:r>
      <w:bookmarkEnd w:id="3"/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任务触发后，优先弹出：新手人像+面板文字。</w:t>
      </w:r>
    </w:p>
    <w:p>
      <w:pPr>
        <w:pStyle w:val="23"/>
        <w:numPr>
          <w:ilvl w:val="0"/>
          <w:numId w:val="3"/>
        </w:numPr>
        <w:ind w:firstLineChars="0"/>
      </w:pPr>
      <w:r>
        <w:rPr>
          <w:rFonts w:hint="eastAsia"/>
          <w:lang w:val="en-US" w:eastAsia="zh-CN"/>
        </w:rPr>
        <w:t>包装成NPC随机发布一项悬赏任务。</w:t>
      </w:r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5272405" cy="3081020"/>
            <wp:effectExtent l="0" t="0" r="4445" b="5080"/>
            <wp:docPr id="1" name="图片 1" descr="悬赏任务提示面板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悬赏任务提示面板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3081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3"/>
        <w:numPr>
          <w:ilvl w:val="0"/>
          <w:numId w:val="4"/>
        </w:numPr>
        <w:ind w:firstLineChars="0"/>
      </w:pPr>
      <w:r>
        <w:rPr>
          <w:rFonts w:hint="eastAsia"/>
          <w:lang w:val="en-US" w:eastAsia="zh-CN"/>
        </w:rPr>
        <w:t>提示弹出表现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</w:rPr>
      </w:pPr>
      <w:r>
        <w:rPr>
          <w:rFonts w:hint="eastAsia"/>
          <w:lang w:val="en-US" w:eastAsia="zh-CN"/>
        </w:rPr>
        <w:t>缩放变大+停留3秒+缩放变小后消失</w:t>
      </w:r>
    </w:p>
    <w:p>
      <w:pPr>
        <w:pStyle w:val="3"/>
        <w:bidi w:val="0"/>
        <w:rPr>
          <w:rFonts w:hint="default"/>
          <w:lang w:val="en-US"/>
        </w:rPr>
      </w:pPr>
      <w:bookmarkStart w:id="4" w:name="_Toc21121"/>
      <w:r>
        <w:rPr>
          <w:rFonts w:hint="eastAsia"/>
        </w:rPr>
        <w:t>2.</w:t>
      </w:r>
      <w:r>
        <w:rPr>
          <w:rFonts w:hint="eastAsia"/>
          <w:lang w:val="en-US" w:eastAsia="zh-CN"/>
        </w:rPr>
        <w:t>2任务面板</w:t>
      </w:r>
      <w:bookmarkEnd w:id="4"/>
    </w:p>
    <w:p>
      <w:pPr>
        <w:rPr>
          <w:rFonts w:hint="eastAsia" w:eastAsia="微软雅黑"/>
          <w:lang w:eastAsia="zh-CN"/>
        </w:rPr>
      </w:pPr>
      <w:r>
        <w:rPr>
          <w:rFonts w:hint="eastAsia" w:eastAsia="微软雅黑"/>
          <w:lang w:eastAsia="zh-CN"/>
        </w:rPr>
        <w:drawing>
          <wp:inline distT="0" distB="0" distL="114300" distR="114300">
            <wp:extent cx="2886710" cy="1892935"/>
            <wp:effectExtent l="0" t="0" r="8890" b="12065"/>
            <wp:docPr id="2" name="图片 2" descr="悬赏任务tit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悬赏任务titl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86710" cy="189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任务TITLE：悬赏任务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任务目标：任务鱼的</w:t>
      </w:r>
      <w:r>
        <w:rPr>
          <w:rFonts w:hint="eastAsia"/>
        </w:rPr>
        <w:t>ICON和</w:t>
      </w:r>
      <w:r>
        <w:rPr>
          <w:rFonts w:hint="eastAsia"/>
          <w:lang w:val="en-US" w:eastAsia="zh-CN"/>
        </w:rPr>
        <w:t>数量（配表实现，如果不同房间出现的鱼不同，需要针对每个房间单独配置）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任务奖励：宝箱图片x1，玩家仅可以看到1张宝箱的图片，完成任务后打开宝箱才能看到具体的任务奖励是什么。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任务时间：任务有限定时间，设定为120秒，最后20秒的时候字体显示红色。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表现方式：任务面板从屏幕上方落下移入屏幕中。如果玩家还未完成新手任务，那么优先将新手任务面板向上移出屏幕，再将悬赏任务面板移入，等到任务结束后，再显示新手任务。</w:t>
      </w:r>
    </w:p>
    <w:p>
      <w:pPr>
        <w:pStyle w:val="23"/>
        <w:numPr>
          <w:ilvl w:val="0"/>
          <w:numId w:val="0"/>
        </w:numPr>
        <w:ind w:left="425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3931920" cy="1159510"/>
            <wp:effectExtent l="0" t="0" r="11430" b="2540"/>
            <wp:docPr id="3" name="图片 3" descr="新手任务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新手任务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31920" cy="115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0"/>
        </w:numPr>
        <w:ind w:left="425" w:leftChars="0"/>
        <w:rPr>
          <w:rFonts w:hint="eastAsia"/>
          <w:lang w:val="en-US" w:eastAsia="zh-CN"/>
        </w:rPr>
      </w:pPr>
    </w:p>
    <w:p>
      <w:pPr>
        <w:pStyle w:val="3"/>
        <w:bidi w:val="0"/>
        <w:rPr>
          <w:rFonts w:hint="default"/>
          <w:lang w:val="en-US"/>
        </w:rPr>
      </w:pPr>
      <w:bookmarkStart w:id="5" w:name="_Toc7200"/>
      <w:r>
        <w:rPr>
          <w:rFonts w:hint="eastAsia"/>
        </w:rPr>
        <w:t>2.</w:t>
      </w:r>
      <w:r>
        <w:rPr>
          <w:rFonts w:hint="eastAsia"/>
          <w:lang w:val="en-US" w:eastAsia="zh-CN"/>
        </w:rPr>
        <w:t>3任务排名</w:t>
      </w:r>
      <w:bookmarkEnd w:id="5"/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当任一玩家击杀了任务中鱼则加入排名并在其炮台上显示排名，只显示第1,第2,第3三个排名，最后一名不显示。</w:t>
      </w:r>
    </w:p>
    <w:p>
      <w:pPr>
        <w:pStyle w:val="23"/>
        <w:numPr>
          <w:ilvl w:val="0"/>
          <w:numId w:val="0"/>
        </w:numPr>
        <w:ind w:left="425" w:leftChars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792095" cy="1402715"/>
            <wp:effectExtent l="0" t="0" r="8255" b="6985"/>
            <wp:docPr id="4" name="图片 4" descr="排名显示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排名显示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92095" cy="140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排名变化表现：排名编号飞到对应排名的玩家头像框上方。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如果玩家在任务途中离开房间，清空他的任务进度和排名，并重新排名。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进度排名按照已完成的任务目标鱼基础分值之和排名，根据玩家击杀情况排名会实时变动。</w:t>
      </w:r>
    </w:p>
    <w:p>
      <w:pPr>
        <w:pStyle w:val="3"/>
        <w:bidi w:val="0"/>
        <w:rPr>
          <w:rFonts w:hint="default"/>
          <w:lang w:val="en-US"/>
        </w:rPr>
      </w:pPr>
      <w:bookmarkStart w:id="6" w:name="_Toc29422"/>
      <w:r>
        <w:rPr>
          <w:rFonts w:hint="eastAsia"/>
        </w:rPr>
        <w:t>2.</w:t>
      </w:r>
      <w:r>
        <w:rPr>
          <w:rFonts w:hint="eastAsia"/>
          <w:lang w:val="en-US" w:eastAsia="zh-CN"/>
        </w:rPr>
        <w:t>4任务结束</w:t>
      </w:r>
      <w:bookmarkEnd w:id="6"/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本人完成了任务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整屏的黑色半透遮罩，同时出现美术字，恭喜您完成了悬赏任务，屏幕中间显示一个宝箱。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玩家点击屏幕任意位置都会打开宝箱弹出恭喜获得（玩家不点5秒后也会自动打开宝箱弹出恭喜获得）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其他玩家优先做完任务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屏幕中间浮现一行红色文字：</w:t>
      </w:r>
      <w:r>
        <w:rPr>
          <w:rFonts w:hint="eastAsia"/>
          <w:color w:val="FF0000"/>
          <w:lang w:val="en-US" w:eastAsia="zh-CN"/>
        </w:rPr>
        <w:t>很遗憾，任务奖励已被其他玩家抢走，请下次努力！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时间到没有任何玩家完成任务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屏幕中间浮现一行红色文字：</w:t>
      </w:r>
      <w:r>
        <w:rPr>
          <w:rFonts w:hint="eastAsia"/>
          <w:color w:val="FF0000"/>
          <w:lang w:val="en-US" w:eastAsia="zh-CN"/>
        </w:rPr>
        <w:t>很遗憾，您和任务奖励擦肩而过，请下次努力！</w:t>
      </w: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bookmarkStart w:id="7" w:name="_Toc28922"/>
      <w:r>
        <w:rPr>
          <w:rFonts w:hint="eastAsia"/>
        </w:rPr>
        <w:t>功能</w:t>
      </w:r>
      <w:r>
        <w:rPr>
          <w:rFonts w:hint="eastAsia"/>
          <w:lang w:val="en-US" w:eastAsia="zh-CN"/>
        </w:rPr>
        <w:t>逻辑</w:t>
      </w:r>
      <w:bookmarkEnd w:id="7"/>
    </w:p>
    <w:p>
      <w:pPr>
        <w:pStyle w:val="3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.1</w:t>
      </w:r>
      <w:r>
        <w:rPr>
          <w:rFonts w:hint="eastAsia"/>
          <w:lang w:val="en-US" w:eastAsia="zh-CN"/>
        </w:rPr>
        <w:t>任务触发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房间内的玩家每击杀一只X分以上的鱼Y%几率积累1点任务点，积累Z点任务点刷新一个悬赏任务。（X，Y，Z可配置）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任务点和房间关联和玩家不关联，也就是中途有玩家退出进入不影响当前房间任务点的累积数。</w:t>
      </w:r>
    </w:p>
    <w:p>
      <w:pPr>
        <w:pStyle w:val="23"/>
        <w:numPr>
          <w:ilvl w:val="0"/>
          <w:numId w:val="3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不会触发任务的情况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如果房间内玩家数量小于等于2个人，不会触发。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如果桌群奖励池数量小于最高的任务奖励价值，不会触发。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特殊玩法出现的时候（凤凰，鱼潮），不会触发。</w:t>
      </w:r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任务触发后，房间任务点清零，直到任务结束后再重新计算。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2任务奖励</w:t>
      </w:r>
    </w:p>
    <w:p>
      <w:pPr>
        <w:pStyle w:val="23"/>
        <w:numPr>
          <w:ilvl w:val="0"/>
          <w:numId w:val="3"/>
        </w:numPr>
        <w:ind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建立悬赏任务桌群奖励库</w:t>
      </w:r>
      <w:r>
        <w:t>（</w:t>
      </w:r>
      <w:r>
        <w:rPr>
          <w:rFonts w:hint="eastAsia"/>
          <w:lang w:val="en-US" w:eastAsia="zh-CN"/>
        </w:rPr>
        <w:t>每发子弹额外再扣除X%的税收</w:t>
      </w:r>
      <w:r>
        <w:t>）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设定多个档位对应不同的随机道具（由配置文件配置）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发放奖励的道具种类（由配置文件配置）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发放奖励的数量（由配置文件配置）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发放该奖励的几率（由配置文件配置）</w:t>
      </w:r>
    </w:p>
    <w:p>
      <w:pPr>
        <w:pStyle w:val="23"/>
        <w:numPr>
          <w:ilvl w:val="0"/>
          <w:numId w:val="5"/>
        </w:numPr>
        <w:ind w:left="844" w:leftChars="402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扣除奖励库值的数量（由配置文件配置）</w:t>
      </w:r>
      <w:bookmarkStart w:id="8" w:name="_GoBack"/>
      <w:bookmarkEnd w:id="8"/>
    </w:p>
    <w:p>
      <w:pPr>
        <w:pStyle w:val="23"/>
        <w:numPr>
          <w:ilvl w:val="0"/>
          <w:numId w:val="3"/>
        </w:numPr>
        <w:ind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获得奖励的玩家计算个人净分。</w:t>
      </w:r>
    </w:p>
    <w:p>
      <w:pPr>
        <w:pStyle w:val="23"/>
        <w:numPr>
          <w:ilvl w:val="0"/>
          <w:numId w:val="0"/>
        </w:numPr>
      </w:pPr>
    </w:p>
    <w:p>
      <w:pPr>
        <w:pStyle w:val="23"/>
        <w:numPr>
          <w:ilvl w:val="0"/>
          <w:numId w:val="0"/>
        </w:numPr>
        <w:ind w:left="425" w:leftChars="0"/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  <w:rPr>
        <w:rFonts w:hint="default" w:eastAsia="微软雅黑"/>
        <w:lang w:val="en-US" w:eastAsia="zh-CN"/>
      </w:rPr>
    </w:pPr>
    <w:r>
      <w:rPr>
        <w:rFonts w:hint="eastAsia"/>
      </w:rPr>
      <w:t>上海豆子互娱-</w:t>
    </w:r>
    <w:r>
      <w:rPr>
        <w:rFonts w:hint="eastAsia"/>
        <w:lang w:val="en-US" w:eastAsia="zh-CN"/>
      </w:rPr>
      <w:t>罗浩健</w: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82D7A"/>
    <w:multiLevelType w:val="multilevel"/>
    <w:tmpl w:val="0A382D7A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1">
    <w:nsid w:val="40106A1E"/>
    <w:multiLevelType w:val="multilevel"/>
    <w:tmpl w:val="40106A1E"/>
    <w:lvl w:ilvl="0" w:tentative="0">
      <w:start w:val="1"/>
      <w:numFmt w:val="decimal"/>
      <w:lvlText w:val="%1"/>
      <w:lvlJc w:val="left"/>
      <w:pPr>
        <w:ind w:left="425" w:hanging="425"/>
      </w:pPr>
    </w:lvl>
    <w:lvl w:ilvl="1" w:tentative="0">
      <w:start w:val="1"/>
      <w:numFmt w:val="decimal"/>
      <w:lvlText w:val="%1.%2"/>
      <w:lvlJc w:val="left"/>
      <w:pPr>
        <w:ind w:left="992" w:hanging="567"/>
      </w:pPr>
    </w:lvl>
    <w:lvl w:ilvl="2" w:tentative="0">
      <w:start w:val="1"/>
      <w:numFmt w:val="decimal"/>
      <w:lvlText w:val="%1.%2.%3"/>
      <w:lvlJc w:val="left"/>
      <w:pPr>
        <w:ind w:left="1418" w:hanging="567"/>
      </w:pPr>
    </w:lvl>
    <w:lvl w:ilvl="3" w:tentative="0">
      <w:start w:val="1"/>
      <w:numFmt w:val="decimal"/>
      <w:lvlText w:val="%1.%2.%3.%4"/>
      <w:lvlJc w:val="left"/>
      <w:pPr>
        <w:ind w:left="1984" w:hanging="708"/>
      </w:pPr>
    </w:lvl>
    <w:lvl w:ilvl="4" w:tentative="0">
      <w:start w:val="1"/>
      <w:numFmt w:val="decimal"/>
      <w:lvlText w:val="%1.%2.%3.%4.%5"/>
      <w:lvlJc w:val="left"/>
      <w:pPr>
        <w:ind w:left="2551" w:hanging="850"/>
      </w:pPr>
    </w:lvl>
    <w:lvl w:ilvl="5" w:tentative="0">
      <w:start w:val="1"/>
      <w:numFmt w:val="decimal"/>
      <w:lvlText w:val="%1.%2.%3.%4.%5.%6"/>
      <w:lvlJc w:val="left"/>
      <w:pPr>
        <w:ind w:left="3260" w:hanging="1134"/>
      </w:pPr>
    </w:lvl>
    <w:lvl w:ilvl="6" w:tentative="0">
      <w:start w:val="1"/>
      <w:numFmt w:val="decimal"/>
      <w:lvlText w:val="%1.%2.%3.%4.%5.%6.%7"/>
      <w:lvlJc w:val="left"/>
      <w:pPr>
        <w:ind w:left="3827" w:hanging="1276"/>
      </w:pPr>
    </w:lvl>
    <w:lvl w:ilvl="7" w:tentative="0">
      <w:start w:val="1"/>
      <w:numFmt w:val="decimal"/>
      <w:lvlText w:val="%1.%2.%3.%4.%5.%6.%7.%8"/>
      <w:lvlJc w:val="left"/>
      <w:pPr>
        <w:ind w:left="4394" w:hanging="1418"/>
      </w:p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>
    <w:nsid w:val="54B14680"/>
    <w:multiLevelType w:val="multilevel"/>
    <w:tmpl w:val="54B14680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3">
    <w:nsid w:val="79516241"/>
    <w:multiLevelType w:val="multilevel"/>
    <w:tmpl w:val="79516241"/>
    <w:lvl w:ilvl="0" w:tentative="0">
      <w:start w:val="1"/>
      <w:numFmt w:val="bullet"/>
      <w:lvlText w:val=""/>
      <w:lvlJc w:val="left"/>
      <w:pPr>
        <w:ind w:left="84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5" w:hanging="420"/>
      </w:pPr>
      <w:rPr>
        <w:rFonts w:hint="default" w:ascii="Wingdings" w:hAnsi="Wingdings"/>
      </w:rPr>
    </w:lvl>
  </w:abstractNum>
  <w:abstractNum w:abstractNumId="4">
    <w:nsid w:val="7FE84109"/>
    <w:multiLevelType w:val="multilevel"/>
    <w:tmpl w:val="7FE84109"/>
    <w:lvl w:ilvl="0" w:tentative="0">
      <w:start w:val="1"/>
      <w:numFmt w:val="bullet"/>
      <w:lvlText w:val=""/>
      <w:lvlJc w:val="left"/>
      <w:pPr>
        <w:ind w:left="1265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85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105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525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945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65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85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205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25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07B7"/>
    <w:rsid w:val="00012B77"/>
    <w:rsid w:val="000657C5"/>
    <w:rsid w:val="000A524E"/>
    <w:rsid w:val="000D7F96"/>
    <w:rsid w:val="000E254A"/>
    <w:rsid w:val="00112BB1"/>
    <w:rsid w:val="001165C3"/>
    <w:rsid w:val="001305CB"/>
    <w:rsid w:val="00133B6E"/>
    <w:rsid w:val="001417A2"/>
    <w:rsid w:val="001773F0"/>
    <w:rsid w:val="0018012B"/>
    <w:rsid w:val="001838BA"/>
    <w:rsid w:val="0019123E"/>
    <w:rsid w:val="00225979"/>
    <w:rsid w:val="00254B3E"/>
    <w:rsid w:val="00283385"/>
    <w:rsid w:val="002A412D"/>
    <w:rsid w:val="002F5D80"/>
    <w:rsid w:val="00333CD1"/>
    <w:rsid w:val="00341D29"/>
    <w:rsid w:val="003D5DBF"/>
    <w:rsid w:val="004459FB"/>
    <w:rsid w:val="00470B49"/>
    <w:rsid w:val="004C63D6"/>
    <w:rsid w:val="004E2DA0"/>
    <w:rsid w:val="004E30A8"/>
    <w:rsid w:val="004F3B3E"/>
    <w:rsid w:val="004F7ACE"/>
    <w:rsid w:val="00541E94"/>
    <w:rsid w:val="00557B2D"/>
    <w:rsid w:val="00561EFB"/>
    <w:rsid w:val="00585C22"/>
    <w:rsid w:val="005A05B5"/>
    <w:rsid w:val="005A194E"/>
    <w:rsid w:val="00606706"/>
    <w:rsid w:val="00631F7C"/>
    <w:rsid w:val="006364BB"/>
    <w:rsid w:val="00637B9E"/>
    <w:rsid w:val="00653626"/>
    <w:rsid w:val="006E4A6F"/>
    <w:rsid w:val="00736C88"/>
    <w:rsid w:val="00743C40"/>
    <w:rsid w:val="007A06A2"/>
    <w:rsid w:val="007A29FD"/>
    <w:rsid w:val="00815FAF"/>
    <w:rsid w:val="00841582"/>
    <w:rsid w:val="00874CFD"/>
    <w:rsid w:val="008A44BB"/>
    <w:rsid w:val="008A644A"/>
    <w:rsid w:val="008B29B3"/>
    <w:rsid w:val="00910D53"/>
    <w:rsid w:val="009123E9"/>
    <w:rsid w:val="0095480E"/>
    <w:rsid w:val="00995BFB"/>
    <w:rsid w:val="009B4249"/>
    <w:rsid w:val="009E04FF"/>
    <w:rsid w:val="00A20A24"/>
    <w:rsid w:val="00A41083"/>
    <w:rsid w:val="00AC2EC6"/>
    <w:rsid w:val="00AC726D"/>
    <w:rsid w:val="00B32492"/>
    <w:rsid w:val="00B43193"/>
    <w:rsid w:val="00B556EF"/>
    <w:rsid w:val="00B65BA4"/>
    <w:rsid w:val="00C85C2D"/>
    <w:rsid w:val="00CB2B39"/>
    <w:rsid w:val="00CC548F"/>
    <w:rsid w:val="00D22A30"/>
    <w:rsid w:val="00D37DC3"/>
    <w:rsid w:val="00D82B02"/>
    <w:rsid w:val="00E303A5"/>
    <w:rsid w:val="00E748BB"/>
    <w:rsid w:val="00EC77C2"/>
    <w:rsid w:val="00ED751E"/>
    <w:rsid w:val="00EE3E05"/>
    <w:rsid w:val="00F22466"/>
    <w:rsid w:val="00FE52A8"/>
    <w:rsid w:val="00FF5724"/>
    <w:rsid w:val="053D4037"/>
    <w:rsid w:val="07361B78"/>
    <w:rsid w:val="0E3B4509"/>
    <w:rsid w:val="0F1A3117"/>
    <w:rsid w:val="139E260E"/>
    <w:rsid w:val="17C47AA4"/>
    <w:rsid w:val="1B3F7F32"/>
    <w:rsid w:val="1C6B2A2A"/>
    <w:rsid w:val="1CDB10A8"/>
    <w:rsid w:val="1D027CE9"/>
    <w:rsid w:val="1DBD145A"/>
    <w:rsid w:val="1E3F5E28"/>
    <w:rsid w:val="234C5456"/>
    <w:rsid w:val="24A0580F"/>
    <w:rsid w:val="26892CE4"/>
    <w:rsid w:val="26DF431D"/>
    <w:rsid w:val="26F8558A"/>
    <w:rsid w:val="2BA630E2"/>
    <w:rsid w:val="31E274F0"/>
    <w:rsid w:val="3367348D"/>
    <w:rsid w:val="338858BC"/>
    <w:rsid w:val="35FB6A93"/>
    <w:rsid w:val="394438E5"/>
    <w:rsid w:val="3CE458C4"/>
    <w:rsid w:val="3E235EF4"/>
    <w:rsid w:val="413F0007"/>
    <w:rsid w:val="4185410B"/>
    <w:rsid w:val="437F0FBC"/>
    <w:rsid w:val="44FF1CE4"/>
    <w:rsid w:val="47365192"/>
    <w:rsid w:val="47C26B8F"/>
    <w:rsid w:val="4CB42606"/>
    <w:rsid w:val="4D295F88"/>
    <w:rsid w:val="4D6965A2"/>
    <w:rsid w:val="4EDC35C1"/>
    <w:rsid w:val="52EC33DB"/>
    <w:rsid w:val="57D01104"/>
    <w:rsid w:val="587F1377"/>
    <w:rsid w:val="59122CAA"/>
    <w:rsid w:val="597E374A"/>
    <w:rsid w:val="59A5672E"/>
    <w:rsid w:val="5B657363"/>
    <w:rsid w:val="5DCA2CA3"/>
    <w:rsid w:val="62327045"/>
    <w:rsid w:val="65233909"/>
    <w:rsid w:val="6B265829"/>
    <w:rsid w:val="6B872828"/>
    <w:rsid w:val="6BDB4E25"/>
    <w:rsid w:val="70A5192C"/>
    <w:rsid w:val="712B4009"/>
    <w:rsid w:val="73B84F29"/>
    <w:rsid w:val="75AA3E23"/>
    <w:rsid w:val="7723072A"/>
    <w:rsid w:val="783117A2"/>
    <w:rsid w:val="7A757E77"/>
    <w:rsid w:val="7C791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jc w:val="both"/>
    </w:pPr>
    <w:rPr>
      <w:rFonts w:ascii="微软雅黑" w:hAnsi="微软雅黑" w:eastAsia="微软雅黑" w:cs="微软雅黑"/>
      <w:kern w:val="2"/>
      <w:sz w:val="21"/>
      <w:szCs w:val="21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snapToGrid/>
      <w:outlineLvl w:val="0"/>
    </w:pPr>
    <w:rPr>
      <w:b/>
      <w:bCs/>
      <w:kern w:val="44"/>
      <w:sz w:val="24"/>
      <w:szCs w:val="44"/>
    </w:rPr>
  </w:style>
  <w:style w:type="paragraph" w:styleId="3">
    <w:name w:val="heading 2"/>
    <w:next w:val="1"/>
    <w:link w:val="17"/>
    <w:unhideWhenUsed/>
    <w:qFormat/>
    <w:uiPriority w:val="9"/>
    <w:pPr>
      <w:widowControl w:val="0"/>
      <w:outlineLvl w:val="1"/>
    </w:pPr>
    <w:rPr>
      <w:rFonts w:ascii="微软雅黑" w:hAnsi="微软雅黑" w:eastAsia="微软雅黑" w:cs="微软雅黑"/>
      <w:b/>
      <w:kern w:val="44"/>
      <w:sz w:val="22"/>
      <w:szCs w:val="22"/>
      <w:lang w:val="en-US" w:eastAsia="zh-CN" w:bidi="ar-SA"/>
    </w:rPr>
  </w:style>
  <w:style w:type="paragraph" w:styleId="4">
    <w:name w:val="heading 3"/>
    <w:basedOn w:val="1"/>
    <w:next w:val="1"/>
    <w:link w:val="16"/>
    <w:unhideWhenUsed/>
    <w:qFormat/>
    <w:uiPriority w:val="9"/>
    <w:pPr>
      <w:snapToGrid/>
      <w:outlineLvl w:val="2"/>
    </w:pPr>
    <w:rPr>
      <w:b/>
      <w:bCs/>
    </w:rPr>
  </w:style>
  <w:style w:type="character" w:default="1" w:styleId="14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link w:val="25"/>
    <w:semiHidden/>
    <w:unhideWhenUsed/>
    <w:qFormat/>
    <w:uiPriority w:val="99"/>
    <w:rPr>
      <w:rFonts w:ascii="宋体" w:eastAsia="宋体"/>
      <w:sz w:val="18"/>
      <w:szCs w:val="18"/>
    </w:r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1"/>
    <w:unhideWhenUsed/>
    <w:qFormat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table" w:styleId="13">
    <w:name w:val="Table Grid"/>
    <w:basedOn w:val="12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5">
    <w:name w:val="Hyperlink"/>
    <w:basedOn w:val="14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6">
    <w:name w:val="标题 3 字符"/>
    <w:basedOn w:val="14"/>
    <w:link w:val="4"/>
    <w:qFormat/>
    <w:uiPriority w:val="9"/>
    <w:rPr>
      <w:rFonts w:ascii="微软雅黑" w:hAnsi="微软雅黑" w:eastAsia="微软雅黑" w:cs="微软雅黑"/>
      <w:b/>
      <w:bCs/>
      <w:szCs w:val="21"/>
    </w:rPr>
  </w:style>
  <w:style w:type="character" w:customStyle="1" w:styleId="17">
    <w:name w:val="标题 2 字符"/>
    <w:basedOn w:val="14"/>
    <w:link w:val="3"/>
    <w:qFormat/>
    <w:uiPriority w:val="9"/>
    <w:rPr>
      <w:rFonts w:ascii="微软雅黑" w:hAnsi="微软雅黑" w:eastAsia="微软雅黑" w:cs="微软雅黑"/>
      <w:b/>
      <w:kern w:val="44"/>
      <w:sz w:val="22"/>
    </w:rPr>
  </w:style>
  <w:style w:type="paragraph" w:styleId="18">
    <w:name w:val="No Spacing"/>
    <w:qFormat/>
    <w:uiPriority w:val="1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character" w:customStyle="1" w:styleId="19">
    <w:name w:val="标题 1 字符"/>
    <w:basedOn w:val="14"/>
    <w:link w:val="2"/>
    <w:qFormat/>
    <w:uiPriority w:val="9"/>
    <w:rPr>
      <w:rFonts w:ascii="微软雅黑" w:hAnsi="微软雅黑" w:eastAsia="微软雅黑" w:cs="微软雅黑"/>
      <w:b/>
      <w:bCs/>
      <w:kern w:val="44"/>
      <w:sz w:val="24"/>
      <w:szCs w:val="44"/>
    </w:rPr>
  </w:style>
  <w:style w:type="character" w:customStyle="1" w:styleId="20">
    <w:name w:val="页眉 字符"/>
    <w:basedOn w:val="14"/>
    <w:link w:val="9"/>
    <w:qFormat/>
    <w:uiPriority w:val="99"/>
    <w:rPr>
      <w:rFonts w:eastAsia="微软雅黑"/>
      <w:sz w:val="18"/>
      <w:szCs w:val="18"/>
    </w:rPr>
  </w:style>
  <w:style w:type="character" w:customStyle="1" w:styleId="21">
    <w:name w:val="页脚 字符"/>
    <w:basedOn w:val="14"/>
    <w:link w:val="8"/>
    <w:qFormat/>
    <w:uiPriority w:val="99"/>
    <w:rPr>
      <w:rFonts w:eastAsia="微软雅黑"/>
      <w:sz w:val="18"/>
      <w:szCs w:val="18"/>
    </w:rPr>
  </w:style>
  <w:style w:type="paragraph" w:customStyle="1" w:styleId="22">
    <w:name w:val="TOC 标题1"/>
    <w:basedOn w:val="2"/>
    <w:next w:val="1"/>
    <w:unhideWhenUsed/>
    <w:qFormat/>
    <w:uiPriority w:val="39"/>
    <w:pPr>
      <w:keepNext/>
      <w:keepLines/>
      <w:widowControl/>
      <w:adjustRightInd/>
      <w:spacing w:before="24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  <w:style w:type="paragraph" w:styleId="23">
    <w:name w:val="List Paragraph"/>
    <w:basedOn w:val="1"/>
    <w:qFormat/>
    <w:uiPriority w:val="34"/>
    <w:pPr>
      <w:ind w:firstLine="420" w:firstLineChars="200"/>
    </w:pPr>
  </w:style>
  <w:style w:type="character" w:customStyle="1" w:styleId="24">
    <w:name w:val="批注框文本 字符"/>
    <w:basedOn w:val="14"/>
    <w:link w:val="7"/>
    <w:semiHidden/>
    <w:qFormat/>
    <w:uiPriority w:val="99"/>
    <w:rPr>
      <w:rFonts w:ascii="微软雅黑" w:hAnsi="微软雅黑" w:eastAsia="微软雅黑" w:cs="微软雅黑"/>
      <w:sz w:val="18"/>
      <w:szCs w:val="18"/>
    </w:rPr>
  </w:style>
  <w:style w:type="character" w:customStyle="1" w:styleId="25">
    <w:name w:val="文档结构图 字符"/>
    <w:basedOn w:val="14"/>
    <w:link w:val="5"/>
    <w:semiHidden/>
    <w:qFormat/>
    <w:uiPriority w:val="99"/>
    <w:rPr>
      <w:rFonts w:ascii="宋体" w:hAnsi="微软雅黑" w:eastAsia="宋体" w:cs="微软雅黑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ontrol" Target="activeX/activeX3.xml"/><Relationship Id="rId8" Type="http://schemas.openxmlformats.org/officeDocument/2006/relationships/image" Target="media/image2.wmf"/><Relationship Id="rId7" Type="http://schemas.openxmlformats.org/officeDocument/2006/relationships/control" Target="activeX/activeX2.xml"/><Relationship Id="rId6" Type="http://schemas.openxmlformats.org/officeDocument/2006/relationships/image" Target="media/image1.wmf"/><Relationship Id="rId5" Type="http://schemas.openxmlformats.org/officeDocument/2006/relationships/control" Target="activeX/activeX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0" Type="http://schemas.openxmlformats.org/officeDocument/2006/relationships/fontTable" Target="fontTable.xml"/><Relationship Id="rId2" Type="http://schemas.openxmlformats.org/officeDocument/2006/relationships/settings" Target="settings.xml"/><Relationship Id="rId19" Type="http://schemas.openxmlformats.org/officeDocument/2006/relationships/customXml" Target="../customXml/item2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8.png"/><Relationship Id="rId15" Type="http://schemas.openxmlformats.org/officeDocument/2006/relationships/image" Target="media/image7.png"/><Relationship Id="rId14" Type="http://schemas.openxmlformats.org/officeDocument/2006/relationships/image" Target="media/image6.png"/><Relationship Id="rId13" Type="http://schemas.openxmlformats.org/officeDocument/2006/relationships/image" Target="media/image5.png"/><Relationship Id="rId12" Type="http://schemas.openxmlformats.org/officeDocument/2006/relationships/image" Target="media/image4.wmf"/><Relationship Id="rId11" Type="http://schemas.openxmlformats.org/officeDocument/2006/relationships/control" Target="activeX/activeX4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activeX1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2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3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activeX/activeX4.xml><?xml version="1.0" encoding="utf-8"?>
<ax:ocx xmlns:ax="http://schemas.microsoft.com/office/2006/activeX" xmlns:r="http://schemas.openxmlformats.org/officeDocument/2006/relationships" ax:classid="{8BD21D40-EC42-11CE-9E0D-00AA006002F3}" r:id="rId1" ax:persistence="persistStorag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F2DCF1A-E18E-40CA-BD57-B8D165BA7FBD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策划案.dotx</Template>
  <Company>Microsoft</Company>
  <Pages>6</Pages>
  <Words>291</Words>
  <Characters>1661</Characters>
  <Lines>13</Lines>
  <Paragraphs>3</Paragraphs>
  <TotalTime>6</TotalTime>
  <ScaleCrop>false</ScaleCrop>
  <LinksUpToDate>false</LinksUpToDate>
  <CharactersWithSpaces>1949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2018-03-09T08:45:00Z</dcterms:created>
  <dc:creator>lulujie</dc:creator>
  <cp:lastModifiedBy>Austin</cp:lastModifiedBy>
  <dcterms:modified xsi:type="dcterms:W3CDTF">2019-08-16T06:58:12Z</dcterms:modified>
  <cp:revision>17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