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ADAD9A" w14:textId="7AA37214" w:rsidR="009F5ACF" w:rsidRDefault="009F5ACF" w:rsidP="00205F57">
      <w:pPr>
        <w:pStyle w:val="Heading1"/>
        <w:numPr>
          <w:ilvl w:val="0"/>
          <w:numId w:val="0"/>
        </w:numPr>
        <w:ind w:left="426"/>
      </w:pPr>
    </w:p>
    <w:p w14:paraId="44CD83DA" w14:textId="77777777" w:rsidR="00AA7E71" w:rsidRDefault="00AA7E71" w:rsidP="00AA7E71">
      <w:pPr>
        <w:pStyle w:val="Corpodeltesto"/>
        <w:spacing w:before="0"/>
        <w:rPr>
          <w:color w:val="000080"/>
          <w:lang w:val="en-US"/>
        </w:rPr>
      </w:pPr>
      <w:r w:rsidRPr="00C010D4">
        <w:rPr>
          <w:color w:val="000080"/>
          <w:lang w:val="en-US"/>
        </w:rPr>
        <w:t>Project documentation: Functional Analysis</w:t>
      </w:r>
    </w:p>
    <w:p w14:paraId="1B482BB2" w14:textId="77777777" w:rsidR="00AA7E71" w:rsidRPr="00C010D4" w:rsidRDefault="00AA7E71" w:rsidP="00AA7E71">
      <w:pPr>
        <w:pStyle w:val="Corpodeltesto"/>
        <w:spacing w:before="0"/>
        <w:rPr>
          <w:i/>
          <w:color w:val="000080"/>
          <w:lang w:val="en-US"/>
        </w:rPr>
      </w:pPr>
      <w:r w:rsidRPr="00C010D4">
        <w:rPr>
          <w:i/>
          <w:color w:val="000080"/>
          <w:lang w:val="en-US"/>
        </w:rPr>
        <w:t>ZENIT – Credit Analytics Manager (FIDO) – Phase 1</w:t>
      </w:r>
    </w:p>
    <w:p w14:paraId="055166F8" w14:textId="77777777" w:rsidR="009F5ACF" w:rsidRPr="00504C1C" w:rsidRDefault="009F5ACF">
      <w:pPr>
        <w:spacing w:before="0"/>
        <w:rPr>
          <w:lang w:val="en-US"/>
        </w:rPr>
      </w:pPr>
    </w:p>
    <w:p w14:paraId="1EE7DF49" w14:textId="77777777" w:rsidR="009F5ACF" w:rsidRPr="00504C1C" w:rsidRDefault="009F5ACF">
      <w:pPr>
        <w:spacing w:before="0"/>
        <w:rPr>
          <w:lang w:val="en-US"/>
        </w:rPr>
      </w:pPr>
    </w:p>
    <w:p w14:paraId="406DA6EC" w14:textId="77777777" w:rsidR="009F5ACF" w:rsidRPr="00504C1C" w:rsidRDefault="009F5ACF">
      <w:pPr>
        <w:spacing w:before="0"/>
        <w:rPr>
          <w:lang w:val="en-US"/>
        </w:rPr>
      </w:pPr>
    </w:p>
    <w:tbl>
      <w:tblPr>
        <w:tblW w:w="9578" w:type="dxa"/>
        <w:tblLayout w:type="fixed"/>
        <w:tblCellMar>
          <w:left w:w="70" w:type="dxa"/>
          <w:right w:w="70" w:type="dxa"/>
        </w:tblCellMar>
        <w:tblLook w:val="0000" w:firstRow="0" w:lastRow="0" w:firstColumn="0" w:lastColumn="0" w:noHBand="0" w:noVBand="0"/>
      </w:tblPr>
      <w:tblGrid>
        <w:gridCol w:w="3529"/>
        <w:gridCol w:w="4678"/>
        <w:gridCol w:w="1371"/>
      </w:tblGrid>
      <w:tr w:rsidR="006437F5" w14:paraId="016E902D" w14:textId="77777777" w:rsidTr="002E580D">
        <w:trPr>
          <w:cantSplit/>
          <w:trHeight w:val="391"/>
        </w:trPr>
        <w:tc>
          <w:tcPr>
            <w:tcW w:w="3529" w:type="dxa"/>
            <w:tcBorders>
              <w:top w:val="single" w:sz="12" w:space="0" w:color="auto"/>
              <w:left w:val="single" w:sz="12" w:space="0" w:color="auto"/>
              <w:bottom w:val="single" w:sz="6" w:space="0" w:color="auto"/>
              <w:right w:val="single" w:sz="4" w:space="0" w:color="auto"/>
            </w:tcBorders>
          </w:tcPr>
          <w:p w14:paraId="49A97670" w14:textId="5038CE89" w:rsidR="006437F5" w:rsidRDefault="00FF1455">
            <w:pPr>
              <w:spacing w:before="60" w:after="60"/>
              <w:rPr>
                <w:b/>
              </w:rPr>
            </w:pPr>
            <w:r>
              <w:rPr>
                <w:b/>
              </w:rPr>
              <w:t>Verify / Approval</w:t>
            </w:r>
          </w:p>
        </w:tc>
        <w:tc>
          <w:tcPr>
            <w:tcW w:w="4678" w:type="dxa"/>
            <w:tcBorders>
              <w:top w:val="single" w:sz="12" w:space="0" w:color="auto"/>
              <w:left w:val="single" w:sz="4" w:space="0" w:color="auto"/>
              <w:bottom w:val="single" w:sz="6" w:space="0" w:color="auto"/>
              <w:right w:val="single" w:sz="6" w:space="0" w:color="auto"/>
            </w:tcBorders>
          </w:tcPr>
          <w:p w14:paraId="05318434" w14:textId="65DE36E2" w:rsidR="006437F5" w:rsidRDefault="00225856">
            <w:pPr>
              <w:spacing w:before="60" w:after="60"/>
              <w:jc w:val="center"/>
              <w:rPr>
                <w:b/>
              </w:rPr>
            </w:pPr>
            <w:r>
              <w:rPr>
                <w:b/>
              </w:rPr>
              <w:t>Area</w:t>
            </w:r>
          </w:p>
        </w:tc>
        <w:tc>
          <w:tcPr>
            <w:tcW w:w="1371" w:type="dxa"/>
            <w:tcBorders>
              <w:top w:val="single" w:sz="12" w:space="0" w:color="auto"/>
              <w:left w:val="single" w:sz="6" w:space="0" w:color="auto"/>
              <w:bottom w:val="single" w:sz="6" w:space="0" w:color="auto"/>
              <w:right w:val="single" w:sz="6" w:space="0" w:color="auto"/>
            </w:tcBorders>
          </w:tcPr>
          <w:p w14:paraId="57A96660" w14:textId="77777777" w:rsidR="006437F5" w:rsidRDefault="006437F5">
            <w:pPr>
              <w:spacing w:before="60" w:after="60"/>
              <w:jc w:val="center"/>
              <w:rPr>
                <w:b/>
              </w:rPr>
            </w:pPr>
            <w:r>
              <w:rPr>
                <w:b/>
              </w:rPr>
              <w:t>Data</w:t>
            </w:r>
          </w:p>
        </w:tc>
      </w:tr>
      <w:tr w:rsidR="006437F5" w14:paraId="2CFCE8F3" w14:textId="77777777" w:rsidTr="002E580D">
        <w:trPr>
          <w:cantSplit/>
          <w:trHeight w:val="783"/>
        </w:trPr>
        <w:tc>
          <w:tcPr>
            <w:tcW w:w="3529" w:type="dxa"/>
            <w:tcBorders>
              <w:top w:val="single" w:sz="12" w:space="0" w:color="auto"/>
              <w:left w:val="single" w:sz="12" w:space="0" w:color="auto"/>
              <w:bottom w:val="single" w:sz="6" w:space="0" w:color="auto"/>
              <w:right w:val="single" w:sz="4" w:space="0" w:color="auto"/>
            </w:tcBorders>
          </w:tcPr>
          <w:p w14:paraId="0E517799" w14:textId="77777777" w:rsidR="003F505C" w:rsidRDefault="003F505C" w:rsidP="003F505C">
            <w:r>
              <w:t>Edit by:</w:t>
            </w:r>
          </w:p>
          <w:p w14:paraId="04E7E468" w14:textId="1DAB9577" w:rsidR="006437F5" w:rsidRDefault="003F505C" w:rsidP="003F505C">
            <w:pPr>
              <w:pStyle w:val="Header"/>
              <w:tabs>
                <w:tab w:val="clear" w:pos="4153"/>
                <w:tab w:val="clear" w:pos="8306"/>
              </w:tabs>
              <w:spacing w:before="60" w:after="60"/>
            </w:pPr>
            <w:r>
              <w:t xml:space="preserve">E. Gatti </w:t>
            </w:r>
          </w:p>
        </w:tc>
        <w:tc>
          <w:tcPr>
            <w:tcW w:w="4678" w:type="dxa"/>
            <w:tcBorders>
              <w:top w:val="single" w:sz="12" w:space="0" w:color="auto"/>
              <w:left w:val="single" w:sz="4" w:space="0" w:color="auto"/>
              <w:bottom w:val="single" w:sz="6" w:space="0" w:color="auto"/>
              <w:right w:val="single" w:sz="6" w:space="0" w:color="auto"/>
            </w:tcBorders>
          </w:tcPr>
          <w:p w14:paraId="4F321880" w14:textId="4E503ED3" w:rsidR="006437F5" w:rsidRDefault="00305385">
            <w:pPr>
              <w:spacing w:before="60" w:after="60"/>
              <w:jc w:val="center"/>
            </w:pPr>
            <w:r>
              <w:t>IT XPS</w:t>
            </w:r>
          </w:p>
        </w:tc>
        <w:tc>
          <w:tcPr>
            <w:tcW w:w="1371" w:type="dxa"/>
            <w:tcBorders>
              <w:top w:val="single" w:sz="12" w:space="0" w:color="auto"/>
              <w:left w:val="single" w:sz="6" w:space="0" w:color="auto"/>
              <w:bottom w:val="single" w:sz="6" w:space="0" w:color="auto"/>
              <w:right w:val="single" w:sz="6" w:space="0" w:color="auto"/>
            </w:tcBorders>
          </w:tcPr>
          <w:p w14:paraId="4FE2B6DC" w14:textId="7CEDAF31" w:rsidR="006437F5" w:rsidRDefault="00406AD0">
            <w:pPr>
              <w:spacing w:before="60" w:after="60"/>
              <w:jc w:val="center"/>
            </w:pPr>
            <w:r>
              <w:t>22/05/2025</w:t>
            </w:r>
          </w:p>
        </w:tc>
      </w:tr>
      <w:tr w:rsidR="006437F5" w14:paraId="32612645" w14:textId="77777777" w:rsidTr="002E580D">
        <w:trPr>
          <w:cantSplit/>
          <w:trHeight w:val="794"/>
        </w:trPr>
        <w:tc>
          <w:tcPr>
            <w:tcW w:w="3529" w:type="dxa"/>
            <w:tcBorders>
              <w:top w:val="single" w:sz="6" w:space="0" w:color="auto"/>
              <w:left w:val="single" w:sz="12" w:space="0" w:color="auto"/>
              <w:right w:val="single" w:sz="4" w:space="0" w:color="auto"/>
            </w:tcBorders>
          </w:tcPr>
          <w:p w14:paraId="322CD1B1" w14:textId="77777777" w:rsidR="002826B4" w:rsidRDefault="002826B4" w:rsidP="002826B4">
            <w:r>
              <w:t>Verify by:</w:t>
            </w:r>
          </w:p>
          <w:p w14:paraId="7C7531DD" w14:textId="77777777" w:rsidR="002826B4" w:rsidRDefault="002826B4" w:rsidP="002826B4">
            <w:r>
              <w:t>E. Di Cesare / L. Bonotti / D. Viola / E. Tedeschi / N. Catasta</w:t>
            </w:r>
          </w:p>
          <w:p w14:paraId="6DB4D3E1" w14:textId="77777777" w:rsidR="00A37599" w:rsidRDefault="002826B4" w:rsidP="00A37599">
            <w:r>
              <w:t>/ M.Iannello</w:t>
            </w:r>
            <w:r w:rsidR="00335F8D">
              <w:t xml:space="preserve"> / M. Cottone</w:t>
            </w:r>
            <w:r w:rsidR="00A37599">
              <w:t xml:space="preserve"> </w:t>
            </w:r>
            <w:r w:rsidR="00A37599">
              <w:t>/ A. Santoboni</w:t>
            </w:r>
          </w:p>
          <w:p w14:paraId="46629D6C" w14:textId="75726915" w:rsidR="00C55221" w:rsidRDefault="00C55221" w:rsidP="002826B4">
            <w:r>
              <w:t>/</w:t>
            </w:r>
            <w:r w:rsidR="00D93DBD">
              <w:t xml:space="preserve"> L. Civiletto</w:t>
            </w:r>
          </w:p>
          <w:p w14:paraId="1D9F2217" w14:textId="3789B78E" w:rsidR="002826B4" w:rsidRDefault="002826B4" w:rsidP="002826B4">
            <w:r>
              <w:t>/ R.Scognamiglio /</w:t>
            </w:r>
            <w:r w:rsidR="00A526FB">
              <w:t xml:space="preserve"> </w:t>
            </w:r>
            <w:r>
              <w:t>V.Sconamiglio</w:t>
            </w:r>
          </w:p>
          <w:p w14:paraId="7CEB933C" w14:textId="77777777" w:rsidR="002826B4" w:rsidRDefault="002826B4" w:rsidP="002826B4">
            <w:r>
              <w:t>/ F. Soldani / F. Simonetti / F. C. Lo Vetri / D. Perego</w:t>
            </w:r>
          </w:p>
          <w:p w14:paraId="747C5E8D" w14:textId="559C5799" w:rsidR="002826B4" w:rsidRDefault="002826B4" w:rsidP="002826B4">
            <w:r>
              <w:t>/ G. Di Cola</w:t>
            </w:r>
            <w:r w:rsidR="00D627C9">
              <w:t xml:space="preserve"> / L. Nittoli</w:t>
            </w:r>
          </w:p>
          <w:p w14:paraId="62444DDE" w14:textId="77777777" w:rsidR="002826B4" w:rsidRDefault="002826B4" w:rsidP="002826B4">
            <w:r>
              <w:t>/ T.Varano / E. Rizzo / D. Messia / S. Baldassarre / A. Castorio</w:t>
            </w:r>
          </w:p>
          <w:p w14:paraId="31234E60" w14:textId="77777777" w:rsidR="0047571A" w:rsidRDefault="0047571A" w:rsidP="002826B4"/>
          <w:p w14:paraId="6D6212A5" w14:textId="716C2738" w:rsidR="006437F5" w:rsidRDefault="002826B4" w:rsidP="002826B4">
            <w:pPr>
              <w:spacing w:before="60" w:after="60"/>
            </w:pPr>
            <w:r>
              <w:t>/ D. Esposito</w:t>
            </w:r>
          </w:p>
        </w:tc>
        <w:tc>
          <w:tcPr>
            <w:tcW w:w="4678" w:type="dxa"/>
            <w:tcBorders>
              <w:top w:val="single" w:sz="6" w:space="0" w:color="auto"/>
              <w:left w:val="single" w:sz="4" w:space="0" w:color="auto"/>
              <w:bottom w:val="single" w:sz="6" w:space="0" w:color="auto"/>
              <w:right w:val="single" w:sz="6" w:space="0" w:color="auto"/>
            </w:tcBorders>
          </w:tcPr>
          <w:p w14:paraId="701DC163" w14:textId="77777777" w:rsidR="00406AD0" w:rsidRPr="00406AD0" w:rsidRDefault="00406AD0" w:rsidP="00406AD0">
            <w:pPr>
              <w:jc w:val="center"/>
              <w:rPr>
                <w:lang w:val="en-US"/>
              </w:rPr>
            </w:pPr>
            <w:r w:rsidRPr="00406AD0">
              <w:rPr>
                <w:lang w:val="en-US"/>
              </w:rPr>
              <w:t>IT XPS</w:t>
            </w:r>
          </w:p>
          <w:p w14:paraId="4090EB60" w14:textId="77777777" w:rsidR="00406AD0" w:rsidRDefault="00406AD0" w:rsidP="00406AD0">
            <w:pPr>
              <w:jc w:val="center"/>
              <w:rPr>
                <w:lang w:val="en-US"/>
              </w:rPr>
            </w:pPr>
          </w:p>
          <w:p w14:paraId="11DFEFE8" w14:textId="77777777" w:rsidR="00C55221" w:rsidRPr="00406AD0" w:rsidRDefault="00C55221" w:rsidP="00406AD0">
            <w:pPr>
              <w:jc w:val="center"/>
              <w:rPr>
                <w:lang w:val="en-US"/>
              </w:rPr>
            </w:pPr>
          </w:p>
          <w:p w14:paraId="12A297D2" w14:textId="77777777" w:rsidR="00406AD0" w:rsidRDefault="00406AD0" w:rsidP="00406AD0">
            <w:pPr>
              <w:jc w:val="center"/>
              <w:rPr>
                <w:lang w:val="en-US"/>
              </w:rPr>
            </w:pPr>
            <w:r w:rsidRPr="00406AD0">
              <w:rPr>
                <w:lang w:val="en-US"/>
              </w:rPr>
              <w:t>IT Lottery</w:t>
            </w:r>
          </w:p>
          <w:p w14:paraId="4364A83F" w14:textId="77777777" w:rsidR="00213024" w:rsidRPr="00406AD0" w:rsidRDefault="00213024" w:rsidP="00406AD0">
            <w:pPr>
              <w:jc w:val="center"/>
              <w:rPr>
                <w:lang w:val="en-US"/>
              </w:rPr>
            </w:pPr>
          </w:p>
          <w:p w14:paraId="02A713E2" w14:textId="77777777" w:rsidR="00406AD0" w:rsidRPr="00406AD0" w:rsidRDefault="00406AD0" w:rsidP="00406AD0">
            <w:pPr>
              <w:jc w:val="center"/>
              <w:rPr>
                <w:lang w:val="en-US"/>
              </w:rPr>
            </w:pPr>
            <w:r w:rsidRPr="00406AD0">
              <w:rPr>
                <w:lang w:val="en-US"/>
              </w:rPr>
              <w:t>IT Betting</w:t>
            </w:r>
          </w:p>
          <w:p w14:paraId="5EB2683E" w14:textId="77777777" w:rsidR="00406AD0" w:rsidRPr="00406AD0" w:rsidRDefault="00406AD0" w:rsidP="00406AD0">
            <w:pPr>
              <w:jc w:val="center"/>
              <w:rPr>
                <w:lang w:val="en-US"/>
              </w:rPr>
            </w:pPr>
          </w:p>
          <w:p w14:paraId="7D55F3A1" w14:textId="77777777" w:rsidR="00406AD0" w:rsidRDefault="00406AD0" w:rsidP="00406AD0">
            <w:pPr>
              <w:jc w:val="center"/>
              <w:rPr>
                <w:lang w:val="en-US"/>
              </w:rPr>
            </w:pPr>
            <w:r w:rsidRPr="00406AD0">
              <w:rPr>
                <w:lang w:val="en-US"/>
              </w:rPr>
              <w:t>IT Management Systems</w:t>
            </w:r>
          </w:p>
          <w:p w14:paraId="55F4EFB2" w14:textId="77777777" w:rsidR="00D627C9" w:rsidRPr="00D627C9" w:rsidRDefault="00D627C9" w:rsidP="00406AD0">
            <w:pPr>
              <w:jc w:val="center"/>
              <w:rPr>
                <w:sz w:val="8"/>
                <w:szCs w:val="8"/>
                <w:lang w:val="en-US"/>
              </w:rPr>
            </w:pPr>
          </w:p>
          <w:p w14:paraId="657067EA" w14:textId="77777777" w:rsidR="00406AD0" w:rsidRDefault="00406AD0" w:rsidP="00406AD0">
            <w:pPr>
              <w:jc w:val="center"/>
              <w:rPr>
                <w:lang w:val="en-US"/>
              </w:rPr>
            </w:pPr>
            <w:r w:rsidRPr="00406AD0">
              <w:rPr>
                <w:lang w:val="en-US"/>
              </w:rPr>
              <w:t>IT Gaming</w:t>
            </w:r>
          </w:p>
          <w:p w14:paraId="244F62BD" w14:textId="77777777" w:rsidR="00406AD0" w:rsidRPr="00406AD0" w:rsidRDefault="00406AD0" w:rsidP="00406AD0">
            <w:pPr>
              <w:jc w:val="center"/>
              <w:rPr>
                <w:lang w:val="en-US"/>
              </w:rPr>
            </w:pPr>
            <w:r w:rsidRPr="00406AD0">
              <w:rPr>
                <w:lang w:val="en-US"/>
              </w:rPr>
              <w:t>Test Factory</w:t>
            </w:r>
          </w:p>
          <w:p w14:paraId="148BA143" w14:textId="77777777" w:rsidR="00406AD0" w:rsidRPr="00406AD0" w:rsidRDefault="00406AD0" w:rsidP="00406AD0">
            <w:pPr>
              <w:jc w:val="center"/>
              <w:rPr>
                <w:lang w:val="en-US"/>
              </w:rPr>
            </w:pPr>
          </w:p>
          <w:p w14:paraId="667245A4" w14:textId="4BB64E72" w:rsidR="006437F5" w:rsidRDefault="00406AD0" w:rsidP="00406AD0">
            <w:pPr>
              <w:spacing w:before="60" w:after="60"/>
              <w:jc w:val="center"/>
            </w:pPr>
            <w:r>
              <w:t>Security</w:t>
            </w:r>
          </w:p>
        </w:tc>
        <w:tc>
          <w:tcPr>
            <w:tcW w:w="1371" w:type="dxa"/>
            <w:tcBorders>
              <w:top w:val="single" w:sz="6" w:space="0" w:color="auto"/>
              <w:left w:val="single" w:sz="6" w:space="0" w:color="auto"/>
              <w:bottom w:val="single" w:sz="6" w:space="0" w:color="auto"/>
              <w:right w:val="single" w:sz="6" w:space="0" w:color="auto"/>
            </w:tcBorders>
          </w:tcPr>
          <w:p w14:paraId="48E68E9A" w14:textId="77777777" w:rsidR="006437F5" w:rsidRDefault="006437F5">
            <w:pPr>
              <w:spacing w:before="60" w:after="60"/>
              <w:jc w:val="center"/>
            </w:pPr>
          </w:p>
        </w:tc>
      </w:tr>
      <w:tr w:rsidR="006437F5" w:rsidRPr="00335F8D" w14:paraId="383F720D" w14:textId="77777777" w:rsidTr="002E580D">
        <w:trPr>
          <w:cantSplit/>
          <w:trHeight w:val="794"/>
        </w:trPr>
        <w:tc>
          <w:tcPr>
            <w:tcW w:w="3529" w:type="dxa"/>
            <w:tcBorders>
              <w:top w:val="single" w:sz="6" w:space="0" w:color="auto"/>
              <w:left w:val="single" w:sz="12" w:space="0" w:color="auto"/>
              <w:bottom w:val="single" w:sz="12" w:space="0" w:color="auto"/>
              <w:right w:val="single" w:sz="4" w:space="0" w:color="auto"/>
            </w:tcBorders>
          </w:tcPr>
          <w:p w14:paraId="1B788D1E" w14:textId="77777777" w:rsidR="00182E3E" w:rsidRDefault="00182E3E" w:rsidP="00182E3E">
            <w:r>
              <w:t>Approval by:</w:t>
            </w:r>
          </w:p>
          <w:p w14:paraId="7ACA76C3" w14:textId="77777777" w:rsidR="00182E3E" w:rsidRDefault="00182E3E" w:rsidP="00182E3E">
            <w:r>
              <w:t>G.Brignoli / A. Gerosa / M. Bernazzani</w:t>
            </w:r>
          </w:p>
          <w:p w14:paraId="3F162D91" w14:textId="00ABD978" w:rsidR="005347D3" w:rsidRDefault="00182E3E" w:rsidP="00182E3E">
            <w:r>
              <w:t>/ A.Sorgente</w:t>
            </w:r>
          </w:p>
          <w:p w14:paraId="02A2D86E" w14:textId="77777777" w:rsidR="005347D3" w:rsidRDefault="00182E3E" w:rsidP="00182E3E">
            <w:pPr>
              <w:spacing w:before="60" w:after="60"/>
            </w:pPr>
            <w:r>
              <w:t xml:space="preserve">/ D. Peroni </w:t>
            </w:r>
          </w:p>
          <w:p w14:paraId="03F448C3" w14:textId="7BD70334" w:rsidR="006437F5" w:rsidRDefault="00182E3E" w:rsidP="00182E3E">
            <w:pPr>
              <w:spacing w:before="60" w:after="60"/>
            </w:pPr>
            <w:r>
              <w:t xml:space="preserve">/ S. Poggi </w:t>
            </w:r>
          </w:p>
        </w:tc>
        <w:tc>
          <w:tcPr>
            <w:tcW w:w="4678" w:type="dxa"/>
            <w:tcBorders>
              <w:top w:val="single" w:sz="6" w:space="0" w:color="auto"/>
              <w:left w:val="single" w:sz="4" w:space="0" w:color="auto"/>
              <w:bottom w:val="single" w:sz="12" w:space="0" w:color="auto"/>
              <w:right w:val="single" w:sz="6" w:space="0" w:color="auto"/>
            </w:tcBorders>
          </w:tcPr>
          <w:p w14:paraId="08B539C9" w14:textId="77777777" w:rsidR="006437F5" w:rsidRDefault="006437F5">
            <w:pPr>
              <w:pStyle w:val="Header"/>
              <w:tabs>
                <w:tab w:val="clear" w:pos="4153"/>
                <w:tab w:val="clear" w:pos="8306"/>
              </w:tabs>
              <w:spacing w:before="60" w:after="60"/>
              <w:jc w:val="center"/>
            </w:pPr>
          </w:p>
          <w:p w14:paraId="7A7595A6" w14:textId="77777777" w:rsidR="005347D3" w:rsidRPr="008820D1" w:rsidRDefault="005347D3">
            <w:pPr>
              <w:pStyle w:val="Header"/>
              <w:tabs>
                <w:tab w:val="clear" w:pos="4153"/>
                <w:tab w:val="clear" w:pos="8306"/>
              </w:tabs>
              <w:spacing w:before="60" w:after="60"/>
              <w:jc w:val="center"/>
              <w:rPr>
                <w:lang w:val="en-US"/>
              </w:rPr>
            </w:pPr>
            <w:r w:rsidRPr="008820D1">
              <w:rPr>
                <w:lang w:val="en-US"/>
              </w:rPr>
              <w:t>Credit</w:t>
            </w:r>
          </w:p>
          <w:p w14:paraId="371F6DDB" w14:textId="77777777" w:rsidR="005347D3" w:rsidRPr="008820D1" w:rsidRDefault="005347D3">
            <w:pPr>
              <w:pStyle w:val="Header"/>
              <w:tabs>
                <w:tab w:val="clear" w:pos="4153"/>
                <w:tab w:val="clear" w:pos="8306"/>
              </w:tabs>
              <w:spacing w:before="60" w:after="60"/>
              <w:jc w:val="center"/>
              <w:rPr>
                <w:lang w:val="en-US"/>
              </w:rPr>
            </w:pPr>
          </w:p>
          <w:p w14:paraId="3D86EA4B" w14:textId="77777777" w:rsidR="005347D3" w:rsidRPr="008820D1" w:rsidRDefault="005347D3">
            <w:pPr>
              <w:pStyle w:val="Header"/>
              <w:tabs>
                <w:tab w:val="clear" w:pos="4153"/>
                <w:tab w:val="clear" w:pos="8306"/>
              </w:tabs>
              <w:spacing w:before="60" w:after="60"/>
              <w:jc w:val="center"/>
              <w:rPr>
                <w:lang w:val="en-US"/>
              </w:rPr>
            </w:pPr>
            <w:r w:rsidRPr="008820D1">
              <w:rPr>
                <w:lang w:val="en-US"/>
              </w:rPr>
              <w:t>IT XPS</w:t>
            </w:r>
          </w:p>
          <w:p w14:paraId="07ECBB3C" w14:textId="301DB8BB" w:rsidR="00BD29F4" w:rsidRPr="008820D1" w:rsidRDefault="00BD29F4">
            <w:pPr>
              <w:pStyle w:val="Header"/>
              <w:tabs>
                <w:tab w:val="clear" w:pos="4153"/>
                <w:tab w:val="clear" w:pos="8306"/>
              </w:tabs>
              <w:spacing w:before="60" w:after="60"/>
              <w:jc w:val="center"/>
              <w:rPr>
                <w:lang w:val="en-US"/>
              </w:rPr>
            </w:pPr>
            <w:r w:rsidRPr="008820D1">
              <w:rPr>
                <w:lang w:val="en-US"/>
              </w:rPr>
              <w:t>CR</w:t>
            </w:r>
          </w:p>
          <w:p w14:paraId="4D9805DB" w14:textId="560657D7" w:rsidR="005347D3" w:rsidRPr="008820D1" w:rsidRDefault="00BD29F4" w:rsidP="00BD29F4">
            <w:pPr>
              <w:pStyle w:val="Header"/>
              <w:tabs>
                <w:tab w:val="clear" w:pos="4153"/>
                <w:tab w:val="clear" w:pos="8306"/>
              </w:tabs>
              <w:spacing w:before="60" w:after="60"/>
              <w:jc w:val="center"/>
              <w:rPr>
                <w:lang w:val="en-US"/>
              </w:rPr>
            </w:pPr>
            <w:r w:rsidRPr="008820D1">
              <w:rPr>
                <w:lang w:val="en-US"/>
              </w:rPr>
              <w:t>Retail</w:t>
            </w:r>
          </w:p>
        </w:tc>
        <w:tc>
          <w:tcPr>
            <w:tcW w:w="1371" w:type="dxa"/>
            <w:tcBorders>
              <w:top w:val="single" w:sz="6" w:space="0" w:color="auto"/>
              <w:left w:val="single" w:sz="6" w:space="0" w:color="auto"/>
              <w:bottom w:val="single" w:sz="12" w:space="0" w:color="auto"/>
              <w:right w:val="single" w:sz="6" w:space="0" w:color="auto"/>
            </w:tcBorders>
          </w:tcPr>
          <w:p w14:paraId="5C25720E" w14:textId="77777777" w:rsidR="006437F5" w:rsidRPr="008820D1" w:rsidRDefault="006437F5">
            <w:pPr>
              <w:spacing w:before="60" w:after="60"/>
              <w:jc w:val="center"/>
              <w:rPr>
                <w:lang w:val="en-US"/>
              </w:rPr>
            </w:pPr>
          </w:p>
        </w:tc>
      </w:tr>
    </w:tbl>
    <w:p w14:paraId="75071D9C" w14:textId="77777777" w:rsidR="009F5ACF" w:rsidRPr="008820D1" w:rsidRDefault="009F5ACF">
      <w:pPr>
        <w:spacing w:before="60" w:after="60"/>
        <w:rPr>
          <w:lang w:val="en-US"/>
        </w:rPr>
      </w:pPr>
    </w:p>
    <w:tbl>
      <w:tblPr>
        <w:tblW w:w="9540" w:type="dxa"/>
        <w:tblInd w:w="24"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046"/>
        <w:gridCol w:w="2459"/>
        <w:gridCol w:w="4678"/>
        <w:gridCol w:w="1357"/>
      </w:tblGrid>
      <w:tr w:rsidR="005C66E3" w14:paraId="404DF9F6" w14:textId="77777777" w:rsidTr="00E52C34">
        <w:trPr>
          <w:cantSplit/>
          <w:trHeight w:val="468"/>
        </w:trPr>
        <w:tc>
          <w:tcPr>
            <w:tcW w:w="1046" w:type="dxa"/>
          </w:tcPr>
          <w:p w14:paraId="196B2179" w14:textId="77777777" w:rsidR="005C66E3" w:rsidRDefault="005C66E3" w:rsidP="00E52C34">
            <w:pPr>
              <w:spacing w:before="60" w:after="60"/>
              <w:jc w:val="center"/>
              <w:rPr>
                <w:b/>
              </w:rPr>
            </w:pPr>
            <w:r>
              <w:rPr>
                <w:b/>
              </w:rPr>
              <w:t>Rev. N.</w:t>
            </w:r>
          </w:p>
        </w:tc>
        <w:tc>
          <w:tcPr>
            <w:tcW w:w="2459" w:type="dxa"/>
          </w:tcPr>
          <w:p w14:paraId="3DEFE7F0" w14:textId="77777777" w:rsidR="005C66E3" w:rsidRDefault="005C66E3" w:rsidP="00E52C34">
            <w:pPr>
              <w:spacing w:before="60" w:after="60"/>
              <w:jc w:val="center"/>
              <w:rPr>
                <w:b/>
              </w:rPr>
            </w:pPr>
            <w:r>
              <w:rPr>
                <w:b/>
              </w:rPr>
              <w:t>Project</w:t>
            </w:r>
          </w:p>
        </w:tc>
        <w:tc>
          <w:tcPr>
            <w:tcW w:w="4678" w:type="dxa"/>
          </w:tcPr>
          <w:p w14:paraId="37A1B8E1" w14:textId="77777777" w:rsidR="005C66E3" w:rsidRDefault="005C66E3" w:rsidP="00E52C34">
            <w:pPr>
              <w:spacing w:before="60" w:after="60"/>
              <w:jc w:val="center"/>
              <w:rPr>
                <w:b/>
              </w:rPr>
            </w:pPr>
            <w:r>
              <w:rPr>
                <w:b/>
              </w:rPr>
              <w:t>Object's revision</w:t>
            </w:r>
          </w:p>
        </w:tc>
        <w:tc>
          <w:tcPr>
            <w:tcW w:w="1357" w:type="dxa"/>
          </w:tcPr>
          <w:p w14:paraId="523E6FA5" w14:textId="77777777" w:rsidR="005C66E3" w:rsidRDefault="005C66E3" w:rsidP="00E52C34">
            <w:pPr>
              <w:spacing w:before="60" w:after="60"/>
              <w:jc w:val="center"/>
              <w:rPr>
                <w:b/>
              </w:rPr>
            </w:pPr>
            <w:r>
              <w:rPr>
                <w:b/>
              </w:rPr>
              <w:t>Data</w:t>
            </w:r>
          </w:p>
        </w:tc>
      </w:tr>
      <w:tr w:rsidR="005C66E3" w14:paraId="25286436" w14:textId="77777777" w:rsidTr="00E52C34">
        <w:trPr>
          <w:cantSplit/>
          <w:trHeight w:val="427"/>
        </w:trPr>
        <w:tc>
          <w:tcPr>
            <w:tcW w:w="1046" w:type="dxa"/>
          </w:tcPr>
          <w:p w14:paraId="0A7B3739" w14:textId="77777777" w:rsidR="005C66E3" w:rsidRDefault="005C66E3" w:rsidP="00E52C34">
            <w:pPr>
              <w:spacing w:before="60" w:after="60"/>
              <w:jc w:val="center"/>
              <w:rPr>
                <w:sz w:val="20"/>
              </w:rPr>
            </w:pPr>
            <w:r>
              <w:rPr>
                <w:sz w:val="20"/>
              </w:rPr>
              <w:t>1</w:t>
            </w:r>
          </w:p>
        </w:tc>
        <w:tc>
          <w:tcPr>
            <w:tcW w:w="2459" w:type="dxa"/>
          </w:tcPr>
          <w:p w14:paraId="34024BEA" w14:textId="77777777" w:rsidR="005C66E3" w:rsidRDefault="005C66E3" w:rsidP="00E52C34">
            <w:pPr>
              <w:spacing w:before="60" w:after="60"/>
              <w:jc w:val="center"/>
              <w:rPr>
                <w:sz w:val="20"/>
              </w:rPr>
            </w:pPr>
            <w:r w:rsidRPr="00F33471">
              <w:rPr>
                <w:sz w:val="20"/>
              </w:rPr>
              <w:t>PRJ0015372</w:t>
            </w:r>
          </w:p>
        </w:tc>
        <w:tc>
          <w:tcPr>
            <w:tcW w:w="4678" w:type="dxa"/>
          </w:tcPr>
          <w:p w14:paraId="5727316A" w14:textId="77777777" w:rsidR="005C66E3" w:rsidRPr="001F575C" w:rsidRDefault="005C66E3" w:rsidP="00E52C34">
            <w:pPr>
              <w:spacing w:before="60" w:after="60"/>
              <w:jc w:val="center"/>
              <w:rPr>
                <w:sz w:val="20"/>
                <w:lang w:val="en-US"/>
              </w:rPr>
            </w:pPr>
            <w:r w:rsidRPr="001F575C">
              <w:rPr>
                <w:sz w:val="20"/>
                <w:lang w:val="en-US"/>
              </w:rPr>
              <w:t>First version of ZENIT AF</w:t>
            </w:r>
          </w:p>
        </w:tc>
        <w:tc>
          <w:tcPr>
            <w:tcW w:w="1357" w:type="dxa"/>
          </w:tcPr>
          <w:p w14:paraId="159F8E72" w14:textId="2D50663A" w:rsidR="005C66E3" w:rsidRDefault="005C66E3" w:rsidP="00E52C34">
            <w:pPr>
              <w:spacing w:before="60" w:after="60"/>
              <w:jc w:val="center"/>
              <w:rPr>
                <w:sz w:val="20"/>
              </w:rPr>
            </w:pPr>
            <w:r>
              <w:rPr>
                <w:sz w:val="20"/>
              </w:rPr>
              <w:t>22/05/2025</w:t>
            </w:r>
          </w:p>
        </w:tc>
      </w:tr>
      <w:tr w:rsidR="005C66E3" w14:paraId="1EE251CA" w14:textId="77777777" w:rsidTr="00E52C34">
        <w:trPr>
          <w:cantSplit/>
          <w:trHeight w:val="427"/>
        </w:trPr>
        <w:tc>
          <w:tcPr>
            <w:tcW w:w="1046" w:type="dxa"/>
          </w:tcPr>
          <w:p w14:paraId="3912D77A" w14:textId="77777777" w:rsidR="005C66E3" w:rsidRDefault="005C66E3" w:rsidP="00E52C34">
            <w:pPr>
              <w:spacing w:before="60" w:after="60"/>
              <w:jc w:val="center"/>
              <w:rPr>
                <w:sz w:val="20"/>
              </w:rPr>
            </w:pPr>
          </w:p>
        </w:tc>
        <w:tc>
          <w:tcPr>
            <w:tcW w:w="2459" w:type="dxa"/>
          </w:tcPr>
          <w:p w14:paraId="22E147A7" w14:textId="77777777" w:rsidR="005C66E3" w:rsidRDefault="005C66E3" w:rsidP="00E52C34">
            <w:pPr>
              <w:spacing w:before="60" w:after="60"/>
              <w:jc w:val="center"/>
              <w:rPr>
                <w:sz w:val="20"/>
              </w:rPr>
            </w:pPr>
          </w:p>
        </w:tc>
        <w:tc>
          <w:tcPr>
            <w:tcW w:w="4678" w:type="dxa"/>
          </w:tcPr>
          <w:p w14:paraId="37868D76" w14:textId="77777777" w:rsidR="005C66E3" w:rsidRDefault="005C66E3" w:rsidP="00E52C34">
            <w:pPr>
              <w:spacing w:before="60" w:after="60"/>
              <w:jc w:val="center"/>
              <w:rPr>
                <w:sz w:val="20"/>
              </w:rPr>
            </w:pPr>
          </w:p>
        </w:tc>
        <w:tc>
          <w:tcPr>
            <w:tcW w:w="1357" w:type="dxa"/>
          </w:tcPr>
          <w:p w14:paraId="3FEDBFC2" w14:textId="77777777" w:rsidR="005C66E3" w:rsidRDefault="005C66E3" w:rsidP="00E52C34">
            <w:pPr>
              <w:spacing w:before="60" w:after="60"/>
              <w:jc w:val="center"/>
              <w:rPr>
                <w:sz w:val="20"/>
              </w:rPr>
            </w:pPr>
          </w:p>
        </w:tc>
      </w:tr>
      <w:tr w:rsidR="00225856" w14:paraId="52F62E73" w14:textId="77777777" w:rsidTr="002E580D">
        <w:trPr>
          <w:cantSplit/>
          <w:trHeight w:val="91"/>
        </w:trPr>
        <w:tc>
          <w:tcPr>
            <w:tcW w:w="1046" w:type="dxa"/>
            <w:vAlign w:val="center"/>
          </w:tcPr>
          <w:p w14:paraId="4E68FDEA" w14:textId="77777777" w:rsidR="00225856" w:rsidRDefault="00225856">
            <w:pPr>
              <w:spacing w:before="60" w:after="60"/>
              <w:jc w:val="center"/>
              <w:rPr>
                <w:sz w:val="20"/>
              </w:rPr>
            </w:pPr>
          </w:p>
        </w:tc>
        <w:tc>
          <w:tcPr>
            <w:tcW w:w="2459" w:type="dxa"/>
          </w:tcPr>
          <w:p w14:paraId="3CA990BB" w14:textId="77777777" w:rsidR="00225856" w:rsidRDefault="00225856">
            <w:pPr>
              <w:spacing w:before="60" w:after="60"/>
              <w:jc w:val="center"/>
              <w:rPr>
                <w:sz w:val="20"/>
              </w:rPr>
            </w:pPr>
          </w:p>
        </w:tc>
        <w:tc>
          <w:tcPr>
            <w:tcW w:w="4678" w:type="dxa"/>
            <w:vAlign w:val="center"/>
          </w:tcPr>
          <w:p w14:paraId="2CE1EA54" w14:textId="113F18DD" w:rsidR="00225856" w:rsidRDefault="00225856">
            <w:pPr>
              <w:spacing w:before="60" w:after="60"/>
              <w:jc w:val="center"/>
              <w:rPr>
                <w:sz w:val="20"/>
              </w:rPr>
            </w:pPr>
          </w:p>
        </w:tc>
        <w:tc>
          <w:tcPr>
            <w:tcW w:w="1357" w:type="dxa"/>
          </w:tcPr>
          <w:p w14:paraId="71E756B4" w14:textId="77777777" w:rsidR="00225856" w:rsidRDefault="00225856">
            <w:pPr>
              <w:spacing w:before="60" w:after="60"/>
              <w:jc w:val="center"/>
              <w:rPr>
                <w:sz w:val="20"/>
              </w:rPr>
            </w:pPr>
          </w:p>
        </w:tc>
      </w:tr>
    </w:tbl>
    <w:p w14:paraId="4960E3BE" w14:textId="77777777" w:rsidR="009F5ACF" w:rsidRDefault="009F5ACF">
      <w:pPr>
        <w:pStyle w:val="apb"/>
      </w:pPr>
    </w:p>
    <w:p w14:paraId="250DD46E" w14:textId="77777777" w:rsidR="009F5ACF" w:rsidRDefault="009F5ACF">
      <w:pPr>
        <w:jc w:val="center"/>
        <w:rPr>
          <w:b/>
          <w:sz w:val="20"/>
        </w:rPr>
      </w:pPr>
      <w:r>
        <w:br w:type="page"/>
      </w:r>
      <w:r>
        <w:rPr>
          <w:b/>
          <w:sz w:val="20"/>
        </w:rPr>
        <w:lastRenderedPageBreak/>
        <w:t>SOMMARIO</w:t>
      </w:r>
    </w:p>
    <w:p w14:paraId="3E718818" w14:textId="40486A74" w:rsidR="00F50A2B" w:rsidRDefault="009F5ACF">
      <w:pPr>
        <w:pStyle w:val="TOC1"/>
        <w:rPr>
          <w:rFonts w:asciiTheme="minorHAnsi" w:eastAsiaTheme="minorEastAsia" w:hAnsiTheme="minorHAnsi" w:cstheme="minorBidi"/>
          <w:b w:val="0"/>
          <w:caps w:val="0"/>
          <w:kern w:val="2"/>
          <w:sz w:val="24"/>
          <w:lang w:val="en-US" w:eastAsia="en-US"/>
          <w14:ligatures w14:val="standardContextual"/>
        </w:rPr>
      </w:pPr>
      <w:r>
        <w:rPr>
          <w:caps w:val="0"/>
        </w:rPr>
        <w:fldChar w:fldCharType="begin"/>
      </w:r>
      <w:r>
        <w:rPr>
          <w:caps w:val="0"/>
        </w:rPr>
        <w:instrText xml:space="preserve"> TOC \o </w:instrText>
      </w:r>
      <w:r>
        <w:rPr>
          <w:caps w:val="0"/>
        </w:rPr>
        <w:fldChar w:fldCharType="separate"/>
      </w:r>
      <w:r w:rsidR="00F50A2B">
        <w:t>1.</w:t>
      </w:r>
      <w:r w:rsidR="00F50A2B">
        <w:rPr>
          <w:rFonts w:asciiTheme="minorHAnsi" w:eastAsiaTheme="minorEastAsia" w:hAnsiTheme="minorHAnsi" w:cstheme="minorBidi"/>
          <w:b w:val="0"/>
          <w:caps w:val="0"/>
          <w:kern w:val="2"/>
          <w:sz w:val="24"/>
          <w:lang w:val="en-US" w:eastAsia="en-US"/>
          <w14:ligatures w14:val="standardContextual"/>
        </w:rPr>
        <w:tab/>
      </w:r>
      <w:r w:rsidR="00F50A2B">
        <w:t>INTRODUCTION</w:t>
      </w:r>
      <w:r w:rsidR="00F50A2B">
        <w:tab/>
      </w:r>
      <w:r w:rsidR="00F50A2B">
        <w:fldChar w:fldCharType="begin"/>
      </w:r>
      <w:r w:rsidR="00F50A2B">
        <w:instrText xml:space="preserve"> PAGEREF _Toc198818741 \h </w:instrText>
      </w:r>
      <w:r w:rsidR="00F50A2B">
        <w:fldChar w:fldCharType="separate"/>
      </w:r>
      <w:r w:rsidR="00F50A2B">
        <w:t>5</w:t>
      </w:r>
      <w:r w:rsidR="00F50A2B">
        <w:fldChar w:fldCharType="end"/>
      </w:r>
    </w:p>
    <w:p w14:paraId="247EC3C8" w14:textId="7786DF87" w:rsidR="00F50A2B" w:rsidRDefault="00F50A2B">
      <w:pPr>
        <w:pStyle w:val="TOC1"/>
        <w:rPr>
          <w:rFonts w:asciiTheme="minorHAnsi" w:eastAsiaTheme="minorEastAsia" w:hAnsiTheme="minorHAnsi" w:cstheme="minorBidi"/>
          <w:b w:val="0"/>
          <w:caps w:val="0"/>
          <w:kern w:val="2"/>
          <w:sz w:val="24"/>
          <w:lang w:val="en-US" w:eastAsia="en-US"/>
          <w14:ligatures w14:val="standardContextual"/>
        </w:rPr>
      </w:pPr>
      <w:r>
        <w:t>2.</w:t>
      </w:r>
      <w:r>
        <w:rPr>
          <w:rFonts w:asciiTheme="minorHAnsi" w:eastAsiaTheme="minorEastAsia" w:hAnsiTheme="minorHAnsi" w:cstheme="minorBidi"/>
          <w:b w:val="0"/>
          <w:caps w:val="0"/>
          <w:kern w:val="2"/>
          <w:sz w:val="24"/>
          <w:lang w:val="en-US" w:eastAsia="en-US"/>
          <w14:ligatures w14:val="standardContextual"/>
        </w:rPr>
        <w:tab/>
      </w:r>
      <w:r>
        <w:t>DESCRIPTION AND ABBREVIATION</w:t>
      </w:r>
      <w:r>
        <w:tab/>
      </w:r>
      <w:r>
        <w:fldChar w:fldCharType="begin"/>
      </w:r>
      <w:r>
        <w:instrText xml:space="preserve"> PAGEREF _Toc198818742 \h </w:instrText>
      </w:r>
      <w:r>
        <w:fldChar w:fldCharType="separate"/>
      </w:r>
      <w:r>
        <w:t>5</w:t>
      </w:r>
      <w:r>
        <w:fldChar w:fldCharType="end"/>
      </w:r>
    </w:p>
    <w:p w14:paraId="2E2998F0" w14:textId="7E83FDD2" w:rsidR="00F50A2B" w:rsidRDefault="00F50A2B">
      <w:pPr>
        <w:pStyle w:val="TOC1"/>
        <w:rPr>
          <w:rFonts w:asciiTheme="minorHAnsi" w:eastAsiaTheme="minorEastAsia" w:hAnsiTheme="minorHAnsi" w:cstheme="minorBidi"/>
          <w:b w:val="0"/>
          <w:caps w:val="0"/>
          <w:kern w:val="2"/>
          <w:sz w:val="24"/>
          <w:lang w:val="en-US" w:eastAsia="en-US"/>
          <w14:ligatures w14:val="standardContextual"/>
        </w:rPr>
      </w:pPr>
      <w:r>
        <w:t>3.</w:t>
      </w:r>
      <w:r>
        <w:rPr>
          <w:rFonts w:asciiTheme="minorHAnsi" w:eastAsiaTheme="minorEastAsia" w:hAnsiTheme="minorHAnsi" w:cstheme="minorBidi"/>
          <w:b w:val="0"/>
          <w:caps w:val="0"/>
          <w:kern w:val="2"/>
          <w:sz w:val="24"/>
          <w:lang w:val="en-US" w:eastAsia="en-US"/>
          <w14:ligatures w14:val="standardContextual"/>
        </w:rPr>
        <w:tab/>
      </w:r>
      <w:r>
        <w:t>GENERAL DESCRIPTION</w:t>
      </w:r>
      <w:r>
        <w:tab/>
      </w:r>
      <w:r>
        <w:fldChar w:fldCharType="begin"/>
      </w:r>
      <w:r>
        <w:instrText xml:space="preserve"> PAGEREF _Toc198818743 \h </w:instrText>
      </w:r>
      <w:r>
        <w:fldChar w:fldCharType="separate"/>
      </w:r>
      <w:r>
        <w:t>7</w:t>
      </w:r>
      <w:r>
        <w:fldChar w:fldCharType="end"/>
      </w:r>
    </w:p>
    <w:p w14:paraId="0CDCFB65" w14:textId="199A62C5" w:rsidR="00F50A2B" w:rsidRDefault="00F50A2B">
      <w:pPr>
        <w:pStyle w:val="TOC2"/>
        <w:rPr>
          <w:rFonts w:asciiTheme="minorHAnsi" w:eastAsiaTheme="minorEastAsia" w:hAnsiTheme="minorHAnsi" w:cstheme="minorBidi"/>
          <w:smallCaps w:val="0"/>
          <w:kern w:val="2"/>
          <w:sz w:val="24"/>
          <w:lang w:val="en-US" w:eastAsia="en-US"/>
          <w14:ligatures w14:val="standardContextual"/>
        </w:rPr>
      </w:pPr>
      <w:r>
        <w:t>3.1</w:t>
      </w:r>
      <w:r>
        <w:rPr>
          <w:rFonts w:asciiTheme="minorHAnsi" w:eastAsiaTheme="minorEastAsia" w:hAnsiTheme="minorHAnsi" w:cstheme="minorBidi"/>
          <w:smallCaps w:val="0"/>
          <w:kern w:val="2"/>
          <w:sz w:val="24"/>
          <w:lang w:val="en-US" w:eastAsia="en-US"/>
          <w14:ligatures w14:val="standardContextual"/>
        </w:rPr>
        <w:tab/>
      </w:r>
      <w:r>
        <w:t>Purpose and Scope</w:t>
      </w:r>
      <w:r>
        <w:tab/>
      </w:r>
      <w:r>
        <w:fldChar w:fldCharType="begin"/>
      </w:r>
      <w:r>
        <w:instrText xml:space="preserve"> PAGEREF _Toc198818744 \h </w:instrText>
      </w:r>
      <w:r>
        <w:fldChar w:fldCharType="separate"/>
      </w:r>
      <w:r>
        <w:t>7</w:t>
      </w:r>
      <w:r>
        <w:fldChar w:fldCharType="end"/>
      </w:r>
    </w:p>
    <w:p w14:paraId="14A4FAC1" w14:textId="342D3EF2" w:rsidR="00F50A2B" w:rsidRDefault="00F50A2B">
      <w:pPr>
        <w:pStyle w:val="TOC2"/>
        <w:rPr>
          <w:rFonts w:asciiTheme="minorHAnsi" w:eastAsiaTheme="minorEastAsia" w:hAnsiTheme="minorHAnsi" w:cstheme="minorBidi"/>
          <w:smallCaps w:val="0"/>
          <w:kern w:val="2"/>
          <w:sz w:val="24"/>
          <w:lang w:val="en-US" w:eastAsia="en-US"/>
          <w14:ligatures w14:val="standardContextual"/>
        </w:rPr>
      </w:pPr>
      <w:r>
        <w:t>3.2</w:t>
      </w:r>
      <w:r>
        <w:rPr>
          <w:rFonts w:asciiTheme="minorHAnsi" w:eastAsiaTheme="minorEastAsia" w:hAnsiTheme="minorHAnsi" w:cstheme="minorBidi"/>
          <w:smallCaps w:val="0"/>
          <w:kern w:val="2"/>
          <w:sz w:val="24"/>
          <w:lang w:val="en-US" w:eastAsia="en-US"/>
          <w14:ligatures w14:val="standardContextual"/>
        </w:rPr>
        <w:tab/>
      </w:r>
      <w:r>
        <w:t>Relations with other systems</w:t>
      </w:r>
      <w:r>
        <w:tab/>
      </w:r>
      <w:r>
        <w:fldChar w:fldCharType="begin"/>
      </w:r>
      <w:r>
        <w:instrText xml:space="preserve"> PAGEREF _Toc198818745 \h </w:instrText>
      </w:r>
      <w:r>
        <w:fldChar w:fldCharType="separate"/>
      </w:r>
      <w:r>
        <w:t>9</w:t>
      </w:r>
      <w:r>
        <w:fldChar w:fldCharType="end"/>
      </w:r>
    </w:p>
    <w:p w14:paraId="18348646" w14:textId="22A10E71" w:rsidR="00F50A2B" w:rsidRDefault="00F50A2B">
      <w:pPr>
        <w:pStyle w:val="TOC2"/>
        <w:rPr>
          <w:rFonts w:asciiTheme="minorHAnsi" w:eastAsiaTheme="minorEastAsia" w:hAnsiTheme="minorHAnsi" w:cstheme="minorBidi"/>
          <w:smallCaps w:val="0"/>
          <w:kern w:val="2"/>
          <w:sz w:val="24"/>
          <w:lang w:val="en-US" w:eastAsia="en-US"/>
          <w14:ligatures w14:val="standardContextual"/>
        </w:rPr>
      </w:pPr>
      <w:r>
        <w:t>3.3</w:t>
      </w:r>
      <w:r>
        <w:rPr>
          <w:rFonts w:asciiTheme="minorHAnsi" w:eastAsiaTheme="minorEastAsia" w:hAnsiTheme="minorHAnsi" w:cstheme="minorBidi"/>
          <w:smallCaps w:val="0"/>
          <w:kern w:val="2"/>
          <w:sz w:val="24"/>
          <w:lang w:val="en-US" w:eastAsia="en-US"/>
          <w14:ligatures w14:val="standardContextual"/>
        </w:rPr>
        <w:tab/>
      </w:r>
      <w:r>
        <w:t>General Restrictions</w:t>
      </w:r>
      <w:r>
        <w:tab/>
      </w:r>
      <w:r>
        <w:fldChar w:fldCharType="begin"/>
      </w:r>
      <w:r>
        <w:instrText xml:space="preserve"> PAGEREF _Toc198818746 \h </w:instrText>
      </w:r>
      <w:r>
        <w:fldChar w:fldCharType="separate"/>
      </w:r>
      <w:r>
        <w:t>11</w:t>
      </w:r>
      <w:r>
        <w:fldChar w:fldCharType="end"/>
      </w:r>
    </w:p>
    <w:p w14:paraId="320FDBD6" w14:textId="7DD7FEFE" w:rsidR="00F50A2B" w:rsidRDefault="00F50A2B">
      <w:pPr>
        <w:pStyle w:val="TOC1"/>
        <w:rPr>
          <w:rFonts w:asciiTheme="minorHAnsi" w:eastAsiaTheme="minorEastAsia" w:hAnsiTheme="minorHAnsi" w:cstheme="minorBidi"/>
          <w:b w:val="0"/>
          <w:caps w:val="0"/>
          <w:kern w:val="2"/>
          <w:sz w:val="24"/>
          <w:lang w:val="en-US" w:eastAsia="en-US"/>
          <w14:ligatures w14:val="standardContextual"/>
        </w:rPr>
      </w:pPr>
      <w:r w:rsidRPr="0053514F">
        <w:rPr>
          <w:lang w:val="en-US"/>
        </w:rPr>
        <w:t>4.</w:t>
      </w:r>
      <w:r>
        <w:rPr>
          <w:rFonts w:asciiTheme="minorHAnsi" w:eastAsiaTheme="minorEastAsia" w:hAnsiTheme="minorHAnsi" w:cstheme="minorBidi"/>
          <w:b w:val="0"/>
          <w:caps w:val="0"/>
          <w:kern w:val="2"/>
          <w:sz w:val="24"/>
          <w:lang w:val="en-US" w:eastAsia="en-US"/>
          <w14:ligatures w14:val="standardContextual"/>
        </w:rPr>
        <w:tab/>
      </w:r>
      <w:r w:rsidRPr="0053514F">
        <w:rPr>
          <w:lang w:val="en-US"/>
        </w:rPr>
        <w:t>TRACEABILITY MATRICES USER REQUIREMENTS, FUNCTIONAL REQUIREMENTS AND USE CASES</w:t>
      </w:r>
      <w:r w:rsidRPr="00F50A2B">
        <w:rPr>
          <w:lang w:val="en-US"/>
        </w:rPr>
        <w:tab/>
      </w:r>
      <w:r>
        <w:fldChar w:fldCharType="begin"/>
      </w:r>
      <w:r w:rsidRPr="00F50A2B">
        <w:rPr>
          <w:lang w:val="en-US"/>
        </w:rPr>
        <w:instrText xml:space="preserve"> PAGEREF _Toc198818747 \h </w:instrText>
      </w:r>
      <w:r>
        <w:fldChar w:fldCharType="separate"/>
      </w:r>
      <w:r w:rsidRPr="00F50A2B">
        <w:rPr>
          <w:lang w:val="en-US"/>
        </w:rPr>
        <w:t>11</w:t>
      </w:r>
      <w:r>
        <w:fldChar w:fldCharType="end"/>
      </w:r>
    </w:p>
    <w:p w14:paraId="25716142" w14:textId="6794A108" w:rsidR="00F50A2B" w:rsidRDefault="00F50A2B">
      <w:pPr>
        <w:pStyle w:val="TOC1"/>
        <w:rPr>
          <w:rFonts w:asciiTheme="minorHAnsi" w:eastAsiaTheme="minorEastAsia" w:hAnsiTheme="minorHAnsi" w:cstheme="minorBidi"/>
          <w:b w:val="0"/>
          <w:caps w:val="0"/>
          <w:kern w:val="2"/>
          <w:sz w:val="24"/>
          <w:lang w:val="en-US" w:eastAsia="en-US"/>
          <w14:ligatures w14:val="standardContextual"/>
        </w:rPr>
      </w:pPr>
      <w:r w:rsidRPr="0053514F">
        <w:rPr>
          <w:lang w:val="en-US"/>
        </w:rPr>
        <w:t>5.</w:t>
      </w:r>
      <w:r>
        <w:rPr>
          <w:rFonts w:asciiTheme="minorHAnsi" w:eastAsiaTheme="minorEastAsia" w:hAnsiTheme="minorHAnsi" w:cstheme="minorBidi"/>
          <w:b w:val="0"/>
          <w:caps w:val="0"/>
          <w:kern w:val="2"/>
          <w:sz w:val="24"/>
          <w:lang w:val="en-US" w:eastAsia="en-US"/>
          <w14:ligatures w14:val="standardContextual"/>
        </w:rPr>
        <w:tab/>
      </w:r>
      <w:r w:rsidRPr="0053514F">
        <w:rPr>
          <w:lang w:val="en-US"/>
        </w:rPr>
        <w:t>ANALYSIS OF FUNCTIONAL AND NON-FUNCTIONAL SPECIFICATIONS</w:t>
      </w:r>
      <w:r w:rsidRPr="00F50A2B">
        <w:rPr>
          <w:lang w:val="en-US"/>
        </w:rPr>
        <w:tab/>
      </w:r>
      <w:r>
        <w:fldChar w:fldCharType="begin"/>
      </w:r>
      <w:r w:rsidRPr="00F50A2B">
        <w:rPr>
          <w:lang w:val="en-US"/>
        </w:rPr>
        <w:instrText xml:space="preserve"> PAGEREF _Toc198818748 \h </w:instrText>
      </w:r>
      <w:r>
        <w:fldChar w:fldCharType="separate"/>
      </w:r>
      <w:r w:rsidRPr="00F50A2B">
        <w:rPr>
          <w:lang w:val="en-US"/>
        </w:rPr>
        <w:t>18</w:t>
      </w:r>
      <w:r>
        <w:fldChar w:fldCharType="end"/>
      </w:r>
    </w:p>
    <w:p w14:paraId="09ACE384" w14:textId="0A88D054" w:rsidR="00F50A2B" w:rsidRDefault="00F50A2B">
      <w:pPr>
        <w:pStyle w:val="TOC2"/>
        <w:rPr>
          <w:rFonts w:asciiTheme="minorHAnsi" w:eastAsiaTheme="minorEastAsia" w:hAnsiTheme="minorHAnsi" w:cstheme="minorBidi"/>
          <w:smallCaps w:val="0"/>
          <w:kern w:val="2"/>
          <w:sz w:val="24"/>
          <w:lang w:val="en-US" w:eastAsia="en-US"/>
          <w14:ligatures w14:val="standardContextual"/>
        </w:rPr>
      </w:pPr>
      <w:r w:rsidRPr="0053514F">
        <w:rPr>
          <w:lang w:val="en-US"/>
        </w:rPr>
        <w:t>5.1</w:t>
      </w:r>
      <w:r>
        <w:rPr>
          <w:rFonts w:asciiTheme="minorHAnsi" w:eastAsiaTheme="minorEastAsia" w:hAnsiTheme="minorHAnsi" w:cstheme="minorBidi"/>
          <w:smallCaps w:val="0"/>
          <w:kern w:val="2"/>
          <w:sz w:val="24"/>
          <w:lang w:val="en-US" w:eastAsia="en-US"/>
          <w14:ligatures w14:val="standardContextual"/>
        </w:rPr>
        <w:tab/>
      </w:r>
      <w:r w:rsidRPr="0053514F">
        <w:rPr>
          <w:lang w:val="en-US"/>
        </w:rPr>
        <w:t>RF001 - Initial Load and Data Migration</w:t>
      </w:r>
      <w:r w:rsidRPr="00F50A2B">
        <w:rPr>
          <w:lang w:val="en-US"/>
        </w:rPr>
        <w:tab/>
      </w:r>
      <w:r>
        <w:fldChar w:fldCharType="begin"/>
      </w:r>
      <w:r w:rsidRPr="00F50A2B">
        <w:rPr>
          <w:lang w:val="en-US"/>
        </w:rPr>
        <w:instrText xml:space="preserve"> PAGEREF _Toc198818749 \h </w:instrText>
      </w:r>
      <w:r>
        <w:fldChar w:fldCharType="separate"/>
      </w:r>
      <w:r w:rsidRPr="00F50A2B">
        <w:rPr>
          <w:lang w:val="en-US"/>
        </w:rPr>
        <w:t>18</w:t>
      </w:r>
      <w:r>
        <w:fldChar w:fldCharType="end"/>
      </w:r>
    </w:p>
    <w:p w14:paraId="48A0FDD1" w14:textId="116C7D9C" w:rsidR="00F50A2B" w:rsidRDefault="00F50A2B">
      <w:pPr>
        <w:pStyle w:val="TOC2"/>
        <w:rPr>
          <w:rFonts w:asciiTheme="minorHAnsi" w:eastAsiaTheme="minorEastAsia" w:hAnsiTheme="minorHAnsi" w:cstheme="minorBidi"/>
          <w:smallCaps w:val="0"/>
          <w:kern w:val="2"/>
          <w:sz w:val="24"/>
          <w:lang w:val="en-US" w:eastAsia="en-US"/>
          <w14:ligatures w14:val="standardContextual"/>
        </w:rPr>
      </w:pPr>
      <w:r w:rsidRPr="00F50A2B">
        <w:rPr>
          <w:lang w:val="en-US"/>
        </w:rPr>
        <w:t>5.2</w:t>
      </w:r>
      <w:r>
        <w:rPr>
          <w:rFonts w:asciiTheme="minorHAnsi" w:eastAsiaTheme="minorEastAsia" w:hAnsiTheme="minorHAnsi" w:cstheme="minorBidi"/>
          <w:smallCaps w:val="0"/>
          <w:kern w:val="2"/>
          <w:sz w:val="24"/>
          <w:lang w:val="en-US" w:eastAsia="en-US"/>
          <w14:ligatures w14:val="standardContextual"/>
        </w:rPr>
        <w:tab/>
      </w:r>
      <w:r w:rsidRPr="00F50A2B">
        <w:rPr>
          <w:lang w:val="en-US"/>
        </w:rPr>
        <w:t>RF002 - Disconnected for inactivity</w:t>
      </w:r>
      <w:r w:rsidRPr="00F50A2B">
        <w:rPr>
          <w:lang w:val="en-US"/>
        </w:rPr>
        <w:tab/>
      </w:r>
      <w:r>
        <w:fldChar w:fldCharType="begin"/>
      </w:r>
      <w:r w:rsidRPr="00F50A2B">
        <w:rPr>
          <w:lang w:val="en-US"/>
        </w:rPr>
        <w:instrText xml:space="preserve"> PAGEREF _Toc198818750 \h </w:instrText>
      </w:r>
      <w:r>
        <w:fldChar w:fldCharType="separate"/>
      </w:r>
      <w:r w:rsidRPr="00F50A2B">
        <w:rPr>
          <w:lang w:val="en-US"/>
        </w:rPr>
        <w:t>18</w:t>
      </w:r>
      <w:r>
        <w:fldChar w:fldCharType="end"/>
      </w:r>
    </w:p>
    <w:p w14:paraId="633623F9" w14:textId="51DA4424" w:rsidR="00F50A2B" w:rsidRDefault="00F50A2B">
      <w:pPr>
        <w:pStyle w:val="TOC2"/>
        <w:rPr>
          <w:rFonts w:asciiTheme="minorHAnsi" w:eastAsiaTheme="minorEastAsia" w:hAnsiTheme="minorHAnsi" w:cstheme="minorBidi"/>
          <w:smallCaps w:val="0"/>
          <w:kern w:val="2"/>
          <w:sz w:val="24"/>
          <w:lang w:val="en-US" w:eastAsia="en-US"/>
          <w14:ligatures w14:val="standardContextual"/>
        </w:rPr>
      </w:pPr>
      <w:r w:rsidRPr="00F50A2B">
        <w:rPr>
          <w:lang w:val="en-US"/>
        </w:rPr>
        <w:t>5.3</w:t>
      </w:r>
      <w:r>
        <w:rPr>
          <w:rFonts w:asciiTheme="minorHAnsi" w:eastAsiaTheme="minorEastAsia" w:hAnsiTheme="minorHAnsi" w:cstheme="minorBidi"/>
          <w:smallCaps w:val="0"/>
          <w:kern w:val="2"/>
          <w:sz w:val="24"/>
          <w:lang w:val="en-US" w:eastAsia="en-US"/>
          <w14:ligatures w14:val="standardContextual"/>
        </w:rPr>
        <w:tab/>
      </w:r>
      <w:r w:rsidRPr="00F50A2B">
        <w:rPr>
          <w:lang w:val="en-US"/>
        </w:rPr>
        <w:t>RF003 - Login Tracking (SOX)</w:t>
      </w:r>
      <w:r w:rsidRPr="00F50A2B">
        <w:rPr>
          <w:lang w:val="en-US"/>
        </w:rPr>
        <w:tab/>
      </w:r>
      <w:r>
        <w:fldChar w:fldCharType="begin"/>
      </w:r>
      <w:r w:rsidRPr="00F50A2B">
        <w:rPr>
          <w:lang w:val="en-US"/>
        </w:rPr>
        <w:instrText xml:space="preserve"> PAGEREF _Toc198818751 \h </w:instrText>
      </w:r>
      <w:r>
        <w:fldChar w:fldCharType="separate"/>
      </w:r>
      <w:r w:rsidRPr="00F50A2B">
        <w:rPr>
          <w:lang w:val="en-US"/>
        </w:rPr>
        <w:t>18</w:t>
      </w:r>
      <w:r>
        <w:fldChar w:fldCharType="end"/>
      </w:r>
    </w:p>
    <w:p w14:paraId="2F0EFAA0" w14:textId="49D03989" w:rsidR="00F50A2B" w:rsidRDefault="00F50A2B">
      <w:pPr>
        <w:pStyle w:val="TOC2"/>
        <w:rPr>
          <w:rFonts w:asciiTheme="minorHAnsi" w:eastAsiaTheme="minorEastAsia" w:hAnsiTheme="minorHAnsi" w:cstheme="minorBidi"/>
          <w:smallCaps w:val="0"/>
          <w:kern w:val="2"/>
          <w:sz w:val="24"/>
          <w:lang w:val="en-US" w:eastAsia="en-US"/>
          <w14:ligatures w14:val="standardContextual"/>
        </w:rPr>
      </w:pPr>
      <w:r w:rsidRPr="00F50A2B">
        <w:rPr>
          <w:lang w:val="en-US"/>
        </w:rPr>
        <w:t>5.4</w:t>
      </w:r>
      <w:r>
        <w:rPr>
          <w:rFonts w:asciiTheme="minorHAnsi" w:eastAsiaTheme="minorEastAsia" w:hAnsiTheme="minorHAnsi" w:cstheme="minorBidi"/>
          <w:smallCaps w:val="0"/>
          <w:kern w:val="2"/>
          <w:sz w:val="24"/>
          <w:lang w:val="en-US" w:eastAsia="en-US"/>
          <w14:ligatures w14:val="standardContextual"/>
        </w:rPr>
        <w:tab/>
      </w:r>
      <w:r w:rsidRPr="00F50A2B">
        <w:rPr>
          <w:lang w:val="en-US"/>
        </w:rPr>
        <w:t>RF004 - Log Tracking</w:t>
      </w:r>
      <w:r w:rsidRPr="00F50A2B">
        <w:rPr>
          <w:lang w:val="en-US"/>
        </w:rPr>
        <w:tab/>
      </w:r>
      <w:r>
        <w:fldChar w:fldCharType="begin"/>
      </w:r>
      <w:r w:rsidRPr="00F50A2B">
        <w:rPr>
          <w:lang w:val="en-US"/>
        </w:rPr>
        <w:instrText xml:space="preserve"> PAGEREF _Toc198818752 \h </w:instrText>
      </w:r>
      <w:r>
        <w:fldChar w:fldCharType="separate"/>
      </w:r>
      <w:r w:rsidRPr="00F50A2B">
        <w:rPr>
          <w:lang w:val="en-US"/>
        </w:rPr>
        <w:t>18</w:t>
      </w:r>
      <w:r>
        <w:fldChar w:fldCharType="end"/>
      </w:r>
    </w:p>
    <w:p w14:paraId="6CB18691" w14:textId="073C0C03" w:rsidR="00F50A2B" w:rsidRDefault="00F50A2B">
      <w:pPr>
        <w:pStyle w:val="TOC2"/>
        <w:rPr>
          <w:rFonts w:asciiTheme="minorHAnsi" w:eastAsiaTheme="minorEastAsia" w:hAnsiTheme="minorHAnsi" w:cstheme="minorBidi"/>
          <w:smallCaps w:val="0"/>
          <w:kern w:val="2"/>
          <w:sz w:val="24"/>
          <w:lang w:val="en-US" w:eastAsia="en-US"/>
          <w14:ligatures w14:val="standardContextual"/>
        </w:rPr>
      </w:pPr>
      <w:r w:rsidRPr="00F50A2B">
        <w:rPr>
          <w:lang w:val="en-US"/>
        </w:rPr>
        <w:t>5.5</w:t>
      </w:r>
      <w:r>
        <w:rPr>
          <w:rFonts w:asciiTheme="minorHAnsi" w:eastAsiaTheme="minorEastAsia" w:hAnsiTheme="minorHAnsi" w:cstheme="minorBidi"/>
          <w:smallCaps w:val="0"/>
          <w:kern w:val="2"/>
          <w:sz w:val="24"/>
          <w:lang w:val="en-US" w:eastAsia="en-US"/>
          <w14:ligatures w14:val="standardContextual"/>
        </w:rPr>
        <w:tab/>
      </w:r>
      <w:r w:rsidRPr="00F50A2B">
        <w:rPr>
          <w:lang w:val="en-US"/>
        </w:rPr>
        <w:t>RF005 - Manage concurrency</w:t>
      </w:r>
      <w:r w:rsidRPr="00F50A2B">
        <w:rPr>
          <w:lang w:val="en-US"/>
        </w:rPr>
        <w:tab/>
      </w:r>
      <w:r>
        <w:fldChar w:fldCharType="begin"/>
      </w:r>
      <w:r w:rsidRPr="00F50A2B">
        <w:rPr>
          <w:lang w:val="en-US"/>
        </w:rPr>
        <w:instrText xml:space="preserve"> PAGEREF _Toc198818753 \h </w:instrText>
      </w:r>
      <w:r>
        <w:fldChar w:fldCharType="separate"/>
      </w:r>
      <w:r w:rsidRPr="00F50A2B">
        <w:rPr>
          <w:lang w:val="en-US"/>
        </w:rPr>
        <w:t>18</w:t>
      </w:r>
      <w:r>
        <w:fldChar w:fldCharType="end"/>
      </w:r>
    </w:p>
    <w:p w14:paraId="71845C96" w14:textId="0E186DF8" w:rsidR="00F50A2B" w:rsidRPr="00F50A2B" w:rsidRDefault="00F50A2B">
      <w:pPr>
        <w:pStyle w:val="TOC2"/>
        <w:rPr>
          <w:rFonts w:asciiTheme="minorHAnsi" w:eastAsiaTheme="minorEastAsia" w:hAnsiTheme="minorHAnsi" w:cstheme="minorBidi"/>
          <w:smallCaps w:val="0"/>
          <w:kern w:val="2"/>
          <w:sz w:val="24"/>
          <w:lang w:val="fr-FR" w:eastAsia="en-US"/>
          <w14:ligatures w14:val="standardContextual"/>
        </w:rPr>
      </w:pPr>
      <w:r w:rsidRPr="00F50A2B">
        <w:rPr>
          <w:lang w:val="fr-FR"/>
        </w:rPr>
        <w:t>5.6</w:t>
      </w:r>
      <w:r w:rsidRPr="00F50A2B">
        <w:rPr>
          <w:rFonts w:asciiTheme="minorHAnsi" w:eastAsiaTheme="minorEastAsia" w:hAnsiTheme="minorHAnsi" w:cstheme="minorBidi"/>
          <w:smallCaps w:val="0"/>
          <w:kern w:val="2"/>
          <w:sz w:val="24"/>
          <w:lang w:val="fr-FR" w:eastAsia="en-US"/>
          <w14:ligatures w14:val="standardContextual"/>
        </w:rPr>
        <w:tab/>
      </w:r>
      <w:r w:rsidRPr="00F50A2B">
        <w:rPr>
          <w:lang w:val="fr-FR"/>
        </w:rPr>
        <w:t>RF006 - Settings</w:t>
      </w:r>
      <w:r w:rsidRPr="00F50A2B">
        <w:rPr>
          <w:lang w:val="fr-FR"/>
        </w:rPr>
        <w:tab/>
      </w:r>
      <w:r>
        <w:fldChar w:fldCharType="begin"/>
      </w:r>
      <w:r w:rsidRPr="00F50A2B">
        <w:rPr>
          <w:lang w:val="fr-FR"/>
        </w:rPr>
        <w:instrText xml:space="preserve"> PAGEREF _Toc198818754 \h </w:instrText>
      </w:r>
      <w:r>
        <w:fldChar w:fldCharType="separate"/>
      </w:r>
      <w:r w:rsidRPr="00F50A2B">
        <w:rPr>
          <w:lang w:val="fr-FR"/>
        </w:rPr>
        <w:t>18</w:t>
      </w:r>
      <w:r>
        <w:fldChar w:fldCharType="end"/>
      </w:r>
    </w:p>
    <w:p w14:paraId="7DE0E6B1" w14:textId="1A8453A1" w:rsidR="00F50A2B" w:rsidRPr="00F50A2B" w:rsidRDefault="00F50A2B">
      <w:pPr>
        <w:pStyle w:val="TOC2"/>
        <w:rPr>
          <w:rFonts w:asciiTheme="minorHAnsi" w:eastAsiaTheme="minorEastAsia" w:hAnsiTheme="minorHAnsi" w:cstheme="minorBidi"/>
          <w:smallCaps w:val="0"/>
          <w:kern w:val="2"/>
          <w:sz w:val="24"/>
          <w:lang w:val="fr-FR" w:eastAsia="en-US"/>
          <w14:ligatures w14:val="standardContextual"/>
        </w:rPr>
      </w:pPr>
      <w:r w:rsidRPr="00F50A2B">
        <w:rPr>
          <w:lang w:val="fr-FR"/>
        </w:rPr>
        <w:t>5.7</w:t>
      </w:r>
      <w:r w:rsidRPr="00F50A2B">
        <w:rPr>
          <w:rFonts w:asciiTheme="minorHAnsi" w:eastAsiaTheme="minorEastAsia" w:hAnsiTheme="minorHAnsi" w:cstheme="minorBidi"/>
          <w:smallCaps w:val="0"/>
          <w:kern w:val="2"/>
          <w:sz w:val="24"/>
          <w:lang w:val="fr-FR" w:eastAsia="en-US"/>
          <w14:ligatures w14:val="standardContextual"/>
        </w:rPr>
        <w:tab/>
      </w:r>
      <w:r w:rsidRPr="00F50A2B">
        <w:rPr>
          <w:lang w:val="fr-FR"/>
        </w:rPr>
        <w:t>RF007 - Arxivar - Documents Acquisition</w:t>
      </w:r>
      <w:r w:rsidRPr="00F50A2B">
        <w:rPr>
          <w:lang w:val="fr-FR"/>
        </w:rPr>
        <w:tab/>
      </w:r>
      <w:r>
        <w:fldChar w:fldCharType="begin"/>
      </w:r>
      <w:r w:rsidRPr="00F50A2B">
        <w:rPr>
          <w:lang w:val="fr-FR"/>
        </w:rPr>
        <w:instrText xml:space="preserve"> PAGEREF _Toc198818755 \h </w:instrText>
      </w:r>
      <w:r>
        <w:fldChar w:fldCharType="separate"/>
      </w:r>
      <w:r w:rsidRPr="00F50A2B">
        <w:rPr>
          <w:lang w:val="fr-FR"/>
        </w:rPr>
        <w:t>19</w:t>
      </w:r>
      <w:r>
        <w:fldChar w:fldCharType="end"/>
      </w:r>
    </w:p>
    <w:p w14:paraId="37FF0C69" w14:textId="24EBDB63" w:rsidR="00F50A2B" w:rsidRDefault="00F50A2B">
      <w:pPr>
        <w:pStyle w:val="TOC2"/>
        <w:rPr>
          <w:rFonts w:asciiTheme="minorHAnsi" w:eastAsiaTheme="minorEastAsia" w:hAnsiTheme="minorHAnsi" w:cstheme="minorBidi"/>
          <w:smallCaps w:val="0"/>
          <w:kern w:val="2"/>
          <w:sz w:val="24"/>
          <w:lang w:val="en-US" w:eastAsia="en-US"/>
          <w14:ligatures w14:val="standardContextual"/>
        </w:rPr>
      </w:pPr>
      <w:r w:rsidRPr="00F50A2B">
        <w:rPr>
          <w:lang w:val="en-US"/>
        </w:rPr>
        <w:t>5.8</w:t>
      </w:r>
      <w:r>
        <w:rPr>
          <w:rFonts w:asciiTheme="minorHAnsi" w:eastAsiaTheme="minorEastAsia" w:hAnsiTheme="minorHAnsi" w:cstheme="minorBidi"/>
          <w:smallCaps w:val="0"/>
          <w:kern w:val="2"/>
          <w:sz w:val="24"/>
          <w:lang w:val="en-US" w:eastAsia="en-US"/>
          <w14:ligatures w14:val="standardContextual"/>
        </w:rPr>
        <w:tab/>
      </w:r>
      <w:r w:rsidRPr="00F50A2B">
        <w:rPr>
          <w:lang w:val="en-US"/>
        </w:rPr>
        <w:t>RF008 - Dashboard - Single PoS - “Documents”</w:t>
      </w:r>
      <w:r w:rsidRPr="00F50A2B">
        <w:rPr>
          <w:lang w:val="en-US"/>
        </w:rPr>
        <w:tab/>
      </w:r>
      <w:r>
        <w:fldChar w:fldCharType="begin"/>
      </w:r>
      <w:r w:rsidRPr="00F50A2B">
        <w:rPr>
          <w:lang w:val="en-US"/>
        </w:rPr>
        <w:instrText xml:space="preserve"> PAGEREF _Toc198818756 \h </w:instrText>
      </w:r>
      <w:r>
        <w:fldChar w:fldCharType="separate"/>
      </w:r>
      <w:r w:rsidRPr="00F50A2B">
        <w:rPr>
          <w:lang w:val="en-US"/>
        </w:rPr>
        <w:t>19</w:t>
      </w:r>
      <w:r>
        <w:fldChar w:fldCharType="end"/>
      </w:r>
    </w:p>
    <w:p w14:paraId="4E8BF894" w14:textId="1FFC5B72" w:rsidR="00F50A2B" w:rsidRDefault="00F50A2B">
      <w:pPr>
        <w:pStyle w:val="TOC2"/>
        <w:rPr>
          <w:rFonts w:asciiTheme="minorHAnsi" w:eastAsiaTheme="minorEastAsia" w:hAnsiTheme="minorHAnsi" w:cstheme="minorBidi"/>
          <w:smallCaps w:val="0"/>
          <w:kern w:val="2"/>
          <w:sz w:val="24"/>
          <w:lang w:val="en-US" w:eastAsia="en-US"/>
          <w14:ligatures w14:val="standardContextual"/>
        </w:rPr>
      </w:pPr>
      <w:r w:rsidRPr="00F50A2B">
        <w:rPr>
          <w:lang w:val="en-US"/>
        </w:rPr>
        <w:t>5.9</w:t>
      </w:r>
      <w:r>
        <w:rPr>
          <w:rFonts w:asciiTheme="minorHAnsi" w:eastAsiaTheme="minorEastAsia" w:hAnsiTheme="minorHAnsi" w:cstheme="minorBidi"/>
          <w:smallCaps w:val="0"/>
          <w:kern w:val="2"/>
          <w:sz w:val="24"/>
          <w:lang w:val="en-US" w:eastAsia="en-US"/>
          <w14:ligatures w14:val="standardContextual"/>
        </w:rPr>
        <w:tab/>
      </w:r>
      <w:r w:rsidRPr="00F50A2B">
        <w:rPr>
          <w:lang w:val="en-US"/>
        </w:rPr>
        <w:t>RF009 - View Borderò - ArchiCON</w:t>
      </w:r>
      <w:r w:rsidRPr="00F50A2B">
        <w:rPr>
          <w:lang w:val="en-US"/>
        </w:rPr>
        <w:tab/>
      </w:r>
      <w:r>
        <w:fldChar w:fldCharType="begin"/>
      </w:r>
      <w:r w:rsidRPr="00F50A2B">
        <w:rPr>
          <w:lang w:val="en-US"/>
        </w:rPr>
        <w:instrText xml:space="preserve"> PAGEREF _Toc198818757 \h </w:instrText>
      </w:r>
      <w:r>
        <w:fldChar w:fldCharType="separate"/>
      </w:r>
      <w:r w:rsidRPr="00F50A2B">
        <w:rPr>
          <w:lang w:val="en-US"/>
        </w:rPr>
        <w:t>19</w:t>
      </w:r>
      <w:r>
        <w:fldChar w:fldCharType="end"/>
      </w:r>
    </w:p>
    <w:p w14:paraId="6ACC16D6" w14:textId="274E3A14" w:rsidR="00F50A2B" w:rsidRDefault="00F50A2B">
      <w:pPr>
        <w:pStyle w:val="TOC2"/>
        <w:rPr>
          <w:rFonts w:asciiTheme="minorHAnsi" w:eastAsiaTheme="minorEastAsia" w:hAnsiTheme="minorHAnsi" w:cstheme="minorBidi"/>
          <w:smallCaps w:val="0"/>
          <w:kern w:val="2"/>
          <w:sz w:val="24"/>
          <w:lang w:val="en-US" w:eastAsia="en-US"/>
          <w14:ligatures w14:val="standardContextual"/>
        </w:rPr>
      </w:pPr>
      <w:r w:rsidRPr="0053514F">
        <w:rPr>
          <w:lang w:val="en-US"/>
        </w:rPr>
        <w:t>5.10</w:t>
      </w:r>
      <w:r>
        <w:rPr>
          <w:rFonts w:asciiTheme="minorHAnsi" w:eastAsiaTheme="minorEastAsia" w:hAnsiTheme="minorHAnsi" w:cstheme="minorBidi"/>
          <w:smallCaps w:val="0"/>
          <w:kern w:val="2"/>
          <w:sz w:val="24"/>
          <w:lang w:val="en-US" w:eastAsia="en-US"/>
          <w14:ligatures w14:val="standardContextual"/>
        </w:rPr>
        <w:tab/>
      </w:r>
      <w:r w:rsidRPr="0053514F">
        <w:rPr>
          <w:lang w:val="en-US"/>
        </w:rPr>
        <w:t>RF010 - Dashboard - Single PoS - “Notes”</w:t>
      </w:r>
      <w:r w:rsidRPr="00F50A2B">
        <w:rPr>
          <w:lang w:val="en-US"/>
        </w:rPr>
        <w:tab/>
      </w:r>
      <w:r>
        <w:fldChar w:fldCharType="begin"/>
      </w:r>
      <w:r w:rsidRPr="00F50A2B">
        <w:rPr>
          <w:lang w:val="en-US"/>
        </w:rPr>
        <w:instrText xml:space="preserve"> PAGEREF _Toc198818758 \h </w:instrText>
      </w:r>
      <w:r>
        <w:fldChar w:fldCharType="separate"/>
      </w:r>
      <w:r w:rsidRPr="00F50A2B">
        <w:rPr>
          <w:lang w:val="en-US"/>
        </w:rPr>
        <w:t>19</w:t>
      </w:r>
      <w:r>
        <w:fldChar w:fldCharType="end"/>
      </w:r>
    </w:p>
    <w:p w14:paraId="3294FE1D" w14:textId="1CD20B06" w:rsidR="00F50A2B" w:rsidRDefault="00F50A2B">
      <w:pPr>
        <w:pStyle w:val="TOC2"/>
        <w:rPr>
          <w:rFonts w:asciiTheme="minorHAnsi" w:eastAsiaTheme="minorEastAsia" w:hAnsiTheme="minorHAnsi" w:cstheme="minorBidi"/>
          <w:smallCaps w:val="0"/>
          <w:kern w:val="2"/>
          <w:sz w:val="24"/>
          <w:lang w:val="en-US" w:eastAsia="en-US"/>
          <w14:ligatures w14:val="standardContextual"/>
        </w:rPr>
      </w:pPr>
      <w:r w:rsidRPr="00F50A2B">
        <w:rPr>
          <w:lang w:val="en-US"/>
        </w:rPr>
        <w:t>5.11</w:t>
      </w:r>
      <w:r>
        <w:rPr>
          <w:rFonts w:asciiTheme="minorHAnsi" w:eastAsiaTheme="minorEastAsia" w:hAnsiTheme="minorHAnsi" w:cstheme="minorBidi"/>
          <w:smallCaps w:val="0"/>
          <w:kern w:val="2"/>
          <w:sz w:val="24"/>
          <w:lang w:val="en-US" w:eastAsia="en-US"/>
          <w14:ligatures w14:val="standardContextual"/>
        </w:rPr>
        <w:tab/>
      </w:r>
      <w:r w:rsidRPr="00F50A2B">
        <w:rPr>
          <w:lang w:val="en-US"/>
        </w:rPr>
        <w:t>RF011 - Import RedList</w:t>
      </w:r>
      <w:r w:rsidRPr="00F50A2B">
        <w:rPr>
          <w:lang w:val="en-US"/>
        </w:rPr>
        <w:tab/>
      </w:r>
      <w:r>
        <w:fldChar w:fldCharType="begin"/>
      </w:r>
      <w:r w:rsidRPr="00F50A2B">
        <w:rPr>
          <w:lang w:val="en-US"/>
        </w:rPr>
        <w:instrText xml:space="preserve"> PAGEREF _Toc198818759 \h </w:instrText>
      </w:r>
      <w:r>
        <w:fldChar w:fldCharType="separate"/>
      </w:r>
      <w:r w:rsidRPr="00F50A2B">
        <w:rPr>
          <w:lang w:val="en-US"/>
        </w:rPr>
        <w:t>19</w:t>
      </w:r>
      <w:r>
        <w:fldChar w:fldCharType="end"/>
      </w:r>
    </w:p>
    <w:p w14:paraId="18E56771" w14:textId="7D363572" w:rsidR="00F50A2B" w:rsidRDefault="00F50A2B">
      <w:pPr>
        <w:pStyle w:val="TOC1"/>
        <w:rPr>
          <w:rFonts w:asciiTheme="minorHAnsi" w:eastAsiaTheme="minorEastAsia" w:hAnsiTheme="minorHAnsi" w:cstheme="minorBidi"/>
          <w:b w:val="0"/>
          <w:caps w:val="0"/>
          <w:kern w:val="2"/>
          <w:sz w:val="24"/>
          <w:lang w:val="en-US" w:eastAsia="en-US"/>
          <w14:ligatures w14:val="standardContextual"/>
        </w:rPr>
      </w:pPr>
      <w:r w:rsidRPr="00F50A2B">
        <w:rPr>
          <w:lang w:val="en-US"/>
        </w:rPr>
        <w:t>6.</w:t>
      </w:r>
      <w:r>
        <w:rPr>
          <w:rFonts w:asciiTheme="minorHAnsi" w:eastAsiaTheme="minorEastAsia" w:hAnsiTheme="minorHAnsi" w:cstheme="minorBidi"/>
          <w:b w:val="0"/>
          <w:caps w:val="0"/>
          <w:kern w:val="2"/>
          <w:sz w:val="24"/>
          <w:lang w:val="en-US" w:eastAsia="en-US"/>
          <w14:ligatures w14:val="standardContextual"/>
        </w:rPr>
        <w:tab/>
      </w:r>
      <w:r w:rsidRPr="00F50A2B">
        <w:rPr>
          <w:lang w:val="en-US"/>
        </w:rPr>
        <w:t>USE CASES</w:t>
      </w:r>
      <w:r w:rsidRPr="00F50A2B">
        <w:rPr>
          <w:lang w:val="en-US"/>
        </w:rPr>
        <w:tab/>
      </w:r>
      <w:r>
        <w:fldChar w:fldCharType="begin"/>
      </w:r>
      <w:r w:rsidRPr="00F50A2B">
        <w:rPr>
          <w:lang w:val="en-US"/>
        </w:rPr>
        <w:instrText xml:space="preserve"> PAGEREF _Toc198818760 \h </w:instrText>
      </w:r>
      <w:r>
        <w:fldChar w:fldCharType="separate"/>
      </w:r>
      <w:r w:rsidRPr="00F50A2B">
        <w:rPr>
          <w:lang w:val="en-US"/>
        </w:rPr>
        <w:t>20</w:t>
      </w:r>
      <w:r>
        <w:fldChar w:fldCharType="end"/>
      </w:r>
    </w:p>
    <w:p w14:paraId="33BE29C7" w14:textId="6E12971C" w:rsidR="00F50A2B" w:rsidRDefault="00F50A2B">
      <w:pPr>
        <w:pStyle w:val="TOC2"/>
        <w:rPr>
          <w:rFonts w:asciiTheme="minorHAnsi" w:eastAsiaTheme="minorEastAsia" w:hAnsiTheme="minorHAnsi" w:cstheme="minorBidi"/>
          <w:smallCaps w:val="0"/>
          <w:kern w:val="2"/>
          <w:sz w:val="24"/>
          <w:lang w:val="en-US" w:eastAsia="en-US"/>
          <w14:ligatures w14:val="standardContextual"/>
        </w:rPr>
      </w:pPr>
      <w:r w:rsidRPr="00F50A2B">
        <w:rPr>
          <w:lang w:val="en-US"/>
        </w:rPr>
        <w:t>6.1</w:t>
      </w:r>
      <w:r>
        <w:rPr>
          <w:rFonts w:asciiTheme="minorHAnsi" w:eastAsiaTheme="minorEastAsia" w:hAnsiTheme="minorHAnsi" w:cstheme="minorBidi"/>
          <w:smallCaps w:val="0"/>
          <w:kern w:val="2"/>
          <w:sz w:val="24"/>
          <w:lang w:val="en-US" w:eastAsia="en-US"/>
          <w14:ligatures w14:val="standardContextual"/>
        </w:rPr>
        <w:tab/>
      </w:r>
      <w:r w:rsidRPr="00F50A2B">
        <w:rPr>
          <w:lang w:val="en-US"/>
        </w:rPr>
        <w:t>Initial Load and Data Migration</w:t>
      </w:r>
      <w:r w:rsidRPr="00F50A2B">
        <w:rPr>
          <w:lang w:val="en-US"/>
        </w:rPr>
        <w:tab/>
      </w:r>
      <w:r>
        <w:fldChar w:fldCharType="begin"/>
      </w:r>
      <w:r w:rsidRPr="00F50A2B">
        <w:rPr>
          <w:lang w:val="en-US"/>
        </w:rPr>
        <w:instrText xml:space="preserve"> PAGEREF _Toc198818761 \h </w:instrText>
      </w:r>
      <w:r>
        <w:fldChar w:fldCharType="separate"/>
      </w:r>
      <w:r w:rsidRPr="00F50A2B">
        <w:rPr>
          <w:lang w:val="en-US"/>
        </w:rPr>
        <w:t>21</w:t>
      </w:r>
      <w:r>
        <w:fldChar w:fldCharType="end"/>
      </w:r>
    </w:p>
    <w:p w14:paraId="215574F6" w14:textId="693E7BA7" w:rsidR="00F50A2B" w:rsidRDefault="00F50A2B">
      <w:pPr>
        <w:pStyle w:val="TOC3"/>
        <w:tabs>
          <w:tab w:val="left" w:pos="1200"/>
        </w:tabs>
        <w:rPr>
          <w:rFonts w:asciiTheme="minorHAnsi" w:eastAsiaTheme="minorEastAsia" w:hAnsiTheme="minorHAnsi" w:cstheme="minorBidi"/>
          <w:i w:val="0"/>
          <w:noProof/>
          <w:kern w:val="2"/>
          <w:sz w:val="24"/>
          <w:szCs w:val="24"/>
          <w:lang w:val="en-US" w:eastAsia="en-US"/>
          <w14:ligatures w14:val="standardContextual"/>
        </w:rPr>
      </w:pPr>
      <w:r w:rsidRPr="0053514F">
        <w:rPr>
          <w:noProof/>
          <w:lang w:val="en-US"/>
        </w:rPr>
        <w:t>6.1.1</w:t>
      </w:r>
      <w:r>
        <w:rPr>
          <w:rFonts w:asciiTheme="minorHAnsi" w:eastAsiaTheme="minorEastAsia" w:hAnsiTheme="minorHAnsi" w:cstheme="minorBidi"/>
          <w:i w:val="0"/>
          <w:noProof/>
          <w:kern w:val="2"/>
          <w:sz w:val="24"/>
          <w:szCs w:val="24"/>
          <w:lang w:val="en-US" w:eastAsia="en-US"/>
          <w14:ligatures w14:val="standardContextual"/>
        </w:rPr>
        <w:tab/>
      </w:r>
      <w:r w:rsidRPr="0053514F">
        <w:rPr>
          <w:noProof/>
          <w:lang w:val="en-US"/>
        </w:rPr>
        <w:t>XPS-ZENIT-001 - Initial Load and Data Migration</w:t>
      </w:r>
      <w:r w:rsidRPr="00F50A2B">
        <w:rPr>
          <w:noProof/>
          <w:lang w:val="en-US"/>
        </w:rPr>
        <w:tab/>
      </w:r>
      <w:r>
        <w:rPr>
          <w:noProof/>
        </w:rPr>
        <w:fldChar w:fldCharType="begin"/>
      </w:r>
      <w:r w:rsidRPr="00F50A2B">
        <w:rPr>
          <w:noProof/>
          <w:lang w:val="en-US"/>
        </w:rPr>
        <w:instrText xml:space="preserve"> PAGEREF _Toc198818762 \h </w:instrText>
      </w:r>
      <w:r>
        <w:rPr>
          <w:noProof/>
        </w:rPr>
      </w:r>
      <w:r>
        <w:rPr>
          <w:noProof/>
        </w:rPr>
        <w:fldChar w:fldCharType="separate"/>
      </w:r>
      <w:r w:rsidRPr="00F50A2B">
        <w:rPr>
          <w:noProof/>
          <w:lang w:val="en-US"/>
        </w:rPr>
        <w:t>21</w:t>
      </w:r>
      <w:r>
        <w:rPr>
          <w:noProof/>
        </w:rPr>
        <w:fldChar w:fldCharType="end"/>
      </w:r>
    </w:p>
    <w:p w14:paraId="6674C7A6" w14:textId="22A0BF93" w:rsidR="00F50A2B" w:rsidRPr="00F50A2B" w:rsidRDefault="00F50A2B">
      <w:pPr>
        <w:pStyle w:val="TOC2"/>
        <w:rPr>
          <w:rFonts w:asciiTheme="minorHAnsi" w:eastAsiaTheme="minorEastAsia" w:hAnsiTheme="minorHAnsi" w:cstheme="minorBidi"/>
          <w:smallCaps w:val="0"/>
          <w:kern w:val="2"/>
          <w:sz w:val="24"/>
          <w:lang w:val="fr-FR" w:eastAsia="en-US"/>
          <w14:ligatures w14:val="standardContextual"/>
        </w:rPr>
      </w:pPr>
      <w:r w:rsidRPr="00F50A2B">
        <w:rPr>
          <w:lang w:val="fr-FR"/>
        </w:rPr>
        <w:t>6.2</w:t>
      </w:r>
      <w:r w:rsidRPr="00F50A2B">
        <w:rPr>
          <w:rFonts w:asciiTheme="minorHAnsi" w:eastAsiaTheme="minorEastAsia" w:hAnsiTheme="minorHAnsi" w:cstheme="minorBidi"/>
          <w:smallCaps w:val="0"/>
          <w:kern w:val="2"/>
          <w:sz w:val="24"/>
          <w:lang w:val="fr-FR" w:eastAsia="en-US"/>
          <w14:ligatures w14:val="standardContextual"/>
        </w:rPr>
        <w:tab/>
      </w:r>
      <w:r w:rsidRPr="00F50A2B">
        <w:rPr>
          <w:lang w:val="fr-FR"/>
        </w:rPr>
        <w:t>Data Collection</w:t>
      </w:r>
      <w:r w:rsidRPr="00F50A2B">
        <w:rPr>
          <w:lang w:val="fr-FR"/>
        </w:rPr>
        <w:tab/>
      </w:r>
      <w:r>
        <w:fldChar w:fldCharType="begin"/>
      </w:r>
      <w:r w:rsidRPr="00F50A2B">
        <w:rPr>
          <w:lang w:val="fr-FR"/>
        </w:rPr>
        <w:instrText xml:space="preserve"> PAGEREF _Toc198818763 \h </w:instrText>
      </w:r>
      <w:r>
        <w:fldChar w:fldCharType="separate"/>
      </w:r>
      <w:r w:rsidRPr="00F50A2B">
        <w:rPr>
          <w:lang w:val="fr-FR"/>
        </w:rPr>
        <w:t>22</w:t>
      </w:r>
      <w:r>
        <w:fldChar w:fldCharType="end"/>
      </w:r>
    </w:p>
    <w:p w14:paraId="291C13AE" w14:textId="2CACBC9E" w:rsidR="00F50A2B" w:rsidRPr="00F50A2B" w:rsidRDefault="00F50A2B">
      <w:pPr>
        <w:pStyle w:val="TOC3"/>
        <w:tabs>
          <w:tab w:val="left" w:pos="1200"/>
        </w:tabs>
        <w:rPr>
          <w:rFonts w:asciiTheme="minorHAnsi" w:eastAsiaTheme="minorEastAsia" w:hAnsiTheme="minorHAnsi" w:cstheme="minorBidi"/>
          <w:i w:val="0"/>
          <w:noProof/>
          <w:kern w:val="2"/>
          <w:sz w:val="24"/>
          <w:szCs w:val="24"/>
          <w:lang w:val="fr-FR" w:eastAsia="en-US"/>
          <w14:ligatures w14:val="standardContextual"/>
        </w:rPr>
      </w:pPr>
      <w:r w:rsidRPr="00F50A2B">
        <w:rPr>
          <w:noProof/>
          <w:lang w:val="fr-FR"/>
        </w:rPr>
        <w:t>6.2.1</w:t>
      </w:r>
      <w:r w:rsidRPr="00F50A2B">
        <w:rPr>
          <w:rFonts w:asciiTheme="minorHAnsi" w:eastAsiaTheme="minorEastAsia" w:hAnsiTheme="minorHAnsi" w:cstheme="minorBidi"/>
          <w:i w:val="0"/>
          <w:noProof/>
          <w:kern w:val="2"/>
          <w:sz w:val="24"/>
          <w:szCs w:val="24"/>
          <w:lang w:val="fr-FR" w:eastAsia="en-US"/>
          <w14:ligatures w14:val="standardContextual"/>
        </w:rPr>
        <w:tab/>
      </w:r>
      <w:r w:rsidRPr="00F50A2B">
        <w:rPr>
          <w:noProof/>
          <w:lang w:val="fr-FR"/>
        </w:rPr>
        <w:t>XPS-ZENIT-010 - PoS - Data Acquisition</w:t>
      </w:r>
      <w:r w:rsidRPr="00F50A2B">
        <w:rPr>
          <w:noProof/>
          <w:lang w:val="fr-FR"/>
        </w:rPr>
        <w:tab/>
      </w:r>
      <w:r>
        <w:rPr>
          <w:noProof/>
        </w:rPr>
        <w:fldChar w:fldCharType="begin"/>
      </w:r>
      <w:r w:rsidRPr="00F50A2B">
        <w:rPr>
          <w:noProof/>
          <w:lang w:val="fr-FR"/>
        </w:rPr>
        <w:instrText xml:space="preserve"> PAGEREF _Toc198818764 \h </w:instrText>
      </w:r>
      <w:r>
        <w:rPr>
          <w:noProof/>
        </w:rPr>
      </w:r>
      <w:r>
        <w:rPr>
          <w:noProof/>
        </w:rPr>
        <w:fldChar w:fldCharType="separate"/>
      </w:r>
      <w:r w:rsidRPr="00F50A2B">
        <w:rPr>
          <w:noProof/>
          <w:lang w:val="fr-FR"/>
        </w:rPr>
        <w:t>22</w:t>
      </w:r>
      <w:r>
        <w:rPr>
          <w:noProof/>
        </w:rPr>
        <w:fldChar w:fldCharType="end"/>
      </w:r>
    </w:p>
    <w:p w14:paraId="352BD506" w14:textId="72177106" w:rsidR="00F50A2B" w:rsidRDefault="00F50A2B">
      <w:pPr>
        <w:pStyle w:val="TOC3"/>
        <w:tabs>
          <w:tab w:val="left" w:pos="1200"/>
        </w:tabs>
        <w:rPr>
          <w:rFonts w:asciiTheme="minorHAnsi" w:eastAsiaTheme="minorEastAsia" w:hAnsiTheme="minorHAnsi" w:cstheme="minorBidi"/>
          <w:i w:val="0"/>
          <w:noProof/>
          <w:kern w:val="2"/>
          <w:sz w:val="24"/>
          <w:szCs w:val="24"/>
          <w:lang w:val="en-US" w:eastAsia="en-US"/>
          <w14:ligatures w14:val="standardContextual"/>
        </w:rPr>
      </w:pPr>
      <w:r w:rsidRPr="00F50A2B">
        <w:rPr>
          <w:noProof/>
          <w:lang w:val="en-US"/>
        </w:rPr>
        <w:t>6.2.2</w:t>
      </w:r>
      <w:r>
        <w:rPr>
          <w:rFonts w:asciiTheme="minorHAnsi" w:eastAsiaTheme="minorEastAsia" w:hAnsiTheme="minorHAnsi" w:cstheme="minorBidi"/>
          <w:i w:val="0"/>
          <w:noProof/>
          <w:kern w:val="2"/>
          <w:sz w:val="24"/>
          <w:szCs w:val="24"/>
          <w:lang w:val="en-US" w:eastAsia="en-US"/>
          <w14:ligatures w14:val="standardContextual"/>
        </w:rPr>
        <w:tab/>
      </w:r>
      <w:r w:rsidRPr="00F50A2B">
        <w:rPr>
          <w:noProof/>
          <w:lang w:val="en-US"/>
        </w:rPr>
        <w:t>XPS-ZENIT-011 - PoS Data Retrieval from Source System</w:t>
      </w:r>
      <w:r w:rsidRPr="00F50A2B">
        <w:rPr>
          <w:noProof/>
          <w:lang w:val="en-US"/>
        </w:rPr>
        <w:tab/>
      </w:r>
      <w:r>
        <w:rPr>
          <w:noProof/>
        </w:rPr>
        <w:fldChar w:fldCharType="begin"/>
      </w:r>
      <w:r w:rsidRPr="00F50A2B">
        <w:rPr>
          <w:noProof/>
          <w:lang w:val="en-US"/>
        </w:rPr>
        <w:instrText xml:space="preserve"> PAGEREF _Toc198818765 \h </w:instrText>
      </w:r>
      <w:r>
        <w:rPr>
          <w:noProof/>
        </w:rPr>
      </w:r>
      <w:r>
        <w:rPr>
          <w:noProof/>
        </w:rPr>
        <w:fldChar w:fldCharType="separate"/>
      </w:r>
      <w:r w:rsidRPr="00F50A2B">
        <w:rPr>
          <w:noProof/>
          <w:lang w:val="en-US"/>
        </w:rPr>
        <w:t>24</w:t>
      </w:r>
      <w:r>
        <w:rPr>
          <w:noProof/>
        </w:rPr>
        <w:fldChar w:fldCharType="end"/>
      </w:r>
    </w:p>
    <w:p w14:paraId="6D9826B6" w14:textId="326DB1CB" w:rsidR="00F50A2B" w:rsidRDefault="00F50A2B">
      <w:pPr>
        <w:pStyle w:val="TOC3"/>
        <w:tabs>
          <w:tab w:val="left" w:pos="1200"/>
        </w:tabs>
        <w:rPr>
          <w:rFonts w:asciiTheme="minorHAnsi" w:eastAsiaTheme="minorEastAsia" w:hAnsiTheme="minorHAnsi" w:cstheme="minorBidi"/>
          <w:i w:val="0"/>
          <w:noProof/>
          <w:kern w:val="2"/>
          <w:sz w:val="24"/>
          <w:szCs w:val="24"/>
          <w:lang w:val="en-US" w:eastAsia="en-US"/>
          <w14:ligatures w14:val="standardContextual"/>
        </w:rPr>
      </w:pPr>
      <w:r w:rsidRPr="00F50A2B">
        <w:rPr>
          <w:noProof/>
          <w:lang w:val="en-US"/>
        </w:rPr>
        <w:t>6.2.3</w:t>
      </w:r>
      <w:r>
        <w:rPr>
          <w:rFonts w:asciiTheme="minorHAnsi" w:eastAsiaTheme="minorEastAsia" w:hAnsiTheme="minorHAnsi" w:cstheme="minorBidi"/>
          <w:i w:val="0"/>
          <w:noProof/>
          <w:kern w:val="2"/>
          <w:sz w:val="24"/>
          <w:szCs w:val="24"/>
          <w:lang w:val="en-US" w:eastAsia="en-US"/>
          <w14:ligatures w14:val="standardContextual"/>
        </w:rPr>
        <w:tab/>
      </w:r>
      <w:r w:rsidRPr="00F50A2B">
        <w:rPr>
          <w:noProof/>
          <w:lang w:val="en-US"/>
        </w:rPr>
        <w:t>XPS-ZENIT-020 - GEO Credit Lines - Data Acquisition</w:t>
      </w:r>
      <w:r w:rsidRPr="00F50A2B">
        <w:rPr>
          <w:noProof/>
          <w:lang w:val="en-US"/>
        </w:rPr>
        <w:tab/>
      </w:r>
      <w:r>
        <w:rPr>
          <w:noProof/>
        </w:rPr>
        <w:fldChar w:fldCharType="begin"/>
      </w:r>
      <w:r w:rsidRPr="00F50A2B">
        <w:rPr>
          <w:noProof/>
          <w:lang w:val="en-US"/>
        </w:rPr>
        <w:instrText xml:space="preserve"> PAGEREF _Toc198818766 \h </w:instrText>
      </w:r>
      <w:r>
        <w:rPr>
          <w:noProof/>
        </w:rPr>
      </w:r>
      <w:r>
        <w:rPr>
          <w:noProof/>
        </w:rPr>
        <w:fldChar w:fldCharType="separate"/>
      </w:r>
      <w:r w:rsidRPr="00F50A2B">
        <w:rPr>
          <w:noProof/>
          <w:lang w:val="en-US"/>
        </w:rPr>
        <w:t>24</w:t>
      </w:r>
      <w:r>
        <w:rPr>
          <w:noProof/>
        </w:rPr>
        <w:fldChar w:fldCharType="end"/>
      </w:r>
    </w:p>
    <w:p w14:paraId="011204AA" w14:textId="510C4DCA" w:rsidR="00F50A2B" w:rsidRDefault="00F50A2B">
      <w:pPr>
        <w:pStyle w:val="TOC3"/>
        <w:tabs>
          <w:tab w:val="left" w:pos="1200"/>
        </w:tabs>
        <w:rPr>
          <w:rFonts w:asciiTheme="minorHAnsi" w:eastAsiaTheme="minorEastAsia" w:hAnsiTheme="minorHAnsi" w:cstheme="minorBidi"/>
          <w:i w:val="0"/>
          <w:noProof/>
          <w:kern w:val="2"/>
          <w:sz w:val="24"/>
          <w:szCs w:val="24"/>
          <w:lang w:val="en-US" w:eastAsia="en-US"/>
          <w14:ligatures w14:val="standardContextual"/>
        </w:rPr>
      </w:pPr>
      <w:r w:rsidRPr="00F50A2B">
        <w:rPr>
          <w:noProof/>
          <w:lang w:val="en-US"/>
        </w:rPr>
        <w:t>6.2.4</w:t>
      </w:r>
      <w:r>
        <w:rPr>
          <w:rFonts w:asciiTheme="minorHAnsi" w:eastAsiaTheme="minorEastAsia" w:hAnsiTheme="minorHAnsi" w:cstheme="minorBidi"/>
          <w:i w:val="0"/>
          <w:noProof/>
          <w:kern w:val="2"/>
          <w:sz w:val="24"/>
          <w:szCs w:val="24"/>
          <w:lang w:val="en-US" w:eastAsia="en-US"/>
          <w14:ligatures w14:val="standardContextual"/>
        </w:rPr>
        <w:tab/>
      </w:r>
      <w:r w:rsidRPr="00F50A2B">
        <w:rPr>
          <w:noProof/>
          <w:lang w:val="en-US"/>
        </w:rPr>
        <w:t>XPS-ZENIT-030 - SIMP Credit Lines - Data Acquisition</w:t>
      </w:r>
      <w:r w:rsidRPr="00F50A2B">
        <w:rPr>
          <w:noProof/>
          <w:lang w:val="en-US"/>
        </w:rPr>
        <w:tab/>
      </w:r>
      <w:r>
        <w:rPr>
          <w:noProof/>
        </w:rPr>
        <w:fldChar w:fldCharType="begin"/>
      </w:r>
      <w:r w:rsidRPr="00F50A2B">
        <w:rPr>
          <w:noProof/>
          <w:lang w:val="en-US"/>
        </w:rPr>
        <w:instrText xml:space="preserve"> PAGEREF _Toc198818767 \h </w:instrText>
      </w:r>
      <w:r>
        <w:rPr>
          <w:noProof/>
        </w:rPr>
      </w:r>
      <w:r>
        <w:rPr>
          <w:noProof/>
        </w:rPr>
        <w:fldChar w:fldCharType="separate"/>
      </w:r>
      <w:r w:rsidRPr="00F50A2B">
        <w:rPr>
          <w:noProof/>
          <w:lang w:val="en-US"/>
        </w:rPr>
        <w:t>25</w:t>
      </w:r>
      <w:r>
        <w:rPr>
          <w:noProof/>
        </w:rPr>
        <w:fldChar w:fldCharType="end"/>
      </w:r>
    </w:p>
    <w:p w14:paraId="2B499AA4" w14:textId="6FFE415D" w:rsidR="00F50A2B" w:rsidRDefault="00F50A2B">
      <w:pPr>
        <w:pStyle w:val="TOC3"/>
        <w:tabs>
          <w:tab w:val="left" w:pos="1200"/>
        </w:tabs>
        <w:rPr>
          <w:rFonts w:asciiTheme="minorHAnsi" w:eastAsiaTheme="minorEastAsia" w:hAnsiTheme="minorHAnsi" w:cstheme="minorBidi"/>
          <w:i w:val="0"/>
          <w:noProof/>
          <w:kern w:val="2"/>
          <w:sz w:val="24"/>
          <w:szCs w:val="24"/>
          <w:lang w:val="en-US" w:eastAsia="en-US"/>
          <w14:ligatures w14:val="standardContextual"/>
        </w:rPr>
      </w:pPr>
      <w:r w:rsidRPr="00F50A2B">
        <w:rPr>
          <w:noProof/>
          <w:lang w:val="en-US"/>
        </w:rPr>
        <w:t>6.2.5</w:t>
      </w:r>
      <w:r>
        <w:rPr>
          <w:rFonts w:asciiTheme="minorHAnsi" w:eastAsiaTheme="minorEastAsia" w:hAnsiTheme="minorHAnsi" w:cstheme="minorBidi"/>
          <w:i w:val="0"/>
          <w:noProof/>
          <w:kern w:val="2"/>
          <w:sz w:val="24"/>
          <w:szCs w:val="24"/>
          <w:lang w:val="en-US" w:eastAsia="en-US"/>
          <w14:ligatures w14:val="standardContextual"/>
        </w:rPr>
        <w:tab/>
      </w:r>
      <w:r w:rsidRPr="00F50A2B">
        <w:rPr>
          <w:noProof/>
          <w:lang w:val="en-US"/>
        </w:rPr>
        <w:t>XPS-ZENIT-040 - MST Credit Lines - Data Acquisition</w:t>
      </w:r>
      <w:r w:rsidRPr="00F50A2B">
        <w:rPr>
          <w:noProof/>
          <w:lang w:val="en-US"/>
        </w:rPr>
        <w:tab/>
      </w:r>
      <w:r>
        <w:rPr>
          <w:noProof/>
        </w:rPr>
        <w:fldChar w:fldCharType="begin"/>
      </w:r>
      <w:r w:rsidRPr="00F50A2B">
        <w:rPr>
          <w:noProof/>
          <w:lang w:val="en-US"/>
        </w:rPr>
        <w:instrText xml:space="preserve"> PAGEREF _Toc198818768 \h </w:instrText>
      </w:r>
      <w:r>
        <w:rPr>
          <w:noProof/>
        </w:rPr>
      </w:r>
      <w:r>
        <w:rPr>
          <w:noProof/>
        </w:rPr>
        <w:fldChar w:fldCharType="separate"/>
      </w:r>
      <w:r w:rsidRPr="00F50A2B">
        <w:rPr>
          <w:noProof/>
          <w:lang w:val="en-US"/>
        </w:rPr>
        <w:t>26</w:t>
      </w:r>
      <w:r>
        <w:rPr>
          <w:noProof/>
        </w:rPr>
        <w:fldChar w:fldCharType="end"/>
      </w:r>
    </w:p>
    <w:p w14:paraId="41BE57DA" w14:textId="6BDF0902" w:rsidR="00F50A2B" w:rsidRDefault="00F50A2B">
      <w:pPr>
        <w:pStyle w:val="TOC3"/>
        <w:tabs>
          <w:tab w:val="left" w:pos="1200"/>
        </w:tabs>
        <w:rPr>
          <w:rFonts w:asciiTheme="minorHAnsi" w:eastAsiaTheme="minorEastAsia" w:hAnsiTheme="minorHAnsi" w:cstheme="minorBidi"/>
          <w:i w:val="0"/>
          <w:noProof/>
          <w:kern w:val="2"/>
          <w:sz w:val="24"/>
          <w:szCs w:val="24"/>
          <w:lang w:val="en-US" w:eastAsia="en-US"/>
          <w14:ligatures w14:val="standardContextual"/>
        </w:rPr>
      </w:pPr>
      <w:r w:rsidRPr="0053514F">
        <w:rPr>
          <w:noProof/>
          <w:lang w:val="en-US"/>
        </w:rPr>
        <w:t>6.2.6</w:t>
      </w:r>
      <w:r>
        <w:rPr>
          <w:rFonts w:asciiTheme="minorHAnsi" w:eastAsiaTheme="minorEastAsia" w:hAnsiTheme="minorHAnsi" w:cstheme="minorBidi"/>
          <w:i w:val="0"/>
          <w:noProof/>
          <w:kern w:val="2"/>
          <w:sz w:val="24"/>
          <w:szCs w:val="24"/>
          <w:lang w:val="en-US" w:eastAsia="en-US"/>
          <w14:ligatures w14:val="standardContextual"/>
        </w:rPr>
        <w:tab/>
      </w:r>
      <w:r w:rsidRPr="0053514F">
        <w:rPr>
          <w:noProof/>
          <w:lang w:val="en-US"/>
        </w:rPr>
        <w:t>XPS-ZENIT-050 - AWP - Daily Data Acquisition</w:t>
      </w:r>
      <w:r w:rsidRPr="00F50A2B">
        <w:rPr>
          <w:noProof/>
          <w:lang w:val="en-US"/>
        </w:rPr>
        <w:tab/>
      </w:r>
      <w:r>
        <w:rPr>
          <w:noProof/>
        </w:rPr>
        <w:fldChar w:fldCharType="begin"/>
      </w:r>
      <w:r w:rsidRPr="00F50A2B">
        <w:rPr>
          <w:noProof/>
          <w:lang w:val="en-US"/>
        </w:rPr>
        <w:instrText xml:space="preserve"> PAGEREF _Toc198818769 \h </w:instrText>
      </w:r>
      <w:r>
        <w:rPr>
          <w:noProof/>
        </w:rPr>
      </w:r>
      <w:r>
        <w:rPr>
          <w:noProof/>
        </w:rPr>
        <w:fldChar w:fldCharType="separate"/>
      </w:r>
      <w:r w:rsidRPr="00F50A2B">
        <w:rPr>
          <w:noProof/>
          <w:lang w:val="en-US"/>
        </w:rPr>
        <w:t>26</w:t>
      </w:r>
      <w:r>
        <w:rPr>
          <w:noProof/>
        </w:rPr>
        <w:fldChar w:fldCharType="end"/>
      </w:r>
    </w:p>
    <w:p w14:paraId="3E3D161B" w14:textId="6C1044B0" w:rsidR="00F50A2B" w:rsidRDefault="00F50A2B">
      <w:pPr>
        <w:pStyle w:val="TOC3"/>
        <w:tabs>
          <w:tab w:val="left" w:pos="1200"/>
        </w:tabs>
        <w:rPr>
          <w:rFonts w:asciiTheme="minorHAnsi" w:eastAsiaTheme="minorEastAsia" w:hAnsiTheme="minorHAnsi" w:cstheme="minorBidi"/>
          <w:i w:val="0"/>
          <w:noProof/>
          <w:kern w:val="2"/>
          <w:sz w:val="24"/>
          <w:szCs w:val="24"/>
          <w:lang w:val="en-US" w:eastAsia="en-US"/>
          <w14:ligatures w14:val="standardContextual"/>
        </w:rPr>
      </w:pPr>
      <w:r w:rsidRPr="0053514F">
        <w:rPr>
          <w:noProof/>
          <w:lang w:val="en-US"/>
        </w:rPr>
        <w:t>6.2.7</w:t>
      </w:r>
      <w:r>
        <w:rPr>
          <w:rFonts w:asciiTheme="minorHAnsi" w:eastAsiaTheme="minorEastAsia" w:hAnsiTheme="minorHAnsi" w:cstheme="minorBidi"/>
          <w:i w:val="0"/>
          <w:noProof/>
          <w:kern w:val="2"/>
          <w:sz w:val="24"/>
          <w:szCs w:val="24"/>
          <w:lang w:val="en-US" w:eastAsia="en-US"/>
          <w14:ligatures w14:val="standardContextual"/>
        </w:rPr>
        <w:tab/>
      </w:r>
      <w:r w:rsidRPr="0053514F">
        <w:rPr>
          <w:noProof/>
          <w:lang w:val="en-US"/>
        </w:rPr>
        <w:t>XPS-ZENIT-060 - VLT - Daily Data Acquisition</w:t>
      </w:r>
      <w:r w:rsidRPr="00F50A2B">
        <w:rPr>
          <w:noProof/>
          <w:lang w:val="en-US"/>
        </w:rPr>
        <w:tab/>
      </w:r>
      <w:r>
        <w:rPr>
          <w:noProof/>
        </w:rPr>
        <w:fldChar w:fldCharType="begin"/>
      </w:r>
      <w:r w:rsidRPr="00F50A2B">
        <w:rPr>
          <w:noProof/>
          <w:lang w:val="en-US"/>
        </w:rPr>
        <w:instrText xml:space="preserve"> PAGEREF _Toc198818770 \h </w:instrText>
      </w:r>
      <w:r>
        <w:rPr>
          <w:noProof/>
        </w:rPr>
      </w:r>
      <w:r>
        <w:rPr>
          <w:noProof/>
        </w:rPr>
        <w:fldChar w:fldCharType="separate"/>
      </w:r>
      <w:r w:rsidRPr="00F50A2B">
        <w:rPr>
          <w:noProof/>
          <w:lang w:val="en-US"/>
        </w:rPr>
        <w:t>27</w:t>
      </w:r>
      <w:r>
        <w:rPr>
          <w:noProof/>
        </w:rPr>
        <w:fldChar w:fldCharType="end"/>
      </w:r>
    </w:p>
    <w:p w14:paraId="4885EC1D" w14:textId="51B6DA6E" w:rsidR="00F50A2B" w:rsidRDefault="00F50A2B">
      <w:pPr>
        <w:pStyle w:val="TOC3"/>
        <w:tabs>
          <w:tab w:val="left" w:pos="1200"/>
        </w:tabs>
        <w:rPr>
          <w:rFonts w:asciiTheme="minorHAnsi" w:eastAsiaTheme="minorEastAsia" w:hAnsiTheme="minorHAnsi" w:cstheme="minorBidi"/>
          <w:i w:val="0"/>
          <w:noProof/>
          <w:kern w:val="2"/>
          <w:sz w:val="24"/>
          <w:szCs w:val="24"/>
          <w:lang w:val="en-US" w:eastAsia="en-US"/>
          <w14:ligatures w14:val="standardContextual"/>
        </w:rPr>
      </w:pPr>
      <w:r w:rsidRPr="00F50A2B">
        <w:rPr>
          <w:noProof/>
          <w:lang w:val="en-US"/>
        </w:rPr>
        <w:t>6.2.8</w:t>
      </w:r>
      <w:r>
        <w:rPr>
          <w:rFonts w:asciiTheme="minorHAnsi" w:eastAsiaTheme="minorEastAsia" w:hAnsiTheme="minorHAnsi" w:cstheme="minorBidi"/>
          <w:i w:val="0"/>
          <w:noProof/>
          <w:kern w:val="2"/>
          <w:sz w:val="24"/>
          <w:szCs w:val="24"/>
          <w:lang w:val="en-US" w:eastAsia="en-US"/>
          <w14:ligatures w14:val="standardContextual"/>
        </w:rPr>
        <w:tab/>
      </w:r>
      <w:r w:rsidRPr="00F50A2B">
        <w:rPr>
          <w:noProof/>
          <w:lang w:val="en-US"/>
        </w:rPr>
        <w:t>XPS-ZENIT-070 - GESTORETE - Daily Data Acquisition</w:t>
      </w:r>
      <w:r w:rsidRPr="00F50A2B">
        <w:rPr>
          <w:noProof/>
          <w:lang w:val="en-US"/>
        </w:rPr>
        <w:tab/>
      </w:r>
      <w:r>
        <w:rPr>
          <w:noProof/>
        </w:rPr>
        <w:fldChar w:fldCharType="begin"/>
      </w:r>
      <w:r w:rsidRPr="00F50A2B">
        <w:rPr>
          <w:noProof/>
          <w:lang w:val="en-US"/>
        </w:rPr>
        <w:instrText xml:space="preserve"> PAGEREF _Toc198818771 \h </w:instrText>
      </w:r>
      <w:r>
        <w:rPr>
          <w:noProof/>
        </w:rPr>
      </w:r>
      <w:r>
        <w:rPr>
          <w:noProof/>
        </w:rPr>
        <w:fldChar w:fldCharType="separate"/>
      </w:r>
      <w:r w:rsidRPr="00F50A2B">
        <w:rPr>
          <w:noProof/>
          <w:lang w:val="en-US"/>
        </w:rPr>
        <w:t>28</w:t>
      </w:r>
      <w:r>
        <w:rPr>
          <w:noProof/>
        </w:rPr>
        <w:fldChar w:fldCharType="end"/>
      </w:r>
    </w:p>
    <w:p w14:paraId="54BFFA5D" w14:textId="32CBBFFE" w:rsidR="00F50A2B" w:rsidRDefault="00F50A2B">
      <w:pPr>
        <w:pStyle w:val="TOC3"/>
        <w:tabs>
          <w:tab w:val="left" w:pos="1200"/>
        </w:tabs>
        <w:rPr>
          <w:rFonts w:asciiTheme="minorHAnsi" w:eastAsiaTheme="minorEastAsia" w:hAnsiTheme="minorHAnsi" w:cstheme="minorBidi"/>
          <w:i w:val="0"/>
          <w:noProof/>
          <w:kern w:val="2"/>
          <w:sz w:val="24"/>
          <w:szCs w:val="24"/>
          <w:lang w:val="en-US" w:eastAsia="en-US"/>
          <w14:ligatures w14:val="standardContextual"/>
        </w:rPr>
      </w:pPr>
      <w:r w:rsidRPr="00F50A2B">
        <w:rPr>
          <w:noProof/>
          <w:lang w:val="en-US"/>
        </w:rPr>
        <w:t>6.2.9</w:t>
      </w:r>
      <w:r>
        <w:rPr>
          <w:rFonts w:asciiTheme="minorHAnsi" w:eastAsiaTheme="minorEastAsia" w:hAnsiTheme="minorHAnsi" w:cstheme="minorBidi"/>
          <w:i w:val="0"/>
          <w:noProof/>
          <w:kern w:val="2"/>
          <w:sz w:val="24"/>
          <w:szCs w:val="24"/>
          <w:lang w:val="en-US" w:eastAsia="en-US"/>
          <w14:ligatures w14:val="standardContextual"/>
        </w:rPr>
        <w:tab/>
      </w:r>
      <w:r w:rsidRPr="00F50A2B">
        <w:rPr>
          <w:noProof/>
          <w:lang w:val="en-US"/>
        </w:rPr>
        <w:t>XPS-ZENIT-080 - Cerved - Data Acquisition</w:t>
      </w:r>
      <w:r w:rsidRPr="00F50A2B">
        <w:rPr>
          <w:noProof/>
          <w:lang w:val="en-US"/>
        </w:rPr>
        <w:tab/>
      </w:r>
      <w:r>
        <w:rPr>
          <w:noProof/>
        </w:rPr>
        <w:fldChar w:fldCharType="begin"/>
      </w:r>
      <w:r w:rsidRPr="00F50A2B">
        <w:rPr>
          <w:noProof/>
          <w:lang w:val="en-US"/>
        </w:rPr>
        <w:instrText xml:space="preserve"> PAGEREF _Toc198818772 \h </w:instrText>
      </w:r>
      <w:r>
        <w:rPr>
          <w:noProof/>
        </w:rPr>
      </w:r>
      <w:r>
        <w:rPr>
          <w:noProof/>
        </w:rPr>
        <w:fldChar w:fldCharType="separate"/>
      </w:r>
      <w:r w:rsidRPr="00F50A2B">
        <w:rPr>
          <w:noProof/>
          <w:lang w:val="en-US"/>
        </w:rPr>
        <w:t>28</w:t>
      </w:r>
      <w:r>
        <w:rPr>
          <w:noProof/>
        </w:rPr>
        <w:fldChar w:fldCharType="end"/>
      </w:r>
    </w:p>
    <w:p w14:paraId="63F495DA" w14:textId="22CBBF5F" w:rsidR="00F50A2B" w:rsidRPr="00F50A2B" w:rsidRDefault="00F50A2B">
      <w:pPr>
        <w:pStyle w:val="TOC3"/>
        <w:tabs>
          <w:tab w:val="left" w:pos="1440"/>
        </w:tabs>
        <w:rPr>
          <w:rFonts w:asciiTheme="minorHAnsi" w:eastAsiaTheme="minorEastAsia" w:hAnsiTheme="minorHAnsi" w:cstheme="minorBidi"/>
          <w:i w:val="0"/>
          <w:noProof/>
          <w:kern w:val="2"/>
          <w:sz w:val="24"/>
          <w:szCs w:val="24"/>
          <w:lang w:eastAsia="en-US"/>
          <w14:ligatures w14:val="standardContextual"/>
        </w:rPr>
      </w:pPr>
      <w:r>
        <w:rPr>
          <w:noProof/>
        </w:rPr>
        <w:t>6.2.10</w:t>
      </w:r>
      <w:r w:rsidRPr="00F50A2B">
        <w:rPr>
          <w:rFonts w:asciiTheme="minorHAnsi" w:eastAsiaTheme="minorEastAsia" w:hAnsiTheme="minorHAnsi" w:cstheme="minorBidi"/>
          <w:i w:val="0"/>
          <w:noProof/>
          <w:kern w:val="2"/>
          <w:sz w:val="24"/>
          <w:szCs w:val="24"/>
          <w:lang w:eastAsia="en-US"/>
          <w14:ligatures w14:val="standardContextual"/>
        </w:rPr>
        <w:tab/>
      </w:r>
      <w:r>
        <w:rPr>
          <w:noProof/>
        </w:rPr>
        <w:t>XPS-ZENIT-090 - Valorizzatore - Borderò Data Acquisition</w:t>
      </w:r>
      <w:r>
        <w:rPr>
          <w:noProof/>
        </w:rPr>
        <w:tab/>
      </w:r>
      <w:r>
        <w:rPr>
          <w:noProof/>
        </w:rPr>
        <w:fldChar w:fldCharType="begin"/>
      </w:r>
      <w:r>
        <w:rPr>
          <w:noProof/>
        </w:rPr>
        <w:instrText xml:space="preserve"> PAGEREF _Toc198818773 \h </w:instrText>
      </w:r>
      <w:r>
        <w:rPr>
          <w:noProof/>
        </w:rPr>
      </w:r>
      <w:r>
        <w:rPr>
          <w:noProof/>
        </w:rPr>
        <w:fldChar w:fldCharType="separate"/>
      </w:r>
      <w:r>
        <w:rPr>
          <w:noProof/>
        </w:rPr>
        <w:t>30</w:t>
      </w:r>
      <w:r>
        <w:rPr>
          <w:noProof/>
        </w:rPr>
        <w:fldChar w:fldCharType="end"/>
      </w:r>
    </w:p>
    <w:p w14:paraId="3925C4C1" w14:textId="4988EE4E" w:rsidR="00F50A2B" w:rsidRPr="00F50A2B" w:rsidRDefault="00F50A2B">
      <w:pPr>
        <w:pStyle w:val="TOC3"/>
        <w:tabs>
          <w:tab w:val="left" w:pos="1440"/>
        </w:tabs>
        <w:rPr>
          <w:rFonts w:asciiTheme="minorHAnsi" w:eastAsiaTheme="minorEastAsia" w:hAnsiTheme="minorHAnsi" w:cstheme="minorBidi"/>
          <w:i w:val="0"/>
          <w:noProof/>
          <w:kern w:val="2"/>
          <w:sz w:val="24"/>
          <w:szCs w:val="24"/>
          <w:lang w:eastAsia="en-US"/>
          <w14:ligatures w14:val="standardContextual"/>
        </w:rPr>
      </w:pPr>
      <w:r>
        <w:rPr>
          <w:noProof/>
        </w:rPr>
        <w:t>6.2.11</w:t>
      </w:r>
      <w:r w:rsidRPr="00F50A2B">
        <w:rPr>
          <w:rFonts w:asciiTheme="minorHAnsi" w:eastAsiaTheme="minorEastAsia" w:hAnsiTheme="minorHAnsi" w:cstheme="minorBidi"/>
          <w:i w:val="0"/>
          <w:noProof/>
          <w:kern w:val="2"/>
          <w:sz w:val="24"/>
          <w:szCs w:val="24"/>
          <w:lang w:eastAsia="en-US"/>
          <w14:ligatures w14:val="standardContextual"/>
        </w:rPr>
        <w:tab/>
      </w:r>
      <w:r>
        <w:rPr>
          <w:noProof/>
        </w:rPr>
        <w:t>XPS-ZENIT-100 - SAP - “Unpaids” Data Acquisition</w:t>
      </w:r>
      <w:r>
        <w:rPr>
          <w:noProof/>
        </w:rPr>
        <w:tab/>
      </w:r>
      <w:r>
        <w:rPr>
          <w:noProof/>
        </w:rPr>
        <w:fldChar w:fldCharType="begin"/>
      </w:r>
      <w:r>
        <w:rPr>
          <w:noProof/>
        </w:rPr>
        <w:instrText xml:space="preserve"> PAGEREF _Toc198818774 \h </w:instrText>
      </w:r>
      <w:r>
        <w:rPr>
          <w:noProof/>
        </w:rPr>
      </w:r>
      <w:r>
        <w:rPr>
          <w:noProof/>
        </w:rPr>
        <w:fldChar w:fldCharType="separate"/>
      </w:r>
      <w:r>
        <w:rPr>
          <w:noProof/>
        </w:rPr>
        <w:t>30</w:t>
      </w:r>
      <w:r>
        <w:rPr>
          <w:noProof/>
        </w:rPr>
        <w:fldChar w:fldCharType="end"/>
      </w:r>
    </w:p>
    <w:p w14:paraId="78FA03EA" w14:textId="016B91F2" w:rsidR="00F50A2B" w:rsidRPr="00F50A2B" w:rsidRDefault="00F50A2B">
      <w:pPr>
        <w:pStyle w:val="TOC3"/>
        <w:tabs>
          <w:tab w:val="left" w:pos="1440"/>
        </w:tabs>
        <w:rPr>
          <w:rFonts w:asciiTheme="minorHAnsi" w:eastAsiaTheme="minorEastAsia" w:hAnsiTheme="minorHAnsi" w:cstheme="minorBidi"/>
          <w:i w:val="0"/>
          <w:noProof/>
          <w:kern w:val="2"/>
          <w:sz w:val="24"/>
          <w:szCs w:val="24"/>
          <w:lang w:eastAsia="en-US"/>
          <w14:ligatures w14:val="standardContextual"/>
        </w:rPr>
      </w:pPr>
      <w:r>
        <w:rPr>
          <w:noProof/>
        </w:rPr>
        <w:t>6.2.12</w:t>
      </w:r>
      <w:r w:rsidRPr="00F50A2B">
        <w:rPr>
          <w:rFonts w:asciiTheme="minorHAnsi" w:eastAsiaTheme="minorEastAsia" w:hAnsiTheme="minorHAnsi" w:cstheme="minorBidi"/>
          <w:i w:val="0"/>
          <w:noProof/>
          <w:kern w:val="2"/>
          <w:sz w:val="24"/>
          <w:szCs w:val="24"/>
          <w:lang w:eastAsia="en-US"/>
          <w14:ligatures w14:val="standardContextual"/>
        </w:rPr>
        <w:tab/>
      </w:r>
      <w:r>
        <w:rPr>
          <w:noProof/>
        </w:rPr>
        <w:t>XPS-ZENIT-101- SAP - “Guarantees” Data Acquisition</w:t>
      </w:r>
      <w:r>
        <w:rPr>
          <w:noProof/>
        </w:rPr>
        <w:tab/>
      </w:r>
      <w:r>
        <w:rPr>
          <w:noProof/>
        </w:rPr>
        <w:fldChar w:fldCharType="begin"/>
      </w:r>
      <w:r>
        <w:rPr>
          <w:noProof/>
        </w:rPr>
        <w:instrText xml:space="preserve"> PAGEREF _Toc198818775 \h </w:instrText>
      </w:r>
      <w:r>
        <w:rPr>
          <w:noProof/>
        </w:rPr>
      </w:r>
      <w:r>
        <w:rPr>
          <w:noProof/>
        </w:rPr>
        <w:fldChar w:fldCharType="separate"/>
      </w:r>
      <w:r>
        <w:rPr>
          <w:noProof/>
        </w:rPr>
        <w:t>31</w:t>
      </w:r>
      <w:r>
        <w:rPr>
          <w:noProof/>
        </w:rPr>
        <w:fldChar w:fldCharType="end"/>
      </w:r>
    </w:p>
    <w:p w14:paraId="2A75261D" w14:textId="53E5AD81" w:rsidR="00F50A2B" w:rsidRPr="00F50A2B" w:rsidRDefault="00F50A2B">
      <w:pPr>
        <w:pStyle w:val="TOC3"/>
        <w:tabs>
          <w:tab w:val="left" w:pos="1440"/>
        </w:tabs>
        <w:rPr>
          <w:rFonts w:asciiTheme="minorHAnsi" w:eastAsiaTheme="minorEastAsia" w:hAnsiTheme="minorHAnsi" w:cstheme="minorBidi"/>
          <w:i w:val="0"/>
          <w:noProof/>
          <w:kern w:val="2"/>
          <w:sz w:val="24"/>
          <w:szCs w:val="24"/>
          <w:lang w:eastAsia="en-US"/>
          <w14:ligatures w14:val="standardContextual"/>
        </w:rPr>
      </w:pPr>
      <w:r>
        <w:rPr>
          <w:noProof/>
        </w:rPr>
        <w:t>6.2.13</w:t>
      </w:r>
      <w:r w:rsidRPr="00F50A2B">
        <w:rPr>
          <w:rFonts w:asciiTheme="minorHAnsi" w:eastAsiaTheme="minorEastAsia" w:hAnsiTheme="minorHAnsi" w:cstheme="minorBidi"/>
          <w:i w:val="0"/>
          <w:noProof/>
          <w:kern w:val="2"/>
          <w:sz w:val="24"/>
          <w:szCs w:val="24"/>
          <w:lang w:eastAsia="en-US"/>
          <w14:ligatures w14:val="standardContextual"/>
        </w:rPr>
        <w:tab/>
      </w:r>
      <w:r>
        <w:rPr>
          <w:noProof/>
        </w:rPr>
        <w:t>XPS-ZENIT-102- SAP - “Status Collection” Data Acquisition</w:t>
      </w:r>
      <w:r>
        <w:rPr>
          <w:noProof/>
        </w:rPr>
        <w:tab/>
      </w:r>
      <w:r>
        <w:rPr>
          <w:noProof/>
        </w:rPr>
        <w:fldChar w:fldCharType="begin"/>
      </w:r>
      <w:r>
        <w:rPr>
          <w:noProof/>
        </w:rPr>
        <w:instrText xml:space="preserve"> PAGEREF _Toc198818776 \h </w:instrText>
      </w:r>
      <w:r>
        <w:rPr>
          <w:noProof/>
        </w:rPr>
      </w:r>
      <w:r>
        <w:rPr>
          <w:noProof/>
        </w:rPr>
        <w:fldChar w:fldCharType="separate"/>
      </w:r>
      <w:r>
        <w:rPr>
          <w:noProof/>
        </w:rPr>
        <w:t>31</w:t>
      </w:r>
      <w:r>
        <w:rPr>
          <w:noProof/>
        </w:rPr>
        <w:fldChar w:fldCharType="end"/>
      </w:r>
    </w:p>
    <w:p w14:paraId="6B43F4FC" w14:textId="177A1DBE" w:rsidR="00F50A2B" w:rsidRDefault="00F50A2B">
      <w:pPr>
        <w:pStyle w:val="TOC3"/>
        <w:tabs>
          <w:tab w:val="left" w:pos="1440"/>
        </w:tabs>
        <w:rPr>
          <w:rFonts w:asciiTheme="minorHAnsi" w:eastAsiaTheme="minorEastAsia" w:hAnsiTheme="minorHAnsi" w:cstheme="minorBidi"/>
          <w:i w:val="0"/>
          <w:noProof/>
          <w:kern w:val="2"/>
          <w:sz w:val="24"/>
          <w:szCs w:val="24"/>
          <w:lang w:val="en-US" w:eastAsia="en-US"/>
          <w14:ligatures w14:val="standardContextual"/>
        </w:rPr>
      </w:pPr>
      <w:r w:rsidRPr="0053514F">
        <w:rPr>
          <w:noProof/>
          <w:lang w:val="en-US"/>
        </w:rPr>
        <w:t>6.2.14</w:t>
      </w:r>
      <w:r>
        <w:rPr>
          <w:rFonts w:asciiTheme="minorHAnsi" w:eastAsiaTheme="minorEastAsia" w:hAnsiTheme="minorHAnsi" w:cstheme="minorBidi"/>
          <w:i w:val="0"/>
          <w:noProof/>
          <w:kern w:val="2"/>
          <w:sz w:val="24"/>
          <w:szCs w:val="24"/>
          <w:lang w:val="en-US" w:eastAsia="en-US"/>
          <w14:ligatures w14:val="standardContextual"/>
        </w:rPr>
        <w:tab/>
      </w:r>
      <w:r w:rsidRPr="0053514F">
        <w:rPr>
          <w:noProof/>
          <w:lang w:val="en-US"/>
        </w:rPr>
        <w:t>XPS-ZENIT-103- SAP - “Open credits” Data Acquisition</w:t>
      </w:r>
      <w:r w:rsidRPr="00F50A2B">
        <w:rPr>
          <w:noProof/>
          <w:lang w:val="en-US"/>
        </w:rPr>
        <w:tab/>
      </w:r>
      <w:r>
        <w:rPr>
          <w:noProof/>
        </w:rPr>
        <w:fldChar w:fldCharType="begin"/>
      </w:r>
      <w:r w:rsidRPr="00F50A2B">
        <w:rPr>
          <w:noProof/>
          <w:lang w:val="en-US"/>
        </w:rPr>
        <w:instrText xml:space="preserve"> PAGEREF _Toc198818777 \h </w:instrText>
      </w:r>
      <w:r>
        <w:rPr>
          <w:noProof/>
        </w:rPr>
      </w:r>
      <w:r>
        <w:rPr>
          <w:noProof/>
        </w:rPr>
        <w:fldChar w:fldCharType="separate"/>
      </w:r>
      <w:r w:rsidRPr="00F50A2B">
        <w:rPr>
          <w:noProof/>
          <w:lang w:val="en-US"/>
        </w:rPr>
        <w:t>32</w:t>
      </w:r>
      <w:r>
        <w:rPr>
          <w:noProof/>
        </w:rPr>
        <w:fldChar w:fldCharType="end"/>
      </w:r>
    </w:p>
    <w:p w14:paraId="291A4835" w14:textId="14E3CBFF" w:rsidR="00F50A2B" w:rsidRDefault="00F50A2B">
      <w:pPr>
        <w:pStyle w:val="TOC3"/>
        <w:tabs>
          <w:tab w:val="left" w:pos="1440"/>
        </w:tabs>
        <w:rPr>
          <w:rFonts w:asciiTheme="minorHAnsi" w:eastAsiaTheme="minorEastAsia" w:hAnsiTheme="minorHAnsi" w:cstheme="minorBidi"/>
          <w:i w:val="0"/>
          <w:noProof/>
          <w:kern w:val="2"/>
          <w:sz w:val="24"/>
          <w:szCs w:val="24"/>
          <w:lang w:val="en-US" w:eastAsia="en-US"/>
          <w14:ligatures w14:val="standardContextual"/>
        </w:rPr>
      </w:pPr>
      <w:r w:rsidRPr="00F50A2B">
        <w:rPr>
          <w:noProof/>
          <w:lang w:val="en-US"/>
        </w:rPr>
        <w:t>6.2.15</w:t>
      </w:r>
      <w:r>
        <w:rPr>
          <w:rFonts w:asciiTheme="minorHAnsi" w:eastAsiaTheme="minorEastAsia" w:hAnsiTheme="minorHAnsi" w:cstheme="minorBidi"/>
          <w:i w:val="0"/>
          <w:noProof/>
          <w:kern w:val="2"/>
          <w:sz w:val="24"/>
          <w:szCs w:val="24"/>
          <w:lang w:val="en-US" w:eastAsia="en-US"/>
          <w14:ligatures w14:val="standardContextual"/>
        </w:rPr>
        <w:tab/>
      </w:r>
      <w:r w:rsidRPr="00F50A2B">
        <w:rPr>
          <w:noProof/>
          <w:lang w:val="en-US"/>
        </w:rPr>
        <w:t>XPS-ZENIT-104- SAP - “Hopper - Coin Changer” Data Acquisition</w:t>
      </w:r>
      <w:r w:rsidRPr="00F50A2B">
        <w:rPr>
          <w:noProof/>
          <w:lang w:val="en-US"/>
        </w:rPr>
        <w:tab/>
      </w:r>
      <w:r>
        <w:rPr>
          <w:noProof/>
        </w:rPr>
        <w:fldChar w:fldCharType="begin"/>
      </w:r>
      <w:r w:rsidRPr="00F50A2B">
        <w:rPr>
          <w:noProof/>
          <w:lang w:val="en-US"/>
        </w:rPr>
        <w:instrText xml:space="preserve"> PAGEREF _Toc198818778 \h </w:instrText>
      </w:r>
      <w:r>
        <w:rPr>
          <w:noProof/>
        </w:rPr>
      </w:r>
      <w:r>
        <w:rPr>
          <w:noProof/>
        </w:rPr>
        <w:fldChar w:fldCharType="separate"/>
      </w:r>
      <w:r w:rsidRPr="00F50A2B">
        <w:rPr>
          <w:noProof/>
          <w:lang w:val="en-US"/>
        </w:rPr>
        <w:t>32</w:t>
      </w:r>
      <w:r>
        <w:rPr>
          <w:noProof/>
        </w:rPr>
        <w:fldChar w:fldCharType="end"/>
      </w:r>
    </w:p>
    <w:p w14:paraId="7050D904" w14:textId="22B944A5" w:rsidR="00F50A2B" w:rsidRDefault="00F50A2B">
      <w:pPr>
        <w:pStyle w:val="TOC3"/>
        <w:tabs>
          <w:tab w:val="left" w:pos="1440"/>
        </w:tabs>
        <w:rPr>
          <w:rFonts w:asciiTheme="minorHAnsi" w:eastAsiaTheme="minorEastAsia" w:hAnsiTheme="minorHAnsi" w:cstheme="minorBidi"/>
          <w:i w:val="0"/>
          <w:noProof/>
          <w:kern w:val="2"/>
          <w:sz w:val="24"/>
          <w:szCs w:val="24"/>
          <w:lang w:val="en-US" w:eastAsia="en-US"/>
          <w14:ligatures w14:val="standardContextual"/>
        </w:rPr>
      </w:pPr>
      <w:r w:rsidRPr="0053514F">
        <w:rPr>
          <w:noProof/>
          <w:lang w:val="en-US"/>
        </w:rPr>
        <w:t>6.2.16</w:t>
      </w:r>
      <w:r>
        <w:rPr>
          <w:rFonts w:asciiTheme="minorHAnsi" w:eastAsiaTheme="minorEastAsia" w:hAnsiTheme="minorHAnsi" w:cstheme="minorBidi"/>
          <w:i w:val="0"/>
          <w:noProof/>
          <w:kern w:val="2"/>
          <w:sz w:val="24"/>
          <w:szCs w:val="24"/>
          <w:lang w:val="en-US" w:eastAsia="en-US"/>
          <w14:ligatures w14:val="standardContextual"/>
        </w:rPr>
        <w:tab/>
      </w:r>
      <w:r w:rsidRPr="0053514F">
        <w:rPr>
          <w:noProof/>
          <w:lang w:val="en-US"/>
        </w:rPr>
        <w:t>XPS-ZENIT-110 - DWH - “Winnings Monitoring” Data Acquisition</w:t>
      </w:r>
      <w:r w:rsidRPr="00F50A2B">
        <w:rPr>
          <w:noProof/>
          <w:lang w:val="en-US"/>
        </w:rPr>
        <w:tab/>
      </w:r>
      <w:r>
        <w:rPr>
          <w:noProof/>
        </w:rPr>
        <w:fldChar w:fldCharType="begin"/>
      </w:r>
      <w:r w:rsidRPr="00F50A2B">
        <w:rPr>
          <w:noProof/>
          <w:lang w:val="en-US"/>
        </w:rPr>
        <w:instrText xml:space="preserve"> PAGEREF _Toc198818779 \h </w:instrText>
      </w:r>
      <w:r>
        <w:rPr>
          <w:noProof/>
        </w:rPr>
      </w:r>
      <w:r>
        <w:rPr>
          <w:noProof/>
        </w:rPr>
        <w:fldChar w:fldCharType="separate"/>
      </w:r>
      <w:r w:rsidRPr="00F50A2B">
        <w:rPr>
          <w:noProof/>
          <w:lang w:val="en-US"/>
        </w:rPr>
        <w:t>33</w:t>
      </w:r>
      <w:r>
        <w:rPr>
          <w:noProof/>
        </w:rPr>
        <w:fldChar w:fldCharType="end"/>
      </w:r>
    </w:p>
    <w:p w14:paraId="68A25E65" w14:textId="27311347" w:rsidR="00F50A2B" w:rsidRPr="00F50A2B" w:rsidRDefault="00F50A2B">
      <w:pPr>
        <w:pStyle w:val="TOC3"/>
        <w:tabs>
          <w:tab w:val="left" w:pos="1440"/>
        </w:tabs>
        <w:rPr>
          <w:rFonts w:asciiTheme="minorHAnsi" w:eastAsiaTheme="minorEastAsia" w:hAnsiTheme="minorHAnsi" w:cstheme="minorBidi"/>
          <w:i w:val="0"/>
          <w:noProof/>
          <w:kern w:val="2"/>
          <w:sz w:val="24"/>
          <w:szCs w:val="24"/>
          <w:lang w:val="fr-FR" w:eastAsia="en-US"/>
          <w14:ligatures w14:val="standardContextual"/>
        </w:rPr>
      </w:pPr>
      <w:r w:rsidRPr="00F50A2B">
        <w:rPr>
          <w:noProof/>
          <w:lang w:val="fr-FR"/>
        </w:rPr>
        <w:t>6.2.17</w:t>
      </w:r>
      <w:r w:rsidRPr="00F50A2B">
        <w:rPr>
          <w:rFonts w:asciiTheme="minorHAnsi" w:eastAsiaTheme="minorEastAsia" w:hAnsiTheme="minorHAnsi" w:cstheme="minorBidi"/>
          <w:i w:val="0"/>
          <w:noProof/>
          <w:kern w:val="2"/>
          <w:sz w:val="24"/>
          <w:szCs w:val="24"/>
          <w:lang w:val="fr-FR" w:eastAsia="en-US"/>
          <w14:ligatures w14:val="standardContextual"/>
        </w:rPr>
        <w:tab/>
      </w:r>
      <w:r w:rsidRPr="00F50A2B">
        <w:rPr>
          <w:noProof/>
          <w:lang w:val="fr-FR"/>
        </w:rPr>
        <w:t>XPS-ZENIT-120 - Terminal Data Acquisition</w:t>
      </w:r>
      <w:r w:rsidRPr="00F50A2B">
        <w:rPr>
          <w:noProof/>
          <w:lang w:val="fr-FR"/>
        </w:rPr>
        <w:tab/>
      </w:r>
      <w:r>
        <w:rPr>
          <w:noProof/>
        </w:rPr>
        <w:fldChar w:fldCharType="begin"/>
      </w:r>
      <w:r w:rsidRPr="00F50A2B">
        <w:rPr>
          <w:noProof/>
          <w:lang w:val="fr-FR"/>
        </w:rPr>
        <w:instrText xml:space="preserve"> PAGEREF _Toc198818780 \h </w:instrText>
      </w:r>
      <w:r>
        <w:rPr>
          <w:noProof/>
        </w:rPr>
      </w:r>
      <w:r>
        <w:rPr>
          <w:noProof/>
        </w:rPr>
        <w:fldChar w:fldCharType="separate"/>
      </w:r>
      <w:r w:rsidRPr="00F50A2B">
        <w:rPr>
          <w:noProof/>
          <w:lang w:val="fr-FR"/>
        </w:rPr>
        <w:t>34</w:t>
      </w:r>
      <w:r>
        <w:rPr>
          <w:noProof/>
        </w:rPr>
        <w:fldChar w:fldCharType="end"/>
      </w:r>
    </w:p>
    <w:p w14:paraId="380C30EB" w14:textId="0DD860E2" w:rsidR="00F50A2B" w:rsidRPr="00F50A2B" w:rsidRDefault="00F50A2B">
      <w:pPr>
        <w:pStyle w:val="TOC3"/>
        <w:tabs>
          <w:tab w:val="left" w:pos="1440"/>
        </w:tabs>
        <w:rPr>
          <w:rFonts w:asciiTheme="minorHAnsi" w:eastAsiaTheme="minorEastAsia" w:hAnsiTheme="minorHAnsi" w:cstheme="minorBidi"/>
          <w:i w:val="0"/>
          <w:noProof/>
          <w:kern w:val="2"/>
          <w:sz w:val="24"/>
          <w:szCs w:val="24"/>
          <w:lang w:val="fr-FR" w:eastAsia="en-US"/>
          <w14:ligatures w14:val="standardContextual"/>
        </w:rPr>
      </w:pPr>
      <w:r w:rsidRPr="00F50A2B">
        <w:rPr>
          <w:noProof/>
          <w:lang w:val="fr-FR"/>
        </w:rPr>
        <w:t>6.2.18</w:t>
      </w:r>
      <w:r w:rsidRPr="00F50A2B">
        <w:rPr>
          <w:rFonts w:asciiTheme="minorHAnsi" w:eastAsiaTheme="minorEastAsia" w:hAnsiTheme="minorHAnsi" w:cstheme="minorBidi"/>
          <w:i w:val="0"/>
          <w:noProof/>
          <w:kern w:val="2"/>
          <w:sz w:val="24"/>
          <w:szCs w:val="24"/>
          <w:lang w:val="fr-FR" w:eastAsia="en-US"/>
          <w14:ligatures w14:val="standardContextual"/>
        </w:rPr>
        <w:tab/>
      </w:r>
      <w:r w:rsidRPr="00F50A2B">
        <w:rPr>
          <w:noProof/>
          <w:lang w:val="fr-FR"/>
        </w:rPr>
        <w:t>XPS-ZENIT-130 - Cerved - Report Acquisition</w:t>
      </w:r>
      <w:r w:rsidRPr="00F50A2B">
        <w:rPr>
          <w:noProof/>
          <w:lang w:val="fr-FR"/>
        </w:rPr>
        <w:tab/>
      </w:r>
      <w:r>
        <w:rPr>
          <w:noProof/>
        </w:rPr>
        <w:fldChar w:fldCharType="begin"/>
      </w:r>
      <w:r w:rsidRPr="00F50A2B">
        <w:rPr>
          <w:noProof/>
          <w:lang w:val="fr-FR"/>
        </w:rPr>
        <w:instrText xml:space="preserve"> PAGEREF _Toc198818781 \h </w:instrText>
      </w:r>
      <w:r>
        <w:rPr>
          <w:noProof/>
        </w:rPr>
      </w:r>
      <w:r>
        <w:rPr>
          <w:noProof/>
        </w:rPr>
        <w:fldChar w:fldCharType="separate"/>
      </w:r>
      <w:r w:rsidRPr="00F50A2B">
        <w:rPr>
          <w:noProof/>
          <w:lang w:val="fr-FR"/>
        </w:rPr>
        <w:t>34</w:t>
      </w:r>
      <w:r>
        <w:rPr>
          <w:noProof/>
        </w:rPr>
        <w:fldChar w:fldCharType="end"/>
      </w:r>
    </w:p>
    <w:p w14:paraId="46BD743F" w14:textId="31C4DB2C" w:rsidR="00F50A2B" w:rsidRPr="00F50A2B" w:rsidRDefault="00F50A2B">
      <w:pPr>
        <w:pStyle w:val="TOC3"/>
        <w:tabs>
          <w:tab w:val="left" w:pos="1440"/>
        </w:tabs>
        <w:rPr>
          <w:rFonts w:asciiTheme="minorHAnsi" w:eastAsiaTheme="minorEastAsia" w:hAnsiTheme="minorHAnsi" w:cstheme="minorBidi"/>
          <w:i w:val="0"/>
          <w:noProof/>
          <w:kern w:val="2"/>
          <w:sz w:val="24"/>
          <w:szCs w:val="24"/>
          <w:lang w:val="fr-FR" w:eastAsia="en-US"/>
          <w14:ligatures w14:val="standardContextual"/>
        </w:rPr>
      </w:pPr>
      <w:r w:rsidRPr="00F50A2B">
        <w:rPr>
          <w:noProof/>
          <w:lang w:val="fr-FR"/>
        </w:rPr>
        <w:t>6.2.19</w:t>
      </w:r>
      <w:r w:rsidRPr="00F50A2B">
        <w:rPr>
          <w:rFonts w:asciiTheme="minorHAnsi" w:eastAsiaTheme="minorEastAsia" w:hAnsiTheme="minorHAnsi" w:cstheme="minorBidi"/>
          <w:i w:val="0"/>
          <w:noProof/>
          <w:kern w:val="2"/>
          <w:sz w:val="24"/>
          <w:szCs w:val="24"/>
          <w:lang w:val="fr-FR" w:eastAsia="en-US"/>
          <w14:ligatures w14:val="standardContextual"/>
        </w:rPr>
        <w:tab/>
      </w:r>
      <w:r w:rsidRPr="00F50A2B">
        <w:rPr>
          <w:noProof/>
          <w:lang w:val="fr-FR"/>
        </w:rPr>
        <w:t>XPS-ZENIT-131 - Arxivar - Documents Acquisition</w:t>
      </w:r>
      <w:r w:rsidRPr="00F50A2B">
        <w:rPr>
          <w:noProof/>
          <w:lang w:val="fr-FR"/>
        </w:rPr>
        <w:tab/>
      </w:r>
      <w:r>
        <w:rPr>
          <w:noProof/>
        </w:rPr>
        <w:fldChar w:fldCharType="begin"/>
      </w:r>
      <w:r w:rsidRPr="00F50A2B">
        <w:rPr>
          <w:noProof/>
          <w:lang w:val="fr-FR"/>
        </w:rPr>
        <w:instrText xml:space="preserve"> PAGEREF _Toc198818782 \h </w:instrText>
      </w:r>
      <w:r>
        <w:rPr>
          <w:noProof/>
        </w:rPr>
      </w:r>
      <w:r>
        <w:rPr>
          <w:noProof/>
        </w:rPr>
        <w:fldChar w:fldCharType="separate"/>
      </w:r>
      <w:r w:rsidRPr="00F50A2B">
        <w:rPr>
          <w:noProof/>
          <w:lang w:val="fr-FR"/>
        </w:rPr>
        <w:t>35</w:t>
      </w:r>
      <w:r>
        <w:rPr>
          <w:noProof/>
        </w:rPr>
        <w:fldChar w:fldCharType="end"/>
      </w:r>
    </w:p>
    <w:p w14:paraId="6D217CA9" w14:textId="751C2DF4" w:rsidR="00F50A2B" w:rsidRPr="00F50A2B" w:rsidRDefault="00F50A2B">
      <w:pPr>
        <w:pStyle w:val="TOC2"/>
        <w:rPr>
          <w:rFonts w:asciiTheme="minorHAnsi" w:eastAsiaTheme="minorEastAsia" w:hAnsiTheme="minorHAnsi" w:cstheme="minorBidi"/>
          <w:smallCaps w:val="0"/>
          <w:kern w:val="2"/>
          <w:sz w:val="24"/>
          <w:lang w:val="fr-FR" w:eastAsia="en-US"/>
          <w14:ligatures w14:val="standardContextual"/>
        </w:rPr>
      </w:pPr>
      <w:r w:rsidRPr="00F50A2B">
        <w:rPr>
          <w:lang w:val="fr-FR"/>
        </w:rPr>
        <w:t>6.3</w:t>
      </w:r>
      <w:r w:rsidRPr="00F50A2B">
        <w:rPr>
          <w:rFonts w:asciiTheme="minorHAnsi" w:eastAsiaTheme="minorEastAsia" w:hAnsiTheme="minorHAnsi" w:cstheme="minorBidi"/>
          <w:smallCaps w:val="0"/>
          <w:kern w:val="2"/>
          <w:sz w:val="24"/>
          <w:lang w:val="fr-FR" w:eastAsia="en-US"/>
          <w14:ligatures w14:val="standardContextual"/>
        </w:rPr>
        <w:tab/>
      </w:r>
      <w:r w:rsidRPr="00F50A2B">
        <w:rPr>
          <w:lang w:val="fr-FR"/>
        </w:rPr>
        <w:t>Login/Logout</w:t>
      </w:r>
      <w:r w:rsidRPr="00F50A2B">
        <w:rPr>
          <w:lang w:val="fr-FR"/>
        </w:rPr>
        <w:tab/>
      </w:r>
      <w:r>
        <w:fldChar w:fldCharType="begin"/>
      </w:r>
      <w:r w:rsidRPr="00F50A2B">
        <w:rPr>
          <w:lang w:val="fr-FR"/>
        </w:rPr>
        <w:instrText xml:space="preserve"> PAGEREF _Toc198818783 \h </w:instrText>
      </w:r>
      <w:r>
        <w:fldChar w:fldCharType="separate"/>
      </w:r>
      <w:r w:rsidRPr="00F50A2B">
        <w:rPr>
          <w:lang w:val="fr-FR"/>
        </w:rPr>
        <w:t>35</w:t>
      </w:r>
      <w:r>
        <w:fldChar w:fldCharType="end"/>
      </w:r>
    </w:p>
    <w:p w14:paraId="38B84F30" w14:textId="41A5F865" w:rsidR="00F50A2B" w:rsidRPr="00F50A2B" w:rsidRDefault="00F50A2B">
      <w:pPr>
        <w:pStyle w:val="TOC3"/>
        <w:tabs>
          <w:tab w:val="left" w:pos="1200"/>
        </w:tabs>
        <w:rPr>
          <w:rFonts w:asciiTheme="minorHAnsi" w:eastAsiaTheme="minorEastAsia" w:hAnsiTheme="minorHAnsi" w:cstheme="minorBidi"/>
          <w:i w:val="0"/>
          <w:noProof/>
          <w:kern w:val="2"/>
          <w:sz w:val="24"/>
          <w:szCs w:val="24"/>
          <w:lang w:val="fr-FR" w:eastAsia="en-US"/>
          <w14:ligatures w14:val="standardContextual"/>
        </w:rPr>
      </w:pPr>
      <w:r w:rsidRPr="00F50A2B">
        <w:rPr>
          <w:noProof/>
          <w:lang w:val="fr-FR"/>
        </w:rPr>
        <w:t>6.3.1</w:t>
      </w:r>
      <w:r w:rsidRPr="00F50A2B">
        <w:rPr>
          <w:rFonts w:asciiTheme="minorHAnsi" w:eastAsiaTheme="minorEastAsia" w:hAnsiTheme="minorHAnsi" w:cstheme="minorBidi"/>
          <w:i w:val="0"/>
          <w:noProof/>
          <w:kern w:val="2"/>
          <w:sz w:val="24"/>
          <w:szCs w:val="24"/>
          <w:lang w:val="fr-FR" w:eastAsia="en-US"/>
          <w14:ligatures w14:val="standardContextual"/>
        </w:rPr>
        <w:tab/>
      </w:r>
      <w:r w:rsidRPr="00F50A2B">
        <w:rPr>
          <w:noProof/>
          <w:lang w:val="fr-FR"/>
        </w:rPr>
        <w:t>XPS-ZENIT-200 - User Profile Management</w:t>
      </w:r>
      <w:r w:rsidRPr="00F50A2B">
        <w:rPr>
          <w:noProof/>
          <w:lang w:val="fr-FR"/>
        </w:rPr>
        <w:tab/>
      </w:r>
      <w:r>
        <w:rPr>
          <w:noProof/>
        </w:rPr>
        <w:fldChar w:fldCharType="begin"/>
      </w:r>
      <w:r w:rsidRPr="00F50A2B">
        <w:rPr>
          <w:noProof/>
          <w:lang w:val="fr-FR"/>
        </w:rPr>
        <w:instrText xml:space="preserve"> PAGEREF _Toc198818784 \h </w:instrText>
      </w:r>
      <w:r>
        <w:rPr>
          <w:noProof/>
        </w:rPr>
      </w:r>
      <w:r>
        <w:rPr>
          <w:noProof/>
        </w:rPr>
        <w:fldChar w:fldCharType="separate"/>
      </w:r>
      <w:r w:rsidRPr="00F50A2B">
        <w:rPr>
          <w:noProof/>
          <w:lang w:val="fr-FR"/>
        </w:rPr>
        <w:t>35</w:t>
      </w:r>
      <w:r>
        <w:rPr>
          <w:noProof/>
        </w:rPr>
        <w:fldChar w:fldCharType="end"/>
      </w:r>
    </w:p>
    <w:p w14:paraId="11C2BE94" w14:textId="590E23F0" w:rsidR="00F50A2B" w:rsidRDefault="00F50A2B">
      <w:pPr>
        <w:pStyle w:val="TOC3"/>
        <w:tabs>
          <w:tab w:val="left" w:pos="1200"/>
        </w:tabs>
        <w:rPr>
          <w:rFonts w:asciiTheme="minorHAnsi" w:eastAsiaTheme="minorEastAsia" w:hAnsiTheme="minorHAnsi" w:cstheme="minorBidi"/>
          <w:i w:val="0"/>
          <w:noProof/>
          <w:kern w:val="2"/>
          <w:sz w:val="24"/>
          <w:szCs w:val="24"/>
          <w:lang w:val="en-US" w:eastAsia="en-US"/>
          <w14:ligatures w14:val="standardContextual"/>
        </w:rPr>
      </w:pPr>
      <w:r w:rsidRPr="00F50A2B">
        <w:rPr>
          <w:noProof/>
          <w:lang w:val="en-US"/>
        </w:rPr>
        <w:t>6.3.2</w:t>
      </w:r>
      <w:r>
        <w:rPr>
          <w:rFonts w:asciiTheme="minorHAnsi" w:eastAsiaTheme="minorEastAsia" w:hAnsiTheme="minorHAnsi" w:cstheme="minorBidi"/>
          <w:i w:val="0"/>
          <w:noProof/>
          <w:kern w:val="2"/>
          <w:sz w:val="24"/>
          <w:szCs w:val="24"/>
          <w:lang w:val="en-US" w:eastAsia="en-US"/>
          <w14:ligatures w14:val="standardContextual"/>
        </w:rPr>
        <w:tab/>
      </w:r>
      <w:r w:rsidRPr="00F50A2B">
        <w:rPr>
          <w:noProof/>
          <w:lang w:val="en-US"/>
        </w:rPr>
        <w:t>XPS-ZENIT-201 - Login and Logout</w:t>
      </w:r>
      <w:r w:rsidRPr="00F50A2B">
        <w:rPr>
          <w:noProof/>
          <w:lang w:val="en-US"/>
        </w:rPr>
        <w:tab/>
      </w:r>
      <w:r>
        <w:rPr>
          <w:noProof/>
        </w:rPr>
        <w:fldChar w:fldCharType="begin"/>
      </w:r>
      <w:r w:rsidRPr="00F50A2B">
        <w:rPr>
          <w:noProof/>
          <w:lang w:val="en-US"/>
        </w:rPr>
        <w:instrText xml:space="preserve"> PAGEREF _Toc198818785 \h </w:instrText>
      </w:r>
      <w:r>
        <w:rPr>
          <w:noProof/>
        </w:rPr>
      </w:r>
      <w:r>
        <w:rPr>
          <w:noProof/>
        </w:rPr>
        <w:fldChar w:fldCharType="separate"/>
      </w:r>
      <w:r w:rsidRPr="00F50A2B">
        <w:rPr>
          <w:noProof/>
          <w:lang w:val="en-US"/>
        </w:rPr>
        <w:t>36</w:t>
      </w:r>
      <w:r>
        <w:rPr>
          <w:noProof/>
        </w:rPr>
        <w:fldChar w:fldCharType="end"/>
      </w:r>
    </w:p>
    <w:p w14:paraId="7715FAF2" w14:textId="6872B9BA" w:rsidR="00F50A2B" w:rsidRDefault="00F50A2B">
      <w:pPr>
        <w:pStyle w:val="TOC3"/>
        <w:tabs>
          <w:tab w:val="left" w:pos="1200"/>
        </w:tabs>
        <w:rPr>
          <w:rFonts w:asciiTheme="minorHAnsi" w:eastAsiaTheme="minorEastAsia" w:hAnsiTheme="minorHAnsi" w:cstheme="minorBidi"/>
          <w:i w:val="0"/>
          <w:noProof/>
          <w:kern w:val="2"/>
          <w:sz w:val="24"/>
          <w:szCs w:val="24"/>
          <w:lang w:val="en-US" w:eastAsia="en-US"/>
          <w14:ligatures w14:val="standardContextual"/>
        </w:rPr>
      </w:pPr>
      <w:r w:rsidRPr="0053514F">
        <w:rPr>
          <w:noProof/>
          <w:lang w:val="en-US"/>
        </w:rPr>
        <w:t>6.3.3</w:t>
      </w:r>
      <w:r>
        <w:rPr>
          <w:rFonts w:asciiTheme="minorHAnsi" w:eastAsiaTheme="minorEastAsia" w:hAnsiTheme="minorHAnsi" w:cstheme="minorBidi"/>
          <w:i w:val="0"/>
          <w:noProof/>
          <w:kern w:val="2"/>
          <w:sz w:val="24"/>
          <w:szCs w:val="24"/>
          <w:lang w:val="en-US" w:eastAsia="en-US"/>
          <w14:ligatures w14:val="standardContextual"/>
        </w:rPr>
        <w:tab/>
      </w:r>
      <w:r w:rsidRPr="0053514F">
        <w:rPr>
          <w:noProof/>
          <w:lang w:val="en-US"/>
        </w:rPr>
        <w:t>XPS-ZENIT-202 - Disconnected for inactivity</w:t>
      </w:r>
      <w:r w:rsidRPr="00F50A2B">
        <w:rPr>
          <w:noProof/>
          <w:lang w:val="en-US"/>
        </w:rPr>
        <w:tab/>
      </w:r>
      <w:r>
        <w:rPr>
          <w:noProof/>
        </w:rPr>
        <w:fldChar w:fldCharType="begin"/>
      </w:r>
      <w:r w:rsidRPr="00F50A2B">
        <w:rPr>
          <w:noProof/>
          <w:lang w:val="en-US"/>
        </w:rPr>
        <w:instrText xml:space="preserve"> PAGEREF _Toc198818786 \h </w:instrText>
      </w:r>
      <w:r>
        <w:rPr>
          <w:noProof/>
        </w:rPr>
      </w:r>
      <w:r>
        <w:rPr>
          <w:noProof/>
        </w:rPr>
        <w:fldChar w:fldCharType="separate"/>
      </w:r>
      <w:r w:rsidRPr="00F50A2B">
        <w:rPr>
          <w:noProof/>
          <w:lang w:val="en-US"/>
        </w:rPr>
        <w:t>39</w:t>
      </w:r>
      <w:r>
        <w:rPr>
          <w:noProof/>
        </w:rPr>
        <w:fldChar w:fldCharType="end"/>
      </w:r>
    </w:p>
    <w:p w14:paraId="2149052F" w14:textId="589FF315" w:rsidR="00F50A2B" w:rsidRDefault="00F50A2B">
      <w:pPr>
        <w:pStyle w:val="TOC3"/>
        <w:tabs>
          <w:tab w:val="left" w:pos="1200"/>
        </w:tabs>
        <w:rPr>
          <w:rFonts w:asciiTheme="minorHAnsi" w:eastAsiaTheme="minorEastAsia" w:hAnsiTheme="minorHAnsi" w:cstheme="minorBidi"/>
          <w:i w:val="0"/>
          <w:noProof/>
          <w:kern w:val="2"/>
          <w:sz w:val="24"/>
          <w:szCs w:val="24"/>
          <w:lang w:val="en-US" w:eastAsia="en-US"/>
          <w14:ligatures w14:val="standardContextual"/>
        </w:rPr>
      </w:pPr>
      <w:r w:rsidRPr="0053514F">
        <w:rPr>
          <w:noProof/>
          <w:lang w:val="en-US"/>
        </w:rPr>
        <w:t>6.3.4</w:t>
      </w:r>
      <w:r>
        <w:rPr>
          <w:rFonts w:asciiTheme="minorHAnsi" w:eastAsiaTheme="minorEastAsia" w:hAnsiTheme="minorHAnsi" w:cstheme="minorBidi"/>
          <w:i w:val="0"/>
          <w:noProof/>
          <w:kern w:val="2"/>
          <w:sz w:val="24"/>
          <w:szCs w:val="24"/>
          <w:lang w:val="en-US" w:eastAsia="en-US"/>
          <w14:ligatures w14:val="standardContextual"/>
        </w:rPr>
        <w:tab/>
      </w:r>
      <w:r w:rsidRPr="0053514F">
        <w:rPr>
          <w:noProof/>
          <w:lang w:val="en-US"/>
        </w:rPr>
        <w:t>XPS-ZENIT-203 - Login tracking (SOX)</w:t>
      </w:r>
      <w:r w:rsidRPr="00F50A2B">
        <w:rPr>
          <w:noProof/>
          <w:lang w:val="en-US"/>
        </w:rPr>
        <w:tab/>
      </w:r>
      <w:r>
        <w:rPr>
          <w:noProof/>
        </w:rPr>
        <w:fldChar w:fldCharType="begin"/>
      </w:r>
      <w:r w:rsidRPr="00F50A2B">
        <w:rPr>
          <w:noProof/>
          <w:lang w:val="en-US"/>
        </w:rPr>
        <w:instrText xml:space="preserve"> PAGEREF _Toc198818787 \h </w:instrText>
      </w:r>
      <w:r>
        <w:rPr>
          <w:noProof/>
        </w:rPr>
      </w:r>
      <w:r>
        <w:rPr>
          <w:noProof/>
        </w:rPr>
        <w:fldChar w:fldCharType="separate"/>
      </w:r>
      <w:r w:rsidRPr="00F50A2B">
        <w:rPr>
          <w:noProof/>
          <w:lang w:val="en-US"/>
        </w:rPr>
        <w:t>40</w:t>
      </w:r>
      <w:r>
        <w:rPr>
          <w:noProof/>
        </w:rPr>
        <w:fldChar w:fldCharType="end"/>
      </w:r>
    </w:p>
    <w:p w14:paraId="0958ABE0" w14:textId="4BABAFCB" w:rsidR="00F50A2B" w:rsidRDefault="00F50A2B">
      <w:pPr>
        <w:pStyle w:val="TOC3"/>
        <w:tabs>
          <w:tab w:val="left" w:pos="1200"/>
        </w:tabs>
        <w:rPr>
          <w:rFonts w:asciiTheme="minorHAnsi" w:eastAsiaTheme="minorEastAsia" w:hAnsiTheme="minorHAnsi" w:cstheme="minorBidi"/>
          <w:i w:val="0"/>
          <w:noProof/>
          <w:kern w:val="2"/>
          <w:sz w:val="24"/>
          <w:szCs w:val="24"/>
          <w:lang w:val="en-US" w:eastAsia="en-US"/>
          <w14:ligatures w14:val="standardContextual"/>
        </w:rPr>
      </w:pPr>
      <w:r w:rsidRPr="0053514F">
        <w:rPr>
          <w:noProof/>
          <w:lang w:val="en-US"/>
        </w:rPr>
        <w:t>6.3.5</w:t>
      </w:r>
      <w:r>
        <w:rPr>
          <w:rFonts w:asciiTheme="minorHAnsi" w:eastAsiaTheme="minorEastAsia" w:hAnsiTheme="minorHAnsi" w:cstheme="minorBidi"/>
          <w:i w:val="0"/>
          <w:noProof/>
          <w:kern w:val="2"/>
          <w:sz w:val="24"/>
          <w:szCs w:val="24"/>
          <w:lang w:val="en-US" w:eastAsia="en-US"/>
          <w14:ligatures w14:val="standardContextual"/>
        </w:rPr>
        <w:tab/>
      </w:r>
      <w:r w:rsidRPr="0053514F">
        <w:rPr>
          <w:noProof/>
          <w:lang w:val="en-US"/>
        </w:rPr>
        <w:t>XPS-ZENIT-204 - Visualization Data Access Tracking</w:t>
      </w:r>
      <w:r w:rsidRPr="00F50A2B">
        <w:rPr>
          <w:noProof/>
          <w:lang w:val="en-US"/>
        </w:rPr>
        <w:tab/>
      </w:r>
      <w:r>
        <w:rPr>
          <w:noProof/>
        </w:rPr>
        <w:fldChar w:fldCharType="begin"/>
      </w:r>
      <w:r w:rsidRPr="00F50A2B">
        <w:rPr>
          <w:noProof/>
          <w:lang w:val="en-US"/>
        </w:rPr>
        <w:instrText xml:space="preserve"> PAGEREF _Toc198818788 \h </w:instrText>
      </w:r>
      <w:r>
        <w:rPr>
          <w:noProof/>
        </w:rPr>
      </w:r>
      <w:r>
        <w:rPr>
          <w:noProof/>
        </w:rPr>
        <w:fldChar w:fldCharType="separate"/>
      </w:r>
      <w:r w:rsidRPr="00F50A2B">
        <w:rPr>
          <w:noProof/>
          <w:lang w:val="en-US"/>
        </w:rPr>
        <w:t>41</w:t>
      </w:r>
      <w:r>
        <w:rPr>
          <w:noProof/>
        </w:rPr>
        <w:fldChar w:fldCharType="end"/>
      </w:r>
    </w:p>
    <w:p w14:paraId="29C67503" w14:textId="7939151E" w:rsidR="00F50A2B" w:rsidRDefault="00F50A2B">
      <w:pPr>
        <w:pStyle w:val="TOC3"/>
        <w:tabs>
          <w:tab w:val="left" w:pos="1200"/>
        </w:tabs>
        <w:rPr>
          <w:rFonts w:asciiTheme="minorHAnsi" w:eastAsiaTheme="minorEastAsia" w:hAnsiTheme="minorHAnsi" w:cstheme="minorBidi"/>
          <w:i w:val="0"/>
          <w:noProof/>
          <w:kern w:val="2"/>
          <w:sz w:val="24"/>
          <w:szCs w:val="24"/>
          <w:lang w:val="en-US" w:eastAsia="en-US"/>
          <w14:ligatures w14:val="standardContextual"/>
        </w:rPr>
      </w:pPr>
      <w:r w:rsidRPr="00F50A2B">
        <w:rPr>
          <w:noProof/>
          <w:lang w:val="en-US"/>
        </w:rPr>
        <w:lastRenderedPageBreak/>
        <w:t>6.3.6</w:t>
      </w:r>
      <w:r>
        <w:rPr>
          <w:rFonts w:asciiTheme="minorHAnsi" w:eastAsiaTheme="minorEastAsia" w:hAnsiTheme="minorHAnsi" w:cstheme="minorBidi"/>
          <w:i w:val="0"/>
          <w:noProof/>
          <w:kern w:val="2"/>
          <w:sz w:val="24"/>
          <w:szCs w:val="24"/>
          <w:lang w:val="en-US" w:eastAsia="en-US"/>
          <w14:ligatures w14:val="standardContextual"/>
        </w:rPr>
        <w:tab/>
      </w:r>
      <w:r w:rsidRPr="00F50A2B">
        <w:rPr>
          <w:noProof/>
          <w:lang w:val="en-US"/>
        </w:rPr>
        <w:t>XPS-ZENIT-210 - Manage concurrency</w:t>
      </w:r>
      <w:r w:rsidRPr="00F50A2B">
        <w:rPr>
          <w:noProof/>
          <w:lang w:val="en-US"/>
        </w:rPr>
        <w:tab/>
      </w:r>
      <w:r>
        <w:rPr>
          <w:noProof/>
        </w:rPr>
        <w:fldChar w:fldCharType="begin"/>
      </w:r>
      <w:r w:rsidRPr="00F50A2B">
        <w:rPr>
          <w:noProof/>
          <w:lang w:val="en-US"/>
        </w:rPr>
        <w:instrText xml:space="preserve"> PAGEREF _Toc198818789 \h </w:instrText>
      </w:r>
      <w:r>
        <w:rPr>
          <w:noProof/>
        </w:rPr>
      </w:r>
      <w:r>
        <w:rPr>
          <w:noProof/>
        </w:rPr>
        <w:fldChar w:fldCharType="separate"/>
      </w:r>
      <w:r w:rsidRPr="00F50A2B">
        <w:rPr>
          <w:noProof/>
          <w:lang w:val="en-US"/>
        </w:rPr>
        <w:t>41</w:t>
      </w:r>
      <w:r>
        <w:rPr>
          <w:noProof/>
        </w:rPr>
        <w:fldChar w:fldCharType="end"/>
      </w:r>
    </w:p>
    <w:p w14:paraId="3D83B641" w14:textId="232C7C54" w:rsidR="00F50A2B" w:rsidRDefault="00F50A2B">
      <w:pPr>
        <w:pStyle w:val="TOC3"/>
        <w:tabs>
          <w:tab w:val="left" w:pos="1200"/>
        </w:tabs>
        <w:rPr>
          <w:rFonts w:asciiTheme="minorHAnsi" w:eastAsiaTheme="minorEastAsia" w:hAnsiTheme="minorHAnsi" w:cstheme="minorBidi"/>
          <w:i w:val="0"/>
          <w:noProof/>
          <w:kern w:val="2"/>
          <w:sz w:val="24"/>
          <w:szCs w:val="24"/>
          <w:lang w:val="en-US" w:eastAsia="en-US"/>
          <w14:ligatures w14:val="standardContextual"/>
        </w:rPr>
      </w:pPr>
      <w:r w:rsidRPr="00F50A2B">
        <w:rPr>
          <w:noProof/>
          <w:lang w:val="en-US"/>
        </w:rPr>
        <w:t>6.3.7</w:t>
      </w:r>
      <w:r>
        <w:rPr>
          <w:rFonts w:asciiTheme="minorHAnsi" w:eastAsiaTheme="minorEastAsia" w:hAnsiTheme="minorHAnsi" w:cstheme="minorBidi"/>
          <w:i w:val="0"/>
          <w:noProof/>
          <w:kern w:val="2"/>
          <w:sz w:val="24"/>
          <w:szCs w:val="24"/>
          <w:lang w:val="en-US" w:eastAsia="en-US"/>
          <w14:ligatures w14:val="standardContextual"/>
        </w:rPr>
        <w:tab/>
      </w:r>
      <w:r w:rsidRPr="00F50A2B">
        <w:rPr>
          <w:noProof/>
          <w:lang w:val="en-US"/>
        </w:rPr>
        <w:t>XPS-ZENIT-211 - Settings</w:t>
      </w:r>
      <w:r w:rsidRPr="00F50A2B">
        <w:rPr>
          <w:noProof/>
          <w:lang w:val="en-US"/>
        </w:rPr>
        <w:tab/>
      </w:r>
      <w:r>
        <w:rPr>
          <w:noProof/>
        </w:rPr>
        <w:fldChar w:fldCharType="begin"/>
      </w:r>
      <w:r w:rsidRPr="00F50A2B">
        <w:rPr>
          <w:noProof/>
          <w:lang w:val="en-US"/>
        </w:rPr>
        <w:instrText xml:space="preserve"> PAGEREF _Toc198818790 \h </w:instrText>
      </w:r>
      <w:r>
        <w:rPr>
          <w:noProof/>
        </w:rPr>
      </w:r>
      <w:r>
        <w:rPr>
          <w:noProof/>
        </w:rPr>
        <w:fldChar w:fldCharType="separate"/>
      </w:r>
      <w:r w:rsidRPr="00F50A2B">
        <w:rPr>
          <w:noProof/>
          <w:lang w:val="en-US"/>
        </w:rPr>
        <w:t>41</w:t>
      </w:r>
      <w:r>
        <w:rPr>
          <w:noProof/>
        </w:rPr>
        <w:fldChar w:fldCharType="end"/>
      </w:r>
    </w:p>
    <w:p w14:paraId="00F39E01" w14:textId="1AA3B0CB" w:rsidR="00F50A2B" w:rsidRDefault="00F50A2B">
      <w:pPr>
        <w:pStyle w:val="TOC2"/>
        <w:rPr>
          <w:rFonts w:asciiTheme="minorHAnsi" w:eastAsiaTheme="minorEastAsia" w:hAnsiTheme="minorHAnsi" w:cstheme="minorBidi"/>
          <w:smallCaps w:val="0"/>
          <w:kern w:val="2"/>
          <w:sz w:val="24"/>
          <w:lang w:val="en-US" w:eastAsia="en-US"/>
          <w14:ligatures w14:val="standardContextual"/>
        </w:rPr>
      </w:pPr>
      <w:r w:rsidRPr="00F50A2B">
        <w:rPr>
          <w:lang w:val="en-US"/>
        </w:rPr>
        <w:t>6.4</w:t>
      </w:r>
      <w:r>
        <w:rPr>
          <w:rFonts w:asciiTheme="minorHAnsi" w:eastAsiaTheme="minorEastAsia" w:hAnsiTheme="minorHAnsi" w:cstheme="minorBidi"/>
          <w:smallCaps w:val="0"/>
          <w:kern w:val="2"/>
          <w:sz w:val="24"/>
          <w:lang w:val="en-US" w:eastAsia="en-US"/>
          <w14:ligatures w14:val="standardContextual"/>
        </w:rPr>
        <w:tab/>
      </w:r>
      <w:r w:rsidRPr="00F50A2B">
        <w:rPr>
          <w:lang w:val="en-US"/>
        </w:rPr>
        <w:t>Log/Audit</w:t>
      </w:r>
      <w:r w:rsidRPr="00F50A2B">
        <w:rPr>
          <w:lang w:val="en-US"/>
        </w:rPr>
        <w:tab/>
      </w:r>
      <w:r>
        <w:fldChar w:fldCharType="begin"/>
      </w:r>
      <w:r w:rsidRPr="00F50A2B">
        <w:rPr>
          <w:lang w:val="en-US"/>
        </w:rPr>
        <w:instrText xml:space="preserve"> PAGEREF _Toc198818791 \h </w:instrText>
      </w:r>
      <w:r>
        <w:fldChar w:fldCharType="separate"/>
      </w:r>
      <w:r w:rsidRPr="00F50A2B">
        <w:rPr>
          <w:lang w:val="en-US"/>
        </w:rPr>
        <w:t>42</w:t>
      </w:r>
      <w:r>
        <w:fldChar w:fldCharType="end"/>
      </w:r>
    </w:p>
    <w:p w14:paraId="1D013D4B" w14:textId="7764D7ED" w:rsidR="00F50A2B" w:rsidRDefault="00F50A2B">
      <w:pPr>
        <w:pStyle w:val="TOC3"/>
        <w:tabs>
          <w:tab w:val="left" w:pos="1200"/>
        </w:tabs>
        <w:rPr>
          <w:rFonts w:asciiTheme="minorHAnsi" w:eastAsiaTheme="minorEastAsia" w:hAnsiTheme="minorHAnsi" w:cstheme="minorBidi"/>
          <w:i w:val="0"/>
          <w:noProof/>
          <w:kern w:val="2"/>
          <w:sz w:val="24"/>
          <w:szCs w:val="24"/>
          <w:lang w:val="en-US" w:eastAsia="en-US"/>
          <w14:ligatures w14:val="standardContextual"/>
        </w:rPr>
      </w:pPr>
      <w:r w:rsidRPr="00F50A2B">
        <w:rPr>
          <w:noProof/>
          <w:lang w:val="en-US"/>
        </w:rPr>
        <w:t>6.4.1</w:t>
      </w:r>
      <w:r>
        <w:rPr>
          <w:rFonts w:asciiTheme="minorHAnsi" w:eastAsiaTheme="minorEastAsia" w:hAnsiTheme="minorHAnsi" w:cstheme="minorBidi"/>
          <w:i w:val="0"/>
          <w:noProof/>
          <w:kern w:val="2"/>
          <w:sz w:val="24"/>
          <w:szCs w:val="24"/>
          <w:lang w:val="en-US" w:eastAsia="en-US"/>
          <w14:ligatures w14:val="standardContextual"/>
        </w:rPr>
        <w:tab/>
      </w:r>
      <w:r w:rsidRPr="00F50A2B">
        <w:rPr>
          <w:noProof/>
          <w:lang w:val="en-US"/>
        </w:rPr>
        <w:t>XPS-ZENIT-220 - Operations Tracking</w:t>
      </w:r>
      <w:r w:rsidRPr="00F50A2B">
        <w:rPr>
          <w:noProof/>
          <w:lang w:val="en-US"/>
        </w:rPr>
        <w:tab/>
      </w:r>
      <w:r>
        <w:rPr>
          <w:noProof/>
        </w:rPr>
        <w:fldChar w:fldCharType="begin"/>
      </w:r>
      <w:r w:rsidRPr="00F50A2B">
        <w:rPr>
          <w:noProof/>
          <w:lang w:val="en-US"/>
        </w:rPr>
        <w:instrText xml:space="preserve"> PAGEREF _Toc198818792 \h </w:instrText>
      </w:r>
      <w:r>
        <w:rPr>
          <w:noProof/>
        </w:rPr>
      </w:r>
      <w:r>
        <w:rPr>
          <w:noProof/>
        </w:rPr>
        <w:fldChar w:fldCharType="separate"/>
      </w:r>
      <w:r w:rsidRPr="00F50A2B">
        <w:rPr>
          <w:noProof/>
          <w:lang w:val="en-US"/>
        </w:rPr>
        <w:t>42</w:t>
      </w:r>
      <w:r>
        <w:rPr>
          <w:noProof/>
        </w:rPr>
        <w:fldChar w:fldCharType="end"/>
      </w:r>
    </w:p>
    <w:p w14:paraId="5399312D" w14:textId="2CB0BFB6" w:rsidR="00F50A2B" w:rsidRDefault="00F50A2B">
      <w:pPr>
        <w:pStyle w:val="TOC2"/>
        <w:rPr>
          <w:rFonts w:asciiTheme="minorHAnsi" w:eastAsiaTheme="minorEastAsia" w:hAnsiTheme="minorHAnsi" w:cstheme="minorBidi"/>
          <w:smallCaps w:val="0"/>
          <w:kern w:val="2"/>
          <w:sz w:val="24"/>
          <w:lang w:val="en-US" w:eastAsia="en-US"/>
          <w14:ligatures w14:val="standardContextual"/>
        </w:rPr>
      </w:pPr>
      <w:r w:rsidRPr="00F50A2B">
        <w:rPr>
          <w:lang w:val="en-US"/>
        </w:rPr>
        <w:t>6.5</w:t>
      </w:r>
      <w:r>
        <w:rPr>
          <w:rFonts w:asciiTheme="minorHAnsi" w:eastAsiaTheme="minorEastAsia" w:hAnsiTheme="minorHAnsi" w:cstheme="minorBidi"/>
          <w:smallCaps w:val="0"/>
          <w:kern w:val="2"/>
          <w:sz w:val="24"/>
          <w:lang w:val="en-US" w:eastAsia="en-US"/>
          <w14:ligatures w14:val="standardContextual"/>
        </w:rPr>
        <w:tab/>
      </w:r>
      <w:r w:rsidRPr="00F50A2B">
        <w:rPr>
          <w:lang w:val="en-US"/>
        </w:rPr>
        <w:t>Dashboard - Credit Management</w:t>
      </w:r>
      <w:r w:rsidRPr="00F50A2B">
        <w:rPr>
          <w:lang w:val="en-US"/>
        </w:rPr>
        <w:tab/>
      </w:r>
      <w:r>
        <w:fldChar w:fldCharType="begin"/>
      </w:r>
      <w:r w:rsidRPr="00F50A2B">
        <w:rPr>
          <w:lang w:val="en-US"/>
        </w:rPr>
        <w:instrText xml:space="preserve"> PAGEREF _Toc198818793 \h </w:instrText>
      </w:r>
      <w:r>
        <w:fldChar w:fldCharType="separate"/>
      </w:r>
      <w:r w:rsidRPr="00F50A2B">
        <w:rPr>
          <w:lang w:val="en-US"/>
        </w:rPr>
        <w:t>42</w:t>
      </w:r>
      <w:r>
        <w:fldChar w:fldCharType="end"/>
      </w:r>
    </w:p>
    <w:p w14:paraId="370062E7" w14:textId="2380A337" w:rsidR="00F50A2B" w:rsidRDefault="00F50A2B">
      <w:pPr>
        <w:pStyle w:val="TOC3"/>
        <w:tabs>
          <w:tab w:val="left" w:pos="1200"/>
        </w:tabs>
        <w:rPr>
          <w:rFonts w:asciiTheme="minorHAnsi" w:eastAsiaTheme="minorEastAsia" w:hAnsiTheme="minorHAnsi" w:cstheme="minorBidi"/>
          <w:i w:val="0"/>
          <w:noProof/>
          <w:kern w:val="2"/>
          <w:sz w:val="24"/>
          <w:szCs w:val="24"/>
          <w:lang w:val="en-US" w:eastAsia="en-US"/>
          <w14:ligatures w14:val="standardContextual"/>
        </w:rPr>
      </w:pPr>
      <w:r w:rsidRPr="0053514F">
        <w:rPr>
          <w:noProof/>
          <w:lang w:val="en-US"/>
        </w:rPr>
        <w:t>6.5.1</w:t>
      </w:r>
      <w:r>
        <w:rPr>
          <w:rFonts w:asciiTheme="minorHAnsi" w:eastAsiaTheme="minorEastAsia" w:hAnsiTheme="minorHAnsi" w:cstheme="minorBidi"/>
          <w:i w:val="0"/>
          <w:noProof/>
          <w:kern w:val="2"/>
          <w:sz w:val="24"/>
          <w:szCs w:val="24"/>
          <w:lang w:val="en-US" w:eastAsia="en-US"/>
          <w14:ligatures w14:val="standardContextual"/>
        </w:rPr>
        <w:tab/>
      </w:r>
      <w:r w:rsidRPr="0053514F">
        <w:rPr>
          <w:noProof/>
          <w:lang w:val="en-US"/>
        </w:rPr>
        <w:t>XPS-ZENIT-300 - Dashboard - Search PoS</w:t>
      </w:r>
      <w:r w:rsidRPr="00F50A2B">
        <w:rPr>
          <w:noProof/>
          <w:lang w:val="en-US"/>
        </w:rPr>
        <w:tab/>
      </w:r>
      <w:r>
        <w:rPr>
          <w:noProof/>
        </w:rPr>
        <w:fldChar w:fldCharType="begin"/>
      </w:r>
      <w:r w:rsidRPr="00F50A2B">
        <w:rPr>
          <w:noProof/>
          <w:lang w:val="en-US"/>
        </w:rPr>
        <w:instrText xml:space="preserve"> PAGEREF _Toc198818794 \h </w:instrText>
      </w:r>
      <w:r>
        <w:rPr>
          <w:noProof/>
        </w:rPr>
      </w:r>
      <w:r>
        <w:rPr>
          <w:noProof/>
        </w:rPr>
        <w:fldChar w:fldCharType="separate"/>
      </w:r>
      <w:r w:rsidRPr="00F50A2B">
        <w:rPr>
          <w:noProof/>
          <w:lang w:val="en-US"/>
        </w:rPr>
        <w:t>43</w:t>
      </w:r>
      <w:r>
        <w:rPr>
          <w:noProof/>
        </w:rPr>
        <w:fldChar w:fldCharType="end"/>
      </w:r>
    </w:p>
    <w:p w14:paraId="24DF0818" w14:textId="2816DB9E" w:rsidR="00F50A2B" w:rsidRDefault="00F50A2B">
      <w:pPr>
        <w:pStyle w:val="TOC3"/>
        <w:tabs>
          <w:tab w:val="left" w:pos="1200"/>
        </w:tabs>
        <w:rPr>
          <w:rFonts w:asciiTheme="minorHAnsi" w:eastAsiaTheme="minorEastAsia" w:hAnsiTheme="minorHAnsi" w:cstheme="minorBidi"/>
          <w:i w:val="0"/>
          <w:noProof/>
          <w:kern w:val="2"/>
          <w:sz w:val="24"/>
          <w:szCs w:val="24"/>
          <w:lang w:val="en-US" w:eastAsia="en-US"/>
          <w14:ligatures w14:val="standardContextual"/>
        </w:rPr>
      </w:pPr>
      <w:r w:rsidRPr="00F50A2B">
        <w:rPr>
          <w:noProof/>
          <w:lang w:val="en-US"/>
        </w:rPr>
        <w:t>6.5.2</w:t>
      </w:r>
      <w:r>
        <w:rPr>
          <w:rFonts w:asciiTheme="minorHAnsi" w:eastAsiaTheme="minorEastAsia" w:hAnsiTheme="minorHAnsi" w:cstheme="minorBidi"/>
          <w:i w:val="0"/>
          <w:noProof/>
          <w:kern w:val="2"/>
          <w:sz w:val="24"/>
          <w:szCs w:val="24"/>
          <w:lang w:val="en-US" w:eastAsia="en-US"/>
          <w14:ligatures w14:val="standardContextual"/>
        </w:rPr>
        <w:tab/>
      </w:r>
      <w:r w:rsidRPr="00F50A2B">
        <w:rPr>
          <w:noProof/>
          <w:lang w:val="en-US"/>
        </w:rPr>
        <w:t>XPS-ZENIT-311 - Export Data</w:t>
      </w:r>
      <w:r w:rsidRPr="00F50A2B">
        <w:rPr>
          <w:noProof/>
          <w:lang w:val="en-US"/>
        </w:rPr>
        <w:tab/>
      </w:r>
      <w:r>
        <w:rPr>
          <w:noProof/>
        </w:rPr>
        <w:fldChar w:fldCharType="begin"/>
      </w:r>
      <w:r w:rsidRPr="00F50A2B">
        <w:rPr>
          <w:noProof/>
          <w:lang w:val="en-US"/>
        </w:rPr>
        <w:instrText xml:space="preserve"> PAGEREF _Toc198818795 \h </w:instrText>
      </w:r>
      <w:r>
        <w:rPr>
          <w:noProof/>
        </w:rPr>
      </w:r>
      <w:r>
        <w:rPr>
          <w:noProof/>
        </w:rPr>
        <w:fldChar w:fldCharType="separate"/>
      </w:r>
      <w:r w:rsidRPr="00F50A2B">
        <w:rPr>
          <w:noProof/>
          <w:lang w:val="en-US"/>
        </w:rPr>
        <w:t>48</w:t>
      </w:r>
      <w:r>
        <w:rPr>
          <w:noProof/>
        </w:rPr>
        <w:fldChar w:fldCharType="end"/>
      </w:r>
    </w:p>
    <w:p w14:paraId="1B4641D6" w14:textId="24F5F815" w:rsidR="00F50A2B" w:rsidRDefault="00F50A2B">
      <w:pPr>
        <w:pStyle w:val="TOC3"/>
        <w:tabs>
          <w:tab w:val="left" w:pos="1200"/>
        </w:tabs>
        <w:rPr>
          <w:rFonts w:asciiTheme="minorHAnsi" w:eastAsiaTheme="minorEastAsia" w:hAnsiTheme="minorHAnsi" w:cstheme="minorBidi"/>
          <w:i w:val="0"/>
          <w:noProof/>
          <w:kern w:val="2"/>
          <w:sz w:val="24"/>
          <w:szCs w:val="24"/>
          <w:lang w:val="en-US" w:eastAsia="en-US"/>
          <w14:ligatures w14:val="standardContextual"/>
        </w:rPr>
      </w:pPr>
      <w:r w:rsidRPr="0053514F">
        <w:rPr>
          <w:noProof/>
          <w:lang w:val="en-US"/>
        </w:rPr>
        <w:t>6.5.3</w:t>
      </w:r>
      <w:r>
        <w:rPr>
          <w:rFonts w:asciiTheme="minorHAnsi" w:eastAsiaTheme="minorEastAsia" w:hAnsiTheme="minorHAnsi" w:cstheme="minorBidi"/>
          <w:i w:val="0"/>
          <w:noProof/>
          <w:kern w:val="2"/>
          <w:sz w:val="24"/>
          <w:szCs w:val="24"/>
          <w:lang w:val="en-US" w:eastAsia="en-US"/>
          <w14:ligatures w14:val="standardContextual"/>
        </w:rPr>
        <w:tab/>
      </w:r>
      <w:r w:rsidRPr="0053514F">
        <w:rPr>
          <w:noProof/>
          <w:lang w:val="en-US"/>
        </w:rPr>
        <w:t>XPS-ZENIT-330 - Dashboard - Single PoS - “Credit Management“</w:t>
      </w:r>
      <w:r w:rsidRPr="00F50A2B">
        <w:rPr>
          <w:noProof/>
          <w:lang w:val="en-US"/>
        </w:rPr>
        <w:tab/>
      </w:r>
      <w:r>
        <w:rPr>
          <w:noProof/>
        </w:rPr>
        <w:fldChar w:fldCharType="begin"/>
      </w:r>
      <w:r w:rsidRPr="00F50A2B">
        <w:rPr>
          <w:noProof/>
          <w:lang w:val="en-US"/>
        </w:rPr>
        <w:instrText xml:space="preserve"> PAGEREF _Toc198818796 \h </w:instrText>
      </w:r>
      <w:r>
        <w:rPr>
          <w:noProof/>
        </w:rPr>
      </w:r>
      <w:r>
        <w:rPr>
          <w:noProof/>
        </w:rPr>
        <w:fldChar w:fldCharType="separate"/>
      </w:r>
      <w:r w:rsidRPr="00F50A2B">
        <w:rPr>
          <w:noProof/>
          <w:lang w:val="en-US"/>
        </w:rPr>
        <w:t>49</w:t>
      </w:r>
      <w:r>
        <w:rPr>
          <w:noProof/>
        </w:rPr>
        <w:fldChar w:fldCharType="end"/>
      </w:r>
    </w:p>
    <w:p w14:paraId="71585C4C" w14:textId="0A8832B0" w:rsidR="00F50A2B" w:rsidRDefault="00F50A2B">
      <w:pPr>
        <w:pStyle w:val="TOC3"/>
        <w:tabs>
          <w:tab w:val="left" w:pos="1200"/>
        </w:tabs>
        <w:rPr>
          <w:rFonts w:asciiTheme="minorHAnsi" w:eastAsiaTheme="minorEastAsia" w:hAnsiTheme="minorHAnsi" w:cstheme="minorBidi"/>
          <w:i w:val="0"/>
          <w:noProof/>
          <w:kern w:val="2"/>
          <w:sz w:val="24"/>
          <w:szCs w:val="24"/>
          <w:lang w:val="en-US" w:eastAsia="en-US"/>
          <w14:ligatures w14:val="standardContextual"/>
        </w:rPr>
      </w:pPr>
      <w:r w:rsidRPr="0053514F">
        <w:rPr>
          <w:noProof/>
          <w:lang w:val="en-US"/>
        </w:rPr>
        <w:t>6.5.4</w:t>
      </w:r>
      <w:r>
        <w:rPr>
          <w:rFonts w:asciiTheme="minorHAnsi" w:eastAsiaTheme="minorEastAsia" w:hAnsiTheme="minorHAnsi" w:cstheme="minorBidi"/>
          <w:i w:val="0"/>
          <w:noProof/>
          <w:kern w:val="2"/>
          <w:sz w:val="24"/>
          <w:szCs w:val="24"/>
          <w:lang w:val="en-US" w:eastAsia="en-US"/>
          <w14:ligatures w14:val="standardContextual"/>
        </w:rPr>
        <w:tab/>
      </w:r>
      <w:r w:rsidRPr="0053514F">
        <w:rPr>
          <w:noProof/>
          <w:lang w:val="en-US"/>
        </w:rPr>
        <w:t>XPS-ZENIT-335 - Dashboard - Single PoS - “PoS Master Data“</w:t>
      </w:r>
      <w:r w:rsidRPr="00F50A2B">
        <w:rPr>
          <w:noProof/>
          <w:lang w:val="en-US"/>
        </w:rPr>
        <w:tab/>
      </w:r>
      <w:r>
        <w:rPr>
          <w:noProof/>
        </w:rPr>
        <w:fldChar w:fldCharType="begin"/>
      </w:r>
      <w:r w:rsidRPr="00F50A2B">
        <w:rPr>
          <w:noProof/>
          <w:lang w:val="en-US"/>
        </w:rPr>
        <w:instrText xml:space="preserve"> PAGEREF _Toc198818797 \h </w:instrText>
      </w:r>
      <w:r>
        <w:rPr>
          <w:noProof/>
        </w:rPr>
      </w:r>
      <w:r>
        <w:rPr>
          <w:noProof/>
        </w:rPr>
        <w:fldChar w:fldCharType="separate"/>
      </w:r>
      <w:r w:rsidRPr="00F50A2B">
        <w:rPr>
          <w:noProof/>
          <w:lang w:val="en-US"/>
        </w:rPr>
        <w:t>51</w:t>
      </w:r>
      <w:r>
        <w:rPr>
          <w:noProof/>
        </w:rPr>
        <w:fldChar w:fldCharType="end"/>
      </w:r>
    </w:p>
    <w:p w14:paraId="65D9BA3B" w14:textId="215C3EEC" w:rsidR="00F50A2B" w:rsidRDefault="00F50A2B">
      <w:pPr>
        <w:pStyle w:val="TOC3"/>
        <w:tabs>
          <w:tab w:val="left" w:pos="1200"/>
        </w:tabs>
        <w:rPr>
          <w:rFonts w:asciiTheme="minorHAnsi" w:eastAsiaTheme="minorEastAsia" w:hAnsiTheme="minorHAnsi" w:cstheme="minorBidi"/>
          <w:i w:val="0"/>
          <w:noProof/>
          <w:kern w:val="2"/>
          <w:sz w:val="24"/>
          <w:szCs w:val="24"/>
          <w:lang w:val="en-US" w:eastAsia="en-US"/>
          <w14:ligatures w14:val="standardContextual"/>
        </w:rPr>
      </w:pPr>
      <w:r w:rsidRPr="0053514F">
        <w:rPr>
          <w:noProof/>
          <w:lang w:val="en-US"/>
        </w:rPr>
        <w:t>6.5.5</w:t>
      </w:r>
      <w:r>
        <w:rPr>
          <w:rFonts w:asciiTheme="minorHAnsi" w:eastAsiaTheme="minorEastAsia" w:hAnsiTheme="minorHAnsi" w:cstheme="minorBidi"/>
          <w:i w:val="0"/>
          <w:noProof/>
          <w:kern w:val="2"/>
          <w:sz w:val="24"/>
          <w:szCs w:val="24"/>
          <w:lang w:val="en-US" w:eastAsia="en-US"/>
          <w14:ligatures w14:val="standardContextual"/>
        </w:rPr>
        <w:tab/>
      </w:r>
      <w:r w:rsidRPr="0053514F">
        <w:rPr>
          <w:noProof/>
          <w:lang w:val="en-US"/>
        </w:rPr>
        <w:t>XPS-ZENIT-340 - Dashboard - Single PoS - “Contracts”</w:t>
      </w:r>
      <w:r w:rsidRPr="00F50A2B">
        <w:rPr>
          <w:noProof/>
          <w:lang w:val="en-US"/>
        </w:rPr>
        <w:tab/>
      </w:r>
      <w:r>
        <w:rPr>
          <w:noProof/>
        </w:rPr>
        <w:fldChar w:fldCharType="begin"/>
      </w:r>
      <w:r w:rsidRPr="00F50A2B">
        <w:rPr>
          <w:noProof/>
          <w:lang w:val="en-US"/>
        </w:rPr>
        <w:instrText xml:space="preserve"> PAGEREF _Toc198818798 \h </w:instrText>
      </w:r>
      <w:r>
        <w:rPr>
          <w:noProof/>
        </w:rPr>
      </w:r>
      <w:r>
        <w:rPr>
          <w:noProof/>
        </w:rPr>
        <w:fldChar w:fldCharType="separate"/>
      </w:r>
      <w:r w:rsidRPr="00F50A2B">
        <w:rPr>
          <w:noProof/>
          <w:lang w:val="en-US"/>
        </w:rPr>
        <w:t>53</w:t>
      </w:r>
      <w:r>
        <w:rPr>
          <w:noProof/>
        </w:rPr>
        <w:fldChar w:fldCharType="end"/>
      </w:r>
    </w:p>
    <w:p w14:paraId="6CCA558D" w14:textId="53E2565D" w:rsidR="00F50A2B" w:rsidRDefault="00F50A2B">
      <w:pPr>
        <w:pStyle w:val="TOC3"/>
        <w:tabs>
          <w:tab w:val="left" w:pos="1200"/>
        </w:tabs>
        <w:rPr>
          <w:rFonts w:asciiTheme="minorHAnsi" w:eastAsiaTheme="minorEastAsia" w:hAnsiTheme="minorHAnsi" w:cstheme="minorBidi"/>
          <w:i w:val="0"/>
          <w:noProof/>
          <w:kern w:val="2"/>
          <w:sz w:val="24"/>
          <w:szCs w:val="24"/>
          <w:lang w:val="en-US" w:eastAsia="en-US"/>
          <w14:ligatures w14:val="standardContextual"/>
        </w:rPr>
      </w:pPr>
      <w:r w:rsidRPr="0053514F">
        <w:rPr>
          <w:noProof/>
          <w:lang w:val="en-US"/>
        </w:rPr>
        <w:t>6.5.6</w:t>
      </w:r>
      <w:r>
        <w:rPr>
          <w:rFonts w:asciiTheme="minorHAnsi" w:eastAsiaTheme="minorEastAsia" w:hAnsiTheme="minorHAnsi" w:cstheme="minorBidi"/>
          <w:i w:val="0"/>
          <w:noProof/>
          <w:kern w:val="2"/>
          <w:sz w:val="24"/>
          <w:szCs w:val="24"/>
          <w:lang w:val="en-US" w:eastAsia="en-US"/>
          <w14:ligatures w14:val="standardContextual"/>
        </w:rPr>
        <w:tab/>
      </w:r>
      <w:r w:rsidRPr="0053514F">
        <w:rPr>
          <w:noProof/>
          <w:lang w:val="en-US"/>
        </w:rPr>
        <w:t>XPS-ZENIT-345 - Dashboard - Single PoS - “Guarantees”</w:t>
      </w:r>
      <w:r w:rsidRPr="00F50A2B">
        <w:rPr>
          <w:noProof/>
          <w:lang w:val="en-US"/>
        </w:rPr>
        <w:tab/>
      </w:r>
      <w:r>
        <w:rPr>
          <w:noProof/>
        </w:rPr>
        <w:fldChar w:fldCharType="begin"/>
      </w:r>
      <w:r w:rsidRPr="00F50A2B">
        <w:rPr>
          <w:noProof/>
          <w:lang w:val="en-US"/>
        </w:rPr>
        <w:instrText xml:space="preserve"> PAGEREF _Toc198818799 \h </w:instrText>
      </w:r>
      <w:r>
        <w:rPr>
          <w:noProof/>
        </w:rPr>
      </w:r>
      <w:r>
        <w:rPr>
          <w:noProof/>
        </w:rPr>
        <w:fldChar w:fldCharType="separate"/>
      </w:r>
      <w:r w:rsidRPr="00F50A2B">
        <w:rPr>
          <w:noProof/>
          <w:lang w:val="en-US"/>
        </w:rPr>
        <w:t>53</w:t>
      </w:r>
      <w:r>
        <w:rPr>
          <w:noProof/>
        </w:rPr>
        <w:fldChar w:fldCharType="end"/>
      </w:r>
    </w:p>
    <w:p w14:paraId="2941068C" w14:textId="510AFE5E" w:rsidR="00F50A2B" w:rsidRDefault="00F50A2B">
      <w:pPr>
        <w:pStyle w:val="TOC3"/>
        <w:tabs>
          <w:tab w:val="left" w:pos="1200"/>
        </w:tabs>
        <w:rPr>
          <w:rFonts w:asciiTheme="minorHAnsi" w:eastAsiaTheme="minorEastAsia" w:hAnsiTheme="minorHAnsi" w:cstheme="minorBidi"/>
          <w:i w:val="0"/>
          <w:noProof/>
          <w:kern w:val="2"/>
          <w:sz w:val="24"/>
          <w:szCs w:val="24"/>
          <w:lang w:val="en-US" w:eastAsia="en-US"/>
          <w14:ligatures w14:val="standardContextual"/>
        </w:rPr>
      </w:pPr>
      <w:r w:rsidRPr="0053514F">
        <w:rPr>
          <w:noProof/>
          <w:lang w:val="en-US"/>
        </w:rPr>
        <w:t>6.5.7</w:t>
      </w:r>
      <w:r>
        <w:rPr>
          <w:rFonts w:asciiTheme="minorHAnsi" w:eastAsiaTheme="minorEastAsia" w:hAnsiTheme="minorHAnsi" w:cstheme="minorBidi"/>
          <w:i w:val="0"/>
          <w:noProof/>
          <w:kern w:val="2"/>
          <w:sz w:val="24"/>
          <w:szCs w:val="24"/>
          <w:lang w:val="en-US" w:eastAsia="en-US"/>
          <w14:ligatures w14:val="standardContextual"/>
        </w:rPr>
        <w:tab/>
      </w:r>
      <w:r w:rsidRPr="0053514F">
        <w:rPr>
          <w:noProof/>
          <w:lang w:val="en-US"/>
        </w:rPr>
        <w:t>XPS-ZENIT-350 - Dashboard - Single PoS - “Unpaids”</w:t>
      </w:r>
      <w:r w:rsidRPr="00F50A2B">
        <w:rPr>
          <w:noProof/>
          <w:lang w:val="en-US"/>
        </w:rPr>
        <w:tab/>
      </w:r>
      <w:r>
        <w:rPr>
          <w:noProof/>
        </w:rPr>
        <w:fldChar w:fldCharType="begin"/>
      </w:r>
      <w:r w:rsidRPr="00F50A2B">
        <w:rPr>
          <w:noProof/>
          <w:lang w:val="en-US"/>
        </w:rPr>
        <w:instrText xml:space="preserve"> PAGEREF _Toc198818800 \h </w:instrText>
      </w:r>
      <w:r>
        <w:rPr>
          <w:noProof/>
        </w:rPr>
      </w:r>
      <w:r>
        <w:rPr>
          <w:noProof/>
        </w:rPr>
        <w:fldChar w:fldCharType="separate"/>
      </w:r>
      <w:r w:rsidRPr="00F50A2B">
        <w:rPr>
          <w:noProof/>
          <w:lang w:val="en-US"/>
        </w:rPr>
        <w:t>54</w:t>
      </w:r>
      <w:r>
        <w:rPr>
          <w:noProof/>
        </w:rPr>
        <w:fldChar w:fldCharType="end"/>
      </w:r>
    </w:p>
    <w:p w14:paraId="3EA4FA4F" w14:textId="41FDB4C8" w:rsidR="00F50A2B" w:rsidRDefault="00F50A2B">
      <w:pPr>
        <w:pStyle w:val="TOC3"/>
        <w:tabs>
          <w:tab w:val="left" w:pos="1200"/>
        </w:tabs>
        <w:rPr>
          <w:rFonts w:asciiTheme="minorHAnsi" w:eastAsiaTheme="minorEastAsia" w:hAnsiTheme="minorHAnsi" w:cstheme="minorBidi"/>
          <w:i w:val="0"/>
          <w:noProof/>
          <w:kern w:val="2"/>
          <w:sz w:val="24"/>
          <w:szCs w:val="24"/>
          <w:lang w:val="en-US" w:eastAsia="en-US"/>
          <w14:ligatures w14:val="standardContextual"/>
        </w:rPr>
      </w:pPr>
      <w:r w:rsidRPr="0053514F">
        <w:rPr>
          <w:noProof/>
          <w:lang w:val="en-US"/>
        </w:rPr>
        <w:t>6.5.8</w:t>
      </w:r>
      <w:r>
        <w:rPr>
          <w:rFonts w:asciiTheme="minorHAnsi" w:eastAsiaTheme="minorEastAsia" w:hAnsiTheme="minorHAnsi" w:cstheme="minorBidi"/>
          <w:i w:val="0"/>
          <w:noProof/>
          <w:kern w:val="2"/>
          <w:sz w:val="24"/>
          <w:szCs w:val="24"/>
          <w:lang w:val="en-US" w:eastAsia="en-US"/>
          <w14:ligatures w14:val="standardContextual"/>
        </w:rPr>
        <w:tab/>
      </w:r>
      <w:r w:rsidRPr="0053514F">
        <w:rPr>
          <w:noProof/>
          <w:lang w:val="en-US"/>
        </w:rPr>
        <w:t>XPS-ZENIT-355 - Dashboard - Single PoS - “Borderò”</w:t>
      </w:r>
      <w:r w:rsidRPr="00F50A2B">
        <w:rPr>
          <w:noProof/>
          <w:lang w:val="en-US"/>
        </w:rPr>
        <w:tab/>
      </w:r>
      <w:r>
        <w:rPr>
          <w:noProof/>
        </w:rPr>
        <w:fldChar w:fldCharType="begin"/>
      </w:r>
      <w:r w:rsidRPr="00F50A2B">
        <w:rPr>
          <w:noProof/>
          <w:lang w:val="en-US"/>
        </w:rPr>
        <w:instrText xml:space="preserve"> PAGEREF _Toc198818801 \h </w:instrText>
      </w:r>
      <w:r>
        <w:rPr>
          <w:noProof/>
        </w:rPr>
      </w:r>
      <w:r>
        <w:rPr>
          <w:noProof/>
        </w:rPr>
        <w:fldChar w:fldCharType="separate"/>
      </w:r>
      <w:r w:rsidRPr="00F50A2B">
        <w:rPr>
          <w:noProof/>
          <w:lang w:val="en-US"/>
        </w:rPr>
        <w:t>54</w:t>
      </w:r>
      <w:r>
        <w:rPr>
          <w:noProof/>
        </w:rPr>
        <w:fldChar w:fldCharType="end"/>
      </w:r>
    </w:p>
    <w:p w14:paraId="5A236D2F" w14:textId="6D2A8CCA" w:rsidR="00F50A2B" w:rsidRDefault="00F50A2B">
      <w:pPr>
        <w:pStyle w:val="TOC3"/>
        <w:tabs>
          <w:tab w:val="left" w:pos="1200"/>
        </w:tabs>
        <w:rPr>
          <w:rFonts w:asciiTheme="minorHAnsi" w:eastAsiaTheme="minorEastAsia" w:hAnsiTheme="minorHAnsi" w:cstheme="minorBidi"/>
          <w:i w:val="0"/>
          <w:noProof/>
          <w:kern w:val="2"/>
          <w:sz w:val="24"/>
          <w:szCs w:val="24"/>
          <w:lang w:val="en-US" w:eastAsia="en-US"/>
          <w14:ligatures w14:val="standardContextual"/>
        </w:rPr>
      </w:pPr>
      <w:r w:rsidRPr="0053514F">
        <w:rPr>
          <w:noProof/>
          <w:lang w:val="en-US"/>
        </w:rPr>
        <w:t>6.5.9</w:t>
      </w:r>
      <w:r>
        <w:rPr>
          <w:rFonts w:asciiTheme="minorHAnsi" w:eastAsiaTheme="minorEastAsia" w:hAnsiTheme="minorHAnsi" w:cstheme="minorBidi"/>
          <w:i w:val="0"/>
          <w:noProof/>
          <w:kern w:val="2"/>
          <w:sz w:val="24"/>
          <w:szCs w:val="24"/>
          <w:lang w:val="en-US" w:eastAsia="en-US"/>
          <w14:ligatures w14:val="standardContextual"/>
        </w:rPr>
        <w:tab/>
      </w:r>
      <w:r w:rsidRPr="0053514F">
        <w:rPr>
          <w:noProof/>
          <w:lang w:val="en-US"/>
        </w:rPr>
        <w:t>XPS-ZENIT-360 - Dashboard - Single PoS - “ADI Data“</w:t>
      </w:r>
      <w:r w:rsidRPr="00F50A2B">
        <w:rPr>
          <w:noProof/>
          <w:lang w:val="en-US"/>
        </w:rPr>
        <w:tab/>
      </w:r>
      <w:r>
        <w:rPr>
          <w:noProof/>
        </w:rPr>
        <w:fldChar w:fldCharType="begin"/>
      </w:r>
      <w:r w:rsidRPr="00F50A2B">
        <w:rPr>
          <w:noProof/>
          <w:lang w:val="en-US"/>
        </w:rPr>
        <w:instrText xml:space="preserve"> PAGEREF _Toc198818802 \h </w:instrText>
      </w:r>
      <w:r>
        <w:rPr>
          <w:noProof/>
        </w:rPr>
      </w:r>
      <w:r>
        <w:rPr>
          <w:noProof/>
        </w:rPr>
        <w:fldChar w:fldCharType="separate"/>
      </w:r>
      <w:r w:rsidRPr="00F50A2B">
        <w:rPr>
          <w:noProof/>
          <w:lang w:val="en-US"/>
        </w:rPr>
        <w:t>55</w:t>
      </w:r>
      <w:r>
        <w:rPr>
          <w:noProof/>
        </w:rPr>
        <w:fldChar w:fldCharType="end"/>
      </w:r>
    </w:p>
    <w:p w14:paraId="1C207EAA" w14:textId="438CAC7B" w:rsidR="00F50A2B" w:rsidRDefault="00F50A2B">
      <w:pPr>
        <w:pStyle w:val="TOC3"/>
        <w:tabs>
          <w:tab w:val="left" w:pos="1440"/>
        </w:tabs>
        <w:rPr>
          <w:rFonts w:asciiTheme="minorHAnsi" w:eastAsiaTheme="minorEastAsia" w:hAnsiTheme="minorHAnsi" w:cstheme="minorBidi"/>
          <w:i w:val="0"/>
          <w:noProof/>
          <w:kern w:val="2"/>
          <w:sz w:val="24"/>
          <w:szCs w:val="24"/>
          <w:lang w:val="en-US" w:eastAsia="en-US"/>
          <w14:ligatures w14:val="standardContextual"/>
        </w:rPr>
      </w:pPr>
      <w:r w:rsidRPr="0053514F">
        <w:rPr>
          <w:noProof/>
          <w:lang w:val="en-US"/>
        </w:rPr>
        <w:t>6.5.10</w:t>
      </w:r>
      <w:r>
        <w:rPr>
          <w:rFonts w:asciiTheme="minorHAnsi" w:eastAsiaTheme="minorEastAsia" w:hAnsiTheme="minorHAnsi" w:cstheme="minorBidi"/>
          <w:i w:val="0"/>
          <w:noProof/>
          <w:kern w:val="2"/>
          <w:sz w:val="24"/>
          <w:szCs w:val="24"/>
          <w:lang w:val="en-US" w:eastAsia="en-US"/>
          <w14:ligatures w14:val="standardContextual"/>
        </w:rPr>
        <w:tab/>
      </w:r>
      <w:r w:rsidRPr="0053514F">
        <w:rPr>
          <w:noProof/>
          <w:lang w:val="en-US"/>
        </w:rPr>
        <w:t>XPS-ZENIT-365 - Dashboard - Single PoS - “Risk Data“</w:t>
      </w:r>
      <w:r w:rsidRPr="00F50A2B">
        <w:rPr>
          <w:noProof/>
          <w:lang w:val="en-US"/>
        </w:rPr>
        <w:tab/>
      </w:r>
      <w:r>
        <w:rPr>
          <w:noProof/>
        </w:rPr>
        <w:fldChar w:fldCharType="begin"/>
      </w:r>
      <w:r w:rsidRPr="00F50A2B">
        <w:rPr>
          <w:noProof/>
          <w:lang w:val="en-US"/>
        </w:rPr>
        <w:instrText xml:space="preserve"> PAGEREF _Toc198818803 \h </w:instrText>
      </w:r>
      <w:r>
        <w:rPr>
          <w:noProof/>
        </w:rPr>
      </w:r>
      <w:r>
        <w:rPr>
          <w:noProof/>
        </w:rPr>
        <w:fldChar w:fldCharType="separate"/>
      </w:r>
      <w:r w:rsidRPr="00F50A2B">
        <w:rPr>
          <w:noProof/>
          <w:lang w:val="en-US"/>
        </w:rPr>
        <w:t>56</w:t>
      </w:r>
      <w:r>
        <w:rPr>
          <w:noProof/>
        </w:rPr>
        <w:fldChar w:fldCharType="end"/>
      </w:r>
    </w:p>
    <w:p w14:paraId="25A80A63" w14:textId="471F29E3" w:rsidR="00F50A2B" w:rsidRDefault="00F50A2B">
      <w:pPr>
        <w:pStyle w:val="TOC3"/>
        <w:tabs>
          <w:tab w:val="left" w:pos="1440"/>
        </w:tabs>
        <w:rPr>
          <w:rFonts w:asciiTheme="minorHAnsi" w:eastAsiaTheme="minorEastAsia" w:hAnsiTheme="minorHAnsi" w:cstheme="minorBidi"/>
          <w:i w:val="0"/>
          <w:noProof/>
          <w:kern w:val="2"/>
          <w:sz w:val="24"/>
          <w:szCs w:val="24"/>
          <w:lang w:val="en-US" w:eastAsia="en-US"/>
          <w14:ligatures w14:val="standardContextual"/>
        </w:rPr>
      </w:pPr>
      <w:r w:rsidRPr="0053514F">
        <w:rPr>
          <w:noProof/>
          <w:lang w:val="en-US"/>
        </w:rPr>
        <w:t>6.5.11</w:t>
      </w:r>
      <w:r>
        <w:rPr>
          <w:rFonts w:asciiTheme="minorHAnsi" w:eastAsiaTheme="minorEastAsia" w:hAnsiTheme="minorHAnsi" w:cstheme="minorBidi"/>
          <w:i w:val="0"/>
          <w:noProof/>
          <w:kern w:val="2"/>
          <w:sz w:val="24"/>
          <w:szCs w:val="24"/>
          <w:lang w:val="en-US" w:eastAsia="en-US"/>
          <w14:ligatures w14:val="standardContextual"/>
        </w:rPr>
        <w:tab/>
      </w:r>
      <w:r w:rsidRPr="0053514F">
        <w:rPr>
          <w:noProof/>
          <w:lang w:val="en-US"/>
        </w:rPr>
        <w:t>XPS-ZENIT-370 - Dashboard - Single PoS - “Winning Data“</w:t>
      </w:r>
      <w:r w:rsidRPr="00F50A2B">
        <w:rPr>
          <w:noProof/>
          <w:lang w:val="en-US"/>
        </w:rPr>
        <w:tab/>
      </w:r>
      <w:r>
        <w:rPr>
          <w:noProof/>
        </w:rPr>
        <w:fldChar w:fldCharType="begin"/>
      </w:r>
      <w:r w:rsidRPr="00F50A2B">
        <w:rPr>
          <w:noProof/>
          <w:lang w:val="en-US"/>
        </w:rPr>
        <w:instrText xml:space="preserve"> PAGEREF _Toc198818804 \h </w:instrText>
      </w:r>
      <w:r>
        <w:rPr>
          <w:noProof/>
        </w:rPr>
      </w:r>
      <w:r>
        <w:rPr>
          <w:noProof/>
        </w:rPr>
        <w:fldChar w:fldCharType="separate"/>
      </w:r>
      <w:r w:rsidRPr="00F50A2B">
        <w:rPr>
          <w:noProof/>
          <w:lang w:val="en-US"/>
        </w:rPr>
        <w:t>56</w:t>
      </w:r>
      <w:r>
        <w:rPr>
          <w:noProof/>
        </w:rPr>
        <w:fldChar w:fldCharType="end"/>
      </w:r>
    </w:p>
    <w:p w14:paraId="3AA34E82" w14:textId="45DF9F24" w:rsidR="00F50A2B" w:rsidRDefault="00F50A2B">
      <w:pPr>
        <w:pStyle w:val="TOC3"/>
        <w:tabs>
          <w:tab w:val="left" w:pos="1440"/>
        </w:tabs>
        <w:rPr>
          <w:rFonts w:asciiTheme="minorHAnsi" w:eastAsiaTheme="minorEastAsia" w:hAnsiTheme="minorHAnsi" w:cstheme="minorBidi"/>
          <w:i w:val="0"/>
          <w:noProof/>
          <w:kern w:val="2"/>
          <w:sz w:val="24"/>
          <w:szCs w:val="24"/>
          <w:lang w:val="en-US" w:eastAsia="en-US"/>
          <w14:ligatures w14:val="standardContextual"/>
        </w:rPr>
      </w:pPr>
      <w:r w:rsidRPr="0053514F">
        <w:rPr>
          <w:noProof/>
          <w:lang w:val="en-US"/>
        </w:rPr>
        <w:t>6.5.12</w:t>
      </w:r>
      <w:r>
        <w:rPr>
          <w:rFonts w:asciiTheme="minorHAnsi" w:eastAsiaTheme="minorEastAsia" w:hAnsiTheme="minorHAnsi" w:cstheme="minorBidi"/>
          <w:i w:val="0"/>
          <w:noProof/>
          <w:kern w:val="2"/>
          <w:sz w:val="24"/>
          <w:szCs w:val="24"/>
          <w:lang w:val="en-US" w:eastAsia="en-US"/>
          <w14:ligatures w14:val="standardContextual"/>
        </w:rPr>
        <w:tab/>
      </w:r>
      <w:r w:rsidRPr="0053514F">
        <w:rPr>
          <w:noProof/>
          <w:lang w:val="en-US"/>
        </w:rPr>
        <w:t>XPS-ZENIT-375 - Dashboard - Single PoS - “Business Data“</w:t>
      </w:r>
      <w:r w:rsidRPr="00F50A2B">
        <w:rPr>
          <w:noProof/>
          <w:lang w:val="en-US"/>
        </w:rPr>
        <w:tab/>
      </w:r>
      <w:r>
        <w:rPr>
          <w:noProof/>
        </w:rPr>
        <w:fldChar w:fldCharType="begin"/>
      </w:r>
      <w:r w:rsidRPr="00F50A2B">
        <w:rPr>
          <w:noProof/>
          <w:lang w:val="en-US"/>
        </w:rPr>
        <w:instrText xml:space="preserve"> PAGEREF _Toc198818805 \h </w:instrText>
      </w:r>
      <w:r>
        <w:rPr>
          <w:noProof/>
        </w:rPr>
      </w:r>
      <w:r>
        <w:rPr>
          <w:noProof/>
        </w:rPr>
        <w:fldChar w:fldCharType="separate"/>
      </w:r>
      <w:r w:rsidRPr="00F50A2B">
        <w:rPr>
          <w:noProof/>
          <w:lang w:val="en-US"/>
        </w:rPr>
        <w:t>58</w:t>
      </w:r>
      <w:r>
        <w:rPr>
          <w:noProof/>
        </w:rPr>
        <w:fldChar w:fldCharType="end"/>
      </w:r>
    </w:p>
    <w:p w14:paraId="2607A333" w14:textId="42AA9469" w:rsidR="00F50A2B" w:rsidRDefault="00F50A2B">
      <w:pPr>
        <w:pStyle w:val="TOC3"/>
        <w:tabs>
          <w:tab w:val="left" w:pos="1440"/>
        </w:tabs>
        <w:rPr>
          <w:rFonts w:asciiTheme="minorHAnsi" w:eastAsiaTheme="minorEastAsia" w:hAnsiTheme="minorHAnsi" w:cstheme="minorBidi"/>
          <w:i w:val="0"/>
          <w:noProof/>
          <w:kern w:val="2"/>
          <w:sz w:val="24"/>
          <w:szCs w:val="24"/>
          <w:lang w:val="en-US" w:eastAsia="en-US"/>
          <w14:ligatures w14:val="standardContextual"/>
        </w:rPr>
      </w:pPr>
      <w:r w:rsidRPr="00F50A2B">
        <w:rPr>
          <w:noProof/>
          <w:lang w:val="en-US"/>
        </w:rPr>
        <w:t>6.5.13</w:t>
      </w:r>
      <w:r>
        <w:rPr>
          <w:rFonts w:asciiTheme="minorHAnsi" w:eastAsiaTheme="minorEastAsia" w:hAnsiTheme="minorHAnsi" w:cstheme="minorBidi"/>
          <w:i w:val="0"/>
          <w:noProof/>
          <w:kern w:val="2"/>
          <w:sz w:val="24"/>
          <w:szCs w:val="24"/>
          <w:lang w:val="en-US" w:eastAsia="en-US"/>
          <w14:ligatures w14:val="standardContextual"/>
        </w:rPr>
        <w:tab/>
      </w:r>
      <w:r w:rsidRPr="00F50A2B">
        <w:rPr>
          <w:noProof/>
          <w:lang w:val="en-US"/>
        </w:rPr>
        <w:t>XPS-ZENIT-380 - Dashboard - Single PoS - “Documents“</w:t>
      </w:r>
      <w:r w:rsidRPr="00F50A2B">
        <w:rPr>
          <w:noProof/>
          <w:lang w:val="en-US"/>
        </w:rPr>
        <w:tab/>
      </w:r>
      <w:r>
        <w:rPr>
          <w:noProof/>
        </w:rPr>
        <w:fldChar w:fldCharType="begin"/>
      </w:r>
      <w:r w:rsidRPr="00F50A2B">
        <w:rPr>
          <w:noProof/>
          <w:lang w:val="en-US"/>
        </w:rPr>
        <w:instrText xml:space="preserve"> PAGEREF _Toc198818806 \h </w:instrText>
      </w:r>
      <w:r>
        <w:rPr>
          <w:noProof/>
        </w:rPr>
      </w:r>
      <w:r>
        <w:rPr>
          <w:noProof/>
        </w:rPr>
        <w:fldChar w:fldCharType="separate"/>
      </w:r>
      <w:r w:rsidRPr="00F50A2B">
        <w:rPr>
          <w:noProof/>
          <w:lang w:val="en-US"/>
        </w:rPr>
        <w:t>62</w:t>
      </w:r>
      <w:r>
        <w:rPr>
          <w:noProof/>
        </w:rPr>
        <w:fldChar w:fldCharType="end"/>
      </w:r>
    </w:p>
    <w:p w14:paraId="0E0CAA6E" w14:textId="2BB3D5D8" w:rsidR="00F50A2B" w:rsidRDefault="00F50A2B">
      <w:pPr>
        <w:pStyle w:val="TOC3"/>
        <w:tabs>
          <w:tab w:val="left" w:pos="1440"/>
        </w:tabs>
        <w:rPr>
          <w:rFonts w:asciiTheme="minorHAnsi" w:eastAsiaTheme="minorEastAsia" w:hAnsiTheme="minorHAnsi" w:cstheme="minorBidi"/>
          <w:i w:val="0"/>
          <w:noProof/>
          <w:kern w:val="2"/>
          <w:sz w:val="24"/>
          <w:szCs w:val="24"/>
          <w:lang w:val="en-US" w:eastAsia="en-US"/>
          <w14:ligatures w14:val="standardContextual"/>
        </w:rPr>
      </w:pPr>
      <w:r w:rsidRPr="00F50A2B">
        <w:rPr>
          <w:noProof/>
          <w:lang w:val="en-US"/>
        </w:rPr>
        <w:t>6.5.14</w:t>
      </w:r>
      <w:r>
        <w:rPr>
          <w:rFonts w:asciiTheme="minorHAnsi" w:eastAsiaTheme="minorEastAsia" w:hAnsiTheme="minorHAnsi" w:cstheme="minorBidi"/>
          <w:i w:val="0"/>
          <w:noProof/>
          <w:kern w:val="2"/>
          <w:sz w:val="24"/>
          <w:szCs w:val="24"/>
          <w:lang w:val="en-US" w:eastAsia="en-US"/>
          <w14:ligatures w14:val="standardContextual"/>
        </w:rPr>
        <w:tab/>
      </w:r>
      <w:r w:rsidRPr="00F50A2B">
        <w:rPr>
          <w:noProof/>
          <w:lang w:val="en-US"/>
        </w:rPr>
        <w:t>XPS-ZENIT-385 - Dashboard - Single PoS - “Notes/Comment“</w:t>
      </w:r>
      <w:r w:rsidRPr="00F50A2B">
        <w:rPr>
          <w:noProof/>
          <w:lang w:val="en-US"/>
        </w:rPr>
        <w:tab/>
      </w:r>
      <w:r>
        <w:rPr>
          <w:noProof/>
        </w:rPr>
        <w:fldChar w:fldCharType="begin"/>
      </w:r>
      <w:r w:rsidRPr="00F50A2B">
        <w:rPr>
          <w:noProof/>
          <w:lang w:val="en-US"/>
        </w:rPr>
        <w:instrText xml:space="preserve"> PAGEREF _Toc198818807 \h </w:instrText>
      </w:r>
      <w:r>
        <w:rPr>
          <w:noProof/>
        </w:rPr>
      </w:r>
      <w:r>
        <w:rPr>
          <w:noProof/>
        </w:rPr>
        <w:fldChar w:fldCharType="separate"/>
      </w:r>
      <w:r w:rsidRPr="00F50A2B">
        <w:rPr>
          <w:noProof/>
          <w:lang w:val="en-US"/>
        </w:rPr>
        <w:t>63</w:t>
      </w:r>
      <w:r>
        <w:rPr>
          <w:noProof/>
        </w:rPr>
        <w:fldChar w:fldCharType="end"/>
      </w:r>
    </w:p>
    <w:p w14:paraId="16F2FBB4" w14:textId="18C21066" w:rsidR="00F50A2B" w:rsidRDefault="00F50A2B">
      <w:pPr>
        <w:pStyle w:val="TOC3"/>
        <w:tabs>
          <w:tab w:val="left" w:pos="1440"/>
        </w:tabs>
        <w:rPr>
          <w:rFonts w:asciiTheme="minorHAnsi" w:eastAsiaTheme="minorEastAsia" w:hAnsiTheme="minorHAnsi" w:cstheme="minorBidi"/>
          <w:i w:val="0"/>
          <w:noProof/>
          <w:kern w:val="2"/>
          <w:sz w:val="24"/>
          <w:szCs w:val="24"/>
          <w:lang w:val="en-US" w:eastAsia="en-US"/>
          <w14:ligatures w14:val="standardContextual"/>
        </w:rPr>
      </w:pPr>
      <w:r w:rsidRPr="00F50A2B">
        <w:rPr>
          <w:noProof/>
          <w:lang w:val="en-US"/>
        </w:rPr>
        <w:t>6.5.15</w:t>
      </w:r>
      <w:r>
        <w:rPr>
          <w:rFonts w:asciiTheme="minorHAnsi" w:eastAsiaTheme="minorEastAsia" w:hAnsiTheme="minorHAnsi" w:cstheme="minorBidi"/>
          <w:i w:val="0"/>
          <w:noProof/>
          <w:kern w:val="2"/>
          <w:sz w:val="24"/>
          <w:szCs w:val="24"/>
          <w:lang w:val="en-US" w:eastAsia="en-US"/>
          <w14:ligatures w14:val="standardContextual"/>
        </w:rPr>
        <w:tab/>
      </w:r>
      <w:r w:rsidRPr="00F50A2B">
        <w:rPr>
          <w:noProof/>
          <w:lang w:val="en-US"/>
        </w:rPr>
        <w:t>XPS-ZENIT-390 - Dashboard - Related PoS</w:t>
      </w:r>
      <w:r w:rsidRPr="00F50A2B">
        <w:rPr>
          <w:noProof/>
          <w:lang w:val="en-US"/>
        </w:rPr>
        <w:tab/>
      </w:r>
      <w:r>
        <w:rPr>
          <w:noProof/>
        </w:rPr>
        <w:fldChar w:fldCharType="begin"/>
      </w:r>
      <w:r w:rsidRPr="00F50A2B">
        <w:rPr>
          <w:noProof/>
          <w:lang w:val="en-US"/>
        </w:rPr>
        <w:instrText xml:space="preserve"> PAGEREF _Toc198818808 \h </w:instrText>
      </w:r>
      <w:r>
        <w:rPr>
          <w:noProof/>
        </w:rPr>
      </w:r>
      <w:r>
        <w:rPr>
          <w:noProof/>
        </w:rPr>
        <w:fldChar w:fldCharType="separate"/>
      </w:r>
      <w:r w:rsidRPr="00F50A2B">
        <w:rPr>
          <w:noProof/>
          <w:lang w:val="en-US"/>
        </w:rPr>
        <w:t>64</w:t>
      </w:r>
      <w:r>
        <w:rPr>
          <w:noProof/>
        </w:rPr>
        <w:fldChar w:fldCharType="end"/>
      </w:r>
    </w:p>
    <w:p w14:paraId="02AEF5A5" w14:textId="5AFB161C" w:rsidR="00F50A2B" w:rsidRDefault="00F50A2B">
      <w:pPr>
        <w:pStyle w:val="TOC2"/>
        <w:rPr>
          <w:rFonts w:asciiTheme="minorHAnsi" w:eastAsiaTheme="minorEastAsia" w:hAnsiTheme="minorHAnsi" w:cstheme="minorBidi"/>
          <w:smallCaps w:val="0"/>
          <w:kern w:val="2"/>
          <w:sz w:val="24"/>
          <w:lang w:val="en-US" w:eastAsia="en-US"/>
          <w14:ligatures w14:val="standardContextual"/>
        </w:rPr>
      </w:pPr>
      <w:r w:rsidRPr="00F50A2B">
        <w:rPr>
          <w:lang w:val="en-US"/>
        </w:rPr>
        <w:t>6.6</w:t>
      </w:r>
      <w:r>
        <w:rPr>
          <w:rFonts w:asciiTheme="minorHAnsi" w:eastAsiaTheme="minorEastAsia" w:hAnsiTheme="minorHAnsi" w:cstheme="minorBidi"/>
          <w:smallCaps w:val="0"/>
          <w:kern w:val="2"/>
          <w:sz w:val="24"/>
          <w:lang w:val="en-US" w:eastAsia="en-US"/>
          <w14:ligatures w14:val="standardContextual"/>
        </w:rPr>
        <w:tab/>
      </w:r>
      <w:r w:rsidRPr="00F50A2B">
        <w:rPr>
          <w:lang w:val="en-US"/>
        </w:rPr>
        <w:t>Massive Importer</w:t>
      </w:r>
      <w:r w:rsidRPr="00F50A2B">
        <w:rPr>
          <w:lang w:val="en-US"/>
        </w:rPr>
        <w:tab/>
      </w:r>
      <w:r>
        <w:fldChar w:fldCharType="begin"/>
      </w:r>
      <w:r w:rsidRPr="00F50A2B">
        <w:rPr>
          <w:lang w:val="en-US"/>
        </w:rPr>
        <w:instrText xml:space="preserve"> PAGEREF _Toc198818809 \h </w:instrText>
      </w:r>
      <w:r>
        <w:fldChar w:fldCharType="separate"/>
      </w:r>
      <w:r w:rsidRPr="00F50A2B">
        <w:rPr>
          <w:lang w:val="en-US"/>
        </w:rPr>
        <w:t>67</w:t>
      </w:r>
      <w:r>
        <w:fldChar w:fldCharType="end"/>
      </w:r>
    </w:p>
    <w:p w14:paraId="0D1278D6" w14:textId="1BAC3775" w:rsidR="00F50A2B" w:rsidRDefault="00F50A2B">
      <w:pPr>
        <w:pStyle w:val="TOC3"/>
        <w:tabs>
          <w:tab w:val="left" w:pos="1200"/>
        </w:tabs>
        <w:rPr>
          <w:rFonts w:asciiTheme="minorHAnsi" w:eastAsiaTheme="minorEastAsia" w:hAnsiTheme="minorHAnsi" w:cstheme="minorBidi"/>
          <w:i w:val="0"/>
          <w:noProof/>
          <w:kern w:val="2"/>
          <w:sz w:val="24"/>
          <w:szCs w:val="24"/>
          <w:lang w:val="en-US" w:eastAsia="en-US"/>
          <w14:ligatures w14:val="standardContextual"/>
        </w:rPr>
      </w:pPr>
      <w:r w:rsidRPr="00F50A2B">
        <w:rPr>
          <w:noProof/>
          <w:lang w:val="en-US"/>
        </w:rPr>
        <w:t>6.6.1</w:t>
      </w:r>
      <w:r>
        <w:rPr>
          <w:rFonts w:asciiTheme="minorHAnsi" w:eastAsiaTheme="minorEastAsia" w:hAnsiTheme="minorHAnsi" w:cstheme="minorBidi"/>
          <w:i w:val="0"/>
          <w:noProof/>
          <w:kern w:val="2"/>
          <w:sz w:val="24"/>
          <w:szCs w:val="24"/>
          <w:lang w:val="en-US" w:eastAsia="en-US"/>
          <w14:ligatures w14:val="standardContextual"/>
        </w:rPr>
        <w:tab/>
      </w:r>
      <w:r w:rsidRPr="00F50A2B">
        <w:rPr>
          <w:noProof/>
          <w:lang w:val="en-US"/>
        </w:rPr>
        <w:t>XPS-ZENIT-500 - Massive Importer</w:t>
      </w:r>
      <w:r w:rsidRPr="00F50A2B">
        <w:rPr>
          <w:noProof/>
          <w:lang w:val="en-US"/>
        </w:rPr>
        <w:tab/>
      </w:r>
      <w:r>
        <w:rPr>
          <w:noProof/>
        </w:rPr>
        <w:fldChar w:fldCharType="begin"/>
      </w:r>
      <w:r w:rsidRPr="00F50A2B">
        <w:rPr>
          <w:noProof/>
          <w:lang w:val="en-US"/>
        </w:rPr>
        <w:instrText xml:space="preserve"> PAGEREF _Toc198818810 \h </w:instrText>
      </w:r>
      <w:r>
        <w:rPr>
          <w:noProof/>
        </w:rPr>
      </w:r>
      <w:r>
        <w:rPr>
          <w:noProof/>
        </w:rPr>
        <w:fldChar w:fldCharType="separate"/>
      </w:r>
      <w:r w:rsidRPr="00F50A2B">
        <w:rPr>
          <w:noProof/>
          <w:lang w:val="en-US"/>
        </w:rPr>
        <w:t>69</w:t>
      </w:r>
      <w:r>
        <w:rPr>
          <w:noProof/>
        </w:rPr>
        <w:fldChar w:fldCharType="end"/>
      </w:r>
    </w:p>
    <w:p w14:paraId="18B25E92" w14:textId="6C4B1601" w:rsidR="00F50A2B" w:rsidRDefault="00F50A2B">
      <w:pPr>
        <w:pStyle w:val="TOC3"/>
        <w:tabs>
          <w:tab w:val="left" w:pos="1200"/>
        </w:tabs>
        <w:rPr>
          <w:rFonts w:asciiTheme="minorHAnsi" w:eastAsiaTheme="minorEastAsia" w:hAnsiTheme="minorHAnsi" w:cstheme="minorBidi"/>
          <w:i w:val="0"/>
          <w:noProof/>
          <w:kern w:val="2"/>
          <w:sz w:val="24"/>
          <w:szCs w:val="24"/>
          <w:lang w:val="en-US" w:eastAsia="en-US"/>
          <w14:ligatures w14:val="standardContextual"/>
        </w:rPr>
      </w:pPr>
      <w:r w:rsidRPr="00F50A2B">
        <w:rPr>
          <w:noProof/>
          <w:lang w:val="en-US"/>
        </w:rPr>
        <w:t>6.6.2</w:t>
      </w:r>
      <w:r>
        <w:rPr>
          <w:rFonts w:asciiTheme="minorHAnsi" w:eastAsiaTheme="minorEastAsia" w:hAnsiTheme="minorHAnsi" w:cstheme="minorBidi"/>
          <w:i w:val="0"/>
          <w:noProof/>
          <w:kern w:val="2"/>
          <w:sz w:val="24"/>
          <w:szCs w:val="24"/>
          <w:lang w:val="en-US" w:eastAsia="en-US"/>
          <w14:ligatures w14:val="standardContextual"/>
        </w:rPr>
        <w:tab/>
      </w:r>
      <w:r w:rsidRPr="00F50A2B">
        <w:rPr>
          <w:noProof/>
          <w:lang w:val="en-US"/>
        </w:rPr>
        <w:t>XPS-ZENIT-501 - Import Red List</w:t>
      </w:r>
      <w:r w:rsidRPr="00F50A2B">
        <w:rPr>
          <w:noProof/>
          <w:lang w:val="en-US"/>
        </w:rPr>
        <w:tab/>
      </w:r>
      <w:r>
        <w:rPr>
          <w:noProof/>
        </w:rPr>
        <w:fldChar w:fldCharType="begin"/>
      </w:r>
      <w:r w:rsidRPr="00F50A2B">
        <w:rPr>
          <w:noProof/>
          <w:lang w:val="en-US"/>
        </w:rPr>
        <w:instrText xml:space="preserve"> PAGEREF _Toc198818811 \h </w:instrText>
      </w:r>
      <w:r>
        <w:rPr>
          <w:noProof/>
        </w:rPr>
      </w:r>
      <w:r>
        <w:rPr>
          <w:noProof/>
        </w:rPr>
        <w:fldChar w:fldCharType="separate"/>
      </w:r>
      <w:r w:rsidRPr="00F50A2B">
        <w:rPr>
          <w:noProof/>
          <w:lang w:val="en-US"/>
        </w:rPr>
        <w:t>70</w:t>
      </w:r>
      <w:r>
        <w:rPr>
          <w:noProof/>
        </w:rPr>
        <w:fldChar w:fldCharType="end"/>
      </w:r>
    </w:p>
    <w:p w14:paraId="0DE2D3AF" w14:textId="689005C4" w:rsidR="00F50A2B" w:rsidRDefault="00F50A2B">
      <w:pPr>
        <w:pStyle w:val="TOC3"/>
        <w:tabs>
          <w:tab w:val="left" w:pos="1200"/>
        </w:tabs>
        <w:rPr>
          <w:rFonts w:asciiTheme="minorHAnsi" w:eastAsiaTheme="minorEastAsia" w:hAnsiTheme="minorHAnsi" w:cstheme="minorBidi"/>
          <w:i w:val="0"/>
          <w:noProof/>
          <w:kern w:val="2"/>
          <w:sz w:val="24"/>
          <w:szCs w:val="24"/>
          <w:lang w:val="en-US" w:eastAsia="en-US"/>
          <w14:ligatures w14:val="standardContextual"/>
        </w:rPr>
      </w:pPr>
      <w:r w:rsidRPr="00F50A2B">
        <w:rPr>
          <w:noProof/>
          <w:lang w:val="en-US"/>
        </w:rPr>
        <w:t>6.6.3</w:t>
      </w:r>
      <w:r>
        <w:rPr>
          <w:rFonts w:asciiTheme="minorHAnsi" w:eastAsiaTheme="minorEastAsia" w:hAnsiTheme="minorHAnsi" w:cstheme="minorBidi"/>
          <w:i w:val="0"/>
          <w:noProof/>
          <w:kern w:val="2"/>
          <w:sz w:val="24"/>
          <w:szCs w:val="24"/>
          <w:lang w:val="en-US" w:eastAsia="en-US"/>
          <w14:ligatures w14:val="standardContextual"/>
        </w:rPr>
        <w:tab/>
      </w:r>
      <w:r w:rsidRPr="00F50A2B">
        <w:rPr>
          <w:noProof/>
          <w:lang w:val="en-US"/>
        </w:rPr>
        <w:t>XPS-ZENIT-502 - Import Contract Types Corner</w:t>
      </w:r>
      <w:r w:rsidRPr="00F50A2B">
        <w:rPr>
          <w:noProof/>
          <w:lang w:val="en-US"/>
        </w:rPr>
        <w:tab/>
      </w:r>
      <w:r>
        <w:rPr>
          <w:noProof/>
        </w:rPr>
        <w:fldChar w:fldCharType="begin"/>
      </w:r>
      <w:r w:rsidRPr="00F50A2B">
        <w:rPr>
          <w:noProof/>
          <w:lang w:val="en-US"/>
        </w:rPr>
        <w:instrText xml:space="preserve"> PAGEREF _Toc198818812 \h </w:instrText>
      </w:r>
      <w:r>
        <w:rPr>
          <w:noProof/>
        </w:rPr>
      </w:r>
      <w:r>
        <w:rPr>
          <w:noProof/>
        </w:rPr>
        <w:fldChar w:fldCharType="separate"/>
      </w:r>
      <w:r w:rsidRPr="00F50A2B">
        <w:rPr>
          <w:noProof/>
          <w:lang w:val="en-US"/>
        </w:rPr>
        <w:t>71</w:t>
      </w:r>
      <w:r>
        <w:rPr>
          <w:noProof/>
        </w:rPr>
        <w:fldChar w:fldCharType="end"/>
      </w:r>
    </w:p>
    <w:p w14:paraId="51DFA432" w14:textId="13FF0070" w:rsidR="00F50A2B" w:rsidRDefault="00F50A2B">
      <w:pPr>
        <w:pStyle w:val="TOC3"/>
        <w:tabs>
          <w:tab w:val="left" w:pos="1200"/>
        </w:tabs>
        <w:rPr>
          <w:rFonts w:asciiTheme="minorHAnsi" w:eastAsiaTheme="minorEastAsia" w:hAnsiTheme="minorHAnsi" w:cstheme="minorBidi"/>
          <w:i w:val="0"/>
          <w:noProof/>
          <w:kern w:val="2"/>
          <w:sz w:val="24"/>
          <w:szCs w:val="24"/>
          <w:lang w:val="en-US" w:eastAsia="en-US"/>
          <w14:ligatures w14:val="standardContextual"/>
        </w:rPr>
      </w:pPr>
      <w:r w:rsidRPr="00F50A2B">
        <w:rPr>
          <w:noProof/>
          <w:lang w:val="en-US"/>
        </w:rPr>
        <w:t>6.6.4</w:t>
      </w:r>
      <w:r>
        <w:rPr>
          <w:rFonts w:asciiTheme="minorHAnsi" w:eastAsiaTheme="minorEastAsia" w:hAnsiTheme="minorHAnsi" w:cstheme="minorBidi"/>
          <w:i w:val="0"/>
          <w:noProof/>
          <w:kern w:val="2"/>
          <w:sz w:val="24"/>
          <w:szCs w:val="24"/>
          <w:lang w:val="en-US" w:eastAsia="en-US"/>
          <w14:ligatures w14:val="standardContextual"/>
        </w:rPr>
        <w:tab/>
      </w:r>
      <w:r w:rsidRPr="00F50A2B">
        <w:rPr>
          <w:noProof/>
          <w:lang w:val="en-US"/>
        </w:rPr>
        <w:t>XPS-ZENIT-504 - Import Contract Types - AWP</w:t>
      </w:r>
      <w:r w:rsidRPr="00F50A2B">
        <w:rPr>
          <w:noProof/>
          <w:lang w:val="en-US"/>
        </w:rPr>
        <w:tab/>
      </w:r>
      <w:r>
        <w:rPr>
          <w:noProof/>
        </w:rPr>
        <w:fldChar w:fldCharType="begin"/>
      </w:r>
      <w:r w:rsidRPr="00F50A2B">
        <w:rPr>
          <w:noProof/>
          <w:lang w:val="en-US"/>
        </w:rPr>
        <w:instrText xml:space="preserve"> PAGEREF _Toc198818813 \h </w:instrText>
      </w:r>
      <w:r>
        <w:rPr>
          <w:noProof/>
        </w:rPr>
      </w:r>
      <w:r>
        <w:rPr>
          <w:noProof/>
        </w:rPr>
        <w:fldChar w:fldCharType="separate"/>
      </w:r>
      <w:r w:rsidRPr="00F50A2B">
        <w:rPr>
          <w:noProof/>
          <w:lang w:val="en-US"/>
        </w:rPr>
        <w:t>71</w:t>
      </w:r>
      <w:r>
        <w:rPr>
          <w:noProof/>
        </w:rPr>
        <w:fldChar w:fldCharType="end"/>
      </w:r>
    </w:p>
    <w:p w14:paraId="0BAAFC87" w14:textId="5E2B723A" w:rsidR="00F50A2B" w:rsidRDefault="00F50A2B">
      <w:pPr>
        <w:pStyle w:val="TOC3"/>
        <w:tabs>
          <w:tab w:val="left" w:pos="1200"/>
        </w:tabs>
        <w:rPr>
          <w:rFonts w:asciiTheme="minorHAnsi" w:eastAsiaTheme="minorEastAsia" w:hAnsiTheme="minorHAnsi" w:cstheme="minorBidi"/>
          <w:i w:val="0"/>
          <w:noProof/>
          <w:kern w:val="2"/>
          <w:sz w:val="24"/>
          <w:szCs w:val="24"/>
          <w:lang w:val="en-US" w:eastAsia="en-US"/>
          <w14:ligatures w14:val="standardContextual"/>
        </w:rPr>
      </w:pPr>
      <w:r w:rsidRPr="00F50A2B">
        <w:rPr>
          <w:noProof/>
          <w:lang w:val="en-US"/>
        </w:rPr>
        <w:t>6.6.5</w:t>
      </w:r>
      <w:r>
        <w:rPr>
          <w:rFonts w:asciiTheme="minorHAnsi" w:eastAsiaTheme="minorEastAsia" w:hAnsiTheme="minorHAnsi" w:cstheme="minorBidi"/>
          <w:i w:val="0"/>
          <w:noProof/>
          <w:kern w:val="2"/>
          <w:sz w:val="24"/>
          <w:szCs w:val="24"/>
          <w:lang w:val="en-US" w:eastAsia="en-US"/>
          <w14:ligatures w14:val="standardContextual"/>
        </w:rPr>
        <w:tab/>
      </w:r>
      <w:r w:rsidRPr="00F50A2B">
        <w:rPr>
          <w:noProof/>
          <w:lang w:val="en-US"/>
        </w:rPr>
        <w:t>XPS-ZENIT-505 - Import Contract Types - Specializzati</w:t>
      </w:r>
      <w:r w:rsidRPr="00F50A2B">
        <w:rPr>
          <w:noProof/>
          <w:lang w:val="en-US"/>
        </w:rPr>
        <w:tab/>
      </w:r>
      <w:r>
        <w:rPr>
          <w:noProof/>
        </w:rPr>
        <w:fldChar w:fldCharType="begin"/>
      </w:r>
      <w:r w:rsidRPr="00F50A2B">
        <w:rPr>
          <w:noProof/>
          <w:lang w:val="en-US"/>
        </w:rPr>
        <w:instrText xml:space="preserve"> PAGEREF _Toc198818814 \h </w:instrText>
      </w:r>
      <w:r>
        <w:rPr>
          <w:noProof/>
        </w:rPr>
      </w:r>
      <w:r>
        <w:rPr>
          <w:noProof/>
        </w:rPr>
        <w:fldChar w:fldCharType="separate"/>
      </w:r>
      <w:r w:rsidRPr="00F50A2B">
        <w:rPr>
          <w:noProof/>
          <w:lang w:val="en-US"/>
        </w:rPr>
        <w:t>72</w:t>
      </w:r>
      <w:r>
        <w:rPr>
          <w:noProof/>
        </w:rPr>
        <w:fldChar w:fldCharType="end"/>
      </w:r>
    </w:p>
    <w:p w14:paraId="39A6877B" w14:textId="3470BFA8" w:rsidR="00F50A2B" w:rsidRDefault="00F50A2B">
      <w:pPr>
        <w:pStyle w:val="TOC3"/>
        <w:tabs>
          <w:tab w:val="left" w:pos="1200"/>
        </w:tabs>
        <w:rPr>
          <w:rFonts w:asciiTheme="minorHAnsi" w:eastAsiaTheme="minorEastAsia" w:hAnsiTheme="minorHAnsi" w:cstheme="minorBidi"/>
          <w:i w:val="0"/>
          <w:noProof/>
          <w:kern w:val="2"/>
          <w:sz w:val="24"/>
          <w:szCs w:val="24"/>
          <w:lang w:val="en-US" w:eastAsia="en-US"/>
          <w14:ligatures w14:val="standardContextual"/>
        </w:rPr>
      </w:pPr>
      <w:r w:rsidRPr="00F50A2B">
        <w:rPr>
          <w:noProof/>
          <w:lang w:val="en-US"/>
        </w:rPr>
        <w:t>6.6.6</w:t>
      </w:r>
      <w:r>
        <w:rPr>
          <w:rFonts w:asciiTheme="minorHAnsi" w:eastAsiaTheme="minorEastAsia" w:hAnsiTheme="minorHAnsi" w:cstheme="minorBidi"/>
          <w:i w:val="0"/>
          <w:noProof/>
          <w:kern w:val="2"/>
          <w:sz w:val="24"/>
          <w:szCs w:val="24"/>
          <w:lang w:val="en-US" w:eastAsia="en-US"/>
          <w14:ligatures w14:val="standardContextual"/>
        </w:rPr>
        <w:tab/>
      </w:r>
      <w:r w:rsidRPr="00F50A2B">
        <w:rPr>
          <w:noProof/>
          <w:lang w:val="en-US"/>
        </w:rPr>
        <w:t>XPS-ZENIT-510 - Import RETINA</w:t>
      </w:r>
      <w:r w:rsidRPr="00F50A2B">
        <w:rPr>
          <w:noProof/>
          <w:lang w:val="en-US"/>
        </w:rPr>
        <w:tab/>
      </w:r>
      <w:r>
        <w:rPr>
          <w:noProof/>
        </w:rPr>
        <w:fldChar w:fldCharType="begin"/>
      </w:r>
      <w:r w:rsidRPr="00F50A2B">
        <w:rPr>
          <w:noProof/>
          <w:lang w:val="en-US"/>
        </w:rPr>
        <w:instrText xml:space="preserve"> PAGEREF _Toc198818815 \h </w:instrText>
      </w:r>
      <w:r>
        <w:rPr>
          <w:noProof/>
        </w:rPr>
      </w:r>
      <w:r>
        <w:rPr>
          <w:noProof/>
        </w:rPr>
        <w:fldChar w:fldCharType="separate"/>
      </w:r>
      <w:r w:rsidRPr="00F50A2B">
        <w:rPr>
          <w:noProof/>
          <w:lang w:val="en-US"/>
        </w:rPr>
        <w:t>72</w:t>
      </w:r>
      <w:r>
        <w:rPr>
          <w:noProof/>
        </w:rPr>
        <w:fldChar w:fldCharType="end"/>
      </w:r>
    </w:p>
    <w:p w14:paraId="44A85B9D" w14:textId="2865490D" w:rsidR="00F50A2B" w:rsidRDefault="00F50A2B">
      <w:pPr>
        <w:pStyle w:val="TOC3"/>
        <w:tabs>
          <w:tab w:val="left" w:pos="1200"/>
        </w:tabs>
        <w:rPr>
          <w:rFonts w:asciiTheme="minorHAnsi" w:eastAsiaTheme="minorEastAsia" w:hAnsiTheme="minorHAnsi" w:cstheme="minorBidi"/>
          <w:i w:val="0"/>
          <w:noProof/>
          <w:kern w:val="2"/>
          <w:sz w:val="24"/>
          <w:szCs w:val="24"/>
          <w:lang w:val="en-US" w:eastAsia="en-US"/>
          <w14:ligatures w14:val="standardContextual"/>
        </w:rPr>
      </w:pPr>
      <w:r w:rsidRPr="0053514F">
        <w:rPr>
          <w:noProof/>
          <w:lang w:val="en-US"/>
        </w:rPr>
        <w:t>6.6.7</w:t>
      </w:r>
      <w:r>
        <w:rPr>
          <w:rFonts w:asciiTheme="minorHAnsi" w:eastAsiaTheme="minorEastAsia" w:hAnsiTheme="minorHAnsi" w:cstheme="minorBidi"/>
          <w:i w:val="0"/>
          <w:noProof/>
          <w:kern w:val="2"/>
          <w:sz w:val="24"/>
          <w:szCs w:val="24"/>
          <w:lang w:val="en-US" w:eastAsia="en-US"/>
          <w14:ligatures w14:val="standardContextual"/>
        </w:rPr>
        <w:tab/>
      </w:r>
      <w:r w:rsidRPr="0053514F">
        <w:rPr>
          <w:noProof/>
          <w:lang w:val="en-US"/>
        </w:rPr>
        <w:t>XPS-ZENIT-511 - Import Profit and Loss - Shops</w:t>
      </w:r>
      <w:r w:rsidRPr="00F50A2B">
        <w:rPr>
          <w:noProof/>
          <w:lang w:val="en-US"/>
        </w:rPr>
        <w:tab/>
      </w:r>
      <w:r>
        <w:rPr>
          <w:noProof/>
        </w:rPr>
        <w:fldChar w:fldCharType="begin"/>
      </w:r>
      <w:r w:rsidRPr="00F50A2B">
        <w:rPr>
          <w:noProof/>
          <w:lang w:val="en-US"/>
        </w:rPr>
        <w:instrText xml:space="preserve"> PAGEREF _Toc198818816 \h </w:instrText>
      </w:r>
      <w:r>
        <w:rPr>
          <w:noProof/>
        </w:rPr>
      </w:r>
      <w:r>
        <w:rPr>
          <w:noProof/>
        </w:rPr>
        <w:fldChar w:fldCharType="separate"/>
      </w:r>
      <w:r w:rsidRPr="00F50A2B">
        <w:rPr>
          <w:noProof/>
          <w:lang w:val="en-US"/>
        </w:rPr>
        <w:t>73</w:t>
      </w:r>
      <w:r>
        <w:rPr>
          <w:noProof/>
        </w:rPr>
        <w:fldChar w:fldCharType="end"/>
      </w:r>
    </w:p>
    <w:p w14:paraId="09CF7F63" w14:textId="721F3756" w:rsidR="00F50A2B" w:rsidRDefault="00F50A2B">
      <w:pPr>
        <w:pStyle w:val="TOC3"/>
        <w:tabs>
          <w:tab w:val="left" w:pos="1200"/>
        </w:tabs>
        <w:rPr>
          <w:rFonts w:asciiTheme="minorHAnsi" w:eastAsiaTheme="minorEastAsia" w:hAnsiTheme="minorHAnsi" w:cstheme="minorBidi"/>
          <w:i w:val="0"/>
          <w:noProof/>
          <w:kern w:val="2"/>
          <w:sz w:val="24"/>
          <w:szCs w:val="24"/>
          <w:lang w:val="en-US" w:eastAsia="en-US"/>
          <w14:ligatures w14:val="standardContextual"/>
        </w:rPr>
      </w:pPr>
      <w:r w:rsidRPr="0053514F">
        <w:rPr>
          <w:noProof/>
          <w:lang w:val="en-US"/>
        </w:rPr>
        <w:t>6.6.8</w:t>
      </w:r>
      <w:r>
        <w:rPr>
          <w:rFonts w:asciiTheme="minorHAnsi" w:eastAsiaTheme="minorEastAsia" w:hAnsiTheme="minorHAnsi" w:cstheme="minorBidi"/>
          <w:i w:val="0"/>
          <w:noProof/>
          <w:kern w:val="2"/>
          <w:sz w:val="24"/>
          <w:szCs w:val="24"/>
          <w:lang w:val="en-US" w:eastAsia="en-US"/>
          <w14:ligatures w14:val="standardContextual"/>
        </w:rPr>
        <w:tab/>
      </w:r>
      <w:r w:rsidRPr="0053514F">
        <w:rPr>
          <w:noProof/>
          <w:lang w:val="en-US"/>
        </w:rPr>
        <w:t>XPS-ZENIT-512 - Import Profit and Loss - Gaming Hall</w:t>
      </w:r>
      <w:r w:rsidRPr="00F50A2B">
        <w:rPr>
          <w:noProof/>
          <w:lang w:val="en-US"/>
        </w:rPr>
        <w:tab/>
      </w:r>
      <w:r>
        <w:rPr>
          <w:noProof/>
        </w:rPr>
        <w:fldChar w:fldCharType="begin"/>
      </w:r>
      <w:r w:rsidRPr="00F50A2B">
        <w:rPr>
          <w:noProof/>
          <w:lang w:val="en-US"/>
        </w:rPr>
        <w:instrText xml:space="preserve"> PAGEREF _Toc198818817 \h </w:instrText>
      </w:r>
      <w:r>
        <w:rPr>
          <w:noProof/>
        </w:rPr>
      </w:r>
      <w:r>
        <w:rPr>
          <w:noProof/>
        </w:rPr>
        <w:fldChar w:fldCharType="separate"/>
      </w:r>
      <w:r w:rsidRPr="00F50A2B">
        <w:rPr>
          <w:noProof/>
          <w:lang w:val="en-US"/>
        </w:rPr>
        <w:t>73</w:t>
      </w:r>
      <w:r>
        <w:rPr>
          <w:noProof/>
        </w:rPr>
        <w:fldChar w:fldCharType="end"/>
      </w:r>
    </w:p>
    <w:p w14:paraId="7856BB46" w14:textId="2C399B52" w:rsidR="00F50A2B" w:rsidRDefault="00F50A2B">
      <w:pPr>
        <w:pStyle w:val="TOC3"/>
        <w:tabs>
          <w:tab w:val="left" w:pos="1200"/>
        </w:tabs>
        <w:rPr>
          <w:rFonts w:asciiTheme="minorHAnsi" w:eastAsiaTheme="minorEastAsia" w:hAnsiTheme="minorHAnsi" w:cstheme="minorBidi"/>
          <w:i w:val="0"/>
          <w:noProof/>
          <w:kern w:val="2"/>
          <w:sz w:val="24"/>
          <w:szCs w:val="24"/>
          <w:lang w:val="en-US" w:eastAsia="en-US"/>
          <w14:ligatures w14:val="standardContextual"/>
        </w:rPr>
      </w:pPr>
      <w:r w:rsidRPr="0053514F">
        <w:rPr>
          <w:noProof/>
          <w:lang w:val="en-US"/>
        </w:rPr>
        <w:t>6.6.9</w:t>
      </w:r>
      <w:r>
        <w:rPr>
          <w:rFonts w:asciiTheme="minorHAnsi" w:eastAsiaTheme="minorEastAsia" w:hAnsiTheme="minorHAnsi" w:cstheme="minorBidi"/>
          <w:i w:val="0"/>
          <w:noProof/>
          <w:kern w:val="2"/>
          <w:sz w:val="24"/>
          <w:szCs w:val="24"/>
          <w:lang w:val="en-US" w:eastAsia="en-US"/>
          <w14:ligatures w14:val="standardContextual"/>
        </w:rPr>
        <w:tab/>
      </w:r>
      <w:r w:rsidRPr="0053514F">
        <w:rPr>
          <w:noProof/>
          <w:lang w:val="en-US"/>
        </w:rPr>
        <w:t>XPS-ZENIT-513 - Import Profit and Loss - Corner</w:t>
      </w:r>
      <w:r w:rsidRPr="00F50A2B">
        <w:rPr>
          <w:noProof/>
          <w:lang w:val="en-US"/>
        </w:rPr>
        <w:tab/>
      </w:r>
      <w:r>
        <w:rPr>
          <w:noProof/>
        </w:rPr>
        <w:fldChar w:fldCharType="begin"/>
      </w:r>
      <w:r w:rsidRPr="00F50A2B">
        <w:rPr>
          <w:noProof/>
          <w:lang w:val="en-US"/>
        </w:rPr>
        <w:instrText xml:space="preserve"> PAGEREF _Toc198818818 \h </w:instrText>
      </w:r>
      <w:r>
        <w:rPr>
          <w:noProof/>
        </w:rPr>
      </w:r>
      <w:r>
        <w:rPr>
          <w:noProof/>
        </w:rPr>
        <w:fldChar w:fldCharType="separate"/>
      </w:r>
      <w:r w:rsidRPr="00F50A2B">
        <w:rPr>
          <w:noProof/>
          <w:lang w:val="en-US"/>
        </w:rPr>
        <w:t>74</w:t>
      </w:r>
      <w:r>
        <w:rPr>
          <w:noProof/>
        </w:rPr>
        <w:fldChar w:fldCharType="end"/>
      </w:r>
    </w:p>
    <w:p w14:paraId="325B631E" w14:textId="40B36A57" w:rsidR="00F50A2B" w:rsidRDefault="00F50A2B">
      <w:pPr>
        <w:pStyle w:val="TOC3"/>
        <w:tabs>
          <w:tab w:val="left" w:pos="1440"/>
        </w:tabs>
        <w:rPr>
          <w:rFonts w:asciiTheme="minorHAnsi" w:eastAsiaTheme="minorEastAsia" w:hAnsiTheme="minorHAnsi" w:cstheme="minorBidi"/>
          <w:i w:val="0"/>
          <w:noProof/>
          <w:kern w:val="2"/>
          <w:sz w:val="24"/>
          <w:szCs w:val="24"/>
          <w:lang w:val="en-US" w:eastAsia="en-US"/>
          <w14:ligatures w14:val="standardContextual"/>
        </w:rPr>
      </w:pPr>
      <w:r w:rsidRPr="00F50A2B">
        <w:rPr>
          <w:noProof/>
          <w:lang w:val="en-US"/>
        </w:rPr>
        <w:t>6.6.10</w:t>
      </w:r>
      <w:r>
        <w:rPr>
          <w:rFonts w:asciiTheme="minorHAnsi" w:eastAsiaTheme="minorEastAsia" w:hAnsiTheme="minorHAnsi" w:cstheme="minorBidi"/>
          <w:i w:val="0"/>
          <w:noProof/>
          <w:kern w:val="2"/>
          <w:sz w:val="24"/>
          <w:szCs w:val="24"/>
          <w:lang w:val="en-US" w:eastAsia="en-US"/>
          <w14:ligatures w14:val="standardContextual"/>
        </w:rPr>
        <w:tab/>
      </w:r>
      <w:r w:rsidRPr="00F50A2B">
        <w:rPr>
          <w:noProof/>
          <w:lang w:val="en-US"/>
        </w:rPr>
        <w:t>XPS-ZENIT-514 - Import QR Corner</w:t>
      </w:r>
      <w:r w:rsidRPr="00F50A2B">
        <w:rPr>
          <w:noProof/>
          <w:lang w:val="en-US"/>
        </w:rPr>
        <w:tab/>
      </w:r>
      <w:r>
        <w:rPr>
          <w:noProof/>
        </w:rPr>
        <w:fldChar w:fldCharType="begin"/>
      </w:r>
      <w:r w:rsidRPr="00F50A2B">
        <w:rPr>
          <w:noProof/>
          <w:lang w:val="en-US"/>
        </w:rPr>
        <w:instrText xml:space="preserve"> PAGEREF _Toc198818819 \h </w:instrText>
      </w:r>
      <w:r>
        <w:rPr>
          <w:noProof/>
        </w:rPr>
      </w:r>
      <w:r>
        <w:rPr>
          <w:noProof/>
        </w:rPr>
        <w:fldChar w:fldCharType="separate"/>
      </w:r>
      <w:r w:rsidRPr="00F50A2B">
        <w:rPr>
          <w:noProof/>
          <w:lang w:val="en-US"/>
        </w:rPr>
        <w:t>74</w:t>
      </w:r>
      <w:r>
        <w:rPr>
          <w:noProof/>
        </w:rPr>
        <w:fldChar w:fldCharType="end"/>
      </w:r>
    </w:p>
    <w:p w14:paraId="76F644F2" w14:textId="70E8D0A3" w:rsidR="00F50A2B" w:rsidRDefault="00F50A2B">
      <w:pPr>
        <w:pStyle w:val="TOC3"/>
        <w:tabs>
          <w:tab w:val="left" w:pos="1440"/>
        </w:tabs>
        <w:rPr>
          <w:rFonts w:asciiTheme="minorHAnsi" w:eastAsiaTheme="minorEastAsia" w:hAnsiTheme="minorHAnsi" w:cstheme="minorBidi"/>
          <w:i w:val="0"/>
          <w:noProof/>
          <w:kern w:val="2"/>
          <w:sz w:val="24"/>
          <w:szCs w:val="24"/>
          <w:lang w:val="en-US" w:eastAsia="en-US"/>
          <w14:ligatures w14:val="standardContextual"/>
        </w:rPr>
      </w:pPr>
      <w:r w:rsidRPr="00F50A2B">
        <w:rPr>
          <w:noProof/>
          <w:lang w:val="en-US"/>
        </w:rPr>
        <w:t>6.6.11</w:t>
      </w:r>
      <w:r>
        <w:rPr>
          <w:rFonts w:asciiTheme="minorHAnsi" w:eastAsiaTheme="minorEastAsia" w:hAnsiTheme="minorHAnsi" w:cstheme="minorBidi"/>
          <w:i w:val="0"/>
          <w:noProof/>
          <w:kern w:val="2"/>
          <w:sz w:val="24"/>
          <w:szCs w:val="24"/>
          <w:lang w:val="en-US" w:eastAsia="en-US"/>
          <w14:ligatures w14:val="standardContextual"/>
        </w:rPr>
        <w:tab/>
      </w:r>
      <w:r w:rsidRPr="00F50A2B">
        <w:rPr>
          <w:noProof/>
          <w:lang w:val="en-US"/>
        </w:rPr>
        <w:t>XPS-ZENIT-520 - Import Offline PoS Data Storage</w:t>
      </w:r>
      <w:r w:rsidRPr="00F50A2B">
        <w:rPr>
          <w:noProof/>
          <w:lang w:val="en-US"/>
        </w:rPr>
        <w:tab/>
      </w:r>
      <w:r>
        <w:rPr>
          <w:noProof/>
        </w:rPr>
        <w:fldChar w:fldCharType="begin"/>
      </w:r>
      <w:r w:rsidRPr="00F50A2B">
        <w:rPr>
          <w:noProof/>
          <w:lang w:val="en-US"/>
        </w:rPr>
        <w:instrText xml:space="preserve"> PAGEREF _Toc198818820 \h </w:instrText>
      </w:r>
      <w:r>
        <w:rPr>
          <w:noProof/>
        </w:rPr>
      </w:r>
      <w:r>
        <w:rPr>
          <w:noProof/>
        </w:rPr>
        <w:fldChar w:fldCharType="separate"/>
      </w:r>
      <w:r w:rsidRPr="00F50A2B">
        <w:rPr>
          <w:noProof/>
          <w:lang w:val="en-US"/>
        </w:rPr>
        <w:t>75</w:t>
      </w:r>
      <w:r>
        <w:rPr>
          <w:noProof/>
        </w:rPr>
        <w:fldChar w:fldCharType="end"/>
      </w:r>
    </w:p>
    <w:p w14:paraId="60BFE9F4" w14:textId="56391807" w:rsidR="00F50A2B" w:rsidRDefault="00F50A2B">
      <w:pPr>
        <w:pStyle w:val="TOC3"/>
        <w:tabs>
          <w:tab w:val="left" w:pos="1440"/>
        </w:tabs>
        <w:rPr>
          <w:rFonts w:asciiTheme="minorHAnsi" w:eastAsiaTheme="minorEastAsia" w:hAnsiTheme="minorHAnsi" w:cstheme="minorBidi"/>
          <w:i w:val="0"/>
          <w:noProof/>
          <w:kern w:val="2"/>
          <w:sz w:val="24"/>
          <w:szCs w:val="24"/>
          <w:lang w:val="en-US" w:eastAsia="en-US"/>
          <w14:ligatures w14:val="standardContextual"/>
        </w:rPr>
      </w:pPr>
      <w:r w:rsidRPr="00F50A2B">
        <w:rPr>
          <w:noProof/>
          <w:lang w:val="en-US"/>
        </w:rPr>
        <w:t>6.6.12</w:t>
      </w:r>
      <w:r>
        <w:rPr>
          <w:rFonts w:asciiTheme="minorHAnsi" w:eastAsiaTheme="minorEastAsia" w:hAnsiTheme="minorHAnsi" w:cstheme="minorBidi"/>
          <w:i w:val="0"/>
          <w:noProof/>
          <w:kern w:val="2"/>
          <w:sz w:val="24"/>
          <w:szCs w:val="24"/>
          <w:lang w:val="en-US" w:eastAsia="en-US"/>
          <w14:ligatures w14:val="standardContextual"/>
        </w:rPr>
        <w:tab/>
      </w:r>
      <w:r w:rsidRPr="00F50A2B">
        <w:rPr>
          <w:noProof/>
          <w:lang w:val="en-US"/>
        </w:rPr>
        <w:t>XPS-ZENIT-530 - Import Tracking Winnings</w:t>
      </w:r>
      <w:r w:rsidRPr="00F50A2B">
        <w:rPr>
          <w:noProof/>
          <w:lang w:val="en-US"/>
        </w:rPr>
        <w:tab/>
      </w:r>
      <w:r>
        <w:rPr>
          <w:noProof/>
        </w:rPr>
        <w:fldChar w:fldCharType="begin"/>
      </w:r>
      <w:r w:rsidRPr="00F50A2B">
        <w:rPr>
          <w:noProof/>
          <w:lang w:val="en-US"/>
        </w:rPr>
        <w:instrText xml:space="preserve"> PAGEREF _Toc198818821 \h </w:instrText>
      </w:r>
      <w:r>
        <w:rPr>
          <w:noProof/>
        </w:rPr>
      </w:r>
      <w:r>
        <w:rPr>
          <w:noProof/>
        </w:rPr>
        <w:fldChar w:fldCharType="separate"/>
      </w:r>
      <w:r w:rsidRPr="00F50A2B">
        <w:rPr>
          <w:noProof/>
          <w:lang w:val="en-US"/>
        </w:rPr>
        <w:t>75</w:t>
      </w:r>
      <w:r>
        <w:rPr>
          <w:noProof/>
        </w:rPr>
        <w:fldChar w:fldCharType="end"/>
      </w:r>
    </w:p>
    <w:p w14:paraId="3D7F212A" w14:textId="69353D30" w:rsidR="00F50A2B" w:rsidRPr="00F50A2B" w:rsidRDefault="00F50A2B">
      <w:pPr>
        <w:pStyle w:val="TOC3"/>
        <w:tabs>
          <w:tab w:val="left" w:pos="1440"/>
        </w:tabs>
        <w:rPr>
          <w:rFonts w:asciiTheme="minorHAnsi" w:eastAsiaTheme="minorEastAsia" w:hAnsiTheme="minorHAnsi" w:cstheme="minorBidi"/>
          <w:i w:val="0"/>
          <w:noProof/>
          <w:kern w:val="2"/>
          <w:sz w:val="24"/>
          <w:szCs w:val="24"/>
          <w:lang w:eastAsia="en-US"/>
          <w14:ligatures w14:val="standardContextual"/>
        </w:rPr>
      </w:pPr>
      <w:r>
        <w:rPr>
          <w:noProof/>
        </w:rPr>
        <w:t>6.6.13</w:t>
      </w:r>
      <w:r w:rsidRPr="00F50A2B">
        <w:rPr>
          <w:rFonts w:asciiTheme="minorHAnsi" w:eastAsiaTheme="minorEastAsia" w:hAnsiTheme="minorHAnsi" w:cstheme="minorBidi"/>
          <w:i w:val="0"/>
          <w:noProof/>
          <w:kern w:val="2"/>
          <w:sz w:val="24"/>
          <w:szCs w:val="24"/>
          <w:lang w:eastAsia="en-US"/>
          <w14:ligatures w14:val="standardContextual"/>
        </w:rPr>
        <w:tab/>
      </w:r>
      <w:r>
        <w:rPr>
          <w:noProof/>
        </w:rPr>
        <w:t>XPS-ZENIT-533 - Import AWP - Altro Concessionario</w:t>
      </w:r>
      <w:r>
        <w:rPr>
          <w:noProof/>
        </w:rPr>
        <w:tab/>
      </w:r>
      <w:r>
        <w:rPr>
          <w:noProof/>
        </w:rPr>
        <w:fldChar w:fldCharType="begin"/>
      </w:r>
      <w:r>
        <w:rPr>
          <w:noProof/>
        </w:rPr>
        <w:instrText xml:space="preserve"> PAGEREF _Toc198818822 \h </w:instrText>
      </w:r>
      <w:r>
        <w:rPr>
          <w:noProof/>
        </w:rPr>
      </w:r>
      <w:r>
        <w:rPr>
          <w:noProof/>
        </w:rPr>
        <w:fldChar w:fldCharType="separate"/>
      </w:r>
      <w:r>
        <w:rPr>
          <w:noProof/>
        </w:rPr>
        <w:t>76</w:t>
      </w:r>
      <w:r>
        <w:rPr>
          <w:noProof/>
        </w:rPr>
        <w:fldChar w:fldCharType="end"/>
      </w:r>
    </w:p>
    <w:p w14:paraId="512814D5" w14:textId="748E5F75" w:rsidR="00F50A2B" w:rsidRPr="00F50A2B" w:rsidRDefault="00F50A2B">
      <w:pPr>
        <w:pStyle w:val="TOC3"/>
        <w:tabs>
          <w:tab w:val="left" w:pos="1440"/>
        </w:tabs>
        <w:rPr>
          <w:rFonts w:asciiTheme="minorHAnsi" w:eastAsiaTheme="minorEastAsia" w:hAnsiTheme="minorHAnsi" w:cstheme="minorBidi"/>
          <w:i w:val="0"/>
          <w:noProof/>
          <w:kern w:val="2"/>
          <w:sz w:val="24"/>
          <w:szCs w:val="24"/>
          <w:lang w:val="fr-FR" w:eastAsia="en-US"/>
          <w14:ligatures w14:val="standardContextual"/>
        </w:rPr>
      </w:pPr>
      <w:r w:rsidRPr="00F50A2B">
        <w:rPr>
          <w:noProof/>
          <w:lang w:val="fr-FR"/>
        </w:rPr>
        <w:t>6.6.14</w:t>
      </w:r>
      <w:r w:rsidRPr="00F50A2B">
        <w:rPr>
          <w:rFonts w:asciiTheme="minorHAnsi" w:eastAsiaTheme="minorEastAsia" w:hAnsiTheme="minorHAnsi" w:cstheme="minorBidi"/>
          <w:i w:val="0"/>
          <w:noProof/>
          <w:kern w:val="2"/>
          <w:sz w:val="24"/>
          <w:szCs w:val="24"/>
          <w:lang w:val="fr-FR" w:eastAsia="en-US"/>
          <w14:ligatures w14:val="standardContextual"/>
        </w:rPr>
        <w:tab/>
      </w:r>
      <w:r w:rsidRPr="00F50A2B">
        <w:rPr>
          <w:noProof/>
          <w:lang w:val="fr-FR"/>
        </w:rPr>
        <w:t>XPS-ZENIT-534 - Import DATABASE RETE</w:t>
      </w:r>
      <w:r w:rsidRPr="00F50A2B">
        <w:rPr>
          <w:noProof/>
          <w:lang w:val="fr-FR"/>
        </w:rPr>
        <w:tab/>
      </w:r>
      <w:r>
        <w:rPr>
          <w:noProof/>
        </w:rPr>
        <w:fldChar w:fldCharType="begin"/>
      </w:r>
      <w:r w:rsidRPr="00F50A2B">
        <w:rPr>
          <w:noProof/>
          <w:lang w:val="fr-FR"/>
        </w:rPr>
        <w:instrText xml:space="preserve"> PAGEREF _Toc198818823 \h </w:instrText>
      </w:r>
      <w:r>
        <w:rPr>
          <w:noProof/>
        </w:rPr>
      </w:r>
      <w:r>
        <w:rPr>
          <w:noProof/>
        </w:rPr>
        <w:fldChar w:fldCharType="separate"/>
      </w:r>
      <w:r w:rsidRPr="00F50A2B">
        <w:rPr>
          <w:noProof/>
          <w:lang w:val="fr-FR"/>
        </w:rPr>
        <w:t>77</w:t>
      </w:r>
      <w:r>
        <w:rPr>
          <w:noProof/>
        </w:rPr>
        <w:fldChar w:fldCharType="end"/>
      </w:r>
    </w:p>
    <w:p w14:paraId="09B421A6" w14:textId="44A394F4" w:rsidR="00F50A2B" w:rsidRPr="00F50A2B" w:rsidRDefault="00F50A2B">
      <w:pPr>
        <w:pStyle w:val="TOC3"/>
        <w:tabs>
          <w:tab w:val="left" w:pos="1440"/>
        </w:tabs>
        <w:rPr>
          <w:rFonts w:asciiTheme="minorHAnsi" w:eastAsiaTheme="minorEastAsia" w:hAnsiTheme="minorHAnsi" w:cstheme="minorBidi"/>
          <w:i w:val="0"/>
          <w:noProof/>
          <w:kern w:val="2"/>
          <w:sz w:val="24"/>
          <w:szCs w:val="24"/>
          <w:lang w:val="fr-FR" w:eastAsia="en-US"/>
          <w14:ligatures w14:val="standardContextual"/>
        </w:rPr>
      </w:pPr>
      <w:r w:rsidRPr="00F50A2B">
        <w:rPr>
          <w:noProof/>
          <w:lang w:val="fr-FR"/>
        </w:rPr>
        <w:t>6.6.15</w:t>
      </w:r>
      <w:r w:rsidRPr="00F50A2B">
        <w:rPr>
          <w:rFonts w:asciiTheme="minorHAnsi" w:eastAsiaTheme="minorEastAsia" w:hAnsiTheme="minorHAnsi" w:cstheme="minorBidi"/>
          <w:i w:val="0"/>
          <w:noProof/>
          <w:kern w:val="2"/>
          <w:sz w:val="24"/>
          <w:szCs w:val="24"/>
          <w:lang w:val="fr-FR" w:eastAsia="en-US"/>
          <w14:ligatures w14:val="standardContextual"/>
        </w:rPr>
        <w:tab/>
      </w:r>
      <w:r w:rsidRPr="00F50A2B">
        <w:rPr>
          <w:noProof/>
          <w:lang w:val="fr-FR"/>
        </w:rPr>
        <w:t>XPS-ZENIT-535 - Import DB Corner</w:t>
      </w:r>
      <w:r w:rsidRPr="00F50A2B">
        <w:rPr>
          <w:noProof/>
          <w:lang w:val="fr-FR"/>
        </w:rPr>
        <w:tab/>
      </w:r>
      <w:r>
        <w:rPr>
          <w:noProof/>
        </w:rPr>
        <w:fldChar w:fldCharType="begin"/>
      </w:r>
      <w:r w:rsidRPr="00F50A2B">
        <w:rPr>
          <w:noProof/>
          <w:lang w:val="fr-FR"/>
        </w:rPr>
        <w:instrText xml:space="preserve"> PAGEREF _Toc198818824 \h </w:instrText>
      </w:r>
      <w:r>
        <w:rPr>
          <w:noProof/>
        </w:rPr>
      </w:r>
      <w:r>
        <w:rPr>
          <w:noProof/>
        </w:rPr>
        <w:fldChar w:fldCharType="separate"/>
      </w:r>
      <w:r w:rsidRPr="00F50A2B">
        <w:rPr>
          <w:noProof/>
          <w:lang w:val="fr-FR"/>
        </w:rPr>
        <w:t>77</w:t>
      </w:r>
      <w:r>
        <w:rPr>
          <w:noProof/>
        </w:rPr>
        <w:fldChar w:fldCharType="end"/>
      </w:r>
    </w:p>
    <w:p w14:paraId="5E7B90DB" w14:textId="7B55ABE2" w:rsidR="00F50A2B" w:rsidRPr="00F50A2B" w:rsidRDefault="00F50A2B">
      <w:pPr>
        <w:pStyle w:val="TOC3"/>
        <w:tabs>
          <w:tab w:val="left" w:pos="1440"/>
        </w:tabs>
        <w:rPr>
          <w:rFonts w:asciiTheme="minorHAnsi" w:eastAsiaTheme="minorEastAsia" w:hAnsiTheme="minorHAnsi" w:cstheme="minorBidi"/>
          <w:i w:val="0"/>
          <w:noProof/>
          <w:kern w:val="2"/>
          <w:sz w:val="24"/>
          <w:szCs w:val="24"/>
          <w:lang w:val="fr-FR" w:eastAsia="en-US"/>
          <w14:ligatures w14:val="standardContextual"/>
        </w:rPr>
      </w:pPr>
      <w:r w:rsidRPr="00F50A2B">
        <w:rPr>
          <w:noProof/>
          <w:lang w:val="fr-FR"/>
        </w:rPr>
        <w:t>6.6.16</w:t>
      </w:r>
      <w:r w:rsidRPr="00F50A2B">
        <w:rPr>
          <w:rFonts w:asciiTheme="minorHAnsi" w:eastAsiaTheme="minorEastAsia" w:hAnsiTheme="minorHAnsi" w:cstheme="minorBidi"/>
          <w:i w:val="0"/>
          <w:noProof/>
          <w:kern w:val="2"/>
          <w:sz w:val="24"/>
          <w:szCs w:val="24"/>
          <w:lang w:val="fr-FR" w:eastAsia="en-US"/>
          <w14:ligatures w14:val="standardContextual"/>
        </w:rPr>
        <w:tab/>
      </w:r>
      <w:r w:rsidRPr="00F50A2B">
        <w:rPr>
          <w:noProof/>
          <w:lang w:val="fr-FR"/>
        </w:rPr>
        <w:t>XPS-ZENIT-536 - Import GNTN Credit Situation</w:t>
      </w:r>
      <w:r w:rsidRPr="00F50A2B">
        <w:rPr>
          <w:noProof/>
          <w:lang w:val="fr-FR"/>
        </w:rPr>
        <w:tab/>
      </w:r>
      <w:r>
        <w:rPr>
          <w:noProof/>
        </w:rPr>
        <w:fldChar w:fldCharType="begin"/>
      </w:r>
      <w:r w:rsidRPr="00F50A2B">
        <w:rPr>
          <w:noProof/>
          <w:lang w:val="fr-FR"/>
        </w:rPr>
        <w:instrText xml:space="preserve"> PAGEREF _Toc198818825 \h </w:instrText>
      </w:r>
      <w:r>
        <w:rPr>
          <w:noProof/>
        </w:rPr>
      </w:r>
      <w:r>
        <w:rPr>
          <w:noProof/>
        </w:rPr>
        <w:fldChar w:fldCharType="separate"/>
      </w:r>
      <w:r w:rsidRPr="00F50A2B">
        <w:rPr>
          <w:noProof/>
          <w:lang w:val="fr-FR"/>
        </w:rPr>
        <w:t>77</w:t>
      </w:r>
      <w:r>
        <w:rPr>
          <w:noProof/>
        </w:rPr>
        <w:fldChar w:fldCharType="end"/>
      </w:r>
    </w:p>
    <w:p w14:paraId="4570FA33" w14:textId="6718FF43" w:rsidR="00F50A2B" w:rsidRPr="00F50A2B" w:rsidRDefault="00F50A2B">
      <w:pPr>
        <w:pStyle w:val="TOC3"/>
        <w:tabs>
          <w:tab w:val="left" w:pos="1440"/>
        </w:tabs>
        <w:rPr>
          <w:rFonts w:asciiTheme="minorHAnsi" w:eastAsiaTheme="minorEastAsia" w:hAnsiTheme="minorHAnsi" w:cstheme="minorBidi"/>
          <w:i w:val="0"/>
          <w:noProof/>
          <w:kern w:val="2"/>
          <w:sz w:val="24"/>
          <w:szCs w:val="24"/>
          <w:lang w:val="fr-FR" w:eastAsia="en-US"/>
          <w14:ligatures w14:val="standardContextual"/>
        </w:rPr>
      </w:pPr>
      <w:r w:rsidRPr="00F50A2B">
        <w:rPr>
          <w:noProof/>
          <w:lang w:val="fr-FR"/>
        </w:rPr>
        <w:t>6.6.17</w:t>
      </w:r>
      <w:r w:rsidRPr="00F50A2B">
        <w:rPr>
          <w:rFonts w:asciiTheme="minorHAnsi" w:eastAsiaTheme="minorEastAsia" w:hAnsiTheme="minorHAnsi" w:cstheme="minorBidi"/>
          <w:i w:val="0"/>
          <w:noProof/>
          <w:kern w:val="2"/>
          <w:sz w:val="24"/>
          <w:szCs w:val="24"/>
          <w:lang w:val="fr-FR" w:eastAsia="en-US"/>
          <w14:ligatures w14:val="standardContextual"/>
        </w:rPr>
        <w:tab/>
      </w:r>
      <w:r w:rsidRPr="00F50A2B">
        <w:rPr>
          <w:noProof/>
          <w:lang w:val="fr-FR"/>
        </w:rPr>
        <w:t>XPS-ZENIT-537 - Import Corner Credit Situation</w:t>
      </w:r>
      <w:r w:rsidRPr="00F50A2B">
        <w:rPr>
          <w:noProof/>
          <w:lang w:val="fr-FR"/>
        </w:rPr>
        <w:tab/>
      </w:r>
      <w:r>
        <w:rPr>
          <w:noProof/>
        </w:rPr>
        <w:fldChar w:fldCharType="begin"/>
      </w:r>
      <w:r w:rsidRPr="00F50A2B">
        <w:rPr>
          <w:noProof/>
          <w:lang w:val="fr-FR"/>
        </w:rPr>
        <w:instrText xml:space="preserve"> PAGEREF _Toc198818826 \h </w:instrText>
      </w:r>
      <w:r>
        <w:rPr>
          <w:noProof/>
        </w:rPr>
      </w:r>
      <w:r>
        <w:rPr>
          <w:noProof/>
        </w:rPr>
        <w:fldChar w:fldCharType="separate"/>
      </w:r>
      <w:r w:rsidRPr="00F50A2B">
        <w:rPr>
          <w:noProof/>
          <w:lang w:val="fr-FR"/>
        </w:rPr>
        <w:t>78</w:t>
      </w:r>
      <w:r>
        <w:rPr>
          <w:noProof/>
        </w:rPr>
        <w:fldChar w:fldCharType="end"/>
      </w:r>
    </w:p>
    <w:p w14:paraId="1A3B4BCC" w14:textId="593EA3A6" w:rsidR="00F50A2B" w:rsidRPr="00F50A2B" w:rsidRDefault="00F50A2B">
      <w:pPr>
        <w:pStyle w:val="TOC3"/>
        <w:tabs>
          <w:tab w:val="left" w:pos="1440"/>
        </w:tabs>
        <w:rPr>
          <w:rFonts w:asciiTheme="minorHAnsi" w:eastAsiaTheme="minorEastAsia" w:hAnsiTheme="minorHAnsi" w:cstheme="minorBidi"/>
          <w:i w:val="0"/>
          <w:noProof/>
          <w:kern w:val="2"/>
          <w:sz w:val="24"/>
          <w:szCs w:val="24"/>
          <w:lang w:val="fr-FR" w:eastAsia="en-US"/>
          <w14:ligatures w14:val="standardContextual"/>
        </w:rPr>
      </w:pPr>
      <w:r w:rsidRPr="00F50A2B">
        <w:rPr>
          <w:noProof/>
          <w:lang w:val="fr-FR"/>
        </w:rPr>
        <w:t>6.6.18</w:t>
      </w:r>
      <w:r w:rsidRPr="00F50A2B">
        <w:rPr>
          <w:rFonts w:asciiTheme="minorHAnsi" w:eastAsiaTheme="minorEastAsia" w:hAnsiTheme="minorHAnsi" w:cstheme="minorBidi"/>
          <w:i w:val="0"/>
          <w:noProof/>
          <w:kern w:val="2"/>
          <w:sz w:val="24"/>
          <w:szCs w:val="24"/>
          <w:lang w:val="fr-FR" w:eastAsia="en-US"/>
          <w14:ligatures w14:val="standardContextual"/>
        </w:rPr>
        <w:tab/>
      </w:r>
      <w:r w:rsidRPr="00F50A2B">
        <w:rPr>
          <w:noProof/>
          <w:lang w:val="fr-FR"/>
        </w:rPr>
        <w:t>XPS-ZENIT-538 - Import Conti Gioco Credit Situation</w:t>
      </w:r>
      <w:r w:rsidRPr="00F50A2B">
        <w:rPr>
          <w:noProof/>
          <w:lang w:val="fr-FR"/>
        </w:rPr>
        <w:tab/>
      </w:r>
      <w:r>
        <w:rPr>
          <w:noProof/>
        </w:rPr>
        <w:fldChar w:fldCharType="begin"/>
      </w:r>
      <w:r w:rsidRPr="00F50A2B">
        <w:rPr>
          <w:noProof/>
          <w:lang w:val="fr-FR"/>
        </w:rPr>
        <w:instrText xml:space="preserve"> PAGEREF _Toc198818827 \h </w:instrText>
      </w:r>
      <w:r>
        <w:rPr>
          <w:noProof/>
        </w:rPr>
      </w:r>
      <w:r>
        <w:rPr>
          <w:noProof/>
        </w:rPr>
        <w:fldChar w:fldCharType="separate"/>
      </w:r>
      <w:r w:rsidRPr="00F50A2B">
        <w:rPr>
          <w:noProof/>
          <w:lang w:val="fr-FR"/>
        </w:rPr>
        <w:t>78</w:t>
      </w:r>
      <w:r>
        <w:rPr>
          <w:noProof/>
        </w:rPr>
        <w:fldChar w:fldCharType="end"/>
      </w:r>
    </w:p>
    <w:p w14:paraId="6FD79FB5" w14:textId="4AE6D760" w:rsidR="00F50A2B" w:rsidRPr="00F50A2B" w:rsidRDefault="00F50A2B">
      <w:pPr>
        <w:pStyle w:val="TOC3"/>
        <w:tabs>
          <w:tab w:val="left" w:pos="1440"/>
        </w:tabs>
        <w:rPr>
          <w:rFonts w:asciiTheme="minorHAnsi" w:eastAsiaTheme="minorEastAsia" w:hAnsiTheme="minorHAnsi" w:cstheme="minorBidi"/>
          <w:i w:val="0"/>
          <w:noProof/>
          <w:kern w:val="2"/>
          <w:sz w:val="24"/>
          <w:szCs w:val="24"/>
          <w:lang w:val="fr-FR" w:eastAsia="en-US"/>
          <w14:ligatures w14:val="standardContextual"/>
        </w:rPr>
      </w:pPr>
      <w:r w:rsidRPr="0053514F">
        <w:rPr>
          <w:noProof/>
          <w:lang w:val="fr-FR"/>
        </w:rPr>
        <w:t>6.6.19</w:t>
      </w:r>
      <w:r w:rsidRPr="00F50A2B">
        <w:rPr>
          <w:rFonts w:asciiTheme="minorHAnsi" w:eastAsiaTheme="minorEastAsia" w:hAnsiTheme="minorHAnsi" w:cstheme="minorBidi"/>
          <w:i w:val="0"/>
          <w:noProof/>
          <w:kern w:val="2"/>
          <w:sz w:val="24"/>
          <w:szCs w:val="24"/>
          <w:lang w:val="fr-FR" w:eastAsia="en-US"/>
          <w14:ligatures w14:val="standardContextual"/>
        </w:rPr>
        <w:tab/>
      </w:r>
      <w:r w:rsidRPr="0053514F">
        <w:rPr>
          <w:noProof/>
          <w:lang w:val="fr-FR"/>
        </w:rPr>
        <w:t>XPS-ZENIT-539 - Import SIMP Credit Situation</w:t>
      </w:r>
      <w:r w:rsidRPr="00F50A2B">
        <w:rPr>
          <w:noProof/>
          <w:lang w:val="fr-FR"/>
        </w:rPr>
        <w:tab/>
      </w:r>
      <w:r>
        <w:rPr>
          <w:noProof/>
        </w:rPr>
        <w:fldChar w:fldCharType="begin"/>
      </w:r>
      <w:r w:rsidRPr="00F50A2B">
        <w:rPr>
          <w:noProof/>
          <w:lang w:val="fr-FR"/>
        </w:rPr>
        <w:instrText xml:space="preserve"> PAGEREF _Toc198818828 \h </w:instrText>
      </w:r>
      <w:r>
        <w:rPr>
          <w:noProof/>
        </w:rPr>
      </w:r>
      <w:r>
        <w:rPr>
          <w:noProof/>
        </w:rPr>
        <w:fldChar w:fldCharType="separate"/>
      </w:r>
      <w:r w:rsidRPr="00F50A2B">
        <w:rPr>
          <w:noProof/>
          <w:lang w:val="fr-FR"/>
        </w:rPr>
        <w:t>79</w:t>
      </w:r>
      <w:r>
        <w:rPr>
          <w:noProof/>
        </w:rPr>
        <w:fldChar w:fldCharType="end"/>
      </w:r>
    </w:p>
    <w:p w14:paraId="3E16D159" w14:textId="0E762C4D" w:rsidR="00F50A2B" w:rsidRDefault="00F50A2B">
      <w:pPr>
        <w:pStyle w:val="TOC3"/>
        <w:tabs>
          <w:tab w:val="left" w:pos="1440"/>
        </w:tabs>
        <w:rPr>
          <w:rFonts w:asciiTheme="minorHAnsi" w:eastAsiaTheme="minorEastAsia" w:hAnsiTheme="minorHAnsi" w:cstheme="minorBidi"/>
          <w:i w:val="0"/>
          <w:noProof/>
          <w:kern w:val="2"/>
          <w:sz w:val="24"/>
          <w:szCs w:val="24"/>
          <w:lang w:val="en-US" w:eastAsia="en-US"/>
          <w14:ligatures w14:val="standardContextual"/>
        </w:rPr>
      </w:pPr>
      <w:r w:rsidRPr="00F50A2B">
        <w:rPr>
          <w:noProof/>
          <w:lang w:val="en-US"/>
        </w:rPr>
        <w:t>6.6.20</w:t>
      </w:r>
      <w:r>
        <w:rPr>
          <w:rFonts w:asciiTheme="minorHAnsi" w:eastAsiaTheme="minorEastAsia" w:hAnsiTheme="minorHAnsi" w:cstheme="minorBidi"/>
          <w:i w:val="0"/>
          <w:noProof/>
          <w:kern w:val="2"/>
          <w:sz w:val="24"/>
          <w:szCs w:val="24"/>
          <w:lang w:val="en-US" w:eastAsia="en-US"/>
          <w14:ligatures w14:val="standardContextual"/>
        </w:rPr>
        <w:tab/>
      </w:r>
      <w:r w:rsidRPr="00F50A2B">
        <w:rPr>
          <w:noProof/>
          <w:lang w:val="en-US"/>
        </w:rPr>
        <w:t>XPS-ZENIT-540 - Import Cerved Data</w:t>
      </w:r>
      <w:r w:rsidRPr="00F50A2B">
        <w:rPr>
          <w:noProof/>
          <w:lang w:val="en-US"/>
        </w:rPr>
        <w:tab/>
      </w:r>
      <w:r>
        <w:rPr>
          <w:noProof/>
        </w:rPr>
        <w:fldChar w:fldCharType="begin"/>
      </w:r>
      <w:r w:rsidRPr="00F50A2B">
        <w:rPr>
          <w:noProof/>
          <w:lang w:val="en-US"/>
        </w:rPr>
        <w:instrText xml:space="preserve"> PAGEREF _Toc198818829 \h </w:instrText>
      </w:r>
      <w:r>
        <w:rPr>
          <w:noProof/>
        </w:rPr>
      </w:r>
      <w:r>
        <w:rPr>
          <w:noProof/>
        </w:rPr>
        <w:fldChar w:fldCharType="separate"/>
      </w:r>
      <w:r w:rsidRPr="00F50A2B">
        <w:rPr>
          <w:noProof/>
          <w:lang w:val="en-US"/>
        </w:rPr>
        <w:t>79</w:t>
      </w:r>
      <w:r>
        <w:rPr>
          <w:noProof/>
        </w:rPr>
        <w:fldChar w:fldCharType="end"/>
      </w:r>
    </w:p>
    <w:p w14:paraId="0C6A2112" w14:textId="388AE418" w:rsidR="00F50A2B" w:rsidRDefault="00F50A2B">
      <w:pPr>
        <w:pStyle w:val="TOC2"/>
        <w:rPr>
          <w:rFonts w:asciiTheme="minorHAnsi" w:eastAsiaTheme="minorEastAsia" w:hAnsiTheme="minorHAnsi" w:cstheme="minorBidi"/>
          <w:smallCaps w:val="0"/>
          <w:kern w:val="2"/>
          <w:sz w:val="24"/>
          <w:lang w:val="en-US" w:eastAsia="en-US"/>
          <w14:ligatures w14:val="standardContextual"/>
        </w:rPr>
      </w:pPr>
      <w:r w:rsidRPr="00F50A2B">
        <w:rPr>
          <w:lang w:val="en-US"/>
        </w:rPr>
        <w:t>6.7</w:t>
      </w:r>
      <w:r>
        <w:rPr>
          <w:rFonts w:asciiTheme="minorHAnsi" w:eastAsiaTheme="minorEastAsia" w:hAnsiTheme="minorHAnsi" w:cstheme="minorBidi"/>
          <w:smallCaps w:val="0"/>
          <w:kern w:val="2"/>
          <w:sz w:val="24"/>
          <w:lang w:val="en-US" w:eastAsia="en-US"/>
          <w14:ligatures w14:val="standardContextual"/>
        </w:rPr>
        <w:tab/>
      </w:r>
      <w:r w:rsidRPr="00F50A2B">
        <w:rPr>
          <w:lang w:val="en-US"/>
        </w:rPr>
        <w:t>Back-End Procedure</w:t>
      </w:r>
      <w:r w:rsidRPr="00F50A2B">
        <w:rPr>
          <w:lang w:val="en-US"/>
        </w:rPr>
        <w:tab/>
      </w:r>
      <w:r>
        <w:fldChar w:fldCharType="begin"/>
      </w:r>
      <w:r w:rsidRPr="00F50A2B">
        <w:rPr>
          <w:lang w:val="en-US"/>
        </w:rPr>
        <w:instrText xml:space="preserve"> PAGEREF _Toc198818830 \h </w:instrText>
      </w:r>
      <w:r>
        <w:fldChar w:fldCharType="separate"/>
      </w:r>
      <w:r w:rsidRPr="00F50A2B">
        <w:rPr>
          <w:lang w:val="en-US"/>
        </w:rPr>
        <w:t>80</w:t>
      </w:r>
      <w:r>
        <w:fldChar w:fldCharType="end"/>
      </w:r>
    </w:p>
    <w:p w14:paraId="5E836BEE" w14:textId="798949B3" w:rsidR="00F50A2B" w:rsidRDefault="00F50A2B">
      <w:pPr>
        <w:pStyle w:val="TOC3"/>
        <w:tabs>
          <w:tab w:val="left" w:pos="1200"/>
        </w:tabs>
        <w:rPr>
          <w:rFonts w:asciiTheme="minorHAnsi" w:eastAsiaTheme="minorEastAsia" w:hAnsiTheme="minorHAnsi" w:cstheme="minorBidi"/>
          <w:i w:val="0"/>
          <w:noProof/>
          <w:kern w:val="2"/>
          <w:sz w:val="24"/>
          <w:szCs w:val="24"/>
          <w:lang w:val="en-US" w:eastAsia="en-US"/>
          <w14:ligatures w14:val="standardContextual"/>
        </w:rPr>
      </w:pPr>
      <w:r w:rsidRPr="00F50A2B">
        <w:rPr>
          <w:noProof/>
          <w:lang w:val="en-US"/>
        </w:rPr>
        <w:t>6.7.1</w:t>
      </w:r>
      <w:r>
        <w:rPr>
          <w:rFonts w:asciiTheme="minorHAnsi" w:eastAsiaTheme="minorEastAsia" w:hAnsiTheme="minorHAnsi" w:cstheme="minorBidi"/>
          <w:i w:val="0"/>
          <w:noProof/>
          <w:kern w:val="2"/>
          <w:sz w:val="24"/>
          <w:szCs w:val="24"/>
          <w:lang w:val="en-US" w:eastAsia="en-US"/>
          <w14:ligatures w14:val="standardContextual"/>
        </w:rPr>
        <w:tab/>
      </w:r>
      <w:r w:rsidRPr="00F50A2B">
        <w:rPr>
          <w:noProof/>
          <w:lang w:val="en-US"/>
        </w:rPr>
        <w:t>XPS-ZENIT-600 - Daily historical archiving</w:t>
      </w:r>
      <w:r w:rsidRPr="00F50A2B">
        <w:rPr>
          <w:noProof/>
          <w:lang w:val="en-US"/>
        </w:rPr>
        <w:tab/>
      </w:r>
      <w:r>
        <w:rPr>
          <w:noProof/>
        </w:rPr>
        <w:fldChar w:fldCharType="begin"/>
      </w:r>
      <w:r w:rsidRPr="00F50A2B">
        <w:rPr>
          <w:noProof/>
          <w:lang w:val="en-US"/>
        </w:rPr>
        <w:instrText xml:space="preserve"> PAGEREF _Toc198818831 \h </w:instrText>
      </w:r>
      <w:r>
        <w:rPr>
          <w:noProof/>
        </w:rPr>
      </w:r>
      <w:r>
        <w:rPr>
          <w:noProof/>
        </w:rPr>
        <w:fldChar w:fldCharType="separate"/>
      </w:r>
      <w:r w:rsidRPr="00F50A2B">
        <w:rPr>
          <w:noProof/>
          <w:lang w:val="en-US"/>
        </w:rPr>
        <w:t>80</w:t>
      </w:r>
      <w:r>
        <w:rPr>
          <w:noProof/>
        </w:rPr>
        <w:fldChar w:fldCharType="end"/>
      </w:r>
    </w:p>
    <w:p w14:paraId="72D072BB" w14:textId="3A0F6EF8" w:rsidR="00F50A2B" w:rsidRDefault="00F50A2B">
      <w:pPr>
        <w:pStyle w:val="TOC1"/>
        <w:rPr>
          <w:rFonts w:asciiTheme="minorHAnsi" w:eastAsiaTheme="minorEastAsia" w:hAnsiTheme="minorHAnsi" w:cstheme="minorBidi"/>
          <w:b w:val="0"/>
          <w:caps w:val="0"/>
          <w:kern w:val="2"/>
          <w:sz w:val="24"/>
          <w:lang w:val="en-US" w:eastAsia="en-US"/>
          <w14:ligatures w14:val="standardContextual"/>
        </w:rPr>
      </w:pPr>
      <w:r w:rsidRPr="0053514F">
        <w:rPr>
          <w:lang w:val="en-US"/>
        </w:rPr>
        <w:t>7.</w:t>
      </w:r>
      <w:r>
        <w:rPr>
          <w:rFonts w:asciiTheme="minorHAnsi" w:eastAsiaTheme="minorEastAsia" w:hAnsiTheme="minorHAnsi" w:cstheme="minorBidi"/>
          <w:b w:val="0"/>
          <w:caps w:val="0"/>
          <w:kern w:val="2"/>
          <w:sz w:val="24"/>
          <w:lang w:val="en-US" w:eastAsia="en-US"/>
          <w14:ligatures w14:val="standardContextual"/>
        </w:rPr>
        <w:tab/>
      </w:r>
      <w:r w:rsidRPr="0053514F">
        <w:rPr>
          <w:lang w:val="en-US"/>
        </w:rPr>
        <w:t>DESCRIPTION OF INTEGRATIONS WITH SERVICES AND APPLICATIONS</w:t>
      </w:r>
      <w:r w:rsidRPr="00F50A2B">
        <w:rPr>
          <w:lang w:val="en-US"/>
        </w:rPr>
        <w:tab/>
      </w:r>
      <w:r>
        <w:fldChar w:fldCharType="begin"/>
      </w:r>
      <w:r w:rsidRPr="00F50A2B">
        <w:rPr>
          <w:lang w:val="en-US"/>
        </w:rPr>
        <w:instrText xml:space="preserve"> PAGEREF _Toc198818832 \h </w:instrText>
      </w:r>
      <w:r>
        <w:fldChar w:fldCharType="separate"/>
      </w:r>
      <w:r w:rsidRPr="00F50A2B">
        <w:rPr>
          <w:lang w:val="en-US"/>
        </w:rPr>
        <w:t>81</w:t>
      </w:r>
      <w:r>
        <w:fldChar w:fldCharType="end"/>
      </w:r>
    </w:p>
    <w:p w14:paraId="41CE7801" w14:textId="5C81974E" w:rsidR="00F50A2B" w:rsidRDefault="00F50A2B">
      <w:pPr>
        <w:pStyle w:val="TOC1"/>
        <w:rPr>
          <w:rFonts w:asciiTheme="minorHAnsi" w:eastAsiaTheme="minorEastAsia" w:hAnsiTheme="minorHAnsi" w:cstheme="minorBidi"/>
          <w:b w:val="0"/>
          <w:caps w:val="0"/>
          <w:kern w:val="2"/>
          <w:sz w:val="24"/>
          <w:lang w:val="en-US" w:eastAsia="en-US"/>
          <w14:ligatures w14:val="standardContextual"/>
        </w:rPr>
      </w:pPr>
      <w:r>
        <w:t>8.</w:t>
      </w:r>
      <w:r>
        <w:rPr>
          <w:rFonts w:asciiTheme="minorHAnsi" w:eastAsiaTheme="minorEastAsia" w:hAnsiTheme="minorHAnsi" w:cstheme="minorBidi"/>
          <w:b w:val="0"/>
          <w:caps w:val="0"/>
          <w:kern w:val="2"/>
          <w:sz w:val="24"/>
          <w:lang w:val="en-US" w:eastAsia="en-US"/>
          <w14:ligatures w14:val="standardContextual"/>
        </w:rPr>
        <w:tab/>
      </w:r>
      <w:r>
        <w:t>REFERENCE DOCUMENTS</w:t>
      </w:r>
      <w:r>
        <w:tab/>
      </w:r>
      <w:r>
        <w:fldChar w:fldCharType="begin"/>
      </w:r>
      <w:r>
        <w:instrText xml:space="preserve"> PAGEREF _Toc198818833 \h </w:instrText>
      </w:r>
      <w:r>
        <w:fldChar w:fldCharType="separate"/>
      </w:r>
      <w:r>
        <w:t>82</w:t>
      </w:r>
      <w:r>
        <w:fldChar w:fldCharType="end"/>
      </w:r>
    </w:p>
    <w:p w14:paraId="28DE92CF" w14:textId="6163111B" w:rsidR="00F50A2B" w:rsidRDefault="00F50A2B">
      <w:pPr>
        <w:pStyle w:val="TOC1"/>
        <w:rPr>
          <w:rFonts w:asciiTheme="minorHAnsi" w:eastAsiaTheme="minorEastAsia" w:hAnsiTheme="minorHAnsi" w:cstheme="minorBidi"/>
          <w:b w:val="0"/>
          <w:caps w:val="0"/>
          <w:kern w:val="2"/>
          <w:sz w:val="24"/>
          <w:lang w:val="en-US" w:eastAsia="en-US"/>
          <w14:ligatures w14:val="standardContextual"/>
        </w:rPr>
      </w:pPr>
      <w:r>
        <w:t>9.</w:t>
      </w:r>
      <w:r>
        <w:rPr>
          <w:rFonts w:asciiTheme="minorHAnsi" w:eastAsiaTheme="minorEastAsia" w:hAnsiTheme="minorHAnsi" w:cstheme="minorBidi"/>
          <w:b w:val="0"/>
          <w:caps w:val="0"/>
          <w:kern w:val="2"/>
          <w:sz w:val="24"/>
          <w:lang w:val="en-US" w:eastAsia="en-US"/>
          <w14:ligatures w14:val="standardContextual"/>
        </w:rPr>
        <w:tab/>
      </w:r>
      <w:r>
        <w:t>APPENDIX</w:t>
      </w:r>
      <w:r>
        <w:tab/>
      </w:r>
      <w:r>
        <w:fldChar w:fldCharType="begin"/>
      </w:r>
      <w:r>
        <w:instrText xml:space="preserve"> PAGEREF _Toc198818834 \h </w:instrText>
      </w:r>
      <w:r>
        <w:fldChar w:fldCharType="separate"/>
      </w:r>
      <w:r>
        <w:t>82</w:t>
      </w:r>
      <w:r>
        <w:fldChar w:fldCharType="end"/>
      </w:r>
    </w:p>
    <w:p w14:paraId="6D625912" w14:textId="7DB2DDDF" w:rsidR="009F5ACF" w:rsidRDefault="009F5ACF">
      <w:pPr>
        <w:pStyle w:val="apb"/>
      </w:pPr>
      <w:r>
        <w:fldChar w:fldCharType="end"/>
      </w:r>
    </w:p>
    <w:p w14:paraId="70FFE892" w14:textId="77777777" w:rsidR="009F5ACF" w:rsidRDefault="009F5ACF">
      <w:pPr>
        <w:rPr>
          <w:sz w:val="2"/>
        </w:rPr>
      </w:pPr>
      <w:bookmarkStart w:id="0" w:name="_Toc370017769"/>
      <w:bookmarkStart w:id="1" w:name="_Toc370100624"/>
      <w:bookmarkStart w:id="2" w:name="_Toc381510632"/>
      <w:r>
        <w:rPr>
          <w:sz w:val="2"/>
        </w:rPr>
        <w:t xml:space="preserve"> </w:t>
      </w:r>
    </w:p>
    <w:p w14:paraId="72464567" w14:textId="77777777" w:rsidR="00AA5AC4" w:rsidRDefault="009F5ACF" w:rsidP="00AA5AC4">
      <w:pPr>
        <w:pStyle w:val="Heading1"/>
      </w:pPr>
      <w:bookmarkStart w:id="3" w:name="_Toc417963561"/>
      <w:bookmarkStart w:id="4" w:name="_Toc417964686"/>
      <w:bookmarkStart w:id="5" w:name="_Toc417965226"/>
      <w:bookmarkStart w:id="6" w:name="_Toc417965383"/>
      <w:bookmarkStart w:id="7" w:name="_Toc417965427"/>
      <w:bookmarkStart w:id="8" w:name="_Toc417965561"/>
      <w:bookmarkStart w:id="9" w:name="_Toc417975802"/>
      <w:bookmarkStart w:id="10" w:name="_Toc418592262"/>
      <w:bookmarkStart w:id="11" w:name="_Toc445277062"/>
      <w:bookmarkEnd w:id="0"/>
      <w:bookmarkEnd w:id="1"/>
      <w:bookmarkEnd w:id="2"/>
      <w:r>
        <w:br w:type="page"/>
      </w:r>
      <w:bookmarkStart w:id="12" w:name="_Toc256000094"/>
      <w:bookmarkStart w:id="13" w:name="scroll-bookmark-3"/>
      <w:bookmarkStart w:id="14" w:name="_Toc198818741"/>
      <w:bookmarkEnd w:id="3"/>
      <w:bookmarkEnd w:id="4"/>
      <w:bookmarkEnd w:id="5"/>
      <w:bookmarkEnd w:id="6"/>
      <w:bookmarkEnd w:id="7"/>
      <w:bookmarkEnd w:id="8"/>
      <w:bookmarkEnd w:id="9"/>
      <w:bookmarkEnd w:id="10"/>
      <w:bookmarkEnd w:id="11"/>
      <w:r w:rsidR="00AA5AC4">
        <w:lastRenderedPageBreak/>
        <w:t>INTRODUCTION</w:t>
      </w:r>
      <w:bookmarkEnd w:id="12"/>
      <w:bookmarkEnd w:id="14"/>
      <w:r w:rsidR="00AA5AC4">
        <w:t xml:space="preserve"> </w:t>
      </w:r>
      <w:bookmarkEnd w:id="13"/>
    </w:p>
    <w:p w14:paraId="0CE176F5" w14:textId="77777777" w:rsidR="00AA5AC4" w:rsidRPr="00AA5AC4" w:rsidRDefault="00AA5AC4" w:rsidP="00AA5AC4">
      <w:pPr>
        <w:rPr>
          <w:lang w:val="en-US"/>
        </w:rPr>
      </w:pPr>
      <w:r w:rsidRPr="00AA5AC4">
        <w:rPr>
          <w:lang w:val="en-US"/>
        </w:rPr>
        <w:t>The purpose of this document is translating into functional specifications what is expressed in the user requirements document.</w:t>
      </w:r>
    </w:p>
    <w:p w14:paraId="409D5644" w14:textId="77777777" w:rsidR="00AA5AC4" w:rsidRDefault="00AA5AC4" w:rsidP="00AA5AC4">
      <w:pPr>
        <w:pStyle w:val="Heading1"/>
      </w:pPr>
      <w:bookmarkStart w:id="15" w:name="scroll-bookmark-98"/>
      <w:bookmarkStart w:id="16" w:name="_Toc256000095"/>
      <w:bookmarkStart w:id="17" w:name="scroll-bookmark-4"/>
      <w:bookmarkStart w:id="18" w:name="_Toc198818742"/>
      <w:bookmarkEnd w:id="15"/>
      <w:r>
        <w:t>DESCRIPTION AND ABBREVIATION</w:t>
      </w:r>
      <w:bookmarkEnd w:id="16"/>
      <w:bookmarkEnd w:id="17"/>
      <w:bookmarkEnd w:id="18"/>
    </w:p>
    <w:p w14:paraId="6F03508F" w14:textId="77777777" w:rsidR="00AA5AC4" w:rsidRDefault="00AA5AC4" w:rsidP="00AA5AC4"/>
    <w:tbl>
      <w:tblPr>
        <w:tblStyle w:val="ScrollTableNormal"/>
        <w:tblW w:w="5000" w:type="pct"/>
        <w:tblLook w:val="0020" w:firstRow="1" w:lastRow="0" w:firstColumn="0" w:lastColumn="0" w:noHBand="0" w:noVBand="0"/>
      </w:tblPr>
      <w:tblGrid>
        <w:gridCol w:w="822"/>
        <w:gridCol w:w="8523"/>
      </w:tblGrid>
      <w:tr w:rsidR="00AA5AC4" w14:paraId="4163A3F5" w14:textId="77777777" w:rsidTr="00E52C34">
        <w:trPr>
          <w:cnfStyle w:val="100000000000" w:firstRow="1" w:lastRow="0" w:firstColumn="0" w:lastColumn="0" w:oddVBand="0" w:evenVBand="0" w:oddHBand="0" w:evenHBand="0" w:firstRowFirstColumn="0" w:firstRowLastColumn="0" w:lastRowFirstColumn="0" w:lastRowLastColumn="0"/>
        </w:trPr>
        <w:tc>
          <w:tcPr>
            <w:tcW w:w="0" w:type="auto"/>
            <w:shd w:val="solid" w:color="ABF5D1" w:fill="ABF5D1"/>
          </w:tcPr>
          <w:p w14:paraId="6D366054" w14:textId="77777777" w:rsidR="00AA5AC4" w:rsidRDefault="00AA5AC4" w:rsidP="00E52C34">
            <w:r>
              <w:t>Term</w:t>
            </w:r>
          </w:p>
        </w:tc>
        <w:tc>
          <w:tcPr>
            <w:tcW w:w="0" w:type="auto"/>
            <w:shd w:val="solid" w:color="ABF5D1" w:fill="ABF5D1"/>
          </w:tcPr>
          <w:p w14:paraId="5A1A6363" w14:textId="77777777" w:rsidR="00AA5AC4" w:rsidRDefault="00AA5AC4" w:rsidP="00E52C34">
            <w:r>
              <w:t>Description</w:t>
            </w:r>
          </w:p>
        </w:tc>
      </w:tr>
      <w:tr w:rsidR="00AA5AC4" w:rsidRPr="003F20EC" w14:paraId="1DE685EC" w14:textId="77777777" w:rsidTr="00E52C34">
        <w:tc>
          <w:tcPr>
            <w:tcW w:w="0" w:type="auto"/>
          </w:tcPr>
          <w:p w14:paraId="2695C36D" w14:textId="77777777" w:rsidR="00AA5AC4" w:rsidRDefault="00AA5AC4" w:rsidP="00E52C34">
            <w:r>
              <w:t>ADI</w:t>
            </w:r>
          </w:p>
        </w:tc>
        <w:tc>
          <w:tcPr>
            <w:tcW w:w="0" w:type="auto"/>
          </w:tcPr>
          <w:p w14:paraId="5A76E2C5" w14:textId="77777777" w:rsidR="00AA5AC4" w:rsidRPr="003F20EC" w:rsidRDefault="00AA5AC4" w:rsidP="00E52C34">
            <w:pPr>
              <w:rPr>
                <w:lang w:val="it-IT"/>
              </w:rPr>
            </w:pPr>
            <w:r w:rsidRPr="003F20EC">
              <w:rPr>
                <w:lang w:val="it-IT"/>
              </w:rPr>
              <w:t>Entertainment equipment (Apparecchi Di Intrattenimento)</w:t>
            </w:r>
          </w:p>
        </w:tc>
      </w:tr>
      <w:tr w:rsidR="00AA5AC4" w14:paraId="12072C7F" w14:textId="77777777" w:rsidTr="00E52C34">
        <w:tc>
          <w:tcPr>
            <w:tcW w:w="0" w:type="auto"/>
          </w:tcPr>
          <w:p w14:paraId="2FAC66DB" w14:textId="77777777" w:rsidR="00AA5AC4" w:rsidRDefault="00AA5AC4" w:rsidP="00E52C34">
            <w:r>
              <w:t>ADM</w:t>
            </w:r>
          </w:p>
        </w:tc>
        <w:tc>
          <w:tcPr>
            <w:tcW w:w="0" w:type="auto"/>
          </w:tcPr>
          <w:p w14:paraId="03F2BB46" w14:textId="77777777" w:rsidR="00AA5AC4" w:rsidRDefault="00AA5AC4" w:rsidP="00E52C34">
            <w:r>
              <w:t>Customs and Monopolies Agency (Agenzia delle Dogane e dei Monopoli)</w:t>
            </w:r>
          </w:p>
        </w:tc>
      </w:tr>
      <w:tr w:rsidR="00AA5AC4" w14:paraId="178ABD33" w14:textId="77777777" w:rsidTr="00E52C34">
        <w:tc>
          <w:tcPr>
            <w:tcW w:w="0" w:type="auto"/>
          </w:tcPr>
          <w:p w14:paraId="3842C33A" w14:textId="77777777" w:rsidR="00AA5AC4" w:rsidRDefault="00AA5AC4" w:rsidP="00E52C34">
            <w:r>
              <w:t>AM</w:t>
            </w:r>
          </w:p>
        </w:tc>
        <w:tc>
          <w:tcPr>
            <w:tcW w:w="0" w:type="auto"/>
          </w:tcPr>
          <w:p w14:paraId="74485FA9" w14:textId="77777777" w:rsidR="00AA5AC4" w:rsidRDefault="00AA5AC4" w:rsidP="00E52C34">
            <w:r>
              <w:t>Area Manager - Master Data PoS</w:t>
            </w:r>
          </w:p>
        </w:tc>
      </w:tr>
      <w:tr w:rsidR="00AA5AC4" w:rsidRPr="00335F8D" w14:paraId="7197BFD9" w14:textId="77777777" w:rsidTr="00E52C34">
        <w:tc>
          <w:tcPr>
            <w:tcW w:w="0" w:type="auto"/>
          </w:tcPr>
          <w:p w14:paraId="40890918" w14:textId="77777777" w:rsidR="00AA5AC4" w:rsidRDefault="00AA5AC4" w:rsidP="00E52C34">
            <w:r>
              <w:t>AWP</w:t>
            </w:r>
          </w:p>
        </w:tc>
        <w:tc>
          <w:tcPr>
            <w:tcW w:w="0" w:type="auto"/>
          </w:tcPr>
          <w:p w14:paraId="642EC711" w14:textId="77777777" w:rsidR="00AA5AC4" w:rsidRDefault="00AA5AC4" w:rsidP="00E52C34">
            <w:r>
              <w:rPr>
                <w:b/>
              </w:rPr>
              <w:t>AWP</w:t>
            </w:r>
            <w:r>
              <w:t> (also called “New Slot” or Devices Comma 6a) are electronic devices that dispense cash winnings.</w:t>
            </w:r>
          </w:p>
        </w:tc>
      </w:tr>
      <w:tr w:rsidR="00AA5AC4" w14:paraId="33C0D8D4" w14:textId="77777777" w:rsidTr="00E52C34">
        <w:tc>
          <w:tcPr>
            <w:tcW w:w="0" w:type="auto"/>
          </w:tcPr>
          <w:p w14:paraId="65A7DE84" w14:textId="77777777" w:rsidR="00AA5AC4" w:rsidRDefault="00AA5AC4" w:rsidP="00E52C34">
            <w:r>
              <w:t>BE</w:t>
            </w:r>
          </w:p>
        </w:tc>
        <w:tc>
          <w:tcPr>
            <w:tcW w:w="0" w:type="auto"/>
          </w:tcPr>
          <w:p w14:paraId="7410635D" w14:textId="77777777" w:rsidR="00AA5AC4" w:rsidRDefault="00AA5AC4" w:rsidP="00E52C34">
            <w:r>
              <w:t>Back End</w:t>
            </w:r>
          </w:p>
        </w:tc>
      </w:tr>
      <w:tr w:rsidR="00AA5AC4" w14:paraId="39240400" w14:textId="77777777" w:rsidTr="00E52C34">
        <w:tc>
          <w:tcPr>
            <w:tcW w:w="0" w:type="auto"/>
          </w:tcPr>
          <w:p w14:paraId="084B022E" w14:textId="77777777" w:rsidR="00AA5AC4" w:rsidRDefault="00AA5AC4" w:rsidP="00E52C34">
            <w:r>
              <w:t>BO</w:t>
            </w:r>
          </w:p>
        </w:tc>
        <w:tc>
          <w:tcPr>
            <w:tcW w:w="0" w:type="auto"/>
          </w:tcPr>
          <w:p w14:paraId="409F44ED" w14:textId="77777777" w:rsidR="00AA5AC4" w:rsidRDefault="00AA5AC4" w:rsidP="00E52C34">
            <w:r>
              <w:t>Back Office</w:t>
            </w:r>
          </w:p>
        </w:tc>
      </w:tr>
      <w:tr w:rsidR="00AA5AC4" w14:paraId="4542CF93" w14:textId="77777777" w:rsidTr="00E52C34">
        <w:tc>
          <w:tcPr>
            <w:tcW w:w="0" w:type="auto"/>
          </w:tcPr>
          <w:p w14:paraId="35BA4DEA" w14:textId="77777777" w:rsidR="00AA5AC4" w:rsidRDefault="00AA5AC4" w:rsidP="00E52C34">
            <w:r>
              <w:t>BOA</w:t>
            </w:r>
          </w:p>
        </w:tc>
        <w:tc>
          <w:tcPr>
            <w:tcW w:w="0" w:type="auto"/>
          </w:tcPr>
          <w:p w14:paraId="474BE2A6" w14:textId="77777777" w:rsidR="00AA5AC4" w:rsidRDefault="00AA5AC4" w:rsidP="00E52C34">
            <w:r>
              <w:t>Back Office Albania</w:t>
            </w:r>
          </w:p>
        </w:tc>
      </w:tr>
      <w:tr w:rsidR="00AA5AC4" w14:paraId="33882BF5" w14:textId="77777777" w:rsidTr="00E52C34">
        <w:tc>
          <w:tcPr>
            <w:tcW w:w="0" w:type="auto"/>
          </w:tcPr>
          <w:p w14:paraId="2F220901" w14:textId="77777777" w:rsidR="00AA5AC4" w:rsidRDefault="00AA5AC4" w:rsidP="00E52C34">
            <w:r>
              <w:t>BU</w:t>
            </w:r>
          </w:p>
        </w:tc>
        <w:tc>
          <w:tcPr>
            <w:tcW w:w="0" w:type="auto"/>
          </w:tcPr>
          <w:p w14:paraId="47C03398" w14:textId="77777777" w:rsidR="00AA5AC4" w:rsidRDefault="00AA5AC4" w:rsidP="00E52C34">
            <w:r>
              <w:t>Business Unit</w:t>
            </w:r>
          </w:p>
        </w:tc>
      </w:tr>
      <w:tr w:rsidR="00AA5AC4" w14:paraId="1AFF0671" w14:textId="77777777" w:rsidTr="00E52C34">
        <w:tc>
          <w:tcPr>
            <w:tcW w:w="0" w:type="auto"/>
          </w:tcPr>
          <w:p w14:paraId="0A0B1266" w14:textId="77777777" w:rsidR="00AA5AC4" w:rsidRDefault="00AA5AC4" w:rsidP="00E52C34">
            <w:r>
              <w:t>CdG</w:t>
            </w:r>
          </w:p>
        </w:tc>
        <w:tc>
          <w:tcPr>
            <w:tcW w:w="0" w:type="auto"/>
          </w:tcPr>
          <w:p w14:paraId="65CD95F7" w14:textId="77777777" w:rsidR="00AA5AC4" w:rsidRDefault="00AA5AC4" w:rsidP="00E52C34">
            <w:r>
              <w:t>Management Control Team</w:t>
            </w:r>
          </w:p>
        </w:tc>
      </w:tr>
      <w:tr w:rsidR="00AA5AC4" w14:paraId="18AD29BF" w14:textId="77777777" w:rsidTr="00E52C34">
        <w:tc>
          <w:tcPr>
            <w:tcW w:w="0" w:type="auto"/>
          </w:tcPr>
          <w:p w14:paraId="44A6CB22" w14:textId="77777777" w:rsidR="00AA5AC4" w:rsidRDefault="00AA5AC4" w:rsidP="00E52C34">
            <w:r>
              <w:t>CG</w:t>
            </w:r>
          </w:p>
        </w:tc>
        <w:tc>
          <w:tcPr>
            <w:tcW w:w="0" w:type="auto"/>
          </w:tcPr>
          <w:p w14:paraId="4DCBA607" w14:textId="77777777" w:rsidR="00AA5AC4" w:rsidRDefault="00AA5AC4" w:rsidP="00E52C34">
            <w:r>
              <w:t>Gaming Accounts (Conti Gioco)</w:t>
            </w:r>
          </w:p>
        </w:tc>
      </w:tr>
      <w:tr w:rsidR="00AA5AC4" w14:paraId="12ED54B9" w14:textId="77777777" w:rsidTr="00E52C34">
        <w:tc>
          <w:tcPr>
            <w:tcW w:w="0" w:type="auto"/>
          </w:tcPr>
          <w:p w14:paraId="462737A3" w14:textId="77777777" w:rsidR="00AA5AC4" w:rsidRDefault="00AA5AC4" w:rsidP="00E52C34">
            <w:r>
              <w:t>ESB</w:t>
            </w:r>
          </w:p>
        </w:tc>
        <w:tc>
          <w:tcPr>
            <w:tcW w:w="0" w:type="auto"/>
          </w:tcPr>
          <w:p w14:paraId="698E4B58" w14:textId="77777777" w:rsidR="00AA5AC4" w:rsidRDefault="00AA5AC4" w:rsidP="00E52C34">
            <w:r>
              <w:t>Enterprise Service Bus</w:t>
            </w:r>
          </w:p>
        </w:tc>
      </w:tr>
      <w:tr w:rsidR="00AA5AC4" w:rsidRPr="00335F8D" w14:paraId="58B42FE2" w14:textId="77777777" w:rsidTr="00E52C34">
        <w:tc>
          <w:tcPr>
            <w:tcW w:w="0" w:type="auto"/>
          </w:tcPr>
          <w:p w14:paraId="35D80A4F" w14:textId="77777777" w:rsidR="00AA5AC4" w:rsidRDefault="00AA5AC4" w:rsidP="00E52C34">
            <w:r>
              <w:t>GEO</w:t>
            </w:r>
          </w:p>
        </w:tc>
        <w:tc>
          <w:tcPr>
            <w:tcW w:w="0" w:type="auto"/>
          </w:tcPr>
          <w:p w14:paraId="3C104F04" w14:textId="77777777" w:rsidR="00AA5AC4" w:rsidRDefault="00AA5AC4" w:rsidP="00E52C34">
            <w:r>
              <w:t>Legacy/Gaming - Platform for Lottery</w:t>
            </w:r>
          </w:p>
        </w:tc>
      </w:tr>
      <w:tr w:rsidR="00AA5AC4" w:rsidRPr="003F20EC" w14:paraId="4E1B6E29" w14:textId="77777777" w:rsidTr="00E52C34">
        <w:tc>
          <w:tcPr>
            <w:tcW w:w="0" w:type="auto"/>
          </w:tcPr>
          <w:p w14:paraId="139DCC5E" w14:textId="77777777" w:rsidR="00AA5AC4" w:rsidRDefault="00AA5AC4" w:rsidP="00E52C34">
            <w:r>
              <w:t>GNTN</w:t>
            </w:r>
          </w:p>
        </w:tc>
        <w:tc>
          <w:tcPr>
            <w:tcW w:w="0" w:type="auto"/>
          </w:tcPr>
          <w:p w14:paraId="27B5EEC4" w14:textId="77777777" w:rsidR="00AA5AC4" w:rsidRPr="003F20EC" w:rsidRDefault="00AA5AC4" w:rsidP="00E52C34">
            <w:pPr>
              <w:rPr>
                <w:lang w:val="it-IT"/>
              </w:rPr>
            </w:pPr>
            <w:r w:rsidRPr="003F20EC">
              <w:rPr>
                <w:lang w:val="it-IT"/>
              </w:rPr>
              <w:t>Lottery Games</w:t>
            </w:r>
          </w:p>
          <w:p w14:paraId="0995AD06" w14:textId="77777777" w:rsidR="00AA5AC4" w:rsidRPr="003F20EC" w:rsidRDefault="00AA5AC4" w:rsidP="00E52C34">
            <w:pPr>
              <w:rPr>
                <w:lang w:val="it-IT"/>
              </w:rPr>
            </w:pPr>
            <w:r w:rsidRPr="003F20EC">
              <w:rPr>
                <w:lang w:val="it-IT"/>
              </w:rPr>
              <w:t>(Giochi Numerici a Totalizzatore Nazionale)</w:t>
            </w:r>
          </w:p>
        </w:tc>
      </w:tr>
      <w:tr w:rsidR="00AA5AC4" w14:paraId="68DEECB7" w14:textId="77777777" w:rsidTr="00E52C34">
        <w:tc>
          <w:tcPr>
            <w:tcW w:w="0" w:type="auto"/>
          </w:tcPr>
          <w:p w14:paraId="0D5DF077" w14:textId="77777777" w:rsidR="00AA5AC4" w:rsidRDefault="00AA5AC4" w:rsidP="00E52C34">
            <w:r>
              <w:t>HW</w:t>
            </w:r>
          </w:p>
        </w:tc>
        <w:tc>
          <w:tcPr>
            <w:tcW w:w="0" w:type="auto"/>
          </w:tcPr>
          <w:p w14:paraId="67DEC957" w14:textId="77777777" w:rsidR="00AA5AC4" w:rsidRDefault="00AA5AC4" w:rsidP="00E52C34">
            <w:r>
              <w:t>Hardware</w:t>
            </w:r>
          </w:p>
        </w:tc>
      </w:tr>
      <w:tr w:rsidR="00AA5AC4" w:rsidRPr="00335F8D" w14:paraId="3214B163" w14:textId="77777777" w:rsidTr="00E52C34">
        <w:tc>
          <w:tcPr>
            <w:tcW w:w="0" w:type="auto"/>
          </w:tcPr>
          <w:p w14:paraId="4B2C07B7" w14:textId="77777777" w:rsidR="00AA5AC4" w:rsidRDefault="00AA5AC4" w:rsidP="00E52C34">
            <w:r>
              <w:t>KA</w:t>
            </w:r>
          </w:p>
        </w:tc>
        <w:tc>
          <w:tcPr>
            <w:tcW w:w="0" w:type="auto"/>
          </w:tcPr>
          <w:p w14:paraId="7330CC26" w14:textId="77777777" w:rsidR="00AA5AC4" w:rsidRDefault="00AA5AC4" w:rsidP="00E52C34">
            <w:r>
              <w:t>Key Account - Master Data PoS</w:t>
            </w:r>
          </w:p>
        </w:tc>
      </w:tr>
      <w:tr w:rsidR="00AA5AC4" w14:paraId="77938E12" w14:textId="77777777" w:rsidTr="00E52C34">
        <w:tc>
          <w:tcPr>
            <w:tcW w:w="0" w:type="auto"/>
          </w:tcPr>
          <w:p w14:paraId="5EE5E5E0" w14:textId="77777777" w:rsidR="00AA5AC4" w:rsidRDefault="00AA5AC4" w:rsidP="00E52C34">
            <w:r>
              <w:lastRenderedPageBreak/>
              <w:t>MDM</w:t>
            </w:r>
          </w:p>
        </w:tc>
        <w:tc>
          <w:tcPr>
            <w:tcW w:w="0" w:type="auto"/>
          </w:tcPr>
          <w:p w14:paraId="34B0A415" w14:textId="77777777" w:rsidR="00AA5AC4" w:rsidRDefault="00AA5AC4" w:rsidP="00E52C34">
            <w:r>
              <w:t>Master Data Management</w:t>
            </w:r>
          </w:p>
        </w:tc>
      </w:tr>
      <w:tr w:rsidR="00AA5AC4" w14:paraId="35BC0E29" w14:textId="77777777" w:rsidTr="00E52C34">
        <w:tc>
          <w:tcPr>
            <w:tcW w:w="0" w:type="auto"/>
          </w:tcPr>
          <w:p w14:paraId="72BE3D93" w14:textId="77777777" w:rsidR="00AA5AC4" w:rsidRDefault="00AA5AC4" w:rsidP="00E52C34">
            <w:r>
              <w:t>NTG</w:t>
            </w:r>
          </w:p>
        </w:tc>
        <w:tc>
          <w:tcPr>
            <w:tcW w:w="0" w:type="auto"/>
          </w:tcPr>
          <w:p w14:paraId="074D261E" w14:textId="77777777" w:rsidR="00AA5AC4" w:rsidRDefault="00AA5AC4" w:rsidP="00E52C34">
            <w:r>
              <w:t>New Gen Gaming Terminal</w:t>
            </w:r>
          </w:p>
        </w:tc>
      </w:tr>
      <w:tr w:rsidR="00AA5AC4" w14:paraId="711DE2C8" w14:textId="77777777" w:rsidTr="00E52C34">
        <w:tc>
          <w:tcPr>
            <w:tcW w:w="0" w:type="auto"/>
          </w:tcPr>
          <w:p w14:paraId="0A781CC1" w14:textId="77777777" w:rsidR="00AA5AC4" w:rsidRDefault="00AA5AC4" w:rsidP="00E52C34">
            <w:r>
              <w:t>PGI</w:t>
            </w:r>
          </w:p>
        </w:tc>
        <w:tc>
          <w:tcPr>
            <w:tcW w:w="0" w:type="auto"/>
          </w:tcPr>
          <w:p w14:paraId="3CF3D422" w14:textId="77777777" w:rsidR="00AA5AC4" w:rsidRDefault="00AA5AC4" w:rsidP="00E52C34">
            <w:r>
              <w:t>Horse Racing Game Point</w:t>
            </w:r>
          </w:p>
        </w:tc>
      </w:tr>
      <w:tr w:rsidR="00AA5AC4" w14:paraId="544A0DE9" w14:textId="77777777" w:rsidTr="00E52C34">
        <w:tc>
          <w:tcPr>
            <w:tcW w:w="0" w:type="auto"/>
          </w:tcPr>
          <w:p w14:paraId="229208F8" w14:textId="77777777" w:rsidR="00AA5AC4" w:rsidRDefault="00AA5AC4" w:rsidP="00E52C34">
            <w:r>
              <w:t>PGS</w:t>
            </w:r>
          </w:p>
        </w:tc>
        <w:tc>
          <w:tcPr>
            <w:tcW w:w="0" w:type="auto"/>
          </w:tcPr>
          <w:p w14:paraId="576EE4BD" w14:textId="77777777" w:rsidR="00AA5AC4" w:rsidRDefault="00AA5AC4" w:rsidP="00E52C34">
            <w:r>
              <w:t>Sports Game Point</w:t>
            </w:r>
          </w:p>
        </w:tc>
      </w:tr>
      <w:tr w:rsidR="00AA5AC4" w14:paraId="03DF5266" w14:textId="77777777" w:rsidTr="00E52C34">
        <w:tc>
          <w:tcPr>
            <w:tcW w:w="0" w:type="auto"/>
          </w:tcPr>
          <w:p w14:paraId="38048906" w14:textId="77777777" w:rsidR="00AA5AC4" w:rsidRDefault="00AA5AC4" w:rsidP="00E52C34">
            <w:r>
              <w:t>PoS / PdV</w:t>
            </w:r>
          </w:p>
        </w:tc>
        <w:tc>
          <w:tcPr>
            <w:tcW w:w="0" w:type="auto"/>
          </w:tcPr>
          <w:p w14:paraId="21097BCE" w14:textId="77777777" w:rsidR="00AA5AC4" w:rsidRDefault="00AA5AC4" w:rsidP="00E52C34">
            <w:r>
              <w:t>Point of Sales / Punto di Vendita</w:t>
            </w:r>
          </w:p>
        </w:tc>
      </w:tr>
      <w:tr w:rsidR="00AA5AC4" w14:paraId="59777064" w14:textId="77777777" w:rsidTr="00E52C34">
        <w:tc>
          <w:tcPr>
            <w:tcW w:w="0" w:type="auto"/>
          </w:tcPr>
          <w:p w14:paraId="2968CE40" w14:textId="77777777" w:rsidR="00AA5AC4" w:rsidRDefault="00AA5AC4" w:rsidP="00E52C34">
            <w:r>
              <w:t>RF</w:t>
            </w:r>
          </w:p>
        </w:tc>
        <w:tc>
          <w:tcPr>
            <w:tcW w:w="0" w:type="auto"/>
          </w:tcPr>
          <w:p w14:paraId="34BD33C2" w14:textId="77777777" w:rsidR="00AA5AC4" w:rsidRDefault="00AA5AC4" w:rsidP="00E52C34">
            <w:r>
              <w:t>Functional Requirement</w:t>
            </w:r>
          </w:p>
        </w:tc>
      </w:tr>
      <w:tr w:rsidR="00AA5AC4" w14:paraId="3EBC8C46" w14:textId="77777777" w:rsidTr="00E52C34">
        <w:tc>
          <w:tcPr>
            <w:tcW w:w="0" w:type="auto"/>
          </w:tcPr>
          <w:p w14:paraId="561FA124" w14:textId="77777777" w:rsidR="00AA5AC4" w:rsidRDefault="00AA5AC4" w:rsidP="00E52C34">
            <w:r>
              <w:t>RU</w:t>
            </w:r>
          </w:p>
        </w:tc>
        <w:tc>
          <w:tcPr>
            <w:tcW w:w="0" w:type="auto"/>
          </w:tcPr>
          <w:p w14:paraId="1675C2BD" w14:textId="77777777" w:rsidR="00AA5AC4" w:rsidRDefault="00AA5AC4" w:rsidP="00E52C34">
            <w:r>
              <w:t>User Requirement</w:t>
            </w:r>
          </w:p>
        </w:tc>
      </w:tr>
      <w:tr w:rsidR="00AA5AC4" w14:paraId="2B1AD522" w14:textId="77777777" w:rsidTr="00E52C34">
        <w:tc>
          <w:tcPr>
            <w:tcW w:w="0" w:type="auto"/>
          </w:tcPr>
          <w:p w14:paraId="625E3B6F" w14:textId="77777777" w:rsidR="00AA5AC4" w:rsidRDefault="00AA5AC4" w:rsidP="00E52C34">
            <w:r>
              <w:t>SEA</w:t>
            </w:r>
          </w:p>
        </w:tc>
        <w:tc>
          <w:tcPr>
            <w:tcW w:w="0" w:type="auto"/>
          </w:tcPr>
          <w:p w14:paraId="541B01A4" w14:textId="77777777" w:rsidR="00AA5AC4" w:rsidRDefault="00AA5AC4" w:rsidP="00E52C34">
            <w:r>
              <w:t>Southern Europe &amp; Africa</w:t>
            </w:r>
          </w:p>
        </w:tc>
      </w:tr>
      <w:tr w:rsidR="00AA5AC4" w14:paraId="4DA894AF" w14:textId="77777777" w:rsidTr="00E52C34">
        <w:tc>
          <w:tcPr>
            <w:tcW w:w="0" w:type="auto"/>
          </w:tcPr>
          <w:p w14:paraId="3F6F4A0D" w14:textId="77777777" w:rsidR="00AA5AC4" w:rsidRDefault="00AA5AC4" w:rsidP="00E52C34">
            <w:r>
              <w:t>SAP</w:t>
            </w:r>
          </w:p>
        </w:tc>
        <w:tc>
          <w:tcPr>
            <w:tcW w:w="0" w:type="auto"/>
          </w:tcPr>
          <w:p w14:paraId="2B78A041" w14:textId="77777777" w:rsidR="00AA5AC4" w:rsidRDefault="00AA5AC4" w:rsidP="00E52C34">
            <w:r>
              <w:t>Sisal’s ERP</w:t>
            </w:r>
          </w:p>
        </w:tc>
      </w:tr>
      <w:tr w:rsidR="00AA5AC4" w:rsidRPr="00335F8D" w14:paraId="6DDB652F" w14:textId="77777777" w:rsidTr="00E52C34">
        <w:tc>
          <w:tcPr>
            <w:tcW w:w="0" w:type="auto"/>
          </w:tcPr>
          <w:p w14:paraId="575CEAD2" w14:textId="77777777" w:rsidR="00AA5AC4" w:rsidRDefault="00AA5AC4" w:rsidP="00E52C34">
            <w:r>
              <w:t>SIMP</w:t>
            </w:r>
          </w:p>
        </w:tc>
        <w:tc>
          <w:tcPr>
            <w:tcW w:w="0" w:type="auto"/>
          </w:tcPr>
          <w:p w14:paraId="22A94DB0" w14:textId="77777777" w:rsidR="00AA5AC4" w:rsidRDefault="00AA5AC4" w:rsidP="00E52C34">
            <w:r>
              <w:t>Betting Platform</w:t>
            </w:r>
          </w:p>
          <w:p w14:paraId="541612C8" w14:textId="77777777" w:rsidR="00AA5AC4" w:rsidRDefault="00AA5AC4" w:rsidP="00E52C34">
            <w:r>
              <w:t>(Sistema Informativo Match-Point)</w:t>
            </w:r>
          </w:p>
        </w:tc>
      </w:tr>
      <w:tr w:rsidR="00AA5AC4" w14:paraId="0B005959" w14:textId="77777777" w:rsidTr="00E52C34">
        <w:tc>
          <w:tcPr>
            <w:tcW w:w="0" w:type="auto"/>
          </w:tcPr>
          <w:p w14:paraId="14C5B6CF" w14:textId="77777777" w:rsidR="00AA5AC4" w:rsidRDefault="00AA5AC4" w:rsidP="00E52C34">
            <w:r>
              <w:t>SW</w:t>
            </w:r>
          </w:p>
        </w:tc>
        <w:tc>
          <w:tcPr>
            <w:tcW w:w="0" w:type="auto"/>
          </w:tcPr>
          <w:p w14:paraId="0002EB0F" w14:textId="77777777" w:rsidR="00AA5AC4" w:rsidRDefault="00AA5AC4" w:rsidP="00E52C34">
            <w:r>
              <w:t>Software</w:t>
            </w:r>
          </w:p>
        </w:tc>
      </w:tr>
      <w:tr w:rsidR="00AA5AC4" w14:paraId="381CB56B" w14:textId="77777777" w:rsidTr="00E52C34">
        <w:tc>
          <w:tcPr>
            <w:tcW w:w="0" w:type="auto"/>
          </w:tcPr>
          <w:p w14:paraId="277055F8" w14:textId="77777777" w:rsidR="00AA5AC4" w:rsidRDefault="00AA5AC4" w:rsidP="00E52C34">
            <w:r>
              <w:t>TBD</w:t>
            </w:r>
          </w:p>
        </w:tc>
        <w:tc>
          <w:tcPr>
            <w:tcW w:w="0" w:type="auto"/>
          </w:tcPr>
          <w:p w14:paraId="1B9ED9F8" w14:textId="77777777" w:rsidR="00AA5AC4" w:rsidRDefault="00AA5AC4" w:rsidP="00E52C34">
            <w:r>
              <w:t>To Be Defined</w:t>
            </w:r>
          </w:p>
        </w:tc>
      </w:tr>
      <w:tr w:rsidR="00AA5AC4" w14:paraId="5DE8B028" w14:textId="77777777" w:rsidTr="00E52C34">
        <w:tc>
          <w:tcPr>
            <w:tcW w:w="0" w:type="auto"/>
          </w:tcPr>
          <w:p w14:paraId="406897CC" w14:textId="77777777" w:rsidR="00AA5AC4" w:rsidRDefault="00AA5AC4" w:rsidP="00E52C34">
            <w:r>
              <w:t>TG</w:t>
            </w:r>
          </w:p>
        </w:tc>
        <w:tc>
          <w:tcPr>
            <w:tcW w:w="0" w:type="auto"/>
          </w:tcPr>
          <w:p w14:paraId="0794435B" w14:textId="77777777" w:rsidR="00AA5AC4" w:rsidRDefault="00AA5AC4" w:rsidP="00E52C34">
            <w:r>
              <w:t>General Gaming Terminal</w:t>
            </w:r>
          </w:p>
        </w:tc>
      </w:tr>
      <w:tr w:rsidR="00AA5AC4" w14:paraId="5AA59E5F" w14:textId="77777777" w:rsidTr="00E52C34">
        <w:tc>
          <w:tcPr>
            <w:tcW w:w="0" w:type="auto"/>
          </w:tcPr>
          <w:p w14:paraId="42BACDEA" w14:textId="77777777" w:rsidR="00AA5AC4" w:rsidRDefault="00AA5AC4" w:rsidP="00E52C34">
            <w:r>
              <w:t>TID</w:t>
            </w:r>
          </w:p>
        </w:tc>
        <w:tc>
          <w:tcPr>
            <w:tcW w:w="0" w:type="auto"/>
          </w:tcPr>
          <w:p w14:paraId="137A6C9E" w14:textId="77777777" w:rsidR="00AA5AC4" w:rsidRDefault="00AA5AC4" w:rsidP="00E52C34">
            <w:r>
              <w:t>Transaction ID</w:t>
            </w:r>
          </w:p>
        </w:tc>
      </w:tr>
      <w:tr w:rsidR="00AA5AC4" w14:paraId="0C8E9009" w14:textId="77777777" w:rsidTr="00E52C34">
        <w:tc>
          <w:tcPr>
            <w:tcW w:w="0" w:type="auto"/>
          </w:tcPr>
          <w:p w14:paraId="1EB98C76" w14:textId="77777777" w:rsidR="00AA5AC4" w:rsidRDefault="00AA5AC4" w:rsidP="00E52C34">
            <w:r>
              <w:t>UC</w:t>
            </w:r>
          </w:p>
        </w:tc>
        <w:tc>
          <w:tcPr>
            <w:tcW w:w="0" w:type="auto"/>
          </w:tcPr>
          <w:p w14:paraId="4F4E5E90" w14:textId="77777777" w:rsidR="00AA5AC4" w:rsidRDefault="00AA5AC4" w:rsidP="00E52C34">
            <w:r>
              <w:t>Use Case</w:t>
            </w:r>
          </w:p>
        </w:tc>
      </w:tr>
      <w:tr w:rsidR="00AA5AC4" w:rsidRPr="00335F8D" w14:paraId="33745D36" w14:textId="77777777" w:rsidTr="00E52C34">
        <w:tc>
          <w:tcPr>
            <w:tcW w:w="0" w:type="auto"/>
          </w:tcPr>
          <w:p w14:paraId="543854F4" w14:textId="77777777" w:rsidR="00AA5AC4" w:rsidRDefault="00AA5AC4" w:rsidP="00E52C34">
            <w:r>
              <w:t>VLT</w:t>
            </w:r>
          </w:p>
        </w:tc>
        <w:tc>
          <w:tcPr>
            <w:tcW w:w="0" w:type="auto"/>
          </w:tcPr>
          <w:p w14:paraId="101FEA83" w14:textId="77777777" w:rsidR="00AA5AC4" w:rsidRDefault="00AA5AC4" w:rsidP="00E52C34">
            <w:r>
              <w:rPr>
                <w:b/>
              </w:rPr>
              <w:t>Videolottery</w:t>
            </w:r>
            <w:r>
              <w:t>(VLT) are the latest, new, equipment in the field of legal amusement and entertainment games; the VLT are an evolution of the traditional AWP.</w:t>
            </w:r>
          </w:p>
        </w:tc>
      </w:tr>
      <w:tr w:rsidR="00AA5AC4" w14:paraId="58ECE78F" w14:textId="77777777" w:rsidTr="00E52C34">
        <w:tc>
          <w:tcPr>
            <w:tcW w:w="0" w:type="auto"/>
          </w:tcPr>
          <w:p w14:paraId="1228AE3F" w14:textId="77777777" w:rsidR="00AA5AC4" w:rsidRDefault="00AA5AC4" w:rsidP="00E52C34">
            <w:r>
              <w:t>VR</w:t>
            </w:r>
          </w:p>
        </w:tc>
        <w:tc>
          <w:tcPr>
            <w:tcW w:w="0" w:type="auto"/>
          </w:tcPr>
          <w:p w14:paraId="3DB16142" w14:textId="77777777" w:rsidR="00AA5AC4" w:rsidRDefault="00AA5AC4" w:rsidP="00E52C34">
            <w:r>
              <w:t>Virtual Race</w:t>
            </w:r>
          </w:p>
        </w:tc>
      </w:tr>
      <w:tr w:rsidR="00AA5AC4" w14:paraId="6D67E592" w14:textId="77777777" w:rsidTr="00E52C34">
        <w:tc>
          <w:tcPr>
            <w:tcW w:w="0" w:type="auto"/>
          </w:tcPr>
          <w:p w14:paraId="137C36D6" w14:textId="77777777" w:rsidR="00AA5AC4" w:rsidRDefault="00AA5AC4" w:rsidP="00E52C34">
            <w:r>
              <w:t>VTG</w:t>
            </w:r>
          </w:p>
        </w:tc>
        <w:tc>
          <w:tcPr>
            <w:tcW w:w="0" w:type="auto"/>
          </w:tcPr>
          <w:p w14:paraId="1F507A13" w14:textId="77777777" w:rsidR="00AA5AC4" w:rsidRDefault="00AA5AC4" w:rsidP="00E52C34">
            <w:r>
              <w:t>Legacy Gaming Terminal</w:t>
            </w:r>
          </w:p>
        </w:tc>
      </w:tr>
      <w:tr w:rsidR="00AA5AC4" w14:paraId="31872EB4" w14:textId="77777777" w:rsidTr="00E52C34">
        <w:tc>
          <w:tcPr>
            <w:tcW w:w="0" w:type="auto"/>
          </w:tcPr>
          <w:p w14:paraId="45DEF47F" w14:textId="77777777" w:rsidR="00AA5AC4" w:rsidRDefault="00AA5AC4" w:rsidP="00E52C34">
            <w:r>
              <w:lastRenderedPageBreak/>
              <w:t>ZENIT</w:t>
            </w:r>
          </w:p>
        </w:tc>
        <w:tc>
          <w:tcPr>
            <w:tcW w:w="0" w:type="auto"/>
          </w:tcPr>
          <w:p w14:paraId="155679B1" w14:textId="77777777" w:rsidR="00AA5AC4" w:rsidRDefault="00AA5AC4" w:rsidP="00E52C34">
            <w:r>
              <w:t>Credit Analytics Manager System</w:t>
            </w:r>
          </w:p>
        </w:tc>
      </w:tr>
    </w:tbl>
    <w:p w14:paraId="2A177A19" w14:textId="77777777" w:rsidR="00AA5AC4" w:rsidRDefault="00AA5AC4" w:rsidP="00AA5AC4">
      <w:pPr>
        <w:pStyle w:val="Heading1"/>
      </w:pPr>
      <w:bookmarkStart w:id="19" w:name="scroll-bookmark-99"/>
      <w:bookmarkStart w:id="20" w:name="_Toc256000096"/>
      <w:bookmarkStart w:id="21" w:name="scroll-bookmark-5"/>
      <w:bookmarkStart w:id="22" w:name="_Toc198818743"/>
      <w:bookmarkEnd w:id="19"/>
      <w:r>
        <w:t>GENERAL DESCRIPTION</w:t>
      </w:r>
      <w:bookmarkEnd w:id="20"/>
      <w:bookmarkEnd w:id="21"/>
      <w:bookmarkEnd w:id="22"/>
    </w:p>
    <w:p w14:paraId="61B3C83A" w14:textId="77777777" w:rsidR="00AA5AC4" w:rsidRDefault="00AA5AC4" w:rsidP="00AA5AC4">
      <w:pPr>
        <w:pStyle w:val="Heading2"/>
      </w:pPr>
      <w:bookmarkStart w:id="23" w:name="scroll-bookmark-100"/>
      <w:bookmarkStart w:id="24" w:name="_Toc256000097"/>
      <w:bookmarkStart w:id="25" w:name="scroll-bookmark-6"/>
      <w:bookmarkStart w:id="26" w:name="_Toc198818744"/>
      <w:bookmarkEnd w:id="23"/>
      <w:r>
        <w:t>Purpose and Scope</w:t>
      </w:r>
      <w:bookmarkEnd w:id="24"/>
      <w:bookmarkEnd w:id="25"/>
      <w:bookmarkEnd w:id="26"/>
    </w:p>
    <w:p w14:paraId="49154D49" w14:textId="77777777" w:rsidR="00AA5AC4" w:rsidRPr="00AA5AC4" w:rsidRDefault="00AA5AC4" w:rsidP="00AA5AC4">
      <w:pPr>
        <w:rPr>
          <w:lang w:val="en-US"/>
        </w:rPr>
      </w:pPr>
      <w:r w:rsidRPr="00AA5AC4">
        <w:rPr>
          <w:lang w:val="en-US"/>
        </w:rPr>
        <w:t>The project that is the subject of this document aims to automate and simplify the management of the credit line of points of sale.</w:t>
      </w:r>
    </w:p>
    <w:p w14:paraId="5142B8CB" w14:textId="77777777" w:rsidR="00AA5AC4" w:rsidRPr="00AA5AC4" w:rsidRDefault="00AA5AC4" w:rsidP="00AA5AC4">
      <w:pPr>
        <w:rPr>
          <w:lang w:val="en-US"/>
        </w:rPr>
      </w:pPr>
      <w:r w:rsidRPr="00AA5AC4">
        <w:rPr>
          <w:lang w:val="en-US"/>
        </w:rPr>
        <w:t>The project will focus on developing an application designed to manage the credit limit for each</w:t>
      </w:r>
      <w:r w:rsidRPr="00AA5AC4">
        <w:rPr>
          <w:lang w:val="en-US"/>
        </w:rPr>
        <w:br/>
        <w:t>retail customer, providing:</w:t>
      </w:r>
    </w:p>
    <w:p w14:paraId="07B82455" w14:textId="77777777" w:rsidR="00AA5AC4" w:rsidRPr="00AA5AC4" w:rsidRDefault="00AA5AC4" w:rsidP="00BF6D22">
      <w:pPr>
        <w:numPr>
          <w:ilvl w:val="0"/>
          <w:numId w:val="3"/>
        </w:numPr>
        <w:spacing w:before="0" w:after="120"/>
        <w:jc w:val="left"/>
        <w:rPr>
          <w:lang w:val="en-US"/>
        </w:rPr>
      </w:pPr>
      <w:r w:rsidRPr="00AA5AC4">
        <w:rPr>
          <w:lang w:val="en-US"/>
        </w:rPr>
        <w:t>Comprehensive visibility of the customer’s credit status, with the ability to drill down into all business areas;</w:t>
      </w:r>
    </w:p>
    <w:p w14:paraId="3E568986" w14:textId="77777777" w:rsidR="00AA5AC4" w:rsidRPr="00AA5AC4" w:rsidRDefault="00AA5AC4" w:rsidP="00BF6D22">
      <w:pPr>
        <w:numPr>
          <w:ilvl w:val="0"/>
          <w:numId w:val="3"/>
        </w:numPr>
        <w:spacing w:before="0" w:after="120"/>
        <w:jc w:val="left"/>
        <w:rPr>
          <w:lang w:val="en-US"/>
        </w:rPr>
      </w:pPr>
      <w:r w:rsidRPr="00AA5AC4">
        <w:rPr>
          <w:lang w:val="en-US"/>
        </w:rPr>
        <w:t>A summary of the company’s risk level;</w:t>
      </w:r>
    </w:p>
    <w:p w14:paraId="18E6BFCF" w14:textId="77777777" w:rsidR="00AA5AC4" w:rsidRPr="00AA5AC4" w:rsidRDefault="00AA5AC4" w:rsidP="00BF6D22">
      <w:pPr>
        <w:numPr>
          <w:ilvl w:val="0"/>
          <w:numId w:val="3"/>
        </w:numPr>
        <w:spacing w:before="0" w:after="120"/>
        <w:jc w:val="left"/>
        <w:rPr>
          <w:lang w:val="en-US"/>
        </w:rPr>
      </w:pPr>
      <w:r w:rsidRPr="00AA5AC4">
        <w:rPr>
          <w:lang w:val="en-US"/>
        </w:rPr>
        <w:t>A single point of management for retail customer operations for the Finance function.</w:t>
      </w:r>
    </w:p>
    <w:p w14:paraId="675931C7" w14:textId="77777777" w:rsidR="00AA5AC4" w:rsidRPr="00AA5AC4" w:rsidRDefault="00AA5AC4" w:rsidP="00AA5AC4">
      <w:pPr>
        <w:rPr>
          <w:lang w:val="en-US"/>
        </w:rPr>
      </w:pPr>
      <w:r w:rsidRPr="00AA5AC4">
        <w:rPr>
          <w:lang w:val="en-US"/>
        </w:rPr>
        <w:t>The application, called ZENIT, will have a graphical interface (back office) and allows the management of:</w:t>
      </w:r>
    </w:p>
    <w:p w14:paraId="63D7875E" w14:textId="77777777" w:rsidR="00AA5AC4" w:rsidRPr="00AA5AC4" w:rsidRDefault="00AA5AC4" w:rsidP="00BF6D22">
      <w:pPr>
        <w:numPr>
          <w:ilvl w:val="0"/>
          <w:numId w:val="4"/>
        </w:numPr>
        <w:spacing w:before="0" w:after="120"/>
        <w:jc w:val="left"/>
        <w:rPr>
          <w:lang w:val="en-US"/>
        </w:rPr>
      </w:pPr>
      <w:r w:rsidRPr="00AA5AC4">
        <w:rPr>
          <w:lang w:val="en-US"/>
        </w:rPr>
        <w:t>Centralize credit management for all points of sale:​</w:t>
      </w:r>
    </w:p>
    <w:p w14:paraId="5E710673" w14:textId="77777777" w:rsidR="00AA5AC4" w:rsidRPr="00AA5AC4" w:rsidRDefault="00AA5AC4" w:rsidP="00BF6D22">
      <w:pPr>
        <w:numPr>
          <w:ilvl w:val="1"/>
          <w:numId w:val="5"/>
        </w:numPr>
        <w:spacing w:before="0" w:after="120"/>
        <w:jc w:val="left"/>
        <w:rPr>
          <w:lang w:val="en-US"/>
        </w:rPr>
      </w:pPr>
      <w:r w:rsidRPr="00AA5AC4">
        <w:rPr>
          <w:lang w:val="en-US"/>
        </w:rPr>
        <w:t>Replace the fragmented and manual processes with an integrated and automated system, ensuring a more efficient and effective credit management process​;</w:t>
      </w:r>
    </w:p>
    <w:p w14:paraId="311159CC" w14:textId="77777777" w:rsidR="00AA5AC4" w:rsidRPr="00AA5AC4" w:rsidRDefault="00AA5AC4" w:rsidP="00BF6D22">
      <w:pPr>
        <w:numPr>
          <w:ilvl w:val="1"/>
          <w:numId w:val="5"/>
        </w:numPr>
        <w:spacing w:before="0" w:after="120"/>
        <w:jc w:val="left"/>
        <w:rPr>
          <w:lang w:val="en-US"/>
        </w:rPr>
      </w:pPr>
      <w:r w:rsidRPr="00AA5AC4">
        <w:rPr>
          <w:lang w:val="en-US"/>
        </w:rPr>
        <w:t>Multibrand business platforms validate transactions through Zenit's central module, which handles credit limit verification and movement​;</w:t>
      </w:r>
    </w:p>
    <w:p w14:paraId="01AEAFCB" w14:textId="77777777" w:rsidR="00AA5AC4" w:rsidRPr="00AA5AC4" w:rsidRDefault="00AA5AC4" w:rsidP="00BF6D22">
      <w:pPr>
        <w:numPr>
          <w:ilvl w:val="0"/>
          <w:numId w:val="4"/>
        </w:numPr>
        <w:spacing w:before="0" w:after="120"/>
        <w:jc w:val="left"/>
        <w:rPr>
          <w:lang w:val="en-US"/>
        </w:rPr>
      </w:pPr>
      <w:r w:rsidRPr="00AA5AC4">
        <w:rPr>
          <w:lang w:val="en-US"/>
        </w:rPr>
        <w:t>Provide a centralized real-time dashboard for full visibility and control​;</w:t>
      </w:r>
    </w:p>
    <w:p w14:paraId="259AB991" w14:textId="77777777" w:rsidR="00AA5AC4" w:rsidRPr="00AA5AC4" w:rsidRDefault="00AA5AC4" w:rsidP="00BF6D22">
      <w:pPr>
        <w:numPr>
          <w:ilvl w:val="0"/>
          <w:numId w:val="4"/>
        </w:numPr>
        <w:spacing w:before="0" w:after="120"/>
        <w:jc w:val="left"/>
        <w:rPr>
          <w:lang w:val="en-US"/>
        </w:rPr>
      </w:pPr>
      <w:r w:rsidRPr="00AA5AC4">
        <w:rPr>
          <w:lang w:val="en-US"/>
        </w:rPr>
        <w:t>Equip the Credit team with tools for real-time decision-making;</w:t>
      </w:r>
    </w:p>
    <w:p w14:paraId="3BCDB9B5" w14:textId="77777777" w:rsidR="00AA5AC4" w:rsidRPr="00AA5AC4" w:rsidRDefault="00AA5AC4" w:rsidP="00BF6D22">
      <w:pPr>
        <w:numPr>
          <w:ilvl w:val="0"/>
          <w:numId w:val="4"/>
        </w:numPr>
        <w:spacing w:before="0" w:after="120"/>
        <w:jc w:val="left"/>
        <w:rPr>
          <w:lang w:val="en-US"/>
        </w:rPr>
      </w:pPr>
      <w:r w:rsidRPr="00AA5AC4">
        <w:rPr>
          <w:lang w:val="en-US"/>
        </w:rPr>
        <w:t>Automate credit risk management and insight reporting;</w:t>
      </w:r>
    </w:p>
    <w:p w14:paraId="5E5A30EA" w14:textId="77777777" w:rsidR="00AA5AC4" w:rsidRPr="00AA5AC4" w:rsidRDefault="00AA5AC4" w:rsidP="00BF6D22">
      <w:pPr>
        <w:numPr>
          <w:ilvl w:val="0"/>
          <w:numId w:val="4"/>
        </w:numPr>
        <w:spacing w:before="0" w:after="120"/>
        <w:jc w:val="left"/>
        <w:rPr>
          <w:lang w:val="en-US"/>
        </w:rPr>
      </w:pPr>
      <w:r w:rsidRPr="00AA5AC4">
        <w:rPr>
          <w:lang w:val="en-US"/>
        </w:rPr>
        <w:t>Provide a detailed credit analysis for each point of sale and product, enabling an optimised credit limit allocation through a dynamic category-based breakdown, ensuring compliance with product-specific limits;</w:t>
      </w:r>
    </w:p>
    <w:p w14:paraId="45136AE2" w14:textId="77777777" w:rsidR="00AA5AC4" w:rsidRPr="00AA5AC4" w:rsidRDefault="00AA5AC4" w:rsidP="00AA5AC4">
      <w:pPr>
        <w:rPr>
          <w:lang w:val="en-US"/>
        </w:rPr>
      </w:pPr>
      <w:r w:rsidRPr="00AA5AC4">
        <w:rPr>
          <w:lang w:val="en-US"/>
        </w:rPr>
        <w:t>Focus on Italy, on Sisal, to include approaches on multibrand integration scenarios ( i.e. SNAI ) and new domestic and international tenders.</w:t>
      </w:r>
    </w:p>
    <w:p w14:paraId="14F82CD5" w14:textId="77777777" w:rsidR="00AA5AC4" w:rsidRPr="00AA5AC4" w:rsidRDefault="00AA5AC4" w:rsidP="00AA5AC4">
      <w:pPr>
        <w:rPr>
          <w:lang w:val="en-US"/>
        </w:rPr>
      </w:pPr>
      <w:r w:rsidRPr="00AA5AC4">
        <w:rPr>
          <w:lang w:val="en-US"/>
        </w:rPr>
        <w:t>ZENIT will allow you to optimize credit management, reduce risks and support more effective strategic decisions.</w:t>
      </w:r>
    </w:p>
    <w:p w14:paraId="0FDC9ADC" w14:textId="77777777" w:rsidR="00AA5AC4" w:rsidRPr="00AA5AC4" w:rsidRDefault="00AA5AC4" w:rsidP="00AA5AC4">
      <w:pPr>
        <w:rPr>
          <w:lang w:val="en-US"/>
        </w:rPr>
      </w:pPr>
      <w:r w:rsidRPr="00AA5AC4">
        <w:rPr>
          <w:lang w:val="en-US"/>
        </w:rPr>
        <w:t>The project includes three phases: </w:t>
      </w:r>
    </w:p>
    <w:p w14:paraId="1D2D953C" w14:textId="77777777" w:rsidR="00AA5AC4" w:rsidRDefault="00AA5AC4" w:rsidP="00BF6D22">
      <w:pPr>
        <w:numPr>
          <w:ilvl w:val="0"/>
          <w:numId w:val="6"/>
        </w:numPr>
        <w:spacing w:before="0" w:after="120"/>
        <w:jc w:val="left"/>
      </w:pPr>
      <w:r>
        <w:rPr>
          <w:b/>
        </w:rPr>
        <w:t>Data Collection, Aggregation and Visualization</w:t>
      </w:r>
    </w:p>
    <w:p w14:paraId="78C2D1D2" w14:textId="77777777" w:rsidR="00AA5AC4" w:rsidRPr="00AA5AC4" w:rsidRDefault="00AA5AC4" w:rsidP="00BF6D22">
      <w:pPr>
        <w:numPr>
          <w:ilvl w:val="0"/>
          <w:numId w:val="6"/>
        </w:numPr>
        <w:spacing w:before="0" w:after="120"/>
        <w:jc w:val="left"/>
        <w:rPr>
          <w:lang w:val="en-US"/>
        </w:rPr>
      </w:pPr>
      <w:r w:rsidRPr="00AA5AC4">
        <w:rPr>
          <w:lang w:val="en-US"/>
        </w:rPr>
        <w:lastRenderedPageBreak/>
        <w:t>Actionable Services for Credit and Transaction Management</w:t>
      </w:r>
    </w:p>
    <w:p w14:paraId="64F859E0" w14:textId="77777777" w:rsidR="00AA5AC4" w:rsidRDefault="00AA5AC4" w:rsidP="00BF6D22">
      <w:pPr>
        <w:numPr>
          <w:ilvl w:val="0"/>
          <w:numId w:val="6"/>
        </w:numPr>
        <w:spacing w:before="0" w:after="120"/>
        <w:jc w:val="left"/>
      </w:pPr>
      <w:r>
        <w:t>Reporting and Predictive Analytics</w:t>
      </w:r>
    </w:p>
    <w:p w14:paraId="269CD87E" w14:textId="77777777" w:rsidR="00AA5AC4" w:rsidRPr="00AA5AC4" w:rsidRDefault="00AA5AC4" w:rsidP="00AA5AC4">
      <w:pPr>
        <w:rPr>
          <w:lang w:val="en-US"/>
        </w:rPr>
      </w:pPr>
      <w:r w:rsidRPr="00AA5AC4">
        <w:rPr>
          <w:lang w:val="en-US"/>
        </w:rPr>
        <w:t xml:space="preserve">This document describes the functionalities and use cases allowed by this application and the interactions with other internal and external systems to meet </w:t>
      </w:r>
      <w:r w:rsidRPr="00AA5AC4">
        <w:rPr>
          <w:b/>
          <w:lang w:val="en-US"/>
        </w:rPr>
        <w:t>phase 1</w:t>
      </w:r>
      <w:r w:rsidRPr="00AA5AC4">
        <w:rPr>
          <w:lang w:val="en-US"/>
        </w:rPr>
        <w:t xml:space="preserve"> of the project: </w:t>
      </w:r>
      <w:r w:rsidRPr="00AA5AC4">
        <w:rPr>
          <w:b/>
          <w:lang w:val="en-US"/>
        </w:rPr>
        <w:t>Data Collection, Aggregation and Visualization</w:t>
      </w:r>
      <w:r w:rsidRPr="00AA5AC4">
        <w:rPr>
          <w:lang w:val="en-US"/>
        </w:rPr>
        <w:t>.</w:t>
      </w:r>
    </w:p>
    <w:p w14:paraId="6A2A25C0" w14:textId="77777777" w:rsidR="00AA5AC4" w:rsidRPr="00AA5AC4" w:rsidRDefault="00AA5AC4" w:rsidP="00AA5AC4">
      <w:pPr>
        <w:rPr>
          <w:lang w:val="en-US"/>
        </w:rPr>
      </w:pPr>
      <w:r w:rsidRPr="00AA5AC4">
        <w:rPr>
          <w:lang w:val="en-US"/>
        </w:rPr>
        <w:t>The activities related to credit line management concern all Sisal Group PoS.</w:t>
      </w:r>
    </w:p>
    <w:p w14:paraId="6DF717A1" w14:textId="77777777" w:rsidR="00AA5AC4" w:rsidRDefault="00AA5AC4" w:rsidP="00AA5AC4">
      <w:r w:rsidRPr="00AA5AC4">
        <w:rPr>
          <w:lang w:val="en-US"/>
        </w:rPr>
        <w:t xml:space="preserve">Following the new reorganization, the Sisal Group has identified two new channels containing all types of points of sale in the network. </w:t>
      </w:r>
      <w:r>
        <w:t>The channels are:</w:t>
      </w:r>
    </w:p>
    <w:p w14:paraId="3B52765F" w14:textId="77777777" w:rsidR="00AA5AC4" w:rsidRPr="00AA5AC4" w:rsidRDefault="00AA5AC4" w:rsidP="00BF6D22">
      <w:pPr>
        <w:numPr>
          <w:ilvl w:val="0"/>
          <w:numId w:val="7"/>
        </w:numPr>
        <w:spacing w:before="0" w:after="120"/>
        <w:jc w:val="left"/>
        <w:rPr>
          <w:lang w:val="en-US"/>
        </w:rPr>
      </w:pPr>
      <w:r w:rsidRPr="00AA5AC4">
        <w:rPr>
          <w:lang w:val="en-US"/>
        </w:rPr>
        <w:t>BRANDED: this channels represents all those points of sale which have clear evidence of the SISAL logo; this channel includes Shops and Direct Agencies which have the SISAL sign, or related trademarks, at the entrance to the shop; in addition to these are the Corners which have particular evidence of the SISAL brand.</w:t>
      </w:r>
    </w:p>
    <w:p w14:paraId="6593F027" w14:textId="77777777" w:rsidR="00AA5AC4" w:rsidRPr="00AA5AC4" w:rsidRDefault="00AA5AC4" w:rsidP="00BF6D22">
      <w:pPr>
        <w:numPr>
          <w:ilvl w:val="0"/>
          <w:numId w:val="7"/>
        </w:numPr>
        <w:spacing w:before="0" w:after="120"/>
        <w:jc w:val="left"/>
        <w:rPr>
          <w:lang w:val="en-US"/>
        </w:rPr>
      </w:pPr>
      <w:r w:rsidRPr="00AA5AC4">
        <w:rPr>
          <w:lang w:val="en-US"/>
        </w:rPr>
        <w:t>UNBRANDED: This channel, on the other hand, includes all those points of sale where the Sisal brand is not specifically in evidence compared to other operators in the sector.</w:t>
      </w:r>
    </w:p>
    <w:p w14:paraId="7770F99B" w14:textId="77777777" w:rsidR="00AA5AC4" w:rsidRPr="00AA5AC4" w:rsidRDefault="00AA5AC4" w:rsidP="00AA5AC4">
      <w:pPr>
        <w:rPr>
          <w:lang w:val="en-US"/>
        </w:rPr>
      </w:pPr>
      <w:r w:rsidRPr="00AA5AC4">
        <w:rPr>
          <w:lang w:val="en-US"/>
        </w:rPr>
        <w:t>The term "Fido" refers to the maximum exposure value (credit) authorized by the Credit team to a point of sale.</w:t>
      </w:r>
    </w:p>
    <w:p w14:paraId="4424AFA9" w14:textId="77777777" w:rsidR="00AA5AC4" w:rsidRPr="00AA5AC4" w:rsidRDefault="00AA5AC4" w:rsidP="00AA5AC4">
      <w:pPr>
        <w:rPr>
          <w:lang w:val="en-US"/>
        </w:rPr>
      </w:pPr>
      <w:r w:rsidRPr="00AA5AC4">
        <w:rPr>
          <w:lang w:val="en-US"/>
        </w:rPr>
        <w:t>The identification of the category is reported in the data "Canale 1", which is calculated according to the following rules:</w:t>
      </w:r>
    </w:p>
    <w:tbl>
      <w:tblPr>
        <w:tblStyle w:val="ScrollTableNormal"/>
        <w:tblW w:w="5000" w:type="pct"/>
        <w:tblLook w:val="0000" w:firstRow="0" w:lastRow="0" w:firstColumn="0" w:lastColumn="0" w:noHBand="0" w:noVBand="0"/>
      </w:tblPr>
      <w:tblGrid>
        <w:gridCol w:w="6689"/>
        <w:gridCol w:w="2656"/>
      </w:tblGrid>
      <w:tr w:rsidR="00AA5AC4" w14:paraId="15DB0B75" w14:textId="77777777" w:rsidTr="00E52C34">
        <w:tc>
          <w:tcPr>
            <w:tcW w:w="0" w:type="auto"/>
            <w:shd w:val="solid" w:color="ABF5D1" w:fill="ABF5D1"/>
          </w:tcPr>
          <w:p w14:paraId="4E73C614" w14:textId="77777777" w:rsidR="00AA5AC4" w:rsidRDefault="00AA5AC4" w:rsidP="00E52C34">
            <w:pPr>
              <w:jc w:val="center"/>
            </w:pPr>
            <w:r>
              <w:rPr>
                <w:b/>
              </w:rPr>
              <w:t>Cluster PV - (Canale RG on MDM)</w:t>
            </w:r>
          </w:p>
        </w:tc>
        <w:tc>
          <w:tcPr>
            <w:tcW w:w="0" w:type="auto"/>
            <w:shd w:val="solid" w:color="ABF5D1" w:fill="ABF5D1"/>
          </w:tcPr>
          <w:p w14:paraId="4A82C562" w14:textId="77777777" w:rsidR="00AA5AC4" w:rsidRDefault="00AA5AC4" w:rsidP="00E52C34">
            <w:pPr>
              <w:jc w:val="center"/>
            </w:pPr>
            <w:r>
              <w:rPr>
                <w:b/>
              </w:rPr>
              <w:t>Canale 1</w:t>
            </w:r>
          </w:p>
        </w:tc>
      </w:tr>
      <w:tr w:rsidR="00AA5AC4" w14:paraId="73A15F40" w14:textId="77777777" w:rsidTr="00E52C34">
        <w:tc>
          <w:tcPr>
            <w:tcW w:w="0" w:type="auto"/>
          </w:tcPr>
          <w:p w14:paraId="0F534C97" w14:textId="77777777" w:rsidR="00AA5AC4" w:rsidRDefault="00AA5AC4" w:rsidP="00E52C34">
            <w:r>
              <w:t>PGI</w:t>
            </w:r>
          </w:p>
        </w:tc>
        <w:tc>
          <w:tcPr>
            <w:tcW w:w="0" w:type="auto"/>
          </w:tcPr>
          <w:p w14:paraId="09AE0278" w14:textId="77777777" w:rsidR="00AA5AC4" w:rsidRDefault="00AA5AC4" w:rsidP="00E52C34">
            <w:r>
              <w:t>BRANDED</w:t>
            </w:r>
          </w:p>
        </w:tc>
      </w:tr>
      <w:tr w:rsidR="00AA5AC4" w14:paraId="74362E42" w14:textId="77777777" w:rsidTr="00E52C34">
        <w:tc>
          <w:tcPr>
            <w:tcW w:w="0" w:type="auto"/>
          </w:tcPr>
          <w:p w14:paraId="10D01A28" w14:textId="77777777" w:rsidR="00AA5AC4" w:rsidRDefault="00AA5AC4" w:rsidP="00E52C34">
            <w:r>
              <w:t>PGS</w:t>
            </w:r>
          </w:p>
        </w:tc>
        <w:tc>
          <w:tcPr>
            <w:tcW w:w="0" w:type="auto"/>
          </w:tcPr>
          <w:p w14:paraId="1A882668" w14:textId="77777777" w:rsidR="00AA5AC4" w:rsidRDefault="00AA5AC4" w:rsidP="00E52C34">
            <w:r>
              <w:t>BRANDED</w:t>
            </w:r>
          </w:p>
        </w:tc>
      </w:tr>
      <w:tr w:rsidR="00AA5AC4" w14:paraId="15544E03" w14:textId="77777777" w:rsidTr="00E52C34">
        <w:tc>
          <w:tcPr>
            <w:tcW w:w="0" w:type="auto"/>
          </w:tcPr>
          <w:p w14:paraId="5D9988F2" w14:textId="77777777" w:rsidR="00AA5AC4" w:rsidRDefault="00AA5AC4" w:rsidP="00E52C34">
            <w:r>
              <w:t>Negozio</w:t>
            </w:r>
          </w:p>
        </w:tc>
        <w:tc>
          <w:tcPr>
            <w:tcW w:w="0" w:type="auto"/>
          </w:tcPr>
          <w:p w14:paraId="66278633" w14:textId="77777777" w:rsidR="00AA5AC4" w:rsidRDefault="00AA5AC4" w:rsidP="00E52C34">
            <w:r>
              <w:t>BRANDED</w:t>
            </w:r>
          </w:p>
        </w:tc>
      </w:tr>
      <w:tr w:rsidR="00AA5AC4" w14:paraId="45CE347A" w14:textId="77777777" w:rsidTr="00E52C34">
        <w:tc>
          <w:tcPr>
            <w:tcW w:w="0" w:type="auto"/>
          </w:tcPr>
          <w:p w14:paraId="5E4189C0" w14:textId="77777777" w:rsidR="00AA5AC4" w:rsidRDefault="00AA5AC4" w:rsidP="00E52C34">
            <w:r>
              <w:t>Wincity</w:t>
            </w:r>
          </w:p>
        </w:tc>
        <w:tc>
          <w:tcPr>
            <w:tcW w:w="0" w:type="auto"/>
          </w:tcPr>
          <w:p w14:paraId="134E8197" w14:textId="77777777" w:rsidR="00AA5AC4" w:rsidRDefault="00AA5AC4" w:rsidP="00E52C34">
            <w:r>
              <w:t>BRANDED</w:t>
            </w:r>
          </w:p>
        </w:tc>
      </w:tr>
      <w:tr w:rsidR="00AA5AC4" w14:paraId="7952C2C6" w14:textId="77777777" w:rsidTr="00E52C34">
        <w:tc>
          <w:tcPr>
            <w:tcW w:w="0" w:type="auto"/>
          </w:tcPr>
          <w:p w14:paraId="12C0161F" w14:textId="77777777" w:rsidR="00AA5AC4" w:rsidRDefault="00AA5AC4" w:rsidP="00E52C34">
            <w:r>
              <w:t>Pos AWP Only</w:t>
            </w:r>
          </w:p>
        </w:tc>
        <w:tc>
          <w:tcPr>
            <w:tcW w:w="0" w:type="auto"/>
          </w:tcPr>
          <w:p w14:paraId="6E1D6904" w14:textId="77777777" w:rsidR="00AA5AC4" w:rsidRDefault="00AA5AC4" w:rsidP="00E52C34">
            <w:r>
              <w:t>UNBRANDED</w:t>
            </w:r>
          </w:p>
        </w:tc>
      </w:tr>
      <w:tr w:rsidR="00AA5AC4" w14:paraId="702B23C2" w14:textId="77777777" w:rsidTr="00E52C34">
        <w:tc>
          <w:tcPr>
            <w:tcW w:w="0" w:type="auto"/>
          </w:tcPr>
          <w:p w14:paraId="77071DBD" w14:textId="77777777" w:rsidR="00AA5AC4" w:rsidRDefault="00AA5AC4" w:rsidP="00E52C34">
            <w:r>
              <w:t>Pos GNTN e AWP</w:t>
            </w:r>
          </w:p>
        </w:tc>
        <w:tc>
          <w:tcPr>
            <w:tcW w:w="0" w:type="auto"/>
          </w:tcPr>
          <w:p w14:paraId="670CC695" w14:textId="77777777" w:rsidR="00AA5AC4" w:rsidRDefault="00AA5AC4" w:rsidP="00E52C34">
            <w:r>
              <w:t>UNBRANDED</w:t>
            </w:r>
          </w:p>
        </w:tc>
      </w:tr>
      <w:tr w:rsidR="00AA5AC4" w14:paraId="394CDC46" w14:textId="77777777" w:rsidTr="00E52C34">
        <w:tc>
          <w:tcPr>
            <w:tcW w:w="0" w:type="auto"/>
          </w:tcPr>
          <w:p w14:paraId="4207BD51" w14:textId="77777777" w:rsidR="00AA5AC4" w:rsidRDefault="00AA5AC4" w:rsidP="00E52C34">
            <w:r>
              <w:t>Pos GNTN Only</w:t>
            </w:r>
          </w:p>
        </w:tc>
        <w:tc>
          <w:tcPr>
            <w:tcW w:w="0" w:type="auto"/>
          </w:tcPr>
          <w:p w14:paraId="3DF69F5F" w14:textId="77777777" w:rsidR="00AA5AC4" w:rsidRDefault="00AA5AC4" w:rsidP="00E52C34">
            <w:r>
              <w:t>UNBRANDED</w:t>
            </w:r>
          </w:p>
        </w:tc>
      </w:tr>
      <w:tr w:rsidR="00AA5AC4" w14:paraId="5C4A0244" w14:textId="77777777" w:rsidTr="00E52C34">
        <w:tc>
          <w:tcPr>
            <w:tcW w:w="0" w:type="auto"/>
          </w:tcPr>
          <w:p w14:paraId="54AB3E53" w14:textId="77777777" w:rsidR="00AA5AC4" w:rsidRDefault="00AA5AC4" w:rsidP="00E52C34">
            <w:r>
              <w:t>Gaming Hall</w:t>
            </w:r>
          </w:p>
        </w:tc>
        <w:tc>
          <w:tcPr>
            <w:tcW w:w="0" w:type="auto"/>
          </w:tcPr>
          <w:p w14:paraId="4882C846" w14:textId="77777777" w:rsidR="00AA5AC4" w:rsidRDefault="00AA5AC4" w:rsidP="00E52C34">
            <w:r>
              <w:t>UNBRANDED</w:t>
            </w:r>
          </w:p>
        </w:tc>
      </w:tr>
    </w:tbl>
    <w:p w14:paraId="7DA55F1A" w14:textId="77777777" w:rsidR="008D7570" w:rsidRDefault="008D7570" w:rsidP="00AA5AC4">
      <w:pPr>
        <w:rPr>
          <w:b/>
          <w:u w:val="single"/>
        </w:rPr>
      </w:pPr>
    </w:p>
    <w:p w14:paraId="123B8EE1" w14:textId="77777777" w:rsidR="008D7570" w:rsidRDefault="008D7570">
      <w:pPr>
        <w:spacing w:before="0"/>
        <w:jc w:val="left"/>
        <w:rPr>
          <w:b/>
          <w:u w:val="single"/>
        </w:rPr>
      </w:pPr>
      <w:r>
        <w:rPr>
          <w:b/>
          <w:u w:val="single"/>
        </w:rPr>
        <w:br w:type="page"/>
      </w:r>
    </w:p>
    <w:p w14:paraId="1E45C691" w14:textId="4C3E6F2A" w:rsidR="00AA5AC4" w:rsidRDefault="00AA5AC4" w:rsidP="00AA5AC4">
      <w:r>
        <w:rPr>
          <w:b/>
          <w:u w:val="single"/>
        </w:rPr>
        <w:lastRenderedPageBreak/>
        <w:t>Credit Lines / Products</w:t>
      </w:r>
    </w:p>
    <w:p w14:paraId="75DF76AC" w14:textId="77777777" w:rsidR="00AA5AC4" w:rsidRPr="00AA5AC4" w:rsidRDefault="00AA5AC4" w:rsidP="00AA5AC4">
      <w:pPr>
        <w:rPr>
          <w:lang w:val="en-US"/>
        </w:rPr>
      </w:pPr>
      <w:r w:rsidRPr="00AA5AC4">
        <w:rPr>
          <w:lang w:val="en-US"/>
        </w:rPr>
        <w:t>The lines of “Fido” currently available on SIMP are as follows:</w:t>
      </w:r>
    </w:p>
    <w:p w14:paraId="18D8A810" w14:textId="77777777" w:rsidR="00AA5AC4" w:rsidRDefault="00AA5AC4" w:rsidP="00BF6D22">
      <w:pPr>
        <w:numPr>
          <w:ilvl w:val="0"/>
          <w:numId w:val="8"/>
        </w:numPr>
        <w:spacing w:before="0" w:after="120"/>
        <w:jc w:val="left"/>
      </w:pPr>
      <w:r>
        <w:t>Totocalcio;</w:t>
      </w:r>
    </w:p>
    <w:p w14:paraId="4AB41FCA" w14:textId="77777777" w:rsidR="00AA5AC4" w:rsidRDefault="00AA5AC4" w:rsidP="00BF6D22">
      <w:pPr>
        <w:numPr>
          <w:ilvl w:val="0"/>
          <w:numId w:val="8"/>
        </w:numPr>
        <w:spacing w:before="0" w:after="120"/>
        <w:jc w:val="left"/>
      </w:pPr>
      <w:r>
        <w:t>Horse Racing;</w:t>
      </w:r>
    </w:p>
    <w:p w14:paraId="7B346823" w14:textId="77777777" w:rsidR="00AA5AC4" w:rsidRDefault="00AA5AC4" w:rsidP="00BF6D22">
      <w:pPr>
        <w:numPr>
          <w:ilvl w:val="0"/>
          <w:numId w:val="8"/>
        </w:numPr>
        <w:spacing w:before="0" w:after="120"/>
        <w:jc w:val="left"/>
      </w:pPr>
      <w:r>
        <w:t>Fixed Odds Sports;</w:t>
      </w:r>
    </w:p>
    <w:p w14:paraId="248C0C2A" w14:textId="77777777" w:rsidR="00AA5AC4" w:rsidRDefault="00AA5AC4" w:rsidP="00BF6D22">
      <w:pPr>
        <w:numPr>
          <w:ilvl w:val="0"/>
          <w:numId w:val="8"/>
        </w:numPr>
        <w:spacing w:before="0" w:after="120"/>
        <w:jc w:val="left"/>
      </w:pPr>
      <w:r>
        <w:t>Virtual Race;</w:t>
      </w:r>
    </w:p>
    <w:p w14:paraId="110AF4A7" w14:textId="6F789947" w:rsidR="007B2EFD" w:rsidRDefault="00AA5AC4" w:rsidP="007B2EFD">
      <w:pPr>
        <w:numPr>
          <w:ilvl w:val="0"/>
          <w:numId w:val="8"/>
        </w:numPr>
        <w:spacing w:before="0" w:after="120"/>
        <w:jc w:val="left"/>
        <w:rPr>
          <w:lang w:val="en-US"/>
        </w:rPr>
      </w:pPr>
      <w:r w:rsidRPr="00AA5AC4">
        <w:rPr>
          <w:lang w:val="en-US"/>
        </w:rPr>
        <w:t xml:space="preserve">Global Game (maximum </w:t>
      </w:r>
      <w:r w:rsidR="007D0483">
        <w:rPr>
          <w:lang w:val="en-US"/>
        </w:rPr>
        <w:t>c</w:t>
      </w:r>
      <w:r w:rsidR="007D0483" w:rsidRPr="007D0483">
        <w:rPr>
          <w:lang w:val="en-US"/>
        </w:rPr>
        <w:t>redit limit SIMP)</w:t>
      </w:r>
      <w:r w:rsidR="007D0483">
        <w:rPr>
          <w:lang w:val="en-US"/>
        </w:rPr>
        <w:t>.</w:t>
      </w:r>
    </w:p>
    <w:p w14:paraId="7F264E45" w14:textId="3D94D061" w:rsidR="00AA5AC4" w:rsidRPr="00AA5AC4" w:rsidRDefault="00AA5AC4" w:rsidP="007B2EFD">
      <w:pPr>
        <w:spacing w:before="0" w:after="120"/>
        <w:jc w:val="left"/>
        <w:rPr>
          <w:lang w:val="en-US"/>
        </w:rPr>
      </w:pPr>
      <w:r w:rsidRPr="00AA5AC4">
        <w:rPr>
          <w:lang w:val="en-US"/>
        </w:rPr>
        <w:t>The lines of “Fido” currently available on GEO are as follows:</w:t>
      </w:r>
    </w:p>
    <w:p w14:paraId="7B95B595" w14:textId="77777777" w:rsidR="00AA5AC4" w:rsidRDefault="00AA5AC4" w:rsidP="00BF6D22">
      <w:pPr>
        <w:numPr>
          <w:ilvl w:val="0"/>
          <w:numId w:val="9"/>
        </w:numPr>
        <w:spacing w:before="0" w:after="120"/>
        <w:jc w:val="left"/>
      </w:pPr>
      <w:r>
        <w:t>Numerical Games (GNTN);</w:t>
      </w:r>
    </w:p>
    <w:p w14:paraId="39641389" w14:textId="77777777" w:rsidR="00AA5AC4" w:rsidRDefault="00AA5AC4" w:rsidP="00BF6D22">
      <w:pPr>
        <w:numPr>
          <w:ilvl w:val="0"/>
          <w:numId w:val="9"/>
        </w:numPr>
        <w:spacing w:before="0" w:after="120"/>
        <w:jc w:val="left"/>
      </w:pPr>
      <w:r>
        <w:t>Corner (PGI and PGS);</w:t>
      </w:r>
    </w:p>
    <w:p w14:paraId="4F4E32BB" w14:textId="77777777" w:rsidR="00AA5AC4" w:rsidRPr="003F20EC" w:rsidRDefault="00AA5AC4" w:rsidP="00BF6D22">
      <w:pPr>
        <w:numPr>
          <w:ilvl w:val="0"/>
          <w:numId w:val="9"/>
        </w:numPr>
        <w:spacing w:before="0" w:after="120"/>
        <w:jc w:val="left"/>
      </w:pPr>
      <w:r w:rsidRPr="003F20EC">
        <w:t>Game Accounts (Serivizi - CONTI GIOCO);</w:t>
      </w:r>
    </w:p>
    <w:p w14:paraId="05FD001C" w14:textId="77777777" w:rsidR="00AA5AC4" w:rsidRPr="00AA5AC4" w:rsidRDefault="00AA5AC4" w:rsidP="00AA5AC4">
      <w:pPr>
        <w:rPr>
          <w:lang w:val="en-US"/>
        </w:rPr>
      </w:pPr>
      <w:r w:rsidRPr="00AA5AC4">
        <w:rPr>
          <w:lang w:val="en-US"/>
        </w:rPr>
        <w:t>The management for these Credit Lines is weekly.</w:t>
      </w:r>
    </w:p>
    <w:p w14:paraId="55F9F349" w14:textId="77777777" w:rsidR="00AA5AC4" w:rsidRDefault="00AA5AC4" w:rsidP="00AA5AC4">
      <w:pPr>
        <w:pStyle w:val="Heading2"/>
      </w:pPr>
      <w:bookmarkStart w:id="27" w:name="scroll-bookmark-101"/>
      <w:bookmarkStart w:id="28" w:name="_Toc256000098"/>
      <w:bookmarkStart w:id="29" w:name="scroll-bookmark-7"/>
      <w:bookmarkStart w:id="30" w:name="_Toc198818745"/>
      <w:bookmarkEnd w:id="27"/>
      <w:r>
        <w:t>Relations with other systems</w:t>
      </w:r>
      <w:bookmarkEnd w:id="28"/>
      <w:bookmarkEnd w:id="29"/>
      <w:bookmarkEnd w:id="30"/>
    </w:p>
    <w:p w14:paraId="70F70B70" w14:textId="77777777" w:rsidR="00AA5AC4" w:rsidRPr="00AA5AC4" w:rsidRDefault="00AA5AC4" w:rsidP="00AA5AC4">
      <w:pPr>
        <w:rPr>
          <w:lang w:val="en-US"/>
        </w:rPr>
      </w:pPr>
      <w:r w:rsidRPr="00AA5AC4">
        <w:rPr>
          <w:lang w:val="en-US"/>
        </w:rPr>
        <w:t>ZENIT is to be integrated with the systems listed below.</w:t>
      </w:r>
    </w:p>
    <w:p w14:paraId="507EB24F" w14:textId="77777777" w:rsidR="00AA5AC4" w:rsidRPr="00AA5AC4" w:rsidRDefault="00AA5AC4" w:rsidP="00AA5AC4">
      <w:pPr>
        <w:rPr>
          <w:lang w:val="en-US"/>
        </w:rPr>
      </w:pPr>
      <w:r w:rsidRPr="00AA5AC4">
        <w:rPr>
          <w:lang w:val="en-US"/>
        </w:rPr>
        <w:t>The integration may happen gradually according to a progressive implementation plan, following the planned development phases exported by the related systems.</w:t>
      </w:r>
    </w:p>
    <w:p w14:paraId="278B6CD3" w14:textId="77777777" w:rsidR="00AA5AC4" w:rsidRDefault="00AA5AC4" w:rsidP="00BF6D22">
      <w:pPr>
        <w:numPr>
          <w:ilvl w:val="0"/>
          <w:numId w:val="10"/>
        </w:numPr>
        <w:spacing w:before="0" w:after="120"/>
        <w:jc w:val="left"/>
      </w:pPr>
      <w:r>
        <w:rPr>
          <w:b/>
        </w:rPr>
        <w:t>MDM via ESB</w:t>
      </w:r>
    </w:p>
    <w:p w14:paraId="2ADA9240" w14:textId="77777777" w:rsidR="00AA5AC4" w:rsidRPr="00AA5AC4" w:rsidRDefault="00AA5AC4" w:rsidP="00E8691F">
      <w:pPr>
        <w:ind w:left="709"/>
        <w:rPr>
          <w:lang w:val="en-US"/>
        </w:rPr>
      </w:pPr>
      <w:r w:rsidRPr="00AA5AC4">
        <w:rPr>
          <w:lang w:val="en-US"/>
        </w:rPr>
        <w:t>It provides PoS master data from MDM.</w:t>
      </w:r>
    </w:p>
    <w:p w14:paraId="1E29728D" w14:textId="77777777" w:rsidR="00AA5AC4" w:rsidRDefault="00AA5AC4" w:rsidP="00E8691F">
      <w:pPr>
        <w:ind w:left="709"/>
        <w:rPr>
          <w:lang w:val="en-US"/>
        </w:rPr>
      </w:pPr>
      <w:r w:rsidRPr="00AA5AC4">
        <w:rPr>
          <w:lang w:val="en-US"/>
        </w:rPr>
        <w:t>Point of Sale (PoS) master data will continue to be managed on all Countries via MDM/CRM, and to be propagated to other Sisal/external systems via ESB.</w:t>
      </w:r>
    </w:p>
    <w:p w14:paraId="5F7C632A" w14:textId="77777777" w:rsidR="00624C38" w:rsidRPr="00AA5AC4" w:rsidRDefault="00624C38" w:rsidP="00E8691F">
      <w:pPr>
        <w:ind w:left="709"/>
        <w:rPr>
          <w:lang w:val="en-US"/>
        </w:rPr>
      </w:pPr>
    </w:p>
    <w:p w14:paraId="371C41C5" w14:textId="77777777" w:rsidR="00AA5AC4" w:rsidRDefault="00AA5AC4" w:rsidP="00BF6D22">
      <w:pPr>
        <w:numPr>
          <w:ilvl w:val="0"/>
          <w:numId w:val="11"/>
        </w:numPr>
        <w:spacing w:before="0" w:after="120"/>
        <w:jc w:val="left"/>
      </w:pPr>
      <w:r>
        <w:rPr>
          <w:b/>
        </w:rPr>
        <w:t>ORION</w:t>
      </w:r>
    </w:p>
    <w:p w14:paraId="52140565" w14:textId="77777777" w:rsidR="00AA5AC4" w:rsidRDefault="00AA5AC4" w:rsidP="00E8691F">
      <w:pPr>
        <w:ind w:left="709"/>
        <w:rPr>
          <w:lang w:val="en-US"/>
        </w:rPr>
      </w:pPr>
      <w:r w:rsidRPr="00AA5AC4">
        <w:rPr>
          <w:lang w:val="en-US"/>
        </w:rPr>
        <w:t>It provides PoS Terminals and Products Data.</w:t>
      </w:r>
    </w:p>
    <w:p w14:paraId="7451F098" w14:textId="77777777" w:rsidR="00624C38" w:rsidRPr="00AA5AC4" w:rsidRDefault="00624C38" w:rsidP="00E8691F">
      <w:pPr>
        <w:ind w:left="709"/>
        <w:rPr>
          <w:lang w:val="en-US"/>
        </w:rPr>
      </w:pPr>
    </w:p>
    <w:p w14:paraId="651FE3EF" w14:textId="77777777" w:rsidR="00AA5AC4" w:rsidRDefault="00AA5AC4" w:rsidP="00BF6D22">
      <w:pPr>
        <w:numPr>
          <w:ilvl w:val="0"/>
          <w:numId w:val="12"/>
        </w:numPr>
        <w:spacing w:before="0" w:after="120"/>
        <w:jc w:val="left"/>
      </w:pPr>
      <w:r>
        <w:rPr>
          <w:b/>
        </w:rPr>
        <w:t>COMMA6</w:t>
      </w:r>
    </w:p>
    <w:p w14:paraId="1378256A" w14:textId="77777777" w:rsidR="00AA5AC4" w:rsidRDefault="00AA5AC4" w:rsidP="00E8691F">
      <w:pPr>
        <w:ind w:left="709"/>
      </w:pPr>
      <w:r>
        <w:t>It provides AWP Data.</w:t>
      </w:r>
    </w:p>
    <w:p w14:paraId="288AC33A" w14:textId="77777777" w:rsidR="00624C38" w:rsidRDefault="00624C38" w:rsidP="00E8691F">
      <w:pPr>
        <w:ind w:left="709"/>
      </w:pPr>
    </w:p>
    <w:p w14:paraId="034001F8" w14:textId="77777777" w:rsidR="00AA5AC4" w:rsidRPr="003F20EC" w:rsidRDefault="00AA5AC4" w:rsidP="00BF6D22">
      <w:pPr>
        <w:numPr>
          <w:ilvl w:val="0"/>
          <w:numId w:val="13"/>
        </w:numPr>
        <w:spacing w:before="0" w:after="120"/>
        <w:jc w:val="left"/>
      </w:pPr>
      <w:r w:rsidRPr="003F20EC">
        <w:rPr>
          <w:b/>
        </w:rPr>
        <w:t>NEXT VLT (SI VLT / OMBRELLO)</w:t>
      </w:r>
    </w:p>
    <w:p w14:paraId="49982BE2" w14:textId="77777777" w:rsidR="00AA5AC4" w:rsidRDefault="00AA5AC4" w:rsidP="00E8691F">
      <w:pPr>
        <w:ind w:left="709"/>
      </w:pPr>
      <w:r>
        <w:t>It provides VLT Data.</w:t>
      </w:r>
    </w:p>
    <w:p w14:paraId="63BA4F3E" w14:textId="77777777" w:rsidR="00624C38" w:rsidRDefault="00624C38" w:rsidP="00E8691F">
      <w:pPr>
        <w:ind w:left="709"/>
      </w:pPr>
    </w:p>
    <w:p w14:paraId="6DD85E0F" w14:textId="77777777" w:rsidR="00AA5AC4" w:rsidRDefault="00AA5AC4" w:rsidP="00BF6D22">
      <w:pPr>
        <w:numPr>
          <w:ilvl w:val="0"/>
          <w:numId w:val="14"/>
        </w:numPr>
        <w:spacing w:before="0" w:after="120"/>
        <w:jc w:val="left"/>
      </w:pPr>
      <w:r>
        <w:rPr>
          <w:b/>
        </w:rPr>
        <w:t>GESTORETE</w:t>
      </w:r>
    </w:p>
    <w:p w14:paraId="209D57F1" w14:textId="77777777" w:rsidR="00AA5AC4" w:rsidRDefault="00AA5AC4" w:rsidP="00624C38">
      <w:pPr>
        <w:ind w:left="709"/>
        <w:rPr>
          <w:lang w:val="en-US"/>
        </w:rPr>
      </w:pPr>
      <w:r w:rsidRPr="00AA5AC4">
        <w:rPr>
          <w:lang w:val="en-US"/>
        </w:rPr>
        <w:lastRenderedPageBreak/>
        <w:t>GESTORETE is an application that allows debt collectors to perform accounting. For this reason, it contains all the personal data of the NOIAG PoS as well as the accounting data.</w:t>
      </w:r>
    </w:p>
    <w:p w14:paraId="0FB82AFF" w14:textId="77777777" w:rsidR="00624C38" w:rsidRPr="00AA5AC4" w:rsidRDefault="00624C38" w:rsidP="00624C38">
      <w:pPr>
        <w:ind w:left="709"/>
        <w:rPr>
          <w:lang w:val="en-US"/>
        </w:rPr>
      </w:pPr>
    </w:p>
    <w:p w14:paraId="4F438101" w14:textId="77777777" w:rsidR="00AA5AC4" w:rsidRDefault="00AA5AC4" w:rsidP="00BF6D22">
      <w:pPr>
        <w:numPr>
          <w:ilvl w:val="0"/>
          <w:numId w:val="15"/>
        </w:numPr>
        <w:spacing w:before="0" w:after="120"/>
        <w:jc w:val="left"/>
      </w:pPr>
      <w:r>
        <w:rPr>
          <w:b/>
        </w:rPr>
        <w:t>CERVED</w:t>
      </w:r>
    </w:p>
    <w:p w14:paraId="6BB8F600" w14:textId="77777777" w:rsidR="00AA5AC4" w:rsidRDefault="00AA5AC4" w:rsidP="00624C38">
      <w:pPr>
        <w:ind w:left="709"/>
        <w:rPr>
          <w:lang w:val="en-US"/>
        </w:rPr>
      </w:pPr>
      <w:r w:rsidRPr="00AA5AC4">
        <w:rPr>
          <w:lang w:val="en-US"/>
        </w:rPr>
        <w:t>It provides PoS commercial information (rating), to carry out a periodic risk analysis from CERVED.</w:t>
      </w:r>
    </w:p>
    <w:p w14:paraId="296FB9D6" w14:textId="77777777" w:rsidR="00624C38" w:rsidRPr="00AA5AC4" w:rsidRDefault="00624C38" w:rsidP="00624C38">
      <w:pPr>
        <w:ind w:left="709"/>
        <w:rPr>
          <w:lang w:val="en-US"/>
        </w:rPr>
      </w:pPr>
    </w:p>
    <w:p w14:paraId="31C25AC2" w14:textId="77777777" w:rsidR="00AA5AC4" w:rsidRDefault="00AA5AC4" w:rsidP="00BF6D22">
      <w:pPr>
        <w:numPr>
          <w:ilvl w:val="0"/>
          <w:numId w:val="16"/>
        </w:numPr>
        <w:spacing w:before="0" w:after="120"/>
        <w:jc w:val="left"/>
      </w:pPr>
      <w:r>
        <w:rPr>
          <w:b/>
        </w:rPr>
        <w:t>GEO</w:t>
      </w:r>
    </w:p>
    <w:p w14:paraId="08208897" w14:textId="77777777" w:rsidR="00AA5AC4" w:rsidRDefault="00AA5AC4" w:rsidP="00624C38">
      <w:pPr>
        <w:ind w:left="1069" w:hanging="360"/>
        <w:rPr>
          <w:lang w:val="en-US"/>
        </w:rPr>
      </w:pPr>
      <w:r w:rsidRPr="00AA5AC4">
        <w:rPr>
          <w:lang w:val="en-US"/>
        </w:rPr>
        <w:t>It provides information on the availability of credit for lottery terminals.</w:t>
      </w:r>
    </w:p>
    <w:p w14:paraId="5BE0D5D1" w14:textId="77777777" w:rsidR="00624C38" w:rsidRPr="00AA5AC4" w:rsidRDefault="00624C38" w:rsidP="00624C38">
      <w:pPr>
        <w:ind w:left="1069" w:hanging="360"/>
        <w:rPr>
          <w:lang w:val="en-US"/>
        </w:rPr>
      </w:pPr>
    </w:p>
    <w:p w14:paraId="6324C09A" w14:textId="77777777" w:rsidR="00AA5AC4" w:rsidRDefault="00AA5AC4" w:rsidP="00BF6D22">
      <w:pPr>
        <w:numPr>
          <w:ilvl w:val="0"/>
          <w:numId w:val="16"/>
        </w:numPr>
        <w:spacing w:before="0" w:after="120"/>
        <w:jc w:val="left"/>
      </w:pPr>
      <w:r>
        <w:rPr>
          <w:b/>
        </w:rPr>
        <w:t>MST</w:t>
      </w:r>
    </w:p>
    <w:p w14:paraId="13FDB32F" w14:textId="77777777" w:rsidR="00AA5AC4" w:rsidRDefault="00AA5AC4" w:rsidP="00624C38">
      <w:pPr>
        <w:ind w:left="709"/>
        <w:rPr>
          <w:lang w:val="en-US"/>
        </w:rPr>
      </w:pPr>
      <w:r w:rsidRPr="00AA5AC4">
        <w:rPr>
          <w:lang w:val="en-US"/>
        </w:rPr>
        <w:t>It provides information on the availability of credit for Horse Race terminals.</w:t>
      </w:r>
    </w:p>
    <w:p w14:paraId="21BEEA7E" w14:textId="77777777" w:rsidR="00624C38" w:rsidRPr="00AA5AC4" w:rsidRDefault="00624C38" w:rsidP="00624C38">
      <w:pPr>
        <w:ind w:left="709"/>
        <w:rPr>
          <w:lang w:val="en-US"/>
        </w:rPr>
      </w:pPr>
    </w:p>
    <w:p w14:paraId="06CFC062" w14:textId="77777777" w:rsidR="00AA5AC4" w:rsidRDefault="00AA5AC4" w:rsidP="00BF6D22">
      <w:pPr>
        <w:numPr>
          <w:ilvl w:val="0"/>
          <w:numId w:val="17"/>
        </w:numPr>
        <w:spacing w:before="0" w:after="120"/>
        <w:jc w:val="left"/>
      </w:pPr>
      <w:r>
        <w:rPr>
          <w:b/>
        </w:rPr>
        <w:t>SIMP</w:t>
      </w:r>
    </w:p>
    <w:p w14:paraId="6B142CD1" w14:textId="77777777" w:rsidR="00AA5AC4" w:rsidRDefault="00AA5AC4" w:rsidP="00624C38">
      <w:pPr>
        <w:ind w:left="709"/>
        <w:rPr>
          <w:lang w:val="en-US"/>
        </w:rPr>
      </w:pPr>
      <w:r w:rsidRPr="00AA5AC4">
        <w:rPr>
          <w:lang w:val="en-US"/>
        </w:rPr>
        <w:t>It provides information on the availability of credit for Betting terminals.</w:t>
      </w:r>
    </w:p>
    <w:p w14:paraId="415072E2" w14:textId="77777777" w:rsidR="00624C38" w:rsidRPr="00AA5AC4" w:rsidRDefault="00624C38" w:rsidP="00624C38">
      <w:pPr>
        <w:ind w:left="709"/>
        <w:rPr>
          <w:lang w:val="en-US"/>
        </w:rPr>
      </w:pPr>
    </w:p>
    <w:p w14:paraId="00083721" w14:textId="77777777" w:rsidR="00AA5AC4" w:rsidRDefault="00AA5AC4" w:rsidP="00BF6D22">
      <w:pPr>
        <w:numPr>
          <w:ilvl w:val="0"/>
          <w:numId w:val="18"/>
        </w:numPr>
        <w:spacing w:before="0" w:after="120"/>
        <w:jc w:val="left"/>
      </w:pPr>
      <w:r>
        <w:rPr>
          <w:b/>
        </w:rPr>
        <w:t>DWH</w:t>
      </w:r>
    </w:p>
    <w:p w14:paraId="5637A15D" w14:textId="77777777" w:rsidR="00AA5AC4" w:rsidRDefault="00AA5AC4" w:rsidP="00624C38">
      <w:pPr>
        <w:ind w:left="644"/>
      </w:pPr>
      <w:r>
        <w:t>It provides information regarding:</w:t>
      </w:r>
    </w:p>
    <w:p w14:paraId="2F36455A" w14:textId="77777777" w:rsidR="00AA5AC4" w:rsidRPr="00624C38" w:rsidRDefault="00AA5AC4" w:rsidP="00BF6D22">
      <w:pPr>
        <w:pStyle w:val="ListParagraph"/>
        <w:numPr>
          <w:ilvl w:val="0"/>
          <w:numId w:val="213"/>
        </w:numPr>
        <w:rPr>
          <w:sz w:val="24"/>
          <w:szCs w:val="24"/>
        </w:rPr>
      </w:pPr>
      <w:r w:rsidRPr="00624C38">
        <w:rPr>
          <w:sz w:val="24"/>
          <w:szCs w:val="24"/>
        </w:rPr>
        <w:t>tracking betting winnings;</w:t>
      </w:r>
    </w:p>
    <w:p w14:paraId="500F69A2" w14:textId="77777777" w:rsidR="00AA5AC4" w:rsidRPr="00624C38" w:rsidRDefault="00AA5AC4" w:rsidP="00BF6D22">
      <w:pPr>
        <w:pStyle w:val="ListParagraph"/>
        <w:numPr>
          <w:ilvl w:val="0"/>
          <w:numId w:val="213"/>
        </w:numPr>
        <w:rPr>
          <w:sz w:val="24"/>
          <w:szCs w:val="24"/>
          <w:lang w:val="en-US"/>
        </w:rPr>
      </w:pPr>
      <w:r w:rsidRPr="00624C38">
        <w:rPr>
          <w:sz w:val="24"/>
          <w:szCs w:val="24"/>
          <w:lang w:val="en-US"/>
        </w:rPr>
        <w:t>cash availability and credit status for betting terminals, if not available from direct integration with SIMP;</w:t>
      </w:r>
    </w:p>
    <w:p w14:paraId="7A5440D1" w14:textId="77777777" w:rsidR="00AA5AC4" w:rsidRPr="00624C38" w:rsidRDefault="00AA5AC4" w:rsidP="00BF6D22">
      <w:pPr>
        <w:pStyle w:val="ListParagraph"/>
        <w:numPr>
          <w:ilvl w:val="0"/>
          <w:numId w:val="213"/>
        </w:numPr>
        <w:rPr>
          <w:sz w:val="24"/>
          <w:szCs w:val="24"/>
          <w:lang w:val="en-US"/>
        </w:rPr>
      </w:pPr>
      <w:r w:rsidRPr="00624C38">
        <w:rPr>
          <w:sz w:val="24"/>
          <w:szCs w:val="24"/>
          <w:lang w:val="en-US"/>
        </w:rPr>
        <w:t>cash availability and credit status for Horse Race terminals, if not available from direct integration with MST;</w:t>
      </w:r>
    </w:p>
    <w:p w14:paraId="490D6652" w14:textId="77777777" w:rsidR="00624C38" w:rsidRPr="00624C38" w:rsidRDefault="00624C38" w:rsidP="00624C38">
      <w:pPr>
        <w:rPr>
          <w:lang w:val="en-US"/>
        </w:rPr>
      </w:pPr>
    </w:p>
    <w:p w14:paraId="0D479162" w14:textId="77777777" w:rsidR="00AA5AC4" w:rsidRDefault="00AA5AC4" w:rsidP="00BF6D22">
      <w:pPr>
        <w:numPr>
          <w:ilvl w:val="0"/>
          <w:numId w:val="19"/>
        </w:numPr>
        <w:spacing w:before="0" w:after="120"/>
        <w:jc w:val="left"/>
      </w:pPr>
      <w:r>
        <w:rPr>
          <w:b/>
        </w:rPr>
        <w:t>SAP</w:t>
      </w:r>
    </w:p>
    <w:p w14:paraId="0DA10F08" w14:textId="77777777" w:rsidR="00AA5AC4" w:rsidRDefault="00AA5AC4" w:rsidP="00624C38">
      <w:pPr>
        <w:ind w:left="709"/>
        <w:rPr>
          <w:lang w:val="en-US"/>
        </w:rPr>
      </w:pPr>
      <w:r w:rsidRPr="00AA5AC4">
        <w:rPr>
          <w:lang w:val="en-US"/>
        </w:rPr>
        <w:t>It provides information on warranties and any outstanding payments.</w:t>
      </w:r>
    </w:p>
    <w:p w14:paraId="77D54376" w14:textId="77777777" w:rsidR="00624C38" w:rsidRPr="00AA5AC4" w:rsidRDefault="00624C38" w:rsidP="00624C38">
      <w:pPr>
        <w:ind w:left="709"/>
        <w:rPr>
          <w:lang w:val="en-US"/>
        </w:rPr>
      </w:pPr>
    </w:p>
    <w:p w14:paraId="76CA62BF" w14:textId="77777777" w:rsidR="00AA5AC4" w:rsidRDefault="00AA5AC4" w:rsidP="00BF6D22">
      <w:pPr>
        <w:numPr>
          <w:ilvl w:val="0"/>
          <w:numId w:val="20"/>
        </w:numPr>
        <w:spacing w:before="0" w:after="120"/>
        <w:jc w:val="left"/>
      </w:pPr>
      <w:r>
        <w:rPr>
          <w:b/>
        </w:rPr>
        <w:t>VALORIZZATORE</w:t>
      </w:r>
    </w:p>
    <w:p w14:paraId="4D3B261B" w14:textId="77777777" w:rsidR="00AA5AC4" w:rsidRDefault="00AA5AC4" w:rsidP="00624C38">
      <w:pPr>
        <w:ind w:left="709"/>
        <w:rPr>
          <w:lang w:val="en-US"/>
        </w:rPr>
      </w:pPr>
      <w:r w:rsidRPr="00AA5AC4">
        <w:rPr>
          <w:lang w:val="en-US"/>
        </w:rPr>
        <w:t>It provides information on accounting “borderò”.</w:t>
      </w:r>
    </w:p>
    <w:p w14:paraId="09796DE4" w14:textId="77777777" w:rsidR="00624C38" w:rsidRPr="00AA5AC4" w:rsidRDefault="00624C38" w:rsidP="00AA5AC4">
      <w:pPr>
        <w:ind w:left="284"/>
        <w:rPr>
          <w:lang w:val="en-US"/>
        </w:rPr>
      </w:pPr>
    </w:p>
    <w:p w14:paraId="7131C939" w14:textId="77777777" w:rsidR="00AA5AC4" w:rsidRDefault="00AA5AC4" w:rsidP="00BF6D22">
      <w:pPr>
        <w:numPr>
          <w:ilvl w:val="0"/>
          <w:numId w:val="21"/>
        </w:numPr>
        <w:spacing w:before="0" w:after="120"/>
        <w:jc w:val="left"/>
      </w:pPr>
      <w:r>
        <w:rPr>
          <w:b/>
        </w:rPr>
        <w:t>ARXIVAR - NEXT</w:t>
      </w:r>
    </w:p>
    <w:p w14:paraId="1E0193BC" w14:textId="77777777" w:rsidR="00AA5AC4" w:rsidRDefault="00AA5AC4" w:rsidP="00624C38">
      <w:pPr>
        <w:ind w:left="709"/>
        <w:rPr>
          <w:lang w:val="en-US"/>
        </w:rPr>
      </w:pPr>
      <w:r w:rsidRPr="00AA5AC4">
        <w:rPr>
          <w:lang w:val="en-US"/>
        </w:rPr>
        <w:t>The document management system allows for the retrieval of archived documents and contracts, making it easy to view them.</w:t>
      </w:r>
    </w:p>
    <w:p w14:paraId="4EEEFA28" w14:textId="77777777" w:rsidR="00624C38" w:rsidRPr="00AA5AC4" w:rsidRDefault="00624C38" w:rsidP="00624C38">
      <w:pPr>
        <w:ind w:left="709"/>
        <w:rPr>
          <w:lang w:val="en-US"/>
        </w:rPr>
      </w:pPr>
    </w:p>
    <w:p w14:paraId="3D8D48DF" w14:textId="77777777" w:rsidR="00AA5AC4" w:rsidRDefault="00AA5AC4" w:rsidP="00BF6D22">
      <w:pPr>
        <w:numPr>
          <w:ilvl w:val="0"/>
          <w:numId w:val="22"/>
        </w:numPr>
        <w:spacing w:before="0" w:after="120"/>
        <w:jc w:val="left"/>
      </w:pPr>
      <w:r>
        <w:rPr>
          <w:b/>
        </w:rPr>
        <w:t>ArchiCON</w:t>
      </w:r>
    </w:p>
    <w:p w14:paraId="703167FA" w14:textId="77777777" w:rsidR="00AA5AC4" w:rsidRPr="00AA5AC4" w:rsidRDefault="00AA5AC4" w:rsidP="00624C38">
      <w:pPr>
        <w:ind w:left="709"/>
        <w:rPr>
          <w:lang w:val="en-US"/>
        </w:rPr>
      </w:pPr>
      <w:r w:rsidRPr="00AA5AC4">
        <w:rPr>
          <w:lang w:val="en-US"/>
        </w:rPr>
        <w:t>Platform that allows you to view the details of the PoS “borderò” (no direct integration but just a link to the application).</w:t>
      </w:r>
    </w:p>
    <w:p w14:paraId="326EE146" w14:textId="77777777" w:rsidR="00AA5AC4" w:rsidRDefault="00AA5AC4" w:rsidP="00AA5AC4">
      <w:pPr>
        <w:pStyle w:val="Heading2"/>
      </w:pPr>
      <w:bookmarkStart w:id="31" w:name="scroll-bookmark-102"/>
      <w:bookmarkStart w:id="32" w:name="_Toc256000099"/>
      <w:bookmarkStart w:id="33" w:name="scroll-bookmark-8"/>
      <w:bookmarkStart w:id="34" w:name="_Toc198818746"/>
      <w:bookmarkEnd w:id="31"/>
      <w:r>
        <w:t>General Restrictions</w:t>
      </w:r>
      <w:bookmarkEnd w:id="32"/>
      <w:bookmarkEnd w:id="33"/>
      <w:bookmarkEnd w:id="34"/>
    </w:p>
    <w:p w14:paraId="62C51338" w14:textId="77777777" w:rsidR="00AA5AC4" w:rsidRPr="00AA5AC4" w:rsidRDefault="00AA5AC4" w:rsidP="00AA5AC4">
      <w:pPr>
        <w:rPr>
          <w:lang w:val="en-US"/>
        </w:rPr>
      </w:pPr>
      <w:r w:rsidRPr="00AA5AC4">
        <w:rPr>
          <w:lang w:val="en-US"/>
        </w:rPr>
        <w:t>No restrictions are known at the moment.</w:t>
      </w:r>
    </w:p>
    <w:p w14:paraId="3D7F2E8D" w14:textId="77777777" w:rsidR="00AA5AC4" w:rsidRPr="00AA5AC4" w:rsidRDefault="00AA5AC4" w:rsidP="00AA5AC4">
      <w:pPr>
        <w:pStyle w:val="Heading1"/>
        <w:rPr>
          <w:lang w:val="en-US"/>
        </w:rPr>
      </w:pPr>
      <w:bookmarkStart w:id="35" w:name="scroll-bookmark-103"/>
      <w:bookmarkStart w:id="36" w:name="_Toc256000100"/>
      <w:bookmarkStart w:id="37" w:name="scroll-bookmark-9"/>
      <w:bookmarkStart w:id="38" w:name="_Toc198818747"/>
      <w:bookmarkEnd w:id="35"/>
      <w:r w:rsidRPr="00AA5AC4">
        <w:rPr>
          <w:lang w:val="en-US"/>
        </w:rPr>
        <w:t>TRACEABILITY MATRICES USER REQUIREMENTS, FUNCTIONAL REQUIREMENTS AND USE CASES</w:t>
      </w:r>
      <w:bookmarkEnd w:id="36"/>
      <w:bookmarkEnd w:id="37"/>
      <w:bookmarkEnd w:id="38"/>
    </w:p>
    <w:p w14:paraId="53299D94" w14:textId="77777777" w:rsidR="00AA5AC4" w:rsidRPr="00AA5AC4" w:rsidRDefault="00AA5AC4" w:rsidP="00AA5AC4">
      <w:pPr>
        <w:rPr>
          <w:lang w:val="en-US"/>
        </w:rPr>
      </w:pPr>
    </w:p>
    <w:tbl>
      <w:tblPr>
        <w:tblStyle w:val="ScrollTableNormal"/>
        <w:tblW w:w="5000" w:type="pct"/>
        <w:tblLook w:val="0020" w:firstRow="1" w:lastRow="0" w:firstColumn="0" w:lastColumn="0" w:noHBand="0" w:noVBand="0"/>
      </w:tblPr>
      <w:tblGrid>
        <w:gridCol w:w="2689"/>
        <w:gridCol w:w="1559"/>
        <w:gridCol w:w="1824"/>
        <w:gridCol w:w="3273"/>
      </w:tblGrid>
      <w:tr w:rsidR="00F744F8" w14:paraId="48471708" w14:textId="77777777" w:rsidTr="00F744F8">
        <w:trPr>
          <w:cnfStyle w:val="100000000000" w:firstRow="1" w:lastRow="0" w:firstColumn="0" w:lastColumn="0" w:oddVBand="0" w:evenVBand="0" w:oddHBand="0" w:evenHBand="0" w:firstRowFirstColumn="0" w:firstRowLastColumn="0" w:lastRowFirstColumn="0" w:lastRowLastColumn="0"/>
        </w:trPr>
        <w:tc>
          <w:tcPr>
            <w:tcW w:w="1439" w:type="pct"/>
          </w:tcPr>
          <w:p w14:paraId="7E8F261B" w14:textId="77777777" w:rsidR="00AA5AC4" w:rsidRDefault="00AA5AC4" w:rsidP="00E52C34">
            <w:pPr>
              <w:jc w:val="center"/>
            </w:pPr>
            <w:r>
              <w:t>RU</w:t>
            </w:r>
          </w:p>
        </w:tc>
        <w:tc>
          <w:tcPr>
            <w:tcW w:w="834" w:type="pct"/>
          </w:tcPr>
          <w:p w14:paraId="54B5D6DD" w14:textId="77777777" w:rsidR="00AA5AC4" w:rsidRDefault="00AA5AC4" w:rsidP="00E52C34">
            <w:pPr>
              <w:jc w:val="center"/>
            </w:pPr>
            <w:r>
              <w:t>RF</w:t>
            </w:r>
          </w:p>
        </w:tc>
        <w:tc>
          <w:tcPr>
            <w:tcW w:w="976" w:type="pct"/>
          </w:tcPr>
          <w:p w14:paraId="5F00BC44" w14:textId="77777777" w:rsidR="00AA5AC4" w:rsidRDefault="00AA5AC4" w:rsidP="00E52C34">
            <w:pPr>
              <w:jc w:val="center"/>
            </w:pPr>
            <w:r>
              <w:t>UC</w:t>
            </w:r>
          </w:p>
        </w:tc>
        <w:tc>
          <w:tcPr>
            <w:tcW w:w="0" w:type="auto"/>
          </w:tcPr>
          <w:p w14:paraId="3A4370B1" w14:textId="77777777" w:rsidR="00AA5AC4" w:rsidRDefault="00AA5AC4" w:rsidP="00E52C34">
            <w:pPr>
              <w:jc w:val="center"/>
            </w:pPr>
            <w:r>
              <w:t>DESCRIPTION</w:t>
            </w:r>
          </w:p>
        </w:tc>
      </w:tr>
      <w:tr w:rsidR="00AA5AC4" w:rsidRPr="00335F8D" w14:paraId="183861CE" w14:textId="77777777" w:rsidTr="00F744F8">
        <w:tc>
          <w:tcPr>
            <w:tcW w:w="0" w:type="auto"/>
          </w:tcPr>
          <w:p w14:paraId="6A4B7ADA" w14:textId="77777777" w:rsidR="00AA5AC4" w:rsidRDefault="00AA5AC4" w:rsidP="00E52C34">
            <w:r>
              <w:t>--</w:t>
            </w:r>
          </w:p>
        </w:tc>
        <w:tc>
          <w:tcPr>
            <w:tcW w:w="834" w:type="pct"/>
          </w:tcPr>
          <w:p w14:paraId="6CB4DB14" w14:textId="77777777" w:rsidR="00AA5AC4" w:rsidRDefault="00AA5AC4" w:rsidP="00E52C34">
            <w:r>
              <w:t>RF001</w:t>
            </w:r>
          </w:p>
        </w:tc>
        <w:tc>
          <w:tcPr>
            <w:tcW w:w="976" w:type="pct"/>
          </w:tcPr>
          <w:p w14:paraId="71457EF5" w14:textId="77777777" w:rsidR="00AA5AC4" w:rsidRDefault="00AA5AC4" w:rsidP="00E52C34">
            <w:r>
              <w:t>XPS-ZENIT-001</w:t>
            </w:r>
          </w:p>
        </w:tc>
        <w:tc>
          <w:tcPr>
            <w:tcW w:w="0" w:type="auto"/>
          </w:tcPr>
          <w:p w14:paraId="12245E0A" w14:textId="77777777" w:rsidR="00AA5AC4" w:rsidRDefault="00AA5AC4" w:rsidP="00E52C34">
            <w:r>
              <w:t>Initial Load and Data Migration</w:t>
            </w:r>
          </w:p>
        </w:tc>
      </w:tr>
      <w:tr w:rsidR="00AA5AC4" w14:paraId="26555513" w14:textId="77777777" w:rsidTr="00F744F8">
        <w:tc>
          <w:tcPr>
            <w:tcW w:w="0" w:type="auto"/>
          </w:tcPr>
          <w:p w14:paraId="460CC9D8" w14:textId="77777777" w:rsidR="00AA5AC4" w:rsidRDefault="00AA5AC4" w:rsidP="00E52C34">
            <w:r>
              <w:t>--</w:t>
            </w:r>
          </w:p>
        </w:tc>
        <w:tc>
          <w:tcPr>
            <w:tcW w:w="834" w:type="pct"/>
          </w:tcPr>
          <w:p w14:paraId="73A82B2C" w14:textId="77777777" w:rsidR="00AA5AC4" w:rsidRDefault="00AA5AC4" w:rsidP="00E52C34">
            <w:r>
              <w:t>RF002</w:t>
            </w:r>
          </w:p>
        </w:tc>
        <w:tc>
          <w:tcPr>
            <w:tcW w:w="976" w:type="pct"/>
          </w:tcPr>
          <w:p w14:paraId="158D30AC" w14:textId="77777777" w:rsidR="00AA5AC4" w:rsidRDefault="00AA5AC4" w:rsidP="00E52C34">
            <w:r>
              <w:t>XPS-ZENIT-202</w:t>
            </w:r>
          </w:p>
        </w:tc>
        <w:tc>
          <w:tcPr>
            <w:tcW w:w="0" w:type="auto"/>
          </w:tcPr>
          <w:p w14:paraId="6490E95C" w14:textId="77777777" w:rsidR="00AA5AC4" w:rsidRDefault="00AA5AC4" w:rsidP="00E52C34">
            <w:r>
              <w:t>Disconnected for inactivity</w:t>
            </w:r>
          </w:p>
        </w:tc>
      </w:tr>
      <w:tr w:rsidR="00AA5AC4" w:rsidRPr="00335F8D" w14:paraId="503449C0" w14:textId="77777777" w:rsidTr="00F744F8">
        <w:tc>
          <w:tcPr>
            <w:tcW w:w="0" w:type="auto"/>
          </w:tcPr>
          <w:p w14:paraId="32AD8DE6" w14:textId="77777777" w:rsidR="00AA5AC4" w:rsidRDefault="00AA5AC4" w:rsidP="00E52C34">
            <w:r>
              <w:t>--</w:t>
            </w:r>
          </w:p>
        </w:tc>
        <w:tc>
          <w:tcPr>
            <w:tcW w:w="834" w:type="pct"/>
          </w:tcPr>
          <w:p w14:paraId="47297BC8" w14:textId="77777777" w:rsidR="00AA5AC4" w:rsidRDefault="00AA5AC4" w:rsidP="00E52C34">
            <w:r>
              <w:t>RF003</w:t>
            </w:r>
          </w:p>
        </w:tc>
        <w:tc>
          <w:tcPr>
            <w:tcW w:w="976" w:type="pct"/>
          </w:tcPr>
          <w:p w14:paraId="1D7E8F96" w14:textId="77777777" w:rsidR="00AA5AC4" w:rsidRDefault="00AA5AC4" w:rsidP="00E52C34">
            <w:r>
              <w:t>XPS-ZENIT-203</w:t>
            </w:r>
          </w:p>
          <w:p w14:paraId="1B571E7F" w14:textId="77777777" w:rsidR="00AA5AC4" w:rsidRDefault="00AA5AC4" w:rsidP="00E52C34">
            <w:r>
              <w:t>XPS-ZENIT-204</w:t>
            </w:r>
          </w:p>
        </w:tc>
        <w:tc>
          <w:tcPr>
            <w:tcW w:w="0" w:type="auto"/>
          </w:tcPr>
          <w:p w14:paraId="7839C008" w14:textId="77777777" w:rsidR="00AA5AC4" w:rsidRDefault="00AA5AC4" w:rsidP="00E52C34">
            <w:r>
              <w:t>Login Tracking (SOX)</w:t>
            </w:r>
          </w:p>
          <w:p w14:paraId="5A88E133" w14:textId="77777777" w:rsidR="00AA5AC4" w:rsidRDefault="00AA5AC4" w:rsidP="00E52C34">
            <w:r>
              <w:t>Visualization Data Access Tracking</w:t>
            </w:r>
          </w:p>
        </w:tc>
      </w:tr>
      <w:tr w:rsidR="00AA5AC4" w14:paraId="7F9F5D36" w14:textId="77777777" w:rsidTr="00F744F8">
        <w:tc>
          <w:tcPr>
            <w:tcW w:w="0" w:type="auto"/>
          </w:tcPr>
          <w:p w14:paraId="00FE3DFE" w14:textId="77777777" w:rsidR="00AA5AC4" w:rsidRDefault="00AA5AC4" w:rsidP="00E52C34">
            <w:r>
              <w:t>--</w:t>
            </w:r>
          </w:p>
        </w:tc>
        <w:tc>
          <w:tcPr>
            <w:tcW w:w="834" w:type="pct"/>
          </w:tcPr>
          <w:p w14:paraId="349CFAB0" w14:textId="77777777" w:rsidR="00AA5AC4" w:rsidRDefault="00AA5AC4" w:rsidP="00E52C34">
            <w:r>
              <w:t>RF004</w:t>
            </w:r>
          </w:p>
        </w:tc>
        <w:tc>
          <w:tcPr>
            <w:tcW w:w="976" w:type="pct"/>
          </w:tcPr>
          <w:p w14:paraId="0549FB5F" w14:textId="77777777" w:rsidR="00AA5AC4" w:rsidRDefault="00AA5AC4" w:rsidP="00E52C34">
            <w:r>
              <w:t>XPS-ZENIT-220</w:t>
            </w:r>
          </w:p>
        </w:tc>
        <w:tc>
          <w:tcPr>
            <w:tcW w:w="0" w:type="auto"/>
          </w:tcPr>
          <w:p w14:paraId="023D2ACB" w14:textId="77777777" w:rsidR="00AA5AC4" w:rsidRDefault="00AA5AC4" w:rsidP="00E52C34">
            <w:r>
              <w:t>Operations Tracking</w:t>
            </w:r>
          </w:p>
        </w:tc>
      </w:tr>
      <w:tr w:rsidR="00AA5AC4" w14:paraId="31D82DA2" w14:textId="77777777" w:rsidTr="00F744F8">
        <w:tc>
          <w:tcPr>
            <w:tcW w:w="0" w:type="auto"/>
          </w:tcPr>
          <w:p w14:paraId="1FC7D04D" w14:textId="77777777" w:rsidR="00AA5AC4" w:rsidRDefault="00AA5AC4" w:rsidP="00E52C34">
            <w:r>
              <w:t>--</w:t>
            </w:r>
          </w:p>
        </w:tc>
        <w:tc>
          <w:tcPr>
            <w:tcW w:w="834" w:type="pct"/>
          </w:tcPr>
          <w:p w14:paraId="4F8EED84" w14:textId="77777777" w:rsidR="00AA5AC4" w:rsidRDefault="00AA5AC4" w:rsidP="00E52C34">
            <w:r>
              <w:t>RF005</w:t>
            </w:r>
          </w:p>
        </w:tc>
        <w:tc>
          <w:tcPr>
            <w:tcW w:w="976" w:type="pct"/>
          </w:tcPr>
          <w:p w14:paraId="393ACF19" w14:textId="77777777" w:rsidR="00AA5AC4" w:rsidRDefault="00AA5AC4" w:rsidP="00E52C34">
            <w:r>
              <w:t>XPS-ZENIT-210</w:t>
            </w:r>
          </w:p>
        </w:tc>
        <w:tc>
          <w:tcPr>
            <w:tcW w:w="0" w:type="auto"/>
          </w:tcPr>
          <w:p w14:paraId="2027CC5F" w14:textId="77777777" w:rsidR="00AA5AC4" w:rsidRDefault="00AA5AC4" w:rsidP="00E52C34">
            <w:r>
              <w:t>Manage Concurrency</w:t>
            </w:r>
          </w:p>
        </w:tc>
      </w:tr>
      <w:tr w:rsidR="00AA5AC4" w14:paraId="097E3339" w14:textId="77777777" w:rsidTr="00F744F8">
        <w:tc>
          <w:tcPr>
            <w:tcW w:w="0" w:type="auto"/>
          </w:tcPr>
          <w:p w14:paraId="4D5B6084" w14:textId="77777777" w:rsidR="00AA5AC4" w:rsidRDefault="00AA5AC4" w:rsidP="00E52C34">
            <w:r>
              <w:t>--</w:t>
            </w:r>
          </w:p>
        </w:tc>
        <w:tc>
          <w:tcPr>
            <w:tcW w:w="834" w:type="pct"/>
          </w:tcPr>
          <w:p w14:paraId="4592786D" w14:textId="77777777" w:rsidR="00AA5AC4" w:rsidRDefault="00AA5AC4" w:rsidP="00E52C34">
            <w:r>
              <w:t>RF006</w:t>
            </w:r>
          </w:p>
        </w:tc>
        <w:tc>
          <w:tcPr>
            <w:tcW w:w="976" w:type="pct"/>
          </w:tcPr>
          <w:p w14:paraId="1F22CA96" w14:textId="77777777" w:rsidR="00AA5AC4" w:rsidRDefault="00AA5AC4" w:rsidP="00E52C34">
            <w:r>
              <w:t>XPS-ZENIT-211</w:t>
            </w:r>
          </w:p>
        </w:tc>
        <w:tc>
          <w:tcPr>
            <w:tcW w:w="0" w:type="auto"/>
          </w:tcPr>
          <w:p w14:paraId="14C29FEE" w14:textId="77777777" w:rsidR="00AA5AC4" w:rsidRDefault="00AA5AC4" w:rsidP="00E52C34">
            <w:r>
              <w:t>Settings</w:t>
            </w:r>
          </w:p>
        </w:tc>
      </w:tr>
      <w:tr w:rsidR="00AA5AC4" w14:paraId="1BE8785E" w14:textId="77777777" w:rsidTr="00F744F8">
        <w:tc>
          <w:tcPr>
            <w:tcW w:w="0" w:type="auto"/>
          </w:tcPr>
          <w:p w14:paraId="497FC94E" w14:textId="77777777" w:rsidR="00AA5AC4" w:rsidRDefault="00AA5AC4" w:rsidP="00E52C34"/>
        </w:tc>
        <w:tc>
          <w:tcPr>
            <w:tcW w:w="834" w:type="pct"/>
          </w:tcPr>
          <w:p w14:paraId="465A86A2" w14:textId="77777777" w:rsidR="00AA5AC4" w:rsidRDefault="00AA5AC4" w:rsidP="00E52C34">
            <w:r>
              <w:t>RF007</w:t>
            </w:r>
          </w:p>
        </w:tc>
        <w:tc>
          <w:tcPr>
            <w:tcW w:w="976" w:type="pct"/>
          </w:tcPr>
          <w:p w14:paraId="19EBD1C4" w14:textId="77777777" w:rsidR="00AA5AC4" w:rsidRDefault="00AA5AC4" w:rsidP="00E52C34">
            <w:r>
              <w:t>ZPS-ZENIT-131</w:t>
            </w:r>
          </w:p>
        </w:tc>
        <w:tc>
          <w:tcPr>
            <w:tcW w:w="0" w:type="auto"/>
          </w:tcPr>
          <w:p w14:paraId="06DB08AD" w14:textId="77777777" w:rsidR="00AA5AC4" w:rsidRDefault="00AA5AC4" w:rsidP="00E52C34">
            <w:r>
              <w:t>Arxivar - Document Acquisition</w:t>
            </w:r>
          </w:p>
        </w:tc>
      </w:tr>
      <w:tr w:rsidR="00AA5AC4" w14:paraId="76138123" w14:textId="77777777" w:rsidTr="00F744F8">
        <w:tc>
          <w:tcPr>
            <w:tcW w:w="0" w:type="auto"/>
          </w:tcPr>
          <w:p w14:paraId="405E655F" w14:textId="77777777" w:rsidR="00AA5AC4" w:rsidRDefault="00AA5AC4" w:rsidP="00E52C34">
            <w:r>
              <w:t>--</w:t>
            </w:r>
          </w:p>
        </w:tc>
        <w:tc>
          <w:tcPr>
            <w:tcW w:w="834" w:type="pct"/>
          </w:tcPr>
          <w:p w14:paraId="0063C256" w14:textId="77777777" w:rsidR="00AA5AC4" w:rsidRDefault="00AA5AC4" w:rsidP="00E52C34">
            <w:r>
              <w:t>RF008</w:t>
            </w:r>
          </w:p>
        </w:tc>
        <w:tc>
          <w:tcPr>
            <w:tcW w:w="976" w:type="pct"/>
          </w:tcPr>
          <w:p w14:paraId="0E230209" w14:textId="77777777" w:rsidR="00AA5AC4" w:rsidRDefault="00AA5AC4" w:rsidP="00E52C34">
            <w:r>
              <w:t>XPS-ZENIT-380</w:t>
            </w:r>
          </w:p>
        </w:tc>
        <w:tc>
          <w:tcPr>
            <w:tcW w:w="0" w:type="auto"/>
          </w:tcPr>
          <w:p w14:paraId="7011CDDD" w14:textId="77777777" w:rsidR="00AA5AC4" w:rsidRDefault="00AA5AC4" w:rsidP="00E52C34">
            <w:r>
              <w:t>Dashboard - Single PoS “Documents”</w:t>
            </w:r>
          </w:p>
        </w:tc>
      </w:tr>
      <w:tr w:rsidR="00AA5AC4" w14:paraId="708612EC" w14:textId="77777777" w:rsidTr="00F744F8">
        <w:tc>
          <w:tcPr>
            <w:tcW w:w="0" w:type="auto"/>
          </w:tcPr>
          <w:p w14:paraId="654E16AC" w14:textId="77777777" w:rsidR="00AA5AC4" w:rsidRDefault="00AA5AC4" w:rsidP="00E52C34">
            <w:r>
              <w:t>--</w:t>
            </w:r>
          </w:p>
        </w:tc>
        <w:tc>
          <w:tcPr>
            <w:tcW w:w="834" w:type="pct"/>
          </w:tcPr>
          <w:p w14:paraId="7FC8A12B" w14:textId="77777777" w:rsidR="00AA5AC4" w:rsidRDefault="00AA5AC4" w:rsidP="00E52C34">
            <w:r>
              <w:t>RF009</w:t>
            </w:r>
          </w:p>
        </w:tc>
        <w:tc>
          <w:tcPr>
            <w:tcW w:w="976" w:type="pct"/>
          </w:tcPr>
          <w:p w14:paraId="4EDBE2E9" w14:textId="77777777" w:rsidR="00AA5AC4" w:rsidRDefault="00AA5AC4" w:rsidP="00E52C34">
            <w:r>
              <w:t>XPS-ZENIT-355</w:t>
            </w:r>
          </w:p>
        </w:tc>
        <w:tc>
          <w:tcPr>
            <w:tcW w:w="0" w:type="auto"/>
          </w:tcPr>
          <w:p w14:paraId="649CDAE3" w14:textId="77777777" w:rsidR="00AA5AC4" w:rsidRDefault="00AA5AC4" w:rsidP="00E52C34">
            <w:r>
              <w:t>Dashboard - Single PoS “Borderò”</w:t>
            </w:r>
          </w:p>
        </w:tc>
      </w:tr>
      <w:tr w:rsidR="00AA5AC4" w14:paraId="49BDCB25" w14:textId="77777777" w:rsidTr="00F744F8">
        <w:tc>
          <w:tcPr>
            <w:tcW w:w="0" w:type="auto"/>
          </w:tcPr>
          <w:p w14:paraId="6290ED7B" w14:textId="77777777" w:rsidR="00AA5AC4" w:rsidRDefault="00AA5AC4" w:rsidP="00E52C34">
            <w:r>
              <w:t>--</w:t>
            </w:r>
          </w:p>
        </w:tc>
        <w:tc>
          <w:tcPr>
            <w:tcW w:w="834" w:type="pct"/>
          </w:tcPr>
          <w:p w14:paraId="6CF36A5D" w14:textId="77777777" w:rsidR="00AA5AC4" w:rsidRDefault="00AA5AC4" w:rsidP="00E52C34">
            <w:r>
              <w:t>RF010</w:t>
            </w:r>
          </w:p>
        </w:tc>
        <w:tc>
          <w:tcPr>
            <w:tcW w:w="976" w:type="pct"/>
          </w:tcPr>
          <w:p w14:paraId="51445417" w14:textId="77777777" w:rsidR="00AA5AC4" w:rsidRDefault="00AA5AC4" w:rsidP="00E52C34">
            <w:r>
              <w:t>XPS-ZENIT-385</w:t>
            </w:r>
          </w:p>
        </w:tc>
        <w:tc>
          <w:tcPr>
            <w:tcW w:w="0" w:type="auto"/>
          </w:tcPr>
          <w:p w14:paraId="455ADC2F" w14:textId="77777777" w:rsidR="00AA5AC4" w:rsidRDefault="00AA5AC4" w:rsidP="00E52C34">
            <w:r>
              <w:t>Dashboard - Single PoS “Notes/Comments”</w:t>
            </w:r>
          </w:p>
        </w:tc>
      </w:tr>
      <w:tr w:rsidR="00AA5AC4" w14:paraId="55438385" w14:textId="77777777" w:rsidTr="00F744F8">
        <w:tc>
          <w:tcPr>
            <w:tcW w:w="0" w:type="auto"/>
          </w:tcPr>
          <w:p w14:paraId="11271CA4" w14:textId="77777777" w:rsidR="00AA5AC4" w:rsidRDefault="00AA5AC4" w:rsidP="00E52C34">
            <w:r>
              <w:t>--</w:t>
            </w:r>
          </w:p>
        </w:tc>
        <w:tc>
          <w:tcPr>
            <w:tcW w:w="834" w:type="pct"/>
          </w:tcPr>
          <w:p w14:paraId="24827D05" w14:textId="77777777" w:rsidR="00AA5AC4" w:rsidRDefault="00AA5AC4" w:rsidP="00E52C34">
            <w:r>
              <w:t>RF011</w:t>
            </w:r>
          </w:p>
        </w:tc>
        <w:tc>
          <w:tcPr>
            <w:tcW w:w="976" w:type="pct"/>
          </w:tcPr>
          <w:p w14:paraId="3D03008F" w14:textId="77777777" w:rsidR="00AA5AC4" w:rsidRDefault="00AA5AC4" w:rsidP="00E52C34">
            <w:r>
              <w:t>XPS-ZENIT-500</w:t>
            </w:r>
          </w:p>
          <w:p w14:paraId="37393C53" w14:textId="77777777" w:rsidR="00AA5AC4" w:rsidRDefault="00AA5AC4" w:rsidP="00E52C34">
            <w:r>
              <w:lastRenderedPageBreak/>
              <w:t>XPS-ZENIT-501</w:t>
            </w:r>
          </w:p>
        </w:tc>
        <w:tc>
          <w:tcPr>
            <w:tcW w:w="0" w:type="auto"/>
          </w:tcPr>
          <w:p w14:paraId="29CC15D8" w14:textId="77777777" w:rsidR="00AA5AC4" w:rsidRDefault="00AA5AC4" w:rsidP="00E52C34">
            <w:r>
              <w:lastRenderedPageBreak/>
              <w:t>Massive Importer</w:t>
            </w:r>
          </w:p>
          <w:p w14:paraId="156EC335" w14:textId="77777777" w:rsidR="00AA5AC4" w:rsidRDefault="00AA5AC4" w:rsidP="00E52C34">
            <w:r>
              <w:lastRenderedPageBreak/>
              <w:t>Import RedList</w:t>
            </w:r>
          </w:p>
        </w:tc>
      </w:tr>
      <w:tr w:rsidR="00AA5AC4" w14:paraId="762895A6" w14:textId="77777777" w:rsidTr="00F744F8">
        <w:tc>
          <w:tcPr>
            <w:tcW w:w="0" w:type="auto"/>
          </w:tcPr>
          <w:p w14:paraId="1A197928" w14:textId="77777777" w:rsidR="00AA5AC4" w:rsidRDefault="00AA5AC4" w:rsidP="00E52C34">
            <w:r>
              <w:lastRenderedPageBreak/>
              <w:t>RU 4.1.1 DATI SAP</w:t>
            </w:r>
          </w:p>
        </w:tc>
        <w:tc>
          <w:tcPr>
            <w:tcW w:w="834" w:type="pct"/>
          </w:tcPr>
          <w:p w14:paraId="5E49C653" w14:textId="77777777" w:rsidR="00AA5AC4" w:rsidRDefault="00AA5AC4" w:rsidP="00E52C34">
            <w:r>
              <w:t>--</w:t>
            </w:r>
          </w:p>
        </w:tc>
        <w:tc>
          <w:tcPr>
            <w:tcW w:w="976" w:type="pct"/>
          </w:tcPr>
          <w:p w14:paraId="4F4A5357" w14:textId="77777777" w:rsidR="00AA5AC4" w:rsidRDefault="00AA5AC4" w:rsidP="00E52C34">
            <w:r>
              <w:t>XPS-ZENIT-100</w:t>
            </w:r>
          </w:p>
          <w:p w14:paraId="716C0DBD" w14:textId="77777777" w:rsidR="00AA5AC4" w:rsidRDefault="00AA5AC4" w:rsidP="00E52C34">
            <w:r>
              <w:t>XPS-ZENIT-101</w:t>
            </w:r>
          </w:p>
          <w:p w14:paraId="1BFBE723" w14:textId="77777777" w:rsidR="00F744F8" w:rsidRPr="00F744F8" w:rsidRDefault="00F744F8" w:rsidP="00E52C34">
            <w:pPr>
              <w:rPr>
                <w:sz w:val="8"/>
                <w:szCs w:val="8"/>
              </w:rPr>
            </w:pPr>
          </w:p>
          <w:p w14:paraId="59580365" w14:textId="7D558D0F" w:rsidR="00AA5AC4" w:rsidRDefault="00AA5AC4" w:rsidP="00E52C34">
            <w:r>
              <w:t>XPS-ZENIT-102</w:t>
            </w:r>
          </w:p>
          <w:p w14:paraId="78F21D88" w14:textId="77777777" w:rsidR="00F744F8" w:rsidRPr="00F744F8" w:rsidRDefault="00F744F8" w:rsidP="00E52C34">
            <w:pPr>
              <w:rPr>
                <w:sz w:val="8"/>
                <w:szCs w:val="8"/>
              </w:rPr>
            </w:pPr>
          </w:p>
          <w:p w14:paraId="20871DB9" w14:textId="77777777" w:rsidR="00AA5AC4" w:rsidRDefault="00AA5AC4" w:rsidP="00E52C34">
            <w:r>
              <w:t>XPS-ZENIT-103</w:t>
            </w:r>
          </w:p>
          <w:p w14:paraId="70D4C3E6" w14:textId="77777777" w:rsidR="00F744F8" w:rsidRPr="00F744F8" w:rsidRDefault="00F744F8" w:rsidP="00F744F8">
            <w:pPr>
              <w:jc w:val="center"/>
              <w:rPr>
                <w:sz w:val="4"/>
                <w:szCs w:val="4"/>
              </w:rPr>
            </w:pPr>
          </w:p>
          <w:p w14:paraId="7A8C087D" w14:textId="055F1203" w:rsidR="00AA5AC4" w:rsidRDefault="00AA5AC4" w:rsidP="00E52C34">
            <w:r>
              <w:t xml:space="preserve">XPS-ZENIT-104 </w:t>
            </w:r>
          </w:p>
          <w:p w14:paraId="65D07053" w14:textId="77777777" w:rsidR="00F744F8" w:rsidRPr="00F744F8" w:rsidRDefault="00F744F8" w:rsidP="00E52C34">
            <w:pPr>
              <w:rPr>
                <w:sz w:val="8"/>
                <w:szCs w:val="8"/>
              </w:rPr>
            </w:pPr>
          </w:p>
          <w:p w14:paraId="692E8BC8" w14:textId="77777777" w:rsidR="00AA5AC4" w:rsidRDefault="00AA5AC4" w:rsidP="00E52C34">
            <w:r>
              <w:t>XPS-ZENIT-501</w:t>
            </w:r>
          </w:p>
          <w:p w14:paraId="39B578E9" w14:textId="77777777" w:rsidR="00AA5AC4" w:rsidRDefault="00AA5AC4" w:rsidP="00E52C34">
            <w:r>
              <w:t>XPS-ZENIT-534</w:t>
            </w:r>
          </w:p>
          <w:p w14:paraId="01EC42CA" w14:textId="77777777" w:rsidR="00AA5AC4" w:rsidRDefault="00AA5AC4" w:rsidP="00E52C34">
            <w:r>
              <w:t>XPS-ZENIT-535</w:t>
            </w:r>
          </w:p>
        </w:tc>
        <w:tc>
          <w:tcPr>
            <w:tcW w:w="0" w:type="auto"/>
          </w:tcPr>
          <w:p w14:paraId="5FCADF13" w14:textId="77777777" w:rsidR="00AA5AC4" w:rsidRPr="003F20EC" w:rsidRDefault="00AA5AC4" w:rsidP="00E52C34">
            <w:pPr>
              <w:rPr>
                <w:lang w:val="it-IT"/>
              </w:rPr>
            </w:pPr>
            <w:r w:rsidRPr="003F20EC">
              <w:rPr>
                <w:lang w:val="it-IT"/>
              </w:rPr>
              <w:t>SAP - “Unpaids” Data Acquisition</w:t>
            </w:r>
          </w:p>
          <w:p w14:paraId="04DCD5BE" w14:textId="77777777" w:rsidR="00AA5AC4" w:rsidRPr="003F20EC" w:rsidRDefault="00AA5AC4" w:rsidP="00E52C34">
            <w:pPr>
              <w:rPr>
                <w:lang w:val="it-IT"/>
              </w:rPr>
            </w:pPr>
            <w:r w:rsidRPr="003F20EC">
              <w:rPr>
                <w:lang w:val="it-IT"/>
              </w:rPr>
              <w:t>SAP - “Guarantees” Data Acquisition</w:t>
            </w:r>
          </w:p>
          <w:p w14:paraId="27008B7A" w14:textId="77777777" w:rsidR="00AA5AC4" w:rsidRPr="003F20EC" w:rsidRDefault="00AA5AC4" w:rsidP="00E52C34">
            <w:pPr>
              <w:rPr>
                <w:lang w:val="it-IT"/>
              </w:rPr>
            </w:pPr>
            <w:r w:rsidRPr="003F20EC">
              <w:rPr>
                <w:lang w:val="it-IT"/>
              </w:rPr>
              <w:t>SAP - “Status Collection” Data Acquisition</w:t>
            </w:r>
          </w:p>
          <w:p w14:paraId="5AF39CAA" w14:textId="77777777" w:rsidR="00AA5AC4" w:rsidRPr="003F20EC" w:rsidRDefault="00AA5AC4" w:rsidP="00E52C34">
            <w:pPr>
              <w:rPr>
                <w:lang w:val="it-IT"/>
              </w:rPr>
            </w:pPr>
            <w:r w:rsidRPr="003F20EC">
              <w:rPr>
                <w:lang w:val="it-IT"/>
              </w:rPr>
              <w:t>SAP - “Open credits” Data Acquisition</w:t>
            </w:r>
          </w:p>
          <w:p w14:paraId="4ECDFB53" w14:textId="77777777" w:rsidR="00AA5AC4" w:rsidRPr="003F20EC" w:rsidRDefault="00AA5AC4" w:rsidP="00E52C34">
            <w:pPr>
              <w:rPr>
                <w:lang w:val="it-IT"/>
              </w:rPr>
            </w:pPr>
            <w:r w:rsidRPr="003F20EC">
              <w:rPr>
                <w:lang w:val="it-IT"/>
              </w:rPr>
              <w:t>SAP - “Hopper - Coin Changer” Data Acquisition</w:t>
            </w:r>
          </w:p>
          <w:p w14:paraId="4F2F89A0" w14:textId="77777777" w:rsidR="00AA5AC4" w:rsidRPr="003F20EC" w:rsidRDefault="00AA5AC4" w:rsidP="00E52C34">
            <w:pPr>
              <w:rPr>
                <w:lang w:val="it-IT"/>
              </w:rPr>
            </w:pPr>
            <w:r w:rsidRPr="003F20EC">
              <w:rPr>
                <w:lang w:val="it-IT"/>
              </w:rPr>
              <w:t>Import Red List</w:t>
            </w:r>
          </w:p>
          <w:p w14:paraId="6DBF9D3C" w14:textId="77777777" w:rsidR="00AA5AC4" w:rsidRPr="003F20EC" w:rsidRDefault="00AA5AC4" w:rsidP="00E52C34">
            <w:pPr>
              <w:rPr>
                <w:lang w:val="it-IT"/>
              </w:rPr>
            </w:pPr>
            <w:r w:rsidRPr="003F20EC">
              <w:rPr>
                <w:lang w:val="it-IT"/>
              </w:rPr>
              <w:t>Import DATABASE RETE</w:t>
            </w:r>
          </w:p>
          <w:p w14:paraId="6AFFE607" w14:textId="77777777" w:rsidR="00AA5AC4" w:rsidRDefault="00AA5AC4" w:rsidP="00E52C34">
            <w:r>
              <w:t>Import DB Corner</w:t>
            </w:r>
          </w:p>
        </w:tc>
      </w:tr>
      <w:tr w:rsidR="00AA5AC4" w14:paraId="51B5EEA9" w14:textId="77777777" w:rsidTr="00F744F8">
        <w:tc>
          <w:tcPr>
            <w:tcW w:w="0" w:type="auto"/>
          </w:tcPr>
          <w:p w14:paraId="0E01EBEE" w14:textId="77777777" w:rsidR="00AA5AC4" w:rsidRDefault="00AA5AC4" w:rsidP="00E52C34">
            <w:r>
              <w:t>RU 4.1.2 DATI SI VLT</w:t>
            </w:r>
          </w:p>
        </w:tc>
        <w:tc>
          <w:tcPr>
            <w:tcW w:w="834" w:type="pct"/>
          </w:tcPr>
          <w:p w14:paraId="7AC4CF37" w14:textId="77777777" w:rsidR="00AA5AC4" w:rsidRDefault="00AA5AC4" w:rsidP="00E52C34">
            <w:r>
              <w:t>--</w:t>
            </w:r>
          </w:p>
        </w:tc>
        <w:tc>
          <w:tcPr>
            <w:tcW w:w="976" w:type="pct"/>
          </w:tcPr>
          <w:p w14:paraId="6B4E754D" w14:textId="77777777" w:rsidR="00AA5AC4" w:rsidRDefault="00AA5AC4" w:rsidP="00E52C34">
            <w:r>
              <w:t>XPS-ZENIT-060</w:t>
            </w:r>
          </w:p>
          <w:p w14:paraId="3BF702C9" w14:textId="77777777" w:rsidR="00AA5AC4" w:rsidRDefault="00AA5AC4" w:rsidP="00E52C34">
            <w:r>
              <w:t>XPS-ZENIT-534</w:t>
            </w:r>
          </w:p>
        </w:tc>
        <w:tc>
          <w:tcPr>
            <w:tcW w:w="0" w:type="auto"/>
          </w:tcPr>
          <w:p w14:paraId="0E329D95" w14:textId="77777777" w:rsidR="00AA5AC4" w:rsidRDefault="00AA5AC4" w:rsidP="00E52C34">
            <w:r>
              <w:t>VLT - Daily Data Acquisition</w:t>
            </w:r>
          </w:p>
          <w:p w14:paraId="46D41852" w14:textId="77777777" w:rsidR="00AA5AC4" w:rsidRDefault="00AA5AC4" w:rsidP="00E52C34">
            <w:r>
              <w:t>Import DATABASE RETE</w:t>
            </w:r>
          </w:p>
        </w:tc>
      </w:tr>
      <w:tr w:rsidR="00AA5AC4" w14:paraId="76B7439C" w14:textId="77777777" w:rsidTr="00F744F8">
        <w:tc>
          <w:tcPr>
            <w:tcW w:w="0" w:type="auto"/>
          </w:tcPr>
          <w:p w14:paraId="4B91A050" w14:textId="77777777" w:rsidR="00AA5AC4" w:rsidRDefault="00AA5AC4" w:rsidP="00E52C34">
            <w:r>
              <w:t>RU 4.1.3 DATI SIMP</w:t>
            </w:r>
          </w:p>
        </w:tc>
        <w:tc>
          <w:tcPr>
            <w:tcW w:w="834" w:type="pct"/>
          </w:tcPr>
          <w:p w14:paraId="2CBFEB84" w14:textId="77777777" w:rsidR="00AA5AC4" w:rsidRDefault="00AA5AC4" w:rsidP="00E52C34">
            <w:r>
              <w:t>--</w:t>
            </w:r>
          </w:p>
        </w:tc>
        <w:tc>
          <w:tcPr>
            <w:tcW w:w="976" w:type="pct"/>
          </w:tcPr>
          <w:p w14:paraId="59BAE13F" w14:textId="77777777" w:rsidR="00AA5AC4" w:rsidRDefault="00AA5AC4" w:rsidP="00E52C34">
            <w:r>
              <w:t>XPS-ZENIT-030</w:t>
            </w:r>
          </w:p>
          <w:p w14:paraId="660E4286" w14:textId="77777777" w:rsidR="00F744F8" w:rsidRPr="00F744F8" w:rsidRDefault="00F744F8" w:rsidP="00E52C34">
            <w:pPr>
              <w:rPr>
                <w:sz w:val="8"/>
                <w:szCs w:val="8"/>
              </w:rPr>
            </w:pPr>
          </w:p>
          <w:p w14:paraId="716013DD" w14:textId="77777777" w:rsidR="00AA5AC4" w:rsidRDefault="00AA5AC4" w:rsidP="00E52C34">
            <w:r>
              <w:t>XPS-ZENIT-011</w:t>
            </w:r>
          </w:p>
          <w:p w14:paraId="44FB053C" w14:textId="77777777" w:rsidR="00F744F8" w:rsidRPr="00F744F8" w:rsidRDefault="00F744F8" w:rsidP="00E52C34">
            <w:pPr>
              <w:rPr>
                <w:sz w:val="8"/>
                <w:szCs w:val="8"/>
              </w:rPr>
            </w:pPr>
          </w:p>
          <w:p w14:paraId="0DE6E74B" w14:textId="77777777" w:rsidR="00AA5AC4" w:rsidRDefault="00AA5AC4" w:rsidP="00E52C34">
            <w:r>
              <w:t>XPS-ZENIT-539</w:t>
            </w:r>
          </w:p>
          <w:p w14:paraId="6E43F233" w14:textId="77777777" w:rsidR="00AA5AC4" w:rsidRDefault="00AA5AC4" w:rsidP="00E52C34">
            <w:r>
              <w:t>XPS-ZENIT-535</w:t>
            </w:r>
          </w:p>
        </w:tc>
        <w:tc>
          <w:tcPr>
            <w:tcW w:w="0" w:type="auto"/>
          </w:tcPr>
          <w:p w14:paraId="3FAF7315" w14:textId="77777777" w:rsidR="00AA5AC4" w:rsidRDefault="00AA5AC4" w:rsidP="00E52C34">
            <w:r>
              <w:t>SIMP Credit Lines - Data Acquisition</w:t>
            </w:r>
          </w:p>
          <w:p w14:paraId="48DEBD7A" w14:textId="77777777" w:rsidR="00AA5AC4" w:rsidRDefault="00AA5AC4" w:rsidP="00E52C34">
            <w:r>
              <w:t>POS Data Retrieval from Source System</w:t>
            </w:r>
          </w:p>
          <w:p w14:paraId="2417CAC9" w14:textId="77777777" w:rsidR="00AA5AC4" w:rsidRDefault="00AA5AC4" w:rsidP="00E52C34">
            <w:r>
              <w:t>Import SIMP Credit Situation</w:t>
            </w:r>
          </w:p>
          <w:p w14:paraId="3FCB5637" w14:textId="77777777" w:rsidR="00AA5AC4" w:rsidRDefault="00AA5AC4" w:rsidP="00E52C34">
            <w:r>
              <w:t>Import DB Corner</w:t>
            </w:r>
          </w:p>
        </w:tc>
      </w:tr>
      <w:tr w:rsidR="00AA5AC4" w14:paraId="449BFB98" w14:textId="77777777" w:rsidTr="00F744F8">
        <w:tc>
          <w:tcPr>
            <w:tcW w:w="0" w:type="auto"/>
          </w:tcPr>
          <w:p w14:paraId="6FA9AA62" w14:textId="77777777" w:rsidR="00AA5AC4" w:rsidRPr="003F20EC" w:rsidRDefault="00AA5AC4" w:rsidP="00E52C34">
            <w:pPr>
              <w:rPr>
                <w:lang w:val="it-IT"/>
              </w:rPr>
            </w:pPr>
            <w:r w:rsidRPr="003F20EC">
              <w:rPr>
                <w:lang w:val="it-IT"/>
              </w:rPr>
              <w:t>RU 4.1.4 DATI Pos Contracts &amp; Procedure</w:t>
            </w:r>
          </w:p>
        </w:tc>
        <w:tc>
          <w:tcPr>
            <w:tcW w:w="834" w:type="pct"/>
          </w:tcPr>
          <w:p w14:paraId="5AFA7566" w14:textId="77777777" w:rsidR="00AA5AC4" w:rsidRDefault="00AA5AC4" w:rsidP="00E52C34">
            <w:r>
              <w:t>--</w:t>
            </w:r>
          </w:p>
        </w:tc>
        <w:tc>
          <w:tcPr>
            <w:tcW w:w="976" w:type="pct"/>
          </w:tcPr>
          <w:p w14:paraId="5576B760" w14:textId="77777777" w:rsidR="00AA5AC4" w:rsidRDefault="00AA5AC4" w:rsidP="00E52C34">
            <w:r>
              <w:t>XPS-ZENIT-500</w:t>
            </w:r>
          </w:p>
          <w:p w14:paraId="4665B83D" w14:textId="77777777" w:rsidR="00AA5AC4" w:rsidRDefault="00AA5AC4" w:rsidP="00E52C34">
            <w:r>
              <w:t>XPS-ZENIT-505</w:t>
            </w:r>
          </w:p>
        </w:tc>
        <w:tc>
          <w:tcPr>
            <w:tcW w:w="0" w:type="auto"/>
          </w:tcPr>
          <w:p w14:paraId="4759D83F" w14:textId="77777777" w:rsidR="00AA5AC4" w:rsidRDefault="00AA5AC4" w:rsidP="00E52C34">
            <w:r>
              <w:t>Massive Importer</w:t>
            </w:r>
          </w:p>
          <w:p w14:paraId="5CC9CBCA" w14:textId="77777777" w:rsidR="00AA5AC4" w:rsidRDefault="00AA5AC4" w:rsidP="00E52C34">
            <w:r>
              <w:t>Import Contract Types - Specializzati</w:t>
            </w:r>
          </w:p>
        </w:tc>
      </w:tr>
      <w:tr w:rsidR="00AA5AC4" w14:paraId="0AEFC8DF" w14:textId="77777777" w:rsidTr="00F744F8">
        <w:tc>
          <w:tcPr>
            <w:tcW w:w="0" w:type="auto"/>
          </w:tcPr>
          <w:p w14:paraId="2F0FCFAF" w14:textId="77777777" w:rsidR="00AA5AC4" w:rsidRDefault="00AA5AC4" w:rsidP="00E52C34">
            <w:r>
              <w:lastRenderedPageBreak/>
              <w:t>RU 4.1.5 DATI NETWORK DISTRIBUTION</w:t>
            </w:r>
          </w:p>
        </w:tc>
        <w:tc>
          <w:tcPr>
            <w:tcW w:w="834" w:type="pct"/>
          </w:tcPr>
          <w:p w14:paraId="0C9F41C5" w14:textId="77777777" w:rsidR="00AA5AC4" w:rsidRDefault="00AA5AC4" w:rsidP="00E52C34">
            <w:r>
              <w:t>--</w:t>
            </w:r>
          </w:p>
        </w:tc>
        <w:tc>
          <w:tcPr>
            <w:tcW w:w="976" w:type="pct"/>
          </w:tcPr>
          <w:p w14:paraId="54AAEA32" w14:textId="77777777" w:rsidR="00AA5AC4" w:rsidRDefault="00AA5AC4" w:rsidP="00E52C34">
            <w:r>
              <w:t>XPS-ZENIT-010</w:t>
            </w:r>
          </w:p>
          <w:p w14:paraId="3BE772E1" w14:textId="77777777" w:rsidR="00AA5AC4" w:rsidRDefault="00AA5AC4" w:rsidP="00E52C34">
            <w:r>
              <w:t>XPS-ZENIT-050</w:t>
            </w:r>
          </w:p>
          <w:p w14:paraId="392EFF1A" w14:textId="77777777" w:rsidR="00AA5AC4" w:rsidRDefault="00AA5AC4" w:rsidP="00E52C34">
            <w:r>
              <w:t>XPS-ZENIT-514</w:t>
            </w:r>
          </w:p>
        </w:tc>
        <w:tc>
          <w:tcPr>
            <w:tcW w:w="0" w:type="auto"/>
          </w:tcPr>
          <w:p w14:paraId="5AFD485C" w14:textId="77777777" w:rsidR="00AA5AC4" w:rsidRDefault="00AA5AC4" w:rsidP="00E52C34">
            <w:r>
              <w:t>PoS - Data Acquisition</w:t>
            </w:r>
          </w:p>
          <w:p w14:paraId="41CDC8F0" w14:textId="77777777" w:rsidR="00AA5AC4" w:rsidRDefault="00AA5AC4" w:rsidP="00E52C34">
            <w:r>
              <w:t>AWP - Daily Data Acquisition</w:t>
            </w:r>
          </w:p>
          <w:p w14:paraId="0EA27F06" w14:textId="77777777" w:rsidR="00AA5AC4" w:rsidRDefault="00AA5AC4" w:rsidP="00E52C34">
            <w:r>
              <w:t>Import QR Corner</w:t>
            </w:r>
          </w:p>
        </w:tc>
      </w:tr>
      <w:tr w:rsidR="00AA5AC4" w:rsidRPr="003F20EC" w14:paraId="213A9659" w14:textId="77777777" w:rsidTr="00F744F8">
        <w:tc>
          <w:tcPr>
            <w:tcW w:w="0" w:type="auto"/>
          </w:tcPr>
          <w:p w14:paraId="2BF9D5A0" w14:textId="77777777" w:rsidR="00AA5AC4" w:rsidRDefault="00AA5AC4" w:rsidP="00E52C34">
            <w:r>
              <w:t>RU 4.1.6 DATI GESTORETE</w:t>
            </w:r>
          </w:p>
        </w:tc>
        <w:tc>
          <w:tcPr>
            <w:tcW w:w="834" w:type="pct"/>
          </w:tcPr>
          <w:p w14:paraId="2A8520F6" w14:textId="77777777" w:rsidR="00AA5AC4" w:rsidRDefault="00AA5AC4" w:rsidP="00E52C34">
            <w:r>
              <w:t>--</w:t>
            </w:r>
          </w:p>
        </w:tc>
        <w:tc>
          <w:tcPr>
            <w:tcW w:w="976" w:type="pct"/>
          </w:tcPr>
          <w:p w14:paraId="504E3BEF" w14:textId="77777777" w:rsidR="00AA5AC4" w:rsidRDefault="00AA5AC4" w:rsidP="00E52C34">
            <w:r>
              <w:t>XPS-ZENIT-070</w:t>
            </w:r>
          </w:p>
          <w:p w14:paraId="52BC1626" w14:textId="77777777" w:rsidR="009B1B89" w:rsidRDefault="009B1B89" w:rsidP="00E52C34"/>
          <w:p w14:paraId="645E0D00" w14:textId="77777777" w:rsidR="00AA5AC4" w:rsidRDefault="00AA5AC4" w:rsidP="00E52C34">
            <w:r>
              <w:t>XPS-ZENIT-533</w:t>
            </w:r>
          </w:p>
          <w:p w14:paraId="0725964A" w14:textId="77777777" w:rsidR="00AA5AC4" w:rsidRDefault="00AA5AC4" w:rsidP="00E52C34">
            <w:r>
              <w:t>XPS-ZENIT-534</w:t>
            </w:r>
          </w:p>
          <w:p w14:paraId="48034DD4" w14:textId="77777777" w:rsidR="00AA5AC4" w:rsidRDefault="00AA5AC4" w:rsidP="00E52C34">
            <w:r>
              <w:t>XPS-ZENIT-535</w:t>
            </w:r>
          </w:p>
        </w:tc>
        <w:tc>
          <w:tcPr>
            <w:tcW w:w="0" w:type="auto"/>
          </w:tcPr>
          <w:p w14:paraId="41CD99A7" w14:textId="77777777" w:rsidR="00AA5AC4" w:rsidRPr="003F20EC" w:rsidRDefault="00AA5AC4" w:rsidP="00E52C34">
            <w:pPr>
              <w:rPr>
                <w:lang w:val="it-IT"/>
              </w:rPr>
            </w:pPr>
            <w:r w:rsidRPr="003F20EC">
              <w:rPr>
                <w:lang w:val="it-IT"/>
              </w:rPr>
              <w:t>GESTORETE - Daily Data Acquisition</w:t>
            </w:r>
          </w:p>
          <w:p w14:paraId="078C7B21" w14:textId="77777777" w:rsidR="00AA5AC4" w:rsidRPr="003F20EC" w:rsidRDefault="00AA5AC4" w:rsidP="00E52C34">
            <w:pPr>
              <w:rPr>
                <w:lang w:val="it-IT"/>
              </w:rPr>
            </w:pPr>
            <w:r w:rsidRPr="003F20EC">
              <w:rPr>
                <w:lang w:val="it-IT"/>
              </w:rPr>
              <w:t>Import AWP - Altro Concessionario</w:t>
            </w:r>
          </w:p>
          <w:p w14:paraId="335C6433" w14:textId="77777777" w:rsidR="00AA5AC4" w:rsidRPr="003F20EC" w:rsidRDefault="00AA5AC4" w:rsidP="00E52C34">
            <w:pPr>
              <w:rPr>
                <w:lang w:val="it-IT"/>
              </w:rPr>
            </w:pPr>
            <w:r w:rsidRPr="003F20EC">
              <w:rPr>
                <w:lang w:val="it-IT"/>
              </w:rPr>
              <w:t>Import DATABASE RETE</w:t>
            </w:r>
          </w:p>
          <w:p w14:paraId="7A7CCFBE" w14:textId="77777777" w:rsidR="00AA5AC4" w:rsidRPr="003F20EC" w:rsidRDefault="00AA5AC4" w:rsidP="00E52C34">
            <w:pPr>
              <w:rPr>
                <w:lang w:val="it-IT"/>
              </w:rPr>
            </w:pPr>
            <w:r w:rsidRPr="003F20EC">
              <w:rPr>
                <w:lang w:val="it-IT"/>
              </w:rPr>
              <w:t>Import DB Corner</w:t>
            </w:r>
          </w:p>
        </w:tc>
      </w:tr>
      <w:tr w:rsidR="00AA5AC4" w14:paraId="1A2C6B0D" w14:textId="77777777" w:rsidTr="00F744F8">
        <w:tc>
          <w:tcPr>
            <w:tcW w:w="0" w:type="auto"/>
          </w:tcPr>
          <w:p w14:paraId="5FA6A494" w14:textId="77777777" w:rsidR="00AA5AC4" w:rsidRDefault="00AA5AC4" w:rsidP="00E52C34">
            <w:r>
              <w:t>RU 4.1.7 DATI GEO</w:t>
            </w:r>
          </w:p>
        </w:tc>
        <w:tc>
          <w:tcPr>
            <w:tcW w:w="834" w:type="pct"/>
          </w:tcPr>
          <w:p w14:paraId="1704B036" w14:textId="77777777" w:rsidR="00AA5AC4" w:rsidRDefault="00AA5AC4" w:rsidP="00E52C34">
            <w:r>
              <w:t>--</w:t>
            </w:r>
          </w:p>
        </w:tc>
        <w:tc>
          <w:tcPr>
            <w:tcW w:w="976" w:type="pct"/>
          </w:tcPr>
          <w:p w14:paraId="29E8D76B" w14:textId="77777777" w:rsidR="00AA5AC4" w:rsidRDefault="00AA5AC4" w:rsidP="00E52C34">
            <w:r>
              <w:t>XPS-ZENIT-020</w:t>
            </w:r>
          </w:p>
          <w:p w14:paraId="6DABADE5" w14:textId="77777777" w:rsidR="009B1B89" w:rsidRPr="009B1B89" w:rsidRDefault="009B1B89" w:rsidP="00E52C34">
            <w:pPr>
              <w:rPr>
                <w:sz w:val="8"/>
                <w:szCs w:val="8"/>
              </w:rPr>
            </w:pPr>
          </w:p>
          <w:p w14:paraId="649CE881" w14:textId="77777777" w:rsidR="00AA5AC4" w:rsidRDefault="00AA5AC4" w:rsidP="00E52C34">
            <w:r>
              <w:t>XPS-ZENIT-536</w:t>
            </w:r>
          </w:p>
          <w:p w14:paraId="72908563" w14:textId="77777777" w:rsidR="00AA5AC4" w:rsidRDefault="00AA5AC4" w:rsidP="00E52C34">
            <w:r>
              <w:t>XPS-ZENIT-537</w:t>
            </w:r>
          </w:p>
          <w:p w14:paraId="2D5A0FB7" w14:textId="77777777" w:rsidR="00AA5AC4" w:rsidRDefault="00AA5AC4" w:rsidP="00E52C34">
            <w:r>
              <w:t>XPS-ZENIT-538</w:t>
            </w:r>
          </w:p>
          <w:p w14:paraId="4C9F36C5" w14:textId="77777777" w:rsidR="009B1B89" w:rsidRPr="009B1B89" w:rsidRDefault="009B1B89" w:rsidP="00E52C34">
            <w:pPr>
              <w:rPr>
                <w:sz w:val="8"/>
                <w:szCs w:val="8"/>
              </w:rPr>
            </w:pPr>
          </w:p>
          <w:p w14:paraId="7319B6EB" w14:textId="77777777" w:rsidR="00AA5AC4" w:rsidRDefault="00AA5AC4" w:rsidP="00E52C34">
            <w:r>
              <w:t>XPS-ZENIT-535</w:t>
            </w:r>
          </w:p>
        </w:tc>
        <w:tc>
          <w:tcPr>
            <w:tcW w:w="0" w:type="auto"/>
          </w:tcPr>
          <w:p w14:paraId="3C8B549A" w14:textId="77777777" w:rsidR="00AA5AC4" w:rsidRDefault="00AA5AC4" w:rsidP="00E52C34">
            <w:r>
              <w:t>GEO Credit Lines - Data Acquisition</w:t>
            </w:r>
          </w:p>
          <w:p w14:paraId="48395BE8" w14:textId="77777777" w:rsidR="00AA5AC4" w:rsidRDefault="00AA5AC4" w:rsidP="00E52C34">
            <w:r>
              <w:t>Import GNTN Credit Situation</w:t>
            </w:r>
          </w:p>
          <w:p w14:paraId="5B87A374" w14:textId="77777777" w:rsidR="00AA5AC4" w:rsidRDefault="00AA5AC4" w:rsidP="00E52C34">
            <w:r>
              <w:t>Import Corner Credit Situation</w:t>
            </w:r>
          </w:p>
          <w:p w14:paraId="7D96809D" w14:textId="77777777" w:rsidR="00AA5AC4" w:rsidRDefault="00AA5AC4" w:rsidP="00E52C34">
            <w:r>
              <w:t>Import Conti Gioco Credit Situation</w:t>
            </w:r>
          </w:p>
          <w:p w14:paraId="11D10152" w14:textId="77777777" w:rsidR="00AA5AC4" w:rsidRDefault="00AA5AC4" w:rsidP="00E52C34">
            <w:r>
              <w:t>Import DB Corner</w:t>
            </w:r>
          </w:p>
        </w:tc>
      </w:tr>
      <w:tr w:rsidR="00AA5AC4" w:rsidRPr="00335F8D" w14:paraId="6D8AD9F1" w14:textId="77777777" w:rsidTr="00F744F8">
        <w:tc>
          <w:tcPr>
            <w:tcW w:w="0" w:type="auto"/>
          </w:tcPr>
          <w:p w14:paraId="35139768" w14:textId="77777777" w:rsidR="00AA5AC4" w:rsidRDefault="00AA5AC4" w:rsidP="00E52C34">
            <w:r>
              <w:t>RU 4.1.8 DATI DWH</w:t>
            </w:r>
          </w:p>
        </w:tc>
        <w:tc>
          <w:tcPr>
            <w:tcW w:w="834" w:type="pct"/>
          </w:tcPr>
          <w:p w14:paraId="4BA447C6" w14:textId="77777777" w:rsidR="00AA5AC4" w:rsidRDefault="00AA5AC4" w:rsidP="00E52C34">
            <w:r>
              <w:t>--</w:t>
            </w:r>
          </w:p>
        </w:tc>
        <w:tc>
          <w:tcPr>
            <w:tcW w:w="976" w:type="pct"/>
          </w:tcPr>
          <w:p w14:paraId="244910B2" w14:textId="77777777" w:rsidR="009B1B89" w:rsidRDefault="00AA5AC4" w:rsidP="00E52C34">
            <w:r>
              <w:t xml:space="preserve">XPS-ZENIT-110 </w:t>
            </w:r>
          </w:p>
          <w:p w14:paraId="32C1793A" w14:textId="77777777" w:rsidR="009B1B89" w:rsidRPr="009B1B89" w:rsidRDefault="009B1B89" w:rsidP="00E52C34">
            <w:pPr>
              <w:rPr>
                <w:sz w:val="8"/>
                <w:szCs w:val="8"/>
              </w:rPr>
            </w:pPr>
          </w:p>
          <w:p w14:paraId="6E17CEDE" w14:textId="22124A84" w:rsidR="00AA5AC4" w:rsidRDefault="00AA5AC4" w:rsidP="00E52C34">
            <w:r>
              <w:t>XPS-ZENIT-500</w:t>
            </w:r>
          </w:p>
          <w:p w14:paraId="22680114" w14:textId="77777777" w:rsidR="00AA5AC4" w:rsidRDefault="00AA5AC4" w:rsidP="00E52C34">
            <w:r>
              <w:t>XPS-ZENIT-530</w:t>
            </w:r>
          </w:p>
        </w:tc>
        <w:tc>
          <w:tcPr>
            <w:tcW w:w="0" w:type="auto"/>
          </w:tcPr>
          <w:p w14:paraId="0AFE1B6F" w14:textId="77777777" w:rsidR="00AA5AC4" w:rsidRDefault="00AA5AC4" w:rsidP="00E52C34">
            <w:r>
              <w:t>DWH - “Winning Monitoring” Data Acquisition</w:t>
            </w:r>
          </w:p>
          <w:p w14:paraId="516F2985" w14:textId="77777777" w:rsidR="00AA5AC4" w:rsidRDefault="00AA5AC4" w:rsidP="00E52C34">
            <w:r>
              <w:t>Massive Importer</w:t>
            </w:r>
          </w:p>
          <w:p w14:paraId="3098B600" w14:textId="77777777" w:rsidR="00AA5AC4" w:rsidRDefault="00AA5AC4" w:rsidP="00E52C34">
            <w:r>
              <w:t>Import Tracking Winnings</w:t>
            </w:r>
          </w:p>
        </w:tc>
      </w:tr>
      <w:tr w:rsidR="00AA5AC4" w14:paraId="4EBC382B" w14:textId="77777777" w:rsidTr="00F744F8">
        <w:tc>
          <w:tcPr>
            <w:tcW w:w="0" w:type="auto"/>
          </w:tcPr>
          <w:p w14:paraId="02D7D862" w14:textId="77777777" w:rsidR="00AA5AC4" w:rsidRDefault="00AA5AC4" w:rsidP="00E52C34">
            <w:r>
              <w:t>RU 4.1.9 DATI COMMA 6</w:t>
            </w:r>
          </w:p>
        </w:tc>
        <w:tc>
          <w:tcPr>
            <w:tcW w:w="834" w:type="pct"/>
          </w:tcPr>
          <w:p w14:paraId="2D94D562" w14:textId="77777777" w:rsidR="00AA5AC4" w:rsidRDefault="00AA5AC4" w:rsidP="00E52C34">
            <w:r>
              <w:t>--</w:t>
            </w:r>
          </w:p>
        </w:tc>
        <w:tc>
          <w:tcPr>
            <w:tcW w:w="976" w:type="pct"/>
          </w:tcPr>
          <w:p w14:paraId="41CAE9C5" w14:textId="77777777" w:rsidR="00AA5AC4" w:rsidRDefault="00AA5AC4" w:rsidP="00E52C34">
            <w:r>
              <w:t>XPS-ZENIT-050</w:t>
            </w:r>
          </w:p>
          <w:p w14:paraId="2076FAE4" w14:textId="77777777" w:rsidR="00AA5AC4" w:rsidRDefault="00AA5AC4" w:rsidP="00E52C34">
            <w:r>
              <w:t>XPS-ZENIT-534</w:t>
            </w:r>
          </w:p>
          <w:p w14:paraId="0F83CBE1" w14:textId="77777777" w:rsidR="00AA5AC4" w:rsidRDefault="00AA5AC4" w:rsidP="00E52C34">
            <w:r>
              <w:t>XPS-ZENIT-535</w:t>
            </w:r>
          </w:p>
        </w:tc>
        <w:tc>
          <w:tcPr>
            <w:tcW w:w="0" w:type="auto"/>
          </w:tcPr>
          <w:p w14:paraId="4E31426A" w14:textId="77777777" w:rsidR="00AA5AC4" w:rsidRDefault="00AA5AC4" w:rsidP="00E52C34">
            <w:r>
              <w:t>AWP - Daily Data Acquisition</w:t>
            </w:r>
          </w:p>
          <w:p w14:paraId="52CDC7E1" w14:textId="77777777" w:rsidR="00AA5AC4" w:rsidRDefault="00AA5AC4" w:rsidP="00E52C34">
            <w:r>
              <w:t>Import DATABASE RETE</w:t>
            </w:r>
          </w:p>
          <w:p w14:paraId="3B79E7BE" w14:textId="77777777" w:rsidR="00AA5AC4" w:rsidRDefault="00AA5AC4" w:rsidP="00E52C34">
            <w:r>
              <w:t>Import DB Corner</w:t>
            </w:r>
          </w:p>
        </w:tc>
      </w:tr>
      <w:tr w:rsidR="00AA5AC4" w14:paraId="7007778F" w14:textId="77777777" w:rsidTr="00F744F8">
        <w:tc>
          <w:tcPr>
            <w:tcW w:w="0" w:type="auto"/>
          </w:tcPr>
          <w:p w14:paraId="25C3A2CA" w14:textId="77777777" w:rsidR="00AA5AC4" w:rsidRDefault="00AA5AC4" w:rsidP="00E52C34">
            <w:r>
              <w:t>RU 4.1.10 DATI CERVED</w:t>
            </w:r>
          </w:p>
        </w:tc>
        <w:tc>
          <w:tcPr>
            <w:tcW w:w="834" w:type="pct"/>
          </w:tcPr>
          <w:p w14:paraId="5D48D8B4" w14:textId="77777777" w:rsidR="00AA5AC4" w:rsidRDefault="00AA5AC4" w:rsidP="00E52C34">
            <w:r>
              <w:t>--</w:t>
            </w:r>
          </w:p>
        </w:tc>
        <w:tc>
          <w:tcPr>
            <w:tcW w:w="976" w:type="pct"/>
          </w:tcPr>
          <w:p w14:paraId="4EAE4981" w14:textId="77777777" w:rsidR="00AA5AC4" w:rsidRDefault="00AA5AC4" w:rsidP="00E52C34">
            <w:r>
              <w:t>XPS-ZENIT-080</w:t>
            </w:r>
          </w:p>
          <w:p w14:paraId="0F46CB15" w14:textId="77777777" w:rsidR="00AA5AC4" w:rsidRDefault="00AA5AC4" w:rsidP="00E52C34">
            <w:r>
              <w:lastRenderedPageBreak/>
              <w:t>XPS-ZENIT-130</w:t>
            </w:r>
          </w:p>
          <w:p w14:paraId="29E9A9B7" w14:textId="77777777" w:rsidR="00AA5AC4" w:rsidRDefault="00AA5AC4" w:rsidP="00E52C34">
            <w:r>
              <w:t>XPS-ZENIT-540</w:t>
            </w:r>
          </w:p>
          <w:p w14:paraId="04209718" w14:textId="77777777" w:rsidR="00AA5AC4" w:rsidRDefault="00AA5AC4" w:rsidP="00E52C34">
            <w:r>
              <w:t>XPS-ZENIT-534</w:t>
            </w:r>
          </w:p>
          <w:p w14:paraId="71511D60" w14:textId="77777777" w:rsidR="00AA5AC4" w:rsidRDefault="00AA5AC4" w:rsidP="00E52C34">
            <w:r>
              <w:t>XPS-ZENIT-535</w:t>
            </w:r>
          </w:p>
        </w:tc>
        <w:tc>
          <w:tcPr>
            <w:tcW w:w="0" w:type="auto"/>
          </w:tcPr>
          <w:p w14:paraId="4FE0EBC7" w14:textId="77777777" w:rsidR="00AA5AC4" w:rsidRDefault="00AA5AC4" w:rsidP="00E52C34">
            <w:r>
              <w:lastRenderedPageBreak/>
              <w:t>Cerved - Data Acquisition</w:t>
            </w:r>
          </w:p>
          <w:p w14:paraId="02C20D89" w14:textId="77777777" w:rsidR="00AA5AC4" w:rsidRDefault="00AA5AC4" w:rsidP="00E52C34">
            <w:r>
              <w:lastRenderedPageBreak/>
              <w:t>Cerved - Report Acquisition</w:t>
            </w:r>
          </w:p>
          <w:p w14:paraId="698DE4E2" w14:textId="77777777" w:rsidR="00AA5AC4" w:rsidRDefault="00AA5AC4" w:rsidP="00E52C34">
            <w:r>
              <w:t>Import Cerved Data</w:t>
            </w:r>
          </w:p>
          <w:p w14:paraId="0392A114" w14:textId="77777777" w:rsidR="00AA5AC4" w:rsidRDefault="00AA5AC4" w:rsidP="00E52C34">
            <w:r>
              <w:t>Import DATABASE RETE</w:t>
            </w:r>
          </w:p>
          <w:p w14:paraId="2B3A20C2" w14:textId="77777777" w:rsidR="00AA5AC4" w:rsidRDefault="00AA5AC4" w:rsidP="00E52C34">
            <w:r>
              <w:t>Import DB Corner</w:t>
            </w:r>
          </w:p>
        </w:tc>
      </w:tr>
      <w:tr w:rsidR="00AA5AC4" w14:paraId="5B4AA86F" w14:textId="77777777" w:rsidTr="00F744F8">
        <w:tc>
          <w:tcPr>
            <w:tcW w:w="0" w:type="auto"/>
          </w:tcPr>
          <w:p w14:paraId="698294EB" w14:textId="77777777" w:rsidR="00AA5AC4" w:rsidRPr="003F20EC" w:rsidRDefault="00AA5AC4" w:rsidP="00E52C34">
            <w:pPr>
              <w:rPr>
                <w:lang w:val="it-IT"/>
              </w:rPr>
            </w:pPr>
            <w:r w:rsidRPr="003F20EC">
              <w:rPr>
                <w:lang w:val="it-IT"/>
              </w:rPr>
              <w:lastRenderedPageBreak/>
              <w:t>RU 4.1.11 DATI CONTROLLO DI GESTIONE</w:t>
            </w:r>
          </w:p>
        </w:tc>
        <w:tc>
          <w:tcPr>
            <w:tcW w:w="834" w:type="pct"/>
          </w:tcPr>
          <w:p w14:paraId="5197F1D5" w14:textId="77777777" w:rsidR="00AA5AC4" w:rsidRDefault="00AA5AC4" w:rsidP="00E52C34">
            <w:r>
              <w:t>--</w:t>
            </w:r>
          </w:p>
        </w:tc>
        <w:tc>
          <w:tcPr>
            <w:tcW w:w="976" w:type="pct"/>
          </w:tcPr>
          <w:p w14:paraId="4D2558E3" w14:textId="77777777" w:rsidR="00AA5AC4" w:rsidRDefault="00AA5AC4" w:rsidP="00E52C34">
            <w:r>
              <w:t>XPS-ZENIT-500</w:t>
            </w:r>
          </w:p>
          <w:p w14:paraId="2CCFD482" w14:textId="77777777" w:rsidR="00AA5AC4" w:rsidRDefault="00AA5AC4" w:rsidP="00E52C34">
            <w:r>
              <w:t>XPS-ZENIT-511</w:t>
            </w:r>
          </w:p>
          <w:p w14:paraId="3C18431D" w14:textId="77777777" w:rsidR="00AA5AC4" w:rsidRDefault="00AA5AC4" w:rsidP="00E52C34">
            <w:r>
              <w:t>XPS-ZENIT-512</w:t>
            </w:r>
          </w:p>
          <w:p w14:paraId="1CBE93AE" w14:textId="77777777" w:rsidR="009B1B89" w:rsidRPr="009B1B89" w:rsidRDefault="009B1B89" w:rsidP="00E52C34">
            <w:pPr>
              <w:rPr>
                <w:sz w:val="8"/>
                <w:szCs w:val="8"/>
              </w:rPr>
            </w:pPr>
          </w:p>
          <w:p w14:paraId="09D378BE" w14:textId="77777777" w:rsidR="00AA5AC4" w:rsidRDefault="00AA5AC4" w:rsidP="00E52C34">
            <w:r>
              <w:t>XPS-ZENIT-513</w:t>
            </w:r>
          </w:p>
          <w:p w14:paraId="10CBD643" w14:textId="77777777" w:rsidR="00AA5AC4" w:rsidRDefault="00AA5AC4" w:rsidP="00E52C34">
            <w:r>
              <w:t>XPS-ZENIT-050</w:t>
            </w:r>
          </w:p>
          <w:p w14:paraId="76E77585" w14:textId="77777777" w:rsidR="00AA5AC4" w:rsidRDefault="00AA5AC4" w:rsidP="00E52C34">
            <w:r>
              <w:t>XPS-ZENIT-060</w:t>
            </w:r>
          </w:p>
        </w:tc>
        <w:tc>
          <w:tcPr>
            <w:tcW w:w="0" w:type="auto"/>
          </w:tcPr>
          <w:p w14:paraId="28945D76" w14:textId="77777777" w:rsidR="00AA5AC4" w:rsidRDefault="00AA5AC4" w:rsidP="00E52C34">
            <w:r>
              <w:t>Massive Importer</w:t>
            </w:r>
          </w:p>
          <w:p w14:paraId="5ED2524E" w14:textId="77777777" w:rsidR="00AA5AC4" w:rsidRDefault="00AA5AC4" w:rsidP="00E52C34">
            <w:r>
              <w:t>Import Profit and Loss - Shops</w:t>
            </w:r>
          </w:p>
          <w:p w14:paraId="45AC5D64" w14:textId="77777777" w:rsidR="00AA5AC4" w:rsidRDefault="00AA5AC4" w:rsidP="00E52C34">
            <w:r>
              <w:t>Import Profit and Loss - Gaming Hall</w:t>
            </w:r>
          </w:p>
          <w:p w14:paraId="0087A41E" w14:textId="77777777" w:rsidR="00AA5AC4" w:rsidRDefault="00AA5AC4" w:rsidP="00E52C34">
            <w:r>
              <w:t>Import Profit and Loss - Corner</w:t>
            </w:r>
          </w:p>
          <w:p w14:paraId="6EAFBDC1" w14:textId="77777777" w:rsidR="00AA5AC4" w:rsidRDefault="00AA5AC4" w:rsidP="00E52C34">
            <w:r>
              <w:t>AWP - Daily Data Acquisition</w:t>
            </w:r>
          </w:p>
          <w:p w14:paraId="670F916B" w14:textId="77777777" w:rsidR="00AA5AC4" w:rsidRDefault="00AA5AC4" w:rsidP="00E52C34">
            <w:r>
              <w:t>VLT - Daily Data Acquisition</w:t>
            </w:r>
          </w:p>
        </w:tc>
      </w:tr>
      <w:tr w:rsidR="00AA5AC4" w14:paraId="67F01C0A" w14:textId="77777777" w:rsidTr="00F744F8">
        <w:tc>
          <w:tcPr>
            <w:tcW w:w="0" w:type="auto"/>
          </w:tcPr>
          <w:p w14:paraId="5A2CA01C" w14:textId="77777777" w:rsidR="00AA5AC4" w:rsidRDefault="00AA5AC4" w:rsidP="00E52C34">
            <w:r>
              <w:t>RU 4.1.12 DATI BUSINESS ANALYSIS</w:t>
            </w:r>
          </w:p>
        </w:tc>
        <w:tc>
          <w:tcPr>
            <w:tcW w:w="834" w:type="pct"/>
          </w:tcPr>
          <w:p w14:paraId="7D0740B0" w14:textId="77777777" w:rsidR="00AA5AC4" w:rsidRDefault="00AA5AC4" w:rsidP="00E52C34">
            <w:r>
              <w:t>--</w:t>
            </w:r>
          </w:p>
        </w:tc>
        <w:tc>
          <w:tcPr>
            <w:tcW w:w="976" w:type="pct"/>
          </w:tcPr>
          <w:p w14:paraId="1A499D12" w14:textId="77777777" w:rsidR="00AA5AC4" w:rsidRDefault="00AA5AC4" w:rsidP="00E52C34">
            <w:r>
              <w:t>XPS-ZENIT-010</w:t>
            </w:r>
          </w:p>
          <w:p w14:paraId="151B7C35" w14:textId="77777777" w:rsidR="00AA5AC4" w:rsidRDefault="00AA5AC4" w:rsidP="00E52C34">
            <w:r>
              <w:t>XPS-ZENIT-011</w:t>
            </w:r>
          </w:p>
          <w:p w14:paraId="4CCD1D2E" w14:textId="77777777" w:rsidR="009B1B89" w:rsidRPr="009B1B89" w:rsidRDefault="009B1B89" w:rsidP="00E52C34">
            <w:pPr>
              <w:rPr>
                <w:sz w:val="8"/>
                <w:szCs w:val="8"/>
              </w:rPr>
            </w:pPr>
          </w:p>
          <w:p w14:paraId="5A78A75D" w14:textId="77777777" w:rsidR="00AA5AC4" w:rsidRDefault="00AA5AC4" w:rsidP="00E52C34">
            <w:r>
              <w:t>XPS-ZENIT-050</w:t>
            </w:r>
          </w:p>
          <w:p w14:paraId="61B977C5" w14:textId="77777777" w:rsidR="00AA5AC4" w:rsidRDefault="00AA5AC4" w:rsidP="00E52C34">
            <w:r>
              <w:t>XPS-ZENIT-060</w:t>
            </w:r>
          </w:p>
          <w:p w14:paraId="2334AA5E" w14:textId="77777777" w:rsidR="00AA5AC4" w:rsidRDefault="00AA5AC4" w:rsidP="00E52C34">
            <w:r>
              <w:t>XPS-ZENIT-500</w:t>
            </w:r>
          </w:p>
          <w:p w14:paraId="36789DE8" w14:textId="77777777" w:rsidR="00AA5AC4" w:rsidRDefault="00AA5AC4" w:rsidP="00E52C34">
            <w:r>
              <w:t>XPS-ZENIT-510</w:t>
            </w:r>
          </w:p>
        </w:tc>
        <w:tc>
          <w:tcPr>
            <w:tcW w:w="0" w:type="auto"/>
          </w:tcPr>
          <w:p w14:paraId="4C4EAB3E" w14:textId="77777777" w:rsidR="00AA5AC4" w:rsidRPr="003F20EC" w:rsidRDefault="00AA5AC4" w:rsidP="00E52C34">
            <w:pPr>
              <w:rPr>
                <w:lang w:val="fr-FR"/>
              </w:rPr>
            </w:pPr>
            <w:r w:rsidRPr="003F20EC">
              <w:rPr>
                <w:lang w:val="fr-FR"/>
              </w:rPr>
              <w:t>PoS - Data Acquisition</w:t>
            </w:r>
          </w:p>
          <w:p w14:paraId="010C3AD3" w14:textId="77777777" w:rsidR="00AA5AC4" w:rsidRPr="003F20EC" w:rsidRDefault="00AA5AC4" w:rsidP="00E52C34">
            <w:pPr>
              <w:rPr>
                <w:lang w:val="fr-FR"/>
              </w:rPr>
            </w:pPr>
            <w:r w:rsidRPr="003F20EC">
              <w:rPr>
                <w:lang w:val="fr-FR"/>
              </w:rPr>
              <w:t>PoS - On-Demand Data Acquisition</w:t>
            </w:r>
          </w:p>
          <w:p w14:paraId="4D396733" w14:textId="77777777" w:rsidR="00AA5AC4" w:rsidRDefault="00AA5AC4" w:rsidP="00E52C34">
            <w:r>
              <w:t>AWP - Daily Data Acquisition</w:t>
            </w:r>
          </w:p>
          <w:p w14:paraId="2E38F25C" w14:textId="77777777" w:rsidR="00AA5AC4" w:rsidRDefault="00AA5AC4" w:rsidP="00E52C34">
            <w:r>
              <w:t>VLT - Daily Data Acquisition</w:t>
            </w:r>
          </w:p>
          <w:p w14:paraId="59B688C4" w14:textId="77777777" w:rsidR="00AA5AC4" w:rsidRDefault="00AA5AC4" w:rsidP="00E52C34">
            <w:r>
              <w:t>Massive Importer</w:t>
            </w:r>
          </w:p>
          <w:p w14:paraId="4AA99CC5" w14:textId="77777777" w:rsidR="00AA5AC4" w:rsidRDefault="00AA5AC4" w:rsidP="00E52C34">
            <w:r>
              <w:t>Import RETINA</w:t>
            </w:r>
          </w:p>
        </w:tc>
      </w:tr>
      <w:tr w:rsidR="00AA5AC4" w14:paraId="064AF4B0" w14:textId="77777777" w:rsidTr="00F744F8">
        <w:tc>
          <w:tcPr>
            <w:tcW w:w="0" w:type="auto"/>
          </w:tcPr>
          <w:p w14:paraId="017089BF" w14:textId="77777777" w:rsidR="00AA5AC4" w:rsidRPr="003F20EC" w:rsidRDefault="00AA5AC4" w:rsidP="00E52C34">
            <w:pPr>
              <w:rPr>
                <w:lang w:val="it-IT"/>
              </w:rPr>
            </w:pPr>
            <w:r w:rsidRPr="003F20EC">
              <w:rPr>
                <w:lang w:val="it-IT"/>
              </w:rPr>
              <w:t>RU 4.1.13 DATI BACK OFFICE ALBANIA</w:t>
            </w:r>
          </w:p>
        </w:tc>
        <w:tc>
          <w:tcPr>
            <w:tcW w:w="834" w:type="pct"/>
          </w:tcPr>
          <w:p w14:paraId="55611D42" w14:textId="77777777" w:rsidR="00AA5AC4" w:rsidRDefault="00AA5AC4" w:rsidP="00E52C34">
            <w:r>
              <w:t>--</w:t>
            </w:r>
          </w:p>
        </w:tc>
        <w:tc>
          <w:tcPr>
            <w:tcW w:w="976" w:type="pct"/>
          </w:tcPr>
          <w:p w14:paraId="09AC41A6" w14:textId="77777777" w:rsidR="00AA5AC4" w:rsidRDefault="00AA5AC4" w:rsidP="00E52C34">
            <w:r>
              <w:t>XPS-ZENIT-500</w:t>
            </w:r>
          </w:p>
          <w:p w14:paraId="305F45FD" w14:textId="77777777" w:rsidR="00AA5AC4" w:rsidRDefault="00AA5AC4" w:rsidP="00E52C34">
            <w:r>
              <w:t>XPS-ZENIT-502</w:t>
            </w:r>
          </w:p>
          <w:p w14:paraId="520CB5BA" w14:textId="77777777" w:rsidR="00AA5AC4" w:rsidRDefault="00AA5AC4" w:rsidP="00E52C34">
            <w:r>
              <w:t>XPS-ZENIT-504</w:t>
            </w:r>
          </w:p>
        </w:tc>
        <w:tc>
          <w:tcPr>
            <w:tcW w:w="0" w:type="auto"/>
          </w:tcPr>
          <w:p w14:paraId="4CA490F6" w14:textId="77777777" w:rsidR="00AA5AC4" w:rsidRDefault="00AA5AC4" w:rsidP="00E52C34">
            <w:r>
              <w:t>Massive Importer</w:t>
            </w:r>
          </w:p>
          <w:p w14:paraId="605A18E3" w14:textId="77777777" w:rsidR="00AA5AC4" w:rsidRDefault="00AA5AC4" w:rsidP="00E52C34">
            <w:r>
              <w:t>Import Contract Types Corner</w:t>
            </w:r>
          </w:p>
          <w:p w14:paraId="7B79AF67" w14:textId="77777777" w:rsidR="00AA5AC4" w:rsidRDefault="00AA5AC4" w:rsidP="00E52C34">
            <w:r>
              <w:t>Import Contract Types AWP</w:t>
            </w:r>
          </w:p>
        </w:tc>
      </w:tr>
      <w:tr w:rsidR="00AA5AC4" w14:paraId="500C59AF" w14:textId="77777777" w:rsidTr="00F744F8">
        <w:tc>
          <w:tcPr>
            <w:tcW w:w="0" w:type="auto"/>
          </w:tcPr>
          <w:p w14:paraId="0499B791" w14:textId="77777777" w:rsidR="00AA5AC4" w:rsidRDefault="00AA5AC4" w:rsidP="00E52C34">
            <w:r>
              <w:t>RU 4.1.14 DATI MST</w:t>
            </w:r>
          </w:p>
        </w:tc>
        <w:tc>
          <w:tcPr>
            <w:tcW w:w="834" w:type="pct"/>
          </w:tcPr>
          <w:p w14:paraId="1823EEEC" w14:textId="77777777" w:rsidR="00AA5AC4" w:rsidRDefault="00AA5AC4" w:rsidP="00E52C34">
            <w:r>
              <w:t>--</w:t>
            </w:r>
          </w:p>
        </w:tc>
        <w:tc>
          <w:tcPr>
            <w:tcW w:w="976" w:type="pct"/>
          </w:tcPr>
          <w:p w14:paraId="3591A4E2" w14:textId="77777777" w:rsidR="00AA5AC4" w:rsidRDefault="00AA5AC4" w:rsidP="00E52C34">
            <w:r>
              <w:t>XPS-ZENIT-040</w:t>
            </w:r>
          </w:p>
          <w:p w14:paraId="34312FB4" w14:textId="77777777" w:rsidR="009B1B89" w:rsidRPr="009B1B89" w:rsidRDefault="009B1B89" w:rsidP="00E52C34">
            <w:pPr>
              <w:rPr>
                <w:sz w:val="8"/>
                <w:szCs w:val="8"/>
              </w:rPr>
            </w:pPr>
          </w:p>
          <w:p w14:paraId="2F6F4114" w14:textId="77777777" w:rsidR="00AA5AC4" w:rsidRDefault="00AA5AC4" w:rsidP="00E52C34">
            <w:r>
              <w:lastRenderedPageBreak/>
              <w:t>XPS-ZENIT-030</w:t>
            </w:r>
          </w:p>
          <w:p w14:paraId="70DF9846" w14:textId="77777777" w:rsidR="009B1B89" w:rsidRPr="009B1B89" w:rsidRDefault="009B1B89" w:rsidP="00E52C34">
            <w:pPr>
              <w:rPr>
                <w:sz w:val="8"/>
                <w:szCs w:val="8"/>
              </w:rPr>
            </w:pPr>
          </w:p>
          <w:p w14:paraId="5A2060F9" w14:textId="77777777" w:rsidR="00AA5AC4" w:rsidRDefault="00AA5AC4" w:rsidP="00E52C34">
            <w:r>
              <w:t>XPS-ZENIT-539</w:t>
            </w:r>
          </w:p>
        </w:tc>
        <w:tc>
          <w:tcPr>
            <w:tcW w:w="0" w:type="auto"/>
          </w:tcPr>
          <w:p w14:paraId="27351FF4" w14:textId="77777777" w:rsidR="00AA5AC4" w:rsidRDefault="00AA5AC4" w:rsidP="00E52C34">
            <w:r>
              <w:lastRenderedPageBreak/>
              <w:t>MST Credit Lines - Data Acquisition</w:t>
            </w:r>
          </w:p>
          <w:p w14:paraId="3C1791E8" w14:textId="77777777" w:rsidR="00AA5AC4" w:rsidRDefault="00AA5AC4" w:rsidP="00E52C34">
            <w:r>
              <w:lastRenderedPageBreak/>
              <w:t>SIMP Credit Lines - Data Acquisition</w:t>
            </w:r>
          </w:p>
          <w:p w14:paraId="6F4548F2" w14:textId="77777777" w:rsidR="00AA5AC4" w:rsidRDefault="00AA5AC4" w:rsidP="00E52C34">
            <w:r>
              <w:t>Import SIMP Credit Situation</w:t>
            </w:r>
          </w:p>
        </w:tc>
      </w:tr>
      <w:tr w:rsidR="00AA5AC4" w14:paraId="52F3E92A" w14:textId="77777777" w:rsidTr="00F744F8">
        <w:tc>
          <w:tcPr>
            <w:tcW w:w="0" w:type="auto"/>
          </w:tcPr>
          <w:p w14:paraId="04D96C77" w14:textId="77777777" w:rsidR="00AA5AC4" w:rsidRDefault="00AA5AC4" w:rsidP="00E52C34">
            <w:r>
              <w:lastRenderedPageBreak/>
              <w:t>RU 4.1.15 DATI VALORIZZATORE</w:t>
            </w:r>
          </w:p>
        </w:tc>
        <w:tc>
          <w:tcPr>
            <w:tcW w:w="834" w:type="pct"/>
          </w:tcPr>
          <w:p w14:paraId="2422B533" w14:textId="77777777" w:rsidR="00AA5AC4" w:rsidRDefault="00AA5AC4" w:rsidP="00E52C34">
            <w:r>
              <w:t>--</w:t>
            </w:r>
          </w:p>
        </w:tc>
        <w:tc>
          <w:tcPr>
            <w:tcW w:w="976" w:type="pct"/>
          </w:tcPr>
          <w:p w14:paraId="628E2032" w14:textId="77777777" w:rsidR="00AA5AC4" w:rsidRDefault="00AA5AC4" w:rsidP="00E52C34">
            <w:r>
              <w:t>XPS-ZENIT-090</w:t>
            </w:r>
          </w:p>
          <w:p w14:paraId="017600A0" w14:textId="77777777" w:rsidR="00AA5AC4" w:rsidRPr="009B1B89" w:rsidRDefault="00AA5AC4" w:rsidP="00E52C34">
            <w:pPr>
              <w:rPr>
                <w:sz w:val="8"/>
                <w:szCs w:val="8"/>
              </w:rPr>
            </w:pPr>
          </w:p>
          <w:p w14:paraId="2702A12A" w14:textId="77777777" w:rsidR="00AA5AC4" w:rsidRDefault="00AA5AC4" w:rsidP="00E52C34">
            <w:r>
              <w:t>XPS-ZENIT-534</w:t>
            </w:r>
          </w:p>
          <w:p w14:paraId="2AED9417" w14:textId="77777777" w:rsidR="00AA5AC4" w:rsidRDefault="00AA5AC4" w:rsidP="00E52C34">
            <w:r>
              <w:t>XPS-ZENIT-535</w:t>
            </w:r>
          </w:p>
        </w:tc>
        <w:tc>
          <w:tcPr>
            <w:tcW w:w="0" w:type="auto"/>
          </w:tcPr>
          <w:p w14:paraId="7756EE70" w14:textId="77777777" w:rsidR="00AA5AC4" w:rsidRPr="003F20EC" w:rsidRDefault="00AA5AC4" w:rsidP="00E52C34">
            <w:pPr>
              <w:rPr>
                <w:lang w:val="it-IT"/>
              </w:rPr>
            </w:pPr>
            <w:r w:rsidRPr="003F20EC">
              <w:rPr>
                <w:lang w:val="it-IT"/>
              </w:rPr>
              <w:t>Valorizzatore - Borderò Data Acquisition</w:t>
            </w:r>
          </w:p>
          <w:p w14:paraId="5D062A19" w14:textId="77777777" w:rsidR="00AA5AC4" w:rsidRPr="003F20EC" w:rsidRDefault="00AA5AC4" w:rsidP="00E52C34">
            <w:pPr>
              <w:rPr>
                <w:lang w:val="it-IT"/>
              </w:rPr>
            </w:pPr>
            <w:r w:rsidRPr="003F20EC">
              <w:rPr>
                <w:lang w:val="it-IT"/>
              </w:rPr>
              <w:t>Import DATABASE RETE</w:t>
            </w:r>
          </w:p>
          <w:p w14:paraId="5089D66D" w14:textId="77777777" w:rsidR="00AA5AC4" w:rsidRDefault="00AA5AC4" w:rsidP="00E52C34">
            <w:r>
              <w:t>Import DB Corner</w:t>
            </w:r>
          </w:p>
        </w:tc>
      </w:tr>
      <w:tr w:rsidR="00AA5AC4" w:rsidRPr="00335F8D" w14:paraId="5FBAB6FA" w14:textId="77777777" w:rsidTr="00F744F8">
        <w:tc>
          <w:tcPr>
            <w:tcW w:w="0" w:type="auto"/>
          </w:tcPr>
          <w:p w14:paraId="7244DABA" w14:textId="77777777" w:rsidR="00AA5AC4" w:rsidRDefault="00AA5AC4" w:rsidP="00E52C34">
            <w:r>
              <w:t>RU 4.1.16 DATI ANAGRAFICI</w:t>
            </w:r>
          </w:p>
        </w:tc>
        <w:tc>
          <w:tcPr>
            <w:tcW w:w="834" w:type="pct"/>
          </w:tcPr>
          <w:p w14:paraId="5688160B" w14:textId="77777777" w:rsidR="00AA5AC4" w:rsidRDefault="00AA5AC4" w:rsidP="00E52C34"/>
        </w:tc>
        <w:tc>
          <w:tcPr>
            <w:tcW w:w="976" w:type="pct"/>
          </w:tcPr>
          <w:p w14:paraId="3DC2833B" w14:textId="77777777" w:rsidR="00AA5AC4" w:rsidRDefault="00AA5AC4" w:rsidP="00E52C34">
            <w:r>
              <w:t>XPS-ZENIT-010</w:t>
            </w:r>
          </w:p>
          <w:p w14:paraId="6A31431A" w14:textId="77777777" w:rsidR="00AA5AC4" w:rsidRDefault="00AA5AC4" w:rsidP="00E52C34">
            <w:r>
              <w:t>XPS-ZENIT-011</w:t>
            </w:r>
          </w:p>
        </w:tc>
        <w:tc>
          <w:tcPr>
            <w:tcW w:w="0" w:type="auto"/>
          </w:tcPr>
          <w:p w14:paraId="7EE82006" w14:textId="77777777" w:rsidR="00AA5AC4" w:rsidRPr="003F20EC" w:rsidRDefault="00AA5AC4" w:rsidP="00E52C34">
            <w:pPr>
              <w:rPr>
                <w:lang w:val="fr-FR"/>
              </w:rPr>
            </w:pPr>
            <w:r w:rsidRPr="003F20EC">
              <w:rPr>
                <w:lang w:val="fr-FR"/>
              </w:rPr>
              <w:t>PoS - Data Acquisition</w:t>
            </w:r>
          </w:p>
          <w:p w14:paraId="2A216F61" w14:textId="77777777" w:rsidR="00AA5AC4" w:rsidRPr="003F20EC" w:rsidRDefault="00AA5AC4" w:rsidP="00E52C34">
            <w:pPr>
              <w:rPr>
                <w:lang w:val="fr-FR"/>
              </w:rPr>
            </w:pPr>
            <w:r w:rsidRPr="003F20EC">
              <w:rPr>
                <w:lang w:val="fr-FR"/>
              </w:rPr>
              <w:t>PoS - On-Demand Data Acquisition</w:t>
            </w:r>
          </w:p>
        </w:tc>
      </w:tr>
      <w:tr w:rsidR="00AA5AC4" w14:paraId="55505866" w14:textId="77777777" w:rsidTr="00F744F8">
        <w:tc>
          <w:tcPr>
            <w:tcW w:w="0" w:type="auto"/>
          </w:tcPr>
          <w:p w14:paraId="190A6D63" w14:textId="77777777" w:rsidR="00AA5AC4" w:rsidRDefault="00AA5AC4" w:rsidP="00E52C34">
            <w:r>
              <w:t>RU 4.1.17 DATI TERMINALI</w:t>
            </w:r>
          </w:p>
        </w:tc>
        <w:tc>
          <w:tcPr>
            <w:tcW w:w="834" w:type="pct"/>
          </w:tcPr>
          <w:p w14:paraId="40133D44" w14:textId="77777777" w:rsidR="00AA5AC4" w:rsidRDefault="00AA5AC4" w:rsidP="00E52C34">
            <w:r>
              <w:rPr>
                <w:color w:val="FF5630"/>
              </w:rPr>
              <w:t>--</w:t>
            </w:r>
          </w:p>
        </w:tc>
        <w:tc>
          <w:tcPr>
            <w:tcW w:w="976" w:type="pct"/>
          </w:tcPr>
          <w:p w14:paraId="3D222C6D" w14:textId="77777777" w:rsidR="00AA5AC4" w:rsidRDefault="00AA5AC4" w:rsidP="00E52C34">
            <w:r>
              <w:t>XPS-ZENIT-120</w:t>
            </w:r>
          </w:p>
        </w:tc>
        <w:tc>
          <w:tcPr>
            <w:tcW w:w="0" w:type="auto"/>
          </w:tcPr>
          <w:p w14:paraId="630F1974" w14:textId="77777777" w:rsidR="00AA5AC4" w:rsidRDefault="00AA5AC4" w:rsidP="00E52C34">
            <w:r>
              <w:t>Terminal Data Acquisition</w:t>
            </w:r>
          </w:p>
        </w:tc>
      </w:tr>
      <w:tr w:rsidR="00AA5AC4" w14:paraId="5A142662" w14:textId="77777777" w:rsidTr="00F744F8">
        <w:tc>
          <w:tcPr>
            <w:tcW w:w="0" w:type="auto"/>
          </w:tcPr>
          <w:p w14:paraId="065C120E" w14:textId="77777777" w:rsidR="00AA5AC4" w:rsidRDefault="00AA5AC4" w:rsidP="00E52C34">
            <w:r>
              <w:t>RU 4.2.1 Login/Logout/Gestione Profili</w:t>
            </w:r>
          </w:p>
        </w:tc>
        <w:tc>
          <w:tcPr>
            <w:tcW w:w="834" w:type="pct"/>
          </w:tcPr>
          <w:p w14:paraId="152D6420" w14:textId="77777777" w:rsidR="00AA5AC4" w:rsidRDefault="00AA5AC4" w:rsidP="00E52C34">
            <w:r>
              <w:t>--</w:t>
            </w:r>
          </w:p>
        </w:tc>
        <w:tc>
          <w:tcPr>
            <w:tcW w:w="976" w:type="pct"/>
          </w:tcPr>
          <w:p w14:paraId="0966EC94" w14:textId="77777777" w:rsidR="00AA5AC4" w:rsidRDefault="00AA5AC4" w:rsidP="00E52C34">
            <w:r>
              <w:t>XPS-ZENIT-200</w:t>
            </w:r>
          </w:p>
          <w:p w14:paraId="4C8EB225" w14:textId="77777777" w:rsidR="00AA5AC4" w:rsidRDefault="00AA5AC4" w:rsidP="00E52C34">
            <w:r>
              <w:t>XPS-ZENIT-201</w:t>
            </w:r>
          </w:p>
        </w:tc>
        <w:tc>
          <w:tcPr>
            <w:tcW w:w="0" w:type="auto"/>
          </w:tcPr>
          <w:p w14:paraId="1955211E" w14:textId="77777777" w:rsidR="00AA5AC4" w:rsidRDefault="00AA5AC4" w:rsidP="00E52C34">
            <w:r>
              <w:t>User Profile Management</w:t>
            </w:r>
          </w:p>
          <w:p w14:paraId="71E4300C" w14:textId="77777777" w:rsidR="00AA5AC4" w:rsidRDefault="00AA5AC4" w:rsidP="00E52C34">
            <w:r>
              <w:t>Login and Logout</w:t>
            </w:r>
          </w:p>
        </w:tc>
      </w:tr>
      <w:tr w:rsidR="00AA5AC4" w14:paraId="28D82141" w14:textId="77777777" w:rsidTr="00F744F8">
        <w:tc>
          <w:tcPr>
            <w:tcW w:w="0" w:type="auto"/>
          </w:tcPr>
          <w:p w14:paraId="52115857" w14:textId="77777777" w:rsidR="00AA5AC4" w:rsidRDefault="00AA5AC4" w:rsidP="00E52C34">
            <w:r>
              <w:t>RU 4.2.2 PROFILO FULL ACCESS</w:t>
            </w:r>
          </w:p>
        </w:tc>
        <w:tc>
          <w:tcPr>
            <w:tcW w:w="834" w:type="pct"/>
          </w:tcPr>
          <w:p w14:paraId="7E76DA2B" w14:textId="77777777" w:rsidR="00AA5AC4" w:rsidRDefault="00AA5AC4" w:rsidP="00E52C34">
            <w:r>
              <w:t>--</w:t>
            </w:r>
          </w:p>
        </w:tc>
        <w:tc>
          <w:tcPr>
            <w:tcW w:w="976" w:type="pct"/>
          </w:tcPr>
          <w:p w14:paraId="309C9849" w14:textId="77777777" w:rsidR="00AA5AC4" w:rsidRDefault="00AA5AC4" w:rsidP="00E52C34">
            <w:r>
              <w:t>XPS-ZENIT-200</w:t>
            </w:r>
          </w:p>
        </w:tc>
        <w:tc>
          <w:tcPr>
            <w:tcW w:w="0" w:type="auto"/>
          </w:tcPr>
          <w:p w14:paraId="028AFB52" w14:textId="77777777" w:rsidR="00AA5AC4" w:rsidRDefault="00AA5AC4" w:rsidP="00E52C34">
            <w:r>
              <w:t>User Profile Management</w:t>
            </w:r>
          </w:p>
        </w:tc>
      </w:tr>
      <w:tr w:rsidR="00AA5AC4" w14:paraId="2A02A2F6" w14:textId="77777777" w:rsidTr="00F744F8">
        <w:tc>
          <w:tcPr>
            <w:tcW w:w="0" w:type="auto"/>
          </w:tcPr>
          <w:p w14:paraId="06807164" w14:textId="77777777" w:rsidR="00AA5AC4" w:rsidRDefault="00AA5AC4" w:rsidP="00E52C34">
            <w:r>
              <w:t>RU 4.2.3 PROFILO CONSULTATORE</w:t>
            </w:r>
          </w:p>
        </w:tc>
        <w:tc>
          <w:tcPr>
            <w:tcW w:w="834" w:type="pct"/>
          </w:tcPr>
          <w:p w14:paraId="088ACB58" w14:textId="77777777" w:rsidR="00AA5AC4" w:rsidRDefault="00AA5AC4" w:rsidP="00E52C34">
            <w:r>
              <w:t>--</w:t>
            </w:r>
          </w:p>
        </w:tc>
        <w:tc>
          <w:tcPr>
            <w:tcW w:w="976" w:type="pct"/>
          </w:tcPr>
          <w:p w14:paraId="4FA7A36B" w14:textId="77777777" w:rsidR="00AA5AC4" w:rsidRDefault="00AA5AC4" w:rsidP="00E52C34">
            <w:r>
              <w:t>XPS-ZENIT-200</w:t>
            </w:r>
          </w:p>
        </w:tc>
        <w:tc>
          <w:tcPr>
            <w:tcW w:w="0" w:type="auto"/>
          </w:tcPr>
          <w:p w14:paraId="6D351F67" w14:textId="77777777" w:rsidR="00AA5AC4" w:rsidRDefault="00AA5AC4" w:rsidP="00E52C34">
            <w:r>
              <w:t>User Profile Management</w:t>
            </w:r>
          </w:p>
        </w:tc>
      </w:tr>
      <w:tr w:rsidR="00AA5AC4" w14:paraId="75DF257E" w14:textId="77777777" w:rsidTr="00F744F8">
        <w:tc>
          <w:tcPr>
            <w:tcW w:w="0" w:type="auto"/>
          </w:tcPr>
          <w:p w14:paraId="42328A9D" w14:textId="77777777" w:rsidR="00AA5AC4" w:rsidRDefault="00AA5AC4" w:rsidP="00E52C34">
            <w:r>
              <w:t>RU 4.2.4 PROFILO OPERATORE</w:t>
            </w:r>
          </w:p>
        </w:tc>
        <w:tc>
          <w:tcPr>
            <w:tcW w:w="834" w:type="pct"/>
          </w:tcPr>
          <w:p w14:paraId="27FC7B4F" w14:textId="77777777" w:rsidR="00AA5AC4" w:rsidRDefault="00AA5AC4" w:rsidP="00E52C34">
            <w:r>
              <w:t>--</w:t>
            </w:r>
          </w:p>
        </w:tc>
        <w:tc>
          <w:tcPr>
            <w:tcW w:w="976" w:type="pct"/>
          </w:tcPr>
          <w:p w14:paraId="1C134A1C" w14:textId="77777777" w:rsidR="00AA5AC4" w:rsidRDefault="00AA5AC4" w:rsidP="00E52C34">
            <w:r>
              <w:t>XPS-ZENIT-200</w:t>
            </w:r>
          </w:p>
        </w:tc>
        <w:tc>
          <w:tcPr>
            <w:tcW w:w="0" w:type="auto"/>
          </w:tcPr>
          <w:p w14:paraId="2B0EE7CB" w14:textId="77777777" w:rsidR="00AA5AC4" w:rsidRDefault="00AA5AC4" w:rsidP="00E52C34">
            <w:r>
              <w:t>User Profile Management</w:t>
            </w:r>
          </w:p>
        </w:tc>
      </w:tr>
      <w:tr w:rsidR="00AA5AC4" w14:paraId="2C180A20" w14:textId="77777777" w:rsidTr="00F744F8">
        <w:tc>
          <w:tcPr>
            <w:tcW w:w="0" w:type="auto"/>
          </w:tcPr>
          <w:p w14:paraId="0CAE4F4F" w14:textId="77777777" w:rsidR="00AA5AC4" w:rsidRDefault="00AA5AC4" w:rsidP="00E52C34">
            <w:r>
              <w:t>RU 4.2.5 SCHERMATA ACCESSO (Ricerca)</w:t>
            </w:r>
          </w:p>
        </w:tc>
        <w:tc>
          <w:tcPr>
            <w:tcW w:w="834" w:type="pct"/>
          </w:tcPr>
          <w:p w14:paraId="162538FB" w14:textId="77777777" w:rsidR="00AA5AC4" w:rsidRDefault="00AA5AC4" w:rsidP="00E52C34">
            <w:r>
              <w:t>--</w:t>
            </w:r>
          </w:p>
        </w:tc>
        <w:tc>
          <w:tcPr>
            <w:tcW w:w="976" w:type="pct"/>
          </w:tcPr>
          <w:p w14:paraId="2D07C043" w14:textId="77777777" w:rsidR="00AA5AC4" w:rsidRDefault="00AA5AC4" w:rsidP="00E52C34">
            <w:r>
              <w:t>XPS-ZENIT-300</w:t>
            </w:r>
          </w:p>
        </w:tc>
        <w:tc>
          <w:tcPr>
            <w:tcW w:w="0" w:type="auto"/>
          </w:tcPr>
          <w:p w14:paraId="1D67A455" w14:textId="77777777" w:rsidR="00AA5AC4" w:rsidRDefault="00AA5AC4" w:rsidP="00E52C34">
            <w:r>
              <w:t>Dashboard - Search PoS</w:t>
            </w:r>
          </w:p>
        </w:tc>
      </w:tr>
      <w:tr w:rsidR="00AA5AC4" w:rsidRPr="00335F8D" w14:paraId="632D509C" w14:textId="77777777" w:rsidTr="00F744F8">
        <w:tc>
          <w:tcPr>
            <w:tcW w:w="0" w:type="auto"/>
          </w:tcPr>
          <w:p w14:paraId="31493EC6" w14:textId="77777777" w:rsidR="00AA5AC4" w:rsidRDefault="00AA5AC4" w:rsidP="00E52C34">
            <w:r>
              <w:t>RU 4.2.6 RISCONTRO SINGOLO</w:t>
            </w:r>
          </w:p>
        </w:tc>
        <w:tc>
          <w:tcPr>
            <w:tcW w:w="834" w:type="pct"/>
          </w:tcPr>
          <w:p w14:paraId="61FA00E7" w14:textId="77777777" w:rsidR="00AA5AC4" w:rsidRDefault="00AA5AC4" w:rsidP="00E52C34">
            <w:r>
              <w:t>--</w:t>
            </w:r>
          </w:p>
        </w:tc>
        <w:tc>
          <w:tcPr>
            <w:tcW w:w="976" w:type="pct"/>
          </w:tcPr>
          <w:p w14:paraId="4F0188FD" w14:textId="77777777" w:rsidR="00AA5AC4" w:rsidRDefault="00AA5AC4" w:rsidP="00E52C34">
            <w:r>
              <w:t>XPS-ZENIT-300</w:t>
            </w:r>
          </w:p>
          <w:p w14:paraId="08F14168" w14:textId="5F350D1F" w:rsidR="00AA5AC4" w:rsidRDefault="00AA5AC4" w:rsidP="00E52C34">
            <w:r>
              <w:t xml:space="preserve">XPS-ZENIT-330 </w:t>
            </w:r>
          </w:p>
          <w:p w14:paraId="2AA536A1" w14:textId="77777777" w:rsidR="009E016D" w:rsidRPr="009E016D" w:rsidRDefault="009E016D" w:rsidP="00E52C34">
            <w:pPr>
              <w:rPr>
                <w:sz w:val="8"/>
                <w:szCs w:val="8"/>
              </w:rPr>
            </w:pPr>
          </w:p>
          <w:p w14:paraId="2A66F10C" w14:textId="1F2D951C" w:rsidR="00AA5AC4" w:rsidRDefault="00AA5AC4" w:rsidP="00E52C34">
            <w:r>
              <w:t xml:space="preserve">XPS-ZENIT-335 </w:t>
            </w:r>
          </w:p>
          <w:p w14:paraId="3EEF6187" w14:textId="77777777" w:rsidR="009E016D" w:rsidRPr="009E016D" w:rsidRDefault="009E016D" w:rsidP="00E52C34">
            <w:pPr>
              <w:rPr>
                <w:sz w:val="8"/>
                <w:szCs w:val="8"/>
              </w:rPr>
            </w:pPr>
          </w:p>
          <w:p w14:paraId="4A3A3106" w14:textId="77777777" w:rsidR="00AA5AC4" w:rsidRDefault="00AA5AC4" w:rsidP="00E52C34">
            <w:r>
              <w:t>XPS-ZENIT-340</w:t>
            </w:r>
          </w:p>
          <w:p w14:paraId="7EC558D0" w14:textId="77777777" w:rsidR="009E016D" w:rsidRPr="009E016D" w:rsidRDefault="009E016D" w:rsidP="00E52C34">
            <w:pPr>
              <w:rPr>
                <w:sz w:val="8"/>
                <w:szCs w:val="8"/>
              </w:rPr>
            </w:pPr>
          </w:p>
          <w:p w14:paraId="3577A0F3" w14:textId="77777777" w:rsidR="00AA5AC4" w:rsidRDefault="00AA5AC4" w:rsidP="00E52C34">
            <w:r>
              <w:t>XPS-ZENIT-345</w:t>
            </w:r>
          </w:p>
          <w:p w14:paraId="790B5D21" w14:textId="77777777" w:rsidR="009E016D" w:rsidRPr="009E016D" w:rsidRDefault="009E016D" w:rsidP="00E52C34">
            <w:pPr>
              <w:rPr>
                <w:sz w:val="8"/>
                <w:szCs w:val="8"/>
              </w:rPr>
            </w:pPr>
          </w:p>
          <w:p w14:paraId="49666816" w14:textId="77777777" w:rsidR="00AA5AC4" w:rsidRDefault="00AA5AC4" w:rsidP="00E52C34">
            <w:r>
              <w:t>XPS-ZENIT-350</w:t>
            </w:r>
          </w:p>
          <w:p w14:paraId="2F486EF6" w14:textId="77777777" w:rsidR="009E016D" w:rsidRPr="009E016D" w:rsidRDefault="009E016D" w:rsidP="00E52C34">
            <w:pPr>
              <w:rPr>
                <w:sz w:val="8"/>
                <w:szCs w:val="8"/>
              </w:rPr>
            </w:pPr>
          </w:p>
          <w:p w14:paraId="78B3FDB6" w14:textId="77777777" w:rsidR="00AA5AC4" w:rsidRDefault="00AA5AC4" w:rsidP="00E52C34">
            <w:r>
              <w:t>XPS-ZENIT-355</w:t>
            </w:r>
          </w:p>
          <w:p w14:paraId="2099FBBD" w14:textId="77777777" w:rsidR="009E016D" w:rsidRPr="009E016D" w:rsidRDefault="009E016D" w:rsidP="00E52C34">
            <w:pPr>
              <w:rPr>
                <w:sz w:val="8"/>
                <w:szCs w:val="8"/>
              </w:rPr>
            </w:pPr>
          </w:p>
          <w:p w14:paraId="2C193AA3" w14:textId="77777777" w:rsidR="00AA5AC4" w:rsidRDefault="00AA5AC4" w:rsidP="00E52C34">
            <w:r>
              <w:t>XPS-ZENIT-360</w:t>
            </w:r>
          </w:p>
          <w:p w14:paraId="77E27441" w14:textId="77777777" w:rsidR="009E016D" w:rsidRPr="009E016D" w:rsidRDefault="009E016D" w:rsidP="00E52C34">
            <w:pPr>
              <w:rPr>
                <w:sz w:val="8"/>
                <w:szCs w:val="8"/>
              </w:rPr>
            </w:pPr>
          </w:p>
          <w:p w14:paraId="5EEB3B15" w14:textId="77777777" w:rsidR="00AA5AC4" w:rsidRDefault="00AA5AC4" w:rsidP="00E52C34">
            <w:r>
              <w:t>XPS-ZENIT-365</w:t>
            </w:r>
          </w:p>
          <w:p w14:paraId="0146737E" w14:textId="40CA873F" w:rsidR="00AA5AC4" w:rsidRDefault="00AA5AC4" w:rsidP="00E52C34">
            <w:r>
              <w:t xml:space="preserve">XPS-ZENIT-370 </w:t>
            </w:r>
          </w:p>
          <w:p w14:paraId="5D8DE205" w14:textId="77777777" w:rsidR="009E016D" w:rsidRPr="009E016D" w:rsidRDefault="009E016D" w:rsidP="00E52C34">
            <w:pPr>
              <w:rPr>
                <w:sz w:val="8"/>
                <w:szCs w:val="8"/>
              </w:rPr>
            </w:pPr>
          </w:p>
          <w:p w14:paraId="06C95A9B" w14:textId="77777777" w:rsidR="00AA5AC4" w:rsidRDefault="00AA5AC4" w:rsidP="00E52C34">
            <w:r>
              <w:t>XPS-ZENIT-375</w:t>
            </w:r>
          </w:p>
        </w:tc>
        <w:tc>
          <w:tcPr>
            <w:tcW w:w="0" w:type="auto"/>
          </w:tcPr>
          <w:p w14:paraId="75A597C4" w14:textId="77777777" w:rsidR="00AA5AC4" w:rsidRDefault="00AA5AC4" w:rsidP="00E52C34">
            <w:r>
              <w:lastRenderedPageBreak/>
              <w:t>Dashboard - Search PoS</w:t>
            </w:r>
          </w:p>
          <w:p w14:paraId="6CBC2D07" w14:textId="77777777" w:rsidR="00AA5AC4" w:rsidRDefault="00AA5AC4" w:rsidP="00E52C34">
            <w:r>
              <w:t>Dashboard - Single PoS - “Credit Management“</w:t>
            </w:r>
          </w:p>
          <w:p w14:paraId="0A1860A7" w14:textId="77777777" w:rsidR="00AA5AC4" w:rsidRDefault="00AA5AC4" w:rsidP="00E52C34">
            <w:r>
              <w:lastRenderedPageBreak/>
              <w:t>Dashboard - Single PoS - “PoS Master Data“</w:t>
            </w:r>
          </w:p>
          <w:p w14:paraId="6440AAED" w14:textId="77777777" w:rsidR="00AA5AC4" w:rsidRDefault="00AA5AC4" w:rsidP="00E52C34">
            <w:r>
              <w:t>Dashboard - Single PoS - “Contracts“</w:t>
            </w:r>
          </w:p>
          <w:p w14:paraId="1FEA3226" w14:textId="77777777" w:rsidR="00AA5AC4" w:rsidRDefault="00AA5AC4" w:rsidP="00E52C34">
            <w:r>
              <w:t>Dashboard - Single PoS - “Guarantees“</w:t>
            </w:r>
          </w:p>
          <w:p w14:paraId="76928C6E" w14:textId="77777777" w:rsidR="00AA5AC4" w:rsidRDefault="00AA5AC4" w:rsidP="00E52C34">
            <w:r>
              <w:t>Dashboard - Single PoS - “Unpaids“</w:t>
            </w:r>
          </w:p>
          <w:p w14:paraId="6F2253BD" w14:textId="77777777" w:rsidR="00AA5AC4" w:rsidRDefault="00AA5AC4" w:rsidP="00E52C34">
            <w:r>
              <w:t>Dashboard - Single PoS - “Borderò“</w:t>
            </w:r>
          </w:p>
          <w:p w14:paraId="12F37C90" w14:textId="77777777" w:rsidR="00AA5AC4" w:rsidRDefault="00AA5AC4" w:rsidP="00E52C34">
            <w:r>
              <w:t>Dashboard - Single PoS - “ADI Data“</w:t>
            </w:r>
          </w:p>
          <w:p w14:paraId="21FE6061" w14:textId="77777777" w:rsidR="00AA5AC4" w:rsidRDefault="00AA5AC4" w:rsidP="00E52C34">
            <w:r>
              <w:t>Dashboard - Single PoS - “Risk Data“</w:t>
            </w:r>
          </w:p>
          <w:p w14:paraId="36C42854" w14:textId="77777777" w:rsidR="00AA5AC4" w:rsidRDefault="00AA5AC4" w:rsidP="00E52C34">
            <w:r>
              <w:t>Dashboard - Single PoS - “Winning Data“</w:t>
            </w:r>
          </w:p>
          <w:p w14:paraId="1E4BF61C" w14:textId="77777777" w:rsidR="00AA5AC4" w:rsidRDefault="00AA5AC4" w:rsidP="00E52C34">
            <w:r>
              <w:t>Dashboard - Single PoS - “Business Data“</w:t>
            </w:r>
          </w:p>
        </w:tc>
      </w:tr>
      <w:tr w:rsidR="00AA5AC4" w14:paraId="3C795E2E" w14:textId="77777777" w:rsidTr="00F744F8">
        <w:tc>
          <w:tcPr>
            <w:tcW w:w="0" w:type="auto"/>
          </w:tcPr>
          <w:p w14:paraId="5C7A529A" w14:textId="77777777" w:rsidR="00AA5AC4" w:rsidRPr="003F20EC" w:rsidRDefault="00AA5AC4" w:rsidP="00E52C34">
            <w:pPr>
              <w:rPr>
                <w:lang w:val="it-IT"/>
              </w:rPr>
            </w:pPr>
            <w:r w:rsidRPr="003F20EC">
              <w:rPr>
                <w:lang w:val="it-IT"/>
              </w:rPr>
              <w:lastRenderedPageBreak/>
              <w:t>RU 4.2.7 RISCONTRO SINGOLO TASTI REPORT E GESTIONE</w:t>
            </w:r>
          </w:p>
        </w:tc>
        <w:tc>
          <w:tcPr>
            <w:tcW w:w="834" w:type="pct"/>
          </w:tcPr>
          <w:p w14:paraId="5BBFC74B" w14:textId="77777777" w:rsidR="00AA5AC4" w:rsidRDefault="00AA5AC4" w:rsidP="00E52C34">
            <w:r>
              <w:t>--</w:t>
            </w:r>
          </w:p>
        </w:tc>
        <w:tc>
          <w:tcPr>
            <w:tcW w:w="976" w:type="pct"/>
          </w:tcPr>
          <w:p w14:paraId="674D70EB" w14:textId="77777777" w:rsidR="00AA5AC4" w:rsidRDefault="00AA5AC4" w:rsidP="00E52C34">
            <w:r>
              <w:t>XPS-ZENIT-311</w:t>
            </w:r>
          </w:p>
        </w:tc>
        <w:tc>
          <w:tcPr>
            <w:tcW w:w="0" w:type="auto"/>
          </w:tcPr>
          <w:p w14:paraId="20F1DE0F" w14:textId="77777777" w:rsidR="00AA5AC4" w:rsidRDefault="00AA5AC4" w:rsidP="00E52C34">
            <w:r>
              <w:t>Export Data</w:t>
            </w:r>
          </w:p>
          <w:p w14:paraId="79E0B47F" w14:textId="77777777" w:rsidR="00AA5AC4" w:rsidRDefault="00AA5AC4" w:rsidP="00E52C34"/>
        </w:tc>
      </w:tr>
      <w:tr w:rsidR="00AA5AC4" w:rsidRPr="00335F8D" w14:paraId="6E6BBF62" w14:textId="77777777" w:rsidTr="00F744F8">
        <w:tc>
          <w:tcPr>
            <w:tcW w:w="0" w:type="auto"/>
          </w:tcPr>
          <w:p w14:paraId="171ECFDF" w14:textId="77777777" w:rsidR="00AA5AC4" w:rsidRDefault="00AA5AC4" w:rsidP="00E52C34">
            <w:r>
              <w:t>RU 4.2.8 RISCONTRO MULTIPLO</w:t>
            </w:r>
          </w:p>
        </w:tc>
        <w:tc>
          <w:tcPr>
            <w:tcW w:w="834" w:type="pct"/>
          </w:tcPr>
          <w:p w14:paraId="14196A97" w14:textId="77777777" w:rsidR="00AA5AC4" w:rsidRDefault="00AA5AC4" w:rsidP="00E52C34">
            <w:r>
              <w:t>--</w:t>
            </w:r>
          </w:p>
        </w:tc>
        <w:tc>
          <w:tcPr>
            <w:tcW w:w="976" w:type="pct"/>
          </w:tcPr>
          <w:p w14:paraId="2E1AEEC2" w14:textId="77777777" w:rsidR="00AA5AC4" w:rsidRDefault="00AA5AC4" w:rsidP="00E52C34">
            <w:r>
              <w:t>XPS-ZENIT-300</w:t>
            </w:r>
          </w:p>
          <w:p w14:paraId="5A466264" w14:textId="77777777" w:rsidR="00AA5AC4" w:rsidRDefault="00AA5AC4" w:rsidP="00E52C34">
            <w:r>
              <w:t>XPS-ZENIT-311</w:t>
            </w:r>
          </w:p>
        </w:tc>
        <w:tc>
          <w:tcPr>
            <w:tcW w:w="0" w:type="auto"/>
          </w:tcPr>
          <w:p w14:paraId="59396EF8" w14:textId="77777777" w:rsidR="00AA5AC4" w:rsidRDefault="00AA5AC4" w:rsidP="00E52C34">
            <w:r>
              <w:t>Dashboard - Search PoS</w:t>
            </w:r>
          </w:p>
          <w:p w14:paraId="0B62F55E" w14:textId="77777777" w:rsidR="00AA5AC4" w:rsidRDefault="00AA5AC4" w:rsidP="00E52C34">
            <w:r>
              <w:t>Export Data</w:t>
            </w:r>
          </w:p>
        </w:tc>
      </w:tr>
      <w:tr w:rsidR="00AA5AC4" w14:paraId="2CC8D72A" w14:textId="77777777" w:rsidTr="00F744F8">
        <w:tc>
          <w:tcPr>
            <w:tcW w:w="0" w:type="auto"/>
          </w:tcPr>
          <w:p w14:paraId="369A0132" w14:textId="77777777" w:rsidR="00AA5AC4" w:rsidRDefault="00AA5AC4" w:rsidP="00E52C34">
            <w:r>
              <w:t>RU 4.2.9 RISCONTRO POS COLLEGATI</w:t>
            </w:r>
          </w:p>
        </w:tc>
        <w:tc>
          <w:tcPr>
            <w:tcW w:w="834" w:type="pct"/>
          </w:tcPr>
          <w:p w14:paraId="4D2CB8E6" w14:textId="77777777" w:rsidR="00AA5AC4" w:rsidRDefault="00AA5AC4" w:rsidP="00E52C34">
            <w:r>
              <w:t>--</w:t>
            </w:r>
          </w:p>
        </w:tc>
        <w:tc>
          <w:tcPr>
            <w:tcW w:w="976" w:type="pct"/>
          </w:tcPr>
          <w:p w14:paraId="47BE324F" w14:textId="77777777" w:rsidR="00AA5AC4" w:rsidRDefault="00AA5AC4" w:rsidP="00E52C34">
            <w:r>
              <w:t>XPS-ZENIT-390</w:t>
            </w:r>
          </w:p>
        </w:tc>
        <w:tc>
          <w:tcPr>
            <w:tcW w:w="0" w:type="auto"/>
          </w:tcPr>
          <w:p w14:paraId="669CE9F9" w14:textId="77777777" w:rsidR="00AA5AC4" w:rsidRDefault="00AA5AC4" w:rsidP="00E52C34">
            <w:r>
              <w:t>Dashboard - Related PoS</w:t>
            </w:r>
          </w:p>
        </w:tc>
      </w:tr>
      <w:tr w:rsidR="00AA5AC4" w14:paraId="2F191F8B" w14:textId="77777777" w:rsidTr="00F744F8">
        <w:tc>
          <w:tcPr>
            <w:tcW w:w="0" w:type="auto"/>
          </w:tcPr>
          <w:p w14:paraId="2FF33AB4" w14:textId="77777777" w:rsidR="00AA5AC4" w:rsidRPr="003F20EC" w:rsidRDefault="00AA5AC4" w:rsidP="00E52C34">
            <w:pPr>
              <w:rPr>
                <w:lang w:val="it-IT"/>
              </w:rPr>
            </w:pPr>
            <w:r w:rsidRPr="003F20EC">
              <w:rPr>
                <w:lang w:val="it-IT"/>
              </w:rPr>
              <w:t>RU 4.2.10 RISCONTRO POS COLLEGATI TASTI REPORT E GESTIONE</w:t>
            </w:r>
          </w:p>
        </w:tc>
        <w:tc>
          <w:tcPr>
            <w:tcW w:w="834" w:type="pct"/>
          </w:tcPr>
          <w:p w14:paraId="211FDA11" w14:textId="77777777" w:rsidR="00AA5AC4" w:rsidRDefault="00AA5AC4" w:rsidP="00E52C34">
            <w:r>
              <w:t>--</w:t>
            </w:r>
          </w:p>
        </w:tc>
        <w:tc>
          <w:tcPr>
            <w:tcW w:w="976" w:type="pct"/>
          </w:tcPr>
          <w:p w14:paraId="5DFD8D60" w14:textId="77777777" w:rsidR="00AA5AC4" w:rsidRDefault="00AA5AC4" w:rsidP="00E52C34">
            <w:r>
              <w:t>XPS-ZENIT-311</w:t>
            </w:r>
          </w:p>
        </w:tc>
        <w:tc>
          <w:tcPr>
            <w:tcW w:w="0" w:type="auto"/>
          </w:tcPr>
          <w:p w14:paraId="6325757D" w14:textId="77777777" w:rsidR="00AA5AC4" w:rsidRDefault="00AA5AC4" w:rsidP="00E52C34">
            <w:r>
              <w:t>Export Data</w:t>
            </w:r>
          </w:p>
        </w:tc>
      </w:tr>
      <w:tr w:rsidR="00AA5AC4" w14:paraId="433B608B" w14:textId="77777777" w:rsidTr="00F744F8">
        <w:tc>
          <w:tcPr>
            <w:tcW w:w="0" w:type="auto"/>
          </w:tcPr>
          <w:p w14:paraId="71DBD6E2" w14:textId="77777777" w:rsidR="00AA5AC4" w:rsidRDefault="00AA5AC4" w:rsidP="00E52C34">
            <w:r>
              <w:lastRenderedPageBreak/>
              <w:t>RU 4.3.1 ARCHIVIAZIONE DATI</w:t>
            </w:r>
          </w:p>
        </w:tc>
        <w:tc>
          <w:tcPr>
            <w:tcW w:w="834" w:type="pct"/>
          </w:tcPr>
          <w:p w14:paraId="19CF8F92" w14:textId="77777777" w:rsidR="00AA5AC4" w:rsidRDefault="00AA5AC4" w:rsidP="00E52C34">
            <w:r>
              <w:t>--</w:t>
            </w:r>
          </w:p>
        </w:tc>
        <w:tc>
          <w:tcPr>
            <w:tcW w:w="976" w:type="pct"/>
          </w:tcPr>
          <w:p w14:paraId="4AC38411" w14:textId="77777777" w:rsidR="00AA5AC4" w:rsidRDefault="00AA5AC4" w:rsidP="00E52C34">
            <w:r>
              <w:t>XPS-ZENIT-600</w:t>
            </w:r>
          </w:p>
        </w:tc>
        <w:tc>
          <w:tcPr>
            <w:tcW w:w="0" w:type="auto"/>
          </w:tcPr>
          <w:p w14:paraId="49AE6A93" w14:textId="77777777" w:rsidR="00AA5AC4" w:rsidRDefault="00AA5AC4" w:rsidP="00E52C34">
            <w:r>
              <w:t>Daily historical archiving</w:t>
            </w:r>
          </w:p>
        </w:tc>
      </w:tr>
      <w:tr w:rsidR="00AA5AC4" w14:paraId="303B2243" w14:textId="77777777" w:rsidTr="00F744F8">
        <w:tc>
          <w:tcPr>
            <w:tcW w:w="0" w:type="auto"/>
          </w:tcPr>
          <w:p w14:paraId="57F397DA" w14:textId="77777777" w:rsidR="00AA5AC4" w:rsidRPr="003F20EC" w:rsidRDefault="00AA5AC4" w:rsidP="00E52C34">
            <w:pPr>
              <w:rPr>
                <w:lang w:val="it-IT"/>
              </w:rPr>
            </w:pPr>
            <w:r w:rsidRPr="003F20EC">
              <w:rPr>
                <w:lang w:val="it-IT"/>
              </w:rPr>
              <w:t>RU 4.3.2 ARCHIVIAZIONE DATI POS FUORI RETE</w:t>
            </w:r>
          </w:p>
        </w:tc>
        <w:tc>
          <w:tcPr>
            <w:tcW w:w="834" w:type="pct"/>
          </w:tcPr>
          <w:p w14:paraId="37155A7E" w14:textId="77777777" w:rsidR="00AA5AC4" w:rsidRDefault="00AA5AC4" w:rsidP="00E52C34">
            <w:r>
              <w:t>--</w:t>
            </w:r>
          </w:p>
        </w:tc>
        <w:tc>
          <w:tcPr>
            <w:tcW w:w="976" w:type="pct"/>
          </w:tcPr>
          <w:p w14:paraId="493D5483" w14:textId="77777777" w:rsidR="00AA5AC4" w:rsidRDefault="00AA5AC4" w:rsidP="00E52C34">
            <w:r>
              <w:t>XPS-ZENIT-500</w:t>
            </w:r>
          </w:p>
          <w:p w14:paraId="50DFFD08" w14:textId="77777777" w:rsidR="00AA5AC4" w:rsidRDefault="00AA5AC4" w:rsidP="00E52C34">
            <w:r>
              <w:t>XPS-ZENIT-520</w:t>
            </w:r>
          </w:p>
        </w:tc>
        <w:tc>
          <w:tcPr>
            <w:tcW w:w="0" w:type="auto"/>
          </w:tcPr>
          <w:p w14:paraId="3BFAF4C6" w14:textId="77777777" w:rsidR="00AA5AC4" w:rsidRDefault="00AA5AC4" w:rsidP="00E52C34">
            <w:r>
              <w:t>Massive Importer</w:t>
            </w:r>
          </w:p>
          <w:p w14:paraId="258D13BE" w14:textId="77777777" w:rsidR="00AA5AC4" w:rsidRDefault="00AA5AC4" w:rsidP="00E52C34">
            <w:r>
              <w:t>Import Offline PoS Data Storage</w:t>
            </w:r>
          </w:p>
        </w:tc>
      </w:tr>
    </w:tbl>
    <w:p w14:paraId="7A7BE48E" w14:textId="77777777" w:rsidR="00C73A4F" w:rsidRDefault="00C73A4F" w:rsidP="00C73A4F">
      <w:pPr>
        <w:rPr>
          <w:lang w:val="en-US"/>
        </w:rPr>
      </w:pPr>
      <w:bookmarkStart w:id="39" w:name="scroll-bookmark-104"/>
      <w:bookmarkStart w:id="40" w:name="_Toc256000101"/>
      <w:bookmarkStart w:id="41" w:name="scroll-bookmark-10"/>
      <w:bookmarkEnd w:id="39"/>
    </w:p>
    <w:p w14:paraId="4B38EC56" w14:textId="77777777" w:rsidR="00C73A4F" w:rsidRDefault="00C73A4F">
      <w:pPr>
        <w:spacing w:before="0"/>
        <w:jc w:val="left"/>
        <w:rPr>
          <w:b/>
          <w:caps/>
          <w:color w:val="000080"/>
          <w:kern w:val="28"/>
          <w:lang w:val="en-US"/>
        </w:rPr>
      </w:pPr>
      <w:r>
        <w:rPr>
          <w:lang w:val="en-US"/>
        </w:rPr>
        <w:br w:type="page"/>
      </w:r>
    </w:p>
    <w:p w14:paraId="679E2DB1" w14:textId="7DFC1830" w:rsidR="00AA5AC4" w:rsidRPr="00AA5AC4" w:rsidRDefault="00AA5AC4" w:rsidP="00AA5AC4">
      <w:pPr>
        <w:pStyle w:val="Heading1"/>
        <w:rPr>
          <w:lang w:val="en-US"/>
        </w:rPr>
      </w:pPr>
      <w:bookmarkStart w:id="42" w:name="_Toc198818748"/>
      <w:r w:rsidRPr="00AA5AC4">
        <w:rPr>
          <w:lang w:val="en-US"/>
        </w:rPr>
        <w:lastRenderedPageBreak/>
        <w:t>ANALYSIS OF FUNCTIONAL AND NON-FUNCTIONAL SPECIFICATIONS</w:t>
      </w:r>
      <w:bookmarkEnd w:id="40"/>
      <w:bookmarkEnd w:id="41"/>
      <w:bookmarkEnd w:id="42"/>
    </w:p>
    <w:p w14:paraId="3A4BD8D6" w14:textId="77777777" w:rsidR="00AA5AC4" w:rsidRPr="00AA5AC4" w:rsidRDefault="00AA5AC4" w:rsidP="00AA5AC4">
      <w:pPr>
        <w:rPr>
          <w:lang w:val="en-US"/>
        </w:rPr>
      </w:pPr>
      <w:r w:rsidRPr="00AA5AC4">
        <w:rPr>
          <w:lang w:val="en-US"/>
        </w:rPr>
        <w:t>The functionalities provided by ZENIT in Phase 1 consist of:</w:t>
      </w:r>
    </w:p>
    <w:p w14:paraId="0ACA550C" w14:textId="77777777" w:rsidR="00AA5AC4" w:rsidRPr="00AA5AC4" w:rsidRDefault="00AA5AC4" w:rsidP="00BF6D22">
      <w:pPr>
        <w:numPr>
          <w:ilvl w:val="0"/>
          <w:numId w:val="23"/>
        </w:numPr>
        <w:spacing w:before="0" w:after="120"/>
        <w:jc w:val="left"/>
        <w:rPr>
          <w:lang w:val="en-US"/>
        </w:rPr>
      </w:pPr>
      <w:r w:rsidRPr="00AA5AC4">
        <w:rPr>
          <w:b/>
          <w:lang w:val="en-US"/>
        </w:rPr>
        <w:t>Automated data collection</w:t>
      </w:r>
      <w:r w:rsidRPr="00AA5AC4">
        <w:rPr>
          <w:lang w:val="en-US"/>
        </w:rPr>
        <w:t xml:space="preserve"> from POS registries, gaming platforms, and document archives​;</w:t>
      </w:r>
    </w:p>
    <w:p w14:paraId="0F2D75E5" w14:textId="77777777" w:rsidR="00AA5AC4" w:rsidRPr="00AA5AC4" w:rsidRDefault="00AA5AC4" w:rsidP="00BF6D22">
      <w:pPr>
        <w:numPr>
          <w:ilvl w:val="0"/>
          <w:numId w:val="23"/>
        </w:numPr>
        <w:spacing w:before="0" w:after="120"/>
        <w:jc w:val="left"/>
        <w:rPr>
          <w:lang w:val="en-US"/>
        </w:rPr>
      </w:pPr>
      <w:r w:rsidRPr="00AA5AC4">
        <w:rPr>
          <w:b/>
          <w:lang w:val="en-US"/>
        </w:rPr>
        <w:t xml:space="preserve">Centralized dashboard </w:t>
      </w:r>
      <w:r w:rsidRPr="00AA5AC4">
        <w:rPr>
          <w:lang w:val="en-US"/>
        </w:rPr>
        <w:t>to show relevant credit information (e.g., financial data, credit ratings, ...)​​;</w:t>
      </w:r>
    </w:p>
    <w:p w14:paraId="5E107F12" w14:textId="77777777" w:rsidR="00AA5AC4" w:rsidRPr="00AA5AC4" w:rsidRDefault="00AA5AC4" w:rsidP="00AA5AC4">
      <w:pPr>
        <w:rPr>
          <w:lang w:val="en-US"/>
        </w:rPr>
      </w:pPr>
      <w:r w:rsidRPr="00AA5AC4">
        <w:rPr>
          <w:lang w:val="en-US"/>
        </w:rPr>
        <w:t>The system must manage the trusted customer in multi-brand mode, according to the FlutterSEA B2B retail master classifications.</w:t>
      </w:r>
    </w:p>
    <w:p w14:paraId="39E7CE2D" w14:textId="77777777" w:rsidR="00AA5AC4" w:rsidRPr="00AA5AC4" w:rsidRDefault="00AA5AC4" w:rsidP="00AA5AC4">
      <w:pPr>
        <w:rPr>
          <w:lang w:val="en-US"/>
        </w:rPr>
      </w:pPr>
    </w:p>
    <w:p w14:paraId="0CDD58C3" w14:textId="77777777" w:rsidR="00AA5AC4" w:rsidRPr="00AA5AC4" w:rsidRDefault="00AA5AC4" w:rsidP="00AA5AC4">
      <w:pPr>
        <w:rPr>
          <w:lang w:val="en-US"/>
        </w:rPr>
      </w:pPr>
      <w:r w:rsidRPr="00AA5AC4">
        <w:rPr>
          <w:lang w:val="en-US"/>
        </w:rPr>
        <w:t>The following paragraphs describe the additional functional requirements with respect to the user requirements aimed at improving various application aspects such as usability, error handling, audit and traceability, etc.</w:t>
      </w:r>
    </w:p>
    <w:p w14:paraId="22A2DE19" w14:textId="77777777" w:rsidR="00AA5AC4" w:rsidRPr="00AA5AC4" w:rsidRDefault="00AA5AC4" w:rsidP="00AA5AC4">
      <w:pPr>
        <w:pStyle w:val="Heading2"/>
        <w:rPr>
          <w:lang w:val="en-US"/>
        </w:rPr>
      </w:pPr>
      <w:bookmarkStart w:id="43" w:name="scroll-bookmark-105"/>
      <w:bookmarkStart w:id="44" w:name="_Toc256000102"/>
      <w:bookmarkStart w:id="45" w:name="scroll-bookmark-11"/>
      <w:bookmarkStart w:id="46" w:name="_Toc198818749"/>
      <w:bookmarkEnd w:id="43"/>
      <w:r w:rsidRPr="00AA5AC4">
        <w:rPr>
          <w:lang w:val="en-US"/>
        </w:rPr>
        <w:t>RF001 - Initial Load and Data Migration</w:t>
      </w:r>
      <w:bookmarkEnd w:id="44"/>
      <w:bookmarkEnd w:id="45"/>
      <w:bookmarkEnd w:id="46"/>
    </w:p>
    <w:p w14:paraId="5D2F33D5" w14:textId="77777777" w:rsidR="00AA5AC4" w:rsidRPr="00AA5AC4" w:rsidRDefault="00AA5AC4" w:rsidP="00AA5AC4">
      <w:pPr>
        <w:rPr>
          <w:lang w:val="en-US"/>
        </w:rPr>
      </w:pPr>
      <w:r w:rsidRPr="00AA5AC4">
        <w:rPr>
          <w:lang w:val="en-US"/>
        </w:rPr>
        <w:t>The system must allow the necessary data to be imported and migrated before the system is booted for operational use. The system must support the initial loading of data from various data sources, including Excel files, CSVs, and existing databases.</w:t>
      </w:r>
    </w:p>
    <w:p w14:paraId="76E4488B" w14:textId="77777777" w:rsidR="00AA5AC4" w:rsidRPr="00AA5AC4" w:rsidRDefault="00AA5AC4" w:rsidP="00AA5AC4">
      <w:pPr>
        <w:rPr>
          <w:lang w:val="en-US"/>
        </w:rPr>
      </w:pPr>
      <w:r w:rsidRPr="00AA5AC4">
        <w:rPr>
          <w:lang w:val="en-US"/>
        </w:rPr>
        <w:t>This process must ensure that the ZENIT system is fully populated with the necessary data, while maintaining data integrity and quality.</w:t>
      </w:r>
    </w:p>
    <w:p w14:paraId="2EBFF85B" w14:textId="77777777" w:rsidR="00AA5AC4" w:rsidRDefault="00AA5AC4" w:rsidP="00AA5AC4">
      <w:pPr>
        <w:pStyle w:val="Heading2"/>
      </w:pPr>
      <w:bookmarkStart w:id="47" w:name="scroll-bookmark-106"/>
      <w:bookmarkStart w:id="48" w:name="_Toc256000103"/>
      <w:bookmarkStart w:id="49" w:name="scroll-bookmark-12"/>
      <w:bookmarkStart w:id="50" w:name="_Toc198818750"/>
      <w:bookmarkEnd w:id="47"/>
      <w:r>
        <w:t>RF002 - Disconnected for inactivity</w:t>
      </w:r>
      <w:bookmarkEnd w:id="48"/>
      <w:bookmarkEnd w:id="49"/>
      <w:bookmarkEnd w:id="50"/>
    </w:p>
    <w:p w14:paraId="15A77847" w14:textId="77777777" w:rsidR="00AA5AC4" w:rsidRPr="00AA5AC4" w:rsidRDefault="00AA5AC4" w:rsidP="00AA5AC4">
      <w:pPr>
        <w:rPr>
          <w:lang w:val="en-US"/>
        </w:rPr>
      </w:pPr>
      <w:r w:rsidRPr="00AA5AC4">
        <w:rPr>
          <w:lang w:val="en-US"/>
        </w:rPr>
        <w:t>The system must manage the user logout in the event of prolonged inactivity to ensure security, prevent unauthorized access, and optimize system resources.</w:t>
      </w:r>
    </w:p>
    <w:p w14:paraId="54BDFEA1" w14:textId="77777777" w:rsidR="00AA5AC4" w:rsidRDefault="00AA5AC4" w:rsidP="00AA5AC4">
      <w:pPr>
        <w:pStyle w:val="Heading2"/>
      </w:pPr>
      <w:bookmarkStart w:id="51" w:name="scroll-bookmark-107"/>
      <w:bookmarkStart w:id="52" w:name="_Toc256000104"/>
      <w:bookmarkStart w:id="53" w:name="scroll-bookmark-13"/>
      <w:bookmarkStart w:id="54" w:name="_Toc198818751"/>
      <w:bookmarkEnd w:id="51"/>
      <w:r>
        <w:t>RF003 - Login Tracking (SOX)</w:t>
      </w:r>
      <w:bookmarkEnd w:id="52"/>
      <w:bookmarkEnd w:id="53"/>
      <w:bookmarkEnd w:id="54"/>
    </w:p>
    <w:p w14:paraId="17DE413B" w14:textId="77777777" w:rsidR="00AA5AC4" w:rsidRPr="00AA5AC4" w:rsidRDefault="00AA5AC4" w:rsidP="00AA5AC4">
      <w:pPr>
        <w:rPr>
          <w:lang w:val="en-US"/>
        </w:rPr>
      </w:pPr>
      <w:r w:rsidRPr="00AA5AC4">
        <w:rPr>
          <w:lang w:val="en-US"/>
        </w:rPr>
        <w:t>The main system must record in detail all login activities in compliance with the company policies (SOX), tracking critical information (such as user, login time, role...). The dedicated team (e.g. "Control Room") will have to be able to view, analyze and extract this information.</w:t>
      </w:r>
    </w:p>
    <w:p w14:paraId="447926A3" w14:textId="77777777" w:rsidR="00AA5AC4" w:rsidRDefault="00AA5AC4" w:rsidP="00AA5AC4">
      <w:pPr>
        <w:pStyle w:val="Heading2"/>
      </w:pPr>
      <w:bookmarkStart w:id="55" w:name="scroll-bookmark-108"/>
      <w:bookmarkStart w:id="56" w:name="_Toc256000105"/>
      <w:bookmarkStart w:id="57" w:name="scroll-bookmark-14"/>
      <w:bookmarkStart w:id="58" w:name="_Toc198818752"/>
      <w:bookmarkEnd w:id="55"/>
      <w:r>
        <w:t>RF004 - Log Tracking</w:t>
      </w:r>
      <w:bookmarkEnd w:id="56"/>
      <w:bookmarkEnd w:id="57"/>
      <w:bookmarkEnd w:id="58"/>
    </w:p>
    <w:p w14:paraId="76CC0983" w14:textId="77777777" w:rsidR="00AA5AC4" w:rsidRPr="00AA5AC4" w:rsidRDefault="00AA5AC4" w:rsidP="00AA5AC4">
      <w:pPr>
        <w:rPr>
          <w:lang w:val="en-US"/>
        </w:rPr>
      </w:pPr>
      <w:r w:rsidRPr="00AA5AC4">
        <w:rPr>
          <w:lang w:val="en-US"/>
        </w:rPr>
        <w:t>The application must be SOX Compliance and use log traceability management.</w:t>
      </w:r>
    </w:p>
    <w:p w14:paraId="0C95DFAD" w14:textId="77777777" w:rsidR="00AA5AC4" w:rsidRDefault="00AA5AC4" w:rsidP="00AA5AC4">
      <w:pPr>
        <w:pStyle w:val="Heading2"/>
      </w:pPr>
      <w:bookmarkStart w:id="59" w:name="scroll-bookmark-109"/>
      <w:bookmarkStart w:id="60" w:name="_Toc256000106"/>
      <w:bookmarkStart w:id="61" w:name="scroll-bookmark-15"/>
      <w:bookmarkStart w:id="62" w:name="_Toc198818753"/>
      <w:bookmarkEnd w:id="59"/>
      <w:r>
        <w:t>RF005 - Manage concurrency</w:t>
      </w:r>
      <w:bookmarkEnd w:id="60"/>
      <w:bookmarkEnd w:id="61"/>
      <w:bookmarkEnd w:id="62"/>
    </w:p>
    <w:p w14:paraId="6CB2B7B4" w14:textId="77777777" w:rsidR="00AA5AC4" w:rsidRPr="00AA5AC4" w:rsidRDefault="00AA5AC4" w:rsidP="00AA5AC4">
      <w:pPr>
        <w:rPr>
          <w:lang w:val="en-US"/>
        </w:rPr>
      </w:pPr>
      <w:r w:rsidRPr="00AA5AC4">
        <w:rPr>
          <w:lang w:val="en-US"/>
        </w:rPr>
        <w:t>The system is used by several users at the same time, so it must guarantee data consistency and manage concurrency.</w:t>
      </w:r>
    </w:p>
    <w:p w14:paraId="1F3E55A6" w14:textId="77777777" w:rsidR="00AA5AC4" w:rsidRDefault="00AA5AC4" w:rsidP="00AA5AC4">
      <w:pPr>
        <w:pStyle w:val="Heading2"/>
      </w:pPr>
      <w:bookmarkStart w:id="63" w:name="scroll-bookmark-110"/>
      <w:bookmarkStart w:id="64" w:name="_Toc256000107"/>
      <w:bookmarkStart w:id="65" w:name="scroll-bookmark-16"/>
      <w:bookmarkStart w:id="66" w:name="_Toc198818754"/>
      <w:bookmarkEnd w:id="63"/>
      <w:r>
        <w:t>RF006 - Settings</w:t>
      </w:r>
      <w:bookmarkEnd w:id="64"/>
      <w:bookmarkEnd w:id="65"/>
      <w:bookmarkEnd w:id="66"/>
    </w:p>
    <w:p w14:paraId="35689274" w14:textId="77777777" w:rsidR="00AA5AC4" w:rsidRPr="00AA5AC4" w:rsidRDefault="00AA5AC4" w:rsidP="00AA5AC4">
      <w:pPr>
        <w:rPr>
          <w:lang w:val="en-US"/>
        </w:rPr>
      </w:pPr>
      <w:r w:rsidRPr="00AA5AC4">
        <w:rPr>
          <w:lang w:val="en-US"/>
        </w:rPr>
        <w:t>Provide the user with a simple and accessible tool to customize the application interface according to:</w:t>
      </w:r>
    </w:p>
    <w:p w14:paraId="07C73B1E" w14:textId="77777777" w:rsidR="00AA5AC4" w:rsidRPr="00AA5AC4" w:rsidRDefault="00AA5AC4" w:rsidP="00BF6D22">
      <w:pPr>
        <w:numPr>
          <w:ilvl w:val="0"/>
          <w:numId w:val="24"/>
        </w:numPr>
        <w:spacing w:before="0" w:after="120"/>
        <w:jc w:val="left"/>
        <w:rPr>
          <w:lang w:val="en-US"/>
        </w:rPr>
      </w:pPr>
      <w:r w:rsidRPr="00AA5AC4">
        <w:rPr>
          <w:lang w:val="en-US"/>
        </w:rPr>
        <w:lastRenderedPageBreak/>
        <w:t>language preferences (such as English, Italian, etc.);</w:t>
      </w:r>
    </w:p>
    <w:p w14:paraId="0133B29D" w14:textId="77777777" w:rsidR="00AA5AC4" w:rsidRPr="00AA5AC4" w:rsidRDefault="00AA5AC4" w:rsidP="00BF6D22">
      <w:pPr>
        <w:numPr>
          <w:ilvl w:val="0"/>
          <w:numId w:val="24"/>
        </w:numPr>
        <w:spacing w:before="0" w:after="120"/>
        <w:jc w:val="left"/>
        <w:rPr>
          <w:lang w:val="en-US"/>
        </w:rPr>
      </w:pPr>
      <w:r w:rsidRPr="00AA5AC4">
        <w:rPr>
          <w:lang w:val="en-US"/>
        </w:rPr>
        <w:t>display preferences (including font size and light/dark theme).</w:t>
      </w:r>
    </w:p>
    <w:tbl>
      <w:tblPr>
        <w:tblStyle w:val="ScrollInfo"/>
        <w:tblW w:w="5000" w:type="pct"/>
        <w:tblLook w:val="0180" w:firstRow="0" w:lastRow="0" w:firstColumn="1" w:lastColumn="1" w:noHBand="0" w:noVBand="0"/>
      </w:tblPr>
      <w:tblGrid>
        <w:gridCol w:w="9345"/>
      </w:tblGrid>
      <w:tr w:rsidR="00AA5AC4" w:rsidRPr="00335F8D" w14:paraId="3F65441A" w14:textId="77777777" w:rsidTr="00E52C34">
        <w:tc>
          <w:tcPr>
            <w:tcW w:w="0" w:type="auto"/>
          </w:tcPr>
          <w:p w14:paraId="3757D3CE" w14:textId="77777777" w:rsidR="00AA5AC4" w:rsidRDefault="00AA5AC4" w:rsidP="00E52C34">
            <w:r>
              <w:t>The following functional requirement (from RF007 to RF009) are foreseen in Phase 2; we will manage to anticipate them in Phase 1 if feasible.</w:t>
            </w:r>
          </w:p>
        </w:tc>
      </w:tr>
    </w:tbl>
    <w:p w14:paraId="2AF27C94" w14:textId="77777777" w:rsidR="00AA5AC4" w:rsidRDefault="00AA5AC4" w:rsidP="00AA5AC4">
      <w:pPr>
        <w:pStyle w:val="Heading2"/>
      </w:pPr>
      <w:bookmarkStart w:id="67" w:name="scroll-bookmark-111"/>
      <w:bookmarkStart w:id="68" w:name="_Toc256000108"/>
      <w:bookmarkStart w:id="69" w:name="scroll-bookmark-17"/>
      <w:bookmarkStart w:id="70" w:name="_Toc198818755"/>
      <w:bookmarkEnd w:id="67"/>
      <w:r>
        <w:t>RF007 - Arxivar - Documents Acquisition</w:t>
      </w:r>
      <w:bookmarkEnd w:id="68"/>
      <w:bookmarkEnd w:id="69"/>
      <w:bookmarkEnd w:id="70"/>
    </w:p>
    <w:p w14:paraId="33A1F928" w14:textId="77777777" w:rsidR="00AA5AC4" w:rsidRPr="00AA5AC4" w:rsidRDefault="00AA5AC4" w:rsidP="00AA5AC4">
      <w:pPr>
        <w:rPr>
          <w:lang w:val="en-US"/>
        </w:rPr>
      </w:pPr>
      <w:r w:rsidRPr="00AA5AC4">
        <w:rPr>
          <w:lang w:val="en-US"/>
        </w:rPr>
        <w:t>The system must be able to connect to the Arxivar service to automatically list the documents available for a specific PoS, based on predefined criteria, such as the type of document and its status.</w:t>
      </w:r>
    </w:p>
    <w:p w14:paraId="67E040A1" w14:textId="77777777" w:rsidR="00AA5AC4" w:rsidRDefault="00AA5AC4" w:rsidP="00AA5AC4">
      <w:pPr>
        <w:pStyle w:val="Heading2"/>
      </w:pPr>
      <w:bookmarkStart w:id="71" w:name="scroll-bookmark-112"/>
      <w:bookmarkStart w:id="72" w:name="_Toc256000109"/>
      <w:bookmarkStart w:id="73" w:name="scroll-bookmark-18"/>
      <w:bookmarkStart w:id="74" w:name="_Toc198818756"/>
      <w:bookmarkEnd w:id="71"/>
      <w:r>
        <w:t>RF008 - Dashboard - Single PoS - “Documents”</w:t>
      </w:r>
      <w:bookmarkEnd w:id="72"/>
      <w:bookmarkEnd w:id="73"/>
      <w:bookmarkEnd w:id="74"/>
    </w:p>
    <w:p w14:paraId="211C5D2C" w14:textId="77777777" w:rsidR="00AA5AC4" w:rsidRPr="00AA5AC4" w:rsidRDefault="00AA5AC4" w:rsidP="00AA5AC4">
      <w:pPr>
        <w:rPr>
          <w:lang w:val="en-US"/>
        </w:rPr>
      </w:pPr>
      <w:r w:rsidRPr="00AA5AC4">
        <w:rPr>
          <w:lang w:val="en-US"/>
        </w:rPr>
        <w:t>The system must provide, within the dashboard, the ability to view all documents associated with the selected POS, regardless of their origin (Cerved or ARXivar). The user, by selecting a POS from the dashboard, must be able to access a dedicated section where the documents retrieved from the two systems are listed.</w:t>
      </w:r>
    </w:p>
    <w:p w14:paraId="582F1E0D" w14:textId="77777777" w:rsidR="00AA5AC4" w:rsidRDefault="00AA5AC4" w:rsidP="00AA5AC4">
      <w:pPr>
        <w:pStyle w:val="Heading2"/>
      </w:pPr>
      <w:bookmarkStart w:id="75" w:name="scroll-bookmark-113"/>
      <w:bookmarkStart w:id="76" w:name="_Toc256000110"/>
      <w:bookmarkStart w:id="77" w:name="scroll-bookmark-19"/>
      <w:bookmarkStart w:id="78" w:name="_Toc198818757"/>
      <w:bookmarkEnd w:id="75"/>
      <w:r>
        <w:t>RF009 - View Borderò - ArchiCON</w:t>
      </w:r>
      <w:bookmarkEnd w:id="76"/>
      <w:bookmarkEnd w:id="77"/>
      <w:bookmarkEnd w:id="78"/>
    </w:p>
    <w:p w14:paraId="22A0B3FD" w14:textId="77777777" w:rsidR="00AA5AC4" w:rsidRDefault="00AA5AC4" w:rsidP="00AA5AC4">
      <w:r w:rsidRPr="00AA5AC4">
        <w:rPr>
          <w:lang w:val="en-US"/>
        </w:rPr>
        <w:t xml:space="preserve">The system must allow the opening of a link with </w:t>
      </w:r>
      <w:r w:rsidRPr="00AA5AC4">
        <w:rPr>
          <w:i/>
          <w:lang w:val="en-US"/>
        </w:rPr>
        <w:t>ArchiCON</w:t>
      </w:r>
      <w:r w:rsidRPr="00AA5AC4">
        <w:rPr>
          <w:lang w:val="en-US"/>
        </w:rPr>
        <w:t xml:space="preserve">, thus enabling the viewing of the </w:t>
      </w:r>
      <w:r w:rsidRPr="00AA5AC4">
        <w:rPr>
          <w:i/>
          <w:lang w:val="en-US"/>
        </w:rPr>
        <w:t>Borderò</w:t>
      </w:r>
      <w:r w:rsidRPr="00AA5AC4">
        <w:rPr>
          <w:lang w:val="en-US"/>
        </w:rPr>
        <w:t xml:space="preserve"> document associated with a specific PoS. </w:t>
      </w:r>
      <w:r>
        <w:t>This operation must be performed directly from the dashboard.</w:t>
      </w:r>
    </w:p>
    <w:tbl>
      <w:tblPr>
        <w:tblStyle w:val="ScrollInfo"/>
        <w:tblW w:w="5000" w:type="pct"/>
        <w:tblLook w:val="0180" w:firstRow="0" w:lastRow="0" w:firstColumn="1" w:lastColumn="1" w:noHBand="0" w:noVBand="0"/>
      </w:tblPr>
      <w:tblGrid>
        <w:gridCol w:w="9345"/>
      </w:tblGrid>
      <w:tr w:rsidR="00AA5AC4" w:rsidRPr="00335F8D" w14:paraId="627EEBDB" w14:textId="77777777" w:rsidTr="00E52C34">
        <w:tc>
          <w:tcPr>
            <w:tcW w:w="0" w:type="auto"/>
          </w:tcPr>
          <w:p w14:paraId="0A25AD88" w14:textId="77777777" w:rsidR="00AA5AC4" w:rsidRDefault="00AA5AC4" w:rsidP="00E52C34">
            <w:r>
              <w:t>The following functional requirement (from RF010 to RF011) have been identified during the analysis phase as appropriate for implementation, although not explicitly indicated by the user during the requirements gathering phase.</w:t>
            </w:r>
          </w:p>
        </w:tc>
      </w:tr>
    </w:tbl>
    <w:p w14:paraId="3A2B2C44" w14:textId="77777777" w:rsidR="00AA5AC4" w:rsidRPr="00AA5AC4" w:rsidRDefault="00AA5AC4" w:rsidP="00AA5AC4">
      <w:pPr>
        <w:pStyle w:val="Heading2"/>
        <w:rPr>
          <w:lang w:val="en-US"/>
        </w:rPr>
      </w:pPr>
      <w:bookmarkStart w:id="79" w:name="scroll-bookmark-114"/>
      <w:bookmarkStart w:id="80" w:name="_Toc256000111"/>
      <w:bookmarkStart w:id="81" w:name="scroll-bookmark-20"/>
      <w:bookmarkStart w:id="82" w:name="_Toc198818758"/>
      <w:bookmarkEnd w:id="79"/>
      <w:r w:rsidRPr="00AA5AC4">
        <w:rPr>
          <w:lang w:val="en-US"/>
        </w:rPr>
        <w:t>RF010 - Dashboard - Single PoS - “Notes”</w:t>
      </w:r>
      <w:bookmarkEnd w:id="80"/>
      <w:bookmarkEnd w:id="81"/>
      <w:bookmarkEnd w:id="82"/>
    </w:p>
    <w:p w14:paraId="254E0246" w14:textId="77777777" w:rsidR="00AA5AC4" w:rsidRPr="00AA5AC4" w:rsidRDefault="00AA5AC4" w:rsidP="00AA5AC4">
      <w:pPr>
        <w:rPr>
          <w:lang w:val="en-US"/>
        </w:rPr>
      </w:pPr>
      <w:r w:rsidRPr="00AA5AC4">
        <w:rPr>
          <w:lang w:val="en-US"/>
        </w:rPr>
        <w:t>This requirement states that, from the dashboard, once a point of sale (PoS) is selected, it should be possible to view and enter specific notes. These notes can contain useful information for credit management, such as date, name, and other relevant characteristics.</w:t>
      </w:r>
    </w:p>
    <w:p w14:paraId="3CB9FB8A" w14:textId="77777777" w:rsidR="00AA5AC4" w:rsidRDefault="00AA5AC4" w:rsidP="00AA5AC4">
      <w:pPr>
        <w:pStyle w:val="Heading2"/>
      </w:pPr>
      <w:bookmarkStart w:id="83" w:name="scroll-bookmark-115"/>
      <w:bookmarkStart w:id="84" w:name="_Toc256000112"/>
      <w:bookmarkStart w:id="85" w:name="scroll-bookmark-21"/>
      <w:bookmarkStart w:id="86" w:name="_Toc198818759"/>
      <w:bookmarkEnd w:id="83"/>
      <w:r>
        <w:t>RF011 - Import RedList</w:t>
      </w:r>
      <w:bookmarkEnd w:id="84"/>
      <w:bookmarkEnd w:id="85"/>
      <w:bookmarkEnd w:id="86"/>
    </w:p>
    <w:p w14:paraId="45F3BB3E" w14:textId="77777777" w:rsidR="00AA5AC4" w:rsidRPr="00AA5AC4" w:rsidRDefault="00AA5AC4" w:rsidP="00AA5AC4">
      <w:pPr>
        <w:rPr>
          <w:lang w:val="en-US"/>
        </w:rPr>
      </w:pPr>
      <w:r w:rsidRPr="00AA5AC4">
        <w:rPr>
          <w:lang w:val="en-US"/>
        </w:rPr>
        <w:t>In the case of external/internal negative reports, insolvencies and/or unfulfilled payment promises, the PoS, after all the necessary evaluations by the Credit Office, is included in a “Redlist” that provides for the limitation of credit lines.</w:t>
      </w:r>
    </w:p>
    <w:p w14:paraId="326318C2" w14:textId="77777777" w:rsidR="00AA5AC4" w:rsidRPr="00AA5AC4" w:rsidRDefault="00AA5AC4" w:rsidP="00AA5AC4">
      <w:pPr>
        <w:rPr>
          <w:lang w:val="en-US"/>
        </w:rPr>
      </w:pPr>
      <w:r w:rsidRPr="00AA5AC4">
        <w:rPr>
          <w:lang w:val="en-US"/>
        </w:rPr>
        <w:t>Currently, this "RedList" is sent by email from the Credit Office to BO Lottery and Betting with the excel file attached (“RedList_Mm_yyyy.xlsx”).</w:t>
      </w:r>
    </w:p>
    <w:p w14:paraId="1EB99F26" w14:textId="77777777" w:rsidR="00AA5AC4" w:rsidRPr="00AA5AC4" w:rsidRDefault="00AA5AC4" w:rsidP="00AA5AC4">
      <w:pPr>
        <w:rPr>
          <w:lang w:val="en-US"/>
        </w:rPr>
      </w:pPr>
      <w:r w:rsidRPr="00AA5AC4">
        <w:rPr>
          <w:lang w:val="en-US"/>
        </w:rPr>
        <w:lastRenderedPageBreak/>
        <w:t>In phase 1, where there will be no automatisms and dispositive actions, the data of interest related to the RedList to be integrated into ZENIT can be imported by uploading the relevant excel file.</w:t>
      </w:r>
    </w:p>
    <w:p w14:paraId="521B3205" w14:textId="77777777" w:rsidR="00AA5AC4" w:rsidRPr="00AA5AC4" w:rsidRDefault="00AA5AC4" w:rsidP="00AA5AC4">
      <w:pPr>
        <w:rPr>
          <w:lang w:val="en-US"/>
        </w:rPr>
      </w:pPr>
      <w:r w:rsidRPr="00AA5AC4">
        <w:rPr>
          <w:lang w:val="en-US"/>
        </w:rPr>
        <w:t>The following data must be manually integrated from the excel file created by the Credit Office:</w:t>
      </w:r>
    </w:p>
    <w:p w14:paraId="785AD303" w14:textId="77777777" w:rsidR="00AA5AC4" w:rsidRDefault="00AA5AC4" w:rsidP="00BF6D22">
      <w:pPr>
        <w:numPr>
          <w:ilvl w:val="0"/>
          <w:numId w:val="25"/>
        </w:numPr>
        <w:spacing w:before="0" w:after="120"/>
        <w:jc w:val="left"/>
      </w:pPr>
      <w:r>
        <w:t>IdRice;</w:t>
      </w:r>
    </w:p>
    <w:p w14:paraId="4F5E1B31" w14:textId="77777777" w:rsidR="00AA5AC4" w:rsidRDefault="00AA5AC4" w:rsidP="00BF6D22">
      <w:pPr>
        <w:numPr>
          <w:ilvl w:val="0"/>
          <w:numId w:val="25"/>
        </w:numPr>
        <w:spacing w:before="0" w:after="120"/>
        <w:jc w:val="left"/>
      </w:pPr>
      <w:r>
        <w:t>Zona Rice;</w:t>
      </w:r>
    </w:p>
    <w:p w14:paraId="6845FF70" w14:textId="77777777" w:rsidR="00AA5AC4" w:rsidRDefault="00AA5AC4" w:rsidP="00BF6D22">
      <w:pPr>
        <w:numPr>
          <w:ilvl w:val="0"/>
          <w:numId w:val="25"/>
        </w:numPr>
        <w:spacing w:before="0" w:after="120"/>
        <w:jc w:val="left"/>
      </w:pPr>
      <w:r>
        <w:t>Flag RedList (Si/No);</w:t>
      </w:r>
    </w:p>
    <w:p w14:paraId="60656751" w14:textId="77777777" w:rsidR="00AA5AC4" w:rsidRDefault="00AA5AC4" w:rsidP="00BF6D22">
      <w:pPr>
        <w:numPr>
          <w:ilvl w:val="0"/>
          <w:numId w:val="25"/>
        </w:numPr>
        <w:spacing w:before="0" w:after="120"/>
        <w:jc w:val="left"/>
      </w:pPr>
      <w:r>
        <w:t>General Reason;</w:t>
      </w:r>
    </w:p>
    <w:p w14:paraId="2D398364" w14:textId="77777777" w:rsidR="00AA5AC4" w:rsidRDefault="00AA5AC4" w:rsidP="00BF6D22">
      <w:pPr>
        <w:numPr>
          <w:ilvl w:val="0"/>
          <w:numId w:val="25"/>
        </w:numPr>
        <w:spacing w:before="0" w:after="120"/>
        <w:jc w:val="left"/>
      </w:pPr>
      <w:r>
        <w:t>SIMP Management;</w:t>
      </w:r>
    </w:p>
    <w:p w14:paraId="12725B90" w14:textId="77777777" w:rsidR="00AA5AC4" w:rsidRDefault="00AA5AC4" w:rsidP="00BF6D22">
      <w:pPr>
        <w:numPr>
          <w:ilvl w:val="0"/>
          <w:numId w:val="25"/>
        </w:numPr>
        <w:spacing w:before="0" w:after="120"/>
        <w:jc w:val="left"/>
      </w:pPr>
      <w:r>
        <w:t>SIMP Reason.</w:t>
      </w:r>
    </w:p>
    <w:p w14:paraId="482F5AAF" w14:textId="77777777" w:rsidR="00AA5AC4" w:rsidRDefault="00AA5AC4" w:rsidP="00AA5AC4">
      <w:pPr>
        <w:pStyle w:val="Heading1"/>
      </w:pPr>
      <w:bookmarkStart w:id="87" w:name="scroll-bookmark-116"/>
      <w:bookmarkStart w:id="88" w:name="_Toc256000113"/>
      <w:bookmarkStart w:id="89" w:name="scroll-bookmark-22"/>
      <w:bookmarkStart w:id="90" w:name="_Toc198818760"/>
      <w:bookmarkEnd w:id="87"/>
      <w:r>
        <w:t>USE CASES</w:t>
      </w:r>
      <w:bookmarkEnd w:id="88"/>
      <w:bookmarkEnd w:id="89"/>
      <w:bookmarkEnd w:id="90"/>
    </w:p>
    <w:p w14:paraId="5BB6CE54" w14:textId="77777777" w:rsidR="00AA5AC4" w:rsidRPr="00AA5AC4" w:rsidRDefault="00AA5AC4" w:rsidP="00AA5AC4">
      <w:pPr>
        <w:rPr>
          <w:lang w:val="en-US"/>
        </w:rPr>
      </w:pPr>
      <w:r w:rsidRPr="00AA5AC4">
        <w:rPr>
          <w:lang w:val="en-US"/>
        </w:rPr>
        <w:t>This chapter describes the use cases that have been divided into the following sections:</w:t>
      </w:r>
    </w:p>
    <w:p w14:paraId="0F1655CB" w14:textId="77777777" w:rsidR="00AA5AC4" w:rsidRPr="00AA5AC4" w:rsidRDefault="00AA5AC4" w:rsidP="00BF6D22">
      <w:pPr>
        <w:numPr>
          <w:ilvl w:val="0"/>
          <w:numId w:val="26"/>
        </w:numPr>
        <w:spacing w:before="0" w:after="120"/>
        <w:jc w:val="left"/>
        <w:rPr>
          <w:lang w:val="en-US"/>
        </w:rPr>
      </w:pPr>
      <w:r w:rsidRPr="00AA5AC4">
        <w:rPr>
          <w:lang w:val="en-US"/>
        </w:rPr>
        <w:t>Initial Load and Data Migration (Back-End)</w:t>
      </w:r>
    </w:p>
    <w:p w14:paraId="66E60816" w14:textId="77777777" w:rsidR="00AA5AC4" w:rsidRDefault="00AA5AC4" w:rsidP="00AA5AC4">
      <w:pPr>
        <w:ind w:left="284"/>
        <w:rPr>
          <w:lang w:val="en-US"/>
        </w:rPr>
      </w:pPr>
      <w:r w:rsidRPr="00AA5AC4">
        <w:rPr>
          <w:lang w:val="en-US"/>
        </w:rPr>
        <w:t>This section allows to collect the features related to initial loading and data migration.</w:t>
      </w:r>
    </w:p>
    <w:p w14:paraId="3640D780" w14:textId="77777777" w:rsidR="00B60937" w:rsidRPr="00AF7457" w:rsidRDefault="00B60937" w:rsidP="00AA5AC4">
      <w:pPr>
        <w:ind w:left="284"/>
        <w:rPr>
          <w:sz w:val="8"/>
          <w:szCs w:val="8"/>
          <w:lang w:val="en-US"/>
        </w:rPr>
      </w:pPr>
    </w:p>
    <w:p w14:paraId="21D12ECD" w14:textId="77777777" w:rsidR="00AA5AC4" w:rsidRDefault="00AA5AC4" w:rsidP="00BF6D22">
      <w:pPr>
        <w:numPr>
          <w:ilvl w:val="0"/>
          <w:numId w:val="27"/>
        </w:numPr>
        <w:spacing w:before="0" w:after="120"/>
        <w:jc w:val="left"/>
      </w:pPr>
      <w:r>
        <w:t>Data Collection (Back-End)</w:t>
      </w:r>
    </w:p>
    <w:p w14:paraId="70FD3D25" w14:textId="77777777" w:rsidR="00AA5AC4" w:rsidRDefault="00AA5AC4" w:rsidP="00AA5AC4">
      <w:pPr>
        <w:ind w:left="284"/>
        <w:rPr>
          <w:lang w:val="en-US"/>
        </w:rPr>
      </w:pPr>
      <w:r w:rsidRPr="00AA5AC4">
        <w:rPr>
          <w:lang w:val="en-US"/>
        </w:rPr>
        <w:t>This section allows the acquisition and collection of data from the various internal and external systems.</w:t>
      </w:r>
    </w:p>
    <w:p w14:paraId="0DCE7BA4" w14:textId="77777777" w:rsidR="00B60937" w:rsidRPr="00AF7457" w:rsidRDefault="00B60937" w:rsidP="00AA5AC4">
      <w:pPr>
        <w:ind w:left="284"/>
        <w:rPr>
          <w:sz w:val="8"/>
          <w:szCs w:val="8"/>
          <w:lang w:val="en-US"/>
        </w:rPr>
      </w:pPr>
    </w:p>
    <w:p w14:paraId="3E1FAA01" w14:textId="77777777" w:rsidR="00AA5AC4" w:rsidRPr="00AA5AC4" w:rsidRDefault="00AA5AC4" w:rsidP="00BF6D22">
      <w:pPr>
        <w:numPr>
          <w:ilvl w:val="0"/>
          <w:numId w:val="28"/>
        </w:numPr>
        <w:spacing w:before="0" w:after="120"/>
        <w:jc w:val="left"/>
        <w:rPr>
          <w:lang w:val="en-US"/>
        </w:rPr>
      </w:pPr>
      <w:r w:rsidRPr="00AA5AC4">
        <w:rPr>
          <w:lang w:val="en-US"/>
        </w:rPr>
        <w:t>Login/Logout (Back-Office / Back-End)</w:t>
      </w:r>
    </w:p>
    <w:p w14:paraId="5FC9C20D" w14:textId="77777777" w:rsidR="00AA5AC4" w:rsidRDefault="00AA5AC4" w:rsidP="00B60937">
      <w:pPr>
        <w:ind w:left="360"/>
        <w:rPr>
          <w:lang w:val="en-US"/>
        </w:rPr>
      </w:pPr>
      <w:r w:rsidRPr="00AA5AC4">
        <w:rPr>
          <w:lang w:val="en-US"/>
        </w:rPr>
        <w:t>This section allows you to manage the login and logout functions of the Front-End system.</w:t>
      </w:r>
    </w:p>
    <w:p w14:paraId="4256C276" w14:textId="77777777" w:rsidR="00B60937" w:rsidRPr="00AF7457" w:rsidRDefault="00B60937" w:rsidP="00B60937">
      <w:pPr>
        <w:ind w:left="360"/>
        <w:rPr>
          <w:sz w:val="8"/>
          <w:szCs w:val="8"/>
          <w:lang w:val="en-US"/>
        </w:rPr>
      </w:pPr>
    </w:p>
    <w:p w14:paraId="5A2656D2" w14:textId="77777777" w:rsidR="00AA5AC4" w:rsidRDefault="00AA5AC4" w:rsidP="00BF6D22">
      <w:pPr>
        <w:numPr>
          <w:ilvl w:val="0"/>
          <w:numId w:val="29"/>
        </w:numPr>
        <w:spacing w:before="0" w:after="120"/>
        <w:jc w:val="left"/>
      </w:pPr>
      <w:r>
        <w:t>Log/Audit (Back-End)</w:t>
      </w:r>
    </w:p>
    <w:p w14:paraId="0BDD97ED" w14:textId="77777777" w:rsidR="00AA5AC4" w:rsidRDefault="00AA5AC4" w:rsidP="00AA5AC4">
      <w:pPr>
        <w:ind w:left="284"/>
        <w:rPr>
          <w:lang w:val="en-US"/>
        </w:rPr>
      </w:pPr>
      <w:r w:rsidRPr="00AA5AC4">
        <w:rPr>
          <w:lang w:val="en-US"/>
        </w:rPr>
        <w:t>This section allows you to ensure that all relevant transactions in the system are tracked and recorded so that they can be accessed for audit purposes and in compliance with SOX regulations, to ensure transparency and accountability.</w:t>
      </w:r>
    </w:p>
    <w:p w14:paraId="0990CE79" w14:textId="77777777" w:rsidR="00917329" w:rsidRPr="00AF7457" w:rsidRDefault="00917329" w:rsidP="00AA5AC4">
      <w:pPr>
        <w:ind w:left="284"/>
        <w:rPr>
          <w:sz w:val="8"/>
          <w:szCs w:val="8"/>
          <w:lang w:val="en-US"/>
        </w:rPr>
      </w:pPr>
    </w:p>
    <w:p w14:paraId="4F1A0636" w14:textId="77777777" w:rsidR="00AA5AC4" w:rsidRPr="00AA5AC4" w:rsidRDefault="00AA5AC4" w:rsidP="00BF6D22">
      <w:pPr>
        <w:numPr>
          <w:ilvl w:val="0"/>
          <w:numId w:val="30"/>
        </w:numPr>
        <w:spacing w:before="0" w:after="120"/>
        <w:jc w:val="left"/>
        <w:rPr>
          <w:lang w:val="en-US"/>
        </w:rPr>
      </w:pPr>
      <w:r w:rsidRPr="00AA5AC4">
        <w:rPr>
          <w:lang w:val="en-US"/>
        </w:rPr>
        <w:t>Dashboard - Credit Management (Back-Office / Back-End)</w:t>
      </w:r>
    </w:p>
    <w:p w14:paraId="346D186A" w14:textId="77777777" w:rsidR="00AA5AC4" w:rsidRDefault="00AA5AC4" w:rsidP="00AA5AC4">
      <w:pPr>
        <w:ind w:left="284"/>
        <w:rPr>
          <w:lang w:val="en-US"/>
        </w:rPr>
      </w:pPr>
      <w:r w:rsidRPr="00AA5AC4">
        <w:rPr>
          <w:lang w:val="en-US"/>
        </w:rPr>
        <w:t>This section allows you to manage and monitor credit lines through a Dashboard.</w:t>
      </w:r>
    </w:p>
    <w:p w14:paraId="230B5DA8" w14:textId="77777777" w:rsidR="00917329" w:rsidRPr="00AA5AC4" w:rsidRDefault="00917329" w:rsidP="00AA5AC4">
      <w:pPr>
        <w:ind w:left="284"/>
        <w:rPr>
          <w:lang w:val="en-US"/>
        </w:rPr>
      </w:pPr>
    </w:p>
    <w:p w14:paraId="584E6955" w14:textId="77777777" w:rsidR="00AA5AC4" w:rsidRPr="00AA5AC4" w:rsidRDefault="00AA5AC4" w:rsidP="00BF6D22">
      <w:pPr>
        <w:numPr>
          <w:ilvl w:val="0"/>
          <w:numId w:val="31"/>
        </w:numPr>
        <w:spacing w:before="0" w:after="120"/>
        <w:jc w:val="left"/>
        <w:rPr>
          <w:lang w:val="en-US"/>
        </w:rPr>
      </w:pPr>
      <w:r w:rsidRPr="00AA5AC4">
        <w:rPr>
          <w:lang w:val="en-US"/>
        </w:rPr>
        <w:t>Massive Importer (Back-Office / Back-End)</w:t>
      </w:r>
    </w:p>
    <w:p w14:paraId="532BBF04" w14:textId="77777777" w:rsidR="00AA5AC4" w:rsidRDefault="00AA5AC4" w:rsidP="00AA5AC4">
      <w:pPr>
        <w:ind w:left="284"/>
        <w:rPr>
          <w:lang w:val="en-US"/>
        </w:rPr>
      </w:pPr>
      <w:r w:rsidRPr="00AA5AC4">
        <w:rPr>
          <w:lang w:val="en-US"/>
        </w:rPr>
        <w:t>The section allows for the bulk import and update of information related to PoS from Excel files.</w:t>
      </w:r>
    </w:p>
    <w:p w14:paraId="65526862" w14:textId="77777777" w:rsidR="00917329" w:rsidRPr="00AA5AC4" w:rsidRDefault="00917329" w:rsidP="00AA5AC4">
      <w:pPr>
        <w:ind w:left="284"/>
        <w:rPr>
          <w:lang w:val="en-US"/>
        </w:rPr>
      </w:pPr>
    </w:p>
    <w:p w14:paraId="504BCDD3" w14:textId="77777777" w:rsidR="00AA5AC4" w:rsidRPr="00AA5AC4" w:rsidRDefault="00AA5AC4" w:rsidP="00BF6D22">
      <w:pPr>
        <w:numPr>
          <w:ilvl w:val="0"/>
          <w:numId w:val="32"/>
        </w:numPr>
        <w:spacing w:before="0" w:after="120"/>
        <w:jc w:val="left"/>
        <w:rPr>
          <w:lang w:val="en-US"/>
        </w:rPr>
      </w:pPr>
      <w:r w:rsidRPr="00AA5AC4">
        <w:rPr>
          <w:lang w:val="en-US"/>
        </w:rPr>
        <w:lastRenderedPageBreak/>
        <w:t>Back-End Procedure (Back-End)</w:t>
      </w:r>
    </w:p>
    <w:p w14:paraId="0723FB89" w14:textId="77777777" w:rsidR="00AA5AC4" w:rsidRDefault="00AA5AC4" w:rsidP="00AA5AC4">
      <w:pPr>
        <w:ind w:left="284"/>
        <w:rPr>
          <w:lang w:val="en-US"/>
        </w:rPr>
      </w:pPr>
      <w:r w:rsidRPr="00AA5AC4">
        <w:rPr>
          <w:lang w:val="en-US"/>
        </w:rPr>
        <w:t>This session refer to a set of operations and logics performed on the server to handle requests such as data storage and process automation.</w:t>
      </w:r>
    </w:p>
    <w:p w14:paraId="26603E91" w14:textId="77777777" w:rsidR="00917329" w:rsidRDefault="00917329" w:rsidP="00AA5AC4">
      <w:pPr>
        <w:ind w:left="284"/>
        <w:rPr>
          <w:lang w:val="en-US"/>
        </w:rPr>
      </w:pPr>
    </w:p>
    <w:p w14:paraId="0933E47E" w14:textId="34B81B89" w:rsidR="00E060B8" w:rsidRPr="00FD2737" w:rsidRDefault="00FD2737" w:rsidP="00AA5AC4">
      <w:pPr>
        <w:ind w:left="284"/>
        <w:rPr>
          <w:i/>
          <w:iCs/>
          <w:sz w:val="20"/>
          <w:lang w:val="en-US"/>
        </w:rPr>
      </w:pPr>
      <w:r w:rsidRPr="00FD2737">
        <w:rPr>
          <w:b/>
          <w:bCs/>
          <w:i/>
          <w:iCs/>
          <w:sz w:val="20"/>
          <w:lang w:val="en-US"/>
        </w:rPr>
        <w:t>Note</w:t>
      </w:r>
      <w:r w:rsidRPr="00FD2737">
        <w:rPr>
          <w:i/>
          <w:iCs/>
          <w:sz w:val="20"/>
          <w:lang w:val="en-US"/>
        </w:rPr>
        <w:t xml:space="preserve">: The </w:t>
      </w:r>
      <w:r w:rsidR="00B60937">
        <w:rPr>
          <w:i/>
          <w:iCs/>
          <w:sz w:val="20"/>
          <w:lang w:val="en-US"/>
        </w:rPr>
        <w:t>B</w:t>
      </w:r>
      <w:r w:rsidRPr="00FD2737">
        <w:rPr>
          <w:i/>
          <w:iCs/>
          <w:sz w:val="20"/>
          <w:lang w:val="en-US"/>
        </w:rPr>
        <w:t>ack</w:t>
      </w:r>
      <w:r w:rsidR="00B60937">
        <w:rPr>
          <w:i/>
          <w:iCs/>
          <w:sz w:val="20"/>
          <w:lang w:val="en-US"/>
        </w:rPr>
        <w:t>-O</w:t>
      </w:r>
      <w:r w:rsidRPr="00FD2737">
        <w:rPr>
          <w:i/>
          <w:iCs/>
          <w:sz w:val="20"/>
          <w:lang w:val="en-US"/>
        </w:rPr>
        <w:t>ffice is a user interface (UI).</w:t>
      </w:r>
    </w:p>
    <w:tbl>
      <w:tblPr>
        <w:tblStyle w:val="ScrollInfo"/>
        <w:tblW w:w="5000" w:type="pct"/>
        <w:tblLook w:val="0180" w:firstRow="0" w:lastRow="0" w:firstColumn="1" w:lastColumn="1" w:noHBand="0" w:noVBand="0"/>
      </w:tblPr>
      <w:tblGrid>
        <w:gridCol w:w="9345"/>
      </w:tblGrid>
      <w:tr w:rsidR="00AA5AC4" w:rsidRPr="00335F8D" w14:paraId="56349C27" w14:textId="77777777" w:rsidTr="00E52C34">
        <w:tc>
          <w:tcPr>
            <w:tcW w:w="0" w:type="auto"/>
          </w:tcPr>
          <w:p w14:paraId="0A756F1F" w14:textId="77777777" w:rsidR="00AA5AC4" w:rsidRDefault="00AA5AC4" w:rsidP="00E52C34">
            <w:r>
              <w:t>The Excel file 'ZENIT - Elenco Dati', present among the User Requirements, has been updated with contributions from the Business in order to detail a series of useful columns for the analysis and classification of data fields: from identifying duplicate or redundant data, to indicating the presence of the data on the Dashboard and in the relevant section, to identifying the data owner and estimating its update frequency. This document is an integral part of this Functional Analysis; the link to the file is available in the Appendix chapter.</w:t>
            </w:r>
          </w:p>
        </w:tc>
      </w:tr>
    </w:tbl>
    <w:p w14:paraId="3B575E3B" w14:textId="77777777" w:rsidR="00AA5AC4" w:rsidRDefault="00AA5AC4" w:rsidP="00AA5AC4">
      <w:pPr>
        <w:pStyle w:val="Heading2"/>
      </w:pPr>
      <w:bookmarkStart w:id="91" w:name="scroll-bookmark-117"/>
      <w:bookmarkStart w:id="92" w:name="_Toc256000114"/>
      <w:bookmarkStart w:id="93" w:name="scroll-bookmark-23"/>
      <w:bookmarkStart w:id="94" w:name="_Toc198818761"/>
      <w:bookmarkEnd w:id="91"/>
      <w:r>
        <w:t>Initial Load and Data Migration</w:t>
      </w:r>
      <w:bookmarkEnd w:id="92"/>
      <w:bookmarkEnd w:id="93"/>
      <w:bookmarkEnd w:id="94"/>
    </w:p>
    <w:p w14:paraId="21C6E403" w14:textId="77777777" w:rsidR="00AA5AC4" w:rsidRPr="00AA5AC4" w:rsidRDefault="00AA5AC4" w:rsidP="00AA5AC4">
      <w:pPr>
        <w:pStyle w:val="Heading3"/>
        <w:rPr>
          <w:lang w:val="en-US"/>
        </w:rPr>
      </w:pPr>
      <w:bookmarkStart w:id="95" w:name="scroll-bookmark-118"/>
      <w:bookmarkStart w:id="96" w:name="_Toc256000115"/>
      <w:bookmarkStart w:id="97" w:name="scroll-bookmark-24"/>
      <w:bookmarkStart w:id="98" w:name="_Toc198818762"/>
      <w:bookmarkEnd w:id="95"/>
      <w:r w:rsidRPr="00AA5AC4">
        <w:rPr>
          <w:lang w:val="en-US"/>
        </w:rPr>
        <w:t>XPS-ZENIT-001 - Initial Load and Data Migration</w:t>
      </w:r>
      <w:bookmarkEnd w:id="96"/>
      <w:bookmarkEnd w:id="97"/>
      <w:bookmarkEnd w:id="98"/>
    </w:p>
    <w:p w14:paraId="6626141D" w14:textId="77777777" w:rsidR="00AA5AC4" w:rsidRPr="00AA5AC4" w:rsidRDefault="00AA5AC4" w:rsidP="00AA5AC4">
      <w:pPr>
        <w:rPr>
          <w:lang w:val="en-US"/>
        </w:rPr>
      </w:pPr>
      <w:r w:rsidRPr="00AA5AC4">
        <w:rPr>
          <w:lang w:val="en-US"/>
        </w:rPr>
        <w:t>The system must allow the necessary data to be imported and migrated before the system is booted for operational use. The system must support the initial loading of data from various data sources, including Excel files, CSVs, and existing databases.</w:t>
      </w:r>
    </w:p>
    <w:p w14:paraId="5DDE923F" w14:textId="77777777" w:rsidR="00AA5AC4" w:rsidRPr="00AA5AC4" w:rsidRDefault="00AA5AC4" w:rsidP="00AA5AC4">
      <w:pPr>
        <w:rPr>
          <w:lang w:val="en-US"/>
        </w:rPr>
      </w:pPr>
      <w:r w:rsidRPr="00AA5AC4">
        <w:rPr>
          <w:lang w:val="en-US"/>
        </w:rPr>
        <w:t>The system must allow the initial loading of the following essential data:</w:t>
      </w:r>
    </w:p>
    <w:p w14:paraId="3E9D6270" w14:textId="77777777" w:rsidR="00AA5AC4" w:rsidRDefault="00AA5AC4" w:rsidP="00BF6D22">
      <w:pPr>
        <w:numPr>
          <w:ilvl w:val="0"/>
          <w:numId w:val="33"/>
        </w:numPr>
        <w:spacing w:before="0" w:after="120"/>
        <w:jc w:val="left"/>
      </w:pPr>
      <w:r>
        <w:t>PoS Personal data;</w:t>
      </w:r>
    </w:p>
    <w:p w14:paraId="36D63D94" w14:textId="77777777" w:rsidR="00AA5AC4" w:rsidRDefault="00AA5AC4" w:rsidP="00BF6D22">
      <w:pPr>
        <w:numPr>
          <w:ilvl w:val="0"/>
          <w:numId w:val="33"/>
        </w:numPr>
        <w:spacing w:before="0" w:after="120"/>
        <w:jc w:val="left"/>
      </w:pPr>
      <w:r>
        <w:t>Cerved data;</w:t>
      </w:r>
    </w:p>
    <w:p w14:paraId="540516E7" w14:textId="77777777" w:rsidR="00AA5AC4" w:rsidRDefault="00AA5AC4" w:rsidP="00BF6D22">
      <w:pPr>
        <w:numPr>
          <w:ilvl w:val="0"/>
          <w:numId w:val="33"/>
        </w:numPr>
        <w:spacing w:before="0" w:after="120"/>
        <w:jc w:val="left"/>
      </w:pPr>
      <w:r>
        <w:t>Types of Contract;</w:t>
      </w:r>
    </w:p>
    <w:p w14:paraId="624C8856" w14:textId="77777777" w:rsidR="00AA5AC4" w:rsidRDefault="00AA5AC4" w:rsidP="00BF6D22">
      <w:pPr>
        <w:numPr>
          <w:ilvl w:val="0"/>
          <w:numId w:val="33"/>
        </w:numPr>
        <w:spacing w:before="0" w:after="120"/>
        <w:jc w:val="left"/>
      </w:pPr>
      <w:r>
        <w:t>RedList Data;</w:t>
      </w:r>
    </w:p>
    <w:p w14:paraId="2D174514" w14:textId="77777777" w:rsidR="00AA5AC4" w:rsidRPr="00AA5AC4" w:rsidRDefault="00AA5AC4" w:rsidP="00AA5AC4">
      <w:pPr>
        <w:rPr>
          <w:lang w:val="en-US"/>
        </w:rPr>
      </w:pPr>
      <w:r w:rsidRPr="00AA5AC4">
        <w:rPr>
          <w:lang w:val="en-US"/>
        </w:rPr>
        <w:t>Additionally, it will be essential to retrieve historical data (rolling for the last 12 months) related to:</w:t>
      </w:r>
    </w:p>
    <w:p w14:paraId="70C1D113" w14:textId="77777777" w:rsidR="00AA5AC4" w:rsidRDefault="00AA5AC4" w:rsidP="00BF6D22">
      <w:pPr>
        <w:numPr>
          <w:ilvl w:val="0"/>
          <w:numId w:val="34"/>
        </w:numPr>
        <w:spacing w:before="0" w:after="120"/>
        <w:jc w:val="left"/>
      </w:pPr>
      <w:r>
        <w:t>Borderò Data;</w:t>
      </w:r>
    </w:p>
    <w:p w14:paraId="567ECAAD" w14:textId="77777777" w:rsidR="00AA5AC4" w:rsidRDefault="00AA5AC4" w:rsidP="00BF6D22">
      <w:pPr>
        <w:numPr>
          <w:ilvl w:val="0"/>
          <w:numId w:val="34"/>
        </w:numPr>
        <w:spacing w:before="0" w:after="120"/>
        <w:jc w:val="left"/>
      </w:pPr>
      <w:r>
        <w:t>Unpaids Data;</w:t>
      </w:r>
    </w:p>
    <w:p w14:paraId="59322397" w14:textId="77777777" w:rsidR="00AA5AC4" w:rsidRPr="00AA5AC4" w:rsidRDefault="00AA5AC4" w:rsidP="00AA5AC4">
      <w:pPr>
        <w:rPr>
          <w:lang w:val="en-US"/>
        </w:rPr>
      </w:pPr>
      <w:r w:rsidRPr="00AA5AC4">
        <w:rPr>
          <w:lang w:val="en-US"/>
        </w:rPr>
        <w:t>Once the initial import of the "PoS Personal Data" to ZENIT is complete, you can proceed with the upload of the other information.</w:t>
      </w:r>
    </w:p>
    <w:p w14:paraId="738C4267" w14:textId="77777777" w:rsidR="00AA5AC4" w:rsidRPr="00AA5AC4" w:rsidRDefault="00AA5AC4" w:rsidP="00AA5AC4">
      <w:pPr>
        <w:rPr>
          <w:lang w:val="en-US"/>
        </w:rPr>
      </w:pPr>
      <w:r w:rsidRPr="00AA5AC4">
        <w:rPr>
          <w:lang w:val="en-US"/>
        </w:rPr>
        <w:t>The data relating to RedList and the Types of Contract can be uploaded using the import procedures already available in the "Massive Importer" session.</w:t>
      </w:r>
    </w:p>
    <w:p w14:paraId="66DC4E7F" w14:textId="77777777" w:rsidR="00AA5AC4" w:rsidRPr="00AA5AC4" w:rsidRDefault="00AA5AC4" w:rsidP="00AA5AC4">
      <w:pPr>
        <w:rPr>
          <w:lang w:val="en-US"/>
        </w:rPr>
      </w:pPr>
      <w:r w:rsidRPr="00AA5AC4">
        <w:rPr>
          <w:lang w:val="en-US"/>
        </w:rPr>
        <w:t>All other data can be acquired through the data collection processes present in the Data Collection session.</w:t>
      </w:r>
    </w:p>
    <w:p w14:paraId="2CBC3953" w14:textId="77777777" w:rsidR="00AA5AC4" w:rsidRDefault="00AA5AC4" w:rsidP="00AA5AC4">
      <w:pPr>
        <w:pStyle w:val="Heading2"/>
      </w:pPr>
      <w:bookmarkStart w:id="99" w:name="scroll-bookmark-119"/>
      <w:bookmarkStart w:id="100" w:name="_Toc256000116"/>
      <w:bookmarkStart w:id="101" w:name="scroll-bookmark-25"/>
      <w:bookmarkStart w:id="102" w:name="_Toc198818763"/>
      <w:bookmarkEnd w:id="99"/>
      <w:r>
        <w:lastRenderedPageBreak/>
        <w:t>Data Collection</w:t>
      </w:r>
      <w:bookmarkEnd w:id="100"/>
      <w:bookmarkEnd w:id="101"/>
      <w:bookmarkEnd w:id="102"/>
    </w:p>
    <w:p w14:paraId="4BF0012A" w14:textId="77777777" w:rsidR="00AA5AC4" w:rsidRDefault="00AA5AC4" w:rsidP="00AA5AC4">
      <w:r>
        <w:rPr>
          <w:b/>
          <w:u w:val="single"/>
        </w:rPr>
        <w:t>General premise</w:t>
      </w:r>
    </w:p>
    <w:p w14:paraId="51698432" w14:textId="77777777" w:rsidR="00AA5AC4" w:rsidRDefault="00AA5AC4" w:rsidP="00BF6D22">
      <w:pPr>
        <w:numPr>
          <w:ilvl w:val="0"/>
          <w:numId w:val="35"/>
        </w:numPr>
        <w:spacing w:before="0" w:after="120"/>
        <w:jc w:val="left"/>
      </w:pPr>
      <w:r>
        <w:rPr>
          <w:b/>
        </w:rPr>
        <w:t>Temporary Solution</w:t>
      </w:r>
    </w:p>
    <w:p w14:paraId="58014722" w14:textId="77777777" w:rsidR="00AA5AC4" w:rsidRDefault="00AA5AC4" w:rsidP="00AA5AC4">
      <w:pPr>
        <w:ind w:left="284"/>
        <w:rPr>
          <w:lang w:val="en-US"/>
        </w:rPr>
      </w:pPr>
      <w:r w:rsidRPr="00AA5AC4">
        <w:rPr>
          <w:lang w:val="en-US"/>
        </w:rPr>
        <w:t>It is specified that in all cases in which it will not be possible to carry out a direct integration of the information with the systems that own the data, in a timely manner, it will be necessary to proceed with the integration of the information by uploading the Excel files that today use the required data of interest.</w:t>
      </w:r>
      <w:r w:rsidRPr="00AA5AC4">
        <w:rPr>
          <w:lang w:val="en-US"/>
        </w:rPr>
        <w:br/>
        <w:t>This temporary solution will ensure the continuity of the process and allow you to keep the necessary information up to date until the direct integration is available.</w:t>
      </w:r>
    </w:p>
    <w:p w14:paraId="39B4F393" w14:textId="77777777" w:rsidR="00AF7457" w:rsidRPr="00AA5AC4" w:rsidRDefault="00AF7457" w:rsidP="00AA5AC4">
      <w:pPr>
        <w:ind w:left="284"/>
        <w:rPr>
          <w:lang w:val="en-US"/>
        </w:rPr>
      </w:pPr>
    </w:p>
    <w:p w14:paraId="4412BC71" w14:textId="77777777" w:rsidR="00AA5AC4" w:rsidRDefault="00AA5AC4" w:rsidP="00BF6D22">
      <w:pPr>
        <w:numPr>
          <w:ilvl w:val="0"/>
          <w:numId w:val="36"/>
        </w:numPr>
        <w:spacing w:before="0" w:after="120"/>
        <w:jc w:val="left"/>
      </w:pPr>
      <w:r>
        <w:rPr>
          <w:b/>
        </w:rPr>
        <w:t>Acquisition date</w:t>
      </w:r>
    </w:p>
    <w:p w14:paraId="1DD413C5" w14:textId="77777777" w:rsidR="00AA5AC4" w:rsidRPr="00AA5AC4" w:rsidRDefault="00AA5AC4" w:rsidP="00AA5AC4">
      <w:pPr>
        <w:ind w:left="284"/>
        <w:rPr>
          <w:lang w:val="en-US"/>
        </w:rPr>
      </w:pPr>
      <w:r w:rsidRPr="00AA5AC4">
        <w:rPr>
          <w:lang w:val="en-US"/>
        </w:rPr>
        <w:t>It is established that for each acquisition of data, it will be mandatory to record the date of acquisition. This information will be essential to ensure data traceability and allow accurate management of information over time.</w:t>
      </w:r>
    </w:p>
    <w:p w14:paraId="6C072270" w14:textId="77777777" w:rsidR="00AA5AC4" w:rsidRDefault="00AA5AC4" w:rsidP="00AA5AC4">
      <w:pPr>
        <w:ind w:left="284"/>
        <w:rPr>
          <w:lang w:val="en-US"/>
        </w:rPr>
      </w:pPr>
      <w:r w:rsidRPr="00AA5AC4">
        <w:rPr>
          <w:lang w:val="en-US"/>
        </w:rPr>
        <w:t>The acquisition date should be associated with each data, thus providing a useful time context for future analysis and to verify the freshness of the information.</w:t>
      </w:r>
    </w:p>
    <w:p w14:paraId="57EC60D5" w14:textId="77777777" w:rsidR="00AF7457" w:rsidRPr="00AA5AC4" w:rsidRDefault="00AF7457" w:rsidP="00AA5AC4">
      <w:pPr>
        <w:ind w:left="284"/>
        <w:rPr>
          <w:lang w:val="en-US"/>
        </w:rPr>
      </w:pPr>
    </w:p>
    <w:p w14:paraId="68C11387" w14:textId="77777777" w:rsidR="00AA5AC4" w:rsidRDefault="00AA5AC4" w:rsidP="00BF6D22">
      <w:pPr>
        <w:numPr>
          <w:ilvl w:val="0"/>
          <w:numId w:val="37"/>
        </w:numPr>
        <w:spacing w:before="0" w:after="120"/>
        <w:jc w:val="left"/>
      </w:pPr>
      <w:r>
        <w:rPr>
          <w:b/>
        </w:rPr>
        <w:t>Data and Integration Details</w:t>
      </w:r>
    </w:p>
    <w:p w14:paraId="52171129" w14:textId="77777777" w:rsidR="00AA5AC4" w:rsidRDefault="00AA5AC4" w:rsidP="00AA5AC4">
      <w:pPr>
        <w:ind w:left="284"/>
        <w:rPr>
          <w:lang w:val="en-US"/>
        </w:rPr>
      </w:pPr>
      <w:r w:rsidRPr="00AA5AC4">
        <w:rPr>
          <w:lang w:val="en-US"/>
        </w:rPr>
        <w:t>Refer to the ZENIT technical documentation for data and integration details.</w:t>
      </w:r>
    </w:p>
    <w:p w14:paraId="4C2D9A15" w14:textId="77777777" w:rsidR="00AF7457" w:rsidRPr="00AA5AC4" w:rsidRDefault="00AF7457" w:rsidP="00AA5AC4">
      <w:pPr>
        <w:ind w:left="284"/>
        <w:rPr>
          <w:lang w:val="en-US"/>
        </w:rPr>
      </w:pPr>
    </w:p>
    <w:p w14:paraId="59FA3A0B" w14:textId="77777777" w:rsidR="00AA5AC4" w:rsidRDefault="00AA5AC4" w:rsidP="00AA5AC4">
      <w:pPr>
        <w:pStyle w:val="Heading3"/>
      </w:pPr>
      <w:bookmarkStart w:id="103" w:name="scroll-bookmark-120"/>
      <w:bookmarkStart w:id="104" w:name="_Toc256000117"/>
      <w:bookmarkStart w:id="105" w:name="scroll-bookmark-26"/>
      <w:bookmarkStart w:id="106" w:name="_Toc198818764"/>
      <w:bookmarkEnd w:id="103"/>
      <w:r>
        <w:t>XPS-ZENIT-010 - PoS - Data Acquisition</w:t>
      </w:r>
      <w:bookmarkEnd w:id="104"/>
      <w:bookmarkEnd w:id="105"/>
      <w:bookmarkEnd w:id="106"/>
    </w:p>
    <w:p w14:paraId="6F91A444" w14:textId="77777777" w:rsidR="00AA5AC4" w:rsidRPr="00AA5AC4" w:rsidRDefault="00AA5AC4" w:rsidP="00AA5AC4">
      <w:pPr>
        <w:rPr>
          <w:lang w:val="en-US"/>
        </w:rPr>
      </w:pPr>
      <w:r w:rsidRPr="00AA5AC4">
        <w:rPr>
          <w:lang w:val="en-US"/>
        </w:rPr>
        <w:t>ZENIT takes PoS master data from MDM via ESB and the frequency update is: Every time a PoS is inserted/updated on MDM.</w:t>
      </w:r>
    </w:p>
    <w:p w14:paraId="4157B09A" w14:textId="77777777" w:rsidR="00AA5AC4" w:rsidRPr="00AA5AC4" w:rsidRDefault="00AA5AC4" w:rsidP="00AA5AC4">
      <w:pPr>
        <w:rPr>
          <w:lang w:val="en-US"/>
        </w:rPr>
      </w:pPr>
      <w:r w:rsidRPr="00AA5AC4">
        <w:rPr>
          <w:lang w:val="en-US"/>
        </w:rPr>
        <w:t>Once the initial import on ZENIT is finished, the latter and MDM will be kept aligned through a near real-time integration mode.</w:t>
      </w:r>
    </w:p>
    <w:p w14:paraId="5C1ECD00" w14:textId="77777777" w:rsidR="00AA5AC4" w:rsidRPr="00AA5AC4" w:rsidRDefault="00AA5AC4" w:rsidP="00AA5AC4">
      <w:pPr>
        <w:rPr>
          <w:lang w:val="en-US"/>
        </w:rPr>
      </w:pPr>
      <w:r w:rsidRPr="00AA5AC4">
        <w:rPr>
          <w:lang w:val="en-US"/>
        </w:rPr>
        <w:t>The information to retrieve for each PoS is as follows:</w:t>
      </w:r>
    </w:p>
    <w:p w14:paraId="24AB56AA" w14:textId="77777777" w:rsidR="00AA5AC4" w:rsidRDefault="00AA5AC4" w:rsidP="00BF6D22">
      <w:pPr>
        <w:numPr>
          <w:ilvl w:val="0"/>
          <w:numId w:val="38"/>
        </w:numPr>
        <w:spacing w:before="0" w:after="120"/>
        <w:jc w:val="left"/>
      </w:pPr>
      <w:r>
        <w:t>IdRice;</w:t>
      </w:r>
    </w:p>
    <w:p w14:paraId="5C286D2E" w14:textId="77777777" w:rsidR="00AA5AC4" w:rsidRDefault="00AA5AC4" w:rsidP="00BF6D22">
      <w:pPr>
        <w:numPr>
          <w:ilvl w:val="0"/>
          <w:numId w:val="38"/>
        </w:numPr>
        <w:spacing w:before="0" w:after="120"/>
        <w:jc w:val="left"/>
      </w:pPr>
      <w:r>
        <w:t>Zona Code</w:t>
      </w:r>
    </w:p>
    <w:p w14:paraId="15F16B1C" w14:textId="77777777" w:rsidR="00AA5AC4" w:rsidRDefault="00AA5AC4" w:rsidP="00BF6D22">
      <w:pPr>
        <w:numPr>
          <w:ilvl w:val="0"/>
          <w:numId w:val="38"/>
        </w:numPr>
        <w:spacing w:before="0" w:after="120"/>
        <w:jc w:val="left"/>
      </w:pPr>
      <w:r>
        <w:t>Zona;</w:t>
      </w:r>
    </w:p>
    <w:p w14:paraId="69A6CC23" w14:textId="77777777" w:rsidR="00AA5AC4" w:rsidRDefault="00AA5AC4" w:rsidP="00BF6D22">
      <w:pPr>
        <w:numPr>
          <w:ilvl w:val="0"/>
          <w:numId w:val="38"/>
        </w:numPr>
        <w:spacing w:before="0" w:after="120"/>
        <w:jc w:val="left"/>
      </w:pPr>
      <w:r>
        <w:t>Rice;</w:t>
      </w:r>
    </w:p>
    <w:p w14:paraId="3EF2590B" w14:textId="77777777" w:rsidR="00AA5AC4" w:rsidRDefault="00AA5AC4" w:rsidP="00BF6D22">
      <w:pPr>
        <w:numPr>
          <w:ilvl w:val="0"/>
          <w:numId w:val="38"/>
        </w:numPr>
        <w:spacing w:before="0" w:after="120"/>
        <w:jc w:val="left"/>
      </w:pPr>
      <w:r>
        <w:t>PoS Status;</w:t>
      </w:r>
    </w:p>
    <w:p w14:paraId="724EDE46" w14:textId="77777777" w:rsidR="00AA5AC4" w:rsidRDefault="00AA5AC4" w:rsidP="00BF6D22">
      <w:pPr>
        <w:numPr>
          <w:ilvl w:val="0"/>
          <w:numId w:val="38"/>
        </w:numPr>
        <w:spacing w:before="0" w:after="120"/>
        <w:jc w:val="left"/>
      </w:pPr>
      <w:r>
        <w:t>PoS Type (Tipologia Esercizio);</w:t>
      </w:r>
    </w:p>
    <w:p w14:paraId="56B2171E" w14:textId="77777777" w:rsidR="00AA5AC4" w:rsidRDefault="00AA5AC4" w:rsidP="00BF6D22">
      <w:pPr>
        <w:numPr>
          <w:ilvl w:val="0"/>
          <w:numId w:val="38"/>
        </w:numPr>
        <w:spacing w:before="0" w:after="120"/>
        <w:jc w:val="left"/>
      </w:pPr>
      <w:r>
        <w:t>Cluster Rete;</w:t>
      </w:r>
    </w:p>
    <w:p w14:paraId="092DC520" w14:textId="77777777" w:rsidR="00AA5AC4" w:rsidRDefault="00AA5AC4" w:rsidP="00BF6D22">
      <w:pPr>
        <w:numPr>
          <w:ilvl w:val="0"/>
          <w:numId w:val="38"/>
        </w:numPr>
        <w:spacing w:before="0" w:after="120"/>
        <w:jc w:val="left"/>
      </w:pPr>
      <w:r>
        <w:t>Channel RG (Canale RG);</w:t>
      </w:r>
    </w:p>
    <w:p w14:paraId="3BF00D54" w14:textId="77777777" w:rsidR="00AA5AC4" w:rsidRDefault="00AA5AC4" w:rsidP="00BF6D22">
      <w:pPr>
        <w:numPr>
          <w:ilvl w:val="0"/>
          <w:numId w:val="38"/>
        </w:numPr>
        <w:spacing w:before="0" w:after="120"/>
        <w:jc w:val="left"/>
      </w:pPr>
      <w:r>
        <w:lastRenderedPageBreak/>
        <w:t>Denomination (Denominazione);</w:t>
      </w:r>
    </w:p>
    <w:p w14:paraId="033C2BE8" w14:textId="77777777" w:rsidR="00AA5AC4" w:rsidRDefault="00AA5AC4" w:rsidP="00BF6D22">
      <w:pPr>
        <w:numPr>
          <w:ilvl w:val="0"/>
          <w:numId w:val="38"/>
        </w:numPr>
        <w:spacing w:before="0" w:after="120"/>
        <w:jc w:val="left"/>
      </w:pPr>
      <w:r>
        <w:t>Company name (Ragione Sociale);</w:t>
      </w:r>
    </w:p>
    <w:p w14:paraId="366D1556" w14:textId="77777777" w:rsidR="00AA5AC4" w:rsidRDefault="00AA5AC4" w:rsidP="00BF6D22">
      <w:pPr>
        <w:numPr>
          <w:ilvl w:val="0"/>
          <w:numId w:val="38"/>
        </w:numPr>
        <w:spacing w:before="0" w:after="120"/>
        <w:jc w:val="left"/>
      </w:pPr>
      <w:r>
        <w:t>Vat Number (Partita IVA);</w:t>
      </w:r>
    </w:p>
    <w:p w14:paraId="11D8449C" w14:textId="77777777" w:rsidR="00AA5AC4" w:rsidRPr="003F20EC" w:rsidRDefault="00AA5AC4" w:rsidP="00BF6D22">
      <w:pPr>
        <w:numPr>
          <w:ilvl w:val="0"/>
          <w:numId w:val="38"/>
        </w:numPr>
        <w:spacing w:before="0" w:after="120"/>
        <w:jc w:val="left"/>
        <w:rPr>
          <w:lang w:val="fr-FR"/>
        </w:rPr>
      </w:pPr>
      <w:r w:rsidRPr="003F20EC">
        <w:rPr>
          <w:lang w:val="fr-FR"/>
        </w:rPr>
        <w:t>Tax Code PoS (Codice Fiscale PoS);</w:t>
      </w:r>
    </w:p>
    <w:p w14:paraId="30CCE047" w14:textId="77777777" w:rsidR="00AA5AC4" w:rsidRDefault="00AA5AC4" w:rsidP="00BF6D22">
      <w:pPr>
        <w:numPr>
          <w:ilvl w:val="0"/>
          <w:numId w:val="38"/>
        </w:numPr>
        <w:spacing w:before="0" w:after="120"/>
        <w:jc w:val="left"/>
      </w:pPr>
      <w:r>
        <w:t>Address (Indirizzo Completo);</w:t>
      </w:r>
    </w:p>
    <w:p w14:paraId="3EC4C1D6" w14:textId="77777777" w:rsidR="00AA5AC4" w:rsidRDefault="00AA5AC4" w:rsidP="00BF6D22">
      <w:pPr>
        <w:numPr>
          <w:ilvl w:val="0"/>
          <w:numId w:val="38"/>
        </w:numPr>
        <w:spacing w:before="0" w:after="120"/>
        <w:jc w:val="left"/>
      </w:pPr>
      <w:r>
        <w:t>City (Comune);</w:t>
      </w:r>
    </w:p>
    <w:p w14:paraId="1D4CF181" w14:textId="77777777" w:rsidR="00AA5AC4" w:rsidRDefault="00AA5AC4" w:rsidP="00BF6D22">
      <w:pPr>
        <w:numPr>
          <w:ilvl w:val="0"/>
          <w:numId w:val="38"/>
        </w:numPr>
        <w:spacing w:before="0" w:after="120"/>
        <w:jc w:val="left"/>
      </w:pPr>
      <w:r>
        <w:t>Hamlet (Frazione);</w:t>
      </w:r>
    </w:p>
    <w:p w14:paraId="2BD9B5A2" w14:textId="77777777" w:rsidR="00AA5AC4" w:rsidRDefault="00AA5AC4" w:rsidP="00BF6D22">
      <w:pPr>
        <w:numPr>
          <w:ilvl w:val="0"/>
          <w:numId w:val="38"/>
        </w:numPr>
        <w:spacing w:before="0" w:after="120"/>
        <w:jc w:val="left"/>
      </w:pPr>
      <w:r>
        <w:t>Province Code (Sigla Provincia);</w:t>
      </w:r>
    </w:p>
    <w:p w14:paraId="5A19E489" w14:textId="77777777" w:rsidR="00AA5AC4" w:rsidRDefault="00AA5AC4" w:rsidP="00BF6D22">
      <w:pPr>
        <w:numPr>
          <w:ilvl w:val="0"/>
          <w:numId w:val="38"/>
        </w:numPr>
        <w:spacing w:before="0" w:after="120"/>
        <w:jc w:val="left"/>
      </w:pPr>
      <w:r>
        <w:t>CAP;</w:t>
      </w:r>
    </w:p>
    <w:p w14:paraId="2E61500F" w14:textId="77777777" w:rsidR="00AA5AC4" w:rsidRDefault="00AA5AC4" w:rsidP="00BF6D22">
      <w:pPr>
        <w:numPr>
          <w:ilvl w:val="0"/>
          <w:numId w:val="38"/>
        </w:numPr>
        <w:spacing w:before="0" w:after="120"/>
        <w:jc w:val="left"/>
      </w:pPr>
      <w:r>
        <w:t>Region (Regione);</w:t>
      </w:r>
    </w:p>
    <w:p w14:paraId="664925B1" w14:textId="77777777" w:rsidR="00AA5AC4" w:rsidRDefault="00AA5AC4" w:rsidP="00BF6D22">
      <w:pPr>
        <w:numPr>
          <w:ilvl w:val="0"/>
          <w:numId w:val="38"/>
        </w:numPr>
        <w:spacing w:before="0" w:after="120"/>
        <w:jc w:val="left"/>
      </w:pPr>
      <w:r>
        <w:t>Phone Number (Telefono); (*)</w:t>
      </w:r>
    </w:p>
    <w:p w14:paraId="1F37D3C4" w14:textId="77777777" w:rsidR="00AA5AC4" w:rsidRDefault="00AA5AC4" w:rsidP="00BF6D22">
      <w:pPr>
        <w:numPr>
          <w:ilvl w:val="0"/>
          <w:numId w:val="38"/>
        </w:numPr>
        <w:spacing w:before="0" w:after="120"/>
        <w:jc w:val="left"/>
      </w:pPr>
      <w:r>
        <w:t>Phone Number 2 (Telefono 2) (*);</w:t>
      </w:r>
    </w:p>
    <w:p w14:paraId="3BC3BF39" w14:textId="77777777" w:rsidR="00AA5AC4" w:rsidRDefault="00AA5AC4" w:rsidP="00BF6D22">
      <w:pPr>
        <w:numPr>
          <w:ilvl w:val="0"/>
          <w:numId w:val="38"/>
        </w:numPr>
        <w:spacing w:before="0" w:after="120"/>
        <w:jc w:val="left"/>
      </w:pPr>
      <w:r>
        <w:t>Email;</w:t>
      </w:r>
    </w:p>
    <w:p w14:paraId="5F8BD050" w14:textId="77777777" w:rsidR="00AA5AC4" w:rsidRDefault="00AA5AC4" w:rsidP="00BF6D22">
      <w:pPr>
        <w:numPr>
          <w:ilvl w:val="0"/>
          <w:numId w:val="38"/>
        </w:numPr>
        <w:spacing w:before="0" w:after="120"/>
        <w:jc w:val="left"/>
      </w:pPr>
      <w:r>
        <w:t>Country;</w:t>
      </w:r>
    </w:p>
    <w:p w14:paraId="11C36867" w14:textId="77777777" w:rsidR="00AA5AC4" w:rsidRDefault="00AA5AC4" w:rsidP="00BF6D22">
      <w:pPr>
        <w:numPr>
          <w:ilvl w:val="0"/>
          <w:numId w:val="38"/>
        </w:numPr>
        <w:spacing w:before="0" w:after="120"/>
        <w:jc w:val="left"/>
      </w:pPr>
      <w:r>
        <w:t>Holder Surname (Cognome Titolare);</w:t>
      </w:r>
    </w:p>
    <w:p w14:paraId="1088FB02" w14:textId="77777777" w:rsidR="00AA5AC4" w:rsidRDefault="00AA5AC4" w:rsidP="00BF6D22">
      <w:pPr>
        <w:numPr>
          <w:ilvl w:val="0"/>
          <w:numId w:val="38"/>
        </w:numPr>
        <w:spacing w:before="0" w:after="120"/>
        <w:jc w:val="left"/>
      </w:pPr>
      <w:r>
        <w:t>Holder FirstName (Nome Titolare);</w:t>
      </w:r>
    </w:p>
    <w:p w14:paraId="7212290E" w14:textId="77777777" w:rsidR="00AA5AC4" w:rsidRDefault="00AA5AC4" w:rsidP="00BF6D22">
      <w:pPr>
        <w:numPr>
          <w:ilvl w:val="0"/>
          <w:numId w:val="38"/>
        </w:numPr>
        <w:spacing w:before="0" w:after="120"/>
        <w:jc w:val="left"/>
      </w:pPr>
      <w:r>
        <w:t>Holder Cell ; (*)</w:t>
      </w:r>
    </w:p>
    <w:p w14:paraId="3DBDFA2B" w14:textId="77777777" w:rsidR="00AA5AC4" w:rsidRDefault="00AA5AC4" w:rsidP="00BF6D22">
      <w:pPr>
        <w:numPr>
          <w:ilvl w:val="0"/>
          <w:numId w:val="38"/>
        </w:numPr>
        <w:spacing w:before="0" w:after="120"/>
        <w:jc w:val="left"/>
      </w:pPr>
      <w:r>
        <w:t>Holder Cell 2; (*)</w:t>
      </w:r>
    </w:p>
    <w:p w14:paraId="3C3315AB" w14:textId="77777777" w:rsidR="00AA5AC4" w:rsidRDefault="00AA5AC4" w:rsidP="00BF6D22">
      <w:pPr>
        <w:numPr>
          <w:ilvl w:val="0"/>
          <w:numId w:val="38"/>
        </w:numPr>
        <w:spacing w:before="0" w:after="120"/>
        <w:jc w:val="left"/>
      </w:pPr>
      <w:r>
        <w:t>Business Line (Ldb) - (array);</w:t>
      </w:r>
    </w:p>
    <w:p w14:paraId="0ED316FE" w14:textId="77777777" w:rsidR="00AA5AC4" w:rsidRDefault="00AA5AC4" w:rsidP="00BF6D22">
      <w:pPr>
        <w:numPr>
          <w:ilvl w:val="1"/>
          <w:numId w:val="39"/>
        </w:numPr>
        <w:spacing w:before="0" w:after="120"/>
        <w:jc w:val="left"/>
      </w:pPr>
      <w:r>
        <w:t>LdB Name;</w:t>
      </w:r>
    </w:p>
    <w:p w14:paraId="5325C7E4" w14:textId="77777777" w:rsidR="00AA5AC4" w:rsidRDefault="00AA5AC4" w:rsidP="00BF6D22">
      <w:pPr>
        <w:numPr>
          <w:ilvl w:val="1"/>
          <w:numId w:val="39"/>
        </w:numPr>
        <w:spacing w:before="0" w:after="120"/>
        <w:jc w:val="left"/>
      </w:pPr>
      <w:r>
        <w:t>Ldb Status;</w:t>
      </w:r>
    </w:p>
    <w:p w14:paraId="6B7269D1" w14:textId="77777777" w:rsidR="00AA5AC4" w:rsidRPr="00AA5AC4" w:rsidRDefault="00AA5AC4" w:rsidP="00BF6D22">
      <w:pPr>
        <w:numPr>
          <w:ilvl w:val="1"/>
          <w:numId w:val="39"/>
        </w:numPr>
        <w:spacing w:before="0" w:after="120"/>
        <w:jc w:val="left"/>
        <w:rPr>
          <w:lang w:val="en-US"/>
        </w:rPr>
      </w:pPr>
      <w:r w:rsidRPr="00AA5AC4">
        <w:rPr>
          <w:lang w:val="en-US"/>
        </w:rPr>
        <w:t>Date of last transfer(Data ultima voltura);</w:t>
      </w:r>
    </w:p>
    <w:p w14:paraId="1F5257A9" w14:textId="77777777" w:rsidR="00AA5AC4" w:rsidRDefault="00AA5AC4" w:rsidP="00BF6D22">
      <w:pPr>
        <w:numPr>
          <w:ilvl w:val="1"/>
          <w:numId w:val="39"/>
        </w:numPr>
        <w:spacing w:before="0" w:after="120"/>
        <w:jc w:val="left"/>
      </w:pPr>
      <w:r>
        <w:t>LdB Betting - only</w:t>
      </w:r>
    </w:p>
    <w:p w14:paraId="34F9B50E" w14:textId="77777777" w:rsidR="00AA5AC4" w:rsidRDefault="00AA5AC4" w:rsidP="00BF6D22">
      <w:pPr>
        <w:numPr>
          <w:ilvl w:val="2"/>
          <w:numId w:val="40"/>
        </w:numPr>
        <w:spacing w:before="0" w:after="120"/>
        <w:jc w:val="left"/>
      </w:pPr>
      <w:r>
        <w:t>SIMP Code;</w:t>
      </w:r>
    </w:p>
    <w:p w14:paraId="6AA39893" w14:textId="77777777" w:rsidR="00AA5AC4" w:rsidRDefault="00AA5AC4" w:rsidP="00BF6D22">
      <w:pPr>
        <w:numPr>
          <w:ilvl w:val="2"/>
          <w:numId w:val="40"/>
        </w:numPr>
        <w:spacing w:before="0" w:after="120"/>
        <w:jc w:val="left"/>
      </w:pPr>
      <w:r>
        <w:t>Sports Concession Code (Codice Concessione Sportiva);</w:t>
      </w:r>
    </w:p>
    <w:p w14:paraId="21212BFA" w14:textId="77777777" w:rsidR="00AA5AC4" w:rsidRPr="003F20EC" w:rsidRDefault="00AA5AC4" w:rsidP="00BF6D22">
      <w:pPr>
        <w:numPr>
          <w:ilvl w:val="2"/>
          <w:numId w:val="40"/>
        </w:numPr>
        <w:spacing w:before="0" w:after="120"/>
        <w:jc w:val="left"/>
      </w:pPr>
      <w:r w:rsidRPr="003F20EC">
        <w:t>Horse-Racing Concession Code (Codice Concessione Ippica);</w:t>
      </w:r>
    </w:p>
    <w:p w14:paraId="10A0D0DE" w14:textId="77777777" w:rsidR="00AA5AC4" w:rsidRPr="003F20EC" w:rsidRDefault="00AA5AC4" w:rsidP="00BF6D22">
      <w:pPr>
        <w:numPr>
          <w:ilvl w:val="2"/>
          <w:numId w:val="40"/>
        </w:numPr>
        <w:spacing w:before="0" w:after="120"/>
        <w:jc w:val="left"/>
      </w:pPr>
      <w:r w:rsidRPr="003F20EC">
        <w:t>Sports Grant Code (Codice Diritto Sportivo);</w:t>
      </w:r>
    </w:p>
    <w:p w14:paraId="04798D39" w14:textId="77777777" w:rsidR="00AA5AC4" w:rsidRPr="003F20EC" w:rsidRDefault="00AA5AC4" w:rsidP="00BF6D22">
      <w:pPr>
        <w:numPr>
          <w:ilvl w:val="2"/>
          <w:numId w:val="40"/>
        </w:numPr>
        <w:spacing w:before="0" w:after="120"/>
        <w:jc w:val="left"/>
      </w:pPr>
      <w:r w:rsidRPr="003F20EC">
        <w:t>Horse-Racing Grant Code (Codice Diritto Ippica);</w:t>
      </w:r>
    </w:p>
    <w:p w14:paraId="462B7C81" w14:textId="77777777" w:rsidR="00AA5AC4" w:rsidRDefault="00AA5AC4" w:rsidP="00BF6D22">
      <w:pPr>
        <w:numPr>
          <w:ilvl w:val="0"/>
          <w:numId w:val="38"/>
        </w:numPr>
        <w:spacing w:before="0" w:after="120"/>
        <w:jc w:val="left"/>
      </w:pPr>
      <w:r>
        <w:t>KA Surname and Firstname;</w:t>
      </w:r>
    </w:p>
    <w:p w14:paraId="0D542E91" w14:textId="77777777" w:rsidR="00AA5AC4" w:rsidRDefault="00AA5AC4" w:rsidP="00BF6D22">
      <w:pPr>
        <w:numPr>
          <w:ilvl w:val="0"/>
          <w:numId w:val="38"/>
        </w:numPr>
        <w:spacing w:before="0" w:after="120"/>
        <w:jc w:val="left"/>
      </w:pPr>
      <w:r>
        <w:t>AM Surname and Firstname;</w:t>
      </w:r>
    </w:p>
    <w:p w14:paraId="718B3203" w14:textId="77777777" w:rsidR="00AA5AC4" w:rsidRDefault="00AA5AC4" w:rsidP="00BF6D22">
      <w:pPr>
        <w:numPr>
          <w:ilvl w:val="0"/>
          <w:numId w:val="38"/>
        </w:numPr>
        <w:spacing w:before="0" w:after="120"/>
        <w:jc w:val="left"/>
      </w:pPr>
      <w:r>
        <w:lastRenderedPageBreak/>
        <w:t>Prepaid Flag (Flag Prepagato);</w:t>
      </w:r>
    </w:p>
    <w:p w14:paraId="040A85EB" w14:textId="77777777" w:rsidR="00AA5AC4" w:rsidRPr="00AA5AC4" w:rsidRDefault="00AA5AC4" w:rsidP="00BF6D22">
      <w:pPr>
        <w:numPr>
          <w:ilvl w:val="0"/>
          <w:numId w:val="38"/>
        </w:numPr>
        <w:spacing w:before="0" w:after="120"/>
        <w:jc w:val="left"/>
        <w:rPr>
          <w:lang w:val="en-US"/>
        </w:rPr>
      </w:pPr>
      <w:r w:rsidRPr="00AA5AC4">
        <w:rPr>
          <w:lang w:val="en-US"/>
        </w:rPr>
        <w:t>Activation Date (Data attivazione Canale 1): The calculated field will be populated with the date at the time of the change of Channel 1.</w:t>
      </w:r>
    </w:p>
    <w:p w14:paraId="22C04058" w14:textId="77777777" w:rsidR="00AA5AC4" w:rsidRPr="00AA5AC4" w:rsidRDefault="00AA5AC4" w:rsidP="00AA5AC4">
      <w:pPr>
        <w:rPr>
          <w:lang w:val="en-US"/>
        </w:rPr>
      </w:pPr>
      <w:r w:rsidRPr="00AA5AC4">
        <w:rPr>
          <w:lang w:val="en-US"/>
        </w:rPr>
        <w:t>(*) To ensure privacy, it is necessary to integrate only the PoS phone numbers, excluding personal numbers. This measure is essential to protect sensitive data.</w:t>
      </w:r>
    </w:p>
    <w:p w14:paraId="44713DBF" w14:textId="77777777" w:rsidR="00AA5AC4" w:rsidRPr="00AA5AC4" w:rsidRDefault="00AA5AC4" w:rsidP="00AA5AC4">
      <w:pPr>
        <w:rPr>
          <w:lang w:val="en-US"/>
        </w:rPr>
      </w:pPr>
      <w:r w:rsidRPr="00AA5AC4">
        <w:rPr>
          <w:lang w:val="en-US"/>
        </w:rPr>
        <w:t>The data can be viewed, for each PoS, from the Dashboard in the:</w:t>
      </w:r>
    </w:p>
    <w:p w14:paraId="475A90B1" w14:textId="77777777" w:rsidR="00AA5AC4" w:rsidRDefault="00AA5AC4" w:rsidP="00BF6D22">
      <w:pPr>
        <w:numPr>
          <w:ilvl w:val="0"/>
          <w:numId w:val="41"/>
        </w:numPr>
        <w:spacing w:before="0" w:after="120"/>
        <w:jc w:val="left"/>
      </w:pPr>
      <w:r>
        <w:t>Dashboard - Single PoS;</w:t>
      </w:r>
    </w:p>
    <w:p w14:paraId="786DBB00" w14:textId="77777777" w:rsidR="00AA5AC4" w:rsidRPr="00AA5AC4" w:rsidRDefault="00AA5AC4" w:rsidP="00BF6D22">
      <w:pPr>
        <w:numPr>
          <w:ilvl w:val="0"/>
          <w:numId w:val="41"/>
        </w:numPr>
        <w:spacing w:before="0" w:after="120"/>
        <w:jc w:val="left"/>
        <w:rPr>
          <w:lang w:val="en-US"/>
        </w:rPr>
      </w:pPr>
      <w:r w:rsidRPr="00AA5AC4">
        <w:rPr>
          <w:lang w:val="en-US"/>
        </w:rPr>
        <w:t>Dashboard - Single PoS - PoS Master Data” Tab.</w:t>
      </w:r>
    </w:p>
    <w:p w14:paraId="24ABF400" w14:textId="77777777" w:rsidR="00AA5AC4" w:rsidRDefault="00AA5AC4" w:rsidP="00AA5AC4">
      <w:pPr>
        <w:pStyle w:val="Heading3"/>
      </w:pPr>
      <w:bookmarkStart w:id="107" w:name="scroll-bookmark-121"/>
      <w:bookmarkStart w:id="108" w:name="_Toc256000118"/>
      <w:bookmarkStart w:id="109" w:name="scroll-bookmark-27"/>
      <w:bookmarkStart w:id="110" w:name="_Toc198818765"/>
      <w:bookmarkEnd w:id="107"/>
      <w:r>
        <w:t>XPS-ZENIT-011 - PoS Data Retrieval from Source System</w:t>
      </w:r>
      <w:bookmarkEnd w:id="108"/>
      <w:bookmarkEnd w:id="110"/>
      <w:r>
        <w:t> </w:t>
      </w:r>
      <w:bookmarkEnd w:id="109"/>
    </w:p>
    <w:p w14:paraId="73BC675C" w14:textId="77777777" w:rsidR="00AA5AC4" w:rsidRPr="00AA5AC4" w:rsidRDefault="00AA5AC4" w:rsidP="00AA5AC4">
      <w:pPr>
        <w:rPr>
          <w:lang w:val="en-US"/>
        </w:rPr>
      </w:pPr>
      <w:r w:rsidRPr="00AA5AC4">
        <w:rPr>
          <w:lang w:val="en-US"/>
        </w:rPr>
        <w:t>The system must make a call to the source system to retrieve PoS data only for the following information: Credit Lines Data, NOIAG Credits and NOIAG Hopper Data.</w:t>
      </w:r>
    </w:p>
    <w:p w14:paraId="1DD61994" w14:textId="77777777" w:rsidR="00AA5AC4" w:rsidRPr="00AA5AC4" w:rsidRDefault="00AA5AC4" w:rsidP="00AA5AC4">
      <w:pPr>
        <w:rPr>
          <w:lang w:val="en-US"/>
        </w:rPr>
      </w:pPr>
      <w:r w:rsidRPr="00AA5AC4">
        <w:rPr>
          <w:lang w:val="en-US"/>
        </w:rPr>
        <w:t>The system will retrieve the most up-to-date information from the source system in real time in the following scenarios:</w:t>
      </w:r>
    </w:p>
    <w:p w14:paraId="399FFEA2" w14:textId="77777777" w:rsidR="00AA5AC4" w:rsidRPr="00AA5AC4" w:rsidRDefault="00AA5AC4" w:rsidP="00BF6D22">
      <w:pPr>
        <w:numPr>
          <w:ilvl w:val="0"/>
          <w:numId w:val="42"/>
        </w:numPr>
        <w:spacing w:before="0" w:after="120"/>
        <w:jc w:val="left"/>
        <w:rPr>
          <w:lang w:val="en-US"/>
        </w:rPr>
      </w:pPr>
      <w:r w:rsidRPr="00AA5AC4">
        <w:rPr>
          <w:lang w:val="en-US"/>
        </w:rPr>
        <w:t>When the user select the Single PoS;</w:t>
      </w:r>
    </w:p>
    <w:p w14:paraId="49F86BB6" w14:textId="77777777" w:rsidR="00AA5AC4" w:rsidRPr="00AA5AC4" w:rsidRDefault="00AA5AC4" w:rsidP="00BF6D22">
      <w:pPr>
        <w:numPr>
          <w:ilvl w:val="0"/>
          <w:numId w:val="42"/>
        </w:numPr>
        <w:spacing w:before="0" w:after="120"/>
        <w:jc w:val="left"/>
        <w:rPr>
          <w:lang w:val="en-US"/>
        </w:rPr>
      </w:pPr>
      <w:r w:rsidRPr="00AA5AC4">
        <w:rPr>
          <w:lang w:val="en-US"/>
        </w:rPr>
        <w:t>When the “Refresh” button is pressed on the Single PoS screen;</w:t>
      </w:r>
    </w:p>
    <w:p w14:paraId="5A48FD4E" w14:textId="77777777" w:rsidR="00AA5AC4" w:rsidRPr="00AA5AC4" w:rsidRDefault="00AA5AC4" w:rsidP="00BF6D22">
      <w:pPr>
        <w:numPr>
          <w:ilvl w:val="0"/>
          <w:numId w:val="42"/>
        </w:numPr>
        <w:spacing w:before="0" w:after="120"/>
        <w:jc w:val="left"/>
        <w:rPr>
          <w:lang w:val="en-US"/>
        </w:rPr>
      </w:pPr>
      <w:r w:rsidRPr="00AA5AC4">
        <w:rPr>
          <w:lang w:val="en-US"/>
        </w:rPr>
        <w:t>When the system performs daily data storage for archival purposes;</w:t>
      </w:r>
    </w:p>
    <w:p w14:paraId="3D2A9185" w14:textId="77777777" w:rsidR="00AA5AC4" w:rsidRPr="00AA5AC4" w:rsidRDefault="00AA5AC4" w:rsidP="00AA5AC4">
      <w:pPr>
        <w:rPr>
          <w:lang w:val="en-US"/>
        </w:rPr>
      </w:pPr>
      <w:r w:rsidRPr="00AA5AC4">
        <w:rPr>
          <w:b/>
          <w:lang w:val="en-US"/>
        </w:rPr>
        <w:t>Note</w:t>
      </w:r>
      <w:r w:rsidRPr="00AA5AC4">
        <w:rPr>
          <w:lang w:val="en-US"/>
        </w:rPr>
        <w:t>: For this integration, a technical deepening is necessary.</w:t>
      </w:r>
    </w:p>
    <w:p w14:paraId="251D82A5" w14:textId="77777777" w:rsidR="00AA5AC4" w:rsidRDefault="00AA5AC4" w:rsidP="00AA5AC4">
      <w:pPr>
        <w:pStyle w:val="Heading3"/>
      </w:pPr>
      <w:bookmarkStart w:id="111" w:name="scroll-bookmark-122"/>
      <w:bookmarkStart w:id="112" w:name="_Toc256000119"/>
      <w:bookmarkStart w:id="113" w:name="scroll-bookmark-28"/>
      <w:bookmarkStart w:id="114" w:name="_Toc198818766"/>
      <w:bookmarkEnd w:id="111"/>
      <w:r>
        <w:t>XPS-ZENIT-020 - GEO Credit Lines - Data Acquisition</w:t>
      </w:r>
      <w:bookmarkEnd w:id="112"/>
      <w:bookmarkEnd w:id="113"/>
      <w:bookmarkEnd w:id="114"/>
    </w:p>
    <w:p w14:paraId="7829B9EC" w14:textId="77777777" w:rsidR="00AA5AC4" w:rsidRPr="00AA5AC4" w:rsidRDefault="00AA5AC4" w:rsidP="00AA5AC4">
      <w:pPr>
        <w:rPr>
          <w:lang w:val="en-US"/>
        </w:rPr>
      </w:pPr>
      <w:r w:rsidRPr="00AA5AC4">
        <w:rPr>
          <w:lang w:val="en-US"/>
        </w:rPr>
        <w:t>ZENIT takes GEO Credit Lines / Products data information from GEO system, and the required frequency update is near real-time.</w:t>
      </w:r>
    </w:p>
    <w:p w14:paraId="73CE8599" w14:textId="77777777" w:rsidR="00AA5AC4" w:rsidRPr="00AA5AC4" w:rsidRDefault="00AA5AC4" w:rsidP="00AA5AC4">
      <w:pPr>
        <w:rPr>
          <w:lang w:val="en-US"/>
        </w:rPr>
      </w:pPr>
      <w:r w:rsidRPr="00AA5AC4">
        <w:rPr>
          <w:lang w:val="en-US"/>
        </w:rPr>
        <w:t>The information to retrieve for each PoS regarding each Credit Line / Product is as follows:</w:t>
      </w:r>
    </w:p>
    <w:p w14:paraId="54E829F4" w14:textId="77777777" w:rsidR="00AA5AC4" w:rsidRDefault="00AA5AC4" w:rsidP="00BF6D22">
      <w:pPr>
        <w:numPr>
          <w:ilvl w:val="0"/>
          <w:numId w:val="43"/>
        </w:numPr>
        <w:spacing w:before="0" w:after="120"/>
        <w:jc w:val="left"/>
      </w:pPr>
      <w:r>
        <w:t>Zona Code (alphanumeric code);</w:t>
      </w:r>
    </w:p>
    <w:p w14:paraId="699E5AB7" w14:textId="77777777" w:rsidR="00AA5AC4" w:rsidRDefault="00AA5AC4" w:rsidP="00BF6D22">
      <w:pPr>
        <w:numPr>
          <w:ilvl w:val="0"/>
          <w:numId w:val="43"/>
        </w:numPr>
        <w:spacing w:before="0" w:after="120"/>
        <w:jc w:val="left"/>
      </w:pPr>
      <w:r>
        <w:t>RICE Number;</w:t>
      </w:r>
    </w:p>
    <w:p w14:paraId="7B0B1FF4" w14:textId="77777777" w:rsidR="00AA5AC4" w:rsidRDefault="00AA5AC4" w:rsidP="00BF6D22">
      <w:pPr>
        <w:numPr>
          <w:ilvl w:val="0"/>
          <w:numId w:val="43"/>
        </w:numPr>
        <w:spacing w:before="0" w:after="120"/>
        <w:jc w:val="left"/>
      </w:pPr>
      <w:r>
        <w:t>Credit Lines / Products;</w:t>
      </w:r>
    </w:p>
    <w:p w14:paraId="74D5CF0B" w14:textId="77777777" w:rsidR="00AA5AC4" w:rsidRDefault="00AA5AC4" w:rsidP="00BF6D22">
      <w:pPr>
        <w:numPr>
          <w:ilvl w:val="1"/>
          <w:numId w:val="44"/>
        </w:numPr>
        <w:spacing w:before="0" w:after="120"/>
        <w:jc w:val="left"/>
      </w:pPr>
      <w:r>
        <w:t>Credit Lines / Products;</w:t>
      </w:r>
    </w:p>
    <w:p w14:paraId="4974DF7E" w14:textId="77777777" w:rsidR="00AA5AC4" w:rsidRPr="00AA5AC4" w:rsidRDefault="00AA5AC4" w:rsidP="00BF6D22">
      <w:pPr>
        <w:numPr>
          <w:ilvl w:val="1"/>
          <w:numId w:val="44"/>
        </w:numPr>
        <w:spacing w:before="0" w:after="120"/>
        <w:jc w:val="left"/>
        <w:rPr>
          <w:lang w:val="en-US"/>
        </w:rPr>
      </w:pPr>
      <w:r w:rsidRPr="00AA5AC4">
        <w:rPr>
          <w:lang w:val="en-US"/>
        </w:rPr>
        <w:t>Basic credit line (“</w:t>
      </w:r>
      <w:r w:rsidRPr="00AA5AC4">
        <w:rPr>
          <w:i/>
          <w:lang w:val="en-US"/>
        </w:rPr>
        <w:t>Fido Base Week</w:t>
      </w:r>
      <w:r w:rsidRPr="00AA5AC4">
        <w:rPr>
          <w:lang w:val="en-US"/>
        </w:rPr>
        <w:t>”);</w:t>
      </w:r>
    </w:p>
    <w:p w14:paraId="23AEC06A" w14:textId="77777777" w:rsidR="00AA5AC4" w:rsidRPr="00AA5AC4" w:rsidRDefault="00AA5AC4" w:rsidP="00BF6D22">
      <w:pPr>
        <w:numPr>
          <w:ilvl w:val="1"/>
          <w:numId w:val="44"/>
        </w:numPr>
        <w:spacing w:before="0" w:after="120"/>
        <w:jc w:val="left"/>
        <w:rPr>
          <w:lang w:val="en-US"/>
        </w:rPr>
      </w:pPr>
      <w:r w:rsidRPr="00AA5AC4">
        <w:rPr>
          <w:lang w:val="en-US"/>
        </w:rPr>
        <w:t>Credit line extension (“</w:t>
      </w:r>
      <w:r w:rsidRPr="00AA5AC4">
        <w:rPr>
          <w:i/>
          <w:lang w:val="en-US"/>
        </w:rPr>
        <w:t>Estensione Week</w:t>
      </w:r>
      <w:r w:rsidRPr="00AA5AC4">
        <w:rPr>
          <w:lang w:val="en-US"/>
        </w:rPr>
        <w:t>”);</w:t>
      </w:r>
    </w:p>
    <w:p w14:paraId="02185B9B" w14:textId="77777777" w:rsidR="00AA5AC4" w:rsidRPr="00AA5AC4" w:rsidRDefault="00AA5AC4" w:rsidP="00BF6D22">
      <w:pPr>
        <w:numPr>
          <w:ilvl w:val="1"/>
          <w:numId w:val="44"/>
        </w:numPr>
        <w:spacing w:before="0" w:after="120"/>
        <w:jc w:val="left"/>
        <w:rPr>
          <w:lang w:val="en-US"/>
        </w:rPr>
      </w:pPr>
      <w:r w:rsidRPr="00AA5AC4">
        <w:rPr>
          <w:lang w:val="en-US"/>
        </w:rPr>
        <w:t>Total credit line (“</w:t>
      </w:r>
      <w:r w:rsidRPr="00AA5AC4">
        <w:rPr>
          <w:i/>
          <w:lang w:val="en-US"/>
        </w:rPr>
        <w:t>Fido Totale Week</w:t>
      </w:r>
      <w:r w:rsidRPr="00AA5AC4">
        <w:rPr>
          <w:lang w:val="en-US"/>
        </w:rPr>
        <w:t>”);</w:t>
      </w:r>
    </w:p>
    <w:p w14:paraId="7B7F0C84" w14:textId="77777777" w:rsidR="00AA5AC4" w:rsidRPr="00AA5AC4" w:rsidRDefault="00AA5AC4" w:rsidP="00BF6D22">
      <w:pPr>
        <w:numPr>
          <w:ilvl w:val="1"/>
          <w:numId w:val="44"/>
        </w:numPr>
        <w:spacing w:before="0" w:after="120"/>
        <w:jc w:val="left"/>
        <w:rPr>
          <w:lang w:val="en-US"/>
        </w:rPr>
      </w:pPr>
      <w:r w:rsidRPr="00AA5AC4">
        <w:rPr>
          <w:lang w:val="en-US"/>
        </w:rPr>
        <w:t>Consumed Credit line (“</w:t>
      </w:r>
      <w:r w:rsidRPr="00AA5AC4">
        <w:rPr>
          <w:i/>
          <w:lang w:val="en-US"/>
        </w:rPr>
        <w:t>Consumato Week</w:t>
      </w:r>
      <w:r w:rsidRPr="00AA5AC4">
        <w:rPr>
          <w:lang w:val="en-US"/>
        </w:rPr>
        <w:t>”);</w:t>
      </w:r>
    </w:p>
    <w:p w14:paraId="54102189" w14:textId="77777777" w:rsidR="00AA5AC4" w:rsidRPr="00AA5AC4" w:rsidRDefault="00AA5AC4" w:rsidP="00BF6D22">
      <w:pPr>
        <w:numPr>
          <w:ilvl w:val="1"/>
          <w:numId w:val="44"/>
        </w:numPr>
        <w:spacing w:before="0" w:after="120"/>
        <w:jc w:val="left"/>
        <w:rPr>
          <w:lang w:val="en-US"/>
        </w:rPr>
      </w:pPr>
      <w:r w:rsidRPr="00AA5AC4">
        <w:rPr>
          <w:lang w:val="en-US"/>
        </w:rPr>
        <w:t>Percentage of credit consumed (“% consumato Week” - Calculated: (“</w:t>
      </w:r>
      <w:r w:rsidRPr="00AA5AC4">
        <w:rPr>
          <w:i/>
          <w:lang w:val="en-US"/>
        </w:rPr>
        <w:t>Consumato Week</w:t>
      </w:r>
      <w:r w:rsidRPr="00AA5AC4">
        <w:rPr>
          <w:lang w:val="en-US"/>
        </w:rPr>
        <w:t>” / “</w:t>
      </w:r>
      <w:r w:rsidRPr="00AA5AC4">
        <w:rPr>
          <w:i/>
          <w:lang w:val="en-US"/>
        </w:rPr>
        <w:t>Fido Totale Week</w:t>
      </w:r>
      <w:r w:rsidRPr="00AA5AC4">
        <w:rPr>
          <w:lang w:val="en-US"/>
        </w:rPr>
        <w:t>”) * 100);</w:t>
      </w:r>
    </w:p>
    <w:p w14:paraId="09E35FD0" w14:textId="77777777" w:rsidR="00AA5AC4" w:rsidRPr="00AA5AC4" w:rsidRDefault="00AA5AC4" w:rsidP="00BF6D22">
      <w:pPr>
        <w:numPr>
          <w:ilvl w:val="1"/>
          <w:numId w:val="44"/>
        </w:numPr>
        <w:spacing w:before="0" w:after="120"/>
        <w:jc w:val="left"/>
        <w:rPr>
          <w:lang w:val="en-US"/>
        </w:rPr>
      </w:pPr>
      <w:r w:rsidRPr="00AA5AC4">
        <w:rPr>
          <w:lang w:val="en-US"/>
        </w:rPr>
        <w:lastRenderedPageBreak/>
        <w:t>Residual credit line (“</w:t>
      </w:r>
      <w:r w:rsidRPr="00AA5AC4">
        <w:rPr>
          <w:i/>
          <w:lang w:val="en-US"/>
        </w:rPr>
        <w:t>Residuo Week</w:t>
      </w:r>
      <w:r w:rsidRPr="00AA5AC4">
        <w:rPr>
          <w:lang w:val="en-US"/>
        </w:rPr>
        <w:t>” - Calculated: “</w:t>
      </w:r>
      <w:r w:rsidRPr="00AA5AC4">
        <w:rPr>
          <w:i/>
          <w:lang w:val="en-US"/>
        </w:rPr>
        <w:t>Fido Totale Week</w:t>
      </w:r>
      <w:r w:rsidRPr="00AA5AC4">
        <w:rPr>
          <w:lang w:val="en-US"/>
        </w:rPr>
        <w:t>“ - “</w:t>
      </w:r>
      <w:r w:rsidRPr="00AA5AC4">
        <w:rPr>
          <w:i/>
          <w:lang w:val="en-US"/>
        </w:rPr>
        <w:t>Consumato Week</w:t>
      </w:r>
      <w:r w:rsidRPr="00AA5AC4">
        <w:rPr>
          <w:lang w:val="en-US"/>
        </w:rPr>
        <w:t>“ );</w:t>
      </w:r>
    </w:p>
    <w:p w14:paraId="72DF5646" w14:textId="77777777" w:rsidR="00AA5AC4" w:rsidRPr="00AA5AC4" w:rsidRDefault="00AA5AC4" w:rsidP="00AA5AC4">
      <w:pPr>
        <w:rPr>
          <w:lang w:val="en-US"/>
        </w:rPr>
      </w:pPr>
      <w:r w:rsidRPr="00AA5AC4">
        <w:rPr>
          <w:lang w:val="en-US"/>
        </w:rPr>
        <w:t>The data can be viewed, for each PoS, from the Dashboard in the “Dashboard - Single PoS - Credit Management” Tab.</w:t>
      </w:r>
    </w:p>
    <w:p w14:paraId="7CFD9F9B" w14:textId="77777777" w:rsidR="00AA5AC4" w:rsidRDefault="00AA5AC4" w:rsidP="00AA5AC4">
      <w:pPr>
        <w:pStyle w:val="Heading3"/>
      </w:pPr>
      <w:bookmarkStart w:id="115" w:name="scroll-bookmark-123"/>
      <w:bookmarkStart w:id="116" w:name="_Toc256000120"/>
      <w:bookmarkStart w:id="117" w:name="scroll-bookmark-29"/>
      <w:bookmarkStart w:id="118" w:name="_Toc198818767"/>
      <w:bookmarkEnd w:id="115"/>
      <w:r>
        <w:t>XPS-ZENIT-030 - SIMP Credit Lines - Data Acquisition</w:t>
      </w:r>
      <w:bookmarkEnd w:id="116"/>
      <w:bookmarkEnd w:id="117"/>
      <w:bookmarkEnd w:id="118"/>
    </w:p>
    <w:p w14:paraId="28E0F7F8" w14:textId="77777777" w:rsidR="00AA5AC4" w:rsidRPr="00AA5AC4" w:rsidRDefault="00AA5AC4" w:rsidP="00AA5AC4">
      <w:pPr>
        <w:rPr>
          <w:lang w:val="en-US"/>
        </w:rPr>
      </w:pPr>
      <w:r w:rsidRPr="00AA5AC4">
        <w:rPr>
          <w:lang w:val="en-US"/>
        </w:rPr>
        <w:t>ZENIT takes SIMP Credit Lines / Products data information, whose owner system is SIMP , ensuring updates with a frequency update to near real-time.</w:t>
      </w:r>
    </w:p>
    <w:p w14:paraId="5995A5E8" w14:textId="77777777" w:rsidR="00AA5AC4" w:rsidRPr="00AA5AC4" w:rsidRDefault="00AA5AC4" w:rsidP="00AA5AC4">
      <w:pPr>
        <w:rPr>
          <w:lang w:val="en-US"/>
        </w:rPr>
      </w:pPr>
      <w:r w:rsidRPr="00AA5AC4">
        <w:rPr>
          <w:lang w:val="en-US"/>
        </w:rPr>
        <w:t>Depending on technical availability, it will be evaluated whether to retrieve the data directly from SIMP (master of information), or from the DWH replica.</w:t>
      </w:r>
    </w:p>
    <w:p w14:paraId="5D0A93B0" w14:textId="77777777" w:rsidR="00AA5AC4" w:rsidRPr="00AA5AC4" w:rsidRDefault="00AA5AC4" w:rsidP="00AA5AC4">
      <w:pPr>
        <w:rPr>
          <w:lang w:val="en-US"/>
        </w:rPr>
      </w:pPr>
      <w:r w:rsidRPr="00AA5AC4">
        <w:rPr>
          <w:lang w:val="en-US"/>
        </w:rPr>
        <w:t>The information to retrieve for each PoS regarding each Credit Line / Product is as follows:</w:t>
      </w:r>
    </w:p>
    <w:p w14:paraId="79D0C20B" w14:textId="77777777" w:rsidR="00AA5AC4" w:rsidRDefault="00AA5AC4" w:rsidP="00BF6D22">
      <w:pPr>
        <w:numPr>
          <w:ilvl w:val="0"/>
          <w:numId w:val="45"/>
        </w:numPr>
        <w:spacing w:before="0" w:after="120"/>
        <w:jc w:val="left"/>
      </w:pPr>
      <w:r>
        <w:t>Zona Code (alphanumeric code);</w:t>
      </w:r>
    </w:p>
    <w:p w14:paraId="58B10A8B" w14:textId="77777777" w:rsidR="00AA5AC4" w:rsidRDefault="00AA5AC4" w:rsidP="00BF6D22">
      <w:pPr>
        <w:numPr>
          <w:ilvl w:val="0"/>
          <w:numId w:val="45"/>
        </w:numPr>
        <w:spacing w:before="0" w:after="120"/>
        <w:jc w:val="left"/>
      </w:pPr>
      <w:r>
        <w:t>RICE Number;</w:t>
      </w:r>
    </w:p>
    <w:p w14:paraId="1AEE5BBA" w14:textId="77777777" w:rsidR="00AA5AC4" w:rsidRDefault="00AA5AC4" w:rsidP="00BF6D22">
      <w:pPr>
        <w:numPr>
          <w:ilvl w:val="0"/>
          <w:numId w:val="45"/>
        </w:numPr>
        <w:spacing w:before="0" w:after="120"/>
        <w:jc w:val="left"/>
      </w:pPr>
      <w:r>
        <w:t>Alias;</w:t>
      </w:r>
    </w:p>
    <w:p w14:paraId="4541B142" w14:textId="77777777" w:rsidR="00AA5AC4" w:rsidRDefault="00AA5AC4" w:rsidP="00BF6D22">
      <w:pPr>
        <w:numPr>
          <w:ilvl w:val="0"/>
          <w:numId w:val="45"/>
        </w:numPr>
        <w:spacing w:before="0" w:after="120"/>
        <w:jc w:val="left"/>
      </w:pPr>
      <w:r>
        <w:t>Credit Lines / Products;</w:t>
      </w:r>
    </w:p>
    <w:p w14:paraId="0439FDC8" w14:textId="77777777" w:rsidR="00AA5AC4" w:rsidRDefault="00AA5AC4" w:rsidP="00BF6D22">
      <w:pPr>
        <w:numPr>
          <w:ilvl w:val="1"/>
          <w:numId w:val="46"/>
        </w:numPr>
        <w:spacing w:before="0" w:after="120"/>
        <w:jc w:val="left"/>
      </w:pPr>
      <w:r>
        <w:t>Credit Lines / Products;</w:t>
      </w:r>
    </w:p>
    <w:p w14:paraId="3FC99C1A" w14:textId="77777777" w:rsidR="00AA5AC4" w:rsidRPr="00AA5AC4" w:rsidRDefault="00AA5AC4" w:rsidP="00BF6D22">
      <w:pPr>
        <w:numPr>
          <w:ilvl w:val="1"/>
          <w:numId w:val="46"/>
        </w:numPr>
        <w:spacing w:before="0" w:after="120"/>
        <w:jc w:val="left"/>
        <w:rPr>
          <w:lang w:val="en-US"/>
        </w:rPr>
      </w:pPr>
      <w:r w:rsidRPr="00AA5AC4">
        <w:rPr>
          <w:lang w:val="en-US"/>
        </w:rPr>
        <w:t>Basic credit line (“Fido Base Day” or “Fido Base Week”);</w:t>
      </w:r>
    </w:p>
    <w:p w14:paraId="34765EFF" w14:textId="77777777" w:rsidR="00AA5AC4" w:rsidRPr="00AA5AC4" w:rsidRDefault="00AA5AC4" w:rsidP="00BF6D22">
      <w:pPr>
        <w:numPr>
          <w:ilvl w:val="1"/>
          <w:numId w:val="46"/>
        </w:numPr>
        <w:spacing w:before="0" w:after="120"/>
        <w:jc w:val="left"/>
        <w:rPr>
          <w:lang w:val="en-US"/>
        </w:rPr>
      </w:pPr>
      <w:r w:rsidRPr="00AA5AC4">
        <w:rPr>
          <w:lang w:val="en-US"/>
        </w:rPr>
        <w:t>Credit line extension (“Estensione Day” or “Estensione Week”);</w:t>
      </w:r>
    </w:p>
    <w:p w14:paraId="3C273667" w14:textId="77777777" w:rsidR="00AA5AC4" w:rsidRDefault="00AA5AC4" w:rsidP="00BF6D22">
      <w:pPr>
        <w:numPr>
          <w:ilvl w:val="1"/>
          <w:numId w:val="46"/>
        </w:numPr>
        <w:spacing w:before="0" w:after="120"/>
        <w:jc w:val="left"/>
      </w:pPr>
      <w:r>
        <w:t>Total credit line</w:t>
      </w:r>
    </w:p>
    <w:p w14:paraId="475ED81F" w14:textId="77777777" w:rsidR="00AA5AC4" w:rsidRPr="00AA5AC4" w:rsidRDefault="00AA5AC4" w:rsidP="00BF6D22">
      <w:pPr>
        <w:numPr>
          <w:ilvl w:val="2"/>
          <w:numId w:val="47"/>
        </w:numPr>
        <w:spacing w:before="0" w:after="120"/>
        <w:jc w:val="left"/>
        <w:rPr>
          <w:lang w:val="en-US"/>
        </w:rPr>
      </w:pPr>
      <w:r w:rsidRPr="00AA5AC4">
        <w:rPr>
          <w:lang w:val="en-US"/>
        </w:rPr>
        <w:t>“Fido Totale Day” - Calculeted: “Fido Base Day” + “Estensione Day“) or</w:t>
      </w:r>
    </w:p>
    <w:p w14:paraId="1C95FAC6" w14:textId="77777777" w:rsidR="00AA5AC4" w:rsidRPr="00AA5AC4" w:rsidRDefault="00AA5AC4" w:rsidP="00BF6D22">
      <w:pPr>
        <w:numPr>
          <w:ilvl w:val="2"/>
          <w:numId w:val="47"/>
        </w:numPr>
        <w:spacing w:before="0" w:after="120"/>
        <w:jc w:val="left"/>
        <w:rPr>
          <w:lang w:val="en-US"/>
        </w:rPr>
      </w:pPr>
      <w:r w:rsidRPr="00AA5AC4">
        <w:rPr>
          <w:lang w:val="en-US"/>
        </w:rPr>
        <w:t>“Fido Totale Week” - Calculeted: “Fido Base Week” + “Estensione Week“);</w:t>
      </w:r>
    </w:p>
    <w:p w14:paraId="40C24BC8" w14:textId="77777777" w:rsidR="00AA5AC4" w:rsidRPr="00AA5AC4" w:rsidRDefault="00AA5AC4" w:rsidP="00BF6D22">
      <w:pPr>
        <w:numPr>
          <w:ilvl w:val="1"/>
          <w:numId w:val="46"/>
        </w:numPr>
        <w:spacing w:before="0" w:after="120"/>
        <w:jc w:val="left"/>
        <w:rPr>
          <w:lang w:val="en-US"/>
        </w:rPr>
      </w:pPr>
      <w:r w:rsidRPr="00AA5AC4">
        <w:rPr>
          <w:lang w:val="en-US"/>
        </w:rPr>
        <w:t>Consumed Credti line (“Consumato Day” or “Consumato Week”);</w:t>
      </w:r>
    </w:p>
    <w:p w14:paraId="78E206ED" w14:textId="77777777" w:rsidR="00AA5AC4" w:rsidRDefault="00AA5AC4" w:rsidP="00BF6D22">
      <w:pPr>
        <w:numPr>
          <w:ilvl w:val="1"/>
          <w:numId w:val="46"/>
        </w:numPr>
        <w:spacing w:before="0" w:after="120"/>
        <w:jc w:val="left"/>
      </w:pPr>
      <w:r>
        <w:t>Percentage of credit consumed</w:t>
      </w:r>
    </w:p>
    <w:p w14:paraId="1230B90C" w14:textId="77777777" w:rsidR="00AA5AC4" w:rsidRPr="00AA5AC4" w:rsidRDefault="00AA5AC4" w:rsidP="00BF6D22">
      <w:pPr>
        <w:numPr>
          <w:ilvl w:val="2"/>
          <w:numId w:val="48"/>
        </w:numPr>
        <w:spacing w:before="0" w:after="120"/>
        <w:jc w:val="left"/>
        <w:rPr>
          <w:lang w:val="en-US"/>
        </w:rPr>
      </w:pPr>
      <w:r w:rsidRPr="00AA5AC4">
        <w:rPr>
          <w:lang w:val="en-US"/>
        </w:rPr>
        <w:t>(“% consumato Day” - Calculated: (“Consumato Day”/“Fido Totale Day”) * 100) or</w:t>
      </w:r>
    </w:p>
    <w:p w14:paraId="7237BA14" w14:textId="77777777" w:rsidR="00AA5AC4" w:rsidRPr="00AA5AC4" w:rsidRDefault="00AA5AC4" w:rsidP="00BF6D22">
      <w:pPr>
        <w:numPr>
          <w:ilvl w:val="2"/>
          <w:numId w:val="48"/>
        </w:numPr>
        <w:spacing w:before="0" w:after="120"/>
        <w:jc w:val="left"/>
        <w:rPr>
          <w:lang w:val="en-US"/>
        </w:rPr>
      </w:pPr>
      <w:r w:rsidRPr="00AA5AC4">
        <w:rPr>
          <w:lang w:val="en-US"/>
        </w:rPr>
        <w:t>(“% consumato Week” - Calculated: (“Consumato Week”/“Fido Totale Week”) * 100);</w:t>
      </w:r>
    </w:p>
    <w:p w14:paraId="5EEA7E5C" w14:textId="77777777" w:rsidR="00AA5AC4" w:rsidRDefault="00AA5AC4" w:rsidP="00BF6D22">
      <w:pPr>
        <w:numPr>
          <w:ilvl w:val="1"/>
          <w:numId w:val="46"/>
        </w:numPr>
        <w:spacing w:before="0" w:after="120"/>
        <w:jc w:val="left"/>
      </w:pPr>
      <w:r>
        <w:t>Residual credit line</w:t>
      </w:r>
    </w:p>
    <w:p w14:paraId="64FE7B3E" w14:textId="77777777" w:rsidR="00AA5AC4" w:rsidRPr="00AA5AC4" w:rsidRDefault="00AA5AC4" w:rsidP="00BF6D22">
      <w:pPr>
        <w:numPr>
          <w:ilvl w:val="2"/>
          <w:numId w:val="49"/>
        </w:numPr>
        <w:spacing w:before="0" w:after="120"/>
        <w:jc w:val="left"/>
        <w:rPr>
          <w:lang w:val="en-US"/>
        </w:rPr>
      </w:pPr>
      <w:r w:rsidRPr="00AA5AC4">
        <w:rPr>
          <w:lang w:val="en-US"/>
        </w:rPr>
        <w:t>(“Residuo Day” - Calculated: “Fido Totale Day“ - “Consumato Day“ ) or</w:t>
      </w:r>
    </w:p>
    <w:p w14:paraId="11CAE1FA" w14:textId="77777777" w:rsidR="00AA5AC4" w:rsidRPr="00AA5AC4" w:rsidRDefault="00AA5AC4" w:rsidP="00BF6D22">
      <w:pPr>
        <w:numPr>
          <w:ilvl w:val="2"/>
          <w:numId w:val="49"/>
        </w:numPr>
        <w:spacing w:before="0" w:after="120"/>
        <w:jc w:val="left"/>
        <w:rPr>
          <w:lang w:val="en-US"/>
        </w:rPr>
      </w:pPr>
      <w:r w:rsidRPr="00AA5AC4">
        <w:rPr>
          <w:lang w:val="en-US"/>
        </w:rPr>
        <w:t>(“Residuo Week” - Calculated: “Fido Totale Week“ - “Consumato Week“ )</w:t>
      </w:r>
    </w:p>
    <w:p w14:paraId="2F4BEF3D" w14:textId="77777777" w:rsidR="00AA5AC4" w:rsidRPr="00AA5AC4" w:rsidRDefault="00AA5AC4" w:rsidP="00AA5AC4">
      <w:pPr>
        <w:rPr>
          <w:lang w:val="en-US"/>
        </w:rPr>
      </w:pPr>
      <w:r w:rsidRPr="00AA5AC4">
        <w:rPr>
          <w:lang w:val="en-US"/>
        </w:rPr>
        <w:t>The data can be viewed, for each PoS, from the Dashboard in the “Dashboard - Single PoS - Credit Management” Tab. </w:t>
      </w:r>
    </w:p>
    <w:p w14:paraId="0F25D293" w14:textId="77777777" w:rsidR="00AA5AC4" w:rsidRDefault="00AA5AC4" w:rsidP="00AA5AC4">
      <w:pPr>
        <w:pStyle w:val="Heading3"/>
      </w:pPr>
      <w:bookmarkStart w:id="119" w:name="scroll-bookmark-124"/>
      <w:bookmarkStart w:id="120" w:name="_Toc256000121"/>
      <w:bookmarkStart w:id="121" w:name="scroll-bookmark-30"/>
      <w:bookmarkStart w:id="122" w:name="_Toc198818768"/>
      <w:bookmarkEnd w:id="119"/>
      <w:r>
        <w:lastRenderedPageBreak/>
        <w:t>XPS-ZENIT-040 - MST Credit Lines - Data Acquisition</w:t>
      </w:r>
      <w:bookmarkEnd w:id="120"/>
      <w:bookmarkEnd w:id="121"/>
      <w:bookmarkEnd w:id="122"/>
    </w:p>
    <w:p w14:paraId="390C1BF5" w14:textId="77777777" w:rsidR="00AA5AC4" w:rsidRPr="00AA5AC4" w:rsidRDefault="00AA5AC4" w:rsidP="00AA5AC4">
      <w:pPr>
        <w:rPr>
          <w:lang w:val="en-US"/>
        </w:rPr>
      </w:pPr>
      <w:r w:rsidRPr="00AA5AC4">
        <w:rPr>
          <w:lang w:val="en-US"/>
        </w:rPr>
        <w:t>ZENIT takes MST Credit Lines / Products data information, whose owner system is MST, ensuring updates with a frequency update to near real-time.</w:t>
      </w:r>
    </w:p>
    <w:p w14:paraId="20995594" w14:textId="77777777" w:rsidR="00AA5AC4" w:rsidRPr="00AA5AC4" w:rsidRDefault="00AA5AC4" w:rsidP="00AA5AC4">
      <w:pPr>
        <w:rPr>
          <w:lang w:val="en-US"/>
        </w:rPr>
      </w:pPr>
      <w:r w:rsidRPr="00AA5AC4">
        <w:rPr>
          <w:lang w:val="en-US"/>
        </w:rPr>
        <w:t>Depending on technical availability, it will be evaluated whether to retrieve the data directly from MST (master of information), or from SIMP or from the DWH replica.</w:t>
      </w:r>
    </w:p>
    <w:p w14:paraId="3574E4DC" w14:textId="77777777" w:rsidR="00AA5AC4" w:rsidRPr="00AA5AC4" w:rsidRDefault="00AA5AC4" w:rsidP="00AA5AC4">
      <w:pPr>
        <w:rPr>
          <w:lang w:val="en-US"/>
        </w:rPr>
      </w:pPr>
      <w:r w:rsidRPr="00AA5AC4">
        <w:rPr>
          <w:lang w:val="en-US"/>
        </w:rPr>
        <w:t>The information to retrieve for each PoS regarding each Credit Line / Product is as follows:</w:t>
      </w:r>
    </w:p>
    <w:p w14:paraId="607C9A72" w14:textId="77777777" w:rsidR="00AA5AC4" w:rsidRDefault="00AA5AC4" w:rsidP="00BF6D22">
      <w:pPr>
        <w:numPr>
          <w:ilvl w:val="0"/>
          <w:numId w:val="50"/>
        </w:numPr>
        <w:spacing w:before="0" w:after="120"/>
        <w:jc w:val="left"/>
      </w:pPr>
      <w:r>
        <w:t>Zona Code (alphanumeric code);</w:t>
      </w:r>
    </w:p>
    <w:p w14:paraId="273DEF0B" w14:textId="77777777" w:rsidR="00AA5AC4" w:rsidRDefault="00AA5AC4" w:rsidP="00BF6D22">
      <w:pPr>
        <w:numPr>
          <w:ilvl w:val="0"/>
          <w:numId w:val="50"/>
        </w:numPr>
        <w:spacing w:before="0" w:after="120"/>
        <w:jc w:val="left"/>
      </w:pPr>
      <w:r>
        <w:t>RICE Number;</w:t>
      </w:r>
    </w:p>
    <w:p w14:paraId="0E08347E" w14:textId="77777777" w:rsidR="00AA5AC4" w:rsidRDefault="00AA5AC4" w:rsidP="00BF6D22">
      <w:pPr>
        <w:numPr>
          <w:ilvl w:val="0"/>
          <w:numId w:val="50"/>
        </w:numPr>
        <w:spacing w:before="0" w:after="120"/>
        <w:jc w:val="left"/>
      </w:pPr>
      <w:r>
        <w:t>Credit Lines / Products;</w:t>
      </w:r>
    </w:p>
    <w:p w14:paraId="6BD281CA" w14:textId="77777777" w:rsidR="00AA5AC4" w:rsidRDefault="00AA5AC4" w:rsidP="00BF6D22">
      <w:pPr>
        <w:numPr>
          <w:ilvl w:val="1"/>
          <w:numId w:val="51"/>
        </w:numPr>
        <w:spacing w:before="0" w:after="120"/>
        <w:jc w:val="left"/>
      </w:pPr>
      <w:r>
        <w:t>Credit Lines / Products;</w:t>
      </w:r>
    </w:p>
    <w:p w14:paraId="05CA0F2F" w14:textId="77777777" w:rsidR="00AA5AC4" w:rsidRPr="00AA5AC4" w:rsidRDefault="00AA5AC4" w:rsidP="00BF6D22">
      <w:pPr>
        <w:numPr>
          <w:ilvl w:val="1"/>
          <w:numId w:val="51"/>
        </w:numPr>
        <w:spacing w:before="0" w:after="120"/>
        <w:jc w:val="left"/>
        <w:rPr>
          <w:lang w:val="en-US"/>
        </w:rPr>
      </w:pPr>
      <w:r w:rsidRPr="00AA5AC4">
        <w:rPr>
          <w:lang w:val="en-US"/>
        </w:rPr>
        <w:t>Basic credit line (“Fido Base Day” or “Fido Base Week”);</w:t>
      </w:r>
    </w:p>
    <w:p w14:paraId="33B527A9" w14:textId="77777777" w:rsidR="00AA5AC4" w:rsidRPr="00AA5AC4" w:rsidRDefault="00AA5AC4" w:rsidP="00BF6D22">
      <w:pPr>
        <w:numPr>
          <w:ilvl w:val="1"/>
          <w:numId w:val="51"/>
        </w:numPr>
        <w:spacing w:before="0" w:after="120"/>
        <w:jc w:val="left"/>
        <w:rPr>
          <w:lang w:val="en-US"/>
        </w:rPr>
      </w:pPr>
      <w:r w:rsidRPr="00AA5AC4">
        <w:rPr>
          <w:lang w:val="en-US"/>
        </w:rPr>
        <w:t>Credit line extension (“Estensione Day” or “Estensione Week”);</w:t>
      </w:r>
    </w:p>
    <w:p w14:paraId="47BF50F7" w14:textId="77777777" w:rsidR="00AA5AC4" w:rsidRDefault="00AA5AC4" w:rsidP="00BF6D22">
      <w:pPr>
        <w:numPr>
          <w:ilvl w:val="1"/>
          <w:numId w:val="51"/>
        </w:numPr>
        <w:spacing w:before="0" w:after="120"/>
        <w:jc w:val="left"/>
      </w:pPr>
      <w:r>
        <w:t>Total credit line</w:t>
      </w:r>
    </w:p>
    <w:p w14:paraId="1191F404" w14:textId="77777777" w:rsidR="00AA5AC4" w:rsidRPr="00AA5AC4" w:rsidRDefault="00AA5AC4" w:rsidP="00BF6D22">
      <w:pPr>
        <w:numPr>
          <w:ilvl w:val="2"/>
          <w:numId w:val="52"/>
        </w:numPr>
        <w:spacing w:before="0" w:after="120"/>
        <w:jc w:val="left"/>
        <w:rPr>
          <w:lang w:val="en-US"/>
        </w:rPr>
      </w:pPr>
      <w:r w:rsidRPr="00AA5AC4">
        <w:rPr>
          <w:lang w:val="en-US"/>
        </w:rPr>
        <w:t>“Fido Totale Day” - Calculeted: “Fido Base Day” + “Estensione Day“) or</w:t>
      </w:r>
    </w:p>
    <w:p w14:paraId="274B0097" w14:textId="77777777" w:rsidR="00AA5AC4" w:rsidRPr="00AA5AC4" w:rsidRDefault="00AA5AC4" w:rsidP="00BF6D22">
      <w:pPr>
        <w:numPr>
          <w:ilvl w:val="2"/>
          <w:numId w:val="52"/>
        </w:numPr>
        <w:spacing w:before="0" w:after="120"/>
        <w:jc w:val="left"/>
        <w:rPr>
          <w:lang w:val="en-US"/>
        </w:rPr>
      </w:pPr>
      <w:r w:rsidRPr="00AA5AC4">
        <w:rPr>
          <w:lang w:val="en-US"/>
        </w:rPr>
        <w:t>“Fido Totale Week” - Calculeted: “Fido Base Week” + “Estensione Week“);</w:t>
      </w:r>
    </w:p>
    <w:p w14:paraId="0362711C" w14:textId="77777777" w:rsidR="00AA5AC4" w:rsidRPr="00AA5AC4" w:rsidRDefault="00AA5AC4" w:rsidP="00BF6D22">
      <w:pPr>
        <w:numPr>
          <w:ilvl w:val="1"/>
          <w:numId w:val="51"/>
        </w:numPr>
        <w:spacing w:before="0" w:after="120"/>
        <w:jc w:val="left"/>
        <w:rPr>
          <w:lang w:val="en-US"/>
        </w:rPr>
      </w:pPr>
      <w:r w:rsidRPr="00AA5AC4">
        <w:rPr>
          <w:lang w:val="en-US"/>
        </w:rPr>
        <w:t>Consumed Credti line (“Consumato Day” or “Consumato Week”);</w:t>
      </w:r>
    </w:p>
    <w:p w14:paraId="7299E0E3" w14:textId="77777777" w:rsidR="00AA5AC4" w:rsidRDefault="00AA5AC4" w:rsidP="00BF6D22">
      <w:pPr>
        <w:numPr>
          <w:ilvl w:val="1"/>
          <w:numId w:val="51"/>
        </w:numPr>
        <w:spacing w:before="0" w:after="120"/>
        <w:jc w:val="left"/>
      </w:pPr>
      <w:r>
        <w:t>Percentage of credit consumed</w:t>
      </w:r>
    </w:p>
    <w:p w14:paraId="14555AA1" w14:textId="77777777" w:rsidR="00AA5AC4" w:rsidRPr="00AA5AC4" w:rsidRDefault="00AA5AC4" w:rsidP="00BF6D22">
      <w:pPr>
        <w:numPr>
          <w:ilvl w:val="2"/>
          <w:numId w:val="53"/>
        </w:numPr>
        <w:spacing w:before="0" w:after="120"/>
        <w:jc w:val="left"/>
        <w:rPr>
          <w:lang w:val="en-US"/>
        </w:rPr>
      </w:pPr>
      <w:r w:rsidRPr="00AA5AC4">
        <w:rPr>
          <w:lang w:val="en-US"/>
        </w:rPr>
        <w:t>(“% consumato Day” - Calculated: (“Consumato Day”/“Fido Totale Day”) * 100) or</w:t>
      </w:r>
    </w:p>
    <w:p w14:paraId="29829733" w14:textId="77777777" w:rsidR="00AA5AC4" w:rsidRPr="00AA5AC4" w:rsidRDefault="00AA5AC4" w:rsidP="00BF6D22">
      <w:pPr>
        <w:numPr>
          <w:ilvl w:val="2"/>
          <w:numId w:val="53"/>
        </w:numPr>
        <w:spacing w:before="0" w:after="120"/>
        <w:jc w:val="left"/>
        <w:rPr>
          <w:lang w:val="en-US"/>
        </w:rPr>
      </w:pPr>
      <w:r w:rsidRPr="00AA5AC4">
        <w:rPr>
          <w:lang w:val="en-US"/>
        </w:rPr>
        <w:t>(“% consumato Week” - Calculated: (“Consumato Week”/“Fido Totale Week”) * 100);</w:t>
      </w:r>
    </w:p>
    <w:p w14:paraId="11EF48A9" w14:textId="77777777" w:rsidR="00AA5AC4" w:rsidRDefault="00AA5AC4" w:rsidP="00BF6D22">
      <w:pPr>
        <w:numPr>
          <w:ilvl w:val="1"/>
          <w:numId w:val="51"/>
        </w:numPr>
        <w:spacing w:before="0" w:after="120"/>
        <w:jc w:val="left"/>
      </w:pPr>
      <w:r>
        <w:t>Residual credit line</w:t>
      </w:r>
    </w:p>
    <w:p w14:paraId="23C339A9" w14:textId="77777777" w:rsidR="00AA5AC4" w:rsidRPr="00AA5AC4" w:rsidRDefault="00AA5AC4" w:rsidP="00BF6D22">
      <w:pPr>
        <w:numPr>
          <w:ilvl w:val="2"/>
          <w:numId w:val="54"/>
        </w:numPr>
        <w:spacing w:before="0" w:after="120"/>
        <w:jc w:val="left"/>
        <w:rPr>
          <w:lang w:val="en-US"/>
        </w:rPr>
      </w:pPr>
      <w:r w:rsidRPr="00AA5AC4">
        <w:rPr>
          <w:lang w:val="en-US"/>
        </w:rPr>
        <w:t>(“Residuo Day” - Calculated: “Fido Totale Day“ - “Consumato Day“ ) or</w:t>
      </w:r>
    </w:p>
    <w:p w14:paraId="1387E010" w14:textId="77777777" w:rsidR="00AA5AC4" w:rsidRPr="00AA5AC4" w:rsidRDefault="00AA5AC4" w:rsidP="00BF6D22">
      <w:pPr>
        <w:numPr>
          <w:ilvl w:val="2"/>
          <w:numId w:val="54"/>
        </w:numPr>
        <w:spacing w:before="0" w:after="120"/>
        <w:jc w:val="left"/>
        <w:rPr>
          <w:lang w:val="en-US"/>
        </w:rPr>
      </w:pPr>
      <w:r w:rsidRPr="00AA5AC4">
        <w:rPr>
          <w:lang w:val="en-US"/>
        </w:rPr>
        <w:t>(“Residuo Week” - Calculated: “Fido Totale Week“ - “Consumato Week“ )</w:t>
      </w:r>
    </w:p>
    <w:p w14:paraId="5EAB8D38" w14:textId="77777777" w:rsidR="00AA5AC4" w:rsidRPr="00AA5AC4" w:rsidRDefault="00AA5AC4" w:rsidP="00AA5AC4">
      <w:pPr>
        <w:rPr>
          <w:lang w:val="en-US"/>
        </w:rPr>
      </w:pPr>
      <w:r w:rsidRPr="00AA5AC4">
        <w:rPr>
          <w:lang w:val="en-US"/>
        </w:rPr>
        <w:t>The data can be viewed, for each PoS, from the Dashboard in the “Dashboard - Single PoS - Credit Management” Tab. </w:t>
      </w:r>
    </w:p>
    <w:p w14:paraId="76557B27" w14:textId="77777777" w:rsidR="00AA5AC4" w:rsidRPr="00AA5AC4" w:rsidRDefault="00AA5AC4" w:rsidP="00AA5AC4">
      <w:pPr>
        <w:pStyle w:val="Heading3"/>
        <w:rPr>
          <w:lang w:val="en-US"/>
        </w:rPr>
      </w:pPr>
      <w:bookmarkStart w:id="123" w:name="scroll-bookmark-125"/>
      <w:bookmarkStart w:id="124" w:name="_Toc256000122"/>
      <w:bookmarkStart w:id="125" w:name="scroll-bookmark-31"/>
      <w:bookmarkStart w:id="126" w:name="_Toc198818769"/>
      <w:bookmarkEnd w:id="123"/>
      <w:r w:rsidRPr="00AA5AC4">
        <w:rPr>
          <w:lang w:val="en-US"/>
        </w:rPr>
        <w:t>XPS-ZENIT-050 - AWP - Daily Data Acquisition</w:t>
      </w:r>
      <w:bookmarkEnd w:id="124"/>
      <w:bookmarkEnd w:id="125"/>
      <w:bookmarkEnd w:id="126"/>
    </w:p>
    <w:p w14:paraId="486270E4" w14:textId="77777777" w:rsidR="00AA5AC4" w:rsidRPr="00AA5AC4" w:rsidRDefault="00AA5AC4" w:rsidP="00AA5AC4">
      <w:pPr>
        <w:rPr>
          <w:lang w:val="en-US"/>
        </w:rPr>
      </w:pPr>
      <w:r w:rsidRPr="00AA5AC4">
        <w:rPr>
          <w:lang w:val="en-US"/>
        </w:rPr>
        <w:t>ZENIT takes AWP data information from COMMA6 and the frequency update is daily.</w:t>
      </w:r>
    </w:p>
    <w:p w14:paraId="0391C00F" w14:textId="77777777" w:rsidR="00AA5AC4" w:rsidRPr="00AA5AC4" w:rsidRDefault="00AA5AC4" w:rsidP="00AA5AC4">
      <w:pPr>
        <w:rPr>
          <w:lang w:val="en-US"/>
        </w:rPr>
      </w:pPr>
      <w:r w:rsidRPr="00AA5AC4">
        <w:rPr>
          <w:lang w:val="en-US"/>
        </w:rPr>
        <w:t>The integration request provides for the connection between ZENIT and the COMMA6 system with the aim of providing a daily view (daily photo, with snapshot of the previous evening) of the relevant data of each PoS.</w:t>
      </w:r>
    </w:p>
    <w:p w14:paraId="0981C224" w14:textId="77777777" w:rsidR="00AA5AC4" w:rsidRPr="00AA5AC4" w:rsidRDefault="00AA5AC4" w:rsidP="00AA5AC4">
      <w:pPr>
        <w:rPr>
          <w:lang w:val="en-US"/>
        </w:rPr>
      </w:pPr>
      <w:r w:rsidRPr="00AA5AC4">
        <w:rPr>
          <w:lang w:val="en-US"/>
        </w:rPr>
        <w:lastRenderedPageBreak/>
        <w:t>The integration will have to be automated to update daily, in order to centralize information, improve the efficiency of PoS analysis management and allow daily data storage.</w:t>
      </w:r>
    </w:p>
    <w:p w14:paraId="52018584" w14:textId="77777777" w:rsidR="00AA5AC4" w:rsidRPr="00AA5AC4" w:rsidRDefault="00AA5AC4" w:rsidP="00AA5AC4">
      <w:pPr>
        <w:rPr>
          <w:lang w:val="en-US"/>
        </w:rPr>
      </w:pPr>
      <w:r w:rsidRPr="00AA5AC4">
        <w:rPr>
          <w:lang w:val="en-US"/>
        </w:rPr>
        <w:t>Below is the list of data, for each PoS (key: IdRice and Zona + Rice), that must be exchanged between the systems:</w:t>
      </w:r>
    </w:p>
    <w:p w14:paraId="1F6BF9C3" w14:textId="77777777" w:rsidR="00AA5AC4" w:rsidRDefault="00AA5AC4" w:rsidP="00BF6D22">
      <w:pPr>
        <w:numPr>
          <w:ilvl w:val="0"/>
          <w:numId w:val="55"/>
        </w:numPr>
        <w:spacing w:before="0" w:after="120"/>
        <w:jc w:val="left"/>
      </w:pPr>
      <w:r>
        <w:rPr>
          <w:b/>
        </w:rPr>
        <w:t>IdRice</w:t>
      </w:r>
      <w:r>
        <w:t>: Unique PoS identifier;</w:t>
      </w:r>
    </w:p>
    <w:p w14:paraId="0C597B65" w14:textId="77777777" w:rsidR="00AA5AC4" w:rsidRDefault="00AA5AC4" w:rsidP="00BF6D22">
      <w:pPr>
        <w:numPr>
          <w:ilvl w:val="0"/>
          <w:numId w:val="55"/>
        </w:numPr>
        <w:spacing w:before="0" w:after="120"/>
        <w:jc w:val="left"/>
      </w:pPr>
      <w:r>
        <w:rPr>
          <w:b/>
        </w:rPr>
        <w:t>ZonaRice</w:t>
      </w:r>
      <w:r>
        <w:t>: Zone Identifier and PoS Identifier in the Zone;</w:t>
      </w:r>
    </w:p>
    <w:p w14:paraId="5FDF8517" w14:textId="77777777" w:rsidR="00AA5AC4" w:rsidRPr="00AA5AC4" w:rsidRDefault="00AA5AC4" w:rsidP="00BF6D22">
      <w:pPr>
        <w:numPr>
          <w:ilvl w:val="0"/>
          <w:numId w:val="55"/>
        </w:numPr>
        <w:spacing w:before="0" w:after="120"/>
        <w:jc w:val="left"/>
        <w:rPr>
          <w:lang w:val="en-US"/>
        </w:rPr>
      </w:pPr>
      <w:r w:rsidRPr="00AA5AC4">
        <w:rPr>
          <w:b/>
          <w:lang w:val="en-US"/>
        </w:rPr>
        <w:t>Nr AWP Management IAG</w:t>
      </w:r>
      <w:r w:rsidRPr="00AA5AC4">
        <w:rPr>
          <w:lang w:val="en-US"/>
        </w:rPr>
        <w:t>: Number of AWPs under management with collection type "IAG";</w:t>
      </w:r>
    </w:p>
    <w:p w14:paraId="1D01B46D" w14:textId="77777777" w:rsidR="00AA5AC4" w:rsidRPr="00AA5AC4" w:rsidRDefault="00AA5AC4" w:rsidP="00BF6D22">
      <w:pPr>
        <w:numPr>
          <w:ilvl w:val="0"/>
          <w:numId w:val="55"/>
        </w:numPr>
        <w:spacing w:before="0" w:after="120"/>
        <w:jc w:val="left"/>
        <w:rPr>
          <w:lang w:val="en-US"/>
        </w:rPr>
      </w:pPr>
      <w:r w:rsidRPr="00AA5AC4">
        <w:rPr>
          <w:b/>
          <w:lang w:val="en-US"/>
        </w:rPr>
        <w:t>Nr AWP Management NO IAG</w:t>
      </w:r>
      <w:r w:rsidRPr="00AA5AC4">
        <w:rPr>
          <w:lang w:val="en-US"/>
        </w:rPr>
        <w:t>: Number of AWPs under management with collection type "NOIAG";</w:t>
      </w:r>
    </w:p>
    <w:p w14:paraId="657370BE" w14:textId="77777777" w:rsidR="00AA5AC4" w:rsidRPr="00AA5AC4" w:rsidRDefault="00AA5AC4" w:rsidP="00BF6D22">
      <w:pPr>
        <w:numPr>
          <w:ilvl w:val="0"/>
          <w:numId w:val="55"/>
        </w:numPr>
        <w:spacing w:before="0" w:after="120"/>
        <w:jc w:val="left"/>
        <w:rPr>
          <w:lang w:val="en-US"/>
        </w:rPr>
      </w:pPr>
      <w:r w:rsidRPr="00AA5AC4">
        <w:rPr>
          <w:b/>
          <w:lang w:val="en-US"/>
        </w:rPr>
        <w:t>Nr AWP Third-party IAG</w:t>
      </w:r>
      <w:r w:rsidRPr="00AA5AC4">
        <w:rPr>
          <w:lang w:val="en-US"/>
        </w:rPr>
        <w:t>: Number of third-party AWPs with collection type "IAG";</w:t>
      </w:r>
    </w:p>
    <w:p w14:paraId="18B91D3D" w14:textId="77777777" w:rsidR="00AA5AC4" w:rsidRPr="00AA5AC4" w:rsidRDefault="00AA5AC4" w:rsidP="00BF6D22">
      <w:pPr>
        <w:numPr>
          <w:ilvl w:val="0"/>
          <w:numId w:val="55"/>
        </w:numPr>
        <w:spacing w:before="0" w:after="120"/>
        <w:jc w:val="left"/>
        <w:rPr>
          <w:lang w:val="en-US"/>
        </w:rPr>
      </w:pPr>
      <w:r w:rsidRPr="00AA5AC4">
        <w:rPr>
          <w:b/>
          <w:lang w:val="en-US"/>
        </w:rPr>
        <w:t>Nr AWP Third-partyNO IAG</w:t>
      </w:r>
      <w:r w:rsidRPr="00AA5AC4">
        <w:rPr>
          <w:lang w:val="en-US"/>
        </w:rPr>
        <w:t>: Number of third-party AWPs with collection type "NOIAG";</w:t>
      </w:r>
    </w:p>
    <w:p w14:paraId="10A37C70" w14:textId="77777777" w:rsidR="00AA5AC4" w:rsidRPr="00AA5AC4" w:rsidRDefault="00AA5AC4" w:rsidP="00BF6D22">
      <w:pPr>
        <w:numPr>
          <w:ilvl w:val="0"/>
          <w:numId w:val="55"/>
        </w:numPr>
        <w:spacing w:before="0" w:after="120"/>
        <w:jc w:val="left"/>
        <w:rPr>
          <w:lang w:val="en-US"/>
        </w:rPr>
      </w:pPr>
      <w:r w:rsidRPr="00AA5AC4">
        <w:rPr>
          <w:b/>
          <w:lang w:val="en-US"/>
        </w:rPr>
        <w:t>Nr AWP Average</w:t>
      </w:r>
      <w:r w:rsidRPr="00AA5AC4">
        <w:rPr>
          <w:lang w:val="en-US"/>
        </w:rPr>
        <w:t>: Average number of total active AWPs (YTD);</w:t>
      </w:r>
    </w:p>
    <w:p w14:paraId="6AE98EE8" w14:textId="77777777" w:rsidR="00AA5AC4" w:rsidRPr="00AA5AC4" w:rsidRDefault="00AA5AC4" w:rsidP="00BF6D22">
      <w:pPr>
        <w:numPr>
          <w:ilvl w:val="0"/>
          <w:numId w:val="55"/>
        </w:numPr>
        <w:spacing w:before="0" w:after="120"/>
        <w:jc w:val="left"/>
        <w:rPr>
          <w:lang w:val="en-US"/>
        </w:rPr>
      </w:pPr>
      <w:r w:rsidRPr="00AA5AC4">
        <w:rPr>
          <w:b/>
          <w:lang w:val="en-US"/>
        </w:rPr>
        <w:t>Type of Collection AWP under Management</w:t>
      </w:r>
      <w:r w:rsidRPr="00AA5AC4">
        <w:rPr>
          <w:lang w:val="en-US"/>
        </w:rPr>
        <w:t>;</w:t>
      </w:r>
    </w:p>
    <w:p w14:paraId="1D1C394B" w14:textId="77777777" w:rsidR="00AA5AC4" w:rsidRPr="00AA5AC4" w:rsidRDefault="00AA5AC4" w:rsidP="00BF6D22">
      <w:pPr>
        <w:numPr>
          <w:ilvl w:val="0"/>
          <w:numId w:val="55"/>
        </w:numPr>
        <w:spacing w:before="0" w:after="120"/>
        <w:jc w:val="left"/>
        <w:rPr>
          <w:lang w:val="en-US"/>
        </w:rPr>
      </w:pPr>
      <w:r w:rsidRPr="00AA5AC4">
        <w:rPr>
          <w:b/>
          <w:lang w:val="en-US"/>
        </w:rPr>
        <w:t>Coin In Average AWP - YTD;</w:t>
      </w:r>
    </w:p>
    <w:p w14:paraId="5ECEB202" w14:textId="77777777" w:rsidR="00AA5AC4" w:rsidRPr="00AA5AC4" w:rsidRDefault="00AA5AC4" w:rsidP="00AA5AC4">
      <w:pPr>
        <w:rPr>
          <w:lang w:val="en-US"/>
        </w:rPr>
      </w:pPr>
      <w:r w:rsidRPr="00AA5AC4">
        <w:rPr>
          <w:lang w:val="en-US"/>
        </w:rPr>
        <w:t>**YTD = from the beginning of the year to the reference date.</w:t>
      </w:r>
    </w:p>
    <w:p w14:paraId="3A8FE6AC" w14:textId="77777777" w:rsidR="00AA5AC4" w:rsidRPr="00AA5AC4" w:rsidRDefault="00AA5AC4" w:rsidP="00AA5AC4">
      <w:pPr>
        <w:rPr>
          <w:lang w:val="en-US"/>
        </w:rPr>
      </w:pPr>
      <w:r w:rsidRPr="00AA5AC4">
        <w:rPr>
          <w:lang w:val="en-US"/>
        </w:rPr>
        <w:t>The data can be viewed, for each PoS, from the Dashboard in the: </w:t>
      </w:r>
    </w:p>
    <w:p w14:paraId="3D911632" w14:textId="77777777" w:rsidR="00AA5AC4" w:rsidRDefault="00AA5AC4" w:rsidP="00BF6D22">
      <w:pPr>
        <w:numPr>
          <w:ilvl w:val="0"/>
          <w:numId w:val="56"/>
        </w:numPr>
        <w:spacing w:before="0" w:after="120"/>
        <w:jc w:val="left"/>
      </w:pPr>
      <w:r>
        <w:t>Dashboard - Single PoS; </w:t>
      </w:r>
    </w:p>
    <w:p w14:paraId="020D6179" w14:textId="77777777" w:rsidR="00AA5AC4" w:rsidRDefault="00AA5AC4" w:rsidP="00BF6D22">
      <w:pPr>
        <w:numPr>
          <w:ilvl w:val="0"/>
          <w:numId w:val="56"/>
        </w:numPr>
        <w:spacing w:before="0" w:after="120"/>
        <w:jc w:val="left"/>
      </w:pPr>
      <w:r>
        <w:t>Dashboard - Single PoS – ADI Data Tab. </w:t>
      </w:r>
    </w:p>
    <w:p w14:paraId="5661023F" w14:textId="77777777" w:rsidR="00AA5AC4" w:rsidRPr="00AA5AC4" w:rsidRDefault="00AA5AC4" w:rsidP="00AA5AC4">
      <w:pPr>
        <w:pStyle w:val="Heading3"/>
        <w:rPr>
          <w:lang w:val="en-US"/>
        </w:rPr>
      </w:pPr>
      <w:bookmarkStart w:id="127" w:name="scroll-bookmark-126"/>
      <w:bookmarkStart w:id="128" w:name="_Toc256000123"/>
      <w:bookmarkStart w:id="129" w:name="scroll-bookmark-32"/>
      <w:bookmarkStart w:id="130" w:name="_Toc198818770"/>
      <w:bookmarkEnd w:id="127"/>
      <w:r w:rsidRPr="00AA5AC4">
        <w:rPr>
          <w:lang w:val="en-US"/>
        </w:rPr>
        <w:t>XPS-ZENIT-060 - VLT - Daily Data Acquisition</w:t>
      </w:r>
      <w:bookmarkEnd w:id="128"/>
      <w:bookmarkEnd w:id="129"/>
      <w:bookmarkEnd w:id="130"/>
    </w:p>
    <w:p w14:paraId="62A019EE" w14:textId="77777777" w:rsidR="00AA5AC4" w:rsidRPr="00AA5AC4" w:rsidRDefault="00AA5AC4" w:rsidP="00AA5AC4">
      <w:pPr>
        <w:rPr>
          <w:lang w:val="en-US"/>
        </w:rPr>
      </w:pPr>
      <w:r w:rsidRPr="00AA5AC4">
        <w:rPr>
          <w:lang w:val="en-US"/>
        </w:rPr>
        <w:t>ZENIT takes VLT data information from NEXT VLT and the frequency update is daily.</w:t>
      </w:r>
    </w:p>
    <w:p w14:paraId="330FB7A6" w14:textId="77777777" w:rsidR="00AA5AC4" w:rsidRPr="00AA5AC4" w:rsidRDefault="00AA5AC4" w:rsidP="00AA5AC4">
      <w:pPr>
        <w:rPr>
          <w:lang w:val="en-US"/>
        </w:rPr>
      </w:pPr>
      <w:r w:rsidRPr="00AA5AC4">
        <w:rPr>
          <w:lang w:val="en-US"/>
        </w:rPr>
        <w:t>The integration request provides for the connection between ZENIT and the NEXT VLT system with the aim of providing a daily view (daily photo, with snapshot of the previous evening) of the relevant data of each PoS.</w:t>
      </w:r>
    </w:p>
    <w:p w14:paraId="7D051C44" w14:textId="77777777" w:rsidR="00AA5AC4" w:rsidRPr="00AA5AC4" w:rsidRDefault="00AA5AC4" w:rsidP="00AA5AC4">
      <w:pPr>
        <w:rPr>
          <w:lang w:val="en-US"/>
        </w:rPr>
      </w:pPr>
      <w:r w:rsidRPr="00AA5AC4">
        <w:rPr>
          <w:lang w:val="en-US"/>
        </w:rPr>
        <w:t>The integration will have to be automated to update daily, in order to centralize information, improve the efficiency of PoS analysis management and allow daily data storage.</w:t>
      </w:r>
    </w:p>
    <w:p w14:paraId="481A490D" w14:textId="77777777" w:rsidR="00AA5AC4" w:rsidRPr="00AA5AC4" w:rsidRDefault="00AA5AC4" w:rsidP="00AA5AC4">
      <w:pPr>
        <w:rPr>
          <w:lang w:val="en-US"/>
        </w:rPr>
      </w:pPr>
      <w:r w:rsidRPr="00AA5AC4">
        <w:rPr>
          <w:lang w:val="en-US"/>
        </w:rPr>
        <w:t>Below is the list of data, for each PoS (key: IdRice and Zona + Rice), that must be exchanged between the systems:</w:t>
      </w:r>
    </w:p>
    <w:p w14:paraId="33714460" w14:textId="77777777" w:rsidR="00AA5AC4" w:rsidRDefault="00AA5AC4" w:rsidP="00BF6D22">
      <w:pPr>
        <w:numPr>
          <w:ilvl w:val="0"/>
          <w:numId w:val="57"/>
        </w:numPr>
        <w:spacing w:before="0" w:after="120"/>
        <w:jc w:val="left"/>
      </w:pPr>
      <w:r>
        <w:rPr>
          <w:b/>
        </w:rPr>
        <w:t>IdRice</w:t>
      </w:r>
      <w:r>
        <w:t>: Unique PoS identifier;</w:t>
      </w:r>
    </w:p>
    <w:p w14:paraId="1B58E9C0" w14:textId="77777777" w:rsidR="00AA5AC4" w:rsidRDefault="00AA5AC4" w:rsidP="00BF6D22">
      <w:pPr>
        <w:numPr>
          <w:ilvl w:val="0"/>
          <w:numId w:val="57"/>
        </w:numPr>
        <w:spacing w:before="0" w:after="120"/>
        <w:jc w:val="left"/>
      </w:pPr>
      <w:r>
        <w:rPr>
          <w:b/>
        </w:rPr>
        <w:t>ZonaRice</w:t>
      </w:r>
      <w:r>
        <w:t>: Zone Identifier and PoS Identifier in the Zone;</w:t>
      </w:r>
    </w:p>
    <w:p w14:paraId="3D0C1A2E" w14:textId="77777777" w:rsidR="00AA5AC4" w:rsidRPr="00AA5AC4" w:rsidRDefault="00AA5AC4" w:rsidP="00BF6D22">
      <w:pPr>
        <w:numPr>
          <w:ilvl w:val="0"/>
          <w:numId w:val="57"/>
        </w:numPr>
        <w:spacing w:before="0" w:after="120"/>
        <w:jc w:val="left"/>
        <w:rPr>
          <w:lang w:val="en-US"/>
        </w:rPr>
      </w:pPr>
      <w:r w:rsidRPr="00AA5AC4">
        <w:rPr>
          <w:b/>
          <w:lang w:val="en-US"/>
        </w:rPr>
        <w:t>Nr VLT</w:t>
      </w:r>
      <w:r w:rsidRPr="00AA5AC4">
        <w:rPr>
          <w:lang w:val="en-US"/>
        </w:rPr>
        <w:t>: Number of VLTs;</w:t>
      </w:r>
    </w:p>
    <w:p w14:paraId="14552FBB" w14:textId="77777777" w:rsidR="00AA5AC4" w:rsidRPr="00AA5AC4" w:rsidRDefault="00AA5AC4" w:rsidP="00BF6D22">
      <w:pPr>
        <w:numPr>
          <w:ilvl w:val="0"/>
          <w:numId w:val="57"/>
        </w:numPr>
        <w:spacing w:before="0" w:after="120"/>
        <w:jc w:val="left"/>
        <w:rPr>
          <w:lang w:val="en-US"/>
        </w:rPr>
      </w:pPr>
      <w:r w:rsidRPr="00AA5AC4">
        <w:rPr>
          <w:b/>
          <w:lang w:val="en-US"/>
        </w:rPr>
        <w:t>Nr VLT Average</w:t>
      </w:r>
      <w:r w:rsidRPr="00AA5AC4">
        <w:rPr>
          <w:lang w:val="en-US"/>
        </w:rPr>
        <w:t>: Average number of total active VLTs (YTD);</w:t>
      </w:r>
    </w:p>
    <w:p w14:paraId="2314C452" w14:textId="77777777" w:rsidR="00AA5AC4" w:rsidRPr="00AA5AC4" w:rsidRDefault="00AA5AC4" w:rsidP="00AA5AC4">
      <w:pPr>
        <w:rPr>
          <w:lang w:val="en-US"/>
        </w:rPr>
      </w:pPr>
      <w:r w:rsidRPr="00AA5AC4">
        <w:rPr>
          <w:lang w:val="en-US"/>
        </w:rPr>
        <w:t>**YTD = from the beginning of the year to the reference date.</w:t>
      </w:r>
    </w:p>
    <w:p w14:paraId="6EBC37C8" w14:textId="77777777" w:rsidR="00AA5AC4" w:rsidRPr="00AA5AC4" w:rsidRDefault="00AA5AC4" w:rsidP="00AA5AC4">
      <w:pPr>
        <w:rPr>
          <w:lang w:val="en-US"/>
        </w:rPr>
      </w:pPr>
      <w:r w:rsidRPr="00AA5AC4">
        <w:rPr>
          <w:lang w:val="en-US"/>
        </w:rPr>
        <w:lastRenderedPageBreak/>
        <w:t>The data can be viewed, for each PoS, from the Dashboard in the: </w:t>
      </w:r>
    </w:p>
    <w:p w14:paraId="45B4E420" w14:textId="77777777" w:rsidR="00AA5AC4" w:rsidRDefault="00AA5AC4" w:rsidP="00BF6D22">
      <w:pPr>
        <w:numPr>
          <w:ilvl w:val="0"/>
          <w:numId w:val="58"/>
        </w:numPr>
        <w:spacing w:before="0" w:after="120"/>
        <w:jc w:val="left"/>
      </w:pPr>
      <w:r>
        <w:t>Dashboard - Single PoS; </w:t>
      </w:r>
    </w:p>
    <w:p w14:paraId="47A06BD4" w14:textId="77777777" w:rsidR="00AA5AC4" w:rsidRDefault="00AA5AC4" w:rsidP="00BF6D22">
      <w:pPr>
        <w:numPr>
          <w:ilvl w:val="0"/>
          <w:numId w:val="58"/>
        </w:numPr>
        <w:spacing w:before="0" w:after="120"/>
        <w:jc w:val="left"/>
      </w:pPr>
      <w:r>
        <w:t>Dashboard - Single PoS – ADI Data Tab. </w:t>
      </w:r>
    </w:p>
    <w:p w14:paraId="70557370" w14:textId="77777777" w:rsidR="00AA5AC4" w:rsidRDefault="00AA5AC4" w:rsidP="00AA5AC4">
      <w:pPr>
        <w:pStyle w:val="Heading3"/>
      </w:pPr>
      <w:bookmarkStart w:id="131" w:name="scroll-bookmark-127"/>
      <w:bookmarkStart w:id="132" w:name="_Toc256000124"/>
      <w:bookmarkStart w:id="133" w:name="scroll-bookmark-33"/>
      <w:bookmarkStart w:id="134" w:name="_Toc198818771"/>
      <w:bookmarkEnd w:id="131"/>
      <w:r>
        <w:t>XPS-ZENIT-070 - GESTORETE - Daily Data Acquisition</w:t>
      </w:r>
      <w:bookmarkEnd w:id="132"/>
      <w:bookmarkEnd w:id="133"/>
      <w:bookmarkEnd w:id="134"/>
    </w:p>
    <w:p w14:paraId="193A7E36" w14:textId="77777777" w:rsidR="00AA5AC4" w:rsidRPr="00AA5AC4" w:rsidRDefault="00AA5AC4" w:rsidP="00AA5AC4">
      <w:pPr>
        <w:rPr>
          <w:lang w:val="en-US"/>
        </w:rPr>
      </w:pPr>
      <w:r w:rsidRPr="00AA5AC4">
        <w:rPr>
          <w:lang w:val="en-US"/>
        </w:rPr>
        <w:t>ZENIT takes GESTORETE data information from GESTORETE and the frequency update is daily.</w:t>
      </w:r>
    </w:p>
    <w:p w14:paraId="74088E18" w14:textId="77777777" w:rsidR="00AA5AC4" w:rsidRPr="00AA5AC4" w:rsidRDefault="00AA5AC4" w:rsidP="00AA5AC4">
      <w:pPr>
        <w:rPr>
          <w:lang w:val="en-US"/>
        </w:rPr>
      </w:pPr>
      <w:r w:rsidRPr="00AA5AC4">
        <w:rPr>
          <w:lang w:val="en-US"/>
        </w:rPr>
        <w:t>The integration request provides for the connection between ZENIT and the GESTORETE system with the aim of providing a daily view (daily photo, with snapshot of the previous evening) of the relevant data of each PoS.</w:t>
      </w:r>
    </w:p>
    <w:p w14:paraId="07401C91" w14:textId="77777777" w:rsidR="00AA5AC4" w:rsidRPr="00AA5AC4" w:rsidRDefault="00AA5AC4" w:rsidP="00AA5AC4">
      <w:pPr>
        <w:rPr>
          <w:lang w:val="en-US"/>
        </w:rPr>
      </w:pPr>
      <w:r w:rsidRPr="00AA5AC4">
        <w:rPr>
          <w:lang w:val="en-US"/>
        </w:rPr>
        <w:t>The integration will have to be automated to update daily, in order to centralize information, improve the efficiency of PoS analysis management and allow daily data storage.</w:t>
      </w:r>
    </w:p>
    <w:p w14:paraId="4194A53E" w14:textId="77777777" w:rsidR="00AA5AC4" w:rsidRPr="00AA5AC4" w:rsidRDefault="00AA5AC4" w:rsidP="00AA5AC4">
      <w:pPr>
        <w:rPr>
          <w:lang w:val="en-US"/>
        </w:rPr>
      </w:pPr>
      <w:r w:rsidRPr="00AA5AC4">
        <w:rPr>
          <w:lang w:val="en-US"/>
        </w:rPr>
        <w:t>Below is the list of data, for each PoS (key: Zona + Rice), that must be exchanged between the systems:</w:t>
      </w:r>
    </w:p>
    <w:p w14:paraId="7E9408B2" w14:textId="77777777" w:rsidR="00AA5AC4" w:rsidRDefault="00AA5AC4" w:rsidP="00BF6D22">
      <w:pPr>
        <w:numPr>
          <w:ilvl w:val="0"/>
          <w:numId w:val="59"/>
        </w:numPr>
        <w:spacing w:before="0" w:after="120"/>
        <w:jc w:val="left"/>
      </w:pPr>
      <w:r>
        <w:rPr>
          <w:b/>
        </w:rPr>
        <w:t>ZonaRice</w:t>
      </w:r>
      <w:r>
        <w:t>: Zone Identifier and PoS Identifier in the Zone;</w:t>
      </w:r>
    </w:p>
    <w:p w14:paraId="101E9851" w14:textId="77777777" w:rsidR="00AA5AC4" w:rsidRPr="00AA5AC4" w:rsidRDefault="00AA5AC4" w:rsidP="00BF6D22">
      <w:pPr>
        <w:numPr>
          <w:ilvl w:val="0"/>
          <w:numId w:val="59"/>
        </w:numPr>
        <w:spacing w:before="0" w:after="120"/>
        <w:jc w:val="left"/>
        <w:rPr>
          <w:lang w:val="en-US"/>
        </w:rPr>
      </w:pPr>
      <w:r w:rsidRPr="00AA5AC4">
        <w:rPr>
          <w:b/>
          <w:lang w:val="en-US"/>
        </w:rPr>
        <w:t>Nr AWP other dealer</w:t>
      </w:r>
      <w:r w:rsidRPr="00AA5AC4">
        <w:rPr>
          <w:lang w:val="en-US"/>
        </w:rPr>
        <w:t>: Number of AWPs other dealer “NOIAG”;</w:t>
      </w:r>
    </w:p>
    <w:p w14:paraId="00C61473" w14:textId="77777777" w:rsidR="00AA5AC4" w:rsidRDefault="00AA5AC4" w:rsidP="00BF6D22">
      <w:pPr>
        <w:numPr>
          <w:ilvl w:val="0"/>
          <w:numId w:val="59"/>
        </w:numPr>
        <w:spacing w:before="0" w:after="120"/>
        <w:jc w:val="left"/>
      </w:pPr>
      <w:r>
        <w:rPr>
          <w:b/>
        </w:rPr>
        <w:t>NOIAG Credits</w:t>
      </w:r>
    </w:p>
    <w:p w14:paraId="4A0B3C05" w14:textId="77777777" w:rsidR="00AA5AC4" w:rsidRDefault="00AA5AC4" w:rsidP="00BF6D22">
      <w:pPr>
        <w:numPr>
          <w:ilvl w:val="0"/>
          <w:numId w:val="59"/>
        </w:numPr>
        <w:spacing w:before="0" w:after="120"/>
        <w:jc w:val="left"/>
      </w:pPr>
      <w:r>
        <w:rPr>
          <w:b/>
        </w:rPr>
        <w:t>NOIAG Hopper</w:t>
      </w:r>
    </w:p>
    <w:p w14:paraId="2C0A6728" w14:textId="77777777" w:rsidR="00AA5AC4" w:rsidRDefault="00AA5AC4" w:rsidP="00BF6D22">
      <w:pPr>
        <w:numPr>
          <w:ilvl w:val="0"/>
          <w:numId w:val="59"/>
        </w:numPr>
        <w:spacing w:before="0" w:after="120"/>
        <w:jc w:val="left"/>
      </w:pPr>
      <w:r w:rsidRPr="00AA5AC4">
        <w:rPr>
          <w:b/>
          <w:lang w:val="en-US"/>
        </w:rPr>
        <w:t>Keys AWP Drawer</w:t>
      </w:r>
      <w:r w:rsidRPr="00AA5AC4">
        <w:rPr>
          <w:lang w:val="en-US"/>
        </w:rPr>
        <w:t xml:space="preserve">: identifies who is in possession of the AWP Drawer Keys (values. </w:t>
      </w:r>
      <w:r>
        <w:t>“GESTORE“ or “ESERCENTE“);</w:t>
      </w:r>
    </w:p>
    <w:p w14:paraId="26243895" w14:textId="77777777" w:rsidR="00AA5AC4" w:rsidRDefault="00AA5AC4" w:rsidP="00BF6D22">
      <w:pPr>
        <w:numPr>
          <w:ilvl w:val="0"/>
          <w:numId w:val="59"/>
        </w:numPr>
        <w:spacing w:before="0" w:after="120"/>
        <w:jc w:val="left"/>
      </w:pPr>
      <w:r w:rsidRPr="00AA5AC4">
        <w:rPr>
          <w:b/>
          <w:lang w:val="en-US"/>
        </w:rPr>
        <w:t>Keys AWP Counter</w:t>
      </w:r>
      <w:r w:rsidRPr="00AA5AC4">
        <w:rPr>
          <w:lang w:val="en-US"/>
        </w:rPr>
        <w:t xml:space="preserve">: identifies who is in possession of the AWP Door Keys (values. </w:t>
      </w:r>
      <w:r>
        <w:t>“GESTORE“ or “ESERCENTE“);</w:t>
      </w:r>
    </w:p>
    <w:p w14:paraId="569B77CE" w14:textId="77777777" w:rsidR="00AA5AC4" w:rsidRDefault="00AA5AC4" w:rsidP="00BF6D22">
      <w:pPr>
        <w:numPr>
          <w:ilvl w:val="0"/>
          <w:numId w:val="59"/>
        </w:numPr>
        <w:spacing w:before="0" w:after="120"/>
        <w:jc w:val="left"/>
      </w:pPr>
      <w:r w:rsidRPr="00AA5AC4">
        <w:rPr>
          <w:b/>
          <w:lang w:val="en-US"/>
        </w:rPr>
        <w:t>Keys AWP Change Coins</w:t>
      </w:r>
      <w:r w:rsidRPr="00AA5AC4">
        <w:rPr>
          <w:lang w:val="en-US"/>
        </w:rPr>
        <w:t xml:space="preserve">: identifies who is in possession of the AWP Change Coins Keys (values. </w:t>
      </w:r>
      <w:r>
        <w:t>“GESTORE“ or “ESERCENTE“);</w:t>
      </w:r>
    </w:p>
    <w:p w14:paraId="25500536" w14:textId="77777777" w:rsidR="00AA5AC4" w:rsidRPr="00AA5AC4" w:rsidRDefault="00AA5AC4" w:rsidP="00AA5AC4">
      <w:pPr>
        <w:rPr>
          <w:lang w:val="en-US"/>
        </w:rPr>
      </w:pPr>
      <w:r w:rsidRPr="00AA5AC4">
        <w:rPr>
          <w:lang w:val="en-US"/>
        </w:rPr>
        <w:t>The data can be viewed, for each PoS, from the Dashboard in the: </w:t>
      </w:r>
    </w:p>
    <w:p w14:paraId="09E4A743" w14:textId="77777777" w:rsidR="00AA5AC4" w:rsidRDefault="00AA5AC4" w:rsidP="00BF6D22">
      <w:pPr>
        <w:numPr>
          <w:ilvl w:val="0"/>
          <w:numId w:val="60"/>
        </w:numPr>
        <w:spacing w:before="0" w:after="120"/>
        <w:jc w:val="left"/>
      </w:pPr>
      <w:r>
        <w:t>Dashboard - Single PoS; </w:t>
      </w:r>
    </w:p>
    <w:p w14:paraId="23F16320" w14:textId="77777777" w:rsidR="00AA5AC4" w:rsidRDefault="00AA5AC4" w:rsidP="00BF6D22">
      <w:pPr>
        <w:numPr>
          <w:ilvl w:val="0"/>
          <w:numId w:val="60"/>
        </w:numPr>
        <w:spacing w:before="0" w:after="120"/>
        <w:jc w:val="left"/>
      </w:pPr>
      <w:r>
        <w:t>Dashboard - Single PoS – ADI Data Tab. </w:t>
      </w:r>
    </w:p>
    <w:p w14:paraId="7E74756C" w14:textId="77777777" w:rsidR="00AA5AC4" w:rsidRDefault="00AA5AC4" w:rsidP="00AA5AC4">
      <w:pPr>
        <w:pStyle w:val="Heading3"/>
      </w:pPr>
      <w:bookmarkStart w:id="135" w:name="scroll-bookmark-128"/>
      <w:bookmarkStart w:id="136" w:name="_Toc256000125"/>
      <w:bookmarkStart w:id="137" w:name="scroll-bookmark-34"/>
      <w:bookmarkStart w:id="138" w:name="_Toc198818772"/>
      <w:bookmarkEnd w:id="135"/>
      <w:r>
        <w:t>XPS-ZENIT-080 - Cerved - Data Acquisition</w:t>
      </w:r>
      <w:bookmarkEnd w:id="136"/>
      <w:bookmarkEnd w:id="137"/>
      <w:bookmarkEnd w:id="138"/>
    </w:p>
    <w:p w14:paraId="54C9B648" w14:textId="77777777" w:rsidR="00AA5AC4" w:rsidRPr="00AA5AC4" w:rsidRDefault="00AA5AC4" w:rsidP="00AA5AC4">
      <w:pPr>
        <w:rPr>
          <w:lang w:val="en-US"/>
        </w:rPr>
      </w:pPr>
      <w:r w:rsidRPr="00AA5AC4">
        <w:rPr>
          <w:lang w:val="en-US"/>
        </w:rPr>
        <w:t>The system needs to retrieve the following information of each PoS from the system CERVED:</w:t>
      </w:r>
    </w:p>
    <w:p w14:paraId="5962C058" w14:textId="77777777" w:rsidR="00AA5AC4" w:rsidRDefault="00AA5AC4" w:rsidP="00BF6D22">
      <w:pPr>
        <w:numPr>
          <w:ilvl w:val="0"/>
          <w:numId w:val="61"/>
        </w:numPr>
        <w:spacing w:before="0" w:after="120"/>
        <w:jc w:val="left"/>
      </w:pPr>
      <w:r>
        <w:t>CGS (Cerved Group Score);</w:t>
      </w:r>
    </w:p>
    <w:p w14:paraId="3C79E827" w14:textId="77777777" w:rsidR="00AA5AC4" w:rsidRDefault="00AA5AC4" w:rsidP="00BF6D22">
      <w:pPr>
        <w:numPr>
          <w:ilvl w:val="0"/>
          <w:numId w:val="61"/>
        </w:numPr>
        <w:spacing w:before="0" w:after="120"/>
        <w:jc w:val="left"/>
      </w:pPr>
      <w:r>
        <w:t>Activity status;</w:t>
      </w:r>
    </w:p>
    <w:p w14:paraId="2BCC077F" w14:textId="77777777" w:rsidR="00AA5AC4" w:rsidRPr="00AA5AC4" w:rsidRDefault="00AA5AC4" w:rsidP="00AA5AC4">
      <w:pPr>
        <w:rPr>
          <w:lang w:val="en-US"/>
        </w:rPr>
      </w:pPr>
      <w:r w:rsidRPr="00AA5AC4">
        <w:rPr>
          <w:lang w:val="en-US"/>
        </w:rPr>
        <w:t>Zenit will import daily data from Cerved regarding the variation compared to the previous day.</w:t>
      </w:r>
    </w:p>
    <w:p w14:paraId="4D48591F" w14:textId="77777777" w:rsidR="00AA5AC4" w:rsidRDefault="00AA5AC4" w:rsidP="00AA5AC4">
      <w:pPr>
        <w:rPr>
          <w:lang w:val="en-US"/>
        </w:rPr>
      </w:pPr>
      <w:r w:rsidRPr="00AA5AC4">
        <w:rPr>
          <w:lang w:val="en-US"/>
        </w:rPr>
        <w:t>Each update relating to CERVED data must be logged and tracked.</w:t>
      </w:r>
    </w:p>
    <w:p w14:paraId="52CF5AC0" w14:textId="77777777" w:rsidR="00244D5B" w:rsidRPr="00AA5AC4" w:rsidRDefault="00244D5B" w:rsidP="00AA5AC4">
      <w:pPr>
        <w:rPr>
          <w:lang w:val="en-US"/>
        </w:rPr>
      </w:pPr>
    </w:p>
    <w:p w14:paraId="6B8FC6C3" w14:textId="77777777" w:rsidR="00AA5AC4" w:rsidRPr="00AA5AC4" w:rsidRDefault="00AA5AC4" w:rsidP="00AA5AC4">
      <w:pPr>
        <w:rPr>
          <w:lang w:val="en-US"/>
        </w:rPr>
      </w:pPr>
      <w:r w:rsidRPr="00AA5AC4">
        <w:rPr>
          <w:b/>
          <w:u w:val="single"/>
          <w:lang w:val="en-US"/>
        </w:rPr>
        <w:lastRenderedPageBreak/>
        <w:t>Active PoS - Monitoring in Cerved</w:t>
      </w:r>
    </w:p>
    <w:p w14:paraId="05C91224" w14:textId="77777777" w:rsidR="00AA5AC4" w:rsidRPr="00AA5AC4" w:rsidRDefault="00AA5AC4" w:rsidP="00AA5AC4">
      <w:pPr>
        <w:rPr>
          <w:lang w:val="en-US"/>
        </w:rPr>
      </w:pPr>
      <w:r w:rsidRPr="00AA5AC4">
        <w:rPr>
          <w:lang w:val="en-US"/>
        </w:rPr>
        <w:t>Cerved system tracks changes related to active PoS in Sisal.</w:t>
      </w:r>
      <w:r w:rsidRPr="00AA5AC4">
        <w:rPr>
          <w:lang w:val="en-US"/>
        </w:rPr>
        <w:br/>
        <w:t>All those who have issued invoices with Sisal in the last 12 months are considered active PoS.</w:t>
      </w:r>
    </w:p>
    <w:p w14:paraId="0DC9A6C1" w14:textId="77777777" w:rsidR="00AA5AC4" w:rsidRPr="00AA5AC4" w:rsidRDefault="00AA5AC4" w:rsidP="00AA5AC4">
      <w:pPr>
        <w:rPr>
          <w:lang w:val="en-US"/>
        </w:rPr>
      </w:pPr>
      <w:r w:rsidRPr="00AA5AC4">
        <w:rPr>
          <w:lang w:val="en-US"/>
        </w:rPr>
        <w:t>It is required to manage a flow that allows retrieving from Cerved the following information regarding the active PoS for Sisal that have undergone changes related to the status of the company and/or the CGS compared to the previous day.</w:t>
      </w:r>
    </w:p>
    <w:p w14:paraId="0C0EEC05" w14:textId="77777777" w:rsidR="00AA5AC4" w:rsidRPr="00AA5AC4" w:rsidRDefault="00AA5AC4" w:rsidP="00AA5AC4">
      <w:pPr>
        <w:rPr>
          <w:lang w:val="en-US"/>
        </w:rPr>
      </w:pPr>
      <w:r w:rsidRPr="00AA5AC4">
        <w:rPr>
          <w:lang w:val="en-US"/>
        </w:rPr>
        <w:t>The flow should be scheduled to run automatically once a day.</w:t>
      </w:r>
    </w:p>
    <w:p w14:paraId="33812E3F" w14:textId="77777777" w:rsidR="00AA5AC4" w:rsidRPr="00AA5AC4" w:rsidRDefault="00AA5AC4" w:rsidP="00AA5AC4">
      <w:pPr>
        <w:rPr>
          <w:lang w:val="en-US"/>
        </w:rPr>
      </w:pPr>
      <w:r w:rsidRPr="00AA5AC4">
        <w:rPr>
          <w:b/>
          <w:u w:val="single"/>
          <w:lang w:val="en-US"/>
        </w:rPr>
        <w:t>New PoS</w:t>
      </w:r>
    </w:p>
    <w:p w14:paraId="7DD7E3BA" w14:textId="77777777" w:rsidR="00AA5AC4" w:rsidRPr="00AA5AC4" w:rsidRDefault="00AA5AC4" w:rsidP="00AA5AC4">
      <w:pPr>
        <w:rPr>
          <w:lang w:val="en-US"/>
        </w:rPr>
      </w:pPr>
      <w:r w:rsidRPr="00AA5AC4">
        <w:rPr>
          <w:lang w:val="en-US"/>
        </w:rPr>
        <w:t>The PoS begins to be monitored on Cerved already during the inspection phase, when the first request for information is made (Cerved report request) for the assessments on the PoS.</w:t>
      </w:r>
    </w:p>
    <w:p w14:paraId="5E48434A" w14:textId="77777777" w:rsidR="00AA5AC4" w:rsidRPr="00AA5AC4" w:rsidRDefault="00AA5AC4" w:rsidP="00AA5AC4">
      <w:pPr>
        <w:rPr>
          <w:lang w:val="en-US"/>
        </w:rPr>
      </w:pPr>
      <w:r w:rsidRPr="00AA5AC4">
        <w:rPr>
          <w:b/>
          <w:u w:val="single"/>
          <w:lang w:val="en-US"/>
        </w:rPr>
        <w:t>Cerved Clustering Parameter</w:t>
      </w:r>
    </w:p>
    <w:p w14:paraId="154A5D4E" w14:textId="77777777" w:rsidR="00AA5AC4" w:rsidRPr="00AA5AC4" w:rsidRDefault="00AA5AC4" w:rsidP="00AA5AC4">
      <w:pPr>
        <w:rPr>
          <w:lang w:val="en-US"/>
        </w:rPr>
      </w:pPr>
      <w:r w:rsidRPr="00AA5AC4">
        <w:rPr>
          <w:lang w:val="en-US"/>
        </w:rPr>
        <w:t>The Cerved Group Score is an indicator used by Cerved, one of the leading rating and commercial information agencies in Italy, to assess the financial solidity and risk of a company. This score is based on various financial and operational parameters of the company and is used to provide an evaluation of its economic health and credit reliability.</w:t>
      </w:r>
    </w:p>
    <w:p w14:paraId="60EA30A2" w14:textId="4E6EFB5B" w:rsidR="00AA5AC4" w:rsidRPr="00AA5AC4" w:rsidRDefault="00AA5AC4" w:rsidP="00AA5AC4">
      <w:pPr>
        <w:rPr>
          <w:lang w:val="en-US"/>
        </w:rPr>
      </w:pPr>
      <w:r w:rsidRPr="00AA5AC4">
        <w:rPr>
          <w:lang w:val="en-US"/>
        </w:rPr>
        <w:t>The Zenit system acquires the C</w:t>
      </w:r>
      <w:r w:rsidR="006646BA">
        <w:rPr>
          <w:lang w:val="en-US"/>
        </w:rPr>
        <w:t>GS</w:t>
      </w:r>
      <w:r w:rsidRPr="00AA5AC4">
        <w:rPr>
          <w:lang w:val="en-US"/>
        </w:rPr>
        <w:t xml:space="preserve"> (rating), which, based on the risk cluster, enables the assessment of the customer's risk level and creditworthiness, and supports the credit line assignment process. </w:t>
      </w:r>
    </w:p>
    <w:p w14:paraId="135892A4" w14:textId="77777777" w:rsidR="00AA5AC4" w:rsidRPr="00AA5AC4" w:rsidRDefault="00AA5AC4" w:rsidP="00AA5AC4">
      <w:pPr>
        <w:rPr>
          <w:lang w:val="en-US"/>
        </w:rPr>
      </w:pPr>
      <w:r w:rsidRPr="00AA5AC4">
        <w:rPr>
          <w:lang w:val="en-US"/>
        </w:rPr>
        <w:t>In this table you will find the following information:</w:t>
      </w:r>
    </w:p>
    <w:p w14:paraId="47FE649C" w14:textId="77777777" w:rsidR="00AA5AC4" w:rsidRPr="00AA5AC4" w:rsidRDefault="00AA5AC4" w:rsidP="00BF6D22">
      <w:pPr>
        <w:numPr>
          <w:ilvl w:val="0"/>
          <w:numId w:val="62"/>
        </w:numPr>
        <w:spacing w:before="0" w:after="120"/>
        <w:jc w:val="left"/>
        <w:rPr>
          <w:lang w:val="en-US"/>
        </w:rPr>
      </w:pPr>
      <w:r w:rsidRPr="00AA5AC4">
        <w:rPr>
          <w:b/>
          <w:lang w:val="en-US"/>
        </w:rPr>
        <w:t>Rating (from/to)</w:t>
      </w:r>
      <w:r w:rsidRPr="00AA5AC4">
        <w:rPr>
          <w:lang w:val="en-US"/>
        </w:rPr>
        <w:t>: Range from the CGS score, which usually ranges from a minimum value (indicated as “from”) to a maximum value (indicated as “to”). Higher scores indicate lower risk and greater robustness of the company;</w:t>
      </w:r>
    </w:p>
    <w:p w14:paraId="05669602" w14:textId="77777777" w:rsidR="00AA5AC4" w:rsidRPr="00AA5AC4" w:rsidRDefault="00AA5AC4" w:rsidP="00BF6D22">
      <w:pPr>
        <w:numPr>
          <w:ilvl w:val="0"/>
          <w:numId w:val="62"/>
        </w:numPr>
        <w:spacing w:before="0" w:after="120"/>
        <w:jc w:val="left"/>
        <w:rPr>
          <w:lang w:val="en-US"/>
        </w:rPr>
      </w:pPr>
      <w:r w:rsidRPr="00AA5AC4">
        <w:rPr>
          <w:b/>
          <w:lang w:val="en-US"/>
        </w:rPr>
        <w:t xml:space="preserve">Risk Cluster/(Cluster Rischio) </w:t>
      </w:r>
      <w:r w:rsidRPr="00AA5AC4">
        <w:rPr>
          <w:lang w:val="en-US"/>
        </w:rPr>
        <w:t>: a brief description that categorizes the score within a given cluster or risk class;</w:t>
      </w:r>
    </w:p>
    <w:p w14:paraId="4B957C54" w14:textId="77777777" w:rsidR="00AA5AC4" w:rsidRDefault="00AA5AC4" w:rsidP="00AA5AC4">
      <w:r>
        <w:t>Matrice Cerved Clustering Parameter:</w:t>
      </w:r>
    </w:p>
    <w:tbl>
      <w:tblPr>
        <w:tblStyle w:val="ScrollTableNormal"/>
        <w:tblW w:w="5000" w:type="pct"/>
        <w:tblLook w:val="0000" w:firstRow="0" w:lastRow="0" w:firstColumn="0" w:lastColumn="0" w:noHBand="0" w:noVBand="0"/>
      </w:tblPr>
      <w:tblGrid>
        <w:gridCol w:w="3433"/>
        <w:gridCol w:w="5912"/>
      </w:tblGrid>
      <w:tr w:rsidR="00AA5AC4" w14:paraId="3D197D8C" w14:textId="77777777" w:rsidTr="00E52C34">
        <w:tc>
          <w:tcPr>
            <w:tcW w:w="0" w:type="auto"/>
          </w:tcPr>
          <w:p w14:paraId="40CF85CC" w14:textId="77777777" w:rsidR="00AA5AC4" w:rsidRDefault="00AA5AC4" w:rsidP="00E52C34">
            <w:r>
              <w:rPr>
                <w:b/>
              </w:rPr>
              <w:t>Rating (from/to)</w:t>
            </w:r>
          </w:p>
        </w:tc>
        <w:tc>
          <w:tcPr>
            <w:tcW w:w="0" w:type="auto"/>
          </w:tcPr>
          <w:p w14:paraId="744CB06F" w14:textId="77777777" w:rsidR="00AA5AC4" w:rsidRDefault="00AA5AC4" w:rsidP="00E52C34">
            <w:r>
              <w:rPr>
                <w:b/>
              </w:rPr>
              <w:t>Risk Cluster/(Cluster Rischio)</w:t>
            </w:r>
          </w:p>
        </w:tc>
      </w:tr>
      <w:tr w:rsidR="00AA5AC4" w14:paraId="6E3A415A" w14:textId="77777777" w:rsidTr="00E52C34">
        <w:tc>
          <w:tcPr>
            <w:tcW w:w="0" w:type="auto"/>
          </w:tcPr>
          <w:p w14:paraId="15F23B01" w14:textId="77777777" w:rsidR="00AA5AC4" w:rsidRDefault="00AA5AC4" w:rsidP="00E52C34">
            <w:r>
              <w:t>n.a.-24</w:t>
            </w:r>
          </w:p>
        </w:tc>
        <w:tc>
          <w:tcPr>
            <w:tcW w:w="0" w:type="auto"/>
          </w:tcPr>
          <w:p w14:paraId="08CE525C" w14:textId="77777777" w:rsidR="00AA5AC4" w:rsidRDefault="00AA5AC4" w:rsidP="00E52C34">
            <w:r>
              <w:t>Non Affidabile</w:t>
            </w:r>
          </w:p>
        </w:tc>
      </w:tr>
      <w:tr w:rsidR="00AA5AC4" w14:paraId="48371F16" w14:textId="77777777" w:rsidTr="00E52C34">
        <w:tc>
          <w:tcPr>
            <w:tcW w:w="0" w:type="auto"/>
          </w:tcPr>
          <w:p w14:paraId="4BEA00CC" w14:textId="77777777" w:rsidR="00AA5AC4" w:rsidRDefault="00AA5AC4" w:rsidP="00E52C34">
            <w:r>
              <w:t>25-34</w:t>
            </w:r>
          </w:p>
        </w:tc>
        <w:tc>
          <w:tcPr>
            <w:tcW w:w="0" w:type="auto"/>
          </w:tcPr>
          <w:p w14:paraId="6B2D698C" w14:textId="77777777" w:rsidR="00AA5AC4" w:rsidRDefault="00AA5AC4" w:rsidP="00E52C34">
            <w:r>
              <w:t>Bassa</w:t>
            </w:r>
          </w:p>
        </w:tc>
      </w:tr>
      <w:tr w:rsidR="00AA5AC4" w14:paraId="2F2A1D0F" w14:textId="77777777" w:rsidTr="00E52C34">
        <w:tc>
          <w:tcPr>
            <w:tcW w:w="0" w:type="auto"/>
          </w:tcPr>
          <w:p w14:paraId="05B07952" w14:textId="77777777" w:rsidR="00AA5AC4" w:rsidRDefault="00AA5AC4" w:rsidP="00E52C34">
            <w:r>
              <w:t>35-44</w:t>
            </w:r>
          </w:p>
        </w:tc>
        <w:tc>
          <w:tcPr>
            <w:tcW w:w="0" w:type="auto"/>
          </w:tcPr>
          <w:p w14:paraId="5E2AE899" w14:textId="77777777" w:rsidR="00AA5AC4" w:rsidRDefault="00AA5AC4" w:rsidP="00E52C34">
            <w:r>
              <w:t>Contenuta</w:t>
            </w:r>
          </w:p>
        </w:tc>
      </w:tr>
      <w:tr w:rsidR="00AA5AC4" w14:paraId="3C50EDB0" w14:textId="77777777" w:rsidTr="00E52C34">
        <w:tc>
          <w:tcPr>
            <w:tcW w:w="0" w:type="auto"/>
          </w:tcPr>
          <w:p w14:paraId="7DA99C5E" w14:textId="77777777" w:rsidR="00AA5AC4" w:rsidRDefault="00AA5AC4" w:rsidP="00E52C34">
            <w:r>
              <w:t>45-54</w:t>
            </w:r>
          </w:p>
        </w:tc>
        <w:tc>
          <w:tcPr>
            <w:tcW w:w="0" w:type="auto"/>
          </w:tcPr>
          <w:p w14:paraId="6EE0ACC5" w14:textId="77777777" w:rsidR="00AA5AC4" w:rsidRDefault="00AA5AC4" w:rsidP="00E52C34">
            <w:r>
              <w:t>Moderata</w:t>
            </w:r>
          </w:p>
        </w:tc>
      </w:tr>
      <w:tr w:rsidR="00AA5AC4" w14:paraId="78E59FFE" w14:textId="77777777" w:rsidTr="00E52C34">
        <w:tc>
          <w:tcPr>
            <w:tcW w:w="0" w:type="auto"/>
          </w:tcPr>
          <w:p w14:paraId="07BB56FA" w14:textId="77777777" w:rsidR="00AA5AC4" w:rsidRDefault="00AA5AC4" w:rsidP="00E52C34">
            <w:r>
              <w:t>55-64</w:t>
            </w:r>
          </w:p>
        </w:tc>
        <w:tc>
          <w:tcPr>
            <w:tcW w:w="0" w:type="auto"/>
          </w:tcPr>
          <w:p w14:paraId="390466B9" w14:textId="77777777" w:rsidR="00AA5AC4" w:rsidRDefault="00AA5AC4" w:rsidP="00E52C34">
            <w:r>
              <w:t>Media</w:t>
            </w:r>
          </w:p>
        </w:tc>
      </w:tr>
      <w:tr w:rsidR="00AA5AC4" w14:paraId="37325DFF" w14:textId="77777777" w:rsidTr="00E52C34">
        <w:tc>
          <w:tcPr>
            <w:tcW w:w="0" w:type="auto"/>
          </w:tcPr>
          <w:p w14:paraId="1C37DCD8" w14:textId="77777777" w:rsidR="00AA5AC4" w:rsidRDefault="00AA5AC4" w:rsidP="00E52C34">
            <w:r>
              <w:lastRenderedPageBreak/>
              <w:t>65-74</w:t>
            </w:r>
          </w:p>
        </w:tc>
        <w:tc>
          <w:tcPr>
            <w:tcW w:w="0" w:type="auto"/>
          </w:tcPr>
          <w:p w14:paraId="262010D4" w14:textId="77777777" w:rsidR="00AA5AC4" w:rsidRDefault="00AA5AC4" w:rsidP="00E52C34">
            <w:r>
              <w:t>Buona</w:t>
            </w:r>
          </w:p>
        </w:tc>
      </w:tr>
      <w:tr w:rsidR="00AA5AC4" w14:paraId="0D330042" w14:textId="77777777" w:rsidTr="00E52C34">
        <w:tc>
          <w:tcPr>
            <w:tcW w:w="0" w:type="auto"/>
          </w:tcPr>
          <w:p w14:paraId="224CD655" w14:textId="77777777" w:rsidR="00AA5AC4" w:rsidRDefault="00AA5AC4" w:rsidP="00E52C34">
            <w:r>
              <w:t>75-84</w:t>
            </w:r>
          </w:p>
        </w:tc>
        <w:tc>
          <w:tcPr>
            <w:tcW w:w="0" w:type="auto"/>
          </w:tcPr>
          <w:p w14:paraId="78C7346C" w14:textId="77777777" w:rsidR="00AA5AC4" w:rsidRDefault="00AA5AC4" w:rsidP="00E52C34">
            <w:r>
              <w:t>Elevata</w:t>
            </w:r>
          </w:p>
        </w:tc>
      </w:tr>
      <w:tr w:rsidR="00AA5AC4" w14:paraId="66A252EB" w14:textId="77777777" w:rsidTr="00E52C34">
        <w:tc>
          <w:tcPr>
            <w:tcW w:w="0" w:type="auto"/>
          </w:tcPr>
          <w:p w14:paraId="789DA28A" w14:textId="77777777" w:rsidR="00AA5AC4" w:rsidRDefault="00AA5AC4" w:rsidP="00E52C34">
            <w:r>
              <w:t>85-100</w:t>
            </w:r>
          </w:p>
        </w:tc>
        <w:tc>
          <w:tcPr>
            <w:tcW w:w="0" w:type="auto"/>
          </w:tcPr>
          <w:p w14:paraId="52717BAC" w14:textId="77777777" w:rsidR="00AA5AC4" w:rsidRDefault="00AA5AC4" w:rsidP="00E52C34">
            <w:r>
              <w:t>Massima</w:t>
            </w:r>
          </w:p>
        </w:tc>
      </w:tr>
    </w:tbl>
    <w:p w14:paraId="7C53EE9D" w14:textId="77777777" w:rsidR="00AA5AC4" w:rsidRPr="00AA5AC4" w:rsidRDefault="00AA5AC4" w:rsidP="00AA5AC4">
      <w:pPr>
        <w:rPr>
          <w:lang w:val="en-US"/>
        </w:rPr>
      </w:pPr>
      <w:r w:rsidRPr="00AA5AC4">
        <w:rPr>
          <w:lang w:val="en-US"/>
        </w:rPr>
        <w:t>The data can be viewed, for each PoS, from the Dashboard in the: </w:t>
      </w:r>
    </w:p>
    <w:p w14:paraId="3AF5F6CB" w14:textId="77777777" w:rsidR="00AA5AC4" w:rsidRDefault="00AA5AC4" w:rsidP="00BF6D22">
      <w:pPr>
        <w:numPr>
          <w:ilvl w:val="0"/>
          <w:numId w:val="63"/>
        </w:numPr>
        <w:spacing w:before="0" w:after="120"/>
        <w:jc w:val="left"/>
      </w:pPr>
      <w:r>
        <w:t>Dashboard - Single PoS; </w:t>
      </w:r>
    </w:p>
    <w:p w14:paraId="0909AA08" w14:textId="77777777" w:rsidR="00AA5AC4" w:rsidRPr="00AA5AC4" w:rsidRDefault="00AA5AC4" w:rsidP="00BF6D22">
      <w:pPr>
        <w:numPr>
          <w:ilvl w:val="0"/>
          <w:numId w:val="63"/>
        </w:numPr>
        <w:spacing w:before="0" w:after="120"/>
        <w:jc w:val="left"/>
        <w:rPr>
          <w:lang w:val="en-US"/>
        </w:rPr>
      </w:pPr>
      <w:r w:rsidRPr="00AA5AC4">
        <w:rPr>
          <w:lang w:val="en-US"/>
        </w:rPr>
        <w:t>Dashboard - Single PoS – Risk Data Tab. </w:t>
      </w:r>
    </w:p>
    <w:p w14:paraId="52CCB80B" w14:textId="77777777" w:rsidR="00AA5AC4" w:rsidRPr="003F20EC" w:rsidRDefault="00AA5AC4" w:rsidP="00AA5AC4">
      <w:pPr>
        <w:pStyle w:val="Heading3"/>
      </w:pPr>
      <w:bookmarkStart w:id="139" w:name="scroll-bookmark-129"/>
      <w:bookmarkStart w:id="140" w:name="_Toc256000126"/>
      <w:bookmarkStart w:id="141" w:name="scroll-bookmark-35"/>
      <w:bookmarkStart w:id="142" w:name="_Toc198818773"/>
      <w:bookmarkEnd w:id="139"/>
      <w:r w:rsidRPr="003F20EC">
        <w:t>XPS-ZENIT-090 - Valorizzatore - Borderò Data Acquisition</w:t>
      </w:r>
      <w:bookmarkEnd w:id="140"/>
      <w:bookmarkEnd w:id="141"/>
      <w:bookmarkEnd w:id="142"/>
    </w:p>
    <w:p w14:paraId="12BD4E3F" w14:textId="77777777" w:rsidR="00AA5AC4" w:rsidRPr="00AA5AC4" w:rsidRDefault="00AA5AC4" w:rsidP="00AA5AC4">
      <w:pPr>
        <w:rPr>
          <w:lang w:val="en-US"/>
        </w:rPr>
      </w:pPr>
      <w:r w:rsidRPr="00AA5AC4">
        <w:rPr>
          <w:lang w:val="en-US"/>
        </w:rPr>
        <w:t>The Zenit system will acquire weekly or bi-weekly, depending on the accounting periods, the data of the Borderò from “Valorizzatore” once they have been validated (at the end of accounting period).</w:t>
      </w:r>
    </w:p>
    <w:p w14:paraId="036F8EF9" w14:textId="77777777" w:rsidR="00AA5AC4" w:rsidRPr="00AA5AC4" w:rsidRDefault="00AA5AC4" w:rsidP="00AA5AC4">
      <w:pPr>
        <w:rPr>
          <w:lang w:val="en-US"/>
        </w:rPr>
      </w:pPr>
      <w:r w:rsidRPr="00AA5AC4">
        <w:rPr>
          <w:lang w:val="en-US"/>
        </w:rPr>
        <w:t>The information that needs to be extracted are:</w:t>
      </w:r>
    </w:p>
    <w:p w14:paraId="69CC8FE4" w14:textId="77777777" w:rsidR="00AA5AC4" w:rsidRDefault="00AA5AC4" w:rsidP="00BF6D22">
      <w:pPr>
        <w:numPr>
          <w:ilvl w:val="0"/>
          <w:numId w:val="64"/>
        </w:numPr>
        <w:spacing w:before="0" w:after="120"/>
        <w:jc w:val="left"/>
      </w:pPr>
      <w:r>
        <w:t>idRice;</w:t>
      </w:r>
    </w:p>
    <w:p w14:paraId="67B908D3" w14:textId="77777777" w:rsidR="00AA5AC4" w:rsidRDefault="00AA5AC4" w:rsidP="00BF6D22">
      <w:pPr>
        <w:numPr>
          <w:ilvl w:val="0"/>
          <w:numId w:val="64"/>
        </w:numPr>
        <w:spacing w:before="0" w:after="120"/>
        <w:jc w:val="left"/>
      </w:pPr>
      <w:r>
        <w:t>ZonaRice;</w:t>
      </w:r>
    </w:p>
    <w:p w14:paraId="40946F2D" w14:textId="77777777" w:rsidR="00AA5AC4" w:rsidRDefault="00AA5AC4" w:rsidP="00BF6D22">
      <w:pPr>
        <w:numPr>
          <w:ilvl w:val="0"/>
          <w:numId w:val="64"/>
        </w:numPr>
        <w:spacing w:before="0" w:after="120"/>
        <w:jc w:val="left"/>
      </w:pPr>
      <w:r>
        <w:t>Borderò number;</w:t>
      </w:r>
    </w:p>
    <w:p w14:paraId="1979FA1A" w14:textId="77777777" w:rsidR="00AA5AC4" w:rsidRDefault="00AA5AC4" w:rsidP="00BF6D22">
      <w:pPr>
        <w:numPr>
          <w:ilvl w:val="0"/>
          <w:numId w:val="64"/>
        </w:numPr>
        <w:spacing w:before="0" w:after="120"/>
        <w:jc w:val="left"/>
      </w:pPr>
      <w:r>
        <w:t>Accounting period (from - to);</w:t>
      </w:r>
    </w:p>
    <w:p w14:paraId="777C685F" w14:textId="77777777" w:rsidR="00AA5AC4" w:rsidRDefault="00AA5AC4" w:rsidP="00BF6D22">
      <w:pPr>
        <w:numPr>
          <w:ilvl w:val="0"/>
          <w:numId w:val="64"/>
        </w:numPr>
        <w:spacing w:before="0" w:after="120"/>
        <w:jc w:val="left"/>
      </w:pPr>
      <w:r>
        <w:t>Total amount of Borderò;</w:t>
      </w:r>
    </w:p>
    <w:p w14:paraId="7ABCF5CD" w14:textId="77777777" w:rsidR="00AA5AC4" w:rsidRPr="00AA5AC4" w:rsidRDefault="00AA5AC4" w:rsidP="00AA5AC4">
      <w:pPr>
        <w:rPr>
          <w:lang w:val="en-US"/>
        </w:rPr>
      </w:pPr>
      <w:r w:rsidRPr="00AA5AC4">
        <w:rPr>
          <w:lang w:val="en-US"/>
        </w:rPr>
        <w:t>This information can be used to calculate the average Borderò over a rolling period of 12 months and the average Borderò for the current year YTD.</w:t>
      </w:r>
    </w:p>
    <w:p w14:paraId="3E2EABE3" w14:textId="77777777" w:rsidR="00AA5AC4" w:rsidRPr="00AA5AC4" w:rsidRDefault="00AA5AC4" w:rsidP="00AA5AC4">
      <w:pPr>
        <w:rPr>
          <w:lang w:val="en-US"/>
        </w:rPr>
      </w:pPr>
      <w:r w:rsidRPr="00AA5AC4">
        <w:rPr>
          <w:lang w:val="en-US"/>
        </w:rPr>
        <w:t>The data can be viewed, for each PoS, from the Dashboard in the: </w:t>
      </w:r>
    </w:p>
    <w:p w14:paraId="1F850B65" w14:textId="77777777" w:rsidR="00AA5AC4" w:rsidRDefault="00AA5AC4" w:rsidP="00BF6D22">
      <w:pPr>
        <w:numPr>
          <w:ilvl w:val="0"/>
          <w:numId w:val="65"/>
        </w:numPr>
        <w:spacing w:before="0" w:after="120"/>
        <w:jc w:val="left"/>
      </w:pPr>
      <w:r>
        <w:t>Dashboard - Single PoS; </w:t>
      </w:r>
    </w:p>
    <w:p w14:paraId="4E12D2B2" w14:textId="77777777" w:rsidR="00AA5AC4" w:rsidRPr="00AA5AC4" w:rsidRDefault="00AA5AC4" w:rsidP="00BF6D22">
      <w:pPr>
        <w:numPr>
          <w:ilvl w:val="0"/>
          <w:numId w:val="65"/>
        </w:numPr>
        <w:spacing w:before="0" w:after="120"/>
        <w:jc w:val="left"/>
        <w:rPr>
          <w:lang w:val="en-US"/>
        </w:rPr>
      </w:pPr>
      <w:r w:rsidRPr="00AA5AC4">
        <w:rPr>
          <w:lang w:val="en-US"/>
        </w:rPr>
        <w:t>Dashboard - Single PoS – “Borderò” Data Tab. </w:t>
      </w:r>
    </w:p>
    <w:p w14:paraId="4329C890" w14:textId="77777777" w:rsidR="00AA5AC4" w:rsidRDefault="00AA5AC4" w:rsidP="00AA5AC4">
      <w:pPr>
        <w:pStyle w:val="Heading3"/>
      </w:pPr>
      <w:bookmarkStart w:id="143" w:name="scroll-bookmark-130"/>
      <w:bookmarkStart w:id="144" w:name="_Toc256000127"/>
      <w:bookmarkStart w:id="145" w:name="scroll-bookmark-36"/>
      <w:bookmarkStart w:id="146" w:name="_Toc198818774"/>
      <w:bookmarkEnd w:id="143"/>
      <w:r>
        <w:t>XPS-ZENIT-100 - SAP - “Unpaids” Data Acquisition</w:t>
      </w:r>
      <w:bookmarkEnd w:id="144"/>
      <w:bookmarkEnd w:id="145"/>
      <w:bookmarkEnd w:id="146"/>
    </w:p>
    <w:p w14:paraId="3500043F" w14:textId="77777777" w:rsidR="00AA5AC4" w:rsidRPr="00AA5AC4" w:rsidRDefault="00AA5AC4" w:rsidP="00AA5AC4">
      <w:pPr>
        <w:rPr>
          <w:lang w:val="en-US"/>
        </w:rPr>
      </w:pPr>
      <w:r w:rsidRPr="00AA5AC4">
        <w:rPr>
          <w:lang w:val="en-US"/>
        </w:rPr>
        <w:t>The system must implement an automatic mechanism to obtain updated information on unpaid payments from SAP for each point of sale (PoS). This flow must be activated whenever a new unpaid is detected on SAP side, thus ensuring continuous and reliable data updates.</w:t>
      </w:r>
    </w:p>
    <w:p w14:paraId="5CAFA6BF" w14:textId="77777777" w:rsidR="00AA5AC4" w:rsidRPr="00AA5AC4" w:rsidRDefault="00AA5AC4" w:rsidP="00AA5AC4">
      <w:pPr>
        <w:rPr>
          <w:lang w:val="en-US"/>
        </w:rPr>
      </w:pPr>
      <w:r w:rsidRPr="00AA5AC4">
        <w:rPr>
          <w:lang w:val="en-US"/>
        </w:rPr>
        <w:t>In case of any new unpaid payments of a PoS, the following information must be sent:</w:t>
      </w:r>
    </w:p>
    <w:p w14:paraId="599CE0A0" w14:textId="77777777" w:rsidR="00AA5AC4" w:rsidRDefault="00AA5AC4" w:rsidP="00BF6D22">
      <w:pPr>
        <w:numPr>
          <w:ilvl w:val="0"/>
          <w:numId w:val="66"/>
        </w:numPr>
        <w:spacing w:before="0" w:after="120"/>
        <w:jc w:val="left"/>
      </w:pPr>
      <w:r>
        <w:t>IdRice - PoS Identifier;</w:t>
      </w:r>
    </w:p>
    <w:p w14:paraId="726241E6" w14:textId="77777777" w:rsidR="00AA5AC4" w:rsidRDefault="00AA5AC4" w:rsidP="00BF6D22">
      <w:pPr>
        <w:numPr>
          <w:ilvl w:val="0"/>
          <w:numId w:val="66"/>
        </w:numPr>
        <w:spacing w:before="0" w:after="120"/>
        <w:jc w:val="left"/>
      </w:pPr>
      <w:r>
        <w:t>Unpaid Date;</w:t>
      </w:r>
    </w:p>
    <w:p w14:paraId="3E870459" w14:textId="77777777" w:rsidR="00AA5AC4" w:rsidRDefault="00AA5AC4" w:rsidP="00BF6D22">
      <w:pPr>
        <w:numPr>
          <w:ilvl w:val="0"/>
          <w:numId w:val="66"/>
        </w:numPr>
        <w:spacing w:before="0" w:after="120"/>
        <w:jc w:val="left"/>
      </w:pPr>
      <w:r>
        <w:t>Unpaid Identifier;</w:t>
      </w:r>
    </w:p>
    <w:p w14:paraId="5CBEA478" w14:textId="77777777" w:rsidR="00AA5AC4" w:rsidRPr="00AA5AC4" w:rsidRDefault="00AA5AC4" w:rsidP="00AA5AC4">
      <w:pPr>
        <w:rPr>
          <w:lang w:val="en-US"/>
        </w:rPr>
      </w:pPr>
      <w:r w:rsidRPr="00AA5AC4">
        <w:rPr>
          <w:lang w:val="en-US"/>
        </w:rPr>
        <w:t>Zenit will be responsible for calculating and displaying the aggregated data on the Dashboard.</w:t>
      </w:r>
    </w:p>
    <w:p w14:paraId="18B87D24" w14:textId="77777777" w:rsidR="00AA5AC4" w:rsidRPr="00AA5AC4" w:rsidRDefault="00AA5AC4" w:rsidP="00BF6D22">
      <w:pPr>
        <w:numPr>
          <w:ilvl w:val="0"/>
          <w:numId w:val="67"/>
        </w:numPr>
        <w:spacing w:before="0" w:after="120"/>
        <w:jc w:val="left"/>
        <w:rPr>
          <w:lang w:val="en-US"/>
        </w:rPr>
      </w:pPr>
      <w:r w:rsidRPr="00AA5AC4">
        <w:rPr>
          <w:lang w:val="en-US"/>
        </w:rPr>
        <w:lastRenderedPageBreak/>
        <w:t>The total number of unpaid cases for the current year;</w:t>
      </w:r>
    </w:p>
    <w:p w14:paraId="78A596FB" w14:textId="77777777" w:rsidR="00AA5AC4" w:rsidRPr="00AA5AC4" w:rsidRDefault="00AA5AC4" w:rsidP="00BF6D22">
      <w:pPr>
        <w:numPr>
          <w:ilvl w:val="0"/>
          <w:numId w:val="67"/>
        </w:numPr>
        <w:spacing w:before="0" w:after="120"/>
        <w:jc w:val="left"/>
        <w:rPr>
          <w:lang w:val="en-US"/>
        </w:rPr>
      </w:pPr>
      <w:r w:rsidRPr="00AA5AC4">
        <w:rPr>
          <w:lang w:val="en-US"/>
        </w:rPr>
        <w:t>The total number of unpaid cases over a rolling 6 months period;</w:t>
      </w:r>
    </w:p>
    <w:p w14:paraId="039E1146" w14:textId="77777777" w:rsidR="00AA5AC4" w:rsidRPr="00AA5AC4" w:rsidRDefault="00AA5AC4" w:rsidP="00BF6D22">
      <w:pPr>
        <w:numPr>
          <w:ilvl w:val="0"/>
          <w:numId w:val="67"/>
        </w:numPr>
        <w:spacing w:before="0" w:after="120"/>
        <w:jc w:val="left"/>
        <w:rPr>
          <w:lang w:val="en-US"/>
        </w:rPr>
      </w:pPr>
      <w:r w:rsidRPr="00AA5AC4">
        <w:rPr>
          <w:lang w:val="en-US"/>
        </w:rPr>
        <w:t>The total number of unpaid cases over a rolling 12 months period;</w:t>
      </w:r>
    </w:p>
    <w:p w14:paraId="62096818" w14:textId="77777777" w:rsidR="00AA5AC4" w:rsidRPr="00AA5AC4" w:rsidRDefault="00AA5AC4" w:rsidP="00AA5AC4">
      <w:pPr>
        <w:rPr>
          <w:lang w:val="en-US"/>
        </w:rPr>
      </w:pPr>
      <w:r w:rsidRPr="00AA5AC4">
        <w:rPr>
          <w:lang w:val="en-US"/>
        </w:rPr>
        <w:t>The data can be viewed, for each PoS, from the Dashboard in the: </w:t>
      </w:r>
    </w:p>
    <w:p w14:paraId="1DEB4D5E" w14:textId="77777777" w:rsidR="00AA5AC4" w:rsidRPr="00AA5AC4" w:rsidRDefault="00AA5AC4" w:rsidP="00BF6D22">
      <w:pPr>
        <w:numPr>
          <w:ilvl w:val="0"/>
          <w:numId w:val="68"/>
        </w:numPr>
        <w:spacing w:before="0" w:after="120"/>
        <w:jc w:val="left"/>
        <w:rPr>
          <w:lang w:val="en-US"/>
        </w:rPr>
      </w:pPr>
      <w:r w:rsidRPr="00AA5AC4">
        <w:rPr>
          <w:lang w:val="en-US"/>
        </w:rPr>
        <w:t>Dashboard - Single PoS – “Unpaids” Tab;</w:t>
      </w:r>
    </w:p>
    <w:p w14:paraId="6703D129" w14:textId="77777777" w:rsidR="00AA5AC4" w:rsidRPr="00AA5AC4" w:rsidRDefault="00AA5AC4" w:rsidP="00BF6D22">
      <w:pPr>
        <w:numPr>
          <w:ilvl w:val="0"/>
          <w:numId w:val="68"/>
        </w:numPr>
        <w:spacing w:before="0" w:after="120"/>
        <w:jc w:val="left"/>
        <w:rPr>
          <w:lang w:val="en-US"/>
        </w:rPr>
      </w:pPr>
      <w:r w:rsidRPr="00AA5AC4">
        <w:rPr>
          <w:lang w:val="en-US"/>
        </w:rPr>
        <w:t>Dashboard - Single PoS – “Risk Data” Tab. </w:t>
      </w:r>
    </w:p>
    <w:p w14:paraId="187BECB6" w14:textId="77777777" w:rsidR="00AA5AC4" w:rsidRDefault="00AA5AC4" w:rsidP="00AA5AC4">
      <w:pPr>
        <w:pStyle w:val="Heading3"/>
      </w:pPr>
      <w:bookmarkStart w:id="147" w:name="scroll-bookmark-131"/>
      <w:bookmarkStart w:id="148" w:name="_Toc256000128"/>
      <w:bookmarkStart w:id="149" w:name="scroll-bookmark-37"/>
      <w:bookmarkStart w:id="150" w:name="_Toc198818775"/>
      <w:bookmarkEnd w:id="147"/>
      <w:r>
        <w:t>XPS-ZENIT-101- SAP - “Guarantees” Data Acquisition</w:t>
      </w:r>
      <w:bookmarkEnd w:id="148"/>
      <w:bookmarkEnd w:id="149"/>
      <w:bookmarkEnd w:id="150"/>
    </w:p>
    <w:p w14:paraId="6534BB49" w14:textId="77777777" w:rsidR="00AA5AC4" w:rsidRPr="00AA5AC4" w:rsidRDefault="00AA5AC4" w:rsidP="00AA5AC4">
      <w:pPr>
        <w:rPr>
          <w:lang w:val="en-US"/>
        </w:rPr>
      </w:pPr>
      <w:r w:rsidRPr="00AA5AC4">
        <w:rPr>
          <w:lang w:val="en-US"/>
        </w:rPr>
        <w:t>The system must implement an automatic mechanism to obtain updated information on guarantees from SAP for each point of sale (POS). This flowBank guarantee must be activated whenever there is a change in the status of guarantees, thus ensuring continuous and reliable data updates.</w:t>
      </w:r>
    </w:p>
    <w:p w14:paraId="3301D010" w14:textId="77777777" w:rsidR="00AA5AC4" w:rsidRPr="00AA5AC4" w:rsidRDefault="00AA5AC4" w:rsidP="00AA5AC4">
      <w:pPr>
        <w:rPr>
          <w:lang w:val="en-US"/>
        </w:rPr>
      </w:pPr>
      <w:r w:rsidRPr="00AA5AC4">
        <w:rPr>
          <w:lang w:val="en-US"/>
        </w:rPr>
        <w:t>In case of any variation related to the guarantees of a POS, the following information must be sent:</w:t>
      </w:r>
    </w:p>
    <w:p w14:paraId="6797C8E8" w14:textId="77777777" w:rsidR="00AA5AC4" w:rsidRDefault="00AA5AC4" w:rsidP="00BF6D22">
      <w:pPr>
        <w:numPr>
          <w:ilvl w:val="0"/>
          <w:numId w:val="69"/>
        </w:numPr>
        <w:spacing w:before="0" w:after="120"/>
        <w:jc w:val="left"/>
      </w:pPr>
      <w:r>
        <w:t>IdRice - PoS Identifier;</w:t>
      </w:r>
    </w:p>
    <w:p w14:paraId="450356FB" w14:textId="77777777" w:rsidR="00AA5AC4" w:rsidRPr="00AA5AC4" w:rsidRDefault="00AA5AC4" w:rsidP="00BF6D22">
      <w:pPr>
        <w:numPr>
          <w:ilvl w:val="0"/>
          <w:numId w:val="69"/>
        </w:numPr>
        <w:spacing w:before="0" w:after="120"/>
        <w:jc w:val="left"/>
        <w:rPr>
          <w:lang w:val="en-US"/>
        </w:rPr>
      </w:pPr>
      <w:r w:rsidRPr="00AA5AC4">
        <w:rPr>
          <w:lang w:val="en-US"/>
        </w:rPr>
        <w:t>Type of Guarantee (Plan Provisions, Bank guarantee and Deposits);</w:t>
      </w:r>
    </w:p>
    <w:p w14:paraId="2C2CA7D6" w14:textId="77777777" w:rsidR="00AA5AC4" w:rsidRPr="00AA5AC4" w:rsidRDefault="00AA5AC4" w:rsidP="00BF6D22">
      <w:pPr>
        <w:numPr>
          <w:ilvl w:val="0"/>
          <w:numId w:val="69"/>
        </w:numPr>
        <w:spacing w:before="0" w:after="120"/>
        <w:jc w:val="left"/>
        <w:rPr>
          <w:lang w:val="en-US"/>
        </w:rPr>
      </w:pPr>
      <w:r w:rsidRPr="00AA5AC4">
        <w:rPr>
          <w:lang w:val="en-US"/>
        </w:rPr>
        <w:t>Total Balance Amount by type of Guarantees;</w:t>
      </w:r>
    </w:p>
    <w:p w14:paraId="482F8F9D" w14:textId="77777777" w:rsidR="00AA5AC4" w:rsidRPr="00AA5AC4" w:rsidRDefault="00AA5AC4" w:rsidP="00BF6D22">
      <w:pPr>
        <w:numPr>
          <w:ilvl w:val="0"/>
          <w:numId w:val="69"/>
        </w:numPr>
        <w:spacing w:before="0" w:after="120"/>
        <w:jc w:val="left"/>
        <w:rPr>
          <w:lang w:val="en-US"/>
        </w:rPr>
      </w:pPr>
      <w:r w:rsidRPr="00AA5AC4">
        <w:rPr>
          <w:lang w:val="en-US"/>
        </w:rPr>
        <w:t>Guarantee Start Date (only for Bank guarantee);</w:t>
      </w:r>
    </w:p>
    <w:p w14:paraId="63A54FD4" w14:textId="77777777" w:rsidR="00AA5AC4" w:rsidRPr="00AA5AC4" w:rsidRDefault="00AA5AC4" w:rsidP="00BF6D22">
      <w:pPr>
        <w:numPr>
          <w:ilvl w:val="0"/>
          <w:numId w:val="69"/>
        </w:numPr>
        <w:spacing w:before="0" w:after="120"/>
        <w:jc w:val="left"/>
        <w:rPr>
          <w:lang w:val="en-US"/>
        </w:rPr>
      </w:pPr>
      <w:r w:rsidRPr="00AA5AC4">
        <w:rPr>
          <w:lang w:val="en-US"/>
        </w:rPr>
        <w:t>Guarantee Expiration Date (only for Bank guarantee);</w:t>
      </w:r>
    </w:p>
    <w:p w14:paraId="57F45108" w14:textId="77777777" w:rsidR="00AA5AC4" w:rsidRPr="00AA5AC4" w:rsidRDefault="00AA5AC4" w:rsidP="00AA5AC4">
      <w:pPr>
        <w:rPr>
          <w:lang w:val="en-US"/>
        </w:rPr>
      </w:pPr>
      <w:r w:rsidRPr="00AA5AC4">
        <w:rPr>
          <w:lang w:val="en-US"/>
        </w:rPr>
        <w:t>The data can be viewed, for each PoS, from the Dashboard in the: </w:t>
      </w:r>
    </w:p>
    <w:p w14:paraId="52D571A7" w14:textId="77777777" w:rsidR="00AA5AC4" w:rsidRDefault="00AA5AC4" w:rsidP="00BF6D22">
      <w:pPr>
        <w:numPr>
          <w:ilvl w:val="0"/>
          <w:numId w:val="70"/>
        </w:numPr>
        <w:spacing w:before="0" w:after="120"/>
        <w:jc w:val="left"/>
      </w:pPr>
      <w:r>
        <w:t>Dashboard - Single PoS; </w:t>
      </w:r>
    </w:p>
    <w:p w14:paraId="6175F406" w14:textId="77777777" w:rsidR="00AA5AC4" w:rsidRPr="00AA5AC4" w:rsidRDefault="00AA5AC4" w:rsidP="00BF6D22">
      <w:pPr>
        <w:numPr>
          <w:ilvl w:val="0"/>
          <w:numId w:val="70"/>
        </w:numPr>
        <w:spacing w:before="0" w:after="120"/>
        <w:jc w:val="left"/>
        <w:rPr>
          <w:lang w:val="en-US"/>
        </w:rPr>
      </w:pPr>
      <w:r w:rsidRPr="00AA5AC4">
        <w:rPr>
          <w:lang w:val="en-US"/>
        </w:rPr>
        <w:t>Dashboard - Single PoS – “Guarantees” Tab. </w:t>
      </w:r>
    </w:p>
    <w:p w14:paraId="051F7AA7" w14:textId="77777777" w:rsidR="00AA5AC4" w:rsidRDefault="00AA5AC4" w:rsidP="00AA5AC4">
      <w:pPr>
        <w:pStyle w:val="Heading3"/>
      </w:pPr>
      <w:bookmarkStart w:id="151" w:name="scroll-bookmark-132"/>
      <w:bookmarkStart w:id="152" w:name="_Toc256000129"/>
      <w:bookmarkStart w:id="153" w:name="scroll-bookmark-38"/>
      <w:bookmarkStart w:id="154" w:name="_Toc198818776"/>
      <w:bookmarkEnd w:id="151"/>
      <w:r>
        <w:t>XPS-ZENIT-102- SAP - “Status Collection” Data Acquisition</w:t>
      </w:r>
      <w:bookmarkEnd w:id="152"/>
      <w:bookmarkEnd w:id="153"/>
      <w:bookmarkEnd w:id="154"/>
    </w:p>
    <w:p w14:paraId="23B0FE6F" w14:textId="77777777" w:rsidR="00AA5AC4" w:rsidRPr="00AA5AC4" w:rsidRDefault="00AA5AC4" w:rsidP="00AA5AC4">
      <w:pPr>
        <w:rPr>
          <w:lang w:val="en-US"/>
        </w:rPr>
      </w:pPr>
      <w:r w:rsidRPr="00AA5AC4">
        <w:rPr>
          <w:lang w:val="en-US"/>
        </w:rPr>
        <w:t>The system must implement an automatic mechanism to obtain updated information on “Status Collection” from SAP for each point of sale (POS). This flow must be activated whenever there is a change in the status of “Status Collection”, thus ensuring continuous and reliable data updates.</w:t>
      </w:r>
    </w:p>
    <w:p w14:paraId="581DB0C7" w14:textId="77777777" w:rsidR="00AA5AC4" w:rsidRPr="00AA5AC4" w:rsidRDefault="00AA5AC4" w:rsidP="00AA5AC4">
      <w:pPr>
        <w:rPr>
          <w:lang w:val="en-US"/>
        </w:rPr>
      </w:pPr>
      <w:r w:rsidRPr="00AA5AC4">
        <w:rPr>
          <w:lang w:val="en-US"/>
        </w:rPr>
        <w:t>In case of any variation related to the “Status Collection” of a POS, the following information must be sent:</w:t>
      </w:r>
    </w:p>
    <w:p w14:paraId="0613B4F0" w14:textId="77777777" w:rsidR="00AA5AC4" w:rsidRDefault="00AA5AC4" w:rsidP="00BF6D22">
      <w:pPr>
        <w:numPr>
          <w:ilvl w:val="0"/>
          <w:numId w:val="71"/>
        </w:numPr>
        <w:spacing w:before="0" w:after="120"/>
        <w:jc w:val="left"/>
      </w:pPr>
      <w:r>
        <w:t>IdRice - PoS Identifier;</w:t>
      </w:r>
    </w:p>
    <w:p w14:paraId="3D110B38" w14:textId="77777777" w:rsidR="00AA5AC4" w:rsidRPr="003F20EC" w:rsidRDefault="00AA5AC4" w:rsidP="00BF6D22">
      <w:pPr>
        <w:numPr>
          <w:ilvl w:val="0"/>
          <w:numId w:val="71"/>
        </w:numPr>
        <w:spacing w:before="0" w:after="120"/>
        <w:jc w:val="left"/>
      </w:pPr>
      <w:r w:rsidRPr="003F20EC">
        <w:t>Status Collection (“Blocco al Sollecito”) flag;</w:t>
      </w:r>
    </w:p>
    <w:p w14:paraId="51E82761" w14:textId="77777777" w:rsidR="00AA5AC4" w:rsidRPr="00AA5AC4" w:rsidRDefault="00AA5AC4" w:rsidP="00BF6D22">
      <w:pPr>
        <w:numPr>
          <w:ilvl w:val="1"/>
          <w:numId w:val="72"/>
        </w:numPr>
        <w:spacing w:before="0" w:after="120"/>
        <w:jc w:val="left"/>
        <w:rPr>
          <w:lang w:val="en-US"/>
        </w:rPr>
      </w:pPr>
      <w:r w:rsidRPr="00AA5AC4">
        <w:rPr>
          <w:lang w:val="en-US"/>
        </w:rPr>
        <w:t>Only the most serious block will be sent for each customer, ignoring the distinction between companies;</w:t>
      </w:r>
    </w:p>
    <w:p w14:paraId="523B8B61" w14:textId="77777777" w:rsidR="00AA5AC4" w:rsidRPr="00AA5AC4" w:rsidRDefault="00AA5AC4" w:rsidP="00BF6D22">
      <w:pPr>
        <w:numPr>
          <w:ilvl w:val="1"/>
          <w:numId w:val="72"/>
        </w:numPr>
        <w:spacing w:before="0" w:after="120"/>
        <w:jc w:val="left"/>
        <w:rPr>
          <w:lang w:val="en-US"/>
        </w:rPr>
      </w:pPr>
      <w:r w:rsidRPr="00AA5AC4">
        <w:rPr>
          <w:lang w:val="en-US"/>
        </w:rPr>
        <w:t>The block will be determined by a hierarchy of severity (e.g. legal &gt; warning &gt; re-entry plan);</w:t>
      </w:r>
    </w:p>
    <w:p w14:paraId="515EEB98" w14:textId="77777777" w:rsidR="00AA5AC4" w:rsidRPr="00AA5AC4" w:rsidRDefault="00AA5AC4" w:rsidP="00BF6D22">
      <w:pPr>
        <w:numPr>
          <w:ilvl w:val="1"/>
          <w:numId w:val="72"/>
        </w:numPr>
        <w:spacing w:before="0" w:after="120"/>
        <w:jc w:val="left"/>
        <w:rPr>
          <w:lang w:val="en-US"/>
        </w:rPr>
      </w:pPr>
      <w:r w:rsidRPr="00AA5AC4">
        <w:rPr>
          <w:lang w:val="en-US"/>
        </w:rPr>
        <w:lastRenderedPageBreak/>
        <w:t>The data will be updated every time the status of an “open item” changes;</w:t>
      </w:r>
    </w:p>
    <w:p w14:paraId="4180FA83" w14:textId="77777777" w:rsidR="00AA5AC4" w:rsidRPr="00AA5AC4" w:rsidRDefault="00AA5AC4" w:rsidP="00AA5AC4">
      <w:pPr>
        <w:rPr>
          <w:lang w:val="en-US"/>
        </w:rPr>
      </w:pPr>
      <w:r w:rsidRPr="00AA5AC4">
        <w:rPr>
          <w:lang w:val="en-US"/>
        </w:rPr>
        <w:t>The data can be viewed, for each PoS, from the Dashboard in the: </w:t>
      </w:r>
    </w:p>
    <w:p w14:paraId="0C175AB2" w14:textId="77777777" w:rsidR="00AA5AC4" w:rsidRDefault="00AA5AC4" w:rsidP="00BF6D22">
      <w:pPr>
        <w:numPr>
          <w:ilvl w:val="0"/>
          <w:numId w:val="73"/>
        </w:numPr>
        <w:spacing w:before="0" w:after="120"/>
        <w:jc w:val="left"/>
      </w:pPr>
      <w:r>
        <w:t>Dashboard - Single PoS; </w:t>
      </w:r>
    </w:p>
    <w:p w14:paraId="76FF0FBD" w14:textId="77777777" w:rsidR="00AA5AC4" w:rsidRPr="00AA5AC4" w:rsidRDefault="00AA5AC4" w:rsidP="00AA5AC4">
      <w:pPr>
        <w:pStyle w:val="Heading3"/>
        <w:rPr>
          <w:lang w:val="en-US"/>
        </w:rPr>
      </w:pPr>
      <w:bookmarkStart w:id="155" w:name="scroll-bookmark-133"/>
      <w:bookmarkStart w:id="156" w:name="_Toc256000130"/>
      <w:bookmarkStart w:id="157" w:name="scroll-bookmark-39"/>
      <w:bookmarkStart w:id="158" w:name="_Toc198818777"/>
      <w:bookmarkEnd w:id="155"/>
      <w:r w:rsidRPr="00AA5AC4">
        <w:rPr>
          <w:lang w:val="en-US"/>
        </w:rPr>
        <w:t>XPS-ZENIT-103- SAP - “Open credits” Data Acquisition</w:t>
      </w:r>
      <w:bookmarkEnd w:id="156"/>
      <w:bookmarkEnd w:id="157"/>
      <w:bookmarkEnd w:id="158"/>
    </w:p>
    <w:p w14:paraId="320BC4E4" w14:textId="77777777" w:rsidR="00AA5AC4" w:rsidRPr="00AA5AC4" w:rsidRDefault="00AA5AC4" w:rsidP="00AA5AC4">
      <w:pPr>
        <w:rPr>
          <w:lang w:val="en-US"/>
        </w:rPr>
      </w:pPr>
      <w:r w:rsidRPr="00AA5AC4">
        <w:rPr>
          <w:lang w:val="en-US"/>
        </w:rPr>
        <w:t>The system must implement an automatic mechanism to obtain updated information on “Open Credits” from SAP for each point of sale (PoS). This flow must be activated whenever there is a change in the status of “Open Credits”, thus ensuring continuous and reliable data updates.</w:t>
      </w:r>
    </w:p>
    <w:p w14:paraId="088D22CB" w14:textId="77777777" w:rsidR="00AA5AC4" w:rsidRPr="00AA5AC4" w:rsidRDefault="00AA5AC4" w:rsidP="00AA5AC4">
      <w:pPr>
        <w:rPr>
          <w:lang w:val="en-US"/>
        </w:rPr>
      </w:pPr>
      <w:r w:rsidRPr="00AA5AC4">
        <w:rPr>
          <w:lang w:val="en-US"/>
        </w:rPr>
        <w:t>In case of any variation related to the “Open Credits” of a PoS, the following information must be sent:</w:t>
      </w:r>
    </w:p>
    <w:p w14:paraId="297C6F8F" w14:textId="77777777" w:rsidR="00AA5AC4" w:rsidRDefault="00AA5AC4" w:rsidP="00BF6D22">
      <w:pPr>
        <w:numPr>
          <w:ilvl w:val="0"/>
          <w:numId w:val="74"/>
        </w:numPr>
        <w:spacing w:before="0" w:after="120"/>
        <w:jc w:val="left"/>
      </w:pPr>
      <w:r>
        <w:t>IdRice - PoS Identifier;</w:t>
      </w:r>
    </w:p>
    <w:p w14:paraId="25D08210" w14:textId="77777777" w:rsidR="00AA5AC4" w:rsidRDefault="00AA5AC4" w:rsidP="00BF6D22">
      <w:pPr>
        <w:numPr>
          <w:ilvl w:val="0"/>
          <w:numId w:val="74"/>
        </w:numPr>
        <w:spacing w:before="0" w:after="120"/>
        <w:jc w:val="left"/>
      </w:pPr>
      <w:r>
        <w:t>total balance amount;</w:t>
      </w:r>
    </w:p>
    <w:p w14:paraId="4B1A73BB" w14:textId="77777777" w:rsidR="00AA5AC4" w:rsidRPr="00AA5AC4" w:rsidRDefault="00AA5AC4" w:rsidP="00BF6D22">
      <w:pPr>
        <w:numPr>
          <w:ilvl w:val="1"/>
          <w:numId w:val="75"/>
        </w:numPr>
        <w:spacing w:before="0" w:after="120"/>
        <w:jc w:val="left"/>
        <w:rPr>
          <w:lang w:val="en-US"/>
        </w:rPr>
      </w:pPr>
      <w:r w:rsidRPr="00AA5AC4">
        <w:rPr>
          <w:lang w:val="en-US"/>
        </w:rPr>
        <w:t>The balances of the open items for the three companies must be transmitted, without distinction between them;</w:t>
      </w:r>
    </w:p>
    <w:p w14:paraId="50D6B78E" w14:textId="77777777" w:rsidR="00AA5AC4" w:rsidRPr="00AA5AC4" w:rsidRDefault="00AA5AC4" w:rsidP="00AA5AC4">
      <w:pPr>
        <w:rPr>
          <w:lang w:val="en-US"/>
        </w:rPr>
      </w:pPr>
      <w:r w:rsidRPr="00AA5AC4">
        <w:rPr>
          <w:lang w:val="en-US"/>
        </w:rPr>
        <w:t>Particular attention will be given to "IAG" credits, which may remain open for a few hours after the IAG.</w:t>
      </w:r>
    </w:p>
    <w:p w14:paraId="584CAEA2" w14:textId="77777777" w:rsidR="00AA5AC4" w:rsidRPr="00AA5AC4" w:rsidRDefault="00AA5AC4" w:rsidP="00AA5AC4">
      <w:pPr>
        <w:rPr>
          <w:lang w:val="en-US"/>
        </w:rPr>
      </w:pPr>
      <w:r w:rsidRPr="00AA5AC4">
        <w:rPr>
          <w:lang w:val="en-US"/>
        </w:rPr>
        <w:t>The data can be viewed, for each PoS, from the Dashboard in the: </w:t>
      </w:r>
    </w:p>
    <w:p w14:paraId="10D453D9" w14:textId="77777777" w:rsidR="00AA5AC4" w:rsidRDefault="00AA5AC4" w:rsidP="00BF6D22">
      <w:pPr>
        <w:numPr>
          <w:ilvl w:val="0"/>
          <w:numId w:val="76"/>
        </w:numPr>
        <w:spacing w:before="0" w:after="120"/>
        <w:jc w:val="left"/>
      </w:pPr>
      <w:r>
        <w:t>Dashboard - Single PoS; </w:t>
      </w:r>
    </w:p>
    <w:p w14:paraId="3CA15AE3" w14:textId="77777777" w:rsidR="00AA5AC4" w:rsidRDefault="00AA5AC4" w:rsidP="00AA5AC4">
      <w:pPr>
        <w:pStyle w:val="Heading3"/>
      </w:pPr>
      <w:bookmarkStart w:id="159" w:name="scroll-bookmark-134"/>
      <w:bookmarkStart w:id="160" w:name="_Toc256000131"/>
      <w:bookmarkStart w:id="161" w:name="scroll-bookmark-40"/>
      <w:bookmarkStart w:id="162" w:name="_Toc198818778"/>
      <w:bookmarkEnd w:id="159"/>
      <w:r>
        <w:t>XPS-ZENIT-104- SAP - “Hopper - Coin Changer” Data Acquisition</w:t>
      </w:r>
      <w:bookmarkEnd w:id="160"/>
      <w:bookmarkEnd w:id="161"/>
      <w:bookmarkEnd w:id="162"/>
    </w:p>
    <w:p w14:paraId="15289301" w14:textId="77777777" w:rsidR="00AA5AC4" w:rsidRPr="00AA5AC4" w:rsidRDefault="00AA5AC4" w:rsidP="00AA5AC4">
      <w:pPr>
        <w:rPr>
          <w:lang w:val="en-US"/>
        </w:rPr>
      </w:pPr>
      <w:r w:rsidRPr="00AA5AC4">
        <w:rPr>
          <w:lang w:val="en-US"/>
        </w:rPr>
        <w:t>The system must implement an automatic mechanism to obtain updated information on “Hopper and Coin Changer” from SAP for each point of sale (PoS). This flow must be activated whenever there is a change in the status of “Hopper and Coin Changer”, thus ensuring continuous and reliable data updates.</w:t>
      </w:r>
    </w:p>
    <w:p w14:paraId="509C4D5A" w14:textId="77777777" w:rsidR="00AA5AC4" w:rsidRPr="00AA5AC4" w:rsidRDefault="00AA5AC4" w:rsidP="00AA5AC4">
      <w:pPr>
        <w:rPr>
          <w:lang w:val="en-US"/>
        </w:rPr>
      </w:pPr>
      <w:r w:rsidRPr="00AA5AC4">
        <w:rPr>
          <w:lang w:val="en-US"/>
        </w:rPr>
        <w:t>In case of any variation related to the “Hopper and Coing Changer” of a PoS, the following information must be sent:</w:t>
      </w:r>
    </w:p>
    <w:p w14:paraId="1750542F" w14:textId="77777777" w:rsidR="00AA5AC4" w:rsidRDefault="00AA5AC4" w:rsidP="00BF6D22">
      <w:pPr>
        <w:numPr>
          <w:ilvl w:val="0"/>
          <w:numId w:val="77"/>
        </w:numPr>
        <w:spacing w:before="0" w:after="120"/>
        <w:jc w:val="left"/>
      </w:pPr>
      <w:r>
        <w:t>IdRice - PoS Identifier;</w:t>
      </w:r>
    </w:p>
    <w:p w14:paraId="7FBA446B" w14:textId="77777777" w:rsidR="00AA5AC4" w:rsidRPr="00AA5AC4" w:rsidRDefault="00AA5AC4" w:rsidP="00BF6D22">
      <w:pPr>
        <w:numPr>
          <w:ilvl w:val="0"/>
          <w:numId w:val="77"/>
        </w:numPr>
        <w:spacing w:before="0" w:after="120"/>
        <w:jc w:val="left"/>
        <w:rPr>
          <w:lang w:val="en-US"/>
        </w:rPr>
      </w:pPr>
      <w:r w:rsidRPr="00AA5AC4">
        <w:rPr>
          <w:lang w:val="en-US"/>
        </w:rPr>
        <w:t>IAG Hopper Balance Amount - Severance;</w:t>
      </w:r>
    </w:p>
    <w:p w14:paraId="27DFC9AA" w14:textId="77777777" w:rsidR="00AA5AC4" w:rsidRPr="00AA5AC4" w:rsidRDefault="00AA5AC4" w:rsidP="00BF6D22">
      <w:pPr>
        <w:numPr>
          <w:ilvl w:val="0"/>
          <w:numId w:val="77"/>
        </w:numPr>
        <w:spacing w:before="0" w:after="120"/>
        <w:jc w:val="left"/>
        <w:rPr>
          <w:lang w:val="en-US"/>
        </w:rPr>
      </w:pPr>
      <w:r w:rsidRPr="00AA5AC4">
        <w:rPr>
          <w:lang w:val="en-US"/>
        </w:rPr>
        <w:t>IAG Hopper Balance Amount - Recovery;</w:t>
      </w:r>
    </w:p>
    <w:p w14:paraId="4F483DEC" w14:textId="77777777" w:rsidR="00AA5AC4" w:rsidRDefault="00AA5AC4" w:rsidP="00BF6D22">
      <w:pPr>
        <w:numPr>
          <w:ilvl w:val="0"/>
          <w:numId w:val="77"/>
        </w:numPr>
        <w:spacing w:before="0" w:after="120"/>
        <w:jc w:val="left"/>
      </w:pPr>
      <w:r>
        <w:t>Coin exchange balance amount;</w:t>
      </w:r>
    </w:p>
    <w:p w14:paraId="217C654C" w14:textId="77777777" w:rsidR="00AA5AC4" w:rsidRPr="00AA5AC4" w:rsidRDefault="00AA5AC4" w:rsidP="00AA5AC4">
      <w:pPr>
        <w:rPr>
          <w:lang w:val="en-US"/>
        </w:rPr>
      </w:pPr>
      <w:r w:rsidRPr="00AA5AC4">
        <w:rPr>
          <w:lang w:val="en-US"/>
        </w:rPr>
        <w:t>SAP will monitor the balance of the “Coge accounts” related to the hoppers, which are linked to the points of sale.</w:t>
      </w:r>
    </w:p>
    <w:p w14:paraId="3C46D0ED" w14:textId="77777777" w:rsidR="00AA5AC4" w:rsidRPr="00AA5AC4" w:rsidRDefault="00AA5AC4" w:rsidP="00AA5AC4">
      <w:pPr>
        <w:rPr>
          <w:lang w:val="en-US"/>
        </w:rPr>
      </w:pPr>
      <w:r w:rsidRPr="00AA5AC4">
        <w:rPr>
          <w:lang w:val="en-US"/>
        </w:rPr>
        <w:t>The data can be viewed, for each PoS, from the Dashboard in the: </w:t>
      </w:r>
    </w:p>
    <w:p w14:paraId="03C9F668" w14:textId="77777777" w:rsidR="00AA5AC4" w:rsidRDefault="00AA5AC4" w:rsidP="00BF6D22">
      <w:pPr>
        <w:numPr>
          <w:ilvl w:val="0"/>
          <w:numId w:val="78"/>
        </w:numPr>
        <w:spacing w:before="0" w:after="120"/>
        <w:jc w:val="left"/>
      </w:pPr>
      <w:r>
        <w:t>Dashboard - Single PoS; </w:t>
      </w:r>
    </w:p>
    <w:p w14:paraId="75FEB33E" w14:textId="77777777" w:rsidR="00AA5AC4" w:rsidRPr="00AA5AC4" w:rsidRDefault="00AA5AC4" w:rsidP="00AA5AC4">
      <w:pPr>
        <w:pStyle w:val="Heading3"/>
        <w:rPr>
          <w:lang w:val="en-US"/>
        </w:rPr>
      </w:pPr>
      <w:bookmarkStart w:id="163" w:name="scroll-bookmark-135"/>
      <w:bookmarkStart w:id="164" w:name="_Toc256000132"/>
      <w:bookmarkStart w:id="165" w:name="scroll-bookmark-41"/>
      <w:bookmarkStart w:id="166" w:name="_Toc198818779"/>
      <w:bookmarkEnd w:id="163"/>
      <w:r w:rsidRPr="00AA5AC4">
        <w:rPr>
          <w:lang w:val="en-US"/>
        </w:rPr>
        <w:lastRenderedPageBreak/>
        <w:t>XPS-ZENIT-110 - DWH - “Winnings Monitoring” Data Acquisition</w:t>
      </w:r>
      <w:bookmarkEnd w:id="164"/>
      <w:bookmarkEnd w:id="165"/>
      <w:bookmarkEnd w:id="166"/>
    </w:p>
    <w:p w14:paraId="472F4BF5" w14:textId="77777777" w:rsidR="00AA5AC4" w:rsidRPr="00AA5AC4" w:rsidRDefault="00AA5AC4" w:rsidP="00AA5AC4">
      <w:pPr>
        <w:rPr>
          <w:lang w:val="en-US"/>
        </w:rPr>
      </w:pPr>
      <w:r w:rsidRPr="00AA5AC4">
        <w:rPr>
          <w:lang w:val="en-US"/>
        </w:rPr>
        <w:t xml:space="preserve">The </w:t>
      </w:r>
      <w:r w:rsidRPr="00AA5AC4">
        <w:rPr>
          <w:b/>
          <w:lang w:val="en-US"/>
        </w:rPr>
        <w:t>Zenit</w:t>
      </w:r>
      <w:r w:rsidRPr="00AA5AC4">
        <w:rPr>
          <w:lang w:val="en-US"/>
        </w:rPr>
        <w:t xml:space="preserve"> system will daily acquire winnings monitoring data from </w:t>
      </w:r>
      <w:r w:rsidRPr="00AA5AC4">
        <w:rPr>
          <w:b/>
          <w:lang w:val="en-US"/>
        </w:rPr>
        <w:t>DWH</w:t>
      </w:r>
      <w:r w:rsidRPr="00AA5AC4">
        <w:rPr>
          <w:lang w:val="en-US"/>
        </w:rPr>
        <w:t xml:space="preserve"> at the end of each day.</w:t>
      </w:r>
    </w:p>
    <w:p w14:paraId="7C81C859" w14:textId="77777777" w:rsidR="00AA5AC4" w:rsidRPr="00AA5AC4" w:rsidRDefault="00AA5AC4" w:rsidP="00AA5AC4">
      <w:pPr>
        <w:rPr>
          <w:lang w:val="en-US"/>
        </w:rPr>
      </w:pPr>
      <w:r w:rsidRPr="00AA5AC4">
        <w:rPr>
          <w:lang w:val="en-US"/>
        </w:rPr>
        <w:t>This information will be processed in aggregate form, omitting details of individual tickets.</w:t>
      </w:r>
    </w:p>
    <w:p w14:paraId="19EFF013" w14:textId="77777777" w:rsidR="00AA5AC4" w:rsidRPr="00AA5AC4" w:rsidRDefault="00AA5AC4" w:rsidP="00AA5AC4">
      <w:pPr>
        <w:rPr>
          <w:lang w:val="en-US"/>
        </w:rPr>
      </w:pPr>
      <w:r w:rsidRPr="00AA5AC4">
        <w:rPr>
          <w:lang w:val="en-US"/>
        </w:rPr>
        <w:t>Three distinct types of integration are planned:</w:t>
      </w:r>
    </w:p>
    <w:p w14:paraId="24D9D88E" w14:textId="77777777" w:rsidR="00AA5AC4" w:rsidRPr="00AA5AC4" w:rsidRDefault="00AA5AC4" w:rsidP="00BF6D22">
      <w:pPr>
        <w:numPr>
          <w:ilvl w:val="0"/>
          <w:numId w:val="79"/>
        </w:numPr>
        <w:spacing w:before="0" w:after="120"/>
        <w:jc w:val="left"/>
        <w:rPr>
          <w:lang w:val="en-US"/>
        </w:rPr>
      </w:pPr>
      <w:r w:rsidRPr="00AA5AC4">
        <w:rPr>
          <w:lang w:val="en-US"/>
        </w:rPr>
        <w:t>Sport tickets paid at other sales points;</w:t>
      </w:r>
    </w:p>
    <w:p w14:paraId="54557648" w14:textId="77777777" w:rsidR="00AA5AC4" w:rsidRPr="00AA5AC4" w:rsidRDefault="00AA5AC4" w:rsidP="00BF6D22">
      <w:pPr>
        <w:numPr>
          <w:ilvl w:val="1"/>
          <w:numId w:val="80"/>
        </w:numPr>
        <w:spacing w:before="0" w:after="120"/>
        <w:jc w:val="left"/>
        <w:rPr>
          <w:lang w:val="en-US"/>
        </w:rPr>
      </w:pPr>
      <w:r w:rsidRPr="00AA5AC4">
        <w:rPr>
          <w:lang w:val="en-US"/>
        </w:rPr>
        <w:t>The aggregation must be based on:</w:t>
      </w:r>
    </w:p>
    <w:p w14:paraId="6DA798EC" w14:textId="77777777" w:rsidR="00AA5AC4" w:rsidRDefault="00AA5AC4" w:rsidP="00BF6D22">
      <w:pPr>
        <w:numPr>
          <w:ilvl w:val="2"/>
          <w:numId w:val="81"/>
        </w:numPr>
        <w:spacing w:before="0" w:after="120"/>
        <w:jc w:val="left"/>
      </w:pPr>
      <w:r>
        <w:t>Identifier of seller PoS (ZonaRice).</w:t>
      </w:r>
    </w:p>
    <w:p w14:paraId="51A27DBC" w14:textId="77777777" w:rsidR="00AA5AC4" w:rsidRDefault="00AA5AC4" w:rsidP="00BF6D22">
      <w:pPr>
        <w:numPr>
          <w:ilvl w:val="2"/>
          <w:numId w:val="81"/>
        </w:numPr>
        <w:spacing w:before="0" w:after="120"/>
        <w:jc w:val="left"/>
      </w:pPr>
      <w:r>
        <w:t>Sell date;</w:t>
      </w:r>
    </w:p>
    <w:p w14:paraId="61BE73A1" w14:textId="77777777" w:rsidR="00AA5AC4" w:rsidRPr="00AA5AC4" w:rsidRDefault="00AA5AC4" w:rsidP="00BF6D22">
      <w:pPr>
        <w:numPr>
          <w:ilvl w:val="2"/>
          <w:numId w:val="81"/>
        </w:numPr>
        <w:spacing w:before="0" w:after="120"/>
        <w:jc w:val="left"/>
        <w:rPr>
          <w:lang w:val="en-US"/>
        </w:rPr>
      </w:pPr>
      <w:r w:rsidRPr="00AA5AC4">
        <w:rPr>
          <w:lang w:val="en-US"/>
        </w:rPr>
        <w:t>Identifier of PoS where the payment was made;</w:t>
      </w:r>
    </w:p>
    <w:p w14:paraId="6266DBA0" w14:textId="77777777" w:rsidR="00AA5AC4" w:rsidRDefault="00AA5AC4" w:rsidP="00BF6D22">
      <w:pPr>
        <w:numPr>
          <w:ilvl w:val="2"/>
          <w:numId w:val="81"/>
        </w:numPr>
        <w:spacing w:before="0" w:after="120"/>
        <w:jc w:val="left"/>
      </w:pPr>
      <w:r>
        <w:t>Payment date;</w:t>
      </w:r>
    </w:p>
    <w:p w14:paraId="1F0477CC" w14:textId="77777777" w:rsidR="00AA5AC4" w:rsidRDefault="00AA5AC4" w:rsidP="00BF6D22">
      <w:pPr>
        <w:numPr>
          <w:ilvl w:val="0"/>
          <w:numId w:val="79"/>
        </w:numPr>
        <w:spacing w:before="0" w:after="120"/>
        <w:jc w:val="left"/>
      </w:pPr>
      <w:r>
        <w:t>Unpaid winning sports tickets;</w:t>
      </w:r>
    </w:p>
    <w:p w14:paraId="09748B74" w14:textId="77777777" w:rsidR="00AA5AC4" w:rsidRPr="00AA5AC4" w:rsidRDefault="00AA5AC4" w:rsidP="00BF6D22">
      <w:pPr>
        <w:numPr>
          <w:ilvl w:val="1"/>
          <w:numId w:val="82"/>
        </w:numPr>
        <w:spacing w:before="0" w:after="120"/>
        <w:jc w:val="left"/>
        <w:rPr>
          <w:lang w:val="en-US"/>
        </w:rPr>
      </w:pPr>
      <w:r w:rsidRPr="00AA5AC4">
        <w:rPr>
          <w:lang w:val="en-US"/>
        </w:rPr>
        <w:t>The aggregation must be based on:</w:t>
      </w:r>
    </w:p>
    <w:p w14:paraId="57169969" w14:textId="77777777" w:rsidR="00AA5AC4" w:rsidRDefault="00AA5AC4" w:rsidP="00BF6D22">
      <w:pPr>
        <w:numPr>
          <w:ilvl w:val="2"/>
          <w:numId w:val="83"/>
        </w:numPr>
        <w:spacing w:before="0" w:after="120"/>
        <w:jc w:val="left"/>
      </w:pPr>
      <w:r>
        <w:t>Identifier of seller PoS (ZonaRice);</w:t>
      </w:r>
    </w:p>
    <w:p w14:paraId="19083ACC" w14:textId="77777777" w:rsidR="00AA5AC4" w:rsidRDefault="00AA5AC4" w:rsidP="00BF6D22">
      <w:pPr>
        <w:numPr>
          <w:ilvl w:val="2"/>
          <w:numId w:val="83"/>
        </w:numPr>
        <w:spacing w:before="0" w:after="120"/>
        <w:jc w:val="left"/>
      </w:pPr>
      <w:r>
        <w:t>Sell date;</w:t>
      </w:r>
    </w:p>
    <w:p w14:paraId="6BC45BEE" w14:textId="77777777" w:rsidR="00AA5AC4" w:rsidRPr="00AA5AC4" w:rsidRDefault="00AA5AC4" w:rsidP="00BF6D22">
      <w:pPr>
        <w:numPr>
          <w:ilvl w:val="0"/>
          <w:numId w:val="79"/>
        </w:numPr>
        <w:spacing w:before="0" w:after="120"/>
        <w:jc w:val="left"/>
        <w:rPr>
          <w:lang w:val="en-US"/>
        </w:rPr>
      </w:pPr>
      <w:r w:rsidRPr="00AA5AC4">
        <w:rPr>
          <w:lang w:val="en-US"/>
        </w:rPr>
        <w:t>Unpaid winning virtual race tickets;</w:t>
      </w:r>
    </w:p>
    <w:p w14:paraId="67079FA9" w14:textId="77777777" w:rsidR="00AA5AC4" w:rsidRPr="00AA5AC4" w:rsidRDefault="00AA5AC4" w:rsidP="00BF6D22">
      <w:pPr>
        <w:numPr>
          <w:ilvl w:val="1"/>
          <w:numId w:val="84"/>
        </w:numPr>
        <w:spacing w:before="0" w:after="120"/>
        <w:jc w:val="left"/>
        <w:rPr>
          <w:lang w:val="en-US"/>
        </w:rPr>
      </w:pPr>
      <w:r w:rsidRPr="00AA5AC4">
        <w:rPr>
          <w:lang w:val="en-US"/>
        </w:rPr>
        <w:t>The aggregation must be based on:</w:t>
      </w:r>
    </w:p>
    <w:p w14:paraId="2A850D4F" w14:textId="77777777" w:rsidR="00AA5AC4" w:rsidRDefault="00AA5AC4" w:rsidP="00BF6D22">
      <w:pPr>
        <w:numPr>
          <w:ilvl w:val="2"/>
          <w:numId w:val="85"/>
        </w:numPr>
        <w:spacing w:before="0" w:after="120"/>
        <w:jc w:val="left"/>
      </w:pPr>
      <w:r>
        <w:t>Identifier of seller PoS (ZonaRice);</w:t>
      </w:r>
    </w:p>
    <w:p w14:paraId="4D5C4D4A" w14:textId="77777777" w:rsidR="00AA5AC4" w:rsidRDefault="00AA5AC4" w:rsidP="00BF6D22">
      <w:pPr>
        <w:numPr>
          <w:ilvl w:val="2"/>
          <w:numId w:val="85"/>
        </w:numPr>
        <w:spacing w:before="0" w:after="120"/>
        <w:jc w:val="left"/>
      </w:pPr>
      <w:r>
        <w:t>Sell date;</w:t>
      </w:r>
    </w:p>
    <w:p w14:paraId="690DF58F" w14:textId="77777777" w:rsidR="00AA5AC4" w:rsidRPr="00AA5AC4" w:rsidRDefault="00AA5AC4" w:rsidP="00AA5AC4">
      <w:pPr>
        <w:rPr>
          <w:lang w:val="en-US"/>
        </w:rPr>
      </w:pPr>
      <w:r w:rsidRPr="00AA5AC4">
        <w:rPr>
          <w:lang w:val="en-US"/>
        </w:rPr>
        <w:t>For each type, extract and aggregate the following information:</w:t>
      </w:r>
    </w:p>
    <w:p w14:paraId="57925B72" w14:textId="77777777" w:rsidR="00AA5AC4" w:rsidRPr="00AA5AC4" w:rsidRDefault="00AA5AC4" w:rsidP="00BF6D22">
      <w:pPr>
        <w:numPr>
          <w:ilvl w:val="0"/>
          <w:numId w:val="86"/>
        </w:numPr>
        <w:spacing w:before="0" w:after="120"/>
        <w:jc w:val="left"/>
        <w:rPr>
          <w:lang w:val="en-US"/>
        </w:rPr>
      </w:pPr>
      <w:r w:rsidRPr="00AA5AC4">
        <w:rPr>
          <w:b/>
          <w:lang w:val="en-US"/>
        </w:rPr>
        <w:t>Seller Agency Code</w:t>
      </w:r>
      <w:r w:rsidRPr="00AA5AC4">
        <w:rPr>
          <w:lang w:val="en-US"/>
        </w:rPr>
        <w:t>: The SIMP Code of the Agency where the sell was made is a fixed string of 6 characters, filled on the left with zeros (e.g. 000045);</w:t>
      </w:r>
    </w:p>
    <w:p w14:paraId="24CAFEDB" w14:textId="77777777" w:rsidR="00AA5AC4" w:rsidRPr="00AA5AC4" w:rsidRDefault="00AA5AC4" w:rsidP="00AA5AC4">
      <w:pPr>
        <w:ind w:left="284"/>
        <w:rPr>
          <w:lang w:val="en-US"/>
        </w:rPr>
      </w:pPr>
      <w:r w:rsidRPr="00AA5AC4">
        <w:rPr>
          <w:lang w:val="en-US"/>
        </w:rPr>
        <w:t>In the case of a "Corner" type PoS, a prefix is added that consists of the zone number, represented by four characters filled with leading zeros. This prefix is followed by a hyphen "-" and the SIMP code of the agency, filled out as described previously (e.g. 0001-000045).</w:t>
      </w:r>
    </w:p>
    <w:p w14:paraId="1A9FD441" w14:textId="77777777" w:rsidR="00AA5AC4" w:rsidRPr="00AA5AC4" w:rsidRDefault="00AA5AC4" w:rsidP="00BF6D22">
      <w:pPr>
        <w:numPr>
          <w:ilvl w:val="0"/>
          <w:numId w:val="87"/>
        </w:numPr>
        <w:spacing w:before="0" w:after="120"/>
        <w:jc w:val="left"/>
        <w:rPr>
          <w:lang w:val="en-US"/>
        </w:rPr>
      </w:pPr>
      <w:r w:rsidRPr="00AA5AC4">
        <w:rPr>
          <w:b/>
          <w:lang w:val="en-US"/>
        </w:rPr>
        <w:t xml:space="preserve">Seller PoS identifier </w:t>
      </w:r>
      <w:r w:rsidRPr="00AA5AC4">
        <w:rPr>
          <w:lang w:val="en-US"/>
        </w:rPr>
        <w:t>location corresponds to Zona Rice of PoS, where Rice is a fixed string of four characters, left-padded with zeros (e.g. "MI0001");</w:t>
      </w:r>
    </w:p>
    <w:p w14:paraId="009E7A0A" w14:textId="77777777" w:rsidR="00AA5AC4" w:rsidRPr="00AA5AC4" w:rsidRDefault="00AA5AC4" w:rsidP="00BF6D22">
      <w:pPr>
        <w:numPr>
          <w:ilvl w:val="0"/>
          <w:numId w:val="87"/>
        </w:numPr>
        <w:spacing w:before="0" w:after="120"/>
        <w:jc w:val="left"/>
        <w:rPr>
          <w:lang w:val="en-US"/>
        </w:rPr>
      </w:pPr>
      <w:r w:rsidRPr="00AA5AC4">
        <w:rPr>
          <w:b/>
          <w:lang w:val="en-US"/>
        </w:rPr>
        <w:t>Competence (event) Day</w:t>
      </w:r>
      <w:r w:rsidRPr="00AA5AC4">
        <w:rPr>
          <w:lang w:val="en-US"/>
        </w:rPr>
        <w:t>: corresponds to the date of the win (Format "yyyy-mm-dd");</w:t>
      </w:r>
    </w:p>
    <w:p w14:paraId="5ABC7C7E" w14:textId="77777777" w:rsidR="00AA5AC4" w:rsidRPr="00AA5AC4" w:rsidRDefault="00AA5AC4" w:rsidP="00BF6D22">
      <w:pPr>
        <w:numPr>
          <w:ilvl w:val="0"/>
          <w:numId w:val="87"/>
        </w:numPr>
        <w:spacing w:before="0" w:after="120"/>
        <w:jc w:val="left"/>
        <w:rPr>
          <w:lang w:val="en-US"/>
        </w:rPr>
      </w:pPr>
      <w:r w:rsidRPr="00AA5AC4">
        <w:rPr>
          <w:b/>
          <w:lang w:val="en-US"/>
        </w:rPr>
        <w:t>Cash day</w:t>
      </w:r>
      <w:r w:rsidRPr="00AA5AC4">
        <w:rPr>
          <w:lang w:val="en-US"/>
        </w:rPr>
        <w:t>: the date of the sell of the bet (Format "yyyy-mm-dd");</w:t>
      </w:r>
    </w:p>
    <w:p w14:paraId="0C00C3B9" w14:textId="77777777" w:rsidR="00AA5AC4" w:rsidRPr="00AA5AC4" w:rsidRDefault="00AA5AC4" w:rsidP="00BF6D22">
      <w:pPr>
        <w:numPr>
          <w:ilvl w:val="0"/>
          <w:numId w:val="87"/>
        </w:numPr>
        <w:spacing w:before="0" w:after="120"/>
        <w:jc w:val="left"/>
        <w:rPr>
          <w:lang w:val="en-US"/>
        </w:rPr>
      </w:pPr>
      <w:r w:rsidRPr="00AA5AC4">
        <w:rPr>
          <w:b/>
          <w:lang w:val="en-US"/>
        </w:rPr>
        <w:t>Winning payment Day</w:t>
      </w:r>
      <w:r w:rsidRPr="00AA5AC4">
        <w:rPr>
          <w:lang w:val="en-US"/>
        </w:rPr>
        <w:t>: it is the date on which the payment of the winnings was made (Format "yyyy-mm-dd"); This data will only appear on “tickets paid at other sales points”;</w:t>
      </w:r>
    </w:p>
    <w:p w14:paraId="146135E6" w14:textId="77777777" w:rsidR="00AA5AC4" w:rsidRPr="00AA5AC4" w:rsidRDefault="00AA5AC4" w:rsidP="00BF6D22">
      <w:pPr>
        <w:numPr>
          <w:ilvl w:val="0"/>
          <w:numId w:val="87"/>
        </w:numPr>
        <w:spacing w:before="0" w:after="120"/>
        <w:jc w:val="left"/>
        <w:rPr>
          <w:lang w:val="en-US"/>
        </w:rPr>
      </w:pPr>
      <w:r w:rsidRPr="00AA5AC4">
        <w:rPr>
          <w:b/>
          <w:lang w:val="en-US"/>
        </w:rPr>
        <w:lastRenderedPageBreak/>
        <w:t>Agency Code Payment</w:t>
      </w:r>
      <w:r w:rsidRPr="00AA5AC4">
        <w:rPr>
          <w:lang w:val="en-US"/>
        </w:rPr>
        <w:t xml:space="preserve"> is a fixed string of 6 characters, corresponding to the SIMP code of the agency where the payment was made, filled on the left with zeros (e.g., 000045); This data will only appear on “tickets paid at other sales points”;</w:t>
      </w:r>
    </w:p>
    <w:p w14:paraId="705D7A0A" w14:textId="77777777" w:rsidR="00AA5AC4" w:rsidRPr="00AA5AC4" w:rsidRDefault="00AA5AC4" w:rsidP="00BF6D22">
      <w:pPr>
        <w:numPr>
          <w:ilvl w:val="0"/>
          <w:numId w:val="87"/>
        </w:numPr>
        <w:spacing w:before="0" w:after="120"/>
        <w:jc w:val="left"/>
        <w:rPr>
          <w:lang w:val="en-US"/>
        </w:rPr>
      </w:pPr>
      <w:r w:rsidRPr="00AA5AC4">
        <w:rPr>
          <w:b/>
          <w:lang w:val="en-US"/>
        </w:rPr>
        <w:t>PoS Identifier of the payment</w:t>
      </w:r>
      <w:r w:rsidRPr="00AA5AC4">
        <w:rPr>
          <w:lang w:val="en-US"/>
        </w:rPr>
        <w:t xml:space="preserve"> corresponds to Zona Rice to the PoS payment, where Rice is a fixed four-character string, left-padded with zeros (e.g., "MI0001"). This data will only appear on “tickets paid at other sales points”;</w:t>
      </w:r>
    </w:p>
    <w:p w14:paraId="4D1FC865" w14:textId="77777777" w:rsidR="00AA5AC4" w:rsidRPr="00AA5AC4" w:rsidRDefault="00AA5AC4" w:rsidP="00BF6D22">
      <w:pPr>
        <w:numPr>
          <w:ilvl w:val="0"/>
          <w:numId w:val="87"/>
        </w:numPr>
        <w:spacing w:before="0" w:after="120"/>
        <w:jc w:val="left"/>
        <w:rPr>
          <w:lang w:val="en-US"/>
        </w:rPr>
      </w:pPr>
      <w:r w:rsidRPr="00AA5AC4">
        <w:rPr>
          <w:b/>
          <w:lang w:val="en-US"/>
        </w:rPr>
        <w:t>Amount bet</w:t>
      </w:r>
      <w:r w:rsidRPr="00AA5AC4">
        <w:rPr>
          <w:lang w:val="en-US"/>
        </w:rPr>
        <w:t>: the amount of the sell related to the bet.</w:t>
      </w:r>
    </w:p>
    <w:p w14:paraId="5757A0C8" w14:textId="77777777" w:rsidR="00AA5AC4" w:rsidRPr="00AA5AC4" w:rsidRDefault="00AA5AC4" w:rsidP="00BF6D22">
      <w:pPr>
        <w:numPr>
          <w:ilvl w:val="0"/>
          <w:numId w:val="87"/>
        </w:numPr>
        <w:spacing w:before="0" w:after="120"/>
        <w:jc w:val="left"/>
        <w:rPr>
          <w:lang w:val="en-US"/>
        </w:rPr>
      </w:pPr>
      <w:r w:rsidRPr="00AA5AC4">
        <w:rPr>
          <w:b/>
          <w:lang w:val="en-US"/>
        </w:rPr>
        <w:t>Amount Won</w:t>
      </w:r>
      <w:r w:rsidRPr="00AA5AC4">
        <w:rPr>
          <w:lang w:val="en-US"/>
        </w:rPr>
        <w:t>: the amount of the prize paid.</w:t>
      </w:r>
    </w:p>
    <w:p w14:paraId="57C00D8B" w14:textId="77777777" w:rsidR="00AA5AC4" w:rsidRPr="00AA5AC4" w:rsidRDefault="00AA5AC4" w:rsidP="00AA5AC4">
      <w:pPr>
        <w:rPr>
          <w:lang w:val="en-US"/>
        </w:rPr>
      </w:pPr>
      <w:r w:rsidRPr="00AA5AC4">
        <w:rPr>
          <w:lang w:val="en-US"/>
        </w:rPr>
        <w:t>The data acquired from the system must follow the same rules and logic currently in use for the daily extraction performed by the DWH on the winnings monitoring reports. This process must ensure that the data is consistent, accurate, and formatted according to existing specifications, maintaining the same frequency of daily extraction.</w:t>
      </w:r>
    </w:p>
    <w:p w14:paraId="7DD4751E" w14:textId="77777777" w:rsidR="00AA5AC4" w:rsidRPr="00AA5AC4" w:rsidRDefault="00AA5AC4" w:rsidP="00AA5AC4">
      <w:pPr>
        <w:rPr>
          <w:lang w:val="en-US"/>
        </w:rPr>
      </w:pPr>
      <w:r w:rsidRPr="00AA5AC4">
        <w:rPr>
          <w:lang w:val="en-US"/>
        </w:rPr>
        <w:t>The data can be viewed, for each PoS, from the Dashboard in the: </w:t>
      </w:r>
    </w:p>
    <w:p w14:paraId="5A9E081E" w14:textId="77777777" w:rsidR="00AA5AC4" w:rsidRPr="00AA5AC4" w:rsidRDefault="00AA5AC4" w:rsidP="00BF6D22">
      <w:pPr>
        <w:numPr>
          <w:ilvl w:val="0"/>
          <w:numId w:val="88"/>
        </w:numPr>
        <w:spacing w:before="0" w:after="120"/>
        <w:jc w:val="left"/>
        <w:rPr>
          <w:lang w:val="en-US"/>
        </w:rPr>
      </w:pPr>
      <w:r w:rsidRPr="00AA5AC4">
        <w:rPr>
          <w:lang w:val="en-US"/>
        </w:rPr>
        <w:t>Dashboard - Single PoS - “Winning Data” Tab;</w:t>
      </w:r>
      <w:r w:rsidRPr="00AA5AC4">
        <w:rPr>
          <w:color w:val="FF5630"/>
          <w:lang w:val="en-US"/>
        </w:rPr>
        <w:t> </w:t>
      </w:r>
    </w:p>
    <w:p w14:paraId="7BAA496D" w14:textId="77777777" w:rsidR="00AA5AC4" w:rsidRDefault="00AA5AC4" w:rsidP="00AA5AC4">
      <w:pPr>
        <w:pStyle w:val="Heading3"/>
      </w:pPr>
      <w:bookmarkStart w:id="167" w:name="scroll-bookmark-136"/>
      <w:bookmarkStart w:id="168" w:name="_Toc256000133"/>
      <w:bookmarkStart w:id="169" w:name="scroll-bookmark-42"/>
      <w:bookmarkStart w:id="170" w:name="_Toc198818780"/>
      <w:bookmarkEnd w:id="167"/>
      <w:r>
        <w:t>XPS-ZENIT-120 - Terminal Data Acquisition</w:t>
      </w:r>
      <w:bookmarkEnd w:id="168"/>
      <w:bookmarkEnd w:id="169"/>
      <w:bookmarkEnd w:id="170"/>
    </w:p>
    <w:p w14:paraId="4ECFD554" w14:textId="77777777" w:rsidR="00AA5AC4" w:rsidRPr="00AA5AC4" w:rsidRDefault="00AA5AC4" w:rsidP="00AA5AC4">
      <w:pPr>
        <w:rPr>
          <w:lang w:val="en-US"/>
        </w:rPr>
      </w:pPr>
      <w:r w:rsidRPr="00AA5AC4">
        <w:rPr>
          <w:lang w:val="en-US"/>
        </w:rPr>
        <w:t>ZENIT takes the Terminal Data for each Terminal Type at each Point of Sale (PoS) from ORION.</w:t>
      </w:r>
    </w:p>
    <w:p w14:paraId="1637E5BD" w14:textId="77777777" w:rsidR="00AA5AC4" w:rsidRPr="00AA5AC4" w:rsidRDefault="00AA5AC4" w:rsidP="00AA5AC4">
      <w:pPr>
        <w:rPr>
          <w:lang w:val="en-US"/>
        </w:rPr>
      </w:pPr>
      <w:r w:rsidRPr="00AA5AC4">
        <w:rPr>
          <w:lang w:val="en-US"/>
        </w:rPr>
        <w:t>The information that needs to be extracted are:</w:t>
      </w:r>
    </w:p>
    <w:p w14:paraId="79753E8D" w14:textId="77777777" w:rsidR="00AA5AC4" w:rsidRDefault="00AA5AC4" w:rsidP="00BF6D22">
      <w:pPr>
        <w:numPr>
          <w:ilvl w:val="0"/>
          <w:numId w:val="89"/>
        </w:numPr>
        <w:spacing w:before="0" w:after="120"/>
        <w:jc w:val="left"/>
      </w:pPr>
      <w:r>
        <w:rPr>
          <w:b/>
        </w:rPr>
        <w:t>IdRice</w:t>
      </w:r>
      <w:r>
        <w:t>: Unique PoS identifier;</w:t>
      </w:r>
    </w:p>
    <w:p w14:paraId="21ED9E96" w14:textId="77777777" w:rsidR="00AA5AC4" w:rsidRDefault="00AA5AC4" w:rsidP="00BF6D22">
      <w:pPr>
        <w:numPr>
          <w:ilvl w:val="0"/>
          <w:numId w:val="89"/>
        </w:numPr>
        <w:spacing w:before="0" w:after="120"/>
        <w:jc w:val="left"/>
      </w:pPr>
      <w:r>
        <w:t>for each Terminal Type :</w:t>
      </w:r>
    </w:p>
    <w:p w14:paraId="33E9A19B" w14:textId="77777777" w:rsidR="00AA5AC4" w:rsidRDefault="00AA5AC4" w:rsidP="00BF6D22">
      <w:pPr>
        <w:numPr>
          <w:ilvl w:val="1"/>
          <w:numId w:val="90"/>
        </w:numPr>
        <w:spacing w:before="0" w:after="120"/>
        <w:jc w:val="left"/>
      </w:pPr>
      <w:r>
        <w:t>Type ID;</w:t>
      </w:r>
    </w:p>
    <w:p w14:paraId="24E98B3B" w14:textId="77777777" w:rsidR="00AA5AC4" w:rsidRDefault="00AA5AC4" w:rsidP="00BF6D22">
      <w:pPr>
        <w:numPr>
          <w:ilvl w:val="1"/>
          <w:numId w:val="90"/>
        </w:numPr>
        <w:spacing w:before="0" w:after="120"/>
        <w:jc w:val="left"/>
      </w:pPr>
      <w:r>
        <w:t>Type Name;</w:t>
      </w:r>
    </w:p>
    <w:p w14:paraId="2E8F1AB2" w14:textId="77777777" w:rsidR="00AA5AC4" w:rsidRPr="00AA5AC4" w:rsidRDefault="00AA5AC4" w:rsidP="00BF6D22">
      <w:pPr>
        <w:numPr>
          <w:ilvl w:val="1"/>
          <w:numId w:val="90"/>
        </w:numPr>
        <w:spacing w:before="0" w:after="120"/>
        <w:jc w:val="left"/>
        <w:rPr>
          <w:lang w:val="en-US"/>
        </w:rPr>
      </w:pPr>
      <w:r w:rsidRPr="00AA5AC4">
        <w:rPr>
          <w:lang w:val="en-US"/>
        </w:rPr>
        <w:t>Number of Terminals: Quantity of Terminals for each Type at PoS;</w:t>
      </w:r>
    </w:p>
    <w:p w14:paraId="6DE80152" w14:textId="77777777" w:rsidR="00AA5AC4" w:rsidRPr="00AA5AC4" w:rsidRDefault="00AA5AC4" w:rsidP="00AA5AC4">
      <w:pPr>
        <w:rPr>
          <w:lang w:val="en-US"/>
        </w:rPr>
      </w:pPr>
      <w:r w:rsidRPr="00AA5AC4">
        <w:rPr>
          <w:lang w:val="en-US"/>
        </w:rPr>
        <w:t>The data can be viewed, for each PoS, from the Dashboard in the: </w:t>
      </w:r>
    </w:p>
    <w:p w14:paraId="7887A291" w14:textId="77777777" w:rsidR="00AA5AC4" w:rsidRPr="00AA5AC4" w:rsidRDefault="00AA5AC4" w:rsidP="00BF6D22">
      <w:pPr>
        <w:numPr>
          <w:ilvl w:val="0"/>
          <w:numId w:val="91"/>
        </w:numPr>
        <w:spacing w:before="0" w:after="120"/>
        <w:jc w:val="left"/>
        <w:rPr>
          <w:lang w:val="en-US"/>
        </w:rPr>
      </w:pPr>
      <w:r w:rsidRPr="00AA5AC4">
        <w:rPr>
          <w:lang w:val="en-US"/>
        </w:rPr>
        <w:t>Dashboard - Single PoS - “PoS Master Data” Tab;</w:t>
      </w:r>
    </w:p>
    <w:p w14:paraId="06749794" w14:textId="77777777" w:rsidR="00AA5AC4" w:rsidRDefault="00AA5AC4" w:rsidP="00AA5AC4">
      <w:pPr>
        <w:pStyle w:val="Heading3"/>
      </w:pPr>
      <w:bookmarkStart w:id="171" w:name="scroll-bookmark-137"/>
      <w:bookmarkStart w:id="172" w:name="_Toc256000134"/>
      <w:bookmarkStart w:id="173" w:name="scroll-bookmark-43"/>
      <w:bookmarkStart w:id="174" w:name="_Toc198818781"/>
      <w:bookmarkEnd w:id="171"/>
      <w:r>
        <w:t>XPS-ZENIT-130 - Cerved - Report Acquisition</w:t>
      </w:r>
      <w:bookmarkEnd w:id="172"/>
      <w:bookmarkEnd w:id="173"/>
      <w:bookmarkEnd w:id="174"/>
    </w:p>
    <w:p w14:paraId="41E7C8D4" w14:textId="77777777" w:rsidR="00AA5AC4" w:rsidRPr="00AA5AC4" w:rsidRDefault="00AA5AC4" w:rsidP="00AA5AC4">
      <w:pPr>
        <w:rPr>
          <w:lang w:val="en-US"/>
        </w:rPr>
      </w:pPr>
      <w:r w:rsidRPr="00AA5AC4">
        <w:rPr>
          <w:lang w:val="en-US"/>
        </w:rPr>
        <w:t>The system must be able to acquire the available reports of a specific PoS from Cerved, thus allowing for their subsequent viewing.</w:t>
      </w:r>
    </w:p>
    <w:p w14:paraId="74105277" w14:textId="77777777" w:rsidR="00AA5AC4" w:rsidRPr="00AA5AC4" w:rsidRDefault="00AA5AC4" w:rsidP="00AA5AC4">
      <w:pPr>
        <w:rPr>
          <w:lang w:val="en-US"/>
        </w:rPr>
      </w:pPr>
      <w:r w:rsidRPr="00AA5AC4">
        <w:rPr>
          <w:lang w:val="en-US"/>
        </w:rPr>
        <w:t>The request will be triggered in the following cases:</w:t>
      </w:r>
    </w:p>
    <w:p w14:paraId="31389D30" w14:textId="77777777" w:rsidR="00AA5AC4" w:rsidRPr="00AA5AC4" w:rsidRDefault="00AA5AC4" w:rsidP="00BF6D22">
      <w:pPr>
        <w:numPr>
          <w:ilvl w:val="0"/>
          <w:numId w:val="92"/>
        </w:numPr>
        <w:spacing w:before="0" w:after="120"/>
        <w:jc w:val="left"/>
        <w:rPr>
          <w:lang w:val="en-US"/>
        </w:rPr>
      </w:pPr>
      <w:r w:rsidRPr="00AA5AC4">
        <w:rPr>
          <w:lang w:val="en-US"/>
        </w:rPr>
        <w:t>When the user works on the Dashboard:</w:t>
      </w:r>
    </w:p>
    <w:p w14:paraId="63F2FAF3" w14:textId="77777777" w:rsidR="00AA5AC4" w:rsidRPr="00AA5AC4" w:rsidRDefault="00AA5AC4" w:rsidP="00BF6D22">
      <w:pPr>
        <w:numPr>
          <w:ilvl w:val="1"/>
          <w:numId w:val="93"/>
        </w:numPr>
        <w:spacing w:before="0" w:after="120"/>
        <w:jc w:val="left"/>
        <w:rPr>
          <w:lang w:val="en-US"/>
        </w:rPr>
      </w:pPr>
      <w:r w:rsidRPr="00AA5AC4">
        <w:rPr>
          <w:lang w:val="en-US"/>
        </w:rPr>
        <w:t>Screen Single PoS (in the module reserved to the data of the Source system “Documents“, if it is necessary to display information from the Source system);</w:t>
      </w:r>
    </w:p>
    <w:p w14:paraId="7B92252C" w14:textId="77777777" w:rsidR="00AA5AC4" w:rsidRPr="00AA5AC4" w:rsidRDefault="00AA5AC4" w:rsidP="00AA5AC4">
      <w:pPr>
        <w:rPr>
          <w:lang w:val="en-US"/>
        </w:rPr>
      </w:pPr>
      <w:r w:rsidRPr="00AA5AC4">
        <w:rPr>
          <w:lang w:val="en-US"/>
        </w:rPr>
        <w:t>Zenit shows the list of available documents, allowing the user to click on the single document to show it.</w:t>
      </w:r>
    </w:p>
    <w:p w14:paraId="30A91494" w14:textId="77777777" w:rsidR="00AA5AC4" w:rsidRPr="00AA5AC4" w:rsidRDefault="00AA5AC4" w:rsidP="00AA5AC4">
      <w:pPr>
        <w:rPr>
          <w:lang w:val="en-US"/>
        </w:rPr>
      </w:pPr>
      <w:r w:rsidRPr="00AA5AC4">
        <w:rPr>
          <w:lang w:val="en-US"/>
        </w:rPr>
        <w:lastRenderedPageBreak/>
        <w:t>The data can be viewed, for each PoS, from the Dashboard in the: </w:t>
      </w:r>
    </w:p>
    <w:p w14:paraId="61873486" w14:textId="77777777" w:rsidR="00AA5AC4" w:rsidRDefault="00AA5AC4" w:rsidP="00BF6D22">
      <w:pPr>
        <w:numPr>
          <w:ilvl w:val="0"/>
          <w:numId w:val="94"/>
        </w:numPr>
        <w:spacing w:before="0" w:after="120"/>
        <w:jc w:val="left"/>
      </w:pPr>
      <w:r>
        <w:t>Dashboard - Single PoS - “Documents” Tab;</w:t>
      </w:r>
    </w:p>
    <w:p w14:paraId="1AF6F2D1" w14:textId="77777777" w:rsidR="00AA5AC4" w:rsidRDefault="00AA5AC4" w:rsidP="00AA5AC4">
      <w:pPr>
        <w:pStyle w:val="Heading3"/>
      </w:pPr>
      <w:bookmarkStart w:id="175" w:name="scroll-bookmark-138"/>
      <w:bookmarkStart w:id="176" w:name="_Toc256000135"/>
      <w:bookmarkStart w:id="177" w:name="scroll-bookmark-44"/>
      <w:bookmarkStart w:id="178" w:name="_Toc198818782"/>
      <w:bookmarkEnd w:id="175"/>
      <w:r>
        <w:t>XPS-ZENIT-131 - Arxivar - Documents Acquisition</w:t>
      </w:r>
      <w:bookmarkEnd w:id="176"/>
      <w:bookmarkEnd w:id="177"/>
      <w:bookmarkEnd w:id="178"/>
    </w:p>
    <w:p w14:paraId="0ECDF241" w14:textId="77777777" w:rsidR="00AA5AC4" w:rsidRPr="00AA5AC4" w:rsidRDefault="00AA5AC4" w:rsidP="00AA5AC4">
      <w:pPr>
        <w:rPr>
          <w:lang w:val="en-US"/>
        </w:rPr>
      </w:pPr>
      <w:r w:rsidRPr="00AA5AC4">
        <w:rPr>
          <w:lang w:val="en-US"/>
        </w:rPr>
        <w:t>The system must be able to acquire the available documents of a specific PoS from Arxivar, thus allowing for their subsequent viewing.</w:t>
      </w:r>
    </w:p>
    <w:p w14:paraId="0DD34F2E" w14:textId="77777777" w:rsidR="00AA5AC4" w:rsidRPr="00AA5AC4" w:rsidRDefault="00AA5AC4" w:rsidP="00AA5AC4">
      <w:pPr>
        <w:rPr>
          <w:lang w:val="en-US"/>
        </w:rPr>
      </w:pPr>
      <w:r w:rsidRPr="00AA5AC4">
        <w:rPr>
          <w:lang w:val="en-US"/>
        </w:rPr>
        <w:t>The request will be triggered in the following cases:</w:t>
      </w:r>
    </w:p>
    <w:p w14:paraId="7E914796" w14:textId="77777777" w:rsidR="00AA5AC4" w:rsidRPr="00AA5AC4" w:rsidRDefault="00AA5AC4" w:rsidP="00BF6D22">
      <w:pPr>
        <w:numPr>
          <w:ilvl w:val="0"/>
          <w:numId w:val="95"/>
        </w:numPr>
        <w:spacing w:before="0" w:after="120"/>
        <w:jc w:val="left"/>
        <w:rPr>
          <w:lang w:val="en-US"/>
        </w:rPr>
      </w:pPr>
      <w:r w:rsidRPr="00AA5AC4">
        <w:rPr>
          <w:lang w:val="en-US"/>
        </w:rPr>
        <w:t>When the user works on the Dashboard:</w:t>
      </w:r>
    </w:p>
    <w:p w14:paraId="26744852" w14:textId="77777777" w:rsidR="00AA5AC4" w:rsidRPr="00AA5AC4" w:rsidRDefault="00AA5AC4" w:rsidP="00BF6D22">
      <w:pPr>
        <w:numPr>
          <w:ilvl w:val="1"/>
          <w:numId w:val="96"/>
        </w:numPr>
        <w:spacing w:before="0" w:after="120"/>
        <w:jc w:val="left"/>
        <w:rPr>
          <w:lang w:val="en-US"/>
        </w:rPr>
      </w:pPr>
      <w:r w:rsidRPr="00AA5AC4">
        <w:rPr>
          <w:lang w:val="en-US"/>
        </w:rPr>
        <w:t>Screen Single PoS (in the module reserved to the data of the Source system “Documents“, if it is necessary to display information from the Source system);</w:t>
      </w:r>
    </w:p>
    <w:p w14:paraId="56072AF5" w14:textId="77777777" w:rsidR="00AA5AC4" w:rsidRPr="00AA5AC4" w:rsidRDefault="00AA5AC4" w:rsidP="00AA5AC4">
      <w:pPr>
        <w:rPr>
          <w:lang w:val="en-US"/>
        </w:rPr>
      </w:pPr>
      <w:r w:rsidRPr="00AA5AC4">
        <w:rPr>
          <w:lang w:val="en-US"/>
        </w:rPr>
        <w:t>Zenit shows the list of available documents, allowing the user to click on the single document to show it.</w:t>
      </w:r>
    </w:p>
    <w:p w14:paraId="6C07E98B" w14:textId="77777777" w:rsidR="00AA5AC4" w:rsidRPr="00AA5AC4" w:rsidRDefault="00AA5AC4" w:rsidP="00AA5AC4">
      <w:pPr>
        <w:rPr>
          <w:lang w:val="en-US"/>
        </w:rPr>
      </w:pPr>
      <w:r w:rsidRPr="00AA5AC4">
        <w:rPr>
          <w:lang w:val="en-US"/>
        </w:rPr>
        <w:t>The data can be viewed, for each PoS, from the Dashboard in the: </w:t>
      </w:r>
    </w:p>
    <w:p w14:paraId="069772F5" w14:textId="77777777" w:rsidR="00AA5AC4" w:rsidRDefault="00AA5AC4" w:rsidP="00BF6D22">
      <w:pPr>
        <w:numPr>
          <w:ilvl w:val="0"/>
          <w:numId w:val="97"/>
        </w:numPr>
        <w:spacing w:before="0" w:after="120"/>
        <w:jc w:val="left"/>
      </w:pPr>
      <w:r>
        <w:t>Dashboard - Single PoS - “Documents” Tab;</w:t>
      </w:r>
    </w:p>
    <w:p w14:paraId="7B21E569" w14:textId="77777777" w:rsidR="00AA5AC4" w:rsidRDefault="00AA5AC4" w:rsidP="00AA5AC4">
      <w:pPr>
        <w:pStyle w:val="Heading2"/>
      </w:pPr>
      <w:bookmarkStart w:id="179" w:name="scroll-bookmark-139"/>
      <w:bookmarkStart w:id="180" w:name="_Toc256000136"/>
      <w:bookmarkStart w:id="181" w:name="scroll-bookmark-45"/>
      <w:bookmarkStart w:id="182" w:name="_Toc198818783"/>
      <w:bookmarkEnd w:id="179"/>
      <w:r>
        <w:t>Login/Logout</w:t>
      </w:r>
      <w:bookmarkEnd w:id="180"/>
      <w:bookmarkEnd w:id="181"/>
      <w:bookmarkEnd w:id="182"/>
    </w:p>
    <w:p w14:paraId="5E6AE720" w14:textId="77777777" w:rsidR="00AA5AC4" w:rsidRDefault="00AA5AC4" w:rsidP="00AA5AC4">
      <w:pPr>
        <w:pStyle w:val="Heading3"/>
      </w:pPr>
      <w:bookmarkStart w:id="183" w:name="scroll-bookmark-140"/>
      <w:bookmarkStart w:id="184" w:name="_Toc256000137"/>
      <w:bookmarkStart w:id="185" w:name="scroll-bookmark-46"/>
      <w:bookmarkStart w:id="186" w:name="_Toc198818784"/>
      <w:bookmarkEnd w:id="183"/>
      <w:r>
        <w:t>XPS-ZENIT-200 - User Profile Management</w:t>
      </w:r>
      <w:bookmarkEnd w:id="184"/>
      <w:bookmarkEnd w:id="185"/>
      <w:bookmarkEnd w:id="186"/>
    </w:p>
    <w:p w14:paraId="4631ABBD" w14:textId="77777777" w:rsidR="00AA5AC4" w:rsidRPr="00AA5AC4" w:rsidRDefault="00AA5AC4" w:rsidP="00AA5AC4">
      <w:pPr>
        <w:rPr>
          <w:lang w:val="en-US"/>
        </w:rPr>
      </w:pPr>
      <w:r w:rsidRPr="00AA5AC4">
        <w:rPr>
          <w:lang w:val="en-US"/>
        </w:rPr>
        <w:t>This use case describes which roles are allowed in the Dashboard and what each role can do.</w:t>
      </w:r>
    </w:p>
    <w:p w14:paraId="7A9647D3" w14:textId="77777777" w:rsidR="00AA5AC4" w:rsidRPr="00AA5AC4" w:rsidRDefault="00AA5AC4" w:rsidP="00AA5AC4">
      <w:pPr>
        <w:rPr>
          <w:lang w:val="en-US"/>
        </w:rPr>
      </w:pPr>
      <w:r w:rsidRPr="00AA5AC4">
        <w:rPr>
          <w:lang w:val="en-US"/>
        </w:rPr>
        <w:t>It is required to set up at least the following different privilege levels:</w:t>
      </w:r>
    </w:p>
    <w:p w14:paraId="724E6582" w14:textId="77777777" w:rsidR="00AA5AC4" w:rsidRPr="00AA5AC4" w:rsidRDefault="00AA5AC4" w:rsidP="00BF6D22">
      <w:pPr>
        <w:numPr>
          <w:ilvl w:val="0"/>
          <w:numId w:val="98"/>
        </w:numPr>
        <w:spacing w:before="0" w:after="120"/>
        <w:jc w:val="left"/>
        <w:rPr>
          <w:lang w:val="en-US"/>
        </w:rPr>
      </w:pPr>
      <w:r w:rsidRPr="00AA5AC4">
        <w:rPr>
          <w:lang w:val="en-US"/>
        </w:rPr>
        <w:t>Full Access User, with access to all ZENIT features (consultation and extraction of data, massive import, threshold management);</w:t>
      </w:r>
    </w:p>
    <w:p w14:paraId="44990FCE" w14:textId="77777777" w:rsidR="00AA5AC4" w:rsidRPr="00AA5AC4" w:rsidRDefault="00AA5AC4" w:rsidP="00BF6D22">
      <w:pPr>
        <w:numPr>
          <w:ilvl w:val="0"/>
          <w:numId w:val="98"/>
        </w:numPr>
        <w:spacing w:before="0" w:after="120"/>
        <w:jc w:val="left"/>
        <w:rPr>
          <w:lang w:val="en-US"/>
        </w:rPr>
      </w:pPr>
      <w:r w:rsidRPr="00AA5AC4">
        <w:rPr>
          <w:lang w:val="en-US"/>
        </w:rPr>
        <w:t>Operator User, with access to partial ZENIT features (consultation and extraction of data, partial management of thresholds);</w:t>
      </w:r>
    </w:p>
    <w:p w14:paraId="3F003B1C" w14:textId="77777777" w:rsidR="00AA5AC4" w:rsidRPr="00AA5AC4" w:rsidRDefault="00AA5AC4" w:rsidP="00BF6D22">
      <w:pPr>
        <w:numPr>
          <w:ilvl w:val="0"/>
          <w:numId w:val="98"/>
        </w:numPr>
        <w:spacing w:before="0" w:after="120"/>
        <w:jc w:val="left"/>
        <w:rPr>
          <w:lang w:val="en-US"/>
        </w:rPr>
      </w:pPr>
      <w:r w:rsidRPr="00AA5AC4">
        <w:rPr>
          <w:lang w:val="en-US"/>
        </w:rPr>
        <w:t>Observer User, with access to consultation and data extraction</w:t>
      </w:r>
      <w:r w:rsidRPr="00AA5AC4">
        <w:rPr>
          <w:color w:val="FF5630"/>
          <w:lang w:val="en-US"/>
        </w:rPr>
        <w:t>;</w:t>
      </w:r>
    </w:p>
    <w:p w14:paraId="06E882E2" w14:textId="77777777" w:rsidR="00AA5AC4" w:rsidRPr="00AA5AC4" w:rsidRDefault="00AA5AC4" w:rsidP="00BF6D22">
      <w:pPr>
        <w:numPr>
          <w:ilvl w:val="0"/>
          <w:numId w:val="98"/>
        </w:numPr>
        <w:spacing w:before="0" w:after="120"/>
        <w:jc w:val="left"/>
        <w:rPr>
          <w:lang w:val="en-US"/>
        </w:rPr>
      </w:pPr>
      <w:r w:rsidRPr="00AA5AC4">
        <w:rPr>
          <w:lang w:val="en-US"/>
        </w:rPr>
        <w:t>IT Support, with read/only access to log information via splunk .</w:t>
      </w:r>
    </w:p>
    <w:p w14:paraId="20F1C62F" w14:textId="77777777" w:rsidR="00AA5AC4" w:rsidRPr="00AA5AC4" w:rsidRDefault="00AA5AC4" w:rsidP="00AA5AC4">
      <w:pPr>
        <w:rPr>
          <w:lang w:val="en-US"/>
        </w:rPr>
      </w:pPr>
      <w:r w:rsidRPr="00AA5AC4">
        <w:rPr>
          <w:lang w:val="en-US"/>
        </w:rPr>
        <w:t>The user, after login, only accesses the functionality available to his profile.</w:t>
      </w:r>
      <w:r w:rsidRPr="00AA5AC4">
        <w:rPr>
          <w:lang w:val="en-US"/>
        </w:rPr>
        <w:br/>
        <w:t>A user may have a privilege for one country and a different privilege for another country.</w:t>
      </w:r>
    </w:p>
    <w:p w14:paraId="764CC7BF" w14:textId="77777777" w:rsidR="00AA5AC4" w:rsidRPr="00AA5AC4" w:rsidRDefault="00AA5AC4" w:rsidP="00AA5AC4">
      <w:pPr>
        <w:rPr>
          <w:lang w:val="en-US"/>
        </w:rPr>
      </w:pPr>
      <w:r w:rsidRPr="00AA5AC4">
        <w:rPr>
          <w:lang w:val="en-US"/>
        </w:rPr>
        <w:t>Each user will be placed in a group and each user group will have roles assigned to it for navigating the application (groups such as Credit Manager, Credit Reporting, Italy Credit Team, Albania Credit Team).</w:t>
      </w:r>
    </w:p>
    <w:p w14:paraId="7A97DFF2" w14:textId="3DFFC7E2" w:rsidR="00AA5AC4" w:rsidRDefault="00AA5AC4" w:rsidP="00AA5AC4">
      <w:r w:rsidRPr="00AA5AC4">
        <w:rPr>
          <w:lang w:val="en-US"/>
        </w:rPr>
        <w:t xml:space="preserve">For each functionality described in this document, it is therefore foreseen which role can be applied for each type of user. For further information on the role/user/functionality mapping, please refer to </w:t>
      </w:r>
      <w:hyperlink r:id="rId10" w:history="1">
        <w:r w:rsidRPr="00AA5AC4">
          <w:rPr>
            <w:rStyle w:val="Hyperlink"/>
            <w:lang w:val="en-US"/>
          </w:rPr>
          <w:t>ZENIT - Features and Profiles v1.0.xlsx</w:t>
        </w:r>
      </w:hyperlink>
      <w:r w:rsidRPr="00AA5AC4">
        <w:rPr>
          <w:lang w:val="en-US"/>
        </w:rPr>
        <w:t xml:space="preserve"> </w:t>
      </w:r>
      <w:r w:rsidR="000D5932">
        <w:rPr>
          <w:lang w:val="en-US"/>
        </w:rPr>
        <w:t>.</w:t>
      </w:r>
      <w:r w:rsidRPr="00AA5AC4">
        <w:rPr>
          <w:lang w:val="en-US"/>
        </w:rPr>
        <w:t xml:space="preserve"> </w:t>
      </w:r>
      <w:r>
        <w:t>Features Overview sheet.</w:t>
      </w:r>
    </w:p>
    <w:p w14:paraId="2F7746F8" w14:textId="77777777" w:rsidR="00AA5AC4" w:rsidRDefault="00AA5AC4" w:rsidP="00AA5AC4">
      <w:pPr>
        <w:pStyle w:val="Heading3"/>
      </w:pPr>
      <w:bookmarkStart w:id="187" w:name="scroll-bookmark-141"/>
      <w:bookmarkStart w:id="188" w:name="_Toc256000138"/>
      <w:bookmarkStart w:id="189" w:name="scroll-bookmark-47"/>
      <w:bookmarkStart w:id="190" w:name="_Toc198818785"/>
      <w:bookmarkEnd w:id="187"/>
      <w:r>
        <w:lastRenderedPageBreak/>
        <w:t>XPS-ZENIT-201 - Login and Logout</w:t>
      </w:r>
      <w:bookmarkEnd w:id="188"/>
      <w:bookmarkEnd w:id="189"/>
      <w:bookmarkEnd w:id="190"/>
    </w:p>
    <w:p w14:paraId="0DEA5BE8" w14:textId="77777777" w:rsidR="00AA5AC4" w:rsidRPr="00AA5AC4" w:rsidRDefault="00AA5AC4" w:rsidP="00AA5AC4">
      <w:pPr>
        <w:rPr>
          <w:lang w:val="en-US"/>
        </w:rPr>
      </w:pPr>
      <w:r w:rsidRPr="00AA5AC4">
        <w:rPr>
          <w:lang w:val="en-US"/>
        </w:rPr>
        <w:t>To access the ZENIT back-office, the user must log in and his profile must be enabled to use the application.</w:t>
      </w:r>
    </w:p>
    <w:p w14:paraId="72D49584" w14:textId="77777777" w:rsidR="00AA5AC4" w:rsidRPr="00AA5AC4" w:rsidRDefault="00AA5AC4" w:rsidP="00AA5AC4">
      <w:pPr>
        <w:rPr>
          <w:lang w:val="en-US"/>
        </w:rPr>
      </w:pPr>
      <w:r w:rsidRPr="00AA5AC4">
        <w:rPr>
          <w:lang w:val="en-US"/>
        </w:rPr>
        <w:t>This UC is to be considered as a precondition for all others. For login-enabled users, please refer to UC</w:t>
      </w:r>
      <w:r w:rsidRPr="00AA5AC4">
        <w:rPr>
          <w:b/>
          <w:color w:val="FF5630"/>
          <w:lang w:val="en-US"/>
        </w:rPr>
        <w:t xml:space="preserve"> </w:t>
      </w:r>
      <w:r w:rsidRPr="00AA5AC4">
        <w:rPr>
          <w:b/>
          <w:lang w:val="en-US"/>
        </w:rPr>
        <w:t>XPS-ZENIT-200.</w:t>
      </w:r>
    </w:p>
    <w:p w14:paraId="6078D8AB" w14:textId="77777777" w:rsidR="00AA5AC4" w:rsidRDefault="00AA5AC4" w:rsidP="00AA5AC4">
      <w:pPr>
        <w:jc w:val="center"/>
      </w:pPr>
      <w:r>
        <w:rPr>
          <w:noProof/>
        </w:rPr>
        <w:drawing>
          <wp:inline distT="0" distB="0" distL="0" distR="0" wp14:anchorId="3B4996F6" wp14:editId="11312121">
            <wp:extent cx="3067050" cy="2236246"/>
            <wp:effectExtent l="0" t="0" r="0" b="0"/>
            <wp:docPr id="100003" name="Picture 100003" descr="image-20250417-0922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
                    <pic:cNvPicPr>
                      <a:picLocks noChangeAspect="1"/>
                    </pic:cNvPicPr>
                  </pic:nvPicPr>
                  <pic:blipFill>
                    <a:blip r:embed="rId11"/>
                    <a:stretch>
                      <a:fillRect/>
                    </a:stretch>
                  </pic:blipFill>
                  <pic:spPr>
                    <a:xfrm>
                      <a:off x="0" y="0"/>
                      <a:ext cx="3067050" cy="2236246"/>
                    </a:xfrm>
                    <a:prstGeom prst="rect">
                      <a:avLst/>
                    </a:prstGeom>
                  </pic:spPr>
                </pic:pic>
              </a:graphicData>
            </a:graphic>
          </wp:inline>
        </w:drawing>
      </w:r>
    </w:p>
    <w:p w14:paraId="171D11BC" w14:textId="77777777" w:rsidR="00AA5AC4" w:rsidRPr="00AA5AC4" w:rsidRDefault="00AA5AC4" w:rsidP="00AA5AC4">
      <w:pPr>
        <w:rPr>
          <w:lang w:val="en-US"/>
        </w:rPr>
      </w:pPr>
      <w:r w:rsidRPr="00AA5AC4">
        <w:rPr>
          <w:lang w:val="en-US"/>
        </w:rPr>
        <w:t>It must be possible for the user to close their session with the logout function.</w:t>
      </w:r>
    </w:p>
    <w:p w14:paraId="513E0534" w14:textId="77777777" w:rsidR="00AA5AC4" w:rsidRPr="00AA5AC4" w:rsidRDefault="00AA5AC4" w:rsidP="00AA5AC4">
      <w:pPr>
        <w:rPr>
          <w:lang w:val="en-US"/>
        </w:rPr>
      </w:pPr>
      <w:r w:rsidRPr="00AA5AC4">
        <w:rPr>
          <w:lang w:val="en-US"/>
        </w:rPr>
        <w:t>When logging into ZENIT, it must be clear and unambiguous to the user in which environment they are operating, between development, test, pre-production and production, in order to reduce human errors of operating in the wrong environment.</w:t>
      </w:r>
    </w:p>
    <w:p w14:paraId="535A86AA" w14:textId="77777777" w:rsidR="00AA5AC4" w:rsidRPr="00AA5AC4" w:rsidRDefault="00AA5AC4" w:rsidP="00AA5AC4">
      <w:pPr>
        <w:rPr>
          <w:lang w:val="en-US"/>
        </w:rPr>
      </w:pPr>
      <w:r w:rsidRPr="00AA5AC4">
        <w:rPr>
          <w:lang w:val="en-US"/>
        </w:rPr>
        <w:t>In the event of incorrect credentials being entered, a message must be returned to the user.</w:t>
      </w:r>
    </w:p>
    <w:p w14:paraId="52ECFB61" w14:textId="77777777" w:rsidR="00AA5AC4" w:rsidRPr="00AA5AC4" w:rsidRDefault="00AA5AC4" w:rsidP="00AA5AC4">
      <w:pPr>
        <w:rPr>
          <w:lang w:val="en-US"/>
        </w:rPr>
      </w:pPr>
      <w:r w:rsidRPr="00AA5AC4">
        <w:rPr>
          <w:lang w:val="en-US"/>
        </w:rPr>
        <w:t>In compliance with company policies the passwords system is handled by Microsoft.</w:t>
      </w:r>
    </w:p>
    <w:tbl>
      <w:tblPr>
        <w:tblStyle w:val="ScrollTableNormal"/>
        <w:tblW w:w="5000" w:type="pct"/>
        <w:tblLook w:val="0020" w:firstRow="1" w:lastRow="0" w:firstColumn="0" w:lastColumn="0" w:noHBand="0" w:noVBand="0"/>
      </w:tblPr>
      <w:tblGrid>
        <w:gridCol w:w="1861"/>
        <w:gridCol w:w="7484"/>
      </w:tblGrid>
      <w:tr w:rsidR="00AA5AC4" w14:paraId="096ACAC3" w14:textId="77777777" w:rsidTr="00E52C34">
        <w:trPr>
          <w:cnfStyle w:val="100000000000" w:firstRow="1" w:lastRow="0" w:firstColumn="0" w:lastColumn="0" w:oddVBand="0" w:evenVBand="0" w:oddHBand="0" w:evenHBand="0" w:firstRowFirstColumn="0" w:firstRowLastColumn="0" w:lastRowFirstColumn="0" w:lastRowLastColumn="0"/>
        </w:trPr>
        <w:tc>
          <w:tcPr>
            <w:tcW w:w="0" w:type="auto"/>
            <w:shd w:val="solid" w:color="D8F5E7" w:fill="D8F5E7"/>
          </w:tcPr>
          <w:p w14:paraId="687486FC" w14:textId="77777777" w:rsidR="00AA5AC4" w:rsidRDefault="00AA5AC4" w:rsidP="00E52C34">
            <w:r>
              <w:t>Use Case No.: </w:t>
            </w:r>
          </w:p>
        </w:tc>
        <w:tc>
          <w:tcPr>
            <w:tcW w:w="0" w:type="auto"/>
          </w:tcPr>
          <w:p w14:paraId="596B6E14" w14:textId="77777777" w:rsidR="00AA5AC4" w:rsidRDefault="00AA5AC4" w:rsidP="00E52C34">
            <w:r>
              <w:t>XPS-ZENIT-201</w:t>
            </w:r>
          </w:p>
        </w:tc>
      </w:tr>
      <w:tr w:rsidR="00AA5AC4" w14:paraId="2F07335E" w14:textId="77777777" w:rsidTr="00E52C34">
        <w:tc>
          <w:tcPr>
            <w:tcW w:w="0" w:type="auto"/>
            <w:shd w:val="solid" w:color="D8F5E7" w:fill="D8F5E7"/>
          </w:tcPr>
          <w:p w14:paraId="60F157FB" w14:textId="77777777" w:rsidR="00AA5AC4" w:rsidRDefault="00AA5AC4" w:rsidP="00E52C34">
            <w:r>
              <w:rPr>
                <w:b/>
              </w:rPr>
              <w:t>Name: </w:t>
            </w:r>
            <w:r>
              <w:t> </w:t>
            </w:r>
          </w:p>
        </w:tc>
        <w:tc>
          <w:tcPr>
            <w:tcW w:w="0" w:type="auto"/>
          </w:tcPr>
          <w:p w14:paraId="25C91A6B" w14:textId="77777777" w:rsidR="00AA5AC4" w:rsidRDefault="00AA5AC4" w:rsidP="00E52C34">
            <w:r>
              <w:t>Login and Logout</w:t>
            </w:r>
          </w:p>
        </w:tc>
      </w:tr>
      <w:tr w:rsidR="00AA5AC4" w:rsidRPr="00335F8D" w14:paraId="748F5214" w14:textId="77777777" w:rsidTr="00E52C34">
        <w:tc>
          <w:tcPr>
            <w:tcW w:w="0" w:type="auto"/>
            <w:shd w:val="solid" w:color="D8F5E7" w:fill="D8F5E7"/>
          </w:tcPr>
          <w:p w14:paraId="424A7557" w14:textId="77777777" w:rsidR="00AA5AC4" w:rsidRDefault="00AA5AC4" w:rsidP="00E52C34">
            <w:r>
              <w:rPr>
                <w:b/>
              </w:rPr>
              <w:t>Description:</w:t>
            </w:r>
            <w:r>
              <w:t> </w:t>
            </w:r>
          </w:p>
        </w:tc>
        <w:tc>
          <w:tcPr>
            <w:tcW w:w="0" w:type="auto"/>
          </w:tcPr>
          <w:p w14:paraId="3D845C6D" w14:textId="77777777" w:rsidR="00AA5AC4" w:rsidRDefault="00AA5AC4" w:rsidP="00E52C34">
            <w:r>
              <w:t>A user wants to access and to logout at the ZENIT platform with his Company username.</w:t>
            </w:r>
          </w:p>
          <w:p w14:paraId="19DAA8ED" w14:textId="77777777" w:rsidR="00AA5AC4" w:rsidRDefault="00AA5AC4" w:rsidP="00E52C34">
            <w:r>
              <w:t>The system manages the login and logout process, ensuring that only authorized users can access the system, that authentication is secure against unauthorized access attempts, and allowing them to log out securely.</w:t>
            </w:r>
          </w:p>
        </w:tc>
      </w:tr>
      <w:tr w:rsidR="00AA5AC4" w:rsidRPr="00335F8D" w14:paraId="7F71936C" w14:textId="77777777" w:rsidTr="00E52C34">
        <w:tc>
          <w:tcPr>
            <w:tcW w:w="0" w:type="auto"/>
            <w:shd w:val="solid" w:color="D8F5E7" w:fill="D8F5E7"/>
          </w:tcPr>
          <w:p w14:paraId="394CBC22" w14:textId="77777777" w:rsidR="00AA5AC4" w:rsidRDefault="00AA5AC4" w:rsidP="00E52C34">
            <w:r>
              <w:rPr>
                <w:b/>
              </w:rPr>
              <w:t>Primary Actor:</w:t>
            </w:r>
            <w:r>
              <w:t> </w:t>
            </w:r>
          </w:p>
        </w:tc>
        <w:tc>
          <w:tcPr>
            <w:tcW w:w="0" w:type="auto"/>
          </w:tcPr>
          <w:p w14:paraId="4FDA295C" w14:textId="77777777" w:rsidR="00AA5AC4" w:rsidRDefault="00AA5AC4" w:rsidP="00E52C34">
            <w:r>
              <w:t>User ZENIT, with any profile</w:t>
            </w:r>
          </w:p>
        </w:tc>
      </w:tr>
      <w:tr w:rsidR="00AA5AC4" w:rsidRPr="00335F8D" w14:paraId="159B4645" w14:textId="77777777" w:rsidTr="00E52C34">
        <w:tc>
          <w:tcPr>
            <w:tcW w:w="0" w:type="auto"/>
            <w:shd w:val="solid" w:color="D8F5E7" w:fill="D8F5E7"/>
          </w:tcPr>
          <w:p w14:paraId="433190BE" w14:textId="77777777" w:rsidR="00AA5AC4" w:rsidRDefault="00AA5AC4" w:rsidP="00E52C34">
            <w:r>
              <w:rPr>
                <w:b/>
              </w:rPr>
              <w:t>Secondary Actor:</w:t>
            </w:r>
            <w:r>
              <w:t> </w:t>
            </w:r>
          </w:p>
        </w:tc>
        <w:tc>
          <w:tcPr>
            <w:tcW w:w="0" w:type="auto"/>
          </w:tcPr>
          <w:p w14:paraId="5F8AA243" w14:textId="77777777" w:rsidR="00AA5AC4" w:rsidRDefault="00AA5AC4" w:rsidP="00E52C34">
            <w:r>
              <w:rPr>
                <w:i/>
              </w:rPr>
              <w:t>Authentication system</w:t>
            </w:r>
            <w:r>
              <w:t>: platform or system that manages the login process and verification of user credentials.</w:t>
            </w:r>
          </w:p>
          <w:p w14:paraId="647FCAFD" w14:textId="77777777" w:rsidR="00AA5AC4" w:rsidRDefault="00AA5AC4" w:rsidP="00E52C34">
            <w:r>
              <w:rPr>
                <w:i/>
              </w:rPr>
              <w:lastRenderedPageBreak/>
              <w:t>Authenticator app</w:t>
            </w:r>
            <w:r>
              <w:t xml:space="preserve"> (es.Microsoft Authenticator): Authentication wind used to send the second verification factor.</w:t>
            </w:r>
          </w:p>
        </w:tc>
      </w:tr>
      <w:tr w:rsidR="00AA5AC4" w:rsidRPr="00335F8D" w14:paraId="754D914C" w14:textId="77777777" w:rsidTr="00E52C34">
        <w:tc>
          <w:tcPr>
            <w:tcW w:w="0" w:type="auto"/>
            <w:shd w:val="solid" w:color="D8F5E7" w:fill="D8F5E7"/>
          </w:tcPr>
          <w:p w14:paraId="00E3904C" w14:textId="77777777" w:rsidR="00AA5AC4" w:rsidRDefault="00AA5AC4" w:rsidP="00E52C34">
            <w:r>
              <w:rPr>
                <w:b/>
              </w:rPr>
              <w:lastRenderedPageBreak/>
              <w:t>Preconditions:</w:t>
            </w:r>
            <w:r>
              <w:t> </w:t>
            </w:r>
          </w:p>
        </w:tc>
        <w:tc>
          <w:tcPr>
            <w:tcW w:w="0" w:type="auto"/>
          </w:tcPr>
          <w:p w14:paraId="3523752C" w14:textId="77777777" w:rsidR="00AA5AC4" w:rsidRDefault="00AA5AC4" w:rsidP="00E52C34">
            <w:r>
              <w:t>The user is already configurated on ZENIT and he has configured method MFA.</w:t>
            </w:r>
          </w:p>
          <w:p w14:paraId="2C52F05A" w14:textId="77777777" w:rsidR="00AA5AC4" w:rsidRDefault="00AA5AC4" w:rsidP="00E52C34">
            <w:r>
              <w:t>The user has already configured the Authenticator app on their mobile device.</w:t>
            </w:r>
          </w:p>
          <w:p w14:paraId="04DB8A19" w14:textId="77777777" w:rsidR="00AA5AC4" w:rsidRDefault="00AA5AC4" w:rsidP="00E52C34">
            <w:r>
              <w:t>The system is configured to support MFA.</w:t>
            </w:r>
          </w:p>
        </w:tc>
      </w:tr>
      <w:tr w:rsidR="00AA5AC4" w:rsidRPr="00335F8D" w14:paraId="61E526BA" w14:textId="77777777" w:rsidTr="00E52C34">
        <w:tc>
          <w:tcPr>
            <w:tcW w:w="0" w:type="auto"/>
            <w:shd w:val="solid" w:color="D8F5E7" w:fill="D8F5E7"/>
          </w:tcPr>
          <w:p w14:paraId="3BCBF93F" w14:textId="77777777" w:rsidR="00AA5AC4" w:rsidRDefault="00AA5AC4" w:rsidP="00E52C34">
            <w:r>
              <w:rPr>
                <w:b/>
              </w:rPr>
              <w:t>Postconditions:</w:t>
            </w:r>
            <w:r>
              <w:t> </w:t>
            </w:r>
          </w:p>
        </w:tc>
        <w:tc>
          <w:tcPr>
            <w:tcW w:w="0" w:type="auto"/>
          </w:tcPr>
          <w:p w14:paraId="1B25C606" w14:textId="77777777" w:rsidR="00AA5AC4" w:rsidRDefault="00AA5AC4" w:rsidP="00BF6D22">
            <w:pPr>
              <w:numPr>
                <w:ilvl w:val="0"/>
                <w:numId w:val="99"/>
              </w:numPr>
              <w:spacing w:before="0"/>
              <w:jc w:val="left"/>
            </w:pPr>
            <w:r>
              <w:rPr>
                <w:b/>
              </w:rPr>
              <w:t>Login</w:t>
            </w:r>
            <w:r>
              <w:t>: The user logged into the system and has access the features corresponding to his profile;</w:t>
            </w:r>
          </w:p>
          <w:p w14:paraId="132A8962" w14:textId="77777777" w:rsidR="00AA5AC4" w:rsidRDefault="00AA5AC4" w:rsidP="00BF6D22">
            <w:pPr>
              <w:numPr>
                <w:ilvl w:val="0"/>
                <w:numId w:val="99"/>
              </w:numPr>
              <w:spacing w:before="0"/>
              <w:jc w:val="left"/>
            </w:pPr>
            <w:r>
              <w:rPr>
                <w:b/>
              </w:rPr>
              <w:t>Logout</w:t>
            </w:r>
            <w:r>
              <w:t>: The user is logged out and can no longer access the features.</w:t>
            </w:r>
          </w:p>
        </w:tc>
      </w:tr>
      <w:tr w:rsidR="00AA5AC4" w:rsidRPr="00335F8D" w14:paraId="218D3C28" w14:textId="77777777" w:rsidTr="00E52C34">
        <w:tc>
          <w:tcPr>
            <w:tcW w:w="0" w:type="auto"/>
            <w:shd w:val="solid" w:color="D8F5E7" w:fill="D8F5E7"/>
          </w:tcPr>
          <w:p w14:paraId="2F0B9B44" w14:textId="77777777" w:rsidR="00AA5AC4" w:rsidRDefault="00AA5AC4" w:rsidP="00E52C34">
            <w:r>
              <w:rPr>
                <w:b/>
              </w:rPr>
              <w:t>Main Scenario:</w:t>
            </w:r>
            <w:r>
              <w:t> </w:t>
            </w:r>
          </w:p>
        </w:tc>
        <w:tc>
          <w:tcPr>
            <w:tcW w:w="0" w:type="auto"/>
          </w:tcPr>
          <w:p w14:paraId="6B50568B" w14:textId="77777777" w:rsidR="00AA5AC4" w:rsidRDefault="00AA5AC4" w:rsidP="00E52C34">
            <w:r>
              <w:rPr>
                <w:b/>
              </w:rPr>
              <w:t>Login</w:t>
            </w:r>
            <w:r>
              <w:t>:</w:t>
            </w:r>
          </w:p>
          <w:p w14:paraId="04150058" w14:textId="77777777" w:rsidR="00AA5AC4" w:rsidRDefault="00AA5AC4" w:rsidP="00BF6D22">
            <w:pPr>
              <w:numPr>
                <w:ilvl w:val="0"/>
                <w:numId w:val="100"/>
              </w:numPr>
              <w:spacing w:before="0"/>
              <w:jc w:val="left"/>
            </w:pPr>
            <w:r>
              <w:t>The user accesses at the Zenit login screen and press the “Access” button:</w:t>
            </w:r>
          </w:p>
          <w:p w14:paraId="34BAEE89" w14:textId="77777777" w:rsidR="00AA5AC4" w:rsidRDefault="00AA5AC4" w:rsidP="00BF6D22">
            <w:pPr>
              <w:numPr>
                <w:ilvl w:val="1"/>
                <w:numId w:val="101"/>
              </w:numPr>
              <w:spacing w:before="0"/>
              <w:jc w:val="left"/>
            </w:pPr>
            <w:r>
              <w:t>You will be redirected to the Microsoft WebSite;</w:t>
            </w:r>
          </w:p>
          <w:p w14:paraId="025DCAF3" w14:textId="77777777" w:rsidR="00AA5AC4" w:rsidRDefault="00AA5AC4" w:rsidP="00BF6D22">
            <w:pPr>
              <w:numPr>
                <w:ilvl w:val="0"/>
                <w:numId w:val="100"/>
              </w:numPr>
              <w:spacing w:before="0"/>
              <w:jc w:val="left"/>
            </w:pPr>
            <w:r>
              <w:t>The user enters his company credentials (</w:t>
            </w:r>
            <w:r>
              <w:rPr>
                <w:i/>
              </w:rPr>
              <w:t xml:space="preserve">username </w:t>
            </w:r>
            <w:r>
              <w:t xml:space="preserve">and </w:t>
            </w:r>
            <w:r>
              <w:rPr>
                <w:i/>
              </w:rPr>
              <w:t>password</w:t>
            </w:r>
            <w:r>
              <w:t>)</w:t>
            </w:r>
          </w:p>
          <w:p w14:paraId="633F8333" w14:textId="77777777" w:rsidR="00AA5AC4" w:rsidRDefault="00AA5AC4" w:rsidP="00BF6D22">
            <w:pPr>
              <w:numPr>
                <w:ilvl w:val="0"/>
                <w:numId w:val="100"/>
              </w:numPr>
              <w:spacing w:before="0"/>
              <w:jc w:val="left"/>
            </w:pPr>
            <w:r>
              <w:t>First factor authentication</w:t>
            </w:r>
            <w:r>
              <w:br/>
              <w:t>The system verifies the user's credentials in accordance with company policies:</w:t>
            </w:r>
          </w:p>
          <w:p w14:paraId="16991AD7" w14:textId="77777777" w:rsidR="00AA5AC4" w:rsidRDefault="00AA5AC4" w:rsidP="00BF6D22">
            <w:pPr>
              <w:numPr>
                <w:ilvl w:val="1"/>
                <w:numId w:val="102"/>
              </w:numPr>
              <w:spacing w:before="0"/>
              <w:jc w:val="left"/>
            </w:pPr>
            <w:r>
              <w:t>if the credentials are correct, the system proceeds to ask the second factor authenticator;</w:t>
            </w:r>
          </w:p>
          <w:p w14:paraId="0AA77663" w14:textId="77777777" w:rsidR="00AA5AC4" w:rsidRDefault="00AA5AC4" w:rsidP="00BF6D22">
            <w:pPr>
              <w:numPr>
                <w:ilvl w:val="1"/>
                <w:numId w:val="102"/>
              </w:numPr>
              <w:spacing w:before="0"/>
              <w:jc w:val="left"/>
            </w:pPr>
            <w:r>
              <w:t>if the credentials are not correct, the system shows an error message (“</w:t>
            </w:r>
            <w:r>
              <w:rPr>
                <w:i/>
              </w:rPr>
              <w:t>Invalid credentials</w:t>
            </w:r>
            <w:r>
              <w:t>“) and allows you to try again;</w:t>
            </w:r>
          </w:p>
          <w:p w14:paraId="557563FE" w14:textId="77777777" w:rsidR="00AA5AC4" w:rsidRDefault="00AA5AC4" w:rsidP="00BF6D22">
            <w:pPr>
              <w:numPr>
                <w:ilvl w:val="0"/>
                <w:numId w:val="100"/>
              </w:numPr>
              <w:spacing w:before="0"/>
              <w:jc w:val="left"/>
            </w:pPr>
            <w:r>
              <w:t>Request for the second factor</w:t>
            </w:r>
          </w:p>
          <w:p w14:paraId="1389F1AD" w14:textId="77777777" w:rsidR="00AA5AC4" w:rsidRDefault="00AA5AC4" w:rsidP="00BF6D22">
            <w:pPr>
              <w:numPr>
                <w:ilvl w:val="1"/>
                <w:numId w:val="103"/>
              </w:numPr>
              <w:spacing w:before="0"/>
              <w:jc w:val="left"/>
            </w:pPr>
            <w:r>
              <w:t>The system sends an authentication request to the user's mobile device through the “</w:t>
            </w:r>
            <w:r>
              <w:rPr>
                <w:i/>
              </w:rPr>
              <w:t>Authenticator App</w:t>
            </w:r>
            <w:r>
              <w:t>”.</w:t>
            </w:r>
          </w:p>
          <w:p w14:paraId="2E092AA1" w14:textId="77777777" w:rsidR="00AA5AC4" w:rsidRDefault="00AA5AC4" w:rsidP="00BF6D22">
            <w:pPr>
              <w:numPr>
                <w:ilvl w:val="0"/>
                <w:numId w:val="100"/>
              </w:numPr>
              <w:spacing w:before="0"/>
              <w:jc w:val="left"/>
            </w:pPr>
            <w:r>
              <w:t>Authentication with “</w:t>
            </w:r>
            <w:r>
              <w:rPr>
                <w:i/>
              </w:rPr>
              <w:t>Authenticator App</w:t>
            </w:r>
            <w:r>
              <w:t>”</w:t>
            </w:r>
          </w:p>
          <w:p w14:paraId="30B51F7B" w14:textId="77777777" w:rsidR="00AA5AC4" w:rsidRDefault="00AA5AC4" w:rsidP="00BF6D22">
            <w:pPr>
              <w:numPr>
                <w:ilvl w:val="1"/>
                <w:numId w:val="104"/>
              </w:numPr>
              <w:spacing w:before="0"/>
              <w:jc w:val="left"/>
            </w:pPr>
            <w:r>
              <w:t>Notification: The system sends a push notification to the “Authenticator App” on the user's mobile device The user receives a request to approve or reject the login request;</w:t>
            </w:r>
          </w:p>
          <w:p w14:paraId="2F8585FB" w14:textId="77777777" w:rsidR="00AA5AC4" w:rsidRDefault="00AA5AC4" w:rsidP="00BF6D22">
            <w:pPr>
              <w:numPr>
                <w:ilvl w:val="1"/>
                <w:numId w:val="104"/>
              </w:numPr>
              <w:spacing w:before="0"/>
              <w:jc w:val="left"/>
            </w:pPr>
            <w:r>
              <w:lastRenderedPageBreak/>
              <w:t>Numeric code (OTP): If the push notification is not available, the user opens the “Authenticator App” on their mobile device and obtains a temporary code (OTP)</w:t>
            </w:r>
          </w:p>
          <w:p w14:paraId="3071AEEC" w14:textId="77777777" w:rsidR="00AA5AC4" w:rsidRDefault="00AA5AC4" w:rsidP="00BF6D22">
            <w:pPr>
              <w:numPr>
                <w:ilvl w:val="1"/>
                <w:numId w:val="104"/>
              </w:numPr>
              <w:spacing w:before="0"/>
              <w:jc w:val="left"/>
            </w:pPr>
            <w:r>
              <w:t>The user enters the OTP code into the interface from the system</w:t>
            </w:r>
          </w:p>
          <w:p w14:paraId="14506B2E" w14:textId="77777777" w:rsidR="00AA5AC4" w:rsidRDefault="00AA5AC4" w:rsidP="00BF6D22">
            <w:pPr>
              <w:numPr>
                <w:ilvl w:val="0"/>
                <w:numId w:val="100"/>
              </w:numPr>
              <w:spacing w:before="0"/>
              <w:jc w:val="left"/>
            </w:pPr>
            <w:r>
              <w:t>Verification of the second factor</w:t>
            </w:r>
          </w:p>
          <w:p w14:paraId="6C2C7636" w14:textId="77777777" w:rsidR="00AA5AC4" w:rsidRDefault="00AA5AC4" w:rsidP="00BF6D22">
            <w:pPr>
              <w:numPr>
                <w:ilvl w:val="1"/>
                <w:numId w:val="105"/>
              </w:numPr>
              <w:spacing w:before="0"/>
              <w:jc w:val="left"/>
            </w:pPr>
            <w:r>
              <w:t>The system checks the validity of the second factor</w:t>
            </w:r>
          </w:p>
          <w:p w14:paraId="00BFDFCB" w14:textId="77777777" w:rsidR="00AA5AC4" w:rsidRDefault="00AA5AC4" w:rsidP="00BF6D22">
            <w:pPr>
              <w:numPr>
                <w:ilvl w:val="1"/>
                <w:numId w:val="105"/>
              </w:numPr>
              <w:spacing w:before="0"/>
              <w:jc w:val="left"/>
            </w:pPr>
            <w:r>
              <w:t>If the answer is correct, the user is successfully authenticated and has access to the system that proceeds to determines the role of the user and redirects him to the home page based on the role;</w:t>
            </w:r>
          </w:p>
          <w:p w14:paraId="5BF9310E" w14:textId="77777777" w:rsidR="00AA5AC4" w:rsidRDefault="00AA5AC4" w:rsidP="00BF6D22">
            <w:pPr>
              <w:numPr>
                <w:ilvl w:val="1"/>
                <w:numId w:val="105"/>
              </w:numPr>
              <w:spacing w:before="0"/>
              <w:jc w:val="left"/>
            </w:pPr>
            <w:r>
              <w:t>If the second factor is invalid, the system does not allow access and the user receives an error message</w:t>
            </w:r>
          </w:p>
          <w:p w14:paraId="01DBDCC7" w14:textId="77777777" w:rsidR="00AA5AC4" w:rsidRDefault="00AA5AC4" w:rsidP="00BF6D22">
            <w:pPr>
              <w:numPr>
                <w:ilvl w:val="0"/>
                <w:numId w:val="100"/>
              </w:numPr>
              <w:spacing w:before="0"/>
              <w:jc w:val="left"/>
            </w:pPr>
            <w:r>
              <w:t>System access</w:t>
            </w:r>
          </w:p>
          <w:p w14:paraId="6AB17271" w14:textId="77777777" w:rsidR="00AA5AC4" w:rsidRDefault="00AA5AC4" w:rsidP="00BF6D22">
            <w:pPr>
              <w:numPr>
                <w:ilvl w:val="1"/>
                <w:numId w:val="106"/>
              </w:numPr>
              <w:spacing w:before="0"/>
              <w:jc w:val="left"/>
            </w:pPr>
            <w:r>
              <w:t>Once authenticated, the user has access to the system and resources to which he is authorized</w:t>
            </w:r>
          </w:p>
          <w:p w14:paraId="34804314" w14:textId="77777777" w:rsidR="00AA5AC4" w:rsidRDefault="00AA5AC4" w:rsidP="00BF6D22">
            <w:pPr>
              <w:numPr>
                <w:ilvl w:val="1"/>
                <w:numId w:val="106"/>
              </w:numPr>
              <w:spacing w:before="0"/>
              <w:jc w:val="left"/>
            </w:pPr>
            <w:r>
              <w:t xml:space="preserve">The system logs the access log for security and auditing purposes </w:t>
            </w:r>
            <w:r>
              <w:rPr>
                <w:b/>
              </w:rPr>
              <w:t>XPS-ZENIT-203</w:t>
            </w:r>
          </w:p>
          <w:p w14:paraId="379A2192" w14:textId="77777777" w:rsidR="00AA5AC4" w:rsidRDefault="00AA5AC4" w:rsidP="00E52C34">
            <w:r>
              <w:rPr>
                <w:b/>
              </w:rPr>
              <w:t>Logout</w:t>
            </w:r>
          </w:p>
          <w:p w14:paraId="2F06A692" w14:textId="77777777" w:rsidR="00AA5AC4" w:rsidRDefault="00AA5AC4" w:rsidP="00BF6D22">
            <w:pPr>
              <w:numPr>
                <w:ilvl w:val="0"/>
                <w:numId w:val="107"/>
              </w:numPr>
              <w:spacing w:before="0"/>
              <w:jc w:val="left"/>
            </w:pPr>
            <w:r>
              <w:t>The user wants to log out of the application:</w:t>
            </w:r>
          </w:p>
          <w:p w14:paraId="2D310249" w14:textId="77777777" w:rsidR="00AA5AC4" w:rsidRDefault="00AA5AC4" w:rsidP="00BF6D22">
            <w:pPr>
              <w:numPr>
                <w:ilvl w:val="1"/>
                <w:numId w:val="108"/>
              </w:numPr>
              <w:spacing w:before="0"/>
              <w:jc w:val="left"/>
            </w:pPr>
            <w:r>
              <w:t>The user clicks on the Logout or Exit button</w:t>
            </w:r>
          </w:p>
          <w:p w14:paraId="4C317CCA" w14:textId="77777777" w:rsidR="00AA5AC4" w:rsidRDefault="00AA5AC4" w:rsidP="00BF6D22">
            <w:pPr>
              <w:numPr>
                <w:ilvl w:val="0"/>
                <w:numId w:val="107"/>
              </w:numPr>
              <w:spacing w:before="0"/>
              <w:jc w:val="left"/>
            </w:pPr>
            <w:r>
              <w:t>The system closes the user session</w:t>
            </w:r>
          </w:p>
        </w:tc>
      </w:tr>
      <w:tr w:rsidR="00AA5AC4" w:rsidRPr="00335F8D" w14:paraId="7D0D6989" w14:textId="77777777" w:rsidTr="00E52C34">
        <w:tc>
          <w:tcPr>
            <w:tcW w:w="0" w:type="auto"/>
            <w:shd w:val="solid" w:color="D8F5E7" w:fill="D8F5E7"/>
          </w:tcPr>
          <w:p w14:paraId="42499E27" w14:textId="77777777" w:rsidR="00AA5AC4" w:rsidRDefault="00AA5AC4" w:rsidP="00E52C34">
            <w:r>
              <w:rPr>
                <w:b/>
              </w:rPr>
              <w:lastRenderedPageBreak/>
              <w:t>Step Extension n° 1:</w:t>
            </w:r>
            <w:r>
              <w:t> </w:t>
            </w:r>
          </w:p>
        </w:tc>
        <w:tc>
          <w:tcPr>
            <w:tcW w:w="0" w:type="auto"/>
          </w:tcPr>
          <w:p w14:paraId="1D450CEC" w14:textId="77777777" w:rsidR="00AA5AC4" w:rsidRDefault="00AA5AC4" w:rsidP="00E52C34">
            <w:r>
              <w:t>Every access and logout must be recorded to ensure traceability and the possibility of auditing in case of suspicious activity.</w:t>
            </w:r>
          </w:p>
        </w:tc>
      </w:tr>
      <w:tr w:rsidR="00AA5AC4" w14:paraId="2EAC1397" w14:textId="77777777" w:rsidTr="00E52C34">
        <w:tc>
          <w:tcPr>
            <w:tcW w:w="0" w:type="auto"/>
            <w:shd w:val="solid" w:color="D8F5E7" w:fill="D8F5E7"/>
          </w:tcPr>
          <w:p w14:paraId="0696A8A1" w14:textId="77777777" w:rsidR="00AA5AC4" w:rsidRDefault="00AA5AC4" w:rsidP="00E52C34">
            <w:r>
              <w:rPr>
                <w:b/>
              </w:rPr>
              <w:t>Alternative Scenario n°:</w:t>
            </w:r>
            <w:r>
              <w:t> </w:t>
            </w:r>
          </w:p>
        </w:tc>
        <w:tc>
          <w:tcPr>
            <w:tcW w:w="0" w:type="auto"/>
          </w:tcPr>
          <w:p w14:paraId="5CCFE5B4" w14:textId="77777777" w:rsidR="00AA5AC4" w:rsidRDefault="00AA5AC4" w:rsidP="00E52C34"/>
        </w:tc>
      </w:tr>
      <w:tr w:rsidR="00AA5AC4" w14:paraId="0794A253" w14:textId="77777777" w:rsidTr="00E52C34">
        <w:tc>
          <w:tcPr>
            <w:tcW w:w="0" w:type="auto"/>
            <w:shd w:val="solid" w:color="D8F5E7" w:fill="D8F5E7"/>
          </w:tcPr>
          <w:p w14:paraId="1A786299" w14:textId="77777777" w:rsidR="00AA5AC4" w:rsidRDefault="00AA5AC4" w:rsidP="00E52C34">
            <w:r>
              <w:rPr>
                <w:b/>
              </w:rPr>
              <w:t>Open Points:</w:t>
            </w:r>
            <w:r>
              <w:t> </w:t>
            </w:r>
          </w:p>
        </w:tc>
        <w:tc>
          <w:tcPr>
            <w:tcW w:w="0" w:type="auto"/>
          </w:tcPr>
          <w:p w14:paraId="176B39C9" w14:textId="77777777" w:rsidR="00AA5AC4" w:rsidRDefault="00AA5AC4" w:rsidP="00E52C34">
            <w:r>
              <w:t>n.a.</w:t>
            </w:r>
          </w:p>
        </w:tc>
      </w:tr>
    </w:tbl>
    <w:p w14:paraId="12882D4D" w14:textId="77777777" w:rsidR="003D6496" w:rsidRDefault="003D6496" w:rsidP="003D6496">
      <w:bookmarkStart w:id="191" w:name="scroll-bookmark-142"/>
      <w:bookmarkStart w:id="192" w:name="_Toc256000139"/>
      <w:bookmarkStart w:id="193" w:name="scroll-bookmark-48"/>
      <w:bookmarkEnd w:id="191"/>
    </w:p>
    <w:p w14:paraId="6C23F682" w14:textId="175E2A44" w:rsidR="00AA5AC4" w:rsidRPr="003D6496" w:rsidRDefault="00AA5AC4" w:rsidP="00AA5AC4">
      <w:pPr>
        <w:pStyle w:val="Heading3"/>
        <w:rPr>
          <w:lang w:val="en-US"/>
        </w:rPr>
      </w:pPr>
      <w:bookmarkStart w:id="194" w:name="_Toc198818786"/>
      <w:r w:rsidRPr="003D6496">
        <w:rPr>
          <w:lang w:val="en-US"/>
        </w:rPr>
        <w:lastRenderedPageBreak/>
        <w:t>XPS-ZENIT-202 - Disconnected for inactivity</w:t>
      </w:r>
      <w:bookmarkEnd w:id="192"/>
      <w:bookmarkEnd w:id="193"/>
      <w:bookmarkEnd w:id="194"/>
    </w:p>
    <w:tbl>
      <w:tblPr>
        <w:tblStyle w:val="ScrollTableNormal"/>
        <w:tblW w:w="5000" w:type="pct"/>
        <w:tblLook w:val="0020" w:firstRow="1" w:lastRow="0" w:firstColumn="0" w:lastColumn="0" w:noHBand="0" w:noVBand="0"/>
      </w:tblPr>
      <w:tblGrid>
        <w:gridCol w:w="1828"/>
        <w:gridCol w:w="7517"/>
      </w:tblGrid>
      <w:tr w:rsidR="00AA5AC4" w14:paraId="6F6B145A" w14:textId="77777777" w:rsidTr="00E52C34">
        <w:trPr>
          <w:cnfStyle w:val="100000000000" w:firstRow="1" w:lastRow="0" w:firstColumn="0" w:lastColumn="0" w:oddVBand="0" w:evenVBand="0" w:oddHBand="0" w:evenHBand="0" w:firstRowFirstColumn="0" w:firstRowLastColumn="0" w:lastRowFirstColumn="0" w:lastRowLastColumn="0"/>
        </w:trPr>
        <w:tc>
          <w:tcPr>
            <w:tcW w:w="0" w:type="auto"/>
            <w:shd w:val="solid" w:color="D8F5E7" w:fill="D8F5E7"/>
          </w:tcPr>
          <w:p w14:paraId="3AB4C772" w14:textId="77777777" w:rsidR="00AA5AC4" w:rsidRDefault="00AA5AC4" w:rsidP="00E52C34">
            <w:r>
              <w:t>Use Case No.: </w:t>
            </w:r>
          </w:p>
        </w:tc>
        <w:tc>
          <w:tcPr>
            <w:tcW w:w="0" w:type="auto"/>
          </w:tcPr>
          <w:p w14:paraId="445441BF" w14:textId="77777777" w:rsidR="00AA5AC4" w:rsidRDefault="00AA5AC4" w:rsidP="00E52C34">
            <w:r>
              <w:t>XPS-ZENIT-202</w:t>
            </w:r>
          </w:p>
        </w:tc>
      </w:tr>
      <w:tr w:rsidR="00AA5AC4" w14:paraId="63FF059C" w14:textId="77777777" w:rsidTr="00E52C34">
        <w:tc>
          <w:tcPr>
            <w:tcW w:w="0" w:type="auto"/>
            <w:shd w:val="solid" w:color="D8F5E7" w:fill="D8F5E7"/>
          </w:tcPr>
          <w:p w14:paraId="79F8A3F9" w14:textId="77777777" w:rsidR="00AA5AC4" w:rsidRDefault="00AA5AC4" w:rsidP="00E52C34">
            <w:r>
              <w:rPr>
                <w:b/>
              </w:rPr>
              <w:t>Name: </w:t>
            </w:r>
            <w:r>
              <w:t> </w:t>
            </w:r>
          </w:p>
        </w:tc>
        <w:tc>
          <w:tcPr>
            <w:tcW w:w="0" w:type="auto"/>
          </w:tcPr>
          <w:p w14:paraId="52B77B38" w14:textId="77777777" w:rsidR="00AA5AC4" w:rsidRDefault="00AA5AC4" w:rsidP="00E52C34">
            <w:r>
              <w:t>Disconnected for inactivity</w:t>
            </w:r>
          </w:p>
        </w:tc>
      </w:tr>
      <w:tr w:rsidR="00AA5AC4" w:rsidRPr="00335F8D" w14:paraId="585FB79E" w14:textId="77777777" w:rsidTr="00E52C34">
        <w:tc>
          <w:tcPr>
            <w:tcW w:w="0" w:type="auto"/>
            <w:shd w:val="solid" w:color="D8F5E7" w:fill="D8F5E7"/>
          </w:tcPr>
          <w:p w14:paraId="49870B96" w14:textId="77777777" w:rsidR="00AA5AC4" w:rsidRDefault="00AA5AC4" w:rsidP="00E52C34">
            <w:r>
              <w:rPr>
                <w:b/>
              </w:rPr>
              <w:t>Description:</w:t>
            </w:r>
            <w:r>
              <w:t> </w:t>
            </w:r>
          </w:p>
        </w:tc>
        <w:tc>
          <w:tcPr>
            <w:tcW w:w="0" w:type="auto"/>
          </w:tcPr>
          <w:p w14:paraId="5CD45222" w14:textId="77777777" w:rsidR="00AA5AC4" w:rsidRDefault="00AA5AC4" w:rsidP="00E52C34">
            <w:r>
              <w:t>The system must manage the user logout in the event of prolonged inactivity to ensure security, prevent unauthorized access, and optimize system resources. This use case describes the workflow that allows the management of user activities Automatic logoff.</w:t>
            </w:r>
          </w:p>
        </w:tc>
      </w:tr>
      <w:tr w:rsidR="00AA5AC4" w:rsidRPr="00335F8D" w14:paraId="6D815844" w14:textId="77777777" w:rsidTr="00E52C34">
        <w:tc>
          <w:tcPr>
            <w:tcW w:w="0" w:type="auto"/>
            <w:shd w:val="solid" w:color="D8F5E7" w:fill="D8F5E7"/>
          </w:tcPr>
          <w:p w14:paraId="6B141D5C" w14:textId="77777777" w:rsidR="00AA5AC4" w:rsidRDefault="00AA5AC4" w:rsidP="00E52C34">
            <w:r>
              <w:rPr>
                <w:b/>
              </w:rPr>
              <w:t>Primary Actor:</w:t>
            </w:r>
            <w:r>
              <w:t> </w:t>
            </w:r>
          </w:p>
        </w:tc>
        <w:tc>
          <w:tcPr>
            <w:tcW w:w="0" w:type="auto"/>
          </w:tcPr>
          <w:p w14:paraId="7DB74103" w14:textId="77777777" w:rsidR="00AA5AC4" w:rsidRDefault="00AA5AC4" w:rsidP="00E52C34">
            <w:r>
              <w:t>User ZENIT, with any profile</w:t>
            </w:r>
          </w:p>
          <w:p w14:paraId="7A46142F" w14:textId="77777777" w:rsidR="00AA5AC4" w:rsidRDefault="00AA5AC4" w:rsidP="00E52C34">
            <w:r>
              <w:t>System ZENIT</w:t>
            </w:r>
          </w:p>
        </w:tc>
      </w:tr>
      <w:tr w:rsidR="00AA5AC4" w14:paraId="25372215" w14:textId="77777777" w:rsidTr="00E52C34">
        <w:tc>
          <w:tcPr>
            <w:tcW w:w="0" w:type="auto"/>
            <w:shd w:val="solid" w:color="D8F5E7" w:fill="D8F5E7"/>
          </w:tcPr>
          <w:p w14:paraId="16241906" w14:textId="77777777" w:rsidR="00AA5AC4" w:rsidRDefault="00AA5AC4" w:rsidP="00E52C34">
            <w:r>
              <w:rPr>
                <w:b/>
              </w:rPr>
              <w:t>Secondary Actor:</w:t>
            </w:r>
            <w:r>
              <w:t> </w:t>
            </w:r>
          </w:p>
        </w:tc>
        <w:tc>
          <w:tcPr>
            <w:tcW w:w="0" w:type="auto"/>
          </w:tcPr>
          <w:p w14:paraId="01E0B973" w14:textId="77777777" w:rsidR="00AA5AC4" w:rsidRDefault="00AA5AC4" w:rsidP="00E52C34"/>
        </w:tc>
      </w:tr>
      <w:tr w:rsidR="00AA5AC4" w:rsidRPr="00335F8D" w14:paraId="35F41B4A" w14:textId="77777777" w:rsidTr="00E52C34">
        <w:tc>
          <w:tcPr>
            <w:tcW w:w="0" w:type="auto"/>
            <w:shd w:val="solid" w:color="D8F5E7" w:fill="D8F5E7"/>
          </w:tcPr>
          <w:p w14:paraId="4F23470A" w14:textId="77777777" w:rsidR="00AA5AC4" w:rsidRDefault="00AA5AC4" w:rsidP="00E52C34">
            <w:r>
              <w:rPr>
                <w:b/>
              </w:rPr>
              <w:t>Preconditions:</w:t>
            </w:r>
            <w:r>
              <w:t> </w:t>
            </w:r>
          </w:p>
        </w:tc>
        <w:tc>
          <w:tcPr>
            <w:tcW w:w="0" w:type="auto"/>
          </w:tcPr>
          <w:p w14:paraId="17691916" w14:textId="77777777" w:rsidR="00AA5AC4" w:rsidRDefault="00AA5AC4" w:rsidP="00E52C34">
            <w:r>
              <w:t>The user is logged into the system.</w:t>
            </w:r>
          </w:p>
        </w:tc>
      </w:tr>
      <w:tr w:rsidR="00AA5AC4" w:rsidRPr="00335F8D" w14:paraId="3EF7E465" w14:textId="77777777" w:rsidTr="00E52C34">
        <w:tc>
          <w:tcPr>
            <w:tcW w:w="0" w:type="auto"/>
            <w:shd w:val="solid" w:color="D8F5E7" w:fill="D8F5E7"/>
          </w:tcPr>
          <w:p w14:paraId="70C7A57F" w14:textId="77777777" w:rsidR="00AA5AC4" w:rsidRDefault="00AA5AC4" w:rsidP="00E52C34">
            <w:r>
              <w:rPr>
                <w:b/>
              </w:rPr>
              <w:t>Postconditions:</w:t>
            </w:r>
            <w:r>
              <w:t> </w:t>
            </w:r>
          </w:p>
        </w:tc>
        <w:tc>
          <w:tcPr>
            <w:tcW w:w="0" w:type="auto"/>
          </w:tcPr>
          <w:p w14:paraId="3624DB25" w14:textId="77777777" w:rsidR="00AA5AC4" w:rsidRDefault="00AA5AC4" w:rsidP="00E52C34">
            <w:r>
              <w:t>The user is logged out and can no longer access the features.</w:t>
            </w:r>
          </w:p>
        </w:tc>
      </w:tr>
      <w:tr w:rsidR="00AA5AC4" w:rsidRPr="00335F8D" w14:paraId="7E46B5DB" w14:textId="77777777" w:rsidTr="00E52C34">
        <w:tc>
          <w:tcPr>
            <w:tcW w:w="0" w:type="auto"/>
            <w:shd w:val="solid" w:color="D8F5E7" w:fill="D8F5E7"/>
          </w:tcPr>
          <w:p w14:paraId="4701DB3F" w14:textId="77777777" w:rsidR="00AA5AC4" w:rsidRDefault="00AA5AC4" w:rsidP="00E52C34">
            <w:r>
              <w:rPr>
                <w:b/>
              </w:rPr>
              <w:t>Main Scenario:</w:t>
            </w:r>
            <w:r>
              <w:t> </w:t>
            </w:r>
          </w:p>
        </w:tc>
        <w:tc>
          <w:tcPr>
            <w:tcW w:w="0" w:type="auto"/>
          </w:tcPr>
          <w:p w14:paraId="2D44D096" w14:textId="77777777" w:rsidR="00AA5AC4" w:rsidRDefault="00AA5AC4" w:rsidP="00BF6D22">
            <w:pPr>
              <w:numPr>
                <w:ilvl w:val="0"/>
                <w:numId w:val="109"/>
              </w:numPr>
              <w:spacing w:before="0"/>
              <w:jc w:val="left"/>
            </w:pPr>
            <w:r>
              <w:t>Session Start:</w:t>
            </w:r>
          </w:p>
          <w:p w14:paraId="4402D605" w14:textId="77777777" w:rsidR="00AA5AC4" w:rsidRDefault="00AA5AC4" w:rsidP="00BF6D22">
            <w:pPr>
              <w:numPr>
                <w:ilvl w:val="1"/>
                <w:numId w:val="110"/>
              </w:numPr>
              <w:spacing w:before="0"/>
              <w:jc w:val="left"/>
            </w:pPr>
            <w:r>
              <w:t>The user logs in to the system with valid credentials;</w:t>
            </w:r>
          </w:p>
          <w:p w14:paraId="3BD95B41" w14:textId="77777777" w:rsidR="00AA5AC4" w:rsidRDefault="00AA5AC4" w:rsidP="00BF6D22">
            <w:pPr>
              <w:numPr>
                <w:ilvl w:val="1"/>
                <w:numId w:val="110"/>
              </w:numPr>
              <w:spacing w:before="0"/>
              <w:jc w:val="left"/>
            </w:pPr>
            <w:r>
              <w:t>The system creates an active user session and starts tracking user activity;</w:t>
            </w:r>
          </w:p>
          <w:p w14:paraId="1C8E937F" w14:textId="77777777" w:rsidR="00AA5AC4" w:rsidRDefault="00AA5AC4" w:rsidP="00BF6D22">
            <w:pPr>
              <w:numPr>
                <w:ilvl w:val="0"/>
                <w:numId w:val="109"/>
              </w:numPr>
              <w:spacing w:before="0"/>
              <w:jc w:val="left"/>
            </w:pPr>
            <w:r>
              <w:t>Activity monitoring:</w:t>
            </w:r>
          </w:p>
          <w:p w14:paraId="24BD4289" w14:textId="77777777" w:rsidR="00AA5AC4" w:rsidRDefault="00AA5AC4" w:rsidP="00BF6D22">
            <w:pPr>
              <w:numPr>
                <w:ilvl w:val="1"/>
                <w:numId w:val="111"/>
              </w:numPr>
              <w:spacing w:before="0"/>
              <w:jc w:val="left"/>
            </w:pPr>
            <w:r>
              <w:t>The system continuously monitors user activity during sessions;</w:t>
            </w:r>
          </w:p>
          <w:p w14:paraId="0BAE3B9E" w14:textId="77777777" w:rsidR="00AA5AC4" w:rsidRDefault="00AA5AC4" w:rsidP="00BF6D22">
            <w:pPr>
              <w:numPr>
                <w:ilvl w:val="1"/>
                <w:numId w:val="111"/>
              </w:numPr>
              <w:spacing w:before="0"/>
              <w:jc w:val="left"/>
            </w:pPr>
            <w:r>
              <w:t>Inactivity is detected based on a defined metric such as the lack of interactions for a certain period of time, such as 5 minutes;</w:t>
            </w:r>
          </w:p>
          <w:p w14:paraId="3631D891" w14:textId="77777777" w:rsidR="00AA5AC4" w:rsidRDefault="00AA5AC4" w:rsidP="00BF6D22">
            <w:pPr>
              <w:numPr>
                <w:ilvl w:val="0"/>
                <w:numId w:val="109"/>
              </w:numPr>
              <w:spacing w:before="0"/>
              <w:jc w:val="left"/>
            </w:pPr>
            <w:r>
              <w:t>Notification of inactivity:</w:t>
            </w:r>
          </w:p>
          <w:p w14:paraId="314E070C" w14:textId="77777777" w:rsidR="00AA5AC4" w:rsidRDefault="00AA5AC4" w:rsidP="00BF6D22">
            <w:pPr>
              <w:numPr>
                <w:ilvl w:val="1"/>
                <w:numId w:val="112"/>
              </w:numPr>
              <w:spacing w:before="0"/>
              <w:jc w:val="left"/>
            </w:pPr>
            <w:r>
              <w:t>When the user is inactive for a predefined period, the system can send a notification, such as a pop-up window, to warn the user that the session is about to expire due to inactivity</w:t>
            </w:r>
          </w:p>
          <w:p w14:paraId="19711F12" w14:textId="77777777" w:rsidR="00AA5AC4" w:rsidRDefault="00AA5AC4" w:rsidP="00BF6D22">
            <w:pPr>
              <w:numPr>
                <w:ilvl w:val="1"/>
                <w:numId w:val="112"/>
              </w:numPr>
              <w:spacing w:before="0"/>
              <w:jc w:val="left"/>
            </w:pPr>
            <w:r>
              <w:t>The notification may include a countdown timer (e.g. your session will expire in a minute Click “</w:t>
            </w:r>
            <w:r>
              <w:rPr>
                <w:i/>
              </w:rPr>
              <w:t>Continue</w:t>
            </w:r>
            <w:r>
              <w:t>” to keep the session active).</w:t>
            </w:r>
          </w:p>
          <w:p w14:paraId="23C1A280" w14:textId="77777777" w:rsidR="00AA5AC4" w:rsidRDefault="00AA5AC4" w:rsidP="00BF6D22">
            <w:pPr>
              <w:numPr>
                <w:ilvl w:val="0"/>
                <w:numId w:val="109"/>
              </w:numPr>
              <w:spacing w:before="0"/>
              <w:jc w:val="left"/>
            </w:pPr>
            <w:r>
              <w:t>Automatic logout:</w:t>
            </w:r>
          </w:p>
          <w:p w14:paraId="5683BB60" w14:textId="77777777" w:rsidR="00AA5AC4" w:rsidRDefault="00AA5AC4" w:rsidP="00BF6D22">
            <w:pPr>
              <w:numPr>
                <w:ilvl w:val="1"/>
                <w:numId w:val="113"/>
              </w:numPr>
              <w:spacing w:before="0"/>
              <w:jc w:val="left"/>
            </w:pPr>
            <w:r>
              <w:lastRenderedPageBreak/>
              <w:t>If the user has not interacted after the defined period of inactivity, such as 5 minutes, the system automatically logs off the user session;</w:t>
            </w:r>
          </w:p>
          <w:p w14:paraId="16B83888" w14:textId="77777777" w:rsidR="00AA5AC4" w:rsidRDefault="00AA5AC4" w:rsidP="00BF6D22">
            <w:pPr>
              <w:numPr>
                <w:ilvl w:val="1"/>
                <w:numId w:val="113"/>
              </w:numPr>
              <w:spacing w:before="0"/>
              <w:jc w:val="left"/>
            </w:pPr>
            <w:r>
              <w:t>The system logs the disconnect event in the system logs;</w:t>
            </w:r>
          </w:p>
          <w:p w14:paraId="345D670A" w14:textId="77777777" w:rsidR="00AA5AC4" w:rsidRDefault="00AA5AC4" w:rsidP="00BF6D22">
            <w:pPr>
              <w:numPr>
                <w:ilvl w:val="1"/>
                <w:numId w:val="113"/>
              </w:numPr>
              <w:spacing w:before="0"/>
              <w:jc w:val="left"/>
            </w:pPr>
            <w:r>
              <w:t>The user is redirected to the login screen;</w:t>
            </w:r>
          </w:p>
        </w:tc>
      </w:tr>
      <w:tr w:rsidR="00AA5AC4" w14:paraId="2FAA625F" w14:textId="77777777" w:rsidTr="00E52C34">
        <w:tc>
          <w:tcPr>
            <w:tcW w:w="0" w:type="auto"/>
            <w:shd w:val="solid" w:color="D8F5E7" w:fill="D8F5E7"/>
          </w:tcPr>
          <w:p w14:paraId="79BBA0D8" w14:textId="77777777" w:rsidR="00AA5AC4" w:rsidRDefault="00AA5AC4" w:rsidP="00E52C34">
            <w:r>
              <w:rPr>
                <w:b/>
              </w:rPr>
              <w:lastRenderedPageBreak/>
              <w:t>Step Extension n° ():</w:t>
            </w:r>
            <w:r>
              <w:t> </w:t>
            </w:r>
          </w:p>
        </w:tc>
        <w:tc>
          <w:tcPr>
            <w:tcW w:w="0" w:type="auto"/>
          </w:tcPr>
          <w:p w14:paraId="2E167C46" w14:textId="77777777" w:rsidR="00AA5AC4" w:rsidRDefault="00AA5AC4" w:rsidP="00E52C34"/>
        </w:tc>
      </w:tr>
      <w:tr w:rsidR="00AA5AC4" w:rsidRPr="00335F8D" w14:paraId="4BF6049A" w14:textId="77777777" w:rsidTr="00E52C34">
        <w:tc>
          <w:tcPr>
            <w:tcW w:w="0" w:type="auto"/>
            <w:shd w:val="solid" w:color="D8F5E7" w:fill="D8F5E7"/>
          </w:tcPr>
          <w:p w14:paraId="368CA14B" w14:textId="77777777" w:rsidR="00AA5AC4" w:rsidRDefault="00AA5AC4" w:rsidP="00E52C34">
            <w:r>
              <w:rPr>
                <w:b/>
              </w:rPr>
              <w:t>Alternative Scenario n°:</w:t>
            </w:r>
            <w:r>
              <w:t> </w:t>
            </w:r>
          </w:p>
        </w:tc>
        <w:tc>
          <w:tcPr>
            <w:tcW w:w="0" w:type="auto"/>
          </w:tcPr>
          <w:p w14:paraId="4C14785C" w14:textId="77777777" w:rsidR="00AA5AC4" w:rsidRDefault="00AA5AC4" w:rsidP="00E52C34">
            <w:r>
              <w:rPr>
                <w:b/>
              </w:rPr>
              <w:t>The system does not detect inactivity</w:t>
            </w:r>
          </w:p>
          <w:p w14:paraId="485A5184" w14:textId="77777777" w:rsidR="00AA5AC4" w:rsidRDefault="00AA5AC4" w:rsidP="00E52C34">
            <w:r>
              <w:t>If the user continues to interact, e.g. click, type or move mouse, the system does not consider the session as inactive and the monitoring of activity continues without interruption.</w:t>
            </w:r>
          </w:p>
        </w:tc>
      </w:tr>
      <w:tr w:rsidR="00AA5AC4" w14:paraId="025081FE" w14:textId="77777777" w:rsidTr="00E52C34">
        <w:tc>
          <w:tcPr>
            <w:tcW w:w="0" w:type="auto"/>
            <w:shd w:val="solid" w:color="D8F5E7" w:fill="D8F5E7"/>
          </w:tcPr>
          <w:p w14:paraId="381B6502" w14:textId="77777777" w:rsidR="00AA5AC4" w:rsidRDefault="00AA5AC4" w:rsidP="00E52C34">
            <w:r>
              <w:rPr>
                <w:b/>
              </w:rPr>
              <w:t>Open Points:</w:t>
            </w:r>
            <w:r>
              <w:t> </w:t>
            </w:r>
          </w:p>
        </w:tc>
        <w:tc>
          <w:tcPr>
            <w:tcW w:w="0" w:type="auto"/>
          </w:tcPr>
          <w:p w14:paraId="0DFEC822" w14:textId="77777777" w:rsidR="00AA5AC4" w:rsidRDefault="00AA5AC4" w:rsidP="00E52C34">
            <w:r>
              <w:t>n.a.</w:t>
            </w:r>
          </w:p>
        </w:tc>
      </w:tr>
    </w:tbl>
    <w:p w14:paraId="6597A53E" w14:textId="77777777" w:rsidR="00AA5AC4" w:rsidRPr="00AA5AC4" w:rsidRDefault="00AA5AC4" w:rsidP="00AA5AC4">
      <w:pPr>
        <w:pStyle w:val="Heading3"/>
        <w:rPr>
          <w:lang w:val="en-US"/>
        </w:rPr>
      </w:pPr>
      <w:bookmarkStart w:id="195" w:name="scroll-bookmark-143"/>
      <w:bookmarkStart w:id="196" w:name="_Toc256000140"/>
      <w:bookmarkStart w:id="197" w:name="scroll-bookmark-49"/>
      <w:bookmarkStart w:id="198" w:name="_Toc198818787"/>
      <w:bookmarkEnd w:id="195"/>
      <w:r w:rsidRPr="00AA5AC4">
        <w:rPr>
          <w:lang w:val="en-US"/>
        </w:rPr>
        <w:t>XPS-ZENIT-203 - Login tracking (SOX)</w:t>
      </w:r>
      <w:bookmarkEnd w:id="196"/>
      <w:bookmarkEnd w:id="197"/>
      <w:bookmarkEnd w:id="198"/>
    </w:p>
    <w:p w14:paraId="05AB2FAB" w14:textId="77777777" w:rsidR="00AA5AC4" w:rsidRPr="00AA5AC4" w:rsidRDefault="00AA5AC4" w:rsidP="00AA5AC4">
      <w:pPr>
        <w:rPr>
          <w:lang w:val="en-US"/>
        </w:rPr>
      </w:pPr>
      <w:r w:rsidRPr="00AA5AC4">
        <w:rPr>
          <w:lang w:val="en-US"/>
        </w:rPr>
        <w:t>The application must implement a tracking system that records every user access and interaction to ensure compliance with SOX regulations. This information will be stored in a secure database and accessible only to authorized personnel.</w:t>
      </w:r>
    </w:p>
    <w:p w14:paraId="13506C12" w14:textId="77777777" w:rsidR="00AA5AC4" w:rsidRPr="00AA5AC4" w:rsidRDefault="00AA5AC4" w:rsidP="00AA5AC4">
      <w:pPr>
        <w:rPr>
          <w:lang w:val="en-US"/>
        </w:rPr>
      </w:pPr>
      <w:r w:rsidRPr="00AA5AC4">
        <w:rPr>
          <w:lang w:val="en-US"/>
        </w:rPr>
        <w:t>Registration of access once authenticated, the system registers in the database least the following information:</w:t>
      </w:r>
    </w:p>
    <w:p w14:paraId="0F4EA3D1" w14:textId="77777777" w:rsidR="00AA5AC4" w:rsidRDefault="00AA5AC4" w:rsidP="00BF6D22">
      <w:pPr>
        <w:numPr>
          <w:ilvl w:val="0"/>
          <w:numId w:val="114"/>
        </w:numPr>
        <w:spacing w:before="0" w:after="120"/>
        <w:jc w:val="left"/>
      </w:pPr>
      <w:r>
        <w:t>Username;</w:t>
      </w:r>
    </w:p>
    <w:p w14:paraId="56EF4205" w14:textId="77777777" w:rsidR="00AA5AC4" w:rsidRDefault="00AA5AC4" w:rsidP="00BF6D22">
      <w:pPr>
        <w:numPr>
          <w:ilvl w:val="0"/>
          <w:numId w:val="114"/>
        </w:numPr>
        <w:spacing w:before="0" w:after="120"/>
        <w:jc w:val="left"/>
      </w:pPr>
      <w:r>
        <w:t>Surname and First Name;</w:t>
      </w:r>
    </w:p>
    <w:p w14:paraId="33C4A364" w14:textId="77777777" w:rsidR="00AA5AC4" w:rsidRDefault="00AA5AC4" w:rsidP="00BF6D22">
      <w:pPr>
        <w:numPr>
          <w:ilvl w:val="0"/>
          <w:numId w:val="114"/>
        </w:numPr>
        <w:spacing w:before="0" w:after="120"/>
        <w:jc w:val="left"/>
      </w:pPr>
      <w:r>
        <w:t>email address;</w:t>
      </w:r>
    </w:p>
    <w:p w14:paraId="19BD0A8C" w14:textId="77777777" w:rsidR="00AA5AC4" w:rsidRDefault="00AA5AC4" w:rsidP="00BF6D22">
      <w:pPr>
        <w:numPr>
          <w:ilvl w:val="0"/>
          <w:numId w:val="114"/>
        </w:numPr>
        <w:spacing w:before="0" w:after="120"/>
        <w:jc w:val="left"/>
      </w:pPr>
      <w:r>
        <w:t>Title;</w:t>
      </w:r>
    </w:p>
    <w:p w14:paraId="044A60D3" w14:textId="77777777" w:rsidR="00AA5AC4" w:rsidRDefault="00AA5AC4" w:rsidP="00BF6D22">
      <w:pPr>
        <w:numPr>
          <w:ilvl w:val="0"/>
          <w:numId w:val="114"/>
        </w:numPr>
        <w:spacing w:before="0" w:after="120"/>
        <w:jc w:val="left"/>
      </w:pPr>
      <w:r>
        <w:t>Department;</w:t>
      </w:r>
    </w:p>
    <w:p w14:paraId="34712877" w14:textId="77777777" w:rsidR="00AA5AC4" w:rsidRDefault="00AA5AC4" w:rsidP="00BF6D22">
      <w:pPr>
        <w:numPr>
          <w:ilvl w:val="0"/>
          <w:numId w:val="114"/>
        </w:numPr>
        <w:spacing w:before="0" w:after="120"/>
        <w:jc w:val="left"/>
      </w:pPr>
      <w:r>
        <w:t>Date of Last Login;</w:t>
      </w:r>
    </w:p>
    <w:p w14:paraId="742A1E57" w14:textId="77777777" w:rsidR="00AA5AC4" w:rsidRDefault="00AA5AC4" w:rsidP="00BF6D22">
      <w:pPr>
        <w:numPr>
          <w:ilvl w:val="0"/>
          <w:numId w:val="114"/>
        </w:numPr>
        <w:spacing w:before="0" w:after="120"/>
        <w:jc w:val="left"/>
      </w:pPr>
      <w:r>
        <w:t>Status of the Username;</w:t>
      </w:r>
    </w:p>
    <w:p w14:paraId="0EDAE9E4" w14:textId="77777777" w:rsidR="00AA5AC4" w:rsidRDefault="00AA5AC4" w:rsidP="00BF6D22">
      <w:pPr>
        <w:numPr>
          <w:ilvl w:val="0"/>
          <w:numId w:val="114"/>
        </w:numPr>
        <w:spacing w:before="0" w:after="120"/>
        <w:jc w:val="left"/>
      </w:pPr>
      <w:r>
        <w:t>Role;</w:t>
      </w:r>
    </w:p>
    <w:p w14:paraId="5B4BCC1D" w14:textId="77777777" w:rsidR="003D6496" w:rsidRDefault="003D6496" w:rsidP="006E77D3"/>
    <w:p w14:paraId="7F4B9416" w14:textId="77777777" w:rsidR="00AA5AC4" w:rsidRPr="00AA5AC4" w:rsidRDefault="00AA5AC4" w:rsidP="00AA5AC4">
      <w:pPr>
        <w:pStyle w:val="Heading3"/>
        <w:rPr>
          <w:lang w:val="en-US"/>
        </w:rPr>
      </w:pPr>
      <w:bookmarkStart w:id="199" w:name="scroll-bookmark-144"/>
      <w:bookmarkStart w:id="200" w:name="_Toc256000141"/>
      <w:bookmarkStart w:id="201" w:name="scroll-bookmark-50"/>
      <w:bookmarkStart w:id="202" w:name="_Toc198818788"/>
      <w:bookmarkEnd w:id="199"/>
      <w:r w:rsidRPr="00AA5AC4">
        <w:rPr>
          <w:lang w:val="en-US"/>
        </w:rPr>
        <w:lastRenderedPageBreak/>
        <w:t>XPS-ZENIT-204 - Visualization Data Access Tracking</w:t>
      </w:r>
      <w:bookmarkEnd w:id="200"/>
      <w:bookmarkEnd w:id="201"/>
      <w:bookmarkEnd w:id="202"/>
    </w:p>
    <w:p w14:paraId="117CFC0B" w14:textId="77777777" w:rsidR="00AA5AC4" w:rsidRPr="00AA5AC4" w:rsidRDefault="00AA5AC4" w:rsidP="00AA5AC4">
      <w:pPr>
        <w:rPr>
          <w:lang w:val="en-US"/>
        </w:rPr>
      </w:pPr>
      <w:r w:rsidRPr="00AA5AC4">
        <w:rPr>
          <w:lang w:val="en-US"/>
        </w:rPr>
        <w:t>The dedicated team (such as “Control Room” - IT Support) must be allowed to view the login tracking information recorded in the ZENIT system, using a dedicated app such as Splunk.</w:t>
      </w:r>
    </w:p>
    <w:p w14:paraId="02DDE2C7" w14:textId="77777777" w:rsidR="00AA5AC4" w:rsidRDefault="00AA5AC4" w:rsidP="00AA5AC4">
      <w:pPr>
        <w:pStyle w:val="Heading3"/>
      </w:pPr>
      <w:bookmarkStart w:id="203" w:name="scroll-bookmark-145"/>
      <w:bookmarkStart w:id="204" w:name="_Toc256000142"/>
      <w:bookmarkStart w:id="205" w:name="scroll-bookmark-51"/>
      <w:bookmarkStart w:id="206" w:name="_Toc198818789"/>
      <w:bookmarkEnd w:id="203"/>
      <w:r>
        <w:t>XPS-ZENIT-210 - Manage concurrency</w:t>
      </w:r>
      <w:bookmarkEnd w:id="204"/>
      <w:bookmarkEnd w:id="205"/>
      <w:bookmarkEnd w:id="206"/>
    </w:p>
    <w:p w14:paraId="1551A94A" w14:textId="77777777" w:rsidR="00AA5AC4" w:rsidRPr="00AA5AC4" w:rsidRDefault="00AA5AC4" w:rsidP="00AA5AC4">
      <w:pPr>
        <w:rPr>
          <w:lang w:val="en-US"/>
        </w:rPr>
      </w:pPr>
      <w:r w:rsidRPr="00AA5AC4">
        <w:rPr>
          <w:lang w:val="en-US"/>
        </w:rPr>
        <w:t>The system is used by several users at the same time, so it must guarantee data consistency and manage concurrency.</w:t>
      </w:r>
    </w:p>
    <w:p w14:paraId="78D829D0" w14:textId="77777777" w:rsidR="00AA5AC4" w:rsidRPr="00AA5AC4" w:rsidRDefault="00AA5AC4" w:rsidP="00AA5AC4">
      <w:pPr>
        <w:rPr>
          <w:lang w:val="en-US"/>
        </w:rPr>
      </w:pPr>
      <w:r w:rsidRPr="00AA5AC4">
        <w:rPr>
          <w:lang w:val="en-US"/>
        </w:rPr>
        <w:t>The system must support simultaneous access by multiple users, ensuring data consistency and integrity. Concurrency management must be implemented to avoid conflicts and ensure that user operations do not interfere with each other.</w:t>
      </w:r>
    </w:p>
    <w:p w14:paraId="17C90EAB" w14:textId="77777777" w:rsidR="00AA5AC4" w:rsidRDefault="00AA5AC4" w:rsidP="00AA5AC4">
      <w:pPr>
        <w:pStyle w:val="Heading3"/>
      </w:pPr>
      <w:bookmarkStart w:id="207" w:name="scroll-bookmark-146"/>
      <w:bookmarkStart w:id="208" w:name="_Toc256000143"/>
      <w:bookmarkStart w:id="209" w:name="scroll-bookmark-52"/>
      <w:bookmarkStart w:id="210" w:name="_Toc198818790"/>
      <w:bookmarkEnd w:id="207"/>
      <w:r>
        <w:t>XPS-ZENIT-211 - Settings</w:t>
      </w:r>
      <w:bookmarkEnd w:id="208"/>
      <w:bookmarkEnd w:id="209"/>
      <w:bookmarkEnd w:id="210"/>
    </w:p>
    <w:p w14:paraId="17448493" w14:textId="77777777" w:rsidR="00AA5AC4" w:rsidRPr="00AA5AC4" w:rsidRDefault="00AA5AC4" w:rsidP="00AA5AC4">
      <w:pPr>
        <w:rPr>
          <w:lang w:val="en-US"/>
        </w:rPr>
      </w:pPr>
      <w:r w:rsidRPr="00AA5AC4">
        <w:rPr>
          <w:lang w:val="en-US"/>
        </w:rPr>
        <w:t>It must be possible for the user to access a menu to change BO ZENIT settings.</w:t>
      </w:r>
    </w:p>
    <w:p w14:paraId="3A9EB5B2" w14:textId="77777777" w:rsidR="00AA5AC4" w:rsidRPr="00AA5AC4" w:rsidRDefault="00AA5AC4" w:rsidP="00AA5AC4">
      <w:pPr>
        <w:rPr>
          <w:lang w:val="en-US"/>
        </w:rPr>
      </w:pPr>
      <w:r w:rsidRPr="00AA5AC4">
        <w:rPr>
          <w:lang w:val="en-US"/>
        </w:rPr>
        <w:t>Functions in this menu must at least include:</w:t>
      </w:r>
    </w:p>
    <w:p w14:paraId="75AD53A3" w14:textId="77777777" w:rsidR="00AA5AC4" w:rsidRDefault="00AA5AC4" w:rsidP="00BF6D22">
      <w:pPr>
        <w:numPr>
          <w:ilvl w:val="0"/>
          <w:numId w:val="115"/>
        </w:numPr>
        <w:spacing w:before="0" w:after="120"/>
        <w:jc w:val="left"/>
      </w:pPr>
      <w:r>
        <w:t>Language selection (Italian, English …);</w:t>
      </w:r>
    </w:p>
    <w:p w14:paraId="156E9C96" w14:textId="77777777" w:rsidR="00AA5AC4" w:rsidRPr="00AA5AC4" w:rsidRDefault="00AA5AC4" w:rsidP="00BF6D22">
      <w:pPr>
        <w:numPr>
          <w:ilvl w:val="1"/>
          <w:numId w:val="116"/>
        </w:numPr>
        <w:spacing w:before="0" w:after="120"/>
        <w:jc w:val="left"/>
        <w:rPr>
          <w:lang w:val="en-US"/>
        </w:rPr>
      </w:pPr>
      <w:r w:rsidRPr="00AA5AC4">
        <w:rPr>
          <w:lang w:val="en-US"/>
        </w:rPr>
        <w:t>The language selection determines not only the displayed texts, but also the format of dates and amounts:</w:t>
      </w:r>
    </w:p>
    <w:p w14:paraId="4F79F072" w14:textId="77777777" w:rsidR="00AA5AC4" w:rsidRPr="00AA5AC4" w:rsidRDefault="00AA5AC4" w:rsidP="00BF6D22">
      <w:pPr>
        <w:numPr>
          <w:ilvl w:val="2"/>
          <w:numId w:val="117"/>
        </w:numPr>
        <w:spacing w:before="0" w:after="120"/>
        <w:jc w:val="left"/>
        <w:rPr>
          <w:lang w:val="en-US"/>
        </w:rPr>
      </w:pPr>
      <w:r w:rsidRPr="00AA5AC4">
        <w:rPr>
          <w:lang w:val="en-US"/>
        </w:rPr>
        <w:t>If the user selects Italian, local formats will be used for dates (e.g., dd/mm/yyyy) and amounts (e.g., 0.000,00 €);</w:t>
      </w:r>
    </w:p>
    <w:p w14:paraId="140A29F9" w14:textId="77777777" w:rsidR="00AA5AC4" w:rsidRPr="00AA5AC4" w:rsidRDefault="00AA5AC4" w:rsidP="00BF6D22">
      <w:pPr>
        <w:numPr>
          <w:ilvl w:val="2"/>
          <w:numId w:val="117"/>
        </w:numPr>
        <w:spacing w:before="0" w:after="120"/>
        <w:jc w:val="left"/>
        <w:rPr>
          <w:lang w:val="en-US"/>
        </w:rPr>
      </w:pPr>
      <w:r w:rsidRPr="00AA5AC4">
        <w:rPr>
          <w:lang w:val="en-US"/>
        </w:rPr>
        <w:t>If the user selects English, local formats will be used for dates (e.g., mm/dd/yyyy) and amounts (e.g., € 0,000.00);</w:t>
      </w:r>
    </w:p>
    <w:p w14:paraId="64F8DFCA" w14:textId="32911954" w:rsidR="00AA5AC4" w:rsidRDefault="00AA5AC4" w:rsidP="00AA5AC4">
      <w:pPr>
        <w:ind w:left="284"/>
        <w:rPr>
          <w:lang w:val="en-US"/>
        </w:rPr>
      </w:pPr>
      <w:r w:rsidRPr="00AA5AC4">
        <w:rPr>
          <w:lang w:val="en-US"/>
        </w:rPr>
        <w:t>In Phase 1, only the Italian language will be implemented</w:t>
      </w:r>
      <w:r w:rsidR="006E77D3">
        <w:rPr>
          <w:lang w:val="en-US"/>
        </w:rPr>
        <w:t>.</w:t>
      </w:r>
    </w:p>
    <w:p w14:paraId="32C757D6" w14:textId="77777777" w:rsidR="006E77D3" w:rsidRPr="00AA5AC4" w:rsidRDefault="006E77D3" w:rsidP="00AA5AC4">
      <w:pPr>
        <w:ind w:left="284"/>
        <w:rPr>
          <w:lang w:val="en-US"/>
        </w:rPr>
      </w:pPr>
    </w:p>
    <w:p w14:paraId="3AAE3A46" w14:textId="77777777" w:rsidR="00AA5AC4" w:rsidRPr="00AA5AC4" w:rsidRDefault="00AA5AC4" w:rsidP="00BF6D22">
      <w:pPr>
        <w:numPr>
          <w:ilvl w:val="0"/>
          <w:numId w:val="118"/>
        </w:numPr>
        <w:spacing w:before="0" w:after="120"/>
        <w:jc w:val="left"/>
        <w:rPr>
          <w:lang w:val="en-US"/>
        </w:rPr>
      </w:pPr>
      <w:r w:rsidRPr="00AA5AC4">
        <w:rPr>
          <w:lang w:val="en-US"/>
        </w:rPr>
        <w:t>Theme style (light or dark);</w:t>
      </w:r>
    </w:p>
    <w:p w14:paraId="48FE6CDD" w14:textId="77777777" w:rsidR="00AA5AC4" w:rsidRDefault="00AA5AC4" w:rsidP="00BF6D22">
      <w:pPr>
        <w:numPr>
          <w:ilvl w:val="0"/>
          <w:numId w:val="118"/>
        </w:numPr>
        <w:spacing w:before="0" w:after="120"/>
        <w:jc w:val="left"/>
      </w:pPr>
      <w:r>
        <w:t>Font size (normal or large);</w:t>
      </w:r>
    </w:p>
    <w:p w14:paraId="63A34787" w14:textId="77777777" w:rsidR="00AA5AC4" w:rsidRDefault="00AA5AC4" w:rsidP="00AA5AC4">
      <w:pPr>
        <w:rPr>
          <w:lang w:val="en-US"/>
        </w:rPr>
      </w:pPr>
      <w:r w:rsidRPr="00AA5AC4">
        <w:rPr>
          <w:lang w:val="en-US"/>
        </w:rPr>
        <w:t>It will be possible to enrich this menu in the future with further functions, also at the suggestion of users.</w:t>
      </w:r>
    </w:p>
    <w:p w14:paraId="0531622A" w14:textId="528F986F" w:rsidR="004E42A2" w:rsidRDefault="004E42A2">
      <w:pPr>
        <w:spacing w:before="0"/>
        <w:jc w:val="left"/>
        <w:rPr>
          <w:lang w:val="en-US"/>
        </w:rPr>
      </w:pPr>
      <w:r>
        <w:rPr>
          <w:lang w:val="en-US"/>
        </w:rPr>
        <w:br w:type="page"/>
      </w:r>
    </w:p>
    <w:p w14:paraId="09FBFFCE" w14:textId="77777777" w:rsidR="00AA5AC4" w:rsidRDefault="00AA5AC4" w:rsidP="00AA5AC4">
      <w:pPr>
        <w:pStyle w:val="Heading2"/>
      </w:pPr>
      <w:bookmarkStart w:id="211" w:name="scroll-bookmark-147"/>
      <w:bookmarkStart w:id="212" w:name="_Toc256000144"/>
      <w:bookmarkStart w:id="213" w:name="scroll-bookmark-53"/>
      <w:bookmarkStart w:id="214" w:name="_Toc198818791"/>
      <w:bookmarkEnd w:id="211"/>
      <w:r>
        <w:lastRenderedPageBreak/>
        <w:t>Log/Audit</w:t>
      </w:r>
      <w:bookmarkEnd w:id="212"/>
      <w:bookmarkEnd w:id="213"/>
      <w:bookmarkEnd w:id="214"/>
    </w:p>
    <w:p w14:paraId="23913BAF" w14:textId="77777777" w:rsidR="00AA5AC4" w:rsidRDefault="00AA5AC4" w:rsidP="00AA5AC4">
      <w:pPr>
        <w:pStyle w:val="Heading3"/>
      </w:pPr>
      <w:bookmarkStart w:id="215" w:name="scroll-bookmark-148"/>
      <w:bookmarkStart w:id="216" w:name="_Toc256000145"/>
      <w:bookmarkStart w:id="217" w:name="scroll-bookmark-54"/>
      <w:bookmarkStart w:id="218" w:name="_Toc198818792"/>
      <w:bookmarkEnd w:id="215"/>
      <w:r>
        <w:t>XPS-ZENIT-220 - Operations Tracking</w:t>
      </w:r>
      <w:bookmarkEnd w:id="216"/>
      <w:bookmarkEnd w:id="217"/>
      <w:bookmarkEnd w:id="218"/>
    </w:p>
    <w:p w14:paraId="15AB64BF" w14:textId="77777777" w:rsidR="00AA5AC4" w:rsidRPr="00AA5AC4" w:rsidRDefault="00AA5AC4" w:rsidP="00AA5AC4">
      <w:pPr>
        <w:rPr>
          <w:lang w:val="en-US"/>
        </w:rPr>
      </w:pPr>
      <w:r w:rsidRPr="00AA5AC4">
        <w:rPr>
          <w:lang w:val="en-US"/>
        </w:rPr>
        <w:t>The application must be SOX Compliance and use log traceability management, already in use on other Company applications, which consists of inserting a particular log template, on all the logs relating to modification operations on DB and File or logs relating to a specific action (e.g. validation).</w:t>
      </w:r>
    </w:p>
    <w:p w14:paraId="6B44A164" w14:textId="77777777" w:rsidR="00AA5AC4" w:rsidRPr="00AA5AC4" w:rsidRDefault="00AA5AC4" w:rsidP="00AA5AC4">
      <w:pPr>
        <w:rPr>
          <w:lang w:val="en-US"/>
        </w:rPr>
      </w:pPr>
      <w:r w:rsidRPr="00AA5AC4">
        <w:rPr>
          <w:lang w:val="en-US"/>
        </w:rPr>
        <w:t>This template must provide for the possibility of keeping these types of logs for longer than other application logs.</w:t>
      </w:r>
    </w:p>
    <w:p w14:paraId="42F06766" w14:textId="77777777" w:rsidR="00AA5AC4" w:rsidRPr="00AA5AC4" w:rsidRDefault="00AA5AC4" w:rsidP="00AA5AC4">
      <w:pPr>
        <w:rPr>
          <w:lang w:val="en-US"/>
        </w:rPr>
      </w:pPr>
      <w:r w:rsidRPr="00AA5AC4">
        <w:rPr>
          <w:lang w:val="en-US"/>
        </w:rPr>
        <w:t xml:space="preserve">On the </w:t>
      </w:r>
      <w:r w:rsidRPr="00AA5AC4">
        <w:rPr>
          <w:b/>
          <w:lang w:val="en-US"/>
        </w:rPr>
        <w:t xml:space="preserve">description </w:t>
      </w:r>
      <w:r w:rsidRPr="00AA5AC4">
        <w:rPr>
          <w:lang w:val="en-US"/>
        </w:rPr>
        <w:t>of log use the following template:</w:t>
      </w:r>
    </w:p>
    <w:p w14:paraId="1BBB8774" w14:textId="77777777" w:rsidR="00AA5AC4" w:rsidRPr="00AA5AC4" w:rsidRDefault="00AA5AC4" w:rsidP="00AA5AC4">
      <w:pPr>
        <w:ind w:left="568"/>
        <w:rPr>
          <w:lang w:val="en-US"/>
        </w:rPr>
      </w:pPr>
      <w:r w:rsidRPr="00AA5AC4">
        <w:rPr>
          <w:lang w:val="en-US"/>
        </w:rPr>
        <w:t>#</w:t>
      </w:r>
      <w:r w:rsidRPr="00AA5AC4">
        <w:rPr>
          <w:i/>
          <w:lang w:val="en-US"/>
        </w:rPr>
        <w:t>&lt;applicationName&gt;</w:t>
      </w:r>
      <w:r w:rsidRPr="00AA5AC4">
        <w:rPr>
          <w:lang w:val="en-US"/>
        </w:rPr>
        <w:t># #AUDIT# #</w:t>
      </w:r>
      <w:r w:rsidRPr="00AA5AC4">
        <w:rPr>
          <w:i/>
          <w:lang w:val="en-US"/>
        </w:rPr>
        <w:t>&lt;actionCategory&gt;</w:t>
      </w:r>
      <w:r w:rsidRPr="00AA5AC4">
        <w:rPr>
          <w:lang w:val="en-US"/>
        </w:rPr>
        <w:t># User ‘</w:t>
      </w:r>
      <w:r w:rsidRPr="00AA5AC4">
        <w:rPr>
          <w:i/>
          <w:lang w:val="en-US"/>
        </w:rPr>
        <w:t>&lt;username&gt;</w:t>
      </w:r>
      <w:r w:rsidRPr="00AA5AC4">
        <w:rPr>
          <w:lang w:val="en-US"/>
        </w:rPr>
        <w:t>’ having role '</w:t>
      </w:r>
      <w:r w:rsidRPr="00AA5AC4">
        <w:rPr>
          <w:i/>
          <w:lang w:val="en-US"/>
        </w:rPr>
        <w:t>&lt;userRole&gt;</w:t>
      </w:r>
      <w:r w:rsidRPr="00AA5AC4">
        <w:rPr>
          <w:lang w:val="en-US"/>
        </w:rPr>
        <w:t>' has performed the following action: &lt;</w:t>
      </w:r>
      <w:r w:rsidRPr="00AA5AC4">
        <w:rPr>
          <w:i/>
          <w:lang w:val="en-US"/>
        </w:rPr>
        <w:t>actionDescription</w:t>
      </w:r>
      <w:r w:rsidRPr="00AA5AC4">
        <w:rPr>
          <w:lang w:val="en-US"/>
        </w:rPr>
        <w:t>&gt;</w:t>
      </w:r>
    </w:p>
    <w:p w14:paraId="044826FD" w14:textId="77777777" w:rsidR="00AA5AC4" w:rsidRPr="00AA5AC4" w:rsidRDefault="00AA5AC4" w:rsidP="00AA5AC4">
      <w:pPr>
        <w:rPr>
          <w:lang w:val="en-US"/>
        </w:rPr>
      </w:pPr>
      <w:r w:rsidRPr="00AA5AC4">
        <w:rPr>
          <w:b/>
          <w:lang w:val="en-US"/>
        </w:rPr>
        <w:t>Safety</w:t>
      </w:r>
      <w:r w:rsidRPr="00AA5AC4">
        <w:rPr>
          <w:lang w:val="en-US"/>
        </w:rPr>
        <w:t>: Tracking data must be protected from unauthorised access.</w:t>
      </w:r>
    </w:p>
    <w:p w14:paraId="5F0C7413" w14:textId="77777777" w:rsidR="00AA5AC4" w:rsidRPr="00AA5AC4" w:rsidRDefault="00AA5AC4" w:rsidP="00AA5AC4">
      <w:pPr>
        <w:rPr>
          <w:lang w:val="en-US"/>
        </w:rPr>
      </w:pPr>
      <w:r w:rsidRPr="00AA5AC4">
        <w:rPr>
          <w:b/>
          <w:lang w:val="en-US"/>
        </w:rPr>
        <w:t>Integrity</w:t>
      </w:r>
      <w:r w:rsidRPr="00AA5AC4">
        <w:rPr>
          <w:lang w:val="en-US"/>
        </w:rPr>
        <w:t>: The log must be immutable and non-modifiable once registered.</w:t>
      </w:r>
    </w:p>
    <w:p w14:paraId="7BCDF7A2" w14:textId="77777777" w:rsidR="00AA5AC4" w:rsidRPr="00AA5AC4" w:rsidRDefault="00AA5AC4" w:rsidP="00AA5AC4">
      <w:pPr>
        <w:rPr>
          <w:lang w:val="en-US"/>
        </w:rPr>
      </w:pPr>
      <w:r w:rsidRPr="00AA5AC4">
        <w:rPr>
          <w:b/>
          <w:lang w:val="en-US"/>
        </w:rPr>
        <w:t>Accessibility</w:t>
      </w:r>
      <w:r w:rsidRPr="00AA5AC4">
        <w:rPr>
          <w:lang w:val="en-US"/>
        </w:rPr>
        <w:t>: At this phase, the visibility of results will not be available to the authorized user. This functionality may be considered in later phases of the project.</w:t>
      </w:r>
    </w:p>
    <w:p w14:paraId="27A1EFEC" w14:textId="77777777" w:rsidR="00AA5AC4" w:rsidRDefault="00AA5AC4" w:rsidP="00AA5AC4">
      <w:pPr>
        <w:pStyle w:val="Heading2"/>
      </w:pPr>
      <w:bookmarkStart w:id="219" w:name="scroll-bookmark-149"/>
      <w:bookmarkStart w:id="220" w:name="_Toc256000146"/>
      <w:bookmarkStart w:id="221" w:name="scroll-bookmark-55"/>
      <w:bookmarkStart w:id="222" w:name="_Toc198818793"/>
      <w:bookmarkEnd w:id="219"/>
      <w:r>
        <w:t>Dashboard - Credit Management</w:t>
      </w:r>
      <w:bookmarkEnd w:id="220"/>
      <w:bookmarkEnd w:id="221"/>
      <w:bookmarkEnd w:id="222"/>
    </w:p>
    <w:p w14:paraId="0A7E0422" w14:textId="77777777" w:rsidR="00AA5AC4" w:rsidRDefault="00AA5AC4" w:rsidP="00AA5AC4">
      <w:r>
        <w:rPr>
          <w:b/>
          <w:u w:val="single"/>
        </w:rPr>
        <w:t>General premise</w:t>
      </w:r>
    </w:p>
    <w:p w14:paraId="1F714633" w14:textId="77777777" w:rsidR="00AA5AC4" w:rsidRDefault="00AA5AC4" w:rsidP="00BF6D22">
      <w:pPr>
        <w:numPr>
          <w:ilvl w:val="0"/>
          <w:numId w:val="119"/>
        </w:numPr>
        <w:spacing w:before="0" w:after="120"/>
        <w:jc w:val="left"/>
      </w:pPr>
      <w:r>
        <w:rPr>
          <w:b/>
        </w:rPr>
        <w:t>Mockup</w:t>
      </w:r>
    </w:p>
    <w:p w14:paraId="579ECEB2" w14:textId="77777777" w:rsidR="00AA5AC4" w:rsidRDefault="00AA5AC4" w:rsidP="00AA5AC4">
      <w:pPr>
        <w:ind w:left="284"/>
        <w:rPr>
          <w:lang w:val="en-US"/>
        </w:rPr>
      </w:pPr>
      <w:r w:rsidRPr="00AA5AC4">
        <w:rPr>
          <w:lang w:val="en-US"/>
        </w:rPr>
        <w:t>The following analysis describes the interfaces in accordance with the specifications agreed upon with the business and documented in ZENIT - Dashboard Mockup. The layout and data aggregation logics may be subject to changes aimed at ensuring better modularization of components and optimized visibility based on access profiles.</w:t>
      </w:r>
    </w:p>
    <w:p w14:paraId="180E70C8" w14:textId="77777777" w:rsidR="008C0B07" w:rsidRPr="00AA5AC4" w:rsidRDefault="008C0B07" w:rsidP="00AA5AC4">
      <w:pPr>
        <w:ind w:left="284"/>
        <w:rPr>
          <w:lang w:val="en-US"/>
        </w:rPr>
      </w:pPr>
    </w:p>
    <w:p w14:paraId="026C570A" w14:textId="77777777" w:rsidR="00AA5AC4" w:rsidRDefault="00AA5AC4" w:rsidP="00BF6D22">
      <w:pPr>
        <w:numPr>
          <w:ilvl w:val="0"/>
          <w:numId w:val="120"/>
        </w:numPr>
        <w:spacing w:before="0" w:after="120"/>
        <w:jc w:val="left"/>
      </w:pPr>
      <w:r>
        <w:rPr>
          <w:b/>
        </w:rPr>
        <w:t>Excel Export</w:t>
      </w:r>
    </w:p>
    <w:p w14:paraId="1153BBFB" w14:textId="77777777" w:rsidR="00AA5AC4" w:rsidRDefault="00AA5AC4" w:rsidP="00AA5AC4">
      <w:pPr>
        <w:ind w:left="284"/>
        <w:rPr>
          <w:lang w:val="en-US"/>
        </w:rPr>
      </w:pPr>
      <w:r w:rsidRPr="00AA5AC4">
        <w:rPr>
          <w:lang w:val="en-US"/>
        </w:rPr>
        <w:t>This document describes the Excel export formats provided for the analyzed interfaces, including representative examples of the names used for data extractions. These examples are for illustrative purposes and may be subject to updates during the implementation phase.</w:t>
      </w:r>
    </w:p>
    <w:p w14:paraId="342D6C05" w14:textId="43F3B0D1" w:rsidR="008C0B07" w:rsidRDefault="008C0B07">
      <w:pPr>
        <w:spacing w:before="0"/>
        <w:jc w:val="left"/>
        <w:rPr>
          <w:lang w:val="en-US"/>
        </w:rPr>
      </w:pPr>
      <w:r>
        <w:rPr>
          <w:lang w:val="en-US"/>
        </w:rPr>
        <w:br w:type="page"/>
      </w:r>
    </w:p>
    <w:p w14:paraId="545F3924" w14:textId="77777777" w:rsidR="00AA5AC4" w:rsidRPr="0015596C" w:rsidRDefault="00AA5AC4" w:rsidP="00AA5AC4">
      <w:pPr>
        <w:pStyle w:val="Heading3"/>
        <w:rPr>
          <w:lang w:val="en-US"/>
        </w:rPr>
      </w:pPr>
      <w:bookmarkStart w:id="223" w:name="scroll-bookmark-150"/>
      <w:bookmarkStart w:id="224" w:name="_Toc256000147"/>
      <w:bookmarkStart w:id="225" w:name="scroll-bookmark-56"/>
      <w:bookmarkStart w:id="226" w:name="_Toc198818794"/>
      <w:bookmarkEnd w:id="223"/>
      <w:r w:rsidRPr="0015596C">
        <w:rPr>
          <w:lang w:val="en-US"/>
        </w:rPr>
        <w:lastRenderedPageBreak/>
        <w:t>XPS-ZENIT-300 - Dashboard - Search PoS</w:t>
      </w:r>
      <w:bookmarkEnd w:id="224"/>
      <w:bookmarkEnd w:id="225"/>
      <w:bookmarkEnd w:id="226"/>
    </w:p>
    <w:tbl>
      <w:tblPr>
        <w:tblStyle w:val="ScrollTableNormal"/>
        <w:tblW w:w="5000" w:type="pct"/>
        <w:tblLook w:val="0000" w:firstRow="0" w:lastRow="0" w:firstColumn="0" w:lastColumn="0" w:noHBand="0" w:noVBand="0"/>
      </w:tblPr>
      <w:tblGrid>
        <w:gridCol w:w="1941"/>
        <w:gridCol w:w="7404"/>
      </w:tblGrid>
      <w:tr w:rsidR="00AA5AC4" w14:paraId="69923CB1" w14:textId="77777777" w:rsidTr="00E52C34">
        <w:tc>
          <w:tcPr>
            <w:tcW w:w="0" w:type="auto"/>
            <w:shd w:val="solid" w:color="D8F5E7" w:fill="D8F5E7"/>
          </w:tcPr>
          <w:p w14:paraId="64200A52" w14:textId="77777777" w:rsidR="00AA5AC4" w:rsidRDefault="00AA5AC4" w:rsidP="00E52C34">
            <w:pPr>
              <w:jc w:val="right"/>
            </w:pPr>
            <w:r>
              <w:rPr>
                <w:b/>
              </w:rPr>
              <w:t>Use Case No.:</w:t>
            </w:r>
          </w:p>
        </w:tc>
        <w:tc>
          <w:tcPr>
            <w:tcW w:w="0" w:type="auto"/>
          </w:tcPr>
          <w:p w14:paraId="3C38C960" w14:textId="77777777" w:rsidR="00AA5AC4" w:rsidRDefault="00AA5AC4" w:rsidP="00E52C34">
            <w:r>
              <w:t>XPS-ZENIT-300</w:t>
            </w:r>
          </w:p>
        </w:tc>
      </w:tr>
      <w:tr w:rsidR="00AA5AC4" w14:paraId="0A3B7E98" w14:textId="77777777" w:rsidTr="00E52C34">
        <w:tc>
          <w:tcPr>
            <w:tcW w:w="0" w:type="auto"/>
            <w:shd w:val="solid" w:color="D8F5E7" w:fill="D8F5E7"/>
          </w:tcPr>
          <w:p w14:paraId="2A2F43D2" w14:textId="77777777" w:rsidR="00AA5AC4" w:rsidRDefault="00AA5AC4" w:rsidP="00E52C34">
            <w:pPr>
              <w:jc w:val="right"/>
            </w:pPr>
            <w:r>
              <w:rPr>
                <w:b/>
              </w:rPr>
              <w:t>Name:</w:t>
            </w:r>
          </w:p>
        </w:tc>
        <w:tc>
          <w:tcPr>
            <w:tcW w:w="0" w:type="auto"/>
          </w:tcPr>
          <w:p w14:paraId="724989E1" w14:textId="77777777" w:rsidR="00AA5AC4" w:rsidRDefault="00AA5AC4" w:rsidP="00E52C34">
            <w:r>
              <w:t>Dashboard - Search PoS</w:t>
            </w:r>
          </w:p>
        </w:tc>
      </w:tr>
      <w:tr w:rsidR="00AA5AC4" w:rsidRPr="00335F8D" w14:paraId="2DE918C6" w14:textId="77777777" w:rsidTr="00E52C34">
        <w:tc>
          <w:tcPr>
            <w:tcW w:w="0" w:type="auto"/>
            <w:shd w:val="solid" w:color="D8F5E7" w:fill="D8F5E7"/>
          </w:tcPr>
          <w:p w14:paraId="27743874" w14:textId="77777777" w:rsidR="00AA5AC4" w:rsidRDefault="00AA5AC4" w:rsidP="00E52C34">
            <w:pPr>
              <w:jc w:val="right"/>
            </w:pPr>
            <w:r>
              <w:rPr>
                <w:b/>
              </w:rPr>
              <w:t>Description:</w:t>
            </w:r>
          </w:p>
        </w:tc>
        <w:tc>
          <w:tcPr>
            <w:tcW w:w="0" w:type="auto"/>
          </w:tcPr>
          <w:p w14:paraId="30A68C90" w14:textId="77777777" w:rsidR="00AA5AC4" w:rsidRDefault="00AA5AC4" w:rsidP="00E52C34">
            <w:r>
              <w:t>This use case describes the search functionality of the PoS in the Credit Management Dashboard.</w:t>
            </w:r>
          </w:p>
          <w:p w14:paraId="006B42AA" w14:textId="77777777" w:rsidR="00AA5AC4" w:rsidRDefault="00AA5AC4" w:rsidP="00E52C34">
            <w:r>
              <w:t>Upon confirmation of search data entered by the user, a search is performed in the system.</w:t>
            </w:r>
          </w:p>
        </w:tc>
      </w:tr>
      <w:tr w:rsidR="00AA5AC4" w:rsidRPr="00335F8D" w14:paraId="0E06A4C1" w14:textId="77777777" w:rsidTr="00E52C34">
        <w:tc>
          <w:tcPr>
            <w:tcW w:w="0" w:type="auto"/>
            <w:shd w:val="solid" w:color="D8F5E7" w:fill="D8F5E7"/>
          </w:tcPr>
          <w:p w14:paraId="6268336E" w14:textId="77777777" w:rsidR="00AA5AC4" w:rsidRDefault="00AA5AC4" w:rsidP="00E52C34">
            <w:pPr>
              <w:jc w:val="right"/>
            </w:pPr>
            <w:r>
              <w:rPr>
                <w:b/>
              </w:rPr>
              <w:t>Primary Actor:</w:t>
            </w:r>
          </w:p>
        </w:tc>
        <w:tc>
          <w:tcPr>
            <w:tcW w:w="0" w:type="auto"/>
          </w:tcPr>
          <w:p w14:paraId="5289DD96" w14:textId="77777777" w:rsidR="00AA5AC4" w:rsidRDefault="00AA5AC4" w:rsidP="00E52C34">
            <w:r>
              <w:t>ZENIT User, with any profile</w:t>
            </w:r>
          </w:p>
        </w:tc>
      </w:tr>
      <w:tr w:rsidR="00AA5AC4" w14:paraId="36CABA56" w14:textId="77777777" w:rsidTr="00E52C34">
        <w:tc>
          <w:tcPr>
            <w:tcW w:w="0" w:type="auto"/>
            <w:shd w:val="solid" w:color="D8F5E7" w:fill="D8F5E7"/>
          </w:tcPr>
          <w:p w14:paraId="2FEB2AC0" w14:textId="77777777" w:rsidR="00AA5AC4" w:rsidRDefault="00AA5AC4" w:rsidP="00E52C34">
            <w:pPr>
              <w:jc w:val="right"/>
            </w:pPr>
            <w:r>
              <w:rPr>
                <w:b/>
              </w:rPr>
              <w:t>Secondary Actor:</w:t>
            </w:r>
          </w:p>
        </w:tc>
        <w:tc>
          <w:tcPr>
            <w:tcW w:w="0" w:type="auto"/>
          </w:tcPr>
          <w:p w14:paraId="6BD3C8C9" w14:textId="77777777" w:rsidR="00AA5AC4" w:rsidRDefault="00AA5AC4" w:rsidP="00E52C34">
            <w:r>
              <w:t>ZENIT</w:t>
            </w:r>
          </w:p>
        </w:tc>
      </w:tr>
      <w:tr w:rsidR="00AA5AC4" w:rsidRPr="00335F8D" w14:paraId="5CE47FF8" w14:textId="77777777" w:rsidTr="00E52C34">
        <w:tc>
          <w:tcPr>
            <w:tcW w:w="0" w:type="auto"/>
            <w:shd w:val="solid" w:color="D8F5E7" w:fill="D8F5E7"/>
          </w:tcPr>
          <w:p w14:paraId="1A5B3DB3" w14:textId="77777777" w:rsidR="00AA5AC4" w:rsidRDefault="00AA5AC4" w:rsidP="00E52C34">
            <w:pPr>
              <w:jc w:val="right"/>
            </w:pPr>
            <w:r>
              <w:rPr>
                <w:b/>
              </w:rPr>
              <w:t>Preconditions:</w:t>
            </w:r>
          </w:p>
        </w:tc>
        <w:tc>
          <w:tcPr>
            <w:tcW w:w="0" w:type="auto"/>
          </w:tcPr>
          <w:p w14:paraId="395AC84E" w14:textId="77777777" w:rsidR="00AA5AC4" w:rsidRDefault="00AA5AC4" w:rsidP="00E52C34">
            <w:r>
              <w:t>The user is already logged in ZENIT.</w:t>
            </w:r>
          </w:p>
          <w:p w14:paraId="6AC32EBA" w14:textId="77777777" w:rsidR="00AA5AC4" w:rsidRDefault="00AA5AC4" w:rsidP="00E52C34">
            <w:r>
              <w:t>The user has selected the function Search Pos.</w:t>
            </w:r>
          </w:p>
        </w:tc>
      </w:tr>
      <w:tr w:rsidR="00AA5AC4" w:rsidRPr="00335F8D" w14:paraId="3619AD77" w14:textId="77777777" w:rsidTr="00E52C34">
        <w:tc>
          <w:tcPr>
            <w:tcW w:w="0" w:type="auto"/>
            <w:shd w:val="solid" w:color="D8F5E7" w:fill="D8F5E7"/>
          </w:tcPr>
          <w:p w14:paraId="450E243C" w14:textId="77777777" w:rsidR="00AA5AC4" w:rsidRDefault="00AA5AC4" w:rsidP="00E52C34">
            <w:pPr>
              <w:jc w:val="right"/>
            </w:pPr>
            <w:r>
              <w:rPr>
                <w:b/>
              </w:rPr>
              <w:t>Postconditions:</w:t>
            </w:r>
          </w:p>
        </w:tc>
        <w:tc>
          <w:tcPr>
            <w:tcW w:w="0" w:type="auto"/>
          </w:tcPr>
          <w:p w14:paraId="4A90F527" w14:textId="77777777" w:rsidR="00AA5AC4" w:rsidRDefault="00AA5AC4" w:rsidP="00E52C34">
            <w:r>
              <w:t>The system displays a list of PoS that match the search criteria. </w:t>
            </w:r>
          </w:p>
        </w:tc>
      </w:tr>
      <w:tr w:rsidR="00AA5AC4" w:rsidRPr="00335F8D" w14:paraId="77F88C8A" w14:textId="77777777" w:rsidTr="00E52C34">
        <w:tc>
          <w:tcPr>
            <w:tcW w:w="0" w:type="auto"/>
            <w:shd w:val="solid" w:color="D8F5E7" w:fill="D8F5E7"/>
          </w:tcPr>
          <w:p w14:paraId="12206EF9" w14:textId="77777777" w:rsidR="00AA5AC4" w:rsidRDefault="00AA5AC4" w:rsidP="00E52C34">
            <w:pPr>
              <w:jc w:val="right"/>
            </w:pPr>
            <w:r>
              <w:rPr>
                <w:b/>
              </w:rPr>
              <w:t>Main Scenario:</w:t>
            </w:r>
          </w:p>
        </w:tc>
        <w:tc>
          <w:tcPr>
            <w:tcW w:w="0" w:type="auto"/>
          </w:tcPr>
          <w:p w14:paraId="014DF78A" w14:textId="77777777" w:rsidR="00AA5AC4" w:rsidRDefault="00AA5AC4" w:rsidP="00BF6D22">
            <w:pPr>
              <w:numPr>
                <w:ilvl w:val="0"/>
                <w:numId w:val="121"/>
              </w:numPr>
              <w:spacing w:before="0"/>
              <w:jc w:val="left"/>
            </w:pPr>
            <w:r>
              <w:t>The user enters search data by selecting one or more filters;</w:t>
            </w:r>
          </w:p>
          <w:p w14:paraId="271E1BA3" w14:textId="77777777" w:rsidR="00AA5AC4" w:rsidRDefault="00AA5AC4" w:rsidP="00BF6D22">
            <w:pPr>
              <w:numPr>
                <w:ilvl w:val="0"/>
                <w:numId w:val="121"/>
              </w:numPr>
              <w:spacing w:before="0"/>
              <w:jc w:val="left"/>
            </w:pPr>
            <w:r>
              <w:t>The user starts the search by pressing the "SEARCH" button;</w:t>
            </w:r>
          </w:p>
          <w:p w14:paraId="49170007" w14:textId="77777777" w:rsidR="00AA5AC4" w:rsidRDefault="00AA5AC4" w:rsidP="00BF6D22">
            <w:pPr>
              <w:numPr>
                <w:ilvl w:val="0"/>
                <w:numId w:val="121"/>
              </w:numPr>
              <w:spacing w:before="0"/>
              <w:jc w:val="left"/>
            </w:pPr>
            <w:r>
              <w:t>The system searches based on the criteria and display the result;</w:t>
            </w:r>
          </w:p>
          <w:p w14:paraId="1268DA49" w14:textId="77777777" w:rsidR="00AA5AC4" w:rsidRDefault="00AA5AC4" w:rsidP="00BF6D22">
            <w:pPr>
              <w:numPr>
                <w:ilvl w:val="0"/>
                <w:numId w:val="121"/>
              </w:numPr>
              <w:spacing w:before="0"/>
              <w:jc w:val="left"/>
            </w:pPr>
            <w:r>
              <w:t>If the search produces one or more results, the system displays the result</w:t>
            </w:r>
          </w:p>
          <w:p w14:paraId="5B8AD41F" w14:textId="77777777" w:rsidR="00AA5AC4" w:rsidRDefault="00AA5AC4" w:rsidP="00BF6D22">
            <w:pPr>
              <w:numPr>
                <w:ilvl w:val="0"/>
                <w:numId w:val="121"/>
              </w:numPr>
              <w:spacing w:before="0"/>
              <w:jc w:val="left"/>
            </w:pPr>
            <w:r>
              <w:t>The results must be shown in a table or list with columns representing the various fields (IdRice, Company name …). Each row in the table must represent a single PoS.</w:t>
            </w:r>
          </w:p>
        </w:tc>
      </w:tr>
      <w:tr w:rsidR="00AA5AC4" w:rsidRPr="00335F8D" w14:paraId="3260CD6B" w14:textId="77777777" w:rsidTr="00E52C34">
        <w:tc>
          <w:tcPr>
            <w:tcW w:w="0" w:type="auto"/>
            <w:shd w:val="solid" w:color="D8F5E7" w:fill="D8F5E7"/>
          </w:tcPr>
          <w:p w14:paraId="15347DD3" w14:textId="77777777" w:rsidR="00AA5AC4" w:rsidRDefault="00AA5AC4" w:rsidP="00E52C34">
            <w:pPr>
              <w:jc w:val="right"/>
            </w:pPr>
            <w:r>
              <w:rPr>
                <w:b/>
              </w:rPr>
              <w:t>Alternative Scenario n°1:</w:t>
            </w:r>
          </w:p>
        </w:tc>
        <w:tc>
          <w:tcPr>
            <w:tcW w:w="0" w:type="auto"/>
          </w:tcPr>
          <w:p w14:paraId="19CBCC84" w14:textId="77777777" w:rsidR="00AA5AC4" w:rsidRDefault="00AA5AC4" w:rsidP="00E52C34">
            <w:r>
              <w:rPr>
                <w:i/>
              </w:rPr>
              <w:t>5.a - PoS not Found</w:t>
            </w:r>
          </w:p>
          <w:p w14:paraId="3A7194A8" w14:textId="77777777" w:rsidR="00AA5AC4" w:rsidRDefault="00AA5AC4" w:rsidP="00E52C34">
            <w:r>
              <w:t>If no PoS are found that matches the search criteria, the system shows a notification indicating that no results were found.</w:t>
            </w:r>
          </w:p>
        </w:tc>
      </w:tr>
      <w:tr w:rsidR="00AA5AC4" w:rsidRPr="00335F8D" w14:paraId="47B6424D" w14:textId="77777777" w:rsidTr="00E52C34">
        <w:tc>
          <w:tcPr>
            <w:tcW w:w="0" w:type="auto"/>
            <w:shd w:val="solid" w:color="D8F5E7" w:fill="D8F5E7"/>
          </w:tcPr>
          <w:p w14:paraId="46B55A49" w14:textId="77777777" w:rsidR="00AA5AC4" w:rsidRDefault="00AA5AC4" w:rsidP="00E52C34">
            <w:pPr>
              <w:jc w:val="right"/>
            </w:pPr>
            <w:r>
              <w:rPr>
                <w:b/>
              </w:rPr>
              <w:t>Alternative Scenario n°2:</w:t>
            </w:r>
          </w:p>
        </w:tc>
        <w:tc>
          <w:tcPr>
            <w:tcW w:w="0" w:type="auto"/>
          </w:tcPr>
          <w:p w14:paraId="3655893F" w14:textId="77777777" w:rsidR="00AA5AC4" w:rsidRDefault="00AA5AC4" w:rsidP="00E52C34">
            <w:r>
              <w:t>5.b - Select a POS from the list:</w:t>
            </w:r>
          </w:p>
          <w:p w14:paraId="0A7F10DA" w14:textId="77777777" w:rsidR="00AA5AC4" w:rsidRDefault="00AA5AC4" w:rsidP="00E52C34">
            <w:r>
              <w:t>Click on the edit icon near to the desired POS. The system retrieves and displays the details of the selected PoS on the "Single PoS" screen.</w:t>
            </w:r>
          </w:p>
        </w:tc>
      </w:tr>
      <w:tr w:rsidR="00AA5AC4" w14:paraId="0CF407CD" w14:textId="77777777" w:rsidTr="00E52C34">
        <w:tc>
          <w:tcPr>
            <w:tcW w:w="0" w:type="auto"/>
            <w:shd w:val="solid" w:color="D8F5E7" w:fill="D8F5E7"/>
          </w:tcPr>
          <w:p w14:paraId="361A6C46" w14:textId="77777777" w:rsidR="00AA5AC4" w:rsidRDefault="00AA5AC4" w:rsidP="00E52C34">
            <w:pPr>
              <w:jc w:val="right"/>
            </w:pPr>
            <w:r>
              <w:rPr>
                <w:b/>
              </w:rPr>
              <w:lastRenderedPageBreak/>
              <w:t>Alternative Scenario n°3:</w:t>
            </w:r>
          </w:p>
        </w:tc>
        <w:tc>
          <w:tcPr>
            <w:tcW w:w="0" w:type="auto"/>
          </w:tcPr>
          <w:p w14:paraId="2EB88D47" w14:textId="77777777" w:rsidR="00AA5AC4" w:rsidRDefault="00AA5AC4" w:rsidP="00E52C34">
            <w:r>
              <w:rPr>
                <w:i/>
              </w:rPr>
              <w:t xml:space="preserve">Alternative 5.b 1 - </w:t>
            </w:r>
            <w:r>
              <w:t>Manual refresh Data for single Pos</w:t>
            </w:r>
          </w:p>
          <w:p w14:paraId="79109A15" w14:textId="77777777" w:rsidR="00AA5AC4" w:rsidRDefault="00AA5AC4" w:rsidP="00E52C34">
            <w:r>
              <w:t xml:space="preserve">There will also be a </w:t>
            </w:r>
            <w:r>
              <w:rPr>
                <w:b/>
              </w:rPr>
              <w:t>"</w:t>
            </w:r>
            <w:r>
              <w:t>REFRESH</w:t>
            </w:r>
            <w:r>
              <w:rPr>
                <w:b/>
              </w:rPr>
              <w:t>"</w:t>
            </w:r>
            <w:r>
              <w:t xml:space="preserve"> button to force the data refresh at any time. The system update the PoS data.</w:t>
            </w:r>
          </w:p>
        </w:tc>
      </w:tr>
      <w:tr w:rsidR="00AA5AC4" w:rsidRPr="00335F8D" w14:paraId="3F2ABDE8" w14:textId="77777777" w:rsidTr="00E52C34">
        <w:tc>
          <w:tcPr>
            <w:tcW w:w="0" w:type="auto"/>
            <w:shd w:val="solid" w:color="D8F5E7" w:fill="D8F5E7"/>
          </w:tcPr>
          <w:p w14:paraId="08DBF3CE" w14:textId="77777777" w:rsidR="00AA5AC4" w:rsidRDefault="00AA5AC4" w:rsidP="00E52C34">
            <w:pPr>
              <w:jc w:val="right"/>
            </w:pPr>
            <w:r>
              <w:rPr>
                <w:b/>
              </w:rPr>
              <w:t>Alternative Scenario n°4:</w:t>
            </w:r>
          </w:p>
        </w:tc>
        <w:tc>
          <w:tcPr>
            <w:tcW w:w="0" w:type="auto"/>
          </w:tcPr>
          <w:p w14:paraId="7924DF61" w14:textId="77777777" w:rsidR="00AA5AC4" w:rsidRDefault="00AA5AC4" w:rsidP="00E52C34">
            <w:r>
              <w:t>5.c Reset filter</w:t>
            </w:r>
          </w:p>
          <w:p w14:paraId="169A7943" w14:textId="77777777" w:rsidR="00AA5AC4" w:rsidRDefault="00AA5AC4" w:rsidP="00E52C34">
            <w:r>
              <w:t>The user can clean up the search data via a "RESET" button to start a new search.</w:t>
            </w:r>
          </w:p>
        </w:tc>
      </w:tr>
      <w:tr w:rsidR="00AA5AC4" w:rsidRPr="00335F8D" w14:paraId="0FBEE4F1" w14:textId="77777777" w:rsidTr="00E52C34">
        <w:tc>
          <w:tcPr>
            <w:tcW w:w="0" w:type="auto"/>
            <w:shd w:val="solid" w:color="D8F5E7" w:fill="D8F5E7"/>
          </w:tcPr>
          <w:p w14:paraId="65C43A75" w14:textId="77777777" w:rsidR="00AA5AC4" w:rsidRDefault="00AA5AC4" w:rsidP="00E52C34">
            <w:pPr>
              <w:jc w:val="right"/>
            </w:pPr>
            <w:r>
              <w:rPr>
                <w:b/>
              </w:rPr>
              <w:t>Exception n°1:</w:t>
            </w:r>
          </w:p>
        </w:tc>
        <w:tc>
          <w:tcPr>
            <w:tcW w:w="0" w:type="auto"/>
          </w:tcPr>
          <w:p w14:paraId="340377CA" w14:textId="77777777" w:rsidR="00AA5AC4" w:rsidRDefault="00AA5AC4" w:rsidP="00E52C34">
            <w:r>
              <w:rPr>
                <w:i/>
              </w:rPr>
              <w:t>2.a - Inconsistencies in input fields</w:t>
            </w:r>
          </w:p>
          <w:p w14:paraId="04175FB2" w14:textId="77777777" w:rsidR="00AA5AC4" w:rsidRDefault="00AA5AC4" w:rsidP="00E52C34">
            <w:r>
              <w:t>ZENIT detects formal errors in the input data and displays a message indicating the errors found. The user must correct the errors in order to continue.</w:t>
            </w:r>
          </w:p>
        </w:tc>
      </w:tr>
      <w:tr w:rsidR="00AA5AC4" w14:paraId="7C2F502B" w14:textId="77777777" w:rsidTr="00E52C34">
        <w:tc>
          <w:tcPr>
            <w:tcW w:w="0" w:type="auto"/>
            <w:shd w:val="solid" w:color="D8F5E7" w:fill="D8F5E7"/>
          </w:tcPr>
          <w:p w14:paraId="2961AAA6" w14:textId="77777777" w:rsidR="00AA5AC4" w:rsidRDefault="00AA5AC4" w:rsidP="00E52C34">
            <w:pPr>
              <w:jc w:val="right"/>
            </w:pPr>
            <w:r>
              <w:rPr>
                <w:b/>
              </w:rPr>
              <w:t>Frequency of Use:</w:t>
            </w:r>
          </w:p>
        </w:tc>
        <w:tc>
          <w:tcPr>
            <w:tcW w:w="0" w:type="auto"/>
          </w:tcPr>
          <w:p w14:paraId="22DC6584" w14:textId="77777777" w:rsidR="00AA5AC4" w:rsidRDefault="00AA5AC4" w:rsidP="00E52C34">
            <w:r>
              <w:t>for each inquire</w:t>
            </w:r>
          </w:p>
        </w:tc>
      </w:tr>
      <w:tr w:rsidR="00AA5AC4" w:rsidRPr="00335F8D" w14:paraId="5A6F8B8D" w14:textId="77777777" w:rsidTr="00E52C34">
        <w:tc>
          <w:tcPr>
            <w:tcW w:w="0" w:type="auto"/>
            <w:shd w:val="solid" w:color="D8F5E7" w:fill="D8F5E7"/>
          </w:tcPr>
          <w:p w14:paraId="3E236BF2" w14:textId="77777777" w:rsidR="00AA5AC4" w:rsidRDefault="00AA5AC4" w:rsidP="00E52C34">
            <w:pPr>
              <w:jc w:val="right"/>
            </w:pPr>
            <w:r>
              <w:rPr>
                <w:b/>
              </w:rPr>
              <w:t>Open Points:</w:t>
            </w:r>
          </w:p>
        </w:tc>
        <w:tc>
          <w:tcPr>
            <w:tcW w:w="0" w:type="auto"/>
          </w:tcPr>
          <w:p w14:paraId="6FF0F329" w14:textId="77777777" w:rsidR="00AA5AC4" w:rsidRDefault="00AA5AC4" w:rsidP="00E52C34">
            <w:r>
              <w:rPr>
                <w:b/>
              </w:rPr>
              <w:t>Automatic refresh</w:t>
            </w:r>
          </w:p>
          <w:p w14:paraId="09AD5A58" w14:textId="77777777" w:rsidR="00AA5AC4" w:rsidRDefault="00AA5AC4" w:rsidP="00E52C34">
            <w:r>
              <w:t>During the implementation phase, the effectiveness of a possible automatic refresh will be evaluated based on the available time interval.</w:t>
            </w:r>
          </w:p>
        </w:tc>
      </w:tr>
    </w:tbl>
    <w:p w14:paraId="04499929" w14:textId="77777777" w:rsidR="00AA5AC4" w:rsidRPr="00AA5AC4" w:rsidRDefault="00AA5AC4" w:rsidP="00AA5AC4">
      <w:pPr>
        <w:rPr>
          <w:lang w:val="en-US"/>
        </w:rPr>
      </w:pPr>
    </w:p>
    <w:p w14:paraId="168573D1" w14:textId="77777777" w:rsidR="00AA5AC4" w:rsidRPr="00AA5AC4" w:rsidRDefault="00AA5AC4" w:rsidP="00AA5AC4">
      <w:pPr>
        <w:rPr>
          <w:lang w:val="en-US"/>
        </w:rPr>
      </w:pPr>
      <w:r w:rsidRPr="00AA5AC4">
        <w:rPr>
          <w:lang w:val="en-US"/>
        </w:rPr>
        <w:t>Characteristics compilation fields and input data checks:</w:t>
      </w:r>
    </w:p>
    <w:tbl>
      <w:tblPr>
        <w:tblStyle w:val="ScrollTableNormal"/>
        <w:tblW w:w="5000" w:type="pct"/>
        <w:tblLook w:val="0000" w:firstRow="0" w:lastRow="0" w:firstColumn="0" w:lastColumn="0" w:noHBand="0" w:noVBand="0"/>
      </w:tblPr>
      <w:tblGrid>
        <w:gridCol w:w="2028"/>
        <w:gridCol w:w="1425"/>
        <w:gridCol w:w="2756"/>
        <w:gridCol w:w="1878"/>
        <w:gridCol w:w="1258"/>
      </w:tblGrid>
      <w:tr w:rsidR="00AA5AC4" w14:paraId="270B73CF" w14:textId="77777777" w:rsidTr="0015596C">
        <w:trPr>
          <w:tblHeader/>
        </w:trPr>
        <w:tc>
          <w:tcPr>
            <w:tcW w:w="0" w:type="auto"/>
            <w:shd w:val="solid" w:color="ABF5D1" w:fill="ABF5D1"/>
          </w:tcPr>
          <w:p w14:paraId="18B8DC10" w14:textId="77777777" w:rsidR="00AA5AC4" w:rsidRDefault="00AA5AC4" w:rsidP="00E52C34">
            <w:r>
              <w:rPr>
                <w:b/>
              </w:rPr>
              <w:t>Input field</w:t>
            </w:r>
          </w:p>
        </w:tc>
        <w:tc>
          <w:tcPr>
            <w:tcW w:w="0" w:type="auto"/>
            <w:shd w:val="solid" w:color="ABF5D1" w:fill="ABF5D1"/>
          </w:tcPr>
          <w:p w14:paraId="06DF2211" w14:textId="77777777" w:rsidR="00AA5AC4" w:rsidRDefault="00AA5AC4" w:rsidP="00E52C34">
            <w:r>
              <w:rPr>
                <w:b/>
              </w:rPr>
              <w:t>Type field</w:t>
            </w:r>
          </w:p>
        </w:tc>
        <w:tc>
          <w:tcPr>
            <w:tcW w:w="0" w:type="auto"/>
            <w:shd w:val="solid" w:color="ABF5D1" w:fill="ABF5D1"/>
          </w:tcPr>
          <w:p w14:paraId="392A87E5" w14:textId="77777777" w:rsidR="00AA5AC4" w:rsidRDefault="00AA5AC4" w:rsidP="00E52C34">
            <w:r>
              <w:rPr>
                <w:b/>
              </w:rPr>
              <w:t>Validation criteria</w:t>
            </w:r>
          </w:p>
        </w:tc>
        <w:tc>
          <w:tcPr>
            <w:tcW w:w="0" w:type="auto"/>
            <w:shd w:val="solid" w:color="ABF5D1" w:fill="ABF5D1"/>
          </w:tcPr>
          <w:p w14:paraId="2FAC2BFE" w14:textId="77777777" w:rsidR="00AA5AC4" w:rsidRDefault="00AA5AC4" w:rsidP="00E52C34">
            <w:r>
              <w:rPr>
                <w:b/>
              </w:rPr>
              <w:t>Values</w:t>
            </w:r>
          </w:p>
        </w:tc>
        <w:tc>
          <w:tcPr>
            <w:tcW w:w="0" w:type="auto"/>
            <w:shd w:val="solid" w:color="ABF5D1" w:fill="ABF5D1"/>
          </w:tcPr>
          <w:p w14:paraId="7B2073E8" w14:textId="77777777" w:rsidR="00AA5AC4" w:rsidRDefault="00AA5AC4" w:rsidP="00E52C34">
            <w:r>
              <w:rPr>
                <w:b/>
              </w:rPr>
              <w:t>Field mandatory</w:t>
            </w:r>
          </w:p>
        </w:tc>
      </w:tr>
      <w:tr w:rsidR="00AA5AC4" w14:paraId="054AA809" w14:textId="77777777" w:rsidTr="00E52C34">
        <w:tc>
          <w:tcPr>
            <w:tcW w:w="0" w:type="auto"/>
          </w:tcPr>
          <w:p w14:paraId="7D668EA8" w14:textId="77777777" w:rsidR="00AA5AC4" w:rsidRDefault="00AA5AC4" w:rsidP="00E52C34">
            <w:r>
              <w:t>Zona</w:t>
            </w:r>
          </w:p>
        </w:tc>
        <w:tc>
          <w:tcPr>
            <w:tcW w:w="0" w:type="auto"/>
          </w:tcPr>
          <w:p w14:paraId="627BC7A7" w14:textId="77777777" w:rsidR="00AA5AC4" w:rsidRDefault="00AA5AC4" w:rsidP="00E52C34">
            <w:r>
              <w:t>Alphabetic</w:t>
            </w:r>
          </w:p>
        </w:tc>
        <w:tc>
          <w:tcPr>
            <w:tcW w:w="0" w:type="auto"/>
          </w:tcPr>
          <w:p w14:paraId="41A73EFD" w14:textId="77777777" w:rsidR="00AA5AC4" w:rsidRDefault="00AA5AC4" w:rsidP="00E52C34">
            <w:r>
              <w:t>[A-Z]</w:t>
            </w:r>
          </w:p>
          <w:p w14:paraId="48284A46" w14:textId="77777777" w:rsidR="00AA5AC4" w:rsidRDefault="00AA5AC4" w:rsidP="00E52C34">
            <w:r>
              <w:t>Filtering by Zone involves choosing a Zone from a pre-entered list of values.</w:t>
            </w:r>
          </w:p>
          <w:p w14:paraId="4CB63B84" w14:textId="77777777" w:rsidR="00AA5AC4" w:rsidRDefault="00AA5AC4" w:rsidP="00E52C34">
            <w:r>
              <w:t>The zones provided are received from MDM</w:t>
            </w:r>
          </w:p>
        </w:tc>
        <w:tc>
          <w:tcPr>
            <w:tcW w:w="0" w:type="auto"/>
          </w:tcPr>
          <w:p w14:paraId="061619DD" w14:textId="77777777" w:rsidR="00AA5AC4" w:rsidRDefault="00AA5AC4" w:rsidP="00E52C34">
            <w:r>
              <w:t>For the zona only the 14 provided.</w:t>
            </w:r>
          </w:p>
        </w:tc>
        <w:tc>
          <w:tcPr>
            <w:tcW w:w="0" w:type="auto"/>
          </w:tcPr>
          <w:p w14:paraId="18EADDC6" w14:textId="77777777" w:rsidR="00AA5AC4" w:rsidRDefault="00AA5AC4" w:rsidP="00E52C34">
            <w:r>
              <w:t>No</w:t>
            </w:r>
          </w:p>
        </w:tc>
      </w:tr>
      <w:tr w:rsidR="00AA5AC4" w14:paraId="4F9239A1" w14:textId="77777777" w:rsidTr="00E52C34">
        <w:tc>
          <w:tcPr>
            <w:tcW w:w="0" w:type="auto"/>
          </w:tcPr>
          <w:p w14:paraId="1C1D101A" w14:textId="77777777" w:rsidR="00AA5AC4" w:rsidRDefault="00AA5AC4" w:rsidP="00E52C34">
            <w:r>
              <w:t>Rice</w:t>
            </w:r>
          </w:p>
        </w:tc>
        <w:tc>
          <w:tcPr>
            <w:tcW w:w="0" w:type="auto"/>
          </w:tcPr>
          <w:p w14:paraId="21FF7D14" w14:textId="77777777" w:rsidR="00AA5AC4" w:rsidRDefault="00AA5AC4" w:rsidP="00E52C34">
            <w:r>
              <w:t>numeric</w:t>
            </w:r>
          </w:p>
        </w:tc>
        <w:tc>
          <w:tcPr>
            <w:tcW w:w="0" w:type="auto"/>
          </w:tcPr>
          <w:p w14:paraId="616E349E" w14:textId="77777777" w:rsidR="00AA5AC4" w:rsidRDefault="00AA5AC4" w:rsidP="00E52C34">
            <w:r>
              <w:t>[0-9]</w:t>
            </w:r>
          </w:p>
        </w:tc>
        <w:tc>
          <w:tcPr>
            <w:tcW w:w="0" w:type="auto"/>
          </w:tcPr>
          <w:p w14:paraId="5BE56EC2" w14:textId="77777777" w:rsidR="00AA5AC4" w:rsidRDefault="00AA5AC4" w:rsidP="00E52C34">
            <w:r>
              <w:t>From 1 to 9999</w:t>
            </w:r>
          </w:p>
        </w:tc>
        <w:tc>
          <w:tcPr>
            <w:tcW w:w="0" w:type="auto"/>
          </w:tcPr>
          <w:p w14:paraId="0BD6EEC2" w14:textId="77777777" w:rsidR="00AA5AC4" w:rsidRDefault="00AA5AC4" w:rsidP="00E52C34">
            <w:r>
              <w:t>No</w:t>
            </w:r>
          </w:p>
        </w:tc>
      </w:tr>
      <w:tr w:rsidR="00AA5AC4" w14:paraId="7011DE5C" w14:textId="77777777" w:rsidTr="00E52C34">
        <w:tc>
          <w:tcPr>
            <w:tcW w:w="0" w:type="auto"/>
          </w:tcPr>
          <w:p w14:paraId="37B9B553" w14:textId="77777777" w:rsidR="00AA5AC4" w:rsidRDefault="00AA5AC4" w:rsidP="00E52C34">
            <w:r>
              <w:t>IdRice</w:t>
            </w:r>
          </w:p>
        </w:tc>
        <w:tc>
          <w:tcPr>
            <w:tcW w:w="0" w:type="auto"/>
          </w:tcPr>
          <w:p w14:paraId="6A6DF0D7" w14:textId="77777777" w:rsidR="00AA5AC4" w:rsidRDefault="00AA5AC4" w:rsidP="00E52C34">
            <w:r>
              <w:t>numeric</w:t>
            </w:r>
          </w:p>
        </w:tc>
        <w:tc>
          <w:tcPr>
            <w:tcW w:w="0" w:type="auto"/>
          </w:tcPr>
          <w:p w14:paraId="16BD5115" w14:textId="77777777" w:rsidR="00AA5AC4" w:rsidRDefault="00AA5AC4" w:rsidP="00E52C34">
            <w:r>
              <w:t>[0-9]</w:t>
            </w:r>
          </w:p>
        </w:tc>
        <w:tc>
          <w:tcPr>
            <w:tcW w:w="0" w:type="auto"/>
          </w:tcPr>
          <w:p w14:paraId="77DC5876" w14:textId="77777777" w:rsidR="00AA5AC4" w:rsidRDefault="00AA5AC4" w:rsidP="00E52C34">
            <w:r>
              <w:t>From 1 to 9999999</w:t>
            </w:r>
          </w:p>
        </w:tc>
        <w:tc>
          <w:tcPr>
            <w:tcW w:w="0" w:type="auto"/>
          </w:tcPr>
          <w:p w14:paraId="5B3A8BCB" w14:textId="77777777" w:rsidR="00AA5AC4" w:rsidRDefault="00AA5AC4" w:rsidP="00E52C34">
            <w:r>
              <w:t>No</w:t>
            </w:r>
          </w:p>
        </w:tc>
      </w:tr>
      <w:tr w:rsidR="00AA5AC4" w14:paraId="52E6EE52" w14:textId="77777777" w:rsidTr="00E52C34">
        <w:tc>
          <w:tcPr>
            <w:tcW w:w="0" w:type="auto"/>
          </w:tcPr>
          <w:p w14:paraId="788C53AC" w14:textId="77777777" w:rsidR="00AA5AC4" w:rsidRDefault="00AA5AC4" w:rsidP="00E52C34">
            <w:r>
              <w:t>Vat Number</w:t>
            </w:r>
          </w:p>
          <w:p w14:paraId="3A72EF30" w14:textId="77777777" w:rsidR="00AA5AC4" w:rsidRDefault="00AA5AC4" w:rsidP="00E52C34">
            <w:r>
              <w:lastRenderedPageBreak/>
              <w:t>(P.IVA)</w:t>
            </w:r>
          </w:p>
        </w:tc>
        <w:tc>
          <w:tcPr>
            <w:tcW w:w="0" w:type="auto"/>
          </w:tcPr>
          <w:p w14:paraId="664EC819" w14:textId="77777777" w:rsidR="00AA5AC4" w:rsidRDefault="00AA5AC4" w:rsidP="00E52C34">
            <w:r>
              <w:lastRenderedPageBreak/>
              <w:t>numeric</w:t>
            </w:r>
          </w:p>
        </w:tc>
        <w:tc>
          <w:tcPr>
            <w:tcW w:w="0" w:type="auto"/>
          </w:tcPr>
          <w:p w14:paraId="775F41BE" w14:textId="77777777" w:rsidR="00AA5AC4" w:rsidRDefault="00AA5AC4" w:rsidP="00E52C34">
            <w:r>
              <w:t>11 chars [0-9]</w:t>
            </w:r>
          </w:p>
          <w:p w14:paraId="1C6A0DFC" w14:textId="77777777" w:rsidR="00AA5AC4" w:rsidRDefault="00AA5AC4" w:rsidP="00E52C34"/>
        </w:tc>
        <w:tc>
          <w:tcPr>
            <w:tcW w:w="0" w:type="auto"/>
          </w:tcPr>
          <w:p w14:paraId="2BA74F0B" w14:textId="77777777" w:rsidR="00AA5AC4" w:rsidRDefault="00AA5AC4" w:rsidP="00E52C34"/>
        </w:tc>
        <w:tc>
          <w:tcPr>
            <w:tcW w:w="0" w:type="auto"/>
          </w:tcPr>
          <w:p w14:paraId="4C90324F" w14:textId="77777777" w:rsidR="00AA5AC4" w:rsidRDefault="00AA5AC4" w:rsidP="00E52C34">
            <w:r>
              <w:t>No</w:t>
            </w:r>
          </w:p>
        </w:tc>
      </w:tr>
      <w:tr w:rsidR="00AA5AC4" w14:paraId="24B72B5C" w14:textId="77777777" w:rsidTr="00E52C34">
        <w:tc>
          <w:tcPr>
            <w:tcW w:w="0" w:type="auto"/>
          </w:tcPr>
          <w:p w14:paraId="00518FAB" w14:textId="77777777" w:rsidR="00AA5AC4" w:rsidRPr="003F20EC" w:rsidRDefault="00AA5AC4" w:rsidP="00E52C34">
            <w:pPr>
              <w:rPr>
                <w:lang w:val="it-IT"/>
              </w:rPr>
            </w:pPr>
            <w:r w:rsidRPr="003F20EC">
              <w:rPr>
                <w:lang w:val="it-IT"/>
              </w:rPr>
              <w:t>Tax Code</w:t>
            </w:r>
          </w:p>
          <w:p w14:paraId="5401385C" w14:textId="77777777" w:rsidR="00AA5AC4" w:rsidRPr="003F20EC" w:rsidRDefault="00AA5AC4" w:rsidP="00E52C34">
            <w:pPr>
              <w:rPr>
                <w:lang w:val="it-IT"/>
              </w:rPr>
            </w:pPr>
            <w:r w:rsidRPr="003F20EC">
              <w:rPr>
                <w:lang w:val="it-IT"/>
              </w:rPr>
              <w:t>(Codice Fiscale Titolare)</w:t>
            </w:r>
          </w:p>
        </w:tc>
        <w:tc>
          <w:tcPr>
            <w:tcW w:w="0" w:type="auto"/>
          </w:tcPr>
          <w:p w14:paraId="4DDC05D4" w14:textId="77777777" w:rsidR="00AA5AC4" w:rsidRDefault="00AA5AC4" w:rsidP="00E52C34">
            <w:r>
              <w:t>Alphanumeric</w:t>
            </w:r>
          </w:p>
        </w:tc>
        <w:tc>
          <w:tcPr>
            <w:tcW w:w="0" w:type="auto"/>
          </w:tcPr>
          <w:p w14:paraId="0CD8672B" w14:textId="77777777" w:rsidR="00AA5AC4" w:rsidRDefault="00AA5AC4" w:rsidP="00E52C34">
            <w:r>
              <w:t>16 chars [A-Z][0-9]</w:t>
            </w:r>
          </w:p>
        </w:tc>
        <w:tc>
          <w:tcPr>
            <w:tcW w:w="0" w:type="auto"/>
          </w:tcPr>
          <w:p w14:paraId="64FA853B" w14:textId="77777777" w:rsidR="00AA5AC4" w:rsidRDefault="00AA5AC4" w:rsidP="00E52C34"/>
        </w:tc>
        <w:tc>
          <w:tcPr>
            <w:tcW w:w="0" w:type="auto"/>
          </w:tcPr>
          <w:p w14:paraId="79D61381" w14:textId="77777777" w:rsidR="00AA5AC4" w:rsidRDefault="00AA5AC4" w:rsidP="00E52C34">
            <w:r>
              <w:t>No</w:t>
            </w:r>
          </w:p>
        </w:tc>
      </w:tr>
      <w:tr w:rsidR="00AA5AC4" w14:paraId="4759B819" w14:textId="77777777" w:rsidTr="00E52C34">
        <w:tc>
          <w:tcPr>
            <w:tcW w:w="0" w:type="auto"/>
          </w:tcPr>
          <w:p w14:paraId="220726B0" w14:textId="77777777" w:rsidR="00AA5AC4" w:rsidRDefault="00AA5AC4" w:rsidP="00E52C34">
            <w:r>
              <w:t>Company Name (Ragione Sociale)</w:t>
            </w:r>
          </w:p>
        </w:tc>
        <w:tc>
          <w:tcPr>
            <w:tcW w:w="0" w:type="auto"/>
          </w:tcPr>
          <w:p w14:paraId="0764059B" w14:textId="77777777" w:rsidR="00AA5AC4" w:rsidRDefault="00AA5AC4" w:rsidP="00E52C34">
            <w:r>
              <w:t>Alphanumeric</w:t>
            </w:r>
          </w:p>
        </w:tc>
        <w:tc>
          <w:tcPr>
            <w:tcW w:w="0" w:type="auto"/>
          </w:tcPr>
          <w:p w14:paraId="2337D2B8" w14:textId="77777777" w:rsidR="00AA5AC4" w:rsidRDefault="00AA5AC4" w:rsidP="00E52C34">
            <w:r>
              <w:t>chars [A-Z][0-9]</w:t>
            </w:r>
          </w:p>
          <w:p w14:paraId="2F9B944B" w14:textId="77777777" w:rsidR="00AA5AC4" w:rsidRDefault="00AA5AC4" w:rsidP="00E52C34">
            <w:r>
              <w:t>Special characters</w:t>
            </w:r>
          </w:p>
        </w:tc>
        <w:tc>
          <w:tcPr>
            <w:tcW w:w="0" w:type="auto"/>
          </w:tcPr>
          <w:p w14:paraId="7E94C49A" w14:textId="77777777" w:rsidR="00AA5AC4" w:rsidRDefault="00AA5AC4" w:rsidP="00E52C34"/>
        </w:tc>
        <w:tc>
          <w:tcPr>
            <w:tcW w:w="0" w:type="auto"/>
          </w:tcPr>
          <w:p w14:paraId="2C475377" w14:textId="77777777" w:rsidR="00AA5AC4" w:rsidRDefault="00AA5AC4" w:rsidP="00E52C34">
            <w:r>
              <w:t>No</w:t>
            </w:r>
          </w:p>
        </w:tc>
      </w:tr>
      <w:tr w:rsidR="00AA5AC4" w14:paraId="2344869D" w14:textId="77777777" w:rsidTr="00E52C34">
        <w:tc>
          <w:tcPr>
            <w:tcW w:w="0" w:type="auto"/>
          </w:tcPr>
          <w:p w14:paraId="57F875F1" w14:textId="77777777" w:rsidR="00AA5AC4" w:rsidRDefault="00AA5AC4" w:rsidP="00E52C34">
            <w:r>
              <w:t>Denomination</w:t>
            </w:r>
          </w:p>
          <w:p w14:paraId="71D176BD" w14:textId="77777777" w:rsidR="00AA5AC4" w:rsidRDefault="00AA5AC4" w:rsidP="00E52C34">
            <w:r>
              <w:t>(Denominazione)</w:t>
            </w:r>
          </w:p>
        </w:tc>
        <w:tc>
          <w:tcPr>
            <w:tcW w:w="0" w:type="auto"/>
          </w:tcPr>
          <w:p w14:paraId="0BC528D9" w14:textId="77777777" w:rsidR="00AA5AC4" w:rsidRDefault="00AA5AC4" w:rsidP="00E52C34">
            <w:r>
              <w:t>Alphanumeric</w:t>
            </w:r>
          </w:p>
        </w:tc>
        <w:tc>
          <w:tcPr>
            <w:tcW w:w="0" w:type="auto"/>
          </w:tcPr>
          <w:p w14:paraId="25BCCDCC" w14:textId="77777777" w:rsidR="00AA5AC4" w:rsidRDefault="00AA5AC4" w:rsidP="00E52C34">
            <w:r>
              <w:t>chars [A-Z][0-9]</w:t>
            </w:r>
          </w:p>
          <w:p w14:paraId="572FD117" w14:textId="77777777" w:rsidR="00AA5AC4" w:rsidRDefault="00AA5AC4" w:rsidP="00E52C34">
            <w:r>
              <w:t>Special characters</w:t>
            </w:r>
          </w:p>
        </w:tc>
        <w:tc>
          <w:tcPr>
            <w:tcW w:w="0" w:type="auto"/>
          </w:tcPr>
          <w:p w14:paraId="60755238" w14:textId="77777777" w:rsidR="00AA5AC4" w:rsidRDefault="00AA5AC4" w:rsidP="00E52C34"/>
        </w:tc>
        <w:tc>
          <w:tcPr>
            <w:tcW w:w="0" w:type="auto"/>
          </w:tcPr>
          <w:p w14:paraId="0FE019A5" w14:textId="77777777" w:rsidR="00AA5AC4" w:rsidRDefault="00AA5AC4" w:rsidP="00E52C34">
            <w:r>
              <w:t>No</w:t>
            </w:r>
          </w:p>
        </w:tc>
      </w:tr>
      <w:tr w:rsidR="00AA5AC4" w14:paraId="1ECE4FD8" w14:textId="77777777" w:rsidTr="00E52C34">
        <w:tc>
          <w:tcPr>
            <w:tcW w:w="0" w:type="auto"/>
          </w:tcPr>
          <w:p w14:paraId="16ED0D4E" w14:textId="77777777" w:rsidR="00AA5AC4" w:rsidRDefault="00AA5AC4" w:rsidP="00E52C34">
            <w:r>
              <w:t>Channel 1</w:t>
            </w:r>
          </w:p>
          <w:p w14:paraId="1F241BC4" w14:textId="77777777" w:rsidR="00AA5AC4" w:rsidRDefault="00AA5AC4" w:rsidP="00E52C34">
            <w:r>
              <w:t>(Canale 1)</w:t>
            </w:r>
          </w:p>
        </w:tc>
        <w:tc>
          <w:tcPr>
            <w:tcW w:w="0" w:type="auto"/>
          </w:tcPr>
          <w:p w14:paraId="4749EB0B" w14:textId="77777777" w:rsidR="00AA5AC4" w:rsidRDefault="00AA5AC4" w:rsidP="00E52C34">
            <w:r>
              <w:t>List of Values</w:t>
            </w:r>
          </w:p>
        </w:tc>
        <w:tc>
          <w:tcPr>
            <w:tcW w:w="0" w:type="auto"/>
          </w:tcPr>
          <w:p w14:paraId="79CAF1B7" w14:textId="77777777" w:rsidR="00AA5AC4" w:rsidRDefault="00AA5AC4" w:rsidP="00E52C34">
            <w:r>
              <w:t>The list is pre-populated with possible searchable values.</w:t>
            </w:r>
          </w:p>
        </w:tc>
        <w:tc>
          <w:tcPr>
            <w:tcW w:w="0" w:type="auto"/>
          </w:tcPr>
          <w:p w14:paraId="79A7E8D2" w14:textId="77777777" w:rsidR="00AA5AC4" w:rsidRDefault="00AA5AC4" w:rsidP="00E52C34">
            <w:r>
              <w:t>&lt;any&gt;</w:t>
            </w:r>
          </w:p>
          <w:p w14:paraId="399BBD7F" w14:textId="77777777" w:rsidR="00AA5AC4" w:rsidRDefault="00AA5AC4" w:rsidP="00E52C34">
            <w:r>
              <w:t>“BRANDED“</w:t>
            </w:r>
          </w:p>
          <w:p w14:paraId="26C178B2" w14:textId="77777777" w:rsidR="00AA5AC4" w:rsidRDefault="00AA5AC4" w:rsidP="00E52C34">
            <w:r>
              <w:t>“UNBRANDED”</w:t>
            </w:r>
          </w:p>
        </w:tc>
        <w:tc>
          <w:tcPr>
            <w:tcW w:w="0" w:type="auto"/>
          </w:tcPr>
          <w:p w14:paraId="67400A0C" w14:textId="77777777" w:rsidR="00AA5AC4" w:rsidRDefault="00AA5AC4" w:rsidP="00E52C34">
            <w:r>
              <w:t>Yes</w:t>
            </w:r>
          </w:p>
        </w:tc>
      </w:tr>
      <w:tr w:rsidR="00AA5AC4" w14:paraId="3C83941E" w14:textId="77777777" w:rsidTr="00E52C34">
        <w:tc>
          <w:tcPr>
            <w:tcW w:w="0" w:type="auto"/>
          </w:tcPr>
          <w:p w14:paraId="6BD9D101" w14:textId="77777777" w:rsidR="00AA5AC4" w:rsidRDefault="00AA5AC4" w:rsidP="00E52C34">
            <w:r>
              <w:t>Channel 2</w:t>
            </w:r>
          </w:p>
          <w:p w14:paraId="1E3414C4" w14:textId="77777777" w:rsidR="00AA5AC4" w:rsidRDefault="00AA5AC4" w:rsidP="00E52C34">
            <w:r>
              <w:t>(Canale 2)</w:t>
            </w:r>
          </w:p>
        </w:tc>
        <w:tc>
          <w:tcPr>
            <w:tcW w:w="0" w:type="auto"/>
          </w:tcPr>
          <w:p w14:paraId="4F0D715A" w14:textId="77777777" w:rsidR="00AA5AC4" w:rsidRDefault="00AA5AC4" w:rsidP="00E52C34">
            <w:r>
              <w:t>List of Values</w:t>
            </w:r>
          </w:p>
        </w:tc>
        <w:tc>
          <w:tcPr>
            <w:tcW w:w="0" w:type="auto"/>
          </w:tcPr>
          <w:p w14:paraId="51C274D8" w14:textId="77777777" w:rsidR="00AA5AC4" w:rsidRDefault="00AA5AC4" w:rsidP="00E52C34">
            <w:r>
              <w:t>The list is pre-populated with possible searchable values.</w:t>
            </w:r>
          </w:p>
        </w:tc>
        <w:tc>
          <w:tcPr>
            <w:tcW w:w="0" w:type="auto"/>
          </w:tcPr>
          <w:p w14:paraId="2C095292" w14:textId="77777777" w:rsidR="00AA5AC4" w:rsidRDefault="00AA5AC4" w:rsidP="00E52C34">
            <w:r>
              <w:t>&lt;any&gt;</w:t>
            </w:r>
          </w:p>
        </w:tc>
        <w:tc>
          <w:tcPr>
            <w:tcW w:w="0" w:type="auto"/>
          </w:tcPr>
          <w:p w14:paraId="7CB1652E" w14:textId="77777777" w:rsidR="00AA5AC4" w:rsidRDefault="00AA5AC4" w:rsidP="00E52C34">
            <w:r>
              <w:t>Yes</w:t>
            </w:r>
          </w:p>
        </w:tc>
      </w:tr>
      <w:tr w:rsidR="00AA5AC4" w14:paraId="17810B60" w14:textId="77777777" w:rsidTr="00E52C34">
        <w:tc>
          <w:tcPr>
            <w:tcW w:w="0" w:type="auto"/>
          </w:tcPr>
          <w:p w14:paraId="1ED606DC" w14:textId="77777777" w:rsidR="00AA5AC4" w:rsidRDefault="00AA5AC4" w:rsidP="00E52C34">
            <w:r>
              <w:t>Cluster</w:t>
            </w:r>
          </w:p>
        </w:tc>
        <w:tc>
          <w:tcPr>
            <w:tcW w:w="0" w:type="auto"/>
          </w:tcPr>
          <w:p w14:paraId="13D1F619" w14:textId="77777777" w:rsidR="00AA5AC4" w:rsidRDefault="00AA5AC4" w:rsidP="00E52C34">
            <w:r>
              <w:t>List of Values</w:t>
            </w:r>
          </w:p>
        </w:tc>
        <w:tc>
          <w:tcPr>
            <w:tcW w:w="0" w:type="auto"/>
          </w:tcPr>
          <w:p w14:paraId="78DADE31" w14:textId="77777777" w:rsidR="00AA5AC4" w:rsidRDefault="00AA5AC4" w:rsidP="00E52C34">
            <w:r>
              <w:t>The list is pre-populated with possible searchable values.</w:t>
            </w:r>
          </w:p>
        </w:tc>
        <w:tc>
          <w:tcPr>
            <w:tcW w:w="0" w:type="auto"/>
          </w:tcPr>
          <w:p w14:paraId="7F8AF815" w14:textId="77777777" w:rsidR="00AA5AC4" w:rsidRDefault="00AA5AC4" w:rsidP="00E52C34">
            <w:r>
              <w:t>&lt;any&gt;</w:t>
            </w:r>
          </w:p>
        </w:tc>
        <w:tc>
          <w:tcPr>
            <w:tcW w:w="0" w:type="auto"/>
          </w:tcPr>
          <w:p w14:paraId="115C2841" w14:textId="77777777" w:rsidR="00AA5AC4" w:rsidRDefault="00AA5AC4" w:rsidP="00E52C34">
            <w:r>
              <w:t>Yes</w:t>
            </w:r>
          </w:p>
        </w:tc>
      </w:tr>
      <w:tr w:rsidR="00AA5AC4" w14:paraId="7BFFEACB" w14:textId="77777777" w:rsidTr="00E52C34">
        <w:tc>
          <w:tcPr>
            <w:tcW w:w="0" w:type="auto"/>
          </w:tcPr>
          <w:p w14:paraId="4C9E1979" w14:textId="77777777" w:rsidR="00AA5AC4" w:rsidRDefault="00AA5AC4" w:rsidP="00E52C34">
            <w:r>
              <w:t>City</w:t>
            </w:r>
          </w:p>
          <w:p w14:paraId="68440841" w14:textId="77777777" w:rsidR="00AA5AC4" w:rsidRDefault="00AA5AC4" w:rsidP="00E52C34">
            <w:r>
              <w:t>(Località)</w:t>
            </w:r>
          </w:p>
        </w:tc>
        <w:tc>
          <w:tcPr>
            <w:tcW w:w="0" w:type="auto"/>
          </w:tcPr>
          <w:p w14:paraId="14FD8287" w14:textId="77777777" w:rsidR="00AA5AC4" w:rsidRDefault="00AA5AC4" w:rsidP="00E52C34">
            <w:r>
              <w:t>Alphanumeric</w:t>
            </w:r>
          </w:p>
        </w:tc>
        <w:tc>
          <w:tcPr>
            <w:tcW w:w="0" w:type="auto"/>
          </w:tcPr>
          <w:p w14:paraId="5C853182" w14:textId="77777777" w:rsidR="00AA5AC4" w:rsidRDefault="00AA5AC4" w:rsidP="00E52C34">
            <w:r>
              <w:t>chars [A-Z][0-9]</w:t>
            </w:r>
          </w:p>
          <w:p w14:paraId="7CC93877" w14:textId="77777777" w:rsidR="00AA5AC4" w:rsidRDefault="00AA5AC4" w:rsidP="00E52C34">
            <w:r>
              <w:t>Special characters</w:t>
            </w:r>
          </w:p>
          <w:p w14:paraId="4E88312E" w14:textId="77777777" w:rsidR="00AA5AC4" w:rsidRDefault="00AA5AC4" w:rsidP="00E52C34">
            <w:r>
              <w:t>The field will be equipped with an auto-completion mechanism to facilitate data entry.</w:t>
            </w:r>
          </w:p>
        </w:tc>
        <w:tc>
          <w:tcPr>
            <w:tcW w:w="0" w:type="auto"/>
          </w:tcPr>
          <w:p w14:paraId="59D3869A" w14:textId="77777777" w:rsidR="00AA5AC4" w:rsidRDefault="00AA5AC4" w:rsidP="00E52C34"/>
        </w:tc>
        <w:tc>
          <w:tcPr>
            <w:tcW w:w="0" w:type="auto"/>
          </w:tcPr>
          <w:p w14:paraId="22DFBA6F" w14:textId="77777777" w:rsidR="00AA5AC4" w:rsidRDefault="00AA5AC4" w:rsidP="00E52C34">
            <w:r>
              <w:t>No</w:t>
            </w:r>
          </w:p>
        </w:tc>
      </w:tr>
      <w:tr w:rsidR="00AA5AC4" w:rsidRPr="00335F8D" w14:paraId="4627F02E" w14:textId="77777777" w:rsidTr="00E52C34">
        <w:tc>
          <w:tcPr>
            <w:tcW w:w="0" w:type="auto"/>
          </w:tcPr>
          <w:p w14:paraId="23DF6FF9" w14:textId="77777777" w:rsidR="00AA5AC4" w:rsidRDefault="00AA5AC4" w:rsidP="00E52C34">
            <w:r>
              <w:t>Closed PoS</w:t>
            </w:r>
          </w:p>
        </w:tc>
        <w:tc>
          <w:tcPr>
            <w:tcW w:w="0" w:type="auto"/>
          </w:tcPr>
          <w:p w14:paraId="4DD7719B" w14:textId="77777777" w:rsidR="00AA5AC4" w:rsidRDefault="00AA5AC4" w:rsidP="00E52C34">
            <w:r>
              <w:t>checkbox</w:t>
            </w:r>
          </w:p>
        </w:tc>
        <w:tc>
          <w:tcPr>
            <w:tcW w:w="0" w:type="auto"/>
          </w:tcPr>
          <w:p w14:paraId="5D2E3274" w14:textId="77777777" w:rsidR="00AA5AC4" w:rsidRDefault="00AA5AC4" w:rsidP="00E52C34">
            <w:r>
              <w:t>To search/extract also closed PoS</w:t>
            </w:r>
          </w:p>
        </w:tc>
        <w:tc>
          <w:tcPr>
            <w:tcW w:w="0" w:type="auto"/>
          </w:tcPr>
          <w:p w14:paraId="5052829A" w14:textId="77777777" w:rsidR="00AA5AC4" w:rsidRDefault="00AA5AC4" w:rsidP="00E52C34"/>
        </w:tc>
        <w:tc>
          <w:tcPr>
            <w:tcW w:w="0" w:type="auto"/>
          </w:tcPr>
          <w:p w14:paraId="08692E75" w14:textId="77777777" w:rsidR="00AA5AC4" w:rsidRDefault="00AA5AC4" w:rsidP="00E52C34"/>
        </w:tc>
      </w:tr>
    </w:tbl>
    <w:p w14:paraId="0535FEF7" w14:textId="77777777" w:rsidR="00AA5AC4" w:rsidRPr="00AA5AC4" w:rsidRDefault="00AA5AC4" w:rsidP="00AA5AC4">
      <w:pPr>
        <w:rPr>
          <w:lang w:val="en-US"/>
        </w:rPr>
      </w:pPr>
      <w:r w:rsidRPr="00AA5AC4">
        <w:rPr>
          <w:b/>
          <w:u w:val="single"/>
          <w:lang w:val="en-US"/>
        </w:rPr>
        <w:lastRenderedPageBreak/>
        <w:t>PoS Found</w:t>
      </w:r>
    </w:p>
    <w:p w14:paraId="0382EC93" w14:textId="77777777" w:rsidR="00AA5AC4" w:rsidRPr="00AA5AC4" w:rsidRDefault="00AA5AC4" w:rsidP="00AA5AC4">
      <w:pPr>
        <w:rPr>
          <w:lang w:val="en-US"/>
        </w:rPr>
      </w:pPr>
      <w:r w:rsidRPr="00AA5AC4">
        <w:rPr>
          <w:lang w:val="en-US"/>
        </w:rPr>
        <w:t>Below are the data that are displayed in the table for each PoS found:</w:t>
      </w:r>
    </w:p>
    <w:p w14:paraId="50BA88A3" w14:textId="77777777" w:rsidR="00AA5AC4" w:rsidRDefault="00AA5AC4" w:rsidP="00BF6D22">
      <w:pPr>
        <w:numPr>
          <w:ilvl w:val="0"/>
          <w:numId w:val="122"/>
        </w:numPr>
        <w:spacing w:before="0" w:after="120"/>
        <w:jc w:val="left"/>
      </w:pPr>
      <w:r>
        <w:rPr>
          <w:b/>
        </w:rPr>
        <w:t xml:space="preserve">IdRice: </w:t>
      </w:r>
      <w:r>
        <w:t>Identifier PoS</w:t>
      </w:r>
      <w:r>
        <w:rPr>
          <w:b/>
        </w:rPr>
        <w:t>;</w:t>
      </w:r>
    </w:p>
    <w:p w14:paraId="1F18A8C3" w14:textId="77777777" w:rsidR="00AA5AC4" w:rsidRDefault="00AA5AC4" w:rsidP="00BF6D22">
      <w:pPr>
        <w:numPr>
          <w:ilvl w:val="0"/>
          <w:numId w:val="122"/>
        </w:numPr>
        <w:spacing w:before="0" w:after="120"/>
        <w:jc w:val="left"/>
      </w:pPr>
      <w:r>
        <w:rPr>
          <w:b/>
        </w:rPr>
        <w:t>ZonaRice;</w:t>
      </w:r>
    </w:p>
    <w:p w14:paraId="100F08A0" w14:textId="77777777" w:rsidR="00AA5AC4" w:rsidRDefault="00AA5AC4" w:rsidP="00BF6D22">
      <w:pPr>
        <w:numPr>
          <w:ilvl w:val="0"/>
          <w:numId w:val="122"/>
        </w:numPr>
        <w:spacing w:before="0" w:after="120"/>
        <w:jc w:val="left"/>
      </w:pPr>
      <w:r>
        <w:rPr>
          <w:b/>
        </w:rPr>
        <w:t>Channel 1 (Canale 1);</w:t>
      </w:r>
    </w:p>
    <w:p w14:paraId="2BCA960D" w14:textId="77777777" w:rsidR="00AA5AC4" w:rsidRDefault="00AA5AC4" w:rsidP="00BF6D22">
      <w:pPr>
        <w:numPr>
          <w:ilvl w:val="0"/>
          <w:numId w:val="122"/>
        </w:numPr>
        <w:spacing w:before="0" w:after="120"/>
        <w:jc w:val="left"/>
      </w:pPr>
      <w:r>
        <w:rPr>
          <w:b/>
        </w:rPr>
        <w:t>Channel 2 (Canale 2);</w:t>
      </w:r>
    </w:p>
    <w:p w14:paraId="15EB45D8" w14:textId="77777777" w:rsidR="00AA5AC4" w:rsidRDefault="00AA5AC4" w:rsidP="00BF6D22">
      <w:pPr>
        <w:numPr>
          <w:ilvl w:val="0"/>
          <w:numId w:val="122"/>
        </w:numPr>
        <w:spacing w:before="0" w:after="120"/>
        <w:jc w:val="left"/>
      </w:pPr>
      <w:r>
        <w:rPr>
          <w:b/>
        </w:rPr>
        <w:t>Cluster;</w:t>
      </w:r>
    </w:p>
    <w:p w14:paraId="7DE33021" w14:textId="77777777" w:rsidR="00AA5AC4" w:rsidRPr="00AA5AC4" w:rsidRDefault="00AA5AC4" w:rsidP="00BF6D22">
      <w:pPr>
        <w:numPr>
          <w:ilvl w:val="0"/>
          <w:numId w:val="122"/>
        </w:numPr>
        <w:spacing w:before="0" w:after="120"/>
        <w:jc w:val="left"/>
        <w:rPr>
          <w:lang w:val="en-US"/>
        </w:rPr>
      </w:pPr>
      <w:r w:rsidRPr="00AA5AC4">
        <w:rPr>
          <w:b/>
          <w:lang w:val="en-US"/>
        </w:rPr>
        <w:t xml:space="preserve">Status (Stato): </w:t>
      </w:r>
      <w:r w:rsidRPr="00AA5AC4">
        <w:rPr>
          <w:lang w:val="en-US"/>
        </w:rPr>
        <w:t>Status of PoS;</w:t>
      </w:r>
    </w:p>
    <w:p w14:paraId="0FBA58D4" w14:textId="77777777" w:rsidR="00AA5AC4" w:rsidRDefault="00AA5AC4" w:rsidP="00BF6D22">
      <w:pPr>
        <w:numPr>
          <w:ilvl w:val="0"/>
          <w:numId w:val="122"/>
        </w:numPr>
        <w:spacing w:before="0" w:after="120"/>
        <w:jc w:val="left"/>
      </w:pPr>
      <w:r>
        <w:rPr>
          <w:b/>
        </w:rPr>
        <w:t>Denomination (Denominazione);</w:t>
      </w:r>
    </w:p>
    <w:p w14:paraId="7AEE73C9" w14:textId="77777777" w:rsidR="00AA5AC4" w:rsidRDefault="00AA5AC4" w:rsidP="00BF6D22">
      <w:pPr>
        <w:numPr>
          <w:ilvl w:val="0"/>
          <w:numId w:val="122"/>
        </w:numPr>
        <w:spacing w:before="0" w:after="120"/>
        <w:jc w:val="left"/>
      </w:pPr>
      <w:r>
        <w:rPr>
          <w:b/>
        </w:rPr>
        <w:t>Company Name (Ragione Sociale);</w:t>
      </w:r>
    </w:p>
    <w:p w14:paraId="28DCDDC2" w14:textId="77777777" w:rsidR="00AA5AC4" w:rsidRDefault="00AA5AC4" w:rsidP="00BF6D22">
      <w:pPr>
        <w:numPr>
          <w:ilvl w:val="0"/>
          <w:numId w:val="122"/>
        </w:numPr>
        <w:spacing w:before="0" w:after="120"/>
        <w:jc w:val="left"/>
      </w:pPr>
      <w:r>
        <w:rPr>
          <w:b/>
        </w:rPr>
        <w:t>City (Località);</w:t>
      </w:r>
    </w:p>
    <w:p w14:paraId="3C341925" w14:textId="77777777" w:rsidR="00AA5AC4" w:rsidRDefault="00AA5AC4" w:rsidP="00BF6D22">
      <w:pPr>
        <w:numPr>
          <w:ilvl w:val="0"/>
          <w:numId w:val="122"/>
        </w:numPr>
        <w:spacing w:before="0" w:after="120"/>
        <w:jc w:val="left"/>
      </w:pPr>
      <w:r>
        <w:rPr>
          <w:b/>
        </w:rPr>
        <w:t>Vat Number (P.IVA);</w:t>
      </w:r>
    </w:p>
    <w:p w14:paraId="35B566BA" w14:textId="77777777" w:rsidR="00AA5AC4" w:rsidRPr="00AA5AC4" w:rsidRDefault="00AA5AC4" w:rsidP="00BF6D22">
      <w:pPr>
        <w:numPr>
          <w:ilvl w:val="0"/>
          <w:numId w:val="122"/>
        </w:numPr>
        <w:spacing w:before="0" w:after="120"/>
        <w:jc w:val="left"/>
        <w:rPr>
          <w:lang w:val="en-US"/>
        </w:rPr>
      </w:pPr>
      <w:r w:rsidRPr="00AA5AC4">
        <w:rPr>
          <w:b/>
          <w:lang w:val="en-US"/>
        </w:rPr>
        <w:t>Holder Tax Code (C.F. Titolare)</w:t>
      </w:r>
      <w:r w:rsidRPr="00AA5AC4">
        <w:rPr>
          <w:lang w:val="en-US"/>
        </w:rPr>
        <w:t>: Tax Code of the Holder;</w:t>
      </w:r>
    </w:p>
    <w:p w14:paraId="0B32AF96" w14:textId="77777777" w:rsidR="00AA5AC4" w:rsidRDefault="00AA5AC4" w:rsidP="00BF6D22">
      <w:pPr>
        <w:numPr>
          <w:ilvl w:val="0"/>
          <w:numId w:val="122"/>
        </w:numPr>
        <w:spacing w:before="0" w:after="120"/>
        <w:jc w:val="left"/>
      </w:pPr>
      <w:r>
        <w:rPr>
          <w:b/>
        </w:rPr>
        <w:t>Scoring</w:t>
      </w:r>
      <w:r>
        <w:t>: number of CGS;</w:t>
      </w:r>
    </w:p>
    <w:p w14:paraId="3286C1F1" w14:textId="77777777" w:rsidR="00AA5AC4" w:rsidRPr="00AA5AC4" w:rsidRDefault="00AA5AC4" w:rsidP="00BF6D22">
      <w:pPr>
        <w:numPr>
          <w:ilvl w:val="0"/>
          <w:numId w:val="122"/>
        </w:numPr>
        <w:spacing w:before="0" w:after="120"/>
        <w:jc w:val="left"/>
        <w:rPr>
          <w:lang w:val="en-US"/>
        </w:rPr>
      </w:pPr>
      <w:r w:rsidRPr="00AA5AC4">
        <w:rPr>
          <w:b/>
          <w:lang w:val="en-US"/>
        </w:rPr>
        <w:t>RedList</w:t>
      </w:r>
      <w:r w:rsidRPr="00AA5AC4">
        <w:rPr>
          <w:lang w:val="en-US"/>
        </w:rPr>
        <w:t>: flag RedList (Yes/No);</w:t>
      </w:r>
    </w:p>
    <w:p w14:paraId="76CB1A15" w14:textId="77777777" w:rsidR="00AA5AC4" w:rsidRPr="00AA5AC4" w:rsidRDefault="00AA5AC4" w:rsidP="00BF6D22">
      <w:pPr>
        <w:numPr>
          <w:ilvl w:val="0"/>
          <w:numId w:val="122"/>
        </w:numPr>
        <w:spacing w:before="0" w:after="120"/>
        <w:jc w:val="left"/>
        <w:rPr>
          <w:lang w:val="en-US"/>
        </w:rPr>
      </w:pPr>
      <w:r w:rsidRPr="00AA5AC4">
        <w:rPr>
          <w:b/>
          <w:lang w:val="en-US"/>
        </w:rPr>
        <w:t>KA</w:t>
      </w:r>
      <w:r w:rsidRPr="00AA5AC4">
        <w:rPr>
          <w:lang w:val="en-US"/>
        </w:rPr>
        <w:t>: Surname and Name of the KA;</w:t>
      </w:r>
    </w:p>
    <w:p w14:paraId="68B4882B" w14:textId="77777777" w:rsidR="00AA5AC4" w:rsidRPr="00AA5AC4" w:rsidRDefault="00AA5AC4" w:rsidP="00AA5AC4">
      <w:pPr>
        <w:rPr>
          <w:lang w:val="en-US"/>
        </w:rPr>
      </w:pPr>
      <w:r w:rsidRPr="00AA5AC4">
        <w:rPr>
          <w:b/>
          <w:u w:val="single"/>
          <w:lang w:val="en-US"/>
        </w:rPr>
        <w:t>Single PoS</w:t>
      </w:r>
    </w:p>
    <w:p w14:paraId="70D8D33A" w14:textId="77777777" w:rsidR="00AA5AC4" w:rsidRPr="00AA5AC4" w:rsidRDefault="00AA5AC4" w:rsidP="00AA5AC4">
      <w:pPr>
        <w:rPr>
          <w:lang w:val="en-US"/>
        </w:rPr>
      </w:pPr>
      <w:r w:rsidRPr="00AA5AC4">
        <w:rPr>
          <w:lang w:val="en-US"/>
        </w:rPr>
        <w:t>Once the Single PoS is selected, the system displays a page organized into:</w:t>
      </w:r>
    </w:p>
    <w:p w14:paraId="492C50B4" w14:textId="77777777" w:rsidR="00AA5AC4" w:rsidRPr="00AA5AC4" w:rsidRDefault="00AA5AC4" w:rsidP="00AA5AC4">
      <w:pPr>
        <w:rPr>
          <w:lang w:val="en-US"/>
        </w:rPr>
      </w:pPr>
      <w:r w:rsidRPr="00AA5AC4">
        <w:rPr>
          <w:b/>
          <w:u w:val="single"/>
          <w:lang w:val="en-US"/>
        </w:rPr>
        <w:t>Header (top header)</w:t>
      </w:r>
    </w:p>
    <w:p w14:paraId="4420F450" w14:textId="77777777" w:rsidR="00AA5AC4" w:rsidRPr="00AA5AC4" w:rsidRDefault="00AA5AC4" w:rsidP="00AA5AC4">
      <w:pPr>
        <w:rPr>
          <w:lang w:val="en-US"/>
        </w:rPr>
      </w:pPr>
      <w:r w:rsidRPr="00AA5AC4">
        <w:rPr>
          <w:lang w:val="en-US"/>
        </w:rPr>
        <w:t>It contains the key and identifying information of the PoS, always visible while navigating between the tabs.</w:t>
      </w:r>
    </w:p>
    <w:p w14:paraId="3F49829F" w14:textId="77777777" w:rsidR="00AA5AC4" w:rsidRDefault="00AA5AC4" w:rsidP="00AA5AC4">
      <w:r>
        <w:t>Data in the header:</w:t>
      </w:r>
    </w:p>
    <w:p w14:paraId="0224D446" w14:textId="77777777" w:rsidR="00AA5AC4" w:rsidRDefault="00AA5AC4" w:rsidP="00BF6D22">
      <w:pPr>
        <w:numPr>
          <w:ilvl w:val="0"/>
          <w:numId w:val="123"/>
        </w:numPr>
        <w:spacing w:before="0" w:after="120"/>
        <w:jc w:val="left"/>
      </w:pPr>
      <w:r>
        <w:rPr>
          <w:b/>
        </w:rPr>
        <w:t xml:space="preserve">IdRice: </w:t>
      </w:r>
      <w:r>
        <w:t>Identifier PoS</w:t>
      </w:r>
      <w:r>
        <w:rPr>
          <w:b/>
        </w:rPr>
        <w:t>;</w:t>
      </w:r>
    </w:p>
    <w:p w14:paraId="59F031FB" w14:textId="77777777" w:rsidR="00AA5AC4" w:rsidRDefault="00AA5AC4" w:rsidP="00BF6D22">
      <w:pPr>
        <w:numPr>
          <w:ilvl w:val="0"/>
          <w:numId w:val="123"/>
        </w:numPr>
        <w:spacing w:before="0" w:after="120"/>
        <w:jc w:val="left"/>
      </w:pPr>
      <w:r>
        <w:rPr>
          <w:b/>
        </w:rPr>
        <w:t>ZonaRice;</w:t>
      </w:r>
    </w:p>
    <w:p w14:paraId="6EBA5EFF" w14:textId="77777777" w:rsidR="00AA5AC4" w:rsidRDefault="00AA5AC4" w:rsidP="00BF6D22">
      <w:pPr>
        <w:numPr>
          <w:ilvl w:val="0"/>
          <w:numId w:val="123"/>
        </w:numPr>
        <w:spacing w:before="0" w:after="120"/>
        <w:jc w:val="left"/>
      </w:pPr>
      <w:r>
        <w:rPr>
          <w:b/>
        </w:rPr>
        <w:t>Channel 1 (Canale 1);</w:t>
      </w:r>
    </w:p>
    <w:p w14:paraId="7EDB544B" w14:textId="77777777" w:rsidR="00AA5AC4" w:rsidRDefault="00AA5AC4" w:rsidP="00BF6D22">
      <w:pPr>
        <w:numPr>
          <w:ilvl w:val="0"/>
          <w:numId w:val="123"/>
        </w:numPr>
        <w:spacing w:before="0" w:after="120"/>
        <w:jc w:val="left"/>
      </w:pPr>
      <w:r>
        <w:rPr>
          <w:b/>
        </w:rPr>
        <w:t>Channel 2 (Canale 2);</w:t>
      </w:r>
    </w:p>
    <w:p w14:paraId="3F3DC499" w14:textId="77777777" w:rsidR="00AA5AC4" w:rsidRDefault="00AA5AC4" w:rsidP="00BF6D22">
      <w:pPr>
        <w:numPr>
          <w:ilvl w:val="0"/>
          <w:numId w:val="123"/>
        </w:numPr>
        <w:spacing w:before="0" w:after="120"/>
        <w:jc w:val="left"/>
      </w:pPr>
      <w:r>
        <w:rPr>
          <w:b/>
        </w:rPr>
        <w:t>Cluster;</w:t>
      </w:r>
    </w:p>
    <w:p w14:paraId="3FABE518" w14:textId="77777777" w:rsidR="00AA5AC4" w:rsidRPr="00AA5AC4" w:rsidRDefault="00AA5AC4" w:rsidP="00BF6D22">
      <w:pPr>
        <w:numPr>
          <w:ilvl w:val="0"/>
          <w:numId w:val="123"/>
        </w:numPr>
        <w:spacing w:before="0" w:after="120"/>
        <w:jc w:val="left"/>
        <w:rPr>
          <w:lang w:val="en-US"/>
        </w:rPr>
      </w:pPr>
      <w:r w:rsidRPr="00AA5AC4">
        <w:rPr>
          <w:b/>
          <w:lang w:val="en-US"/>
        </w:rPr>
        <w:t xml:space="preserve">Status (Stato): </w:t>
      </w:r>
      <w:r w:rsidRPr="00AA5AC4">
        <w:rPr>
          <w:lang w:val="en-US"/>
        </w:rPr>
        <w:t>Status of PoS;</w:t>
      </w:r>
    </w:p>
    <w:p w14:paraId="40809672" w14:textId="77777777" w:rsidR="00AA5AC4" w:rsidRPr="00AA5AC4" w:rsidRDefault="00AA5AC4" w:rsidP="00BF6D22">
      <w:pPr>
        <w:numPr>
          <w:ilvl w:val="0"/>
          <w:numId w:val="123"/>
        </w:numPr>
        <w:spacing w:before="0" w:after="120"/>
        <w:jc w:val="left"/>
        <w:rPr>
          <w:lang w:val="en-US"/>
        </w:rPr>
      </w:pPr>
      <w:r w:rsidRPr="00AA5AC4">
        <w:rPr>
          <w:b/>
          <w:lang w:val="en-US"/>
        </w:rPr>
        <w:t xml:space="preserve">Nr AWP: </w:t>
      </w:r>
      <w:r w:rsidRPr="00AA5AC4">
        <w:rPr>
          <w:lang w:val="en-US"/>
        </w:rPr>
        <w:t>Total number of AWP;</w:t>
      </w:r>
    </w:p>
    <w:p w14:paraId="20186D41" w14:textId="77777777" w:rsidR="00AA5AC4" w:rsidRPr="00AA5AC4" w:rsidRDefault="00AA5AC4" w:rsidP="00BF6D22">
      <w:pPr>
        <w:numPr>
          <w:ilvl w:val="0"/>
          <w:numId w:val="123"/>
        </w:numPr>
        <w:spacing w:before="0" w:after="120"/>
        <w:jc w:val="left"/>
        <w:rPr>
          <w:lang w:val="en-US"/>
        </w:rPr>
      </w:pPr>
      <w:r w:rsidRPr="00AA5AC4">
        <w:rPr>
          <w:b/>
          <w:lang w:val="en-US"/>
        </w:rPr>
        <w:t xml:space="preserve">Nr VLT: </w:t>
      </w:r>
      <w:r w:rsidRPr="00AA5AC4">
        <w:rPr>
          <w:lang w:val="en-US"/>
        </w:rPr>
        <w:t>Total number of VLT;</w:t>
      </w:r>
    </w:p>
    <w:p w14:paraId="64242849" w14:textId="77777777" w:rsidR="00AA5AC4" w:rsidRPr="003F20EC" w:rsidRDefault="00AA5AC4" w:rsidP="00BF6D22">
      <w:pPr>
        <w:numPr>
          <w:ilvl w:val="0"/>
          <w:numId w:val="123"/>
        </w:numPr>
        <w:spacing w:before="0" w:after="120"/>
        <w:jc w:val="left"/>
      </w:pPr>
      <w:r w:rsidRPr="003F20EC">
        <w:rPr>
          <w:b/>
        </w:rPr>
        <w:t xml:space="preserve">Coin in medio YTD: </w:t>
      </w:r>
      <w:r w:rsidRPr="003F20EC">
        <w:t>Coin in medio AWP - YTD;</w:t>
      </w:r>
    </w:p>
    <w:p w14:paraId="5A2A51E8" w14:textId="77777777" w:rsidR="00AA5AC4" w:rsidRPr="00AA5AC4" w:rsidRDefault="00AA5AC4" w:rsidP="00BF6D22">
      <w:pPr>
        <w:numPr>
          <w:ilvl w:val="0"/>
          <w:numId w:val="123"/>
        </w:numPr>
        <w:spacing w:before="0" w:after="120"/>
        <w:jc w:val="left"/>
        <w:rPr>
          <w:lang w:val="en-US"/>
        </w:rPr>
      </w:pPr>
      <w:r w:rsidRPr="00AA5AC4">
        <w:rPr>
          <w:b/>
          <w:lang w:val="en-US"/>
        </w:rPr>
        <w:lastRenderedPageBreak/>
        <w:t>Type of Collection AWP under Management</w:t>
      </w:r>
      <w:r w:rsidRPr="00AA5AC4">
        <w:rPr>
          <w:lang w:val="en-US"/>
        </w:rPr>
        <w:t xml:space="preserve"> (Tipo Esazione AWP)The data can contains "IAG" or "NOIAG".</w:t>
      </w:r>
    </w:p>
    <w:p w14:paraId="249525DF" w14:textId="77777777" w:rsidR="00AA5AC4" w:rsidRDefault="00AA5AC4" w:rsidP="00BF6D22">
      <w:pPr>
        <w:numPr>
          <w:ilvl w:val="0"/>
          <w:numId w:val="123"/>
        </w:numPr>
        <w:spacing w:before="0" w:after="120"/>
        <w:jc w:val="left"/>
      </w:pPr>
      <w:r>
        <w:rPr>
          <w:b/>
        </w:rPr>
        <w:t>Denomination (Denominazione);</w:t>
      </w:r>
    </w:p>
    <w:p w14:paraId="08DAA7C5" w14:textId="77777777" w:rsidR="00AA5AC4" w:rsidRDefault="00AA5AC4" w:rsidP="00BF6D22">
      <w:pPr>
        <w:numPr>
          <w:ilvl w:val="0"/>
          <w:numId w:val="123"/>
        </w:numPr>
        <w:spacing w:before="0" w:after="120"/>
        <w:jc w:val="left"/>
      </w:pPr>
      <w:r>
        <w:rPr>
          <w:b/>
        </w:rPr>
        <w:t>Company Name (Ragione Sociale);</w:t>
      </w:r>
    </w:p>
    <w:p w14:paraId="4762D62E" w14:textId="77777777" w:rsidR="00AA5AC4" w:rsidRDefault="00AA5AC4" w:rsidP="00BF6D22">
      <w:pPr>
        <w:numPr>
          <w:ilvl w:val="0"/>
          <w:numId w:val="123"/>
        </w:numPr>
        <w:spacing w:before="0" w:after="120"/>
        <w:jc w:val="left"/>
      </w:pPr>
      <w:r>
        <w:rPr>
          <w:b/>
        </w:rPr>
        <w:t>City (Località);</w:t>
      </w:r>
    </w:p>
    <w:p w14:paraId="35BF8398" w14:textId="77777777" w:rsidR="00AA5AC4" w:rsidRDefault="00AA5AC4" w:rsidP="00BF6D22">
      <w:pPr>
        <w:numPr>
          <w:ilvl w:val="0"/>
          <w:numId w:val="123"/>
        </w:numPr>
        <w:spacing w:before="0" w:after="120"/>
        <w:jc w:val="left"/>
      </w:pPr>
      <w:r>
        <w:rPr>
          <w:b/>
        </w:rPr>
        <w:t>Vat Number (P.IVA);</w:t>
      </w:r>
    </w:p>
    <w:p w14:paraId="0F2832BE" w14:textId="77777777" w:rsidR="00AA5AC4" w:rsidRDefault="00AA5AC4" w:rsidP="00BF6D22">
      <w:pPr>
        <w:numPr>
          <w:ilvl w:val="0"/>
          <w:numId w:val="123"/>
        </w:numPr>
        <w:spacing w:before="0" w:after="120"/>
        <w:jc w:val="left"/>
      </w:pPr>
      <w:r>
        <w:rPr>
          <w:b/>
        </w:rPr>
        <w:t>Scoring</w:t>
      </w:r>
      <w:r>
        <w:t>: number of CGS;</w:t>
      </w:r>
    </w:p>
    <w:p w14:paraId="142F524E" w14:textId="77777777" w:rsidR="00AA5AC4" w:rsidRPr="00AA5AC4" w:rsidRDefault="00AA5AC4" w:rsidP="00BF6D22">
      <w:pPr>
        <w:numPr>
          <w:ilvl w:val="0"/>
          <w:numId w:val="123"/>
        </w:numPr>
        <w:spacing w:before="0" w:after="120"/>
        <w:jc w:val="left"/>
        <w:rPr>
          <w:lang w:val="en-US"/>
        </w:rPr>
      </w:pPr>
      <w:r w:rsidRPr="00AA5AC4">
        <w:rPr>
          <w:b/>
          <w:lang w:val="en-US"/>
        </w:rPr>
        <w:t>KA</w:t>
      </w:r>
      <w:r w:rsidRPr="00AA5AC4">
        <w:rPr>
          <w:lang w:val="en-US"/>
        </w:rPr>
        <w:t>: Surname and Name of the KA;</w:t>
      </w:r>
    </w:p>
    <w:p w14:paraId="76754569" w14:textId="77777777" w:rsidR="00AA5AC4" w:rsidRPr="00AA5AC4" w:rsidRDefault="00AA5AC4" w:rsidP="00BF6D22">
      <w:pPr>
        <w:numPr>
          <w:ilvl w:val="0"/>
          <w:numId w:val="123"/>
        </w:numPr>
        <w:spacing w:before="0" w:after="120"/>
        <w:jc w:val="left"/>
        <w:rPr>
          <w:lang w:val="en-US"/>
        </w:rPr>
      </w:pPr>
      <w:r w:rsidRPr="00AA5AC4">
        <w:rPr>
          <w:b/>
          <w:lang w:val="en-US"/>
        </w:rPr>
        <w:t>RedList</w:t>
      </w:r>
      <w:r w:rsidRPr="00AA5AC4">
        <w:rPr>
          <w:lang w:val="en-US"/>
        </w:rPr>
        <w:t>: flag RedList (Yes/No);</w:t>
      </w:r>
    </w:p>
    <w:p w14:paraId="0BF4CD80" w14:textId="77777777" w:rsidR="00AA5AC4" w:rsidRPr="00AA5AC4" w:rsidRDefault="00AA5AC4" w:rsidP="00BF6D22">
      <w:pPr>
        <w:numPr>
          <w:ilvl w:val="0"/>
          <w:numId w:val="123"/>
        </w:numPr>
        <w:spacing w:before="0" w:after="120"/>
        <w:jc w:val="left"/>
        <w:rPr>
          <w:lang w:val="en-US"/>
        </w:rPr>
      </w:pPr>
      <w:r w:rsidRPr="00AA5AC4">
        <w:rPr>
          <w:b/>
          <w:lang w:val="en-US"/>
        </w:rPr>
        <w:t>Status Collection (Blocco al Sollecito):</w:t>
      </w:r>
      <w:r w:rsidRPr="00AA5AC4">
        <w:rPr>
          <w:lang w:val="en-US"/>
        </w:rPr>
        <w:t xml:space="preserve"> Description of Status Collection (*);</w:t>
      </w:r>
    </w:p>
    <w:p w14:paraId="497C60D2" w14:textId="77777777" w:rsidR="00AA5AC4" w:rsidRPr="00AA5AC4" w:rsidRDefault="00AA5AC4" w:rsidP="00BF6D22">
      <w:pPr>
        <w:numPr>
          <w:ilvl w:val="0"/>
          <w:numId w:val="123"/>
        </w:numPr>
        <w:spacing w:before="0" w:after="120"/>
        <w:jc w:val="left"/>
        <w:rPr>
          <w:lang w:val="en-US"/>
        </w:rPr>
      </w:pPr>
      <w:r w:rsidRPr="00AA5AC4">
        <w:rPr>
          <w:b/>
          <w:lang w:val="en-US"/>
        </w:rPr>
        <w:t>Credits (Scaduto)</w:t>
      </w:r>
      <w:r w:rsidRPr="00AA5AC4">
        <w:rPr>
          <w:lang w:val="en-US"/>
        </w:rPr>
        <w:t>: total amount of credits, which represents the sum of IAG and NOIAG credits (*)</w:t>
      </w:r>
    </w:p>
    <w:p w14:paraId="439B3068" w14:textId="77777777" w:rsidR="00AA5AC4" w:rsidRPr="00AA5AC4" w:rsidRDefault="00AA5AC4" w:rsidP="00BF6D22">
      <w:pPr>
        <w:numPr>
          <w:ilvl w:val="0"/>
          <w:numId w:val="123"/>
        </w:numPr>
        <w:spacing w:before="0" w:after="120"/>
        <w:jc w:val="left"/>
        <w:rPr>
          <w:lang w:val="en-US"/>
        </w:rPr>
      </w:pPr>
      <w:r w:rsidRPr="00AA5AC4">
        <w:rPr>
          <w:b/>
          <w:lang w:val="en-US"/>
        </w:rPr>
        <w:t>Guarantees (Garanzie)</w:t>
      </w:r>
      <w:r w:rsidRPr="00AA5AC4">
        <w:rPr>
          <w:lang w:val="en-US"/>
        </w:rPr>
        <w:t>: Total amount of guarantees.</w:t>
      </w:r>
    </w:p>
    <w:p w14:paraId="339CD0A3" w14:textId="77777777" w:rsidR="00AA5AC4" w:rsidRPr="00AA5AC4" w:rsidRDefault="00AA5AC4" w:rsidP="00BF6D22">
      <w:pPr>
        <w:numPr>
          <w:ilvl w:val="0"/>
          <w:numId w:val="123"/>
        </w:numPr>
        <w:spacing w:before="0" w:after="120"/>
        <w:jc w:val="left"/>
        <w:rPr>
          <w:lang w:val="en-US"/>
        </w:rPr>
      </w:pPr>
      <w:r w:rsidRPr="00AA5AC4">
        <w:rPr>
          <w:b/>
          <w:lang w:val="en-US"/>
        </w:rPr>
        <w:t>Upload Coin (Caricamento)</w:t>
      </w:r>
      <w:r w:rsidRPr="00AA5AC4">
        <w:rPr>
          <w:lang w:val="en-US"/>
        </w:rPr>
        <w:t>: Total amount preloaded into the “hoppers” and “Change Machine”.</w:t>
      </w:r>
    </w:p>
    <w:p w14:paraId="21FCC24D" w14:textId="77777777" w:rsidR="00AA5AC4" w:rsidRPr="00AA5AC4" w:rsidRDefault="00AA5AC4" w:rsidP="00AA5AC4">
      <w:pPr>
        <w:rPr>
          <w:lang w:val="en-US"/>
        </w:rPr>
      </w:pPr>
      <w:r w:rsidRPr="00AA5AC4">
        <w:rPr>
          <w:lang w:val="en-US"/>
        </w:rPr>
        <w:t xml:space="preserve">(*) For the Offline PoS Data Storage, the value corresponds to that imported from the Excel file. (See </w:t>
      </w:r>
      <w:r w:rsidRPr="00AA5AC4">
        <w:rPr>
          <w:i/>
          <w:lang w:val="en-US"/>
        </w:rPr>
        <w:t>XPS-ZENIT-520 Import Offline PoS Data Storage</w:t>
      </w:r>
      <w:r w:rsidRPr="00AA5AC4">
        <w:rPr>
          <w:lang w:val="en-US"/>
        </w:rPr>
        <w:t>for further details).</w:t>
      </w:r>
    </w:p>
    <w:p w14:paraId="78B6C994" w14:textId="77777777" w:rsidR="00AA5AC4" w:rsidRPr="00AA5AC4" w:rsidRDefault="00AA5AC4" w:rsidP="00AA5AC4">
      <w:pPr>
        <w:rPr>
          <w:lang w:val="en-US"/>
        </w:rPr>
      </w:pPr>
    </w:p>
    <w:p w14:paraId="17602928" w14:textId="77777777" w:rsidR="00AA5AC4" w:rsidRPr="00AA5AC4" w:rsidRDefault="00AA5AC4" w:rsidP="00AA5AC4">
      <w:pPr>
        <w:rPr>
          <w:lang w:val="en-US"/>
        </w:rPr>
      </w:pPr>
      <w:r w:rsidRPr="00AA5AC4">
        <w:rPr>
          <w:b/>
          <w:u w:val="single"/>
          <w:lang w:val="en-US"/>
        </w:rPr>
        <w:t>Main Section</w:t>
      </w:r>
    </w:p>
    <w:p w14:paraId="5F1796B5" w14:textId="77777777" w:rsidR="00AA5AC4" w:rsidRPr="00AA5AC4" w:rsidRDefault="00AA5AC4" w:rsidP="00AA5AC4">
      <w:pPr>
        <w:rPr>
          <w:lang w:val="en-US"/>
        </w:rPr>
      </w:pPr>
      <w:r w:rsidRPr="00AA5AC4">
        <w:rPr>
          <w:lang w:val="en-US"/>
        </w:rPr>
        <w:t>In detail, for each PoS, informative aggregations will be available through tab or button interfaces, allowing intuitive navigation between the different data sections.</w:t>
      </w:r>
    </w:p>
    <w:p w14:paraId="26FD79EB" w14:textId="77777777" w:rsidR="00AA5AC4" w:rsidRPr="00AA5AC4" w:rsidRDefault="00AA5AC4" w:rsidP="00AA5AC4">
      <w:pPr>
        <w:rPr>
          <w:lang w:val="en-US"/>
        </w:rPr>
      </w:pPr>
      <w:r w:rsidRPr="00AA5AC4">
        <w:rPr>
          <w:lang w:val="en-US"/>
        </w:rPr>
        <w:t>The first visible section will concern the status of the credit of the selected POS.</w:t>
      </w:r>
    </w:p>
    <w:p w14:paraId="653AEFE1" w14:textId="77777777" w:rsidR="00AA5AC4" w:rsidRPr="00AA5AC4" w:rsidRDefault="00AA5AC4" w:rsidP="00AA5AC4">
      <w:pPr>
        <w:rPr>
          <w:lang w:val="en-US"/>
        </w:rPr>
      </w:pPr>
      <w:r w:rsidRPr="00AA5AC4">
        <w:rPr>
          <w:lang w:val="en-US"/>
        </w:rPr>
        <w:t>Each section can include specific views, data, actions, and buttons.</w:t>
      </w:r>
    </w:p>
    <w:p w14:paraId="21117DD5" w14:textId="77777777" w:rsidR="00AA5AC4" w:rsidRDefault="00AA5AC4" w:rsidP="00AA5AC4">
      <w:r>
        <w:t>List of main section:</w:t>
      </w:r>
    </w:p>
    <w:tbl>
      <w:tblPr>
        <w:tblStyle w:val="ScrollTableNormal"/>
        <w:tblW w:w="5000" w:type="pct"/>
        <w:tblLook w:val="0020" w:firstRow="1" w:lastRow="0" w:firstColumn="0" w:lastColumn="0" w:noHBand="0" w:noVBand="0"/>
      </w:tblPr>
      <w:tblGrid>
        <w:gridCol w:w="3346"/>
        <w:gridCol w:w="5999"/>
      </w:tblGrid>
      <w:tr w:rsidR="00AA5AC4" w14:paraId="3F8966D3" w14:textId="77777777" w:rsidTr="00E52C34">
        <w:trPr>
          <w:cnfStyle w:val="100000000000" w:firstRow="1" w:lastRow="0" w:firstColumn="0" w:lastColumn="0" w:oddVBand="0" w:evenVBand="0" w:oddHBand="0" w:evenHBand="0" w:firstRowFirstColumn="0" w:firstRowLastColumn="0" w:lastRowFirstColumn="0" w:lastRowLastColumn="0"/>
        </w:trPr>
        <w:tc>
          <w:tcPr>
            <w:tcW w:w="0" w:type="auto"/>
            <w:shd w:val="solid" w:color="ABF5D1" w:fill="ABF5D1"/>
          </w:tcPr>
          <w:p w14:paraId="371507DB" w14:textId="77777777" w:rsidR="00AA5AC4" w:rsidRDefault="00AA5AC4" w:rsidP="00E52C34">
            <w:r>
              <w:t>Section/Tab</w:t>
            </w:r>
          </w:p>
        </w:tc>
        <w:tc>
          <w:tcPr>
            <w:tcW w:w="0" w:type="auto"/>
            <w:shd w:val="solid" w:color="ABF5D1" w:fill="ABF5D1"/>
          </w:tcPr>
          <w:p w14:paraId="3CDB2E3B" w14:textId="77777777" w:rsidR="00AA5AC4" w:rsidRDefault="00AA5AC4" w:rsidP="00E52C34">
            <w:r>
              <w:t>Expected Content</w:t>
            </w:r>
          </w:p>
        </w:tc>
      </w:tr>
      <w:tr w:rsidR="00AA5AC4" w:rsidRPr="00335F8D" w14:paraId="3F730EC0" w14:textId="77777777" w:rsidTr="00E52C34">
        <w:tc>
          <w:tcPr>
            <w:tcW w:w="0" w:type="auto"/>
          </w:tcPr>
          <w:p w14:paraId="153A7AE1" w14:textId="77777777" w:rsidR="00AA5AC4" w:rsidRDefault="00AA5AC4" w:rsidP="00E52C34">
            <w:r>
              <w:rPr>
                <w:b/>
              </w:rPr>
              <w:t>Credit Management (Gestione Fido) - (default tab)</w:t>
            </w:r>
          </w:p>
        </w:tc>
        <w:tc>
          <w:tcPr>
            <w:tcW w:w="0" w:type="auto"/>
          </w:tcPr>
          <w:p w14:paraId="7F88D57D" w14:textId="77777777" w:rsidR="00AA5AC4" w:rsidRDefault="00AA5AC4" w:rsidP="00E52C34">
            <w:r>
              <w:t>Information regarding the situation and management of loans for the various lines of credit / products.</w:t>
            </w:r>
          </w:p>
        </w:tc>
      </w:tr>
      <w:tr w:rsidR="00AA5AC4" w:rsidRPr="00335F8D" w14:paraId="6D9550EF" w14:textId="77777777" w:rsidTr="00E52C34">
        <w:tc>
          <w:tcPr>
            <w:tcW w:w="0" w:type="auto"/>
          </w:tcPr>
          <w:p w14:paraId="3C09BCC8" w14:textId="77777777" w:rsidR="00AA5AC4" w:rsidRDefault="00AA5AC4" w:rsidP="00E52C34">
            <w:r>
              <w:rPr>
                <w:b/>
              </w:rPr>
              <w:t>PoS Master Data (Anagrafica)</w:t>
            </w:r>
          </w:p>
        </w:tc>
        <w:tc>
          <w:tcPr>
            <w:tcW w:w="0" w:type="auto"/>
          </w:tcPr>
          <w:p w14:paraId="5C9C271C" w14:textId="77777777" w:rsidR="00AA5AC4" w:rsidRDefault="00AA5AC4" w:rsidP="00E52C34">
            <w:r>
              <w:t>Information regarding the PoS registry, the holder, the terminals, and the LdB.</w:t>
            </w:r>
          </w:p>
        </w:tc>
      </w:tr>
      <w:tr w:rsidR="00AA5AC4" w14:paraId="7DAF0CD0" w14:textId="77777777" w:rsidTr="00E52C34">
        <w:tc>
          <w:tcPr>
            <w:tcW w:w="0" w:type="auto"/>
          </w:tcPr>
          <w:p w14:paraId="144ED305" w14:textId="77777777" w:rsidR="00AA5AC4" w:rsidRDefault="00AA5AC4" w:rsidP="00E52C34">
            <w:r>
              <w:rPr>
                <w:b/>
              </w:rPr>
              <w:t>Contracts (Contratti)</w:t>
            </w:r>
          </w:p>
        </w:tc>
        <w:tc>
          <w:tcPr>
            <w:tcW w:w="0" w:type="auto"/>
          </w:tcPr>
          <w:p w14:paraId="2F021366" w14:textId="77777777" w:rsidR="00AA5AC4" w:rsidRDefault="00AA5AC4" w:rsidP="00E52C34">
            <w:r>
              <w:t>Information regarding contracts.</w:t>
            </w:r>
          </w:p>
        </w:tc>
      </w:tr>
      <w:tr w:rsidR="00AA5AC4" w14:paraId="6EB56CD9" w14:textId="77777777" w:rsidTr="00E52C34">
        <w:tc>
          <w:tcPr>
            <w:tcW w:w="0" w:type="auto"/>
          </w:tcPr>
          <w:p w14:paraId="3F8B82D2" w14:textId="77777777" w:rsidR="00AA5AC4" w:rsidRDefault="00AA5AC4" w:rsidP="00E52C34">
            <w:r>
              <w:rPr>
                <w:b/>
              </w:rPr>
              <w:lastRenderedPageBreak/>
              <w:t>Guarantees (Garanzie)</w:t>
            </w:r>
          </w:p>
        </w:tc>
        <w:tc>
          <w:tcPr>
            <w:tcW w:w="0" w:type="auto"/>
          </w:tcPr>
          <w:p w14:paraId="6626847C" w14:textId="77777777" w:rsidR="00AA5AC4" w:rsidRDefault="00AA5AC4" w:rsidP="00E52C34">
            <w:r>
              <w:t>Information regarding Guarantees</w:t>
            </w:r>
          </w:p>
        </w:tc>
      </w:tr>
      <w:tr w:rsidR="00AA5AC4" w14:paraId="10BB0CE0" w14:textId="77777777" w:rsidTr="00E52C34">
        <w:tc>
          <w:tcPr>
            <w:tcW w:w="0" w:type="auto"/>
          </w:tcPr>
          <w:p w14:paraId="411DBEF0" w14:textId="77777777" w:rsidR="00AA5AC4" w:rsidRDefault="00AA5AC4" w:rsidP="00E52C34">
            <w:r>
              <w:rPr>
                <w:b/>
              </w:rPr>
              <w:t>Unpaids (Insoluti)</w:t>
            </w:r>
          </w:p>
        </w:tc>
        <w:tc>
          <w:tcPr>
            <w:tcW w:w="0" w:type="auto"/>
          </w:tcPr>
          <w:p w14:paraId="2D32CBA4" w14:textId="77777777" w:rsidR="00AA5AC4" w:rsidRDefault="00AA5AC4" w:rsidP="00E52C34">
            <w:r>
              <w:t>Information regarding Unpaids data</w:t>
            </w:r>
          </w:p>
        </w:tc>
      </w:tr>
      <w:tr w:rsidR="00AA5AC4" w14:paraId="1839CC54" w14:textId="77777777" w:rsidTr="00E52C34">
        <w:tc>
          <w:tcPr>
            <w:tcW w:w="0" w:type="auto"/>
          </w:tcPr>
          <w:p w14:paraId="72E9ACFD" w14:textId="77777777" w:rsidR="00AA5AC4" w:rsidRDefault="00AA5AC4" w:rsidP="00E52C34">
            <w:r>
              <w:rPr>
                <w:b/>
              </w:rPr>
              <w:t>Borderò</w:t>
            </w:r>
          </w:p>
        </w:tc>
        <w:tc>
          <w:tcPr>
            <w:tcW w:w="0" w:type="auto"/>
          </w:tcPr>
          <w:p w14:paraId="099E47EC" w14:textId="77777777" w:rsidR="00AA5AC4" w:rsidRDefault="00AA5AC4" w:rsidP="00E52C34">
            <w:r>
              <w:t>Information regarding Borderò data</w:t>
            </w:r>
          </w:p>
        </w:tc>
      </w:tr>
      <w:tr w:rsidR="00AA5AC4" w14:paraId="50A84DBE" w14:textId="77777777" w:rsidTr="00E52C34">
        <w:tc>
          <w:tcPr>
            <w:tcW w:w="0" w:type="auto"/>
          </w:tcPr>
          <w:p w14:paraId="7C6070B4" w14:textId="77777777" w:rsidR="00AA5AC4" w:rsidRDefault="00AA5AC4" w:rsidP="00E52C34">
            <w:r>
              <w:rPr>
                <w:b/>
              </w:rPr>
              <w:t>ADI Data (Dati ADI)</w:t>
            </w:r>
          </w:p>
        </w:tc>
        <w:tc>
          <w:tcPr>
            <w:tcW w:w="0" w:type="auto"/>
          </w:tcPr>
          <w:p w14:paraId="1AD0A074" w14:textId="77777777" w:rsidR="00AA5AC4" w:rsidRDefault="00AA5AC4" w:rsidP="00E52C34">
            <w:r>
              <w:t>Information regarding ADI Data</w:t>
            </w:r>
          </w:p>
        </w:tc>
      </w:tr>
      <w:tr w:rsidR="00AA5AC4" w14:paraId="129098FB" w14:textId="77777777" w:rsidTr="00E52C34">
        <w:tc>
          <w:tcPr>
            <w:tcW w:w="0" w:type="auto"/>
          </w:tcPr>
          <w:p w14:paraId="63BB566D" w14:textId="77777777" w:rsidR="00AA5AC4" w:rsidRDefault="00AA5AC4" w:rsidP="00E52C34">
            <w:r>
              <w:rPr>
                <w:b/>
              </w:rPr>
              <w:t>Risk Data (Dati Rischio)</w:t>
            </w:r>
          </w:p>
        </w:tc>
        <w:tc>
          <w:tcPr>
            <w:tcW w:w="0" w:type="auto"/>
          </w:tcPr>
          <w:p w14:paraId="24EF7CB9" w14:textId="77777777" w:rsidR="00AA5AC4" w:rsidRDefault="00AA5AC4" w:rsidP="00E52C34">
            <w:r>
              <w:t>Information regarding risk data</w:t>
            </w:r>
          </w:p>
        </w:tc>
      </w:tr>
      <w:tr w:rsidR="00AA5AC4" w14:paraId="4B005669" w14:textId="77777777" w:rsidTr="00E52C34">
        <w:tc>
          <w:tcPr>
            <w:tcW w:w="0" w:type="auto"/>
          </w:tcPr>
          <w:p w14:paraId="50498B82" w14:textId="77777777" w:rsidR="00AA5AC4" w:rsidRDefault="00AA5AC4" w:rsidP="00E52C34">
            <w:r>
              <w:rPr>
                <w:b/>
              </w:rPr>
              <w:t>Winning Data (Dati Vincite)</w:t>
            </w:r>
          </w:p>
        </w:tc>
        <w:tc>
          <w:tcPr>
            <w:tcW w:w="0" w:type="auto"/>
          </w:tcPr>
          <w:p w14:paraId="3079C827" w14:textId="77777777" w:rsidR="00AA5AC4" w:rsidRDefault="00AA5AC4" w:rsidP="00E52C34">
            <w:r>
              <w:t>Information regarding winning data</w:t>
            </w:r>
          </w:p>
        </w:tc>
      </w:tr>
      <w:tr w:rsidR="00AA5AC4" w14:paraId="3CD783E8" w14:textId="77777777" w:rsidTr="00E52C34">
        <w:tc>
          <w:tcPr>
            <w:tcW w:w="0" w:type="auto"/>
          </w:tcPr>
          <w:p w14:paraId="66FFD69B" w14:textId="77777777" w:rsidR="00AA5AC4" w:rsidRDefault="00AA5AC4" w:rsidP="00E52C34">
            <w:r>
              <w:rPr>
                <w:b/>
              </w:rPr>
              <w:t>Business Data (Dati Business)</w:t>
            </w:r>
          </w:p>
        </w:tc>
        <w:tc>
          <w:tcPr>
            <w:tcW w:w="0" w:type="auto"/>
          </w:tcPr>
          <w:p w14:paraId="7FD8D7B0" w14:textId="77777777" w:rsidR="00AA5AC4" w:rsidRDefault="00AA5AC4" w:rsidP="00E52C34">
            <w:r>
              <w:t>Information regarding business data</w:t>
            </w:r>
          </w:p>
        </w:tc>
      </w:tr>
      <w:tr w:rsidR="00AA5AC4" w14:paraId="0F236B08" w14:textId="77777777" w:rsidTr="00E52C34">
        <w:tc>
          <w:tcPr>
            <w:tcW w:w="0" w:type="auto"/>
          </w:tcPr>
          <w:p w14:paraId="32EC369F" w14:textId="77777777" w:rsidR="00AA5AC4" w:rsidRDefault="00AA5AC4" w:rsidP="00E52C34">
            <w:r>
              <w:rPr>
                <w:b/>
              </w:rPr>
              <w:t>View Documents (Documenti)</w:t>
            </w:r>
          </w:p>
        </w:tc>
        <w:tc>
          <w:tcPr>
            <w:tcW w:w="0" w:type="auto"/>
          </w:tcPr>
          <w:p w14:paraId="2AF83559" w14:textId="77777777" w:rsidR="00AA5AC4" w:rsidRDefault="00AA5AC4" w:rsidP="00E52C34">
            <w:r>
              <w:t>Explore the PoS Documents</w:t>
            </w:r>
          </w:p>
        </w:tc>
      </w:tr>
      <w:tr w:rsidR="00AA5AC4" w:rsidRPr="00335F8D" w14:paraId="1B1B20D6" w14:textId="77777777" w:rsidTr="00E52C34">
        <w:tc>
          <w:tcPr>
            <w:tcW w:w="0" w:type="auto"/>
          </w:tcPr>
          <w:p w14:paraId="5CCDC142" w14:textId="77777777" w:rsidR="00AA5AC4" w:rsidRDefault="00AA5AC4" w:rsidP="00E52C34">
            <w:r>
              <w:rPr>
                <w:b/>
              </w:rPr>
              <w:t>Notes (Note)</w:t>
            </w:r>
          </w:p>
        </w:tc>
        <w:tc>
          <w:tcPr>
            <w:tcW w:w="0" w:type="auto"/>
          </w:tcPr>
          <w:p w14:paraId="5C7BF963" w14:textId="77777777" w:rsidR="00AA5AC4" w:rsidRDefault="00AA5AC4" w:rsidP="00E52C34">
            <w:r>
              <w:t>You can view and update the notes linked to the PoS.</w:t>
            </w:r>
          </w:p>
        </w:tc>
      </w:tr>
      <w:tr w:rsidR="00AA5AC4" w:rsidRPr="00335F8D" w14:paraId="617348E0" w14:textId="77777777" w:rsidTr="00E52C34">
        <w:tc>
          <w:tcPr>
            <w:tcW w:w="0" w:type="auto"/>
          </w:tcPr>
          <w:p w14:paraId="7AC76B5C" w14:textId="77777777" w:rsidR="00AA5AC4" w:rsidRDefault="00AA5AC4" w:rsidP="00E52C34">
            <w:r>
              <w:rPr>
                <w:b/>
              </w:rPr>
              <w:t>Related PoS</w:t>
            </w:r>
          </w:p>
        </w:tc>
        <w:tc>
          <w:tcPr>
            <w:tcW w:w="0" w:type="auto"/>
          </w:tcPr>
          <w:p w14:paraId="4F6E9C69" w14:textId="77777777" w:rsidR="00AA5AC4" w:rsidRDefault="00AA5AC4" w:rsidP="00E52C34">
            <w:r>
              <w:t>Visualize any other related PoS based on specific criteria</w:t>
            </w:r>
          </w:p>
        </w:tc>
      </w:tr>
    </w:tbl>
    <w:p w14:paraId="1EBFA653" w14:textId="77777777" w:rsidR="00AA5AC4" w:rsidRDefault="00AA5AC4" w:rsidP="00AA5AC4">
      <w:r>
        <w:rPr>
          <w:b/>
        </w:rPr>
        <w:t>Behavior Between Sections</w:t>
      </w:r>
    </w:p>
    <w:p w14:paraId="395C75AD" w14:textId="77777777" w:rsidR="00AA5AC4" w:rsidRPr="00AA5AC4" w:rsidRDefault="00AA5AC4" w:rsidP="00BF6D22">
      <w:pPr>
        <w:numPr>
          <w:ilvl w:val="0"/>
          <w:numId w:val="124"/>
        </w:numPr>
        <w:spacing w:before="0" w:after="120"/>
        <w:jc w:val="left"/>
        <w:rPr>
          <w:lang w:val="en-US"/>
        </w:rPr>
      </w:pPr>
      <w:r w:rsidRPr="00AA5AC4">
        <w:rPr>
          <w:lang w:val="en-US"/>
        </w:rPr>
        <w:t>Sections can be selected directly and load asynchronously, without the need to reload the entire page.</w:t>
      </w:r>
    </w:p>
    <w:p w14:paraId="2B1B382E" w14:textId="77777777" w:rsidR="00AA5AC4" w:rsidRPr="00AA5AC4" w:rsidRDefault="00AA5AC4" w:rsidP="00BF6D22">
      <w:pPr>
        <w:numPr>
          <w:ilvl w:val="0"/>
          <w:numId w:val="124"/>
        </w:numPr>
        <w:spacing w:before="0" w:after="120"/>
        <w:jc w:val="left"/>
        <w:rPr>
          <w:lang w:val="en-US"/>
        </w:rPr>
      </w:pPr>
      <w:r w:rsidRPr="00AA5AC4">
        <w:rPr>
          <w:lang w:val="en-US"/>
        </w:rPr>
        <w:t>Navigation does not change the header, which remains fixed and always visible.</w:t>
      </w:r>
    </w:p>
    <w:p w14:paraId="4E46F761" w14:textId="77777777" w:rsidR="00AA5AC4" w:rsidRPr="00AA5AC4" w:rsidRDefault="00AA5AC4" w:rsidP="00BF6D22">
      <w:pPr>
        <w:numPr>
          <w:ilvl w:val="0"/>
          <w:numId w:val="124"/>
        </w:numPr>
        <w:spacing w:before="0" w:after="120"/>
        <w:jc w:val="left"/>
        <w:rPr>
          <w:lang w:val="en-US"/>
        </w:rPr>
      </w:pPr>
      <w:r w:rsidRPr="00AA5AC4">
        <w:rPr>
          <w:lang w:val="en-US"/>
        </w:rPr>
        <w:t>Each section can include contextual action buttons.</w:t>
      </w:r>
    </w:p>
    <w:p w14:paraId="138D26B2" w14:textId="77777777" w:rsidR="00AA5AC4" w:rsidRPr="00AA5AC4" w:rsidRDefault="00AA5AC4" w:rsidP="00AA5AC4">
      <w:pPr>
        <w:rPr>
          <w:lang w:val="en-US"/>
        </w:rPr>
      </w:pPr>
      <w:r w:rsidRPr="00AA5AC4">
        <w:rPr>
          <w:lang w:val="en-US"/>
        </w:rPr>
        <w:t>Access to sections/tabs and information may be subject to role permissions.</w:t>
      </w:r>
    </w:p>
    <w:p w14:paraId="29124811" w14:textId="77777777" w:rsidR="00AA5AC4" w:rsidRDefault="00AA5AC4" w:rsidP="00AA5AC4">
      <w:pPr>
        <w:pStyle w:val="Heading3"/>
      </w:pPr>
      <w:bookmarkStart w:id="227" w:name="scroll-bookmark-151"/>
      <w:bookmarkStart w:id="228" w:name="_Toc256000148"/>
      <w:bookmarkStart w:id="229" w:name="scroll-bookmark-57"/>
      <w:bookmarkStart w:id="230" w:name="_Toc198818795"/>
      <w:bookmarkEnd w:id="227"/>
      <w:r>
        <w:t>XPS-ZENIT-311 - Export Data</w:t>
      </w:r>
      <w:bookmarkEnd w:id="228"/>
      <w:bookmarkEnd w:id="229"/>
      <w:bookmarkEnd w:id="230"/>
    </w:p>
    <w:p w14:paraId="3D638001" w14:textId="77777777" w:rsidR="00AA5AC4" w:rsidRPr="00AA5AC4" w:rsidRDefault="00AA5AC4" w:rsidP="00AA5AC4">
      <w:pPr>
        <w:rPr>
          <w:lang w:val="en-US"/>
        </w:rPr>
      </w:pPr>
      <w:r w:rsidRPr="00AA5AC4">
        <w:rPr>
          <w:lang w:val="en-US"/>
        </w:rPr>
        <w:t xml:space="preserve">The function </w:t>
      </w:r>
      <w:r w:rsidRPr="00AA5AC4">
        <w:rPr>
          <w:b/>
          <w:lang w:val="en-US"/>
        </w:rPr>
        <w:t>“Export to Excel”</w:t>
      </w:r>
      <w:r w:rsidRPr="00AA5AC4">
        <w:rPr>
          <w:lang w:val="en-US"/>
        </w:rPr>
        <w:t xml:space="preserve"> exports the result of the search in an excel file.</w:t>
      </w:r>
    </w:p>
    <w:p w14:paraId="2D32794F" w14:textId="77777777" w:rsidR="00AA5AC4" w:rsidRPr="00AA5AC4" w:rsidRDefault="00AA5AC4" w:rsidP="00AA5AC4">
      <w:pPr>
        <w:rPr>
          <w:lang w:val="en-US"/>
        </w:rPr>
      </w:pPr>
      <w:r w:rsidRPr="00AA5AC4">
        <w:rPr>
          <w:lang w:val="en-US"/>
        </w:rPr>
        <w:t>The Excel files will be generated in advance on the Zenit server and subsequently downloaded locally.</w:t>
      </w:r>
    </w:p>
    <w:p w14:paraId="0464A877" w14:textId="77777777" w:rsidR="00AA5AC4" w:rsidRPr="00AA5AC4" w:rsidRDefault="00AA5AC4" w:rsidP="00AA5AC4">
      <w:pPr>
        <w:rPr>
          <w:lang w:val="en-US"/>
        </w:rPr>
      </w:pPr>
      <w:r w:rsidRPr="00AA5AC4">
        <w:rPr>
          <w:lang w:val="en-US"/>
        </w:rPr>
        <w:t xml:space="preserve">The file name generated will be as follows, for the </w:t>
      </w:r>
      <w:r w:rsidRPr="00AA5AC4">
        <w:rPr>
          <w:b/>
          <w:lang w:val="en-US"/>
        </w:rPr>
        <w:t>list of PoS</w:t>
      </w:r>
      <w:r w:rsidRPr="00AA5AC4">
        <w:rPr>
          <w:lang w:val="en-US"/>
        </w:rPr>
        <w:t>:</w:t>
      </w:r>
    </w:p>
    <w:p w14:paraId="249F8BC3" w14:textId="77777777" w:rsidR="00AA5AC4" w:rsidRDefault="00AA5AC4" w:rsidP="00BF6D22">
      <w:pPr>
        <w:numPr>
          <w:ilvl w:val="0"/>
          <w:numId w:val="125"/>
        </w:numPr>
        <w:spacing w:before="0" w:after="120"/>
        <w:jc w:val="left"/>
      </w:pPr>
      <w:r>
        <w:t>“PoSFound_&lt;yyyymmddhhmm&gt;.xlsx”</w:t>
      </w:r>
    </w:p>
    <w:p w14:paraId="17C189F7" w14:textId="77777777" w:rsidR="00AA5AC4" w:rsidRDefault="00AA5AC4" w:rsidP="00AA5AC4">
      <w:r>
        <w:t>where</w:t>
      </w:r>
    </w:p>
    <w:p w14:paraId="76D67F33" w14:textId="77777777" w:rsidR="00AA5AC4" w:rsidRPr="00AA5AC4" w:rsidRDefault="00AA5AC4" w:rsidP="00BF6D22">
      <w:pPr>
        <w:numPr>
          <w:ilvl w:val="0"/>
          <w:numId w:val="126"/>
        </w:numPr>
        <w:spacing w:before="0" w:after="120"/>
        <w:jc w:val="left"/>
        <w:rPr>
          <w:lang w:val="en-US"/>
        </w:rPr>
      </w:pPr>
      <w:r w:rsidRPr="00AA5AC4">
        <w:rPr>
          <w:lang w:val="en-US"/>
        </w:rPr>
        <w:t>&lt;yyyymmddhhmm&gt; corresponds to the year, month, day, hour, and minutes of the extraction in Excel;</w:t>
      </w:r>
    </w:p>
    <w:p w14:paraId="1DDAC9C1" w14:textId="77777777" w:rsidR="00AA5AC4" w:rsidRPr="00AA5AC4" w:rsidRDefault="00AA5AC4" w:rsidP="00AA5AC4">
      <w:pPr>
        <w:rPr>
          <w:lang w:val="en-US"/>
        </w:rPr>
      </w:pPr>
      <w:r w:rsidRPr="00AA5AC4">
        <w:rPr>
          <w:lang w:val="en-US"/>
        </w:rPr>
        <w:lastRenderedPageBreak/>
        <w:t>and the file includes all the data presented in the table, after the search.</w:t>
      </w:r>
    </w:p>
    <w:p w14:paraId="6D7ABF43" w14:textId="77777777" w:rsidR="00AA5AC4" w:rsidRPr="00AA5AC4" w:rsidRDefault="00AA5AC4" w:rsidP="00AA5AC4">
      <w:pPr>
        <w:rPr>
          <w:lang w:val="en-US"/>
        </w:rPr>
      </w:pPr>
    </w:p>
    <w:p w14:paraId="1908587D" w14:textId="77777777" w:rsidR="00AA5AC4" w:rsidRPr="00AA5AC4" w:rsidRDefault="00AA5AC4" w:rsidP="00AA5AC4">
      <w:pPr>
        <w:rPr>
          <w:lang w:val="en-US"/>
        </w:rPr>
      </w:pPr>
      <w:r w:rsidRPr="00AA5AC4">
        <w:rPr>
          <w:lang w:val="en-US"/>
        </w:rPr>
        <w:t xml:space="preserve">The file name generated will be as follows, for a </w:t>
      </w:r>
      <w:r w:rsidRPr="00AA5AC4">
        <w:rPr>
          <w:b/>
          <w:lang w:val="en-US"/>
        </w:rPr>
        <w:t>Single PoS</w:t>
      </w:r>
      <w:r w:rsidRPr="00AA5AC4">
        <w:rPr>
          <w:lang w:val="en-US"/>
        </w:rPr>
        <w:t>:</w:t>
      </w:r>
    </w:p>
    <w:p w14:paraId="703783A8" w14:textId="77777777" w:rsidR="00AA5AC4" w:rsidRPr="00AA5AC4" w:rsidRDefault="00AA5AC4" w:rsidP="00BF6D22">
      <w:pPr>
        <w:numPr>
          <w:ilvl w:val="0"/>
          <w:numId w:val="127"/>
        </w:numPr>
        <w:spacing w:before="0" w:after="120"/>
        <w:jc w:val="left"/>
        <w:rPr>
          <w:lang w:val="en-US"/>
        </w:rPr>
      </w:pPr>
      <w:r w:rsidRPr="00AA5AC4">
        <w:rPr>
          <w:lang w:val="en-US"/>
        </w:rPr>
        <w:t>·       “SinglePoS_&lt;idrice&gt;_&lt;zonarice&gt;_&lt;yyyymmddhhmm&gt;.xlsx”</w:t>
      </w:r>
    </w:p>
    <w:p w14:paraId="1CC2B27A" w14:textId="77777777" w:rsidR="00AA5AC4" w:rsidRDefault="00AA5AC4" w:rsidP="00AA5AC4">
      <w:r>
        <w:t>where</w:t>
      </w:r>
    </w:p>
    <w:p w14:paraId="7445C244" w14:textId="77777777" w:rsidR="00AA5AC4" w:rsidRPr="00AA5AC4" w:rsidRDefault="00AA5AC4" w:rsidP="00BF6D22">
      <w:pPr>
        <w:numPr>
          <w:ilvl w:val="0"/>
          <w:numId w:val="128"/>
        </w:numPr>
        <w:spacing w:before="0" w:after="120"/>
        <w:jc w:val="left"/>
        <w:rPr>
          <w:lang w:val="en-US"/>
        </w:rPr>
      </w:pPr>
      <w:r w:rsidRPr="00AA5AC4">
        <w:rPr>
          <w:lang w:val="en-US"/>
        </w:rPr>
        <w:t>&lt;idrice&gt; corresponds to the identifier of the Single PoS in reference;</w:t>
      </w:r>
    </w:p>
    <w:p w14:paraId="333AA3A3" w14:textId="77777777" w:rsidR="00AA5AC4" w:rsidRPr="00AA5AC4" w:rsidRDefault="00AA5AC4" w:rsidP="00BF6D22">
      <w:pPr>
        <w:numPr>
          <w:ilvl w:val="0"/>
          <w:numId w:val="128"/>
        </w:numPr>
        <w:spacing w:before="0" w:after="120"/>
        <w:jc w:val="left"/>
        <w:rPr>
          <w:lang w:val="en-US"/>
        </w:rPr>
      </w:pPr>
      <w:r w:rsidRPr="00AA5AC4">
        <w:rPr>
          <w:lang w:val="en-US"/>
        </w:rPr>
        <w:t>&lt;zonarice&gt; corresponds to the reference area of the Single PoS;</w:t>
      </w:r>
    </w:p>
    <w:p w14:paraId="6BA484A5" w14:textId="77777777" w:rsidR="00AA5AC4" w:rsidRPr="00AA5AC4" w:rsidRDefault="00AA5AC4" w:rsidP="00BF6D22">
      <w:pPr>
        <w:numPr>
          <w:ilvl w:val="0"/>
          <w:numId w:val="128"/>
        </w:numPr>
        <w:spacing w:before="0" w:after="120"/>
        <w:jc w:val="left"/>
        <w:rPr>
          <w:lang w:val="en-US"/>
        </w:rPr>
      </w:pPr>
      <w:r w:rsidRPr="00AA5AC4">
        <w:rPr>
          <w:lang w:val="en-US"/>
        </w:rPr>
        <w:t>&lt;yyyymmddhhmm&gt; corresponds to the year, month, day, hour, and minutes of the extraction in Excel;</w:t>
      </w:r>
    </w:p>
    <w:p w14:paraId="2181A561" w14:textId="77777777" w:rsidR="00AA5AC4" w:rsidRPr="00AA5AC4" w:rsidRDefault="00AA5AC4" w:rsidP="00AA5AC4">
      <w:pPr>
        <w:rPr>
          <w:lang w:val="en-US"/>
        </w:rPr>
      </w:pPr>
      <w:r w:rsidRPr="00AA5AC4">
        <w:rPr>
          <w:lang w:val="en-US"/>
        </w:rPr>
        <w:t>and the file includes not only the data present in the header, but also all information related to all sections.</w:t>
      </w:r>
    </w:p>
    <w:p w14:paraId="05B24266" w14:textId="77777777" w:rsidR="00AA5AC4" w:rsidRPr="00AA5AC4" w:rsidRDefault="00AA5AC4" w:rsidP="00AA5AC4">
      <w:pPr>
        <w:rPr>
          <w:lang w:val="en-US"/>
        </w:rPr>
      </w:pPr>
    </w:p>
    <w:p w14:paraId="22A9F376" w14:textId="77777777" w:rsidR="00AA5AC4" w:rsidRPr="00AA5AC4" w:rsidRDefault="00AA5AC4" w:rsidP="00AA5AC4">
      <w:pPr>
        <w:rPr>
          <w:lang w:val="en-US"/>
        </w:rPr>
      </w:pPr>
      <w:r w:rsidRPr="00AA5AC4">
        <w:rPr>
          <w:lang w:val="en-US"/>
        </w:rPr>
        <w:t xml:space="preserve">The file name generated will be as follows, for </w:t>
      </w:r>
      <w:r w:rsidRPr="00AA5AC4">
        <w:rPr>
          <w:b/>
          <w:lang w:val="en-US"/>
        </w:rPr>
        <w:t>Related PoS</w:t>
      </w:r>
      <w:r w:rsidRPr="00AA5AC4">
        <w:rPr>
          <w:lang w:val="en-US"/>
        </w:rPr>
        <w:t>:</w:t>
      </w:r>
    </w:p>
    <w:p w14:paraId="6CEDB661" w14:textId="77777777" w:rsidR="00AA5AC4" w:rsidRPr="00AA5AC4" w:rsidRDefault="00AA5AC4" w:rsidP="00BF6D22">
      <w:pPr>
        <w:numPr>
          <w:ilvl w:val="0"/>
          <w:numId w:val="129"/>
        </w:numPr>
        <w:spacing w:before="0" w:after="120"/>
        <w:jc w:val="left"/>
        <w:rPr>
          <w:lang w:val="en-US"/>
        </w:rPr>
      </w:pPr>
      <w:r w:rsidRPr="00AA5AC4">
        <w:rPr>
          <w:lang w:val="en-US"/>
        </w:rPr>
        <w:t>“RelatedPoS_&lt;idrice&gt;_&lt;zonarice&gt;_&lt;yyyymmddhhmm&gt;.xlsx”</w:t>
      </w:r>
    </w:p>
    <w:p w14:paraId="767A9023" w14:textId="77777777" w:rsidR="00AA5AC4" w:rsidRDefault="00AA5AC4" w:rsidP="00AA5AC4">
      <w:r>
        <w:t>where</w:t>
      </w:r>
    </w:p>
    <w:p w14:paraId="56F873F1" w14:textId="77777777" w:rsidR="00AA5AC4" w:rsidRPr="00AA5AC4" w:rsidRDefault="00AA5AC4" w:rsidP="00BF6D22">
      <w:pPr>
        <w:numPr>
          <w:ilvl w:val="0"/>
          <w:numId w:val="130"/>
        </w:numPr>
        <w:spacing w:before="0" w:after="120"/>
        <w:jc w:val="left"/>
        <w:rPr>
          <w:lang w:val="en-US"/>
        </w:rPr>
      </w:pPr>
      <w:r w:rsidRPr="00AA5AC4">
        <w:rPr>
          <w:lang w:val="en-US"/>
        </w:rPr>
        <w:t>&lt;idrice&gt; corresponds to the identifier of the Single PoS in reference;</w:t>
      </w:r>
    </w:p>
    <w:p w14:paraId="1484CDAE" w14:textId="77777777" w:rsidR="00AA5AC4" w:rsidRPr="00AA5AC4" w:rsidRDefault="00AA5AC4" w:rsidP="00BF6D22">
      <w:pPr>
        <w:numPr>
          <w:ilvl w:val="0"/>
          <w:numId w:val="130"/>
        </w:numPr>
        <w:spacing w:before="0" w:after="120"/>
        <w:jc w:val="left"/>
        <w:rPr>
          <w:lang w:val="en-US"/>
        </w:rPr>
      </w:pPr>
      <w:r w:rsidRPr="00AA5AC4">
        <w:rPr>
          <w:lang w:val="en-US"/>
        </w:rPr>
        <w:t>&lt;zonarice&gt; corresponds to the reference area of the Single PoS;</w:t>
      </w:r>
    </w:p>
    <w:p w14:paraId="45D3399E" w14:textId="77777777" w:rsidR="00AA5AC4" w:rsidRPr="00AA5AC4" w:rsidRDefault="00AA5AC4" w:rsidP="00BF6D22">
      <w:pPr>
        <w:numPr>
          <w:ilvl w:val="0"/>
          <w:numId w:val="130"/>
        </w:numPr>
        <w:spacing w:before="0" w:after="120"/>
        <w:jc w:val="left"/>
        <w:rPr>
          <w:lang w:val="en-US"/>
        </w:rPr>
      </w:pPr>
      <w:r w:rsidRPr="00AA5AC4">
        <w:rPr>
          <w:lang w:val="en-US"/>
        </w:rPr>
        <w:t>&lt;yyyymmddhhmm&gt; corresponds to the year, month, day, hour, and minutes of the extraction in Excel;</w:t>
      </w:r>
    </w:p>
    <w:p w14:paraId="53563F15" w14:textId="77777777" w:rsidR="00AA5AC4" w:rsidRPr="00AA5AC4" w:rsidRDefault="00AA5AC4" w:rsidP="00AA5AC4">
      <w:pPr>
        <w:rPr>
          <w:lang w:val="en-US"/>
        </w:rPr>
      </w:pPr>
      <w:r w:rsidRPr="00AA5AC4">
        <w:rPr>
          <w:lang w:val="en-US"/>
        </w:rPr>
        <w:t>and the file includes all the Related PoS presented in the table.</w:t>
      </w:r>
    </w:p>
    <w:p w14:paraId="2EBEFCEB" w14:textId="77777777" w:rsidR="00AA5AC4" w:rsidRPr="00AA5AC4" w:rsidRDefault="00AA5AC4" w:rsidP="00AA5AC4">
      <w:pPr>
        <w:pStyle w:val="Heading3"/>
        <w:rPr>
          <w:lang w:val="en-US"/>
        </w:rPr>
      </w:pPr>
      <w:bookmarkStart w:id="231" w:name="scroll-bookmark-152"/>
      <w:bookmarkStart w:id="232" w:name="_Toc256000149"/>
      <w:bookmarkStart w:id="233" w:name="scroll-bookmark-58"/>
      <w:bookmarkStart w:id="234" w:name="_Toc198818796"/>
      <w:bookmarkEnd w:id="231"/>
      <w:r w:rsidRPr="00AA5AC4">
        <w:rPr>
          <w:lang w:val="en-US"/>
        </w:rPr>
        <w:t>XPS-ZENIT-330 - Dashboard - Single PoS - “Credit Management“</w:t>
      </w:r>
      <w:bookmarkEnd w:id="232"/>
      <w:bookmarkEnd w:id="233"/>
      <w:bookmarkEnd w:id="234"/>
    </w:p>
    <w:p w14:paraId="6FF9999C" w14:textId="77777777" w:rsidR="00AA5AC4" w:rsidRPr="00AA5AC4" w:rsidRDefault="00AA5AC4" w:rsidP="00AA5AC4">
      <w:pPr>
        <w:rPr>
          <w:lang w:val="en-US"/>
        </w:rPr>
      </w:pPr>
      <w:r w:rsidRPr="00AA5AC4">
        <w:rPr>
          <w:lang w:val="en-US"/>
        </w:rPr>
        <w:t>The "Credit Management" section provides a complete overview of the situation of the Credit Lines/Products associated with a PoS organized into specific sections based on the type of credit line.</w:t>
      </w:r>
    </w:p>
    <w:p w14:paraId="5586F87F" w14:textId="77777777" w:rsidR="00AA5AC4" w:rsidRPr="00AA5AC4" w:rsidRDefault="00AA5AC4" w:rsidP="00AA5AC4">
      <w:pPr>
        <w:rPr>
          <w:lang w:val="en-US"/>
        </w:rPr>
      </w:pPr>
      <w:r w:rsidRPr="00AA5AC4">
        <w:rPr>
          <w:lang w:val="en-US"/>
        </w:rPr>
        <w:t>This section must be active by default when viewing the individual PoS, in order to immediately offer an overview of credit management.</w:t>
      </w:r>
    </w:p>
    <w:p w14:paraId="35F7FFAC" w14:textId="77777777" w:rsidR="00AA5AC4" w:rsidRPr="00AA5AC4" w:rsidRDefault="00AA5AC4" w:rsidP="00AA5AC4">
      <w:pPr>
        <w:rPr>
          <w:lang w:val="en-US"/>
        </w:rPr>
      </w:pPr>
      <w:r w:rsidRPr="00AA5AC4">
        <w:rPr>
          <w:lang w:val="en-US"/>
        </w:rPr>
        <w:t>In the absence of a credit line, the value will be equal to zero for all data.</w:t>
      </w:r>
    </w:p>
    <w:p w14:paraId="061833AB" w14:textId="77777777" w:rsidR="00AA5AC4" w:rsidRPr="00AA5AC4" w:rsidRDefault="00AA5AC4" w:rsidP="00AA5AC4">
      <w:pPr>
        <w:rPr>
          <w:lang w:val="en-US"/>
        </w:rPr>
      </w:pPr>
      <w:r w:rsidRPr="00AA5AC4">
        <w:rPr>
          <w:lang w:val="en-US"/>
        </w:rPr>
        <w:t>For each line of credit / product the following information will be visible:</w:t>
      </w:r>
    </w:p>
    <w:p w14:paraId="6982D3DA" w14:textId="77777777" w:rsidR="00AA5AC4" w:rsidRDefault="00AA5AC4" w:rsidP="00BF6D22">
      <w:pPr>
        <w:numPr>
          <w:ilvl w:val="0"/>
          <w:numId w:val="131"/>
        </w:numPr>
        <w:spacing w:before="0" w:after="120"/>
        <w:jc w:val="left"/>
      </w:pPr>
      <w:r>
        <w:t>“FIDO SIMP GG” / Daily</w:t>
      </w:r>
    </w:p>
    <w:p w14:paraId="5B063CE4" w14:textId="77777777" w:rsidR="00AA5AC4" w:rsidRPr="00AA5AC4" w:rsidRDefault="00AA5AC4" w:rsidP="00BF6D22">
      <w:pPr>
        <w:numPr>
          <w:ilvl w:val="1"/>
          <w:numId w:val="132"/>
        </w:numPr>
        <w:spacing w:before="0" w:after="120"/>
        <w:jc w:val="left"/>
        <w:rPr>
          <w:lang w:val="en-US"/>
        </w:rPr>
      </w:pPr>
      <w:r w:rsidRPr="00AA5AC4">
        <w:rPr>
          <w:lang w:val="en-US"/>
        </w:rPr>
        <w:t>The daily credit limit SIMP consists of four lines of credit/product:</w:t>
      </w:r>
    </w:p>
    <w:p w14:paraId="195AE9D9" w14:textId="77777777" w:rsidR="00AA5AC4" w:rsidRDefault="00AA5AC4" w:rsidP="00BF6D22">
      <w:pPr>
        <w:numPr>
          <w:ilvl w:val="2"/>
          <w:numId w:val="133"/>
        </w:numPr>
        <w:spacing w:before="0" w:after="120"/>
        <w:jc w:val="left"/>
      </w:pPr>
      <w:r>
        <w:t>TOTOCALCIO</w:t>
      </w:r>
    </w:p>
    <w:p w14:paraId="4FC9D657" w14:textId="77777777" w:rsidR="00AA5AC4" w:rsidRDefault="00AA5AC4" w:rsidP="00BF6D22">
      <w:pPr>
        <w:numPr>
          <w:ilvl w:val="2"/>
          <w:numId w:val="133"/>
        </w:numPr>
        <w:spacing w:before="0" w:after="120"/>
        <w:jc w:val="left"/>
      </w:pPr>
      <w:r>
        <w:t>IPPICA</w:t>
      </w:r>
    </w:p>
    <w:p w14:paraId="0D309D67" w14:textId="77777777" w:rsidR="00AA5AC4" w:rsidRDefault="00AA5AC4" w:rsidP="00BF6D22">
      <w:pPr>
        <w:numPr>
          <w:ilvl w:val="2"/>
          <w:numId w:val="133"/>
        </w:numPr>
        <w:spacing w:before="0" w:after="120"/>
        <w:jc w:val="left"/>
      </w:pPr>
      <w:r>
        <w:lastRenderedPageBreak/>
        <w:t>SPORT QF</w:t>
      </w:r>
    </w:p>
    <w:p w14:paraId="1D132B12" w14:textId="77777777" w:rsidR="00AA5AC4" w:rsidRDefault="00AA5AC4" w:rsidP="00BF6D22">
      <w:pPr>
        <w:numPr>
          <w:ilvl w:val="2"/>
          <w:numId w:val="133"/>
        </w:numPr>
        <w:spacing w:before="0" w:after="120"/>
        <w:jc w:val="left"/>
      </w:pPr>
      <w:r>
        <w:t>VIRTUAL</w:t>
      </w:r>
    </w:p>
    <w:p w14:paraId="0368234A" w14:textId="77777777" w:rsidR="00AA5AC4" w:rsidRPr="00AA5AC4" w:rsidRDefault="00AA5AC4" w:rsidP="00BF6D22">
      <w:pPr>
        <w:numPr>
          <w:ilvl w:val="1"/>
          <w:numId w:val="132"/>
        </w:numPr>
        <w:spacing w:before="0" w:after="120"/>
        <w:jc w:val="left"/>
        <w:rPr>
          <w:lang w:val="en-US"/>
        </w:rPr>
      </w:pPr>
      <w:r w:rsidRPr="00AA5AC4">
        <w:rPr>
          <w:lang w:val="en-US"/>
        </w:rPr>
        <w:t>and a global line with a total import:</w:t>
      </w:r>
    </w:p>
    <w:p w14:paraId="4D1E87E0" w14:textId="77777777" w:rsidR="00AA5AC4" w:rsidRDefault="00AA5AC4" w:rsidP="00BF6D22">
      <w:pPr>
        <w:numPr>
          <w:ilvl w:val="2"/>
          <w:numId w:val="134"/>
        </w:numPr>
        <w:spacing w:before="0" w:after="120"/>
        <w:jc w:val="left"/>
      </w:pPr>
      <w:r>
        <w:t>GLOBALE</w:t>
      </w:r>
    </w:p>
    <w:p w14:paraId="274F8CD8" w14:textId="77777777" w:rsidR="00AA5AC4" w:rsidRDefault="00AA5AC4" w:rsidP="00BF6D22">
      <w:pPr>
        <w:numPr>
          <w:ilvl w:val="0"/>
          <w:numId w:val="131"/>
        </w:numPr>
        <w:spacing w:before="0" w:after="120"/>
        <w:jc w:val="left"/>
      </w:pPr>
      <w:r>
        <w:t>“FIDO SIMP WK” / Weekly</w:t>
      </w:r>
    </w:p>
    <w:p w14:paraId="31DB0699" w14:textId="77777777" w:rsidR="00AA5AC4" w:rsidRPr="00AA5AC4" w:rsidRDefault="00AA5AC4" w:rsidP="00BF6D22">
      <w:pPr>
        <w:numPr>
          <w:ilvl w:val="1"/>
          <w:numId w:val="135"/>
        </w:numPr>
        <w:spacing w:before="0" w:after="120"/>
        <w:jc w:val="left"/>
        <w:rPr>
          <w:lang w:val="en-US"/>
        </w:rPr>
      </w:pPr>
      <w:r w:rsidRPr="00AA5AC4">
        <w:rPr>
          <w:lang w:val="en-US"/>
        </w:rPr>
        <w:t>The rolling weekly (for example, the last 7 rolling days) credit limit SIMP consists of four lines of credit/product:</w:t>
      </w:r>
    </w:p>
    <w:p w14:paraId="3A98E40A" w14:textId="77777777" w:rsidR="00AA5AC4" w:rsidRDefault="00AA5AC4" w:rsidP="00BF6D22">
      <w:pPr>
        <w:numPr>
          <w:ilvl w:val="2"/>
          <w:numId w:val="136"/>
        </w:numPr>
        <w:spacing w:before="0" w:after="120"/>
        <w:jc w:val="left"/>
      </w:pPr>
      <w:r>
        <w:t>TOTOCALCIO</w:t>
      </w:r>
    </w:p>
    <w:p w14:paraId="16711FEA" w14:textId="77777777" w:rsidR="00AA5AC4" w:rsidRDefault="00AA5AC4" w:rsidP="00BF6D22">
      <w:pPr>
        <w:numPr>
          <w:ilvl w:val="2"/>
          <w:numId w:val="136"/>
        </w:numPr>
        <w:spacing w:before="0" w:after="120"/>
        <w:jc w:val="left"/>
      </w:pPr>
      <w:r>
        <w:t>IPPICA</w:t>
      </w:r>
    </w:p>
    <w:p w14:paraId="0CE2040A" w14:textId="77777777" w:rsidR="00AA5AC4" w:rsidRDefault="00AA5AC4" w:rsidP="00BF6D22">
      <w:pPr>
        <w:numPr>
          <w:ilvl w:val="2"/>
          <w:numId w:val="136"/>
        </w:numPr>
        <w:spacing w:before="0" w:after="120"/>
        <w:jc w:val="left"/>
      </w:pPr>
      <w:r>
        <w:t>SPORT QF</w:t>
      </w:r>
    </w:p>
    <w:p w14:paraId="55C1B7AB" w14:textId="77777777" w:rsidR="00AA5AC4" w:rsidRDefault="00AA5AC4" w:rsidP="00BF6D22">
      <w:pPr>
        <w:numPr>
          <w:ilvl w:val="2"/>
          <w:numId w:val="136"/>
        </w:numPr>
        <w:spacing w:before="0" w:after="120"/>
        <w:jc w:val="left"/>
      </w:pPr>
      <w:r>
        <w:t>VIRTUAL</w:t>
      </w:r>
    </w:p>
    <w:p w14:paraId="03AFF244" w14:textId="77777777" w:rsidR="00AA5AC4" w:rsidRPr="00AA5AC4" w:rsidRDefault="00AA5AC4" w:rsidP="00BF6D22">
      <w:pPr>
        <w:numPr>
          <w:ilvl w:val="1"/>
          <w:numId w:val="135"/>
        </w:numPr>
        <w:spacing w:before="0" w:after="120"/>
        <w:jc w:val="left"/>
        <w:rPr>
          <w:lang w:val="en-US"/>
        </w:rPr>
      </w:pPr>
      <w:r w:rsidRPr="00AA5AC4">
        <w:rPr>
          <w:lang w:val="en-US"/>
        </w:rPr>
        <w:t>and a global line with a total import:</w:t>
      </w:r>
    </w:p>
    <w:p w14:paraId="0FEDD7B3" w14:textId="77777777" w:rsidR="00AA5AC4" w:rsidRDefault="00AA5AC4" w:rsidP="00BF6D22">
      <w:pPr>
        <w:numPr>
          <w:ilvl w:val="2"/>
          <w:numId w:val="137"/>
        </w:numPr>
        <w:spacing w:before="0" w:after="120"/>
        <w:jc w:val="left"/>
      </w:pPr>
      <w:r>
        <w:t>GLOBALE</w:t>
      </w:r>
    </w:p>
    <w:p w14:paraId="32789BF6" w14:textId="77777777" w:rsidR="00AA5AC4" w:rsidRDefault="00AA5AC4" w:rsidP="00BF6D22">
      <w:pPr>
        <w:numPr>
          <w:ilvl w:val="0"/>
          <w:numId w:val="131"/>
        </w:numPr>
        <w:spacing w:before="0" w:after="120"/>
        <w:jc w:val="left"/>
      </w:pPr>
      <w:r>
        <w:t>“FIDO GEO” / Weekly</w:t>
      </w:r>
    </w:p>
    <w:p w14:paraId="5803ED1B" w14:textId="77777777" w:rsidR="00AA5AC4" w:rsidRPr="00AA5AC4" w:rsidRDefault="00AA5AC4" w:rsidP="00BF6D22">
      <w:pPr>
        <w:numPr>
          <w:ilvl w:val="1"/>
          <w:numId w:val="138"/>
        </w:numPr>
        <w:spacing w:before="0" w:after="120"/>
        <w:jc w:val="left"/>
        <w:rPr>
          <w:lang w:val="en-US"/>
        </w:rPr>
      </w:pPr>
      <w:r w:rsidRPr="00AA5AC4">
        <w:rPr>
          <w:lang w:val="en-US"/>
        </w:rPr>
        <w:t>The weekly (Accounting Period) credit limit GEO consists of three lines of credit/product:</w:t>
      </w:r>
    </w:p>
    <w:p w14:paraId="29ABFC40" w14:textId="77777777" w:rsidR="00AA5AC4" w:rsidRDefault="00AA5AC4" w:rsidP="00BF6D22">
      <w:pPr>
        <w:numPr>
          <w:ilvl w:val="2"/>
          <w:numId w:val="139"/>
        </w:numPr>
        <w:spacing w:before="0" w:after="120"/>
        <w:jc w:val="left"/>
      </w:pPr>
      <w:r>
        <w:t>GNTN</w:t>
      </w:r>
    </w:p>
    <w:p w14:paraId="45F8FC1D" w14:textId="77777777" w:rsidR="00AA5AC4" w:rsidRDefault="00AA5AC4" w:rsidP="00BF6D22">
      <w:pPr>
        <w:numPr>
          <w:ilvl w:val="2"/>
          <w:numId w:val="139"/>
        </w:numPr>
        <w:spacing w:before="0" w:after="120"/>
        <w:jc w:val="left"/>
      </w:pPr>
      <w:r>
        <w:t>CORNER</w:t>
      </w:r>
    </w:p>
    <w:p w14:paraId="7BECCEB5" w14:textId="77777777" w:rsidR="00AA5AC4" w:rsidRDefault="00AA5AC4" w:rsidP="00BF6D22">
      <w:pPr>
        <w:numPr>
          <w:ilvl w:val="2"/>
          <w:numId w:val="139"/>
        </w:numPr>
        <w:spacing w:before="0" w:after="120"/>
        <w:jc w:val="left"/>
      </w:pPr>
      <w:r>
        <w:t>ONLINE</w:t>
      </w:r>
    </w:p>
    <w:p w14:paraId="46C2DE5B" w14:textId="77777777" w:rsidR="00AA5AC4" w:rsidRPr="00AA5AC4" w:rsidRDefault="00AA5AC4" w:rsidP="00BF6D22">
      <w:pPr>
        <w:numPr>
          <w:ilvl w:val="1"/>
          <w:numId w:val="138"/>
        </w:numPr>
        <w:spacing w:before="0" w:after="120"/>
        <w:jc w:val="left"/>
        <w:rPr>
          <w:lang w:val="en-US"/>
        </w:rPr>
      </w:pPr>
      <w:r w:rsidRPr="00AA5AC4">
        <w:rPr>
          <w:lang w:val="en-US"/>
        </w:rPr>
        <w:t>A comprehensive summary that includes the total import calculation:</w:t>
      </w:r>
    </w:p>
    <w:p w14:paraId="3CD9126A" w14:textId="77777777" w:rsidR="00AA5AC4" w:rsidRDefault="00AA5AC4" w:rsidP="00BF6D22">
      <w:pPr>
        <w:numPr>
          <w:ilvl w:val="2"/>
          <w:numId w:val="140"/>
        </w:numPr>
        <w:spacing w:before="0" w:after="120"/>
        <w:jc w:val="left"/>
      </w:pPr>
      <w:r>
        <w:t>TOTALE</w:t>
      </w:r>
    </w:p>
    <w:p w14:paraId="6EA43FAD" w14:textId="77777777" w:rsidR="00AA5AC4" w:rsidRPr="00AA5AC4" w:rsidRDefault="00AA5AC4" w:rsidP="00AA5AC4">
      <w:pPr>
        <w:rPr>
          <w:lang w:val="en-US"/>
        </w:rPr>
      </w:pPr>
      <w:r w:rsidRPr="00AA5AC4">
        <w:rPr>
          <w:lang w:val="en-US"/>
        </w:rPr>
        <w:t xml:space="preserve">Every line of credit, regardless of the type, will contain the following </w:t>
      </w:r>
      <w:r w:rsidRPr="00AA5AC4">
        <w:rPr>
          <w:b/>
          <w:lang w:val="en-US"/>
        </w:rPr>
        <w:t>information</w:t>
      </w:r>
      <w:r w:rsidRPr="00AA5AC4">
        <w:rPr>
          <w:lang w:val="en-US"/>
        </w:rPr>
        <w:t>:</w:t>
      </w:r>
    </w:p>
    <w:tbl>
      <w:tblPr>
        <w:tblStyle w:val="ScrollTableNormal"/>
        <w:tblW w:w="5000" w:type="pct"/>
        <w:tblLook w:val="0020" w:firstRow="1" w:lastRow="0" w:firstColumn="0" w:lastColumn="0" w:noHBand="0" w:noVBand="0"/>
      </w:tblPr>
      <w:tblGrid>
        <w:gridCol w:w="2845"/>
        <w:gridCol w:w="6500"/>
      </w:tblGrid>
      <w:tr w:rsidR="00AA5AC4" w14:paraId="582E2129" w14:textId="77777777" w:rsidTr="00E52C34">
        <w:trPr>
          <w:cnfStyle w:val="100000000000" w:firstRow="1" w:lastRow="0" w:firstColumn="0" w:lastColumn="0" w:oddVBand="0" w:evenVBand="0" w:oddHBand="0" w:evenHBand="0" w:firstRowFirstColumn="0" w:firstRowLastColumn="0" w:lastRowFirstColumn="0" w:lastRowLastColumn="0"/>
        </w:trPr>
        <w:tc>
          <w:tcPr>
            <w:tcW w:w="0" w:type="auto"/>
            <w:shd w:val="solid" w:color="ABF5D1" w:fill="ABF5D1"/>
          </w:tcPr>
          <w:p w14:paraId="2E2BC184" w14:textId="77777777" w:rsidR="00AA5AC4" w:rsidRDefault="00AA5AC4" w:rsidP="00E52C34">
            <w:r>
              <w:t>Data</w:t>
            </w:r>
          </w:p>
        </w:tc>
        <w:tc>
          <w:tcPr>
            <w:tcW w:w="0" w:type="auto"/>
            <w:shd w:val="solid" w:color="ABF5D1" w:fill="ABF5D1"/>
          </w:tcPr>
          <w:p w14:paraId="5FABAD8F" w14:textId="77777777" w:rsidR="00AA5AC4" w:rsidRDefault="00AA5AC4" w:rsidP="00E52C34">
            <w:r>
              <w:t>Description</w:t>
            </w:r>
          </w:p>
        </w:tc>
      </w:tr>
      <w:tr w:rsidR="00AA5AC4" w:rsidRPr="00335F8D" w14:paraId="27AD40B6" w14:textId="77777777" w:rsidTr="00E52C34">
        <w:tc>
          <w:tcPr>
            <w:tcW w:w="0" w:type="auto"/>
          </w:tcPr>
          <w:p w14:paraId="7CBB1668" w14:textId="77777777" w:rsidR="00AA5AC4" w:rsidRDefault="00AA5AC4" w:rsidP="00E52C34">
            <w:r>
              <w:rPr>
                <w:b/>
              </w:rPr>
              <w:t>Base Amount (BASE)</w:t>
            </w:r>
          </w:p>
        </w:tc>
        <w:tc>
          <w:tcPr>
            <w:tcW w:w="0" w:type="auto"/>
          </w:tcPr>
          <w:p w14:paraId="30577EEE" w14:textId="77777777" w:rsidR="00AA5AC4" w:rsidRDefault="00AA5AC4" w:rsidP="00E52C34">
            <w:r>
              <w:t>The standard amount assigned to the credit line represents an initial fixed value.</w:t>
            </w:r>
          </w:p>
        </w:tc>
      </w:tr>
      <w:tr w:rsidR="00AA5AC4" w:rsidRPr="00335F8D" w14:paraId="31EABD27" w14:textId="77777777" w:rsidTr="00E52C34">
        <w:tc>
          <w:tcPr>
            <w:tcW w:w="0" w:type="auto"/>
          </w:tcPr>
          <w:p w14:paraId="3C984E33" w14:textId="77777777" w:rsidR="00AA5AC4" w:rsidRDefault="00AA5AC4" w:rsidP="00E52C34">
            <w:r>
              <w:rPr>
                <w:b/>
              </w:rPr>
              <w:t>Extension Amount (ESTENSIONE)</w:t>
            </w:r>
          </w:p>
        </w:tc>
        <w:tc>
          <w:tcPr>
            <w:tcW w:w="0" w:type="auto"/>
          </w:tcPr>
          <w:p w14:paraId="39FCCA54" w14:textId="77777777" w:rsidR="00AA5AC4" w:rsidRDefault="00AA5AC4" w:rsidP="00E52C34">
            <w:r>
              <w:t>Temporary increase of the available credit limit.</w:t>
            </w:r>
          </w:p>
        </w:tc>
      </w:tr>
      <w:tr w:rsidR="00AA5AC4" w:rsidRPr="00335F8D" w14:paraId="43BEC5FF" w14:textId="77777777" w:rsidTr="00E52C34">
        <w:tc>
          <w:tcPr>
            <w:tcW w:w="0" w:type="auto"/>
          </w:tcPr>
          <w:p w14:paraId="15674355" w14:textId="77777777" w:rsidR="00AA5AC4" w:rsidRDefault="00AA5AC4" w:rsidP="00E52C34">
            <w:r>
              <w:rPr>
                <w:b/>
              </w:rPr>
              <w:t>Total (TOTALE)</w:t>
            </w:r>
          </w:p>
        </w:tc>
        <w:tc>
          <w:tcPr>
            <w:tcW w:w="0" w:type="auto"/>
          </w:tcPr>
          <w:p w14:paraId="358ED644" w14:textId="77777777" w:rsidR="00AA5AC4" w:rsidRDefault="00AA5AC4" w:rsidP="00E52C34">
            <w:r>
              <w:t>The sum of 'Base Amount' and 'Extension'.</w:t>
            </w:r>
          </w:p>
        </w:tc>
      </w:tr>
      <w:tr w:rsidR="00AA5AC4" w:rsidRPr="00335F8D" w14:paraId="1402176D" w14:textId="77777777" w:rsidTr="00E52C34">
        <w:tc>
          <w:tcPr>
            <w:tcW w:w="0" w:type="auto"/>
          </w:tcPr>
          <w:p w14:paraId="08BE9292" w14:textId="77777777" w:rsidR="00AA5AC4" w:rsidRDefault="00AA5AC4" w:rsidP="00E52C34">
            <w:r>
              <w:rPr>
                <w:b/>
              </w:rPr>
              <w:t>Consumed (CONSUMATO)</w:t>
            </w:r>
          </w:p>
        </w:tc>
        <w:tc>
          <w:tcPr>
            <w:tcW w:w="0" w:type="auto"/>
          </w:tcPr>
          <w:p w14:paraId="120990BB" w14:textId="77777777" w:rsidR="00AA5AC4" w:rsidRDefault="00AA5AC4" w:rsidP="00E52C34">
            <w:r>
              <w:t>The actual amount used of the credit line.</w:t>
            </w:r>
          </w:p>
        </w:tc>
      </w:tr>
      <w:tr w:rsidR="00AA5AC4" w:rsidRPr="00335F8D" w14:paraId="67DB0891" w14:textId="77777777" w:rsidTr="00E52C34">
        <w:tc>
          <w:tcPr>
            <w:tcW w:w="0" w:type="auto"/>
          </w:tcPr>
          <w:p w14:paraId="2F495AA2" w14:textId="77777777" w:rsidR="00AA5AC4" w:rsidRDefault="00AA5AC4" w:rsidP="00E52C34">
            <w:r>
              <w:rPr>
                <w:b/>
              </w:rPr>
              <w:lastRenderedPageBreak/>
              <w:t>% Consumed (%CONSUMO)</w:t>
            </w:r>
          </w:p>
        </w:tc>
        <w:tc>
          <w:tcPr>
            <w:tcW w:w="0" w:type="auto"/>
          </w:tcPr>
          <w:p w14:paraId="2C26CEDF" w14:textId="77777777" w:rsidR="00AA5AC4" w:rsidRDefault="00AA5AC4" w:rsidP="00E52C34">
            <w:r>
              <w:t>The relationship between "Consumed" and "Total" is expressed as a percentage.</w:t>
            </w:r>
          </w:p>
        </w:tc>
      </w:tr>
      <w:tr w:rsidR="00AA5AC4" w:rsidRPr="00335F8D" w14:paraId="3F60A062" w14:textId="77777777" w:rsidTr="00E52C34">
        <w:tc>
          <w:tcPr>
            <w:tcW w:w="0" w:type="auto"/>
          </w:tcPr>
          <w:p w14:paraId="58E48E6C" w14:textId="77777777" w:rsidR="00AA5AC4" w:rsidRDefault="00AA5AC4" w:rsidP="00E52C34">
            <w:r>
              <w:rPr>
                <w:b/>
              </w:rPr>
              <w:t>Residue (RESIDUO)</w:t>
            </w:r>
          </w:p>
        </w:tc>
        <w:tc>
          <w:tcPr>
            <w:tcW w:w="0" w:type="auto"/>
          </w:tcPr>
          <w:p w14:paraId="5338A6B7" w14:textId="77777777" w:rsidR="00AA5AC4" w:rsidRDefault="00AA5AC4" w:rsidP="00E52C34">
            <w:r>
              <w:t>The difference between "Total" and "Consumed" represents the remaining availability.</w:t>
            </w:r>
          </w:p>
        </w:tc>
      </w:tr>
    </w:tbl>
    <w:p w14:paraId="78F5AAA3" w14:textId="77777777" w:rsidR="00AA5AC4" w:rsidRPr="00AA5AC4" w:rsidRDefault="00AA5AC4" w:rsidP="00AA5AC4">
      <w:pPr>
        <w:rPr>
          <w:lang w:val="en-US"/>
        </w:rPr>
      </w:pPr>
      <w:r w:rsidRPr="00AA5AC4">
        <w:rPr>
          <w:lang w:val="en-US"/>
        </w:rPr>
        <w:t>Each section, divided by type, will include:</w:t>
      </w:r>
    </w:p>
    <w:p w14:paraId="03A023A8" w14:textId="77777777" w:rsidR="00AA5AC4" w:rsidRPr="00AA5AC4" w:rsidRDefault="00AA5AC4" w:rsidP="00BF6D22">
      <w:pPr>
        <w:numPr>
          <w:ilvl w:val="0"/>
          <w:numId w:val="141"/>
        </w:numPr>
        <w:spacing w:before="0" w:after="120"/>
        <w:jc w:val="left"/>
        <w:rPr>
          <w:lang w:val="en-US"/>
        </w:rPr>
      </w:pPr>
      <w:r w:rsidRPr="00AA5AC4">
        <w:rPr>
          <w:lang w:val="en-US"/>
        </w:rPr>
        <w:t>A table containing the relevant lines.</w:t>
      </w:r>
    </w:p>
    <w:p w14:paraId="3184A200" w14:textId="77777777" w:rsidR="00AA5AC4" w:rsidRPr="00AA5AC4" w:rsidRDefault="00AA5AC4" w:rsidP="00BF6D22">
      <w:pPr>
        <w:numPr>
          <w:ilvl w:val="0"/>
          <w:numId w:val="141"/>
        </w:numPr>
        <w:spacing w:before="0" w:after="120"/>
        <w:jc w:val="left"/>
        <w:rPr>
          <w:lang w:val="en-US"/>
        </w:rPr>
      </w:pPr>
      <w:r w:rsidRPr="00AA5AC4">
        <w:rPr>
          <w:lang w:val="en-US"/>
        </w:rPr>
        <w:t>Each row will represent a product line.</w:t>
      </w:r>
    </w:p>
    <w:p w14:paraId="484795CB" w14:textId="77777777" w:rsidR="00AA5AC4" w:rsidRPr="00AA5AC4" w:rsidRDefault="00AA5AC4" w:rsidP="00BF6D22">
      <w:pPr>
        <w:numPr>
          <w:ilvl w:val="0"/>
          <w:numId w:val="141"/>
        </w:numPr>
        <w:spacing w:before="0" w:after="120"/>
        <w:jc w:val="left"/>
        <w:rPr>
          <w:lang w:val="en-US"/>
        </w:rPr>
      </w:pPr>
      <w:r w:rsidRPr="00AA5AC4">
        <w:rPr>
          <w:lang w:val="en-US"/>
        </w:rPr>
        <w:t>The columns will be dedicated to the fields described previously;</w:t>
      </w:r>
    </w:p>
    <w:p w14:paraId="7D4A64A2" w14:textId="77777777" w:rsidR="00AA5AC4" w:rsidRPr="00AA5AC4" w:rsidRDefault="00AA5AC4" w:rsidP="00AA5AC4">
      <w:pPr>
        <w:rPr>
          <w:lang w:val="en-US"/>
        </w:rPr>
      </w:pPr>
      <w:r w:rsidRPr="00AA5AC4">
        <w:rPr>
          <w:b/>
          <w:u w:val="single"/>
          <w:lang w:val="en-US"/>
        </w:rPr>
        <w:t>Totals Section (at the bottom of the page)</w:t>
      </w:r>
    </w:p>
    <w:p w14:paraId="2A039D87" w14:textId="77777777" w:rsidR="00AA5AC4" w:rsidRPr="00AA5AC4" w:rsidRDefault="00AA5AC4" w:rsidP="00AA5AC4">
      <w:pPr>
        <w:rPr>
          <w:lang w:val="en-US"/>
        </w:rPr>
      </w:pPr>
      <w:r w:rsidRPr="00AA5AC4">
        <w:rPr>
          <w:lang w:val="en-US"/>
        </w:rPr>
        <w:t xml:space="preserve">At the conclusion of this section, </w:t>
      </w:r>
      <w:r w:rsidRPr="00AA5AC4">
        <w:rPr>
          <w:b/>
          <w:lang w:val="en-US"/>
        </w:rPr>
        <w:t>summary totals</w:t>
      </w:r>
      <w:r w:rsidRPr="00AA5AC4">
        <w:rPr>
          <w:lang w:val="en-US"/>
        </w:rPr>
        <w:t xml:space="preserve"> will be presented:</w:t>
      </w:r>
    </w:p>
    <w:p w14:paraId="67BF157D" w14:textId="77777777" w:rsidR="00AA5AC4" w:rsidRPr="00AA5AC4" w:rsidRDefault="00AA5AC4" w:rsidP="00BF6D22">
      <w:pPr>
        <w:numPr>
          <w:ilvl w:val="0"/>
          <w:numId w:val="142"/>
        </w:numPr>
        <w:spacing w:before="0" w:after="120"/>
        <w:jc w:val="left"/>
        <w:rPr>
          <w:lang w:val="en-US"/>
        </w:rPr>
      </w:pPr>
      <w:r w:rsidRPr="00AA5AC4">
        <w:rPr>
          <w:b/>
          <w:lang w:val="en-US"/>
        </w:rPr>
        <w:t>Total Daily Credits</w:t>
      </w:r>
      <w:r w:rsidRPr="00AA5AC4">
        <w:rPr>
          <w:lang w:val="en-US"/>
        </w:rPr>
        <w:br/>
        <w:t>Represents the sum of all metrics related to daily credits.</w:t>
      </w:r>
    </w:p>
    <w:p w14:paraId="28A84742" w14:textId="77777777" w:rsidR="00AA5AC4" w:rsidRPr="00AA5AC4" w:rsidRDefault="00AA5AC4" w:rsidP="00BF6D22">
      <w:pPr>
        <w:numPr>
          <w:ilvl w:val="0"/>
          <w:numId w:val="142"/>
        </w:numPr>
        <w:spacing w:before="0" w:after="120"/>
        <w:jc w:val="left"/>
        <w:rPr>
          <w:lang w:val="en-US"/>
        </w:rPr>
      </w:pPr>
      <w:r w:rsidRPr="00AA5AC4">
        <w:rPr>
          <w:b/>
          <w:lang w:val="en-US"/>
        </w:rPr>
        <w:t>Total Weekly Credits (Rolling + Static)</w:t>
      </w:r>
      <w:r w:rsidRPr="00AA5AC4">
        <w:rPr>
          <w:lang w:val="en-US"/>
        </w:rPr>
        <w:br/>
        <w:t>Indicates the overall sum of weekly credits, including both rolling and static values.</w:t>
      </w:r>
    </w:p>
    <w:p w14:paraId="5AC28990" w14:textId="77777777" w:rsidR="00AA5AC4" w:rsidRPr="00AA5AC4" w:rsidRDefault="00AA5AC4" w:rsidP="00AA5AC4">
      <w:pPr>
        <w:pStyle w:val="Heading3"/>
        <w:rPr>
          <w:lang w:val="en-US"/>
        </w:rPr>
      </w:pPr>
      <w:bookmarkStart w:id="235" w:name="scroll-bookmark-153"/>
      <w:bookmarkStart w:id="236" w:name="_Toc256000150"/>
      <w:bookmarkStart w:id="237" w:name="scroll-bookmark-59"/>
      <w:bookmarkStart w:id="238" w:name="_Toc198818797"/>
      <w:bookmarkEnd w:id="235"/>
      <w:r w:rsidRPr="00AA5AC4">
        <w:rPr>
          <w:lang w:val="en-US"/>
        </w:rPr>
        <w:t>XPS-ZENIT-335 - Dashboard - Single PoS - “PoS Master Data“</w:t>
      </w:r>
      <w:bookmarkEnd w:id="236"/>
      <w:bookmarkEnd w:id="237"/>
      <w:bookmarkEnd w:id="238"/>
    </w:p>
    <w:p w14:paraId="74244A4D" w14:textId="77777777" w:rsidR="00AA5AC4" w:rsidRPr="00AA5AC4" w:rsidRDefault="00AA5AC4" w:rsidP="00AA5AC4">
      <w:pPr>
        <w:rPr>
          <w:lang w:val="en-US"/>
        </w:rPr>
      </w:pPr>
      <w:r w:rsidRPr="00AA5AC4">
        <w:rPr>
          <w:lang w:val="en-US"/>
        </w:rPr>
        <w:t>This section offers a comprehensive overview of the Master Data related to Point of Sale (PoS) systems. It includes information concerning the account holder, terminals, LdB (Location-based Data), and the personal data associated with Betting.</w:t>
      </w:r>
    </w:p>
    <w:p w14:paraId="2F4368E1" w14:textId="77777777" w:rsidR="00AA5AC4" w:rsidRPr="00AA5AC4" w:rsidRDefault="00AA5AC4" w:rsidP="00AA5AC4">
      <w:pPr>
        <w:rPr>
          <w:lang w:val="en-US"/>
        </w:rPr>
      </w:pPr>
      <w:r w:rsidRPr="00AA5AC4">
        <w:rPr>
          <w:b/>
          <w:lang w:val="en-US"/>
        </w:rPr>
        <w:t>PoS Data Visualization</w:t>
      </w:r>
    </w:p>
    <w:p w14:paraId="481B51C9" w14:textId="77777777" w:rsidR="00AA5AC4" w:rsidRPr="00AA5AC4" w:rsidRDefault="00AA5AC4" w:rsidP="00AA5AC4">
      <w:pPr>
        <w:rPr>
          <w:lang w:val="en-US"/>
        </w:rPr>
      </w:pPr>
      <w:r w:rsidRPr="00AA5AC4">
        <w:rPr>
          <w:lang w:val="en-US"/>
        </w:rPr>
        <w:t>The information that can be displayed is as follows:</w:t>
      </w:r>
    </w:p>
    <w:p w14:paraId="5B1D61E3" w14:textId="77777777" w:rsidR="00AA5AC4" w:rsidRDefault="00AA5AC4" w:rsidP="00BF6D22">
      <w:pPr>
        <w:numPr>
          <w:ilvl w:val="0"/>
          <w:numId w:val="143"/>
        </w:numPr>
        <w:spacing w:before="0" w:after="120"/>
        <w:jc w:val="left"/>
      </w:pPr>
      <w:r>
        <w:rPr>
          <w:b/>
        </w:rPr>
        <w:t>PV Type</w:t>
      </w:r>
    </w:p>
    <w:p w14:paraId="11412173" w14:textId="77777777" w:rsidR="00AA5AC4" w:rsidRDefault="00AA5AC4" w:rsidP="00BF6D22">
      <w:pPr>
        <w:numPr>
          <w:ilvl w:val="0"/>
          <w:numId w:val="143"/>
        </w:numPr>
        <w:spacing w:before="0" w:after="120"/>
        <w:jc w:val="left"/>
      </w:pPr>
      <w:r>
        <w:rPr>
          <w:b/>
        </w:rPr>
        <w:t>Business Type</w:t>
      </w:r>
    </w:p>
    <w:p w14:paraId="0AAD0668" w14:textId="77777777" w:rsidR="00AA5AC4" w:rsidRDefault="00AA5AC4" w:rsidP="00BF6D22">
      <w:pPr>
        <w:numPr>
          <w:ilvl w:val="0"/>
          <w:numId w:val="143"/>
        </w:numPr>
        <w:spacing w:before="0" w:after="120"/>
        <w:jc w:val="left"/>
      </w:pPr>
      <w:r>
        <w:rPr>
          <w:b/>
        </w:rPr>
        <w:t>Network Cluster</w:t>
      </w:r>
    </w:p>
    <w:p w14:paraId="2ADB7E27" w14:textId="77777777" w:rsidR="00AA5AC4" w:rsidRDefault="00AA5AC4" w:rsidP="00BF6D22">
      <w:pPr>
        <w:numPr>
          <w:ilvl w:val="0"/>
          <w:numId w:val="143"/>
        </w:numPr>
        <w:spacing w:before="0" w:after="120"/>
        <w:jc w:val="left"/>
      </w:pPr>
      <w:r>
        <w:rPr>
          <w:b/>
        </w:rPr>
        <w:t>Tax Code PoS</w:t>
      </w:r>
    </w:p>
    <w:p w14:paraId="418364C0" w14:textId="77777777" w:rsidR="00AA5AC4" w:rsidRDefault="00AA5AC4" w:rsidP="00BF6D22">
      <w:pPr>
        <w:numPr>
          <w:ilvl w:val="0"/>
          <w:numId w:val="143"/>
        </w:numPr>
        <w:spacing w:before="0" w:after="120"/>
        <w:jc w:val="left"/>
      </w:pPr>
      <w:r>
        <w:rPr>
          <w:b/>
        </w:rPr>
        <w:t>Address</w:t>
      </w:r>
    </w:p>
    <w:p w14:paraId="68BCF7A2" w14:textId="77777777" w:rsidR="00AA5AC4" w:rsidRDefault="00AA5AC4" w:rsidP="00BF6D22">
      <w:pPr>
        <w:numPr>
          <w:ilvl w:val="0"/>
          <w:numId w:val="143"/>
        </w:numPr>
        <w:spacing w:before="0" w:after="120"/>
        <w:jc w:val="left"/>
      </w:pPr>
      <w:r>
        <w:rPr>
          <w:b/>
        </w:rPr>
        <w:t>Fraction</w:t>
      </w:r>
    </w:p>
    <w:p w14:paraId="3474F28B" w14:textId="77777777" w:rsidR="00AA5AC4" w:rsidRDefault="00AA5AC4" w:rsidP="00BF6D22">
      <w:pPr>
        <w:numPr>
          <w:ilvl w:val="0"/>
          <w:numId w:val="143"/>
        </w:numPr>
        <w:spacing w:before="0" w:after="120"/>
        <w:jc w:val="left"/>
      </w:pPr>
      <w:r>
        <w:rPr>
          <w:b/>
        </w:rPr>
        <w:t>Province Code:</w:t>
      </w:r>
    </w:p>
    <w:p w14:paraId="05899F88" w14:textId="77777777" w:rsidR="00AA5AC4" w:rsidRDefault="00AA5AC4" w:rsidP="00BF6D22">
      <w:pPr>
        <w:numPr>
          <w:ilvl w:val="0"/>
          <w:numId w:val="143"/>
        </w:numPr>
        <w:spacing w:before="0" w:after="120"/>
        <w:jc w:val="left"/>
      </w:pPr>
      <w:r>
        <w:rPr>
          <w:b/>
        </w:rPr>
        <w:t>Postal Code:</w:t>
      </w:r>
    </w:p>
    <w:p w14:paraId="0BB9E081" w14:textId="77777777" w:rsidR="00AA5AC4" w:rsidRDefault="00AA5AC4" w:rsidP="00BF6D22">
      <w:pPr>
        <w:numPr>
          <w:ilvl w:val="0"/>
          <w:numId w:val="143"/>
        </w:numPr>
        <w:spacing w:before="0" w:after="120"/>
        <w:jc w:val="left"/>
      </w:pPr>
      <w:r>
        <w:rPr>
          <w:b/>
        </w:rPr>
        <w:t>Region;</w:t>
      </w:r>
    </w:p>
    <w:p w14:paraId="74E65BE6" w14:textId="77777777" w:rsidR="00AA5AC4" w:rsidRDefault="00AA5AC4" w:rsidP="00BF6D22">
      <w:pPr>
        <w:numPr>
          <w:ilvl w:val="0"/>
          <w:numId w:val="143"/>
        </w:numPr>
        <w:spacing w:before="0" w:after="120"/>
        <w:jc w:val="left"/>
      </w:pPr>
      <w:r>
        <w:rPr>
          <w:b/>
        </w:rPr>
        <w:t>Country;</w:t>
      </w:r>
    </w:p>
    <w:p w14:paraId="446078BF" w14:textId="77777777" w:rsidR="00AA5AC4" w:rsidRDefault="00AA5AC4" w:rsidP="00BF6D22">
      <w:pPr>
        <w:numPr>
          <w:ilvl w:val="0"/>
          <w:numId w:val="143"/>
        </w:numPr>
        <w:spacing w:before="0" w:after="120"/>
        <w:jc w:val="left"/>
      </w:pPr>
      <w:r>
        <w:rPr>
          <w:b/>
        </w:rPr>
        <w:lastRenderedPageBreak/>
        <w:t>Phone;</w:t>
      </w:r>
    </w:p>
    <w:p w14:paraId="44050A55" w14:textId="77777777" w:rsidR="00AA5AC4" w:rsidRDefault="00AA5AC4" w:rsidP="00BF6D22">
      <w:pPr>
        <w:numPr>
          <w:ilvl w:val="0"/>
          <w:numId w:val="143"/>
        </w:numPr>
        <w:spacing w:before="0" w:after="120"/>
        <w:jc w:val="left"/>
      </w:pPr>
      <w:r>
        <w:rPr>
          <w:b/>
        </w:rPr>
        <w:t>Phone 2:</w:t>
      </w:r>
    </w:p>
    <w:p w14:paraId="106A3BA5" w14:textId="77777777" w:rsidR="00AA5AC4" w:rsidRDefault="00AA5AC4" w:rsidP="00BF6D22">
      <w:pPr>
        <w:numPr>
          <w:ilvl w:val="0"/>
          <w:numId w:val="143"/>
        </w:numPr>
        <w:spacing w:before="0" w:after="120"/>
        <w:jc w:val="left"/>
      </w:pPr>
      <w:r>
        <w:rPr>
          <w:b/>
        </w:rPr>
        <w:t>email:</w:t>
      </w:r>
    </w:p>
    <w:p w14:paraId="567ED779" w14:textId="77777777" w:rsidR="00AA5AC4" w:rsidRDefault="00AA5AC4" w:rsidP="00AA5AC4"/>
    <w:p w14:paraId="5B1D0F14" w14:textId="77777777" w:rsidR="00AA5AC4" w:rsidRDefault="00AA5AC4" w:rsidP="00AA5AC4">
      <w:r>
        <w:rPr>
          <w:b/>
        </w:rPr>
        <w:t>Holder Data Visualization</w:t>
      </w:r>
    </w:p>
    <w:p w14:paraId="04D84F1B" w14:textId="77777777" w:rsidR="00AA5AC4" w:rsidRPr="00AA5AC4" w:rsidRDefault="00AA5AC4" w:rsidP="00AA5AC4">
      <w:pPr>
        <w:rPr>
          <w:lang w:val="en-US"/>
        </w:rPr>
      </w:pPr>
      <w:r w:rsidRPr="00AA5AC4">
        <w:rPr>
          <w:lang w:val="en-US"/>
        </w:rPr>
        <w:t>The information that can be displayed is as follows:</w:t>
      </w:r>
    </w:p>
    <w:p w14:paraId="795F744E" w14:textId="77777777" w:rsidR="00AA5AC4" w:rsidRDefault="00AA5AC4" w:rsidP="00BF6D22">
      <w:pPr>
        <w:numPr>
          <w:ilvl w:val="0"/>
          <w:numId w:val="144"/>
        </w:numPr>
        <w:spacing w:before="0" w:after="120"/>
        <w:jc w:val="left"/>
      </w:pPr>
      <w:r>
        <w:rPr>
          <w:b/>
        </w:rPr>
        <w:t>Last Name of Holder</w:t>
      </w:r>
    </w:p>
    <w:p w14:paraId="5DFDC8B3" w14:textId="77777777" w:rsidR="00AA5AC4" w:rsidRDefault="00AA5AC4" w:rsidP="00BF6D22">
      <w:pPr>
        <w:numPr>
          <w:ilvl w:val="0"/>
          <w:numId w:val="144"/>
        </w:numPr>
        <w:spacing w:before="0" w:after="120"/>
        <w:jc w:val="left"/>
      </w:pPr>
      <w:r>
        <w:rPr>
          <w:b/>
        </w:rPr>
        <w:t>First Name of Holder</w:t>
      </w:r>
    </w:p>
    <w:p w14:paraId="6C095850" w14:textId="77777777" w:rsidR="00AA5AC4" w:rsidRDefault="00AA5AC4" w:rsidP="00BF6D22">
      <w:pPr>
        <w:numPr>
          <w:ilvl w:val="0"/>
          <w:numId w:val="144"/>
        </w:numPr>
        <w:spacing w:before="0" w:after="120"/>
        <w:jc w:val="left"/>
      </w:pPr>
      <w:r>
        <w:rPr>
          <w:b/>
        </w:rPr>
        <w:t>Tax Code of Holder</w:t>
      </w:r>
    </w:p>
    <w:p w14:paraId="3D8DD45F" w14:textId="77777777" w:rsidR="00AA5AC4" w:rsidRDefault="00AA5AC4" w:rsidP="00BF6D22">
      <w:pPr>
        <w:numPr>
          <w:ilvl w:val="0"/>
          <w:numId w:val="144"/>
        </w:numPr>
        <w:spacing w:before="0" w:after="120"/>
        <w:jc w:val="left"/>
      </w:pPr>
      <w:r>
        <w:rPr>
          <w:b/>
        </w:rPr>
        <w:t>Mobile of Holder</w:t>
      </w:r>
    </w:p>
    <w:p w14:paraId="05191C27" w14:textId="77777777" w:rsidR="00AA5AC4" w:rsidRDefault="00AA5AC4" w:rsidP="00BF6D22">
      <w:pPr>
        <w:numPr>
          <w:ilvl w:val="0"/>
          <w:numId w:val="144"/>
        </w:numPr>
        <w:spacing w:before="0" w:after="120"/>
        <w:jc w:val="left"/>
      </w:pPr>
      <w:r>
        <w:rPr>
          <w:b/>
        </w:rPr>
        <w:t>Mobile of Holder 2</w:t>
      </w:r>
    </w:p>
    <w:p w14:paraId="2F59BD44" w14:textId="77777777" w:rsidR="00AA5AC4" w:rsidRDefault="00AA5AC4" w:rsidP="00AA5AC4">
      <w:r>
        <w:rPr>
          <w:b/>
        </w:rPr>
        <w:t>LdB Data Visualization</w:t>
      </w:r>
    </w:p>
    <w:p w14:paraId="20BE9CEB" w14:textId="77777777" w:rsidR="00AA5AC4" w:rsidRPr="00AA5AC4" w:rsidRDefault="00AA5AC4" w:rsidP="00AA5AC4">
      <w:pPr>
        <w:rPr>
          <w:lang w:val="en-US"/>
        </w:rPr>
      </w:pPr>
      <w:r w:rsidRPr="00AA5AC4">
        <w:rPr>
          <w:lang w:val="en-US"/>
        </w:rPr>
        <w:t>The information that can be displayed is as follows for each Line of Business:</w:t>
      </w:r>
    </w:p>
    <w:p w14:paraId="4B969439" w14:textId="77777777" w:rsidR="00AA5AC4" w:rsidRDefault="00AA5AC4" w:rsidP="00BF6D22">
      <w:pPr>
        <w:numPr>
          <w:ilvl w:val="0"/>
          <w:numId w:val="145"/>
        </w:numPr>
        <w:spacing w:before="0" w:after="120"/>
        <w:jc w:val="left"/>
      </w:pPr>
      <w:r>
        <w:rPr>
          <w:b/>
        </w:rPr>
        <w:t>LdB Name;</w:t>
      </w:r>
    </w:p>
    <w:p w14:paraId="6AC13907" w14:textId="77777777" w:rsidR="00AA5AC4" w:rsidRDefault="00AA5AC4" w:rsidP="00BF6D22">
      <w:pPr>
        <w:numPr>
          <w:ilvl w:val="0"/>
          <w:numId w:val="145"/>
        </w:numPr>
        <w:spacing w:before="0" w:after="120"/>
        <w:jc w:val="left"/>
      </w:pPr>
      <w:r>
        <w:rPr>
          <w:b/>
        </w:rPr>
        <w:t>LdB Status;</w:t>
      </w:r>
    </w:p>
    <w:p w14:paraId="11B5B815" w14:textId="77777777" w:rsidR="00AA5AC4" w:rsidRPr="00AA5AC4" w:rsidRDefault="00AA5AC4" w:rsidP="00BF6D22">
      <w:pPr>
        <w:numPr>
          <w:ilvl w:val="0"/>
          <w:numId w:val="145"/>
        </w:numPr>
        <w:spacing w:before="0" w:after="120"/>
        <w:jc w:val="left"/>
        <w:rPr>
          <w:lang w:val="en-US"/>
        </w:rPr>
      </w:pPr>
      <w:r w:rsidRPr="00AA5AC4">
        <w:rPr>
          <w:b/>
          <w:lang w:val="en-US"/>
        </w:rPr>
        <w:t>Date of the last transfer;</w:t>
      </w:r>
    </w:p>
    <w:p w14:paraId="0363BEBF" w14:textId="77777777" w:rsidR="00AA5AC4" w:rsidRPr="00AA5AC4" w:rsidRDefault="00AA5AC4" w:rsidP="00AA5AC4">
      <w:pPr>
        <w:rPr>
          <w:lang w:val="en-US"/>
        </w:rPr>
      </w:pPr>
      <w:r w:rsidRPr="00AA5AC4">
        <w:rPr>
          <w:b/>
          <w:lang w:val="en-US"/>
        </w:rPr>
        <w:t>Betting Data Visualization</w:t>
      </w:r>
    </w:p>
    <w:p w14:paraId="249952F2" w14:textId="77777777" w:rsidR="00AA5AC4" w:rsidRPr="00AA5AC4" w:rsidRDefault="00AA5AC4" w:rsidP="00AA5AC4">
      <w:pPr>
        <w:rPr>
          <w:lang w:val="en-US"/>
        </w:rPr>
      </w:pPr>
      <w:r w:rsidRPr="00AA5AC4">
        <w:rPr>
          <w:lang w:val="en-US"/>
        </w:rPr>
        <w:t>The information that can be displayed is as follows:</w:t>
      </w:r>
    </w:p>
    <w:p w14:paraId="290FD22D" w14:textId="77777777" w:rsidR="00AA5AC4" w:rsidRDefault="00AA5AC4" w:rsidP="00BF6D22">
      <w:pPr>
        <w:numPr>
          <w:ilvl w:val="0"/>
          <w:numId w:val="146"/>
        </w:numPr>
        <w:spacing w:before="0" w:after="120"/>
        <w:jc w:val="left"/>
      </w:pPr>
      <w:r>
        <w:rPr>
          <w:b/>
        </w:rPr>
        <w:t>SIMP Code;</w:t>
      </w:r>
    </w:p>
    <w:p w14:paraId="5EFECE08" w14:textId="77777777" w:rsidR="00AA5AC4" w:rsidRPr="00AA5AC4" w:rsidRDefault="00AA5AC4" w:rsidP="00BF6D22">
      <w:pPr>
        <w:numPr>
          <w:ilvl w:val="0"/>
          <w:numId w:val="146"/>
        </w:numPr>
        <w:spacing w:before="0" w:after="120"/>
        <w:jc w:val="left"/>
        <w:rPr>
          <w:lang w:val="en-US"/>
        </w:rPr>
      </w:pPr>
      <w:r w:rsidRPr="00AA5AC4">
        <w:rPr>
          <w:b/>
          <w:lang w:val="en-US"/>
        </w:rPr>
        <w:t xml:space="preserve">SIMP Alias: </w:t>
      </w:r>
      <w:r w:rsidRPr="00AA5AC4">
        <w:rPr>
          <w:lang w:val="en-US"/>
        </w:rPr>
        <w:t>Variable label composed of SIMP (e.g. TYPE OF POS + RECEIVING AREA, SIMP Code + Agency Name, City)</w:t>
      </w:r>
      <w:r w:rsidRPr="00AA5AC4">
        <w:rPr>
          <w:b/>
          <w:lang w:val="en-US"/>
        </w:rPr>
        <w:t>;</w:t>
      </w:r>
    </w:p>
    <w:p w14:paraId="7032DFE5" w14:textId="77777777" w:rsidR="00AA5AC4" w:rsidRDefault="00AA5AC4" w:rsidP="00BF6D22">
      <w:pPr>
        <w:numPr>
          <w:ilvl w:val="0"/>
          <w:numId w:val="146"/>
        </w:numPr>
        <w:spacing w:before="0" w:after="120"/>
        <w:jc w:val="left"/>
      </w:pPr>
      <w:r>
        <w:rPr>
          <w:b/>
        </w:rPr>
        <w:t>Sports Concession Code;</w:t>
      </w:r>
    </w:p>
    <w:p w14:paraId="6AC44FF8" w14:textId="77777777" w:rsidR="00AA5AC4" w:rsidRDefault="00AA5AC4" w:rsidP="00BF6D22">
      <w:pPr>
        <w:numPr>
          <w:ilvl w:val="0"/>
          <w:numId w:val="146"/>
        </w:numPr>
        <w:spacing w:before="0" w:after="120"/>
        <w:jc w:val="left"/>
      </w:pPr>
      <w:r>
        <w:rPr>
          <w:b/>
        </w:rPr>
        <w:t>Horse-Racing Concession Code;</w:t>
      </w:r>
    </w:p>
    <w:p w14:paraId="083CDFFF" w14:textId="77777777" w:rsidR="00AA5AC4" w:rsidRDefault="00AA5AC4" w:rsidP="00BF6D22">
      <w:pPr>
        <w:numPr>
          <w:ilvl w:val="0"/>
          <w:numId w:val="146"/>
        </w:numPr>
        <w:spacing w:before="0" w:after="120"/>
        <w:jc w:val="left"/>
      </w:pPr>
      <w:r>
        <w:rPr>
          <w:b/>
        </w:rPr>
        <w:t>Sports Grant Code;</w:t>
      </w:r>
    </w:p>
    <w:p w14:paraId="2269F9B4" w14:textId="77777777" w:rsidR="00AA5AC4" w:rsidRDefault="00AA5AC4" w:rsidP="00BF6D22">
      <w:pPr>
        <w:numPr>
          <w:ilvl w:val="0"/>
          <w:numId w:val="146"/>
        </w:numPr>
        <w:spacing w:before="0" w:after="120"/>
        <w:jc w:val="left"/>
      </w:pPr>
      <w:r>
        <w:rPr>
          <w:b/>
        </w:rPr>
        <w:t>Horse-Racing Grant Code;</w:t>
      </w:r>
    </w:p>
    <w:p w14:paraId="569D2D7B" w14:textId="77777777" w:rsidR="00AA5AC4" w:rsidRDefault="00AA5AC4" w:rsidP="00AA5AC4">
      <w:r>
        <w:rPr>
          <w:b/>
        </w:rPr>
        <w:t>Terminal Data Visualization</w:t>
      </w:r>
    </w:p>
    <w:p w14:paraId="66E69F46" w14:textId="77777777" w:rsidR="00AA5AC4" w:rsidRPr="00AA5AC4" w:rsidRDefault="00AA5AC4" w:rsidP="00AA5AC4">
      <w:pPr>
        <w:rPr>
          <w:lang w:val="en-US"/>
        </w:rPr>
      </w:pPr>
      <w:r w:rsidRPr="00AA5AC4">
        <w:rPr>
          <w:lang w:val="en-US"/>
        </w:rPr>
        <w:t>The information that can be displayed is as follows for each type of terminal:</w:t>
      </w:r>
    </w:p>
    <w:p w14:paraId="3879273B" w14:textId="77777777" w:rsidR="00AA5AC4" w:rsidRDefault="00AA5AC4" w:rsidP="00BF6D22">
      <w:pPr>
        <w:numPr>
          <w:ilvl w:val="0"/>
          <w:numId w:val="147"/>
        </w:numPr>
        <w:spacing w:before="0" w:after="120"/>
        <w:jc w:val="left"/>
      </w:pPr>
      <w:r>
        <w:rPr>
          <w:b/>
        </w:rPr>
        <w:t>Terminal Type;</w:t>
      </w:r>
    </w:p>
    <w:p w14:paraId="1AE2E45E" w14:textId="77777777" w:rsidR="00AA5AC4" w:rsidRPr="00AA5AC4" w:rsidRDefault="00AA5AC4" w:rsidP="00BF6D22">
      <w:pPr>
        <w:numPr>
          <w:ilvl w:val="0"/>
          <w:numId w:val="147"/>
        </w:numPr>
        <w:spacing w:before="0" w:after="120"/>
        <w:jc w:val="left"/>
        <w:rPr>
          <w:lang w:val="en-US"/>
        </w:rPr>
      </w:pPr>
      <w:r w:rsidRPr="00AA5AC4">
        <w:rPr>
          <w:b/>
          <w:lang w:val="en-US"/>
        </w:rPr>
        <w:t>Number of Terminals by Type.</w:t>
      </w:r>
    </w:p>
    <w:p w14:paraId="0D5FAD23" w14:textId="77777777" w:rsidR="00AA5AC4" w:rsidRPr="00AA5AC4" w:rsidRDefault="00AA5AC4" w:rsidP="00AA5AC4">
      <w:pPr>
        <w:rPr>
          <w:lang w:val="en-US"/>
        </w:rPr>
      </w:pPr>
      <w:r w:rsidRPr="00AA5AC4">
        <w:rPr>
          <w:b/>
          <w:lang w:val="en-US"/>
        </w:rPr>
        <w:t>Other Data Visualization</w:t>
      </w:r>
    </w:p>
    <w:p w14:paraId="2A81DA07" w14:textId="77777777" w:rsidR="00AA5AC4" w:rsidRPr="00AA5AC4" w:rsidRDefault="00AA5AC4" w:rsidP="00AA5AC4">
      <w:pPr>
        <w:rPr>
          <w:lang w:val="en-US"/>
        </w:rPr>
      </w:pPr>
      <w:r w:rsidRPr="00AA5AC4">
        <w:rPr>
          <w:lang w:val="en-US"/>
        </w:rPr>
        <w:lastRenderedPageBreak/>
        <w:t>The information that can be displayed is as follows:</w:t>
      </w:r>
    </w:p>
    <w:p w14:paraId="52960EDE" w14:textId="77777777" w:rsidR="00AA5AC4" w:rsidRDefault="00AA5AC4" w:rsidP="00BF6D22">
      <w:pPr>
        <w:numPr>
          <w:ilvl w:val="0"/>
          <w:numId w:val="148"/>
        </w:numPr>
        <w:spacing w:before="0" w:after="120"/>
        <w:jc w:val="left"/>
      </w:pPr>
      <w:r>
        <w:rPr>
          <w:b/>
        </w:rPr>
        <w:t>Prepaid flag;</w:t>
      </w:r>
    </w:p>
    <w:p w14:paraId="61C529B2" w14:textId="77777777" w:rsidR="00AA5AC4" w:rsidRDefault="00AA5AC4" w:rsidP="00BF6D22">
      <w:pPr>
        <w:numPr>
          <w:ilvl w:val="0"/>
          <w:numId w:val="148"/>
        </w:numPr>
        <w:spacing w:before="0" w:after="120"/>
        <w:jc w:val="left"/>
      </w:pPr>
      <w:r>
        <w:rPr>
          <w:b/>
        </w:rPr>
        <w:t>Mysisal flag;</w:t>
      </w:r>
    </w:p>
    <w:p w14:paraId="63DD83B4" w14:textId="77777777" w:rsidR="00AA5AC4" w:rsidRPr="00AA5AC4" w:rsidRDefault="00AA5AC4" w:rsidP="00BF6D22">
      <w:pPr>
        <w:numPr>
          <w:ilvl w:val="0"/>
          <w:numId w:val="148"/>
        </w:numPr>
        <w:spacing w:before="0" w:after="120"/>
        <w:jc w:val="left"/>
        <w:rPr>
          <w:lang w:val="en-US"/>
        </w:rPr>
      </w:pPr>
      <w:r w:rsidRPr="00AA5AC4">
        <w:rPr>
          <w:b/>
          <w:lang w:val="en-US"/>
        </w:rPr>
        <w:t>Activation date of the channel 1;</w:t>
      </w:r>
    </w:p>
    <w:p w14:paraId="44127BC3" w14:textId="77777777" w:rsidR="00AA5AC4" w:rsidRPr="00AA5AC4" w:rsidRDefault="00AA5AC4" w:rsidP="00BF6D22">
      <w:pPr>
        <w:numPr>
          <w:ilvl w:val="0"/>
          <w:numId w:val="148"/>
        </w:numPr>
        <w:spacing w:before="0" w:after="120"/>
        <w:jc w:val="left"/>
        <w:rPr>
          <w:lang w:val="en-US"/>
        </w:rPr>
      </w:pPr>
      <w:r w:rsidRPr="00AA5AC4">
        <w:rPr>
          <w:b/>
          <w:lang w:val="en-US"/>
        </w:rPr>
        <w:t>Date of the last transfer (Voltura);</w:t>
      </w:r>
    </w:p>
    <w:p w14:paraId="1422CCD9" w14:textId="77777777" w:rsidR="00AA5AC4" w:rsidRPr="00AA5AC4" w:rsidRDefault="00AA5AC4" w:rsidP="00BF6D22">
      <w:pPr>
        <w:numPr>
          <w:ilvl w:val="0"/>
          <w:numId w:val="148"/>
        </w:numPr>
        <w:spacing w:before="0" w:after="120"/>
        <w:jc w:val="left"/>
        <w:rPr>
          <w:lang w:val="en-US"/>
        </w:rPr>
      </w:pPr>
      <w:r w:rsidRPr="00AA5AC4">
        <w:rPr>
          <w:b/>
          <w:lang w:val="en-US"/>
        </w:rPr>
        <w:t>AM</w:t>
      </w:r>
      <w:r w:rsidRPr="00AA5AC4">
        <w:rPr>
          <w:lang w:val="en-US"/>
        </w:rPr>
        <w:t>: last name and first name of the AM;</w:t>
      </w:r>
    </w:p>
    <w:p w14:paraId="16194E9E" w14:textId="77777777" w:rsidR="00AA5AC4" w:rsidRPr="00AA5AC4" w:rsidRDefault="00AA5AC4" w:rsidP="00AA5AC4">
      <w:pPr>
        <w:rPr>
          <w:lang w:val="en-US"/>
        </w:rPr>
      </w:pPr>
      <w:r w:rsidRPr="00AA5AC4">
        <w:rPr>
          <w:lang w:val="en-US"/>
        </w:rPr>
        <w:t>The interface will display data based on the user profile in use, and the extractions will be limited to only the information actually visible from that profile.</w:t>
      </w:r>
    </w:p>
    <w:p w14:paraId="63E9B633" w14:textId="77777777" w:rsidR="00AA5AC4" w:rsidRPr="00AA5AC4" w:rsidRDefault="00AA5AC4" w:rsidP="00AA5AC4">
      <w:pPr>
        <w:pStyle w:val="Heading3"/>
        <w:rPr>
          <w:lang w:val="en-US"/>
        </w:rPr>
      </w:pPr>
      <w:bookmarkStart w:id="239" w:name="scroll-bookmark-154"/>
      <w:bookmarkStart w:id="240" w:name="_Toc256000151"/>
      <w:bookmarkStart w:id="241" w:name="scroll-bookmark-60"/>
      <w:bookmarkStart w:id="242" w:name="_Toc198818798"/>
      <w:bookmarkEnd w:id="239"/>
      <w:r w:rsidRPr="00AA5AC4">
        <w:rPr>
          <w:lang w:val="en-US"/>
        </w:rPr>
        <w:t>XPS-ZENIT-340 - Dashboard - Single PoS - “Contracts”</w:t>
      </w:r>
      <w:bookmarkEnd w:id="240"/>
      <w:bookmarkEnd w:id="241"/>
      <w:bookmarkEnd w:id="242"/>
    </w:p>
    <w:p w14:paraId="17FFA237" w14:textId="77777777" w:rsidR="00AA5AC4" w:rsidRPr="00AA5AC4" w:rsidRDefault="00AA5AC4" w:rsidP="00AA5AC4">
      <w:pPr>
        <w:rPr>
          <w:lang w:val="en-US"/>
        </w:rPr>
      </w:pPr>
      <w:r w:rsidRPr="00AA5AC4">
        <w:rPr>
          <w:lang w:val="en-US"/>
        </w:rPr>
        <w:t>In this section, the list of documentation related to the contracts associated with the point of sale will be displayed.</w:t>
      </w:r>
    </w:p>
    <w:p w14:paraId="44FEC9BC" w14:textId="77777777" w:rsidR="00AA5AC4" w:rsidRPr="00AA5AC4" w:rsidRDefault="00AA5AC4" w:rsidP="00AA5AC4">
      <w:pPr>
        <w:rPr>
          <w:lang w:val="en-US"/>
        </w:rPr>
      </w:pPr>
      <w:r w:rsidRPr="00AA5AC4">
        <w:rPr>
          <w:lang w:val="en-US"/>
        </w:rPr>
        <w:t>The information that can be displayed is as follows:</w:t>
      </w:r>
    </w:p>
    <w:p w14:paraId="7D8DFC26" w14:textId="77777777" w:rsidR="00AA5AC4" w:rsidRPr="00AA5AC4" w:rsidRDefault="00AA5AC4" w:rsidP="00BF6D22">
      <w:pPr>
        <w:numPr>
          <w:ilvl w:val="0"/>
          <w:numId w:val="149"/>
        </w:numPr>
        <w:spacing w:before="0" w:after="120"/>
        <w:jc w:val="left"/>
        <w:rPr>
          <w:lang w:val="en-US"/>
        </w:rPr>
      </w:pPr>
      <w:r w:rsidRPr="00AA5AC4">
        <w:rPr>
          <w:lang w:val="en-US"/>
        </w:rPr>
        <w:t>Contract Type (e.i. Contract Type Betting, VLT, AWP, PGS and PGI);</w:t>
      </w:r>
    </w:p>
    <w:p w14:paraId="4B0F2940" w14:textId="77777777" w:rsidR="00AA5AC4" w:rsidRDefault="00AA5AC4" w:rsidP="00BF6D22">
      <w:pPr>
        <w:numPr>
          <w:ilvl w:val="0"/>
          <w:numId w:val="149"/>
        </w:numPr>
        <w:spacing w:before="0" w:after="120"/>
        <w:jc w:val="left"/>
      </w:pPr>
      <w:r>
        <w:t>Contract Name;</w:t>
      </w:r>
    </w:p>
    <w:p w14:paraId="1FAE6860" w14:textId="77777777" w:rsidR="00AA5AC4" w:rsidRPr="00AA5AC4" w:rsidRDefault="00AA5AC4" w:rsidP="00BF6D22">
      <w:pPr>
        <w:numPr>
          <w:ilvl w:val="0"/>
          <w:numId w:val="149"/>
        </w:numPr>
        <w:spacing w:before="0" w:after="120"/>
        <w:jc w:val="left"/>
        <w:rPr>
          <w:lang w:val="en-US"/>
        </w:rPr>
      </w:pPr>
      <w:r w:rsidRPr="00AA5AC4">
        <w:rPr>
          <w:lang w:val="en-US"/>
        </w:rPr>
        <w:t>Upload date in the System.</w:t>
      </w:r>
    </w:p>
    <w:tbl>
      <w:tblPr>
        <w:tblStyle w:val="ScrollInfo"/>
        <w:tblW w:w="5000" w:type="pct"/>
        <w:tblLook w:val="0180" w:firstRow="0" w:lastRow="0" w:firstColumn="1" w:lastColumn="1" w:noHBand="0" w:noVBand="0"/>
      </w:tblPr>
      <w:tblGrid>
        <w:gridCol w:w="9345"/>
      </w:tblGrid>
      <w:tr w:rsidR="00AA5AC4" w:rsidRPr="00335F8D" w14:paraId="348B0D41" w14:textId="77777777" w:rsidTr="00E52C34">
        <w:tc>
          <w:tcPr>
            <w:tcW w:w="0" w:type="auto"/>
          </w:tcPr>
          <w:p w14:paraId="00E6E27A" w14:textId="77777777" w:rsidR="00AA5AC4" w:rsidRDefault="00AA5AC4" w:rsidP="00E52C34">
            <w:r>
              <w:t>The viewing of the contract document must be done through the systems currently in use.</w:t>
            </w:r>
          </w:p>
        </w:tc>
      </w:tr>
    </w:tbl>
    <w:p w14:paraId="55885386" w14:textId="77777777" w:rsidR="00AA5AC4" w:rsidRPr="00AA5AC4" w:rsidRDefault="00AA5AC4" w:rsidP="00AA5AC4">
      <w:pPr>
        <w:pStyle w:val="Heading3"/>
        <w:rPr>
          <w:lang w:val="en-US"/>
        </w:rPr>
      </w:pPr>
      <w:bookmarkStart w:id="243" w:name="scroll-bookmark-155"/>
      <w:bookmarkStart w:id="244" w:name="_Toc256000152"/>
      <w:bookmarkStart w:id="245" w:name="scroll-bookmark-61"/>
      <w:bookmarkStart w:id="246" w:name="_Toc198818799"/>
      <w:bookmarkEnd w:id="243"/>
      <w:r w:rsidRPr="00AA5AC4">
        <w:rPr>
          <w:lang w:val="en-US"/>
        </w:rPr>
        <w:t>XPS-ZENIT-345 - Dashboard - Single PoS - “Guarantees”</w:t>
      </w:r>
      <w:bookmarkEnd w:id="244"/>
      <w:bookmarkEnd w:id="245"/>
      <w:bookmarkEnd w:id="246"/>
    </w:p>
    <w:p w14:paraId="69F92A02" w14:textId="77777777" w:rsidR="00AA5AC4" w:rsidRPr="00AA5AC4" w:rsidRDefault="00AA5AC4" w:rsidP="00AA5AC4">
      <w:pPr>
        <w:rPr>
          <w:lang w:val="en-US"/>
        </w:rPr>
      </w:pPr>
      <w:r w:rsidRPr="00AA5AC4">
        <w:rPr>
          <w:lang w:val="en-US"/>
        </w:rPr>
        <w:t>This section offers a comprehensive overview of the Guarantees Data related to Point of Sale (PoS) systems.</w:t>
      </w:r>
    </w:p>
    <w:p w14:paraId="16CD8DA8" w14:textId="77777777" w:rsidR="00AA5AC4" w:rsidRPr="00AA5AC4" w:rsidRDefault="00AA5AC4" w:rsidP="00AA5AC4">
      <w:pPr>
        <w:rPr>
          <w:lang w:val="en-US"/>
        </w:rPr>
      </w:pPr>
      <w:r w:rsidRPr="00AA5AC4">
        <w:rPr>
          <w:lang w:val="en-US"/>
        </w:rPr>
        <w:t>The information that can be displayed is as follows:</w:t>
      </w:r>
    </w:p>
    <w:p w14:paraId="66C03454" w14:textId="77777777" w:rsidR="00AA5AC4" w:rsidRPr="00AA5AC4" w:rsidRDefault="00AA5AC4" w:rsidP="00BF6D22">
      <w:pPr>
        <w:numPr>
          <w:ilvl w:val="0"/>
          <w:numId w:val="150"/>
        </w:numPr>
        <w:spacing w:before="0" w:after="120"/>
        <w:jc w:val="left"/>
        <w:rPr>
          <w:lang w:val="en-US"/>
        </w:rPr>
      </w:pPr>
      <w:r w:rsidRPr="00AA5AC4">
        <w:rPr>
          <w:b/>
          <w:lang w:val="en-US"/>
        </w:rPr>
        <w:t>Start Date</w:t>
      </w:r>
      <w:r w:rsidRPr="00AA5AC4">
        <w:rPr>
          <w:lang w:val="en-US"/>
        </w:rPr>
        <w:t>: Indicates the start date of the bank guarantee's validity. (Expected format: dd/mm/yyyy or another standard date format).</w:t>
      </w:r>
    </w:p>
    <w:p w14:paraId="76A47399" w14:textId="77777777" w:rsidR="00AA5AC4" w:rsidRPr="00AA5AC4" w:rsidRDefault="00AA5AC4" w:rsidP="00BF6D22">
      <w:pPr>
        <w:numPr>
          <w:ilvl w:val="0"/>
          <w:numId w:val="150"/>
        </w:numPr>
        <w:spacing w:before="0" w:after="120"/>
        <w:jc w:val="left"/>
        <w:rPr>
          <w:lang w:val="en-US"/>
        </w:rPr>
      </w:pPr>
      <w:r w:rsidRPr="00AA5AC4">
        <w:rPr>
          <w:b/>
          <w:lang w:val="en-US"/>
        </w:rPr>
        <w:t>Expiration Date</w:t>
      </w:r>
      <w:r w:rsidRPr="00AA5AC4">
        <w:rPr>
          <w:lang w:val="en-US"/>
        </w:rPr>
        <w:t>: Indicates the expiration date of the bank guarantee, that is, the deadline after which the guarantee is no longer valid.</w:t>
      </w:r>
    </w:p>
    <w:p w14:paraId="1DF3A2CE" w14:textId="77777777" w:rsidR="00AA5AC4" w:rsidRDefault="00AA5AC4" w:rsidP="00BF6D22">
      <w:pPr>
        <w:numPr>
          <w:ilvl w:val="0"/>
          <w:numId w:val="150"/>
        </w:numPr>
        <w:spacing w:before="0" w:after="120"/>
        <w:jc w:val="left"/>
      </w:pPr>
      <w:r w:rsidRPr="00AA5AC4">
        <w:rPr>
          <w:b/>
          <w:lang w:val="en-US"/>
        </w:rPr>
        <w:t>Bank Guarantee</w:t>
      </w:r>
      <w:r w:rsidRPr="00AA5AC4">
        <w:rPr>
          <w:lang w:val="en-US"/>
        </w:rPr>
        <w:t xml:space="preserve">: Maximum amount guaranteed by the bank guarantee. </w:t>
      </w:r>
      <w:r>
        <w:t>(Format: Monetary value, for example "10,000.00 €").</w:t>
      </w:r>
    </w:p>
    <w:p w14:paraId="26B973CE" w14:textId="77777777" w:rsidR="00AA5AC4" w:rsidRDefault="00AA5AC4" w:rsidP="00BF6D22">
      <w:pPr>
        <w:numPr>
          <w:ilvl w:val="0"/>
          <w:numId w:val="150"/>
        </w:numPr>
        <w:spacing w:before="0" w:after="120"/>
        <w:jc w:val="left"/>
      </w:pPr>
      <w:r w:rsidRPr="00AA5AC4">
        <w:rPr>
          <w:b/>
          <w:lang w:val="en-US"/>
        </w:rPr>
        <w:t>Deposits</w:t>
      </w:r>
      <w:r w:rsidRPr="00AA5AC4">
        <w:rPr>
          <w:lang w:val="en-US"/>
        </w:rPr>
        <w:t xml:space="preserve">: Amounts possibly deposited as direct guarantees (e.g., cash deposits). </w:t>
      </w:r>
      <w:r>
        <w:t>(Format: Monetary value).</w:t>
      </w:r>
    </w:p>
    <w:p w14:paraId="339C7DCE" w14:textId="77777777" w:rsidR="00AA5AC4" w:rsidRDefault="00AA5AC4" w:rsidP="00BF6D22">
      <w:pPr>
        <w:numPr>
          <w:ilvl w:val="0"/>
          <w:numId w:val="150"/>
        </w:numPr>
        <w:spacing w:before="0" w:after="120"/>
        <w:jc w:val="left"/>
      </w:pPr>
      <w:r w:rsidRPr="00AA5AC4">
        <w:rPr>
          <w:b/>
          <w:lang w:val="en-US"/>
        </w:rPr>
        <w:t>Reserves</w:t>
      </w:r>
      <w:r w:rsidRPr="00AA5AC4">
        <w:rPr>
          <w:lang w:val="en-US"/>
        </w:rPr>
        <w:t xml:space="preserve">: Funds set aside (reserved) as a form of guarantee. </w:t>
      </w:r>
      <w:r>
        <w:t>(Format: Monetary value).</w:t>
      </w:r>
    </w:p>
    <w:p w14:paraId="159304C1" w14:textId="77777777" w:rsidR="00AA5AC4" w:rsidRDefault="00AA5AC4" w:rsidP="00BF6D22">
      <w:pPr>
        <w:numPr>
          <w:ilvl w:val="0"/>
          <w:numId w:val="150"/>
        </w:numPr>
        <w:spacing w:before="0" w:after="120"/>
        <w:jc w:val="left"/>
      </w:pPr>
      <w:r w:rsidRPr="00AA5AC4">
        <w:rPr>
          <w:b/>
          <w:lang w:val="en-US"/>
        </w:rPr>
        <w:t>Total Guarantees:</w:t>
      </w:r>
      <w:r w:rsidRPr="00AA5AC4">
        <w:rPr>
          <w:lang w:val="en-US"/>
        </w:rPr>
        <w:t xml:space="preserve"> Sum of all guarantee amounts: Bank Guarantee + Deposits + Reserves. </w:t>
      </w:r>
      <w:r>
        <w:t>(Format: Automatically calculated monetary value).</w:t>
      </w:r>
    </w:p>
    <w:p w14:paraId="442A2D70" w14:textId="77777777" w:rsidR="00AA5AC4" w:rsidRPr="00AA5AC4" w:rsidRDefault="00AA5AC4" w:rsidP="00AA5AC4">
      <w:pPr>
        <w:pStyle w:val="Heading3"/>
        <w:rPr>
          <w:lang w:val="en-US"/>
        </w:rPr>
      </w:pPr>
      <w:bookmarkStart w:id="247" w:name="scroll-bookmark-156"/>
      <w:bookmarkStart w:id="248" w:name="_Toc256000153"/>
      <w:bookmarkStart w:id="249" w:name="scroll-bookmark-62"/>
      <w:bookmarkStart w:id="250" w:name="_Toc198818800"/>
      <w:bookmarkEnd w:id="247"/>
      <w:r w:rsidRPr="00AA5AC4">
        <w:rPr>
          <w:lang w:val="en-US"/>
        </w:rPr>
        <w:lastRenderedPageBreak/>
        <w:t>XPS-ZENIT-350 - Dashboard - Single PoS - “Unpaids”</w:t>
      </w:r>
      <w:bookmarkEnd w:id="248"/>
      <w:bookmarkEnd w:id="249"/>
      <w:bookmarkEnd w:id="250"/>
    </w:p>
    <w:p w14:paraId="211E0CE9" w14:textId="77777777" w:rsidR="00AA5AC4" w:rsidRPr="00AA5AC4" w:rsidRDefault="00AA5AC4" w:rsidP="00AA5AC4">
      <w:pPr>
        <w:rPr>
          <w:lang w:val="en-US"/>
        </w:rPr>
      </w:pPr>
      <w:r w:rsidRPr="00AA5AC4">
        <w:rPr>
          <w:lang w:val="en-US"/>
        </w:rPr>
        <w:t>This section offers a comprehensive overview of the Unpaids Data related to Point of Sale (PoS) systems.</w:t>
      </w:r>
    </w:p>
    <w:p w14:paraId="18E21DB7" w14:textId="77777777" w:rsidR="00AA5AC4" w:rsidRPr="00AA5AC4" w:rsidRDefault="00AA5AC4" w:rsidP="00AA5AC4">
      <w:pPr>
        <w:rPr>
          <w:lang w:val="en-US"/>
        </w:rPr>
      </w:pPr>
      <w:r w:rsidRPr="00AA5AC4">
        <w:rPr>
          <w:lang w:val="en-US"/>
        </w:rPr>
        <w:t>The number of Unpaids issues that can be displayed is as follows:</w:t>
      </w:r>
    </w:p>
    <w:p w14:paraId="359AAB81" w14:textId="664BE513" w:rsidR="00AA5AC4" w:rsidRPr="00755B6C" w:rsidRDefault="00AA5AC4" w:rsidP="00BF6D22">
      <w:pPr>
        <w:numPr>
          <w:ilvl w:val="0"/>
          <w:numId w:val="151"/>
        </w:numPr>
        <w:spacing w:before="0" w:after="120"/>
        <w:jc w:val="left"/>
        <w:rPr>
          <w:lang w:val="en-US"/>
        </w:rPr>
      </w:pPr>
      <w:r w:rsidRPr="00AA5AC4">
        <w:rPr>
          <w:b/>
          <w:lang w:val="en-US"/>
        </w:rPr>
        <w:t>Current Year:</w:t>
      </w:r>
      <w:r w:rsidRPr="00AA5AC4">
        <w:rPr>
          <w:lang w:val="en-US"/>
        </w:rPr>
        <w:t xml:space="preserve"> Number of defaults recorded from the beginning of the calendar year until today</w:t>
      </w:r>
      <w:r w:rsidR="00755B6C">
        <w:rPr>
          <w:lang w:val="en-US"/>
        </w:rPr>
        <w:t xml:space="preserve"> </w:t>
      </w:r>
      <w:r w:rsidR="00755B6C" w:rsidRPr="00755B6C">
        <w:rPr>
          <w:lang w:val="en-US"/>
        </w:rPr>
        <w:t>(calculated on Zenit)</w:t>
      </w:r>
      <w:r w:rsidRPr="00755B6C">
        <w:rPr>
          <w:lang w:val="en-US"/>
        </w:rPr>
        <w:t>;</w:t>
      </w:r>
    </w:p>
    <w:p w14:paraId="09B24C48" w14:textId="05FF0ADC" w:rsidR="00AA5AC4" w:rsidRPr="00755B6C" w:rsidRDefault="00AA5AC4" w:rsidP="00BF6D22">
      <w:pPr>
        <w:numPr>
          <w:ilvl w:val="0"/>
          <w:numId w:val="151"/>
        </w:numPr>
        <w:spacing w:before="0" w:after="120"/>
        <w:jc w:val="left"/>
        <w:rPr>
          <w:lang w:val="en-US"/>
        </w:rPr>
      </w:pPr>
      <w:r w:rsidRPr="00AA5AC4">
        <w:rPr>
          <w:b/>
          <w:lang w:val="en-US"/>
        </w:rPr>
        <w:t>Rolling 6 months:</w:t>
      </w:r>
      <w:r w:rsidRPr="00AA5AC4">
        <w:rPr>
          <w:lang w:val="en-US"/>
        </w:rPr>
        <w:t xml:space="preserve"> Number of defaults recorded in the last 6 months, calculated backward from the current date</w:t>
      </w:r>
      <w:r w:rsidR="00755B6C" w:rsidRPr="00755B6C">
        <w:rPr>
          <w:rFonts w:ascii="Times New Roman" w:hAnsi="Times New Roman"/>
          <w:b/>
          <w:caps/>
          <w:lang w:val="en-US" w:eastAsia="en-US"/>
        </w:rPr>
        <w:t xml:space="preserve"> </w:t>
      </w:r>
      <w:r w:rsidR="00755B6C" w:rsidRPr="00755B6C">
        <w:rPr>
          <w:lang w:val="en-US"/>
        </w:rPr>
        <w:t>(calculated on Zenit)</w:t>
      </w:r>
      <w:r w:rsidRPr="00755B6C">
        <w:rPr>
          <w:lang w:val="en-US"/>
        </w:rPr>
        <w:t>;</w:t>
      </w:r>
    </w:p>
    <w:p w14:paraId="18252686" w14:textId="04060052" w:rsidR="00AA5AC4" w:rsidRPr="00755B6C" w:rsidRDefault="00AA5AC4" w:rsidP="00BF6D22">
      <w:pPr>
        <w:numPr>
          <w:ilvl w:val="0"/>
          <w:numId w:val="151"/>
        </w:numPr>
        <w:spacing w:before="0" w:after="120"/>
        <w:jc w:val="left"/>
        <w:rPr>
          <w:lang w:val="en-US"/>
        </w:rPr>
      </w:pPr>
      <w:r w:rsidRPr="00AA5AC4">
        <w:rPr>
          <w:b/>
          <w:lang w:val="en-US"/>
        </w:rPr>
        <w:t>Rolling 12 months :</w:t>
      </w:r>
      <w:r w:rsidRPr="00AA5AC4">
        <w:rPr>
          <w:lang w:val="en-US"/>
        </w:rPr>
        <w:t xml:space="preserve"> Number of defaults recorded in the last 12 months, calculated backward from the current date</w:t>
      </w:r>
      <w:r w:rsidR="00755B6C" w:rsidRPr="00755B6C">
        <w:rPr>
          <w:rFonts w:ascii="Times New Roman" w:hAnsi="Times New Roman"/>
          <w:b/>
          <w:caps/>
          <w:lang w:val="en-US" w:eastAsia="en-US"/>
        </w:rPr>
        <w:t xml:space="preserve"> </w:t>
      </w:r>
      <w:r w:rsidR="00755B6C" w:rsidRPr="00755B6C">
        <w:rPr>
          <w:lang w:val="en-US"/>
        </w:rPr>
        <w:t>(calculated on Zenit)</w:t>
      </w:r>
      <w:r w:rsidRPr="00755B6C">
        <w:rPr>
          <w:lang w:val="en-US"/>
        </w:rPr>
        <w:t>;</w:t>
      </w:r>
    </w:p>
    <w:p w14:paraId="64439747" w14:textId="77777777" w:rsidR="00AA5AC4" w:rsidRPr="00AA5AC4" w:rsidRDefault="00AA5AC4" w:rsidP="00AA5AC4">
      <w:pPr>
        <w:pStyle w:val="Heading3"/>
        <w:rPr>
          <w:lang w:val="en-US"/>
        </w:rPr>
      </w:pPr>
      <w:bookmarkStart w:id="251" w:name="scroll-bookmark-157"/>
      <w:bookmarkStart w:id="252" w:name="_Toc256000154"/>
      <w:bookmarkStart w:id="253" w:name="scroll-bookmark-63"/>
      <w:bookmarkStart w:id="254" w:name="_Toc198818801"/>
      <w:bookmarkEnd w:id="251"/>
      <w:r w:rsidRPr="00AA5AC4">
        <w:rPr>
          <w:lang w:val="en-US"/>
        </w:rPr>
        <w:t>XPS-ZENIT-355 - Dashboard - Single PoS - “Borderò”</w:t>
      </w:r>
      <w:bookmarkEnd w:id="252"/>
      <w:bookmarkEnd w:id="253"/>
      <w:bookmarkEnd w:id="254"/>
    </w:p>
    <w:p w14:paraId="100F6C44" w14:textId="77777777" w:rsidR="00AA5AC4" w:rsidRPr="00AA5AC4" w:rsidRDefault="00AA5AC4" w:rsidP="00AA5AC4">
      <w:pPr>
        <w:rPr>
          <w:lang w:val="en-US"/>
        </w:rPr>
      </w:pPr>
      <w:r w:rsidRPr="00AA5AC4">
        <w:rPr>
          <w:lang w:val="en-US"/>
        </w:rPr>
        <w:t>This section offers a comprehensive overview of the Borderò Data related to Point of Sale (PoS) systems.</w:t>
      </w:r>
    </w:p>
    <w:p w14:paraId="3AB92EA4" w14:textId="77777777" w:rsidR="00AA5AC4" w:rsidRPr="00AA5AC4" w:rsidRDefault="00AA5AC4" w:rsidP="00AA5AC4">
      <w:pPr>
        <w:rPr>
          <w:lang w:val="en-US"/>
        </w:rPr>
      </w:pPr>
      <w:r w:rsidRPr="00AA5AC4">
        <w:rPr>
          <w:lang w:val="en-US"/>
        </w:rPr>
        <w:t>The information that can be displayed is as follows:</w:t>
      </w:r>
    </w:p>
    <w:p w14:paraId="6D3F1D6C" w14:textId="77777777" w:rsidR="00AA5AC4" w:rsidRPr="00AA5AC4" w:rsidRDefault="00AA5AC4" w:rsidP="00BF6D22">
      <w:pPr>
        <w:numPr>
          <w:ilvl w:val="0"/>
          <w:numId w:val="152"/>
        </w:numPr>
        <w:spacing w:before="0" w:after="120"/>
        <w:jc w:val="left"/>
        <w:rPr>
          <w:lang w:val="en-US"/>
        </w:rPr>
      </w:pPr>
      <w:r w:rsidRPr="00AA5AC4">
        <w:rPr>
          <w:b/>
          <w:lang w:val="en-US"/>
        </w:rPr>
        <w:t>Last Borderò Number:</w:t>
      </w:r>
      <w:r w:rsidRPr="00AA5AC4">
        <w:rPr>
          <w:lang w:val="en-US"/>
        </w:rPr>
        <w:t xml:space="preserve"> Numeric identifier of the most recent borderò recorded (e.g., “1645”).</w:t>
      </w:r>
    </w:p>
    <w:p w14:paraId="29589BE4" w14:textId="77777777" w:rsidR="00AA5AC4" w:rsidRPr="00AA5AC4" w:rsidRDefault="00AA5AC4" w:rsidP="00BF6D22">
      <w:pPr>
        <w:numPr>
          <w:ilvl w:val="0"/>
          <w:numId w:val="152"/>
        </w:numPr>
        <w:spacing w:before="0" w:after="120"/>
        <w:jc w:val="left"/>
        <w:rPr>
          <w:lang w:val="en-US"/>
        </w:rPr>
      </w:pPr>
      <w:r w:rsidRPr="00AA5AC4">
        <w:rPr>
          <w:b/>
          <w:lang w:val="en-US"/>
        </w:rPr>
        <w:t>Start of Accounting Period:</w:t>
      </w:r>
      <w:r w:rsidRPr="00AA5AC4">
        <w:rPr>
          <w:lang w:val="en-US"/>
        </w:rPr>
        <w:t xml:space="preserve"> Start date of the accounting period to which the borderò refers.</w:t>
      </w:r>
    </w:p>
    <w:p w14:paraId="476143C8" w14:textId="77777777" w:rsidR="00AA5AC4" w:rsidRPr="00AA5AC4" w:rsidRDefault="00AA5AC4" w:rsidP="00BF6D22">
      <w:pPr>
        <w:numPr>
          <w:ilvl w:val="0"/>
          <w:numId w:val="152"/>
        </w:numPr>
        <w:spacing w:before="0" w:after="120"/>
        <w:jc w:val="left"/>
        <w:rPr>
          <w:lang w:val="en-US"/>
        </w:rPr>
      </w:pPr>
      <w:r w:rsidRPr="00AA5AC4">
        <w:rPr>
          <w:b/>
          <w:lang w:val="en-US"/>
        </w:rPr>
        <w:t>End of Accounting Period:</w:t>
      </w:r>
      <w:r w:rsidRPr="00AA5AC4">
        <w:rPr>
          <w:lang w:val="en-US"/>
        </w:rPr>
        <w:t xml:space="preserve"> End date of the accounting period in reference.</w:t>
      </w:r>
    </w:p>
    <w:p w14:paraId="79723435" w14:textId="77777777" w:rsidR="00AA5AC4" w:rsidRPr="00AA5AC4" w:rsidRDefault="00AA5AC4" w:rsidP="00BF6D22">
      <w:pPr>
        <w:numPr>
          <w:ilvl w:val="0"/>
          <w:numId w:val="152"/>
        </w:numPr>
        <w:spacing w:before="0" w:after="120"/>
        <w:jc w:val="left"/>
        <w:rPr>
          <w:lang w:val="en-US"/>
        </w:rPr>
      </w:pPr>
      <w:r w:rsidRPr="00AA5AC4">
        <w:rPr>
          <w:b/>
          <w:lang w:val="en-US"/>
        </w:rPr>
        <w:t>Last Borderò Amount:</w:t>
      </w:r>
      <w:r w:rsidRPr="00AA5AC4">
        <w:rPr>
          <w:lang w:val="en-US"/>
        </w:rPr>
        <w:t xml:space="preserve"> Total economic value of the last borderò recorded (e.g., "1,000.00 €").</w:t>
      </w:r>
    </w:p>
    <w:p w14:paraId="2D49CC51" w14:textId="77777777" w:rsidR="00AA5AC4" w:rsidRPr="00AA5AC4" w:rsidRDefault="00AA5AC4" w:rsidP="00BF6D22">
      <w:pPr>
        <w:numPr>
          <w:ilvl w:val="0"/>
          <w:numId w:val="152"/>
        </w:numPr>
        <w:spacing w:before="0" w:after="120"/>
        <w:jc w:val="left"/>
        <w:rPr>
          <w:lang w:val="en-US"/>
        </w:rPr>
      </w:pPr>
      <w:r w:rsidRPr="00AA5AC4">
        <w:rPr>
          <w:b/>
          <w:lang w:val="en-US"/>
        </w:rPr>
        <w:t>Average Amount Current Year:</w:t>
      </w:r>
      <w:r w:rsidRPr="00AA5AC4">
        <w:rPr>
          <w:lang w:val="en-US"/>
        </w:rPr>
        <w:t xml:space="preserve"> Average of the amounts of the borderòs recorded from the beginning of the current year to date (calculated, on Zenit, as total amounts divided by the number of borderòs).</w:t>
      </w:r>
    </w:p>
    <w:p w14:paraId="03300B08" w14:textId="77777777" w:rsidR="00AA5AC4" w:rsidRPr="00AA5AC4" w:rsidRDefault="00AA5AC4" w:rsidP="00BF6D22">
      <w:pPr>
        <w:numPr>
          <w:ilvl w:val="0"/>
          <w:numId w:val="152"/>
        </w:numPr>
        <w:spacing w:before="0" w:after="120"/>
        <w:jc w:val="left"/>
        <w:rPr>
          <w:lang w:val="en-US"/>
        </w:rPr>
      </w:pPr>
      <w:r w:rsidRPr="00AA5AC4">
        <w:rPr>
          <w:b/>
          <w:lang w:val="en-US"/>
        </w:rPr>
        <w:t>Average Amount Rolling 12 Months:</w:t>
      </w:r>
      <w:r w:rsidRPr="00AA5AC4">
        <w:rPr>
          <w:lang w:val="en-US"/>
        </w:rPr>
        <w:t xml:space="preserve"> Average of the amounts of the borderòs in the last 12 months, calculated (on Zenit) dynamically from the current date.</w:t>
      </w:r>
    </w:p>
    <w:p w14:paraId="6523EFF2" w14:textId="77777777" w:rsidR="00AA5AC4" w:rsidRPr="00AA5AC4" w:rsidRDefault="00AA5AC4" w:rsidP="00AA5AC4">
      <w:pPr>
        <w:rPr>
          <w:lang w:val="en-US"/>
        </w:rPr>
      </w:pPr>
      <w:r w:rsidRPr="00AA5AC4">
        <w:rPr>
          <w:b/>
          <w:u w:val="single"/>
          <w:lang w:val="en-US"/>
        </w:rPr>
        <w:t>Link ArchiCON</w:t>
      </w:r>
      <w:r w:rsidRPr="00AA5AC4">
        <w:rPr>
          <w:lang w:val="en-US"/>
        </w:rPr>
        <w:t> </w:t>
      </w:r>
    </w:p>
    <w:p w14:paraId="2EB9000B" w14:textId="77777777" w:rsidR="00AA5AC4" w:rsidRDefault="00AA5AC4" w:rsidP="00AA5AC4">
      <w:pPr>
        <w:rPr>
          <w:lang w:val="en-US"/>
        </w:rPr>
      </w:pPr>
      <w:r w:rsidRPr="00AA5AC4">
        <w:rPr>
          <w:lang w:val="en-US"/>
        </w:rPr>
        <w:t>The system displays a button, visible only to users with the appropriate privileges. This function allows the user to view the Borderò associated with a specific PoS through a direct link to the ArchiCON platform. The system generates a link that redirects the user to the ArchiCON interface, where it is possible to consult the Borderò based on the assigned permissions. </w:t>
      </w:r>
    </w:p>
    <w:p w14:paraId="11C6214A" w14:textId="77777777" w:rsidR="002C43B6" w:rsidRPr="00AA5AC4" w:rsidRDefault="002C43B6" w:rsidP="00AA5AC4">
      <w:pPr>
        <w:rPr>
          <w:lang w:val="en-US"/>
        </w:rPr>
      </w:pPr>
    </w:p>
    <w:p w14:paraId="0A436A69" w14:textId="77777777" w:rsidR="00AA5AC4" w:rsidRPr="00AA5AC4" w:rsidRDefault="00AA5AC4" w:rsidP="00AA5AC4">
      <w:pPr>
        <w:pStyle w:val="Heading3"/>
        <w:rPr>
          <w:lang w:val="en-US"/>
        </w:rPr>
      </w:pPr>
      <w:bookmarkStart w:id="255" w:name="scroll-bookmark-158"/>
      <w:bookmarkStart w:id="256" w:name="_Toc256000155"/>
      <w:bookmarkStart w:id="257" w:name="scroll-bookmark-64"/>
      <w:bookmarkStart w:id="258" w:name="_Toc198818802"/>
      <w:bookmarkEnd w:id="255"/>
      <w:r w:rsidRPr="00AA5AC4">
        <w:rPr>
          <w:lang w:val="en-US"/>
        </w:rPr>
        <w:lastRenderedPageBreak/>
        <w:t>XPS-ZENIT-360 - Dashboard - Single PoS - “ADI Data“</w:t>
      </w:r>
      <w:bookmarkEnd w:id="256"/>
      <w:bookmarkEnd w:id="257"/>
      <w:bookmarkEnd w:id="258"/>
    </w:p>
    <w:p w14:paraId="5755EB66" w14:textId="77777777" w:rsidR="00AA5AC4" w:rsidRPr="00AA5AC4" w:rsidRDefault="00AA5AC4" w:rsidP="00AA5AC4">
      <w:pPr>
        <w:rPr>
          <w:lang w:val="en-US"/>
        </w:rPr>
      </w:pPr>
      <w:r w:rsidRPr="00AA5AC4">
        <w:rPr>
          <w:lang w:val="en-US"/>
        </w:rPr>
        <w:t>This section displays data related to AWP and VLT devices, broken down by type of management, collection method, and level of responsibility. Year-to-date (YTD) averages are also included to help illustrate overall trends.</w:t>
      </w:r>
    </w:p>
    <w:p w14:paraId="16349D2C" w14:textId="77777777" w:rsidR="00AA5AC4" w:rsidRPr="00AA5AC4" w:rsidRDefault="00AA5AC4" w:rsidP="00AA5AC4">
      <w:pPr>
        <w:rPr>
          <w:lang w:val="en-US"/>
        </w:rPr>
      </w:pPr>
      <w:r w:rsidRPr="00AA5AC4">
        <w:rPr>
          <w:b/>
          <w:lang w:val="en-US"/>
        </w:rPr>
        <w:t>AWP Data Visualization</w:t>
      </w:r>
    </w:p>
    <w:p w14:paraId="7B7E50C9" w14:textId="77777777" w:rsidR="00AA5AC4" w:rsidRPr="00AA5AC4" w:rsidRDefault="00AA5AC4" w:rsidP="00AA5AC4">
      <w:pPr>
        <w:rPr>
          <w:lang w:val="en-US"/>
        </w:rPr>
      </w:pPr>
      <w:r w:rsidRPr="00AA5AC4">
        <w:rPr>
          <w:lang w:val="en-US"/>
        </w:rPr>
        <w:t>The interface must allow for the structured and aggregated visualization of AWP data, divided into three blocks:</w:t>
      </w:r>
    </w:p>
    <w:p w14:paraId="37EE2AE0" w14:textId="77777777" w:rsidR="00AA5AC4" w:rsidRDefault="00AA5AC4" w:rsidP="00BF6D22">
      <w:pPr>
        <w:numPr>
          <w:ilvl w:val="0"/>
          <w:numId w:val="153"/>
        </w:numPr>
        <w:spacing w:before="0" w:after="120"/>
        <w:jc w:val="left"/>
      </w:pPr>
      <w:r>
        <w:rPr>
          <w:b/>
        </w:rPr>
        <w:t>AWP Management</w:t>
      </w:r>
    </w:p>
    <w:p w14:paraId="46EFB6F4" w14:textId="77777777" w:rsidR="00AA5AC4" w:rsidRDefault="00AA5AC4" w:rsidP="00BF6D22">
      <w:pPr>
        <w:numPr>
          <w:ilvl w:val="0"/>
          <w:numId w:val="153"/>
        </w:numPr>
        <w:spacing w:before="0" w:after="120"/>
        <w:jc w:val="left"/>
      </w:pPr>
      <w:r>
        <w:rPr>
          <w:b/>
        </w:rPr>
        <w:t>AWP AC Management</w:t>
      </w:r>
    </w:p>
    <w:p w14:paraId="754A97D6" w14:textId="77777777" w:rsidR="00AA5AC4" w:rsidRDefault="00AA5AC4" w:rsidP="00BF6D22">
      <w:pPr>
        <w:numPr>
          <w:ilvl w:val="0"/>
          <w:numId w:val="153"/>
        </w:numPr>
        <w:spacing w:before="0" w:after="120"/>
        <w:jc w:val="left"/>
      </w:pPr>
      <w:r>
        <w:rPr>
          <w:b/>
        </w:rPr>
        <w:t>AWP Third Parties</w:t>
      </w:r>
    </w:p>
    <w:p w14:paraId="49AFEDD8" w14:textId="77777777" w:rsidR="00AA5AC4" w:rsidRPr="00AA5AC4" w:rsidRDefault="00AA5AC4" w:rsidP="00AA5AC4">
      <w:pPr>
        <w:rPr>
          <w:lang w:val="en-US"/>
        </w:rPr>
      </w:pPr>
      <w:r w:rsidRPr="00AA5AC4">
        <w:rPr>
          <w:lang w:val="en-US"/>
        </w:rPr>
        <w:t>For each block, the AWP numbers must be displayed divided by type of collection (IAG and NOIAG), along with the total AWP for each block.</w:t>
      </w:r>
    </w:p>
    <w:p w14:paraId="7D44501B" w14:textId="77777777" w:rsidR="00AA5AC4" w:rsidRPr="00AA5AC4" w:rsidRDefault="00AA5AC4" w:rsidP="00AA5AC4">
      <w:pPr>
        <w:rPr>
          <w:lang w:val="en-US"/>
        </w:rPr>
      </w:pPr>
      <w:r w:rsidRPr="00AA5AC4">
        <w:rPr>
          <w:lang w:val="en-US"/>
        </w:rPr>
        <w:t>For the only AWPs in management, it will be necessary to also see to whom the keys related to the Drawer, Counter, and Change Machine (e.g. "ESERCENTE") are associated.</w:t>
      </w:r>
    </w:p>
    <w:p w14:paraId="40C21771" w14:textId="77777777" w:rsidR="00AA5AC4" w:rsidRPr="00AA5AC4" w:rsidRDefault="00AA5AC4" w:rsidP="00AA5AC4">
      <w:pPr>
        <w:rPr>
          <w:lang w:val="en-US"/>
        </w:rPr>
      </w:pPr>
      <w:r w:rsidRPr="00AA5AC4">
        <w:rPr>
          <w:b/>
          <w:lang w:val="en-US"/>
        </w:rPr>
        <w:t>Total Summary AWP and VLT</w:t>
      </w:r>
    </w:p>
    <w:p w14:paraId="710A18CC" w14:textId="77777777" w:rsidR="00AA5AC4" w:rsidRPr="00AA5AC4" w:rsidRDefault="00AA5AC4" w:rsidP="00AA5AC4">
      <w:pPr>
        <w:rPr>
          <w:lang w:val="en-US"/>
        </w:rPr>
      </w:pPr>
      <w:r w:rsidRPr="00AA5AC4">
        <w:rPr>
          <w:lang w:val="en-US"/>
        </w:rPr>
        <w:t>The interface must present an overall summary that includes:</w:t>
      </w:r>
    </w:p>
    <w:p w14:paraId="2B6646A4" w14:textId="77777777" w:rsidR="00AA5AC4" w:rsidRDefault="00AA5AC4" w:rsidP="00BF6D22">
      <w:pPr>
        <w:numPr>
          <w:ilvl w:val="0"/>
          <w:numId w:val="154"/>
        </w:numPr>
        <w:spacing w:before="0" w:after="120"/>
        <w:jc w:val="left"/>
      </w:pPr>
      <w:r>
        <w:t>Total AWP</w:t>
      </w:r>
    </w:p>
    <w:p w14:paraId="0DB0D739" w14:textId="77777777" w:rsidR="00AA5AC4" w:rsidRPr="00AA5AC4" w:rsidRDefault="00AA5AC4" w:rsidP="00BF6D22">
      <w:pPr>
        <w:numPr>
          <w:ilvl w:val="0"/>
          <w:numId w:val="154"/>
        </w:numPr>
        <w:spacing w:before="0" w:after="120"/>
        <w:jc w:val="left"/>
        <w:rPr>
          <w:lang w:val="en-US"/>
        </w:rPr>
      </w:pPr>
      <w:r w:rsidRPr="00AA5AC4">
        <w:rPr>
          <w:lang w:val="en-US"/>
        </w:rPr>
        <w:t>Average number of AWP (YTD)</w:t>
      </w:r>
    </w:p>
    <w:p w14:paraId="543D70C9" w14:textId="77777777" w:rsidR="00AA5AC4" w:rsidRDefault="00AA5AC4" w:rsidP="00BF6D22">
      <w:pPr>
        <w:numPr>
          <w:ilvl w:val="0"/>
          <w:numId w:val="154"/>
        </w:numPr>
        <w:spacing w:before="0" w:after="120"/>
        <w:jc w:val="left"/>
      </w:pPr>
      <w:r>
        <w:t>Number of VLT</w:t>
      </w:r>
    </w:p>
    <w:p w14:paraId="541CA902" w14:textId="77777777" w:rsidR="00AA5AC4" w:rsidRPr="00AA5AC4" w:rsidRDefault="00AA5AC4" w:rsidP="00BF6D22">
      <w:pPr>
        <w:numPr>
          <w:ilvl w:val="0"/>
          <w:numId w:val="154"/>
        </w:numPr>
        <w:spacing w:before="0" w:after="120"/>
        <w:jc w:val="left"/>
        <w:rPr>
          <w:lang w:val="en-US"/>
        </w:rPr>
      </w:pPr>
      <w:r w:rsidRPr="00AA5AC4">
        <w:rPr>
          <w:lang w:val="en-US"/>
        </w:rPr>
        <w:t>Average number of VLT (YTD)</w:t>
      </w:r>
    </w:p>
    <w:p w14:paraId="6A8C9155" w14:textId="77777777" w:rsidR="00AA5AC4" w:rsidRPr="00AA5AC4" w:rsidRDefault="00AA5AC4" w:rsidP="00AA5AC4">
      <w:pPr>
        <w:rPr>
          <w:lang w:val="en-US"/>
        </w:rPr>
      </w:pPr>
      <w:r w:rsidRPr="00AA5AC4">
        <w:rPr>
          <w:b/>
          <w:lang w:val="en-US"/>
        </w:rPr>
        <w:t>Loading coins (Hopper) Data Visualization</w:t>
      </w:r>
    </w:p>
    <w:p w14:paraId="2DB06164" w14:textId="77777777" w:rsidR="00AA5AC4" w:rsidRDefault="00AA5AC4" w:rsidP="00AA5AC4">
      <w:r w:rsidRPr="00AA5AC4">
        <w:rPr>
          <w:lang w:val="en-US"/>
        </w:rPr>
        <w:t xml:space="preserve">This section provides a detailed analysis of the amounts recorded in the coin loading device (hopper), broken down by origin or purpose. </w:t>
      </w:r>
      <w:r>
        <w:t>The data is as follows:</w:t>
      </w:r>
    </w:p>
    <w:p w14:paraId="6295084D" w14:textId="77777777" w:rsidR="00AA5AC4" w:rsidRPr="00AA5AC4" w:rsidRDefault="00AA5AC4" w:rsidP="00BF6D22">
      <w:pPr>
        <w:numPr>
          <w:ilvl w:val="0"/>
          <w:numId w:val="155"/>
        </w:numPr>
        <w:spacing w:before="0" w:after="120"/>
        <w:jc w:val="left"/>
        <w:rPr>
          <w:lang w:val="en-US"/>
        </w:rPr>
      </w:pPr>
      <w:r w:rsidRPr="00AA5AC4">
        <w:rPr>
          <w:b/>
          <w:lang w:val="en-US"/>
        </w:rPr>
        <w:t>NOIAG</w:t>
      </w:r>
      <w:r w:rsidRPr="00AA5AC4">
        <w:rPr>
          <w:lang w:val="en-US"/>
        </w:rPr>
        <w:t xml:space="preserve"> (Hopper NOIAG) - Amount preloaded onto the NOIAG AWPs and/or on the Change Machine;</w:t>
      </w:r>
    </w:p>
    <w:p w14:paraId="0A6C5D0C" w14:textId="77777777" w:rsidR="00AA5AC4" w:rsidRPr="00AA5AC4" w:rsidRDefault="00AA5AC4" w:rsidP="00BF6D22">
      <w:pPr>
        <w:numPr>
          <w:ilvl w:val="0"/>
          <w:numId w:val="155"/>
        </w:numPr>
        <w:spacing w:before="0" w:after="120"/>
        <w:jc w:val="left"/>
        <w:rPr>
          <w:lang w:val="en-US"/>
        </w:rPr>
      </w:pPr>
      <w:r w:rsidRPr="00AA5AC4">
        <w:rPr>
          <w:b/>
          <w:lang w:val="en-US"/>
        </w:rPr>
        <w:t>AWP IAG - End of Relationship</w:t>
      </w:r>
      <w:r w:rsidRPr="00AA5AC4">
        <w:rPr>
          <w:lang w:val="en-US"/>
        </w:rPr>
        <w:t xml:space="preserve"> (Hopper IAG - Fine Rapporto) Amount preloaded onto the IAG AWPs that will be returned at the end of the relationship.</w:t>
      </w:r>
    </w:p>
    <w:p w14:paraId="7A3A5E7C" w14:textId="77777777" w:rsidR="00AA5AC4" w:rsidRPr="00AA5AC4" w:rsidRDefault="00AA5AC4" w:rsidP="00BF6D22">
      <w:pPr>
        <w:numPr>
          <w:ilvl w:val="0"/>
          <w:numId w:val="155"/>
        </w:numPr>
        <w:spacing w:before="0" w:after="120"/>
        <w:jc w:val="left"/>
        <w:rPr>
          <w:lang w:val="en-US"/>
        </w:rPr>
      </w:pPr>
      <w:r w:rsidRPr="00AA5AC4">
        <w:rPr>
          <w:b/>
          <w:lang w:val="en-US"/>
        </w:rPr>
        <w:t>Change Machine IAG - End of Relationship</w:t>
      </w:r>
      <w:r w:rsidRPr="00AA5AC4">
        <w:rPr>
          <w:lang w:val="en-US"/>
        </w:rPr>
        <w:t xml:space="preserve"> (Cambia Monete) - amount preloaded onto the IAG Change Machine that will be returned at the end of the relationship.</w:t>
      </w:r>
    </w:p>
    <w:p w14:paraId="2C47C60A" w14:textId="77777777" w:rsidR="00AA5AC4" w:rsidRPr="00AA5AC4" w:rsidRDefault="00AA5AC4" w:rsidP="00BF6D22">
      <w:pPr>
        <w:numPr>
          <w:ilvl w:val="0"/>
          <w:numId w:val="155"/>
        </w:numPr>
        <w:spacing w:before="0" w:after="120"/>
        <w:jc w:val="left"/>
        <w:rPr>
          <w:lang w:val="en-US"/>
        </w:rPr>
      </w:pPr>
      <w:r w:rsidRPr="00AA5AC4">
        <w:rPr>
          <w:b/>
          <w:lang w:val="en-US"/>
        </w:rPr>
        <w:t>IAG for Recovery</w:t>
      </w:r>
      <w:r w:rsidRPr="00AA5AC4">
        <w:rPr>
          <w:lang w:val="en-US"/>
        </w:rPr>
        <w:t xml:space="preserve"> (Hopper IAG - Recupero) amount preloaded onto the IAG AWPs and/or on Change Machine and that will be replenished through weekly automatic withdrawals;</w:t>
      </w:r>
    </w:p>
    <w:p w14:paraId="5885455F" w14:textId="77777777" w:rsidR="00AA5AC4" w:rsidRPr="00AA5AC4" w:rsidRDefault="00AA5AC4" w:rsidP="00BF6D22">
      <w:pPr>
        <w:numPr>
          <w:ilvl w:val="0"/>
          <w:numId w:val="155"/>
        </w:numPr>
        <w:spacing w:before="0" w:after="120"/>
        <w:jc w:val="left"/>
        <w:rPr>
          <w:lang w:val="en-US"/>
        </w:rPr>
      </w:pPr>
      <w:r w:rsidRPr="00AA5AC4">
        <w:rPr>
          <w:b/>
          <w:lang w:val="en-US"/>
        </w:rPr>
        <w:t>Total</w:t>
      </w:r>
      <w:r w:rsidRPr="00AA5AC4">
        <w:rPr>
          <w:lang w:val="en-US"/>
        </w:rPr>
        <w:t xml:space="preserve"> – Overall sum of all the items listed above, representing the total amount loaded into the “hoppers” and “change machine”.</w:t>
      </w:r>
    </w:p>
    <w:p w14:paraId="0BC34241" w14:textId="77777777" w:rsidR="00AA5AC4" w:rsidRPr="00AA5AC4" w:rsidRDefault="00AA5AC4" w:rsidP="00AA5AC4">
      <w:pPr>
        <w:pStyle w:val="Heading3"/>
        <w:rPr>
          <w:lang w:val="en-US"/>
        </w:rPr>
      </w:pPr>
      <w:bookmarkStart w:id="259" w:name="scroll-bookmark-159"/>
      <w:bookmarkStart w:id="260" w:name="_Toc256000156"/>
      <w:bookmarkStart w:id="261" w:name="scroll-bookmark-65"/>
      <w:bookmarkStart w:id="262" w:name="_Toc198818803"/>
      <w:bookmarkEnd w:id="259"/>
      <w:r w:rsidRPr="00AA5AC4">
        <w:rPr>
          <w:lang w:val="en-US"/>
        </w:rPr>
        <w:lastRenderedPageBreak/>
        <w:t>XPS-ZENIT-365 - Dashboard - Single PoS - “Risk Data“</w:t>
      </w:r>
      <w:bookmarkEnd w:id="260"/>
      <w:bookmarkEnd w:id="261"/>
      <w:bookmarkEnd w:id="262"/>
    </w:p>
    <w:p w14:paraId="5CD16AF0" w14:textId="77777777" w:rsidR="00AA5AC4" w:rsidRPr="00AA5AC4" w:rsidRDefault="00AA5AC4" w:rsidP="00AA5AC4">
      <w:pPr>
        <w:rPr>
          <w:lang w:val="en-US"/>
        </w:rPr>
      </w:pPr>
      <w:r w:rsidRPr="00AA5AC4">
        <w:rPr>
          <w:lang w:val="en-US"/>
        </w:rPr>
        <w:t>This section offers a comprehensive overview of the Risk Data related to Point of Sale (PoS) systems.</w:t>
      </w:r>
    </w:p>
    <w:p w14:paraId="69006349" w14:textId="77777777" w:rsidR="00AA5AC4" w:rsidRPr="00AA5AC4" w:rsidRDefault="00AA5AC4" w:rsidP="00AA5AC4">
      <w:pPr>
        <w:rPr>
          <w:lang w:val="en-US"/>
        </w:rPr>
      </w:pPr>
      <w:r w:rsidRPr="00AA5AC4">
        <w:rPr>
          <w:lang w:val="en-US"/>
        </w:rPr>
        <w:t>The graphical interface offers a summary table that highlights the main risk indicators associated with a customer or a point of sale. The data is presented in a tabular format and is structured in columns, containing the following data:</w:t>
      </w:r>
    </w:p>
    <w:p w14:paraId="4EEDC927" w14:textId="77777777" w:rsidR="00AA5AC4" w:rsidRPr="00AA5AC4" w:rsidRDefault="00AA5AC4" w:rsidP="00BF6D22">
      <w:pPr>
        <w:numPr>
          <w:ilvl w:val="0"/>
          <w:numId w:val="156"/>
        </w:numPr>
        <w:spacing w:before="0" w:after="120"/>
        <w:jc w:val="left"/>
        <w:rPr>
          <w:lang w:val="en-US"/>
        </w:rPr>
      </w:pPr>
      <w:r w:rsidRPr="00AA5AC4">
        <w:rPr>
          <w:b/>
          <w:lang w:val="en-US"/>
        </w:rPr>
        <w:t>RedList</w:t>
      </w:r>
      <w:r w:rsidRPr="00AA5AC4">
        <w:rPr>
          <w:lang w:val="en-US"/>
        </w:rPr>
        <w:t>: Indicates whether the subject is present in a predefined risk list (“Yes” or “No”).</w:t>
      </w:r>
    </w:p>
    <w:p w14:paraId="134AAAA6" w14:textId="77777777" w:rsidR="00AA5AC4" w:rsidRPr="00AA5AC4" w:rsidRDefault="00AA5AC4" w:rsidP="00BF6D22">
      <w:pPr>
        <w:numPr>
          <w:ilvl w:val="0"/>
          <w:numId w:val="156"/>
        </w:numPr>
        <w:spacing w:before="0" w:after="120"/>
        <w:jc w:val="left"/>
        <w:rPr>
          <w:lang w:val="en-US"/>
        </w:rPr>
      </w:pPr>
      <w:r w:rsidRPr="00AA5AC4">
        <w:rPr>
          <w:b/>
          <w:lang w:val="en-US"/>
        </w:rPr>
        <w:t>Insolvent Rolling 6 months</w:t>
      </w:r>
      <w:r w:rsidRPr="00AA5AC4">
        <w:rPr>
          <w:lang w:val="en-US"/>
        </w:rPr>
        <w:t>: Number of insolvencies recorded in the last 6 months.</w:t>
      </w:r>
    </w:p>
    <w:p w14:paraId="32814EBD" w14:textId="77777777" w:rsidR="00AA5AC4" w:rsidRPr="00AA5AC4" w:rsidRDefault="00AA5AC4" w:rsidP="00BF6D22">
      <w:pPr>
        <w:numPr>
          <w:ilvl w:val="0"/>
          <w:numId w:val="156"/>
        </w:numPr>
        <w:spacing w:before="0" w:after="120"/>
        <w:jc w:val="left"/>
        <w:rPr>
          <w:lang w:val="en-US"/>
        </w:rPr>
      </w:pPr>
      <w:r w:rsidRPr="00AA5AC4">
        <w:rPr>
          <w:b/>
          <w:lang w:val="en-US"/>
        </w:rPr>
        <w:t>General Reason</w:t>
      </w:r>
      <w:r w:rsidRPr="00AA5AC4">
        <w:rPr>
          <w:lang w:val="en-US"/>
        </w:rPr>
        <w:t>: Brief description of the associated risk (e.g., “Customer at risk”).</w:t>
      </w:r>
    </w:p>
    <w:p w14:paraId="25B6777D" w14:textId="77777777" w:rsidR="00AA5AC4" w:rsidRPr="00AA5AC4" w:rsidRDefault="00AA5AC4" w:rsidP="00BF6D22">
      <w:pPr>
        <w:numPr>
          <w:ilvl w:val="0"/>
          <w:numId w:val="156"/>
        </w:numPr>
        <w:spacing w:before="0" w:after="120"/>
        <w:jc w:val="left"/>
        <w:rPr>
          <w:lang w:val="en-US"/>
        </w:rPr>
      </w:pPr>
      <w:r w:rsidRPr="00AA5AC4">
        <w:rPr>
          <w:b/>
          <w:lang w:val="en-US"/>
        </w:rPr>
        <w:t>SIMP Management</w:t>
      </w:r>
      <w:r w:rsidRPr="00AA5AC4">
        <w:rPr>
          <w:lang w:val="en-US"/>
        </w:rPr>
        <w:t>: Status or outcome of internal checks of the SIMP channel.</w:t>
      </w:r>
    </w:p>
    <w:p w14:paraId="6412AD2E" w14:textId="77777777" w:rsidR="00AA5AC4" w:rsidRPr="00AA5AC4" w:rsidRDefault="00AA5AC4" w:rsidP="00BF6D22">
      <w:pPr>
        <w:numPr>
          <w:ilvl w:val="0"/>
          <w:numId w:val="156"/>
        </w:numPr>
        <w:spacing w:before="0" w:after="120"/>
        <w:jc w:val="left"/>
        <w:rPr>
          <w:lang w:val="en-US"/>
        </w:rPr>
      </w:pPr>
      <w:r w:rsidRPr="00AA5AC4">
        <w:rPr>
          <w:b/>
          <w:lang w:val="en-US"/>
        </w:rPr>
        <w:t>SIMP Reason</w:t>
      </w:r>
      <w:r w:rsidRPr="00AA5AC4">
        <w:rPr>
          <w:lang w:val="en-US"/>
        </w:rPr>
        <w:t>: Detailed motivation of the checks of the SIMP channel in relation to the risk.</w:t>
      </w:r>
    </w:p>
    <w:p w14:paraId="3B8AB572" w14:textId="77777777" w:rsidR="00AA5AC4" w:rsidRPr="00AA5AC4" w:rsidRDefault="00AA5AC4" w:rsidP="00BF6D22">
      <w:pPr>
        <w:numPr>
          <w:ilvl w:val="0"/>
          <w:numId w:val="156"/>
        </w:numPr>
        <w:spacing w:before="0" w:after="120"/>
        <w:jc w:val="left"/>
        <w:rPr>
          <w:lang w:val="en-US"/>
        </w:rPr>
      </w:pPr>
      <w:r w:rsidRPr="00AA5AC4">
        <w:rPr>
          <w:b/>
          <w:lang w:val="en-US"/>
        </w:rPr>
        <w:t>Scoring</w:t>
      </w:r>
      <w:r w:rsidRPr="00AA5AC4">
        <w:rPr>
          <w:lang w:val="en-US"/>
        </w:rPr>
        <w:t>: Numerical score assigned by Cerved to the subject, indicative of the overall risk.</w:t>
      </w:r>
    </w:p>
    <w:p w14:paraId="535FBA4B" w14:textId="77777777" w:rsidR="00AA5AC4" w:rsidRPr="00AA5AC4" w:rsidRDefault="00AA5AC4" w:rsidP="00BF6D22">
      <w:pPr>
        <w:numPr>
          <w:ilvl w:val="0"/>
          <w:numId w:val="156"/>
        </w:numPr>
        <w:spacing w:before="0" w:after="120"/>
        <w:jc w:val="left"/>
        <w:rPr>
          <w:lang w:val="en-US"/>
        </w:rPr>
      </w:pPr>
      <w:r w:rsidRPr="00AA5AC4">
        <w:rPr>
          <w:b/>
          <w:lang w:val="en-US"/>
        </w:rPr>
        <w:t>Risk Cluster</w:t>
      </w:r>
      <w:r w:rsidRPr="00AA5AC4">
        <w:rPr>
          <w:lang w:val="en-US"/>
        </w:rPr>
        <w:t>: Category or risk band to which the subject belongs (e.g., “Medium”, “High”), determined based on Cerved Scoring.</w:t>
      </w:r>
    </w:p>
    <w:p w14:paraId="1A7AADF5" w14:textId="77777777" w:rsidR="00AA5AC4" w:rsidRPr="00AA5AC4" w:rsidRDefault="00AA5AC4" w:rsidP="00BF6D22">
      <w:pPr>
        <w:numPr>
          <w:ilvl w:val="0"/>
          <w:numId w:val="156"/>
        </w:numPr>
        <w:spacing w:before="0" w:after="120"/>
        <w:jc w:val="left"/>
        <w:rPr>
          <w:lang w:val="en-US"/>
        </w:rPr>
      </w:pPr>
      <w:r w:rsidRPr="00AA5AC4">
        <w:rPr>
          <w:b/>
          <w:lang w:val="en-US"/>
        </w:rPr>
        <w:t>Activity Status</w:t>
      </w:r>
      <w:r w:rsidRPr="00AA5AC4">
        <w:rPr>
          <w:lang w:val="en-US"/>
        </w:rPr>
        <w:t>: Current operational status retrieved from Cerved (e.g., “ACTIVE”, “SUSPENDED”, “CLOSED”).</w:t>
      </w:r>
    </w:p>
    <w:p w14:paraId="6F705A41" w14:textId="77777777" w:rsidR="00AA5AC4" w:rsidRPr="00AA5AC4" w:rsidRDefault="00AA5AC4" w:rsidP="00AA5AC4">
      <w:pPr>
        <w:pStyle w:val="Heading3"/>
        <w:rPr>
          <w:lang w:val="en-US"/>
        </w:rPr>
      </w:pPr>
      <w:bookmarkStart w:id="263" w:name="scroll-bookmark-160"/>
      <w:bookmarkStart w:id="264" w:name="_Toc256000157"/>
      <w:bookmarkStart w:id="265" w:name="scroll-bookmark-66"/>
      <w:bookmarkStart w:id="266" w:name="_Toc198818804"/>
      <w:bookmarkEnd w:id="263"/>
      <w:r w:rsidRPr="00AA5AC4">
        <w:rPr>
          <w:lang w:val="en-US"/>
        </w:rPr>
        <w:t>XPS-ZENIT-370 - Dashboard - Single PoS - “Winning Data“</w:t>
      </w:r>
      <w:bookmarkEnd w:id="264"/>
      <w:bookmarkEnd w:id="265"/>
      <w:bookmarkEnd w:id="266"/>
    </w:p>
    <w:p w14:paraId="4443700A" w14:textId="77777777" w:rsidR="00AA5AC4" w:rsidRPr="00AA5AC4" w:rsidRDefault="00AA5AC4" w:rsidP="00AA5AC4">
      <w:pPr>
        <w:rPr>
          <w:lang w:val="en-US"/>
        </w:rPr>
      </w:pPr>
      <w:r w:rsidRPr="00AA5AC4">
        <w:rPr>
          <w:lang w:val="en-US"/>
        </w:rPr>
        <w:t>This section provides a detailed overview of Winning Data (Sport QF and Virtual Race)</w:t>
      </w:r>
      <w:r w:rsidRPr="00AA5AC4">
        <w:rPr>
          <w:color w:val="FF5630"/>
          <w:lang w:val="en-US"/>
        </w:rPr>
        <w:t xml:space="preserve"> </w:t>
      </w:r>
      <w:r w:rsidRPr="00AA5AC4">
        <w:rPr>
          <w:lang w:val="en-US"/>
        </w:rPr>
        <w:t>related to Point of Sale (PoS), designed to equip authorized users with a clear, interactive, and up-to-date tool for monitoring and analyzing winnings. It places particular emphasis on the accurate attribution and management of payments.</w:t>
      </w:r>
    </w:p>
    <w:p w14:paraId="6A2E165B" w14:textId="77777777" w:rsidR="00AA5AC4" w:rsidRDefault="00AA5AC4" w:rsidP="00AA5AC4">
      <w:r w:rsidRPr="00AA5AC4">
        <w:rPr>
          <w:lang w:val="en-US"/>
        </w:rPr>
        <w:t xml:space="preserve">The display system, both in aggregated and detailed form, is based on a dynamic reference day. </w:t>
      </w:r>
      <w:r>
        <w:t>The interface offers the possibility to:</w:t>
      </w:r>
    </w:p>
    <w:p w14:paraId="051CA264" w14:textId="77777777" w:rsidR="00AA5AC4" w:rsidRPr="00AA5AC4" w:rsidRDefault="00AA5AC4" w:rsidP="00BF6D22">
      <w:pPr>
        <w:numPr>
          <w:ilvl w:val="0"/>
          <w:numId w:val="157"/>
        </w:numPr>
        <w:spacing w:before="0" w:after="120"/>
        <w:jc w:val="left"/>
        <w:rPr>
          <w:lang w:val="en-US"/>
        </w:rPr>
      </w:pPr>
      <w:r w:rsidRPr="00AA5AC4">
        <w:rPr>
          <w:lang w:val="en-US"/>
        </w:rPr>
        <w:t>Analyze the paid winnings, those not paid, and those paid in agencies different from the original ones.</w:t>
      </w:r>
    </w:p>
    <w:p w14:paraId="368E7713" w14:textId="77777777" w:rsidR="00AA5AC4" w:rsidRPr="00AA5AC4" w:rsidRDefault="00AA5AC4" w:rsidP="00BF6D22">
      <w:pPr>
        <w:numPr>
          <w:ilvl w:val="0"/>
          <w:numId w:val="157"/>
        </w:numPr>
        <w:spacing w:before="0" w:after="120"/>
        <w:jc w:val="left"/>
        <w:rPr>
          <w:lang w:val="en-US"/>
        </w:rPr>
      </w:pPr>
      <w:r w:rsidRPr="00AA5AC4">
        <w:rPr>
          <w:lang w:val="en-US"/>
        </w:rPr>
        <w:t>Ensure safe and customized use, in accordance with the user's authorization levels.</w:t>
      </w:r>
    </w:p>
    <w:p w14:paraId="127AD5D8" w14:textId="77777777" w:rsidR="00AA5AC4" w:rsidRDefault="00AA5AC4" w:rsidP="00AA5AC4">
      <w:r>
        <w:rPr>
          <w:b/>
          <w:u w:val="single"/>
        </w:rPr>
        <w:t>Data Visualization</w:t>
      </w:r>
    </w:p>
    <w:p w14:paraId="0D6A6CF4" w14:textId="77777777" w:rsidR="00AA5AC4" w:rsidRDefault="00AA5AC4" w:rsidP="00BF6D22">
      <w:pPr>
        <w:numPr>
          <w:ilvl w:val="0"/>
          <w:numId w:val="158"/>
        </w:numPr>
        <w:spacing w:before="0" w:after="120"/>
        <w:jc w:val="left"/>
      </w:pPr>
      <w:r>
        <w:rPr>
          <w:b/>
        </w:rPr>
        <w:t>Display of Monitoring Categories</w:t>
      </w:r>
    </w:p>
    <w:p w14:paraId="46E289EF" w14:textId="77777777" w:rsidR="00AA5AC4" w:rsidRPr="00AA5AC4" w:rsidRDefault="00AA5AC4" w:rsidP="00BF6D22">
      <w:pPr>
        <w:numPr>
          <w:ilvl w:val="1"/>
          <w:numId w:val="159"/>
        </w:numPr>
        <w:spacing w:before="0" w:after="120"/>
        <w:jc w:val="left"/>
        <w:rPr>
          <w:lang w:val="en-US"/>
        </w:rPr>
      </w:pPr>
      <w:r w:rsidRPr="00AA5AC4">
        <w:rPr>
          <w:lang w:val="en-US"/>
        </w:rPr>
        <w:t>Organized presentation in three sections:</w:t>
      </w:r>
    </w:p>
    <w:p w14:paraId="7BD25FA0" w14:textId="77777777" w:rsidR="00AA5AC4" w:rsidRPr="00AA5AC4" w:rsidRDefault="00AA5AC4" w:rsidP="00BF6D22">
      <w:pPr>
        <w:numPr>
          <w:ilvl w:val="2"/>
          <w:numId w:val="160"/>
        </w:numPr>
        <w:spacing w:before="0" w:after="120"/>
        <w:jc w:val="left"/>
        <w:rPr>
          <w:lang w:val="en-US"/>
        </w:rPr>
      </w:pPr>
      <w:r w:rsidRPr="00AA5AC4">
        <w:rPr>
          <w:b/>
          <w:lang w:val="en-US"/>
        </w:rPr>
        <w:t>Sport Ticket Payments in Other Agencies</w:t>
      </w:r>
    </w:p>
    <w:p w14:paraId="50AB7A1B" w14:textId="77777777" w:rsidR="00AA5AC4" w:rsidRDefault="00AA5AC4" w:rsidP="00BF6D22">
      <w:pPr>
        <w:numPr>
          <w:ilvl w:val="2"/>
          <w:numId w:val="160"/>
        </w:numPr>
        <w:spacing w:before="0" w:after="120"/>
        <w:jc w:val="left"/>
      </w:pPr>
      <w:r>
        <w:rPr>
          <w:b/>
        </w:rPr>
        <w:t>Ticket Sports Not Paid</w:t>
      </w:r>
    </w:p>
    <w:p w14:paraId="5D7836BF" w14:textId="77777777" w:rsidR="00AA5AC4" w:rsidRDefault="00AA5AC4" w:rsidP="00BF6D22">
      <w:pPr>
        <w:numPr>
          <w:ilvl w:val="2"/>
          <w:numId w:val="160"/>
        </w:numPr>
        <w:spacing w:before="0" w:after="120"/>
        <w:jc w:val="left"/>
      </w:pPr>
      <w:r>
        <w:rPr>
          <w:b/>
        </w:rPr>
        <w:t>Ticket VR Not Paid</w:t>
      </w:r>
    </w:p>
    <w:p w14:paraId="67D92E87" w14:textId="77777777" w:rsidR="00AA5AC4" w:rsidRPr="00AA5AC4" w:rsidRDefault="00AA5AC4" w:rsidP="00BF6D22">
      <w:pPr>
        <w:numPr>
          <w:ilvl w:val="1"/>
          <w:numId w:val="159"/>
        </w:numPr>
        <w:spacing w:before="0" w:after="120"/>
        <w:jc w:val="left"/>
        <w:rPr>
          <w:lang w:val="en-US"/>
        </w:rPr>
      </w:pPr>
      <w:r w:rsidRPr="00AA5AC4">
        <w:rPr>
          <w:lang w:val="en-US"/>
        </w:rPr>
        <w:t>Tables with headers, aggregated rows, and subtotals</w:t>
      </w:r>
    </w:p>
    <w:p w14:paraId="11DAD586" w14:textId="77777777" w:rsidR="00AA5AC4" w:rsidRDefault="00AA5AC4" w:rsidP="00BF6D22">
      <w:pPr>
        <w:numPr>
          <w:ilvl w:val="0"/>
          <w:numId w:val="158"/>
        </w:numPr>
        <w:spacing w:before="0" w:after="120"/>
        <w:jc w:val="left"/>
      </w:pPr>
      <w:r>
        <w:rPr>
          <w:b/>
        </w:rPr>
        <w:lastRenderedPageBreak/>
        <w:t>Detailed Visualization of Winnings</w:t>
      </w:r>
    </w:p>
    <w:p w14:paraId="133E3F6A" w14:textId="77777777" w:rsidR="00AA5AC4" w:rsidRPr="00AA5AC4" w:rsidRDefault="00AA5AC4" w:rsidP="00BF6D22">
      <w:pPr>
        <w:numPr>
          <w:ilvl w:val="1"/>
          <w:numId w:val="161"/>
        </w:numPr>
        <w:spacing w:before="0" w:after="120"/>
        <w:jc w:val="left"/>
        <w:rPr>
          <w:lang w:val="en-US"/>
        </w:rPr>
      </w:pPr>
      <w:r w:rsidRPr="00AA5AC4">
        <w:rPr>
          <w:lang w:val="en-US"/>
        </w:rPr>
        <w:t>Consultation of the main data related to each win:</w:t>
      </w:r>
    </w:p>
    <w:p w14:paraId="56136ECB" w14:textId="77777777" w:rsidR="00AA5AC4" w:rsidRPr="00AA5AC4" w:rsidRDefault="00AA5AC4" w:rsidP="00BF6D22">
      <w:pPr>
        <w:numPr>
          <w:ilvl w:val="2"/>
          <w:numId w:val="162"/>
        </w:numPr>
        <w:spacing w:before="0" w:after="120"/>
        <w:jc w:val="left"/>
        <w:rPr>
          <w:lang w:val="en-US"/>
        </w:rPr>
      </w:pPr>
      <w:r w:rsidRPr="00AA5AC4">
        <w:rPr>
          <w:b/>
          <w:lang w:val="en-US"/>
        </w:rPr>
        <w:t>Seller Agency Code</w:t>
      </w:r>
      <w:r w:rsidRPr="00AA5AC4">
        <w:rPr>
          <w:lang w:val="en-US"/>
        </w:rPr>
        <w:t>: The SIMP Code of the Agency where the sell was made is a fixed string of 6 characters, filled on the left with zeros (e.g. 000045); In the case of a "Corner" type PoS, a prefix is added that consists of the zone number, represented by four characters filled with leading zeros. This prefix is followed by a hyphen "-" and the SIMP code of the agency, filled out as described previously (e.g. 0001-000045).</w:t>
      </w:r>
    </w:p>
    <w:p w14:paraId="428E3ECF" w14:textId="77777777" w:rsidR="00AA5AC4" w:rsidRPr="00AA5AC4" w:rsidRDefault="00AA5AC4" w:rsidP="00BF6D22">
      <w:pPr>
        <w:numPr>
          <w:ilvl w:val="2"/>
          <w:numId w:val="162"/>
        </w:numPr>
        <w:spacing w:before="0" w:after="120"/>
        <w:jc w:val="left"/>
        <w:rPr>
          <w:lang w:val="en-US"/>
        </w:rPr>
      </w:pPr>
      <w:r w:rsidRPr="00AA5AC4">
        <w:rPr>
          <w:b/>
          <w:lang w:val="en-US"/>
        </w:rPr>
        <w:t>Competence (event) Day</w:t>
      </w:r>
      <w:r w:rsidRPr="00AA5AC4">
        <w:rPr>
          <w:lang w:val="en-US"/>
        </w:rPr>
        <w:t xml:space="preserve"> corresponds to the date of the win;</w:t>
      </w:r>
    </w:p>
    <w:p w14:paraId="660C559A" w14:textId="77777777" w:rsidR="00AA5AC4" w:rsidRPr="00AA5AC4" w:rsidRDefault="00AA5AC4" w:rsidP="00BF6D22">
      <w:pPr>
        <w:numPr>
          <w:ilvl w:val="2"/>
          <w:numId w:val="162"/>
        </w:numPr>
        <w:spacing w:before="0" w:after="120"/>
        <w:jc w:val="left"/>
        <w:rPr>
          <w:lang w:val="en-US"/>
        </w:rPr>
      </w:pPr>
      <w:r w:rsidRPr="00AA5AC4">
        <w:rPr>
          <w:b/>
          <w:lang w:val="en-US"/>
        </w:rPr>
        <w:t>Cash day</w:t>
      </w:r>
      <w:r w:rsidRPr="00AA5AC4">
        <w:rPr>
          <w:lang w:val="en-US"/>
        </w:rPr>
        <w:t>: the date of the sell of the bet;</w:t>
      </w:r>
    </w:p>
    <w:p w14:paraId="023CDCF3" w14:textId="77777777" w:rsidR="00AA5AC4" w:rsidRPr="00AA5AC4" w:rsidRDefault="00AA5AC4" w:rsidP="00BF6D22">
      <w:pPr>
        <w:numPr>
          <w:ilvl w:val="2"/>
          <w:numId w:val="162"/>
        </w:numPr>
        <w:spacing w:before="0" w:after="120"/>
        <w:jc w:val="left"/>
        <w:rPr>
          <w:lang w:val="en-US"/>
        </w:rPr>
      </w:pPr>
      <w:r w:rsidRPr="00AA5AC4">
        <w:rPr>
          <w:b/>
          <w:lang w:val="en-US"/>
        </w:rPr>
        <w:t>Winning payment Day</w:t>
      </w:r>
      <w:r w:rsidRPr="00AA5AC4">
        <w:rPr>
          <w:lang w:val="en-US"/>
        </w:rPr>
        <w:t>: it is the date on which the payment of the winnings was made; This data will only appear on “tickets paid at other sales points”;</w:t>
      </w:r>
    </w:p>
    <w:p w14:paraId="73F50E3F" w14:textId="77777777" w:rsidR="00AA5AC4" w:rsidRPr="00AA5AC4" w:rsidRDefault="00AA5AC4" w:rsidP="00BF6D22">
      <w:pPr>
        <w:numPr>
          <w:ilvl w:val="2"/>
          <w:numId w:val="162"/>
        </w:numPr>
        <w:spacing w:before="0" w:after="120"/>
        <w:jc w:val="left"/>
        <w:rPr>
          <w:lang w:val="en-US"/>
        </w:rPr>
      </w:pPr>
      <w:r w:rsidRPr="00AA5AC4">
        <w:rPr>
          <w:b/>
          <w:lang w:val="en-US"/>
        </w:rPr>
        <w:t>Agency Code Payment</w:t>
      </w:r>
      <w:r w:rsidRPr="00AA5AC4">
        <w:rPr>
          <w:lang w:val="en-US"/>
        </w:rPr>
        <w:t xml:space="preserve"> is a fixed string of 6 characters, corresponding to the SIMP code of the agency where the payment was made, filled on the left with zeros (e.g., 000045); This data will only appear on “tickets paid at other sales points”;</w:t>
      </w:r>
    </w:p>
    <w:p w14:paraId="1B307B08" w14:textId="77777777" w:rsidR="00AA5AC4" w:rsidRPr="00AA5AC4" w:rsidRDefault="00AA5AC4" w:rsidP="00BF6D22">
      <w:pPr>
        <w:numPr>
          <w:ilvl w:val="2"/>
          <w:numId w:val="162"/>
        </w:numPr>
        <w:spacing w:before="0" w:after="120"/>
        <w:jc w:val="left"/>
        <w:rPr>
          <w:lang w:val="en-US"/>
        </w:rPr>
      </w:pPr>
      <w:r w:rsidRPr="00AA5AC4">
        <w:rPr>
          <w:b/>
          <w:lang w:val="en-US"/>
        </w:rPr>
        <w:t>PoS Identifier of the payment</w:t>
      </w:r>
      <w:r w:rsidRPr="00AA5AC4">
        <w:rPr>
          <w:lang w:val="en-US"/>
        </w:rPr>
        <w:t xml:space="preserve"> corresponds to Zona Rice to the PoS payment, where Rice is a fixed four-character string, left-padded with zeros (e.g., "MI0001"). This data will only appear on “tickets paid at other sales points”;</w:t>
      </w:r>
    </w:p>
    <w:p w14:paraId="2DEC9AEE" w14:textId="77777777" w:rsidR="00AA5AC4" w:rsidRPr="00AA5AC4" w:rsidRDefault="00AA5AC4" w:rsidP="00BF6D22">
      <w:pPr>
        <w:numPr>
          <w:ilvl w:val="2"/>
          <w:numId w:val="162"/>
        </w:numPr>
        <w:spacing w:before="0" w:after="120"/>
        <w:jc w:val="left"/>
        <w:rPr>
          <w:lang w:val="en-US"/>
        </w:rPr>
      </w:pPr>
      <w:r w:rsidRPr="00AA5AC4">
        <w:rPr>
          <w:b/>
          <w:lang w:val="en-US"/>
        </w:rPr>
        <w:t xml:space="preserve">Amount Bet </w:t>
      </w:r>
      <w:r w:rsidRPr="00AA5AC4">
        <w:rPr>
          <w:lang w:val="en-US"/>
        </w:rPr>
        <w:t>: the amount of the sell related to the bet.</w:t>
      </w:r>
    </w:p>
    <w:p w14:paraId="690058B3" w14:textId="77777777" w:rsidR="00AA5AC4" w:rsidRPr="00AA5AC4" w:rsidRDefault="00AA5AC4" w:rsidP="00BF6D22">
      <w:pPr>
        <w:numPr>
          <w:ilvl w:val="2"/>
          <w:numId w:val="162"/>
        </w:numPr>
        <w:spacing w:before="0" w:after="120"/>
        <w:jc w:val="left"/>
        <w:rPr>
          <w:lang w:val="en-US"/>
        </w:rPr>
      </w:pPr>
      <w:r w:rsidRPr="00AA5AC4">
        <w:rPr>
          <w:b/>
          <w:lang w:val="en-US"/>
        </w:rPr>
        <w:t>Amount Won</w:t>
      </w:r>
      <w:r w:rsidRPr="00AA5AC4">
        <w:rPr>
          <w:lang w:val="en-US"/>
        </w:rPr>
        <w:t>: the amount of the prize paid.</w:t>
      </w:r>
    </w:p>
    <w:p w14:paraId="4D57CCBA" w14:textId="77777777" w:rsidR="00AA5AC4" w:rsidRPr="00AA5AC4" w:rsidRDefault="00AA5AC4" w:rsidP="00BF6D22">
      <w:pPr>
        <w:numPr>
          <w:ilvl w:val="2"/>
          <w:numId w:val="162"/>
        </w:numPr>
        <w:spacing w:before="0" w:after="120"/>
        <w:jc w:val="left"/>
        <w:rPr>
          <w:lang w:val="en-US"/>
        </w:rPr>
      </w:pPr>
      <w:r w:rsidRPr="00AA5AC4">
        <w:rPr>
          <w:lang w:val="en-US"/>
        </w:rPr>
        <w:t>Final subtotals for each expanded section indicate that the aggregations for “</w:t>
      </w:r>
      <w:r w:rsidRPr="00AA5AC4">
        <w:rPr>
          <w:b/>
          <w:lang w:val="en-US"/>
        </w:rPr>
        <w:t>Ticket Payments in Other Agencies”</w:t>
      </w:r>
      <w:r w:rsidRPr="00AA5AC4">
        <w:rPr>
          <w:lang w:val="en-US"/>
        </w:rPr>
        <w:t xml:space="preserve"> are organized by payment date, while the other two sections are categorized based on the date of competence.</w:t>
      </w:r>
    </w:p>
    <w:p w14:paraId="3C55E585" w14:textId="77777777" w:rsidR="00AA5AC4" w:rsidRPr="00AA5AC4" w:rsidRDefault="00AA5AC4" w:rsidP="00BF6D22">
      <w:pPr>
        <w:numPr>
          <w:ilvl w:val="3"/>
          <w:numId w:val="163"/>
        </w:numPr>
        <w:spacing w:before="0" w:after="120"/>
        <w:jc w:val="left"/>
        <w:rPr>
          <w:lang w:val="en-US"/>
        </w:rPr>
      </w:pPr>
      <w:r w:rsidRPr="00AA5AC4">
        <w:rPr>
          <w:b/>
          <w:lang w:val="en-US"/>
        </w:rPr>
        <w:t>Total Winnings Amount:</w:t>
      </w:r>
      <w:r w:rsidRPr="00AA5AC4">
        <w:rPr>
          <w:lang w:val="en-US"/>
        </w:rPr>
        <w:t xml:space="preserve"> the total amount of winnings aggregated for the reference date;</w:t>
      </w:r>
    </w:p>
    <w:p w14:paraId="4652F303" w14:textId="77777777" w:rsidR="00AA5AC4" w:rsidRPr="00AA5AC4" w:rsidRDefault="00AA5AC4" w:rsidP="00BF6D22">
      <w:pPr>
        <w:numPr>
          <w:ilvl w:val="3"/>
          <w:numId w:val="163"/>
        </w:numPr>
        <w:spacing w:before="0" w:after="120"/>
        <w:jc w:val="left"/>
        <w:rPr>
          <w:lang w:val="en-US"/>
        </w:rPr>
      </w:pPr>
      <w:r w:rsidRPr="00AA5AC4">
        <w:rPr>
          <w:b/>
          <w:lang w:val="en-US"/>
        </w:rPr>
        <w:t>Number of Winnings:</w:t>
      </w:r>
      <w:r w:rsidRPr="00AA5AC4">
        <w:rPr>
          <w:lang w:val="en-US"/>
        </w:rPr>
        <w:t xml:space="preserve"> the total number of winnings aggregated for the reference date;</w:t>
      </w:r>
    </w:p>
    <w:p w14:paraId="77418FCE" w14:textId="77777777" w:rsidR="00AA5AC4" w:rsidRPr="00AA5AC4" w:rsidRDefault="00AA5AC4" w:rsidP="00BF6D22">
      <w:pPr>
        <w:numPr>
          <w:ilvl w:val="3"/>
          <w:numId w:val="163"/>
        </w:numPr>
        <w:spacing w:before="0" w:after="120"/>
        <w:jc w:val="left"/>
        <w:rPr>
          <w:lang w:val="en-US"/>
        </w:rPr>
      </w:pPr>
      <w:r w:rsidRPr="00AA5AC4">
        <w:rPr>
          <w:b/>
          <w:lang w:val="en-US"/>
        </w:rPr>
        <w:t>Winnings Payment Date:</w:t>
      </w:r>
      <w:r w:rsidRPr="00AA5AC4">
        <w:rPr>
          <w:lang w:val="en-US"/>
        </w:rPr>
        <w:t xml:space="preserve"> the payment date, present exclusively on </w:t>
      </w:r>
      <w:r w:rsidRPr="00AA5AC4">
        <w:rPr>
          <w:b/>
          <w:lang w:val="en-US"/>
        </w:rPr>
        <w:t>Tck Payments in Other Agencies</w:t>
      </w:r>
      <w:r w:rsidRPr="00AA5AC4">
        <w:rPr>
          <w:lang w:val="en-US"/>
        </w:rPr>
        <w:t>.</w:t>
      </w:r>
    </w:p>
    <w:p w14:paraId="2936CA3F" w14:textId="77777777" w:rsidR="00AA5AC4" w:rsidRDefault="00AA5AC4" w:rsidP="00AA5AC4">
      <w:r>
        <w:rPr>
          <w:b/>
          <w:u w:val="single"/>
        </w:rPr>
        <w:t>Additional Functions</w:t>
      </w:r>
    </w:p>
    <w:p w14:paraId="35F9A8D5" w14:textId="77777777" w:rsidR="00AA5AC4" w:rsidRDefault="00AA5AC4" w:rsidP="00BF6D22">
      <w:pPr>
        <w:numPr>
          <w:ilvl w:val="0"/>
          <w:numId w:val="164"/>
        </w:numPr>
        <w:spacing w:before="0" w:after="120"/>
        <w:jc w:val="left"/>
      </w:pPr>
      <w:r>
        <w:rPr>
          <w:b/>
        </w:rPr>
        <w:t>Management of the Reference Day</w:t>
      </w:r>
    </w:p>
    <w:p w14:paraId="45CEB3F8" w14:textId="77777777" w:rsidR="00AA5AC4" w:rsidRPr="00AA5AC4" w:rsidRDefault="00AA5AC4" w:rsidP="00BF6D22">
      <w:pPr>
        <w:numPr>
          <w:ilvl w:val="1"/>
          <w:numId w:val="165"/>
        </w:numPr>
        <w:spacing w:before="0" w:after="120"/>
        <w:jc w:val="left"/>
        <w:rPr>
          <w:lang w:val="en-US"/>
        </w:rPr>
      </w:pPr>
      <w:r w:rsidRPr="00AA5AC4">
        <w:rPr>
          <w:lang w:val="en-US"/>
        </w:rPr>
        <w:t>Automatic identification of the reference day, based on the most recent data upload date.</w:t>
      </w:r>
    </w:p>
    <w:p w14:paraId="25DAFA9A" w14:textId="77777777" w:rsidR="00AA5AC4" w:rsidRPr="00AA5AC4" w:rsidRDefault="00AA5AC4" w:rsidP="00BF6D22">
      <w:pPr>
        <w:numPr>
          <w:ilvl w:val="1"/>
          <w:numId w:val="165"/>
        </w:numPr>
        <w:spacing w:before="0" w:after="120"/>
        <w:jc w:val="left"/>
        <w:rPr>
          <w:lang w:val="en-US"/>
        </w:rPr>
      </w:pPr>
      <w:r w:rsidRPr="00AA5AC4">
        <w:rPr>
          <w:lang w:val="en-US"/>
        </w:rPr>
        <w:lastRenderedPageBreak/>
        <w:t>Option for the user to manually select an alternative date from those available.</w:t>
      </w:r>
    </w:p>
    <w:p w14:paraId="5CCCA0B0" w14:textId="77777777" w:rsidR="00AA5AC4" w:rsidRPr="00AA5AC4" w:rsidRDefault="00AA5AC4" w:rsidP="00BF6D22">
      <w:pPr>
        <w:numPr>
          <w:ilvl w:val="0"/>
          <w:numId w:val="164"/>
        </w:numPr>
        <w:spacing w:before="0" w:after="120"/>
        <w:jc w:val="left"/>
        <w:rPr>
          <w:lang w:val="en-US"/>
        </w:rPr>
      </w:pPr>
      <w:r w:rsidRPr="00AA5AC4">
        <w:rPr>
          <w:b/>
          <w:lang w:val="en-US"/>
        </w:rPr>
        <w:t>Interactive Navigation between Aggregated Data and Details</w:t>
      </w:r>
    </w:p>
    <w:p w14:paraId="313D695D" w14:textId="77777777" w:rsidR="00AA5AC4" w:rsidRPr="00AA5AC4" w:rsidRDefault="00AA5AC4" w:rsidP="00BF6D22">
      <w:pPr>
        <w:numPr>
          <w:ilvl w:val="1"/>
          <w:numId w:val="166"/>
        </w:numPr>
        <w:spacing w:before="0" w:after="120"/>
        <w:jc w:val="left"/>
        <w:rPr>
          <w:lang w:val="en-US"/>
        </w:rPr>
      </w:pPr>
      <w:r w:rsidRPr="00AA5AC4">
        <w:rPr>
          <w:lang w:val="en-US"/>
        </w:rPr>
        <w:t>Expand and collapse rows to show or hide the details of individual plays.</w:t>
      </w:r>
    </w:p>
    <w:p w14:paraId="1BFFDE11" w14:textId="77777777" w:rsidR="00AA5AC4" w:rsidRPr="00AA5AC4" w:rsidRDefault="00AA5AC4" w:rsidP="00BF6D22">
      <w:pPr>
        <w:numPr>
          <w:ilvl w:val="1"/>
          <w:numId w:val="166"/>
        </w:numPr>
        <w:spacing w:before="0" w:after="120"/>
        <w:jc w:val="left"/>
        <w:rPr>
          <w:lang w:val="en-US"/>
        </w:rPr>
      </w:pPr>
      <w:r w:rsidRPr="00AA5AC4">
        <w:rPr>
          <w:lang w:val="en-US"/>
        </w:rPr>
        <w:t>“Expand/Collapse All” button to manage the display globally.</w:t>
      </w:r>
    </w:p>
    <w:p w14:paraId="41F6FE61" w14:textId="77777777" w:rsidR="00AA5AC4" w:rsidRPr="00AA5AC4" w:rsidRDefault="00AA5AC4" w:rsidP="00AA5AC4">
      <w:pPr>
        <w:pStyle w:val="Heading3"/>
        <w:rPr>
          <w:lang w:val="en-US"/>
        </w:rPr>
      </w:pPr>
      <w:bookmarkStart w:id="267" w:name="scroll-bookmark-161"/>
      <w:bookmarkStart w:id="268" w:name="_Toc256000158"/>
      <w:bookmarkStart w:id="269" w:name="scroll-bookmark-67"/>
      <w:bookmarkStart w:id="270" w:name="_Toc198818805"/>
      <w:bookmarkEnd w:id="267"/>
      <w:r w:rsidRPr="00AA5AC4">
        <w:rPr>
          <w:lang w:val="en-US"/>
        </w:rPr>
        <w:t>XPS-ZENIT-375 - Dashboard - Single PoS - “Business Data“</w:t>
      </w:r>
      <w:bookmarkEnd w:id="268"/>
      <w:bookmarkEnd w:id="269"/>
      <w:bookmarkEnd w:id="270"/>
    </w:p>
    <w:p w14:paraId="3B899EAA" w14:textId="77777777" w:rsidR="00AA5AC4" w:rsidRPr="00AA5AC4" w:rsidRDefault="00AA5AC4" w:rsidP="00AA5AC4">
      <w:pPr>
        <w:rPr>
          <w:lang w:val="en-US"/>
        </w:rPr>
      </w:pPr>
      <w:r w:rsidRPr="00AA5AC4">
        <w:rPr>
          <w:lang w:val="en-US"/>
        </w:rPr>
        <w:t>This section offers a comprehensive overview of the Business Data related to Point of Sale (PoS) systems.</w:t>
      </w:r>
    </w:p>
    <w:p w14:paraId="2998A7EA" w14:textId="77777777" w:rsidR="00AA5AC4" w:rsidRPr="00AA5AC4" w:rsidRDefault="00AA5AC4" w:rsidP="00AA5AC4">
      <w:pPr>
        <w:rPr>
          <w:lang w:val="en-US"/>
        </w:rPr>
      </w:pPr>
      <w:r w:rsidRPr="00AA5AC4">
        <w:rPr>
          <w:lang w:val="en-US"/>
        </w:rPr>
        <w:t>This section presents data related to:</w:t>
      </w:r>
    </w:p>
    <w:p w14:paraId="606E92C6" w14:textId="77777777" w:rsidR="00AA5AC4" w:rsidRPr="00AA5AC4" w:rsidRDefault="00AA5AC4" w:rsidP="00BF6D22">
      <w:pPr>
        <w:numPr>
          <w:ilvl w:val="0"/>
          <w:numId w:val="167"/>
        </w:numPr>
        <w:spacing w:before="0" w:after="120"/>
        <w:jc w:val="left"/>
        <w:rPr>
          <w:lang w:val="en-US"/>
        </w:rPr>
      </w:pPr>
      <w:r w:rsidRPr="00AA5AC4">
        <w:rPr>
          <w:lang w:val="en-US"/>
        </w:rPr>
        <w:t>GNTN amount collected from RETINA which are imported weekly through the "Massive Importer" function;</w:t>
      </w:r>
    </w:p>
    <w:p w14:paraId="0D019CCF" w14:textId="77777777" w:rsidR="00AA5AC4" w:rsidRPr="00AA5AC4" w:rsidRDefault="00AA5AC4" w:rsidP="00BF6D22">
      <w:pPr>
        <w:numPr>
          <w:ilvl w:val="0"/>
          <w:numId w:val="167"/>
        </w:numPr>
        <w:spacing w:before="0" w:after="120"/>
        <w:jc w:val="left"/>
        <w:rPr>
          <w:lang w:val="en-US"/>
        </w:rPr>
      </w:pPr>
      <w:r w:rsidRPr="00AA5AC4">
        <w:rPr>
          <w:lang w:val="en-US"/>
        </w:rPr>
        <w:t>Business Data from CdG with the "Corner," "Shop," and "Gaming Hall," which are imported monthly through the "Massive Importer" function regarding "Management Control" data. Depending on the type of PoS, only the relevant belonging block will be displayed.</w:t>
      </w:r>
    </w:p>
    <w:p w14:paraId="11E973BD" w14:textId="77777777" w:rsidR="00AA5AC4" w:rsidRPr="00AA5AC4" w:rsidRDefault="00AA5AC4" w:rsidP="00AA5AC4">
      <w:pPr>
        <w:rPr>
          <w:lang w:val="en-US"/>
        </w:rPr>
      </w:pPr>
      <w:r w:rsidRPr="00AA5AC4">
        <w:rPr>
          <w:b/>
          <w:u w:val="single"/>
          <w:lang w:val="en-US"/>
        </w:rPr>
        <w:t>“GNTN amount collected” Data Visualization</w:t>
      </w:r>
    </w:p>
    <w:p w14:paraId="4409D886" w14:textId="77777777" w:rsidR="00AA5AC4" w:rsidRPr="00AA5AC4" w:rsidRDefault="00AA5AC4" w:rsidP="00AA5AC4">
      <w:pPr>
        <w:rPr>
          <w:lang w:val="en-US"/>
        </w:rPr>
      </w:pPr>
      <w:r w:rsidRPr="00AA5AC4">
        <w:rPr>
          <w:lang w:val="en-US"/>
        </w:rPr>
        <w:t>In this sub-section, you will find the following information:</w:t>
      </w:r>
    </w:p>
    <w:p w14:paraId="48C475BB" w14:textId="77777777" w:rsidR="00AA5AC4" w:rsidRPr="00AA5AC4" w:rsidRDefault="00AA5AC4" w:rsidP="00BF6D22">
      <w:pPr>
        <w:numPr>
          <w:ilvl w:val="0"/>
          <w:numId w:val="168"/>
        </w:numPr>
        <w:spacing w:before="0" w:after="120"/>
        <w:jc w:val="left"/>
        <w:rPr>
          <w:lang w:val="en-US"/>
        </w:rPr>
      </w:pPr>
      <w:r w:rsidRPr="00AA5AC4">
        <w:rPr>
          <w:lang w:val="en-US"/>
        </w:rPr>
        <w:t>The total media amount collected for GNTN year-to-date (YTD) on a weekly;</w:t>
      </w:r>
    </w:p>
    <w:p w14:paraId="33E553BC" w14:textId="77777777" w:rsidR="00AA5AC4" w:rsidRPr="00AA5AC4" w:rsidRDefault="00AA5AC4" w:rsidP="00BF6D22">
      <w:pPr>
        <w:numPr>
          <w:ilvl w:val="0"/>
          <w:numId w:val="168"/>
        </w:numPr>
        <w:spacing w:before="0" w:after="120"/>
        <w:jc w:val="left"/>
        <w:rPr>
          <w:lang w:val="en-US"/>
        </w:rPr>
      </w:pPr>
      <w:r w:rsidRPr="00AA5AC4">
        <w:rPr>
          <w:lang w:val="en-US"/>
        </w:rPr>
        <w:t>Upload date in the system;</w:t>
      </w:r>
    </w:p>
    <w:p w14:paraId="7FCA341A" w14:textId="77777777" w:rsidR="00AA5AC4" w:rsidRPr="00AA5AC4" w:rsidRDefault="00AA5AC4" w:rsidP="00BF6D22">
      <w:pPr>
        <w:numPr>
          <w:ilvl w:val="0"/>
          <w:numId w:val="168"/>
        </w:numPr>
        <w:spacing w:before="0" w:after="120"/>
        <w:jc w:val="left"/>
        <w:rPr>
          <w:lang w:val="en-US"/>
        </w:rPr>
      </w:pPr>
      <w:r w:rsidRPr="00AA5AC4">
        <w:rPr>
          <w:lang w:val="en-US"/>
        </w:rPr>
        <w:t>Reference week of the data;</w:t>
      </w:r>
    </w:p>
    <w:p w14:paraId="0B3DBD5D" w14:textId="77777777" w:rsidR="00AA5AC4" w:rsidRPr="00AA5AC4" w:rsidRDefault="00AA5AC4" w:rsidP="00BF6D22">
      <w:pPr>
        <w:numPr>
          <w:ilvl w:val="0"/>
          <w:numId w:val="168"/>
        </w:numPr>
        <w:spacing w:before="0" w:after="120"/>
        <w:jc w:val="left"/>
        <w:rPr>
          <w:lang w:val="en-US"/>
        </w:rPr>
      </w:pPr>
      <w:r w:rsidRPr="00AA5AC4">
        <w:rPr>
          <w:lang w:val="en-US"/>
        </w:rPr>
        <w:t>Reference year of the data;</w:t>
      </w:r>
    </w:p>
    <w:p w14:paraId="5A964C42" w14:textId="77777777" w:rsidR="00AA5AC4" w:rsidRPr="00AA5AC4" w:rsidRDefault="00AA5AC4" w:rsidP="00AA5AC4">
      <w:pPr>
        <w:rPr>
          <w:lang w:val="en-US"/>
        </w:rPr>
      </w:pPr>
      <w:r w:rsidRPr="00AA5AC4">
        <w:rPr>
          <w:b/>
          <w:u w:val="single"/>
          <w:lang w:val="en-US"/>
        </w:rPr>
        <w:t>“Business Data” Data Visualization</w:t>
      </w:r>
    </w:p>
    <w:p w14:paraId="52F87803" w14:textId="77777777" w:rsidR="00AA5AC4" w:rsidRPr="00AA5AC4" w:rsidRDefault="00AA5AC4" w:rsidP="00AA5AC4">
      <w:pPr>
        <w:rPr>
          <w:lang w:val="en-US"/>
        </w:rPr>
      </w:pPr>
      <w:r w:rsidRPr="00AA5AC4">
        <w:rPr>
          <w:lang w:val="en-US"/>
        </w:rPr>
        <w:t>On each sub-section, the following information will be displayed:</w:t>
      </w:r>
    </w:p>
    <w:p w14:paraId="2120E47B" w14:textId="77777777" w:rsidR="00AA5AC4" w:rsidRPr="00AA5AC4" w:rsidRDefault="00AA5AC4" w:rsidP="00BF6D22">
      <w:pPr>
        <w:numPr>
          <w:ilvl w:val="0"/>
          <w:numId w:val="169"/>
        </w:numPr>
        <w:spacing w:before="0" w:after="120"/>
        <w:jc w:val="left"/>
        <w:rPr>
          <w:lang w:val="en-US"/>
        </w:rPr>
      </w:pPr>
      <w:r w:rsidRPr="00AA5AC4">
        <w:rPr>
          <w:lang w:val="en-US"/>
        </w:rPr>
        <w:t>Upload date in the system;</w:t>
      </w:r>
    </w:p>
    <w:p w14:paraId="05EA10EA" w14:textId="77777777" w:rsidR="00AA5AC4" w:rsidRPr="00AA5AC4" w:rsidRDefault="00AA5AC4" w:rsidP="00BF6D22">
      <w:pPr>
        <w:numPr>
          <w:ilvl w:val="0"/>
          <w:numId w:val="169"/>
        </w:numPr>
        <w:spacing w:before="0" w:after="120"/>
        <w:jc w:val="left"/>
        <w:rPr>
          <w:lang w:val="en-US"/>
        </w:rPr>
      </w:pPr>
      <w:r w:rsidRPr="00AA5AC4">
        <w:rPr>
          <w:lang w:val="en-US"/>
        </w:rPr>
        <w:t>Reference month of the data;</w:t>
      </w:r>
    </w:p>
    <w:p w14:paraId="7F978665" w14:textId="77777777" w:rsidR="00AA5AC4" w:rsidRPr="00AA5AC4" w:rsidRDefault="00AA5AC4" w:rsidP="00BF6D22">
      <w:pPr>
        <w:numPr>
          <w:ilvl w:val="0"/>
          <w:numId w:val="169"/>
        </w:numPr>
        <w:spacing w:before="0" w:after="120"/>
        <w:jc w:val="left"/>
        <w:rPr>
          <w:lang w:val="en-US"/>
        </w:rPr>
      </w:pPr>
      <w:r w:rsidRPr="00AA5AC4">
        <w:rPr>
          <w:lang w:val="en-US"/>
        </w:rPr>
        <w:t>Reference year of the data;</w:t>
      </w:r>
    </w:p>
    <w:p w14:paraId="730BC307" w14:textId="77777777" w:rsidR="00AA5AC4" w:rsidRPr="00AA5AC4" w:rsidRDefault="00AA5AC4" w:rsidP="00AA5AC4">
      <w:pPr>
        <w:rPr>
          <w:lang w:val="en-US"/>
        </w:rPr>
      </w:pPr>
      <w:r w:rsidRPr="00AA5AC4">
        <w:rPr>
          <w:lang w:val="en-US"/>
        </w:rPr>
        <w:t>Below is a detailed description of the content of the various sub-sections:</w:t>
      </w:r>
    </w:p>
    <w:p w14:paraId="2545EAF1" w14:textId="77777777" w:rsidR="00AA5AC4" w:rsidRDefault="00AA5AC4" w:rsidP="00BF6D22">
      <w:pPr>
        <w:numPr>
          <w:ilvl w:val="0"/>
          <w:numId w:val="170"/>
        </w:numPr>
        <w:spacing w:before="0" w:after="120"/>
        <w:jc w:val="left"/>
      </w:pPr>
      <w:r>
        <w:rPr>
          <w:b/>
          <w:u w:val="single"/>
        </w:rPr>
        <w:t>“Corner” Data Visualization</w:t>
      </w:r>
    </w:p>
    <w:p w14:paraId="0652DBB9" w14:textId="77777777" w:rsidR="00AA5AC4" w:rsidRPr="00AA5AC4" w:rsidRDefault="00AA5AC4" w:rsidP="00BF6D22">
      <w:pPr>
        <w:numPr>
          <w:ilvl w:val="1"/>
          <w:numId w:val="171"/>
        </w:numPr>
        <w:spacing w:before="0" w:after="120"/>
        <w:jc w:val="left"/>
        <w:rPr>
          <w:lang w:val="en-US"/>
        </w:rPr>
      </w:pPr>
      <w:r w:rsidRPr="00AA5AC4">
        <w:rPr>
          <w:lang w:val="en-US"/>
        </w:rPr>
        <w:t xml:space="preserve">The interface will be </w:t>
      </w:r>
      <w:r w:rsidRPr="00AA5AC4">
        <w:rPr>
          <w:b/>
          <w:lang w:val="en-US"/>
        </w:rPr>
        <w:t>organized in a table layout</w:t>
      </w:r>
      <w:r w:rsidRPr="00AA5AC4">
        <w:rPr>
          <w:lang w:val="en-US"/>
        </w:rPr>
        <w:t xml:space="preserve"> with </w:t>
      </w:r>
      <w:r w:rsidRPr="00AA5AC4">
        <w:rPr>
          <w:b/>
          <w:lang w:val="en-US"/>
        </w:rPr>
        <w:t>distinct data groups</w:t>
      </w:r>
      <w:r w:rsidRPr="00AA5AC4">
        <w:rPr>
          <w:lang w:val="en-US"/>
        </w:rPr>
        <w:t>, each representing a category of information related to various types of collections, revenues, and fees, distributed by year (YTD, "Year To Date").</w:t>
      </w:r>
    </w:p>
    <w:p w14:paraId="33C3F637" w14:textId="77777777" w:rsidR="00AA5AC4" w:rsidRPr="00AA5AC4" w:rsidRDefault="00AA5AC4" w:rsidP="00BF6D22">
      <w:pPr>
        <w:numPr>
          <w:ilvl w:val="1"/>
          <w:numId w:val="171"/>
        </w:numPr>
        <w:spacing w:before="0" w:after="120"/>
        <w:jc w:val="left"/>
        <w:rPr>
          <w:lang w:val="en-US"/>
        </w:rPr>
      </w:pPr>
      <w:r w:rsidRPr="00AA5AC4">
        <w:rPr>
          <w:lang w:val="en-US"/>
        </w:rPr>
        <w:t>The data will be presented in multiple sections or separate blocks, which can be displayed horizontally or vertically depending on the preference for better readability.</w:t>
      </w:r>
    </w:p>
    <w:p w14:paraId="7FC963AF" w14:textId="77777777" w:rsidR="00AA5AC4" w:rsidRPr="00AA5AC4" w:rsidRDefault="00AA5AC4" w:rsidP="00BF6D22">
      <w:pPr>
        <w:numPr>
          <w:ilvl w:val="1"/>
          <w:numId w:val="171"/>
        </w:numPr>
        <w:spacing w:before="0" w:after="120"/>
        <w:jc w:val="left"/>
        <w:rPr>
          <w:lang w:val="en-US"/>
        </w:rPr>
      </w:pPr>
      <w:r w:rsidRPr="00AA5AC4">
        <w:rPr>
          <w:lang w:val="en-US"/>
        </w:rPr>
        <w:lastRenderedPageBreak/>
        <w:t>The information that can be displayed is as follows:</w:t>
      </w:r>
    </w:p>
    <w:p w14:paraId="6C022A41" w14:textId="77777777" w:rsidR="00AA5AC4" w:rsidRDefault="00AA5AC4" w:rsidP="00BF6D22">
      <w:pPr>
        <w:numPr>
          <w:ilvl w:val="2"/>
          <w:numId w:val="172"/>
        </w:numPr>
        <w:spacing w:before="0" w:after="120"/>
        <w:jc w:val="left"/>
      </w:pPr>
      <w:r>
        <w:rPr>
          <w:b/>
        </w:rPr>
        <w:t>Amount Collected Data</w:t>
      </w:r>
    </w:p>
    <w:p w14:paraId="2A1BFF38" w14:textId="77777777" w:rsidR="00AA5AC4" w:rsidRPr="00AA5AC4" w:rsidRDefault="00AA5AC4" w:rsidP="00BF6D22">
      <w:pPr>
        <w:numPr>
          <w:ilvl w:val="3"/>
          <w:numId w:val="173"/>
        </w:numPr>
        <w:spacing w:before="0" w:after="120"/>
        <w:jc w:val="left"/>
        <w:rPr>
          <w:lang w:val="en-US"/>
        </w:rPr>
      </w:pPr>
      <w:r w:rsidRPr="00AA5AC4">
        <w:rPr>
          <w:b/>
          <w:lang w:val="en-US"/>
        </w:rPr>
        <w:t>Sports Amount Collected (YTD):</w:t>
      </w:r>
      <w:r w:rsidRPr="00AA5AC4">
        <w:rPr>
          <w:lang w:val="en-US"/>
        </w:rPr>
        <w:t xml:space="preserve"> Total sports amount collected from the beginning of the year;</w:t>
      </w:r>
    </w:p>
    <w:p w14:paraId="0F1AC7B6" w14:textId="77777777" w:rsidR="00AA5AC4" w:rsidRPr="00AA5AC4" w:rsidRDefault="00AA5AC4" w:rsidP="00BF6D22">
      <w:pPr>
        <w:numPr>
          <w:ilvl w:val="3"/>
          <w:numId w:val="173"/>
        </w:numPr>
        <w:spacing w:before="0" w:after="120"/>
        <w:jc w:val="left"/>
        <w:rPr>
          <w:lang w:val="en-US"/>
        </w:rPr>
      </w:pPr>
      <w:r w:rsidRPr="00AA5AC4">
        <w:rPr>
          <w:b/>
          <w:lang w:val="en-US"/>
        </w:rPr>
        <w:t>CPS Amount Collected (YTD):</w:t>
      </w:r>
      <w:r w:rsidRPr="00AA5AC4">
        <w:rPr>
          <w:lang w:val="en-US"/>
        </w:rPr>
        <w:t xml:space="preserve"> Total Totocalcio amount collected from the beginning of the year;</w:t>
      </w:r>
    </w:p>
    <w:p w14:paraId="116C45B8" w14:textId="77777777" w:rsidR="00AA5AC4" w:rsidRPr="00AA5AC4" w:rsidRDefault="00AA5AC4" w:rsidP="00BF6D22">
      <w:pPr>
        <w:numPr>
          <w:ilvl w:val="3"/>
          <w:numId w:val="173"/>
        </w:numPr>
        <w:spacing w:before="0" w:after="120"/>
        <w:jc w:val="left"/>
        <w:rPr>
          <w:lang w:val="en-US"/>
        </w:rPr>
      </w:pPr>
      <w:r w:rsidRPr="00AA5AC4">
        <w:rPr>
          <w:b/>
          <w:lang w:val="en-US"/>
        </w:rPr>
        <w:t>Horse-Racing Amount Collected (YTD):</w:t>
      </w:r>
      <w:r w:rsidRPr="00AA5AC4">
        <w:rPr>
          <w:lang w:val="en-US"/>
        </w:rPr>
        <w:t xml:space="preserve"> Total horse racing amount collected from the beginning of the year;</w:t>
      </w:r>
    </w:p>
    <w:p w14:paraId="01BB6AF4" w14:textId="77777777" w:rsidR="00AA5AC4" w:rsidRPr="00AA5AC4" w:rsidRDefault="00AA5AC4" w:rsidP="00BF6D22">
      <w:pPr>
        <w:numPr>
          <w:ilvl w:val="3"/>
          <w:numId w:val="173"/>
        </w:numPr>
        <w:spacing w:before="0" w:after="120"/>
        <w:jc w:val="left"/>
        <w:rPr>
          <w:lang w:val="en-US"/>
        </w:rPr>
      </w:pPr>
      <w:r w:rsidRPr="00AA5AC4">
        <w:rPr>
          <w:b/>
          <w:lang w:val="en-US"/>
        </w:rPr>
        <w:t>VR Amount Collected (YTD):</w:t>
      </w:r>
      <w:r w:rsidRPr="00AA5AC4">
        <w:rPr>
          <w:lang w:val="en-US"/>
        </w:rPr>
        <w:t xml:space="preserve"> Total Virtual Race amount collected from the beginning of the year;</w:t>
      </w:r>
    </w:p>
    <w:p w14:paraId="0E02D495" w14:textId="77777777" w:rsidR="00AA5AC4" w:rsidRPr="00AA5AC4" w:rsidRDefault="00AA5AC4" w:rsidP="00BF6D22">
      <w:pPr>
        <w:numPr>
          <w:ilvl w:val="3"/>
          <w:numId w:val="173"/>
        </w:numPr>
        <w:spacing w:before="0" w:after="120"/>
        <w:jc w:val="left"/>
        <w:rPr>
          <w:lang w:val="en-US"/>
        </w:rPr>
      </w:pPr>
      <w:r w:rsidRPr="00AA5AC4">
        <w:rPr>
          <w:b/>
          <w:lang w:val="en-US"/>
        </w:rPr>
        <w:t>Total Betting Amount Collected (YTD):</w:t>
      </w:r>
      <w:r w:rsidRPr="00AA5AC4">
        <w:rPr>
          <w:lang w:val="en-US"/>
        </w:rPr>
        <w:t xml:space="preserve"> Total betting Amount collected (Sports + CPS + Horse-Racing + VR);</w:t>
      </w:r>
    </w:p>
    <w:p w14:paraId="1DA2059D" w14:textId="77777777" w:rsidR="00AA5AC4" w:rsidRPr="00AA5AC4" w:rsidRDefault="00AA5AC4" w:rsidP="00BF6D22">
      <w:pPr>
        <w:numPr>
          <w:ilvl w:val="3"/>
          <w:numId w:val="173"/>
        </w:numPr>
        <w:spacing w:before="0" w:after="120"/>
        <w:jc w:val="left"/>
        <w:rPr>
          <w:lang w:val="en-US"/>
        </w:rPr>
      </w:pPr>
      <w:r w:rsidRPr="00AA5AC4">
        <w:rPr>
          <w:b/>
          <w:lang w:val="en-US"/>
        </w:rPr>
        <w:t xml:space="preserve">AWP Amount Collected (YTD): </w:t>
      </w:r>
      <w:r w:rsidRPr="00AA5AC4">
        <w:rPr>
          <w:lang w:val="en-US"/>
        </w:rPr>
        <w:t>Total AWP amount collected from the beginning of the year;</w:t>
      </w:r>
    </w:p>
    <w:p w14:paraId="6BBE2C54" w14:textId="77777777" w:rsidR="00AA5AC4" w:rsidRPr="00AA5AC4" w:rsidRDefault="00AA5AC4" w:rsidP="00BF6D22">
      <w:pPr>
        <w:numPr>
          <w:ilvl w:val="3"/>
          <w:numId w:val="173"/>
        </w:numPr>
        <w:spacing w:before="0" w:after="120"/>
        <w:jc w:val="left"/>
        <w:rPr>
          <w:lang w:val="en-US"/>
        </w:rPr>
      </w:pPr>
      <w:r w:rsidRPr="00AA5AC4">
        <w:rPr>
          <w:b/>
          <w:lang w:val="en-US"/>
        </w:rPr>
        <w:t xml:space="preserve">GNTN Amount Collected (YTD): </w:t>
      </w:r>
      <w:r w:rsidRPr="00AA5AC4">
        <w:rPr>
          <w:lang w:val="en-US"/>
        </w:rPr>
        <w:t>Total GNTN amount collected from the beginning of the year;</w:t>
      </w:r>
    </w:p>
    <w:p w14:paraId="79B7799D" w14:textId="77777777" w:rsidR="00AA5AC4" w:rsidRPr="00AA5AC4" w:rsidRDefault="00AA5AC4" w:rsidP="00BF6D22">
      <w:pPr>
        <w:numPr>
          <w:ilvl w:val="3"/>
          <w:numId w:val="173"/>
        </w:numPr>
        <w:spacing w:before="0" w:after="120"/>
        <w:jc w:val="left"/>
        <w:rPr>
          <w:lang w:val="en-US"/>
        </w:rPr>
      </w:pPr>
      <w:r w:rsidRPr="00AA5AC4">
        <w:rPr>
          <w:b/>
          <w:lang w:val="en-US"/>
        </w:rPr>
        <w:t>Total Amount Collected (YTD):</w:t>
      </w:r>
      <w:r w:rsidRPr="00AA5AC4">
        <w:rPr>
          <w:lang w:val="en-US"/>
        </w:rPr>
        <w:t xml:space="preserve"> Total amound collected (Betting + AWP + GNTN);</w:t>
      </w:r>
    </w:p>
    <w:p w14:paraId="0EC179D8" w14:textId="77777777" w:rsidR="00AA5AC4" w:rsidRDefault="00AA5AC4" w:rsidP="00BF6D22">
      <w:pPr>
        <w:numPr>
          <w:ilvl w:val="2"/>
          <w:numId w:val="172"/>
        </w:numPr>
        <w:spacing w:before="0" w:after="120"/>
        <w:jc w:val="left"/>
      </w:pPr>
      <w:r>
        <w:rPr>
          <w:b/>
        </w:rPr>
        <w:t>Revenue Data</w:t>
      </w:r>
    </w:p>
    <w:p w14:paraId="2F6C060C" w14:textId="77777777" w:rsidR="00AA5AC4" w:rsidRPr="00AA5AC4" w:rsidRDefault="00AA5AC4" w:rsidP="00BF6D22">
      <w:pPr>
        <w:numPr>
          <w:ilvl w:val="3"/>
          <w:numId w:val="174"/>
        </w:numPr>
        <w:spacing w:before="0" w:after="120"/>
        <w:jc w:val="left"/>
        <w:rPr>
          <w:lang w:val="en-US"/>
        </w:rPr>
      </w:pPr>
      <w:r w:rsidRPr="00AA5AC4">
        <w:rPr>
          <w:b/>
          <w:lang w:val="en-US"/>
        </w:rPr>
        <w:t>Sports Revenues (YTD)</w:t>
      </w:r>
      <w:r w:rsidRPr="00AA5AC4">
        <w:rPr>
          <w:lang w:val="en-US"/>
        </w:rPr>
        <w:t>: Total sports revenues since the beginning of the year;</w:t>
      </w:r>
    </w:p>
    <w:p w14:paraId="5E30C523" w14:textId="77777777" w:rsidR="00AA5AC4" w:rsidRPr="00AA5AC4" w:rsidRDefault="00AA5AC4" w:rsidP="00BF6D22">
      <w:pPr>
        <w:numPr>
          <w:ilvl w:val="3"/>
          <w:numId w:val="174"/>
        </w:numPr>
        <w:spacing w:before="0" w:after="120"/>
        <w:jc w:val="left"/>
        <w:rPr>
          <w:lang w:val="en-US"/>
        </w:rPr>
      </w:pPr>
      <w:r w:rsidRPr="00AA5AC4">
        <w:rPr>
          <w:b/>
          <w:lang w:val="en-US"/>
        </w:rPr>
        <w:t>CPS Revenues (YTD):</w:t>
      </w:r>
      <w:r w:rsidRPr="00AA5AC4">
        <w:rPr>
          <w:lang w:val="en-US"/>
        </w:rPr>
        <w:t xml:space="preserve"> Total totocalcio revenues since the beginning of the year;</w:t>
      </w:r>
    </w:p>
    <w:p w14:paraId="1007B432" w14:textId="77777777" w:rsidR="00AA5AC4" w:rsidRPr="00AA5AC4" w:rsidRDefault="00AA5AC4" w:rsidP="00BF6D22">
      <w:pPr>
        <w:numPr>
          <w:ilvl w:val="3"/>
          <w:numId w:val="174"/>
        </w:numPr>
        <w:spacing w:before="0" w:after="120"/>
        <w:jc w:val="left"/>
        <w:rPr>
          <w:lang w:val="en-US"/>
        </w:rPr>
      </w:pPr>
      <w:r w:rsidRPr="00AA5AC4">
        <w:rPr>
          <w:b/>
          <w:lang w:val="en-US"/>
        </w:rPr>
        <w:t xml:space="preserve">Horse-Racing Revenues (YTD): </w:t>
      </w:r>
      <w:r w:rsidRPr="00AA5AC4">
        <w:rPr>
          <w:lang w:val="en-US"/>
        </w:rPr>
        <w:t>Total horse racing revenues since the beginning of the year;</w:t>
      </w:r>
    </w:p>
    <w:p w14:paraId="1298ABE6" w14:textId="77777777" w:rsidR="00AA5AC4" w:rsidRPr="00AA5AC4" w:rsidRDefault="00AA5AC4" w:rsidP="00BF6D22">
      <w:pPr>
        <w:numPr>
          <w:ilvl w:val="3"/>
          <w:numId w:val="174"/>
        </w:numPr>
        <w:spacing w:before="0" w:after="120"/>
        <w:jc w:val="left"/>
        <w:rPr>
          <w:lang w:val="en-US"/>
        </w:rPr>
      </w:pPr>
      <w:r w:rsidRPr="00AA5AC4">
        <w:rPr>
          <w:b/>
          <w:lang w:val="en-US"/>
        </w:rPr>
        <w:t xml:space="preserve">VR Revenues (YTD): </w:t>
      </w:r>
      <w:r w:rsidRPr="00AA5AC4">
        <w:rPr>
          <w:lang w:val="en-US"/>
        </w:rPr>
        <w:t>Total Virtual Race revenues since the beginning of the year;</w:t>
      </w:r>
    </w:p>
    <w:p w14:paraId="06073FD8" w14:textId="77777777" w:rsidR="00AA5AC4" w:rsidRPr="00AA5AC4" w:rsidRDefault="00AA5AC4" w:rsidP="00BF6D22">
      <w:pPr>
        <w:numPr>
          <w:ilvl w:val="3"/>
          <w:numId w:val="174"/>
        </w:numPr>
        <w:spacing w:before="0" w:after="120"/>
        <w:jc w:val="left"/>
        <w:rPr>
          <w:lang w:val="en-US"/>
        </w:rPr>
      </w:pPr>
      <w:r w:rsidRPr="00AA5AC4">
        <w:rPr>
          <w:b/>
          <w:lang w:val="en-US"/>
        </w:rPr>
        <w:t xml:space="preserve">Total Betting Revenues (YTD): </w:t>
      </w:r>
      <w:r w:rsidRPr="00AA5AC4">
        <w:rPr>
          <w:lang w:val="en-US"/>
        </w:rPr>
        <w:t>Total betting revenues since the beginning of the year;</w:t>
      </w:r>
    </w:p>
    <w:p w14:paraId="5F28F82A" w14:textId="77777777" w:rsidR="00AA5AC4" w:rsidRPr="00AA5AC4" w:rsidRDefault="00AA5AC4" w:rsidP="00BF6D22">
      <w:pPr>
        <w:numPr>
          <w:ilvl w:val="3"/>
          <w:numId w:val="174"/>
        </w:numPr>
        <w:spacing w:before="0" w:after="120"/>
        <w:jc w:val="left"/>
        <w:rPr>
          <w:lang w:val="en-US"/>
        </w:rPr>
      </w:pPr>
      <w:r w:rsidRPr="00AA5AC4">
        <w:rPr>
          <w:b/>
          <w:lang w:val="en-US"/>
        </w:rPr>
        <w:t xml:space="preserve">AWP Revenues (YTD): </w:t>
      </w:r>
      <w:r w:rsidRPr="00AA5AC4">
        <w:rPr>
          <w:lang w:val="en-US"/>
        </w:rPr>
        <w:t>Total AWP revenues since the beginning of the year;</w:t>
      </w:r>
    </w:p>
    <w:p w14:paraId="41C55406" w14:textId="77777777" w:rsidR="00AA5AC4" w:rsidRPr="00AA5AC4" w:rsidRDefault="00AA5AC4" w:rsidP="00BF6D22">
      <w:pPr>
        <w:numPr>
          <w:ilvl w:val="3"/>
          <w:numId w:val="174"/>
        </w:numPr>
        <w:spacing w:before="0" w:after="120"/>
        <w:jc w:val="left"/>
        <w:rPr>
          <w:lang w:val="en-US"/>
        </w:rPr>
      </w:pPr>
      <w:r w:rsidRPr="00AA5AC4">
        <w:rPr>
          <w:b/>
          <w:lang w:val="en-US"/>
        </w:rPr>
        <w:t xml:space="preserve">GNTN Revenues (YTD): </w:t>
      </w:r>
      <w:r w:rsidRPr="00AA5AC4">
        <w:rPr>
          <w:lang w:val="en-US"/>
        </w:rPr>
        <w:t>Total GNTN revenues since the beginning of the year;</w:t>
      </w:r>
    </w:p>
    <w:p w14:paraId="4A35522E" w14:textId="77777777" w:rsidR="00AA5AC4" w:rsidRPr="00AA5AC4" w:rsidRDefault="00AA5AC4" w:rsidP="00BF6D22">
      <w:pPr>
        <w:numPr>
          <w:ilvl w:val="3"/>
          <w:numId w:val="174"/>
        </w:numPr>
        <w:spacing w:before="0" w:after="120"/>
        <w:jc w:val="left"/>
        <w:rPr>
          <w:lang w:val="en-US"/>
        </w:rPr>
      </w:pPr>
      <w:r w:rsidRPr="00AA5AC4">
        <w:rPr>
          <w:b/>
          <w:lang w:val="en-US"/>
        </w:rPr>
        <w:t xml:space="preserve">Total Products Revenues (YTD): </w:t>
      </w:r>
      <w:r w:rsidRPr="00AA5AC4">
        <w:rPr>
          <w:lang w:val="en-US"/>
        </w:rPr>
        <w:t>Total products revenues since the beginning of the year;</w:t>
      </w:r>
    </w:p>
    <w:p w14:paraId="7A9E8D0B" w14:textId="77777777" w:rsidR="00AA5AC4" w:rsidRPr="00AA5AC4" w:rsidRDefault="00AA5AC4" w:rsidP="00BF6D22">
      <w:pPr>
        <w:numPr>
          <w:ilvl w:val="3"/>
          <w:numId w:val="174"/>
        </w:numPr>
        <w:spacing w:before="0" w:after="120"/>
        <w:jc w:val="left"/>
        <w:rPr>
          <w:lang w:val="en-US"/>
        </w:rPr>
      </w:pPr>
      <w:r w:rsidRPr="00AA5AC4">
        <w:rPr>
          <w:b/>
          <w:lang w:val="en-US"/>
        </w:rPr>
        <w:lastRenderedPageBreak/>
        <w:t xml:space="preserve">PGI/PGS Fee (YTD): </w:t>
      </w:r>
      <w:r w:rsidRPr="00AA5AC4">
        <w:rPr>
          <w:lang w:val="en-US"/>
        </w:rPr>
        <w:t>PGI/PGS fee since the beginning of the year;</w:t>
      </w:r>
    </w:p>
    <w:p w14:paraId="2F95D323" w14:textId="77777777" w:rsidR="00AA5AC4" w:rsidRPr="00AA5AC4" w:rsidRDefault="00AA5AC4" w:rsidP="00BF6D22">
      <w:pPr>
        <w:numPr>
          <w:ilvl w:val="3"/>
          <w:numId w:val="174"/>
        </w:numPr>
        <w:spacing w:before="0" w:after="120"/>
        <w:jc w:val="left"/>
        <w:rPr>
          <w:lang w:val="en-US"/>
        </w:rPr>
      </w:pPr>
      <w:r w:rsidRPr="00AA5AC4">
        <w:rPr>
          <w:b/>
          <w:lang w:val="en-US"/>
        </w:rPr>
        <w:t>MySisal Fee (YTD):</w:t>
      </w:r>
      <w:r w:rsidRPr="00AA5AC4">
        <w:rPr>
          <w:lang w:val="en-US"/>
        </w:rPr>
        <w:t xml:space="preserve"> MySisal fee since the beginning of the year;</w:t>
      </w:r>
    </w:p>
    <w:p w14:paraId="21D1AE2C" w14:textId="77777777" w:rsidR="00AA5AC4" w:rsidRPr="00AA5AC4" w:rsidRDefault="00AA5AC4" w:rsidP="00BF6D22">
      <w:pPr>
        <w:numPr>
          <w:ilvl w:val="3"/>
          <w:numId w:val="174"/>
        </w:numPr>
        <w:spacing w:before="0" w:after="120"/>
        <w:jc w:val="left"/>
        <w:rPr>
          <w:lang w:val="en-US"/>
        </w:rPr>
      </w:pPr>
      <w:r w:rsidRPr="00AA5AC4">
        <w:rPr>
          <w:b/>
          <w:lang w:val="en-US"/>
        </w:rPr>
        <w:t>Total Revenues (YTD):</w:t>
      </w:r>
      <w:r w:rsidRPr="00AA5AC4">
        <w:rPr>
          <w:lang w:val="en-US"/>
        </w:rPr>
        <w:t xml:space="preserve"> Total revenues since the beginning of the year.</w:t>
      </w:r>
    </w:p>
    <w:p w14:paraId="04139A44" w14:textId="77777777" w:rsidR="00AA5AC4" w:rsidRDefault="00AA5AC4" w:rsidP="00BF6D22">
      <w:pPr>
        <w:numPr>
          <w:ilvl w:val="2"/>
          <w:numId w:val="172"/>
        </w:numPr>
        <w:spacing w:before="0" w:after="120"/>
        <w:jc w:val="left"/>
      </w:pPr>
      <w:r>
        <w:rPr>
          <w:b/>
        </w:rPr>
        <w:t>Fee Data</w:t>
      </w:r>
    </w:p>
    <w:p w14:paraId="7F11D2BB" w14:textId="77777777" w:rsidR="00AA5AC4" w:rsidRPr="00AA5AC4" w:rsidRDefault="00AA5AC4" w:rsidP="00BF6D22">
      <w:pPr>
        <w:numPr>
          <w:ilvl w:val="3"/>
          <w:numId w:val="175"/>
        </w:numPr>
        <w:spacing w:before="0" w:after="120"/>
        <w:jc w:val="left"/>
        <w:rPr>
          <w:lang w:val="en-US"/>
        </w:rPr>
      </w:pPr>
      <w:r w:rsidRPr="00AA5AC4">
        <w:rPr>
          <w:b/>
          <w:lang w:val="en-US"/>
        </w:rPr>
        <w:t>Fee Sport (YTD)</w:t>
      </w:r>
      <w:r w:rsidRPr="00AA5AC4">
        <w:rPr>
          <w:lang w:val="en-US"/>
        </w:rPr>
        <w:t>: Total sport fees since the beginning of the year;</w:t>
      </w:r>
    </w:p>
    <w:p w14:paraId="69CE3A54" w14:textId="77777777" w:rsidR="00AA5AC4" w:rsidRPr="00AA5AC4" w:rsidRDefault="00AA5AC4" w:rsidP="00BF6D22">
      <w:pPr>
        <w:numPr>
          <w:ilvl w:val="3"/>
          <w:numId w:val="175"/>
        </w:numPr>
        <w:spacing w:before="0" w:after="120"/>
        <w:jc w:val="left"/>
        <w:rPr>
          <w:lang w:val="en-US"/>
        </w:rPr>
      </w:pPr>
      <w:r w:rsidRPr="00AA5AC4">
        <w:rPr>
          <w:b/>
          <w:lang w:val="en-US"/>
        </w:rPr>
        <w:t>Fee VR (YTD)</w:t>
      </w:r>
      <w:r w:rsidRPr="00AA5AC4">
        <w:rPr>
          <w:lang w:val="en-US"/>
        </w:rPr>
        <w:t>: Total Virtual Race fees since the beginning of the year;</w:t>
      </w:r>
    </w:p>
    <w:p w14:paraId="27A0A606" w14:textId="77777777" w:rsidR="00AA5AC4" w:rsidRPr="00AA5AC4" w:rsidRDefault="00AA5AC4" w:rsidP="00BF6D22">
      <w:pPr>
        <w:numPr>
          <w:ilvl w:val="3"/>
          <w:numId w:val="175"/>
        </w:numPr>
        <w:spacing w:before="0" w:after="120"/>
        <w:jc w:val="left"/>
        <w:rPr>
          <w:lang w:val="en-US"/>
        </w:rPr>
      </w:pPr>
      <w:r w:rsidRPr="00AA5AC4">
        <w:rPr>
          <w:b/>
          <w:lang w:val="en-US"/>
        </w:rPr>
        <w:t>Total Fee Betting (YTD)</w:t>
      </w:r>
      <w:r w:rsidRPr="00AA5AC4">
        <w:rPr>
          <w:lang w:val="en-US"/>
        </w:rPr>
        <w:t>: Total Betting fees since the beginning of the year;</w:t>
      </w:r>
    </w:p>
    <w:p w14:paraId="590DF12C" w14:textId="77777777" w:rsidR="00AA5AC4" w:rsidRPr="00AA5AC4" w:rsidRDefault="00AA5AC4" w:rsidP="00BF6D22">
      <w:pPr>
        <w:numPr>
          <w:ilvl w:val="3"/>
          <w:numId w:val="175"/>
        </w:numPr>
        <w:spacing w:before="0" w:after="120"/>
        <w:jc w:val="left"/>
        <w:rPr>
          <w:lang w:val="en-US"/>
        </w:rPr>
      </w:pPr>
      <w:r w:rsidRPr="00AA5AC4">
        <w:rPr>
          <w:b/>
          <w:lang w:val="en-US"/>
        </w:rPr>
        <w:t>Fee AWP (YTD)</w:t>
      </w:r>
      <w:r w:rsidRPr="00AA5AC4">
        <w:rPr>
          <w:lang w:val="en-US"/>
        </w:rPr>
        <w:t>: Total AWP fees since the beginning of the year;</w:t>
      </w:r>
    </w:p>
    <w:p w14:paraId="06E9F948" w14:textId="77777777" w:rsidR="00AA5AC4" w:rsidRPr="00AA5AC4" w:rsidRDefault="00AA5AC4" w:rsidP="00BF6D22">
      <w:pPr>
        <w:numPr>
          <w:ilvl w:val="3"/>
          <w:numId w:val="175"/>
        </w:numPr>
        <w:spacing w:before="0" w:after="120"/>
        <w:jc w:val="left"/>
        <w:rPr>
          <w:lang w:val="en-US"/>
        </w:rPr>
      </w:pPr>
      <w:r w:rsidRPr="00AA5AC4">
        <w:rPr>
          <w:b/>
          <w:lang w:val="en-US"/>
        </w:rPr>
        <w:t>Fee Lottery (YTD)</w:t>
      </w:r>
      <w:r w:rsidRPr="00AA5AC4">
        <w:rPr>
          <w:lang w:val="en-US"/>
        </w:rPr>
        <w:t>: Total Lottery fees since the beginning of the year;</w:t>
      </w:r>
    </w:p>
    <w:p w14:paraId="590CFFE5" w14:textId="77777777" w:rsidR="00AA5AC4" w:rsidRPr="00AA5AC4" w:rsidRDefault="00AA5AC4" w:rsidP="00BF6D22">
      <w:pPr>
        <w:numPr>
          <w:ilvl w:val="2"/>
          <w:numId w:val="172"/>
        </w:numPr>
        <w:spacing w:before="0" w:after="120"/>
        <w:jc w:val="left"/>
        <w:rPr>
          <w:lang w:val="en-US"/>
        </w:rPr>
      </w:pPr>
      <w:r w:rsidRPr="00AA5AC4">
        <w:rPr>
          <w:b/>
          <w:lang w:val="en-US"/>
        </w:rPr>
        <w:t xml:space="preserve">Business Contribution (YTD): </w:t>
      </w:r>
      <w:r w:rsidRPr="00AA5AC4">
        <w:rPr>
          <w:lang w:val="en-US"/>
        </w:rPr>
        <w:t>Business Contribution since the beginning of the year;</w:t>
      </w:r>
    </w:p>
    <w:p w14:paraId="62C1CBA2" w14:textId="77777777" w:rsidR="00AA5AC4" w:rsidRPr="00AA5AC4" w:rsidRDefault="00AA5AC4" w:rsidP="00BF6D22">
      <w:pPr>
        <w:numPr>
          <w:ilvl w:val="2"/>
          <w:numId w:val="172"/>
        </w:numPr>
        <w:spacing w:before="0" w:after="120"/>
        <w:jc w:val="left"/>
        <w:rPr>
          <w:lang w:val="en-US"/>
        </w:rPr>
      </w:pPr>
      <w:r w:rsidRPr="00AA5AC4">
        <w:rPr>
          <w:b/>
          <w:lang w:val="en-US"/>
        </w:rPr>
        <w:t xml:space="preserve">Online Revenues (YTD): </w:t>
      </w:r>
      <w:r w:rsidRPr="00AA5AC4">
        <w:rPr>
          <w:lang w:val="en-US"/>
        </w:rPr>
        <w:t>Total online revenues since the beginning of the year;</w:t>
      </w:r>
    </w:p>
    <w:p w14:paraId="3FADDEB8" w14:textId="77777777" w:rsidR="00AA5AC4" w:rsidRPr="00AA5AC4" w:rsidRDefault="00AA5AC4" w:rsidP="00BF6D22">
      <w:pPr>
        <w:numPr>
          <w:ilvl w:val="2"/>
          <w:numId w:val="172"/>
        </w:numPr>
        <w:spacing w:before="0" w:after="120"/>
        <w:jc w:val="left"/>
        <w:rPr>
          <w:lang w:val="en-US"/>
        </w:rPr>
      </w:pPr>
      <w:r w:rsidRPr="00AA5AC4">
        <w:rPr>
          <w:b/>
          <w:lang w:val="en-US"/>
        </w:rPr>
        <w:t xml:space="preserve">Online Share Revenues (YTD): </w:t>
      </w:r>
      <w:r w:rsidRPr="00AA5AC4">
        <w:rPr>
          <w:lang w:val="en-US"/>
        </w:rPr>
        <w:t>Total online share revenues since the beginning of the year;</w:t>
      </w:r>
    </w:p>
    <w:p w14:paraId="0C45FCA8" w14:textId="77777777" w:rsidR="00AA5AC4" w:rsidRPr="00AA5AC4" w:rsidRDefault="00AA5AC4" w:rsidP="00BF6D22">
      <w:pPr>
        <w:numPr>
          <w:ilvl w:val="2"/>
          <w:numId w:val="172"/>
        </w:numPr>
        <w:spacing w:before="0" w:after="120"/>
        <w:jc w:val="left"/>
        <w:rPr>
          <w:lang w:val="en-US"/>
        </w:rPr>
      </w:pPr>
      <w:r w:rsidRPr="00AA5AC4">
        <w:rPr>
          <w:b/>
          <w:lang w:val="en-US"/>
        </w:rPr>
        <w:t xml:space="preserve">Online PT (YTD): </w:t>
      </w:r>
      <w:r w:rsidRPr="00AA5AC4">
        <w:rPr>
          <w:lang w:val="en-US"/>
        </w:rPr>
        <w:t>Total online PT since the beginning of the year;</w:t>
      </w:r>
    </w:p>
    <w:p w14:paraId="73FA7B44" w14:textId="77777777" w:rsidR="00AA5AC4" w:rsidRPr="00AA5AC4" w:rsidRDefault="00AA5AC4" w:rsidP="00BF6D22">
      <w:pPr>
        <w:numPr>
          <w:ilvl w:val="2"/>
          <w:numId w:val="172"/>
        </w:numPr>
        <w:spacing w:before="0" w:after="120"/>
        <w:jc w:val="left"/>
        <w:rPr>
          <w:lang w:val="en-US"/>
        </w:rPr>
      </w:pPr>
      <w:r w:rsidRPr="00AA5AC4">
        <w:rPr>
          <w:b/>
          <w:lang w:val="en-US"/>
        </w:rPr>
        <w:t xml:space="preserve">Online Contribution (YTD): </w:t>
      </w:r>
      <w:r w:rsidRPr="00AA5AC4">
        <w:rPr>
          <w:lang w:val="en-US"/>
        </w:rPr>
        <w:t>Total online contribution since the beginning of the year;</w:t>
      </w:r>
    </w:p>
    <w:p w14:paraId="6B57CF6B" w14:textId="77777777" w:rsidR="00AA5AC4" w:rsidRPr="00AA5AC4" w:rsidRDefault="00AA5AC4" w:rsidP="00BF6D22">
      <w:pPr>
        <w:numPr>
          <w:ilvl w:val="2"/>
          <w:numId w:val="172"/>
        </w:numPr>
        <w:spacing w:before="0" w:after="120"/>
        <w:jc w:val="left"/>
        <w:rPr>
          <w:lang w:val="en-US"/>
        </w:rPr>
      </w:pPr>
      <w:r w:rsidRPr="00AA5AC4">
        <w:rPr>
          <w:b/>
          <w:lang w:val="en-US"/>
        </w:rPr>
        <w:t xml:space="preserve">Post Online Business Contribution (YTD): </w:t>
      </w:r>
      <w:r w:rsidRPr="00AA5AC4">
        <w:rPr>
          <w:lang w:val="en-US"/>
        </w:rPr>
        <w:t>Total Post online business contribution since the beginning of the year;</w:t>
      </w:r>
    </w:p>
    <w:p w14:paraId="22BD357B" w14:textId="77777777" w:rsidR="00AA5AC4" w:rsidRPr="00AA5AC4" w:rsidRDefault="00AA5AC4" w:rsidP="00BF6D22">
      <w:pPr>
        <w:numPr>
          <w:ilvl w:val="2"/>
          <w:numId w:val="172"/>
        </w:numPr>
        <w:spacing w:before="0" w:after="120"/>
        <w:jc w:val="left"/>
        <w:rPr>
          <w:lang w:val="en-US"/>
        </w:rPr>
      </w:pPr>
      <w:r w:rsidRPr="00AA5AC4">
        <w:rPr>
          <w:lang w:val="en-US"/>
        </w:rPr>
        <w:t>The following data is calculated, on Zenit, as follows:</w:t>
      </w:r>
    </w:p>
    <w:p w14:paraId="4FB98207" w14:textId="77777777" w:rsidR="00AA5AC4" w:rsidRPr="00AA5AC4" w:rsidRDefault="00AA5AC4" w:rsidP="00BF6D22">
      <w:pPr>
        <w:numPr>
          <w:ilvl w:val="3"/>
          <w:numId w:val="176"/>
        </w:numPr>
        <w:spacing w:before="0" w:after="120"/>
        <w:jc w:val="left"/>
        <w:rPr>
          <w:lang w:val="en-US"/>
        </w:rPr>
      </w:pPr>
      <w:r w:rsidRPr="00AA5AC4">
        <w:rPr>
          <w:b/>
          <w:lang w:val="en-US"/>
        </w:rPr>
        <w:t>BC Year Projection:</w:t>
      </w:r>
      <w:r w:rsidRPr="00AA5AC4">
        <w:rPr>
          <w:lang w:val="en-US"/>
        </w:rPr>
        <w:t xml:space="preserve"> (Business Contribution (YTD) / &lt;Previous Months&gt;) * 12</w:t>
      </w:r>
    </w:p>
    <w:p w14:paraId="1ABE3849" w14:textId="77777777" w:rsidR="00AA5AC4" w:rsidRDefault="00AA5AC4" w:rsidP="00BF6D22">
      <w:pPr>
        <w:numPr>
          <w:ilvl w:val="3"/>
          <w:numId w:val="176"/>
        </w:numPr>
        <w:spacing w:before="0" w:after="120"/>
        <w:jc w:val="left"/>
      </w:pPr>
      <w:r>
        <w:rPr>
          <w:b/>
        </w:rPr>
        <w:t xml:space="preserve">Decile: </w:t>
      </w:r>
      <w:r>
        <w:t>BC year projection / 10;</w:t>
      </w:r>
    </w:p>
    <w:p w14:paraId="0E821806" w14:textId="77777777" w:rsidR="00AA5AC4" w:rsidRPr="00AA5AC4" w:rsidRDefault="00AA5AC4" w:rsidP="00BF6D22">
      <w:pPr>
        <w:numPr>
          <w:ilvl w:val="3"/>
          <w:numId w:val="176"/>
        </w:numPr>
        <w:spacing w:before="0" w:after="120"/>
        <w:jc w:val="left"/>
        <w:rPr>
          <w:lang w:val="en-US"/>
        </w:rPr>
      </w:pPr>
      <w:r w:rsidRPr="00AA5AC4">
        <w:rPr>
          <w:b/>
          <w:lang w:val="en-US"/>
        </w:rPr>
        <w:t>Exposure Risk:</w:t>
      </w:r>
      <w:r w:rsidRPr="00AA5AC4">
        <w:rPr>
          <w:lang w:val="en-US"/>
        </w:rPr>
        <w:t xml:space="preserve"> Current year medium borderò * 1.8;</w:t>
      </w:r>
    </w:p>
    <w:p w14:paraId="2FE046F1" w14:textId="77777777" w:rsidR="00AA5AC4" w:rsidRDefault="00AA5AC4" w:rsidP="00AA5AC4">
      <w:pPr>
        <w:ind w:left="852"/>
        <w:rPr>
          <w:lang w:val="en-US"/>
        </w:rPr>
      </w:pPr>
      <w:r w:rsidRPr="00AA5AC4">
        <w:rPr>
          <w:lang w:val="en-US"/>
        </w:rPr>
        <w:t>Where &lt;Previous Months&gt; represents the reference number for the month of the data.</w:t>
      </w:r>
    </w:p>
    <w:p w14:paraId="0BAE4E8A" w14:textId="77777777" w:rsidR="002C43B6" w:rsidRPr="00AA5AC4" w:rsidRDefault="002C43B6" w:rsidP="00AA5AC4">
      <w:pPr>
        <w:ind w:left="852"/>
        <w:rPr>
          <w:lang w:val="en-US"/>
        </w:rPr>
      </w:pPr>
    </w:p>
    <w:p w14:paraId="4A0E5E32" w14:textId="77777777" w:rsidR="00AA5AC4" w:rsidRDefault="00AA5AC4" w:rsidP="00BF6D22">
      <w:pPr>
        <w:numPr>
          <w:ilvl w:val="0"/>
          <w:numId w:val="177"/>
        </w:numPr>
        <w:spacing w:before="0" w:after="120"/>
        <w:jc w:val="left"/>
      </w:pPr>
      <w:r>
        <w:rPr>
          <w:b/>
          <w:u w:val="single"/>
        </w:rPr>
        <w:t>“Shops” Data Visualization</w:t>
      </w:r>
    </w:p>
    <w:p w14:paraId="24408B6B" w14:textId="77777777" w:rsidR="00AA5AC4" w:rsidRPr="00AA5AC4" w:rsidRDefault="00AA5AC4" w:rsidP="00BF6D22">
      <w:pPr>
        <w:numPr>
          <w:ilvl w:val="1"/>
          <w:numId w:val="178"/>
        </w:numPr>
        <w:spacing w:before="0" w:after="120"/>
        <w:jc w:val="left"/>
        <w:rPr>
          <w:lang w:val="en-US"/>
        </w:rPr>
      </w:pPr>
      <w:r w:rsidRPr="00AA5AC4">
        <w:rPr>
          <w:lang w:val="en-US"/>
        </w:rPr>
        <w:t>The information that can be displayed is as follows:</w:t>
      </w:r>
    </w:p>
    <w:p w14:paraId="5B3146E2" w14:textId="77777777" w:rsidR="00AA5AC4" w:rsidRDefault="00AA5AC4" w:rsidP="00BF6D22">
      <w:pPr>
        <w:numPr>
          <w:ilvl w:val="2"/>
          <w:numId w:val="179"/>
        </w:numPr>
        <w:spacing w:before="0" w:after="120"/>
        <w:jc w:val="left"/>
      </w:pPr>
      <w:r>
        <w:rPr>
          <w:b/>
        </w:rPr>
        <w:lastRenderedPageBreak/>
        <w:t>Total Revenues:</w:t>
      </w:r>
      <w:r>
        <w:t xml:space="preserve"> Total revenues;</w:t>
      </w:r>
    </w:p>
    <w:p w14:paraId="0C794317" w14:textId="77777777" w:rsidR="00AA5AC4" w:rsidRDefault="00AA5AC4" w:rsidP="00BF6D22">
      <w:pPr>
        <w:numPr>
          <w:ilvl w:val="2"/>
          <w:numId w:val="179"/>
        </w:numPr>
        <w:spacing w:before="0" w:after="120"/>
        <w:jc w:val="left"/>
      </w:pPr>
      <w:r>
        <w:rPr>
          <w:b/>
        </w:rPr>
        <w:t>Business Contribution</w:t>
      </w:r>
      <w:r>
        <w:t>;</w:t>
      </w:r>
    </w:p>
    <w:p w14:paraId="230F8DEB" w14:textId="77777777" w:rsidR="00AA5AC4" w:rsidRDefault="00AA5AC4" w:rsidP="00BF6D22">
      <w:pPr>
        <w:numPr>
          <w:ilvl w:val="2"/>
          <w:numId w:val="179"/>
        </w:numPr>
        <w:spacing w:before="0" w:after="120"/>
        <w:jc w:val="left"/>
      </w:pPr>
      <w:r>
        <w:rPr>
          <w:b/>
        </w:rPr>
        <w:t>Business Contribution Online</w:t>
      </w:r>
      <w:r>
        <w:t>;</w:t>
      </w:r>
    </w:p>
    <w:p w14:paraId="26C42B91" w14:textId="77777777" w:rsidR="00AA5AC4" w:rsidRDefault="00AA5AC4" w:rsidP="00BF6D22">
      <w:pPr>
        <w:numPr>
          <w:ilvl w:val="2"/>
          <w:numId w:val="179"/>
        </w:numPr>
        <w:spacing w:before="0" w:after="120"/>
        <w:jc w:val="left"/>
      </w:pPr>
      <w:r>
        <w:rPr>
          <w:b/>
        </w:rPr>
        <w:t>Business Contribution Post Online</w:t>
      </w:r>
      <w:r>
        <w:t>;</w:t>
      </w:r>
    </w:p>
    <w:p w14:paraId="688FE1EC" w14:textId="77777777" w:rsidR="002C43B6" w:rsidRDefault="002C43B6" w:rsidP="002C43B6">
      <w:pPr>
        <w:spacing w:before="0" w:after="120"/>
        <w:ind w:left="2160"/>
        <w:jc w:val="left"/>
      </w:pPr>
    </w:p>
    <w:p w14:paraId="4EC8202F" w14:textId="77777777" w:rsidR="00AA5AC4" w:rsidRDefault="00AA5AC4" w:rsidP="00BF6D22">
      <w:pPr>
        <w:numPr>
          <w:ilvl w:val="0"/>
          <w:numId w:val="177"/>
        </w:numPr>
        <w:spacing w:before="0" w:after="120"/>
        <w:jc w:val="left"/>
      </w:pPr>
      <w:r>
        <w:rPr>
          <w:b/>
          <w:u w:val="single"/>
        </w:rPr>
        <w:t>“Gaming Hall” Data Visualization</w:t>
      </w:r>
    </w:p>
    <w:p w14:paraId="6E8781FD" w14:textId="77777777" w:rsidR="00AA5AC4" w:rsidRPr="00AA5AC4" w:rsidRDefault="00AA5AC4" w:rsidP="00BF6D22">
      <w:pPr>
        <w:numPr>
          <w:ilvl w:val="1"/>
          <w:numId w:val="180"/>
        </w:numPr>
        <w:spacing w:before="0" w:after="120"/>
        <w:jc w:val="left"/>
        <w:rPr>
          <w:lang w:val="en-US"/>
        </w:rPr>
      </w:pPr>
      <w:r w:rsidRPr="00AA5AC4">
        <w:rPr>
          <w:lang w:val="en-US"/>
        </w:rPr>
        <w:t>The information that can be displayed is as follows:</w:t>
      </w:r>
    </w:p>
    <w:p w14:paraId="5F92BBB9" w14:textId="77777777" w:rsidR="00AA5AC4" w:rsidRPr="003F20EC" w:rsidRDefault="00AA5AC4" w:rsidP="00BF6D22">
      <w:pPr>
        <w:numPr>
          <w:ilvl w:val="2"/>
          <w:numId w:val="181"/>
        </w:numPr>
        <w:spacing w:before="0" w:after="120"/>
        <w:jc w:val="left"/>
        <w:rPr>
          <w:lang w:val="fr-FR"/>
        </w:rPr>
      </w:pPr>
      <w:r w:rsidRPr="003F20EC">
        <w:rPr>
          <w:b/>
          <w:lang w:val="fr-FR"/>
        </w:rPr>
        <w:t xml:space="preserve">VLT Revenues: </w:t>
      </w:r>
      <w:r w:rsidRPr="003F20EC">
        <w:rPr>
          <w:lang w:val="fr-FR"/>
        </w:rPr>
        <w:t>Total VLT revenues;</w:t>
      </w:r>
    </w:p>
    <w:p w14:paraId="1B3888F1" w14:textId="77777777" w:rsidR="00AA5AC4" w:rsidRPr="003F20EC" w:rsidRDefault="00AA5AC4" w:rsidP="00BF6D22">
      <w:pPr>
        <w:numPr>
          <w:ilvl w:val="2"/>
          <w:numId w:val="181"/>
        </w:numPr>
        <w:spacing w:before="0" w:after="120"/>
        <w:jc w:val="left"/>
        <w:rPr>
          <w:lang w:val="fr-FR"/>
        </w:rPr>
      </w:pPr>
      <w:r w:rsidRPr="003F20EC">
        <w:rPr>
          <w:b/>
          <w:lang w:val="fr-FR"/>
        </w:rPr>
        <w:t>AWP Revenues:</w:t>
      </w:r>
      <w:r w:rsidRPr="003F20EC">
        <w:rPr>
          <w:lang w:val="fr-FR"/>
        </w:rPr>
        <w:t xml:space="preserve"> Total AWP revenues;</w:t>
      </w:r>
    </w:p>
    <w:p w14:paraId="62EA4C22" w14:textId="77777777" w:rsidR="00AA5AC4" w:rsidRDefault="00AA5AC4" w:rsidP="00BF6D22">
      <w:pPr>
        <w:numPr>
          <w:ilvl w:val="2"/>
          <w:numId w:val="181"/>
        </w:numPr>
        <w:spacing w:before="0" w:after="120"/>
        <w:jc w:val="left"/>
      </w:pPr>
      <w:r>
        <w:rPr>
          <w:b/>
        </w:rPr>
        <w:t>Business Contribution</w:t>
      </w:r>
      <w:r>
        <w:t>;</w:t>
      </w:r>
    </w:p>
    <w:p w14:paraId="5177923C" w14:textId="77777777" w:rsidR="00AA5AC4" w:rsidRDefault="00AA5AC4" w:rsidP="00BF6D22">
      <w:pPr>
        <w:numPr>
          <w:ilvl w:val="2"/>
          <w:numId w:val="181"/>
        </w:numPr>
        <w:spacing w:before="0" w:after="120"/>
        <w:jc w:val="left"/>
      </w:pPr>
      <w:r>
        <w:rPr>
          <w:b/>
        </w:rPr>
        <w:t>Business Contribution Post Online</w:t>
      </w:r>
      <w:r>
        <w:t>;</w:t>
      </w:r>
    </w:p>
    <w:p w14:paraId="7331F87C" w14:textId="77777777" w:rsidR="00AA5AC4" w:rsidRDefault="00AA5AC4" w:rsidP="00AA5AC4">
      <w:pPr>
        <w:ind w:left="284"/>
        <w:rPr>
          <w:lang w:val="en-US"/>
        </w:rPr>
      </w:pPr>
      <w:r w:rsidRPr="00AA5AC4">
        <w:rPr>
          <w:lang w:val="en-US"/>
        </w:rPr>
        <w:t>If the PoS does not fall into any of these categories, a message will be displayed saying "no data available" or the section will not be visible.</w:t>
      </w:r>
    </w:p>
    <w:p w14:paraId="3139118C" w14:textId="7562E513" w:rsidR="00446A02" w:rsidRDefault="00446A02">
      <w:pPr>
        <w:spacing w:before="0"/>
        <w:jc w:val="left"/>
        <w:rPr>
          <w:lang w:val="en-US"/>
        </w:rPr>
      </w:pPr>
      <w:r>
        <w:rPr>
          <w:lang w:val="en-US"/>
        </w:rPr>
        <w:br w:type="page"/>
      </w:r>
    </w:p>
    <w:p w14:paraId="5F16B471" w14:textId="77777777" w:rsidR="00AA5AC4" w:rsidRDefault="00AA5AC4" w:rsidP="00AA5AC4">
      <w:pPr>
        <w:pStyle w:val="Heading3"/>
      </w:pPr>
      <w:bookmarkStart w:id="271" w:name="scroll-bookmark-162"/>
      <w:bookmarkStart w:id="272" w:name="_Toc256000159"/>
      <w:bookmarkStart w:id="273" w:name="scroll-bookmark-68"/>
      <w:bookmarkStart w:id="274" w:name="_Toc198818806"/>
      <w:bookmarkEnd w:id="271"/>
      <w:r>
        <w:lastRenderedPageBreak/>
        <w:t>XPS-ZENIT-380 - Dashboard - Single PoS - “Documents“</w:t>
      </w:r>
      <w:bookmarkEnd w:id="272"/>
      <w:bookmarkEnd w:id="273"/>
      <w:bookmarkEnd w:id="274"/>
    </w:p>
    <w:tbl>
      <w:tblPr>
        <w:tblStyle w:val="ScrollTableNormal"/>
        <w:tblW w:w="5000" w:type="pct"/>
        <w:tblLook w:val="0000" w:firstRow="0" w:lastRow="0" w:firstColumn="0" w:lastColumn="0" w:noHBand="0" w:noVBand="0"/>
      </w:tblPr>
      <w:tblGrid>
        <w:gridCol w:w="1947"/>
        <w:gridCol w:w="7398"/>
      </w:tblGrid>
      <w:tr w:rsidR="00AA5AC4" w14:paraId="5F9D1B34" w14:textId="77777777" w:rsidTr="00E52C34">
        <w:tc>
          <w:tcPr>
            <w:tcW w:w="0" w:type="auto"/>
            <w:shd w:val="solid" w:color="D8F5E7" w:fill="D8F5E7"/>
          </w:tcPr>
          <w:p w14:paraId="05153596" w14:textId="77777777" w:rsidR="00AA5AC4" w:rsidRDefault="00AA5AC4" w:rsidP="00E52C34">
            <w:pPr>
              <w:jc w:val="right"/>
            </w:pPr>
            <w:r>
              <w:rPr>
                <w:b/>
              </w:rPr>
              <w:t>Use Case No.:</w:t>
            </w:r>
          </w:p>
        </w:tc>
        <w:tc>
          <w:tcPr>
            <w:tcW w:w="0" w:type="auto"/>
          </w:tcPr>
          <w:p w14:paraId="19B56980" w14:textId="77777777" w:rsidR="00AA5AC4" w:rsidRDefault="00AA5AC4" w:rsidP="00E52C34">
            <w:r>
              <w:t>XPS-ZENIT-380</w:t>
            </w:r>
          </w:p>
        </w:tc>
      </w:tr>
      <w:tr w:rsidR="00AA5AC4" w14:paraId="543C453B" w14:textId="77777777" w:rsidTr="00E52C34">
        <w:tc>
          <w:tcPr>
            <w:tcW w:w="0" w:type="auto"/>
            <w:shd w:val="solid" w:color="D8F5E7" w:fill="D8F5E7"/>
          </w:tcPr>
          <w:p w14:paraId="29299393" w14:textId="77777777" w:rsidR="00AA5AC4" w:rsidRDefault="00AA5AC4" w:rsidP="00E52C34">
            <w:pPr>
              <w:jc w:val="right"/>
            </w:pPr>
            <w:r>
              <w:rPr>
                <w:b/>
              </w:rPr>
              <w:t>Name:</w:t>
            </w:r>
          </w:p>
        </w:tc>
        <w:tc>
          <w:tcPr>
            <w:tcW w:w="0" w:type="auto"/>
          </w:tcPr>
          <w:p w14:paraId="3B0F47A4" w14:textId="77777777" w:rsidR="00AA5AC4" w:rsidRDefault="00AA5AC4" w:rsidP="00E52C34">
            <w:r>
              <w:t>Dashboard - Single PoS - “Documents”</w:t>
            </w:r>
          </w:p>
        </w:tc>
      </w:tr>
      <w:tr w:rsidR="00AA5AC4" w:rsidRPr="00335F8D" w14:paraId="58814726" w14:textId="77777777" w:rsidTr="00E52C34">
        <w:tc>
          <w:tcPr>
            <w:tcW w:w="0" w:type="auto"/>
            <w:shd w:val="solid" w:color="D8F5E7" w:fill="D8F5E7"/>
          </w:tcPr>
          <w:p w14:paraId="2738BC6E" w14:textId="77777777" w:rsidR="00AA5AC4" w:rsidRDefault="00AA5AC4" w:rsidP="00E52C34">
            <w:pPr>
              <w:jc w:val="right"/>
            </w:pPr>
            <w:r>
              <w:rPr>
                <w:b/>
              </w:rPr>
              <w:t>Description:</w:t>
            </w:r>
          </w:p>
        </w:tc>
        <w:tc>
          <w:tcPr>
            <w:tcW w:w="0" w:type="auto"/>
          </w:tcPr>
          <w:p w14:paraId="46A19330" w14:textId="77777777" w:rsidR="00AA5AC4" w:rsidRDefault="00AA5AC4" w:rsidP="00E52C34">
            <w:r>
              <w:t>The user accesses the "Documents" section and the system queries the Cerved and Arxivar APIs to retrieve the updated list of documents.</w:t>
            </w:r>
          </w:p>
          <w:p w14:paraId="3F98805D" w14:textId="77777777" w:rsidR="00AA5AC4" w:rsidRDefault="00AA5AC4" w:rsidP="00E52C34">
            <w:r>
              <w:t>In this section, the system must allow the user to view the list of documents coming from two external sources (Cerved and Arxivar), ensuring security and private access.</w:t>
            </w:r>
          </w:p>
        </w:tc>
      </w:tr>
      <w:tr w:rsidR="00AA5AC4" w:rsidRPr="00335F8D" w14:paraId="54425508" w14:textId="77777777" w:rsidTr="00E52C34">
        <w:tc>
          <w:tcPr>
            <w:tcW w:w="0" w:type="auto"/>
            <w:shd w:val="solid" w:color="D8F5E7" w:fill="D8F5E7"/>
          </w:tcPr>
          <w:p w14:paraId="72937510" w14:textId="77777777" w:rsidR="00AA5AC4" w:rsidRDefault="00AA5AC4" w:rsidP="00E52C34">
            <w:pPr>
              <w:jc w:val="right"/>
            </w:pPr>
            <w:r>
              <w:rPr>
                <w:b/>
              </w:rPr>
              <w:t>Primary Actor:</w:t>
            </w:r>
          </w:p>
        </w:tc>
        <w:tc>
          <w:tcPr>
            <w:tcW w:w="0" w:type="auto"/>
          </w:tcPr>
          <w:p w14:paraId="1DFED51C" w14:textId="77777777" w:rsidR="00AA5AC4" w:rsidRDefault="00AA5AC4" w:rsidP="00E52C34">
            <w:r>
              <w:t>ZENIT User with privileges to view Cerved and Arxivar documents</w:t>
            </w:r>
          </w:p>
        </w:tc>
      </w:tr>
      <w:tr w:rsidR="00AA5AC4" w14:paraId="021F72BA" w14:textId="77777777" w:rsidTr="00E52C34">
        <w:tc>
          <w:tcPr>
            <w:tcW w:w="0" w:type="auto"/>
            <w:shd w:val="solid" w:color="D8F5E7" w:fill="D8F5E7"/>
          </w:tcPr>
          <w:p w14:paraId="0FC50726" w14:textId="77777777" w:rsidR="00AA5AC4" w:rsidRDefault="00AA5AC4" w:rsidP="00E52C34">
            <w:pPr>
              <w:jc w:val="right"/>
            </w:pPr>
            <w:r>
              <w:rPr>
                <w:b/>
              </w:rPr>
              <w:t>Secondary Actor:</w:t>
            </w:r>
          </w:p>
        </w:tc>
        <w:tc>
          <w:tcPr>
            <w:tcW w:w="0" w:type="auto"/>
          </w:tcPr>
          <w:p w14:paraId="14AFFE38" w14:textId="77777777" w:rsidR="00AA5AC4" w:rsidRDefault="00AA5AC4" w:rsidP="00E52C34">
            <w:r>
              <w:t>ZENIT</w:t>
            </w:r>
          </w:p>
          <w:p w14:paraId="3EB873C6" w14:textId="77777777" w:rsidR="00AA5AC4" w:rsidRDefault="00AA5AC4" w:rsidP="00E52C34">
            <w:r>
              <w:t>Cerved</w:t>
            </w:r>
          </w:p>
          <w:p w14:paraId="453E4D12" w14:textId="77777777" w:rsidR="00AA5AC4" w:rsidRDefault="00AA5AC4" w:rsidP="00E52C34">
            <w:r>
              <w:t>Arxivar</w:t>
            </w:r>
          </w:p>
        </w:tc>
      </w:tr>
      <w:tr w:rsidR="00AA5AC4" w:rsidRPr="00335F8D" w14:paraId="08A17318" w14:textId="77777777" w:rsidTr="00E52C34">
        <w:tc>
          <w:tcPr>
            <w:tcW w:w="0" w:type="auto"/>
            <w:shd w:val="solid" w:color="D8F5E7" w:fill="D8F5E7"/>
          </w:tcPr>
          <w:p w14:paraId="0B80EC1E" w14:textId="77777777" w:rsidR="00AA5AC4" w:rsidRDefault="00AA5AC4" w:rsidP="00E52C34">
            <w:pPr>
              <w:jc w:val="right"/>
            </w:pPr>
            <w:r>
              <w:rPr>
                <w:b/>
              </w:rPr>
              <w:t>Preconditions:</w:t>
            </w:r>
          </w:p>
        </w:tc>
        <w:tc>
          <w:tcPr>
            <w:tcW w:w="0" w:type="auto"/>
          </w:tcPr>
          <w:p w14:paraId="6BEEE442" w14:textId="77777777" w:rsidR="00AA5AC4" w:rsidRDefault="00AA5AC4" w:rsidP="00BF6D22">
            <w:pPr>
              <w:numPr>
                <w:ilvl w:val="0"/>
                <w:numId w:val="182"/>
              </w:numPr>
              <w:spacing w:before="0"/>
              <w:jc w:val="left"/>
            </w:pPr>
            <w:r>
              <w:t>The user has logged into the system.</w:t>
            </w:r>
          </w:p>
          <w:p w14:paraId="46B7B300" w14:textId="77777777" w:rsidR="00AA5AC4" w:rsidRDefault="00AA5AC4" w:rsidP="00BF6D22">
            <w:pPr>
              <w:numPr>
                <w:ilvl w:val="0"/>
                <w:numId w:val="182"/>
              </w:numPr>
              <w:spacing w:before="0"/>
              <w:jc w:val="left"/>
            </w:pPr>
            <w:r>
              <w:t xml:space="preserve">The </w:t>
            </w:r>
            <w:r>
              <w:rPr>
                <w:i/>
              </w:rPr>
              <w:t>Cerved and Arxivar</w:t>
            </w:r>
            <w:r>
              <w:t xml:space="preserve"> document is available.</w:t>
            </w:r>
          </w:p>
          <w:p w14:paraId="105ADB73" w14:textId="77777777" w:rsidR="00AA5AC4" w:rsidRDefault="00AA5AC4" w:rsidP="00BF6D22">
            <w:pPr>
              <w:numPr>
                <w:ilvl w:val="0"/>
                <w:numId w:val="182"/>
              </w:numPr>
              <w:spacing w:before="0"/>
              <w:jc w:val="left"/>
            </w:pPr>
            <w:r>
              <w:t>The Cerved and Arxivar system is reachable.</w:t>
            </w:r>
          </w:p>
        </w:tc>
      </w:tr>
      <w:tr w:rsidR="00AA5AC4" w:rsidRPr="00335F8D" w14:paraId="4AFB2EC9" w14:textId="77777777" w:rsidTr="00E52C34">
        <w:tc>
          <w:tcPr>
            <w:tcW w:w="0" w:type="auto"/>
            <w:shd w:val="solid" w:color="D8F5E7" w:fill="D8F5E7"/>
          </w:tcPr>
          <w:p w14:paraId="34C9088E" w14:textId="77777777" w:rsidR="00AA5AC4" w:rsidRDefault="00AA5AC4" w:rsidP="00E52C34">
            <w:pPr>
              <w:jc w:val="right"/>
            </w:pPr>
            <w:r>
              <w:rPr>
                <w:b/>
              </w:rPr>
              <w:t>Postconditions:</w:t>
            </w:r>
          </w:p>
        </w:tc>
        <w:tc>
          <w:tcPr>
            <w:tcW w:w="0" w:type="auto"/>
          </w:tcPr>
          <w:p w14:paraId="1F5A0934" w14:textId="77777777" w:rsidR="00AA5AC4" w:rsidRDefault="00AA5AC4" w:rsidP="00BF6D22">
            <w:pPr>
              <w:numPr>
                <w:ilvl w:val="0"/>
                <w:numId w:val="183"/>
              </w:numPr>
              <w:spacing w:before="0"/>
              <w:jc w:val="left"/>
            </w:pPr>
            <w:r>
              <w:t>The dashboard will show a structured list of documents, divided by source (Cerved and Arxivar).</w:t>
            </w:r>
          </w:p>
          <w:p w14:paraId="5C1FCCA8" w14:textId="77777777" w:rsidR="00AA5AC4" w:rsidRDefault="00AA5AC4" w:rsidP="00BF6D22">
            <w:pPr>
              <w:numPr>
                <w:ilvl w:val="0"/>
                <w:numId w:val="183"/>
              </w:numPr>
              <w:spacing w:before="0"/>
              <w:jc w:val="left"/>
            </w:pPr>
            <w:r>
              <w:t>Each document must present minimal metadata: name and source.</w:t>
            </w:r>
          </w:p>
        </w:tc>
      </w:tr>
      <w:tr w:rsidR="00AA5AC4" w:rsidRPr="00335F8D" w14:paraId="7F8F6F72" w14:textId="77777777" w:rsidTr="00E52C34">
        <w:tc>
          <w:tcPr>
            <w:tcW w:w="0" w:type="auto"/>
            <w:shd w:val="solid" w:color="D8F5E7" w:fill="D8F5E7"/>
          </w:tcPr>
          <w:p w14:paraId="213EA21F" w14:textId="77777777" w:rsidR="00AA5AC4" w:rsidRDefault="00AA5AC4" w:rsidP="00E52C34">
            <w:pPr>
              <w:jc w:val="right"/>
            </w:pPr>
            <w:r>
              <w:rPr>
                <w:b/>
              </w:rPr>
              <w:t>Main Scenario:</w:t>
            </w:r>
          </w:p>
        </w:tc>
        <w:tc>
          <w:tcPr>
            <w:tcW w:w="0" w:type="auto"/>
          </w:tcPr>
          <w:p w14:paraId="7ADE5593" w14:textId="77777777" w:rsidR="00AA5AC4" w:rsidRDefault="00AA5AC4" w:rsidP="00BF6D22">
            <w:pPr>
              <w:numPr>
                <w:ilvl w:val="0"/>
                <w:numId w:val="184"/>
              </w:numPr>
              <w:spacing w:before="0"/>
              <w:jc w:val="left"/>
            </w:pPr>
            <w:r>
              <w:t>The user accesses the "Documents" section in the dashboard.</w:t>
            </w:r>
          </w:p>
          <w:p w14:paraId="3E85F232" w14:textId="77777777" w:rsidR="00AA5AC4" w:rsidRDefault="00AA5AC4" w:rsidP="00BF6D22">
            <w:pPr>
              <w:numPr>
                <w:ilvl w:val="0"/>
                <w:numId w:val="184"/>
              </w:numPr>
              <w:spacing w:before="0"/>
              <w:jc w:val="left"/>
            </w:pPr>
            <w:r>
              <w:t>The system sends requests to the Cerved and Arxivar APIs to retrieve the list of documents.</w:t>
            </w:r>
          </w:p>
          <w:p w14:paraId="33A94381" w14:textId="77777777" w:rsidR="00AA5AC4" w:rsidRDefault="00AA5AC4" w:rsidP="00BF6D22">
            <w:pPr>
              <w:numPr>
                <w:ilvl w:val="0"/>
                <w:numId w:val="184"/>
              </w:numPr>
              <w:spacing w:before="0"/>
              <w:jc w:val="left"/>
            </w:pPr>
            <w:r>
              <w:t>The user can scroll through the list and select a document.</w:t>
            </w:r>
          </w:p>
        </w:tc>
      </w:tr>
      <w:tr w:rsidR="00AA5AC4" w:rsidRPr="00335F8D" w14:paraId="31786FF3" w14:textId="77777777" w:rsidTr="00E52C34">
        <w:tc>
          <w:tcPr>
            <w:tcW w:w="0" w:type="auto"/>
            <w:shd w:val="solid" w:color="D8F5E7" w:fill="D8F5E7"/>
          </w:tcPr>
          <w:p w14:paraId="3CB36279" w14:textId="77777777" w:rsidR="00AA5AC4" w:rsidRDefault="00AA5AC4" w:rsidP="00E52C34">
            <w:pPr>
              <w:jc w:val="right"/>
            </w:pPr>
            <w:r>
              <w:rPr>
                <w:b/>
              </w:rPr>
              <w:t>Alternative Scenario n°1:</w:t>
            </w:r>
          </w:p>
        </w:tc>
        <w:tc>
          <w:tcPr>
            <w:tcW w:w="0" w:type="auto"/>
          </w:tcPr>
          <w:p w14:paraId="48D591C0" w14:textId="77777777" w:rsidR="00AA5AC4" w:rsidRDefault="00AA5AC4" w:rsidP="00E52C34">
            <w:r>
              <w:rPr>
                <w:i/>
              </w:rPr>
              <w:t>3.a - View Document</w:t>
            </w:r>
          </w:p>
          <w:p w14:paraId="44454BC4" w14:textId="77777777" w:rsidR="00AA5AC4" w:rsidRDefault="00AA5AC4" w:rsidP="00E52C34">
            <w:r>
              <w:t>By clicking on a document, the user will be able to view it the default user tool (PDF Viewer or similar);</w:t>
            </w:r>
          </w:p>
        </w:tc>
      </w:tr>
      <w:tr w:rsidR="00AA5AC4" w:rsidRPr="00335F8D" w14:paraId="3F02C0B3" w14:textId="77777777" w:rsidTr="00E52C34">
        <w:tc>
          <w:tcPr>
            <w:tcW w:w="0" w:type="auto"/>
            <w:shd w:val="solid" w:color="D8F5E7" w:fill="D8F5E7"/>
          </w:tcPr>
          <w:p w14:paraId="746B9DA2" w14:textId="77777777" w:rsidR="00AA5AC4" w:rsidRDefault="00AA5AC4" w:rsidP="00E52C34">
            <w:pPr>
              <w:jc w:val="right"/>
            </w:pPr>
            <w:r>
              <w:rPr>
                <w:b/>
              </w:rPr>
              <w:t>Exception n°1:</w:t>
            </w:r>
          </w:p>
        </w:tc>
        <w:tc>
          <w:tcPr>
            <w:tcW w:w="0" w:type="auto"/>
          </w:tcPr>
          <w:p w14:paraId="5F8B4051" w14:textId="77777777" w:rsidR="00AA5AC4" w:rsidRDefault="00AA5AC4" w:rsidP="00BF6D22">
            <w:pPr>
              <w:numPr>
                <w:ilvl w:val="0"/>
                <w:numId w:val="185"/>
              </w:numPr>
              <w:spacing w:before="0"/>
              <w:jc w:val="left"/>
            </w:pPr>
            <w:r>
              <w:t>The Cerved system is not available → show an error.</w:t>
            </w:r>
          </w:p>
          <w:p w14:paraId="7C2F55FD" w14:textId="77777777" w:rsidR="00AA5AC4" w:rsidRDefault="00AA5AC4" w:rsidP="00BF6D22">
            <w:pPr>
              <w:numPr>
                <w:ilvl w:val="0"/>
                <w:numId w:val="185"/>
              </w:numPr>
              <w:spacing w:before="0"/>
              <w:jc w:val="left"/>
            </w:pPr>
            <w:r>
              <w:t>The Arxivar system is not available → show an error.</w:t>
            </w:r>
          </w:p>
        </w:tc>
      </w:tr>
      <w:tr w:rsidR="00AA5AC4" w14:paraId="3A614EFC" w14:textId="77777777" w:rsidTr="00E52C34">
        <w:tc>
          <w:tcPr>
            <w:tcW w:w="0" w:type="auto"/>
            <w:shd w:val="solid" w:color="D8F5E7" w:fill="D8F5E7"/>
          </w:tcPr>
          <w:p w14:paraId="67A75B2E" w14:textId="77777777" w:rsidR="00AA5AC4" w:rsidRDefault="00AA5AC4" w:rsidP="00E52C34">
            <w:pPr>
              <w:jc w:val="right"/>
            </w:pPr>
            <w:r>
              <w:rPr>
                <w:b/>
              </w:rPr>
              <w:t>Frequency of Use:</w:t>
            </w:r>
          </w:p>
        </w:tc>
        <w:tc>
          <w:tcPr>
            <w:tcW w:w="0" w:type="auto"/>
          </w:tcPr>
          <w:p w14:paraId="1A61F0D8" w14:textId="77777777" w:rsidR="00AA5AC4" w:rsidRDefault="00AA5AC4" w:rsidP="00E52C34">
            <w:r>
              <w:t>for each inquire</w:t>
            </w:r>
          </w:p>
        </w:tc>
      </w:tr>
      <w:tr w:rsidR="00AA5AC4" w14:paraId="65ED189B" w14:textId="77777777" w:rsidTr="00E52C34">
        <w:tc>
          <w:tcPr>
            <w:tcW w:w="0" w:type="auto"/>
            <w:shd w:val="solid" w:color="D8F5E7" w:fill="D8F5E7"/>
          </w:tcPr>
          <w:p w14:paraId="421FDC15" w14:textId="77777777" w:rsidR="00AA5AC4" w:rsidRDefault="00AA5AC4" w:rsidP="00E52C34">
            <w:pPr>
              <w:jc w:val="right"/>
            </w:pPr>
            <w:r>
              <w:rPr>
                <w:b/>
              </w:rPr>
              <w:lastRenderedPageBreak/>
              <w:t>Open Points:</w:t>
            </w:r>
          </w:p>
        </w:tc>
        <w:tc>
          <w:tcPr>
            <w:tcW w:w="0" w:type="auto"/>
          </w:tcPr>
          <w:p w14:paraId="5B4AF6DB" w14:textId="77777777" w:rsidR="00AA5AC4" w:rsidRDefault="00AA5AC4" w:rsidP="00E52C34">
            <w:r>
              <w:t>n.a.</w:t>
            </w:r>
          </w:p>
        </w:tc>
      </w:tr>
    </w:tbl>
    <w:p w14:paraId="53D5E579" w14:textId="77777777" w:rsidR="00AA5AC4" w:rsidRDefault="00AA5AC4" w:rsidP="00AA5AC4">
      <w:pPr>
        <w:pStyle w:val="Heading3"/>
      </w:pPr>
      <w:bookmarkStart w:id="275" w:name="scroll-bookmark-163"/>
      <w:bookmarkStart w:id="276" w:name="_Toc256000160"/>
      <w:bookmarkStart w:id="277" w:name="scroll-bookmark-69"/>
      <w:bookmarkStart w:id="278" w:name="_Toc198818807"/>
      <w:bookmarkEnd w:id="275"/>
      <w:r>
        <w:t>XPS-ZENIT-385 - Dashboard - Single PoS - “Notes/Comment“</w:t>
      </w:r>
      <w:bookmarkEnd w:id="276"/>
      <w:bookmarkEnd w:id="277"/>
      <w:bookmarkEnd w:id="278"/>
    </w:p>
    <w:tbl>
      <w:tblPr>
        <w:tblStyle w:val="ScrollTableNormal"/>
        <w:tblW w:w="5000" w:type="pct"/>
        <w:tblLook w:val="0000" w:firstRow="0" w:lastRow="0" w:firstColumn="0" w:lastColumn="0" w:noHBand="0" w:noVBand="0"/>
      </w:tblPr>
      <w:tblGrid>
        <w:gridCol w:w="2140"/>
        <w:gridCol w:w="7205"/>
      </w:tblGrid>
      <w:tr w:rsidR="00AA5AC4" w14:paraId="66EBCCE0" w14:textId="77777777" w:rsidTr="00E52C34">
        <w:tc>
          <w:tcPr>
            <w:tcW w:w="0" w:type="auto"/>
            <w:shd w:val="solid" w:color="D8F5E7" w:fill="D8F5E7"/>
          </w:tcPr>
          <w:p w14:paraId="4FD133C4" w14:textId="77777777" w:rsidR="00AA5AC4" w:rsidRDefault="00AA5AC4" w:rsidP="00E52C34">
            <w:pPr>
              <w:jc w:val="right"/>
            </w:pPr>
            <w:r>
              <w:rPr>
                <w:b/>
              </w:rPr>
              <w:t>Use Case No.:</w:t>
            </w:r>
          </w:p>
        </w:tc>
        <w:tc>
          <w:tcPr>
            <w:tcW w:w="0" w:type="auto"/>
          </w:tcPr>
          <w:p w14:paraId="27BBB3C1" w14:textId="77777777" w:rsidR="00AA5AC4" w:rsidRDefault="00AA5AC4" w:rsidP="00E52C34">
            <w:r>
              <w:t>XPS-ZENIT-385</w:t>
            </w:r>
          </w:p>
        </w:tc>
      </w:tr>
      <w:tr w:rsidR="00AA5AC4" w14:paraId="6AB68C29" w14:textId="77777777" w:rsidTr="00E52C34">
        <w:tc>
          <w:tcPr>
            <w:tcW w:w="0" w:type="auto"/>
            <w:shd w:val="solid" w:color="D8F5E7" w:fill="D8F5E7"/>
          </w:tcPr>
          <w:p w14:paraId="7F1F9E70" w14:textId="77777777" w:rsidR="00AA5AC4" w:rsidRDefault="00AA5AC4" w:rsidP="00E52C34">
            <w:pPr>
              <w:jc w:val="right"/>
            </w:pPr>
            <w:r>
              <w:rPr>
                <w:b/>
              </w:rPr>
              <w:t>Name:</w:t>
            </w:r>
          </w:p>
        </w:tc>
        <w:tc>
          <w:tcPr>
            <w:tcW w:w="0" w:type="auto"/>
          </w:tcPr>
          <w:p w14:paraId="7B0E328F" w14:textId="77777777" w:rsidR="00AA5AC4" w:rsidRDefault="00AA5AC4" w:rsidP="00E52C34">
            <w:r>
              <w:t>Dashboard - Single PoS - “Notes/Comment”</w:t>
            </w:r>
          </w:p>
        </w:tc>
      </w:tr>
      <w:tr w:rsidR="00AA5AC4" w:rsidRPr="00335F8D" w14:paraId="2D55F5F6" w14:textId="77777777" w:rsidTr="00E52C34">
        <w:tc>
          <w:tcPr>
            <w:tcW w:w="0" w:type="auto"/>
            <w:shd w:val="solid" w:color="D8F5E7" w:fill="D8F5E7"/>
          </w:tcPr>
          <w:p w14:paraId="782BF69B" w14:textId="77777777" w:rsidR="00AA5AC4" w:rsidRDefault="00AA5AC4" w:rsidP="00E52C34">
            <w:pPr>
              <w:jc w:val="right"/>
            </w:pPr>
            <w:r>
              <w:rPr>
                <w:b/>
              </w:rPr>
              <w:t>Description:</w:t>
            </w:r>
          </w:p>
        </w:tc>
        <w:tc>
          <w:tcPr>
            <w:tcW w:w="0" w:type="auto"/>
          </w:tcPr>
          <w:p w14:paraId="49A07FDC" w14:textId="77777777" w:rsidR="00AA5AC4" w:rsidRDefault="00AA5AC4" w:rsidP="00E52C34">
            <w:r>
              <w:t>Display all notes associated with the selected POS, ordered from the most recent to the least recent.</w:t>
            </w:r>
          </w:p>
        </w:tc>
      </w:tr>
      <w:tr w:rsidR="00AA5AC4" w:rsidRPr="00335F8D" w14:paraId="75915EA6" w14:textId="77777777" w:rsidTr="00E52C34">
        <w:tc>
          <w:tcPr>
            <w:tcW w:w="0" w:type="auto"/>
            <w:shd w:val="solid" w:color="D8F5E7" w:fill="D8F5E7"/>
          </w:tcPr>
          <w:p w14:paraId="55C9AC71" w14:textId="77777777" w:rsidR="00AA5AC4" w:rsidRDefault="00AA5AC4" w:rsidP="00E52C34">
            <w:pPr>
              <w:jc w:val="right"/>
            </w:pPr>
            <w:r>
              <w:rPr>
                <w:b/>
              </w:rPr>
              <w:t>Primary Actor:</w:t>
            </w:r>
          </w:p>
        </w:tc>
        <w:tc>
          <w:tcPr>
            <w:tcW w:w="0" w:type="auto"/>
          </w:tcPr>
          <w:p w14:paraId="34E94F3B" w14:textId="77777777" w:rsidR="00AA5AC4" w:rsidRDefault="00AA5AC4" w:rsidP="00E52C34">
            <w:r>
              <w:t>ZENIT User with privileges to view Notes</w:t>
            </w:r>
          </w:p>
        </w:tc>
      </w:tr>
      <w:tr w:rsidR="00AA5AC4" w14:paraId="2EB441A2" w14:textId="77777777" w:rsidTr="00E52C34">
        <w:tc>
          <w:tcPr>
            <w:tcW w:w="0" w:type="auto"/>
            <w:shd w:val="solid" w:color="D8F5E7" w:fill="D8F5E7"/>
          </w:tcPr>
          <w:p w14:paraId="64E90CCD" w14:textId="77777777" w:rsidR="00AA5AC4" w:rsidRDefault="00AA5AC4" w:rsidP="00E52C34">
            <w:pPr>
              <w:jc w:val="right"/>
            </w:pPr>
            <w:r>
              <w:rPr>
                <w:b/>
              </w:rPr>
              <w:t>Secondary Actor:</w:t>
            </w:r>
          </w:p>
        </w:tc>
        <w:tc>
          <w:tcPr>
            <w:tcW w:w="0" w:type="auto"/>
          </w:tcPr>
          <w:p w14:paraId="5B9CF01C" w14:textId="77777777" w:rsidR="00AA5AC4" w:rsidRDefault="00AA5AC4" w:rsidP="00E52C34">
            <w:r>
              <w:t>ZENIT</w:t>
            </w:r>
          </w:p>
        </w:tc>
      </w:tr>
      <w:tr w:rsidR="00AA5AC4" w:rsidRPr="00335F8D" w14:paraId="009D9AD3" w14:textId="77777777" w:rsidTr="00E52C34">
        <w:tc>
          <w:tcPr>
            <w:tcW w:w="0" w:type="auto"/>
            <w:shd w:val="solid" w:color="D8F5E7" w:fill="D8F5E7"/>
          </w:tcPr>
          <w:p w14:paraId="5446A710" w14:textId="77777777" w:rsidR="00AA5AC4" w:rsidRDefault="00AA5AC4" w:rsidP="00E52C34">
            <w:pPr>
              <w:jc w:val="right"/>
            </w:pPr>
            <w:r>
              <w:rPr>
                <w:b/>
              </w:rPr>
              <w:t>Preconditions:</w:t>
            </w:r>
          </w:p>
        </w:tc>
        <w:tc>
          <w:tcPr>
            <w:tcW w:w="0" w:type="auto"/>
          </w:tcPr>
          <w:p w14:paraId="3583E808" w14:textId="77777777" w:rsidR="00AA5AC4" w:rsidRDefault="00AA5AC4" w:rsidP="00BF6D22">
            <w:pPr>
              <w:numPr>
                <w:ilvl w:val="0"/>
                <w:numId w:val="186"/>
              </w:numPr>
              <w:spacing w:before="0"/>
              <w:jc w:val="left"/>
            </w:pPr>
            <w:r>
              <w:t>The user has logged into the system.</w:t>
            </w:r>
          </w:p>
          <w:p w14:paraId="20693EDE" w14:textId="77777777" w:rsidR="00AA5AC4" w:rsidRDefault="00AA5AC4" w:rsidP="00BF6D22">
            <w:pPr>
              <w:numPr>
                <w:ilvl w:val="0"/>
                <w:numId w:val="186"/>
              </w:numPr>
              <w:spacing w:before="0"/>
              <w:jc w:val="left"/>
            </w:pPr>
            <w:r>
              <w:t>The user has permissions to view the notes.</w:t>
            </w:r>
          </w:p>
        </w:tc>
      </w:tr>
      <w:tr w:rsidR="00AA5AC4" w:rsidRPr="00335F8D" w14:paraId="3F01295D" w14:textId="77777777" w:rsidTr="00E52C34">
        <w:tc>
          <w:tcPr>
            <w:tcW w:w="0" w:type="auto"/>
            <w:shd w:val="solid" w:color="D8F5E7" w:fill="D8F5E7"/>
          </w:tcPr>
          <w:p w14:paraId="394951C4" w14:textId="77777777" w:rsidR="00AA5AC4" w:rsidRDefault="00AA5AC4" w:rsidP="00E52C34">
            <w:pPr>
              <w:jc w:val="right"/>
            </w:pPr>
            <w:r>
              <w:rPr>
                <w:b/>
              </w:rPr>
              <w:t>Postconditions:</w:t>
            </w:r>
          </w:p>
        </w:tc>
        <w:tc>
          <w:tcPr>
            <w:tcW w:w="0" w:type="auto"/>
          </w:tcPr>
          <w:p w14:paraId="4CD2A020" w14:textId="77777777" w:rsidR="00AA5AC4" w:rsidRDefault="00AA5AC4" w:rsidP="00BF6D22">
            <w:pPr>
              <w:numPr>
                <w:ilvl w:val="0"/>
                <w:numId w:val="187"/>
              </w:numPr>
              <w:spacing w:before="0"/>
              <w:jc w:val="left"/>
            </w:pPr>
            <w:r>
              <w:t>The dashboard will show a structured list of notes.</w:t>
            </w:r>
          </w:p>
          <w:p w14:paraId="4755BB59" w14:textId="77777777" w:rsidR="00AA5AC4" w:rsidRDefault="00AA5AC4" w:rsidP="00BF6D22">
            <w:pPr>
              <w:numPr>
                <w:ilvl w:val="0"/>
                <w:numId w:val="187"/>
              </w:numPr>
              <w:spacing w:before="0"/>
              <w:jc w:val="left"/>
            </w:pPr>
            <w:r>
              <w:t>Each notes must present minimal metadata: date, owner, notes.</w:t>
            </w:r>
          </w:p>
        </w:tc>
      </w:tr>
      <w:tr w:rsidR="00AA5AC4" w14:paraId="33762530" w14:textId="77777777" w:rsidTr="00E52C34">
        <w:tc>
          <w:tcPr>
            <w:tcW w:w="0" w:type="auto"/>
            <w:shd w:val="solid" w:color="D8F5E7" w:fill="D8F5E7"/>
          </w:tcPr>
          <w:p w14:paraId="2A9C9B12" w14:textId="77777777" w:rsidR="00AA5AC4" w:rsidRDefault="00AA5AC4" w:rsidP="00E52C34">
            <w:pPr>
              <w:jc w:val="right"/>
            </w:pPr>
            <w:r>
              <w:rPr>
                <w:b/>
              </w:rPr>
              <w:t>Main Scenario:</w:t>
            </w:r>
          </w:p>
        </w:tc>
        <w:tc>
          <w:tcPr>
            <w:tcW w:w="0" w:type="auto"/>
          </w:tcPr>
          <w:p w14:paraId="54F5C38D" w14:textId="77777777" w:rsidR="00AA5AC4" w:rsidRDefault="00AA5AC4" w:rsidP="00BF6D22">
            <w:pPr>
              <w:numPr>
                <w:ilvl w:val="0"/>
                <w:numId w:val="188"/>
              </w:numPr>
              <w:spacing w:before="0"/>
              <w:jc w:val="left"/>
            </w:pPr>
            <w:r>
              <w:t>The user accesses the "Notes" section in the dashboard;</w:t>
            </w:r>
          </w:p>
          <w:p w14:paraId="735BD308" w14:textId="77777777" w:rsidR="00AA5AC4" w:rsidRDefault="00AA5AC4" w:rsidP="00BF6D22">
            <w:pPr>
              <w:numPr>
                <w:ilvl w:val="0"/>
                <w:numId w:val="188"/>
              </w:numPr>
              <w:spacing w:before="0"/>
              <w:jc w:val="left"/>
            </w:pPr>
            <w:r>
              <w:t>The system queries the database to retrieve all notes associated with the POS;</w:t>
            </w:r>
          </w:p>
          <w:p w14:paraId="24BBDFCE" w14:textId="77777777" w:rsidR="00AA5AC4" w:rsidRDefault="00AA5AC4" w:rsidP="00BF6D22">
            <w:pPr>
              <w:numPr>
                <w:ilvl w:val="0"/>
                <w:numId w:val="188"/>
              </w:numPr>
              <w:spacing w:before="0"/>
              <w:jc w:val="left"/>
            </w:pPr>
            <w:r>
              <w:t xml:space="preserve">The notes are sorted by date in </w:t>
            </w:r>
            <w:r>
              <w:rPr>
                <w:b/>
              </w:rPr>
              <w:t>descending</w:t>
            </w:r>
            <w:r>
              <w:t xml:space="preserve"> order (most recent at the top);</w:t>
            </w:r>
          </w:p>
          <w:p w14:paraId="5685AC17" w14:textId="77777777" w:rsidR="00AA5AC4" w:rsidRDefault="00AA5AC4" w:rsidP="00BF6D22">
            <w:pPr>
              <w:numPr>
                <w:ilvl w:val="0"/>
                <w:numId w:val="188"/>
              </w:numPr>
              <w:spacing w:before="0"/>
              <w:jc w:val="left"/>
            </w:pPr>
            <w:r>
              <w:t>Each displayed note includes:</w:t>
            </w:r>
          </w:p>
          <w:p w14:paraId="6127C86B" w14:textId="77777777" w:rsidR="00AA5AC4" w:rsidRDefault="00AA5AC4" w:rsidP="00BF6D22">
            <w:pPr>
              <w:numPr>
                <w:ilvl w:val="1"/>
                <w:numId w:val="189"/>
              </w:numPr>
              <w:spacing w:before="0"/>
              <w:jc w:val="left"/>
            </w:pPr>
            <w:r>
              <w:t>Insert Date;</w:t>
            </w:r>
          </w:p>
          <w:p w14:paraId="4E409773" w14:textId="77777777" w:rsidR="00AA5AC4" w:rsidRDefault="00AA5AC4" w:rsidP="00BF6D22">
            <w:pPr>
              <w:numPr>
                <w:ilvl w:val="1"/>
                <w:numId w:val="189"/>
              </w:numPr>
              <w:spacing w:before="0"/>
              <w:jc w:val="left"/>
            </w:pPr>
            <w:r>
              <w:t>Author of the note;</w:t>
            </w:r>
          </w:p>
          <w:p w14:paraId="1EFEE3CE" w14:textId="77777777" w:rsidR="00AA5AC4" w:rsidRDefault="00AA5AC4" w:rsidP="00BF6D22">
            <w:pPr>
              <w:numPr>
                <w:ilvl w:val="1"/>
                <w:numId w:val="189"/>
              </w:numPr>
              <w:spacing w:before="0"/>
              <w:jc w:val="left"/>
            </w:pPr>
            <w:r>
              <w:t>Text content;</w:t>
            </w:r>
          </w:p>
        </w:tc>
      </w:tr>
      <w:tr w:rsidR="00AA5AC4" w:rsidRPr="00335F8D" w14:paraId="0AA22A85" w14:textId="77777777" w:rsidTr="00E52C34">
        <w:tc>
          <w:tcPr>
            <w:tcW w:w="0" w:type="auto"/>
            <w:shd w:val="solid" w:color="D8F5E7" w:fill="D8F5E7"/>
          </w:tcPr>
          <w:p w14:paraId="567D63A0" w14:textId="77777777" w:rsidR="00AA5AC4" w:rsidRDefault="00AA5AC4" w:rsidP="00E52C34">
            <w:pPr>
              <w:jc w:val="right"/>
            </w:pPr>
            <w:r>
              <w:rPr>
                <w:b/>
              </w:rPr>
              <w:t>Alternative Scenario n°1:</w:t>
            </w:r>
          </w:p>
        </w:tc>
        <w:tc>
          <w:tcPr>
            <w:tcW w:w="0" w:type="auto"/>
          </w:tcPr>
          <w:p w14:paraId="2363CC04" w14:textId="77777777" w:rsidR="00AA5AC4" w:rsidRDefault="00AA5AC4" w:rsidP="00E52C34">
            <w:r>
              <w:rPr>
                <w:i/>
              </w:rPr>
              <w:t>4.a - Adding Note</w:t>
            </w:r>
          </w:p>
          <w:p w14:paraId="46967597" w14:textId="77777777" w:rsidR="00AA5AC4" w:rsidRDefault="00AA5AC4" w:rsidP="00BF6D22">
            <w:pPr>
              <w:numPr>
                <w:ilvl w:val="0"/>
                <w:numId w:val="190"/>
              </w:numPr>
              <w:spacing w:before="0"/>
              <w:jc w:val="left"/>
            </w:pPr>
            <w:r>
              <w:t>Users with write permissions can add a new note;</w:t>
            </w:r>
          </w:p>
          <w:p w14:paraId="152A0E48" w14:textId="77777777" w:rsidR="00AA5AC4" w:rsidRDefault="00AA5AC4" w:rsidP="00BF6D22">
            <w:pPr>
              <w:numPr>
                <w:ilvl w:val="0"/>
                <w:numId w:val="190"/>
              </w:numPr>
              <w:spacing w:before="0"/>
              <w:jc w:val="left"/>
            </w:pPr>
            <w:r>
              <w:t>The interface must include an editable text field, accompanied by buttons for “Save” and “Cancel”.</w:t>
            </w:r>
          </w:p>
          <w:p w14:paraId="09728D44" w14:textId="77777777" w:rsidR="00AA5AC4" w:rsidRDefault="00AA5AC4" w:rsidP="00BF6D22">
            <w:pPr>
              <w:numPr>
                <w:ilvl w:val="0"/>
                <w:numId w:val="190"/>
              </w:numPr>
              <w:spacing w:before="0"/>
              <w:jc w:val="left"/>
            </w:pPr>
            <w:r>
              <w:t>Each operation must be logged in the system logs (user, date/time, operation, note content).</w:t>
            </w:r>
          </w:p>
        </w:tc>
      </w:tr>
      <w:tr w:rsidR="00AA5AC4" w:rsidRPr="00335F8D" w14:paraId="321D8198" w14:textId="77777777" w:rsidTr="00E52C34">
        <w:tc>
          <w:tcPr>
            <w:tcW w:w="0" w:type="auto"/>
            <w:shd w:val="solid" w:color="D8F5E7" w:fill="D8F5E7"/>
          </w:tcPr>
          <w:p w14:paraId="0A45E85E" w14:textId="77777777" w:rsidR="00AA5AC4" w:rsidRDefault="00AA5AC4" w:rsidP="00E52C34">
            <w:pPr>
              <w:jc w:val="right"/>
            </w:pPr>
            <w:r>
              <w:rPr>
                <w:b/>
              </w:rPr>
              <w:t>Exception n°1:</w:t>
            </w:r>
          </w:p>
        </w:tc>
        <w:tc>
          <w:tcPr>
            <w:tcW w:w="0" w:type="auto"/>
          </w:tcPr>
          <w:p w14:paraId="36F00C88" w14:textId="77777777" w:rsidR="00AA5AC4" w:rsidRDefault="00AA5AC4" w:rsidP="00BF6D22">
            <w:pPr>
              <w:numPr>
                <w:ilvl w:val="0"/>
                <w:numId w:val="191"/>
              </w:numPr>
              <w:spacing w:before="0"/>
              <w:jc w:val="left"/>
            </w:pPr>
            <w:r>
              <w:t>No notes recorded → message “No notes present for this POS”</w:t>
            </w:r>
          </w:p>
        </w:tc>
      </w:tr>
      <w:tr w:rsidR="00AA5AC4" w:rsidRPr="00335F8D" w14:paraId="0E33B65F" w14:textId="77777777" w:rsidTr="00E52C34">
        <w:tc>
          <w:tcPr>
            <w:tcW w:w="0" w:type="auto"/>
            <w:shd w:val="solid" w:color="D8F5E7" w:fill="D8F5E7"/>
          </w:tcPr>
          <w:p w14:paraId="310162EF" w14:textId="77777777" w:rsidR="00AA5AC4" w:rsidRDefault="00AA5AC4" w:rsidP="00E52C34">
            <w:pPr>
              <w:jc w:val="right"/>
            </w:pPr>
            <w:r>
              <w:rPr>
                <w:b/>
              </w:rPr>
              <w:lastRenderedPageBreak/>
              <w:t>Exception n°2:</w:t>
            </w:r>
          </w:p>
        </w:tc>
        <w:tc>
          <w:tcPr>
            <w:tcW w:w="0" w:type="auto"/>
          </w:tcPr>
          <w:p w14:paraId="1D3D45F1" w14:textId="77777777" w:rsidR="00AA5AC4" w:rsidRDefault="00AA5AC4" w:rsidP="00BF6D22">
            <w:pPr>
              <w:numPr>
                <w:ilvl w:val="0"/>
                <w:numId w:val="192"/>
              </w:numPr>
              <w:spacing w:before="0"/>
              <w:jc w:val="left"/>
            </w:pPr>
            <w:r>
              <w:t>If the user does not have permissions to view the note:</w:t>
            </w:r>
          </w:p>
          <w:p w14:paraId="52B0DD3B" w14:textId="77777777" w:rsidR="00AA5AC4" w:rsidRDefault="00AA5AC4" w:rsidP="00BF6D22">
            <w:pPr>
              <w:numPr>
                <w:ilvl w:val="1"/>
                <w:numId w:val="193"/>
              </w:numPr>
              <w:spacing w:before="0"/>
              <w:jc w:val="left"/>
            </w:pPr>
            <w:r>
              <w:t>The note area will be hidden or disabled.</w:t>
            </w:r>
          </w:p>
          <w:p w14:paraId="6624007D" w14:textId="77777777" w:rsidR="00AA5AC4" w:rsidRDefault="00AA5AC4" w:rsidP="00BF6D22">
            <w:pPr>
              <w:numPr>
                <w:ilvl w:val="1"/>
                <w:numId w:val="193"/>
              </w:numPr>
              <w:spacing w:before="0"/>
              <w:jc w:val="left"/>
            </w:pPr>
            <w:r>
              <w:t>A message like: “Unauthorized access to the POS note” may be displayed.</w:t>
            </w:r>
          </w:p>
        </w:tc>
      </w:tr>
      <w:tr w:rsidR="00AA5AC4" w14:paraId="1F4B9F8D" w14:textId="77777777" w:rsidTr="00E52C34">
        <w:tc>
          <w:tcPr>
            <w:tcW w:w="0" w:type="auto"/>
            <w:shd w:val="solid" w:color="D8F5E7" w:fill="D8F5E7"/>
          </w:tcPr>
          <w:p w14:paraId="70E810C2" w14:textId="77777777" w:rsidR="00AA5AC4" w:rsidRDefault="00AA5AC4" w:rsidP="00E52C34">
            <w:pPr>
              <w:jc w:val="right"/>
            </w:pPr>
            <w:r>
              <w:rPr>
                <w:b/>
              </w:rPr>
              <w:t>Frequency of Use:</w:t>
            </w:r>
          </w:p>
        </w:tc>
        <w:tc>
          <w:tcPr>
            <w:tcW w:w="0" w:type="auto"/>
          </w:tcPr>
          <w:p w14:paraId="11D7CFCD" w14:textId="77777777" w:rsidR="00AA5AC4" w:rsidRDefault="00AA5AC4" w:rsidP="00E52C34">
            <w:r>
              <w:t>for each inquire</w:t>
            </w:r>
          </w:p>
        </w:tc>
      </w:tr>
      <w:tr w:rsidR="00AA5AC4" w14:paraId="0780AFF9" w14:textId="77777777" w:rsidTr="00E52C34">
        <w:tc>
          <w:tcPr>
            <w:tcW w:w="0" w:type="auto"/>
            <w:shd w:val="solid" w:color="D8F5E7" w:fill="D8F5E7"/>
          </w:tcPr>
          <w:p w14:paraId="3334A0EA" w14:textId="77777777" w:rsidR="00AA5AC4" w:rsidRDefault="00AA5AC4" w:rsidP="00E52C34">
            <w:pPr>
              <w:jc w:val="right"/>
            </w:pPr>
            <w:r>
              <w:rPr>
                <w:b/>
              </w:rPr>
              <w:t>Open Points:</w:t>
            </w:r>
          </w:p>
        </w:tc>
        <w:tc>
          <w:tcPr>
            <w:tcW w:w="0" w:type="auto"/>
          </w:tcPr>
          <w:p w14:paraId="050E0FCC" w14:textId="77777777" w:rsidR="00AA5AC4" w:rsidRDefault="00AA5AC4" w:rsidP="00E52C34">
            <w:r>
              <w:t>n.a.</w:t>
            </w:r>
          </w:p>
        </w:tc>
      </w:tr>
    </w:tbl>
    <w:p w14:paraId="6EEB9309" w14:textId="77777777" w:rsidR="00AA5AC4" w:rsidRDefault="00AA5AC4" w:rsidP="00AA5AC4"/>
    <w:p w14:paraId="5E74A738" w14:textId="77777777" w:rsidR="00AA5AC4" w:rsidRDefault="00AA5AC4" w:rsidP="00AA5AC4">
      <w:pPr>
        <w:pStyle w:val="Heading3"/>
      </w:pPr>
      <w:bookmarkStart w:id="279" w:name="scroll-bookmark-164"/>
      <w:bookmarkStart w:id="280" w:name="_Toc256000161"/>
      <w:bookmarkStart w:id="281" w:name="scroll-bookmark-70"/>
      <w:bookmarkStart w:id="282" w:name="_Toc198818808"/>
      <w:bookmarkEnd w:id="279"/>
      <w:r>
        <w:t>XPS-ZENIT-390 - Dashboard - Related PoS</w:t>
      </w:r>
      <w:bookmarkEnd w:id="280"/>
      <w:bookmarkEnd w:id="281"/>
      <w:bookmarkEnd w:id="282"/>
    </w:p>
    <w:tbl>
      <w:tblPr>
        <w:tblStyle w:val="ScrollTableNormal"/>
        <w:tblW w:w="5000" w:type="pct"/>
        <w:tblLook w:val="0000" w:firstRow="0" w:lastRow="0" w:firstColumn="0" w:lastColumn="0" w:noHBand="0" w:noVBand="0"/>
      </w:tblPr>
      <w:tblGrid>
        <w:gridCol w:w="1755"/>
        <w:gridCol w:w="7590"/>
      </w:tblGrid>
      <w:tr w:rsidR="00AA5AC4" w14:paraId="39A5C56A" w14:textId="77777777" w:rsidTr="00E52C34">
        <w:tc>
          <w:tcPr>
            <w:tcW w:w="0" w:type="auto"/>
            <w:shd w:val="solid" w:color="D8F5E7" w:fill="D8F5E7"/>
          </w:tcPr>
          <w:p w14:paraId="3C3FFF5D" w14:textId="77777777" w:rsidR="00AA5AC4" w:rsidRDefault="00AA5AC4" w:rsidP="00E52C34">
            <w:pPr>
              <w:jc w:val="right"/>
            </w:pPr>
            <w:r>
              <w:rPr>
                <w:b/>
              </w:rPr>
              <w:t>Use Case No.:</w:t>
            </w:r>
          </w:p>
        </w:tc>
        <w:tc>
          <w:tcPr>
            <w:tcW w:w="0" w:type="auto"/>
          </w:tcPr>
          <w:p w14:paraId="7E345B76" w14:textId="77777777" w:rsidR="00AA5AC4" w:rsidRDefault="00AA5AC4" w:rsidP="00E52C34">
            <w:r>
              <w:t>XPS-ZENIT-390</w:t>
            </w:r>
          </w:p>
        </w:tc>
      </w:tr>
      <w:tr w:rsidR="00AA5AC4" w14:paraId="253B1FB7" w14:textId="77777777" w:rsidTr="00E52C34">
        <w:tc>
          <w:tcPr>
            <w:tcW w:w="0" w:type="auto"/>
            <w:shd w:val="solid" w:color="D8F5E7" w:fill="D8F5E7"/>
          </w:tcPr>
          <w:p w14:paraId="27933D9D" w14:textId="77777777" w:rsidR="00AA5AC4" w:rsidRDefault="00AA5AC4" w:rsidP="00E52C34">
            <w:pPr>
              <w:jc w:val="right"/>
            </w:pPr>
            <w:r>
              <w:rPr>
                <w:b/>
              </w:rPr>
              <w:t>Name:</w:t>
            </w:r>
          </w:p>
        </w:tc>
        <w:tc>
          <w:tcPr>
            <w:tcW w:w="0" w:type="auto"/>
          </w:tcPr>
          <w:p w14:paraId="56AF7C29" w14:textId="77777777" w:rsidR="00AA5AC4" w:rsidRDefault="00AA5AC4" w:rsidP="00E52C34">
            <w:r>
              <w:t>Dashboard - Related PoS</w:t>
            </w:r>
          </w:p>
        </w:tc>
      </w:tr>
      <w:tr w:rsidR="00AA5AC4" w:rsidRPr="00335F8D" w14:paraId="75230A0B" w14:textId="77777777" w:rsidTr="00E52C34">
        <w:tc>
          <w:tcPr>
            <w:tcW w:w="0" w:type="auto"/>
            <w:shd w:val="solid" w:color="D8F5E7" w:fill="D8F5E7"/>
          </w:tcPr>
          <w:p w14:paraId="683C7BC1" w14:textId="77777777" w:rsidR="00AA5AC4" w:rsidRDefault="00AA5AC4" w:rsidP="00E52C34">
            <w:pPr>
              <w:jc w:val="right"/>
            </w:pPr>
            <w:r>
              <w:rPr>
                <w:b/>
              </w:rPr>
              <w:t>Description:</w:t>
            </w:r>
          </w:p>
        </w:tc>
        <w:tc>
          <w:tcPr>
            <w:tcW w:w="0" w:type="auto"/>
          </w:tcPr>
          <w:p w14:paraId="736497DE" w14:textId="77777777" w:rsidR="00AA5AC4" w:rsidRDefault="00AA5AC4" w:rsidP="00E52C34">
            <w:r>
              <w:t>Within the Dashboard - “Single PoS”, the user can access the “Dashboard - Related PoS” section, where the system automatically performs a search to identify other PoS linked to the displayed PoS, according to specific comparison criteria. The results are displayed in a table with the option to access the details and export the data to Excel (only if results are present).</w:t>
            </w:r>
          </w:p>
        </w:tc>
      </w:tr>
      <w:tr w:rsidR="00AA5AC4" w:rsidRPr="00335F8D" w14:paraId="49B0DFB9" w14:textId="77777777" w:rsidTr="00E52C34">
        <w:tc>
          <w:tcPr>
            <w:tcW w:w="0" w:type="auto"/>
            <w:shd w:val="solid" w:color="D8F5E7" w:fill="D8F5E7"/>
          </w:tcPr>
          <w:p w14:paraId="5C454580" w14:textId="77777777" w:rsidR="00AA5AC4" w:rsidRDefault="00AA5AC4" w:rsidP="00E52C34">
            <w:pPr>
              <w:jc w:val="right"/>
            </w:pPr>
            <w:r>
              <w:rPr>
                <w:b/>
              </w:rPr>
              <w:t>Primary Actor:</w:t>
            </w:r>
          </w:p>
        </w:tc>
        <w:tc>
          <w:tcPr>
            <w:tcW w:w="0" w:type="auto"/>
          </w:tcPr>
          <w:p w14:paraId="688822ED" w14:textId="77777777" w:rsidR="00AA5AC4" w:rsidRDefault="00AA5AC4" w:rsidP="00E52C34">
            <w:r>
              <w:t>ZENIT User with privileges to view Related PoS</w:t>
            </w:r>
          </w:p>
        </w:tc>
      </w:tr>
      <w:tr w:rsidR="00AA5AC4" w14:paraId="086EAEF6" w14:textId="77777777" w:rsidTr="00E52C34">
        <w:tc>
          <w:tcPr>
            <w:tcW w:w="0" w:type="auto"/>
            <w:shd w:val="solid" w:color="D8F5E7" w:fill="D8F5E7"/>
          </w:tcPr>
          <w:p w14:paraId="21839F31" w14:textId="77777777" w:rsidR="00AA5AC4" w:rsidRDefault="00AA5AC4" w:rsidP="00E52C34">
            <w:pPr>
              <w:jc w:val="right"/>
            </w:pPr>
            <w:r>
              <w:rPr>
                <w:b/>
              </w:rPr>
              <w:t>Secondary Actor:</w:t>
            </w:r>
          </w:p>
        </w:tc>
        <w:tc>
          <w:tcPr>
            <w:tcW w:w="0" w:type="auto"/>
          </w:tcPr>
          <w:p w14:paraId="517ECC41" w14:textId="77777777" w:rsidR="00AA5AC4" w:rsidRDefault="00AA5AC4" w:rsidP="00E52C34">
            <w:r>
              <w:t>ZENIT</w:t>
            </w:r>
          </w:p>
        </w:tc>
      </w:tr>
      <w:tr w:rsidR="00AA5AC4" w:rsidRPr="00335F8D" w14:paraId="07B60244" w14:textId="77777777" w:rsidTr="00E52C34">
        <w:tc>
          <w:tcPr>
            <w:tcW w:w="0" w:type="auto"/>
            <w:shd w:val="solid" w:color="D8F5E7" w:fill="D8F5E7"/>
          </w:tcPr>
          <w:p w14:paraId="193AC293" w14:textId="77777777" w:rsidR="00AA5AC4" w:rsidRDefault="00AA5AC4" w:rsidP="00E52C34">
            <w:pPr>
              <w:jc w:val="right"/>
            </w:pPr>
            <w:r>
              <w:rPr>
                <w:b/>
              </w:rPr>
              <w:t>Preconditions:</w:t>
            </w:r>
          </w:p>
        </w:tc>
        <w:tc>
          <w:tcPr>
            <w:tcW w:w="0" w:type="auto"/>
          </w:tcPr>
          <w:p w14:paraId="7E474582" w14:textId="77777777" w:rsidR="00AA5AC4" w:rsidRDefault="00AA5AC4" w:rsidP="00E52C34">
            <w:r>
              <w:t>The user has logged into the system.</w:t>
            </w:r>
          </w:p>
          <w:p w14:paraId="0F4290B4" w14:textId="77777777" w:rsidR="00AA5AC4" w:rsidRDefault="00AA5AC4" w:rsidP="00E52C34">
            <w:r>
              <w:t>The user has permissions to view the “Related PoS”.</w:t>
            </w:r>
          </w:p>
        </w:tc>
      </w:tr>
      <w:tr w:rsidR="00AA5AC4" w:rsidRPr="00335F8D" w14:paraId="6AB92A9C" w14:textId="77777777" w:rsidTr="00E52C34">
        <w:tc>
          <w:tcPr>
            <w:tcW w:w="0" w:type="auto"/>
            <w:shd w:val="solid" w:color="D8F5E7" w:fill="D8F5E7"/>
          </w:tcPr>
          <w:p w14:paraId="6C819902" w14:textId="77777777" w:rsidR="00AA5AC4" w:rsidRDefault="00AA5AC4" w:rsidP="00E52C34">
            <w:pPr>
              <w:jc w:val="right"/>
            </w:pPr>
            <w:r>
              <w:rPr>
                <w:b/>
              </w:rPr>
              <w:t>Postconditions:</w:t>
            </w:r>
          </w:p>
        </w:tc>
        <w:tc>
          <w:tcPr>
            <w:tcW w:w="0" w:type="auto"/>
          </w:tcPr>
          <w:p w14:paraId="42D7C54E" w14:textId="77777777" w:rsidR="00AA5AC4" w:rsidRDefault="00AA5AC4" w:rsidP="00E52C34">
            <w:r>
              <w:t>The dashboard will show a structured list of Related PoS.</w:t>
            </w:r>
          </w:p>
        </w:tc>
      </w:tr>
      <w:tr w:rsidR="00AA5AC4" w:rsidRPr="00335F8D" w14:paraId="5AF8EA31" w14:textId="77777777" w:rsidTr="00E52C34">
        <w:tc>
          <w:tcPr>
            <w:tcW w:w="0" w:type="auto"/>
            <w:shd w:val="solid" w:color="D8F5E7" w:fill="D8F5E7"/>
          </w:tcPr>
          <w:p w14:paraId="5CA48460" w14:textId="77777777" w:rsidR="00AA5AC4" w:rsidRDefault="00AA5AC4" w:rsidP="00E52C34">
            <w:pPr>
              <w:jc w:val="right"/>
            </w:pPr>
            <w:r>
              <w:rPr>
                <w:b/>
              </w:rPr>
              <w:t>Main Scenario:</w:t>
            </w:r>
          </w:p>
        </w:tc>
        <w:tc>
          <w:tcPr>
            <w:tcW w:w="0" w:type="auto"/>
          </w:tcPr>
          <w:p w14:paraId="2E7751AF" w14:textId="77777777" w:rsidR="00AA5AC4" w:rsidRDefault="00AA5AC4" w:rsidP="00BF6D22">
            <w:pPr>
              <w:numPr>
                <w:ilvl w:val="0"/>
                <w:numId w:val="194"/>
              </w:numPr>
              <w:spacing w:before="0"/>
              <w:jc w:val="left"/>
            </w:pPr>
            <w:r>
              <w:t>The user accesses the "Related PoS" section in the dashboard Single PoS;</w:t>
            </w:r>
          </w:p>
          <w:p w14:paraId="32857540" w14:textId="77777777" w:rsidR="00AA5AC4" w:rsidRDefault="00AA5AC4" w:rsidP="00BF6D22">
            <w:pPr>
              <w:numPr>
                <w:ilvl w:val="0"/>
                <w:numId w:val="194"/>
              </w:numPr>
              <w:spacing w:before="0"/>
              <w:jc w:val="left"/>
            </w:pPr>
            <w:r>
              <w:t>The system automatically initiates a search by comparing the data of the selected PoS with all the PoS present in the database. By default, the search excludes closed PoS, but there will be a checkbox available that will allow including them if selected.</w:t>
            </w:r>
          </w:p>
          <w:p w14:paraId="44EFE773" w14:textId="77777777" w:rsidR="00AA5AC4" w:rsidRDefault="00AA5AC4" w:rsidP="00BF6D22">
            <w:pPr>
              <w:numPr>
                <w:ilvl w:val="0"/>
                <w:numId w:val="194"/>
              </w:numPr>
              <w:spacing w:before="0"/>
              <w:jc w:val="left"/>
            </w:pPr>
            <w:r>
              <w:t>The system identifies the PoS that match at least one of the following criteria:</w:t>
            </w:r>
          </w:p>
          <w:p w14:paraId="428F0064" w14:textId="77777777" w:rsidR="00AA5AC4" w:rsidRDefault="00AA5AC4" w:rsidP="00BF6D22">
            <w:pPr>
              <w:numPr>
                <w:ilvl w:val="1"/>
                <w:numId w:val="195"/>
              </w:numPr>
              <w:spacing w:before="0"/>
              <w:jc w:val="left"/>
            </w:pPr>
            <w:r>
              <w:lastRenderedPageBreak/>
              <w:t>Same VAT number of the PoS;</w:t>
            </w:r>
          </w:p>
          <w:p w14:paraId="030EDF76" w14:textId="77777777" w:rsidR="00AA5AC4" w:rsidRDefault="00AA5AC4" w:rsidP="00BF6D22">
            <w:pPr>
              <w:numPr>
                <w:ilvl w:val="1"/>
                <w:numId w:val="195"/>
              </w:numPr>
              <w:spacing w:before="0"/>
              <w:jc w:val="left"/>
            </w:pPr>
            <w:r>
              <w:t>Same Tax code of the PoS;</w:t>
            </w:r>
          </w:p>
          <w:p w14:paraId="6C9F7141" w14:textId="77777777" w:rsidR="00AA5AC4" w:rsidRDefault="00AA5AC4" w:rsidP="00BF6D22">
            <w:pPr>
              <w:numPr>
                <w:ilvl w:val="1"/>
                <w:numId w:val="195"/>
              </w:numPr>
              <w:spacing w:before="0"/>
              <w:jc w:val="left"/>
            </w:pPr>
            <w:r>
              <w:t>Same Name of the holder;</w:t>
            </w:r>
          </w:p>
          <w:p w14:paraId="3BC8BE15" w14:textId="77777777" w:rsidR="00AA5AC4" w:rsidRDefault="00AA5AC4" w:rsidP="00BF6D22">
            <w:pPr>
              <w:numPr>
                <w:ilvl w:val="1"/>
                <w:numId w:val="195"/>
              </w:numPr>
              <w:spacing w:before="0"/>
              <w:jc w:val="left"/>
            </w:pPr>
            <w:r>
              <w:t>Same VAT number of the holder;</w:t>
            </w:r>
          </w:p>
          <w:p w14:paraId="1F30F297" w14:textId="77777777" w:rsidR="00AA5AC4" w:rsidRDefault="00AA5AC4" w:rsidP="00BF6D22">
            <w:pPr>
              <w:numPr>
                <w:ilvl w:val="1"/>
                <w:numId w:val="195"/>
              </w:numPr>
              <w:spacing w:before="0"/>
              <w:jc w:val="left"/>
            </w:pPr>
            <w:r>
              <w:t>Same Tax code of the holder;</w:t>
            </w:r>
          </w:p>
          <w:p w14:paraId="33D73EDB" w14:textId="77777777" w:rsidR="00AA5AC4" w:rsidRDefault="00AA5AC4" w:rsidP="00BF6D22">
            <w:pPr>
              <w:numPr>
                <w:ilvl w:val="1"/>
                <w:numId w:val="195"/>
              </w:numPr>
              <w:spacing w:before="0"/>
              <w:jc w:val="left"/>
            </w:pPr>
            <w:r>
              <w:t>Same Email address;</w:t>
            </w:r>
          </w:p>
          <w:p w14:paraId="639333A5" w14:textId="77777777" w:rsidR="00AA5AC4" w:rsidRDefault="00AA5AC4" w:rsidP="00BF6D22">
            <w:pPr>
              <w:numPr>
                <w:ilvl w:val="1"/>
                <w:numId w:val="195"/>
              </w:numPr>
              <w:spacing w:before="0"/>
              <w:jc w:val="left"/>
            </w:pPr>
            <w:r>
              <w:t>Same Company name;</w:t>
            </w:r>
          </w:p>
          <w:p w14:paraId="213123D9" w14:textId="77777777" w:rsidR="00AA5AC4" w:rsidRDefault="00AA5AC4" w:rsidP="00BF6D22">
            <w:pPr>
              <w:numPr>
                <w:ilvl w:val="1"/>
                <w:numId w:val="195"/>
              </w:numPr>
              <w:spacing w:before="0"/>
              <w:jc w:val="left"/>
            </w:pPr>
            <w:r>
              <w:t>Same Denomination;</w:t>
            </w:r>
          </w:p>
          <w:p w14:paraId="75390CAD" w14:textId="77777777" w:rsidR="00AA5AC4" w:rsidRDefault="00AA5AC4" w:rsidP="00BF6D22">
            <w:pPr>
              <w:numPr>
                <w:ilvl w:val="0"/>
                <w:numId w:val="194"/>
              </w:numPr>
              <w:spacing w:before="0"/>
              <w:jc w:val="left"/>
            </w:pPr>
            <w:r>
              <w:t>If the search produces one or more results, the system displays the result</w:t>
            </w:r>
          </w:p>
          <w:p w14:paraId="28A848AD" w14:textId="77777777" w:rsidR="00AA5AC4" w:rsidRDefault="00AA5AC4" w:rsidP="00BF6D22">
            <w:pPr>
              <w:numPr>
                <w:ilvl w:val="0"/>
                <w:numId w:val="194"/>
              </w:numPr>
              <w:spacing w:before="0"/>
              <w:jc w:val="left"/>
            </w:pPr>
            <w:r>
              <w:t>The results must be shown in a table or list with columns representing the various fields, the same data view for the “</w:t>
            </w:r>
            <w:r>
              <w:rPr>
                <w:b/>
              </w:rPr>
              <w:t xml:space="preserve">PoS Found” </w:t>
            </w:r>
            <w:r>
              <w:t>and the Relationship info (for example, “Same VAT Number Holder”, “Same Email”, etc.). Each row in the table must represent a single POS.</w:t>
            </w:r>
          </w:p>
        </w:tc>
      </w:tr>
      <w:tr w:rsidR="00AA5AC4" w:rsidRPr="00335F8D" w14:paraId="38A44E2B" w14:textId="77777777" w:rsidTr="00E52C34">
        <w:tc>
          <w:tcPr>
            <w:tcW w:w="0" w:type="auto"/>
            <w:shd w:val="solid" w:color="D8F5E7" w:fill="D8F5E7"/>
          </w:tcPr>
          <w:p w14:paraId="1A3D2F5F" w14:textId="77777777" w:rsidR="00AA5AC4" w:rsidRDefault="00AA5AC4" w:rsidP="00E52C34">
            <w:pPr>
              <w:jc w:val="right"/>
            </w:pPr>
            <w:r>
              <w:rPr>
                <w:b/>
              </w:rPr>
              <w:lastRenderedPageBreak/>
              <w:t>Alternative Scenario n°1:</w:t>
            </w:r>
          </w:p>
        </w:tc>
        <w:tc>
          <w:tcPr>
            <w:tcW w:w="0" w:type="auto"/>
          </w:tcPr>
          <w:p w14:paraId="384F139F" w14:textId="77777777" w:rsidR="00AA5AC4" w:rsidRDefault="00AA5AC4" w:rsidP="00E52C34">
            <w:r>
              <w:rPr>
                <w:i/>
              </w:rPr>
              <w:t>5.a - No PoS found</w:t>
            </w:r>
          </w:p>
          <w:p w14:paraId="4CB098DF" w14:textId="77777777" w:rsidR="00AA5AC4" w:rsidRDefault="00AA5AC4" w:rsidP="00E52C34">
            <w:r>
              <w:t>If no PoS are found that matches the search criteria, the system shows a notification indicating that no results were found.</w:t>
            </w:r>
          </w:p>
          <w:p w14:paraId="2DE5823F" w14:textId="77777777" w:rsidR="00AA5AC4" w:rsidRDefault="00AA5AC4" w:rsidP="00E52C34">
            <w:r>
              <w:t>No table is displayed</w:t>
            </w:r>
          </w:p>
          <w:p w14:paraId="58C27F8E" w14:textId="77777777" w:rsidR="00AA5AC4" w:rsidRDefault="00AA5AC4" w:rsidP="00E52C34">
            <w:r>
              <w:t>The "Export to Excel" button is disabled or not visible</w:t>
            </w:r>
          </w:p>
        </w:tc>
      </w:tr>
      <w:tr w:rsidR="00AA5AC4" w:rsidRPr="00335F8D" w14:paraId="4FC564A8" w14:textId="77777777" w:rsidTr="00E52C34">
        <w:tc>
          <w:tcPr>
            <w:tcW w:w="0" w:type="auto"/>
            <w:shd w:val="solid" w:color="D8F5E7" w:fill="D8F5E7"/>
          </w:tcPr>
          <w:p w14:paraId="12578A76" w14:textId="77777777" w:rsidR="00AA5AC4" w:rsidRDefault="00AA5AC4" w:rsidP="00E52C34">
            <w:pPr>
              <w:jc w:val="right"/>
            </w:pPr>
            <w:r>
              <w:rPr>
                <w:b/>
              </w:rPr>
              <w:t>Alternative Scenario n°2:</w:t>
            </w:r>
          </w:p>
        </w:tc>
        <w:tc>
          <w:tcPr>
            <w:tcW w:w="0" w:type="auto"/>
          </w:tcPr>
          <w:p w14:paraId="4367853E" w14:textId="77777777" w:rsidR="00AA5AC4" w:rsidRDefault="00AA5AC4" w:rsidP="00E52C34">
            <w:r>
              <w:rPr>
                <w:i/>
              </w:rPr>
              <w:t>5.b - Include closed PoS</w:t>
            </w:r>
          </w:p>
          <w:p w14:paraId="756F7416" w14:textId="77777777" w:rsidR="00AA5AC4" w:rsidRDefault="00AA5AC4" w:rsidP="00E52C34">
            <w:r>
              <w:t xml:space="preserve">The user selects the </w:t>
            </w:r>
            <w:r>
              <w:rPr>
                <w:b/>
              </w:rPr>
              <w:t>checkbox “Include closed PoS”</w:t>
            </w:r>
            <w:r>
              <w:t>, present in the interface. In this case, the system also includes the closed PoS present in Zenit in the comparison with the selected PoS.</w:t>
            </w:r>
            <w:r>
              <w:br/>
              <w:t xml:space="preserve">See </w:t>
            </w:r>
            <w:r>
              <w:rPr>
                <w:i/>
              </w:rPr>
              <w:t>main scenario</w:t>
            </w:r>
            <w:r>
              <w:t xml:space="preserve"> for the standard behavior of the search (without selecting the checkbox).</w:t>
            </w:r>
          </w:p>
        </w:tc>
      </w:tr>
      <w:tr w:rsidR="00AA5AC4" w:rsidRPr="00335F8D" w14:paraId="0673C6E6" w14:textId="77777777" w:rsidTr="00E52C34">
        <w:tc>
          <w:tcPr>
            <w:tcW w:w="0" w:type="auto"/>
            <w:shd w:val="solid" w:color="D8F5E7" w:fill="D8F5E7"/>
          </w:tcPr>
          <w:p w14:paraId="62B353D3" w14:textId="77777777" w:rsidR="00AA5AC4" w:rsidRDefault="00AA5AC4" w:rsidP="00E52C34">
            <w:pPr>
              <w:jc w:val="right"/>
            </w:pPr>
            <w:r>
              <w:rPr>
                <w:b/>
              </w:rPr>
              <w:t>Alternative Scenario n°3:</w:t>
            </w:r>
          </w:p>
        </w:tc>
        <w:tc>
          <w:tcPr>
            <w:tcW w:w="0" w:type="auto"/>
          </w:tcPr>
          <w:p w14:paraId="14A3BAD8" w14:textId="77777777" w:rsidR="00AA5AC4" w:rsidRDefault="00AA5AC4" w:rsidP="00E52C34">
            <w:r>
              <w:rPr>
                <w:i/>
              </w:rPr>
              <w:t>5.c - Select a POS from the list:</w:t>
            </w:r>
          </w:p>
          <w:p w14:paraId="6843A73D" w14:textId="77777777" w:rsidR="00AA5AC4" w:rsidRDefault="00AA5AC4" w:rsidP="00E52C34">
            <w:r>
              <w:t>Click on the edit icon near to the desired POS. The system retrieves and displays the details of the selected POS on the "Single PoS" screen.</w:t>
            </w:r>
          </w:p>
        </w:tc>
      </w:tr>
      <w:tr w:rsidR="00AA5AC4" w:rsidRPr="00335F8D" w14:paraId="626FF3ED" w14:textId="77777777" w:rsidTr="00E52C34">
        <w:tc>
          <w:tcPr>
            <w:tcW w:w="0" w:type="auto"/>
            <w:shd w:val="solid" w:color="D8F5E7" w:fill="D8F5E7"/>
          </w:tcPr>
          <w:p w14:paraId="22A22313" w14:textId="77777777" w:rsidR="00AA5AC4" w:rsidRDefault="00AA5AC4" w:rsidP="00E52C34">
            <w:pPr>
              <w:jc w:val="right"/>
            </w:pPr>
            <w:r>
              <w:rPr>
                <w:b/>
              </w:rPr>
              <w:t>Exception n°1:</w:t>
            </w:r>
          </w:p>
        </w:tc>
        <w:tc>
          <w:tcPr>
            <w:tcW w:w="0" w:type="auto"/>
          </w:tcPr>
          <w:p w14:paraId="41284840" w14:textId="77777777" w:rsidR="00AA5AC4" w:rsidRDefault="00AA5AC4" w:rsidP="00E52C34">
            <w:r>
              <w:rPr>
                <w:b/>
              </w:rPr>
              <w:t>Database connection error or timeout</w:t>
            </w:r>
          </w:p>
          <w:p w14:paraId="41688981" w14:textId="77777777" w:rsidR="00AA5AC4" w:rsidRDefault="00AA5AC4" w:rsidP="00BF6D22">
            <w:pPr>
              <w:numPr>
                <w:ilvl w:val="0"/>
                <w:numId w:val="196"/>
              </w:numPr>
              <w:spacing w:before="0"/>
              <w:jc w:val="left"/>
            </w:pPr>
            <w:r>
              <w:lastRenderedPageBreak/>
              <w:t>The system displays an error message to the user (“Error retrieving data”)</w:t>
            </w:r>
          </w:p>
        </w:tc>
      </w:tr>
      <w:tr w:rsidR="00AA5AC4" w14:paraId="10028EBA" w14:textId="77777777" w:rsidTr="00E52C34">
        <w:tc>
          <w:tcPr>
            <w:tcW w:w="0" w:type="auto"/>
            <w:shd w:val="solid" w:color="D8F5E7" w:fill="D8F5E7"/>
          </w:tcPr>
          <w:p w14:paraId="7BEDB1AC" w14:textId="77777777" w:rsidR="00AA5AC4" w:rsidRDefault="00AA5AC4" w:rsidP="00E52C34">
            <w:pPr>
              <w:jc w:val="right"/>
            </w:pPr>
            <w:r>
              <w:rPr>
                <w:b/>
              </w:rPr>
              <w:lastRenderedPageBreak/>
              <w:t>Frequency of Use:</w:t>
            </w:r>
          </w:p>
        </w:tc>
        <w:tc>
          <w:tcPr>
            <w:tcW w:w="0" w:type="auto"/>
          </w:tcPr>
          <w:p w14:paraId="68C606DF" w14:textId="77777777" w:rsidR="00AA5AC4" w:rsidRDefault="00AA5AC4" w:rsidP="00E52C34">
            <w:r>
              <w:t>for each inquire</w:t>
            </w:r>
          </w:p>
        </w:tc>
      </w:tr>
      <w:tr w:rsidR="00AA5AC4" w14:paraId="3C86554A" w14:textId="77777777" w:rsidTr="00E52C34">
        <w:tc>
          <w:tcPr>
            <w:tcW w:w="0" w:type="auto"/>
            <w:shd w:val="solid" w:color="D8F5E7" w:fill="D8F5E7"/>
          </w:tcPr>
          <w:p w14:paraId="4D2A36C2" w14:textId="77777777" w:rsidR="00AA5AC4" w:rsidRDefault="00AA5AC4" w:rsidP="00E52C34">
            <w:pPr>
              <w:jc w:val="right"/>
            </w:pPr>
            <w:r>
              <w:rPr>
                <w:b/>
              </w:rPr>
              <w:t>Open Points:</w:t>
            </w:r>
          </w:p>
        </w:tc>
        <w:tc>
          <w:tcPr>
            <w:tcW w:w="0" w:type="auto"/>
          </w:tcPr>
          <w:p w14:paraId="67838B5D" w14:textId="77777777" w:rsidR="00AA5AC4" w:rsidRDefault="00AA5AC4" w:rsidP="00E52C34">
            <w:r>
              <w:t>n.a.</w:t>
            </w:r>
          </w:p>
        </w:tc>
      </w:tr>
    </w:tbl>
    <w:p w14:paraId="7CC03A35" w14:textId="77777777" w:rsidR="00446A02" w:rsidRDefault="00446A02" w:rsidP="00446A02">
      <w:bookmarkStart w:id="283" w:name="scroll-bookmark-165"/>
      <w:bookmarkStart w:id="284" w:name="_Toc256000162"/>
      <w:bookmarkStart w:id="285" w:name="scroll-bookmark-71"/>
      <w:bookmarkEnd w:id="283"/>
    </w:p>
    <w:p w14:paraId="2EDB2CE0" w14:textId="77777777" w:rsidR="00446A02" w:rsidRDefault="00446A02">
      <w:pPr>
        <w:spacing w:before="0"/>
        <w:jc w:val="left"/>
        <w:rPr>
          <w:b/>
          <w:color w:val="000080"/>
        </w:rPr>
      </w:pPr>
      <w:r>
        <w:br w:type="page"/>
      </w:r>
    </w:p>
    <w:p w14:paraId="0882BDF2" w14:textId="7585F37E" w:rsidR="00AA5AC4" w:rsidRDefault="00AA5AC4" w:rsidP="00AA5AC4">
      <w:pPr>
        <w:pStyle w:val="Heading2"/>
      </w:pPr>
      <w:bookmarkStart w:id="286" w:name="_Toc198818809"/>
      <w:r>
        <w:lastRenderedPageBreak/>
        <w:t>Massive Importer</w:t>
      </w:r>
      <w:bookmarkEnd w:id="284"/>
      <w:bookmarkEnd w:id="285"/>
      <w:bookmarkEnd w:id="286"/>
    </w:p>
    <w:p w14:paraId="1ABD9A06" w14:textId="77777777" w:rsidR="00AA5AC4" w:rsidRDefault="00AA5AC4" w:rsidP="00AA5AC4">
      <w:r>
        <w:rPr>
          <w:b/>
          <w:u w:val="single"/>
        </w:rPr>
        <w:t>General premise</w:t>
      </w:r>
    </w:p>
    <w:p w14:paraId="76CA98FD" w14:textId="77777777" w:rsidR="00AA5AC4" w:rsidRPr="00AA5AC4" w:rsidRDefault="00AA5AC4" w:rsidP="00BF6D22">
      <w:pPr>
        <w:numPr>
          <w:ilvl w:val="0"/>
          <w:numId w:val="197"/>
        </w:numPr>
        <w:spacing w:before="0" w:after="120"/>
        <w:jc w:val="left"/>
        <w:rPr>
          <w:lang w:val="en-US"/>
        </w:rPr>
      </w:pPr>
      <w:r w:rsidRPr="00AA5AC4">
        <w:rPr>
          <w:lang w:val="en-US"/>
        </w:rPr>
        <w:t>Massive Importer allows you to import into Zenit all those data that cannot be retrieved from internal or external systems. In this perspective, the Massive Importer function could be used to compensate for the initial lack of integration with certain systems; once the integration with the data owner system is activated, it will be possible to avoid importing that data using the Massive Importer. The import functionality, although still available, is deprecated and should be used only as a backup. </w:t>
      </w:r>
    </w:p>
    <w:p w14:paraId="555C26AF" w14:textId="77777777" w:rsidR="00AA5AC4" w:rsidRPr="00AA5AC4" w:rsidRDefault="00AA5AC4" w:rsidP="00BF6D22">
      <w:pPr>
        <w:numPr>
          <w:ilvl w:val="0"/>
          <w:numId w:val="197"/>
        </w:numPr>
        <w:spacing w:before="0" w:after="120"/>
        <w:jc w:val="left"/>
        <w:rPr>
          <w:lang w:val="en-US"/>
        </w:rPr>
      </w:pPr>
      <w:r w:rsidRPr="00AA5AC4">
        <w:rPr>
          <w:lang w:val="en-US"/>
        </w:rPr>
        <w:t>It is necessary to provide an informational message in case the user attempts to use the Massive Importer while the integration with the data owner’s system is active. </w:t>
      </w:r>
    </w:p>
    <w:p w14:paraId="4B44DC51" w14:textId="77777777" w:rsidR="00AA5AC4" w:rsidRPr="00AA5AC4" w:rsidRDefault="00AA5AC4" w:rsidP="00BF6D22">
      <w:pPr>
        <w:numPr>
          <w:ilvl w:val="0"/>
          <w:numId w:val="197"/>
        </w:numPr>
        <w:spacing w:before="0" w:after="120"/>
        <w:jc w:val="left"/>
        <w:rPr>
          <w:lang w:val="en-US"/>
        </w:rPr>
      </w:pPr>
      <w:r w:rsidRPr="00AA5AC4">
        <w:rPr>
          <w:lang w:val="en-US"/>
        </w:rPr>
        <w:t>It is mandatory that the excel file must maintain its original form, no changes to the structure or format of the cells are allowed, to ensure the integrity of the information and the consistency of the data during the import process.</w:t>
      </w:r>
    </w:p>
    <w:p w14:paraId="2BC4F9FA" w14:textId="77777777" w:rsidR="00AA5AC4" w:rsidRPr="00AA5AC4" w:rsidRDefault="00AA5AC4" w:rsidP="00BF6D22">
      <w:pPr>
        <w:numPr>
          <w:ilvl w:val="0"/>
          <w:numId w:val="197"/>
        </w:numPr>
        <w:spacing w:before="0" w:after="120"/>
        <w:jc w:val="left"/>
        <w:rPr>
          <w:lang w:val="en-US"/>
        </w:rPr>
      </w:pPr>
      <w:r w:rsidRPr="00AA5AC4">
        <w:rPr>
          <w:lang w:val="en-US"/>
        </w:rPr>
        <w:t>The names of the Excel files used for imports are those currently in use and may change over time. For further details, please refer to the attached Excel files mappings (</w:t>
      </w:r>
      <w:r w:rsidRPr="00AA5AC4">
        <w:rPr>
          <w:i/>
          <w:lang w:val="en-US"/>
        </w:rPr>
        <w:t xml:space="preserve">ZENIT - Excel files mapping </w:t>
      </w:r>
      <w:r w:rsidRPr="00AA5AC4">
        <w:rPr>
          <w:lang w:val="en-US"/>
        </w:rPr>
        <w:t>- the link to the file is available in the Appendix chapter), which contains the names of the files currently in use.</w:t>
      </w:r>
    </w:p>
    <w:p w14:paraId="3EB6AA89" w14:textId="77777777" w:rsidR="00AA5AC4" w:rsidRPr="00AA5AC4" w:rsidRDefault="00AA5AC4" w:rsidP="00BF6D22">
      <w:pPr>
        <w:numPr>
          <w:ilvl w:val="0"/>
          <w:numId w:val="197"/>
        </w:numPr>
        <w:spacing w:before="0" w:after="120"/>
        <w:jc w:val="left"/>
        <w:rPr>
          <w:lang w:val="en-US"/>
        </w:rPr>
      </w:pPr>
      <w:r w:rsidRPr="00AA5AC4">
        <w:rPr>
          <w:lang w:val="en-US"/>
        </w:rPr>
        <w:t>The complete list of data to be imported for each file is included to the attached Excel files mappings (</w:t>
      </w:r>
      <w:r w:rsidRPr="00AA5AC4">
        <w:rPr>
          <w:i/>
          <w:lang w:val="en-US"/>
        </w:rPr>
        <w:t>ZENIT - Excel files mapping</w:t>
      </w:r>
      <w:r w:rsidRPr="00AA5AC4">
        <w:rPr>
          <w:lang w:val="en-US"/>
        </w:rPr>
        <w:t>). However, as the acquisitions become available through the source systems, the related data may no longer be subject to import. The import functionality, although still available, is deprecated and should be used only as a backup.</w:t>
      </w:r>
    </w:p>
    <w:p w14:paraId="00B924E3" w14:textId="77777777" w:rsidR="00AA5AC4" w:rsidRPr="00AA5AC4" w:rsidRDefault="00AA5AC4" w:rsidP="00BF6D22">
      <w:pPr>
        <w:numPr>
          <w:ilvl w:val="0"/>
          <w:numId w:val="197"/>
        </w:numPr>
        <w:spacing w:before="0" w:after="120"/>
        <w:jc w:val="left"/>
        <w:rPr>
          <w:lang w:val="en-US"/>
        </w:rPr>
      </w:pPr>
      <w:r w:rsidRPr="00AA5AC4">
        <w:rPr>
          <w:lang w:val="en-US"/>
        </w:rPr>
        <w:t xml:space="preserve">The data to be imported is specified in an external file </w:t>
      </w:r>
      <w:r w:rsidRPr="00AA5AC4">
        <w:rPr>
          <w:i/>
          <w:lang w:val="en-US"/>
        </w:rPr>
        <w:t xml:space="preserve">ZENIT - Elenco Dati </w:t>
      </w:r>
      <w:r w:rsidRPr="00AA5AC4">
        <w:rPr>
          <w:lang w:val="en-US"/>
        </w:rPr>
        <w:t>that contains:</w:t>
      </w:r>
    </w:p>
    <w:p w14:paraId="59C8C725" w14:textId="77777777" w:rsidR="00AA5AC4" w:rsidRPr="00AA5AC4" w:rsidRDefault="00AA5AC4" w:rsidP="00BF6D22">
      <w:pPr>
        <w:numPr>
          <w:ilvl w:val="1"/>
          <w:numId w:val="198"/>
        </w:numPr>
        <w:spacing w:before="0" w:after="120"/>
        <w:jc w:val="left"/>
        <w:rPr>
          <w:lang w:val="en-US"/>
        </w:rPr>
      </w:pPr>
      <w:r w:rsidRPr="00AA5AC4">
        <w:rPr>
          <w:lang w:val="en-US"/>
        </w:rPr>
        <w:t>List of Excel files to import;</w:t>
      </w:r>
    </w:p>
    <w:p w14:paraId="068CB681" w14:textId="77777777" w:rsidR="00AA5AC4" w:rsidRPr="00AA5AC4" w:rsidRDefault="00AA5AC4" w:rsidP="00BF6D22">
      <w:pPr>
        <w:numPr>
          <w:ilvl w:val="1"/>
          <w:numId w:val="198"/>
        </w:numPr>
        <w:spacing w:before="0" w:after="120"/>
        <w:jc w:val="left"/>
        <w:rPr>
          <w:lang w:val="en-US"/>
        </w:rPr>
      </w:pPr>
      <w:r w:rsidRPr="00AA5AC4">
        <w:rPr>
          <w:lang w:val="en-US"/>
        </w:rPr>
        <w:t>An indication of how the data in the file may be imported into the system:</w:t>
      </w:r>
    </w:p>
    <w:p w14:paraId="5F422C8E" w14:textId="77777777" w:rsidR="00AA5AC4" w:rsidRPr="00AA5AC4" w:rsidRDefault="00AA5AC4" w:rsidP="00BF6D22">
      <w:pPr>
        <w:numPr>
          <w:ilvl w:val="2"/>
          <w:numId w:val="199"/>
        </w:numPr>
        <w:spacing w:before="0" w:after="120"/>
        <w:jc w:val="left"/>
        <w:rPr>
          <w:lang w:val="en-US"/>
        </w:rPr>
      </w:pPr>
      <w:r w:rsidRPr="00AA5AC4">
        <w:rPr>
          <w:b/>
          <w:lang w:val="en-US"/>
        </w:rPr>
        <w:t>Manual</w:t>
      </w:r>
      <w:r w:rsidRPr="00AA5AC4">
        <w:rPr>
          <w:lang w:val="en-US"/>
        </w:rPr>
        <w:t>: the data may be manually uploaded by the user.</w:t>
      </w:r>
    </w:p>
    <w:p w14:paraId="08B43E8C" w14:textId="77777777" w:rsidR="00AA5AC4" w:rsidRPr="00AA5AC4" w:rsidRDefault="00AA5AC4" w:rsidP="00BF6D22">
      <w:pPr>
        <w:numPr>
          <w:ilvl w:val="2"/>
          <w:numId w:val="199"/>
        </w:numPr>
        <w:spacing w:before="0" w:after="120"/>
        <w:jc w:val="left"/>
        <w:rPr>
          <w:lang w:val="en-US"/>
        </w:rPr>
      </w:pPr>
      <w:r w:rsidRPr="00AA5AC4">
        <w:rPr>
          <w:b/>
          <w:lang w:val="en-US"/>
        </w:rPr>
        <w:t>Integration</w:t>
      </w:r>
      <w:r w:rsidRPr="00AA5AC4">
        <w:rPr>
          <w:lang w:val="en-US"/>
        </w:rPr>
        <w:t>: the data may be automatically acquired through integration with external systems.</w:t>
      </w:r>
    </w:p>
    <w:p w14:paraId="05D0371D" w14:textId="77777777" w:rsidR="00AA5AC4" w:rsidRPr="00AA5AC4" w:rsidRDefault="00AA5AC4" w:rsidP="00BF6D22">
      <w:pPr>
        <w:numPr>
          <w:ilvl w:val="2"/>
          <w:numId w:val="199"/>
        </w:numPr>
        <w:spacing w:before="0" w:after="120"/>
        <w:jc w:val="left"/>
        <w:rPr>
          <w:lang w:val="en-US"/>
        </w:rPr>
      </w:pPr>
      <w:r w:rsidRPr="00AA5AC4">
        <w:rPr>
          <w:b/>
          <w:lang w:val="en-US"/>
        </w:rPr>
        <w:t>Both</w:t>
      </w:r>
      <w:r w:rsidRPr="00AA5AC4">
        <w:rPr>
          <w:lang w:val="en-US"/>
        </w:rPr>
        <w:t>: the data may be acquired both manually and via integration.</w:t>
      </w:r>
    </w:p>
    <w:p w14:paraId="1FDEF422" w14:textId="77777777" w:rsidR="00AA5AC4" w:rsidRPr="00AA5AC4" w:rsidRDefault="00AA5AC4" w:rsidP="00BF6D22">
      <w:pPr>
        <w:numPr>
          <w:ilvl w:val="1"/>
          <w:numId w:val="198"/>
        </w:numPr>
        <w:spacing w:before="0" w:after="120"/>
        <w:jc w:val="left"/>
        <w:rPr>
          <w:lang w:val="en-US"/>
        </w:rPr>
      </w:pPr>
      <w:r w:rsidRPr="00AA5AC4">
        <w:rPr>
          <w:lang w:val="en-US"/>
        </w:rPr>
        <w:t>Data to import for each Excel file.</w:t>
      </w:r>
    </w:p>
    <w:p w14:paraId="4748705A" w14:textId="77777777" w:rsidR="00AA5AC4" w:rsidRPr="00AA5AC4" w:rsidRDefault="00AA5AC4" w:rsidP="00AA5AC4">
      <w:pPr>
        <w:rPr>
          <w:lang w:val="en-US"/>
        </w:rPr>
      </w:pPr>
      <w:r w:rsidRPr="00AA5AC4">
        <w:rPr>
          <w:b/>
          <w:u w:val="single"/>
          <w:lang w:val="en-US"/>
        </w:rPr>
        <w:t>Template file</w:t>
      </w:r>
    </w:p>
    <w:p w14:paraId="410B08C8" w14:textId="77777777" w:rsidR="00AA5AC4" w:rsidRPr="00AA5AC4" w:rsidRDefault="00AA5AC4" w:rsidP="00AA5AC4">
      <w:pPr>
        <w:rPr>
          <w:lang w:val="en-US"/>
        </w:rPr>
      </w:pPr>
      <w:r w:rsidRPr="00AA5AC4">
        <w:rPr>
          <w:lang w:val="en-US"/>
        </w:rPr>
        <w:t xml:space="preserve">The </w:t>
      </w:r>
      <w:r w:rsidRPr="00AA5AC4">
        <w:rPr>
          <w:b/>
          <w:lang w:val="en-US"/>
        </w:rPr>
        <w:t>Massive Importer</w:t>
      </w:r>
      <w:r w:rsidRPr="00AA5AC4">
        <w:rPr>
          <w:lang w:val="en-US"/>
        </w:rPr>
        <w:t xml:space="preserve"> functionality allows the import of data from Excel files using predefined templates, aiming to speed up the data loading process, automate information management in the system, and ensure data security.</w:t>
      </w:r>
      <w:r w:rsidRPr="00AA5AC4">
        <w:rPr>
          <w:lang w:val="en-US"/>
        </w:rPr>
        <w:br/>
        <w:t>To simplify and accelerate the import process, an Excel template will be provided for each type of data to be uploaded. This template will ensure a consistent structure that is easily importable into the system while also excluding any sensitive data that might be present in certain Excel files.</w:t>
      </w:r>
    </w:p>
    <w:p w14:paraId="5F5CC38F" w14:textId="77777777" w:rsidR="00AA5AC4" w:rsidRPr="00AA5AC4" w:rsidRDefault="00AA5AC4" w:rsidP="00AA5AC4">
      <w:pPr>
        <w:rPr>
          <w:lang w:val="en-US"/>
        </w:rPr>
      </w:pPr>
      <w:r w:rsidRPr="00AA5AC4">
        <w:rPr>
          <w:lang w:val="en-US"/>
        </w:rPr>
        <w:lastRenderedPageBreak/>
        <w:t>Where applicable, it will be possible to use a custom Excel managed through a template created based on the current Excel file used today by the Credit Office.</w:t>
      </w:r>
    </w:p>
    <w:p w14:paraId="04C73C2A" w14:textId="77777777" w:rsidR="00AA5AC4" w:rsidRPr="00AA5AC4" w:rsidRDefault="00AA5AC4" w:rsidP="00AA5AC4">
      <w:pPr>
        <w:rPr>
          <w:lang w:val="en-US"/>
        </w:rPr>
      </w:pPr>
      <w:r w:rsidRPr="00AA5AC4">
        <w:rPr>
          <w:lang w:val="en-US"/>
        </w:rPr>
        <w:t>A standard Excel file, ready for use, will be provided for each import. Those who need to submit data must follow these simple steps:</w:t>
      </w:r>
    </w:p>
    <w:p w14:paraId="6A5BCA5B" w14:textId="77777777" w:rsidR="00AA5AC4" w:rsidRPr="00AA5AC4" w:rsidRDefault="00AA5AC4" w:rsidP="00BF6D22">
      <w:pPr>
        <w:numPr>
          <w:ilvl w:val="0"/>
          <w:numId w:val="200"/>
        </w:numPr>
        <w:spacing w:before="0" w:after="120"/>
        <w:jc w:val="left"/>
        <w:rPr>
          <w:lang w:val="en-US"/>
        </w:rPr>
      </w:pPr>
      <w:r w:rsidRPr="00AA5AC4">
        <w:rPr>
          <w:lang w:val="en-US"/>
        </w:rPr>
        <w:t>Copy the data from their file into the provided template.</w:t>
      </w:r>
    </w:p>
    <w:p w14:paraId="5E6F009D" w14:textId="77777777" w:rsidR="00AA5AC4" w:rsidRPr="00AA5AC4" w:rsidRDefault="00AA5AC4" w:rsidP="00BF6D22">
      <w:pPr>
        <w:numPr>
          <w:ilvl w:val="0"/>
          <w:numId w:val="200"/>
        </w:numPr>
        <w:spacing w:before="0" w:after="120"/>
        <w:jc w:val="left"/>
        <w:rPr>
          <w:lang w:val="en-US"/>
        </w:rPr>
      </w:pPr>
      <w:r w:rsidRPr="00AA5AC4">
        <w:rPr>
          <w:lang w:val="en-US"/>
        </w:rPr>
        <w:t>Remove any formulas, leaving only static values in the file. To do this, use the "Paste values" option to remove formulas.</w:t>
      </w:r>
    </w:p>
    <w:p w14:paraId="63777507" w14:textId="77777777" w:rsidR="00AA5AC4" w:rsidRPr="00AA5AC4" w:rsidRDefault="00AA5AC4" w:rsidP="00BF6D22">
      <w:pPr>
        <w:numPr>
          <w:ilvl w:val="0"/>
          <w:numId w:val="200"/>
        </w:numPr>
        <w:spacing w:before="0" w:after="120"/>
        <w:jc w:val="left"/>
        <w:rPr>
          <w:lang w:val="en-US"/>
        </w:rPr>
      </w:pPr>
      <w:r w:rsidRPr="00AA5AC4">
        <w:rPr>
          <w:lang w:val="en-US"/>
        </w:rPr>
        <w:t>Ensure that the file meets the following requirements:</w:t>
      </w:r>
    </w:p>
    <w:p w14:paraId="78D18041" w14:textId="77777777" w:rsidR="00AA5AC4" w:rsidRPr="00AA5AC4" w:rsidRDefault="00AA5AC4" w:rsidP="00BF6D22">
      <w:pPr>
        <w:numPr>
          <w:ilvl w:val="1"/>
          <w:numId w:val="201"/>
        </w:numPr>
        <w:spacing w:before="0" w:after="120"/>
        <w:jc w:val="left"/>
        <w:rPr>
          <w:lang w:val="en-US"/>
        </w:rPr>
      </w:pPr>
      <w:r w:rsidRPr="00AA5AC4">
        <w:rPr>
          <w:lang w:val="en-US"/>
        </w:rPr>
        <w:t>Save the file in .xlsx format (not in .xls, .csv, or other formats).</w:t>
      </w:r>
    </w:p>
    <w:p w14:paraId="18324157" w14:textId="77777777" w:rsidR="00AA5AC4" w:rsidRPr="00AA5AC4" w:rsidRDefault="00AA5AC4" w:rsidP="00BF6D22">
      <w:pPr>
        <w:numPr>
          <w:ilvl w:val="1"/>
          <w:numId w:val="201"/>
        </w:numPr>
        <w:spacing w:before="0" w:after="120"/>
        <w:jc w:val="left"/>
        <w:rPr>
          <w:lang w:val="en-US"/>
        </w:rPr>
      </w:pPr>
      <w:r w:rsidRPr="00AA5AC4">
        <w:rPr>
          <w:lang w:val="en-US"/>
        </w:rPr>
        <w:t>Each column must adhere to the expected data format (e.g., numeric, text, date, etc.) as outlined in the template.</w:t>
      </w:r>
    </w:p>
    <w:p w14:paraId="5B0166AB" w14:textId="77777777" w:rsidR="00AA5AC4" w:rsidRPr="00AA5AC4" w:rsidRDefault="00AA5AC4" w:rsidP="00BF6D22">
      <w:pPr>
        <w:numPr>
          <w:ilvl w:val="1"/>
          <w:numId w:val="201"/>
        </w:numPr>
        <w:spacing w:before="0" w:after="120"/>
        <w:jc w:val="left"/>
        <w:rPr>
          <w:lang w:val="en-US"/>
        </w:rPr>
      </w:pPr>
      <w:r w:rsidRPr="00AA5AC4">
        <w:rPr>
          <w:lang w:val="en-US"/>
        </w:rPr>
        <w:t>There should be no empty rows within the data block.</w:t>
      </w:r>
    </w:p>
    <w:p w14:paraId="5FCC9393" w14:textId="77777777" w:rsidR="00AA5AC4" w:rsidRPr="00AA5AC4" w:rsidRDefault="00AA5AC4" w:rsidP="00BF6D22">
      <w:pPr>
        <w:numPr>
          <w:ilvl w:val="1"/>
          <w:numId w:val="201"/>
        </w:numPr>
        <w:spacing w:before="0" w:after="120"/>
        <w:jc w:val="left"/>
        <w:rPr>
          <w:lang w:val="en-US"/>
        </w:rPr>
      </w:pPr>
      <w:r w:rsidRPr="00AA5AC4">
        <w:rPr>
          <w:lang w:val="en-US"/>
        </w:rPr>
        <w:t>The file must contain only one worksheet.</w:t>
      </w:r>
    </w:p>
    <w:p w14:paraId="464645FE" w14:textId="77777777" w:rsidR="00AA5AC4" w:rsidRPr="00AA5AC4" w:rsidRDefault="00AA5AC4" w:rsidP="00BF6D22">
      <w:pPr>
        <w:numPr>
          <w:ilvl w:val="1"/>
          <w:numId w:val="201"/>
        </w:numPr>
        <w:spacing w:before="0" w:after="120"/>
        <w:jc w:val="left"/>
        <w:rPr>
          <w:lang w:val="en-US"/>
        </w:rPr>
      </w:pPr>
      <w:r w:rsidRPr="00AA5AC4">
        <w:rPr>
          <w:lang w:val="en-US"/>
        </w:rPr>
        <w:t>The headers must be in the first row, exactly as in the template.</w:t>
      </w:r>
    </w:p>
    <w:p w14:paraId="10F80814" w14:textId="77777777" w:rsidR="00AA5AC4" w:rsidRPr="00AA5AC4" w:rsidRDefault="00AA5AC4" w:rsidP="00BF6D22">
      <w:pPr>
        <w:numPr>
          <w:ilvl w:val="1"/>
          <w:numId w:val="201"/>
        </w:numPr>
        <w:spacing w:before="0" w:after="120"/>
        <w:jc w:val="left"/>
        <w:rPr>
          <w:lang w:val="en-US"/>
        </w:rPr>
      </w:pPr>
      <w:r w:rsidRPr="00AA5AC4">
        <w:rPr>
          <w:lang w:val="en-US"/>
        </w:rPr>
        <w:t>The structure must match the template exactly (number and order of columns, data type, etc.).</w:t>
      </w:r>
    </w:p>
    <w:p w14:paraId="165AA2D6" w14:textId="77777777" w:rsidR="00AA5AC4" w:rsidRPr="00AA5AC4" w:rsidRDefault="00AA5AC4" w:rsidP="00BF6D22">
      <w:pPr>
        <w:numPr>
          <w:ilvl w:val="1"/>
          <w:numId w:val="201"/>
        </w:numPr>
        <w:spacing w:before="0" w:after="120"/>
        <w:jc w:val="left"/>
        <w:rPr>
          <w:lang w:val="en-US"/>
        </w:rPr>
      </w:pPr>
      <w:r w:rsidRPr="00AA5AC4">
        <w:rPr>
          <w:lang w:val="en-US"/>
        </w:rPr>
        <w:t>There should be no merged cells, pivot tables, or other advanced Excel elements.</w:t>
      </w:r>
    </w:p>
    <w:p w14:paraId="2E25AEBB" w14:textId="77777777" w:rsidR="00AA5AC4" w:rsidRPr="00AA5AC4" w:rsidRDefault="00AA5AC4" w:rsidP="00AA5AC4">
      <w:pPr>
        <w:rPr>
          <w:lang w:val="en-US"/>
        </w:rPr>
      </w:pPr>
      <w:r w:rsidRPr="00AA5AC4">
        <w:rPr>
          <w:lang w:val="en-US"/>
        </w:rPr>
        <w:t>Using these standardized templates not only makes data loading easier and faster, but by ensuring that no sensitive or unnecessary data is imported, it guarantees safer and more compliant data management.</w:t>
      </w:r>
    </w:p>
    <w:p w14:paraId="76ACFE3E" w14:textId="77777777" w:rsidR="00AA5AC4" w:rsidRPr="00AA5AC4" w:rsidRDefault="00AA5AC4" w:rsidP="00AA5AC4">
      <w:pPr>
        <w:rPr>
          <w:lang w:val="en-US"/>
        </w:rPr>
      </w:pPr>
      <w:r w:rsidRPr="00AA5AC4">
        <w:rPr>
          <w:b/>
          <w:u w:val="single"/>
          <w:lang w:val="en-US"/>
        </w:rPr>
        <w:t>File size limitations</w:t>
      </w:r>
    </w:p>
    <w:p w14:paraId="65A28735" w14:textId="77777777" w:rsidR="00AA5AC4" w:rsidRDefault="00AA5AC4" w:rsidP="00AA5AC4">
      <w:pPr>
        <w:rPr>
          <w:lang w:val="en-US"/>
        </w:rPr>
      </w:pPr>
      <w:r w:rsidRPr="00AA5AC4">
        <w:rPr>
          <w:lang w:val="en-US"/>
        </w:rPr>
        <w:t>There may be limitations on the file size (in MB). It is recommended to ensure that the file does not exceed a certain size (for example, 15 MB). If the file is too large, a double submission will be allowed, splitting the data into two separate files while still adhering to the structure and guidelines of the template.</w:t>
      </w:r>
      <w:r w:rsidRPr="00AA5AC4">
        <w:rPr>
          <w:lang w:val="en-US"/>
        </w:rPr>
        <w:br/>
        <w:t>Exact specifications for file size management will be defined and refined during the implementation phase.</w:t>
      </w:r>
    </w:p>
    <w:p w14:paraId="191200D9" w14:textId="62B748F1" w:rsidR="0065505B" w:rsidRDefault="0065505B">
      <w:pPr>
        <w:spacing w:before="0"/>
        <w:jc w:val="left"/>
        <w:rPr>
          <w:lang w:val="en-US"/>
        </w:rPr>
      </w:pPr>
      <w:r>
        <w:rPr>
          <w:lang w:val="en-US"/>
        </w:rPr>
        <w:br w:type="page"/>
      </w:r>
    </w:p>
    <w:p w14:paraId="2729F1AB" w14:textId="77777777" w:rsidR="00AA5AC4" w:rsidRDefault="00AA5AC4" w:rsidP="00AA5AC4">
      <w:pPr>
        <w:pStyle w:val="Heading3"/>
      </w:pPr>
      <w:bookmarkStart w:id="287" w:name="scroll-bookmark-166"/>
      <w:bookmarkStart w:id="288" w:name="_Toc256000163"/>
      <w:bookmarkStart w:id="289" w:name="scroll-bookmark-72"/>
      <w:bookmarkStart w:id="290" w:name="_Toc198818810"/>
      <w:bookmarkEnd w:id="287"/>
      <w:r>
        <w:lastRenderedPageBreak/>
        <w:t>XPS-ZENIT-500 - Massive Importer</w:t>
      </w:r>
      <w:bookmarkEnd w:id="288"/>
      <w:bookmarkEnd w:id="289"/>
      <w:bookmarkEnd w:id="290"/>
    </w:p>
    <w:p w14:paraId="0F28F8CD" w14:textId="77777777" w:rsidR="00AA5AC4" w:rsidRPr="00AA5AC4" w:rsidRDefault="00AA5AC4" w:rsidP="00AA5AC4">
      <w:pPr>
        <w:rPr>
          <w:lang w:val="en-US"/>
        </w:rPr>
      </w:pPr>
      <w:r w:rsidRPr="00AA5AC4">
        <w:rPr>
          <w:lang w:val="en-US"/>
        </w:rPr>
        <w:t>It allows you to make massive changes to PoS and Credit Line information by importing a file with the data to be updated. The file to be imported must have the data in the expected format. To facilitate the successful import of a file with the required fields, in several cases, a template of the file to be filled in is provided, where the user enters the required data and reloads the file to be used for the update.</w:t>
      </w:r>
    </w:p>
    <w:p w14:paraId="31DD957C" w14:textId="77777777" w:rsidR="00AA5AC4" w:rsidRDefault="00AA5AC4" w:rsidP="00AA5AC4">
      <w:r>
        <w:t>The functionalities present are:</w:t>
      </w:r>
    </w:p>
    <w:p w14:paraId="1CBC74B0" w14:textId="77777777" w:rsidR="00AA5AC4" w:rsidRDefault="00AA5AC4" w:rsidP="00BF6D22">
      <w:pPr>
        <w:numPr>
          <w:ilvl w:val="0"/>
          <w:numId w:val="202"/>
        </w:numPr>
        <w:spacing w:before="0" w:after="120"/>
        <w:jc w:val="left"/>
      </w:pPr>
      <w:r>
        <w:t>Import RedList Data;</w:t>
      </w:r>
    </w:p>
    <w:p w14:paraId="04D55816" w14:textId="77777777" w:rsidR="00AA5AC4" w:rsidRDefault="00AA5AC4" w:rsidP="00BF6D22">
      <w:pPr>
        <w:numPr>
          <w:ilvl w:val="0"/>
          <w:numId w:val="202"/>
        </w:numPr>
        <w:spacing w:before="0" w:after="120"/>
        <w:jc w:val="left"/>
      </w:pPr>
      <w:r>
        <w:t>Import Contract Types Corner - PGS;</w:t>
      </w:r>
    </w:p>
    <w:p w14:paraId="07A0F6CC" w14:textId="77777777" w:rsidR="00AA5AC4" w:rsidRDefault="00AA5AC4" w:rsidP="00BF6D22">
      <w:pPr>
        <w:numPr>
          <w:ilvl w:val="0"/>
          <w:numId w:val="202"/>
        </w:numPr>
        <w:spacing w:before="0" w:after="120"/>
        <w:jc w:val="left"/>
      </w:pPr>
      <w:r>
        <w:t>Import Contract Types Corner - PGI;</w:t>
      </w:r>
    </w:p>
    <w:p w14:paraId="4528A96E" w14:textId="77777777" w:rsidR="00AA5AC4" w:rsidRDefault="00AA5AC4" w:rsidP="00BF6D22">
      <w:pPr>
        <w:numPr>
          <w:ilvl w:val="0"/>
          <w:numId w:val="202"/>
        </w:numPr>
        <w:spacing w:before="0" w:after="120"/>
        <w:jc w:val="left"/>
      </w:pPr>
      <w:r>
        <w:t>Import Contract Types - AWP;</w:t>
      </w:r>
    </w:p>
    <w:p w14:paraId="43F8B914" w14:textId="77777777" w:rsidR="00AA5AC4" w:rsidRDefault="00AA5AC4" w:rsidP="00BF6D22">
      <w:pPr>
        <w:numPr>
          <w:ilvl w:val="0"/>
          <w:numId w:val="202"/>
        </w:numPr>
        <w:spacing w:before="0" w:after="120"/>
        <w:jc w:val="left"/>
      </w:pPr>
      <w:r>
        <w:t>Import Contract Types “Specializzati“;</w:t>
      </w:r>
    </w:p>
    <w:p w14:paraId="37E0FF1F" w14:textId="77777777" w:rsidR="00AA5AC4" w:rsidRDefault="00AA5AC4" w:rsidP="00BF6D22">
      <w:pPr>
        <w:numPr>
          <w:ilvl w:val="0"/>
          <w:numId w:val="202"/>
        </w:numPr>
        <w:spacing w:before="0" w:after="120"/>
        <w:jc w:val="left"/>
      </w:pPr>
      <w:r>
        <w:t>Import RETINA;</w:t>
      </w:r>
    </w:p>
    <w:p w14:paraId="4DA80D58" w14:textId="77777777" w:rsidR="00AA5AC4" w:rsidRPr="00AA5AC4" w:rsidRDefault="00AA5AC4" w:rsidP="00BF6D22">
      <w:pPr>
        <w:numPr>
          <w:ilvl w:val="0"/>
          <w:numId w:val="202"/>
        </w:numPr>
        <w:spacing w:before="0" w:after="120"/>
        <w:jc w:val="left"/>
        <w:rPr>
          <w:lang w:val="en-US"/>
        </w:rPr>
      </w:pPr>
      <w:r w:rsidRPr="00AA5AC4">
        <w:rPr>
          <w:lang w:val="en-US"/>
        </w:rPr>
        <w:t>Import Profit and Loss - Shops;</w:t>
      </w:r>
    </w:p>
    <w:p w14:paraId="4314D4F1" w14:textId="77777777" w:rsidR="00AA5AC4" w:rsidRPr="00AA5AC4" w:rsidRDefault="00AA5AC4" w:rsidP="00BF6D22">
      <w:pPr>
        <w:numPr>
          <w:ilvl w:val="0"/>
          <w:numId w:val="202"/>
        </w:numPr>
        <w:spacing w:before="0" w:after="120"/>
        <w:jc w:val="left"/>
        <w:rPr>
          <w:lang w:val="en-US"/>
        </w:rPr>
      </w:pPr>
      <w:r w:rsidRPr="00AA5AC4">
        <w:rPr>
          <w:lang w:val="en-US"/>
        </w:rPr>
        <w:t>Import Profit and Loss - Gaming Hall;</w:t>
      </w:r>
    </w:p>
    <w:p w14:paraId="1139F194" w14:textId="77777777" w:rsidR="00AA5AC4" w:rsidRPr="00AA5AC4" w:rsidRDefault="00AA5AC4" w:rsidP="00BF6D22">
      <w:pPr>
        <w:numPr>
          <w:ilvl w:val="0"/>
          <w:numId w:val="202"/>
        </w:numPr>
        <w:spacing w:before="0" w:after="120"/>
        <w:jc w:val="left"/>
        <w:rPr>
          <w:lang w:val="en-US"/>
        </w:rPr>
      </w:pPr>
      <w:r w:rsidRPr="00AA5AC4">
        <w:rPr>
          <w:lang w:val="en-US"/>
        </w:rPr>
        <w:t>Import Profit and Loss - Corner;</w:t>
      </w:r>
    </w:p>
    <w:p w14:paraId="76F56DF0" w14:textId="77777777" w:rsidR="00AA5AC4" w:rsidRDefault="00AA5AC4" w:rsidP="00BF6D22">
      <w:pPr>
        <w:numPr>
          <w:ilvl w:val="0"/>
          <w:numId w:val="202"/>
        </w:numPr>
        <w:spacing w:before="0" w:after="120"/>
        <w:jc w:val="left"/>
      </w:pPr>
      <w:r>
        <w:t>Import QR Corner Data;</w:t>
      </w:r>
    </w:p>
    <w:p w14:paraId="408792B6" w14:textId="77777777" w:rsidR="00AA5AC4" w:rsidRPr="003F20EC" w:rsidRDefault="00AA5AC4" w:rsidP="00BF6D22">
      <w:pPr>
        <w:numPr>
          <w:ilvl w:val="0"/>
          <w:numId w:val="202"/>
        </w:numPr>
        <w:spacing w:before="0" w:after="120"/>
        <w:jc w:val="left"/>
      </w:pPr>
      <w:r w:rsidRPr="003F20EC">
        <w:rPr>
          <w:i/>
        </w:rPr>
        <w:t>Import Offline PoS Data Storage;</w:t>
      </w:r>
    </w:p>
    <w:p w14:paraId="2C143A24" w14:textId="77777777" w:rsidR="00AA5AC4" w:rsidRPr="00AA5AC4" w:rsidRDefault="00AA5AC4" w:rsidP="00BF6D22">
      <w:pPr>
        <w:numPr>
          <w:ilvl w:val="0"/>
          <w:numId w:val="202"/>
        </w:numPr>
        <w:spacing w:before="0" w:after="120"/>
        <w:jc w:val="left"/>
        <w:rPr>
          <w:lang w:val="en-US"/>
        </w:rPr>
      </w:pPr>
      <w:r w:rsidRPr="00AA5AC4">
        <w:rPr>
          <w:lang w:val="en-US"/>
        </w:rPr>
        <w:t>Import Tracking Winnings - Tickets paid at other agencies;</w:t>
      </w:r>
    </w:p>
    <w:p w14:paraId="1F0751BE" w14:textId="77777777" w:rsidR="00AA5AC4" w:rsidRPr="00AA5AC4" w:rsidRDefault="00AA5AC4" w:rsidP="00BF6D22">
      <w:pPr>
        <w:numPr>
          <w:ilvl w:val="0"/>
          <w:numId w:val="202"/>
        </w:numPr>
        <w:spacing w:before="0" w:after="120"/>
        <w:jc w:val="left"/>
        <w:rPr>
          <w:lang w:val="en-US"/>
        </w:rPr>
      </w:pPr>
      <w:r w:rsidRPr="00AA5AC4">
        <w:rPr>
          <w:lang w:val="en-US"/>
        </w:rPr>
        <w:t>Import Tracking Winnings - Unpaid winning SPORT tickets;</w:t>
      </w:r>
    </w:p>
    <w:p w14:paraId="76D7B79E" w14:textId="77777777" w:rsidR="00AA5AC4" w:rsidRPr="00AA5AC4" w:rsidRDefault="00AA5AC4" w:rsidP="00BF6D22">
      <w:pPr>
        <w:numPr>
          <w:ilvl w:val="0"/>
          <w:numId w:val="202"/>
        </w:numPr>
        <w:spacing w:before="0" w:after="120"/>
        <w:jc w:val="left"/>
        <w:rPr>
          <w:lang w:val="en-US"/>
        </w:rPr>
      </w:pPr>
      <w:r w:rsidRPr="00AA5AC4">
        <w:rPr>
          <w:lang w:val="en-US"/>
        </w:rPr>
        <w:t>Import Tracking Winnings - Unpaid winning VR tickets;</w:t>
      </w:r>
    </w:p>
    <w:p w14:paraId="4CAC212F" w14:textId="77777777" w:rsidR="00AA5AC4" w:rsidRDefault="00AA5AC4" w:rsidP="00BF6D22">
      <w:pPr>
        <w:numPr>
          <w:ilvl w:val="0"/>
          <w:numId w:val="202"/>
        </w:numPr>
        <w:spacing w:before="0" w:after="120"/>
        <w:jc w:val="left"/>
      </w:pPr>
      <w:r>
        <w:t>Import AWP Another Dealer;</w:t>
      </w:r>
    </w:p>
    <w:p w14:paraId="0281DA6D" w14:textId="77777777" w:rsidR="00AA5AC4" w:rsidRDefault="00AA5AC4" w:rsidP="00BF6D22">
      <w:pPr>
        <w:numPr>
          <w:ilvl w:val="0"/>
          <w:numId w:val="202"/>
        </w:numPr>
        <w:spacing w:before="0" w:after="120"/>
        <w:jc w:val="left"/>
      </w:pPr>
      <w:r>
        <w:t>Import DATABASE RETE;</w:t>
      </w:r>
    </w:p>
    <w:p w14:paraId="4AA52C9D" w14:textId="77777777" w:rsidR="00AA5AC4" w:rsidRDefault="00AA5AC4" w:rsidP="00BF6D22">
      <w:pPr>
        <w:numPr>
          <w:ilvl w:val="0"/>
          <w:numId w:val="202"/>
        </w:numPr>
        <w:spacing w:before="0" w:after="120"/>
        <w:jc w:val="left"/>
      </w:pPr>
      <w:r>
        <w:t>Import DB Corner;</w:t>
      </w:r>
    </w:p>
    <w:p w14:paraId="3DAD5289" w14:textId="77777777" w:rsidR="00AA5AC4" w:rsidRDefault="00AA5AC4" w:rsidP="00BF6D22">
      <w:pPr>
        <w:numPr>
          <w:ilvl w:val="0"/>
          <w:numId w:val="202"/>
        </w:numPr>
        <w:spacing w:before="0" w:after="120"/>
        <w:jc w:val="left"/>
      </w:pPr>
      <w:r>
        <w:t>Import GNTN Credit Situation;</w:t>
      </w:r>
    </w:p>
    <w:p w14:paraId="3D4437E6" w14:textId="77777777" w:rsidR="00AA5AC4" w:rsidRDefault="00AA5AC4" w:rsidP="00BF6D22">
      <w:pPr>
        <w:numPr>
          <w:ilvl w:val="0"/>
          <w:numId w:val="202"/>
        </w:numPr>
        <w:spacing w:before="0" w:after="120"/>
        <w:jc w:val="left"/>
      </w:pPr>
      <w:r>
        <w:t>Import Corner Credit Situation;</w:t>
      </w:r>
    </w:p>
    <w:p w14:paraId="7D213C22" w14:textId="77777777" w:rsidR="00AA5AC4" w:rsidRPr="003F20EC" w:rsidRDefault="00AA5AC4" w:rsidP="00BF6D22">
      <w:pPr>
        <w:numPr>
          <w:ilvl w:val="0"/>
          <w:numId w:val="202"/>
        </w:numPr>
        <w:spacing w:before="0" w:after="120"/>
        <w:jc w:val="left"/>
      </w:pPr>
      <w:r w:rsidRPr="003F20EC">
        <w:t>Import Conti Gioco Credit Situation;</w:t>
      </w:r>
    </w:p>
    <w:p w14:paraId="7F0CCC6C" w14:textId="77777777" w:rsidR="00AA5AC4" w:rsidRDefault="00AA5AC4" w:rsidP="00BF6D22">
      <w:pPr>
        <w:numPr>
          <w:ilvl w:val="0"/>
          <w:numId w:val="202"/>
        </w:numPr>
        <w:spacing w:before="0" w:after="120"/>
        <w:jc w:val="left"/>
      </w:pPr>
      <w:r>
        <w:t>Import SIMP Credit Situation;</w:t>
      </w:r>
    </w:p>
    <w:p w14:paraId="290B56FA" w14:textId="77777777" w:rsidR="00AA5AC4" w:rsidRDefault="00AA5AC4" w:rsidP="00BF6D22">
      <w:pPr>
        <w:numPr>
          <w:ilvl w:val="0"/>
          <w:numId w:val="202"/>
        </w:numPr>
        <w:spacing w:before="0" w:after="120"/>
        <w:jc w:val="left"/>
      </w:pPr>
      <w:r>
        <w:t>Import Cerved Data;</w:t>
      </w:r>
    </w:p>
    <w:p w14:paraId="33148585" w14:textId="77777777" w:rsidR="00AA5AC4" w:rsidRPr="00AA5AC4" w:rsidRDefault="00AA5AC4" w:rsidP="00AA5AC4">
      <w:pPr>
        <w:rPr>
          <w:lang w:val="en-US"/>
        </w:rPr>
      </w:pPr>
      <w:r w:rsidRPr="00AA5AC4">
        <w:rPr>
          <w:lang w:val="en-US"/>
        </w:rPr>
        <w:t>The individual functions listed are explained in detail in dedicated use cases.</w:t>
      </w:r>
    </w:p>
    <w:p w14:paraId="35530AD8" w14:textId="77777777" w:rsidR="00AA5AC4" w:rsidRPr="00AA5AC4" w:rsidRDefault="00AA5AC4" w:rsidP="00AA5AC4">
      <w:pPr>
        <w:rPr>
          <w:lang w:val="en-US"/>
        </w:rPr>
      </w:pPr>
      <w:r w:rsidRPr="00AA5AC4">
        <w:rPr>
          <w:lang w:val="en-US"/>
        </w:rPr>
        <w:t>The flow for massive update is as follows:</w:t>
      </w:r>
    </w:p>
    <w:p w14:paraId="4DD3DDE7" w14:textId="77777777" w:rsidR="00AA5AC4" w:rsidRPr="00AA5AC4" w:rsidRDefault="00AA5AC4" w:rsidP="00BF6D22">
      <w:pPr>
        <w:numPr>
          <w:ilvl w:val="0"/>
          <w:numId w:val="203"/>
        </w:numPr>
        <w:spacing w:before="0" w:after="120"/>
        <w:jc w:val="left"/>
        <w:rPr>
          <w:lang w:val="en-US"/>
        </w:rPr>
      </w:pPr>
      <w:r w:rsidRPr="00AA5AC4">
        <w:rPr>
          <w:lang w:val="en-US"/>
        </w:rPr>
        <w:t>Select the desired type of massive importer;</w:t>
      </w:r>
    </w:p>
    <w:p w14:paraId="53F4D42A" w14:textId="77777777" w:rsidR="00AA5AC4" w:rsidRPr="00AA5AC4" w:rsidRDefault="00AA5AC4" w:rsidP="00BF6D22">
      <w:pPr>
        <w:numPr>
          <w:ilvl w:val="0"/>
          <w:numId w:val="203"/>
        </w:numPr>
        <w:spacing w:before="0" w:after="120"/>
        <w:jc w:val="left"/>
        <w:rPr>
          <w:lang w:val="en-US"/>
        </w:rPr>
      </w:pPr>
      <w:r w:rsidRPr="00AA5AC4">
        <w:rPr>
          <w:lang w:val="en-US"/>
        </w:rPr>
        <w:lastRenderedPageBreak/>
        <w:t>Choice for the user between:</w:t>
      </w:r>
    </w:p>
    <w:p w14:paraId="727C22A6" w14:textId="77777777" w:rsidR="00AA5AC4" w:rsidRPr="00AA5AC4" w:rsidRDefault="00AA5AC4" w:rsidP="00AA5AC4">
      <w:pPr>
        <w:ind w:left="284"/>
        <w:rPr>
          <w:lang w:val="en-US"/>
        </w:rPr>
      </w:pPr>
      <w:r w:rsidRPr="00AA5AC4">
        <w:rPr>
          <w:lang w:val="en-US"/>
        </w:rPr>
        <w:t>a) uploading an already compiled file;</w:t>
      </w:r>
    </w:p>
    <w:p w14:paraId="1F4A40E1" w14:textId="77777777" w:rsidR="00AA5AC4" w:rsidRPr="00AA5AC4" w:rsidRDefault="00AA5AC4" w:rsidP="00AA5AC4">
      <w:pPr>
        <w:ind w:left="284"/>
        <w:rPr>
          <w:lang w:val="en-US"/>
        </w:rPr>
      </w:pPr>
      <w:r w:rsidRPr="00AA5AC4">
        <w:rPr>
          <w:lang w:val="en-US"/>
        </w:rPr>
        <w:t>b) download the template and after appropriate update, reload it (Step a)</w:t>
      </w:r>
    </w:p>
    <w:p w14:paraId="7EA7B3E7" w14:textId="77777777" w:rsidR="00AA5AC4" w:rsidRPr="00AA5AC4" w:rsidRDefault="00AA5AC4" w:rsidP="00BF6D22">
      <w:pPr>
        <w:numPr>
          <w:ilvl w:val="0"/>
          <w:numId w:val="204"/>
        </w:numPr>
        <w:spacing w:before="0" w:after="120"/>
        <w:jc w:val="left"/>
        <w:rPr>
          <w:lang w:val="en-US"/>
        </w:rPr>
      </w:pPr>
      <w:r w:rsidRPr="00AA5AC4">
        <w:rPr>
          <w:lang w:val="en-US"/>
        </w:rPr>
        <w:t>Start of the massive importer, with the relevant checks on the file and a summary of the updates that will be made (e.g. update required for 500 PoS).</w:t>
      </w:r>
    </w:p>
    <w:p w14:paraId="02AD9FA8" w14:textId="77777777" w:rsidR="00AA5AC4" w:rsidRPr="00AA5AC4" w:rsidRDefault="00AA5AC4" w:rsidP="00BF6D22">
      <w:pPr>
        <w:numPr>
          <w:ilvl w:val="0"/>
          <w:numId w:val="204"/>
        </w:numPr>
        <w:spacing w:before="0" w:after="120"/>
        <w:jc w:val="left"/>
        <w:rPr>
          <w:lang w:val="en-US"/>
        </w:rPr>
      </w:pPr>
      <w:r w:rsidRPr="00AA5AC4">
        <w:rPr>
          <w:lang w:val="en-US"/>
        </w:rPr>
        <w:t>at the end of the update operation, evidence of successful and/or unsuccessful updates.</w:t>
      </w:r>
    </w:p>
    <w:p w14:paraId="59D29186" w14:textId="77777777" w:rsidR="00AA5AC4" w:rsidRPr="00AA5AC4" w:rsidRDefault="00AA5AC4" w:rsidP="00AA5AC4">
      <w:pPr>
        <w:rPr>
          <w:lang w:val="en-US"/>
        </w:rPr>
      </w:pPr>
      <w:r w:rsidRPr="00AA5AC4">
        <w:rPr>
          <w:lang w:val="en-US"/>
        </w:rPr>
        <w:t>The system will perform a structural check of the file to ensure that the format complies with the required template and that all mandatory fields are present. Subsequently, it will execute a validation on the contained data, checking that the values are consistent with the established rules (formats, mandatory fields, data integrity).</w:t>
      </w:r>
    </w:p>
    <w:p w14:paraId="7E25A2EF" w14:textId="77777777" w:rsidR="00AA5AC4" w:rsidRPr="00AA5AC4" w:rsidRDefault="00AA5AC4" w:rsidP="00AA5AC4">
      <w:pPr>
        <w:rPr>
          <w:lang w:val="en-US"/>
        </w:rPr>
      </w:pPr>
      <w:r w:rsidRPr="00AA5AC4">
        <w:rPr>
          <w:lang w:val="en-US"/>
        </w:rPr>
        <w:t>Massive updates requested and completed (successful, KO or successful with errors) or only requested are collected in a history section, which must contain the name of the file used and the summary of the outcome. Under the file import form, there are the table with the results of the previous processing.</w:t>
      </w:r>
    </w:p>
    <w:p w14:paraId="04E8B931" w14:textId="77777777" w:rsidR="00AA5AC4" w:rsidRPr="00AA5AC4" w:rsidRDefault="00AA5AC4" w:rsidP="00AA5AC4">
      <w:pPr>
        <w:rPr>
          <w:lang w:val="en-US"/>
        </w:rPr>
      </w:pPr>
      <w:r w:rsidRPr="00AA5AC4">
        <w:rPr>
          <w:lang w:val="en-US"/>
        </w:rPr>
        <w:t>In the output file downloadable from the history, if errors are present they must be indicated in the ERROR DESC column (e.g. 'PoS unavailable on DB').</w:t>
      </w:r>
    </w:p>
    <w:p w14:paraId="6F1544C5" w14:textId="77777777" w:rsidR="00AA5AC4" w:rsidRDefault="00AA5AC4" w:rsidP="00AA5AC4">
      <w:pPr>
        <w:pStyle w:val="Heading3"/>
      </w:pPr>
      <w:bookmarkStart w:id="291" w:name="scroll-bookmark-167"/>
      <w:bookmarkStart w:id="292" w:name="_Toc256000164"/>
      <w:bookmarkStart w:id="293" w:name="scroll-bookmark-73"/>
      <w:bookmarkStart w:id="294" w:name="_Toc198818811"/>
      <w:bookmarkEnd w:id="291"/>
      <w:r>
        <w:t>XPS-ZENIT-501 - Import Red List</w:t>
      </w:r>
      <w:bookmarkEnd w:id="292"/>
      <w:bookmarkEnd w:id="294"/>
      <w:r>
        <w:t xml:space="preserve"> </w:t>
      </w:r>
      <w:bookmarkEnd w:id="293"/>
    </w:p>
    <w:p w14:paraId="1DFC2DB5" w14:textId="77777777" w:rsidR="00AA5AC4" w:rsidRPr="00AA5AC4" w:rsidRDefault="00AA5AC4" w:rsidP="00AA5AC4">
      <w:pPr>
        <w:rPr>
          <w:lang w:val="en-US"/>
        </w:rPr>
      </w:pPr>
      <w:r w:rsidRPr="00AA5AC4">
        <w:rPr>
          <w:lang w:val="en-US"/>
        </w:rPr>
        <w:t>In phase 1, where there will be no automatisms and dispositive actions, the data of interest related to the RedList to be integrated into Zenit can be imported by updloading the reference excel file.</w:t>
      </w:r>
    </w:p>
    <w:p w14:paraId="6E724135" w14:textId="77777777" w:rsidR="00AA5AC4" w:rsidRPr="00AA5AC4" w:rsidRDefault="00AA5AC4" w:rsidP="00AA5AC4">
      <w:pPr>
        <w:rPr>
          <w:lang w:val="en-US"/>
        </w:rPr>
      </w:pPr>
      <w:r w:rsidRPr="00AA5AC4">
        <w:rPr>
          <w:lang w:val="en-US"/>
        </w:rPr>
        <w:t>The excel file can be uploaded "On Demand" directly from the interface made available in ZENIT.</w:t>
      </w:r>
    </w:p>
    <w:p w14:paraId="303C80E5" w14:textId="77777777" w:rsidR="00AA5AC4" w:rsidRPr="00AA5AC4" w:rsidRDefault="00AA5AC4" w:rsidP="00AA5AC4">
      <w:pPr>
        <w:rPr>
          <w:lang w:val="en-US"/>
        </w:rPr>
      </w:pPr>
      <w:r w:rsidRPr="00AA5AC4">
        <w:rPr>
          <w:lang w:val="en-US"/>
        </w:rPr>
        <w:t>The reference excel file, today, created/maintained by the Credit Office is monthly:</w:t>
      </w:r>
    </w:p>
    <w:p w14:paraId="1C29A7BC" w14:textId="77777777" w:rsidR="00AA5AC4" w:rsidRPr="00AA5AC4" w:rsidRDefault="00AA5AC4" w:rsidP="00BF6D22">
      <w:pPr>
        <w:numPr>
          <w:ilvl w:val="0"/>
          <w:numId w:val="205"/>
        </w:numPr>
        <w:spacing w:before="0" w:after="120"/>
        <w:jc w:val="left"/>
        <w:rPr>
          <w:lang w:val="en-US"/>
        </w:rPr>
      </w:pPr>
      <w:r w:rsidRPr="00AA5AC4">
        <w:rPr>
          <w:lang w:val="en-US"/>
        </w:rPr>
        <w:t>"</w:t>
      </w:r>
      <w:r w:rsidRPr="00AA5AC4">
        <w:rPr>
          <w:i/>
          <w:lang w:val="en-US"/>
        </w:rPr>
        <w:t>REDLIST_M&lt;m&gt;_&lt;yyyy&gt;.xlsx</w:t>
      </w:r>
      <w:r w:rsidRPr="00AA5AC4">
        <w:rPr>
          <w:lang w:val="en-US"/>
        </w:rPr>
        <w:t>"</w:t>
      </w:r>
    </w:p>
    <w:p w14:paraId="0514A946" w14:textId="77777777" w:rsidR="00AA5AC4" w:rsidRPr="00AA5AC4" w:rsidRDefault="00AA5AC4" w:rsidP="00AA5AC4">
      <w:pPr>
        <w:ind w:left="284"/>
        <w:rPr>
          <w:lang w:val="en-US"/>
        </w:rPr>
      </w:pPr>
      <w:r w:rsidRPr="00AA5AC4">
        <w:rPr>
          <w:lang w:val="en-US"/>
        </w:rPr>
        <w:t xml:space="preserve">(where </w:t>
      </w:r>
      <w:r w:rsidRPr="00AA5AC4">
        <w:rPr>
          <w:i/>
          <w:lang w:val="en-US"/>
        </w:rPr>
        <w:t>&lt;m&gt;</w:t>
      </w:r>
      <w:r w:rsidRPr="00AA5AC4">
        <w:rPr>
          <w:lang w:val="en-US"/>
        </w:rPr>
        <w:t xml:space="preserve"> corresponds to the reference month number and </w:t>
      </w:r>
      <w:r w:rsidRPr="00AA5AC4">
        <w:rPr>
          <w:i/>
          <w:lang w:val="en-US"/>
        </w:rPr>
        <w:t>&lt;yyyy&gt;</w:t>
      </w:r>
      <w:r w:rsidRPr="00AA5AC4">
        <w:rPr>
          <w:lang w:val="en-US"/>
        </w:rPr>
        <w:t xml:space="preserve"> the reference year)</w:t>
      </w:r>
      <w:r w:rsidRPr="00AA5AC4">
        <w:rPr>
          <w:lang w:val="en-US"/>
        </w:rPr>
        <w:br/>
        <w:t>This file contains all the PoS of the active network.</w:t>
      </w:r>
    </w:p>
    <w:p w14:paraId="04AE8AF8" w14:textId="77777777" w:rsidR="00AA5AC4" w:rsidRPr="00AA5AC4" w:rsidRDefault="00AA5AC4" w:rsidP="00AA5AC4">
      <w:pPr>
        <w:rPr>
          <w:lang w:val="en-US"/>
        </w:rPr>
      </w:pPr>
      <w:r w:rsidRPr="00AA5AC4">
        <w:rPr>
          <w:lang w:val="en-US"/>
        </w:rPr>
        <w:t>The information of interest listed in the requirements is all present on the "DATABASE" sheet.</w:t>
      </w:r>
    </w:p>
    <w:p w14:paraId="371609D6" w14:textId="77777777" w:rsidR="00AA5AC4" w:rsidRPr="00AA5AC4" w:rsidRDefault="00AA5AC4" w:rsidP="00AA5AC4">
      <w:pPr>
        <w:rPr>
          <w:lang w:val="en-US"/>
        </w:rPr>
      </w:pPr>
      <w:r w:rsidRPr="00AA5AC4">
        <w:rPr>
          <w:lang w:val="en-US"/>
        </w:rPr>
        <w:t>The user will manually upload the excel by accessing the application in the "Massive Importer" section and selecting "</w:t>
      </w:r>
      <w:r w:rsidRPr="00AA5AC4">
        <w:rPr>
          <w:i/>
          <w:lang w:val="en-US"/>
        </w:rPr>
        <w:t>Import RedList</w:t>
      </w:r>
      <w:r w:rsidRPr="00AA5AC4">
        <w:rPr>
          <w:lang w:val="en-US"/>
        </w:rPr>
        <w:t>".</w:t>
      </w:r>
    </w:p>
    <w:p w14:paraId="638423FE" w14:textId="77777777" w:rsidR="00AA5AC4" w:rsidRPr="00AA5AC4" w:rsidRDefault="00AA5AC4" w:rsidP="00AA5AC4">
      <w:pPr>
        <w:rPr>
          <w:lang w:val="en-US"/>
        </w:rPr>
      </w:pPr>
      <w:r w:rsidRPr="00AA5AC4">
        <w:rPr>
          <w:lang w:val="en-US"/>
        </w:rPr>
        <w:t>The data can be viewed, for each PoS, from the Dashboard in the “Dashboard - Single PoS - “Risk Data” Tab.</w:t>
      </w:r>
    </w:p>
    <w:tbl>
      <w:tblPr>
        <w:tblStyle w:val="ScrollInfo"/>
        <w:tblW w:w="5000" w:type="pct"/>
        <w:tblLook w:val="0180" w:firstRow="0" w:lastRow="0" w:firstColumn="1" w:lastColumn="1" w:noHBand="0" w:noVBand="0"/>
      </w:tblPr>
      <w:tblGrid>
        <w:gridCol w:w="9345"/>
      </w:tblGrid>
      <w:tr w:rsidR="00AA5AC4" w:rsidRPr="00335F8D" w14:paraId="5A72353B" w14:textId="77777777" w:rsidTr="00E52C34">
        <w:tc>
          <w:tcPr>
            <w:tcW w:w="0" w:type="auto"/>
          </w:tcPr>
          <w:p w14:paraId="5F65AB87" w14:textId="77777777" w:rsidR="00AA5AC4" w:rsidRDefault="00AA5AC4" w:rsidP="00E52C34">
            <w:r>
              <w:t>During the Zenit Phase 1, the Excel file must be uploaded in synchronization with those of systems GEO and SIMP, to ensure the best possible alignment.</w:t>
            </w:r>
          </w:p>
        </w:tc>
      </w:tr>
    </w:tbl>
    <w:p w14:paraId="6A70F471" w14:textId="77777777" w:rsidR="00AA5AC4" w:rsidRDefault="00AA5AC4" w:rsidP="00AA5AC4">
      <w:pPr>
        <w:pStyle w:val="Heading3"/>
      </w:pPr>
      <w:bookmarkStart w:id="295" w:name="scroll-bookmark-168"/>
      <w:bookmarkStart w:id="296" w:name="_Toc256000165"/>
      <w:bookmarkStart w:id="297" w:name="scroll-bookmark-74"/>
      <w:bookmarkStart w:id="298" w:name="_Toc198818812"/>
      <w:bookmarkEnd w:id="295"/>
      <w:r>
        <w:lastRenderedPageBreak/>
        <w:t>XPS-ZENIT-502 - Import Contract Types Corner</w:t>
      </w:r>
      <w:bookmarkEnd w:id="296"/>
      <w:bookmarkEnd w:id="297"/>
      <w:bookmarkEnd w:id="298"/>
    </w:p>
    <w:p w14:paraId="0A5E955B" w14:textId="77777777" w:rsidR="00AA5AC4" w:rsidRPr="00AA5AC4" w:rsidRDefault="00AA5AC4" w:rsidP="00AA5AC4">
      <w:pPr>
        <w:rPr>
          <w:lang w:val="en-US"/>
        </w:rPr>
      </w:pPr>
      <w:r w:rsidRPr="00AA5AC4">
        <w:rPr>
          <w:lang w:val="en-US"/>
        </w:rPr>
        <w:t>The goal of this feature is to allow users to import information related to PGS and PGI type contracts into the ZENIT system. The import occurs through an Excel file structured according to a standard template, prepared by the system and distributed to users.</w:t>
      </w:r>
    </w:p>
    <w:p w14:paraId="699472A9" w14:textId="77777777" w:rsidR="00AA5AC4" w:rsidRPr="00AA5AC4" w:rsidRDefault="00AA5AC4" w:rsidP="00AA5AC4">
      <w:pPr>
        <w:rPr>
          <w:lang w:val="en-US"/>
        </w:rPr>
      </w:pPr>
      <w:r w:rsidRPr="00AA5AC4">
        <w:rPr>
          <w:lang w:val="en-US"/>
        </w:rPr>
        <w:t>The original file produced by the BOA office, named “REV Rete Attiva &lt;ddmmyyyy&gt;” (&lt;ddmmyyyy&gt; = day, month and year of reference), contains two sheets: one dedicated to PGI contracts and one to PGS contracts. However, this file cannot be imported directly into the system. It is required that the user accesses the file received from BOA, extract the data related to PGS and PGI contracts, and transcribe them into two separate Excel files, using the dedicated templates provided by the system — one for PGS contracts and one for PGI contracts — while maintaining the structure required by the system.</w:t>
      </w:r>
    </w:p>
    <w:p w14:paraId="7EFFBCD8" w14:textId="77777777" w:rsidR="00AA5AC4" w:rsidRPr="00AA5AC4" w:rsidRDefault="00AA5AC4" w:rsidP="00AA5AC4">
      <w:pPr>
        <w:rPr>
          <w:lang w:val="en-US"/>
        </w:rPr>
      </w:pPr>
      <w:r w:rsidRPr="00AA5AC4">
        <w:rPr>
          <w:lang w:val="en-US"/>
        </w:rPr>
        <w:t>The user will manually upload two separate files by accessing the application in the "Massive Importer" section and selecting the appropriate option:</w:t>
      </w:r>
    </w:p>
    <w:p w14:paraId="33FCA98C" w14:textId="77777777" w:rsidR="00AA5AC4" w:rsidRDefault="00AA5AC4" w:rsidP="00BF6D22">
      <w:pPr>
        <w:numPr>
          <w:ilvl w:val="0"/>
          <w:numId w:val="206"/>
        </w:numPr>
        <w:spacing w:before="0" w:after="120"/>
        <w:jc w:val="left"/>
      </w:pPr>
      <w:r>
        <w:t>"</w:t>
      </w:r>
      <w:r>
        <w:rPr>
          <w:i/>
        </w:rPr>
        <w:t>Import Contract Types Corner</w:t>
      </w:r>
      <w:r>
        <w:t xml:space="preserve"> - PGS;</w:t>
      </w:r>
    </w:p>
    <w:p w14:paraId="7F013C18" w14:textId="77777777" w:rsidR="00AA5AC4" w:rsidRDefault="00AA5AC4" w:rsidP="00BF6D22">
      <w:pPr>
        <w:numPr>
          <w:ilvl w:val="0"/>
          <w:numId w:val="206"/>
        </w:numPr>
        <w:spacing w:before="0" w:after="120"/>
        <w:jc w:val="left"/>
      </w:pPr>
      <w:r>
        <w:t>"</w:t>
      </w:r>
      <w:r>
        <w:rPr>
          <w:i/>
        </w:rPr>
        <w:t>Import Contract Types Corner</w:t>
      </w:r>
      <w:r>
        <w:t xml:space="preserve"> - PGI;</w:t>
      </w:r>
    </w:p>
    <w:p w14:paraId="6D6B558F" w14:textId="77777777" w:rsidR="00AA5AC4" w:rsidRPr="00AA5AC4" w:rsidRDefault="00AA5AC4" w:rsidP="00AA5AC4">
      <w:pPr>
        <w:rPr>
          <w:lang w:val="en-US"/>
        </w:rPr>
      </w:pPr>
      <w:r w:rsidRPr="00AA5AC4">
        <w:rPr>
          <w:lang w:val="en-US"/>
        </w:rPr>
        <w:t>If the validation is successful, ZENIT will update the contractual information for each point of sale, using ZONA RICE as the reference key.</w:t>
      </w:r>
    </w:p>
    <w:p w14:paraId="49BE3E11" w14:textId="77777777" w:rsidR="00AA5AC4" w:rsidRPr="00AA5AC4" w:rsidRDefault="00AA5AC4" w:rsidP="00AA5AC4">
      <w:pPr>
        <w:rPr>
          <w:lang w:val="en-US"/>
        </w:rPr>
      </w:pPr>
      <w:r w:rsidRPr="00AA5AC4">
        <w:rPr>
          <w:lang w:val="en-US"/>
        </w:rPr>
        <w:t>The data can be viewed, for each PoS, from the Dashboard in the “Dashboard - Single PoS - “Contracts” Tab.</w:t>
      </w:r>
    </w:p>
    <w:p w14:paraId="225FFA67" w14:textId="77777777" w:rsidR="00AA5AC4" w:rsidRDefault="00AA5AC4" w:rsidP="00AA5AC4">
      <w:pPr>
        <w:pStyle w:val="Heading3"/>
      </w:pPr>
      <w:bookmarkStart w:id="299" w:name="scroll-bookmark-169"/>
      <w:bookmarkStart w:id="300" w:name="_Toc256000166"/>
      <w:bookmarkStart w:id="301" w:name="scroll-bookmark-75"/>
      <w:bookmarkStart w:id="302" w:name="_Toc198818813"/>
      <w:bookmarkEnd w:id="299"/>
      <w:r>
        <w:t>XPS-ZENIT-504 - Import Contract Types - AWP</w:t>
      </w:r>
      <w:bookmarkEnd w:id="300"/>
      <w:bookmarkEnd w:id="301"/>
      <w:bookmarkEnd w:id="302"/>
    </w:p>
    <w:p w14:paraId="57160E4B" w14:textId="77777777" w:rsidR="00AA5AC4" w:rsidRPr="00AA5AC4" w:rsidRDefault="00AA5AC4" w:rsidP="00AA5AC4">
      <w:pPr>
        <w:rPr>
          <w:lang w:val="en-US"/>
        </w:rPr>
      </w:pPr>
      <w:r w:rsidRPr="00AA5AC4">
        <w:rPr>
          <w:lang w:val="en-US"/>
        </w:rPr>
        <w:t>The goal of this feature is to allow users to import information related to AWP type contracts into the ZENIT system. The import occurs through an Excel file structured according to a standard template, prepared by the system and distributed to users.</w:t>
      </w:r>
    </w:p>
    <w:p w14:paraId="042F3B07" w14:textId="77777777" w:rsidR="00AA5AC4" w:rsidRPr="00AA5AC4" w:rsidRDefault="00AA5AC4" w:rsidP="00AA5AC4">
      <w:pPr>
        <w:rPr>
          <w:lang w:val="en-US"/>
        </w:rPr>
      </w:pPr>
      <w:r w:rsidRPr="00AA5AC4">
        <w:rPr>
          <w:lang w:val="en-US"/>
        </w:rPr>
        <w:t>The original file produced by the BOA office, named “REV PV AWP &lt;</w:t>
      </w:r>
      <w:r w:rsidRPr="00AA5AC4">
        <w:rPr>
          <w:i/>
          <w:lang w:val="en-US"/>
        </w:rPr>
        <w:t>ddmmyyyy</w:t>
      </w:r>
      <w:r w:rsidRPr="00AA5AC4">
        <w:rPr>
          <w:lang w:val="en-US"/>
        </w:rPr>
        <w:t>&gt;” (&lt;ddmmyyyy&gt; = day, month and year of reference), contains one sheet dedicated to AWP contracts. It is required that the user accesses the file received from BOA, extracts the data related to AWP contracts, and transcribes it into the Excel template dedicated to AWP, maintaining the structure required by the system.</w:t>
      </w:r>
    </w:p>
    <w:p w14:paraId="22F81E9D" w14:textId="77777777" w:rsidR="00AA5AC4" w:rsidRPr="00AA5AC4" w:rsidRDefault="00AA5AC4" w:rsidP="00AA5AC4">
      <w:pPr>
        <w:rPr>
          <w:lang w:val="en-US"/>
        </w:rPr>
      </w:pPr>
      <w:r w:rsidRPr="00AA5AC4">
        <w:rPr>
          <w:lang w:val="en-US"/>
        </w:rPr>
        <w:t>The user will manually upload the excel by accessing the application in the "Massive Importer" section and selecting "</w:t>
      </w:r>
      <w:r w:rsidRPr="00AA5AC4">
        <w:rPr>
          <w:i/>
          <w:lang w:val="en-US"/>
        </w:rPr>
        <w:t>Import Contract Types - AWP</w:t>
      </w:r>
      <w:r w:rsidRPr="00AA5AC4">
        <w:rPr>
          <w:lang w:val="en-US"/>
        </w:rPr>
        <w:t>.</w:t>
      </w:r>
    </w:p>
    <w:p w14:paraId="23BB20D0" w14:textId="77777777" w:rsidR="00AA5AC4" w:rsidRPr="00AA5AC4" w:rsidRDefault="00AA5AC4" w:rsidP="00AA5AC4">
      <w:pPr>
        <w:rPr>
          <w:lang w:val="en-US"/>
        </w:rPr>
      </w:pPr>
      <w:r w:rsidRPr="00AA5AC4">
        <w:rPr>
          <w:lang w:val="en-US"/>
        </w:rPr>
        <w:t>If the validation is successful, ZENIT will update the contractual information for each point of sale, using ZONA RICE as the reference key.</w:t>
      </w:r>
    </w:p>
    <w:p w14:paraId="5CE692BE" w14:textId="77777777" w:rsidR="00AA5AC4" w:rsidRPr="00AA5AC4" w:rsidRDefault="00AA5AC4" w:rsidP="00AA5AC4">
      <w:pPr>
        <w:rPr>
          <w:lang w:val="en-US"/>
        </w:rPr>
      </w:pPr>
      <w:r w:rsidRPr="00AA5AC4">
        <w:rPr>
          <w:lang w:val="en-US"/>
        </w:rPr>
        <w:t>The data can be viewed, for each PoS, from the Dashboard in the “Dashboard - Single PoS - “Contracts” Tab.</w:t>
      </w:r>
    </w:p>
    <w:p w14:paraId="1498724C" w14:textId="77777777" w:rsidR="00AA5AC4" w:rsidRDefault="00AA5AC4" w:rsidP="00AA5AC4">
      <w:pPr>
        <w:pStyle w:val="Heading3"/>
      </w:pPr>
      <w:bookmarkStart w:id="303" w:name="scroll-bookmark-170"/>
      <w:bookmarkStart w:id="304" w:name="_Toc256000167"/>
      <w:bookmarkStart w:id="305" w:name="scroll-bookmark-76"/>
      <w:bookmarkStart w:id="306" w:name="_Toc198818814"/>
      <w:bookmarkEnd w:id="303"/>
      <w:r>
        <w:lastRenderedPageBreak/>
        <w:t>XPS-ZENIT-505 - Import Contract Types - Specializzati</w:t>
      </w:r>
      <w:bookmarkEnd w:id="304"/>
      <w:bookmarkEnd w:id="305"/>
      <w:bookmarkEnd w:id="306"/>
    </w:p>
    <w:p w14:paraId="376576F8" w14:textId="77777777" w:rsidR="00AA5AC4" w:rsidRPr="00AA5AC4" w:rsidRDefault="00AA5AC4" w:rsidP="00AA5AC4">
      <w:pPr>
        <w:rPr>
          <w:lang w:val="en-US"/>
        </w:rPr>
      </w:pPr>
      <w:r w:rsidRPr="00AA5AC4">
        <w:rPr>
          <w:lang w:val="en-US"/>
        </w:rPr>
        <w:t>The goal of this feature is to allow users to import information related to Betting and VLT type contracts into the ZENIT system. The import occurs through an Excel file structured according to a standard template, prepared by the system and distributed to users.</w:t>
      </w:r>
    </w:p>
    <w:p w14:paraId="4A91EC1F" w14:textId="77777777" w:rsidR="00AA5AC4" w:rsidRPr="00AA5AC4" w:rsidRDefault="00AA5AC4" w:rsidP="00AA5AC4">
      <w:pPr>
        <w:rPr>
          <w:lang w:val="en-US"/>
        </w:rPr>
      </w:pPr>
      <w:r w:rsidRPr="00AA5AC4">
        <w:rPr>
          <w:lang w:val="en-US"/>
        </w:rPr>
        <w:t>The original file, named “ELENCO CONTRATTI PV SPECIALIZZATI.xlsx”, contains multiple sheets: One of these sheets contains contract types. However, this file cannot be imported directly into the system. It is required that the user accesses the file, extracts the data related to Betting and VLT contracts, and transcribes it into the Excel template dedicated to this Contract Types, maintaining the structure required by the system.</w:t>
      </w:r>
    </w:p>
    <w:p w14:paraId="5B1C4DE8" w14:textId="77777777" w:rsidR="00AA5AC4" w:rsidRPr="00AA5AC4" w:rsidRDefault="00AA5AC4" w:rsidP="00AA5AC4">
      <w:pPr>
        <w:rPr>
          <w:lang w:val="en-US"/>
        </w:rPr>
      </w:pPr>
      <w:r w:rsidRPr="00AA5AC4">
        <w:rPr>
          <w:lang w:val="en-US"/>
        </w:rPr>
        <w:t>The user will manually upload the excel by accessing the application in the "Massive Importer" section and selecting "</w:t>
      </w:r>
      <w:r w:rsidRPr="00AA5AC4">
        <w:rPr>
          <w:i/>
          <w:lang w:val="en-US"/>
        </w:rPr>
        <w:t>Import Contract Types - Specializzati</w:t>
      </w:r>
      <w:r w:rsidRPr="00AA5AC4">
        <w:rPr>
          <w:lang w:val="en-US"/>
        </w:rPr>
        <w:t>".</w:t>
      </w:r>
    </w:p>
    <w:p w14:paraId="67E5A5A7" w14:textId="77777777" w:rsidR="00AA5AC4" w:rsidRPr="00AA5AC4" w:rsidRDefault="00AA5AC4" w:rsidP="00AA5AC4">
      <w:pPr>
        <w:rPr>
          <w:lang w:val="en-US"/>
        </w:rPr>
      </w:pPr>
      <w:r w:rsidRPr="00AA5AC4">
        <w:rPr>
          <w:lang w:val="en-US"/>
        </w:rPr>
        <w:t>If the validation is successful, ZENIT will update the contractual information for each point of sale, using ZONA RICE as the reference key.</w:t>
      </w:r>
    </w:p>
    <w:p w14:paraId="7010F8D7" w14:textId="77777777" w:rsidR="00AA5AC4" w:rsidRPr="00AA5AC4" w:rsidRDefault="00AA5AC4" w:rsidP="00AA5AC4">
      <w:pPr>
        <w:rPr>
          <w:lang w:val="en-US"/>
        </w:rPr>
      </w:pPr>
      <w:r w:rsidRPr="00AA5AC4">
        <w:rPr>
          <w:lang w:val="en-US"/>
        </w:rPr>
        <w:t>The data can be viewed, for each PoS, from the Dashboard in the “Dashboard - Single PoS - “Contracts”” Tab.</w:t>
      </w:r>
    </w:p>
    <w:p w14:paraId="56275600" w14:textId="77777777" w:rsidR="00AA5AC4" w:rsidRDefault="00AA5AC4" w:rsidP="00AA5AC4">
      <w:pPr>
        <w:pStyle w:val="Heading3"/>
      </w:pPr>
      <w:bookmarkStart w:id="307" w:name="scroll-bookmark-171"/>
      <w:bookmarkStart w:id="308" w:name="_Toc256000168"/>
      <w:bookmarkStart w:id="309" w:name="scroll-bookmark-77"/>
      <w:bookmarkStart w:id="310" w:name="_Toc198818815"/>
      <w:bookmarkEnd w:id="307"/>
      <w:r>
        <w:t>XPS-ZENIT-510 - Import RETINA</w:t>
      </w:r>
      <w:bookmarkEnd w:id="308"/>
      <w:bookmarkEnd w:id="309"/>
      <w:bookmarkEnd w:id="310"/>
    </w:p>
    <w:p w14:paraId="3E1B2E9E" w14:textId="77777777" w:rsidR="00AA5AC4" w:rsidRPr="00AA5AC4" w:rsidRDefault="00AA5AC4" w:rsidP="00AA5AC4">
      <w:pPr>
        <w:rPr>
          <w:lang w:val="en-US"/>
        </w:rPr>
      </w:pPr>
      <w:r w:rsidRPr="00AA5AC4">
        <w:rPr>
          <w:lang w:val="en-US"/>
        </w:rPr>
        <w:t>The goal of this feature is to allow users to import information related to PoS of the active network, (PoS Master Data and weekly media collection for GNTN) into the ZENIT system. The import occurs through an Excel file structured according to a standard template, prepared by the system and distributed to users.</w:t>
      </w:r>
    </w:p>
    <w:p w14:paraId="33D83D77" w14:textId="77777777" w:rsidR="00AA5AC4" w:rsidRPr="00AA5AC4" w:rsidRDefault="00AA5AC4" w:rsidP="00AA5AC4">
      <w:pPr>
        <w:rPr>
          <w:lang w:val="en-US"/>
        </w:rPr>
      </w:pPr>
      <w:r w:rsidRPr="00AA5AC4">
        <w:rPr>
          <w:lang w:val="en-US"/>
        </w:rPr>
        <w:t>The perimeter of the RETINA identifies the Stores potentially "active" for Sisal on the Sunday of the week just ended. The RETINA considers the new openings and closures related to GNTN and Corner.</w:t>
      </w:r>
    </w:p>
    <w:p w14:paraId="09BABE73" w14:textId="77777777" w:rsidR="00AA5AC4" w:rsidRPr="00AA5AC4" w:rsidRDefault="00AA5AC4" w:rsidP="00AA5AC4">
      <w:pPr>
        <w:rPr>
          <w:lang w:val="en-US"/>
        </w:rPr>
      </w:pPr>
      <w:r w:rsidRPr="00AA5AC4">
        <w:rPr>
          <w:lang w:val="en-US"/>
        </w:rPr>
        <w:t>The original file produced weekly by the Business Analysis (BA) office, named “RETINA_&lt;ww&gt;_&lt;yyyy&gt;_FdV Q&lt;q&gt;1_senza_tg” (where &lt;ww&gt; is the week number, &lt;yyyy&gt; is the reference year, and &lt;q&gt; is the quarter number), contains two sheets: one dedicated to PoS Data. However, this file cannot be imported directly into the system. It is required that the user accesses the file received from BA, extracts the data related to PoS, and transcribes it into the Excel template dedicated to RETINA Data, maintaining the structure required by the system.</w:t>
      </w:r>
    </w:p>
    <w:tbl>
      <w:tblPr>
        <w:tblStyle w:val="ScrollNote"/>
        <w:tblW w:w="5000" w:type="pct"/>
        <w:tblLook w:val="0180" w:firstRow="0" w:lastRow="0" w:firstColumn="1" w:lastColumn="1" w:noHBand="0" w:noVBand="0"/>
      </w:tblPr>
      <w:tblGrid>
        <w:gridCol w:w="9345"/>
      </w:tblGrid>
      <w:tr w:rsidR="00AA5AC4" w:rsidRPr="00335F8D" w14:paraId="286A0667" w14:textId="77777777" w:rsidTr="00E52C34">
        <w:tc>
          <w:tcPr>
            <w:tcW w:w="0" w:type="auto"/>
          </w:tcPr>
          <w:p w14:paraId="5C28E870" w14:textId="77777777" w:rsidR="00AA5AC4" w:rsidRDefault="00AA5AC4" w:rsidP="00E52C34">
            <w:r>
              <w:t>It is essential to also include the week number and year of reference for the data, as this information will need to be displayed on the dashboard.</w:t>
            </w:r>
          </w:p>
        </w:tc>
      </w:tr>
    </w:tbl>
    <w:p w14:paraId="06845E9C" w14:textId="77777777" w:rsidR="00AA5AC4" w:rsidRPr="00AA5AC4" w:rsidRDefault="00AA5AC4" w:rsidP="00AA5AC4">
      <w:pPr>
        <w:rPr>
          <w:lang w:val="en-US"/>
        </w:rPr>
      </w:pPr>
      <w:r w:rsidRPr="00AA5AC4">
        <w:rPr>
          <w:lang w:val="en-US"/>
        </w:rPr>
        <w:t>The user will manually upload the excel by accessing the application in the "Massive Importer" section and selecting "</w:t>
      </w:r>
      <w:r w:rsidRPr="00AA5AC4">
        <w:rPr>
          <w:i/>
          <w:lang w:val="en-US"/>
        </w:rPr>
        <w:t>Import RETINA</w:t>
      </w:r>
      <w:r w:rsidRPr="00AA5AC4">
        <w:rPr>
          <w:lang w:val="en-US"/>
        </w:rPr>
        <w:t>".</w:t>
      </w:r>
    </w:p>
    <w:p w14:paraId="1F2E3B33" w14:textId="77777777" w:rsidR="00AA5AC4" w:rsidRPr="00AA5AC4" w:rsidRDefault="00AA5AC4" w:rsidP="00AA5AC4">
      <w:pPr>
        <w:rPr>
          <w:lang w:val="en-US"/>
        </w:rPr>
      </w:pPr>
      <w:r w:rsidRPr="00AA5AC4">
        <w:rPr>
          <w:lang w:val="en-US"/>
        </w:rPr>
        <w:t>If the validation is successful, ZENIT will update the information for each point of sale, using IDRICE and ZonaRice as the reference key.</w:t>
      </w:r>
    </w:p>
    <w:p w14:paraId="4BA1D3AA" w14:textId="77777777" w:rsidR="00AA5AC4" w:rsidRPr="00AA5AC4" w:rsidRDefault="00AA5AC4" w:rsidP="00AA5AC4">
      <w:pPr>
        <w:rPr>
          <w:lang w:val="en-US"/>
        </w:rPr>
      </w:pPr>
      <w:r w:rsidRPr="00AA5AC4">
        <w:rPr>
          <w:lang w:val="en-US"/>
        </w:rPr>
        <w:lastRenderedPageBreak/>
        <w:t>The data can be viewed, for each PoS, from the Dashboard in the “Dashboard - Single PoS - “Business Data”.</w:t>
      </w:r>
    </w:p>
    <w:p w14:paraId="1A420D2F" w14:textId="77777777" w:rsidR="00AA5AC4" w:rsidRPr="00AA5AC4" w:rsidRDefault="00AA5AC4" w:rsidP="00AA5AC4">
      <w:pPr>
        <w:pStyle w:val="Heading3"/>
        <w:rPr>
          <w:lang w:val="en-US"/>
        </w:rPr>
      </w:pPr>
      <w:bookmarkStart w:id="311" w:name="scroll-bookmark-172"/>
      <w:bookmarkStart w:id="312" w:name="_Toc256000169"/>
      <w:bookmarkStart w:id="313" w:name="scroll-bookmark-78"/>
      <w:bookmarkStart w:id="314" w:name="_Toc198818816"/>
      <w:bookmarkEnd w:id="311"/>
      <w:r w:rsidRPr="00AA5AC4">
        <w:rPr>
          <w:lang w:val="en-US"/>
        </w:rPr>
        <w:t>XPS-ZENIT-511 - Import Profit and Loss - Shops</w:t>
      </w:r>
      <w:bookmarkEnd w:id="312"/>
      <w:bookmarkEnd w:id="313"/>
      <w:bookmarkEnd w:id="314"/>
    </w:p>
    <w:p w14:paraId="7300712E" w14:textId="77777777" w:rsidR="00AA5AC4" w:rsidRPr="00AA5AC4" w:rsidRDefault="00AA5AC4" w:rsidP="00AA5AC4">
      <w:pPr>
        <w:rPr>
          <w:lang w:val="en-US"/>
        </w:rPr>
      </w:pPr>
      <w:r w:rsidRPr="00AA5AC4">
        <w:rPr>
          <w:lang w:val="en-US"/>
        </w:rPr>
        <w:t>The goal of this feature is to allow users to import information related to Collection, Revenues and Fees information related to PoS typing: Shops into the ZENIT system. The import occurs through an Excel file structured according to a standard template, prepared by the system and distributed to users.</w:t>
      </w:r>
    </w:p>
    <w:p w14:paraId="7302D8E2" w14:textId="77777777" w:rsidR="00AA5AC4" w:rsidRPr="00AA5AC4" w:rsidRDefault="00AA5AC4" w:rsidP="00AA5AC4">
      <w:pPr>
        <w:rPr>
          <w:lang w:val="en-US"/>
        </w:rPr>
      </w:pPr>
      <w:r w:rsidRPr="00AA5AC4">
        <w:rPr>
          <w:lang w:val="en-US"/>
        </w:rPr>
        <w:t xml:space="preserve">The original file produced monthly by the Management Control (CdG) office, named </w:t>
      </w:r>
      <w:r w:rsidRPr="00AA5AC4">
        <w:rPr>
          <w:i/>
          <w:lang w:val="en-US"/>
        </w:rPr>
        <w:t>P&amp;L shops YTD M&lt;mm&gt; &lt;yyyy&gt; Sent.xlsx</w:t>
      </w:r>
      <w:r w:rsidRPr="00AA5AC4">
        <w:rPr>
          <w:lang w:val="en-US"/>
        </w:rPr>
        <w:t xml:space="preserve">“ (where &lt;mm&gt; represents the month number formatted as “00” and &lt;yyyy&gt; indicates the corresponding year), contains multiply sheets: one dedicated to </w:t>
      </w:r>
      <w:r w:rsidRPr="00AA5AC4">
        <w:rPr>
          <w:i/>
          <w:lang w:val="en-US"/>
        </w:rPr>
        <w:t>DB POS YTD M&lt;mm&gt;</w:t>
      </w:r>
      <w:r w:rsidRPr="00AA5AC4">
        <w:rPr>
          <w:lang w:val="en-US"/>
        </w:rPr>
        <w:t>“ (where &lt;mm&gt; represents the month number formatted as “00”). However, this file cannot be imported directly into the system. It is required that the user accesses the file received from CdG, extracts the data related to PoS, and transcribes it into the Excel template dedicated to P&amp;L Shops Data, maintaining the structure required by the system.</w:t>
      </w:r>
    </w:p>
    <w:tbl>
      <w:tblPr>
        <w:tblStyle w:val="ScrollNote"/>
        <w:tblW w:w="5000" w:type="pct"/>
        <w:tblLook w:val="0180" w:firstRow="0" w:lastRow="0" w:firstColumn="1" w:lastColumn="1" w:noHBand="0" w:noVBand="0"/>
      </w:tblPr>
      <w:tblGrid>
        <w:gridCol w:w="9345"/>
      </w:tblGrid>
      <w:tr w:rsidR="00AA5AC4" w:rsidRPr="00335F8D" w14:paraId="7F78F810" w14:textId="77777777" w:rsidTr="00E52C34">
        <w:tc>
          <w:tcPr>
            <w:tcW w:w="0" w:type="auto"/>
          </w:tcPr>
          <w:p w14:paraId="4F475AF3" w14:textId="77777777" w:rsidR="00AA5AC4" w:rsidRDefault="00AA5AC4" w:rsidP="00E52C34">
            <w:r>
              <w:t>It is essential to also include the month and year of reference for the data, as this information will need to be displayed on the dashboard.</w:t>
            </w:r>
          </w:p>
        </w:tc>
      </w:tr>
    </w:tbl>
    <w:p w14:paraId="5ED16B35" w14:textId="77777777" w:rsidR="00AA5AC4" w:rsidRPr="00AA5AC4" w:rsidRDefault="00AA5AC4" w:rsidP="00AA5AC4">
      <w:pPr>
        <w:rPr>
          <w:lang w:val="en-US"/>
        </w:rPr>
      </w:pPr>
      <w:r w:rsidRPr="00AA5AC4">
        <w:rPr>
          <w:lang w:val="en-US"/>
        </w:rPr>
        <w:t>The user will manually upload the excel by accessing the application in the "Massive Importer" section and selecting "</w:t>
      </w:r>
      <w:r w:rsidRPr="00AA5AC4">
        <w:rPr>
          <w:i/>
          <w:lang w:val="en-US"/>
        </w:rPr>
        <w:t>Import Profit and Loss - Shops”</w:t>
      </w:r>
      <w:r w:rsidRPr="00AA5AC4">
        <w:rPr>
          <w:lang w:val="en-US"/>
        </w:rPr>
        <w:t>.</w:t>
      </w:r>
    </w:p>
    <w:p w14:paraId="230AB196" w14:textId="77777777" w:rsidR="00AA5AC4" w:rsidRPr="00AA5AC4" w:rsidRDefault="00AA5AC4" w:rsidP="00AA5AC4">
      <w:pPr>
        <w:rPr>
          <w:lang w:val="en-US"/>
        </w:rPr>
      </w:pPr>
      <w:r w:rsidRPr="00AA5AC4">
        <w:rPr>
          <w:lang w:val="en-US"/>
        </w:rPr>
        <w:t>If the validation is successful, ZENIT will update the information for each point of sale, using Zona Rice as the reference key.</w:t>
      </w:r>
    </w:p>
    <w:p w14:paraId="6C4B9F75" w14:textId="77777777" w:rsidR="00AA5AC4" w:rsidRPr="00AA5AC4" w:rsidRDefault="00AA5AC4" w:rsidP="00AA5AC4">
      <w:pPr>
        <w:rPr>
          <w:lang w:val="en-US"/>
        </w:rPr>
      </w:pPr>
      <w:r w:rsidRPr="00AA5AC4">
        <w:rPr>
          <w:lang w:val="en-US"/>
        </w:rPr>
        <w:t>The data can be viewed, for each PoS, from the Dashboard in the “Dashboard - Single PoS - “Business Data” and “Dashboard - Single PoS - “ADI Data“ Tab.</w:t>
      </w:r>
    </w:p>
    <w:p w14:paraId="2C312EC9" w14:textId="77777777" w:rsidR="00AA5AC4" w:rsidRPr="00AA5AC4" w:rsidRDefault="00AA5AC4" w:rsidP="00AA5AC4">
      <w:pPr>
        <w:pStyle w:val="Heading3"/>
        <w:rPr>
          <w:lang w:val="en-US"/>
        </w:rPr>
      </w:pPr>
      <w:bookmarkStart w:id="315" w:name="scroll-bookmark-173"/>
      <w:bookmarkStart w:id="316" w:name="_Toc256000170"/>
      <w:bookmarkStart w:id="317" w:name="scroll-bookmark-79"/>
      <w:bookmarkStart w:id="318" w:name="_Toc198818817"/>
      <w:bookmarkEnd w:id="315"/>
      <w:r w:rsidRPr="00AA5AC4">
        <w:rPr>
          <w:lang w:val="en-US"/>
        </w:rPr>
        <w:t>XPS-ZENIT-512 - Import Profit and Loss - Gaming Hall</w:t>
      </w:r>
      <w:bookmarkEnd w:id="316"/>
      <w:bookmarkEnd w:id="317"/>
      <w:bookmarkEnd w:id="318"/>
    </w:p>
    <w:p w14:paraId="75DCA26B" w14:textId="77777777" w:rsidR="00AA5AC4" w:rsidRPr="00AA5AC4" w:rsidRDefault="00AA5AC4" w:rsidP="00AA5AC4">
      <w:pPr>
        <w:rPr>
          <w:lang w:val="en-US"/>
        </w:rPr>
      </w:pPr>
      <w:r w:rsidRPr="00AA5AC4">
        <w:rPr>
          <w:lang w:val="en-US"/>
        </w:rPr>
        <w:t>The goal of this feature is to allow users to import information related to Collection, Revenues and Fees information related to PoS typing: Gaming Hall into the ZENIT system. The import occurs through an Excel file structured according to a standard template, prepared by the system and distributed to users.</w:t>
      </w:r>
    </w:p>
    <w:p w14:paraId="2C4FD510" w14:textId="77777777" w:rsidR="00AA5AC4" w:rsidRPr="00AA5AC4" w:rsidRDefault="00AA5AC4" w:rsidP="00AA5AC4">
      <w:pPr>
        <w:rPr>
          <w:lang w:val="en-US"/>
        </w:rPr>
      </w:pPr>
      <w:r w:rsidRPr="00AA5AC4">
        <w:rPr>
          <w:lang w:val="en-US"/>
        </w:rPr>
        <w:t>The original file produced monthly by the Management Control (CdG) office, named “</w:t>
      </w:r>
      <w:r w:rsidRPr="00AA5AC4">
        <w:rPr>
          <w:i/>
          <w:lang w:val="en-US"/>
        </w:rPr>
        <w:t>P&amp;L GAMING HALL YTD M&lt;mm&gt; &lt;yyyy&gt; sent.xlsx</w:t>
      </w:r>
      <w:r w:rsidRPr="00AA5AC4">
        <w:rPr>
          <w:lang w:val="en-US"/>
        </w:rPr>
        <w:t xml:space="preserve">“ (where &lt;mm&gt; represents the month number formatted as “00” and &lt;yyyy&gt; indicates the corresponding year), contains multiply sheets: one dedicated to </w:t>
      </w:r>
      <w:r w:rsidRPr="00AA5AC4">
        <w:rPr>
          <w:i/>
          <w:lang w:val="en-US"/>
        </w:rPr>
        <w:t>DB YTD</w:t>
      </w:r>
      <w:r w:rsidRPr="00AA5AC4">
        <w:rPr>
          <w:lang w:val="en-US"/>
        </w:rPr>
        <w:t>. However, this file cannot be imported directly into the system. It is required that the user accesses the file received from CdG, extracts the data related to PoS, and transcribes it into the Excel template dedicated to P&amp;L Gaming Hall Data, maintaining the structure required by the system.</w:t>
      </w:r>
    </w:p>
    <w:tbl>
      <w:tblPr>
        <w:tblStyle w:val="ScrollNote"/>
        <w:tblW w:w="5000" w:type="pct"/>
        <w:tblLook w:val="0180" w:firstRow="0" w:lastRow="0" w:firstColumn="1" w:lastColumn="1" w:noHBand="0" w:noVBand="0"/>
      </w:tblPr>
      <w:tblGrid>
        <w:gridCol w:w="9345"/>
      </w:tblGrid>
      <w:tr w:rsidR="00AA5AC4" w:rsidRPr="00335F8D" w14:paraId="57F0843D" w14:textId="77777777" w:rsidTr="00E52C34">
        <w:tc>
          <w:tcPr>
            <w:tcW w:w="0" w:type="auto"/>
          </w:tcPr>
          <w:p w14:paraId="0DAD99C3" w14:textId="77777777" w:rsidR="00AA5AC4" w:rsidRDefault="00AA5AC4" w:rsidP="00E52C34">
            <w:r>
              <w:lastRenderedPageBreak/>
              <w:t>It is essential to also include the month and year of reference for the data, as this information will need to be displayed on the dashboard.</w:t>
            </w:r>
          </w:p>
        </w:tc>
      </w:tr>
    </w:tbl>
    <w:p w14:paraId="410DED0E" w14:textId="77777777" w:rsidR="00AA5AC4" w:rsidRPr="00AA5AC4" w:rsidRDefault="00AA5AC4" w:rsidP="00AA5AC4">
      <w:pPr>
        <w:rPr>
          <w:lang w:val="en-US"/>
        </w:rPr>
      </w:pPr>
      <w:r w:rsidRPr="00AA5AC4">
        <w:rPr>
          <w:lang w:val="en-US"/>
        </w:rPr>
        <w:t>The user will manually upload the excel by accessing the application in the "Massive Importer" section and selecting "</w:t>
      </w:r>
      <w:r w:rsidRPr="00AA5AC4">
        <w:rPr>
          <w:i/>
          <w:lang w:val="en-US"/>
        </w:rPr>
        <w:t>Import Profit and Loss - Gaming Hall</w:t>
      </w:r>
      <w:r w:rsidRPr="00AA5AC4">
        <w:rPr>
          <w:lang w:val="en-US"/>
        </w:rPr>
        <w:t>".</w:t>
      </w:r>
    </w:p>
    <w:p w14:paraId="4E4C0435" w14:textId="77777777" w:rsidR="00AA5AC4" w:rsidRPr="00AA5AC4" w:rsidRDefault="00AA5AC4" w:rsidP="00AA5AC4">
      <w:pPr>
        <w:rPr>
          <w:lang w:val="en-US"/>
        </w:rPr>
      </w:pPr>
      <w:r w:rsidRPr="00AA5AC4">
        <w:rPr>
          <w:lang w:val="en-US"/>
        </w:rPr>
        <w:t>If the validation is successful, ZENIT will update the information for each point of sale, using Zona Rice as the reference key.</w:t>
      </w:r>
    </w:p>
    <w:p w14:paraId="554A4217" w14:textId="77777777" w:rsidR="00AA5AC4" w:rsidRPr="00AA5AC4" w:rsidRDefault="00AA5AC4" w:rsidP="00AA5AC4">
      <w:pPr>
        <w:rPr>
          <w:lang w:val="en-US"/>
        </w:rPr>
      </w:pPr>
      <w:r w:rsidRPr="00AA5AC4">
        <w:rPr>
          <w:lang w:val="en-US"/>
        </w:rPr>
        <w:t>The data can be viewed, for each PoS, from the Dashboard in the “Dashboard - Single PoS - “Business Data” and “Dashboard - Single PoS - “ADI Data“ Tab.</w:t>
      </w:r>
    </w:p>
    <w:p w14:paraId="1CD64838" w14:textId="77777777" w:rsidR="00AA5AC4" w:rsidRPr="00AA5AC4" w:rsidRDefault="00AA5AC4" w:rsidP="00AA5AC4">
      <w:pPr>
        <w:pStyle w:val="Heading3"/>
        <w:rPr>
          <w:lang w:val="en-US"/>
        </w:rPr>
      </w:pPr>
      <w:bookmarkStart w:id="319" w:name="scroll-bookmark-174"/>
      <w:bookmarkStart w:id="320" w:name="_Toc256000171"/>
      <w:bookmarkStart w:id="321" w:name="scroll-bookmark-80"/>
      <w:bookmarkStart w:id="322" w:name="_Toc198818818"/>
      <w:bookmarkEnd w:id="319"/>
      <w:r w:rsidRPr="00AA5AC4">
        <w:rPr>
          <w:lang w:val="en-US"/>
        </w:rPr>
        <w:t>XPS-ZENIT-513 - Import Profit and Loss - Corner</w:t>
      </w:r>
      <w:bookmarkEnd w:id="320"/>
      <w:bookmarkEnd w:id="321"/>
      <w:bookmarkEnd w:id="322"/>
    </w:p>
    <w:p w14:paraId="639D5A58" w14:textId="77777777" w:rsidR="00AA5AC4" w:rsidRPr="00AA5AC4" w:rsidRDefault="00AA5AC4" w:rsidP="00AA5AC4">
      <w:pPr>
        <w:rPr>
          <w:lang w:val="en-US"/>
        </w:rPr>
      </w:pPr>
      <w:r w:rsidRPr="00AA5AC4">
        <w:rPr>
          <w:lang w:val="en-US"/>
        </w:rPr>
        <w:t>The goal of this feature is to allow users to import information related to Collection, Revenues and Fees information related to PoS typing: Corner into the ZENIT system. The import occurs through an Excel file structured according to a standard template, prepared by the system and distributed to users.</w:t>
      </w:r>
    </w:p>
    <w:p w14:paraId="269FBF2E" w14:textId="77777777" w:rsidR="00AA5AC4" w:rsidRPr="00AA5AC4" w:rsidRDefault="00AA5AC4" w:rsidP="00AA5AC4">
      <w:pPr>
        <w:rPr>
          <w:lang w:val="en-US"/>
        </w:rPr>
      </w:pPr>
      <w:r w:rsidRPr="00AA5AC4">
        <w:rPr>
          <w:lang w:val="en-US"/>
        </w:rPr>
        <w:t>The original file produced monthly by the Management Control (CdG) office, named “</w:t>
      </w:r>
      <w:r w:rsidRPr="00AA5AC4">
        <w:rPr>
          <w:i/>
          <w:lang w:val="en-US"/>
        </w:rPr>
        <w:t>P&amp;L Corner YTD M&lt;mm&gt; &lt;yyyy&gt; SENT.xlsx</w:t>
      </w:r>
      <w:r w:rsidRPr="00AA5AC4">
        <w:rPr>
          <w:lang w:val="en-US"/>
        </w:rPr>
        <w:t>“ (where &lt;mm&gt; represents the month number formatted as “00” and &lt;yyyy&gt; indicates the corresponding year), contains multiply sheets: one dedicated to DB pos YTD M&lt;mm&gt;“ (where &lt;mm&gt; represents the month number formatted as “00”). However, this file cannot be imported directly into the system. It is required that the user accesses the file received from CdG, extracts the data related to PoS, and transcribes it into the Excel template dedicated to P&amp;L Corner Data, maintaining the structure required by the system.</w:t>
      </w:r>
    </w:p>
    <w:tbl>
      <w:tblPr>
        <w:tblStyle w:val="ScrollNote"/>
        <w:tblW w:w="5000" w:type="pct"/>
        <w:tblLook w:val="0180" w:firstRow="0" w:lastRow="0" w:firstColumn="1" w:lastColumn="1" w:noHBand="0" w:noVBand="0"/>
      </w:tblPr>
      <w:tblGrid>
        <w:gridCol w:w="9345"/>
      </w:tblGrid>
      <w:tr w:rsidR="00AA5AC4" w:rsidRPr="00335F8D" w14:paraId="23B8727C" w14:textId="77777777" w:rsidTr="00E52C34">
        <w:tc>
          <w:tcPr>
            <w:tcW w:w="0" w:type="auto"/>
          </w:tcPr>
          <w:p w14:paraId="5976200D" w14:textId="77777777" w:rsidR="00AA5AC4" w:rsidRDefault="00AA5AC4" w:rsidP="00E52C34">
            <w:r>
              <w:t>It is essential to also include the month and year of reference for the data, as this information will need to be displayed on the dashboard.</w:t>
            </w:r>
          </w:p>
        </w:tc>
      </w:tr>
    </w:tbl>
    <w:p w14:paraId="760CB7C4" w14:textId="77777777" w:rsidR="00AA5AC4" w:rsidRPr="00AA5AC4" w:rsidRDefault="00AA5AC4" w:rsidP="00AA5AC4">
      <w:pPr>
        <w:rPr>
          <w:lang w:val="en-US"/>
        </w:rPr>
      </w:pPr>
      <w:r w:rsidRPr="00AA5AC4">
        <w:rPr>
          <w:lang w:val="en-US"/>
        </w:rPr>
        <w:t>The user will manually upload the excel by accessing the application in the "Massive Importer" section and selecting "</w:t>
      </w:r>
      <w:r w:rsidRPr="00AA5AC4">
        <w:rPr>
          <w:i/>
          <w:lang w:val="en-US"/>
        </w:rPr>
        <w:t>Import Profit and Loss - Corner</w:t>
      </w:r>
      <w:r w:rsidRPr="00AA5AC4">
        <w:rPr>
          <w:lang w:val="en-US"/>
        </w:rPr>
        <w:t>".</w:t>
      </w:r>
    </w:p>
    <w:p w14:paraId="60F2C74C" w14:textId="77777777" w:rsidR="00AA5AC4" w:rsidRPr="00AA5AC4" w:rsidRDefault="00AA5AC4" w:rsidP="00AA5AC4">
      <w:pPr>
        <w:rPr>
          <w:lang w:val="en-US"/>
        </w:rPr>
      </w:pPr>
      <w:r w:rsidRPr="00AA5AC4">
        <w:rPr>
          <w:lang w:val="en-US"/>
        </w:rPr>
        <w:t>If the validation is successful, ZENIT will update the information for each point of sale, using Zona Rice as the reference key.</w:t>
      </w:r>
    </w:p>
    <w:p w14:paraId="5CD49A6E" w14:textId="77777777" w:rsidR="00AA5AC4" w:rsidRPr="00AA5AC4" w:rsidRDefault="00AA5AC4" w:rsidP="00AA5AC4">
      <w:pPr>
        <w:rPr>
          <w:lang w:val="en-US"/>
        </w:rPr>
      </w:pPr>
      <w:r w:rsidRPr="00AA5AC4">
        <w:rPr>
          <w:lang w:val="en-US"/>
        </w:rPr>
        <w:t>The data can be viewed, for each PoS, from the Dashboard in the “Dashboard - Single PoS - “Business Data” and “Dashboard - Single PoS - “ADI Data“ Tab.</w:t>
      </w:r>
    </w:p>
    <w:p w14:paraId="63355669" w14:textId="77777777" w:rsidR="00AA5AC4" w:rsidRDefault="00AA5AC4" w:rsidP="00AA5AC4">
      <w:pPr>
        <w:pStyle w:val="Heading3"/>
      </w:pPr>
      <w:bookmarkStart w:id="323" w:name="scroll-bookmark-175"/>
      <w:bookmarkStart w:id="324" w:name="_Toc256000172"/>
      <w:bookmarkStart w:id="325" w:name="scroll-bookmark-81"/>
      <w:bookmarkStart w:id="326" w:name="_Toc198818819"/>
      <w:bookmarkEnd w:id="323"/>
      <w:r>
        <w:t>XPS-ZENIT-514 - Import QR Corner</w:t>
      </w:r>
      <w:bookmarkEnd w:id="324"/>
      <w:bookmarkEnd w:id="325"/>
      <w:bookmarkEnd w:id="326"/>
    </w:p>
    <w:p w14:paraId="1040DBEE" w14:textId="77777777" w:rsidR="00AA5AC4" w:rsidRPr="00AA5AC4" w:rsidRDefault="00AA5AC4" w:rsidP="00AA5AC4">
      <w:pPr>
        <w:rPr>
          <w:lang w:val="en-US"/>
        </w:rPr>
      </w:pPr>
      <w:r w:rsidRPr="00AA5AC4">
        <w:rPr>
          <w:lang w:val="en-US"/>
        </w:rPr>
        <w:t>The goal of this feature is to allow users to import the Data Activated (Date Activated for channel 1) into the ZENIT system. The import occurs through an Excel file structured according to a standard template, prepared by the system and distributed to users.</w:t>
      </w:r>
    </w:p>
    <w:p w14:paraId="2341EE83" w14:textId="77777777" w:rsidR="00AA5AC4" w:rsidRPr="00AA5AC4" w:rsidRDefault="00AA5AC4" w:rsidP="00AA5AC4">
      <w:pPr>
        <w:rPr>
          <w:lang w:val="en-US"/>
        </w:rPr>
      </w:pPr>
      <w:r w:rsidRPr="00AA5AC4">
        <w:rPr>
          <w:lang w:val="en-US"/>
        </w:rPr>
        <w:t xml:space="preserve">The original file produced monthly by the “Network Distribution” office, named “QR_Corner_&lt;month&gt; &lt;yyyy&gt;“ (where &lt;month&gt; represents the name of month and &lt;yyyy&gt; </w:t>
      </w:r>
      <w:r w:rsidRPr="00AA5AC4">
        <w:rPr>
          <w:lang w:val="en-US"/>
        </w:rPr>
        <w:lastRenderedPageBreak/>
        <w:t>indicates the corresponding year), contains multiply sheets: one dedicated to “QR_corner_M&lt;mm&gt;_&lt;yyyy&gt;“ (where &lt;mm&gt; represents the month number formatted as “00” and &lt;yyyy&gt; indicates the corresponding year). However, this file cannot be imported directly into the system. It is required that the user accesses the file received from Network Distribution, extracts the data related to PoS, and transcribes it into the Excel template dedicated to PoS Master Data, maintaining the structure required by the system.</w:t>
      </w:r>
    </w:p>
    <w:p w14:paraId="3367E225" w14:textId="77777777" w:rsidR="00AA5AC4" w:rsidRPr="00AA5AC4" w:rsidRDefault="00AA5AC4" w:rsidP="00AA5AC4">
      <w:pPr>
        <w:rPr>
          <w:lang w:val="en-US"/>
        </w:rPr>
      </w:pPr>
      <w:r w:rsidRPr="00AA5AC4">
        <w:rPr>
          <w:lang w:val="en-US"/>
        </w:rPr>
        <w:t>The user will manually upload the excel by accessing the application in the "Massive Importer" section and selecting "</w:t>
      </w:r>
      <w:r w:rsidRPr="00AA5AC4">
        <w:rPr>
          <w:i/>
          <w:lang w:val="en-US"/>
        </w:rPr>
        <w:t>Import “QR Corner”</w:t>
      </w:r>
      <w:r w:rsidRPr="00AA5AC4">
        <w:rPr>
          <w:lang w:val="en-US"/>
        </w:rPr>
        <w:t>".</w:t>
      </w:r>
    </w:p>
    <w:p w14:paraId="335B7504" w14:textId="77777777" w:rsidR="00AA5AC4" w:rsidRPr="00AA5AC4" w:rsidRDefault="00AA5AC4" w:rsidP="00AA5AC4">
      <w:pPr>
        <w:rPr>
          <w:lang w:val="en-US"/>
        </w:rPr>
      </w:pPr>
      <w:r w:rsidRPr="00AA5AC4">
        <w:rPr>
          <w:lang w:val="en-US"/>
        </w:rPr>
        <w:t>If the validation is successful, ZENIT will update the information for each point of sale, using Zona Rice as the reference key.</w:t>
      </w:r>
    </w:p>
    <w:p w14:paraId="56A4F08B" w14:textId="77777777" w:rsidR="00AA5AC4" w:rsidRPr="00AA5AC4" w:rsidRDefault="00AA5AC4" w:rsidP="00AA5AC4">
      <w:pPr>
        <w:rPr>
          <w:lang w:val="en-US"/>
        </w:rPr>
      </w:pPr>
      <w:r w:rsidRPr="00AA5AC4">
        <w:rPr>
          <w:lang w:val="en-US"/>
        </w:rPr>
        <w:t>The data can be viewed, for each PoS, from the Dashboard in the “Dashboard - Single PoS - “Master Data” Tab.</w:t>
      </w:r>
    </w:p>
    <w:p w14:paraId="10ACF963" w14:textId="77777777" w:rsidR="00AA5AC4" w:rsidRDefault="00AA5AC4" w:rsidP="00AA5AC4">
      <w:pPr>
        <w:pStyle w:val="Heading3"/>
      </w:pPr>
      <w:bookmarkStart w:id="327" w:name="scroll-bookmark-176"/>
      <w:bookmarkStart w:id="328" w:name="_Toc256000173"/>
      <w:bookmarkStart w:id="329" w:name="scroll-bookmark-82"/>
      <w:bookmarkStart w:id="330" w:name="_Toc198818820"/>
      <w:bookmarkEnd w:id="327"/>
      <w:r>
        <w:t>XPS-ZENIT-520 - Import Offline PoS Data Storage</w:t>
      </w:r>
      <w:bookmarkEnd w:id="328"/>
      <w:bookmarkEnd w:id="329"/>
      <w:bookmarkEnd w:id="330"/>
    </w:p>
    <w:p w14:paraId="56E80C3A" w14:textId="77777777" w:rsidR="00AA5AC4" w:rsidRPr="00AA5AC4" w:rsidRDefault="00AA5AC4" w:rsidP="00AA5AC4">
      <w:pPr>
        <w:rPr>
          <w:lang w:val="en-US"/>
        </w:rPr>
      </w:pPr>
      <w:r w:rsidRPr="00AA5AC4">
        <w:rPr>
          <w:lang w:val="en-US"/>
        </w:rPr>
        <w:t>Information relating to PoS that are not currently collecting, or are resolved, but which are under legal management or have recorded a loss transition in recent years, must be uploaded.</w:t>
      </w:r>
    </w:p>
    <w:p w14:paraId="1F29EEEE" w14:textId="77777777" w:rsidR="00AA5AC4" w:rsidRPr="00AA5AC4" w:rsidRDefault="00AA5AC4" w:rsidP="00AA5AC4">
      <w:pPr>
        <w:rPr>
          <w:lang w:val="en-US"/>
        </w:rPr>
      </w:pPr>
      <w:r w:rsidRPr="00AA5AC4">
        <w:rPr>
          <w:lang w:val="en-US"/>
        </w:rPr>
        <w:t>The file will be produced manually using a template made available to the user and will have to be imported into Zenit and any subsequent changes will update the data on Zenit.</w:t>
      </w:r>
    </w:p>
    <w:p w14:paraId="26BFDC7B" w14:textId="77777777" w:rsidR="00AA5AC4" w:rsidRPr="00AA5AC4" w:rsidRDefault="00AA5AC4" w:rsidP="00AA5AC4">
      <w:pPr>
        <w:rPr>
          <w:lang w:val="en-US"/>
        </w:rPr>
      </w:pPr>
      <w:r w:rsidRPr="00AA5AC4">
        <w:rPr>
          <w:lang w:val="en-US"/>
        </w:rPr>
        <w:t xml:space="preserve">In the Excel file to be imported (e.g. </w:t>
      </w:r>
      <w:r w:rsidRPr="00AA5AC4">
        <w:rPr>
          <w:i/>
          <w:lang w:val="en-US"/>
        </w:rPr>
        <w:t>PoS_Offline</w:t>
      </w:r>
      <w:r w:rsidRPr="00AA5AC4">
        <w:rPr>
          <w:lang w:val="en-US"/>
        </w:rPr>
        <w:t>), it is expected that there will be historical PoS not included in the MDM system, which may have outstanding issues or ongoing disputes. Therefore, it is confirmed that the personal data required for these PoS must be imported exclusively from the file provided during the upload phase, without the possibility of automatic acquisitions from other systems. Offline PoS should be considered as Closed PoS in every respect.</w:t>
      </w:r>
    </w:p>
    <w:tbl>
      <w:tblPr>
        <w:tblStyle w:val="ScrollNote"/>
        <w:tblW w:w="5000" w:type="pct"/>
        <w:tblLook w:val="0180" w:firstRow="0" w:lastRow="0" w:firstColumn="1" w:lastColumn="1" w:noHBand="0" w:noVBand="0"/>
      </w:tblPr>
      <w:tblGrid>
        <w:gridCol w:w="9345"/>
      </w:tblGrid>
      <w:tr w:rsidR="00AA5AC4" w:rsidRPr="00335F8D" w14:paraId="4D554BD9" w14:textId="77777777" w:rsidTr="00E52C34">
        <w:tc>
          <w:tcPr>
            <w:tcW w:w="0" w:type="auto"/>
          </w:tcPr>
          <w:p w14:paraId="297A211E" w14:textId="77777777" w:rsidR="00AA5AC4" w:rsidRDefault="00AA5AC4" w:rsidP="00E52C34">
            <w:r>
              <w:t>Even though the Write-off applied Flag (Write-off to Losses) data will not currently appear on the Dashboard, the entered data is still saved and stored, so it can be used in the future.</w:t>
            </w:r>
          </w:p>
        </w:tc>
      </w:tr>
    </w:tbl>
    <w:p w14:paraId="5C4B9667" w14:textId="77777777" w:rsidR="00AA5AC4" w:rsidRPr="00AA5AC4" w:rsidRDefault="00AA5AC4" w:rsidP="00AA5AC4">
      <w:pPr>
        <w:rPr>
          <w:lang w:val="en-US"/>
        </w:rPr>
      </w:pPr>
      <w:r w:rsidRPr="00AA5AC4">
        <w:rPr>
          <w:lang w:val="en-US"/>
        </w:rPr>
        <w:t>The user will manually upload the excel by accessing the application in the "Massive Importer" section and selecting "</w:t>
      </w:r>
      <w:r w:rsidRPr="00AA5AC4">
        <w:rPr>
          <w:i/>
          <w:lang w:val="en-US"/>
        </w:rPr>
        <w:t>Import Offline PoS Data Storage</w:t>
      </w:r>
      <w:r w:rsidRPr="00AA5AC4">
        <w:rPr>
          <w:lang w:val="en-US"/>
        </w:rPr>
        <w:t>".</w:t>
      </w:r>
    </w:p>
    <w:p w14:paraId="5AD5CDB3" w14:textId="77777777" w:rsidR="00AA5AC4" w:rsidRPr="00AA5AC4" w:rsidRDefault="00AA5AC4" w:rsidP="00AA5AC4">
      <w:pPr>
        <w:rPr>
          <w:lang w:val="en-US"/>
        </w:rPr>
      </w:pPr>
      <w:r w:rsidRPr="00AA5AC4">
        <w:rPr>
          <w:lang w:val="en-US"/>
        </w:rPr>
        <w:t>If the validation is successful, ZENIT will update the information for each point of sale, using ID Rice and Zona Rice as the reference key.</w:t>
      </w:r>
    </w:p>
    <w:p w14:paraId="57413586" w14:textId="77777777" w:rsidR="00AA5AC4" w:rsidRPr="00AA5AC4" w:rsidRDefault="00AA5AC4" w:rsidP="00AA5AC4">
      <w:pPr>
        <w:rPr>
          <w:lang w:val="en-US"/>
        </w:rPr>
      </w:pPr>
      <w:r w:rsidRPr="00AA5AC4">
        <w:rPr>
          <w:lang w:val="en-US"/>
        </w:rPr>
        <w:t>The data can be viewed, for each PoS, from the Dashboard in the “Dashboard - Single PoS”.</w:t>
      </w:r>
    </w:p>
    <w:p w14:paraId="7BAF4C4A" w14:textId="77777777" w:rsidR="00AA5AC4" w:rsidRDefault="00AA5AC4" w:rsidP="00AA5AC4">
      <w:pPr>
        <w:pStyle w:val="Heading3"/>
      </w:pPr>
      <w:bookmarkStart w:id="331" w:name="scroll-bookmark-177"/>
      <w:bookmarkStart w:id="332" w:name="_Toc256000174"/>
      <w:bookmarkStart w:id="333" w:name="scroll-bookmark-83"/>
      <w:bookmarkStart w:id="334" w:name="_Toc198818821"/>
      <w:bookmarkEnd w:id="331"/>
      <w:r>
        <w:t>XPS-ZENIT-530 - Import Tracking Winnings</w:t>
      </w:r>
      <w:bookmarkEnd w:id="332"/>
      <w:bookmarkEnd w:id="333"/>
      <w:bookmarkEnd w:id="334"/>
    </w:p>
    <w:p w14:paraId="0F0EA155" w14:textId="77777777" w:rsidR="00AA5AC4" w:rsidRPr="00AA5AC4" w:rsidRDefault="00AA5AC4" w:rsidP="00AA5AC4">
      <w:pPr>
        <w:rPr>
          <w:lang w:val="en-US"/>
        </w:rPr>
      </w:pPr>
      <w:r w:rsidRPr="00AA5AC4">
        <w:rPr>
          <w:lang w:val="en-US"/>
        </w:rPr>
        <w:t>The goal of this feature is to allow users to import information related to Tracking Winnings into the ZENIT system. The import occurs through an Excel file structured according to a standard template, prepared by the system and distributed to users.</w:t>
      </w:r>
    </w:p>
    <w:p w14:paraId="3F4FE377" w14:textId="77777777" w:rsidR="00AA5AC4" w:rsidRPr="00AA5AC4" w:rsidRDefault="00AA5AC4" w:rsidP="00AA5AC4">
      <w:pPr>
        <w:rPr>
          <w:lang w:val="en-US"/>
        </w:rPr>
      </w:pPr>
      <w:r w:rsidRPr="00AA5AC4">
        <w:rPr>
          <w:lang w:val="en-US"/>
        </w:rPr>
        <w:t xml:space="preserve">The original file produced by the DWH system, named "Monitoraggio_Pagamento_Vincite &lt;yyyy-mm-dd&gt;" (Where &lt;yyyy-mm-dd&gt; is the reference date) , contains three sheets: one dedicated to Sport Tickets paid at other agencies, one to Unpaid winning SPORT tickets and one to Unpaid </w:t>
      </w:r>
      <w:r w:rsidRPr="00AA5AC4">
        <w:rPr>
          <w:lang w:val="en-US"/>
        </w:rPr>
        <w:lastRenderedPageBreak/>
        <w:t>winning VR tickets. However, this file cannot be imported directly into the system. It is required that the user accesses the file received from DWH, extract the data related to Sport Tickets paid at other agencies, one to Unpaid winning SPORT tickets and one to Unpaid winning VR tickets, and transcribe them into three separate Excel files, using the dedicated templates provided by the system while maintaining the structure required by the system.</w:t>
      </w:r>
    </w:p>
    <w:p w14:paraId="76D61ECC" w14:textId="77777777" w:rsidR="00AA5AC4" w:rsidRPr="00AA5AC4" w:rsidRDefault="00AA5AC4" w:rsidP="00AA5AC4">
      <w:pPr>
        <w:rPr>
          <w:lang w:val="en-US"/>
        </w:rPr>
      </w:pPr>
      <w:r w:rsidRPr="00AA5AC4">
        <w:rPr>
          <w:lang w:val="en-US"/>
        </w:rPr>
        <w:t>The user will manually upload three separate files by accessing the application in the "Massive Importer" section and selecting the appropriate option:</w:t>
      </w:r>
    </w:p>
    <w:p w14:paraId="0F687EC2" w14:textId="77777777" w:rsidR="00AA5AC4" w:rsidRPr="00AA5AC4" w:rsidRDefault="00AA5AC4" w:rsidP="00BF6D22">
      <w:pPr>
        <w:numPr>
          <w:ilvl w:val="0"/>
          <w:numId w:val="207"/>
        </w:numPr>
        <w:spacing w:before="0" w:after="120"/>
        <w:jc w:val="left"/>
        <w:rPr>
          <w:lang w:val="en-US"/>
        </w:rPr>
      </w:pPr>
      <w:r w:rsidRPr="00AA5AC4">
        <w:rPr>
          <w:lang w:val="en-US"/>
        </w:rPr>
        <w:t>"Import Tracking Winnings - Tickets paid at other agencies";</w:t>
      </w:r>
    </w:p>
    <w:p w14:paraId="36D39BB0" w14:textId="77777777" w:rsidR="00AA5AC4" w:rsidRPr="00AA5AC4" w:rsidRDefault="00AA5AC4" w:rsidP="00BF6D22">
      <w:pPr>
        <w:numPr>
          <w:ilvl w:val="0"/>
          <w:numId w:val="207"/>
        </w:numPr>
        <w:spacing w:before="0" w:after="120"/>
        <w:jc w:val="left"/>
        <w:rPr>
          <w:lang w:val="en-US"/>
        </w:rPr>
      </w:pPr>
      <w:r w:rsidRPr="00AA5AC4">
        <w:rPr>
          <w:lang w:val="en-US"/>
        </w:rPr>
        <w:t>"Import Tracking Winnings - Unpaid winning SPORT tickets";</w:t>
      </w:r>
    </w:p>
    <w:p w14:paraId="6F088627" w14:textId="77777777" w:rsidR="00AA5AC4" w:rsidRPr="00AA5AC4" w:rsidRDefault="00AA5AC4" w:rsidP="00BF6D22">
      <w:pPr>
        <w:numPr>
          <w:ilvl w:val="0"/>
          <w:numId w:val="207"/>
        </w:numPr>
        <w:spacing w:before="0" w:after="120"/>
        <w:jc w:val="left"/>
        <w:rPr>
          <w:lang w:val="en-US"/>
        </w:rPr>
      </w:pPr>
      <w:r w:rsidRPr="00AA5AC4">
        <w:rPr>
          <w:lang w:val="en-US"/>
        </w:rPr>
        <w:t>"Import Tracking Winnings - Unpaid winning VR tickets".</w:t>
      </w:r>
    </w:p>
    <w:p w14:paraId="350F707E" w14:textId="77777777" w:rsidR="00AA5AC4" w:rsidRPr="00AA5AC4" w:rsidRDefault="00AA5AC4" w:rsidP="00AA5AC4">
      <w:pPr>
        <w:rPr>
          <w:lang w:val="en-US"/>
        </w:rPr>
      </w:pPr>
      <w:r w:rsidRPr="00AA5AC4">
        <w:rPr>
          <w:lang w:val="en-US"/>
        </w:rPr>
        <w:t>If the validation is successful, ZENIT will update the Tracking Winnings information for each point of sale, using Seller PoS identifier as the reference key.</w:t>
      </w:r>
    </w:p>
    <w:p w14:paraId="2C5B6206" w14:textId="77777777" w:rsidR="00AA5AC4" w:rsidRPr="00AA5AC4" w:rsidRDefault="00AA5AC4" w:rsidP="00AA5AC4">
      <w:pPr>
        <w:rPr>
          <w:lang w:val="en-US"/>
        </w:rPr>
      </w:pPr>
      <w:r w:rsidRPr="00AA5AC4">
        <w:rPr>
          <w:lang w:val="en-US"/>
        </w:rPr>
        <w:t>The data can be viewed, for each PoS, from the Dashboard in the “Dashboard - Single PoS - Winning Data” Tab.</w:t>
      </w:r>
    </w:p>
    <w:p w14:paraId="48CC4843" w14:textId="77777777" w:rsidR="00AA5AC4" w:rsidRPr="003F20EC" w:rsidRDefault="00AA5AC4" w:rsidP="00AA5AC4">
      <w:pPr>
        <w:pStyle w:val="Heading3"/>
      </w:pPr>
      <w:bookmarkStart w:id="335" w:name="scroll-bookmark-178"/>
      <w:bookmarkStart w:id="336" w:name="_Toc256000175"/>
      <w:bookmarkStart w:id="337" w:name="scroll-bookmark-84"/>
      <w:bookmarkStart w:id="338" w:name="_Toc198818822"/>
      <w:bookmarkEnd w:id="335"/>
      <w:r w:rsidRPr="003F20EC">
        <w:t>XPS-ZENIT-533 - Import AWP - Altro Concessionario</w:t>
      </w:r>
      <w:bookmarkEnd w:id="336"/>
      <w:bookmarkEnd w:id="337"/>
      <w:bookmarkEnd w:id="338"/>
    </w:p>
    <w:p w14:paraId="5FFD0223" w14:textId="77777777" w:rsidR="00AA5AC4" w:rsidRPr="00AA5AC4" w:rsidRDefault="00AA5AC4" w:rsidP="00AA5AC4">
      <w:pPr>
        <w:rPr>
          <w:lang w:val="en-US"/>
        </w:rPr>
      </w:pPr>
      <w:r w:rsidRPr="00AA5AC4">
        <w:rPr>
          <w:lang w:val="en-US"/>
        </w:rPr>
        <w:t>The goal of this feature is to allow users to import information related to the number of AWP “Altro Concessionario” into the ZENIT system. The import occurs through an Excel file structured according to a standard template, prepared by the system and distributed to users.</w:t>
      </w:r>
    </w:p>
    <w:p w14:paraId="0847E3B7" w14:textId="77777777" w:rsidR="00AA5AC4" w:rsidRPr="00AA5AC4" w:rsidRDefault="00AA5AC4" w:rsidP="00AA5AC4">
      <w:pPr>
        <w:rPr>
          <w:lang w:val="en-US"/>
        </w:rPr>
      </w:pPr>
      <w:r w:rsidRPr="00AA5AC4">
        <w:rPr>
          <w:lang w:val="en-US"/>
        </w:rPr>
        <w:t>The original file produced by the DWH system, named "&lt;dd.mm.yyyy&gt;_DETTAGLIO AWP ALTRO CONCESSIONARIO.xlsx“ (where &lt;dd.mm.yyyy&gt; represents the reference date), contains one sheet sheet. It is required that the user accesses the file received, extracts the data related to AWP detail (“dettaglio“), and transcribes it into the Excel template dedicated to AWP “Altro Concessionario”, maintaining the structure required by the system.</w:t>
      </w:r>
    </w:p>
    <w:p w14:paraId="48F7A5A4" w14:textId="77777777" w:rsidR="00AA5AC4" w:rsidRPr="00AA5AC4" w:rsidRDefault="00AA5AC4" w:rsidP="00AA5AC4">
      <w:pPr>
        <w:rPr>
          <w:lang w:val="en-US"/>
        </w:rPr>
      </w:pPr>
      <w:r w:rsidRPr="00AA5AC4">
        <w:rPr>
          <w:lang w:val="en-US"/>
        </w:rPr>
        <w:t>Every record in the Excel sheet corresponds to an AWP. Therefore, it is necessary to retrieve the number of AWPs associated with each PoS.</w:t>
      </w:r>
    </w:p>
    <w:p w14:paraId="5F9A6D54" w14:textId="77777777" w:rsidR="00AA5AC4" w:rsidRPr="00AA5AC4" w:rsidRDefault="00AA5AC4" w:rsidP="00BF6D22">
      <w:pPr>
        <w:numPr>
          <w:ilvl w:val="0"/>
          <w:numId w:val="208"/>
        </w:numPr>
        <w:spacing w:before="0" w:after="120"/>
        <w:jc w:val="left"/>
        <w:rPr>
          <w:lang w:val="en-US"/>
        </w:rPr>
      </w:pPr>
      <w:r w:rsidRPr="00AA5AC4">
        <w:rPr>
          <w:b/>
          <w:lang w:val="en-US"/>
        </w:rPr>
        <w:t>Number AWP AC</w:t>
      </w:r>
      <w:r w:rsidRPr="00AA5AC4">
        <w:rPr>
          <w:lang w:val="en-US"/>
        </w:rPr>
        <w:t xml:space="preserve"> - calculated: represents the number of occurrences of records whose identifier is equal to "Zona Rice".</w:t>
      </w:r>
    </w:p>
    <w:p w14:paraId="426106CF" w14:textId="77777777" w:rsidR="00AA5AC4" w:rsidRPr="00AA5AC4" w:rsidRDefault="00AA5AC4" w:rsidP="00AA5AC4">
      <w:pPr>
        <w:rPr>
          <w:lang w:val="en-US"/>
        </w:rPr>
      </w:pPr>
      <w:r w:rsidRPr="00AA5AC4">
        <w:rPr>
          <w:lang w:val="en-US"/>
        </w:rPr>
        <w:t>The user will manually upload the excel by accessing the application in the "Massive Importer" section and selecting "</w:t>
      </w:r>
      <w:r w:rsidRPr="00AA5AC4">
        <w:rPr>
          <w:i/>
          <w:lang w:val="en-US"/>
        </w:rPr>
        <w:t>Import AWP - Altro Concessionario</w:t>
      </w:r>
      <w:r w:rsidRPr="00AA5AC4">
        <w:rPr>
          <w:lang w:val="en-US"/>
        </w:rPr>
        <w:t>".</w:t>
      </w:r>
    </w:p>
    <w:p w14:paraId="1F4EFE21" w14:textId="77777777" w:rsidR="00AA5AC4" w:rsidRPr="00AA5AC4" w:rsidRDefault="00AA5AC4" w:rsidP="00AA5AC4">
      <w:pPr>
        <w:rPr>
          <w:lang w:val="en-US"/>
        </w:rPr>
      </w:pPr>
      <w:r w:rsidRPr="00AA5AC4">
        <w:rPr>
          <w:lang w:val="en-US"/>
        </w:rPr>
        <w:t>If the validation is successful, ZENIT will update the information for each point of sale, using Zona Rice as the reference key.</w:t>
      </w:r>
    </w:p>
    <w:p w14:paraId="3478040B" w14:textId="77777777" w:rsidR="00AA5AC4" w:rsidRPr="00AA5AC4" w:rsidRDefault="00AA5AC4" w:rsidP="00AA5AC4">
      <w:pPr>
        <w:rPr>
          <w:lang w:val="en-US"/>
        </w:rPr>
      </w:pPr>
      <w:r w:rsidRPr="00AA5AC4">
        <w:rPr>
          <w:lang w:val="en-US"/>
        </w:rPr>
        <w:t>The data can be viewed, for each PoS, from the Dashboard in the “Dashboard - Single PoS - “ADI Data” Tab.</w:t>
      </w:r>
    </w:p>
    <w:p w14:paraId="7B3FDB7B" w14:textId="77777777" w:rsidR="00AA5AC4" w:rsidRDefault="00AA5AC4" w:rsidP="00AA5AC4">
      <w:pPr>
        <w:pStyle w:val="Heading3"/>
      </w:pPr>
      <w:bookmarkStart w:id="339" w:name="scroll-bookmark-179"/>
      <w:bookmarkStart w:id="340" w:name="_Toc256000176"/>
      <w:bookmarkStart w:id="341" w:name="scroll-bookmark-85"/>
      <w:bookmarkStart w:id="342" w:name="_Toc198818823"/>
      <w:bookmarkEnd w:id="339"/>
      <w:r>
        <w:lastRenderedPageBreak/>
        <w:t>XPS-ZENIT-534 - Import DATABASE RETE</w:t>
      </w:r>
      <w:bookmarkEnd w:id="340"/>
      <w:bookmarkEnd w:id="341"/>
      <w:bookmarkEnd w:id="342"/>
    </w:p>
    <w:p w14:paraId="5BD3F472" w14:textId="77777777" w:rsidR="00AA5AC4" w:rsidRPr="00AA5AC4" w:rsidRDefault="00AA5AC4" w:rsidP="00AA5AC4">
      <w:pPr>
        <w:rPr>
          <w:lang w:val="en-US"/>
        </w:rPr>
      </w:pPr>
      <w:r w:rsidRPr="00AA5AC4">
        <w:rPr>
          <w:lang w:val="en-US"/>
        </w:rPr>
        <w:t>The goal of this feature is to allow users to import information related to Database Rete into the ZENIT system. The import occurs through an Excel file structured according to a standard template, prepared by the system and distributed to users.</w:t>
      </w:r>
    </w:p>
    <w:p w14:paraId="6D558F81" w14:textId="77777777" w:rsidR="00AA5AC4" w:rsidRPr="00AA5AC4" w:rsidRDefault="00AA5AC4" w:rsidP="00AA5AC4">
      <w:pPr>
        <w:rPr>
          <w:lang w:val="en-US"/>
        </w:rPr>
      </w:pPr>
      <w:r w:rsidRPr="00AA5AC4">
        <w:rPr>
          <w:lang w:val="en-US"/>
        </w:rPr>
        <w:t>The original file produced by the Credit Office, named "DATABASE RETE M&lt;m&gt; &lt;yyyy&gt;“ (where &lt;m&gt; represents the month reference number and &lt;yyyy&gt; the year reference number), contains only one sheets. However, this file cannot be imported directly into the system. It is required that the user accesses the file created by Credit Office, extracts the data related to Unpaid winning VR tickets, and transcribes it into the Excel template dedicated to Database Rete, maintaining the structure required by the system.</w:t>
      </w:r>
    </w:p>
    <w:p w14:paraId="066F3CC1" w14:textId="77777777" w:rsidR="00AA5AC4" w:rsidRPr="00AA5AC4" w:rsidRDefault="00AA5AC4" w:rsidP="00AA5AC4">
      <w:pPr>
        <w:rPr>
          <w:lang w:val="en-US"/>
        </w:rPr>
      </w:pPr>
      <w:r w:rsidRPr="00AA5AC4">
        <w:rPr>
          <w:lang w:val="en-US"/>
        </w:rPr>
        <w:t>The user will manually upload the excel by accessing the application in the "Massive Importer" section and selecting "</w:t>
      </w:r>
      <w:r w:rsidRPr="00AA5AC4">
        <w:rPr>
          <w:i/>
          <w:lang w:val="en-US"/>
        </w:rPr>
        <w:t>Import DATABASE RETE</w:t>
      </w:r>
      <w:r w:rsidRPr="00AA5AC4">
        <w:rPr>
          <w:lang w:val="en-US"/>
        </w:rPr>
        <w:t>".</w:t>
      </w:r>
    </w:p>
    <w:p w14:paraId="747A795F" w14:textId="77777777" w:rsidR="00AA5AC4" w:rsidRPr="00AA5AC4" w:rsidRDefault="00AA5AC4" w:rsidP="00AA5AC4">
      <w:pPr>
        <w:rPr>
          <w:lang w:val="en-US"/>
        </w:rPr>
      </w:pPr>
      <w:r w:rsidRPr="00AA5AC4">
        <w:rPr>
          <w:lang w:val="en-US"/>
        </w:rPr>
        <w:t>If the validation is successful, ZENIT will update the information for each point of sale, using ID Rice and Zona Rice as the reference key.</w:t>
      </w:r>
    </w:p>
    <w:p w14:paraId="198F39BC" w14:textId="77777777" w:rsidR="00AA5AC4" w:rsidRPr="00AA5AC4" w:rsidRDefault="00AA5AC4" w:rsidP="00AA5AC4">
      <w:pPr>
        <w:rPr>
          <w:lang w:val="en-US"/>
        </w:rPr>
      </w:pPr>
      <w:r w:rsidRPr="00AA5AC4">
        <w:rPr>
          <w:lang w:val="en-US"/>
        </w:rPr>
        <w:t>The data can be viewed, for each PoS, from the Dashboard in the “Dashboard - Single PoS”.</w:t>
      </w:r>
    </w:p>
    <w:p w14:paraId="26A69D77" w14:textId="77777777" w:rsidR="00AA5AC4" w:rsidRDefault="00AA5AC4" w:rsidP="00AA5AC4">
      <w:pPr>
        <w:pStyle w:val="Heading3"/>
      </w:pPr>
      <w:bookmarkStart w:id="343" w:name="scroll-bookmark-180"/>
      <w:bookmarkStart w:id="344" w:name="_Toc256000177"/>
      <w:bookmarkStart w:id="345" w:name="scroll-bookmark-86"/>
      <w:bookmarkStart w:id="346" w:name="_Toc198818824"/>
      <w:bookmarkEnd w:id="343"/>
      <w:r>
        <w:t>XPS-ZENIT-535 - Import DB Corner</w:t>
      </w:r>
      <w:bookmarkEnd w:id="344"/>
      <w:bookmarkEnd w:id="345"/>
      <w:bookmarkEnd w:id="346"/>
    </w:p>
    <w:p w14:paraId="60F3B299" w14:textId="77777777" w:rsidR="00AA5AC4" w:rsidRPr="00AA5AC4" w:rsidRDefault="00AA5AC4" w:rsidP="00AA5AC4">
      <w:pPr>
        <w:rPr>
          <w:lang w:val="en-US"/>
        </w:rPr>
      </w:pPr>
      <w:r w:rsidRPr="00AA5AC4">
        <w:rPr>
          <w:lang w:val="en-US"/>
        </w:rPr>
        <w:t>The goal of this feature is to allow users to import information related to Database Corner into the ZENIT system. The import occurs through an Excel file structured according to a standard template, prepared by the system and distributed to users.</w:t>
      </w:r>
    </w:p>
    <w:p w14:paraId="001785A8" w14:textId="77777777" w:rsidR="00AA5AC4" w:rsidRPr="00AA5AC4" w:rsidRDefault="00AA5AC4" w:rsidP="00AA5AC4">
      <w:pPr>
        <w:rPr>
          <w:lang w:val="en-US"/>
        </w:rPr>
      </w:pPr>
      <w:r w:rsidRPr="00AA5AC4">
        <w:rPr>
          <w:lang w:val="en-US"/>
        </w:rPr>
        <w:t>The original file produced by the Credit Office, named DB_Corner_&lt;Month&gt; &lt;yy&gt;.xlsx“ (where &lt;Month&gt; represents the month reference name and &lt;yy&gt; the year reference number), contains several sheets: one dedicated to Corner Data: “QR_corner_M&lt;mm&gt;_&lt;yyyy&gt;“ (where &lt;mm&gt; represents the month number formatted as “00” and &lt;yyyy&gt; indicates the corresponding year) . However, this file cannot be imported directly into the system. It is required that the user accesses the file created by Credit Office, extracts the data related to Unpaid winning VR tickets, and transcribes it into the Excel template dedicated to Database Rete, maintaining the structure required by the system.</w:t>
      </w:r>
    </w:p>
    <w:p w14:paraId="216F2AFE" w14:textId="77777777" w:rsidR="00AA5AC4" w:rsidRPr="00AA5AC4" w:rsidRDefault="00AA5AC4" w:rsidP="00AA5AC4">
      <w:pPr>
        <w:rPr>
          <w:lang w:val="en-US"/>
        </w:rPr>
      </w:pPr>
      <w:r w:rsidRPr="00AA5AC4">
        <w:rPr>
          <w:lang w:val="en-US"/>
        </w:rPr>
        <w:t>The user will manually upload the excel by accessing the application in the "Massive Importer" section and selecting "</w:t>
      </w:r>
      <w:r w:rsidRPr="00AA5AC4">
        <w:rPr>
          <w:i/>
          <w:lang w:val="en-US"/>
        </w:rPr>
        <w:t>Import DB Corner</w:t>
      </w:r>
      <w:r w:rsidRPr="00AA5AC4">
        <w:rPr>
          <w:lang w:val="en-US"/>
        </w:rPr>
        <w:t>".</w:t>
      </w:r>
    </w:p>
    <w:p w14:paraId="40D10527" w14:textId="77777777" w:rsidR="00AA5AC4" w:rsidRPr="00AA5AC4" w:rsidRDefault="00AA5AC4" w:rsidP="00AA5AC4">
      <w:pPr>
        <w:rPr>
          <w:lang w:val="en-US"/>
        </w:rPr>
      </w:pPr>
      <w:r w:rsidRPr="00AA5AC4">
        <w:rPr>
          <w:lang w:val="en-US"/>
        </w:rPr>
        <w:t>If the validation is successful, ZENIT will update the information for each point of sale, using ID Rice and Zona Rice as the reference key.</w:t>
      </w:r>
    </w:p>
    <w:p w14:paraId="2DBF7718" w14:textId="77777777" w:rsidR="00AA5AC4" w:rsidRPr="00AA5AC4" w:rsidRDefault="00AA5AC4" w:rsidP="00AA5AC4">
      <w:pPr>
        <w:rPr>
          <w:lang w:val="en-US"/>
        </w:rPr>
      </w:pPr>
      <w:r w:rsidRPr="00AA5AC4">
        <w:rPr>
          <w:lang w:val="en-US"/>
        </w:rPr>
        <w:t>The data can be viewed, for each PoS, from the Dashboard in the “Dashboard - Single PoS”.</w:t>
      </w:r>
    </w:p>
    <w:p w14:paraId="2548A9F7" w14:textId="77777777" w:rsidR="00AA5AC4" w:rsidRDefault="00AA5AC4" w:rsidP="00AA5AC4">
      <w:pPr>
        <w:pStyle w:val="Heading3"/>
      </w:pPr>
      <w:bookmarkStart w:id="347" w:name="scroll-bookmark-181"/>
      <w:bookmarkStart w:id="348" w:name="_Toc256000178"/>
      <w:bookmarkStart w:id="349" w:name="scroll-bookmark-87"/>
      <w:bookmarkStart w:id="350" w:name="_Toc198818825"/>
      <w:bookmarkEnd w:id="347"/>
      <w:r>
        <w:t>XPS-ZENIT-536 - Import GNTN Credit Situation</w:t>
      </w:r>
      <w:bookmarkEnd w:id="348"/>
      <w:bookmarkEnd w:id="349"/>
      <w:bookmarkEnd w:id="350"/>
    </w:p>
    <w:p w14:paraId="6FAD1ED3" w14:textId="77777777" w:rsidR="00AA5AC4" w:rsidRPr="00AA5AC4" w:rsidRDefault="00AA5AC4" w:rsidP="00AA5AC4">
      <w:pPr>
        <w:rPr>
          <w:lang w:val="en-US"/>
        </w:rPr>
      </w:pPr>
      <w:r w:rsidRPr="00AA5AC4">
        <w:rPr>
          <w:lang w:val="en-US"/>
        </w:rPr>
        <w:t>The goal of this feature is to allow users to import information related to GNTN Credit Situation into the ZENIT system. The import occurs through an Excel file structured according to a standard template, prepared by the system and distributed to users.</w:t>
      </w:r>
    </w:p>
    <w:p w14:paraId="5F848A66" w14:textId="77777777" w:rsidR="00AA5AC4" w:rsidRPr="00AA5AC4" w:rsidRDefault="00AA5AC4" w:rsidP="00AA5AC4">
      <w:pPr>
        <w:rPr>
          <w:lang w:val="en-US"/>
        </w:rPr>
      </w:pPr>
      <w:r w:rsidRPr="00AA5AC4">
        <w:rPr>
          <w:lang w:val="en-US"/>
        </w:rPr>
        <w:lastRenderedPageBreak/>
        <w:t>The original file produced by the BO through ANAFIDIWEB (GEO), named “SITUAZIONE_FIDI_Giochi Numerici_&lt;yyyyymmdd_hhmmss&gt;.xlsx“ (where &lt;yyyyymmdd_hhmmss&gt; represents the timestamp reference), contains one dedicated to GNTN Credit Situation. However, this file cannot be imported directly into the system. It is required that the user accesses the file created by BO, extracts the data related to GNTN Credit Situation, and transcribes it into the Excel template dedicated to Lottery Credit Management, maintaining the structure required by the system.</w:t>
      </w:r>
    </w:p>
    <w:p w14:paraId="7ABE4DBB" w14:textId="77777777" w:rsidR="00AA5AC4" w:rsidRPr="00AA5AC4" w:rsidRDefault="00AA5AC4" w:rsidP="00AA5AC4">
      <w:pPr>
        <w:rPr>
          <w:lang w:val="en-US"/>
        </w:rPr>
      </w:pPr>
      <w:r w:rsidRPr="00AA5AC4">
        <w:rPr>
          <w:lang w:val="en-US"/>
        </w:rPr>
        <w:t>The user will manually upload the excel by accessing the application in the "Massive Importer" section and selecting "</w:t>
      </w:r>
      <w:r w:rsidRPr="00AA5AC4">
        <w:rPr>
          <w:i/>
          <w:lang w:val="en-US"/>
        </w:rPr>
        <w:t>Import GNTN Credit Situation</w:t>
      </w:r>
      <w:r w:rsidRPr="00AA5AC4">
        <w:rPr>
          <w:lang w:val="en-US"/>
        </w:rPr>
        <w:t>".</w:t>
      </w:r>
    </w:p>
    <w:p w14:paraId="71B9079A" w14:textId="77777777" w:rsidR="00AA5AC4" w:rsidRPr="00AA5AC4" w:rsidRDefault="00AA5AC4" w:rsidP="00AA5AC4">
      <w:pPr>
        <w:rPr>
          <w:lang w:val="en-US"/>
        </w:rPr>
      </w:pPr>
      <w:r w:rsidRPr="00AA5AC4">
        <w:rPr>
          <w:lang w:val="en-US"/>
        </w:rPr>
        <w:t>If the validation is successful, ZENIT will update the information for each point of sale, using Zona Code and Rice Number as the reference key.</w:t>
      </w:r>
    </w:p>
    <w:p w14:paraId="626584C5" w14:textId="77777777" w:rsidR="00AA5AC4" w:rsidRPr="00AA5AC4" w:rsidRDefault="00AA5AC4" w:rsidP="00AA5AC4">
      <w:pPr>
        <w:rPr>
          <w:lang w:val="en-US"/>
        </w:rPr>
      </w:pPr>
      <w:r w:rsidRPr="00AA5AC4">
        <w:rPr>
          <w:lang w:val="en-US"/>
        </w:rPr>
        <w:t>The data can be viewed, for each PoS, from the Dashboard in the “Dashboard - Single PoS - Credit Management”.</w:t>
      </w:r>
    </w:p>
    <w:p w14:paraId="6BA37412" w14:textId="77777777" w:rsidR="00AA5AC4" w:rsidRDefault="00AA5AC4" w:rsidP="00AA5AC4">
      <w:pPr>
        <w:pStyle w:val="Heading3"/>
      </w:pPr>
      <w:bookmarkStart w:id="351" w:name="scroll-bookmark-182"/>
      <w:bookmarkStart w:id="352" w:name="_Toc256000179"/>
      <w:bookmarkStart w:id="353" w:name="scroll-bookmark-88"/>
      <w:bookmarkStart w:id="354" w:name="_Toc198818826"/>
      <w:bookmarkEnd w:id="351"/>
      <w:r>
        <w:t>XPS-ZENIT-537 - Import Corner Credit Situation</w:t>
      </w:r>
      <w:bookmarkEnd w:id="352"/>
      <w:bookmarkEnd w:id="353"/>
      <w:bookmarkEnd w:id="354"/>
    </w:p>
    <w:p w14:paraId="78A8D610" w14:textId="77777777" w:rsidR="00AA5AC4" w:rsidRPr="00AA5AC4" w:rsidRDefault="00AA5AC4" w:rsidP="00AA5AC4">
      <w:pPr>
        <w:rPr>
          <w:lang w:val="en-US"/>
        </w:rPr>
      </w:pPr>
      <w:r w:rsidRPr="00AA5AC4">
        <w:rPr>
          <w:lang w:val="en-US"/>
        </w:rPr>
        <w:t>The goal of this feature is to allow users to import information related to Corner Credit Situation into the ZENIT system. The import occurs through an Excel file structured according to a standard template, prepared by the system and distributed to users.</w:t>
      </w:r>
    </w:p>
    <w:p w14:paraId="00292A03" w14:textId="77777777" w:rsidR="00AA5AC4" w:rsidRPr="00AA5AC4" w:rsidRDefault="00AA5AC4" w:rsidP="00AA5AC4">
      <w:pPr>
        <w:rPr>
          <w:lang w:val="en-US"/>
        </w:rPr>
      </w:pPr>
      <w:r w:rsidRPr="00AA5AC4">
        <w:rPr>
          <w:lang w:val="en-US"/>
        </w:rPr>
        <w:t>The original file produced by the BO through ANAFIDIWEB (GEO), named “SITUAZIONE_FIDI_Corner_&lt;yyyyymmdd_hhmmss&gt;.xlsx“ (where &lt;yyyyymmdd_hhmmss&gt; represents the timestamp reference), contains one dedicated to Corner Credit Situation. However, this file cannot be imported directly into the system. It is required that the user accesses the file created by BO, extracts the data related to Corner Credit Situation, and transcribes it into the Excel template dedicated to GEO Credit Management, maintaining the structure required by the system.</w:t>
      </w:r>
    </w:p>
    <w:p w14:paraId="463D74DB" w14:textId="77777777" w:rsidR="00AA5AC4" w:rsidRPr="00AA5AC4" w:rsidRDefault="00AA5AC4" w:rsidP="00AA5AC4">
      <w:pPr>
        <w:rPr>
          <w:lang w:val="en-US"/>
        </w:rPr>
      </w:pPr>
      <w:r w:rsidRPr="00AA5AC4">
        <w:rPr>
          <w:lang w:val="en-US"/>
        </w:rPr>
        <w:t>The user will manually upload the excel by accessing the application in the "Massive Importer" section and selecting "</w:t>
      </w:r>
      <w:r w:rsidRPr="00AA5AC4">
        <w:rPr>
          <w:i/>
          <w:lang w:val="en-US"/>
        </w:rPr>
        <w:t>Import Corner Credit Situation</w:t>
      </w:r>
      <w:r w:rsidRPr="00AA5AC4">
        <w:rPr>
          <w:lang w:val="en-US"/>
        </w:rPr>
        <w:t>".</w:t>
      </w:r>
    </w:p>
    <w:p w14:paraId="3EB8BF24" w14:textId="77777777" w:rsidR="00AA5AC4" w:rsidRPr="00AA5AC4" w:rsidRDefault="00AA5AC4" w:rsidP="00AA5AC4">
      <w:pPr>
        <w:rPr>
          <w:lang w:val="en-US"/>
        </w:rPr>
      </w:pPr>
      <w:r w:rsidRPr="00AA5AC4">
        <w:rPr>
          <w:lang w:val="en-US"/>
        </w:rPr>
        <w:t>If the validation is successful, ZENIT will update the information for each point of sale, using Zona Code and Rice Number as the reference key.</w:t>
      </w:r>
    </w:p>
    <w:p w14:paraId="5089982D" w14:textId="77777777" w:rsidR="00AA5AC4" w:rsidRPr="00AA5AC4" w:rsidRDefault="00AA5AC4" w:rsidP="00AA5AC4">
      <w:pPr>
        <w:rPr>
          <w:lang w:val="en-US"/>
        </w:rPr>
      </w:pPr>
      <w:r w:rsidRPr="00AA5AC4">
        <w:rPr>
          <w:lang w:val="en-US"/>
        </w:rPr>
        <w:t>The data can be viewed, for each PoS, from the Dashboard in the “Dashboard - Single PoS - Credit Management”.</w:t>
      </w:r>
    </w:p>
    <w:p w14:paraId="499FD6DB" w14:textId="77777777" w:rsidR="00AA5AC4" w:rsidRPr="003F20EC" w:rsidRDefault="00AA5AC4" w:rsidP="00AA5AC4">
      <w:pPr>
        <w:pStyle w:val="Heading3"/>
      </w:pPr>
      <w:bookmarkStart w:id="355" w:name="scroll-bookmark-183"/>
      <w:bookmarkStart w:id="356" w:name="_Toc256000180"/>
      <w:bookmarkStart w:id="357" w:name="scroll-bookmark-89"/>
      <w:bookmarkStart w:id="358" w:name="_Toc198818827"/>
      <w:bookmarkEnd w:id="355"/>
      <w:r w:rsidRPr="003F20EC">
        <w:t>XPS-ZENIT-538 - Import Conti Gioco Credit Situation</w:t>
      </w:r>
      <w:bookmarkEnd w:id="356"/>
      <w:bookmarkEnd w:id="357"/>
      <w:bookmarkEnd w:id="358"/>
    </w:p>
    <w:p w14:paraId="1402679A" w14:textId="77777777" w:rsidR="00AA5AC4" w:rsidRPr="00AA5AC4" w:rsidRDefault="00AA5AC4" w:rsidP="00AA5AC4">
      <w:pPr>
        <w:rPr>
          <w:lang w:val="en-US"/>
        </w:rPr>
      </w:pPr>
      <w:r w:rsidRPr="00AA5AC4">
        <w:rPr>
          <w:lang w:val="en-US"/>
        </w:rPr>
        <w:t>The goal of this feature is to allow users to import information related to “Conti Gioco” Credit Situation into the ZENIT system. The import occurs through an Excel file structured according to a standard template, prepared by the system and distributed to users.</w:t>
      </w:r>
    </w:p>
    <w:p w14:paraId="3B4D42D5" w14:textId="77777777" w:rsidR="00AA5AC4" w:rsidRPr="00AA5AC4" w:rsidRDefault="00AA5AC4" w:rsidP="00AA5AC4">
      <w:pPr>
        <w:rPr>
          <w:lang w:val="en-US"/>
        </w:rPr>
      </w:pPr>
      <w:r w:rsidRPr="00AA5AC4">
        <w:rPr>
          <w:lang w:val="en-US"/>
        </w:rPr>
        <w:t xml:space="preserve">The original file produced by the BO through ANAFIDIWEB (GEO), named “SITUAZIONE_FIDI_Conti_Gioco_&lt;yyyyymmdd_hhmmss&gt;.xlsx“ (where &lt;yyyyymmdd_hhmmss&gt; represents the timestamp reference), contains one dedicated to “Conti Gioco” Credit Situation. However, this file cannot be imported directly into the system. It is required that the user </w:t>
      </w:r>
      <w:r w:rsidRPr="00AA5AC4">
        <w:rPr>
          <w:lang w:val="en-US"/>
        </w:rPr>
        <w:lastRenderedPageBreak/>
        <w:t>accesses the file created by BO, extracts the data related to “Conti Gioco“ Credit Situation, and transcribes it into the Excel template dedicated to Lottery Credit Management, maintaining the structure required by the system.</w:t>
      </w:r>
    </w:p>
    <w:p w14:paraId="1E09AE96" w14:textId="77777777" w:rsidR="00AA5AC4" w:rsidRPr="00AA5AC4" w:rsidRDefault="00AA5AC4" w:rsidP="00AA5AC4">
      <w:pPr>
        <w:rPr>
          <w:lang w:val="en-US"/>
        </w:rPr>
      </w:pPr>
      <w:r w:rsidRPr="00AA5AC4">
        <w:rPr>
          <w:lang w:val="en-US"/>
        </w:rPr>
        <w:t>The user will manually upload the excel by accessing the application in the "Massive Importer" section and selecting "</w:t>
      </w:r>
      <w:r w:rsidRPr="00AA5AC4">
        <w:rPr>
          <w:i/>
          <w:lang w:val="en-US"/>
        </w:rPr>
        <w:t>Import Conti Gioco Credit Situation</w:t>
      </w:r>
      <w:r w:rsidRPr="00AA5AC4">
        <w:rPr>
          <w:lang w:val="en-US"/>
        </w:rPr>
        <w:t>".</w:t>
      </w:r>
    </w:p>
    <w:p w14:paraId="747B75B9" w14:textId="77777777" w:rsidR="00AA5AC4" w:rsidRPr="00AA5AC4" w:rsidRDefault="00AA5AC4" w:rsidP="00AA5AC4">
      <w:pPr>
        <w:rPr>
          <w:lang w:val="en-US"/>
        </w:rPr>
      </w:pPr>
      <w:r w:rsidRPr="00AA5AC4">
        <w:rPr>
          <w:lang w:val="en-US"/>
        </w:rPr>
        <w:t>If the validation is successful, ZENIT will update the information for each point of sale, using Zona Code and Rice Number as the reference key.</w:t>
      </w:r>
    </w:p>
    <w:p w14:paraId="3F60341E" w14:textId="77777777" w:rsidR="00AA5AC4" w:rsidRPr="00AA5AC4" w:rsidRDefault="00AA5AC4" w:rsidP="00AA5AC4">
      <w:pPr>
        <w:rPr>
          <w:lang w:val="en-US"/>
        </w:rPr>
      </w:pPr>
      <w:r w:rsidRPr="00AA5AC4">
        <w:rPr>
          <w:lang w:val="en-US"/>
        </w:rPr>
        <w:t>The data can be viewed, for each PoS, from the Dashboard in the “Dashboard - Single PoS - Credit Management”.</w:t>
      </w:r>
    </w:p>
    <w:p w14:paraId="68BC2AC1" w14:textId="77777777" w:rsidR="00AA5AC4" w:rsidRPr="003F20EC" w:rsidRDefault="00AA5AC4" w:rsidP="00AA5AC4">
      <w:pPr>
        <w:pStyle w:val="Heading3"/>
        <w:rPr>
          <w:lang w:val="fr-FR"/>
        </w:rPr>
      </w:pPr>
      <w:bookmarkStart w:id="359" w:name="scroll-bookmark-184"/>
      <w:bookmarkStart w:id="360" w:name="_Toc256000181"/>
      <w:bookmarkStart w:id="361" w:name="scroll-bookmark-90"/>
      <w:bookmarkStart w:id="362" w:name="_Toc198818828"/>
      <w:bookmarkEnd w:id="359"/>
      <w:r w:rsidRPr="003F20EC">
        <w:rPr>
          <w:lang w:val="fr-FR"/>
        </w:rPr>
        <w:t>XPS-ZENIT-539 - Import SIMP Credit Situation</w:t>
      </w:r>
      <w:bookmarkEnd w:id="360"/>
      <w:bookmarkEnd w:id="361"/>
      <w:bookmarkEnd w:id="362"/>
    </w:p>
    <w:p w14:paraId="15C10F60" w14:textId="77777777" w:rsidR="00AA5AC4" w:rsidRPr="00AA5AC4" w:rsidRDefault="00AA5AC4" w:rsidP="00AA5AC4">
      <w:pPr>
        <w:rPr>
          <w:lang w:val="en-US"/>
        </w:rPr>
      </w:pPr>
      <w:r w:rsidRPr="00AA5AC4">
        <w:rPr>
          <w:lang w:val="en-US"/>
        </w:rPr>
        <w:t>The goal of this feature is to allow users to import information related to SIMP Credit Situation into the ZENIT system. The import occurs through an Excel file structured according to a standard template, prepared by the system and distributed to users.</w:t>
      </w:r>
    </w:p>
    <w:p w14:paraId="2A778083" w14:textId="77777777" w:rsidR="00AA5AC4" w:rsidRPr="00AA5AC4" w:rsidRDefault="00AA5AC4" w:rsidP="00AA5AC4">
      <w:pPr>
        <w:rPr>
          <w:lang w:val="en-US"/>
        </w:rPr>
      </w:pPr>
      <w:r w:rsidRPr="00AA5AC4">
        <w:rPr>
          <w:lang w:val="en-US"/>
        </w:rPr>
        <w:t>The original file named “SISAL-ITALIA-Esportazione esposizione agenzie SISAL ITALIA &lt;ddmmyyyy&gt;.xlsx“ (where &lt;ddmmyyyy&gt; represents the timestamp reference), contains one dedicated to the SIMP Credit Situation. It is required that the user accesses this file, extracts the data related to SIMP Credit Situation, and transcribes it into the Excel template dedicated to SIMP Credit Management, maintaining the structure required by the system.</w:t>
      </w:r>
    </w:p>
    <w:p w14:paraId="4589E2A1" w14:textId="77777777" w:rsidR="00AA5AC4" w:rsidRPr="00AA5AC4" w:rsidRDefault="00AA5AC4" w:rsidP="00AA5AC4">
      <w:pPr>
        <w:rPr>
          <w:lang w:val="en-US"/>
        </w:rPr>
      </w:pPr>
      <w:r w:rsidRPr="00AA5AC4">
        <w:rPr>
          <w:lang w:val="en-US"/>
        </w:rPr>
        <w:t>The user will manually upload the excel by accessing the application in the "Massive Importer" section and selecting "</w:t>
      </w:r>
      <w:r w:rsidRPr="00AA5AC4">
        <w:rPr>
          <w:i/>
          <w:lang w:val="en-US"/>
        </w:rPr>
        <w:t>Import SIMP Credit Situation</w:t>
      </w:r>
      <w:r w:rsidRPr="00AA5AC4">
        <w:rPr>
          <w:lang w:val="en-US"/>
        </w:rPr>
        <w:t>".</w:t>
      </w:r>
    </w:p>
    <w:p w14:paraId="55C80770" w14:textId="77777777" w:rsidR="00AA5AC4" w:rsidRPr="00AA5AC4" w:rsidRDefault="00AA5AC4" w:rsidP="00AA5AC4">
      <w:pPr>
        <w:rPr>
          <w:lang w:val="en-US"/>
        </w:rPr>
      </w:pPr>
      <w:r w:rsidRPr="00AA5AC4">
        <w:rPr>
          <w:lang w:val="en-US"/>
        </w:rPr>
        <w:t>If the validation is successful, ZENIT will update the information for each point of sale, using IdRice and Zona Rice as the reference key.</w:t>
      </w:r>
    </w:p>
    <w:p w14:paraId="75D2426E" w14:textId="77777777" w:rsidR="00AA5AC4" w:rsidRPr="00AA5AC4" w:rsidRDefault="00AA5AC4" w:rsidP="00AA5AC4">
      <w:pPr>
        <w:rPr>
          <w:lang w:val="en-US"/>
        </w:rPr>
      </w:pPr>
      <w:r w:rsidRPr="00AA5AC4">
        <w:rPr>
          <w:lang w:val="en-US"/>
        </w:rPr>
        <w:t>The data can be viewed, for each PoS, from the Dashboard in the “Dashboard - Single PoS - “Credit Management” Tab.</w:t>
      </w:r>
    </w:p>
    <w:p w14:paraId="1E4B61A3" w14:textId="77777777" w:rsidR="00AA5AC4" w:rsidRDefault="00AA5AC4" w:rsidP="00AA5AC4">
      <w:pPr>
        <w:pStyle w:val="Heading3"/>
      </w:pPr>
      <w:bookmarkStart w:id="363" w:name="scroll-bookmark-185"/>
      <w:bookmarkStart w:id="364" w:name="_Toc256000182"/>
      <w:bookmarkStart w:id="365" w:name="scroll-bookmark-91"/>
      <w:bookmarkStart w:id="366" w:name="_Toc198818829"/>
      <w:bookmarkEnd w:id="363"/>
      <w:r>
        <w:t>XPS-ZENIT-540 - Import Cerved Data</w:t>
      </w:r>
      <w:bookmarkEnd w:id="364"/>
      <w:bookmarkEnd w:id="366"/>
      <w:r>
        <w:t xml:space="preserve"> </w:t>
      </w:r>
      <w:bookmarkEnd w:id="365"/>
    </w:p>
    <w:p w14:paraId="4CED5E70" w14:textId="77777777" w:rsidR="00AA5AC4" w:rsidRPr="00AA5AC4" w:rsidRDefault="00AA5AC4" w:rsidP="00AA5AC4">
      <w:pPr>
        <w:rPr>
          <w:lang w:val="en-US"/>
        </w:rPr>
      </w:pPr>
      <w:r w:rsidRPr="00AA5AC4">
        <w:rPr>
          <w:lang w:val="en-US"/>
        </w:rPr>
        <w:t>The goal of this feature is to allow users to import information related to Cerved Data into the ZENIT system. The import occurs through an Excel file structured according to a standard template, prepared by the system and distributed to users.</w:t>
      </w:r>
    </w:p>
    <w:p w14:paraId="494CDFAE" w14:textId="77777777" w:rsidR="00AA5AC4" w:rsidRPr="00AA5AC4" w:rsidRDefault="00AA5AC4" w:rsidP="00AA5AC4">
      <w:pPr>
        <w:rPr>
          <w:lang w:val="en-US"/>
        </w:rPr>
      </w:pPr>
      <w:r w:rsidRPr="00AA5AC4">
        <w:rPr>
          <w:lang w:val="en-US"/>
        </w:rPr>
        <w:t>The original file produced weekly by Cerved, named CERVED PER RED LIST.xlsx, contains one dedicated to Cerved Data. However, this file cannot be imported directly into the system. It is required that the user accesses the file created by Cerved, extracts the data related to Cerved DAta, and transcribes it into the Excel template dedicated to Cerved Data, maintaining the structure required by the system.</w:t>
      </w:r>
    </w:p>
    <w:p w14:paraId="252DECC1" w14:textId="77777777" w:rsidR="00AA5AC4" w:rsidRPr="00AA5AC4" w:rsidRDefault="00AA5AC4" w:rsidP="00AA5AC4">
      <w:pPr>
        <w:rPr>
          <w:lang w:val="en-US"/>
        </w:rPr>
      </w:pPr>
      <w:r w:rsidRPr="00AA5AC4">
        <w:rPr>
          <w:lang w:val="en-US"/>
        </w:rPr>
        <w:t>The user will manually upload the excel by accessing the application in the "Massive Importer" section and selecting "</w:t>
      </w:r>
      <w:r w:rsidRPr="00AA5AC4">
        <w:rPr>
          <w:i/>
          <w:lang w:val="en-US"/>
        </w:rPr>
        <w:t>Import Cerved Data</w:t>
      </w:r>
      <w:r w:rsidRPr="00AA5AC4">
        <w:rPr>
          <w:lang w:val="en-US"/>
        </w:rPr>
        <w:t>".</w:t>
      </w:r>
    </w:p>
    <w:p w14:paraId="6DE07A15" w14:textId="77777777" w:rsidR="00AA5AC4" w:rsidRPr="00AA5AC4" w:rsidRDefault="00AA5AC4" w:rsidP="00AA5AC4">
      <w:pPr>
        <w:rPr>
          <w:lang w:val="en-US"/>
        </w:rPr>
      </w:pPr>
      <w:r w:rsidRPr="00AA5AC4">
        <w:rPr>
          <w:lang w:val="en-US"/>
        </w:rPr>
        <w:t>If the validation is successful, ZENIT will update the information for each point of sale, using VAT number or Tax Code as the reference key.</w:t>
      </w:r>
    </w:p>
    <w:p w14:paraId="57B86CE4" w14:textId="77777777" w:rsidR="00AA5AC4" w:rsidRPr="00AA5AC4" w:rsidRDefault="00AA5AC4" w:rsidP="00AA5AC4">
      <w:pPr>
        <w:rPr>
          <w:lang w:val="en-US"/>
        </w:rPr>
      </w:pPr>
      <w:r w:rsidRPr="00AA5AC4">
        <w:rPr>
          <w:lang w:val="en-US"/>
        </w:rPr>
        <w:lastRenderedPageBreak/>
        <w:t>The data can be viewed, for each PoS, from the Dashboard in the “Dashboard - Single PoS”.</w:t>
      </w:r>
    </w:p>
    <w:p w14:paraId="59364B02" w14:textId="77777777" w:rsidR="00AA5AC4" w:rsidRDefault="00AA5AC4" w:rsidP="00AA5AC4">
      <w:pPr>
        <w:pStyle w:val="Heading2"/>
      </w:pPr>
      <w:bookmarkStart w:id="367" w:name="scroll-bookmark-186"/>
      <w:bookmarkStart w:id="368" w:name="_Toc256000183"/>
      <w:bookmarkStart w:id="369" w:name="scroll-bookmark-92"/>
      <w:bookmarkStart w:id="370" w:name="_Toc198818830"/>
      <w:bookmarkEnd w:id="367"/>
      <w:r>
        <w:t>Back-End Procedure</w:t>
      </w:r>
      <w:bookmarkEnd w:id="368"/>
      <w:bookmarkEnd w:id="370"/>
      <w:r>
        <w:t xml:space="preserve"> </w:t>
      </w:r>
      <w:bookmarkEnd w:id="369"/>
    </w:p>
    <w:p w14:paraId="12E85FF3" w14:textId="77777777" w:rsidR="00AA5AC4" w:rsidRDefault="00AA5AC4" w:rsidP="00AA5AC4">
      <w:pPr>
        <w:pStyle w:val="Heading3"/>
      </w:pPr>
      <w:bookmarkStart w:id="371" w:name="scroll-bookmark-187"/>
      <w:bookmarkStart w:id="372" w:name="_Toc256000184"/>
      <w:bookmarkStart w:id="373" w:name="scroll-bookmark-93"/>
      <w:bookmarkStart w:id="374" w:name="_Toc198818831"/>
      <w:bookmarkEnd w:id="371"/>
      <w:r>
        <w:t>XPS-ZENIT-600 - Daily historical archiving</w:t>
      </w:r>
      <w:bookmarkEnd w:id="372"/>
      <w:bookmarkEnd w:id="373"/>
      <w:bookmarkEnd w:id="374"/>
    </w:p>
    <w:p w14:paraId="77B5A70B" w14:textId="77777777" w:rsidR="00AA5AC4" w:rsidRPr="00AA5AC4" w:rsidRDefault="00AA5AC4" w:rsidP="00AA5AC4">
      <w:pPr>
        <w:rPr>
          <w:lang w:val="en-US"/>
        </w:rPr>
      </w:pPr>
      <w:r w:rsidRPr="00AA5AC4">
        <w:rPr>
          <w:lang w:val="en-US"/>
        </w:rPr>
        <w:t>A daily nightly snapshot of the data will be scheduled.</w:t>
      </w:r>
    </w:p>
    <w:p w14:paraId="0ED652ED" w14:textId="77777777" w:rsidR="00AA5AC4" w:rsidRPr="00AA5AC4" w:rsidRDefault="00AA5AC4" w:rsidP="00AA5AC4">
      <w:pPr>
        <w:rPr>
          <w:lang w:val="en-US"/>
        </w:rPr>
      </w:pPr>
      <w:r w:rsidRPr="00AA5AC4">
        <w:rPr>
          <w:lang w:val="en-US"/>
        </w:rPr>
        <w:t>To ensure compliance with privacy regulations, it is necessary to delete data related to closed PoS that are not currently active or that have been resolved for a configurable period, usually 10 years. However, this rule does not apply to PoS under legal management or those that have recorded a loss transition in recent years. The PoS are those that present a “status collection” in SAP (</w:t>
      </w:r>
      <w:r w:rsidRPr="00AA5AC4">
        <w:rPr>
          <w:i/>
          <w:lang w:val="en-US"/>
        </w:rPr>
        <w:t>XPS-ZENIT-102- SAP - “Status Collection” Data Acquisition</w:t>
      </w:r>
      <w:r w:rsidRPr="00AA5AC4">
        <w:rPr>
          <w:lang w:val="en-US"/>
        </w:rPr>
        <w:t>) or that appear on the list of imported Offline PoS Data Storage(</w:t>
      </w:r>
      <w:r w:rsidRPr="00AA5AC4">
        <w:rPr>
          <w:i/>
          <w:lang w:val="en-US"/>
        </w:rPr>
        <w:t>XPS-ZENIT-520 Import Offline PoS Data Storage</w:t>
      </w:r>
      <w:r w:rsidRPr="00AA5AC4">
        <w:rPr>
          <w:lang w:val="en-US"/>
        </w:rPr>
        <w:t>).</w:t>
      </w:r>
    </w:p>
    <w:p w14:paraId="4F380060" w14:textId="77777777" w:rsidR="00AA5AC4" w:rsidRDefault="00AA5AC4" w:rsidP="00AA5AC4">
      <w:r w:rsidRPr="00AA5AC4">
        <w:rPr>
          <w:lang w:val="en-US"/>
        </w:rPr>
        <w:t>If it is necessary to avoid the immediate permanent closure of the PoS — as this could occur before any pending issues are verified — it will be appropriate to foresee a temporary logical closure. This closure, configurable for a determined period, will prevent the display of the PoS and allow for any checks. After the defined period, the PoS can be permanently deleted.</w:t>
      </w:r>
      <w:r w:rsidRPr="00AA5AC4">
        <w:rPr>
          <w:lang w:val="en-US"/>
        </w:rPr>
        <w:br/>
      </w:r>
      <w:r w:rsidRPr="00AA5AC4">
        <w:rPr>
          <w:lang w:val="en-US"/>
        </w:rPr>
        <w:br/>
      </w:r>
      <w:r>
        <w:rPr>
          <w:b/>
          <w:u w:val="single"/>
        </w:rPr>
        <w:t>Continuous and complete data storage</w:t>
      </w:r>
    </w:p>
    <w:p w14:paraId="32733825" w14:textId="77777777" w:rsidR="00AA5AC4" w:rsidRPr="00AA5AC4" w:rsidRDefault="00AA5AC4" w:rsidP="00BF6D22">
      <w:pPr>
        <w:numPr>
          <w:ilvl w:val="0"/>
          <w:numId w:val="209"/>
        </w:numPr>
        <w:spacing w:before="0" w:after="120"/>
        <w:jc w:val="left"/>
        <w:rPr>
          <w:lang w:val="en-US"/>
        </w:rPr>
      </w:pPr>
      <w:r w:rsidRPr="00AA5AC4">
        <w:rPr>
          <w:lang w:val="en-US"/>
        </w:rPr>
        <w:t>The data must be stored daily, without interruptions, starting from the beginning of the project and continuing for the entire duration of the project;</w:t>
      </w:r>
    </w:p>
    <w:p w14:paraId="093DB20B" w14:textId="77777777" w:rsidR="00AA5AC4" w:rsidRPr="00AA5AC4" w:rsidRDefault="00AA5AC4" w:rsidP="00BF6D22">
      <w:pPr>
        <w:numPr>
          <w:ilvl w:val="0"/>
          <w:numId w:val="209"/>
        </w:numPr>
        <w:spacing w:before="0" w:after="120"/>
        <w:jc w:val="left"/>
        <w:rPr>
          <w:lang w:val="en-US"/>
        </w:rPr>
      </w:pPr>
      <w:r w:rsidRPr="00AA5AC4">
        <w:rPr>
          <w:lang w:val="en-US"/>
        </w:rPr>
        <w:t>Data history must be preserved continuously, preserving the historical sequence of information.</w:t>
      </w:r>
    </w:p>
    <w:p w14:paraId="1EE4183B" w14:textId="77777777" w:rsidR="00AA5AC4" w:rsidRPr="00AA5AC4" w:rsidRDefault="00AA5AC4" w:rsidP="00BF6D22">
      <w:pPr>
        <w:numPr>
          <w:ilvl w:val="0"/>
          <w:numId w:val="209"/>
        </w:numPr>
        <w:spacing w:before="0" w:after="120"/>
        <w:jc w:val="left"/>
        <w:rPr>
          <w:lang w:val="en-US"/>
        </w:rPr>
      </w:pPr>
      <w:r w:rsidRPr="00AA5AC4">
        <w:rPr>
          <w:lang w:val="en-US"/>
        </w:rPr>
        <w:t>The data storage should be labeled with the date and time of storage;</w:t>
      </w:r>
    </w:p>
    <w:p w14:paraId="2F8246CF" w14:textId="77777777" w:rsidR="00AA5AC4" w:rsidRPr="00AA5AC4" w:rsidRDefault="00AA5AC4" w:rsidP="00AA5AC4">
      <w:pPr>
        <w:rPr>
          <w:lang w:val="en-US"/>
        </w:rPr>
      </w:pPr>
      <w:r w:rsidRPr="00AA5AC4">
        <w:rPr>
          <w:b/>
          <w:u w:val="single"/>
          <w:lang w:val="en-US"/>
        </w:rPr>
        <w:t>Historicization</w:t>
      </w:r>
    </w:p>
    <w:p w14:paraId="33E32F98" w14:textId="77777777" w:rsidR="00AA5AC4" w:rsidRPr="00AA5AC4" w:rsidRDefault="00AA5AC4" w:rsidP="00AA5AC4">
      <w:pPr>
        <w:rPr>
          <w:lang w:val="en-US"/>
        </w:rPr>
      </w:pPr>
      <w:r w:rsidRPr="00AA5AC4">
        <w:rPr>
          <w:lang w:val="en-US"/>
        </w:rPr>
        <w:t xml:space="preserve">The data to be stored is specified in an external file </w:t>
      </w:r>
      <w:r w:rsidRPr="00AA5AC4">
        <w:rPr>
          <w:i/>
          <w:lang w:val="en-US"/>
        </w:rPr>
        <w:t xml:space="preserve">ZENIT - Elenco Dati V04.1.xlsx </w:t>
      </w:r>
      <w:r w:rsidRPr="00AA5AC4">
        <w:rPr>
          <w:lang w:val="en-US"/>
        </w:rPr>
        <w:t>that contains:</w:t>
      </w:r>
    </w:p>
    <w:p w14:paraId="2DA59D22" w14:textId="77777777" w:rsidR="00AA5AC4" w:rsidRPr="00AA5AC4" w:rsidRDefault="00AA5AC4" w:rsidP="00BF6D22">
      <w:pPr>
        <w:numPr>
          <w:ilvl w:val="0"/>
          <w:numId w:val="210"/>
        </w:numPr>
        <w:spacing w:before="0" w:after="120"/>
        <w:jc w:val="left"/>
        <w:rPr>
          <w:lang w:val="en-US"/>
        </w:rPr>
      </w:pPr>
      <w:r w:rsidRPr="00AA5AC4">
        <w:rPr>
          <w:lang w:val="en-US"/>
        </w:rPr>
        <w:t>The list of data to be stored (which and how much information should be kept);</w:t>
      </w:r>
    </w:p>
    <w:p w14:paraId="4589DCB2" w14:textId="77777777" w:rsidR="00AA5AC4" w:rsidRPr="00AA5AC4" w:rsidRDefault="00AA5AC4" w:rsidP="00BF6D22">
      <w:pPr>
        <w:numPr>
          <w:ilvl w:val="0"/>
          <w:numId w:val="210"/>
        </w:numPr>
        <w:spacing w:before="0" w:after="120"/>
        <w:jc w:val="left"/>
        <w:rPr>
          <w:lang w:val="en-US"/>
        </w:rPr>
      </w:pPr>
      <w:r w:rsidRPr="00AA5AC4">
        <w:rPr>
          <w:lang w:val="en-US"/>
        </w:rPr>
        <w:t>The type of archiving: daily, weekly, monthly for each data point (if required).</w:t>
      </w:r>
    </w:p>
    <w:p w14:paraId="54E46D1B" w14:textId="77777777" w:rsidR="00AA5AC4" w:rsidRPr="00AA5AC4" w:rsidRDefault="00AA5AC4" w:rsidP="00AA5AC4">
      <w:pPr>
        <w:rPr>
          <w:lang w:val="en-US"/>
        </w:rPr>
      </w:pPr>
      <w:r w:rsidRPr="00AA5AC4">
        <w:rPr>
          <w:lang w:val="en-US"/>
        </w:rPr>
        <w:t>The system must be able to retrieve historical data and allow analysis to display any daily storage.</w:t>
      </w:r>
    </w:p>
    <w:p w14:paraId="5A3A99D8" w14:textId="77777777" w:rsidR="00AA5AC4" w:rsidRPr="00AA5AC4" w:rsidRDefault="00AA5AC4" w:rsidP="00AA5AC4">
      <w:pPr>
        <w:rPr>
          <w:lang w:val="en-US"/>
        </w:rPr>
      </w:pPr>
      <w:r w:rsidRPr="00AA5AC4">
        <w:rPr>
          <w:lang w:val="en-US"/>
        </w:rPr>
        <w:t>Data must be stored efficiently to ensure optimal performance.</w:t>
      </w:r>
    </w:p>
    <w:p w14:paraId="152CE909" w14:textId="77777777" w:rsidR="00AA5AC4" w:rsidRDefault="00AA5AC4" w:rsidP="00AA5AC4">
      <w:pPr>
        <w:rPr>
          <w:lang w:val="en-US"/>
        </w:rPr>
      </w:pPr>
      <w:r w:rsidRPr="00AA5AC4">
        <w:rPr>
          <w:lang w:val="en-US"/>
        </w:rPr>
        <w:t>The system must be scalable to handle large volumes of data and ensure that all daily storage can be retrieved easily.</w:t>
      </w:r>
    </w:p>
    <w:p w14:paraId="2AA8C9C9" w14:textId="5B956B96" w:rsidR="00BF6D22" w:rsidRDefault="00BF6D22">
      <w:pPr>
        <w:spacing w:before="0"/>
        <w:jc w:val="left"/>
        <w:rPr>
          <w:lang w:val="en-US"/>
        </w:rPr>
      </w:pPr>
      <w:r>
        <w:rPr>
          <w:lang w:val="en-US"/>
        </w:rPr>
        <w:br w:type="page"/>
      </w:r>
    </w:p>
    <w:p w14:paraId="76F4B184" w14:textId="77777777" w:rsidR="00AA5AC4" w:rsidRPr="00AA5AC4" w:rsidRDefault="00AA5AC4" w:rsidP="00AA5AC4">
      <w:pPr>
        <w:pStyle w:val="Heading1"/>
        <w:rPr>
          <w:lang w:val="en-US"/>
        </w:rPr>
      </w:pPr>
      <w:bookmarkStart w:id="375" w:name="scroll-bookmark-188"/>
      <w:bookmarkStart w:id="376" w:name="_Toc256000185"/>
      <w:bookmarkStart w:id="377" w:name="scroll-bookmark-94"/>
      <w:bookmarkStart w:id="378" w:name="_Toc198818832"/>
      <w:bookmarkEnd w:id="375"/>
      <w:r w:rsidRPr="00AA5AC4">
        <w:rPr>
          <w:lang w:val="en-US"/>
        </w:rPr>
        <w:lastRenderedPageBreak/>
        <w:t>DESCRIPTION OF INTEGRATIONS WITH SERVICES AND APPLICATIONS</w:t>
      </w:r>
      <w:bookmarkEnd w:id="376"/>
      <w:bookmarkEnd w:id="377"/>
      <w:bookmarkEnd w:id="378"/>
    </w:p>
    <w:p w14:paraId="244B1E73" w14:textId="77777777" w:rsidR="00AA5AC4" w:rsidRPr="00AA5AC4" w:rsidRDefault="00AA5AC4" w:rsidP="00AA5AC4">
      <w:pPr>
        <w:rPr>
          <w:lang w:val="en-US"/>
        </w:rPr>
      </w:pPr>
      <w:r w:rsidRPr="00AA5AC4">
        <w:rPr>
          <w:lang w:val="en-US"/>
        </w:rPr>
        <w:t>This section describes the relational schema of the integrations that are needed between services (in/out and states) and between applications, in order to properly perform:</w:t>
      </w:r>
    </w:p>
    <w:tbl>
      <w:tblPr>
        <w:tblStyle w:val="ScrollTableNormal"/>
        <w:tblW w:w="5000" w:type="pct"/>
        <w:tblLook w:val="0020" w:firstRow="1" w:lastRow="0" w:firstColumn="0" w:lastColumn="0" w:noHBand="0" w:noVBand="0"/>
      </w:tblPr>
      <w:tblGrid>
        <w:gridCol w:w="1998"/>
        <w:gridCol w:w="2498"/>
        <w:gridCol w:w="1703"/>
        <w:gridCol w:w="3146"/>
      </w:tblGrid>
      <w:tr w:rsidR="00AA5AC4" w14:paraId="184DFE96" w14:textId="77777777" w:rsidTr="00E52C34">
        <w:trPr>
          <w:cnfStyle w:val="100000000000" w:firstRow="1" w:lastRow="0" w:firstColumn="0" w:lastColumn="0" w:oddVBand="0" w:evenVBand="0" w:oddHBand="0" w:evenHBand="0" w:firstRowFirstColumn="0" w:firstRowLastColumn="0" w:lastRowFirstColumn="0" w:lastRowLastColumn="0"/>
        </w:trPr>
        <w:tc>
          <w:tcPr>
            <w:tcW w:w="0" w:type="auto"/>
            <w:shd w:val="solid" w:color="ABF5D1" w:fill="ABF5D1"/>
          </w:tcPr>
          <w:p w14:paraId="70DBE13D" w14:textId="77777777" w:rsidR="00AA5AC4" w:rsidRDefault="00AA5AC4" w:rsidP="00E52C34">
            <w:r>
              <w:t>System</w:t>
            </w:r>
          </w:p>
        </w:tc>
        <w:tc>
          <w:tcPr>
            <w:tcW w:w="0" w:type="auto"/>
            <w:shd w:val="solid" w:color="ABF5D1" w:fill="ABF5D1"/>
          </w:tcPr>
          <w:p w14:paraId="3E5CDB98" w14:textId="77777777" w:rsidR="00AA5AC4" w:rsidRDefault="00AA5AC4" w:rsidP="00E52C34">
            <w:r>
              <w:t>Data Type</w:t>
            </w:r>
          </w:p>
        </w:tc>
        <w:tc>
          <w:tcPr>
            <w:tcW w:w="0" w:type="auto"/>
            <w:shd w:val="solid" w:color="ABF5D1" w:fill="ABF5D1"/>
          </w:tcPr>
          <w:p w14:paraId="0B612892" w14:textId="77777777" w:rsidR="00AA5AC4" w:rsidRDefault="00AA5AC4" w:rsidP="00E52C34">
            <w:r>
              <w:t>Frequency</w:t>
            </w:r>
          </w:p>
        </w:tc>
        <w:tc>
          <w:tcPr>
            <w:tcW w:w="0" w:type="auto"/>
            <w:shd w:val="solid" w:color="ABF5D1" w:fill="ABF5D1"/>
          </w:tcPr>
          <w:p w14:paraId="295E0E0E" w14:textId="77777777" w:rsidR="00AA5AC4" w:rsidRDefault="00AA5AC4" w:rsidP="00E52C34">
            <w:r>
              <w:t>Used Technology</w:t>
            </w:r>
          </w:p>
        </w:tc>
      </w:tr>
      <w:tr w:rsidR="00AA5AC4" w14:paraId="6690AB9F" w14:textId="77777777" w:rsidTr="00E52C34">
        <w:tc>
          <w:tcPr>
            <w:tcW w:w="0" w:type="auto"/>
          </w:tcPr>
          <w:p w14:paraId="032C8F9F" w14:textId="77777777" w:rsidR="00AA5AC4" w:rsidRDefault="00AA5AC4" w:rsidP="00E52C34">
            <w:r>
              <w:t>MDM</w:t>
            </w:r>
          </w:p>
        </w:tc>
        <w:tc>
          <w:tcPr>
            <w:tcW w:w="0" w:type="auto"/>
          </w:tcPr>
          <w:p w14:paraId="5F8E730B" w14:textId="77777777" w:rsidR="00AA5AC4" w:rsidRDefault="00AA5AC4" w:rsidP="00E52C34">
            <w:r>
              <w:t>PoS Master Data</w:t>
            </w:r>
          </w:p>
        </w:tc>
        <w:tc>
          <w:tcPr>
            <w:tcW w:w="0" w:type="auto"/>
          </w:tcPr>
          <w:p w14:paraId="76E0543F" w14:textId="77777777" w:rsidR="00AA5AC4" w:rsidRDefault="00AA5AC4" w:rsidP="00E52C34">
            <w:r>
              <w:t>Near Real Time</w:t>
            </w:r>
          </w:p>
        </w:tc>
        <w:tc>
          <w:tcPr>
            <w:tcW w:w="0" w:type="auto"/>
          </w:tcPr>
          <w:p w14:paraId="170CF145" w14:textId="77777777" w:rsidR="00AA5AC4" w:rsidRDefault="00AA5AC4" w:rsidP="00E52C34">
            <w:r>
              <w:t>Web Services</w:t>
            </w:r>
          </w:p>
        </w:tc>
      </w:tr>
      <w:tr w:rsidR="00AA5AC4" w14:paraId="170A5F9E" w14:textId="77777777" w:rsidTr="00E52C34">
        <w:tc>
          <w:tcPr>
            <w:tcW w:w="0" w:type="auto"/>
          </w:tcPr>
          <w:p w14:paraId="5714DE82" w14:textId="77777777" w:rsidR="00AA5AC4" w:rsidRDefault="00AA5AC4" w:rsidP="00E52C34">
            <w:r>
              <w:t>CERVED</w:t>
            </w:r>
          </w:p>
        </w:tc>
        <w:tc>
          <w:tcPr>
            <w:tcW w:w="0" w:type="auto"/>
          </w:tcPr>
          <w:p w14:paraId="56A902B5" w14:textId="77777777" w:rsidR="00AA5AC4" w:rsidRDefault="00AA5AC4" w:rsidP="00E52C34">
            <w:r>
              <w:t>Cerved Data and Report</w:t>
            </w:r>
          </w:p>
        </w:tc>
        <w:tc>
          <w:tcPr>
            <w:tcW w:w="0" w:type="auto"/>
          </w:tcPr>
          <w:p w14:paraId="2CD9BFA8" w14:textId="77777777" w:rsidR="00AA5AC4" w:rsidRDefault="00AA5AC4" w:rsidP="00E52C34">
            <w:r>
              <w:t>Daily / On Demand</w:t>
            </w:r>
          </w:p>
        </w:tc>
        <w:tc>
          <w:tcPr>
            <w:tcW w:w="0" w:type="auto"/>
          </w:tcPr>
          <w:p w14:paraId="389A6B12" w14:textId="77777777" w:rsidR="00AA5AC4" w:rsidRDefault="00AA5AC4" w:rsidP="00E52C34">
            <w:r>
              <w:t>Web Services</w:t>
            </w:r>
          </w:p>
        </w:tc>
      </w:tr>
      <w:tr w:rsidR="00AA5AC4" w14:paraId="0F167171" w14:textId="77777777" w:rsidTr="00E52C34">
        <w:tc>
          <w:tcPr>
            <w:tcW w:w="0" w:type="auto"/>
          </w:tcPr>
          <w:p w14:paraId="0402EE38" w14:textId="77777777" w:rsidR="00AA5AC4" w:rsidRDefault="00AA5AC4" w:rsidP="00E52C34">
            <w:r>
              <w:t>COMMA6</w:t>
            </w:r>
          </w:p>
        </w:tc>
        <w:tc>
          <w:tcPr>
            <w:tcW w:w="0" w:type="auto"/>
          </w:tcPr>
          <w:p w14:paraId="7F798832" w14:textId="77777777" w:rsidR="00AA5AC4" w:rsidRDefault="00AA5AC4" w:rsidP="00E52C34">
            <w:r>
              <w:t>AWP Data</w:t>
            </w:r>
          </w:p>
        </w:tc>
        <w:tc>
          <w:tcPr>
            <w:tcW w:w="0" w:type="auto"/>
          </w:tcPr>
          <w:p w14:paraId="746AECA8" w14:textId="77777777" w:rsidR="00AA5AC4" w:rsidRDefault="00AA5AC4" w:rsidP="00E52C34">
            <w:r>
              <w:t>Daily</w:t>
            </w:r>
          </w:p>
        </w:tc>
        <w:tc>
          <w:tcPr>
            <w:tcW w:w="0" w:type="auto"/>
          </w:tcPr>
          <w:p w14:paraId="4505EB08" w14:textId="77777777" w:rsidR="00AA5AC4" w:rsidRDefault="00AA5AC4" w:rsidP="00E52C34">
            <w:r>
              <w:t>Web Services</w:t>
            </w:r>
          </w:p>
        </w:tc>
      </w:tr>
      <w:tr w:rsidR="00AA5AC4" w14:paraId="73B23F9B" w14:textId="77777777" w:rsidTr="00E52C34">
        <w:tc>
          <w:tcPr>
            <w:tcW w:w="0" w:type="auto"/>
          </w:tcPr>
          <w:p w14:paraId="6B0AC63A" w14:textId="77777777" w:rsidR="00AA5AC4" w:rsidRDefault="00AA5AC4" w:rsidP="00E52C34">
            <w:r>
              <w:t>VLT</w:t>
            </w:r>
          </w:p>
        </w:tc>
        <w:tc>
          <w:tcPr>
            <w:tcW w:w="0" w:type="auto"/>
          </w:tcPr>
          <w:p w14:paraId="17639888" w14:textId="77777777" w:rsidR="00AA5AC4" w:rsidRDefault="00AA5AC4" w:rsidP="00E52C34">
            <w:r>
              <w:t>VLT Data</w:t>
            </w:r>
          </w:p>
        </w:tc>
        <w:tc>
          <w:tcPr>
            <w:tcW w:w="0" w:type="auto"/>
          </w:tcPr>
          <w:p w14:paraId="62DF5DD0" w14:textId="77777777" w:rsidR="00AA5AC4" w:rsidRDefault="00AA5AC4" w:rsidP="00E52C34">
            <w:r>
              <w:t>Daily</w:t>
            </w:r>
          </w:p>
        </w:tc>
        <w:tc>
          <w:tcPr>
            <w:tcW w:w="0" w:type="auto"/>
          </w:tcPr>
          <w:p w14:paraId="2E1EEE8C" w14:textId="77777777" w:rsidR="00AA5AC4" w:rsidRDefault="00AA5AC4" w:rsidP="00E52C34">
            <w:r>
              <w:t>Web Services</w:t>
            </w:r>
          </w:p>
        </w:tc>
      </w:tr>
      <w:tr w:rsidR="00AA5AC4" w14:paraId="4C6A830C" w14:textId="77777777" w:rsidTr="00E52C34">
        <w:tc>
          <w:tcPr>
            <w:tcW w:w="0" w:type="auto"/>
          </w:tcPr>
          <w:p w14:paraId="183F19D8" w14:textId="77777777" w:rsidR="00AA5AC4" w:rsidRDefault="00AA5AC4" w:rsidP="00E52C34">
            <w:r>
              <w:t>GESTORETE</w:t>
            </w:r>
          </w:p>
        </w:tc>
        <w:tc>
          <w:tcPr>
            <w:tcW w:w="0" w:type="auto"/>
          </w:tcPr>
          <w:p w14:paraId="47CF22C0" w14:textId="77777777" w:rsidR="00AA5AC4" w:rsidRDefault="00AA5AC4" w:rsidP="00E52C34">
            <w:r>
              <w:t>AWP NOIAG Data</w:t>
            </w:r>
          </w:p>
        </w:tc>
        <w:tc>
          <w:tcPr>
            <w:tcW w:w="0" w:type="auto"/>
          </w:tcPr>
          <w:p w14:paraId="7074EAD3" w14:textId="77777777" w:rsidR="00AA5AC4" w:rsidRDefault="00AA5AC4" w:rsidP="00E52C34">
            <w:r>
              <w:t>Daily / On Demand</w:t>
            </w:r>
          </w:p>
        </w:tc>
        <w:tc>
          <w:tcPr>
            <w:tcW w:w="0" w:type="auto"/>
          </w:tcPr>
          <w:p w14:paraId="5061A101" w14:textId="77777777" w:rsidR="00AA5AC4" w:rsidRDefault="00AA5AC4" w:rsidP="00E52C34">
            <w:r>
              <w:t>Web Services</w:t>
            </w:r>
          </w:p>
        </w:tc>
      </w:tr>
      <w:tr w:rsidR="00AA5AC4" w14:paraId="2C6A3097" w14:textId="77777777" w:rsidTr="00E52C34">
        <w:tc>
          <w:tcPr>
            <w:tcW w:w="0" w:type="auto"/>
          </w:tcPr>
          <w:p w14:paraId="2D323B7A" w14:textId="77777777" w:rsidR="00AA5AC4" w:rsidRDefault="00AA5AC4" w:rsidP="00E52C34">
            <w:r>
              <w:t>GEO</w:t>
            </w:r>
          </w:p>
        </w:tc>
        <w:tc>
          <w:tcPr>
            <w:tcW w:w="0" w:type="auto"/>
          </w:tcPr>
          <w:p w14:paraId="7B20822C" w14:textId="77777777" w:rsidR="00AA5AC4" w:rsidRDefault="00AA5AC4" w:rsidP="00E52C34">
            <w:r>
              <w:t>GEO - Credit Lines Situation</w:t>
            </w:r>
          </w:p>
        </w:tc>
        <w:tc>
          <w:tcPr>
            <w:tcW w:w="0" w:type="auto"/>
          </w:tcPr>
          <w:p w14:paraId="292EBD6F" w14:textId="77777777" w:rsidR="00AA5AC4" w:rsidRDefault="00AA5AC4" w:rsidP="00E52C34">
            <w:r>
              <w:t>Near Real Time</w:t>
            </w:r>
          </w:p>
        </w:tc>
        <w:tc>
          <w:tcPr>
            <w:tcW w:w="0" w:type="auto"/>
          </w:tcPr>
          <w:p w14:paraId="01261116" w14:textId="77777777" w:rsidR="00AA5AC4" w:rsidRDefault="00AA5AC4" w:rsidP="00E52C34">
            <w:r>
              <w:t>Database</w:t>
            </w:r>
          </w:p>
        </w:tc>
      </w:tr>
      <w:tr w:rsidR="00AA5AC4" w:rsidRPr="00335F8D" w14:paraId="6FD2F339" w14:textId="77777777" w:rsidTr="00E52C34">
        <w:tc>
          <w:tcPr>
            <w:tcW w:w="0" w:type="auto"/>
          </w:tcPr>
          <w:p w14:paraId="00D6E228" w14:textId="77777777" w:rsidR="00AA5AC4" w:rsidRDefault="00AA5AC4" w:rsidP="00E52C34">
            <w:r>
              <w:t>SIMP or DWH</w:t>
            </w:r>
          </w:p>
        </w:tc>
        <w:tc>
          <w:tcPr>
            <w:tcW w:w="0" w:type="auto"/>
          </w:tcPr>
          <w:p w14:paraId="4EAEDA94" w14:textId="77777777" w:rsidR="00AA5AC4" w:rsidRDefault="00AA5AC4" w:rsidP="00E52C34">
            <w:r>
              <w:t>SIMP - Credit Lines Situation</w:t>
            </w:r>
          </w:p>
        </w:tc>
        <w:tc>
          <w:tcPr>
            <w:tcW w:w="0" w:type="auto"/>
          </w:tcPr>
          <w:p w14:paraId="2504513F" w14:textId="77777777" w:rsidR="00AA5AC4" w:rsidRDefault="00AA5AC4" w:rsidP="00E52C34">
            <w:r>
              <w:t>Near Real Time</w:t>
            </w:r>
          </w:p>
        </w:tc>
        <w:tc>
          <w:tcPr>
            <w:tcW w:w="0" w:type="auto"/>
          </w:tcPr>
          <w:p w14:paraId="31ADB3AE" w14:textId="77777777" w:rsidR="00AA5AC4" w:rsidRDefault="00AA5AC4" w:rsidP="00E52C34">
            <w:r>
              <w:t>Web Services (SIMP) or Database (DWH)</w:t>
            </w:r>
          </w:p>
        </w:tc>
      </w:tr>
      <w:tr w:rsidR="00AA5AC4" w:rsidRPr="00335F8D" w14:paraId="63A4A116" w14:textId="77777777" w:rsidTr="00E52C34">
        <w:tc>
          <w:tcPr>
            <w:tcW w:w="0" w:type="auto"/>
          </w:tcPr>
          <w:p w14:paraId="0AC9C9D2" w14:textId="77777777" w:rsidR="00AA5AC4" w:rsidRDefault="00AA5AC4" w:rsidP="00E52C34">
            <w:r>
              <w:t>MST or SIMP or DWH</w:t>
            </w:r>
          </w:p>
        </w:tc>
        <w:tc>
          <w:tcPr>
            <w:tcW w:w="0" w:type="auto"/>
          </w:tcPr>
          <w:p w14:paraId="7A50375B" w14:textId="77777777" w:rsidR="00AA5AC4" w:rsidRDefault="00AA5AC4" w:rsidP="00E52C34">
            <w:r>
              <w:t>MST - Credit Lines Situation</w:t>
            </w:r>
          </w:p>
        </w:tc>
        <w:tc>
          <w:tcPr>
            <w:tcW w:w="0" w:type="auto"/>
          </w:tcPr>
          <w:p w14:paraId="7268957E" w14:textId="77777777" w:rsidR="00AA5AC4" w:rsidRDefault="00AA5AC4" w:rsidP="00E52C34">
            <w:r>
              <w:t>Near Real Time</w:t>
            </w:r>
          </w:p>
        </w:tc>
        <w:tc>
          <w:tcPr>
            <w:tcW w:w="0" w:type="auto"/>
          </w:tcPr>
          <w:p w14:paraId="313BF14B" w14:textId="77777777" w:rsidR="00AA5AC4" w:rsidRDefault="00AA5AC4" w:rsidP="00E52C34">
            <w:r>
              <w:t>Web Services (SIMP) or Database (DWH)</w:t>
            </w:r>
          </w:p>
        </w:tc>
      </w:tr>
      <w:tr w:rsidR="00AA5AC4" w14:paraId="5241911D" w14:textId="77777777" w:rsidTr="00E52C34">
        <w:tc>
          <w:tcPr>
            <w:tcW w:w="0" w:type="auto"/>
          </w:tcPr>
          <w:p w14:paraId="3DC4B6D6" w14:textId="77777777" w:rsidR="00AA5AC4" w:rsidRDefault="00AA5AC4" w:rsidP="00E52C34">
            <w:r>
              <w:t>SAP</w:t>
            </w:r>
          </w:p>
        </w:tc>
        <w:tc>
          <w:tcPr>
            <w:tcW w:w="0" w:type="auto"/>
          </w:tcPr>
          <w:p w14:paraId="3EA71485" w14:textId="77777777" w:rsidR="00AA5AC4" w:rsidRDefault="00AA5AC4" w:rsidP="00E52C34">
            <w:r>
              <w:t>“Unpaids” Data</w:t>
            </w:r>
          </w:p>
        </w:tc>
        <w:tc>
          <w:tcPr>
            <w:tcW w:w="0" w:type="auto"/>
          </w:tcPr>
          <w:p w14:paraId="2ACB17EC" w14:textId="77777777" w:rsidR="00AA5AC4" w:rsidRDefault="00AA5AC4" w:rsidP="00E52C34">
            <w:r>
              <w:t>Near Real Time</w:t>
            </w:r>
          </w:p>
        </w:tc>
        <w:tc>
          <w:tcPr>
            <w:tcW w:w="0" w:type="auto"/>
          </w:tcPr>
          <w:p w14:paraId="4C6177E6" w14:textId="77777777" w:rsidR="00AA5AC4" w:rsidRDefault="00AA5AC4" w:rsidP="00E52C34">
            <w:r>
              <w:t>Web Services</w:t>
            </w:r>
          </w:p>
        </w:tc>
      </w:tr>
      <w:tr w:rsidR="00AA5AC4" w14:paraId="09F5919E" w14:textId="77777777" w:rsidTr="00E52C34">
        <w:tc>
          <w:tcPr>
            <w:tcW w:w="0" w:type="auto"/>
          </w:tcPr>
          <w:p w14:paraId="3868E837" w14:textId="77777777" w:rsidR="00AA5AC4" w:rsidRDefault="00AA5AC4" w:rsidP="00E52C34">
            <w:r>
              <w:t>SAP</w:t>
            </w:r>
          </w:p>
        </w:tc>
        <w:tc>
          <w:tcPr>
            <w:tcW w:w="0" w:type="auto"/>
          </w:tcPr>
          <w:p w14:paraId="2BA1684A" w14:textId="77777777" w:rsidR="00AA5AC4" w:rsidRDefault="00AA5AC4" w:rsidP="00E52C34">
            <w:r>
              <w:t>“Guarantees” Data</w:t>
            </w:r>
          </w:p>
        </w:tc>
        <w:tc>
          <w:tcPr>
            <w:tcW w:w="0" w:type="auto"/>
          </w:tcPr>
          <w:p w14:paraId="6A2A9E58" w14:textId="77777777" w:rsidR="00AA5AC4" w:rsidRDefault="00AA5AC4" w:rsidP="00E52C34">
            <w:r>
              <w:t>Near Real Time</w:t>
            </w:r>
          </w:p>
        </w:tc>
        <w:tc>
          <w:tcPr>
            <w:tcW w:w="0" w:type="auto"/>
          </w:tcPr>
          <w:p w14:paraId="00099068" w14:textId="77777777" w:rsidR="00AA5AC4" w:rsidRDefault="00AA5AC4" w:rsidP="00E52C34">
            <w:r>
              <w:t>Web Services</w:t>
            </w:r>
          </w:p>
        </w:tc>
      </w:tr>
      <w:tr w:rsidR="00AA5AC4" w14:paraId="63E72522" w14:textId="77777777" w:rsidTr="00E52C34">
        <w:tc>
          <w:tcPr>
            <w:tcW w:w="0" w:type="auto"/>
          </w:tcPr>
          <w:p w14:paraId="2CE017D8" w14:textId="77777777" w:rsidR="00AA5AC4" w:rsidRDefault="00AA5AC4" w:rsidP="00E52C34">
            <w:r>
              <w:t>SAP</w:t>
            </w:r>
          </w:p>
        </w:tc>
        <w:tc>
          <w:tcPr>
            <w:tcW w:w="0" w:type="auto"/>
          </w:tcPr>
          <w:p w14:paraId="2BFF7881" w14:textId="77777777" w:rsidR="00AA5AC4" w:rsidRDefault="00AA5AC4" w:rsidP="00E52C34">
            <w:r>
              <w:t>“Status Collection” Data</w:t>
            </w:r>
          </w:p>
        </w:tc>
        <w:tc>
          <w:tcPr>
            <w:tcW w:w="0" w:type="auto"/>
          </w:tcPr>
          <w:p w14:paraId="02BEB59F" w14:textId="77777777" w:rsidR="00AA5AC4" w:rsidRDefault="00AA5AC4" w:rsidP="00E52C34">
            <w:r>
              <w:t>Near Real Time</w:t>
            </w:r>
          </w:p>
        </w:tc>
        <w:tc>
          <w:tcPr>
            <w:tcW w:w="0" w:type="auto"/>
          </w:tcPr>
          <w:p w14:paraId="694A568C" w14:textId="77777777" w:rsidR="00AA5AC4" w:rsidRDefault="00AA5AC4" w:rsidP="00E52C34">
            <w:r>
              <w:t>Web Services</w:t>
            </w:r>
          </w:p>
        </w:tc>
      </w:tr>
      <w:tr w:rsidR="00AA5AC4" w14:paraId="39D449FC" w14:textId="77777777" w:rsidTr="00E52C34">
        <w:tc>
          <w:tcPr>
            <w:tcW w:w="0" w:type="auto"/>
          </w:tcPr>
          <w:p w14:paraId="358865E4" w14:textId="77777777" w:rsidR="00AA5AC4" w:rsidRDefault="00AA5AC4" w:rsidP="00E52C34">
            <w:r>
              <w:t>SAP</w:t>
            </w:r>
          </w:p>
        </w:tc>
        <w:tc>
          <w:tcPr>
            <w:tcW w:w="0" w:type="auto"/>
          </w:tcPr>
          <w:p w14:paraId="4CB99BD1" w14:textId="77777777" w:rsidR="00AA5AC4" w:rsidRDefault="00AA5AC4" w:rsidP="00E52C34">
            <w:r>
              <w:t>“Open Credits” Data</w:t>
            </w:r>
          </w:p>
        </w:tc>
        <w:tc>
          <w:tcPr>
            <w:tcW w:w="0" w:type="auto"/>
          </w:tcPr>
          <w:p w14:paraId="079B7F6A" w14:textId="77777777" w:rsidR="00AA5AC4" w:rsidRDefault="00AA5AC4" w:rsidP="00E52C34">
            <w:r>
              <w:t>Near Real Time</w:t>
            </w:r>
          </w:p>
        </w:tc>
        <w:tc>
          <w:tcPr>
            <w:tcW w:w="0" w:type="auto"/>
          </w:tcPr>
          <w:p w14:paraId="7373BADB" w14:textId="77777777" w:rsidR="00AA5AC4" w:rsidRDefault="00AA5AC4" w:rsidP="00E52C34">
            <w:r>
              <w:t>Web Services</w:t>
            </w:r>
          </w:p>
        </w:tc>
      </w:tr>
      <w:tr w:rsidR="00AA5AC4" w14:paraId="6F007415" w14:textId="77777777" w:rsidTr="00E52C34">
        <w:tc>
          <w:tcPr>
            <w:tcW w:w="0" w:type="auto"/>
          </w:tcPr>
          <w:p w14:paraId="20272E14" w14:textId="77777777" w:rsidR="00AA5AC4" w:rsidRDefault="00AA5AC4" w:rsidP="00E52C34">
            <w:r>
              <w:t>SAP</w:t>
            </w:r>
          </w:p>
        </w:tc>
        <w:tc>
          <w:tcPr>
            <w:tcW w:w="0" w:type="auto"/>
          </w:tcPr>
          <w:p w14:paraId="1A1F6D77" w14:textId="77777777" w:rsidR="00AA5AC4" w:rsidRDefault="00AA5AC4" w:rsidP="00E52C34">
            <w:r>
              <w:t>“Hopper - Coin Changer” Data</w:t>
            </w:r>
          </w:p>
        </w:tc>
        <w:tc>
          <w:tcPr>
            <w:tcW w:w="0" w:type="auto"/>
          </w:tcPr>
          <w:p w14:paraId="42B72A8C" w14:textId="77777777" w:rsidR="00AA5AC4" w:rsidRDefault="00AA5AC4" w:rsidP="00E52C34">
            <w:r>
              <w:t>Near Real Time</w:t>
            </w:r>
          </w:p>
        </w:tc>
        <w:tc>
          <w:tcPr>
            <w:tcW w:w="0" w:type="auto"/>
          </w:tcPr>
          <w:p w14:paraId="07E81F2B" w14:textId="77777777" w:rsidR="00AA5AC4" w:rsidRDefault="00AA5AC4" w:rsidP="00E52C34">
            <w:r>
              <w:t>Web Services</w:t>
            </w:r>
          </w:p>
        </w:tc>
      </w:tr>
      <w:tr w:rsidR="00AA5AC4" w14:paraId="3BF58B7A" w14:textId="77777777" w:rsidTr="00E52C34">
        <w:tc>
          <w:tcPr>
            <w:tcW w:w="0" w:type="auto"/>
          </w:tcPr>
          <w:p w14:paraId="7F72440F" w14:textId="77777777" w:rsidR="00AA5AC4" w:rsidRDefault="00AA5AC4" w:rsidP="00E52C34">
            <w:r>
              <w:t>DWH</w:t>
            </w:r>
          </w:p>
        </w:tc>
        <w:tc>
          <w:tcPr>
            <w:tcW w:w="0" w:type="auto"/>
          </w:tcPr>
          <w:p w14:paraId="5DA9EC28" w14:textId="77777777" w:rsidR="00AA5AC4" w:rsidRDefault="00AA5AC4" w:rsidP="00E52C34">
            <w:r>
              <w:t>Tracking Winnings Data</w:t>
            </w:r>
          </w:p>
        </w:tc>
        <w:tc>
          <w:tcPr>
            <w:tcW w:w="0" w:type="auto"/>
          </w:tcPr>
          <w:p w14:paraId="5AD5AC59" w14:textId="77777777" w:rsidR="00AA5AC4" w:rsidRDefault="00AA5AC4" w:rsidP="00E52C34">
            <w:r>
              <w:t>Daily</w:t>
            </w:r>
          </w:p>
        </w:tc>
        <w:tc>
          <w:tcPr>
            <w:tcW w:w="0" w:type="auto"/>
          </w:tcPr>
          <w:p w14:paraId="5241A8CC" w14:textId="77777777" w:rsidR="00AA5AC4" w:rsidRDefault="00AA5AC4" w:rsidP="00E52C34">
            <w:r>
              <w:t>Database</w:t>
            </w:r>
          </w:p>
        </w:tc>
      </w:tr>
      <w:tr w:rsidR="00AA5AC4" w14:paraId="7056D197" w14:textId="77777777" w:rsidTr="00E52C34">
        <w:tc>
          <w:tcPr>
            <w:tcW w:w="0" w:type="auto"/>
          </w:tcPr>
          <w:p w14:paraId="55F49A57" w14:textId="77777777" w:rsidR="00AA5AC4" w:rsidRDefault="00AA5AC4" w:rsidP="00E52C34">
            <w:r>
              <w:t>VALORIZZATORE</w:t>
            </w:r>
          </w:p>
        </w:tc>
        <w:tc>
          <w:tcPr>
            <w:tcW w:w="0" w:type="auto"/>
          </w:tcPr>
          <w:p w14:paraId="23D1DF56" w14:textId="77777777" w:rsidR="00AA5AC4" w:rsidRDefault="00AA5AC4" w:rsidP="00E52C34">
            <w:r>
              <w:t>Borderò Data</w:t>
            </w:r>
          </w:p>
        </w:tc>
        <w:tc>
          <w:tcPr>
            <w:tcW w:w="0" w:type="auto"/>
          </w:tcPr>
          <w:p w14:paraId="4571B704" w14:textId="77777777" w:rsidR="00AA5AC4" w:rsidRDefault="00AA5AC4" w:rsidP="00E52C34">
            <w:r>
              <w:t>Weekly / Bi-Weekly</w:t>
            </w:r>
          </w:p>
        </w:tc>
        <w:tc>
          <w:tcPr>
            <w:tcW w:w="0" w:type="auto"/>
          </w:tcPr>
          <w:p w14:paraId="3686E6F3" w14:textId="77777777" w:rsidR="00AA5AC4" w:rsidRDefault="00AA5AC4" w:rsidP="00E52C34">
            <w:r>
              <w:t>Web Services</w:t>
            </w:r>
          </w:p>
        </w:tc>
      </w:tr>
      <w:tr w:rsidR="00AA5AC4" w14:paraId="16F4BE61" w14:textId="77777777" w:rsidTr="00E52C34">
        <w:tc>
          <w:tcPr>
            <w:tcW w:w="0" w:type="auto"/>
          </w:tcPr>
          <w:p w14:paraId="4DB37B7A" w14:textId="77777777" w:rsidR="00AA5AC4" w:rsidRDefault="00AA5AC4" w:rsidP="00E52C34">
            <w:r>
              <w:lastRenderedPageBreak/>
              <w:t>ORION</w:t>
            </w:r>
          </w:p>
        </w:tc>
        <w:tc>
          <w:tcPr>
            <w:tcW w:w="0" w:type="auto"/>
          </w:tcPr>
          <w:p w14:paraId="7994C744" w14:textId="77777777" w:rsidR="00AA5AC4" w:rsidRDefault="00AA5AC4" w:rsidP="00E52C34">
            <w:r>
              <w:t>Terminal Data</w:t>
            </w:r>
          </w:p>
        </w:tc>
        <w:tc>
          <w:tcPr>
            <w:tcW w:w="0" w:type="auto"/>
          </w:tcPr>
          <w:p w14:paraId="5BAD74A3" w14:textId="77777777" w:rsidR="00AA5AC4" w:rsidRDefault="00AA5AC4" w:rsidP="00E52C34">
            <w:r>
              <w:t>On Demand</w:t>
            </w:r>
          </w:p>
        </w:tc>
        <w:tc>
          <w:tcPr>
            <w:tcW w:w="0" w:type="auto"/>
          </w:tcPr>
          <w:p w14:paraId="286071A6" w14:textId="77777777" w:rsidR="00AA5AC4" w:rsidRDefault="00AA5AC4" w:rsidP="00E52C34">
            <w:r>
              <w:t>Web Services</w:t>
            </w:r>
          </w:p>
        </w:tc>
      </w:tr>
      <w:tr w:rsidR="00AA5AC4" w14:paraId="09A3CA14" w14:textId="77777777" w:rsidTr="00E52C34">
        <w:tc>
          <w:tcPr>
            <w:tcW w:w="0" w:type="auto"/>
          </w:tcPr>
          <w:p w14:paraId="4638573F" w14:textId="77777777" w:rsidR="00AA5AC4" w:rsidRDefault="00AA5AC4" w:rsidP="00E52C34">
            <w:r>
              <w:t>Arxivar</w:t>
            </w:r>
          </w:p>
        </w:tc>
        <w:tc>
          <w:tcPr>
            <w:tcW w:w="0" w:type="auto"/>
          </w:tcPr>
          <w:p w14:paraId="7A77D4B7" w14:textId="77777777" w:rsidR="00AA5AC4" w:rsidRDefault="00AA5AC4" w:rsidP="00E52C34">
            <w:r>
              <w:t>Documents</w:t>
            </w:r>
          </w:p>
        </w:tc>
        <w:tc>
          <w:tcPr>
            <w:tcW w:w="0" w:type="auto"/>
          </w:tcPr>
          <w:p w14:paraId="62285F99" w14:textId="77777777" w:rsidR="00AA5AC4" w:rsidRDefault="00AA5AC4" w:rsidP="00E52C34">
            <w:r>
              <w:t>On Demand</w:t>
            </w:r>
          </w:p>
        </w:tc>
        <w:tc>
          <w:tcPr>
            <w:tcW w:w="0" w:type="auto"/>
          </w:tcPr>
          <w:p w14:paraId="41E858CF" w14:textId="77777777" w:rsidR="00AA5AC4" w:rsidRDefault="00AA5AC4" w:rsidP="00E52C34">
            <w:r>
              <w:t>Web Services</w:t>
            </w:r>
          </w:p>
        </w:tc>
      </w:tr>
      <w:tr w:rsidR="00AA5AC4" w14:paraId="61A90A51" w14:textId="77777777" w:rsidTr="00E52C34">
        <w:tc>
          <w:tcPr>
            <w:tcW w:w="0" w:type="auto"/>
          </w:tcPr>
          <w:p w14:paraId="6B8C22AD" w14:textId="77777777" w:rsidR="00AA5AC4" w:rsidRDefault="00AA5AC4" w:rsidP="00E52C34">
            <w:r>
              <w:t>ArchiCON</w:t>
            </w:r>
          </w:p>
        </w:tc>
        <w:tc>
          <w:tcPr>
            <w:tcW w:w="0" w:type="auto"/>
          </w:tcPr>
          <w:p w14:paraId="7A1B36A3" w14:textId="77777777" w:rsidR="00AA5AC4" w:rsidRDefault="00AA5AC4" w:rsidP="00E52C34">
            <w:r>
              <w:t>link</w:t>
            </w:r>
          </w:p>
        </w:tc>
        <w:tc>
          <w:tcPr>
            <w:tcW w:w="0" w:type="auto"/>
          </w:tcPr>
          <w:p w14:paraId="010C0BB9" w14:textId="77777777" w:rsidR="00AA5AC4" w:rsidRDefault="00AA5AC4" w:rsidP="00E52C34">
            <w:r>
              <w:t>On Demand</w:t>
            </w:r>
          </w:p>
        </w:tc>
        <w:tc>
          <w:tcPr>
            <w:tcW w:w="0" w:type="auto"/>
          </w:tcPr>
          <w:p w14:paraId="462A591A" w14:textId="77777777" w:rsidR="00AA5AC4" w:rsidRDefault="00AA5AC4" w:rsidP="00E52C34">
            <w:r>
              <w:t>N/A</w:t>
            </w:r>
          </w:p>
        </w:tc>
      </w:tr>
    </w:tbl>
    <w:p w14:paraId="2CFDC2DB" w14:textId="77777777" w:rsidR="00AA5AC4" w:rsidRDefault="00AA5AC4" w:rsidP="00AA5AC4">
      <w:pPr>
        <w:ind w:left="284"/>
      </w:pPr>
    </w:p>
    <w:p w14:paraId="1E2927F3" w14:textId="77777777" w:rsidR="00AA5AC4" w:rsidRPr="00AA5AC4" w:rsidRDefault="00AA5AC4" w:rsidP="00AA5AC4">
      <w:pPr>
        <w:rPr>
          <w:lang w:val="en-US"/>
        </w:rPr>
      </w:pPr>
      <w:r w:rsidRPr="00AA5AC4">
        <w:rPr>
          <w:lang w:val="en-US"/>
        </w:rPr>
        <w:t>The definition of the interface agreement logics will be made explicit with the technical analysis.</w:t>
      </w:r>
    </w:p>
    <w:p w14:paraId="2BEE4755" w14:textId="77777777" w:rsidR="00AA5AC4" w:rsidRDefault="00AA5AC4" w:rsidP="00AA5AC4">
      <w:pPr>
        <w:pStyle w:val="Heading1"/>
      </w:pPr>
      <w:bookmarkStart w:id="379" w:name="scroll-bookmark-189"/>
      <w:bookmarkStart w:id="380" w:name="_Toc256000186"/>
      <w:bookmarkStart w:id="381" w:name="scroll-bookmark-95"/>
      <w:bookmarkStart w:id="382" w:name="_Toc198818833"/>
      <w:bookmarkEnd w:id="379"/>
      <w:r>
        <w:t>REFERENCE DOCUMENTS</w:t>
      </w:r>
      <w:bookmarkEnd w:id="380"/>
      <w:bookmarkEnd w:id="381"/>
      <w:bookmarkEnd w:id="382"/>
    </w:p>
    <w:p w14:paraId="6F33483D" w14:textId="77777777" w:rsidR="00AA5AC4" w:rsidRPr="00AA5AC4" w:rsidRDefault="00AA5AC4" w:rsidP="00AA5AC4">
      <w:pPr>
        <w:rPr>
          <w:lang w:val="en-US"/>
        </w:rPr>
      </w:pPr>
      <w:r w:rsidRPr="00AA5AC4">
        <w:rPr>
          <w:lang w:val="en-US"/>
        </w:rPr>
        <w:t>All documentation relating to the project "ZENIT" and used for the drafting of this document, can be consulted on:</w:t>
      </w:r>
    </w:p>
    <w:p w14:paraId="1D674D7D" w14:textId="19AC84E4" w:rsidR="00AA5AC4" w:rsidRPr="00AA5AC4" w:rsidRDefault="00AA5AC4" w:rsidP="00BF6D22">
      <w:pPr>
        <w:numPr>
          <w:ilvl w:val="0"/>
          <w:numId w:val="211"/>
        </w:numPr>
        <w:spacing w:before="0" w:after="120"/>
        <w:jc w:val="left"/>
        <w:rPr>
          <w:lang w:val="en-US"/>
        </w:rPr>
      </w:pPr>
      <w:hyperlink r:id="rId12" w:history="1">
        <w:r w:rsidRPr="00AA5AC4">
          <w:rPr>
            <w:rStyle w:val="Hyperlink"/>
            <w:lang w:val="en-US"/>
          </w:rPr>
          <w:t>https://sisalprod.service-now.com/now/nav/ui/classic/params/target/pm_project.do%3Fsys_id%3Dee7e798a3b6b1e10221283d964e45a95%26sysparm_view%3Dtext_search</w:t>
        </w:r>
      </w:hyperlink>
      <w:r w:rsidRPr="00AA5AC4">
        <w:rPr>
          <w:lang w:val="en-US"/>
        </w:rPr>
        <w:t xml:space="preserve"> Project</w:t>
      </w:r>
      <w:r w:rsidRPr="00AA5AC4">
        <w:rPr>
          <w:b/>
          <w:lang w:val="en-US"/>
        </w:rPr>
        <w:t xml:space="preserve"> ZENIT - Phase 1</w:t>
      </w:r>
    </w:p>
    <w:p w14:paraId="1F147BAB" w14:textId="77777777" w:rsidR="00AA5AC4" w:rsidRDefault="00AA5AC4" w:rsidP="00AA5AC4">
      <w:pPr>
        <w:pStyle w:val="Heading1"/>
      </w:pPr>
      <w:bookmarkStart w:id="383" w:name="scroll-bookmark-190"/>
      <w:bookmarkStart w:id="384" w:name="_Toc256000187"/>
      <w:bookmarkStart w:id="385" w:name="scroll-bookmark-96"/>
      <w:bookmarkStart w:id="386" w:name="_Toc198818834"/>
      <w:bookmarkEnd w:id="383"/>
      <w:r>
        <w:t>APPENDIX</w:t>
      </w:r>
      <w:bookmarkEnd w:id="384"/>
      <w:bookmarkEnd w:id="385"/>
      <w:bookmarkEnd w:id="386"/>
    </w:p>
    <w:p w14:paraId="6FD91EFE" w14:textId="77777777" w:rsidR="00AA5AC4" w:rsidRPr="00AA5AC4" w:rsidRDefault="00AA5AC4" w:rsidP="00AA5AC4">
      <w:pPr>
        <w:rPr>
          <w:lang w:val="en-US"/>
        </w:rPr>
      </w:pPr>
      <w:r w:rsidRPr="00AA5AC4">
        <w:rPr>
          <w:lang w:val="en-US"/>
        </w:rPr>
        <w:t>In this appendix, links to all the reference files used in the functional analysis and mentioned in the document are available.</w:t>
      </w:r>
    </w:p>
    <w:p w14:paraId="7786E83C" w14:textId="0A72E57D" w:rsidR="00AA5AC4" w:rsidRPr="00AA5AC4" w:rsidRDefault="00AA5AC4" w:rsidP="00BF6D22">
      <w:pPr>
        <w:numPr>
          <w:ilvl w:val="0"/>
          <w:numId w:val="212"/>
        </w:numPr>
        <w:spacing w:before="0" w:after="120"/>
        <w:jc w:val="left"/>
        <w:rPr>
          <w:lang w:val="en-US"/>
        </w:rPr>
      </w:pPr>
      <w:r w:rsidRPr="00AA5AC4">
        <w:rPr>
          <w:lang w:val="en-US"/>
        </w:rPr>
        <w:t xml:space="preserve">File containing the list of data to be predicted in the system: </w:t>
      </w:r>
      <w:hyperlink r:id="rId13" w:history="1">
        <w:r w:rsidRPr="00AA5AC4">
          <w:rPr>
            <w:rStyle w:val="Hyperlink"/>
            <w:lang w:val="en-US"/>
          </w:rPr>
          <w:t>ZENIT - Elenco Dati_V_4.1.xlsx</w:t>
        </w:r>
      </w:hyperlink>
      <w:r w:rsidRPr="00AA5AC4">
        <w:rPr>
          <w:lang w:val="en-US"/>
        </w:rPr>
        <w:t xml:space="preserve"> </w:t>
      </w:r>
    </w:p>
    <w:p w14:paraId="0D8850A4" w14:textId="74DAAAE6" w:rsidR="00AA5AC4" w:rsidRPr="00AA5AC4" w:rsidRDefault="00AA5AC4" w:rsidP="00BF6D22">
      <w:pPr>
        <w:numPr>
          <w:ilvl w:val="0"/>
          <w:numId w:val="212"/>
        </w:numPr>
        <w:spacing w:before="0" w:after="120"/>
        <w:jc w:val="left"/>
        <w:rPr>
          <w:lang w:val="en-US"/>
        </w:rPr>
      </w:pPr>
      <w:r w:rsidRPr="00AA5AC4">
        <w:rPr>
          <w:lang w:val="en-US"/>
        </w:rPr>
        <w:t xml:space="preserve">File that collects the mockups of the dashboard designed as part of the functional analysis: </w:t>
      </w:r>
      <w:hyperlink r:id="rId14" w:history="1">
        <w:r w:rsidRPr="00AA5AC4">
          <w:rPr>
            <w:rStyle w:val="Hyperlink"/>
            <w:lang w:val="en-US"/>
          </w:rPr>
          <w:t>ZENIT - Dashboard Mockup - v01.0.xlsx</w:t>
        </w:r>
      </w:hyperlink>
      <w:r w:rsidRPr="00AA5AC4">
        <w:rPr>
          <w:lang w:val="en-US"/>
        </w:rPr>
        <w:t xml:space="preserve"> </w:t>
      </w:r>
    </w:p>
    <w:p w14:paraId="418A6D62" w14:textId="03DB2621" w:rsidR="00AA5AC4" w:rsidRPr="00AA5AC4" w:rsidRDefault="00AA5AC4" w:rsidP="00BF6D22">
      <w:pPr>
        <w:numPr>
          <w:ilvl w:val="0"/>
          <w:numId w:val="212"/>
        </w:numPr>
        <w:spacing w:before="0" w:after="120"/>
        <w:jc w:val="left"/>
        <w:rPr>
          <w:lang w:val="en-US"/>
        </w:rPr>
      </w:pPr>
      <w:r w:rsidRPr="00AA5AC4">
        <w:rPr>
          <w:lang w:val="en-US"/>
        </w:rPr>
        <w:t xml:space="preserve">File with the mapping of user profiles, including the enabled features: </w:t>
      </w:r>
      <w:hyperlink r:id="rId15" w:history="1">
        <w:r w:rsidRPr="00AA5AC4">
          <w:rPr>
            <w:rStyle w:val="Hyperlink"/>
            <w:lang w:val="en-US"/>
          </w:rPr>
          <w:t>ZENIT - Features and Profiles v1.0.xlsx</w:t>
        </w:r>
      </w:hyperlink>
      <w:r w:rsidRPr="00AA5AC4">
        <w:rPr>
          <w:lang w:val="en-US"/>
        </w:rPr>
        <w:t xml:space="preserve"> </w:t>
      </w:r>
    </w:p>
    <w:p w14:paraId="76931F37" w14:textId="09527B1C" w:rsidR="00AA5AC4" w:rsidRPr="00AA5AC4" w:rsidRDefault="00AA5AC4" w:rsidP="00BF6D22">
      <w:pPr>
        <w:numPr>
          <w:ilvl w:val="0"/>
          <w:numId w:val="212"/>
        </w:numPr>
        <w:spacing w:before="0" w:after="120"/>
        <w:jc w:val="left"/>
        <w:rPr>
          <w:lang w:val="en-US"/>
        </w:rPr>
      </w:pPr>
      <w:r w:rsidRPr="00AA5AC4">
        <w:rPr>
          <w:lang w:val="en-US"/>
        </w:rPr>
        <w:t xml:space="preserve">File containing the mapping of the Excel files to be imported into the system: </w:t>
      </w:r>
      <w:hyperlink r:id="rId16" w:history="1">
        <w:r w:rsidRPr="00AA5AC4">
          <w:rPr>
            <w:rStyle w:val="Hyperlink"/>
            <w:lang w:val="en-US"/>
          </w:rPr>
          <w:t>ZENIT - Excel files mapping v1.1.xlsx</w:t>
        </w:r>
      </w:hyperlink>
      <w:r w:rsidRPr="00AA5AC4">
        <w:rPr>
          <w:lang w:val="en-US"/>
        </w:rPr>
        <w:t xml:space="preserve"> </w:t>
      </w:r>
    </w:p>
    <w:p w14:paraId="0521804A" w14:textId="3C49A0B6" w:rsidR="00AA5AC4" w:rsidRPr="00AA5AC4" w:rsidRDefault="00AA5AC4" w:rsidP="00BF6D22">
      <w:pPr>
        <w:numPr>
          <w:ilvl w:val="0"/>
          <w:numId w:val="212"/>
        </w:numPr>
        <w:spacing w:before="0" w:after="120"/>
        <w:jc w:val="left"/>
        <w:rPr>
          <w:lang w:val="en-US"/>
        </w:rPr>
      </w:pPr>
      <w:r w:rsidRPr="00AA5AC4">
        <w:rPr>
          <w:lang w:val="en-US"/>
        </w:rPr>
        <w:t xml:space="preserve">File containing the mapping of data to be acquired from the source systems: </w:t>
      </w:r>
      <w:hyperlink r:id="rId17" w:history="1">
        <w:r w:rsidRPr="00AA5AC4">
          <w:rPr>
            <w:rStyle w:val="Hyperlink"/>
            <w:lang w:val="en-US"/>
          </w:rPr>
          <w:t>ZENIT - Data Colletion - Phase 1 - PRJ0015372- Mapping v1.0.xlsx</w:t>
        </w:r>
      </w:hyperlink>
      <w:r w:rsidRPr="00AA5AC4">
        <w:rPr>
          <w:lang w:val="en-US"/>
        </w:rPr>
        <w:t xml:space="preserve"> </w:t>
      </w:r>
    </w:p>
    <w:p w14:paraId="1B3880DE" w14:textId="77777777" w:rsidR="00232FB8" w:rsidRPr="00AA5AC4" w:rsidRDefault="00232FB8" w:rsidP="002951A0">
      <w:pPr>
        <w:spacing w:before="0"/>
        <w:rPr>
          <w:lang w:val="en-US"/>
        </w:rPr>
      </w:pPr>
    </w:p>
    <w:p w14:paraId="1A8E9D3A" w14:textId="2AE26510" w:rsidR="00591120" w:rsidRPr="001F519D" w:rsidRDefault="00591120" w:rsidP="0092679F">
      <w:pPr>
        <w:spacing w:before="0"/>
        <w:rPr>
          <w:lang w:val="en-US"/>
        </w:rPr>
      </w:pPr>
    </w:p>
    <w:p w14:paraId="4A4BF080" w14:textId="77777777" w:rsidR="0092679F" w:rsidRPr="001F519D" w:rsidRDefault="0092679F" w:rsidP="0092679F">
      <w:pPr>
        <w:spacing w:before="0"/>
        <w:rPr>
          <w:lang w:val="en-US"/>
        </w:rPr>
      </w:pPr>
    </w:p>
    <w:sectPr w:rsidR="0092679F" w:rsidRPr="001F519D">
      <w:headerReference w:type="default" r:id="rId18"/>
      <w:footerReference w:type="default" r:id="rId19"/>
      <w:type w:val="oddPage"/>
      <w:pgSz w:w="11907" w:h="16840" w:code="9"/>
      <w:pgMar w:top="1701" w:right="1134" w:bottom="1418" w:left="1418" w:header="720" w:footer="85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3C579D" w14:textId="77777777" w:rsidR="00D00F0E" w:rsidRDefault="00D00F0E">
      <w:r>
        <w:separator/>
      </w:r>
    </w:p>
  </w:endnote>
  <w:endnote w:type="continuationSeparator" w:id="0">
    <w:p w14:paraId="79D5B44C" w14:textId="77777777" w:rsidR="00D00F0E" w:rsidRDefault="00D00F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Grande">
    <w:altName w:val="Segoe UI"/>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535EFC" w14:textId="5589634A" w:rsidR="009F5ACF" w:rsidRDefault="00B46C30">
    <w:pPr>
      <w:tabs>
        <w:tab w:val="left" w:pos="4644"/>
        <w:tab w:val="left" w:pos="9288"/>
      </w:tabs>
      <w:spacing w:before="0"/>
      <w:rPr>
        <w:sz w:val="20"/>
      </w:rPr>
    </w:pPr>
    <w:r>
      <w:rPr>
        <w:noProof/>
        <w:sz w:val="20"/>
      </w:rPr>
      <mc:AlternateContent>
        <mc:Choice Requires="wps">
          <w:drawing>
            <wp:anchor distT="0" distB="0" distL="114300" distR="114300" simplePos="0" relativeHeight="251658241" behindDoc="0" locked="0" layoutInCell="0" allowOverlap="1" wp14:anchorId="53C262AB" wp14:editId="296CFF43">
              <wp:simplePos x="0" y="0"/>
              <wp:positionH relativeFrom="page">
                <wp:posOffset>0</wp:posOffset>
              </wp:positionH>
              <wp:positionV relativeFrom="page">
                <wp:posOffset>10229215</wp:posOffset>
              </wp:positionV>
              <wp:extent cx="7560945" cy="273685"/>
              <wp:effectExtent l="0" t="0" r="0" b="0"/>
              <wp:wrapNone/>
              <wp:docPr id="1" name="MSIPCM8c9f454092222861ffcff9f3" descr="{&quot;HashCode&quot;:-548407974,&quot;Height&quot;:842.0,&quot;Width&quot;:595.0,&quot;Placement&quot;:&quot;Footer&quot;,&quot;Index&quot;:&quot;Primary&quot;,&quot;Section&quot;:1,&quot;Top&quot;:0.0,&quot;Left&quot;: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945" cy="2736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B955C5" w14:textId="721C4832" w:rsidR="006437F5" w:rsidRPr="006437F5" w:rsidRDefault="006437F5" w:rsidP="006437F5">
                          <w:pPr>
                            <w:spacing w:before="0"/>
                            <w:jc w:val="center"/>
                            <w:rPr>
                              <w:rFonts w:cs="Calibri"/>
                              <w:color w:val="000000"/>
                              <w:sz w:val="18"/>
                            </w:rPr>
                          </w:pPr>
                          <w:r w:rsidRPr="006437F5">
                            <w:rPr>
                              <w:rFonts w:cs="Calibri"/>
                              <w:color w:val="000000"/>
                              <w:sz w:val="18"/>
                            </w:rPr>
                            <w:t>INTERNAL USE</w:t>
                          </w:r>
                        </w:p>
                      </w:txbxContent>
                    </wps:txbx>
                    <wps:bodyPr rot="0" vert="horz" wrap="square" lIns="91440" tIns="0" rIns="91440" bIns="0" anchor="b" anchorCtr="0" upright="1">
                      <a:noAutofit/>
                    </wps:bodyPr>
                  </wps:wsp>
                </a:graphicData>
              </a:graphic>
              <wp14:sizeRelH relativeFrom="page">
                <wp14:pctWidth>0</wp14:pctWidth>
              </wp14:sizeRelH>
              <wp14:sizeRelV relativeFrom="page">
                <wp14:pctHeight>0</wp14:pctHeight>
              </wp14:sizeRelV>
            </wp:anchor>
          </w:drawing>
        </mc:Choice>
        <mc:Fallback>
          <w:pict>
            <v:shapetype w14:anchorId="53C262AB" id="_x0000_t202" coordsize="21600,21600" o:spt="202" path="m,l,21600r21600,l21600,xe">
              <v:stroke joinstyle="miter"/>
              <v:path gradientshapeok="t" o:connecttype="rect"/>
            </v:shapetype>
            <v:shape id="MSIPCM8c9f454092222861ffcff9f3" o:spid="_x0000_s1026" type="#_x0000_t202" alt="{&quot;HashCode&quot;:-548407974,&quot;Height&quot;:842.0,&quot;Width&quot;:595.0,&quot;Placement&quot;:&quot;Footer&quot;,&quot;Index&quot;:&quot;Primary&quot;,&quot;Section&quot;:1,&quot;Top&quot;:0.0,&quot;Left&quot;:0.0}" style="position:absolute;left:0;text-align:left;margin-left:0;margin-top:805.45pt;width:595.35pt;height:21.55pt;z-index:251658241;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6iv3gEAAJkDAAAOAAAAZHJzL2Uyb0RvYy54bWysU9tu2zAMfR+wfxD0vtjJkrQ14hRdiw4D&#10;ugvQ9QNkWbKF2aJGKbGzrx8lJ2m3vg17ESiKPjznkN5cj33H9gq9AVvy+SznTFkJtbFNyZ++37+7&#10;5MwHYWvRgVUlPyjPr7dv32wGV6gFtNDVChmBWF8MruRtCK7IMi9b1Qs/A6csPWrAXgS6YpPVKAZC&#10;77tskefrbACsHYJU3lP2bnrk24SvtZLhq9ZeBdaVnLiFdGI6q3hm240oGhSuNfJIQ/wDi14YS03P&#10;UHciCLZD8wqqNxLBgw4zCX0GWhupkgZSM8//UvPYCqeSFjLHu7NN/v/Byi/7R/cNWRg/wEgDTCK8&#10;ewD5wzMLt62wjbpBhKFVoqbG82hZNjhfHD+NVvvCR5Bq+Aw1DVnsAiSgUWMfXSGdjNBpAIez6WoM&#10;TFLyYrXOr5YrziS9LS7ery9XqYUoTl879OGjgp7FoORIQ03oYv/gQ2QjilNJbGbh3nRdGmxn/0hQ&#10;Ycwk9pHwRD2M1UjVUUUF9YF0IEx7QntNQQv4i7OBdqTk/udOoOKs+2TJi6v5chmXKl0owJfZ6pQV&#10;VhJEySvOpvA2TAu4c2ialjpMrlu4Id+0SZKe2Rz50vyT0uOuxgV7eU9Vz3/U9jcAAAD//wMAUEsD&#10;BBQABgAIAAAAIQAlajuS3wAAAAsBAAAPAAAAZHJzL2Rvd25yZXYueG1sTI9LT8MwEITvSPwHa5G4&#10;IGoHQUlDnKpCQhyB8pC4ufHmIeK1Fbtt4NezOcFxZ0az35TryQ3igGPsPWnIFgoEUu1tT62Gt9eH&#10;yxxETIasGTyhhm+MsK5OT0pTWH+kFzxsUyu4hGJhNHQphULKWHfoTFz4gMRe40dnEp9jK+1ojlzu&#10;Bnml1FI60xN/6EzA+w7rr+3eaWiy8Py+eZLYXMjPvM5/KLiPR63Pz6bNHYiEU/oLw4zP6FAx087v&#10;yUYxaOAhidVlplYgZj9bqVsQu1m7uVYgq1L+31D9AgAA//8DAFBLAQItABQABgAIAAAAIQC2gziS&#10;/gAAAOEBAAATAAAAAAAAAAAAAAAAAAAAAABbQ29udGVudF9UeXBlc10ueG1sUEsBAi0AFAAGAAgA&#10;AAAhADj9If/WAAAAlAEAAAsAAAAAAAAAAAAAAAAALwEAAF9yZWxzLy5yZWxzUEsBAi0AFAAGAAgA&#10;AAAhAJj/qK/eAQAAmQMAAA4AAAAAAAAAAAAAAAAALgIAAGRycy9lMm9Eb2MueG1sUEsBAi0AFAAG&#10;AAgAAAAhACVqO5LfAAAACwEAAA8AAAAAAAAAAAAAAAAAOAQAAGRycy9kb3ducmV2LnhtbFBLBQYA&#10;AAAABAAEAPMAAABEBQAAAAA=&#10;" o:allowincell="f" filled="f" stroked="f">
              <v:textbox inset=",0,,0">
                <w:txbxContent>
                  <w:p w14:paraId="45B955C5" w14:textId="721C4832" w:rsidR="006437F5" w:rsidRPr="006437F5" w:rsidRDefault="006437F5" w:rsidP="006437F5">
                    <w:pPr>
                      <w:spacing w:before="0"/>
                      <w:jc w:val="center"/>
                      <w:rPr>
                        <w:rFonts w:cs="Calibri"/>
                        <w:color w:val="000000"/>
                        <w:sz w:val="18"/>
                      </w:rPr>
                    </w:pPr>
                    <w:r w:rsidRPr="006437F5">
                      <w:rPr>
                        <w:rFonts w:cs="Calibri"/>
                        <w:color w:val="000000"/>
                        <w:sz w:val="18"/>
                      </w:rPr>
                      <w:t>INTERNAL USE</w:t>
                    </w:r>
                  </w:p>
                </w:txbxContent>
              </v:textbox>
              <w10:wrap anchorx="page" anchory="page"/>
            </v:shape>
          </w:pict>
        </mc:Fallback>
      </mc:AlternateContent>
    </w:r>
  </w:p>
  <w:tbl>
    <w:tblPr>
      <w:tblW w:w="9356" w:type="dxa"/>
      <w:tblInd w:w="108" w:type="dxa"/>
      <w:tblBorders>
        <w:top w:val="single" w:sz="6" w:space="0" w:color="auto"/>
        <w:bottom w:val="single" w:sz="6" w:space="0" w:color="auto"/>
      </w:tblBorders>
      <w:tblLayout w:type="fixed"/>
      <w:tblLook w:val="0000" w:firstRow="0" w:lastRow="0" w:firstColumn="0" w:lastColumn="0" w:noHBand="0" w:noVBand="0"/>
    </w:tblPr>
    <w:tblGrid>
      <w:gridCol w:w="9356"/>
    </w:tblGrid>
    <w:tr w:rsidR="009F5ACF" w14:paraId="421E5E65" w14:textId="77777777">
      <w:trPr>
        <w:cantSplit/>
      </w:trPr>
      <w:tc>
        <w:tcPr>
          <w:tcW w:w="9356" w:type="dxa"/>
        </w:tcPr>
        <w:p w14:paraId="516F9E72" w14:textId="6775780D" w:rsidR="009F5ACF" w:rsidRPr="006D5FB6" w:rsidRDefault="009F5ACF">
          <w:pPr>
            <w:tabs>
              <w:tab w:val="left" w:pos="1418"/>
              <w:tab w:val="right" w:pos="9106"/>
            </w:tabs>
            <w:spacing w:before="60" w:after="60"/>
            <w:jc w:val="left"/>
            <w:rPr>
              <w:sz w:val="20"/>
            </w:rPr>
          </w:pPr>
          <w:r>
            <w:rPr>
              <w:sz w:val="20"/>
            </w:rPr>
            <w:fldChar w:fldCharType="begin"/>
          </w:r>
          <w:r>
            <w:rPr>
              <w:sz w:val="20"/>
            </w:rPr>
            <w:instrText xml:space="preserve"> FILENAME </w:instrText>
          </w:r>
          <w:r>
            <w:rPr>
              <w:sz w:val="20"/>
            </w:rPr>
            <w:fldChar w:fldCharType="separate"/>
          </w:r>
          <w:r w:rsidR="006D5FB6">
            <w:rPr>
              <w:noProof/>
              <w:sz w:val="20"/>
            </w:rPr>
            <w:t>PRJ0015372 - ZENIT Phase 1 - FA - Rev 1.0</w:t>
          </w:r>
          <w:r>
            <w:rPr>
              <w:sz w:val="20"/>
            </w:rPr>
            <w:fldChar w:fldCharType="end"/>
          </w:r>
          <w:r>
            <w:rPr>
              <w:sz w:val="20"/>
            </w:rPr>
            <w:tab/>
            <w:t xml:space="preserve">Pag. </w:t>
          </w:r>
          <w:r>
            <w:rPr>
              <w:sz w:val="20"/>
              <w:lang w:val="en-US"/>
            </w:rPr>
            <w:fldChar w:fldCharType="begin"/>
          </w:r>
          <w:r>
            <w:rPr>
              <w:sz w:val="20"/>
            </w:rPr>
            <w:instrText xml:space="preserve"> PAGE </w:instrText>
          </w:r>
          <w:r>
            <w:rPr>
              <w:sz w:val="20"/>
              <w:lang w:val="en-US"/>
            </w:rPr>
            <w:fldChar w:fldCharType="separate"/>
          </w:r>
          <w:r w:rsidR="001055CA">
            <w:rPr>
              <w:noProof/>
              <w:sz w:val="20"/>
            </w:rPr>
            <w:t>2</w:t>
          </w:r>
          <w:r>
            <w:rPr>
              <w:sz w:val="20"/>
              <w:lang w:val="en-US"/>
            </w:rPr>
            <w:fldChar w:fldCharType="end"/>
          </w:r>
          <w:r w:rsidRPr="006D5FB6">
            <w:rPr>
              <w:sz w:val="20"/>
            </w:rPr>
            <w:t xml:space="preserve"> di </w:t>
          </w:r>
          <w:r>
            <w:rPr>
              <w:rStyle w:val="PageNumber"/>
              <w:sz w:val="20"/>
            </w:rPr>
            <w:fldChar w:fldCharType="begin"/>
          </w:r>
          <w:r w:rsidRPr="006D5FB6">
            <w:rPr>
              <w:rStyle w:val="PageNumber"/>
              <w:sz w:val="20"/>
            </w:rPr>
            <w:instrText xml:space="preserve"> NUMPAGES </w:instrText>
          </w:r>
          <w:r>
            <w:rPr>
              <w:rStyle w:val="PageNumber"/>
              <w:sz w:val="20"/>
            </w:rPr>
            <w:fldChar w:fldCharType="separate"/>
          </w:r>
          <w:r w:rsidR="001055CA" w:rsidRPr="006D5FB6">
            <w:rPr>
              <w:rStyle w:val="PageNumber"/>
              <w:noProof/>
              <w:sz w:val="20"/>
            </w:rPr>
            <w:t>4</w:t>
          </w:r>
          <w:r>
            <w:rPr>
              <w:rStyle w:val="PageNumber"/>
              <w:sz w:val="20"/>
            </w:rPr>
            <w:fldChar w:fldCharType="end"/>
          </w:r>
        </w:p>
      </w:tc>
    </w:tr>
  </w:tbl>
  <w:p w14:paraId="22182082" w14:textId="77777777" w:rsidR="009F5ACF" w:rsidRDefault="009F5ACF">
    <w:pPr>
      <w:pStyle w:val="FondoPi"/>
    </w:pPr>
    <w:r>
      <w:tab/>
      <w:t>© SISAL S.p.A.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84D42D" w14:textId="77777777" w:rsidR="00D00F0E" w:rsidRDefault="00D00F0E">
      <w:r>
        <w:separator/>
      </w:r>
    </w:p>
  </w:footnote>
  <w:footnote w:type="continuationSeparator" w:id="0">
    <w:p w14:paraId="4EDECE26" w14:textId="77777777" w:rsidR="00D00F0E" w:rsidRDefault="00D00F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top w:val="single" w:sz="4" w:space="0" w:color="auto"/>
        <w:bottom w:val="single" w:sz="4" w:space="0" w:color="auto"/>
      </w:tblBorders>
      <w:tblLayout w:type="fixed"/>
      <w:tblCellMar>
        <w:left w:w="70" w:type="dxa"/>
        <w:right w:w="70" w:type="dxa"/>
      </w:tblCellMar>
      <w:tblLook w:val="0000" w:firstRow="0" w:lastRow="0" w:firstColumn="0" w:lastColumn="0" w:noHBand="0" w:noVBand="0"/>
    </w:tblPr>
    <w:tblGrid>
      <w:gridCol w:w="2338"/>
      <w:gridCol w:w="4678"/>
      <w:gridCol w:w="2410"/>
    </w:tblGrid>
    <w:tr w:rsidR="009F5ACF" w14:paraId="00079DB0" w14:textId="77777777" w:rsidTr="006437F5">
      <w:trPr>
        <w:trHeight w:val="990"/>
      </w:trPr>
      <w:tc>
        <w:tcPr>
          <w:tcW w:w="2338" w:type="dxa"/>
          <w:vAlign w:val="center"/>
        </w:tcPr>
        <w:p w14:paraId="4F41E7C2" w14:textId="24E39247" w:rsidR="009F5ACF" w:rsidRPr="00695DDD" w:rsidRDefault="00B46C30">
          <w:pPr>
            <w:jc w:val="center"/>
          </w:pPr>
          <w:r>
            <w:rPr>
              <w:noProof/>
            </w:rPr>
            <w:drawing>
              <wp:anchor distT="0" distB="0" distL="114300" distR="114300" simplePos="0" relativeHeight="251658240" behindDoc="0" locked="0" layoutInCell="1" allowOverlap="1" wp14:anchorId="58ABB2C8" wp14:editId="30CC3394">
                <wp:simplePos x="0" y="0"/>
                <wp:positionH relativeFrom="column">
                  <wp:posOffset>47625</wp:posOffset>
                </wp:positionH>
                <wp:positionV relativeFrom="paragraph">
                  <wp:posOffset>31115</wp:posOffset>
                </wp:positionV>
                <wp:extent cx="1390650" cy="561975"/>
                <wp:effectExtent l="0" t="0" r="0" b="0"/>
                <wp:wrapNone/>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90650" cy="5619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678" w:type="dxa"/>
          <w:vAlign w:val="center"/>
        </w:tcPr>
        <w:p w14:paraId="5A970411" w14:textId="77777777" w:rsidR="006D5FB6" w:rsidRDefault="006D5FB6" w:rsidP="006D5FB6">
          <w:pPr>
            <w:pStyle w:val="Header"/>
            <w:tabs>
              <w:tab w:val="clear" w:pos="4153"/>
              <w:tab w:val="clear" w:pos="8306"/>
            </w:tabs>
            <w:spacing w:before="0"/>
            <w:jc w:val="center"/>
            <w:rPr>
              <w:b/>
              <w:color w:val="000080"/>
            </w:rPr>
          </w:pPr>
          <w:r w:rsidRPr="00481762">
            <w:rPr>
              <w:b/>
              <w:color w:val="000080"/>
            </w:rPr>
            <w:t>Project documentation</w:t>
          </w:r>
          <w:r>
            <w:rPr>
              <w:b/>
              <w:color w:val="000080"/>
            </w:rPr>
            <w:t>:</w:t>
          </w:r>
        </w:p>
        <w:p w14:paraId="6E83D5D1" w14:textId="77777777" w:rsidR="006D5FB6" w:rsidRDefault="006D5FB6" w:rsidP="006D5FB6">
          <w:pPr>
            <w:pStyle w:val="Header"/>
            <w:tabs>
              <w:tab w:val="clear" w:pos="4153"/>
              <w:tab w:val="clear" w:pos="8306"/>
            </w:tabs>
            <w:spacing w:before="0"/>
            <w:jc w:val="center"/>
            <w:rPr>
              <w:b/>
              <w:color w:val="000080"/>
            </w:rPr>
          </w:pPr>
          <w:r>
            <w:rPr>
              <w:b/>
              <w:color w:val="000080"/>
            </w:rPr>
            <w:t>Functional Analysis</w:t>
          </w:r>
        </w:p>
        <w:p w14:paraId="237D2B24" w14:textId="52AEA45E" w:rsidR="009F5ACF" w:rsidRDefault="006D5FB6" w:rsidP="006D5FB6">
          <w:pPr>
            <w:pStyle w:val="Header"/>
            <w:tabs>
              <w:tab w:val="clear" w:pos="4153"/>
              <w:tab w:val="clear" w:pos="8306"/>
            </w:tabs>
            <w:spacing w:before="0" w:after="60"/>
            <w:jc w:val="center"/>
            <w:rPr>
              <w:b/>
              <w:i/>
              <w:iCs/>
              <w:color w:val="000080"/>
            </w:rPr>
          </w:pPr>
          <w:r w:rsidRPr="00E511A5">
            <w:rPr>
              <w:b/>
              <w:i/>
              <w:iCs/>
              <w:color w:val="000080"/>
            </w:rPr>
            <w:t xml:space="preserve">ZENIT – </w:t>
          </w:r>
          <w:r w:rsidRPr="00C010D4">
            <w:rPr>
              <w:b/>
              <w:i/>
              <w:iCs/>
              <w:color w:val="000080"/>
            </w:rPr>
            <w:t>Credit Analytics Manager (FIDO)</w:t>
          </w:r>
          <w:r>
            <w:rPr>
              <w:b/>
              <w:i/>
              <w:iCs/>
              <w:color w:val="000080"/>
            </w:rPr>
            <w:t xml:space="preserve"> </w:t>
          </w:r>
          <w:r w:rsidRPr="00E511A5">
            <w:rPr>
              <w:b/>
              <w:i/>
              <w:iCs/>
              <w:color w:val="000080"/>
            </w:rPr>
            <w:t>– Phase 1</w:t>
          </w:r>
        </w:p>
      </w:tc>
      <w:tc>
        <w:tcPr>
          <w:tcW w:w="2410" w:type="dxa"/>
          <w:vAlign w:val="center"/>
        </w:tcPr>
        <w:p w14:paraId="13ECD72D" w14:textId="75A37EC2" w:rsidR="009F5ACF" w:rsidRDefault="009F5ACF">
          <w:pPr>
            <w:pStyle w:val="Header"/>
            <w:tabs>
              <w:tab w:val="clear" w:pos="4153"/>
              <w:tab w:val="clear" w:pos="8306"/>
            </w:tabs>
            <w:spacing w:line="360" w:lineRule="auto"/>
            <w:jc w:val="center"/>
            <w:rPr>
              <w:b/>
              <w:color w:val="000080"/>
              <w:lang w:val="en-US"/>
            </w:rPr>
          </w:pPr>
          <w:r>
            <w:rPr>
              <w:b/>
              <w:color w:val="000080"/>
              <w:lang w:val="en-US"/>
            </w:rPr>
            <w:t xml:space="preserve">Rev.  </w:t>
          </w:r>
          <w:r w:rsidR="001F519D">
            <w:rPr>
              <w:b/>
              <w:color w:val="000080"/>
              <w:lang w:val="en-US"/>
            </w:rPr>
            <w:t>1</w:t>
          </w:r>
          <w:r>
            <w:rPr>
              <w:b/>
              <w:color w:val="000080"/>
              <w:lang w:val="en-US"/>
            </w:rPr>
            <w:t>.</w:t>
          </w:r>
          <w:r w:rsidR="001F519D">
            <w:rPr>
              <w:b/>
              <w:color w:val="000080"/>
              <w:lang w:val="en-US"/>
            </w:rPr>
            <w:t>0</w:t>
          </w:r>
        </w:p>
      </w:tc>
    </w:tr>
  </w:tbl>
  <w:p w14:paraId="3F390F3A" w14:textId="77777777" w:rsidR="009F5ACF" w:rsidRDefault="009F5ACF">
    <w:pPr>
      <w:pStyle w:val="Header"/>
      <w:tabs>
        <w:tab w:val="clear" w:pos="4153"/>
        <w:tab w:val="clear" w:pos="8306"/>
        <w:tab w:val="right" w:pos="9611"/>
      </w:tabs>
      <w:spacing w:before="0"/>
      <w:jc w:val="left"/>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B"/>
    <w:multiLevelType w:val="multilevel"/>
    <w:tmpl w:val="4F68CA84"/>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5A6818A1"/>
    <w:multiLevelType w:val="multilevel"/>
    <w:tmpl w:val="7E76F97A"/>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7DD63BE8"/>
    <w:multiLevelType w:val="hybridMultilevel"/>
    <w:tmpl w:val="0CEC2D52"/>
    <w:lvl w:ilvl="0" w:tplc="33023268">
      <w:start w:val="1"/>
      <w:numFmt w:val="bullet"/>
      <w:lvlText w:val=""/>
      <w:lvlJc w:val="left"/>
      <w:pPr>
        <w:tabs>
          <w:tab w:val="num" w:pos="1069"/>
        </w:tabs>
        <w:ind w:left="1069" w:hanging="360"/>
      </w:pPr>
      <w:rPr>
        <w:rFonts w:ascii="Symbol" w:hAnsi="Symbol"/>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3" w15:restartNumberingAfterBreak="0">
    <w:nsid w:val="7DF627D9"/>
    <w:multiLevelType w:val="hybridMultilevel"/>
    <w:tmpl w:val="7DF627D9"/>
    <w:lvl w:ilvl="0" w:tplc="DD6AE3F2">
      <w:start w:val="1"/>
      <w:numFmt w:val="bullet"/>
      <w:lvlText w:val=""/>
      <w:lvlJc w:val="left"/>
      <w:pPr>
        <w:tabs>
          <w:tab w:val="num" w:pos="720"/>
        </w:tabs>
        <w:ind w:left="720" w:hanging="360"/>
      </w:pPr>
      <w:rPr>
        <w:rFonts w:ascii="Symbol" w:hAnsi="Symbol"/>
      </w:rPr>
    </w:lvl>
    <w:lvl w:ilvl="1" w:tplc="6876DE8A">
      <w:start w:val="1"/>
      <w:numFmt w:val="bullet"/>
      <w:lvlText w:val="o"/>
      <w:lvlJc w:val="left"/>
      <w:pPr>
        <w:tabs>
          <w:tab w:val="num" w:pos="1440"/>
        </w:tabs>
        <w:ind w:left="1440" w:hanging="360"/>
      </w:pPr>
      <w:rPr>
        <w:rFonts w:ascii="Courier New" w:hAnsi="Courier New"/>
      </w:rPr>
    </w:lvl>
    <w:lvl w:ilvl="2" w:tplc="10EA486C">
      <w:start w:val="1"/>
      <w:numFmt w:val="bullet"/>
      <w:lvlText w:val=""/>
      <w:lvlJc w:val="left"/>
      <w:pPr>
        <w:tabs>
          <w:tab w:val="num" w:pos="2160"/>
        </w:tabs>
        <w:ind w:left="2160" w:hanging="360"/>
      </w:pPr>
      <w:rPr>
        <w:rFonts w:ascii="Wingdings" w:hAnsi="Wingdings"/>
      </w:rPr>
    </w:lvl>
    <w:lvl w:ilvl="3" w:tplc="E912DF78">
      <w:start w:val="1"/>
      <w:numFmt w:val="bullet"/>
      <w:lvlText w:val=""/>
      <w:lvlJc w:val="left"/>
      <w:pPr>
        <w:tabs>
          <w:tab w:val="num" w:pos="2880"/>
        </w:tabs>
        <w:ind w:left="2880" w:hanging="360"/>
      </w:pPr>
      <w:rPr>
        <w:rFonts w:ascii="Symbol" w:hAnsi="Symbol"/>
      </w:rPr>
    </w:lvl>
    <w:lvl w:ilvl="4" w:tplc="BBB6CB2E">
      <w:start w:val="1"/>
      <w:numFmt w:val="bullet"/>
      <w:lvlText w:val="o"/>
      <w:lvlJc w:val="left"/>
      <w:pPr>
        <w:tabs>
          <w:tab w:val="num" w:pos="3600"/>
        </w:tabs>
        <w:ind w:left="3600" w:hanging="360"/>
      </w:pPr>
      <w:rPr>
        <w:rFonts w:ascii="Courier New" w:hAnsi="Courier New"/>
      </w:rPr>
    </w:lvl>
    <w:lvl w:ilvl="5" w:tplc="2A9E7D4E">
      <w:start w:val="1"/>
      <w:numFmt w:val="bullet"/>
      <w:lvlText w:val=""/>
      <w:lvlJc w:val="left"/>
      <w:pPr>
        <w:tabs>
          <w:tab w:val="num" w:pos="4320"/>
        </w:tabs>
        <w:ind w:left="4320" w:hanging="360"/>
      </w:pPr>
      <w:rPr>
        <w:rFonts w:ascii="Wingdings" w:hAnsi="Wingdings"/>
      </w:rPr>
    </w:lvl>
    <w:lvl w:ilvl="6" w:tplc="9F749C90">
      <w:start w:val="1"/>
      <w:numFmt w:val="bullet"/>
      <w:lvlText w:val=""/>
      <w:lvlJc w:val="left"/>
      <w:pPr>
        <w:tabs>
          <w:tab w:val="num" w:pos="5040"/>
        </w:tabs>
        <w:ind w:left="5040" w:hanging="360"/>
      </w:pPr>
      <w:rPr>
        <w:rFonts w:ascii="Symbol" w:hAnsi="Symbol"/>
      </w:rPr>
    </w:lvl>
    <w:lvl w:ilvl="7" w:tplc="A650B9D0">
      <w:start w:val="1"/>
      <w:numFmt w:val="bullet"/>
      <w:lvlText w:val="o"/>
      <w:lvlJc w:val="left"/>
      <w:pPr>
        <w:tabs>
          <w:tab w:val="num" w:pos="5760"/>
        </w:tabs>
        <w:ind w:left="5760" w:hanging="360"/>
      </w:pPr>
      <w:rPr>
        <w:rFonts w:ascii="Courier New" w:hAnsi="Courier New"/>
      </w:rPr>
    </w:lvl>
    <w:lvl w:ilvl="8" w:tplc="EDD23768">
      <w:start w:val="1"/>
      <w:numFmt w:val="bullet"/>
      <w:lvlText w:val=""/>
      <w:lvlJc w:val="left"/>
      <w:pPr>
        <w:tabs>
          <w:tab w:val="num" w:pos="6480"/>
        </w:tabs>
        <w:ind w:left="6480" w:hanging="360"/>
      </w:pPr>
      <w:rPr>
        <w:rFonts w:ascii="Wingdings" w:hAnsi="Wingdings"/>
      </w:rPr>
    </w:lvl>
  </w:abstractNum>
  <w:abstractNum w:abstractNumId="4" w15:restartNumberingAfterBreak="0">
    <w:nsid w:val="7DF627DA"/>
    <w:multiLevelType w:val="hybridMultilevel"/>
    <w:tmpl w:val="7DF627DA"/>
    <w:lvl w:ilvl="0" w:tplc="5EC8BDCA">
      <w:start w:val="1"/>
      <w:numFmt w:val="bullet"/>
      <w:lvlText w:val=""/>
      <w:lvlJc w:val="left"/>
      <w:pPr>
        <w:tabs>
          <w:tab w:val="num" w:pos="720"/>
        </w:tabs>
        <w:ind w:left="720" w:hanging="360"/>
      </w:pPr>
      <w:rPr>
        <w:rFonts w:ascii="Symbol" w:hAnsi="Symbol"/>
      </w:rPr>
    </w:lvl>
    <w:lvl w:ilvl="1" w:tplc="9814A57A">
      <w:start w:val="1"/>
      <w:numFmt w:val="bullet"/>
      <w:lvlText w:val="o"/>
      <w:lvlJc w:val="left"/>
      <w:pPr>
        <w:tabs>
          <w:tab w:val="num" w:pos="1440"/>
        </w:tabs>
        <w:ind w:left="1440" w:hanging="360"/>
      </w:pPr>
      <w:rPr>
        <w:rFonts w:ascii="Courier New" w:hAnsi="Courier New"/>
      </w:rPr>
    </w:lvl>
    <w:lvl w:ilvl="2" w:tplc="C78E2B06">
      <w:start w:val="1"/>
      <w:numFmt w:val="bullet"/>
      <w:lvlText w:val=""/>
      <w:lvlJc w:val="left"/>
      <w:pPr>
        <w:tabs>
          <w:tab w:val="num" w:pos="2160"/>
        </w:tabs>
        <w:ind w:left="2160" w:hanging="360"/>
      </w:pPr>
      <w:rPr>
        <w:rFonts w:ascii="Wingdings" w:hAnsi="Wingdings"/>
      </w:rPr>
    </w:lvl>
    <w:lvl w:ilvl="3" w:tplc="FA60E4FA">
      <w:start w:val="1"/>
      <w:numFmt w:val="bullet"/>
      <w:lvlText w:val=""/>
      <w:lvlJc w:val="left"/>
      <w:pPr>
        <w:tabs>
          <w:tab w:val="num" w:pos="2880"/>
        </w:tabs>
        <w:ind w:left="2880" w:hanging="360"/>
      </w:pPr>
      <w:rPr>
        <w:rFonts w:ascii="Symbol" w:hAnsi="Symbol"/>
      </w:rPr>
    </w:lvl>
    <w:lvl w:ilvl="4" w:tplc="0F3E1B6A">
      <w:start w:val="1"/>
      <w:numFmt w:val="bullet"/>
      <w:lvlText w:val="o"/>
      <w:lvlJc w:val="left"/>
      <w:pPr>
        <w:tabs>
          <w:tab w:val="num" w:pos="3600"/>
        </w:tabs>
        <w:ind w:left="3600" w:hanging="360"/>
      </w:pPr>
      <w:rPr>
        <w:rFonts w:ascii="Courier New" w:hAnsi="Courier New"/>
      </w:rPr>
    </w:lvl>
    <w:lvl w:ilvl="5" w:tplc="35322516">
      <w:start w:val="1"/>
      <w:numFmt w:val="bullet"/>
      <w:lvlText w:val=""/>
      <w:lvlJc w:val="left"/>
      <w:pPr>
        <w:tabs>
          <w:tab w:val="num" w:pos="4320"/>
        </w:tabs>
        <w:ind w:left="4320" w:hanging="360"/>
      </w:pPr>
      <w:rPr>
        <w:rFonts w:ascii="Wingdings" w:hAnsi="Wingdings"/>
      </w:rPr>
    </w:lvl>
    <w:lvl w:ilvl="6" w:tplc="1D7C94BA">
      <w:start w:val="1"/>
      <w:numFmt w:val="bullet"/>
      <w:lvlText w:val=""/>
      <w:lvlJc w:val="left"/>
      <w:pPr>
        <w:tabs>
          <w:tab w:val="num" w:pos="5040"/>
        </w:tabs>
        <w:ind w:left="5040" w:hanging="360"/>
      </w:pPr>
      <w:rPr>
        <w:rFonts w:ascii="Symbol" w:hAnsi="Symbol"/>
      </w:rPr>
    </w:lvl>
    <w:lvl w:ilvl="7" w:tplc="4F641654">
      <w:start w:val="1"/>
      <w:numFmt w:val="bullet"/>
      <w:lvlText w:val="o"/>
      <w:lvlJc w:val="left"/>
      <w:pPr>
        <w:tabs>
          <w:tab w:val="num" w:pos="5760"/>
        </w:tabs>
        <w:ind w:left="5760" w:hanging="360"/>
      </w:pPr>
      <w:rPr>
        <w:rFonts w:ascii="Courier New" w:hAnsi="Courier New"/>
      </w:rPr>
    </w:lvl>
    <w:lvl w:ilvl="8" w:tplc="F7E808F4">
      <w:start w:val="1"/>
      <w:numFmt w:val="bullet"/>
      <w:lvlText w:val=""/>
      <w:lvlJc w:val="left"/>
      <w:pPr>
        <w:tabs>
          <w:tab w:val="num" w:pos="6480"/>
        </w:tabs>
        <w:ind w:left="6480" w:hanging="360"/>
      </w:pPr>
      <w:rPr>
        <w:rFonts w:ascii="Wingdings" w:hAnsi="Wingdings"/>
      </w:rPr>
    </w:lvl>
  </w:abstractNum>
  <w:abstractNum w:abstractNumId="5" w15:restartNumberingAfterBreak="0">
    <w:nsid w:val="7DF627DB"/>
    <w:multiLevelType w:val="hybridMultilevel"/>
    <w:tmpl w:val="7DF627DB"/>
    <w:lvl w:ilvl="0" w:tplc="EE6A06DC">
      <w:start w:val="1"/>
      <w:numFmt w:val="bullet"/>
      <w:lvlText w:val=""/>
      <w:lvlJc w:val="left"/>
      <w:pPr>
        <w:tabs>
          <w:tab w:val="num" w:pos="720"/>
        </w:tabs>
        <w:ind w:left="720" w:hanging="360"/>
      </w:pPr>
      <w:rPr>
        <w:rFonts w:ascii="Symbol" w:hAnsi="Symbol"/>
      </w:rPr>
    </w:lvl>
    <w:lvl w:ilvl="1" w:tplc="79E852C8">
      <w:start w:val="1"/>
      <w:numFmt w:val="bullet"/>
      <w:lvlText w:val="o"/>
      <w:lvlJc w:val="left"/>
      <w:pPr>
        <w:tabs>
          <w:tab w:val="num" w:pos="1440"/>
        </w:tabs>
        <w:ind w:left="1440" w:hanging="360"/>
      </w:pPr>
      <w:rPr>
        <w:rFonts w:ascii="Courier New" w:hAnsi="Courier New"/>
      </w:rPr>
    </w:lvl>
    <w:lvl w:ilvl="2" w:tplc="1AE069F4">
      <w:start w:val="1"/>
      <w:numFmt w:val="bullet"/>
      <w:lvlText w:val=""/>
      <w:lvlJc w:val="left"/>
      <w:pPr>
        <w:tabs>
          <w:tab w:val="num" w:pos="2160"/>
        </w:tabs>
        <w:ind w:left="2160" w:hanging="360"/>
      </w:pPr>
      <w:rPr>
        <w:rFonts w:ascii="Wingdings" w:hAnsi="Wingdings"/>
      </w:rPr>
    </w:lvl>
    <w:lvl w:ilvl="3" w:tplc="2D0212F6">
      <w:start w:val="1"/>
      <w:numFmt w:val="bullet"/>
      <w:lvlText w:val=""/>
      <w:lvlJc w:val="left"/>
      <w:pPr>
        <w:tabs>
          <w:tab w:val="num" w:pos="2880"/>
        </w:tabs>
        <w:ind w:left="2880" w:hanging="360"/>
      </w:pPr>
      <w:rPr>
        <w:rFonts w:ascii="Symbol" w:hAnsi="Symbol"/>
      </w:rPr>
    </w:lvl>
    <w:lvl w:ilvl="4" w:tplc="E318D1A2">
      <w:start w:val="1"/>
      <w:numFmt w:val="bullet"/>
      <w:lvlText w:val="o"/>
      <w:lvlJc w:val="left"/>
      <w:pPr>
        <w:tabs>
          <w:tab w:val="num" w:pos="3600"/>
        </w:tabs>
        <w:ind w:left="3600" w:hanging="360"/>
      </w:pPr>
      <w:rPr>
        <w:rFonts w:ascii="Courier New" w:hAnsi="Courier New"/>
      </w:rPr>
    </w:lvl>
    <w:lvl w:ilvl="5" w:tplc="E8547330">
      <w:start w:val="1"/>
      <w:numFmt w:val="bullet"/>
      <w:lvlText w:val=""/>
      <w:lvlJc w:val="left"/>
      <w:pPr>
        <w:tabs>
          <w:tab w:val="num" w:pos="4320"/>
        </w:tabs>
        <w:ind w:left="4320" w:hanging="360"/>
      </w:pPr>
      <w:rPr>
        <w:rFonts w:ascii="Wingdings" w:hAnsi="Wingdings"/>
      </w:rPr>
    </w:lvl>
    <w:lvl w:ilvl="6" w:tplc="6AC69A80">
      <w:start w:val="1"/>
      <w:numFmt w:val="bullet"/>
      <w:lvlText w:val=""/>
      <w:lvlJc w:val="left"/>
      <w:pPr>
        <w:tabs>
          <w:tab w:val="num" w:pos="5040"/>
        </w:tabs>
        <w:ind w:left="5040" w:hanging="360"/>
      </w:pPr>
      <w:rPr>
        <w:rFonts w:ascii="Symbol" w:hAnsi="Symbol"/>
      </w:rPr>
    </w:lvl>
    <w:lvl w:ilvl="7" w:tplc="C6E02E22">
      <w:start w:val="1"/>
      <w:numFmt w:val="bullet"/>
      <w:lvlText w:val="o"/>
      <w:lvlJc w:val="left"/>
      <w:pPr>
        <w:tabs>
          <w:tab w:val="num" w:pos="5760"/>
        </w:tabs>
        <w:ind w:left="5760" w:hanging="360"/>
      </w:pPr>
      <w:rPr>
        <w:rFonts w:ascii="Courier New" w:hAnsi="Courier New"/>
      </w:rPr>
    </w:lvl>
    <w:lvl w:ilvl="8" w:tplc="47306962">
      <w:start w:val="1"/>
      <w:numFmt w:val="bullet"/>
      <w:lvlText w:val=""/>
      <w:lvlJc w:val="left"/>
      <w:pPr>
        <w:tabs>
          <w:tab w:val="num" w:pos="6480"/>
        </w:tabs>
        <w:ind w:left="6480" w:hanging="360"/>
      </w:pPr>
      <w:rPr>
        <w:rFonts w:ascii="Wingdings" w:hAnsi="Wingdings"/>
      </w:rPr>
    </w:lvl>
  </w:abstractNum>
  <w:abstractNum w:abstractNumId="6" w15:restartNumberingAfterBreak="0">
    <w:nsid w:val="7DF627DC"/>
    <w:multiLevelType w:val="multilevel"/>
    <w:tmpl w:val="7DF627D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7DF627DD"/>
    <w:multiLevelType w:val="hybridMultilevel"/>
    <w:tmpl w:val="7DF627DD"/>
    <w:lvl w:ilvl="0" w:tplc="C996F580">
      <w:start w:val="1"/>
      <w:numFmt w:val="bullet"/>
      <w:lvlText w:val=""/>
      <w:lvlJc w:val="left"/>
      <w:pPr>
        <w:tabs>
          <w:tab w:val="num" w:pos="720"/>
        </w:tabs>
        <w:ind w:left="720" w:hanging="360"/>
      </w:pPr>
      <w:rPr>
        <w:rFonts w:ascii="Symbol" w:hAnsi="Symbol"/>
      </w:rPr>
    </w:lvl>
    <w:lvl w:ilvl="1" w:tplc="D4DCAC40">
      <w:start w:val="1"/>
      <w:numFmt w:val="bullet"/>
      <w:lvlText w:val="o"/>
      <w:lvlJc w:val="left"/>
      <w:pPr>
        <w:tabs>
          <w:tab w:val="num" w:pos="1440"/>
        </w:tabs>
        <w:ind w:left="1440" w:hanging="360"/>
      </w:pPr>
      <w:rPr>
        <w:rFonts w:ascii="Courier New" w:hAnsi="Courier New"/>
      </w:rPr>
    </w:lvl>
    <w:lvl w:ilvl="2" w:tplc="A68004BE">
      <w:start w:val="1"/>
      <w:numFmt w:val="bullet"/>
      <w:lvlText w:val=""/>
      <w:lvlJc w:val="left"/>
      <w:pPr>
        <w:tabs>
          <w:tab w:val="num" w:pos="2160"/>
        </w:tabs>
        <w:ind w:left="2160" w:hanging="360"/>
      </w:pPr>
      <w:rPr>
        <w:rFonts w:ascii="Wingdings" w:hAnsi="Wingdings"/>
      </w:rPr>
    </w:lvl>
    <w:lvl w:ilvl="3" w:tplc="2AA2FE8E">
      <w:start w:val="1"/>
      <w:numFmt w:val="bullet"/>
      <w:lvlText w:val=""/>
      <w:lvlJc w:val="left"/>
      <w:pPr>
        <w:tabs>
          <w:tab w:val="num" w:pos="2880"/>
        </w:tabs>
        <w:ind w:left="2880" w:hanging="360"/>
      </w:pPr>
      <w:rPr>
        <w:rFonts w:ascii="Symbol" w:hAnsi="Symbol"/>
      </w:rPr>
    </w:lvl>
    <w:lvl w:ilvl="4" w:tplc="4064B14C">
      <w:start w:val="1"/>
      <w:numFmt w:val="bullet"/>
      <w:lvlText w:val="o"/>
      <w:lvlJc w:val="left"/>
      <w:pPr>
        <w:tabs>
          <w:tab w:val="num" w:pos="3600"/>
        </w:tabs>
        <w:ind w:left="3600" w:hanging="360"/>
      </w:pPr>
      <w:rPr>
        <w:rFonts w:ascii="Courier New" w:hAnsi="Courier New"/>
      </w:rPr>
    </w:lvl>
    <w:lvl w:ilvl="5" w:tplc="4F2A8ECA">
      <w:start w:val="1"/>
      <w:numFmt w:val="bullet"/>
      <w:lvlText w:val=""/>
      <w:lvlJc w:val="left"/>
      <w:pPr>
        <w:tabs>
          <w:tab w:val="num" w:pos="4320"/>
        </w:tabs>
        <w:ind w:left="4320" w:hanging="360"/>
      </w:pPr>
      <w:rPr>
        <w:rFonts w:ascii="Wingdings" w:hAnsi="Wingdings"/>
      </w:rPr>
    </w:lvl>
    <w:lvl w:ilvl="6" w:tplc="430EE78A">
      <w:start w:val="1"/>
      <w:numFmt w:val="bullet"/>
      <w:lvlText w:val=""/>
      <w:lvlJc w:val="left"/>
      <w:pPr>
        <w:tabs>
          <w:tab w:val="num" w:pos="5040"/>
        </w:tabs>
        <w:ind w:left="5040" w:hanging="360"/>
      </w:pPr>
      <w:rPr>
        <w:rFonts w:ascii="Symbol" w:hAnsi="Symbol"/>
      </w:rPr>
    </w:lvl>
    <w:lvl w:ilvl="7" w:tplc="21E47524">
      <w:start w:val="1"/>
      <w:numFmt w:val="bullet"/>
      <w:lvlText w:val="o"/>
      <w:lvlJc w:val="left"/>
      <w:pPr>
        <w:tabs>
          <w:tab w:val="num" w:pos="5760"/>
        </w:tabs>
        <w:ind w:left="5760" w:hanging="360"/>
      </w:pPr>
      <w:rPr>
        <w:rFonts w:ascii="Courier New" w:hAnsi="Courier New"/>
      </w:rPr>
    </w:lvl>
    <w:lvl w:ilvl="8" w:tplc="77265392">
      <w:start w:val="1"/>
      <w:numFmt w:val="bullet"/>
      <w:lvlText w:val=""/>
      <w:lvlJc w:val="left"/>
      <w:pPr>
        <w:tabs>
          <w:tab w:val="num" w:pos="6480"/>
        </w:tabs>
        <w:ind w:left="6480" w:hanging="360"/>
      </w:pPr>
      <w:rPr>
        <w:rFonts w:ascii="Wingdings" w:hAnsi="Wingdings"/>
      </w:rPr>
    </w:lvl>
  </w:abstractNum>
  <w:abstractNum w:abstractNumId="8" w15:restartNumberingAfterBreak="0">
    <w:nsid w:val="7DF627DE"/>
    <w:multiLevelType w:val="hybridMultilevel"/>
    <w:tmpl w:val="7DF627DE"/>
    <w:lvl w:ilvl="0" w:tplc="E71E15FC">
      <w:start w:val="1"/>
      <w:numFmt w:val="bullet"/>
      <w:lvlText w:val=""/>
      <w:lvlJc w:val="left"/>
      <w:pPr>
        <w:tabs>
          <w:tab w:val="num" w:pos="720"/>
        </w:tabs>
        <w:ind w:left="720" w:hanging="360"/>
      </w:pPr>
      <w:rPr>
        <w:rFonts w:ascii="Symbol" w:hAnsi="Symbol"/>
      </w:rPr>
    </w:lvl>
    <w:lvl w:ilvl="1" w:tplc="B20034FC">
      <w:start w:val="1"/>
      <w:numFmt w:val="bullet"/>
      <w:lvlText w:val="o"/>
      <w:lvlJc w:val="left"/>
      <w:pPr>
        <w:tabs>
          <w:tab w:val="num" w:pos="1440"/>
        </w:tabs>
        <w:ind w:left="1440" w:hanging="360"/>
      </w:pPr>
      <w:rPr>
        <w:rFonts w:ascii="Courier New" w:hAnsi="Courier New"/>
      </w:rPr>
    </w:lvl>
    <w:lvl w:ilvl="2" w:tplc="39F6FFDC">
      <w:start w:val="1"/>
      <w:numFmt w:val="bullet"/>
      <w:lvlText w:val=""/>
      <w:lvlJc w:val="left"/>
      <w:pPr>
        <w:tabs>
          <w:tab w:val="num" w:pos="2160"/>
        </w:tabs>
        <w:ind w:left="2160" w:hanging="360"/>
      </w:pPr>
      <w:rPr>
        <w:rFonts w:ascii="Wingdings" w:hAnsi="Wingdings"/>
      </w:rPr>
    </w:lvl>
    <w:lvl w:ilvl="3" w:tplc="31620072">
      <w:start w:val="1"/>
      <w:numFmt w:val="bullet"/>
      <w:lvlText w:val=""/>
      <w:lvlJc w:val="left"/>
      <w:pPr>
        <w:tabs>
          <w:tab w:val="num" w:pos="2880"/>
        </w:tabs>
        <w:ind w:left="2880" w:hanging="360"/>
      </w:pPr>
      <w:rPr>
        <w:rFonts w:ascii="Symbol" w:hAnsi="Symbol"/>
      </w:rPr>
    </w:lvl>
    <w:lvl w:ilvl="4" w:tplc="6D1E98FC">
      <w:start w:val="1"/>
      <w:numFmt w:val="bullet"/>
      <w:lvlText w:val="o"/>
      <w:lvlJc w:val="left"/>
      <w:pPr>
        <w:tabs>
          <w:tab w:val="num" w:pos="3600"/>
        </w:tabs>
        <w:ind w:left="3600" w:hanging="360"/>
      </w:pPr>
      <w:rPr>
        <w:rFonts w:ascii="Courier New" w:hAnsi="Courier New"/>
      </w:rPr>
    </w:lvl>
    <w:lvl w:ilvl="5" w:tplc="A82E7B00">
      <w:start w:val="1"/>
      <w:numFmt w:val="bullet"/>
      <w:lvlText w:val=""/>
      <w:lvlJc w:val="left"/>
      <w:pPr>
        <w:tabs>
          <w:tab w:val="num" w:pos="4320"/>
        </w:tabs>
        <w:ind w:left="4320" w:hanging="360"/>
      </w:pPr>
      <w:rPr>
        <w:rFonts w:ascii="Wingdings" w:hAnsi="Wingdings"/>
      </w:rPr>
    </w:lvl>
    <w:lvl w:ilvl="6" w:tplc="1B0AA0AE">
      <w:start w:val="1"/>
      <w:numFmt w:val="bullet"/>
      <w:lvlText w:val=""/>
      <w:lvlJc w:val="left"/>
      <w:pPr>
        <w:tabs>
          <w:tab w:val="num" w:pos="5040"/>
        </w:tabs>
        <w:ind w:left="5040" w:hanging="360"/>
      </w:pPr>
      <w:rPr>
        <w:rFonts w:ascii="Symbol" w:hAnsi="Symbol"/>
      </w:rPr>
    </w:lvl>
    <w:lvl w:ilvl="7" w:tplc="CFEAD3D2">
      <w:start w:val="1"/>
      <w:numFmt w:val="bullet"/>
      <w:lvlText w:val="o"/>
      <w:lvlJc w:val="left"/>
      <w:pPr>
        <w:tabs>
          <w:tab w:val="num" w:pos="5760"/>
        </w:tabs>
        <w:ind w:left="5760" w:hanging="360"/>
      </w:pPr>
      <w:rPr>
        <w:rFonts w:ascii="Courier New" w:hAnsi="Courier New"/>
      </w:rPr>
    </w:lvl>
    <w:lvl w:ilvl="8" w:tplc="C6680402">
      <w:start w:val="1"/>
      <w:numFmt w:val="bullet"/>
      <w:lvlText w:val=""/>
      <w:lvlJc w:val="left"/>
      <w:pPr>
        <w:tabs>
          <w:tab w:val="num" w:pos="6480"/>
        </w:tabs>
        <w:ind w:left="6480" w:hanging="360"/>
      </w:pPr>
      <w:rPr>
        <w:rFonts w:ascii="Wingdings" w:hAnsi="Wingdings"/>
      </w:rPr>
    </w:lvl>
  </w:abstractNum>
  <w:abstractNum w:abstractNumId="9" w15:restartNumberingAfterBreak="0">
    <w:nsid w:val="7DF627DF"/>
    <w:multiLevelType w:val="hybridMultilevel"/>
    <w:tmpl w:val="7DF627DF"/>
    <w:lvl w:ilvl="0" w:tplc="20C0C9F8">
      <w:start w:val="1"/>
      <w:numFmt w:val="bullet"/>
      <w:lvlText w:val=""/>
      <w:lvlJc w:val="left"/>
      <w:pPr>
        <w:tabs>
          <w:tab w:val="num" w:pos="720"/>
        </w:tabs>
        <w:ind w:left="720" w:hanging="360"/>
      </w:pPr>
      <w:rPr>
        <w:rFonts w:ascii="Symbol" w:hAnsi="Symbol"/>
      </w:rPr>
    </w:lvl>
    <w:lvl w:ilvl="1" w:tplc="E346AEF4">
      <w:start w:val="1"/>
      <w:numFmt w:val="bullet"/>
      <w:lvlText w:val="o"/>
      <w:lvlJc w:val="left"/>
      <w:pPr>
        <w:tabs>
          <w:tab w:val="num" w:pos="1440"/>
        </w:tabs>
        <w:ind w:left="1440" w:hanging="360"/>
      </w:pPr>
      <w:rPr>
        <w:rFonts w:ascii="Courier New" w:hAnsi="Courier New"/>
      </w:rPr>
    </w:lvl>
    <w:lvl w:ilvl="2" w:tplc="7B0C1CF4">
      <w:start w:val="1"/>
      <w:numFmt w:val="bullet"/>
      <w:lvlText w:val=""/>
      <w:lvlJc w:val="left"/>
      <w:pPr>
        <w:tabs>
          <w:tab w:val="num" w:pos="2160"/>
        </w:tabs>
        <w:ind w:left="2160" w:hanging="360"/>
      </w:pPr>
      <w:rPr>
        <w:rFonts w:ascii="Wingdings" w:hAnsi="Wingdings"/>
      </w:rPr>
    </w:lvl>
    <w:lvl w:ilvl="3" w:tplc="2E76CEBC">
      <w:start w:val="1"/>
      <w:numFmt w:val="bullet"/>
      <w:lvlText w:val=""/>
      <w:lvlJc w:val="left"/>
      <w:pPr>
        <w:tabs>
          <w:tab w:val="num" w:pos="2880"/>
        </w:tabs>
        <w:ind w:left="2880" w:hanging="360"/>
      </w:pPr>
      <w:rPr>
        <w:rFonts w:ascii="Symbol" w:hAnsi="Symbol"/>
      </w:rPr>
    </w:lvl>
    <w:lvl w:ilvl="4" w:tplc="A6E0536E">
      <w:start w:val="1"/>
      <w:numFmt w:val="bullet"/>
      <w:lvlText w:val="o"/>
      <w:lvlJc w:val="left"/>
      <w:pPr>
        <w:tabs>
          <w:tab w:val="num" w:pos="3600"/>
        </w:tabs>
        <w:ind w:left="3600" w:hanging="360"/>
      </w:pPr>
      <w:rPr>
        <w:rFonts w:ascii="Courier New" w:hAnsi="Courier New"/>
      </w:rPr>
    </w:lvl>
    <w:lvl w:ilvl="5" w:tplc="32C6251C">
      <w:start w:val="1"/>
      <w:numFmt w:val="bullet"/>
      <w:lvlText w:val=""/>
      <w:lvlJc w:val="left"/>
      <w:pPr>
        <w:tabs>
          <w:tab w:val="num" w:pos="4320"/>
        </w:tabs>
        <w:ind w:left="4320" w:hanging="360"/>
      </w:pPr>
      <w:rPr>
        <w:rFonts w:ascii="Wingdings" w:hAnsi="Wingdings"/>
      </w:rPr>
    </w:lvl>
    <w:lvl w:ilvl="6" w:tplc="FB5EC9F2">
      <w:start w:val="1"/>
      <w:numFmt w:val="bullet"/>
      <w:lvlText w:val=""/>
      <w:lvlJc w:val="left"/>
      <w:pPr>
        <w:tabs>
          <w:tab w:val="num" w:pos="5040"/>
        </w:tabs>
        <w:ind w:left="5040" w:hanging="360"/>
      </w:pPr>
      <w:rPr>
        <w:rFonts w:ascii="Symbol" w:hAnsi="Symbol"/>
      </w:rPr>
    </w:lvl>
    <w:lvl w:ilvl="7" w:tplc="E67E2900">
      <w:start w:val="1"/>
      <w:numFmt w:val="bullet"/>
      <w:lvlText w:val="o"/>
      <w:lvlJc w:val="left"/>
      <w:pPr>
        <w:tabs>
          <w:tab w:val="num" w:pos="5760"/>
        </w:tabs>
        <w:ind w:left="5760" w:hanging="360"/>
      </w:pPr>
      <w:rPr>
        <w:rFonts w:ascii="Courier New" w:hAnsi="Courier New"/>
      </w:rPr>
    </w:lvl>
    <w:lvl w:ilvl="8" w:tplc="36585254">
      <w:start w:val="1"/>
      <w:numFmt w:val="bullet"/>
      <w:lvlText w:val=""/>
      <w:lvlJc w:val="left"/>
      <w:pPr>
        <w:tabs>
          <w:tab w:val="num" w:pos="6480"/>
        </w:tabs>
        <w:ind w:left="6480" w:hanging="360"/>
      </w:pPr>
      <w:rPr>
        <w:rFonts w:ascii="Wingdings" w:hAnsi="Wingdings"/>
      </w:rPr>
    </w:lvl>
  </w:abstractNum>
  <w:abstractNum w:abstractNumId="10" w15:restartNumberingAfterBreak="0">
    <w:nsid w:val="7DF627E0"/>
    <w:multiLevelType w:val="hybridMultilevel"/>
    <w:tmpl w:val="7DF627E0"/>
    <w:lvl w:ilvl="0" w:tplc="78605776">
      <w:start w:val="1"/>
      <w:numFmt w:val="bullet"/>
      <w:lvlText w:val=""/>
      <w:lvlJc w:val="left"/>
      <w:pPr>
        <w:tabs>
          <w:tab w:val="num" w:pos="720"/>
        </w:tabs>
        <w:ind w:left="720" w:hanging="360"/>
      </w:pPr>
      <w:rPr>
        <w:rFonts w:ascii="Symbol" w:hAnsi="Symbol"/>
      </w:rPr>
    </w:lvl>
    <w:lvl w:ilvl="1" w:tplc="E2043884">
      <w:start w:val="1"/>
      <w:numFmt w:val="bullet"/>
      <w:lvlText w:val="o"/>
      <w:lvlJc w:val="left"/>
      <w:pPr>
        <w:tabs>
          <w:tab w:val="num" w:pos="1440"/>
        </w:tabs>
        <w:ind w:left="1440" w:hanging="360"/>
      </w:pPr>
      <w:rPr>
        <w:rFonts w:ascii="Courier New" w:hAnsi="Courier New"/>
      </w:rPr>
    </w:lvl>
    <w:lvl w:ilvl="2" w:tplc="83BAD8E2">
      <w:start w:val="1"/>
      <w:numFmt w:val="bullet"/>
      <w:lvlText w:val=""/>
      <w:lvlJc w:val="left"/>
      <w:pPr>
        <w:tabs>
          <w:tab w:val="num" w:pos="2160"/>
        </w:tabs>
        <w:ind w:left="2160" w:hanging="360"/>
      </w:pPr>
      <w:rPr>
        <w:rFonts w:ascii="Wingdings" w:hAnsi="Wingdings"/>
      </w:rPr>
    </w:lvl>
    <w:lvl w:ilvl="3" w:tplc="D50CE53A">
      <w:start w:val="1"/>
      <w:numFmt w:val="bullet"/>
      <w:lvlText w:val=""/>
      <w:lvlJc w:val="left"/>
      <w:pPr>
        <w:tabs>
          <w:tab w:val="num" w:pos="2880"/>
        </w:tabs>
        <w:ind w:left="2880" w:hanging="360"/>
      </w:pPr>
      <w:rPr>
        <w:rFonts w:ascii="Symbol" w:hAnsi="Symbol"/>
      </w:rPr>
    </w:lvl>
    <w:lvl w:ilvl="4" w:tplc="9F761DE6">
      <w:start w:val="1"/>
      <w:numFmt w:val="bullet"/>
      <w:lvlText w:val="o"/>
      <w:lvlJc w:val="left"/>
      <w:pPr>
        <w:tabs>
          <w:tab w:val="num" w:pos="3600"/>
        </w:tabs>
        <w:ind w:left="3600" w:hanging="360"/>
      </w:pPr>
      <w:rPr>
        <w:rFonts w:ascii="Courier New" w:hAnsi="Courier New"/>
      </w:rPr>
    </w:lvl>
    <w:lvl w:ilvl="5" w:tplc="4BAEC120">
      <w:start w:val="1"/>
      <w:numFmt w:val="bullet"/>
      <w:lvlText w:val=""/>
      <w:lvlJc w:val="left"/>
      <w:pPr>
        <w:tabs>
          <w:tab w:val="num" w:pos="4320"/>
        </w:tabs>
        <w:ind w:left="4320" w:hanging="360"/>
      </w:pPr>
      <w:rPr>
        <w:rFonts w:ascii="Wingdings" w:hAnsi="Wingdings"/>
      </w:rPr>
    </w:lvl>
    <w:lvl w:ilvl="6" w:tplc="5C966BDC">
      <w:start w:val="1"/>
      <w:numFmt w:val="bullet"/>
      <w:lvlText w:val=""/>
      <w:lvlJc w:val="left"/>
      <w:pPr>
        <w:tabs>
          <w:tab w:val="num" w:pos="5040"/>
        </w:tabs>
        <w:ind w:left="5040" w:hanging="360"/>
      </w:pPr>
      <w:rPr>
        <w:rFonts w:ascii="Symbol" w:hAnsi="Symbol"/>
      </w:rPr>
    </w:lvl>
    <w:lvl w:ilvl="7" w:tplc="6EBEC8E0">
      <w:start w:val="1"/>
      <w:numFmt w:val="bullet"/>
      <w:lvlText w:val="o"/>
      <w:lvlJc w:val="left"/>
      <w:pPr>
        <w:tabs>
          <w:tab w:val="num" w:pos="5760"/>
        </w:tabs>
        <w:ind w:left="5760" w:hanging="360"/>
      </w:pPr>
      <w:rPr>
        <w:rFonts w:ascii="Courier New" w:hAnsi="Courier New"/>
      </w:rPr>
    </w:lvl>
    <w:lvl w:ilvl="8" w:tplc="F0AC9076">
      <w:start w:val="1"/>
      <w:numFmt w:val="bullet"/>
      <w:lvlText w:val=""/>
      <w:lvlJc w:val="left"/>
      <w:pPr>
        <w:tabs>
          <w:tab w:val="num" w:pos="6480"/>
        </w:tabs>
        <w:ind w:left="6480" w:hanging="360"/>
      </w:pPr>
      <w:rPr>
        <w:rFonts w:ascii="Wingdings" w:hAnsi="Wingdings"/>
      </w:rPr>
    </w:lvl>
  </w:abstractNum>
  <w:abstractNum w:abstractNumId="11" w15:restartNumberingAfterBreak="0">
    <w:nsid w:val="7DF627E1"/>
    <w:multiLevelType w:val="hybridMultilevel"/>
    <w:tmpl w:val="7DF627E1"/>
    <w:lvl w:ilvl="0" w:tplc="36A84894">
      <w:start w:val="1"/>
      <w:numFmt w:val="bullet"/>
      <w:lvlText w:val=""/>
      <w:lvlJc w:val="left"/>
      <w:pPr>
        <w:tabs>
          <w:tab w:val="num" w:pos="720"/>
        </w:tabs>
        <w:ind w:left="720" w:hanging="360"/>
      </w:pPr>
      <w:rPr>
        <w:rFonts w:ascii="Symbol" w:hAnsi="Symbol"/>
      </w:rPr>
    </w:lvl>
    <w:lvl w:ilvl="1" w:tplc="AF14429E">
      <w:start w:val="1"/>
      <w:numFmt w:val="bullet"/>
      <w:lvlText w:val="o"/>
      <w:lvlJc w:val="left"/>
      <w:pPr>
        <w:tabs>
          <w:tab w:val="num" w:pos="1440"/>
        </w:tabs>
        <w:ind w:left="1440" w:hanging="360"/>
      </w:pPr>
      <w:rPr>
        <w:rFonts w:ascii="Courier New" w:hAnsi="Courier New"/>
      </w:rPr>
    </w:lvl>
    <w:lvl w:ilvl="2" w:tplc="FE3E26A4">
      <w:start w:val="1"/>
      <w:numFmt w:val="bullet"/>
      <w:lvlText w:val=""/>
      <w:lvlJc w:val="left"/>
      <w:pPr>
        <w:tabs>
          <w:tab w:val="num" w:pos="2160"/>
        </w:tabs>
        <w:ind w:left="2160" w:hanging="360"/>
      </w:pPr>
      <w:rPr>
        <w:rFonts w:ascii="Wingdings" w:hAnsi="Wingdings"/>
      </w:rPr>
    </w:lvl>
    <w:lvl w:ilvl="3" w:tplc="A59AA01C">
      <w:start w:val="1"/>
      <w:numFmt w:val="bullet"/>
      <w:lvlText w:val=""/>
      <w:lvlJc w:val="left"/>
      <w:pPr>
        <w:tabs>
          <w:tab w:val="num" w:pos="2880"/>
        </w:tabs>
        <w:ind w:left="2880" w:hanging="360"/>
      </w:pPr>
      <w:rPr>
        <w:rFonts w:ascii="Symbol" w:hAnsi="Symbol"/>
      </w:rPr>
    </w:lvl>
    <w:lvl w:ilvl="4" w:tplc="0438592E">
      <w:start w:val="1"/>
      <w:numFmt w:val="bullet"/>
      <w:lvlText w:val="o"/>
      <w:lvlJc w:val="left"/>
      <w:pPr>
        <w:tabs>
          <w:tab w:val="num" w:pos="3600"/>
        </w:tabs>
        <w:ind w:left="3600" w:hanging="360"/>
      </w:pPr>
      <w:rPr>
        <w:rFonts w:ascii="Courier New" w:hAnsi="Courier New"/>
      </w:rPr>
    </w:lvl>
    <w:lvl w:ilvl="5" w:tplc="AA92161E">
      <w:start w:val="1"/>
      <w:numFmt w:val="bullet"/>
      <w:lvlText w:val=""/>
      <w:lvlJc w:val="left"/>
      <w:pPr>
        <w:tabs>
          <w:tab w:val="num" w:pos="4320"/>
        </w:tabs>
        <w:ind w:left="4320" w:hanging="360"/>
      </w:pPr>
      <w:rPr>
        <w:rFonts w:ascii="Wingdings" w:hAnsi="Wingdings"/>
      </w:rPr>
    </w:lvl>
    <w:lvl w:ilvl="6" w:tplc="E294C2D6">
      <w:start w:val="1"/>
      <w:numFmt w:val="bullet"/>
      <w:lvlText w:val=""/>
      <w:lvlJc w:val="left"/>
      <w:pPr>
        <w:tabs>
          <w:tab w:val="num" w:pos="5040"/>
        </w:tabs>
        <w:ind w:left="5040" w:hanging="360"/>
      </w:pPr>
      <w:rPr>
        <w:rFonts w:ascii="Symbol" w:hAnsi="Symbol"/>
      </w:rPr>
    </w:lvl>
    <w:lvl w:ilvl="7" w:tplc="182259B6">
      <w:start w:val="1"/>
      <w:numFmt w:val="bullet"/>
      <w:lvlText w:val="o"/>
      <w:lvlJc w:val="left"/>
      <w:pPr>
        <w:tabs>
          <w:tab w:val="num" w:pos="5760"/>
        </w:tabs>
        <w:ind w:left="5760" w:hanging="360"/>
      </w:pPr>
      <w:rPr>
        <w:rFonts w:ascii="Courier New" w:hAnsi="Courier New"/>
      </w:rPr>
    </w:lvl>
    <w:lvl w:ilvl="8" w:tplc="2744AE30">
      <w:start w:val="1"/>
      <w:numFmt w:val="bullet"/>
      <w:lvlText w:val=""/>
      <w:lvlJc w:val="left"/>
      <w:pPr>
        <w:tabs>
          <w:tab w:val="num" w:pos="6480"/>
        </w:tabs>
        <w:ind w:left="6480" w:hanging="360"/>
      </w:pPr>
      <w:rPr>
        <w:rFonts w:ascii="Wingdings" w:hAnsi="Wingdings"/>
      </w:rPr>
    </w:lvl>
  </w:abstractNum>
  <w:abstractNum w:abstractNumId="12" w15:restartNumberingAfterBreak="0">
    <w:nsid w:val="7DF627E2"/>
    <w:multiLevelType w:val="hybridMultilevel"/>
    <w:tmpl w:val="7DF627E2"/>
    <w:lvl w:ilvl="0" w:tplc="BCEA1488">
      <w:start w:val="1"/>
      <w:numFmt w:val="bullet"/>
      <w:lvlText w:val=""/>
      <w:lvlJc w:val="left"/>
      <w:pPr>
        <w:tabs>
          <w:tab w:val="num" w:pos="720"/>
        </w:tabs>
        <w:ind w:left="720" w:hanging="360"/>
      </w:pPr>
      <w:rPr>
        <w:rFonts w:ascii="Symbol" w:hAnsi="Symbol"/>
      </w:rPr>
    </w:lvl>
    <w:lvl w:ilvl="1" w:tplc="1CA8CD2E">
      <w:start w:val="1"/>
      <w:numFmt w:val="bullet"/>
      <w:lvlText w:val="o"/>
      <w:lvlJc w:val="left"/>
      <w:pPr>
        <w:tabs>
          <w:tab w:val="num" w:pos="1440"/>
        </w:tabs>
        <w:ind w:left="1440" w:hanging="360"/>
      </w:pPr>
      <w:rPr>
        <w:rFonts w:ascii="Courier New" w:hAnsi="Courier New"/>
      </w:rPr>
    </w:lvl>
    <w:lvl w:ilvl="2" w:tplc="F5020F92">
      <w:start w:val="1"/>
      <w:numFmt w:val="bullet"/>
      <w:lvlText w:val=""/>
      <w:lvlJc w:val="left"/>
      <w:pPr>
        <w:tabs>
          <w:tab w:val="num" w:pos="2160"/>
        </w:tabs>
        <w:ind w:left="2160" w:hanging="360"/>
      </w:pPr>
      <w:rPr>
        <w:rFonts w:ascii="Wingdings" w:hAnsi="Wingdings"/>
      </w:rPr>
    </w:lvl>
    <w:lvl w:ilvl="3" w:tplc="9C48120A">
      <w:start w:val="1"/>
      <w:numFmt w:val="bullet"/>
      <w:lvlText w:val=""/>
      <w:lvlJc w:val="left"/>
      <w:pPr>
        <w:tabs>
          <w:tab w:val="num" w:pos="2880"/>
        </w:tabs>
        <w:ind w:left="2880" w:hanging="360"/>
      </w:pPr>
      <w:rPr>
        <w:rFonts w:ascii="Symbol" w:hAnsi="Symbol"/>
      </w:rPr>
    </w:lvl>
    <w:lvl w:ilvl="4" w:tplc="91362BAA">
      <w:start w:val="1"/>
      <w:numFmt w:val="bullet"/>
      <w:lvlText w:val="o"/>
      <w:lvlJc w:val="left"/>
      <w:pPr>
        <w:tabs>
          <w:tab w:val="num" w:pos="3600"/>
        </w:tabs>
        <w:ind w:left="3600" w:hanging="360"/>
      </w:pPr>
      <w:rPr>
        <w:rFonts w:ascii="Courier New" w:hAnsi="Courier New"/>
      </w:rPr>
    </w:lvl>
    <w:lvl w:ilvl="5" w:tplc="6A3843B4">
      <w:start w:val="1"/>
      <w:numFmt w:val="bullet"/>
      <w:lvlText w:val=""/>
      <w:lvlJc w:val="left"/>
      <w:pPr>
        <w:tabs>
          <w:tab w:val="num" w:pos="4320"/>
        </w:tabs>
        <w:ind w:left="4320" w:hanging="360"/>
      </w:pPr>
      <w:rPr>
        <w:rFonts w:ascii="Wingdings" w:hAnsi="Wingdings"/>
      </w:rPr>
    </w:lvl>
    <w:lvl w:ilvl="6" w:tplc="9D0C8682">
      <w:start w:val="1"/>
      <w:numFmt w:val="bullet"/>
      <w:lvlText w:val=""/>
      <w:lvlJc w:val="left"/>
      <w:pPr>
        <w:tabs>
          <w:tab w:val="num" w:pos="5040"/>
        </w:tabs>
        <w:ind w:left="5040" w:hanging="360"/>
      </w:pPr>
      <w:rPr>
        <w:rFonts w:ascii="Symbol" w:hAnsi="Symbol"/>
      </w:rPr>
    </w:lvl>
    <w:lvl w:ilvl="7" w:tplc="90E8B954">
      <w:start w:val="1"/>
      <w:numFmt w:val="bullet"/>
      <w:lvlText w:val="o"/>
      <w:lvlJc w:val="left"/>
      <w:pPr>
        <w:tabs>
          <w:tab w:val="num" w:pos="5760"/>
        </w:tabs>
        <w:ind w:left="5760" w:hanging="360"/>
      </w:pPr>
      <w:rPr>
        <w:rFonts w:ascii="Courier New" w:hAnsi="Courier New"/>
      </w:rPr>
    </w:lvl>
    <w:lvl w:ilvl="8" w:tplc="70E813DA">
      <w:start w:val="1"/>
      <w:numFmt w:val="bullet"/>
      <w:lvlText w:val=""/>
      <w:lvlJc w:val="left"/>
      <w:pPr>
        <w:tabs>
          <w:tab w:val="num" w:pos="6480"/>
        </w:tabs>
        <w:ind w:left="6480" w:hanging="360"/>
      </w:pPr>
      <w:rPr>
        <w:rFonts w:ascii="Wingdings" w:hAnsi="Wingdings"/>
      </w:rPr>
    </w:lvl>
  </w:abstractNum>
  <w:abstractNum w:abstractNumId="13" w15:restartNumberingAfterBreak="0">
    <w:nsid w:val="7DF627E3"/>
    <w:multiLevelType w:val="hybridMultilevel"/>
    <w:tmpl w:val="7DF627E3"/>
    <w:lvl w:ilvl="0" w:tplc="63984802">
      <w:start w:val="1"/>
      <w:numFmt w:val="bullet"/>
      <w:lvlText w:val=""/>
      <w:lvlJc w:val="left"/>
      <w:pPr>
        <w:tabs>
          <w:tab w:val="num" w:pos="720"/>
        </w:tabs>
        <w:ind w:left="720" w:hanging="360"/>
      </w:pPr>
      <w:rPr>
        <w:rFonts w:ascii="Symbol" w:hAnsi="Symbol"/>
      </w:rPr>
    </w:lvl>
    <w:lvl w:ilvl="1" w:tplc="F604C1F6">
      <w:start w:val="1"/>
      <w:numFmt w:val="bullet"/>
      <w:lvlText w:val="o"/>
      <w:lvlJc w:val="left"/>
      <w:pPr>
        <w:tabs>
          <w:tab w:val="num" w:pos="1440"/>
        </w:tabs>
        <w:ind w:left="1440" w:hanging="360"/>
      </w:pPr>
      <w:rPr>
        <w:rFonts w:ascii="Courier New" w:hAnsi="Courier New"/>
      </w:rPr>
    </w:lvl>
    <w:lvl w:ilvl="2" w:tplc="93D847F8">
      <w:start w:val="1"/>
      <w:numFmt w:val="bullet"/>
      <w:lvlText w:val=""/>
      <w:lvlJc w:val="left"/>
      <w:pPr>
        <w:tabs>
          <w:tab w:val="num" w:pos="2160"/>
        </w:tabs>
        <w:ind w:left="2160" w:hanging="360"/>
      </w:pPr>
      <w:rPr>
        <w:rFonts w:ascii="Wingdings" w:hAnsi="Wingdings"/>
      </w:rPr>
    </w:lvl>
    <w:lvl w:ilvl="3" w:tplc="637C0C0E">
      <w:start w:val="1"/>
      <w:numFmt w:val="bullet"/>
      <w:lvlText w:val=""/>
      <w:lvlJc w:val="left"/>
      <w:pPr>
        <w:tabs>
          <w:tab w:val="num" w:pos="2880"/>
        </w:tabs>
        <w:ind w:left="2880" w:hanging="360"/>
      </w:pPr>
      <w:rPr>
        <w:rFonts w:ascii="Symbol" w:hAnsi="Symbol"/>
      </w:rPr>
    </w:lvl>
    <w:lvl w:ilvl="4" w:tplc="CA2EBFEE">
      <w:start w:val="1"/>
      <w:numFmt w:val="bullet"/>
      <w:lvlText w:val="o"/>
      <w:lvlJc w:val="left"/>
      <w:pPr>
        <w:tabs>
          <w:tab w:val="num" w:pos="3600"/>
        </w:tabs>
        <w:ind w:left="3600" w:hanging="360"/>
      </w:pPr>
      <w:rPr>
        <w:rFonts w:ascii="Courier New" w:hAnsi="Courier New"/>
      </w:rPr>
    </w:lvl>
    <w:lvl w:ilvl="5" w:tplc="96607E78">
      <w:start w:val="1"/>
      <w:numFmt w:val="bullet"/>
      <w:lvlText w:val=""/>
      <w:lvlJc w:val="left"/>
      <w:pPr>
        <w:tabs>
          <w:tab w:val="num" w:pos="4320"/>
        </w:tabs>
        <w:ind w:left="4320" w:hanging="360"/>
      </w:pPr>
      <w:rPr>
        <w:rFonts w:ascii="Wingdings" w:hAnsi="Wingdings"/>
      </w:rPr>
    </w:lvl>
    <w:lvl w:ilvl="6" w:tplc="699048E4">
      <w:start w:val="1"/>
      <w:numFmt w:val="bullet"/>
      <w:lvlText w:val=""/>
      <w:lvlJc w:val="left"/>
      <w:pPr>
        <w:tabs>
          <w:tab w:val="num" w:pos="5040"/>
        </w:tabs>
        <w:ind w:left="5040" w:hanging="360"/>
      </w:pPr>
      <w:rPr>
        <w:rFonts w:ascii="Symbol" w:hAnsi="Symbol"/>
      </w:rPr>
    </w:lvl>
    <w:lvl w:ilvl="7" w:tplc="C0065CB4">
      <w:start w:val="1"/>
      <w:numFmt w:val="bullet"/>
      <w:lvlText w:val="o"/>
      <w:lvlJc w:val="left"/>
      <w:pPr>
        <w:tabs>
          <w:tab w:val="num" w:pos="5760"/>
        </w:tabs>
        <w:ind w:left="5760" w:hanging="360"/>
      </w:pPr>
      <w:rPr>
        <w:rFonts w:ascii="Courier New" w:hAnsi="Courier New"/>
      </w:rPr>
    </w:lvl>
    <w:lvl w:ilvl="8" w:tplc="FBC2E3D6">
      <w:start w:val="1"/>
      <w:numFmt w:val="bullet"/>
      <w:lvlText w:val=""/>
      <w:lvlJc w:val="left"/>
      <w:pPr>
        <w:tabs>
          <w:tab w:val="num" w:pos="6480"/>
        </w:tabs>
        <w:ind w:left="6480" w:hanging="360"/>
      </w:pPr>
      <w:rPr>
        <w:rFonts w:ascii="Wingdings" w:hAnsi="Wingdings"/>
      </w:rPr>
    </w:lvl>
  </w:abstractNum>
  <w:abstractNum w:abstractNumId="14" w15:restartNumberingAfterBreak="0">
    <w:nsid w:val="7DF627E4"/>
    <w:multiLevelType w:val="hybridMultilevel"/>
    <w:tmpl w:val="7DF627E4"/>
    <w:lvl w:ilvl="0" w:tplc="DD3C0440">
      <w:start w:val="1"/>
      <w:numFmt w:val="bullet"/>
      <w:lvlText w:val=""/>
      <w:lvlJc w:val="left"/>
      <w:pPr>
        <w:tabs>
          <w:tab w:val="num" w:pos="720"/>
        </w:tabs>
        <w:ind w:left="720" w:hanging="360"/>
      </w:pPr>
      <w:rPr>
        <w:rFonts w:ascii="Symbol" w:hAnsi="Symbol"/>
      </w:rPr>
    </w:lvl>
    <w:lvl w:ilvl="1" w:tplc="79E253D0">
      <w:start w:val="1"/>
      <w:numFmt w:val="bullet"/>
      <w:lvlText w:val="o"/>
      <w:lvlJc w:val="left"/>
      <w:pPr>
        <w:tabs>
          <w:tab w:val="num" w:pos="1440"/>
        </w:tabs>
        <w:ind w:left="1440" w:hanging="360"/>
      </w:pPr>
      <w:rPr>
        <w:rFonts w:ascii="Courier New" w:hAnsi="Courier New"/>
      </w:rPr>
    </w:lvl>
    <w:lvl w:ilvl="2" w:tplc="B92C4E5C">
      <w:start w:val="1"/>
      <w:numFmt w:val="bullet"/>
      <w:lvlText w:val=""/>
      <w:lvlJc w:val="left"/>
      <w:pPr>
        <w:tabs>
          <w:tab w:val="num" w:pos="2160"/>
        </w:tabs>
        <w:ind w:left="2160" w:hanging="360"/>
      </w:pPr>
      <w:rPr>
        <w:rFonts w:ascii="Wingdings" w:hAnsi="Wingdings"/>
      </w:rPr>
    </w:lvl>
    <w:lvl w:ilvl="3" w:tplc="82C08C94">
      <w:start w:val="1"/>
      <w:numFmt w:val="bullet"/>
      <w:lvlText w:val=""/>
      <w:lvlJc w:val="left"/>
      <w:pPr>
        <w:tabs>
          <w:tab w:val="num" w:pos="2880"/>
        </w:tabs>
        <w:ind w:left="2880" w:hanging="360"/>
      </w:pPr>
      <w:rPr>
        <w:rFonts w:ascii="Symbol" w:hAnsi="Symbol"/>
      </w:rPr>
    </w:lvl>
    <w:lvl w:ilvl="4" w:tplc="8C948214">
      <w:start w:val="1"/>
      <w:numFmt w:val="bullet"/>
      <w:lvlText w:val="o"/>
      <w:lvlJc w:val="left"/>
      <w:pPr>
        <w:tabs>
          <w:tab w:val="num" w:pos="3600"/>
        </w:tabs>
        <w:ind w:left="3600" w:hanging="360"/>
      </w:pPr>
      <w:rPr>
        <w:rFonts w:ascii="Courier New" w:hAnsi="Courier New"/>
      </w:rPr>
    </w:lvl>
    <w:lvl w:ilvl="5" w:tplc="DEA039EE">
      <w:start w:val="1"/>
      <w:numFmt w:val="bullet"/>
      <w:lvlText w:val=""/>
      <w:lvlJc w:val="left"/>
      <w:pPr>
        <w:tabs>
          <w:tab w:val="num" w:pos="4320"/>
        </w:tabs>
        <w:ind w:left="4320" w:hanging="360"/>
      </w:pPr>
      <w:rPr>
        <w:rFonts w:ascii="Wingdings" w:hAnsi="Wingdings"/>
      </w:rPr>
    </w:lvl>
    <w:lvl w:ilvl="6" w:tplc="E99CA10C">
      <w:start w:val="1"/>
      <w:numFmt w:val="bullet"/>
      <w:lvlText w:val=""/>
      <w:lvlJc w:val="left"/>
      <w:pPr>
        <w:tabs>
          <w:tab w:val="num" w:pos="5040"/>
        </w:tabs>
        <w:ind w:left="5040" w:hanging="360"/>
      </w:pPr>
      <w:rPr>
        <w:rFonts w:ascii="Symbol" w:hAnsi="Symbol"/>
      </w:rPr>
    </w:lvl>
    <w:lvl w:ilvl="7" w:tplc="E542A10A">
      <w:start w:val="1"/>
      <w:numFmt w:val="bullet"/>
      <w:lvlText w:val="o"/>
      <w:lvlJc w:val="left"/>
      <w:pPr>
        <w:tabs>
          <w:tab w:val="num" w:pos="5760"/>
        </w:tabs>
        <w:ind w:left="5760" w:hanging="360"/>
      </w:pPr>
      <w:rPr>
        <w:rFonts w:ascii="Courier New" w:hAnsi="Courier New"/>
      </w:rPr>
    </w:lvl>
    <w:lvl w:ilvl="8" w:tplc="7C626156">
      <w:start w:val="1"/>
      <w:numFmt w:val="bullet"/>
      <w:lvlText w:val=""/>
      <w:lvlJc w:val="left"/>
      <w:pPr>
        <w:tabs>
          <w:tab w:val="num" w:pos="6480"/>
        </w:tabs>
        <w:ind w:left="6480" w:hanging="360"/>
      </w:pPr>
      <w:rPr>
        <w:rFonts w:ascii="Wingdings" w:hAnsi="Wingdings"/>
      </w:rPr>
    </w:lvl>
  </w:abstractNum>
  <w:abstractNum w:abstractNumId="15" w15:restartNumberingAfterBreak="0">
    <w:nsid w:val="7DF627E5"/>
    <w:multiLevelType w:val="hybridMultilevel"/>
    <w:tmpl w:val="7DF627E5"/>
    <w:lvl w:ilvl="0" w:tplc="F9A6E074">
      <w:start w:val="1"/>
      <w:numFmt w:val="bullet"/>
      <w:lvlText w:val=""/>
      <w:lvlJc w:val="left"/>
      <w:pPr>
        <w:tabs>
          <w:tab w:val="num" w:pos="720"/>
        </w:tabs>
        <w:ind w:left="720" w:hanging="360"/>
      </w:pPr>
      <w:rPr>
        <w:rFonts w:ascii="Symbol" w:hAnsi="Symbol"/>
      </w:rPr>
    </w:lvl>
    <w:lvl w:ilvl="1" w:tplc="54F2350E">
      <w:start w:val="1"/>
      <w:numFmt w:val="bullet"/>
      <w:lvlText w:val="o"/>
      <w:lvlJc w:val="left"/>
      <w:pPr>
        <w:tabs>
          <w:tab w:val="num" w:pos="1440"/>
        </w:tabs>
        <w:ind w:left="1440" w:hanging="360"/>
      </w:pPr>
      <w:rPr>
        <w:rFonts w:ascii="Courier New" w:hAnsi="Courier New"/>
      </w:rPr>
    </w:lvl>
    <w:lvl w:ilvl="2" w:tplc="A0A464DC">
      <w:start w:val="1"/>
      <w:numFmt w:val="bullet"/>
      <w:lvlText w:val=""/>
      <w:lvlJc w:val="left"/>
      <w:pPr>
        <w:tabs>
          <w:tab w:val="num" w:pos="2160"/>
        </w:tabs>
        <w:ind w:left="2160" w:hanging="360"/>
      </w:pPr>
      <w:rPr>
        <w:rFonts w:ascii="Wingdings" w:hAnsi="Wingdings"/>
      </w:rPr>
    </w:lvl>
    <w:lvl w:ilvl="3" w:tplc="A9F8FA96">
      <w:start w:val="1"/>
      <w:numFmt w:val="bullet"/>
      <w:lvlText w:val=""/>
      <w:lvlJc w:val="left"/>
      <w:pPr>
        <w:tabs>
          <w:tab w:val="num" w:pos="2880"/>
        </w:tabs>
        <w:ind w:left="2880" w:hanging="360"/>
      </w:pPr>
      <w:rPr>
        <w:rFonts w:ascii="Symbol" w:hAnsi="Symbol"/>
      </w:rPr>
    </w:lvl>
    <w:lvl w:ilvl="4" w:tplc="0A9680BE">
      <w:start w:val="1"/>
      <w:numFmt w:val="bullet"/>
      <w:lvlText w:val="o"/>
      <w:lvlJc w:val="left"/>
      <w:pPr>
        <w:tabs>
          <w:tab w:val="num" w:pos="3600"/>
        </w:tabs>
        <w:ind w:left="3600" w:hanging="360"/>
      </w:pPr>
      <w:rPr>
        <w:rFonts w:ascii="Courier New" w:hAnsi="Courier New"/>
      </w:rPr>
    </w:lvl>
    <w:lvl w:ilvl="5" w:tplc="92D69812">
      <w:start w:val="1"/>
      <w:numFmt w:val="bullet"/>
      <w:lvlText w:val=""/>
      <w:lvlJc w:val="left"/>
      <w:pPr>
        <w:tabs>
          <w:tab w:val="num" w:pos="4320"/>
        </w:tabs>
        <w:ind w:left="4320" w:hanging="360"/>
      </w:pPr>
      <w:rPr>
        <w:rFonts w:ascii="Wingdings" w:hAnsi="Wingdings"/>
      </w:rPr>
    </w:lvl>
    <w:lvl w:ilvl="6" w:tplc="5C76A126">
      <w:start w:val="1"/>
      <w:numFmt w:val="bullet"/>
      <w:lvlText w:val=""/>
      <w:lvlJc w:val="left"/>
      <w:pPr>
        <w:tabs>
          <w:tab w:val="num" w:pos="5040"/>
        </w:tabs>
        <w:ind w:left="5040" w:hanging="360"/>
      </w:pPr>
      <w:rPr>
        <w:rFonts w:ascii="Symbol" w:hAnsi="Symbol"/>
      </w:rPr>
    </w:lvl>
    <w:lvl w:ilvl="7" w:tplc="C3E0F1D2">
      <w:start w:val="1"/>
      <w:numFmt w:val="bullet"/>
      <w:lvlText w:val="o"/>
      <w:lvlJc w:val="left"/>
      <w:pPr>
        <w:tabs>
          <w:tab w:val="num" w:pos="5760"/>
        </w:tabs>
        <w:ind w:left="5760" w:hanging="360"/>
      </w:pPr>
      <w:rPr>
        <w:rFonts w:ascii="Courier New" w:hAnsi="Courier New"/>
      </w:rPr>
    </w:lvl>
    <w:lvl w:ilvl="8" w:tplc="BB08AA5A">
      <w:start w:val="1"/>
      <w:numFmt w:val="bullet"/>
      <w:lvlText w:val=""/>
      <w:lvlJc w:val="left"/>
      <w:pPr>
        <w:tabs>
          <w:tab w:val="num" w:pos="6480"/>
        </w:tabs>
        <w:ind w:left="6480" w:hanging="360"/>
      </w:pPr>
      <w:rPr>
        <w:rFonts w:ascii="Wingdings" w:hAnsi="Wingdings"/>
      </w:rPr>
    </w:lvl>
  </w:abstractNum>
  <w:abstractNum w:abstractNumId="16" w15:restartNumberingAfterBreak="0">
    <w:nsid w:val="7DF627E6"/>
    <w:multiLevelType w:val="hybridMultilevel"/>
    <w:tmpl w:val="7DF627E6"/>
    <w:lvl w:ilvl="0" w:tplc="3B56C6CE">
      <w:start w:val="1"/>
      <w:numFmt w:val="bullet"/>
      <w:lvlText w:val=""/>
      <w:lvlJc w:val="left"/>
      <w:pPr>
        <w:tabs>
          <w:tab w:val="num" w:pos="720"/>
        </w:tabs>
        <w:ind w:left="720" w:hanging="360"/>
      </w:pPr>
      <w:rPr>
        <w:rFonts w:ascii="Symbol" w:hAnsi="Symbol"/>
      </w:rPr>
    </w:lvl>
    <w:lvl w:ilvl="1" w:tplc="752482AE">
      <w:start w:val="1"/>
      <w:numFmt w:val="bullet"/>
      <w:lvlText w:val="o"/>
      <w:lvlJc w:val="left"/>
      <w:pPr>
        <w:tabs>
          <w:tab w:val="num" w:pos="1440"/>
        </w:tabs>
        <w:ind w:left="1440" w:hanging="360"/>
      </w:pPr>
      <w:rPr>
        <w:rFonts w:ascii="Courier New" w:hAnsi="Courier New"/>
      </w:rPr>
    </w:lvl>
    <w:lvl w:ilvl="2" w:tplc="F31E687C">
      <w:start w:val="1"/>
      <w:numFmt w:val="bullet"/>
      <w:lvlText w:val=""/>
      <w:lvlJc w:val="left"/>
      <w:pPr>
        <w:tabs>
          <w:tab w:val="num" w:pos="2160"/>
        </w:tabs>
        <w:ind w:left="2160" w:hanging="360"/>
      </w:pPr>
      <w:rPr>
        <w:rFonts w:ascii="Wingdings" w:hAnsi="Wingdings"/>
      </w:rPr>
    </w:lvl>
    <w:lvl w:ilvl="3" w:tplc="DC4A7FB8">
      <w:start w:val="1"/>
      <w:numFmt w:val="bullet"/>
      <w:lvlText w:val=""/>
      <w:lvlJc w:val="left"/>
      <w:pPr>
        <w:tabs>
          <w:tab w:val="num" w:pos="2880"/>
        </w:tabs>
        <w:ind w:left="2880" w:hanging="360"/>
      </w:pPr>
      <w:rPr>
        <w:rFonts w:ascii="Symbol" w:hAnsi="Symbol"/>
      </w:rPr>
    </w:lvl>
    <w:lvl w:ilvl="4" w:tplc="4C1AFDA2">
      <w:start w:val="1"/>
      <w:numFmt w:val="bullet"/>
      <w:lvlText w:val="o"/>
      <w:lvlJc w:val="left"/>
      <w:pPr>
        <w:tabs>
          <w:tab w:val="num" w:pos="3600"/>
        </w:tabs>
        <w:ind w:left="3600" w:hanging="360"/>
      </w:pPr>
      <w:rPr>
        <w:rFonts w:ascii="Courier New" w:hAnsi="Courier New"/>
      </w:rPr>
    </w:lvl>
    <w:lvl w:ilvl="5" w:tplc="FE4AFEEA">
      <w:start w:val="1"/>
      <w:numFmt w:val="bullet"/>
      <w:lvlText w:val=""/>
      <w:lvlJc w:val="left"/>
      <w:pPr>
        <w:tabs>
          <w:tab w:val="num" w:pos="4320"/>
        </w:tabs>
        <w:ind w:left="4320" w:hanging="360"/>
      </w:pPr>
      <w:rPr>
        <w:rFonts w:ascii="Wingdings" w:hAnsi="Wingdings"/>
      </w:rPr>
    </w:lvl>
    <w:lvl w:ilvl="6" w:tplc="ED30F978">
      <w:start w:val="1"/>
      <w:numFmt w:val="bullet"/>
      <w:lvlText w:val=""/>
      <w:lvlJc w:val="left"/>
      <w:pPr>
        <w:tabs>
          <w:tab w:val="num" w:pos="5040"/>
        </w:tabs>
        <w:ind w:left="5040" w:hanging="360"/>
      </w:pPr>
      <w:rPr>
        <w:rFonts w:ascii="Symbol" w:hAnsi="Symbol"/>
      </w:rPr>
    </w:lvl>
    <w:lvl w:ilvl="7" w:tplc="34CCD16A">
      <w:start w:val="1"/>
      <w:numFmt w:val="bullet"/>
      <w:lvlText w:val="o"/>
      <w:lvlJc w:val="left"/>
      <w:pPr>
        <w:tabs>
          <w:tab w:val="num" w:pos="5760"/>
        </w:tabs>
        <w:ind w:left="5760" w:hanging="360"/>
      </w:pPr>
      <w:rPr>
        <w:rFonts w:ascii="Courier New" w:hAnsi="Courier New"/>
      </w:rPr>
    </w:lvl>
    <w:lvl w:ilvl="8" w:tplc="4A74AA24">
      <w:start w:val="1"/>
      <w:numFmt w:val="bullet"/>
      <w:lvlText w:val=""/>
      <w:lvlJc w:val="left"/>
      <w:pPr>
        <w:tabs>
          <w:tab w:val="num" w:pos="6480"/>
        </w:tabs>
        <w:ind w:left="6480" w:hanging="360"/>
      </w:pPr>
      <w:rPr>
        <w:rFonts w:ascii="Wingdings" w:hAnsi="Wingdings"/>
      </w:rPr>
    </w:lvl>
  </w:abstractNum>
  <w:abstractNum w:abstractNumId="17" w15:restartNumberingAfterBreak="0">
    <w:nsid w:val="7DF627E8"/>
    <w:multiLevelType w:val="hybridMultilevel"/>
    <w:tmpl w:val="7DF627E8"/>
    <w:lvl w:ilvl="0" w:tplc="40627EDA">
      <w:start w:val="1"/>
      <w:numFmt w:val="bullet"/>
      <w:lvlText w:val=""/>
      <w:lvlJc w:val="left"/>
      <w:pPr>
        <w:tabs>
          <w:tab w:val="num" w:pos="720"/>
        </w:tabs>
        <w:ind w:left="720" w:hanging="360"/>
      </w:pPr>
      <w:rPr>
        <w:rFonts w:ascii="Symbol" w:hAnsi="Symbol"/>
      </w:rPr>
    </w:lvl>
    <w:lvl w:ilvl="1" w:tplc="016AA5CA">
      <w:start w:val="1"/>
      <w:numFmt w:val="bullet"/>
      <w:lvlText w:val="o"/>
      <w:lvlJc w:val="left"/>
      <w:pPr>
        <w:tabs>
          <w:tab w:val="num" w:pos="1440"/>
        </w:tabs>
        <w:ind w:left="1440" w:hanging="360"/>
      </w:pPr>
      <w:rPr>
        <w:rFonts w:ascii="Courier New" w:hAnsi="Courier New"/>
      </w:rPr>
    </w:lvl>
    <w:lvl w:ilvl="2" w:tplc="A01CF0DC">
      <w:start w:val="1"/>
      <w:numFmt w:val="bullet"/>
      <w:lvlText w:val=""/>
      <w:lvlJc w:val="left"/>
      <w:pPr>
        <w:tabs>
          <w:tab w:val="num" w:pos="2160"/>
        </w:tabs>
        <w:ind w:left="2160" w:hanging="360"/>
      </w:pPr>
      <w:rPr>
        <w:rFonts w:ascii="Wingdings" w:hAnsi="Wingdings"/>
      </w:rPr>
    </w:lvl>
    <w:lvl w:ilvl="3" w:tplc="B860DEC0">
      <w:start w:val="1"/>
      <w:numFmt w:val="bullet"/>
      <w:lvlText w:val=""/>
      <w:lvlJc w:val="left"/>
      <w:pPr>
        <w:tabs>
          <w:tab w:val="num" w:pos="2880"/>
        </w:tabs>
        <w:ind w:left="2880" w:hanging="360"/>
      </w:pPr>
      <w:rPr>
        <w:rFonts w:ascii="Symbol" w:hAnsi="Symbol"/>
      </w:rPr>
    </w:lvl>
    <w:lvl w:ilvl="4" w:tplc="0BEA80EC">
      <w:start w:val="1"/>
      <w:numFmt w:val="bullet"/>
      <w:lvlText w:val="o"/>
      <w:lvlJc w:val="left"/>
      <w:pPr>
        <w:tabs>
          <w:tab w:val="num" w:pos="3600"/>
        </w:tabs>
        <w:ind w:left="3600" w:hanging="360"/>
      </w:pPr>
      <w:rPr>
        <w:rFonts w:ascii="Courier New" w:hAnsi="Courier New"/>
      </w:rPr>
    </w:lvl>
    <w:lvl w:ilvl="5" w:tplc="77CA08B0">
      <w:start w:val="1"/>
      <w:numFmt w:val="bullet"/>
      <w:lvlText w:val=""/>
      <w:lvlJc w:val="left"/>
      <w:pPr>
        <w:tabs>
          <w:tab w:val="num" w:pos="4320"/>
        </w:tabs>
        <w:ind w:left="4320" w:hanging="360"/>
      </w:pPr>
      <w:rPr>
        <w:rFonts w:ascii="Wingdings" w:hAnsi="Wingdings"/>
      </w:rPr>
    </w:lvl>
    <w:lvl w:ilvl="6" w:tplc="CB1810C0">
      <w:start w:val="1"/>
      <w:numFmt w:val="bullet"/>
      <w:lvlText w:val=""/>
      <w:lvlJc w:val="left"/>
      <w:pPr>
        <w:tabs>
          <w:tab w:val="num" w:pos="5040"/>
        </w:tabs>
        <w:ind w:left="5040" w:hanging="360"/>
      </w:pPr>
      <w:rPr>
        <w:rFonts w:ascii="Symbol" w:hAnsi="Symbol"/>
      </w:rPr>
    </w:lvl>
    <w:lvl w:ilvl="7" w:tplc="F618896A">
      <w:start w:val="1"/>
      <w:numFmt w:val="bullet"/>
      <w:lvlText w:val="o"/>
      <w:lvlJc w:val="left"/>
      <w:pPr>
        <w:tabs>
          <w:tab w:val="num" w:pos="5760"/>
        </w:tabs>
        <w:ind w:left="5760" w:hanging="360"/>
      </w:pPr>
      <w:rPr>
        <w:rFonts w:ascii="Courier New" w:hAnsi="Courier New"/>
      </w:rPr>
    </w:lvl>
    <w:lvl w:ilvl="8" w:tplc="3988636E">
      <w:start w:val="1"/>
      <w:numFmt w:val="bullet"/>
      <w:lvlText w:val=""/>
      <w:lvlJc w:val="left"/>
      <w:pPr>
        <w:tabs>
          <w:tab w:val="num" w:pos="6480"/>
        </w:tabs>
        <w:ind w:left="6480" w:hanging="360"/>
      </w:pPr>
      <w:rPr>
        <w:rFonts w:ascii="Wingdings" w:hAnsi="Wingdings"/>
      </w:rPr>
    </w:lvl>
  </w:abstractNum>
  <w:abstractNum w:abstractNumId="18" w15:restartNumberingAfterBreak="0">
    <w:nsid w:val="7DF627E9"/>
    <w:multiLevelType w:val="hybridMultilevel"/>
    <w:tmpl w:val="7DF627E9"/>
    <w:lvl w:ilvl="0" w:tplc="A958FE12">
      <w:start w:val="1"/>
      <w:numFmt w:val="bullet"/>
      <w:lvlText w:val=""/>
      <w:lvlJc w:val="left"/>
      <w:pPr>
        <w:tabs>
          <w:tab w:val="num" w:pos="720"/>
        </w:tabs>
        <w:ind w:left="720" w:hanging="360"/>
      </w:pPr>
      <w:rPr>
        <w:rFonts w:ascii="Symbol" w:hAnsi="Symbol"/>
      </w:rPr>
    </w:lvl>
    <w:lvl w:ilvl="1" w:tplc="9D509846">
      <w:start w:val="1"/>
      <w:numFmt w:val="bullet"/>
      <w:lvlText w:val="o"/>
      <w:lvlJc w:val="left"/>
      <w:pPr>
        <w:tabs>
          <w:tab w:val="num" w:pos="1440"/>
        </w:tabs>
        <w:ind w:left="1440" w:hanging="360"/>
      </w:pPr>
      <w:rPr>
        <w:rFonts w:ascii="Courier New" w:hAnsi="Courier New"/>
      </w:rPr>
    </w:lvl>
    <w:lvl w:ilvl="2" w:tplc="659CB1C6">
      <w:start w:val="1"/>
      <w:numFmt w:val="bullet"/>
      <w:lvlText w:val=""/>
      <w:lvlJc w:val="left"/>
      <w:pPr>
        <w:tabs>
          <w:tab w:val="num" w:pos="2160"/>
        </w:tabs>
        <w:ind w:left="2160" w:hanging="360"/>
      </w:pPr>
      <w:rPr>
        <w:rFonts w:ascii="Wingdings" w:hAnsi="Wingdings"/>
      </w:rPr>
    </w:lvl>
    <w:lvl w:ilvl="3" w:tplc="9E4C7708">
      <w:start w:val="1"/>
      <w:numFmt w:val="bullet"/>
      <w:lvlText w:val=""/>
      <w:lvlJc w:val="left"/>
      <w:pPr>
        <w:tabs>
          <w:tab w:val="num" w:pos="2880"/>
        </w:tabs>
        <w:ind w:left="2880" w:hanging="360"/>
      </w:pPr>
      <w:rPr>
        <w:rFonts w:ascii="Symbol" w:hAnsi="Symbol"/>
      </w:rPr>
    </w:lvl>
    <w:lvl w:ilvl="4" w:tplc="D80AB908">
      <w:start w:val="1"/>
      <w:numFmt w:val="bullet"/>
      <w:lvlText w:val="o"/>
      <w:lvlJc w:val="left"/>
      <w:pPr>
        <w:tabs>
          <w:tab w:val="num" w:pos="3600"/>
        </w:tabs>
        <w:ind w:left="3600" w:hanging="360"/>
      </w:pPr>
      <w:rPr>
        <w:rFonts w:ascii="Courier New" w:hAnsi="Courier New"/>
      </w:rPr>
    </w:lvl>
    <w:lvl w:ilvl="5" w:tplc="0F326634">
      <w:start w:val="1"/>
      <w:numFmt w:val="bullet"/>
      <w:lvlText w:val=""/>
      <w:lvlJc w:val="left"/>
      <w:pPr>
        <w:tabs>
          <w:tab w:val="num" w:pos="4320"/>
        </w:tabs>
        <w:ind w:left="4320" w:hanging="360"/>
      </w:pPr>
      <w:rPr>
        <w:rFonts w:ascii="Wingdings" w:hAnsi="Wingdings"/>
      </w:rPr>
    </w:lvl>
    <w:lvl w:ilvl="6" w:tplc="46C0BF68">
      <w:start w:val="1"/>
      <w:numFmt w:val="bullet"/>
      <w:lvlText w:val=""/>
      <w:lvlJc w:val="left"/>
      <w:pPr>
        <w:tabs>
          <w:tab w:val="num" w:pos="5040"/>
        </w:tabs>
        <w:ind w:left="5040" w:hanging="360"/>
      </w:pPr>
      <w:rPr>
        <w:rFonts w:ascii="Symbol" w:hAnsi="Symbol"/>
      </w:rPr>
    </w:lvl>
    <w:lvl w:ilvl="7" w:tplc="6928AA5A">
      <w:start w:val="1"/>
      <w:numFmt w:val="bullet"/>
      <w:lvlText w:val="o"/>
      <w:lvlJc w:val="left"/>
      <w:pPr>
        <w:tabs>
          <w:tab w:val="num" w:pos="5760"/>
        </w:tabs>
        <w:ind w:left="5760" w:hanging="360"/>
      </w:pPr>
      <w:rPr>
        <w:rFonts w:ascii="Courier New" w:hAnsi="Courier New"/>
      </w:rPr>
    </w:lvl>
    <w:lvl w:ilvl="8" w:tplc="B5D8A56C">
      <w:start w:val="1"/>
      <w:numFmt w:val="bullet"/>
      <w:lvlText w:val=""/>
      <w:lvlJc w:val="left"/>
      <w:pPr>
        <w:tabs>
          <w:tab w:val="num" w:pos="6480"/>
        </w:tabs>
        <w:ind w:left="6480" w:hanging="360"/>
      </w:pPr>
      <w:rPr>
        <w:rFonts w:ascii="Wingdings" w:hAnsi="Wingdings"/>
      </w:rPr>
    </w:lvl>
  </w:abstractNum>
  <w:abstractNum w:abstractNumId="19" w15:restartNumberingAfterBreak="0">
    <w:nsid w:val="7DF627EA"/>
    <w:multiLevelType w:val="hybridMultilevel"/>
    <w:tmpl w:val="7DF627EA"/>
    <w:lvl w:ilvl="0" w:tplc="33023268">
      <w:start w:val="1"/>
      <w:numFmt w:val="bullet"/>
      <w:lvlText w:val=""/>
      <w:lvlJc w:val="left"/>
      <w:pPr>
        <w:tabs>
          <w:tab w:val="num" w:pos="720"/>
        </w:tabs>
        <w:ind w:left="720" w:hanging="360"/>
      </w:pPr>
      <w:rPr>
        <w:rFonts w:ascii="Symbol" w:hAnsi="Symbol"/>
      </w:rPr>
    </w:lvl>
    <w:lvl w:ilvl="1" w:tplc="3F24C2DA">
      <w:start w:val="1"/>
      <w:numFmt w:val="bullet"/>
      <w:lvlText w:val="o"/>
      <w:lvlJc w:val="left"/>
      <w:pPr>
        <w:tabs>
          <w:tab w:val="num" w:pos="1440"/>
        </w:tabs>
        <w:ind w:left="1440" w:hanging="360"/>
      </w:pPr>
      <w:rPr>
        <w:rFonts w:ascii="Courier New" w:hAnsi="Courier New"/>
      </w:rPr>
    </w:lvl>
    <w:lvl w:ilvl="2" w:tplc="9782ECF2">
      <w:start w:val="1"/>
      <w:numFmt w:val="bullet"/>
      <w:lvlText w:val=""/>
      <w:lvlJc w:val="left"/>
      <w:pPr>
        <w:tabs>
          <w:tab w:val="num" w:pos="2160"/>
        </w:tabs>
        <w:ind w:left="2160" w:hanging="360"/>
      </w:pPr>
      <w:rPr>
        <w:rFonts w:ascii="Wingdings" w:hAnsi="Wingdings"/>
      </w:rPr>
    </w:lvl>
    <w:lvl w:ilvl="3" w:tplc="9B28DFF4">
      <w:start w:val="1"/>
      <w:numFmt w:val="bullet"/>
      <w:lvlText w:val=""/>
      <w:lvlJc w:val="left"/>
      <w:pPr>
        <w:tabs>
          <w:tab w:val="num" w:pos="2880"/>
        </w:tabs>
        <w:ind w:left="2880" w:hanging="360"/>
      </w:pPr>
      <w:rPr>
        <w:rFonts w:ascii="Symbol" w:hAnsi="Symbol"/>
      </w:rPr>
    </w:lvl>
    <w:lvl w:ilvl="4" w:tplc="4A4A5FA8">
      <w:start w:val="1"/>
      <w:numFmt w:val="bullet"/>
      <w:lvlText w:val="o"/>
      <w:lvlJc w:val="left"/>
      <w:pPr>
        <w:tabs>
          <w:tab w:val="num" w:pos="3600"/>
        </w:tabs>
        <w:ind w:left="3600" w:hanging="360"/>
      </w:pPr>
      <w:rPr>
        <w:rFonts w:ascii="Courier New" w:hAnsi="Courier New"/>
      </w:rPr>
    </w:lvl>
    <w:lvl w:ilvl="5" w:tplc="1570A74C">
      <w:start w:val="1"/>
      <w:numFmt w:val="bullet"/>
      <w:lvlText w:val=""/>
      <w:lvlJc w:val="left"/>
      <w:pPr>
        <w:tabs>
          <w:tab w:val="num" w:pos="4320"/>
        </w:tabs>
        <w:ind w:left="4320" w:hanging="360"/>
      </w:pPr>
      <w:rPr>
        <w:rFonts w:ascii="Wingdings" w:hAnsi="Wingdings"/>
      </w:rPr>
    </w:lvl>
    <w:lvl w:ilvl="6" w:tplc="77E637A8">
      <w:start w:val="1"/>
      <w:numFmt w:val="bullet"/>
      <w:lvlText w:val=""/>
      <w:lvlJc w:val="left"/>
      <w:pPr>
        <w:tabs>
          <w:tab w:val="num" w:pos="5040"/>
        </w:tabs>
        <w:ind w:left="5040" w:hanging="360"/>
      </w:pPr>
      <w:rPr>
        <w:rFonts w:ascii="Symbol" w:hAnsi="Symbol"/>
      </w:rPr>
    </w:lvl>
    <w:lvl w:ilvl="7" w:tplc="AA065C2A">
      <w:start w:val="1"/>
      <w:numFmt w:val="bullet"/>
      <w:lvlText w:val="o"/>
      <w:lvlJc w:val="left"/>
      <w:pPr>
        <w:tabs>
          <w:tab w:val="num" w:pos="5760"/>
        </w:tabs>
        <w:ind w:left="5760" w:hanging="360"/>
      </w:pPr>
      <w:rPr>
        <w:rFonts w:ascii="Courier New" w:hAnsi="Courier New"/>
      </w:rPr>
    </w:lvl>
    <w:lvl w:ilvl="8" w:tplc="40CAE3A4">
      <w:start w:val="1"/>
      <w:numFmt w:val="bullet"/>
      <w:lvlText w:val=""/>
      <w:lvlJc w:val="left"/>
      <w:pPr>
        <w:tabs>
          <w:tab w:val="num" w:pos="6480"/>
        </w:tabs>
        <w:ind w:left="6480" w:hanging="360"/>
      </w:pPr>
      <w:rPr>
        <w:rFonts w:ascii="Wingdings" w:hAnsi="Wingdings"/>
      </w:rPr>
    </w:lvl>
  </w:abstractNum>
  <w:abstractNum w:abstractNumId="20" w15:restartNumberingAfterBreak="0">
    <w:nsid w:val="7DF627EB"/>
    <w:multiLevelType w:val="hybridMultilevel"/>
    <w:tmpl w:val="7DF627EB"/>
    <w:lvl w:ilvl="0" w:tplc="43220068">
      <w:start w:val="1"/>
      <w:numFmt w:val="bullet"/>
      <w:lvlText w:val=""/>
      <w:lvlJc w:val="left"/>
      <w:pPr>
        <w:tabs>
          <w:tab w:val="num" w:pos="720"/>
        </w:tabs>
        <w:ind w:left="720" w:hanging="360"/>
      </w:pPr>
      <w:rPr>
        <w:rFonts w:ascii="Symbol" w:hAnsi="Symbol"/>
      </w:rPr>
    </w:lvl>
    <w:lvl w:ilvl="1" w:tplc="0BEA63A4">
      <w:start w:val="1"/>
      <w:numFmt w:val="bullet"/>
      <w:lvlText w:val="o"/>
      <w:lvlJc w:val="left"/>
      <w:pPr>
        <w:tabs>
          <w:tab w:val="num" w:pos="1440"/>
        </w:tabs>
        <w:ind w:left="1440" w:hanging="360"/>
      </w:pPr>
      <w:rPr>
        <w:rFonts w:ascii="Courier New" w:hAnsi="Courier New"/>
      </w:rPr>
    </w:lvl>
    <w:lvl w:ilvl="2" w:tplc="EC16ABCE">
      <w:start w:val="1"/>
      <w:numFmt w:val="bullet"/>
      <w:lvlText w:val=""/>
      <w:lvlJc w:val="left"/>
      <w:pPr>
        <w:tabs>
          <w:tab w:val="num" w:pos="2160"/>
        </w:tabs>
        <w:ind w:left="2160" w:hanging="360"/>
      </w:pPr>
      <w:rPr>
        <w:rFonts w:ascii="Wingdings" w:hAnsi="Wingdings"/>
      </w:rPr>
    </w:lvl>
    <w:lvl w:ilvl="3" w:tplc="AEBCEF88">
      <w:start w:val="1"/>
      <w:numFmt w:val="bullet"/>
      <w:lvlText w:val=""/>
      <w:lvlJc w:val="left"/>
      <w:pPr>
        <w:tabs>
          <w:tab w:val="num" w:pos="2880"/>
        </w:tabs>
        <w:ind w:left="2880" w:hanging="360"/>
      </w:pPr>
      <w:rPr>
        <w:rFonts w:ascii="Symbol" w:hAnsi="Symbol"/>
      </w:rPr>
    </w:lvl>
    <w:lvl w:ilvl="4" w:tplc="C7348F42">
      <w:start w:val="1"/>
      <w:numFmt w:val="bullet"/>
      <w:lvlText w:val="o"/>
      <w:lvlJc w:val="left"/>
      <w:pPr>
        <w:tabs>
          <w:tab w:val="num" w:pos="3600"/>
        </w:tabs>
        <w:ind w:left="3600" w:hanging="360"/>
      </w:pPr>
      <w:rPr>
        <w:rFonts w:ascii="Courier New" w:hAnsi="Courier New"/>
      </w:rPr>
    </w:lvl>
    <w:lvl w:ilvl="5" w:tplc="4022BFE6">
      <w:start w:val="1"/>
      <w:numFmt w:val="bullet"/>
      <w:lvlText w:val=""/>
      <w:lvlJc w:val="left"/>
      <w:pPr>
        <w:tabs>
          <w:tab w:val="num" w:pos="4320"/>
        </w:tabs>
        <w:ind w:left="4320" w:hanging="360"/>
      </w:pPr>
      <w:rPr>
        <w:rFonts w:ascii="Wingdings" w:hAnsi="Wingdings"/>
      </w:rPr>
    </w:lvl>
    <w:lvl w:ilvl="6" w:tplc="969A3D0E">
      <w:start w:val="1"/>
      <w:numFmt w:val="bullet"/>
      <w:lvlText w:val=""/>
      <w:lvlJc w:val="left"/>
      <w:pPr>
        <w:tabs>
          <w:tab w:val="num" w:pos="5040"/>
        </w:tabs>
        <w:ind w:left="5040" w:hanging="360"/>
      </w:pPr>
      <w:rPr>
        <w:rFonts w:ascii="Symbol" w:hAnsi="Symbol"/>
      </w:rPr>
    </w:lvl>
    <w:lvl w:ilvl="7" w:tplc="D1A2AC9A">
      <w:start w:val="1"/>
      <w:numFmt w:val="bullet"/>
      <w:lvlText w:val="o"/>
      <w:lvlJc w:val="left"/>
      <w:pPr>
        <w:tabs>
          <w:tab w:val="num" w:pos="5760"/>
        </w:tabs>
        <w:ind w:left="5760" w:hanging="360"/>
      </w:pPr>
      <w:rPr>
        <w:rFonts w:ascii="Courier New" w:hAnsi="Courier New"/>
      </w:rPr>
    </w:lvl>
    <w:lvl w:ilvl="8" w:tplc="2B2A7670">
      <w:start w:val="1"/>
      <w:numFmt w:val="bullet"/>
      <w:lvlText w:val=""/>
      <w:lvlJc w:val="left"/>
      <w:pPr>
        <w:tabs>
          <w:tab w:val="num" w:pos="6480"/>
        </w:tabs>
        <w:ind w:left="6480" w:hanging="360"/>
      </w:pPr>
      <w:rPr>
        <w:rFonts w:ascii="Wingdings" w:hAnsi="Wingdings"/>
      </w:rPr>
    </w:lvl>
  </w:abstractNum>
  <w:abstractNum w:abstractNumId="21" w15:restartNumberingAfterBreak="0">
    <w:nsid w:val="7DF627EC"/>
    <w:multiLevelType w:val="hybridMultilevel"/>
    <w:tmpl w:val="7DF627EC"/>
    <w:lvl w:ilvl="0" w:tplc="90C09C7E">
      <w:start w:val="1"/>
      <w:numFmt w:val="bullet"/>
      <w:lvlText w:val=""/>
      <w:lvlJc w:val="left"/>
      <w:pPr>
        <w:tabs>
          <w:tab w:val="num" w:pos="720"/>
        </w:tabs>
        <w:ind w:left="720" w:hanging="360"/>
      </w:pPr>
      <w:rPr>
        <w:rFonts w:ascii="Symbol" w:hAnsi="Symbol"/>
      </w:rPr>
    </w:lvl>
    <w:lvl w:ilvl="1" w:tplc="04A2254E">
      <w:start w:val="1"/>
      <w:numFmt w:val="bullet"/>
      <w:lvlText w:val="o"/>
      <w:lvlJc w:val="left"/>
      <w:pPr>
        <w:tabs>
          <w:tab w:val="num" w:pos="1440"/>
        </w:tabs>
        <w:ind w:left="1440" w:hanging="360"/>
      </w:pPr>
      <w:rPr>
        <w:rFonts w:ascii="Courier New" w:hAnsi="Courier New"/>
      </w:rPr>
    </w:lvl>
    <w:lvl w:ilvl="2" w:tplc="807A3B6A">
      <w:start w:val="1"/>
      <w:numFmt w:val="bullet"/>
      <w:lvlText w:val=""/>
      <w:lvlJc w:val="left"/>
      <w:pPr>
        <w:tabs>
          <w:tab w:val="num" w:pos="2160"/>
        </w:tabs>
        <w:ind w:left="2160" w:hanging="360"/>
      </w:pPr>
      <w:rPr>
        <w:rFonts w:ascii="Wingdings" w:hAnsi="Wingdings"/>
      </w:rPr>
    </w:lvl>
    <w:lvl w:ilvl="3" w:tplc="9ECC5DD4">
      <w:start w:val="1"/>
      <w:numFmt w:val="bullet"/>
      <w:lvlText w:val=""/>
      <w:lvlJc w:val="left"/>
      <w:pPr>
        <w:tabs>
          <w:tab w:val="num" w:pos="2880"/>
        </w:tabs>
        <w:ind w:left="2880" w:hanging="360"/>
      </w:pPr>
      <w:rPr>
        <w:rFonts w:ascii="Symbol" w:hAnsi="Symbol"/>
      </w:rPr>
    </w:lvl>
    <w:lvl w:ilvl="4" w:tplc="26E45AFE">
      <w:start w:val="1"/>
      <w:numFmt w:val="bullet"/>
      <w:lvlText w:val="o"/>
      <w:lvlJc w:val="left"/>
      <w:pPr>
        <w:tabs>
          <w:tab w:val="num" w:pos="3600"/>
        </w:tabs>
        <w:ind w:left="3600" w:hanging="360"/>
      </w:pPr>
      <w:rPr>
        <w:rFonts w:ascii="Courier New" w:hAnsi="Courier New"/>
      </w:rPr>
    </w:lvl>
    <w:lvl w:ilvl="5" w:tplc="4DBEF14C">
      <w:start w:val="1"/>
      <w:numFmt w:val="bullet"/>
      <w:lvlText w:val=""/>
      <w:lvlJc w:val="left"/>
      <w:pPr>
        <w:tabs>
          <w:tab w:val="num" w:pos="4320"/>
        </w:tabs>
        <w:ind w:left="4320" w:hanging="360"/>
      </w:pPr>
      <w:rPr>
        <w:rFonts w:ascii="Wingdings" w:hAnsi="Wingdings"/>
      </w:rPr>
    </w:lvl>
    <w:lvl w:ilvl="6" w:tplc="74A678BA">
      <w:start w:val="1"/>
      <w:numFmt w:val="bullet"/>
      <w:lvlText w:val=""/>
      <w:lvlJc w:val="left"/>
      <w:pPr>
        <w:tabs>
          <w:tab w:val="num" w:pos="5040"/>
        </w:tabs>
        <w:ind w:left="5040" w:hanging="360"/>
      </w:pPr>
      <w:rPr>
        <w:rFonts w:ascii="Symbol" w:hAnsi="Symbol"/>
      </w:rPr>
    </w:lvl>
    <w:lvl w:ilvl="7" w:tplc="1B862386">
      <w:start w:val="1"/>
      <w:numFmt w:val="bullet"/>
      <w:lvlText w:val="o"/>
      <w:lvlJc w:val="left"/>
      <w:pPr>
        <w:tabs>
          <w:tab w:val="num" w:pos="5760"/>
        </w:tabs>
        <w:ind w:left="5760" w:hanging="360"/>
      </w:pPr>
      <w:rPr>
        <w:rFonts w:ascii="Courier New" w:hAnsi="Courier New"/>
      </w:rPr>
    </w:lvl>
    <w:lvl w:ilvl="8" w:tplc="523889D2">
      <w:start w:val="1"/>
      <w:numFmt w:val="bullet"/>
      <w:lvlText w:val=""/>
      <w:lvlJc w:val="left"/>
      <w:pPr>
        <w:tabs>
          <w:tab w:val="num" w:pos="6480"/>
        </w:tabs>
        <w:ind w:left="6480" w:hanging="360"/>
      </w:pPr>
      <w:rPr>
        <w:rFonts w:ascii="Wingdings" w:hAnsi="Wingdings"/>
      </w:rPr>
    </w:lvl>
  </w:abstractNum>
  <w:abstractNum w:abstractNumId="22" w15:restartNumberingAfterBreak="0">
    <w:nsid w:val="7DF627ED"/>
    <w:multiLevelType w:val="hybridMultilevel"/>
    <w:tmpl w:val="7DF627ED"/>
    <w:lvl w:ilvl="0" w:tplc="9CA84650">
      <w:start w:val="1"/>
      <w:numFmt w:val="bullet"/>
      <w:lvlText w:val=""/>
      <w:lvlJc w:val="left"/>
      <w:pPr>
        <w:tabs>
          <w:tab w:val="num" w:pos="720"/>
        </w:tabs>
        <w:ind w:left="720" w:hanging="360"/>
      </w:pPr>
      <w:rPr>
        <w:rFonts w:ascii="Symbol" w:hAnsi="Symbol"/>
      </w:rPr>
    </w:lvl>
    <w:lvl w:ilvl="1" w:tplc="D43A7220">
      <w:start w:val="1"/>
      <w:numFmt w:val="bullet"/>
      <w:lvlText w:val="o"/>
      <w:lvlJc w:val="left"/>
      <w:pPr>
        <w:tabs>
          <w:tab w:val="num" w:pos="1440"/>
        </w:tabs>
        <w:ind w:left="1440" w:hanging="360"/>
      </w:pPr>
      <w:rPr>
        <w:rFonts w:ascii="Courier New" w:hAnsi="Courier New"/>
      </w:rPr>
    </w:lvl>
    <w:lvl w:ilvl="2" w:tplc="BFD8746A">
      <w:start w:val="1"/>
      <w:numFmt w:val="bullet"/>
      <w:lvlText w:val=""/>
      <w:lvlJc w:val="left"/>
      <w:pPr>
        <w:tabs>
          <w:tab w:val="num" w:pos="2160"/>
        </w:tabs>
        <w:ind w:left="2160" w:hanging="360"/>
      </w:pPr>
      <w:rPr>
        <w:rFonts w:ascii="Wingdings" w:hAnsi="Wingdings"/>
      </w:rPr>
    </w:lvl>
    <w:lvl w:ilvl="3" w:tplc="A712F858">
      <w:start w:val="1"/>
      <w:numFmt w:val="bullet"/>
      <w:lvlText w:val=""/>
      <w:lvlJc w:val="left"/>
      <w:pPr>
        <w:tabs>
          <w:tab w:val="num" w:pos="2880"/>
        </w:tabs>
        <w:ind w:left="2880" w:hanging="360"/>
      </w:pPr>
      <w:rPr>
        <w:rFonts w:ascii="Symbol" w:hAnsi="Symbol"/>
      </w:rPr>
    </w:lvl>
    <w:lvl w:ilvl="4" w:tplc="E46CAAEE">
      <w:start w:val="1"/>
      <w:numFmt w:val="bullet"/>
      <w:lvlText w:val="o"/>
      <w:lvlJc w:val="left"/>
      <w:pPr>
        <w:tabs>
          <w:tab w:val="num" w:pos="3600"/>
        </w:tabs>
        <w:ind w:left="3600" w:hanging="360"/>
      </w:pPr>
      <w:rPr>
        <w:rFonts w:ascii="Courier New" w:hAnsi="Courier New"/>
      </w:rPr>
    </w:lvl>
    <w:lvl w:ilvl="5" w:tplc="D5CA4EB2">
      <w:start w:val="1"/>
      <w:numFmt w:val="bullet"/>
      <w:lvlText w:val=""/>
      <w:lvlJc w:val="left"/>
      <w:pPr>
        <w:tabs>
          <w:tab w:val="num" w:pos="4320"/>
        </w:tabs>
        <w:ind w:left="4320" w:hanging="360"/>
      </w:pPr>
      <w:rPr>
        <w:rFonts w:ascii="Wingdings" w:hAnsi="Wingdings"/>
      </w:rPr>
    </w:lvl>
    <w:lvl w:ilvl="6" w:tplc="943A1326">
      <w:start w:val="1"/>
      <w:numFmt w:val="bullet"/>
      <w:lvlText w:val=""/>
      <w:lvlJc w:val="left"/>
      <w:pPr>
        <w:tabs>
          <w:tab w:val="num" w:pos="5040"/>
        </w:tabs>
        <w:ind w:left="5040" w:hanging="360"/>
      </w:pPr>
      <w:rPr>
        <w:rFonts w:ascii="Symbol" w:hAnsi="Symbol"/>
      </w:rPr>
    </w:lvl>
    <w:lvl w:ilvl="7" w:tplc="1F345040">
      <w:start w:val="1"/>
      <w:numFmt w:val="bullet"/>
      <w:lvlText w:val="o"/>
      <w:lvlJc w:val="left"/>
      <w:pPr>
        <w:tabs>
          <w:tab w:val="num" w:pos="5760"/>
        </w:tabs>
        <w:ind w:left="5760" w:hanging="360"/>
      </w:pPr>
      <w:rPr>
        <w:rFonts w:ascii="Courier New" w:hAnsi="Courier New"/>
      </w:rPr>
    </w:lvl>
    <w:lvl w:ilvl="8" w:tplc="41A24B74">
      <w:start w:val="1"/>
      <w:numFmt w:val="bullet"/>
      <w:lvlText w:val=""/>
      <w:lvlJc w:val="left"/>
      <w:pPr>
        <w:tabs>
          <w:tab w:val="num" w:pos="6480"/>
        </w:tabs>
        <w:ind w:left="6480" w:hanging="360"/>
      </w:pPr>
      <w:rPr>
        <w:rFonts w:ascii="Wingdings" w:hAnsi="Wingdings"/>
      </w:rPr>
    </w:lvl>
  </w:abstractNum>
  <w:abstractNum w:abstractNumId="23" w15:restartNumberingAfterBreak="0">
    <w:nsid w:val="7DF627EE"/>
    <w:multiLevelType w:val="hybridMultilevel"/>
    <w:tmpl w:val="7DF627EE"/>
    <w:lvl w:ilvl="0" w:tplc="A044C3B2">
      <w:start w:val="1"/>
      <w:numFmt w:val="bullet"/>
      <w:lvlText w:val=""/>
      <w:lvlJc w:val="left"/>
      <w:pPr>
        <w:tabs>
          <w:tab w:val="num" w:pos="720"/>
        </w:tabs>
        <w:ind w:left="720" w:hanging="360"/>
      </w:pPr>
      <w:rPr>
        <w:rFonts w:ascii="Symbol" w:hAnsi="Symbol"/>
      </w:rPr>
    </w:lvl>
    <w:lvl w:ilvl="1" w:tplc="31A61402">
      <w:start w:val="1"/>
      <w:numFmt w:val="bullet"/>
      <w:lvlText w:val="o"/>
      <w:lvlJc w:val="left"/>
      <w:pPr>
        <w:tabs>
          <w:tab w:val="num" w:pos="1440"/>
        </w:tabs>
        <w:ind w:left="1440" w:hanging="360"/>
      </w:pPr>
      <w:rPr>
        <w:rFonts w:ascii="Courier New" w:hAnsi="Courier New"/>
      </w:rPr>
    </w:lvl>
    <w:lvl w:ilvl="2" w:tplc="E35017E2">
      <w:start w:val="1"/>
      <w:numFmt w:val="bullet"/>
      <w:lvlText w:val=""/>
      <w:lvlJc w:val="left"/>
      <w:pPr>
        <w:tabs>
          <w:tab w:val="num" w:pos="2160"/>
        </w:tabs>
        <w:ind w:left="2160" w:hanging="360"/>
      </w:pPr>
      <w:rPr>
        <w:rFonts w:ascii="Wingdings" w:hAnsi="Wingdings"/>
      </w:rPr>
    </w:lvl>
    <w:lvl w:ilvl="3" w:tplc="7BEA4884">
      <w:start w:val="1"/>
      <w:numFmt w:val="bullet"/>
      <w:lvlText w:val=""/>
      <w:lvlJc w:val="left"/>
      <w:pPr>
        <w:tabs>
          <w:tab w:val="num" w:pos="2880"/>
        </w:tabs>
        <w:ind w:left="2880" w:hanging="360"/>
      </w:pPr>
      <w:rPr>
        <w:rFonts w:ascii="Symbol" w:hAnsi="Symbol"/>
      </w:rPr>
    </w:lvl>
    <w:lvl w:ilvl="4" w:tplc="77BAA534">
      <w:start w:val="1"/>
      <w:numFmt w:val="bullet"/>
      <w:lvlText w:val="o"/>
      <w:lvlJc w:val="left"/>
      <w:pPr>
        <w:tabs>
          <w:tab w:val="num" w:pos="3600"/>
        </w:tabs>
        <w:ind w:left="3600" w:hanging="360"/>
      </w:pPr>
      <w:rPr>
        <w:rFonts w:ascii="Courier New" w:hAnsi="Courier New"/>
      </w:rPr>
    </w:lvl>
    <w:lvl w:ilvl="5" w:tplc="5DDE807E">
      <w:start w:val="1"/>
      <w:numFmt w:val="bullet"/>
      <w:lvlText w:val=""/>
      <w:lvlJc w:val="left"/>
      <w:pPr>
        <w:tabs>
          <w:tab w:val="num" w:pos="4320"/>
        </w:tabs>
        <w:ind w:left="4320" w:hanging="360"/>
      </w:pPr>
      <w:rPr>
        <w:rFonts w:ascii="Wingdings" w:hAnsi="Wingdings"/>
      </w:rPr>
    </w:lvl>
    <w:lvl w:ilvl="6" w:tplc="CDCEFA2E">
      <w:start w:val="1"/>
      <w:numFmt w:val="bullet"/>
      <w:lvlText w:val=""/>
      <w:lvlJc w:val="left"/>
      <w:pPr>
        <w:tabs>
          <w:tab w:val="num" w:pos="5040"/>
        </w:tabs>
        <w:ind w:left="5040" w:hanging="360"/>
      </w:pPr>
      <w:rPr>
        <w:rFonts w:ascii="Symbol" w:hAnsi="Symbol"/>
      </w:rPr>
    </w:lvl>
    <w:lvl w:ilvl="7" w:tplc="56D81A7E">
      <w:start w:val="1"/>
      <w:numFmt w:val="bullet"/>
      <w:lvlText w:val="o"/>
      <w:lvlJc w:val="left"/>
      <w:pPr>
        <w:tabs>
          <w:tab w:val="num" w:pos="5760"/>
        </w:tabs>
        <w:ind w:left="5760" w:hanging="360"/>
      </w:pPr>
      <w:rPr>
        <w:rFonts w:ascii="Courier New" w:hAnsi="Courier New"/>
      </w:rPr>
    </w:lvl>
    <w:lvl w:ilvl="8" w:tplc="9FDEB8E4">
      <w:start w:val="1"/>
      <w:numFmt w:val="bullet"/>
      <w:lvlText w:val=""/>
      <w:lvlJc w:val="left"/>
      <w:pPr>
        <w:tabs>
          <w:tab w:val="num" w:pos="6480"/>
        </w:tabs>
        <w:ind w:left="6480" w:hanging="360"/>
      </w:pPr>
      <w:rPr>
        <w:rFonts w:ascii="Wingdings" w:hAnsi="Wingdings"/>
      </w:rPr>
    </w:lvl>
  </w:abstractNum>
  <w:abstractNum w:abstractNumId="24" w15:restartNumberingAfterBreak="0">
    <w:nsid w:val="7DF627EF"/>
    <w:multiLevelType w:val="hybridMultilevel"/>
    <w:tmpl w:val="7DF627EF"/>
    <w:lvl w:ilvl="0" w:tplc="30F6B8F6">
      <w:start w:val="1"/>
      <w:numFmt w:val="bullet"/>
      <w:lvlText w:val=""/>
      <w:lvlJc w:val="left"/>
      <w:pPr>
        <w:tabs>
          <w:tab w:val="num" w:pos="720"/>
        </w:tabs>
        <w:ind w:left="720" w:hanging="360"/>
      </w:pPr>
      <w:rPr>
        <w:rFonts w:ascii="Symbol" w:hAnsi="Symbol"/>
      </w:rPr>
    </w:lvl>
    <w:lvl w:ilvl="1" w:tplc="47B8C5A0">
      <w:start w:val="1"/>
      <w:numFmt w:val="bullet"/>
      <w:lvlText w:val="o"/>
      <w:lvlJc w:val="left"/>
      <w:pPr>
        <w:tabs>
          <w:tab w:val="num" w:pos="1440"/>
        </w:tabs>
        <w:ind w:left="1440" w:hanging="360"/>
      </w:pPr>
      <w:rPr>
        <w:rFonts w:ascii="Courier New" w:hAnsi="Courier New"/>
      </w:rPr>
    </w:lvl>
    <w:lvl w:ilvl="2" w:tplc="397A843E">
      <w:start w:val="1"/>
      <w:numFmt w:val="bullet"/>
      <w:lvlText w:val=""/>
      <w:lvlJc w:val="left"/>
      <w:pPr>
        <w:tabs>
          <w:tab w:val="num" w:pos="2160"/>
        </w:tabs>
        <w:ind w:left="2160" w:hanging="360"/>
      </w:pPr>
      <w:rPr>
        <w:rFonts w:ascii="Wingdings" w:hAnsi="Wingdings"/>
      </w:rPr>
    </w:lvl>
    <w:lvl w:ilvl="3" w:tplc="A678F822">
      <w:start w:val="1"/>
      <w:numFmt w:val="bullet"/>
      <w:lvlText w:val=""/>
      <w:lvlJc w:val="left"/>
      <w:pPr>
        <w:tabs>
          <w:tab w:val="num" w:pos="2880"/>
        </w:tabs>
        <w:ind w:left="2880" w:hanging="360"/>
      </w:pPr>
      <w:rPr>
        <w:rFonts w:ascii="Symbol" w:hAnsi="Symbol"/>
      </w:rPr>
    </w:lvl>
    <w:lvl w:ilvl="4" w:tplc="C0DAE538">
      <w:start w:val="1"/>
      <w:numFmt w:val="bullet"/>
      <w:lvlText w:val="o"/>
      <w:lvlJc w:val="left"/>
      <w:pPr>
        <w:tabs>
          <w:tab w:val="num" w:pos="3600"/>
        </w:tabs>
        <w:ind w:left="3600" w:hanging="360"/>
      </w:pPr>
      <w:rPr>
        <w:rFonts w:ascii="Courier New" w:hAnsi="Courier New"/>
      </w:rPr>
    </w:lvl>
    <w:lvl w:ilvl="5" w:tplc="3C12C9D0">
      <w:start w:val="1"/>
      <w:numFmt w:val="bullet"/>
      <w:lvlText w:val=""/>
      <w:lvlJc w:val="left"/>
      <w:pPr>
        <w:tabs>
          <w:tab w:val="num" w:pos="4320"/>
        </w:tabs>
        <w:ind w:left="4320" w:hanging="360"/>
      </w:pPr>
      <w:rPr>
        <w:rFonts w:ascii="Wingdings" w:hAnsi="Wingdings"/>
      </w:rPr>
    </w:lvl>
    <w:lvl w:ilvl="6" w:tplc="A5148724">
      <w:start w:val="1"/>
      <w:numFmt w:val="bullet"/>
      <w:lvlText w:val=""/>
      <w:lvlJc w:val="left"/>
      <w:pPr>
        <w:tabs>
          <w:tab w:val="num" w:pos="5040"/>
        </w:tabs>
        <w:ind w:left="5040" w:hanging="360"/>
      </w:pPr>
      <w:rPr>
        <w:rFonts w:ascii="Symbol" w:hAnsi="Symbol"/>
      </w:rPr>
    </w:lvl>
    <w:lvl w:ilvl="7" w:tplc="D3002606">
      <w:start w:val="1"/>
      <w:numFmt w:val="bullet"/>
      <w:lvlText w:val="o"/>
      <w:lvlJc w:val="left"/>
      <w:pPr>
        <w:tabs>
          <w:tab w:val="num" w:pos="5760"/>
        </w:tabs>
        <w:ind w:left="5760" w:hanging="360"/>
      </w:pPr>
      <w:rPr>
        <w:rFonts w:ascii="Courier New" w:hAnsi="Courier New"/>
      </w:rPr>
    </w:lvl>
    <w:lvl w:ilvl="8" w:tplc="2898C072">
      <w:start w:val="1"/>
      <w:numFmt w:val="bullet"/>
      <w:lvlText w:val=""/>
      <w:lvlJc w:val="left"/>
      <w:pPr>
        <w:tabs>
          <w:tab w:val="num" w:pos="6480"/>
        </w:tabs>
        <w:ind w:left="6480" w:hanging="360"/>
      </w:pPr>
      <w:rPr>
        <w:rFonts w:ascii="Wingdings" w:hAnsi="Wingdings"/>
      </w:rPr>
    </w:lvl>
  </w:abstractNum>
  <w:abstractNum w:abstractNumId="25" w15:restartNumberingAfterBreak="0">
    <w:nsid w:val="7DF627F0"/>
    <w:multiLevelType w:val="hybridMultilevel"/>
    <w:tmpl w:val="7DF627F0"/>
    <w:lvl w:ilvl="0" w:tplc="F6CE017E">
      <w:start w:val="1"/>
      <w:numFmt w:val="bullet"/>
      <w:lvlText w:val=""/>
      <w:lvlJc w:val="left"/>
      <w:pPr>
        <w:tabs>
          <w:tab w:val="num" w:pos="720"/>
        </w:tabs>
        <w:ind w:left="720" w:hanging="360"/>
      </w:pPr>
      <w:rPr>
        <w:rFonts w:ascii="Symbol" w:hAnsi="Symbol"/>
      </w:rPr>
    </w:lvl>
    <w:lvl w:ilvl="1" w:tplc="8B26AA12">
      <w:start w:val="1"/>
      <w:numFmt w:val="bullet"/>
      <w:lvlText w:val="o"/>
      <w:lvlJc w:val="left"/>
      <w:pPr>
        <w:tabs>
          <w:tab w:val="num" w:pos="1440"/>
        </w:tabs>
        <w:ind w:left="1440" w:hanging="360"/>
      </w:pPr>
      <w:rPr>
        <w:rFonts w:ascii="Courier New" w:hAnsi="Courier New"/>
      </w:rPr>
    </w:lvl>
    <w:lvl w:ilvl="2" w:tplc="E730A23A">
      <w:start w:val="1"/>
      <w:numFmt w:val="bullet"/>
      <w:lvlText w:val=""/>
      <w:lvlJc w:val="left"/>
      <w:pPr>
        <w:tabs>
          <w:tab w:val="num" w:pos="2160"/>
        </w:tabs>
        <w:ind w:left="2160" w:hanging="360"/>
      </w:pPr>
      <w:rPr>
        <w:rFonts w:ascii="Wingdings" w:hAnsi="Wingdings"/>
      </w:rPr>
    </w:lvl>
    <w:lvl w:ilvl="3" w:tplc="32D230F2">
      <w:start w:val="1"/>
      <w:numFmt w:val="bullet"/>
      <w:lvlText w:val=""/>
      <w:lvlJc w:val="left"/>
      <w:pPr>
        <w:tabs>
          <w:tab w:val="num" w:pos="2880"/>
        </w:tabs>
        <w:ind w:left="2880" w:hanging="360"/>
      </w:pPr>
      <w:rPr>
        <w:rFonts w:ascii="Symbol" w:hAnsi="Symbol"/>
      </w:rPr>
    </w:lvl>
    <w:lvl w:ilvl="4" w:tplc="02549C66">
      <w:start w:val="1"/>
      <w:numFmt w:val="bullet"/>
      <w:lvlText w:val="o"/>
      <w:lvlJc w:val="left"/>
      <w:pPr>
        <w:tabs>
          <w:tab w:val="num" w:pos="3600"/>
        </w:tabs>
        <w:ind w:left="3600" w:hanging="360"/>
      </w:pPr>
      <w:rPr>
        <w:rFonts w:ascii="Courier New" w:hAnsi="Courier New"/>
      </w:rPr>
    </w:lvl>
    <w:lvl w:ilvl="5" w:tplc="90D4B4A6">
      <w:start w:val="1"/>
      <w:numFmt w:val="bullet"/>
      <w:lvlText w:val=""/>
      <w:lvlJc w:val="left"/>
      <w:pPr>
        <w:tabs>
          <w:tab w:val="num" w:pos="4320"/>
        </w:tabs>
        <w:ind w:left="4320" w:hanging="360"/>
      </w:pPr>
      <w:rPr>
        <w:rFonts w:ascii="Wingdings" w:hAnsi="Wingdings"/>
      </w:rPr>
    </w:lvl>
    <w:lvl w:ilvl="6" w:tplc="E8268814">
      <w:start w:val="1"/>
      <w:numFmt w:val="bullet"/>
      <w:lvlText w:val=""/>
      <w:lvlJc w:val="left"/>
      <w:pPr>
        <w:tabs>
          <w:tab w:val="num" w:pos="5040"/>
        </w:tabs>
        <w:ind w:left="5040" w:hanging="360"/>
      </w:pPr>
      <w:rPr>
        <w:rFonts w:ascii="Symbol" w:hAnsi="Symbol"/>
      </w:rPr>
    </w:lvl>
    <w:lvl w:ilvl="7" w:tplc="E618EE1C">
      <w:start w:val="1"/>
      <w:numFmt w:val="bullet"/>
      <w:lvlText w:val="o"/>
      <w:lvlJc w:val="left"/>
      <w:pPr>
        <w:tabs>
          <w:tab w:val="num" w:pos="5760"/>
        </w:tabs>
        <w:ind w:left="5760" w:hanging="360"/>
      </w:pPr>
      <w:rPr>
        <w:rFonts w:ascii="Courier New" w:hAnsi="Courier New"/>
      </w:rPr>
    </w:lvl>
    <w:lvl w:ilvl="8" w:tplc="2F22B4A6">
      <w:start w:val="1"/>
      <w:numFmt w:val="bullet"/>
      <w:lvlText w:val=""/>
      <w:lvlJc w:val="left"/>
      <w:pPr>
        <w:tabs>
          <w:tab w:val="num" w:pos="6480"/>
        </w:tabs>
        <w:ind w:left="6480" w:hanging="360"/>
      </w:pPr>
      <w:rPr>
        <w:rFonts w:ascii="Wingdings" w:hAnsi="Wingdings"/>
      </w:rPr>
    </w:lvl>
  </w:abstractNum>
  <w:abstractNum w:abstractNumId="26" w15:restartNumberingAfterBreak="0">
    <w:nsid w:val="7DF627F1"/>
    <w:multiLevelType w:val="hybridMultilevel"/>
    <w:tmpl w:val="7DF627F1"/>
    <w:lvl w:ilvl="0" w:tplc="78967D9A">
      <w:start w:val="1"/>
      <w:numFmt w:val="bullet"/>
      <w:lvlText w:val=""/>
      <w:lvlJc w:val="left"/>
      <w:pPr>
        <w:tabs>
          <w:tab w:val="num" w:pos="360"/>
        </w:tabs>
        <w:ind w:left="360" w:hanging="360"/>
      </w:pPr>
      <w:rPr>
        <w:rFonts w:ascii="Symbol" w:hAnsi="Symbol"/>
      </w:rPr>
    </w:lvl>
    <w:lvl w:ilvl="1" w:tplc="F880FCE0">
      <w:start w:val="1"/>
      <w:numFmt w:val="bullet"/>
      <w:lvlText w:val="o"/>
      <w:lvlJc w:val="left"/>
      <w:pPr>
        <w:tabs>
          <w:tab w:val="num" w:pos="1080"/>
        </w:tabs>
        <w:ind w:left="1080" w:hanging="360"/>
      </w:pPr>
      <w:rPr>
        <w:rFonts w:ascii="Courier New" w:hAnsi="Courier New"/>
      </w:rPr>
    </w:lvl>
    <w:lvl w:ilvl="2" w:tplc="DA048576">
      <w:start w:val="1"/>
      <w:numFmt w:val="bullet"/>
      <w:lvlText w:val=""/>
      <w:lvlJc w:val="left"/>
      <w:pPr>
        <w:tabs>
          <w:tab w:val="num" w:pos="1800"/>
        </w:tabs>
        <w:ind w:left="1800" w:hanging="360"/>
      </w:pPr>
      <w:rPr>
        <w:rFonts w:ascii="Wingdings" w:hAnsi="Wingdings"/>
      </w:rPr>
    </w:lvl>
    <w:lvl w:ilvl="3" w:tplc="85048A6A">
      <w:start w:val="1"/>
      <w:numFmt w:val="bullet"/>
      <w:lvlText w:val=""/>
      <w:lvlJc w:val="left"/>
      <w:pPr>
        <w:tabs>
          <w:tab w:val="num" w:pos="2520"/>
        </w:tabs>
        <w:ind w:left="2520" w:hanging="360"/>
      </w:pPr>
      <w:rPr>
        <w:rFonts w:ascii="Symbol" w:hAnsi="Symbol"/>
      </w:rPr>
    </w:lvl>
    <w:lvl w:ilvl="4" w:tplc="A300D8BA">
      <w:start w:val="1"/>
      <w:numFmt w:val="bullet"/>
      <w:lvlText w:val="o"/>
      <w:lvlJc w:val="left"/>
      <w:pPr>
        <w:tabs>
          <w:tab w:val="num" w:pos="3240"/>
        </w:tabs>
        <w:ind w:left="3240" w:hanging="360"/>
      </w:pPr>
      <w:rPr>
        <w:rFonts w:ascii="Courier New" w:hAnsi="Courier New"/>
      </w:rPr>
    </w:lvl>
    <w:lvl w:ilvl="5" w:tplc="D5F4B1DA">
      <w:start w:val="1"/>
      <w:numFmt w:val="bullet"/>
      <w:lvlText w:val=""/>
      <w:lvlJc w:val="left"/>
      <w:pPr>
        <w:tabs>
          <w:tab w:val="num" w:pos="3960"/>
        </w:tabs>
        <w:ind w:left="3960" w:hanging="360"/>
      </w:pPr>
      <w:rPr>
        <w:rFonts w:ascii="Wingdings" w:hAnsi="Wingdings"/>
      </w:rPr>
    </w:lvl>
    <w:lvl w:ilvl="6" w:tplc="6F520CD4">
      <w:start w:val="1"/>
      <w:numFmt w:val="bullet"/>
      <w:lvlText w:val=""/>
      <w:lvlJc w:val="left"/>
      <w:pPr>
        <w:tabs>
          <w:tab w:val="num" w:pos="4680"/>
        </w:tabs>
        <w:ind w:left="4680" w:hanging="360"/>
      </w:pPr>
      <w:rPr>
        <w:rFonts w:ascii="Symbol" w:hAnsi="Symbol"/>
      </w:rPr>
    </w:lvl>
    <w:lvl w:ilvl="7" w:tplc="5ED23AAC">
      <w:start w:val="1"/>
      <w:numFmt w:val="bullet"/>
      <w:lvlText w:val="o"/>
      <w:lvlJc w:val="left"/>
      <w:pPr>
        <w:tabs>
          <w:tab w:val="num" w:pos="5400"/>
        </w:tabs>
        <w:ind w:left="5400" w:hanging="360"/>
      </w:pPr>
      <w:rPr>
        <w:rFonts w:ascii="Courier New" w:hAnsi="Courier New"/>
      </w:rPr>
    </w:lvl>
    <w:lvl w:ilvl="8" w:tplc="3374533C">
      <w:start w:val="1"/>
      <w:numFmt w:val="bullet"/>
      <w:lvlText w:val=""/>
      <w:lvlJc w:val="left"/>
      <w:pPr>
        <w:tabs>
          <w:tab w:val="num" w:pos="6120"/>
        </w:tabs>
        <w:ind w:left="6120" w:hanging="360"/>
      </w:pPr>
      <w:rPr>
        <w:rFonts w:ascii="Wingdings" w:hAnsi="Wingdings"/>
      </w:rPr>
    </w:lvl>
  </w:abstractNum>
  <w:abstractNum w:abstractNumId="27" w15:restartNumberingAfterBreak="0">
    <w:nsid w:val="7DF627F2"/>
    <w:multiLevelType w:val="hybridMultilevel"/>
    <w:tmpl w:val="7DF627F2"/>
    <w:lvl w:ilvl="0" w:tplc="98E28AAA">
      <w:start w:val="1"/>
      <w:numFmt w:val="bullet"/>
      <w:lvlText w:val=""/>
      <w:lvlJc w:val="left"/>
      <w:pPr>
        <w:tabs>
          <w:tab w:val="num" w:pos="360"/>
        </w:tabs>
        <w:ind w:left="360" w:hanging="360"/>
      </w:pPr>
      <w:rPr>
        <w:rFonts w:ascii="Symbol" w:hAnsi="Symbol"/>
      </w:rPr>
    </w:lvl>
    <w:lvl w:ilvl="1" w:tplc="FF46DD70">
      <w:start w:val="1"/>
      <w:numFmt w:val="bullet"/>
      <w:lvlText w:val="o"/>
      <w:lvlJc w:val="left"/>
      <w:pPr>
        <w:tabs>
          <w:tab w:val="num" w:pos="1080"/>
        </w:tabs>
        <w:ind w:left="1080" w:hanging="360"/>
      </w:pPr>
      <w:rPr>
        <w:rFonts w:ascii="Courier New" w:hAnsi="Courier New"/>
      </w:rPr>
    </w:lvl>
    <w:lvl w:ilvl="2" w:tplc="BA44363C">
      <w:start w:val="1"/>
      <w:numFmt w:val="bullet"/>
      <w:lvlText w:val=""/>
      <w:lvlJc w:val="left"/>
      <w:pPr>
        <w:tabs>
          <w:tab w:val="num" w:pos="1800"/>
        </w:tabs>
        <w:ind w:left="1800" w:hanging="360"/>
      </w:pPr>
      <w:rPr>
        <w:rFonts w:ascii="Wingdings" w:hAnsi="Wingdings"/>
      </w:rPr>
    </w:lvl>
    <w:lvl w:ilvl="3" w:tplc="1C74F8C0">
      <w:start w:val="1"/>
      <w:numFmt w:val="bullet"/>
      <w:lvlText w:val=""/>
      <w:lvlJc w:val="left"/>
      <w:pPr>
        <w:tabs>
          <w:tab w:val="num" w:pos="2520"/>
        </w:tabs>
        <w:ind w:left="2520" w:hanging="360"/>
      </w:pPr>
      <w:rPr>
        <w:rFonts w:ascii="Symbol" w:hAnsi="Symbol"/>
      </w:rPr>
    </w:lvl>
    <w:lvl w:ilvl="4" w:tplc="6ACA5CCE">
      <w:start w:val="1"/>
      <w:numFmt w:val="bullet"/>
      <w:lvlText w:val="o"/>
      <w:lvlJc w:val="left"/>
      <w:pPr>
        <w:tabs>
          <w:tab w:val="num" w:pos="3240"/>
        </w:tabs>
        <w:ind w:left="3240" w:hanging="360"/>
      </w:pPr>
      <w:rPr>
        <w:rFonts w:ascii="Courier New" w:hAnsi="Courier New"/>
      </w:rPr>
    </w:lvl>
    <w:lvl w:ilvl="5" w:tplc="DE643004">
      <w:start w:val="1"/>
      <w:numFmt w:val="bullet"/>
      <w:lvlText w:val=""/>
      <w:lvlJc w:val="left"/>
      <w:pPr>
        <w:tabs>
          <w:tab w:val="num" w:pos="3960"/>
        </w:tabs>
        <w:ind w:left="3960" w:hanging="360"/>
      </w:pPr>
      <w:rPr>
        <w:rFonts w:ascii="Wingdings" w:hAnsi="Wingdings"/>
      </w:rPr>
    </w:lvl>
    <w:lvl w:ilvl="6" w:tplc="5F20D2EE">
      <w:start w:val="1"/>
      <w:numFmt w:val="bullet"/>
      <w:lvlText w:val=""/>
      <w:lvlJc w:val="left"/>
      <w:pPr>
        <w:tabs>
          <w:tab w:val="num" w:pos="4680"/>
        </w:tabs>
        <w:ind w:left="4680" w:hanging="360"/>
      </w:pPr>
      <w:rPr>
        <w:rFonts w:ascii="Symbol" w:hAnsi="Symbol"/>
      </w:rPr>
    </w:lvl>
    <w:lvl w:ilvl="7" w:tplc="6C440648">
      <w:start w:val="1"/>
      <w:numFmt w:val="bullet"/>
      <w:lvlText w:val="o"/>
      <w:lvlJc w:val="left"/>
      <w:pPr>
        <w:tabs>
          <w:tab w:val="num" w:pos="5400"/>
        </w:tabs>
        <w:ind w:left="5400" w:hanging="360"/>
      </w:pPr>
      <w:rPr>
        <w:rFonts w:ascii="Courier New" w:hAnsi="Courier New"/>
      </w:rPr>
    </w:lvl>
    <w:lvl w:ilvl="8" w:tplc="41C6DB1E">
      <w:start w:val="1"/>
      <w:numFmt w:val="bullet"/>
      <w:lvlText w:val=""/>
      <w:lvlJc w:val="left"/>
      <w:pPr>
        <w:tabs>
          <w:tab w:val="num" w:pos="6120"/>
        </w:tabs>
        <w:ind w:left="6120" w:hanging="360"/>
      </w:pPr>
      <w:rPr>
        <w:rFonts w:ascii="Wingdings" w:hAnsi="Wingdings"/>
      </w:rPr>
    </w:lvl>
  </w:abstractNum>
  <w:abstractNum w:abstractNumId="28" w15:restartNumberingAfterBreak="0">
    <w:nsid w:val="7DF627F3"/>
    <w:multiLevelType w:val="hybridMultilevel"/>
    <w:tmpl w:val="7DF627F3"/>
    <w:lvl w:ilvl="0" w:tplc="37AE6E8E">
      <w:start w:val="1"/>
      <w:numFmt w:val="bullet"/>
      <w:lvlText w:val=""/>
      <w:lvlJc w:val="left"/>
      <w:pPr>
        <w:tabs>
          <w:tab w:val="num" w:pos="360"/>
        </w:tabs>
        <w:ind w:left="360" w:hanging="360"/>
      </w:pPr>
      <w:rPr>
        <w:rFonts w:ascii="Symbol" w:hAnsi="Symbol"/>
      </w:rPr>
    </w:lvl>
    <w:lvl w:ilvl="1" w:tplc="D4CC16C0">
      <w:start w:val="1"/>
      <w:numFmt w:val="bullet"/>
      <w:lvlText w:val="o"/>
      <w:lvlJc w:val="left"/>
      <w:pPr>
        <w:tabs>
          <w:tab w:val="num" w:pos="1080"/>
        </w:tabs>
        <w:ind w:left="1080" w:hanging="360"/>
      </w:pPr>
      <w:rPr>
        <w:rFonts w:ascii="Courier New" w:hAnsi="Courier New"/>
      </w:rPr>
    </w:lvl>
    <w:lvl w:ilvl="2" w:tplc="1B8C43BC">
      <w:start w:val="1"/>
      <w:numFmt w:val="bullet"/>
      <w:lvlText w:val=""/>
      <w:lvlJc w:val="left"/>
      <w:pPr>
        <w:tabs>
          <w:tab w:val="num" w:pos="1800"/>
        </w:tabs>
        <w:ind w:left="1800" w:hanging="360"/>
      </w:pPr>
      <w:rPr>
        <w:rFonts w:ascii="Wingdings" w:hAnsi="Wingdings"/>
      </w:rPr>
    </w:lvl>
    <w:lvl w:ilvl="3" w:tplc="18F02E7E">
      <w:start w:val="1"/>
      <w:numFmt w:val="bullet"/>
      <w:lvlText w:val=""/>
      <w:lvlJc w:val="left"/>
      <w:pPr>
        <w:tabs>
          <w:tab w:val="num" w:pos="2520"/>
        </w:tabs>
        <w:ind w:left="2520" w:hanging="360"/>
      </w:pPr>
      <w:rPr>
        <w:rFonts w:ascii="Symbol" w:hAnsi="Symbol"/>
      </w:rPr>
    </w:lvl>
    <w:lvl w:ilvl="4" w:tplc="127C8E2A">
      <w:start w:val="1"/>
      <w:numFmt w:val="bullet"/>
      <w:lvlText w:val="o"/>
      <w:lvlJc w:val="left"/>
      <w:pPr>
        <w:tabs>
          <w:tab w:val="num" w:pos="3240"/>
        </w:tabs>
        <w:ind w:left="3240" w:hanging="360"/>
      </w:pPr>
      <w:rPr>
        <w:rFonts w:ascii="Courier New" w:hAnsi="Courier New"/>
      </w:rPr>
    </w:lvl>
    <w:lvl w:ilvl="5" w:tplc="8B884B1C">
      <w:start w:val="1"/>
      <w:numFmt w:val="bullet"/>
      <w:lvlText w:val=""/>
      <w:lvlJc w:val="left"/>
      <w:pPr>
        <w:tabs>
          <w:tab w:val="num" w:pos="3960"/>
        </w:tabs>
        <w:ind w:left="3960" w:hanging="360"/>
      </w:pPr>
      <w:rPr>
        <w:rFonts w:ascii="Wingdings" w:hAnsi="Wingdings"/>
      </w:rPr>
    </w:lvl>
    <w:lvl w:ilvl="6" w:tplc="CDF25BD6">
      <w:start w:val="1"/>
      <w:numFmt w:val="bullet"/>
      <w:lvlText w:val=""/>
      <w:lvlJc w:val="left"/>
      <w:pPr>
        <w:tabs>
          <w:tab w:val="num" w:pos="4680"/>
        </w:tabs>
        <w:ind w:left="4680" w:hanging="360"/>
      </w:pPr>
      <w:rPr>
        <w:rFonts w:ascii="Symbol" w:hAnsi="Symbol"/>
      </w:rPr>
    </w:lvl>
    <w:lvl w:ilvl="7" w:tplc="9FF4C644">
      <w:start w:val="1"/>
      <w:numFmt w:val="bullet"/>
      <w:lvlText w:val="o"/>
      <w:lvlJc w:val="left"/>
      <w:pPr>
        <w:tabs>
          <w:tab w:val="num" w:pos="5400"/>
        </w:tabs>
        <w:ind w:left="5400" w:hanging="360"/>
      </w:pPr>
      <w:rPr>
        <w:rFonts w:ascii="Courier New" w:hAnsi="Courier New"/>
      </w:rPr>
    </w:lvl>
    <w:lvl w:ilvl="8" w:tplc="C8CE072C">
      <w:start w:val="1"/>
      <w:numFmt w:val="bullet"/>
      <w:lvlText w:val=""/>
      <w:lvlJc w:val="left"/>
      <w:pPr>
        <w:tabs>
          <w:tab w:val="num" w:pos="6120"/>
        </w:tabs>
        <w:ind w:left="6120" w:hanging="360"/>
      </w:pPr>
      <w:rPr>
        <w:rFonts w:ascii="Wingdings" w:hAnsi="Wingdings"/>
      </w:rPr>
    </w:lvl>
  </w:abstractNum>
  <w:abstractNum w:abstractNumId="29" w15:restartNumberingAfterBreak="0">
    <w:nsid w:val="7DF627F4"/>
    <w:multiLevelType w:val="hybridMultilevel"/>
    <w:tmpl w:val="7DF627F4"/>
    <w:lvl w:ilvl="0" w:tplc="EFBE0466">
      <w:start w:val="1"/>
      <w:numFmt w:val="bullet"/>
      <w:lvlText w:val=""/>
      <w:lvlJc w:val="left"/>
      <w:pPr>
        <w:tabs>
          <w:tab w:val="num" w:pos="360"/>
        </w:tabs>
        <w:ind w:left="360" w:hanging="360"/>
      </w:pPr>
      <w:rPr>
        <w:rFonts w:ascii="Symbol" w:hAnsi="Symbol"/>
      </w:rPr>
    </w:lvl>
    <w:lvl w:ilvl="1" w:tplc="03180EB0">
      <w:start w:val="1"/>
      <w:numFmt w:val="bullet"/>
      <w:lvlText w:val="o"/>
      <w:lvlJc w:val="left"/>
      <w:pPr>
        <w:tabs>
          <w:tab w:val="num" w:pos="1080"/>
        </w:tabs>
        <w:ind w:left="1080" w:hanging="360"/>
      </w:pPr>
      <w:rPr>
        <w:rFonts w:ascii="Courier New" w:hAnsi="Courier New"/>
      </w:rPr>
    </w:lvl>
    <w:lvl w:ilvl="2" w:tplc="CBB80918">
      <w:start w:val="1"/>
      <w:numFmt w:val="bullet"/>
      <w:lvlText w:val=""/>
      <w:lvlJc w:val="left"/>
      <w:pPr>
        <w:tabs>
          <w:tab w:val="num" w:pos="1800"/>
        </w:tabs>
        <w:ind w:left="1800" w:hanging="360"/>
      </w:pPr>
      <w:rPr>
        <w:rFonts w:ascii="Wingdings" w:hAnsi="Wingdings"/>
      </w:rPr>
    </w:lvl>
    <w:lvl w:ilvl="3" w:tplc="494AEFBA">
      <w:start w:val="1"/>
      <w:numFmt w:val="bullet"/>
      <w:lvlText w:val=""/>
      <w:lvlJc w:val="left"/>
      <w:pPr>
        <w:tabs>
          <w:tab w:val="num" w:pos="2520"/>
        </w:tabs>
        <w:ind w:left="2520" w:hanging="360"/>
      </w:pPr>
      <w:rPr>
        <w:rFonts w:ascii="Symbol" w:hAnsi="Symbol"/>
      </w:rPr>
    </w:lvl>
    <w:lvl w:ilvl="4" w:tplc="50C28AFE">
      <w:start w:val="1"/>
      <w:numFmt w:val="bullet"/>
      <w:lvlText w:val="o"/>
      <w:lvlJc w:val="left"/>
      <w:pPr>
        <w:tabs>
          <w:tab w:val="num" w:pos="3240"/>
        </w:tabs>
        <w:ind w:left="3240" w:hanging="360"/>
      </w:pPr>
      <w:rPr>
        <w:rFonts w:ascii="Courier New" w:hAnsi="Courier New"/>
      </w:rPr>
    </w:lvl>
    <w:lvl w:ilvl="5" w:tplc="AECEA582">
      <w:start w:val="1"/>
      <w:numFmt w:val="bullet"/>
      <w:lvlText w:val=""/>
      <w:lvlJc w:val="left"/>
      <w:pPr>
        <w:tabs>
          <w:tab w:val="num" w:pos="3960"/>
        </w:tabs>
        <w:ind w:left="3960" w:hanging="360"/>
      </w:pPr>
      <w:rPr>
        <w:rFonts w:ascii="Wingdings" w:hAnsi="Wingdings"/>
      </w:rPr>
    </w:lvl>
    <w:lvl w:ilvl="6" w:tplc="0A189C26">
      <w:start w:val="1"/>
      <w:numFmt w:val="bullet"/>
      <w:lvlText w:val=""/>
      <w:lvlJc w:val="left"/>
      <w:pPr>
        <w:tabs>
          <w:tab w:val="num" w:pos="4680"/>
        </w:tabs>
        <w:ind w:left="4680" w:hanging="360"/>
      </w:pPr>
      <w:rPr>
        <w:rFonts w:ascii="Symbol" w:hAnsi="Symbol"/>
      </w:rPr>
    </w:lvl>
    <w:lvl w:ilvl="7" w:tplc="FAF4060A">
      <w:start w:val="1"/>
      <w:numFmt w:val="bullet"/>
      <w:lvlText w:val="o"/>
      <w:lvlJc w:val="left"/>
      <w:pPr>
        <w:tabs>
          <w:tab w:val="num" w:pos="5400"/>
        </w:tabs>
        <w:ind w:left="5400" w:hanging="360"/>
      </w:pPr>
      <w:rPr>
        <w:rFonts w:ascii="Courier New" w:hAnsi="Courier New"/>
      </w:rPr>
    </w:lvl>
    <w:lvl w:ilvl="8" w:tplc="027EF7FA">
      <w:start w:val="1"/>
      <w:numFmt w:val="bullet"/>
      <w:lvlText w:val=""/>
      <w:lvlJc w:val="left"/>
      <w:pPr>
        <w:tabs>
          <w:tab w:val="num" w:pos="6120"/>
        </w:tabs>
        <w:ind w:left="6120" w:hanging="360"/>
      </w:pPr>
      <w:rPr>
        <w:rFonts w:ascii="Wingdings" w:hAnsi="Wingdings"/>
      </w:rPr>
    </w:lvl>
  </w:abstractNum>
  <w:abstractNum w:abstractNumId="30" w15:restartNumberingAfterBreak="0">
    <w:nsid w:val="7DF627F5"/>
    <w:multiLevelType w:val="hybridMultilevel"/>
    <w:tmpl w:val="7DF627F5"/>
    <w:lvl w:ilvl="0" w:tplc="C0F61450">
      <w:start w:val="1"/>
      <w:numFmt w:val="bullet"/>
      <w:lvlText w:val=""/>
      <w:lvlJc w:val="left"/>
      <w:pPr>
        <w:tabs>
          <w:tab w:val="num" w:pos="360"/>
        </w:tabs>
        <w:ind w:left="360" w:hanging="360"/>
      </w:pPr>
      <w:rPr>
        <w:rFonts w:ascii="Symbol" w:hAnsi="Symbol"/>
      </w:rPr>
    </w:lvl>
    <w:lvl w:ilvl="1" w:tplc="BCAED1C0">
      <w:start w:val="1"/>
      <w:numFmt w:val="bullet"/>
      <w:lvlText w:val="o"/>
      <w:lvlJc w:val="left"/>
      <w:pPr>
        <w:tabs>
          <w:tab w:val="num" w:pos="1080"/>
        </w:tabs>
        <w:ind w:left="1080" w:hanging="360"/>
      </w:pPr>
      <w:rPr>
        <w:rFonts w:ascii="Courier New" w:hAnsi="Courier New"/>
      </w:rPr>
    </w:lvl>
    <w:lvl w:ilvl="2" w:tplc="59C438C8">
      <w:start w:val="1"/>
      <w:numFmt w:val="bullet"/>
      <w:lvlText w:val=""/>
      <w:lvlJc w:val="left"/>
      <w:pPr>
        <w:tabs>
          <w:tab w:val="num" w:pos="1800"/>
        </w:tabs>
        <w:ind w:left="1800" w:hanging="360"/>
      </w:pPr>
      <w:rPr>
        <w:rFonts w:ascii="Wingdings" w:hAnsi="Wingdings"/>
      </w:rPr>
    </w:lvl>
    <w:lvl w:ilvl="3" w:tplc="CCBA9E4A">
      <w:start w:val="1"/>
      <w:numFmt w:val="bullet"/>
      <w:lvlText w:val=""/>
      <w:lvlJc w:val="left"/>
      <w:pPr>
        <w:tabs>
          <w:tab w:val="num" w:pos="2520"/>
        </w:tabs>
        <w:ind w:left="2520" w:hanging="360"/>
      </w:pPr>
      <w:rPr>
        <w:rFonts w:ascii="Symbol" w:hAnsi="Symbol"/>
      </w:rPr>
    </w:lvl>
    <w:lvl w:ilvl="4" w:tplc="EED87DE6">
      <w:start w:val="1"/>
      <w:numFmt w:val="bullet"/>
      <w:lvlText w:val="o"/>
      <w:lvlJc w:val="left"/>
      <w:pPr>
        <w:tabs>
          <w:tab w:val="num" w:pos="3240"/>
        </w:tabs>
        <w:ind w:left="3240" w:hanging="360"/>
      </w:pPr>
      <w:rPr>
        <w:rFonts w:ascii="Courier New" w:hAnsi="Courier New"/>
      </w:rPr>
    </w:lvl>
    <w:lvl w:ilvl="5" w:tplc="555C0B76">
      <w:start w:val="1"/>
      <w:numFmt w:val="bullet"/>
      <w:lvlText w:val=""/>
      <w:lvlJc w:val="left"/>
      <w:pPr>
        <w:tabs>
          <w:tab w:val="num" w:pos="3960"/>
        </w:tabs>
        <w:ind w:left="3960" w:hanging="360"/>
      </w:pPr>
      <w:rPr>
        <w:rFonts w:ascii="Wingdings" w:hAnsi="Wingdings"/>
      </w:rPr>
    </w:lvl>
    <w:lvl w:ilvl="6" w:tplc="21FE7E9E">
      <w:start w:val="1"/>
      <w:numFmt w:val="bullet"/>
      <w:lvlText w:val=""/>
      <w:lvlJc w:val="left"/>
      <w:pPr>
        <w:tabs>
          <w:tab w:val="num" w:pos="4680"/>
        </w:tabs>
        <w:ind w:left="4680" w:hanging="360"/>
      </w:pPr>
      <w:rPr>
        <w:rFonts w:ascii="Symbol" w:hAnsi="Symbol"/>
      </w:rPr>
    </w:lvl>
    <w:lvl w:ilvl="7" w:tplc="1152CDDC">
      <w:start w:val="1"/>
      <w:numFmt w:val="bullet"/>
      <w:lvlText w:val="o"/>
      <w:lvlJc w:val="left"/>
      <w:pPr>
        <w:tabs>
          <w:tab w:val="num" w:pos="5400"/>
        </w:tabs>
        <w:ind w:left="5400" w:hanging="360"/>
      </w:pPr>
      <w:rPr>
        <w:rFonts w:ascii="Courier New" w:hAnsi="Courier New"/>
      </w:rPr>
    </w:lvl>
    <w:lvl w:ilvl="8" w:tplc="2342E3B4">
      <w:start w:val="1"/>
      <w:numFmt w:val="bullet"/>
      <w:lvlText w:val=""/>
      <w:lvlJc w:val="left"/>
      <w:pPr>
        <w:tabs>
          <w:tab w:val="num" w:pos="6120"/>
        </w:tabs>
        <w:ind w:left="6120" w:hanging="360"/>
      </w:pPr>
      <w:rPr>
        <w:rFonts w:ascii="Wingdings" w:hAnsi="Wingdings"/>
      </w:rPr>
    </w:lvl>
  </w:abstractNum>
  <w:abstractNum w:abstractNumId="31" w15:restartNumberingAfterBreak="0">
    <w:nsid w:val="7DF627F6"/>
    <w:multiLevelType w:val="hybridMultilevel"/>
    <w:tmpl w:val="7DF627F6"/>
    <w:lvl w:ilvl="0" w:tplc="36FA9644">
      <w:start w:val="1"/>
      <w:numFmt w:val="bullet"/>
      <w:lvlText w:val=""/>
      <w:lvlJc w:val="left"/>
      <w:pPr>
        <w:tabs>
          <w:tab w:val="num" w:pos="360"/>
        </w:tabs>
        <w:ind w:left="360" w:hanging="360"/>
      </w:pPr>
      <w:rPr>
        <w:rFonts w:ascii="Symbol" w:hAnsi="Symbol"/>
      </w:rPr>
    </w:lvl>
    <w:lvl w:ilvl="1" w:tplc="218448D6">
      <w:start w:val="1"/>
      <w:numFmt w:val="bullet"/>
      <w:lvlText w:val="o"/>
      <w:lvlJc w:val="left"/>
      <w:pPr>
        <w:tabs>
          <w:tab w:val="num" w:pos="1080"/>
        </w:tabs>
        <w:ind w:left="1080" w:hanging="360"/>
      </w:pPr>
      <w:rPr>
        <w:rFonts w:ascii="Courier New" w:hAnsi="Courier New"/>
      </w:rPr>
    </w:lvl>
    <w:lvl w:ilvl="2" w:tplc="B058B812">
      <w:start w:val="1"/>
      <w:numFmt w:val="bullet"/>
      <w:lvlText w:val=""/>
      <w:lvlJc w:val="left"/>
      <w:pPr>
        <w:tabs>
          <w:tab w:val="num" w:pos="1800"/>
        </w:tabs>
        <w:ind w:left="1800" w:hanging="360"/>
      </w:pPr>
      <w:rPr>
        <w:rFonts w:ascii="Wingdings" w:hAnsi="Wingdings"/>
      </w:rPr>
    </w:lvl>
    <w:lvl w:ilvl="3" w:tplc="01289D3C">
      <w:start w:val="1"/>
      <w:numFmt w:val="bullet"/>
      <w:lvlText w:val=""/>
      <w:lvlJc w:val="left"/>
      <w:pPr>
        <w:tabs>
          <w:tab w:val="num" w:pos="2520"/>
        </w:tabs>
        <w:ind w:left="2520" w:hanging="360"/>
      </w:pPr>
      <w:rPr>
        <w:rFonts w:ascii="Symbol" w:hAnsi="Symbol"/>
      </w:rPr>
    </w:lvl>
    <w:lvl w:ilvl="4" w:tplc="8FF08178">
      <w:start w:val="1"/>
      <w:numFmt w:val="bullet"/>
      <w:lvlText w:val="o"/>
      <w:lvlJc w:val="left"/>
      <w:pPr>
        <w:tabs>
          <w:tab w:val="num" w:pos="3240"/>
        </w:tabs>
        <w:ind w:left="3240" w:hanging="360"/>
      </w:pPr>
      <w:rPr>
        <w:rFonts w:ascii="Courier New" w:hAnsi="Courier New"/>
      </w:rPr>
    </w:lvl>
    <w:lvl w:ilvl="5" w:tplc="3E0CE00E">
      <w:start w:val="1"/>
      <w:numFmt w:val="bullet"/>
      <w:lvlText w:val=""/>
      <w:lvlJc w:val="left"/>
      <w:pPr>
        <w:tabs>
          <w:tab w:val="num" w:pos="3960"/>
        </w:tabs>
        <w:ind w:left="3960" w:hanging="360"/>
      </w:pPr>
      <w:rPr>
        <w:rFonts w:ascii="Wingdings" w:hAnsi="Wingdings"/>
      </w:rPr>
    </w:lvl>
    <w:lvl w:ilvl="6" w:tplc="0FD49A90">
      <w:start w:val="1"/>
      <w:numFmt w:val="bullet"/>
      <w:lvlText w:val=""/>
      <w:lvlJc w:val="left"/>
      <w:pPr>
        <w:tabs>
          <w:tab w:val="num" w:pos="4680"/>
        </w:tabs>
        <w:ind w:left="4680" w:hanging="360"/>
      </w:pPr>
      <w:rPr>
        <w:rFonts w:ascii="Symbol" w:hAnsi="Symbol"/>
      </w:rPr>
    </w:lvl>
    <w:lvl w:ilvl="7" w:tplc="F04E9D50">
      <w:start w:val="1"/>
      <w:numFmt w:val="bullet"/>
      <w:lvlText w:val="o"/>
      <w:lvlJc w:val="left"/>
      <w:pPr>
        <w:tabs>
          <w:tab w:val="num" w:pos="5400"/>
        </w:tabs>
        <w:ind w:left="5400" w:hanging="360"/>
      </w:pPr>
      <w:rPr>
        <w:rFonts w:ascii="Courier New" w:hAnsi="Courier New"/>
      </w:rPr>
    </w:lvl>
    <w:lvl w:ilvl="8" w:tplc="6D7A713A">
      <w:start w:val="1"/>
      <w:numFmt w:val="bullet"/>
      <w:lvlText w:val=""/>
      <w:lvlJc w:val="left"/>
      <w:pPr>
        <w:tabs>
          <w:tab w:val="num" w:pos="6120"/>
        </w:tabs>
        <w:ind w:left="6120" w:hanging="360"/>
      </w:pPr>
      <w:rPr>
        <w:rFonts w:ascii="Wingdings" w:hAnsi="Wingdings"/>
      </w:rPr>
    </w:lvl>
  </w:abstractNum>
  <w:abstractNum w:abstractNumId="32" w15:restartNumberingAfterBreak="0">
    <w:nsid w:val="7DF627F7"/>
    <w:multiLevelType w:val="hybridMultilevel"/>
    <w:tmpl w:val="7DF627F7"/>
    <w:lvl w:ilvl="0" w:tplc="E6947938">
      <w:start w:val="1"/>
      <w:numFmt w:val="bullet"/>
      <w:lvlText w:val=""/>
      <w:lvlJc w:val="left"/>
      <w:pPr>
        <w:tabs>
          <w:tab w:val="num" w:pos="360"/>
        </w:tabs>
        <w:ind w:left="360" w:hanging="360"/>
      </w:pPr>
      <w:rPr>
        <w:rFonts w:ascii="Symbol" w:hAnsi="Symbol"/>
      </w:rPr>
    </w:lvl>
    <w:lvl w:ilvl="1" w:tplc="BDE46F8E">
      <w:start w:val="1"/>
      <w:numFmt w:val="bullet"/>
      <w:lvlText w:val="o"/>
      <w:lvlJc w:val="left"/>
      <w:pPr>
        <w:tabs>
          <w:tab w:val="num" w:pos="1080"/>
        </w:tabs>
        <w:ind w:left="1080" w:hanging="360"/>
      </w:pPr>
      <w:rPr>
        <w:rFonts w:ascii="Courier New" w:hAnsi="Courier New"/>
      </w:rPr>
    </w:lvl>
    <w:lvl w:ilvl="2" w:tplc="0CE05454">
      <w:start w:val="1"/>
      <w:numFmt w:val="bullet"/>
      <w:lvlText w:val=""/>
      <w:lvlJc w:val="left"/>
      <w:pPr>
        <w:tabs>
          <w:tab w:val="num" w:pos="1800"/>
        </w:tabs>
        <w:ind w:left="1800" w:hanging="360"/>
      </w:pPr>
      <w:rPr>
        <w:rFonts w:ascii="Wingdings" w:hAnsi="Wingdings"/>
      </w:rPr>
    </w:lvl>
    <w:lvl w:ilvl="3" w:tplc="860261C6">
      <w:start w:val="1"/>
      <w:numFmt w:val="bullet"/>
      <w:lvlText w:val=""/>
      <w:lvlJc w:val="left"/>
      <w:pPr>
        <w:tabs>
          <w:tab w:val="num" w:pos="2520"/>
        </w:tabs>
        <w:ind w:left="2520" w:hanging="360"/>
      </w:pPr>
      <w:rPr>
        <w:rFonts w:ascii="Symbol" w:hAnsi="Symbol"/>
      </w:rPr>
    </w:lvl>
    <w:lvl w:ilvl="4" w:tplc="7054CD0A">
      <w:start w:val="1"/>
      <w:numFmt w:val="bullet"/>
      <w:lvlText w:val="o"/>
      <w:lvlJc w:val="left"/>
      <w:pPr>
        <w:tabs>
          <w:tab w:val="num" w:pos="3240"/>
        </w:tabs>
        <w:ind w:left="3240" w:hanging="360"/>
      </w:pPr>
      <w:rPr>
        <w:rFonts w:ascii="Courier New" w:hAnsi="Courier New"/>
      </w:rPr>
    </w:lvl>
    <w:lvl w:ilvl="5" w:tplc="6FAA59A8">
      <w:start w:val="1"/>
      <w:numFmt w:val="bullet"/>
      <w:lvlText w:val=""/>
      <w:lvlJc w:val="left"/>
      <w:pPr>
        <w:tabs>
          <w:tab w:val="num" w:pos="3960"/>
        </w:tabs>
        <w:ind w:left="3960" w:hanging="360"/>
      </w:pPr>
      <w:rPr>
        <w:rFonts w:ascii="Wingdings" w:hAnsi="Wingdings"/>
      </w:rPr>
    </w:lvl>
    <w:lvl w:ilvl="6" w:tplc="D7D47376">
      <w:start w:val="1"/>
      <w:numFmt w:val="bullet"/>
      <w:lvlText w:val=""/>
      <w:lvlJc w:val="left"/>
      <w:pPr>
        <w:tabs>
          <w:tab w:val="num" w:pos="4680"/>
        </w:tabs>
        <w:ind w:left="4680" w:hanging="360"/>
      </w:pPr>
      <w:rPr>
        <w:rFonts w:ascii="Symbol" w:hAnsi="Symbol"/>
      </w:rPr>
    </w:lvl>
    <w:lvl w:ilvl="7" w:tplc="175EEABC">
      <w:start w:val="1"/>
      <w:numFmt w:val="bullet"/>
      <w:lvlText w:val="o"/>
      <w:lvlJc w:val="left"/>
      <w:pPr>
        <w:tabs>
          <w:tab w:val="num" w:pos="5400"/>
        </w:tabs>
        <w:ind w:left="5400" w:hanging="360"/>
      </w:pPr>
      <w:rPr>
        <w:rFonts w:ascii="Courier New" w:hAnsi="Courier New"/>
      </w:rPr>
    </w:lvl>
    <w:lvl w:ilvl="8" w:tplc="F152A030">
      <w:start w:val="1"/>
      <w:numFmt w:val="bullet"/>
      <w:lvlText w:val=""/>
      <w:lvlJc w:val="left"/>
      <w:pPr>
        <w:tabs>
          <w:tab w:val="num" w:pos="6120"/>
        </w:tabs>
        <w:ind w:left="6120" w:hanging="360"/>
      </w:pPr>
      <w:rPr>
        <w:rFonts w:ascii="Wingdings" w:hAnsi="Wingdings"/>
      </w:rPr>
    </w:lvl>
  </w:abstractNum>
  <w:abstractNum w:abstractNumId="33" w15:restartNumberingAfterBreak="0">
    <w:nsid w:val="7DF627F8"/>
    <w:multiLevelType w:val="hybridMultilevel"/>
    <w:tmpl w:val="7DF627F8"/>
    <w:lvl w:ilvl="0" w:tplc="F3523084">
      <w:start w:val="1"/>
      <w:numFmt w:val="bullet"/>
      <w:lvlText w:val=""/>
      <w:lvlJc w:val="left"/>
      <w:pPr>
        <w:tabs>
          <w:tab w:val="num" w:pos="720"/>
        </w:tabs>
        <w:ind w:left="720" w:hanging="360"/>
      </w:pPr>
      <w:rPr>
        <w:rFonts w:ascii="Symbol" w:hAnsi="Symbol"/>
      </w:rPr>
    </w:lvl>
    <w:lvl w:ilvl="1" w:tplc="B07E7DC0">
      <w:start w:val="1"/>
      <w:numFmt w:val="bullet"/>
      <w:lvlText w:val="o"/>
      <w:lvlJc w:val="left"/>
      <w:pPr>
        <w:tabs>
          <w:tab w:val="num" w:pos="1440"/>
        </w:tabs>
        <w:ind w:left="1440" w:hanging="360"/>
      </w:pPr>
      <w:rPr>
        <w:rFonts w:ascii="Courier New" w:hAnsi="Courier New"/>
      </w:rPr>
    </w:lvl>
    <w:lvl w:ilvl="2" w:tplc="B900E048">
      <w:start w:val="1"/>
      <w:numFmt w:val="bullet"/>
      <w:lvlText w:val=""/>
      <w:lvlJc w:val="left"/>
      <w:pPr>
        <w:tabs>
          <w:tab w:val="num" w:pos="2160"/>
        </w:tabs>
        <w:ind w:left="2160" w:hanging="360"/>
      </w:pPr>
      <w:rPr>
        <w:rFonts w:ascii="Wingdings" w:hAnsi="Wingdings"/>
      </w:rPr>
    </w:lvl>
    <w:lvl w:ilvl="3" w:tplc="AF5E2C4E">
      <w:start w:val="1"/>
      <w:numFmt w:val="bullet"/>
      <w:lvlText w:val=""/>
      <w:lvlJc w:val="left"/>
      <w:pPr>
        <w:tabs>
          <w:tab w:val="num" w:pos="2880"/>
        </w:tabs>
        <w:ind w:left="2880" w:hanging="360"/>
      </w:pPr>
      <w:rPr>
        <w:rFonts w:ascii="Symbol" w:hAnsi="Symbol"/>
      </w:rPr>
    </w:lvl>
    <w:lvl w:ilvl="4" w:tplc="2B688FAC">
      <w:start w:val="1"/>
      <w:numFmt w:val="bullet"/>
      <w:lvlText w:val="o"/>
      <w:lvlJc w:val="left"/>
      <w:pPr>
        <w:tabs>
          <w:tab w:val="num" w:pos="3600"/>
        </w:tabs>
        <w:ind w:left="3600" w:hanging="360"/>
      </w:pPr>
      <w:rPr>
        <w:rFonts w:ascii="Courier New" w:hAnsi="Courier New"/>
      </w:rPr>
    </w:lvl>
    <w:lvl w:ilvl="5" w:tplc="1EB0A966">
      <w:start w:val="1"/>
      <w:numFmt w:val="bullet"/>
      <w:lvlText w:val=""/>
      <w:lvlJc w:val="left"/>
      <w:pPr>
        <w:tabs>
          <w:tab w:val="num" w:pos="4320"/>
        </w:tabs>
        <w:ind w:left="4320" w:hanging="360"/>
      </w:pPr>
      <w:rPr>
        <w:rFonts w:ascii="Wingdings" w:hAnsi="Wingdings"/>
      </w:rPr>
    </w:lvl>
    <w:lvl w:ilvl="6" w:tplc="2C6696B0">
      <w:start w:val="1"/>
      <w:numFmt w:val="bullet"/>
      <w:lvlText w:val=""/>
      <w:lvlJc w:val="left"/>
      <w:pPr>
        <w:tabs>
          <w:tab w:val="num" w:pos="5040"/>
        </w:tabs>
        <w:ind w:left="5040" w:hanging="360"/>
      </w:pPr>
      <w:rPr>
        <w:rFonts w:ascii="Symbol" w:hAnsi="Symbol"/>
      </w:rPr>
    </w:lvl>
    <w:lvl w:ilvl="7" w:tplc="5476B626">
      <w:start w:val="1"/>
      <w:numFmt w:val="bullet"/>
      <w:lvlText w:val="o"/>
      <w:lvlJc w:val="left"/>
      <w:pPr>
        <w:tabs>
          <w:tab w:val="num" w:pos="5760"/>
        </w:tabs>
        <w:ind w:left="5760" w:hanging="360"/>
      </w:pPr>
      <w:rPr>
        <w:rFonts w:ascii="Courier New" w:hAnsi="Courier New"/>
      </w:rPr>
    </w:lvl>
    <w:lvl w:ilvl="8" w:tplc="6186A9DA">
      <w:start w:val="1"/>
      <w:numFmt w:val="bullet"/>
      <w:lvlText w:val=""/>
      <w:lvlJc w:val="left"/>
      <w:pPr>
        <w:tabs>
          <w:tab w:val="num" w:pos="6480"/>
        </w:tabs>
        <w:ind w:left="6480" w:hanging="360"/>
      </w:pPr>
      <w:rPr>
        <w:rFonts w:ascii="Wingdings" w:hAnsi="Wingdings"/>
      </w:rPr>
    </w:lvl>
  </w:abstractNum>
  <w:abstractNum w:abstractNumId="34" w15:restartNumberingAfterBreak="0">
    <w:nsid w:val="7DF627F9"/>
    <w:multiLevelType w:val="hybridMultilevel"/>
    <w:tmpl w:val="7DF627F9"/>
    <w:lvl w:ilvl="0" w:tplc="24E820E8">
      <w:start w:val="1"/>
      <w:numFmt w:val="bullet"/>
      <w:lvlText w:val=""/>
      <w:lvlJc w:val="left"/>
      <w:pPr>
        <w:tabs>
          <w:tab w:val="num" w:pos="720"/>
        </w:tabs>
        <w:ind w:left="720" w:hanging="360"/>
      </w:pPr>
      <w:rPr>
        <w:rFonts w:ascii="Symbol" w:hAnsi="Symbol"/>
      </w:rPr>
    </w:lvl>
    <w:lvl w:ilvl="1" w:tplc="DE16885C">
      <w:start w:val="1"/>
      <w:numFmt w:val="bullet"/>
      <w:lvlText w:val="o"/>
      <w:lvlJc w:val="left"/>
      <w:pPr>
        <w:tabs>
          <w:tab w:val="num" w:pos="1440"/>
        </w:tabs>
        <w:ind w:left="1440" w:hanging="360"/>
      </w:pPr>
      <w:rPr>
        <w:rFonts w:ascii="Courier New" w:hAnsi="Courier New"/>
      </w:rPr>
    </w:lvl>
    <w:lvl w:ilvl="2" w:tplc="BBAAFF36">
      <w:start w:val="1"/>
      <w:numFmt w:val="bullet"/>
      <w:lvlText w:val=""/>
      <w:lvlJc w:val="left"/>
      <w:pPr>
        <w:tabs>
          <w:tab w:val="num" w:pos="2160"/>
        </w:tabs>
        <w:ind w:left="2160" w:hanging="360"/>
      </w:pPr>
      <w:rPr>
        <w:rFonts w:ascii="Wingdings" w:hAnsi="Wingdings"/>
      </w:rPr>
    </w:lvl>
    <w:lvl w:ilvl="3" w:tplc="4EC0ABC8">
      <w:start w:val="1"/>
      <w:numFmt w:val="bullet"/>
      <w:lvlText w:val=""/>
      <w:lvlJc w:val="left"/>
      <w:pPr>
        <w:tabs>
          <w:tab w:val="num" w:pos="2880"/>
        </w:tabs>
        <w:ind w:left="2880" w:hanging="360"/>
      </w:pPr>
      <w:rPr>
        <w:rFonts w:ascii="Symbol" w:hAnsi="Symbol"/>
      </w:rPr>
    </w:lvl>
    <w:lvl w:ilvl="4" w:tplc="9B464A6A">
      <w:start w:val="1"/>
      <w:numFmt w:val="bullet"/>
      <w:lvlText w:val="o"/>
      <w:lvlJc w:val="left"/>
      <w:pPr>
        <w:tabs>
          <w:tab w:val="num" w:pos="3600"/>
        </w:tabs>
        <w:ind w:left="3600" w:hanging="360"/>
      </w:pPr>
      <w:rPr>
        <w:rFonts w:ascii="Courier New" w:hAnsi="Courier New"/>
      </w:rPr>
    </w:lvl>
    <w:lvl w:ilvl="5" w:tplc="11429186">
      <w:start w:val="1"/>
      <w:numFmt w:val="bullet"/>
      <w:lvlText w:val=""/>
      <w:lvlJc w:val="left"/>
      <w:pPr>
        <w:tabs>
          <w:tab w:val="num" w:pos="4320"/>
        </w:tabs>
        <w:ind w:left="4320" w:hanging="360"/>
      </w:pPr>
      <w:rPr>
        <w:rFonts w:ascii="Wingdings" w:hAnsi="Wingdings"/>
      </w:rPr>
    </w:lvl>
    <w:lvl w:ilvl="6" w:tplc="29DA1142">
      <w:start w:val="1"/>
      <w:numFmt w:val="bullet"/>
      <w:lvlText w:val=""/>
      <w:lvlJc w:val="left"/>
      <w:pPr>
        <w:tabs>
          <w:tab w:val="num" w:pos="5040"/>
        </w:tabs>
        <w:ind w:left="5040" w:hanging="360"/>
      </w:pPr>
      <w:rPr>
        <w:rFonts w:ascii="Symbol" w:hAnsi="Symbol"/>
      </w:rPr>
    </w:lvl>
    <w:lvl w:ilvl="7" w:tplc="52667D8E">
      <w:start w:val="1"/>
      <w:numFmt w:val="bullet"/>
      <w:lvlText w:val="o"/>
      <w:lvlJc w:val="left"/>
      <w:pPr>
        <w:tabs>
          <w:tab w:val="num" w:pos="5760"/>
        </w:tabs>
        <w:ind w:left="5760" w:hanging="360"/>
      </w:pPr>
      <w:rPr>
        <w:rFonts w:ascii="Courier New" w:hAnsi="Courier New"/>
      </w:rPr>
    </w:lvl>
    <w:lvl w:ilvl="8" w:tplc="4DA07984">
      <w:start w:val="1"/>
      <w:numFmt w:val="bullet"/>
      <w:lvlText w:val=""/>
      <w:lvlJc w:val="left"/>
      <w:pPr>
        <w:tabs>
          <w:tab w:val="num" w:pos="6480"/>
        </w:tabs>
        <w:ind w:left="6480" w:hanging="360"/>
      </w:pPr>
      <w:rPr>
        <w:rFonts w:ascii="Wingdings" w:hAnsi="Wingdings"/>
      </w:rPr>
    </w:lvl>
  </w:abstractNum>
  <w:abstractNum w:abstractNumId="35" w15:restartNumberingAfterBreak="0">
    <w:nsid w:val="7DF627FA"/>
    <w:multiLevelType w:val="hybridMultilevel"/>
    <w:tmpl w:val="7DF627FA"/>
    <w:lvl w:ilvl="0" w:tplc="A0C88492">
      <w:start w:val="1"/>
      <w:numFmt w:val="bullet"/>
      <w:lvlText w:val=""/>
      <w:lvlJc w:val="left"/>
      <w:pPr>
        <w:tabs>
          <w:tab w:val="num" w:pos="360"/>
        </w:tabs>
        <w:ind w:left="360" w:hanging="360"/>
      </w:pPr>
      <w:rPr>
        <w:rFonts w:ascii="Symbol" w:hAnsi="Symbol"/>
      </w:rPr>
    </w:lvl>
    <w:lvl w:ilvl="1" w:tplc="6D20D47A">
      <w:start w:val="1"/>
      <w:numFmt w:val="bullet"/>
      <w:lvlText w:val="o"/>
      <w:lvlJc w:val="left"/>
      <w:pPr>
        <w:tabs>
          <w:tab w:val="num" w:pos="1080"/>
        </w:tabs>
        <w:ind w:left="1080" w:hanging="360"/>
      </w:pPr>
      <w:rPr>
        <w:rFonts w:ascii="Courier New" w:hAnsi="Courier New"/>
      </w:rPr>
    </w:lvl>
    <w:lvl w:ilvl="2" w:tplc="F5E85804">
      <w:start w:val="1"/>
      <w:numFmt w:val="bullet"/>
      <w:lvlText w:val=""/>
      <w:lvlJc w:val="left"/>
      <w:pPr>
        <w:tabs>
          <w:tab w:val="num" w:pos="1800"/>
        </w:tabs>
        <w:ind w:left="1800" w:hanging="360"/>
      </w:pPr>
      <w:rPr>
        <w:rFonts w:ascii="Wingdings" w:hAnsi="Wingdings"/>
      </w:rPr>
    </w:lvl>
    <w:lvl w:ilvl="3" w:tplc="26C6F0D2">
      <w:start w:val="1"/>
      <w:numFmt w:val="bullet"/>
      <w:lvlText w:val=""/>
      <w:lvlJc w:val="left"/>
      <w:pPr>
        <w:tabs>
          <w:tab w:val="num" w:pos="2520"/>
        </w:tabs>
        <w:ind w:left="2520" w:hanging="360"/>
      </w:pPr>
      <w:rPr>
        <w:rFonts w:ascii="Symbol" w:hAnsi="Symbol"/>
      </w:rPr>
    </w:lvl>
    <w:lvl w:ilvl="4" w:tplc="62AE1006">
      <w:start w:val="1"/>
      <w:numFmt w:val="bullet"/>
      <w:lvlText w:val="o"/>
      <w:lvlJc w:val="left"/>
      <w:pPr>
        <w:tabs>
          <w:tab w:val="num" w:pos="3240"/>
        </w:tabs>
        <w:ind w:left="3240" w:hanging="360"/>
      </w:pPr>
      <w:rPr>
        <w:rFonts w:ascii="Courier New" w:hAnsi="Courier New"/>
      </w:rPr>
    </w:lvl>
    <w:lvl w:ilvl="5" w:tplc="F24E5ED4">
      <w:start w:val="1"/>
      <w:numFmt w:val="bullet"/>
      <w:lvlText w:val=""/>
      <w:lvlJc w:val="left"/>
      <w:pPr>
        <w:tabs>
          <w:tab w:val="num" w:pos="3960"/>
        </w:tabs>
        <w:ind w:left="3960" w:hanging="360"/>
      </w:pPr>
      <w:rPr>
        <w:rFonts w:ascii="Wingdings" w:hAnsi="Wingdings"/>
      </w:rPr>
    </w:lvl>
    <w:lvl w:ilvl="6" w:tplc="4AB8DF9E">
      <w:start w:val="1"/>
      <w:numFmt w:val="bullet"/>
      <w:lvlText w:val=""/>
      <w:lvlJc w:val="left"/>
      <w:pPr>
        <w:tabs>
          <w:tab w:val="num" w:pos="4680"/>
        </w:tabs>
        <w:ind w:left="4680" w:hanging="360"/>
      </w:pPr>
      <w:rPr>
        <w:rFonts w:ascii="Symbol" w:hAnsi="Symbol"/>
      </w:rPr>
    </w:lvl>
    <w:lvl w:ilvl="7" w:tplc="3370A062">
      <w:start w:val="1"/>
      <w:numFmt w:val="bullet"/>
      <w:lvlText w:val="o"/>
      <w:lvlJc w:val="left"/>
      <w:pPr>
        <w:tabs>
          <w:tab w:val="num" w:pos="5400"/>
        </w:tabs>
        <w:ind w:left="5400" w:hanging="360"/>
      </w:pPr>
      <w:rPr>
        <w:rFonts w:ascii="Courier New" w:hAnsi="Courier New"/>
      </w:rPr>
    </w:lvl>
    <w:lvl w:ilvl="8" w:tplc="389069CE">
      <w:start w:val="1"/>
      <w:numFmt w:val="bullet"/>
      <w:lvlText w:val=""/>
      <w:lvlJc w:val="left"/>
      <w:pPr>
        <w:tabs>
          <w:tab w:val="num" w:pos="6120"/>
        </w:tabs>
        <w:ind w:left="6120" w:hanging="360"/>
      </w:pPr>
      <w:rPr>
        <w:rFonts w:ascii="Wingdings" w:hAnsi="Wingdings"/>
      </w:rPr>
    </w:lvl>
  </w:abstractNum>
  <w:abstractNum w:abstractNumId="36" w15:restartNumberingAfterBreak="0">
    <w:nsid w:val="7DF627FB"/>
    <w:multiLevelType w:val="hybridMultilevel"/>
    <w:tmpl w:val="7DF627FB"/>
    <w:lvl w:ilvl="0" w:tplc="563472E4">
      <w:start w:val="1"/>
      <w:numFmt w:val="bullet"/>
      <w:lvlText w:val=""/>
      <w:lvlJc w:val="left"/>
      <w:pPr>
        <w:tabs>
          <w:tab w:val="num" w:pos="360"/>
        </w:tabs>
        <w:ind w:left="360" w:hanging="360"/>
      </w:pPr>
      <w:rPr>
        <w:rFonts w:ascii="Symbol" w:hAnsi="Symbol"/>
      </w:rPr>
    </w:lvl>
    <w:lvl w:ilvl="1" w:tplc="03B6AA20">
      <w:start w:val="1"/>
      <w:numFmt w:val="bullet"/>
      <w:lvlText w:val="o"/>
      <w:lvlJc w:val="left"/>
      <w:pPr>
        <w:tabs>
          <w:tab w:val="num" w:pos="1080"/>
        </w:tabs>
        <w:ind w:left="1080" w:hanging="360"/>
      </w:pPr>
      <w:rPr>
        <w:rFonts w:ascii="Courier New" w:hAnsi="Courier New"/>
      </w:rPr>
    </w:lvl>
    <w:lvl w:ilvl="2" w:tplc="0BBA57CA">
      <w:start w:val="1"/>
      <w:numFmt w:val="bullet"/>
      <w:lvlText w:val=""/>
      <w:lvlJc w:val="left"/>
      <w:pPr>
        <w:tabs>
          <w:tab w:val="num" w:pos="1800"/>
        </w:tabs>
        <w:ind w:left="1800" w:hanging="360"/>
      </w:pPr>
      <w:rPr>
        <w:rFonts w:ascii="Wingdings" w:hAnsi="Wingdings"/>
      </w:rPr>
    </w:lvl>
    <w:lvl w:ilvl="3" w:tplc="404C01B8">
      <w:start w:val="1"/>
      <w:numFmt w:val="bullet"/>
      <w:lvlText w:val=""/>
      <w:lvlJc w:val="left"/>
      <w:pPr>
        <w:tabs>
          <w:tab w:val="num" w:pos="2520"/>
        </w:tabs>
        <w:ind w:left="2520" w:hanging="360"/>
      </w:pPr>
      <w:rPr>
        <w:rFonts w:ascii="Symbol" w:hAnsi="Symbol"/>
      </w:rPr>
    </w:lvl>
    <w:lvl w:ilvl="4" w:tplc="34343900">
      <w:start w:val="1"/>
      <w:numFmt w:val="bullet"/>
      <w:lvlText w:val="o"/>
      <w:lvlJc w:val="left"/>
      <w:pPr>
        <w:tabs>
          <w:tab w:val="num" w:pos="3240"/>
        </w:tabs>
        <w:ind w:left="3240" w:hanging="360"/>
      </w:pPr>
      <w:rPr>
        <w:rFonts w:ascii="Courier New" w:hAnsi="Courier New"/>
      </w:rPr>
    </w:lvl>
    <w:lvl w:ilvl="5" w:tplc="13E2209E">
      <w:start w:val="1"/>
      <w:numFmt w:val="bullet"/>
      <w:lvlText w:val=""/>
      <w:lvlJc w:val="left"/>
      <w:pPr>
        <w:tabs>
          <w:tab w:val="num" w:pos="3960"/>
        </w:tabs>
        <w:ind w:left="3960" w:hanging="360"/>
      </w:pPr>
      <w:rPr>
        <w:rFonts w:ascii="Wingdings" w:hAnsi="Wingdings"/>
      </w:rPr>
    </w:lvl>
    <w:lvl w:ilvl="6" w:tplc="C7A0EC78">
      <w:start w:val="1"/>
      <w:numFmt w:val="bullet"/>
      <w:lvlText w:val=""/>
      <w:lvlJc w:val="left"/>
      <w:pPr>
        <w:tabs>
          <w:tab w:val="num" w:pos="4680"/>
        </w:tabs>
        <w:ind w:left="4680" w:hanging="360"/>
      </w:pPr>
      <w:rPr>
        <w:rFonts w:ascii="Symbol" w:hAnsi="Symbol"/>
      </w:rPr>
    </w:lvl>
    <w:lvl w:ilvl="7" w:tplc="5CD4C6DC">
      <w:start w:val="1"/>
      <w:numFmt w:val="bullet"/>
      <w:lvlText w:val="o"/>
      <w:lvlJc w:val="left"/>
      <w:pPr>
        <w:tabs>
          <w:tab w:val="num" w:pos="5400"/>
        </w:tabs>
        <w:ind w:left="5400" w:hanging="360"/>
      </w:pPr>
      <w:rPr>
        <w:rFonts w:ascii="Courier New" w:hAnsi="Courier New"/>
      </w:rPr>
    </w:lvl>
    <w:lvl w:ilvl="8" w:tplc="6CA0A400">
      <w:start w:val="1"/>
      <w:numFmt w:val="bullet"/>
      <w:lvlText w:val=""/>
      <w:lvlJc w:val="left"/>
      <w:pPr>
        <w:tabs>
          <w:tab w:val="num" w:pos="6120"/>
        </w:tabs>
        <w:ind w:left="6120" w:hanging="360"/>
      </w:pPr>
      <w:rPr>
        <w:rFonts w:ascii="Wingdings" w:hAnsi="Wingdings"/>
      </w:rPr>
    </w:lvl>
  </w:abstractNum>
  <w:abstractNum w:abstractNumId="37" w15:restartNumberingAfterBreak="0">
    <w:nsid w:val="7DF627FC"/>
    <w:multiLevelType w:val="hybridMultilevel"/>
    <w:tmpl w:val="7DF627FC"/>
    <w:lvl w:ilvl="0" w:tplc="D100966A">
      <w:start w:val="1"/>
      <w:numFmt w:val="bullet"/>
      <w:lvlText w:val=""/>
      <w:lvlJc w:val="left"/>
      <w:pPr>
        <w:tabs>
          <w:tab w:val="num" w:pos="360"/>
        </w:tabs>
        <w:ind w:left="360" w:hanging="360"/>
      </w:pPr>
      <w:rPr>
        <w:rFonts w:ascii="Symbol" w:hAnsi="Symbol"/>
      </w:rPr>
    </w:lvl>
    <w:lvl w:ilvl="1" w:tplc="E062A68A">
      <w:start w:val="1"/>
      <w:numFmt w:val="bullet"/>
      <w:lvlText w:val="o"/>
      <w:lvlJc w:val="left"/>
      <w:pPr>
        <w:tabs>
          <w:tab w:val="num" w:pos="1080"/>
        </w:tabs>
        <w:ind w:left="1080" w:hanging="360"/>
      </w:pPr>
      <w:rPr>
        <w:rFonts w:ascii="Courier New" w:hAnsi="Courier New"/>
      </w:rPr>
    </w:lvl>
    <w:lvl w:ilvl="2" w:tplc="A434E868">
      <w:start w:val="1"/>
      <w:numFmt w:val="bullet"/>
      <w:lvlText w:val=""/>
      <w:lvlJc w:val="left"/>
      <w:pPr>
        <w:tabs>
          <w:tab w:val="num" w:pos="1800"/>
        </w:tabs>
        <w:ind w:left="1800" w:hanging="360"/>
      </w:pPr>
      <w:rPr>
        <w:rFonts w:ascii="Wingdings" w:hAnsi="Wingdings"/>
      </w:rPr>
    </w:lvl>
    <w:lvl w:ilvl="3" w:tplc="6D62CD24">
      <w:start w:val="1"/>
      <w:numFmt w:val="bullet"/>
      <w:lvlText w:val=""/>
      <w:lvlJc w:val="left"/>
      <w:pPr>
        <w:tabs>
          <w:tab w:val="num" w:pos="2520"/>
        </w:tabs>
        <w:ind w:left="2520" w:hanging="360"/>
      </w:pPr>
      <w:rPr>
        <w:rFonts w:ascii="Symbol" w:hAnsi="Symbol"/>
      </w:rPr>
    </w:lvl>
    <w:lvl w:ilvl="4" w:tplc="551A2F22">
      <w:start w:val="1"/>
      <w:numFmt w:val="bullet"/>
      <w:lvlText w:val="o"/>
      <w:lvlJc w:val="left"/>
      <w:pPr>
        <w:tabs>
          <w:tab w:val="num" w:pos="3240"/>
        </w:tabs>
        <w:ind w:left="3240" w:hanging="360"/>
      </w:pPr>
      <w:rPr>
        <w:rFonts w:ascii="Courier New" w:hAnsi="Courier New"/>
      </w:rPr>
    </w:lvl>
    <w:lvl w:ilvl="5" w:tplc="8DDA6A6A">
      <w:start w:val="1"/>
      <w:numFmt w:val="bullet"/>
      <w:lvlText w:val=""/>
      <w:lvlJc w:val="left"/>
      <w:pPr>
        <w:tabs>
          <w:tab w:val="num" w:pos="3960"/>
        </w:tabs>
        <w:ind w:left="3960" w:hanging="360"/>
      </w:pPr>
      <w:rPr>
        <w:rFonts w:ascii="Wingdings" w:hAnsi="Wingdings"/>
      </w:rPr>
    </w:lvl>
    <w:lvl w:ilvl="6" w:tplc="DC228B86">
      <w:start w:val="1"/>
      <w:numFmt w:val="bullet"/>
      <w:lvlText w:val=""/>
      <w:lvlJc w:val="left"/>
      <w:pPr>
        <w:tabs>
          <w:tab w:val="num" w:pos="4680"/>
        </w:tabs>
        <w:ind w:left="4680" w:hanging="360"/>
      </w:pPr>
      <w:rPr>
        <w:rFonts w:ascii="Symbol" w:hAnsi="Symbol"/>
      </w:rPr>
    </w:lvl>
    <w:lvl w:ilvl="7" w:tplc="3C308AB0">
      <w:start w:val="1"/>
      <w:numFmt w:val="bullet"/>
      <w:lvlText w:val="o"/>
      <w:lvlJc w:val="left"/>
      <w:pPr>
        <w:tabs>
          <w:tab w:val="num" w:pos="5400"/>
        </w:tabs>
        <w:ind w:left="5400" w:hanging="360"/>
      </w:pPr>
      <w:rPr>
        <w:rFonts w:ascii="Courier New" w:hAnsi="Courier New"/>
      </w:rPr>
    </w:lvl>
    <w:lvl w:ilvl="8" w:tplc="25824C54">
      <w:start w:val="1"/>
      <w:numFmt w:val="bullet"/>
      <w:lvlText w:val=""/>
      <w:lvlJc w:val="left"/>
      <w:pPr>
        <w:tabs>
          <w:tab w:val="num" w:pos="6120"/>
        </w:tabs>
        <w:ind w:left="6120" w:hanging="360"/>
      </w:pPr>
      <w:rPr>
        <w:rFonts w:ascii="Wingdings" w:hAnsi="Wingdings"/>
      </w:rPr>
    </w:lvl>
  </w:abstractNum>
  <w:abstractNum w:abstractNumId="38" w15:restartNumberingAfterBreak="0">
    <w:nsid w:val="7DF627FD"/>
    <w:multiLevelType w:val="hybridMultilevel"/>
    <w:tmpl w:val="7DF627FD"/>
    <w:lvl w:ilvl="0" w:tplc="1F12655E">
      <w:start w:val="1"/>
      <w:numFmt w:val="bullet"/>
      <w:lvlText w:val=""/>
      <w:lvlJc w:val="left"/>
      <w:pPr>
        <w:tabs>
          <w:tab w:val="num" w:pos="720"/>
        </w:tabs>
        <w:ind w:left="720" w:hanging="360"/>
      </w:pPr>
      <w:rPr>
        <w:rFonts w:ascii="Symbol" w:hAnsi="Symbol"/>
      </w:rPr>
    </w:lvl>
    <w:lvl w:ilvl="1" w:tplc="35D47C3A">
      <w:start w:val="1"/>
      <w:numFmt w:val="bullet"/>
      <w:lvlText w:val="o"/>
      <w:lvlJc w:val="left"/>
      <w:pPr>
        <w:tabs>
          <w:tab w:val="num" w:pos="1440"/>
        </w:tabs>
        <w:ind w:left="1440" w:hanging="360"/>
      </w:pPr>
      <w:rPr>
        <w:rFonts w:ascii="Courier New" w:hAnsi="Courier New"/>
      </w:rPr>
    </w:lvl>
    <w:lvl w:ilvl="2" w:tplc="1A7EC9FC">
      <w:start w:val="1"/>
      <w:numFmt w:val="bullet"/>
      <w:lvlText w:val=""/>
      <w:lvlJc w:val="left"/>
      <w:pPr>
        <w:tabs>
          <w:tab w:val="num" w:pos="2160"/>
        </w:tabs>
        <w:ind w:left="2160" w:hanging="360"/>
      </w:pPr>
      <w:rPr>
        <w:rFonts w:ascii="Wingdings" w:hAnsi="Wingdings"/>
      </w:rPr>
    </w:lvl>
    <w:lvl w:ilvl="3" w:tplc="4A4E0362">
      <w:start w:val="1"/>
      <w:numFmt w:val="bullet"/>
      <w:lvlText w:val=""/>
      <w:lvlJc w:val="left"/>
      <w:pPr>
        <w:tabs>
          <w:tab w:val="num" w:pos="2880"/>
        </w:tabs>
        <w:ind w:left="2880" w:hanging="360"/>
      </w:pPr>
      <w:rPr>
        <w:rFonts w:ascii="Symbol" w:hAnsi="Symbol"/>
      </w:rPr>
    </w:lvl>
    <w:lvl w:ilvl="4" w:tplc="0FBE55E6">
      <w:start w:val="1"/>
      <w:numFmt w:val="bullet"/>
      <w:lvlText w:val="o"/>
      <w:lvlJc w:val="left"/>
      <w:pPr>
        <w:tabs>
          <w:tab w:val="num" w:pos="3600"/>
        </w:tabs>
        <w:ind w:left="3600" w:hanging="360"/>
      </w:pPr>
      <w:rPr>
        <w:rFonts w:ascii="Courier New" w:hAnsi="Courier New"/>
      </w:rPr>
    </w:lvl>
    <w:lvl w:ilvl="5" w:tplc="B0FC6708">
      <w:start w:val="1"/>
      <w:numFmt w:val="bullet"/>
      <w:lvlText w:val=""/>
      <w:lvlJc w:val="left"/>
      <w:pPr>
        <w:tabs>
          <w:tab w:val="num" w:pos="4320"/>
        </w:tabs>
        <w:ind w:left="4320" w:hanging="360"/>
      </w:pPr>
      <w:rPr>
        <w:rFonts w:ascii="Wingdings" w:hAnsi="Wingdings"/>
      </w:rPr>
    </w:lvl>
    <w:lvl w:ilvl="6" w:tplc="235E5134">
      <w:start w:val="1"/>
      <w:numFmt w:val="bullet"/>
      <w:lvlText w:val=""/>
      <w:lvlJc w:val="left"/>
      <w:pPr>
        <w:tabs>
          <w:tab w:val="num" w:pos="5040"/>
        </w:tabs>
        <w:ind w:left="5040" w:hanging="360"/>
      </w:pPr>
      <w:rPr>
        <w:rFonts w:ascii="Symbol" w:hAnsi="Symbol"/>
      </w:rPr>
    </w:lvl>
    <w:lvl w:ilvl="7" w:tplc="86D40E9A">
      <w:start w:val="1"/>
      <w:numFmt w:val="bullet"/>
      <w:lvlText w:val="o"/>
      <w:lvlJc w:val="left"/>
      <w:pPr>
        <w:tabs>
          <w:tab w:val="num" w:pos="5760"/>
        </w:tabs>
        <w:ind w:left="5760" w:hanging="360"/>
      </w:pPr>
      <w:rPr>
        <w:rFonts w:ascii="Courier New" w:hAnsi="Courier New"/>
      </w:rPr>
    </w:lvl>
    <w:lvl w:ilvl="8" w:tplc="7470473A">
      <w:start w:val="1"/>
      <w:numFmt w:val="bullet"/>
      <w:lvlText w:val=""/>
      <w:lvlJc w:val="left"/>
      <w:pPr>
        <w:tabs>
          <w:tab w:val="num" w:pos="6480"/>
        </w:tabs>
        <w:ind w:left="6480" w:hanging="360"/>
      </w:pPr>
      <w:rPr>
        <w:rFonts w:ascii="Wingdings" w:hAnsi="Wingdings"/>
      </w:rPr>
    </w:lvl>
  </w:abstractNum>
  <w:abstractNum w:abstractNumId="39" w15:restartNumberingAfterBreak="0">
    <w:nsid w:val="7DF627FE"/>
    <w:multiLevelType w:val="hybridMultilevel"/>
    <w:tmpl w:val="7DF627FE"/>
    <w:lvl w:ilvl="0" w:tplc="0CB24DB2">
      <w:start w:val="1"/>
      <w:numFmt w:val="bullet"/>
      <w:lvlText w:val=""/>
      <w:lvlJc w:val="left"/>
      <w:pPr>
        <w:tabs>
          <w:tab w:val="num" w:pos="720"/>
        </w:tabs>
        <w:ind w:left="720" w:hanging="360"/>
      </w:pPr>
      <w:rPr>
        <w:rFonts w:ascii="Symbol" w:hAnsi="Symbol"/>
      </w:rPr>
    </w:lvl>
    <w:lvl w:ilvl="1" w:tplc="0DFCD78C">
      <w:start w:val="1"/>
      <w:numFmt w:val="bullet"/>
      <w:lvlText w:val="o"/>
      <w:lvlJc w:val="left"/>
      <w:pPr>
        <w:tabs>
          <w:tab w:val="num" w:pos="1440"/>
        </w:tabs>
        <w:ind w:left="1440" w:hanging="360"/>
      </w:pPr>
      <w:rPr>
        <w:rFonts w:ascii="Courier New" w:hAnsi="Courier New"/>
      </w:rPr>
    </w:lvl>
    <w:lvl w:ilvl="2" w:tplc="C58ACBB0">
      <w:start w:val="1"/>
      <w:numFmt w:val="bullet"/>
      <w:lvlText w:val=""/>
      <w:lvlJc w:val="left"/>
      <w:pPr>
        <w:tabs>
          <w:tab w:val="num" w:pos="2160"/>
        </w:tabs>
        <w:ind w:left="2160" w:hanging="360"/>
      </w:pPr>
      <w:rPr>
        <w:rFonts w:ascii="Wingdings" w:hAnsi="Wingdings"/>
      </w:rPr>
    </w:lvl>
    <w:lvl w:ilvl="3" w:tplc="A02892AE">
      <w:start w:val="1"/>
      <w:numFmt w:val="bullet"/>
      <w:lvlText w:val=""/>
      <w:lvlJc w:val="left"/>
      <w:pPr>
        <w:tabs>
          <w:tab w:val="num" w:pos="2880"/>
        </w:tabs>
        <w:ind w:left="2880" w:hanging="360"/>
      </w:pPr>
      <w:rPr>
        <w:rFonts w:ascii="Symbol" w:hAnsi="Symbol"/>
      </w:rPr>
    </w:lvl>
    <w:lvl w:ilvl="4" w:tplc="AB4E6786">
      <w:start w:val="1"/>
      <w:numFmt w:val="bullet"/>
      <w:lvlText w:val="o"/>
      <w:lvlJc w:val="left"/>
      <w:pPr>
        <w:tabs>
          <w:tab w:val="num" w:pos="3600"/>
        </w:tabs>
        <w:ind w:left="3600" w:hanging="360"/>
      </w:pPr>
      <w:rPr>
        <w:rFonts w:ascii="Courier New" w:hAnsi="Courier New"/>
      </w:rPr>
    </w:lvl>
    <w:lvl w:ilvl="5" w:tplc="E7569452">
      <w:start w:val="1"/>
      <w:numFmt w:val="bullet"/>
      <w:lvlText w:val=""/>
      <w:lvlJc w:val="left"/>
      <w:pPr>
        <w:tabs>
          <w:tab w:val="num" w:pos="4320"/>
        </w:tabs>
        <w:ind w:left="4320" w:hanging="360"/>
      </w:pPr>
      <w:rPr>
        <w:rFonts w:ascii="Wingdings" w:hAnsi="Wingdings"/>
      </w:rPr>
    </w:lvl>
    <w:lvl w:ilvl="6" w:tplc="A49A301E">
      <w:start w:val="1"/>
      <w:numFmt w:val="bullet"/>
      <w:lvlText w:val=""/>
      <w:lvlJc w:val="left"/>
      <w:pPr>
        <w:tabs>
          <w:tab w:val="num" w:pos="5040"/>
        </w:tabs>
        <w:ind w:left="5040" w:hanging="360"/>
      </w:pPr>
      <w:rPr>
        <w:rFonts w:ascii="Symbol" w:hAnsi="Symbol"/>
      </w:rPr>
    </w:lvl>
    <w:lvl w:ilvl="7" w:tplc="7ECCE56E">
      <w:start w:val="1"/>
      <w:numFmt w:val="bullet"/>
      <w:lvlText w:val="o"/>
      <w:lvlJc w:val="left"/>
      <w:pPr>
        <w:tabs>
          <w:tab w:val="num" w:pos="5760"/>
        </w:tabs>
        <w:ind w:left="5760" w:hanging="360"/>
      </w:pPr>
      <w:rPr>
        <w:rFonts w:ascii="Courier New" w:hAnsi="Courier New"/>
      </w:rPr>
    </w:lvl>
    <w:lvl w:ilvl="8" w:tplc="479A7236">
      <w:start w:val="1"/>
      <w:numFmt w:val="bullet"/>
      <w:lvlText w:val=""/>
      <w:lvlJc w:val="left"/>
      <w:pPr>
        <w:tabs>
          <w:tab w:val="num" w:pos="6480"/>
        </w:tabs>
        <w:ind w:left="6480" w:hanging="360"/>
      </w:pPr>
      <w:rPr>
        <w:rFonts w:ascii="Wingdings" w:hAnsi="Wingdings"/>
      </w:rPr>
    </w:lvl>
  </w:abstractNum>
  <w:abstractNum w:abstractNumId="40" w15:restartNumberingAfterBreak="0">
    <w:nsid w:val="7DF627FF"/>
    <w:multiLevelType w:val="hybridMultilevel"/>
    <w:tmpl w:val="7DF627FF"/>
    <w:lvl w:ilvl="0" w:tplc="F59294A6">
      <w:start w:val="1"/>
      <w:numFmt w:val="bullet"/>
      <w:lvlText w:val=""/>
      <w:lvlJc w:val="left"/>
      <w:pPr>
        <w:tabs>
          <w:tab w:val="num" w:pos="720"/>
        </w:tabs>
        <w:ind w:left="720" w:hanging="360"/>
      </w:pPr>
      <w:rPr>
        <w:rFonts w:ascii="Symbol" w:hAnsi="Symbol"/>
      </w:rPr>
    </w:lvl>
    <w:lvl w:ilvl="1" w:tplc="36F8222A">
      <w:start w:val="1"/>
      <w:numFmt w:val="bullet"/>
      <w:lvlText w:val="o"/>
      <w:lvlJc w:val="left"/>
      <w:pPr>
        <w:tabs>
          <w:tab w:val="num" w:pos="1440"/>
        </w:tabs>
        <w:ind w:left="1440" w:hanging="360"/>
      </w:pPr>
      <w:rPr>
        <w:rFonts w:ascii="Courier New" w:hAnsi="Courier New"/>
      </w:rPr>
    </w:lvl>
    <w:lvl w:ilvl="2" w:tplc="EB8E4766">
      <w:start w:val="1"/>
      <w:numFmt w:val="bullet"/>
      <w:lvlText w:val=""/>
      <w:lvlJc w:val="left"/>
      <w:pPr>
        <w:tabs>
          <w:tab w:val="num" w:pos="2160"/>
        </w:tabs>
        <w:ind w:left="2160" w:hanging="360"/>
      </w:pPr>
      <w:rPr>
        <w:rFonts w:ascii="Wingdings" w:hAnsi="Wingdings"/>
      </w:rPr>
    </w:lvl>
    <w:lvl w:ilvl="3" w:tplc="94E0D35A">
      <w:start w:val="1"/>
      <w:numFmt w:val="bullet"/>
      <w:lvlText w:val=""/>
      <w:lvlJc w:val="left"/>
      <w:pPr>
        <w:tabs>
          <w:tab w:val="num" w:pos="2880"/>
        </w:tabs>
        <w:ind w:left="2880" w:hanging="360"/>
      </w:pPr>
      <w:rPr>
        <w:rFonts w:ascii="Symbol" w:hAnsi="Symbol"/>
      </w:rPr>
    </w:lvl>
    <w:lvl w:ilvl="4" w:tplc="AC66329A">
      <w:start w:val="1"/>
      <w:numFmt w:val="bullet"/>
      <w:lvlText w:val="o"/>
      <w:lvlJc w:val="left"/>
      <w:pPr>
        <w:tabs>
          <w:tab w:val="num" w:pos="3600"/>
        </w:tabs>
        <w:ind w:left="3600" w:hanging="360"/>
      </w:pPr>
      <w:rPr>
        <w:rFonts w:ascii="Courier New" w:hAnsi="Courier New"/>
      </w:rPr>
    </w:lvl>
    <w:lvl w:ilvl="5" w:tplc="A7388E2A">
      <w:start w:val="1"/>
      <w:numFmt w:val="bullet"/>
      <w:lvlText w:val=""/>
      <w:lvlJc w:val="left"/>
      <w:pPr>
        <w:tabs>
          <w:tab w:val="num" w:pos="4320"/>
        </w:tabs>
        <w:ind w:left="4320" w:hanging="360"/>
      </w:pPr>
      <w:rPr>
        <w:rFonts w:ascii="Wingdings" w:hAnsi="Wingdings"/>
      </w:rPr>
    </w:lvl>
    <w:lvl w:ilvl="6" w:tplc="4DA63218">
      <w:start w:val="1"/>
      <w:numFmt w:val="bullet"/>
      <w:lvlText w:val=""/>
      <w:lvlJc w:val="left"/>
      <w:pPr>
        <w:tabs>
          <w:tab w:val="num" w:pos="5040"/>
        </w:tabs>
        <w:ind w:left="5040" w:hanging="360"/>
      </w:pPr>
      <w:rPr>
        <w:rFonts w:ascii="Symbol" w:hAnsi="Symbol"/>
      </w:rPr>
    </w:lvl>
    <w:lvl w:ilvl="7" w:tplc="2A009B90">
      <w:start w:val="1"/>
      <w:numFmt w:val="bullet"/>
      <w:lvlText w:val="o"/>
      <w:lvlJc w:val="left"/>
      <w:pPr>
        <w:tabs>
          <w:tab w:val="num" w:pos="5760"/>
        </w:tabs>
        <w:ind w:left="5760" w:hanging="360"/>
      </w:pPr>
      <w:rPr>
        <w:rFonts w:ascii="Courier New" w:hAnsi="Courier New"/>
      </w:rPr>
    </w:lvl>
    <w:lvl w:ilvl="8" w:tplc="738431DA">
      <w:start w:val="1"/>
      <w:numFmt w:val="bullet"/>
      <w:lvlText w:val=""/>
      <w:lvlJc w:val="left"/>
      <w:pPr>
        <w:tabs>
          <w:tab w:val="num" w:pos="6480"/>
        </w:tabs>
        <w:ind w:left="6480" w:hanging="360"/>
      </w:pPr>
      <w:rPr>
        <w:rFonts w:ascii="Wingdings" w:hAnsi="Wingdings"/>
      </w:rPr>
    </w:lvl>
  </w:abstractNum>
  <w:abstractNum w:abstractNumId="41" w15:restartNumberingAfterBreak="0">
    <w:nsid w:val="7DF62800"/>
    <w:multiLevelType w:val="hybridMultilevel"/>
    <w:tmpl w:val="7DF62800"/>
    <w:lvl w:ilvl="0" w:tplc="7D72F4DC">
      <w:start w:val="1"/>
      <w:numFmt w:val="bullet"/>
      <w:lvlText w:val=""/>
      <w:lvlJc w:val="left"/>
      <w:pPr>
        <w:tabs>
          <w:tab w:val="num" w:pos="720"/>
        </w:tabs>
        <w:ind w:left="720" w:hanging="360"/>
      </w:pPr>
      <w:rPr>
        <w:rFonts w:ascii="Symbol" w:hAnsi="Symbol"/>
      </w:rPr>
    </w:lvl>
    <w:lvl w:ilvl="1" w:tplc="2A149A9E">
      <w:start w:val="1"/>
      <w:numFmt w:val="bullet"/>
      <w:lvlText w:val="o"/>
      <w:lvlJc w:val="left"/>
      <w:pPr>
        <w:tabs>
          <w:tab w:val="num" w:pos="1440"/>
        </w:tabs>
        <w:ind w:left="1440" w:hanging="360"/>
      </w:pPr>
      <w:rPr>
        <w:rFonts w:ascii="Courier New" w:hAnsi="Courier New"/>
      </w:rPr>
    </w:lvl>
    <w:lvl w:ilvl="2" w:tplc="3F224824">
      <w:start w:val="1"/>
      <w:numFmt w:val="bullet"/>
      <w:lvlText w:val=""/>
      <w:lvlJc w:val="left"/>
      <w:pPr>
        <w:tabs>
          <w:tab w:val="num" w:pos="2160"/>
        </w:tabs>
        <w:ind w:left="2160" w:hanging="360"/>
      </w:pPr>
      <w:rPr>
        <w:rFonts w:ascii="Wingdings" w:hAnsi="Wingdings"/>
      </w:rPr>
    </w:lvl>
    <w:lvl w:ilvl="3" w:tplc="D9CAB544">
      <w:start w:val="1"/>
      <w:numFmt w:val="bullet"/>
      <w:lvlText w:val=""/>
      <w:lvlJc w:val="left"/>
      <w:pPr>
        <w:tabs>
          <w:tab w:val="num" w:pos="2880"/>
        </w:tabs>
        <w:ind w:left="2880" w:hanging="360"/>
      </w:pPr>
      <w:rPr>
        <w:rFonts w:ascii="Symbol" w:hAnsi="Symbol"/>
      </w:rPr>
    </w:lvl>
    <w:lvl w:ilvl="4" w:tplc="964A1AA0">
      <w:start w:val="1"/>
      <w:numFmt w:val="bullet"/>
      <w:lvlText w:val="o"/>
      <w:lvlJc w:val="left"/>
      <w:pPr>
        <w:tabs>
          <w:tab w:val="num" w:pos="3600"/>
        </w:tabs>
        <w:ind w:left="3600" w:hanging="360"/>
      </w:pPr>
      <w:rPr>
        <w:rFonts w:ascii="Courier New" w:hAnsi="Courier New"/>
      </w:rPr>
    </w:lvl>
    <w:lvl w:ilvl="5" w:tplc="CC12648E">
      <w:start w:val="1"/>
      <w:numFmt w:val="bullet"/>
      <w:lvlText w:val=""/>
      <w:lvlJc w:val="left"/>
      <w:pPr>
        <w:tabs>
          <w:tab w:val="num" w:pos="4320"/>
        </w:tabs>
        <w:ind w:left="4320" w:hanging="360"/>
      </w:pPr>
      <w:rPr>
        <w:rFonts w:ascii="Wingdings" w:hAnsi="Wingdings"/>
      </w:rPr>
    </w:lvl>
    <w:lvl w:ilvl="6" w:tplc="F9E6ABE0">
      <w:start w:val="1"/>
      <w:numFmt w:val="bullet"/>
      <w:lvlText w:val=""/>
      <w:lvlJc w:val="left"/>
      <w:pPr>
        <w:tabs>
          <w:tab w:val="num" w:pos="5040"/>
        </w:tabs>
        <w:ind w:left="5040" w:hanging="360"/>
      </w:pPr>
      <w:rPr>
        <w:rFonts w:ascii="Symbol" w:hAnsi="Symbol"/>
      </w:rPr>
    </w:lvl>
    <w:lvl w:ilvl="7" w:tplc="39302F5E">
      <w:start w:val="1"/>
      <w:numFmt w:val="bullet"/>
      <w:lvlText w:val="o"/>
      <w:lvlJc w:val="left"/>
      <w:pPr>
        <w:tabs>
          <w:tab w:val="num" w:pos="5760"/>
        </w:tabs>
        <w:ind w:left="5760" w:hanging="360"/>
      </w:pPr>
      <w:rPr>
        <w:rFonts w:ascii="Courier New" w:hAnsi="Courier New"/>
      </w:rPr>
    </w:lvl>
    <w:lvl w:ilvl="8" w:tplc="B1DCB314">
      <w:start w:val="1"/>
      <w:numFmt w:val="bullet"/>
      <w:lvlText w:val=""/>
      <w:lvlJc w:val="left"/>
      <w:pPr>
        <w:tabs>
          <w:tab w:val="num" w:pos="6480"/>
        </w:tabs>
        <w:ind w:left="6480" w:hanging="360"/>
      </w:pPr>
      <w:rPr>
        <w:rFonts w:ascii="Wingdings" w:hAnsi="Wingdings"/>
      </w:rPr>
    </w:lvl>
  </w:abstractNum>
  <w:abstractNum w:abstractNumId="42" w15:restartNumberingAfterBreak="0">
    <w:nsid w:val="7DF62801"/>
    <w:multiLevelType w:val="hybridMultilevel"/>
    <w:tmpl w:val="7DF62801"/>
    <w:lvl w:ilvl="0" w:tplc="98A477DA">
      <w:start w:val="1"/>
      <w:numFmt w:val="bullet"/>
      <w:lvlText w:val=""/>
      <w:lvlJc w:val="left"/>
      <w:pPr>
        <w:tabs>
          <w:tab w:val="num" w:pos="720"/>
        </w:tabs>
        <w:ind w:left="720" w:hanging="360"/>
      </w:pPr>
      <w:rPr>
        <w:rFonts w:ascii="Symbol" w:hAnsi="Symbol"/>
      </w:rPr>
    </w:lvl>
    <w:lvl w:ilvl="1" w:tplc="45008D72">
      <w:start w:val="1"/>
      <w:numFmt w:val="bullet"/>
      <w:lvlText w:val="o"/>
      <w:lvlJc w:val="left"/>
      <w:pPr>
        <w:tabs>
          <w:tab w:val="num" w:pos="1440"/>
        </w:tabs>
        <w:ind w:left="1440" w:hanging="360"/>
      </w:pPr>
      <w:rPr>
        <w:rFonts w:ascii="Courier New" w:hAnsi="Courier New"/>
      </w:rPr>
    </w:lvl>
    <w:lvl w:ilvl="2" w:tplc="EBACE616">
      <w:start w:val="1"/>
      <w:numFmt w:val="bullet"/>
      <w:lvlText w:val=""/>
      <w:lvlJc w:val="left"/>
      <w:pPr>
        <w:tabs>
          <w:tab w:val="num" w:pos="2160"/>
        </w:tabs>
        <w:ind w:left="2160" w:hanging="360"/>
      </w:pPr>
      <w:rPr>
        <w:rFonts w:ascii="Wingdings" w:hAnsi="Wingdings"/>
      </w:rPr>
    </w:lvl>
    <w:lvl w:ilvl="3" w:tplc="595C8606">
      <w:start w:val="1"/>
      <w:numFmt w:val="bullet"/>
      <w:lvlText w:val=""/>
      <w:lvlJc w:val="left"/>
      <w:pPr>
        <w:tabs>
          <w:tab w:val="num" w:pos="2880"/>
        </w:tabs>
        <w:ind w:left="2880" w:hanging="360"/>
      </w:pPr>
      <w:rPr>
        <w:rFonts w:ascii="Symbol" w:hAnsi="Symbol"/>
      </w:rPr>
    </w:lvl>
    <w:lvl w:ilvl="4" w:tplc="1FDC869C">
      <w:start w:val="1"/>
      <w:numFmt w:val="bullet"/>
      <w:lvlText w:val="o"/>
      <w:lvlJc w:val="left"/>
      <w:pPr>
        <w:tabs>
          <w:tab w:val="num" w:pos="3600"/>
        </w:tabs>
        <w:ind w:left="3600" w:hanging="360"/>
      </w:pPr>
      <w:rPr>
        <w:rFonts w:ascii="Courier New" w:hAnsi="Courier New"/>
      </w:rPr>
    </w:lvl>
    <w:lvl w:ilvl="5" w:tplc="7A7088D4">
      <w:start w:val="1"/>
      <w:numFmt w:val="bullet"/>
      <w:lvlText w:val=""/>
      <w:lvlJc w:val="left"/>
      <w:pPr>
        <w:tabs>
          <w:tab w:val="num" w:pos="4320"/>
        </w:tabs>
        <w:ind w:left="4320" w:hanging="360"/>
      </w:pPr>
      <w:rPr>
        <w:rFonts w:ascii="Wingdings" w:hAnsi="Wingdings"/>
      </w:rPr>
    </w:lvl>
    <w:lvl w:ilvl="6" w:tplc="CBDA2220">
      <w:start w:val="1"/>
      <w:numFmt w:val="bullet"/>
      <w:lvlText w:val=""/>
      <w:lvlJc w:val="left"/>
      <w:pPr>
        <w:tabs>
          <w:tab w:val="num" w:pos="5040"/>
        </w:tabs>
        <w:ind w:left="5040" w:hanging="360"/>
      </w:pPr>
      <w:rPr>
        <w:rFonts w:ascii="Symbol" w:hAnsi="Symbol"/>
      </w:rPr>
    </w:lvl>
    <w:lvl w:ilvl="7" w:tplc="8B9AFE68">
      <w:start w:val="1"/>
      <w:numFmt w:val="bullet"/>
      <w:lvlText w:val="o"/>
      <w:lvlJc w:val="left"/>
      <w:pPr>
        <w:tabs>
          <w:tab w:val="num" w:pos="5760"/>
        </w:tabs>
        <w:ind w:left="5760" w:hanging="360"/>
      </w:pPr>
      <w:rPr>
        <w:rFonts w:ascii="Courier New" w:hAnsi="Courier New"/>
      </w:rPr>
    </w:lvl>
    <w:lvl w:ilvl="8" w:tplc="A2BA53E6">
      <w:start w:val="1"/>
      <w:numFmt w:val="bullet"/>
      <w:lvlText w:val=""/>
      <w:lvlJc w:val="left"/>
      <w:pPr>
        <w:tabs>
          <w:tab w:val="num" w:pos="6480"/>
        </w:tabs>
        <w:ind w:left="6480" w:hanging="360"/>
      </w:pPr>
      <w:rPr>
        <w:rFonts w:ascii="Wingdings" w:hAnsi="Wingdings"/>
      </w:rPr>
    </w:lvl>
  </w:abstractNum>
  <w:abstractNum w:abstractNumId="43" w15:restartNumberingAfterBreak="0">
    <w:nsid w:val="7DF62802"/>
    <w:multiLevelType w:val="hybridMultilevel"/>
    <w:tmpl w:val="7DF62802"/>
    <w:lvl w:ilvl="0" w:tplc="4DF63434">
      <w:start w:val="1"/>
      <w:numFmt w:val="bullet"/>
      <w:lvlText w:val=""/>
      <w:lvlJc w:val="left"/>
      <w:pPr>
        <w:tabs>
          <w:tab w:val="num" w:pos="720"/>
        </w:tabs>
        <w:ind w:left="720" w:hanging="360"/>
      </w:pPr>
      <w:rPr>
        <w:rFonts w:ascii="Symbol" w:hAnsi="Symbol"/>
      </w:rPr>
    </w:lvl>
    <w:lvl w:ilvl="1" w:tplc="035C2176">
      <w:start w:val="1"/>
      <w:numFmt w:val="bullet"/>
      <w:lvlText w:val="o"/>
      <w:lvlJc w:val="left"/>
      <w:pPr>
        <w:tabs>
          <w:tab w:val="num" w:pos="1440"/>
        </w:tabs>
        <w:ind w:left="1440" w:hanging="360"/>
      </w:pPr>
      <w:rPr>
        <w:rFonts w:ascii="Courier New" w:hAnsi="Courier New"/>
      </w:rPr>
    </w:lvl>
    <w:lvl w:ilvl="2" w:tplc="EF3C6A50">
      <w:start w:val="1"/>
      <w:numFmt w:val="bullet"/>
      <w:lvlText w:val=""/>
      <w:lvlJc w:val="left"/>
      <w:pPr>
        <w:tabs>
          <w:tab w:val="num" w:pos="2160"/>
        </w:tabs>
        <w:ind w:left="2160" w:hanging="360"/>
      </w:pPr>
      <w:rPr>
        <w:rFonts w:ascii="Wingdings" w:hAnsi="Wingdings"/>
      </w:rPr>
    </w:lvl>
    <w:lvl w:ilvl="3" w:tplc="133C6448">
      <w:start w:val="1"/>
      <w:numFmt w:val="bullet"/>
      <w:lvlText w:val=""/>
      <w:lvlJc w:val="left"/>
      <w:pPr>
        <w:tabs>
          <w:tab w:val="num" w:pos="2880"/>
        </w:tabs>
        <w:ind w:left="2880" w:hanging="360"/>
      </w:pPr>
      <w:rPr>
        <w:rFonts w:ascii="Symbol" w:hAnsi="Symbol"/>
      </w:rPr>
    </w:lvl>
    <w:lvl w:ilvl="4" w:tplc="7ACC8188">
      <w:start w:val="1"/>
      <w:numFmt w:val="bullet"/>
      <w:lvlText w:val="o"/>
      <w:lvlJc w:val="left"/>
      <w:pPr>
        <w:tabs>
          <w:tab w:val="num" w:pos="3600"/>
        </w:tabs>
        <w:ind w:left="3600" w:hanging="360"/>
      </w:pPr>
      <w:rPr>
        <w:rFonts w:ascii="Courier New" w:hAnsi="Courier New"/>
      </w:rPr>
    </w:lvl>
    <w:lvl w:ilvl="5" w:tplc="BDAABCE6">
      <w:start w:val="1"/>
      <w:numFmt w:val="bullet"/>
      <w:lvlText w:val=""/>
      <w:lvlJc w:val="left"/>
      <w:pPr>
        <w:tabs>
          <w:tab w:val="num" w:pos="4320"/>
        </w:tabs>
        <w:ind w:left="4320" w:hanging="360"/>
      </w:pPr>
      <w:rPr>
        <w:rFonts w:ascii="Wingdings" w:hAnsi="Wingdings"/>
      </w:rPr>
    </w:lvl>
    <w:lvl w:ilvl="6" w:tplc="3E1AF43E">
      <w:start w:val="1"/>
      <w:numFmt w:val="bullet"/>
      <w:lvlText w:val=""/>
      <w:lvlJc w:val="left"/>
      <w:pPr>
        <w:tabs>
          <w:tab w:val="num" w:pos="5040"/>
        </w:tabs>
        <w:ind w:left="5040" w:hanging="360"/>
      </w:pPr>
      <w:rPr>
        <w:rFonts w:ascii="Symbol" w:hAnsi="Symbol"/>
      </w:rPr>
    </w:lvl>
    <w:lvl w:ilvl="7" w:tplc="AF4A297C">
      <w:start w:val="1"/>
      <w:numFmt w:val="bullet"/>
      <w:lvlText w:val="o"/>
      <w:lvlJc w:val="left"/>
      <w:pPr>
        <w:tabs>
          <w:tab w:val="num" w:pos="5760"/>
        </w:tabs>
        <w:ind w:left="5760" w:hanging="360"/>
      </w:pPr>
      <w:rPr>
        <w:rFonts w:ascii="Courier New" w:hAnsi="Courier New"/>
      </w:rPr>
    </w:lvl>
    <w:lvl w:ilvl="8" w:tplc="D7F2F904">
      <w:start w:val="1"/>
      <w:numFmt w:val="bullet"/>
      <w:lvlText w:val=""/>
      <w:lvlJc w:val="left"/>
      <w:pPr>
        <w:tabs>
          <w:tab w:val="num" w:pos="6480"/>
        </w:tabs>
        <w:ind w:left="6480" w:hanging="360"/>
      </w:pPr>
      <w:rPr>
        <w:rFonts w:ascii="Wingdings" w:hAnsi="Wingdings"/>
      </w:rPr>
    </w:lvl>
  </w:abstractNum>
  <w:abstractNum w:abstractNumId="44" w15:restartNumberingAfterBreak="0">
    <w:nsid w:val="7DF62803"/>
    <w:multiLevelType w:val="hybridMultilevel"/>
    <w:tmpl w:val="7DF62803"/>
    <w:lvl w:ilvl="0" w:tplc="C8FE6DA8">
      <w:start w:val="1"/>
      <w:numFmt w:val="bullet"/>
      <w:lvlText w:val=""/>
      <w:lvlJc w:val="left"/>
      <w:pPr>
        <w:tabs>
          <w:tab w:val="num" w:pos="720"/>
        </w:tabs>
        <w:ind w:left="720" w:hanging="360"/>
      </w:pPr>
      <w:rPr>
        <w:rFonts w:ascii="Symbol" w:hAnsi="Symbol"/>
      </w:rPr>
    </w:lvl>
    <w:lvl w:ilvl="1" w:tplc="60FACA90">
      <w:start w:val="1"/>
      <w:numFmt w:val="bullet"/>
      <w:lvlText w:val="o"/>
      <w:lvlJc w:val="left"/>
      <w:pPr>
        <w:tabs>
          <w:tab w:val="num" w:pos="1440"/>
        </w:tabs>
        <w:ind w:left="1440" w:hanging="360"/>
      </w:pPr>
      <w:rPr>
        <w:rFonts w:ascii="Courier New" w:hAnsi="Courier New"/>
      </w:rPr>
    </w:lvl>
    <w:lvl w:ilvl="2" w:tplc="A58434E8">
      <w:start w:val="1"/>
      <w:numFmt w:val="bullet"/>
      <w:lvlText w:val=""/>
      <w:lvlJc w:val="left"/>
      <w:pPr>
        <w:tabs>
          <w:tab w:val="num" w:pos="2160"/>
        </w:tabs>
        <w:ind w:left="2160" w:hanging="360"/>
      </w:pPr>
      <w:rPr>
        <w:rFonts w:ascii="Wingdings" w:hAnsi="Wingdings"/>
      </w:rPr>
    </w:lvl>
    <w:lvl w:ilvl="3" w:tplc="0F56A07A">
      <w:start w:val="1"/>
      <w:numFmt w:val="bullet"/>
      <w:lvlText w:val=""/>
      <w:lvlJc w:val="left"/>
      <w:pPr>
        <w:tabs>
          <w:tab w:val="num" w:pos="2880"/>
        </w:tabs>
        <w:ind w:left="2880" w:hanging="360"/>
      </w:pPr>
      <w:rPr>
        <w:rFonts w:ascii="Symbol" w:hAnsi="Symbol"/>
      </w:rPr>
    </w:lvl>
    <w:lvl w:ilvl="4" w:tplc="F0C09E9A">
      <w:start w:val="1"/>
      <w:numFmt w:val="bullet"/>
      <w:lvlText w:val="o"/>
      <w:lvlJc w:val="left"/>
      <w:pPr>
        <w:tabs>
          <w:tab w:val="num" w:pos="3600"/>
        </w:tabs>
        <w:ind w:left="3600" w:hanging="360"/>
      </w:pPr>
      <w:rPr>
        <w:rFonts w:ascii="Courier New" w:hAnsi="Courier New"/>
      </w:rPr>
    </w:lvl>
    <w:lvl w:ilvl="5" w:tplc="0F64C5F0">
      <w:start w:val="1"/>
      <w:numFmt w:val="bullet"/>
      <w:lvlText w:val=""/>
      <w:lvlJc w:val="left"/>
      <w:pPr>
        <w:tabs>
          <w:tab w:val="num" w:pos="4320"/>
        </w:tabs>
        <w:ind w:left="4320" w:hanging="360"/>
      </w:pPr>
      <w:rPr>
        <w:rFonts w:ascii="Wingdings" w:hAnsi="Wingdings"/>
      </w:rPr>
    </w:lvl>
    <w:lvl w:ilvl="6" w:tplc="24AE88E2">
      <w:start w:val="1"/>
      <w:numFmt w:val="bullet"/>
      <w:lvlText w:val=""/>
      <w:lvlJc w:val="left"/>
      <w:pPr>
        <w:tabs>
          <w:tab w:val="num" w:pos="5040"/>
        </w:tabs>
        <w:ind w:left="5040" w:hanging="360"/>
      </w:pPr>
      <w:rPr>
        <w:rFonts w:ascii="Symbol" w:hAnsi="Symbol"/>
      </w:rPr>
    </w:lvl>
    <w:lvl w:ilvl="7" w:tplc="C80023AC">
      <w:start w:val="1"/>
      <w:numFmt w:val="bullet"/>
      <w:lvlText w:val="o"/>
      <w:lvlJc w:val="left"/>
      <w:pPr>
        <w:tabs>
          <w:tab w:val="num" w:pos="5760"/>
        </w:tabs>
        <w:ind w:left="5760" w:hanging="360"/>
      </w:pPr>
      <w:rPr>
        <w:rFonts w:ascii="Courier New" w:hAnsi="Courier New"/>
      </w:rPr>
    </w:lvl>
    <w:lvl w:ilvl="8" w:tplc="D56E853A">
      <w:start w:val="1"/>
      <w:numFmt w:val="bullet"/>
      <w:lvlText w:val=""/>
      <w:lvlJc w:val="left"/>
      <w:pPr>
        <w:tabs>
          <w:tab w:val="num" w:pos="6480"/>
        </w:tabs>
        <w:ind w:left="6480" w:hanging="360"/>
      </w:pPr>
      <w:rPr>
        <w:rFonts w:ascii="Wingdings" w:hAnsi="Wingdings"/>
      </w:rPr>
    </w:lvl>
  </w:abstractNum>
  <w:abstractNum w:abstractNumId="45" w15:restartNumberingAfterBreak="0">
    <w:nsid w:val="7DF62804"/>
    <w:multiLevelType w:val="hybridMultilevel"/>
    <w:tmpl w:val="7DF62804"/>
    <w:lvl w:ilvl="0" w:tplc="67744456">
      <w:start w:val="1"/>
      <w:numFmt w:val="bullet"/>
      <w:lvlText w:val=""/>
      <w:lvlJc w:val="left"/>
      <w:pPr>
        <w:tabs>
          <w:tab w:val="num" w:pos="720"/>
        </w:tabs>
        <w:ind w:left="720" w:hanging="360"/>
      </w:pPr>
      <w:rPr>
        <w:rFonts w:ascii="Symbol" w:hAnsi="Symbol"/>
      </w:rPr>
    </w:lvl>
    <w:lvl w:ilvl="1" w:tplc="118214E8">
      <w:start w:val="1"/>
      <w:numFmt w:val="bullet"/>
      <w:lvlText w:val="o"/>
      <w:lvlJc w:val="left"/>
      <w:pPr>
        <w:tabs>
          <w:tab w:val="num" w:pos="1440"/>
        </w:tabs>
        <w:ind w:left="1440" w:hanging="360"/>
      </w:pPr>
      <w:rPr>
        <w:rFonts w:ascii="Courier New" w:hAnsi="Courier New"/>
      </w:rPr>
    </w:lvl>
    <w:lvl w:ilvl="2" w:tplc="7DBE525E">
      <w:start w:val="1"/>
      <w:numFmt w:val="bullet"/>
      <w:lvlText w:val=""/>
      <w:lvlJc w:val="left"/>
      <w:pPr>
        <w:tabs>
          <w:tab w:val="num" w:pos="2160"/>
        </w:tabs>
        <w:ind w:left="2160" w:hanging="360"/>
      </w:pPr>
      <w:rPr>
        <w:rFonts w:ascii="Wingdings" w:hAnsi="Wingdings"/>
      </w:rPr>
    </w:lvl>
    <w:lvl w:ilvl="3" w:tplc="617AF4FE">
      <w:start w:val="1"/>
      <w:numFmt w:val="bullet"/>
      <w:lvlText w:val=""/>
      <w:lvlJc w:val="left"/>
      <w:pPr>
        <w:tabs>
          <w:tab w:val="num" w:pos="2880"/>
        </w:tabs>
        <w:ind w:left="2880" w:hanging="360"/>
      </w:pPr>
      <w:rPr>
        <w:rFonts w:ascii="Symbol" w:hAnsi="Symbol"/>
      </w:rPr>
    </w:lvl>
    <w:lvl w:ilvl="4" w:tplc="33EEB240">
      <w:start w:val="1"/>
      <w:numFmt w:val="bullet"/>
      <w:lvlText w:val="o"/>
      <w:lvlJc w:val="left"/>
      <w:pPr>
        <w:tabs>
          <w:tab w:val="num" w:pos="3600"/>
        </w:tabs>
        <w:ind w:left="3600" w:hanging="360"/>
      </w:pPr>
      <w:rPr>
        <w:rFonts w:ascii="Courier New" w:hAnsi="Courier New"/>
      </w:rPr>
    </w:lvl>
    <w:lvl w:ilvl="5" w:tplc="F8C42EAC">
      <w:start w:val="1"/>
      <w:numFmt w:val="bullet"/>
      <w:lvlText w:val=""/>
      <w:lvlJc w:val="left"/>
      <w:pPr>
        <w:tabs>
          <w:tab w:val="num" w:pos="4320"/>
        </w:tabs>
        <w:ind w:left="4320" w:hanging="360"/>
      </w:pPr>
      <w:rPr>
        <w:rFonts w:ascii="Wingdings" w:hAnsi="Wingdings"/>
      </w:rPr>
    </w:lvl>
    <w:lvl w:ilvl="6" w:tplc="E972802A">
      <w:start w:val="1"/>
      <w:numFmt w:val="bullet"/>
      <w:lvlText w:val=""/>
      <w:lvlJc w:val="left"/>
      <w:pPr>
        <w:tabs>
          <w:tab w:val="num" w:pos="5040"/>
        </w:tabs>
        <w:ind w:left="5040" w:hanging="360"/>
      </w:pPr>
      <w:rPr>
        <w:rFonts w:ascii="Symbol" w:hAnsi="Symbol"/>
      </w:rPr>
    </w:lvl>
    <w:lvl w:ilvl="7" w:tplc="5CD26B48">
      <w:start w:val="1"/>
      <w:numFmt w:val="bullet"/>
      <w:lvlText w:val="o"/>
      <w:lvlJc w:val="left"/>
      <w:pPr>
        <w:tabs>
          <w:tab w:val="num" w:pos="5760"/>
        </w:tabs>
        <w:ind w:left="5760" w:hanging="360"/>
      </w:pPr>
      <w:rPr>
        <w:rFonts w:ascii="Courier New" w:hAnsi="Courier New"/>
      </w:rPr>
    </w:lvl>
    <w:lvl w:ilvl="8" w:tplc="31087E54">
      <w:start w:val="1"/>
      <w:numFmt w:val="bullet"/>
      <w:lvlText w:val=""/>
      <w:lvlJc w:val="left"/>
      <w:pPr>
        <w:tabs>
          <w:tab w:val="num" w:pos="6480"/>
        </w:tabs>
        <w:ind w:left="6480" w:hanging="360"/>
      </w:pPr>
      <w:rPr>
        <w:rFonts w:ascii="Wingdings" w:hAnsi="Wingdings"/>
      </w:rPr>
    </w:lvl>
  </w:abstractNum>
  <w:abstractNum w:abstractNumId="46" w15:restartNumberingAfterBreak="0">
    <w:nsid w:val="7DF62805"/>
    <w:multiLevelType w:val="hybridMultilevel"/>
    <w:tmpl w:val="7DF62805"/>
    <w:lvl w:ilvl="0" w:tplc="6E4AA1B6">
      <w:start w:val="1"/>
      <w:numFmt w:val="bullet"/>
      <w:lvlText w:val=""/>
      <w:lvlJc w:val="left"/>
      <w:pPr>
        <w:tabs>
          <w:tab w:val="num" w:pos="720"/>
        </w:tabs>
        <w:ind w:left="720" w:hanging="360"/>
      </w:pPr>
      <w:rPr>
        <w:rFonts w:ascii="Symbol" w:hAnsi="Symbol"/>
      </w:rPr>
    </w:lvl>
    <w:lvl w:ilvl="1" w:tplc="74BCD458">
      <w:start w:val="1"/>
      <w:numFmt w:val="bullet"/>
      <w:lvlText w:val="o"/>
      <w:lvlJc w:val="left"/>
      <w:pPr>
        <w:tabs>
          <w:tab w:val="num" w:pos="1440"/>
        </w:tabs>
        <w:ind w:left="1440" w:hanging="360"/>
      </w:pPr>
      <w:rPr>
        <w:rFonts w:ascii="Courier New" w:hAnsi="Courier New"/>
      </w:rPr>
    </w:lvl>
    <w:lvl w:ilvl="2" w:tplc="AD1232D2">
      <w:start w:val="1"/>
      <w:numFmt w:val="bullet"/>
      <w:lvlText w:val=""/>
      <w:lvlJc w:val="left"/>
      <w:pPr>
        <w:tabs>
          <w:tab w:val="num" w:pos="2160"/>
        </w:tabs>
        <w:ind w:left="2160" w:hanging="360"/>
      </w:pPr>
      <w:rPr>
        <w:rFonts w:ascii="Wingdings" w:hAnsi="Wingdings"/>
      </w:rPr>
    </w:lvl>
    <w:lvl w:ilvl="3" w:tplc="0CA2F160">
      <w:start w:val="1"/>
      <w:numFmt w:val="bullet"/>
      <w:lvlText w:val=""/>
      <w:lvlJc w:val="left"/>
      <w:pPr>
        <w:tabs>
          <w:tab w:val="num" w:pos="2880"/>
        </w:tabs>
        <w:ind w:left="2880" w:hanging="360"/>
      </w:pPr>
      <w:rPr>
        <w:rFonts w:ascii="Symbol" w:hAnsi="Symbol"/>
      </w:rPr>
    </w:lvl>
    <w:lvl w:ilvl="4" w:tplc="B2921694">
      <w:start w:val="1"/>
      <w:numFmt w:val="bullet"/>
      <w:lvlText w:val="o"/>
      <w:lvlJc w:val="left"/>
      <w:pPr>
        <w:tabs>
          <w:tab w:val="num" w:pos="3600"/>
        </w:tabs>
        <w:ind w:left="3600" w:hanging="360"/>
      </w:pPr>
      <w:rPr>
        <w:rFonts w:ascii="Courier New" w:hAnsi="Courier New"/>
      </w:rPr>
    </w:lvl>
    <w:lvl w:ilvl="5" w:tplc="A92A481C">
      <w:start w:val="1"/>
      <w:numFmt w:val="bullet"/>
      <w:lvlText w:val=""/>
      <w:lvlJc w:val="left"/>
      <w:pPr>
        <w:tabs>
          <w:tab w:val="num" w:pos="4320"/>
        </w:tabs>
        <w:ind w:left="4320" w:hanging="360"/>
      </w:pPr>
      <w:rPr>
        <w:rFonts w:ascii="Wingdings" w:hAnsi="Wingdings"/>
      </w:rPr>
    </w:lvl>
    <w:lvl w:ilvl="6" w:tplc="AB8EDD90">
      <w:start w:val="1"/>
      <w:numFmt w:val="bullet"/>
      <w:lvlText w:val=""/>
      <w:lvlJc w:val="left"/>
      <w:pPr>
        <w:tabs>
          <w:tab w:val="num" w:pos="5040"/>
        </w:tabs>
        <w:ind w:left="5040" w:hanging="360"/>
      </w:pPr>
      <w:rPr>
        <w:rFonts w:ascii="Symbol" w:hAnsi="Symbol"/>
      </w:rPr>
    </w:lvl>
    <w:lvl w:ilvl="7" w:tplc="6802AE26">
      <w:start w:val="1"/>
      <w:numFmt w:val="bullet"/>
      <w:lvlText w:val="o"/>
      <w:lvlJc w:val="left"/>
      <w:pPr>
        <w:tabs>
          <w:tab w:val="num" w:pos="5760"/>
        </w:tabs>
        <w:ind w:left="5760" w:hanging="360"/>
      </w:pPr>
      <w:rPr>
        <w:rFonts w:ascii="Courier New" w:hAnsi="Courier New"/>
      </w:rPr>
    </w:lvl>
    <w:lvl w:ilvl="8" w:tplc="7824803C">
      <w:start w:val="1"/>
      <w:numFmt w:val="bullet"/>
      <w:lvlText w:val=""/>
      <w:lvlJc w:val="left"/>
      <w:pPr>
        <w:tabs>
          <w:tab w:val="num" w:pos="6480"/>
        </w:tabs>
        <w:ind w:left="6480" w:hanging="360"/>
      </w:pPr>
      <w:rPr>
        <w:rFonts w:ascii="Wingdings" w:hAnsi="Wingdings"/>
      </w:rPr>
    </w:lvl>
  </w:abstractNum>
  <w:abstractNum w:abstractNumId="47" w15:restartNumberingAfterBreak="0">
    <w:nsid w:val="7DF62806"/>
    <w:multiLevelType w:val="hybridMultilevel"/>
    <w:tmpl w:val="7DF62806"/>
    <w:lvl w:ilvl="0" w:tplc="8E98CF26">
      <w:start w:val="1"/>
      <w:numFmt w:val="bullet"/>
      <w:lvlText w:val=""/>
      <w:lvlJc w:val="left"/>
      <w:pPr>
        <w:tabs>
          <w:tab w:val="num" w:pos="720"/>
        </w:tabs>
        <w:ind w:left="720" w:hanging="360"/>
      </w:pPr>
      <w:rPr>
        <w:rFonts w:ascii="Symbol" w:hAnsi="Symbol"/>
      </w:rPr>
    </w:lvl>
    <w:lvl w:ilvl="1" w:tplc="659228E2">
      <w:start w:val="1"/>
      <w:numFmt w:val="bullet"/>
      <w:lvlText w:val="o"/>
      <w:lvlJc w:val="left"/>
      <w:pPr>
        <w:tabs>
          <w:tab w:val="num" w:pos="1440"/>
        </w:tabs>
        <w:ind w:left="1440" w:hanging="360"/>
      </w:pPr>
      <w:rPr>
        <w:rFonts w:ascii="Courier New" w:hAnsi="Courier New"/>
      </w:rPr>
    </w:lvl>
    <w:lvl w:ilvl="2" w:tplc="D3C491AE">
      <w:start w:val="1"/>
      <w:numFmt w:val="bullet"/>
      <w:lvlText w:val=""/>
      <w:lvlJc w:val="left"/>
      <w:pPr>
        <w:tabs>
          <w:tab w:val="num" w:pos="2160"/>
        </w:tabs>
        <w:ind w:left="2160" w:hanging="360"/>
      </w:pPr>
      <w:rPr>
        <w:rFonts w:ascii="Wingdings" w:hAnsi="Wingdings"/>
      </w:rPr>
    </w:lvl>
    <w:lvl w:ilvl="3" w:tplc="32CE916A">
      <w:start w:val="1"/>
      <w:numFmt w:val="bullet"/>
      <w:lvlText w:val=""/>
      <w:lvlJc w:val="left"/>
      <w:pPr>
        <w:tabs>
          <w:tab w:val="num" w:pos="2880"/>
        </w:tabs>
        <w:ind w:left="2880" w:hanging="360"/>
      </w:pPr>
      <w:rPr>
        <w:rFonts w:ascii="Symbol" w:hAnsi="Symbol"/>
      </w:rPr>
    </w:lvl>
    <w:lvl w:ilvl="4" w:tplc="38BC028C">
      <w:start w:val="1"/>
      <w:numFmt w:val="bullet"/>
      <w:lvlText w:val="o"/>
      <w:lvlJc w:val="left"/>
      <w:pPr>
        <w:tabs>
          <w:tab w:val="num" w:pos="3600"/>
        </w:tabs>
        <w:ind w:left="3600" w:hanging="360"/>
      </w:pPr>
      <w:rPr>
        <w:rFonts w:ascii="Courier New" w:hAnsi="Courier New"/>
      </w:rPr>
    </w:lvl>
    <w:lvl w:ilvl="5" w:tplc="18D2B436">
      <w:start w:val="1"/>
      <w:numFmt w:val="bullet"/>
      <w:lvlText w:val=""/>
      <w:lvlJc w:val="left"/>
      <w:pPr>
        <w:tabs>
          <w:tab w:val="num" w:pos="4320"/>
        </w:tabs>
        <w:ind w:left="4320" w:hanging="360"/>
      </w:pPr>
      <w:rPr>
        <w:rFonts w:ascii="Wingdings" w:hAnsi="Wingdings"/>
      </w:rPr>
    </w:lvl>
    <w:lvl w:ilvl="6" w:tplc="F65A6EBA">
      <w:start w:val="1"/>
      <w:numFmt w:val="bullet"/>
      <w:lvlText w:val=""/>
      <w:lvlJc w:val="left"/>
      <w:pPr>
        <w:tabs>
          <w:tab w:val="num" w:pos="5040"/>
        </w:tabs>
        <w:ind w:left="5040" w:hanging="360"/>
      </w:pPr>
      <w:rPr>
        <w:rFonts w:ascii="Symbol" w:hAnsi="Symbol"/>
      </w:rPr>
    </w:lvl>
    <w:lvl w:ilvl="7" w:tplc="70CE03FA">
      <w:start w:val="1"/>
      <w:numFmt w:val="bullet"/>
      <w:lvlText w:val="o"/>
      <w:lvlJc w:val="left"/>
      <w:pPr>
        <w:tabs>
          <w:tab w:val="num" w:pos="5760"/>
        </w:tabs>
        <w:ind w:left="5760" w:hanging="360"/>
      </w:pPr>
      <w:rPr>
        <w:rFonts w:ascii="Courier New" w:hAnsi="Courier New"/>
      </w:rPr>
    </w:lvl>
    <w:lvl w:ilvl="8" w:tplc="D224274A">
      <w:start w:val="1"/>
      <w:numFmt w:val="bullet"/>
      <w:lvlText w:val=""/>
      <w:lvlJc w:val="left"/>
      <w:pPr>
        <w:tabs>
          <w:tab w:val="num" w:pos="6480"/>
        </w:tabs>
        <w:ind w:left="6480" w:hanging="360"/>
      </w:pPr>
      <w:rPr>
        <w:rFonts w:ascii="Wingdings" w:hAnsi="Wingdings"/>
      </w:rPr>
    </w:lvl>
  </w:abstractNum>
  <w:abstractNum w:abstractNumId="48" w15:restartNumberingAfterBreak="0">
    <w:nsid w:val="7DF62807"/>
    <w:multiLevelType w:val="hybridMultilevel"/>
    <w:tmpl w:val="7DF62807"/>
    <w:lvl w:ilvl="0" w:tplc="FA869758">
      <w:start w:val="1"/>
      <w:numFmt w:val="bullet"/>
      <w:lvlText w:val=""/>
      <w:lvlJc w:val="left"/>
      <w:pPr>
        <w:tabs>
          <w:tab w:val="num" w:pos="720"/>
        </w:tabs>
        <w:ind w:left="720" w:hanging="360"/>
      </w:pPr>
      <w:rPr>
        <w:rFonts w:ascii="Symbol" w:hAnsi="Symbol"/>
      </w:rPr>
    </w:lvl>
    <w:lvl w:ilvl="1" w:tplc="8E6AF826">
      <w:start w:val="1"/>
      <w:numFmt w:val="bullet"/>
      <w:lvlText w:val="o"/>
      <w:lvlJc w:val="left"/>
      <w:pPr>
        <w:tabs>
          <w:tab w:val="num" w:pos="1440"/>
        </w:tabs>
        <w:ind w:left="1440" w:hanging="360"/>
      </w:pPr>
      <w:rPr>
        <w:rFonts w:ascii="Courier New" w:hAnsi="Courier New"/>
      </w:rPr>
    </w:lvl>
    <w:lvl w:ilvl="2" w:tplc="7B06FF02">
      <w:start w:val="1"/>
      <w:numFmt w:val="bullet"/>
      <w:lvlText w:val=""/>
      <w:lvlJc w:val="left"/>
      <w:pPr>
        <w:tabs>
          <w:tab w:val="num" w:pos="2160"/>
        </w:tabs>
        <w:ind w:left="2160" w:hanging="360"/>
      </w:pPr>
      <w:rPr>
        <w:rFonts w:ascii="Wingdings" w:hAnsi="Wingdings"/>
      </w:rPr>
    </w:lvl>
    <w:lvl w:ilvl="3" w:tplc="84E6E766">
      <w:start w:val="1"/>
      <w:numFmt w:val="bullet"/>
      <w:lvlText w:val=""/>
      <w:lvlJc w:val="left"/>
      <w:pPr>
        <w:tabs>
          <w:tab w:val="num" w:pos="2880"/>
        </w:tabs>
        <w:ind w:left="2880" w:hanging="360"/>
      </w:pPr>
      <w:rPr>
        <w:rFonts w:ascii="Symbol" w:hAnsi="Symbol"/>
      </w:rPr>
    </w:lvl>
    <w:lvl w:ilvl="4" w:tplc="CC7EA262">
      <w:start w:val="1"/>
      <w:numFmt w:val="bullet"/>
      <w:lvlText w:val="o"/>
      <w:lvlJc w:val="left"/>
      <w:pPr>
        <w:tabs>
          <w:tab w:val="num" w:pos="3600"/>
        </w:tabs>
        <w:ind w:left="3600" w:hanging="360"/>
      </w:pPr>
      <w:rPr>
        <w:rFonts w:ascii="Courier New" w:hAnsi="Courier New"/>
      </w:rPr>
    </w:lvl>
    <w:lvl w:ilvl="5" w:tplc="F1841442">
      <w:start w:val="1"/>
      <w:numFmt w:val="bullet"/>
      <w:lvlText w:val=""/>
      <w:lvlJc w:val="left"/>
      <w:pPr>
        <w:tabs>
          <w:tab w:val="num" w:pos="4320"/>
        </w:tabs>
        <w:ind w:left="4320" w:hanging="360"/>
      </w:pPr>
      <w:rPr>
        <w:rFonts w:ascii="Wingdings" w:hAnsi="Wingdings"/>
      </w:rPr>
    </w:lvl>
    <w:lvl w:ilvl="6" w:tplc="942E15C4">
      <w:start w:val="1"/>
      <w:numFmt w:val="bullet"/>
      <w:lvlText w:val=""/>
      <w:lvlJc w:val="left"/>
      <w:pPr>
        <w:tabs>
          <w:tab w:val="num" w:pos="5040"/>
        </w:tabs>
        <w:ind w:left="5040" w:hanging="360"/>
      </w:pPr>
      <w:rPr>
        <w:rFonts w:ascii="Symbol" w:hAnsi="Symbol"/>
      </w:rPr>
    </w:lvl>
    <w:lvl w:ilvl="7" w:tplc="65062FEC">
      <w:start w:val="1"/>
      <w:numFmt w:val="bullet"/>
      <w:lvlText w:val="o"/>
      <w:lvlJc w:val="left"/>
      <w:pPr>
        <w:tabs>
          <w:tab w:val="num" w:pos="5760"/>
        </w:tabs>
        <w:ind w:left="5760" w:hanging="360"/>
      </w:pPr>
      <w:rPr>
        <w:rFonts w:ascii="Courier New" w:hAnsi="Courier New"/>
      </w:rPr>
    </w:lvl>
    <w:lvl w:ilvl="8" w:tplc="C8BA353C">
      <w:start w:val="1"/>
      <w:numFmt w:val="bullet"/>
      <w:lvlText w:val=""/>
      <w:lvlJc w:val="left"/>
      <w:pPr>
        <w:tabs>
          <w:tab w:val="num" w:pos="6480"/>
        </w:tabs>
        <w:ind w:left="6480" w:hanging="360"/>
      </w:pPr>
      <w:rPr>
        <w:rFonts w:ascii="Wingdings" w:hAnsi="Wingdings"/>
      </w:rPr>
    </w:lvl>
  </w:abstractNum>
  <w:abstractNum w:abstractNumId="49" w15:restartNumberingAfterBreak="0">
    <w:nsid w:val="7DF62808"/>
    <w:multiLevelType w:val="hybridMultilevel"/>
    <w:tmpl w:val="7DF62808"/>
    <w:lvl w:ilvl="0" w:tplc="22F43C82">
      <w:start w:val="1"/>
      <w:numFmt w:val="bullet"/>
      <w:lvlText w:val=""/>
      <w:lvlJc w:val="left"/>
      <w:pPr>
        <w:tabs>
          <w:tab w:val="num" w:pos="720"/>
        </w:tabs>
        <w:ind w:left="720" w:hanging="360"/>
      </w:pPr>
      <w:rPr>
        <w:rFonts w:ascii="Symbol" w:hAnsi="Symbol"/>
      </w:rPr>
    </w:lvl>
    <w:lvl w:ilvl="1" w:tplc="9914116C">
      <w:start w:val="1"/>
      <w:numFmt w:val="bullet"/>
      <w:lvlText w:val="o"/>
      <w:lvlJc w:val="left"/>
      <w:pPr>
        <w:tabs>
          <w:tab w:val="num" w:pos="1440"/>
        </w:tabs>
        <w:ind w:left="1440" w:hanging="360"/>
      </w:pPr>
      <w:rPr>
        <w:rFonts w:ascii="Courier New" w:hAnsi="Courier New"/>
      </w:rPr>
    </w:lvl>
    <w:lvl w:ilvl="2" w:tplc="BAEA5780">
      <w:start w:val="1"/>
      <w:numFmt w:val="bullet"/>
      <w:lvlText w:val=""/>
      <w:lvlJc w:val="left"/>
      <w:pPr>
        <w:tabs>
          <w:tab w:val="num" w:pos="2160"/>
        </w:tabs>
        <w:ind w:left="2160" w:hanging="360"/>
      </w:pPr>
      <w:rPr>
        <w:rFonts w:ascii="Wingdings" w:hAnsi="Wingdings"/>
      </w:rPr>
    </w:lvl>
    <w:lvl w:ilvl="3" w:tplc="487AC8A6">
      <w:start w:val="1"/>
      <w:numFmt w:val="bullet"/>
      <w:lvlText w:val=""/>
      <w:lvlJc w:val="left"/>
      <w:pPr>
        <w:tabs>
          <w:tab w:val="num" w:pos="2880"/>
        </w:tabs>
        <w:ind w:left="2880" w:hanging="360"/>
      </w:pPr>
      <w:rPr>
        <w:rFonts w:ascii="Symbol" w:hAnsi="Symbol"/>
      </w:rPr>
    </w:lvl>
    <w:lvl w:ilvl="4" w:tplc="3222B5BE">
      <w:start w:val="1"/>
      <w:numFmt w:val="bullet"/>
      <w:lvlText w:val="o"/>
      <w:lvlJc w:val="left"/>
      <w:pPr>
        <w:tabs>
          <w:tab w:val="num" w:pos="3600"/>
        </w:tabs>
        <w:ind w:left="3600" w:hanging="360"/>
      </w:pPr>
      <w:rPr>
        <w:rFonts w:ascii="Courier New" w:hAnsi="Courier New"/>
      </w:rPr>
    </w:lvl>
    <w:lvl w:ilvl="5" w:tplc="E83610B4">
      <w:start w:val="1"/>
      <w:numFmt w:val="bullet"/>
      <w:lvlText w:val=""/>
      <w:lvlJc w:val="left"/>
      <w:pPr>
        <w:tabs>
          <w:tab w:val="num" w:pos="4320"/>
        </w:tabs>
        <w:ind w:left="4320" w:hanging="360"/>
      </w:pPr>
      <w:rPr>
        <w:rFonts w:ascii="Wingdings" w:hAnsi="Wingdings"/>
      </w:rPr>
    </w:lvl>
    <w:lvl w:ilvl="6" w:tplc="3E92BFB4">
      <w:start w:val="1"/>
      <w:numFmt w:val="bullet"/>
      <w:lvlText w:val=""/>
      <w:lvlJc w:val="left"/>
      <w:pPr>
        <w:tabs>
          <w:tab w:val="num" w:pos="5040"/>
        </w:tabs>
        <w:ind w:left="5040" w:hanging="360"/>
      </w:pPr>
      <w:rPr>
        <w:rFonts w:ascii="Symbol" w:hAnsi="Symbol"/>
      </w:rPr>
    </w:lvl>
    <w:lvl w:ilvl="7" w:tplc="EAA43B0A">
      <w:start w:val="1"/>
      <w:numFmt w:val="bullet"/>
      <w:lvlText w:val="o"/>
      <w:lvlJc w:val="left"/>
      <w:pPr>
        <w:tabs>
          <w:tab w:val="num" w:pos="5760"/>
        </w:tabs>
        <w:ind w:left="5760" w:hanging="360"/>
      </w:pPr>
      <w:rPr>
        <w:rFonts w:ascii="Courier New" w:hAnsi="Courier New"/>
      </w:rPr>
    </w:lvl>
    <w:lvl w:ilvl="8" w:tplc="4774A5F2">
      <w:start w:val="1"/>
      <w:numFmt w:val="bullet"/>
      <w:lvlText w:val=""/>
      <w:lvlJc w:val="left"/>
      <w:pPr>
        <w:tabs>
          <w:tab w:val="num" w:pos="6480"/>
        </w:tabs>
        <w:ind w:left="6480" w:hanging="360"/>
      </w:pPr>
      <w:rPr>
        <w:rFonts w:ascii="Wingdings" w:hAnsi="Wingdings"/>
      </w:rPr>
    </w:lvl>
  </w:abstractNum>
  <w:abstractNum w:abstractNumId="50" w15:restartNumberingAfterBreak="0">
    <w:nsid w:val="7DF62809"/>
    <w:multiLevelType w:val="hybridMultilevel"/>
    <w:tmpl w:val="7DF62809"/>
    <w:lvl w:ilvl="0" w:tplc="3C087DE6">
      <w:start w:val="1"/>
      <w:numFmt w:val="bullet"/>
      <w:lvlText w:val=""/>
      <w:lvlJc w:val="left"/>
      <w:pPr>
        <w:tabs>
          <w:tab w:val="num" w:pos="720"/>
        </w:tabs>
        <w:ind w:left="720" w:hanging="360"/>
      </w:pPr>
      <w:rPr>
        <w:rFonts w:ascii="Symbol" w:hAnsi="Symbol"/>
      </w:rPr>
    </w:lvl>
    <w:lvl w:ilvl="1" w:tplc="84900988">
      <w:start w:val="1"/>
      <w:numFmt w:val="bullet"/>
      <w:lvlText w:val="o"/>
      <w:lvlJc w:val="left"/>
      <w:pPr>
        <w:tabs>
          <w:tab w:val="num" w:pos="1440"/>
        </w:tabs>
        <w:ind w:left="1440" w:hanging="360"/>
      </w:pPr>
      <w:rPr>
        <w:rFonts w:ascii="Courier New" w:hAnsi="Courier New"/>
      </w:rPr>
    </w:lvl>
    <w:lvl w:ilvl="2" w:tplc="E5C8B2EE">
      <w:start w:val="1"/>
      <w:numFmt w:val="bullet"/>
      <w:lvlText w:val=""/>
      <w:lvlJc w:val="left"/>
      <w:pPr>
        <w:tabs>
          <w:tab w:val="num" w:pos="2160"/>
        </w:tabs>
        <w:ind w:left="2160" w:hanging="360"/>
      </w:pPr>
      <w:rPr>
        <w:rFonts w:ascii="Wingdings" w:hAnsi="Wingdings"/>
      </w:rPr>
    </w:lvl>
    <w:lvl w:ilvl="3" w:tplc="E954DDC4">
      <w:start w:val="1"/>
      <w:numFmt w:val="bullet"/>
      <w:lvlText w:val=""/>
      <w:lvlJc w:val="left"/>
      <w:pPr>
        <w:tabs>
          <w:tab w:val="num" w:pos="2880"/>
        </w:tabs>
        <w:ind w:left="2880" w:hanging="360"/>
      </w:pPr>
      <w:rPr>
        <w:rFonts w:ascii="Symbol" w:hAnsi="Symbol"/>
      </w:rPr>
    </w:lvl>
    <w:lvl w:ilvl="4" w:tplc="6CBE3E0E">
      <w:start w:val="1"/>
      <w:numFmt w:val="bullet"/>
      <w:lvlText w:val="o"/>
      <w:lvlJc w:val="left"/>
      <w:pPr>
        <w:tabs>
          <w:tab w:val="num" w:pos="3600"/>
        </w:tabs>
        <w:ind w:left="3600" w:hanging="360"/>
      </w:pPr>
      <w:rPr>
        <w:rFonts w:ascii="Courier New" w:hAnsi="Courier New"/>
      </w:rPr>
    </w:lvl>
    <w:lvl w:ilvl="5" w:tplc="1A4E87D2">
      <w:start w:val="1"/>
      <w:numFmt w:val="bullet"/>
      <w:lvlText w:val=""/>
      <w:lvlJc w:val="left"/>
      <w:pPr>
        <w:tabs>
          <w:tab w:val="num" w:pos="4320"/>
        </w:tabs>
        <w:ind w:left="4320" w:hanging="360"/>
      </w:pPr>
      <w:rPr>
        <w:rFonts w:ascii="Wingdings" w:hAnsi="Wingdings"/>
      </w:rPr>
    </w:lvl>
    <w:lvl w:ilvl="6" w:tplc="1C740EDE">
      <w:start w:val="1"/>
      <w:numFmt w:val="bullet"/>
      <w:lvlText w:val=""/>
      <w:lvlJc w:val="left"/>
      <w:pPr>
        <w:tabs>
          <w:tab w:val="num" w:pos="5040"/>
        </w:tabs>
        <w:ind w:left="5040" w:hanging="360"/>
      </w:pPr>
      <w:rPr>
        <w:rFonts w:ascii="Symbol" w:hAnsi="Symbol"/>
      </w:rPr>
    </w:lvl>
    <w:lvl w:ilvl="7" w:tplc="C590B8D0">
      <w:start w:val="1"/>
      <w:numFmt w:val="bullet"/>
      <w:lvlText w:val="o"/>
      <w:lvlJc w:val="left"/>
      <w:pPr>
        <w:tabs>
          <w:tab w:val="num" w:pos="5760"/>
        </w:tabs>
        <w:ind w:left="5760" w:hanging="360"/>
      </w:pPr>
      <w:rPr>
        <w:rFonts w:ascii="Courier New" w:hAnsi="Courier New"/>
      </w:rPr>
    </w:lvl>
    <w:lvl w:ilvl="8" w:tplc="7F5A2422">
      <w:start w:val="1"/>
      <w:numFmt w:val="bullet"/>
      <w:lvlText w:val=""/>
      <w:lvlJc w:val="left"/>
      <w:pPr>
        <w:tabs>
          <w:tab w:val="num" w:pos="6480"/>
        </w:tabs>
        <w:ind w:left="6480" w:hanging="360"/>
      </w:pPr>
      <w:rPr>
        <w:rFonts w:ascii="Wingdings" w:hAnsi="Wingdings"/>
      </w:rPr>
    </w:lvl>
  </w:abstractNum>
  <w:abstractNum w:abstractNumId="51" w15:restartNumberingAfterBreak="0">
    <w:nsid w:val="7DF6280A"/>
    <w:multiLevelType w:val="hybridMultilevel"/>
    <w:tmpl w:val="7DF6280A"/>
    <w:lvl w:ilvl="0" w:tplc="C3DC4510">
      <w:start w:val="1"/>
      <w:numFmt w:val="bullet"/>
      <w:lvlText w:val=""/>
      <w:lvlJc w:val="left"/>
      <w:pPr>
        <w:tabs>
          <w:tab w:val="num" w:pos="720"/>
        </w:tabs>
        <w:ind w:left="720" w:hanging="360"/>
      </w:pPr>
      <w:rPr>
        <w:rFonts w:ascii="Symbol" w:hAnsi="Symbol"/>
      </w:rPr>
    </w:lvl>
    <w:lvl w:ilvl="1" w:tplc="E240682E">
      <w:start w:val="1"/>
      <w:numFmt w:val="bullet"/>
      <w:lvlText w:val="o"/>
      <w:lvlJc w:val="left"/>
      <w:pPr>
        <w:tabs>
          <w:tab w:val="num" w:pos="1440"/>
        </w:tabs>
        <w:ind w:left="1440" w:hanging="360"/>
      </w:pPr>
      <w:rPr>
        <w:rFonts w:ascii="Courier New" w:hAnsi="Courier New"/>
      </w:rPr>
    </w:lvl>
    <w:lvl w:ilvl="2" w:tplc="40626690">
      <w:start w:val="1"/>
      <w:numFmt w:val="bullet"/>
      <w:lvlText w:val=""/>
      <w:lvlJc w:val="left"/>
      <w:pPr>
        <w:tabs>
          <w:tab w:val="num" w:pos="2160"/>
        </w:tabs>
        <w:ind w:left="2160" w:hanging="360"/>
      </w:pPr>
      <w:rPr>
        <w:rFonts w:ascii="Wingdings" w:hAnsi="Wingdings"/>
      </w:rPr>
    </w:lvl>
    <w:lvl w:ilvl="3" w:tplc="F7B22976">
      <w:start w:val="1"/>
      <w:numFmt w:val="bullet"/>
      <w:lvlText w:val=""/>
      <w:lvlJc w:val="left"/>
      <w:pPr>
        <w:tabs>
          <w:tab w:val="num" w:pos="2880"/>
        </w:tabs>
        <w:ind w:left="2880" w:hanging="360"/>
      </w:pPr>
      <w:rPr>
        <w:rFonts w:ascii="Symbol" w:hAnsi="Symbol"/>
      </w:rPr>
    </w:lvl>
    <w:lvl w:ilvl="4" w:tplc="0A08333E">
      <w:start w:val="1"/>
      <w:numFmt w:val="bullet"/>
      <w:lvlText w:val="o"/>
      <w:lvlJc w:val="left"/>
      <w:pPr>
        <w:tabs>
          <w:tab w:val="num" w:pos="3600"/>
        </w:tabs>
        <w:ind w:left="3600" w:hanging="360"/>
      </w:pPr>
      <w:rPr>
        <w:rFonts w:ascii="Courier New" w:hAnsi="Courier New"/>
      </w:rPr>
    </w:lvl>
    <w:lvl w:ilvl="5" w:tplc="318637F4">
      <w:start w:val="1"/>
      <w:numFmt w:val="bullet"/>
      <w:lvlText w:val=""/>
      <w:lvlJc w:val="left"/>
      <w:pPr>
        <w:tabs>
          <w:tab w:val="num" w:pos="4320"/>
        </w:tabs>
        <w:ind w:left="4320" w:hanging="360"/>
      </w:pPr>
      <w:rPr>
        <w:rFonts w:ascii="Wingdings" w:hAnsi="Wingdings"/>
      </w:rPr>
    </w:lvl>
    <w:lvl w:ilvl="6" w:tplc="18247186">
      <w:start w:val="1"/>
      <w:numFmt w:val="bullet"/>
      <w:lvlText w:val=""/>
      <w:lvlJc w:val="left"/>
      <w:pPr>
        <w:tabs>
          <w:tab w:val="num" w:pos="5040"/>
        </w:tabs>
        <w:ind w:left="5040" w:hanging="360"/>
      </w:pPr>
      <w:rPr>
        <w:rFonts w:ascii="Symbol" w:hAnsi="Symbol"/>
      </w:rPr>
    </w:lvl>
    <w:lvl w:ilvl="7" w:tplc="897E1E5E">
      <w:start w:val="1"/>
      <w:numFmt w:val="bullet"/>
      <w:lvlText w:val="o"/>
      <w:lvlJc w:val="left"/>
      <w:pPr>
        <w:tabs>
          <w:tab w:val="num" w:pos="5760"/>
        </w:tabs>
        <w:ind w:left="5760" w:hanging="360"/>
      </w:pPr>
      <w:rPr>
        <w:rFonts w:ascii="Courier New" w:hAnsi="Courier New"/>
      </w:rPr>
    </w:lvl>
    <w:lvl w:ilvl="8" w:tplc="75DCF7C2">
      <w:start w:val="1"/>
      <w:numFmt w:val="bullet"/>
      <w:lvlText w:val=""/>
      <w:lvlJc w:val="left"/>
      <w:pPr>
        <w:tabs>
          <w:tab w:val="num" w:pos="6480"/>
        </w:tabs>
        <w:ind w:left="6480" w:hanging="360"/>
      </w:pPr>
      <w:rPr>
        <w:rFonts w:ascii="Wingdings" w:hAnsi="Wingdings"/>
      </w:rPr>
    </w:lvl>
  </w:abstractNum>
  <w:abstractNum w:abstractNumId="52" w15:restartNumberingAfterBreak="0">
    <w:nsid w:val="7DF6280B"/>
    <w:multiLevelType w:val="hybridMultilevel"/>
    <w:tmpl w:val="7DF6280B"/>
    <w:lvl w:ilvl="0" w:tplc="9EDCDE90">
      <w:start w:val="1"/>
      <w:numFmt w:val="bullet"/>
      <w:lvlText w:val=""/>
      <w:lvlJc w:val="left"/>
      <w:pPr>
        <w:tabs>
          <w:tab w:val="num" w:pos="720"/>
        </w:tabs>
        <w:ind w:left="720" w:hanging="360"/>
      </w:pPr>
      <w:rPr>
        <w:rFonts w:ascii="Symbol" w:hAnsi="Symbol"/>
      </w:rPr>
    </w:lvl>
    <w:lvl w:ilvl="1" w:tplc="DD628A02">
      <w:start w:val="1"/>
      <w:numFmt w:val="bullet"/>
      <w:lvlText w:val="o"/>
      <w:lvlJc w:val="left"/>
      <w:pPr>
        <w:tabs>
          <w:tab w:val="num" w:pos="1440"/>
        </w:tabs>
        <w:ind w:left="1440" w:hanging="360"/>
      </w:pPr>
      <w:rPr>
        <w:rFonts w:ascii="Courier New" w:hAnsi="Courier New"/>
      </w:rPr>
    </w:lvl>
    <w:lvl w:ilvl="2" w:tplc="DE74935C">
      <w:start w:val="1"/>
      <w:numFmt w:val="bullet"/>
      <w:lvlText w:val=""/>
      <w:lvlJc w:val="left"/>
      <w:pPr>
        <w:tabs>
          <w:tab w:val="num" w:pos="2160"/>
        </w:tabs>
        <w:ind w:left="2160" w:hanging="360"/>
      </w:pPr>
      <w:rPr>
        <w:rFonts w:ascii="Wingdings" w:hAnsi="Wingdings"/>
      </w:rPr>
    </w:lvl>
    <w:lvl w:ilvl="3" w:tplc="A0904788">
      <w:start w:val="1"/>
      <w:numFmt w:val="bullet"/>
      <w:lvlText w:val=""/>
      <w:lvlJc w:val="left"/>
      <w:pPr>
        <w:tabs>
          <w:tab w:val="num" w:pos="2880"/>
        </w:tabs>
        <w:ind w:left="2880" w:hanging="360"/>
      </w:pPr>
      <w:rPr>
        <w:rFonts w:ascii="Symbol" w:hAnsi="Symbol"/>
      </w:rPr>
    </w:lvl>
    <w:lvl w:ilvl="4" w:tplc="907413AC">
      <w:start w:val="1"/>
      <w:numFmt w:val="bullet"/>
      <w:lvlText w:val="o"/>
      <w:lvlJc w:val="left"/>
      <w:pPr>
        <w:tabs>
          <w:tab w:val="num" w:pos="3600"/>
        </w:tabs>
        <w:ind w:left="3600" w:hanging="360"/>
      </w:pPr>
      <w:rPr>
        <w:rFonts w:ascii="Courier New" w:hAnsi="Courier New"/>
      </w:rPr>
    </w:lvl>
    <w:lvl w:ilvl="5" w:tplc="FB2A088A">
      <w:start w:val="1"/>
      <w:numFmt w:val="bullet"/>
      <w:lvlText w:val=""/>
      <w:lvlJc w:val="left"/>
      <w:pPr>
        <w:tabs>
          <w:tab w:val="num" w:pos="4320"/>
        </w:tabs>
        <w:ind w:left="4320" w:hanging="360"/>
      </w:pPr>
      <w:rPr>
        <w:rFonts w:ascii="Wingdings" w:hAnsi="Wingdings"/>
      </w:rPr>
    </w:lvl>
    <w:lvl w:ilvl="6" w:tplc="F85CAC16">
      <w:start w:val="1"/>
      <w:numFmt w:val="bullet"/>
      <w:lvlText w:val=""/>
      <w:lvlJc w:val="left"/>
      <w:pPr>
        <w:tabs>
          <w:tab w:val="num" w:pos="5040"/>
        </w:tabs>
        <w:ind w:left="5040" w:hanging="360"/>
      </w:pPr>
      <w:rPr>
        <w:rFonts w:ascii="Symbol" w:hAnsi="Symbol"/>
      </w:rPr>
    </w:lvl>
    <w:lvl w:ilvl="7" w:tplc="659A3ECA">
      <w:start w:val="1"/>
      <w:numFmt w:val="bullet"/>
      <w:lvlText w:val="o"/>
      <w:lvlJc w:val="left"/>
      <w:pPr>
        <w:tabs>
          <w:tab w:val="num" w:pos="5760"/>
        </w:tabs>
        <w:ind w:left="5760" w:hanging="360"/>
      </w:pPr>
      <w:rPr>
        <w:rFonts w:ascii="Courier New" w:hAnsi="Courier New"/>
      </w:rPr>
    </w:lvl>
    <w:lvl w:ilvl="8" w:tplc="1E68D6D8">
      <w:start w:val="1"/>
      <w:numFmt w:val="bullet"/>
      <w:lvlText w:val=""/>
      <w:lvlJc w:val="left"/>
      <w:pPr>
        <w:tabs>
          <w:tab w:val="num" w:pos="6480"/>
        </w:tabs>
        <w:ind w:left="6480" w:hanging="360"/>
      </w:pPr>
      <w:rPr>
        <w:rFonts w:ascii="Wingdings" w:hAnsi="Wingdings"/>
      </w:rPr>
    </w:lvl>
  </w:abstractNum>
  <w:abstractNum w:abstractNumId="53" w15:restartNumberingAfterBreak="0">
    <w:nsid w:val="7DF6280C"/>
    <w:multiLevelType w:val="hybridMultilevel"/>
    <w:tmpl w:val="7DF6280C"/>
    <w:lvl w:ilvl="0" w:tplc="5C660A52">
      <w:start w:val="1"/>
      <w:numFmt w:val="bullet"/>
      <w:lvlText w:val=""/>
      <w:lvlJc w:val="left"/>
      <w:pPr>
        <w:tabs>
          <w:tab w:val="num" w:pos="720"/>
        </w:tabs>
        <w:ind w:left="720" w:hanging="360"/>
      </w:pPr>
      <w:rPr>
        <w:rFonts w:ascii="Symbol" w:hAnsi="Symbol"/>
      </w:rPr>
    </w:lvl>
    <w:lvl w:ilvl="1" w:tplc="32AEAC10">
      <w:start w:val="1"/>
      <w:numFmt w:val="bullet"/>
      <w:lvlText w:val="o"/>
      <w:lvlJc w:val="left"/>
      <w:pPr>
        <w:tabs>
          <w:tab w:val="num" w:pos="1440"/>
        </w:tabs>
        <w:ind w:left="1440" w:hanging="360"/>
      </w:pPr>
      <w:rPr>
        <w:rFonts w:ascii="Courier New" w:hAnsi="Courier New"/>
      </w:rPr>
    </w:lvl>
    <w:lvl w:ilvl="2" w:tplc="7B6EAD54">
      <w:start w:val="1"/>
      <w:numFmt w:val="bullet"/>
      <w:lvlText w:val=""/>
      <w:lvlJc w:val="left"/>
      <w:pPr>
        <w:tabs>
          <w:tab w:val="num" w:pos="2160"/>
        </w:tabs>
        <w:ind w:left="2160" w:hanging="360"/>
      </w:pPr>
      <w:rPr>
        <w:rFonts w:ascii="Wingdings" w:hAnsi="Wingdings"/>
      </w:rPr>
    </w:lvl>
    <w:lvl w:ilvl="3" w:tplc="F5B01542">
      <w:start w:val="1"/>
      <w:numFmt w:val="bullet"/>
      <w:lvlText w:val=""/>
      <w:lvlJc w:val="left"/>
      <w:pPr>
        <w:tabs>
          <w:tab w:val="num" w:pos="2880"/>
        </w:tabs>
        <w:ind w:left="2880" w:hanging="360"/>
      </w:pPr>
      <w:rPr>
        <w:rFonts w:ascii="Symbol" w:hAnsi="Symbol"/>
      </w:rPr>
    </w:lvl>
    <w:lvl w:ilvl="4" w:tplc="EEAA7448">
      <w:start w:val="1"/>
      <w:numFmt w:val="bullet"/>
      <w:lvlText w:val="o"/>
      <w:lvlJc w:val="left"/>
      <w:pPr>
        <w:tabs>
          <w:tab w:val="num" w:pos="3600"/>
        </w:tabs>
        <w:ind w:left="3600" w:hanging="360"/>
      </w:pPr>
      <w:rPr>
        <w:rFonts w:ascii="Courier New" w:hAnsi="Courier New"/>
      </w:rPr>
    </w:lvl>
    <w:lvl w:ilvl="5" w:tplc="8BF22824">
      <w:start w:val="1"/>
      <w:numFmt w:val="bullet"/>
      <w:lvlText w:val=""/>
      <w:lvlJc w:val="left"/>
      <w:pPr>
        <w:tabs>
          <w:tab w:val="num" w:pos="4320"/>
        </w:tabs>
        <w:ind w:left="4320" w:hanging="360"/>
      </w:pPr>
      <w:rPr>
        <w:rFonts w:ascii="Wingdings" w:hAnsi="Wingdings"/>
      </w:rPr>
    </w:lvl>
    <w:lvl w:ilvl="6" w:tplc="7ADA84C0">
      <w:start w:val="1"/>
      <w:numFmt w:val="bullet"/>
      <w:lvlText w:val=""/>
      <w:lvlJc w:val="left"/>
      <w:pPr>
        <w:tabs>
          <w:tab w:val="num" w:pos="5040"/>
        </w:tabs>
        <w:ind w:left="5040" w:hanging="360"/>
      </w:pPr>
      <w:rPr>
        <w:rFonts w:ascii="Symbol" w:hAnsi="Symbol"/>
      </w:rPr>
    </w:lvl>
    <w:lvl w:ilvl="7" w:tplc="5C18A084">
      <w:start w:val="1"/>
      <w:numFmt w:val="bullet"/>
      <w:lvlText w:val="o"/>
      <w:lvlJc w:val="left"/>
      <w:pPr>
        <w:tabs>
          <w:tab w:val="num" w:pos="5760"/>
        </w:tabs>
        <w:ind w:left="5760" w:hanging="360"/>
      </w:pPr>
      <w:rPr>
        <w:rFonts w:ascii="Courier New" w:hAnsi="Courier New"/>
      </w:rPr>
    </w:lvl>
    <w:lvl w:ilvl="8" w:tplc="770A605A">
      <w:start w:val="1"/>
      <w:numFmt w:val="bullet"/>
      <w:lvlText w:val=""/>
      <w:lvlJc w:val="left"/>
      <w:pPr>
        <w:tabs>
          <w:tab w:val="num" w:pos="6480"/>
        </w:tabs>
        <w:ind w:left="6480" w:hanging="360"/>
      </w:pPr>
      <w:rPr>
        <w:rFonts w:ascii="Wingdings" w:hAnsi="Wingdings"/>
      </w:rPr>
    </w:lvl>
  </w:abstractNum>
  <w:abstractNum w:abstractNumId="54" w15:restartNumberingAfterBreak="0">
    <w:nsid w:val="7DF6280D"/>
    <w:multiLevelType w:val="hybridMultilevel"/>
    <w:tmpl w:val="7DF6280D"/>
    <w:lvl w:ilvl="0" w:tplc="9A4255E0">
      <w:start w:val="1"/>
      <w:numFmt w:val="bullet"/>
      <w:lvlText w:val=""/>
      <w:lvlJc w:val="left"/>
      <w:pPr>
        <w:tabs>
          <w:tab w:val="num" w:pos="720"/>
        </w:tabs>
        <w:ind w:left="720" w:hanging="360"/>
      </w:pPr>
      <w:rPr>
        <w:rFonts w:ascii="Symbol" w:hAnsi="Symbol"/>
      </w:rPr>
    </w:lvl>
    <w:lvl w:ilvl="1" w:tplc="CE52DCE2">
      <w:start w:val="1"/>
      <w:numFmt w:val="bullet"/>
      <w:lvlText w:val="o"/>
      <w:lvlJc w:val="left"/>
      <w:pPr>
        <w:tabs>
          <w:tab w:val="num" w:pos="1440"/>
        </w:tabs>
        <w:ind w:left="1440" w:hanging="360"/>
      </w:pPr>
      <w:rPr>
        <w:rFonts w:ascii="Courier New" w:hAnsi="Courier New"/>
      </w:rPr>
    </w:lvl>
    <w:lvl w:ilvl="2" w:tplc="5E8C7EA8">
      <w:start w:val="1"/>
      <w:numFmt w:val="bullet"/>
      <w:lvlText w:val=""/>
      <w:lvlJc w:val="left"/>
      <w:pPr>
        <w:tabs>
          <w:tab w:val="num" w:pos="2160"/>
        </w:tabs>
        <w:ind w:left="2160" w:hanging="360"/>
      </w:pPr>
      <w:rPr>
        <w:rFonts w:ascii="Wingdings" w:hAnsi="Wingdings"/>
      </w:rPr>
    </w:lvl>
    <w:lvl w:ilvl="3" w:tplc="60D40770">
      <w:start w:val="1"/>
      <w:numFmt w:val="bullet"/>
      <w:lvlText w:val=""/>
      <w:lvlJc w:val="left"/>
      <w:pPr>
        <w:tabs>
          <w:tab w:val="num" w:pos="2880"/>
        </w:tabs>
        <w:ind w:left="2880" w:hanging="360"/>
      </w:pPr>
      <w:rPr>
        <w:rFonts w:ascii="Symbol" w:hAnsi="Symbol"/>
      </w:rPr>
    </w:lvl>
    <w:lvl w:ilvl="4" w:tplc="B95CB890">
      <w:start w:val="1"/>
      <w:numFmt w:val="bullet"/>
      <w:lvlText w:val="o"/>
      <w:lvlJc w:val="left"/>
      <w:pPr>
        <w:tabs>
          <w:tab w:val="num" w:pos="3600"/>
        </w:tabs>
        <w:ind w:left="3600" w:hanging="360"/>
      </w:pPr>
      <w:rPr>
        <w:rFonts w:ascii="Courier New" w:hAnsi="Courier New"/>
      </w:rPr>
    </w:lvl>
    <w:lvl w:ilvl="5" w:tplc="1046B126">
      <w:start w:val="1"/>
      <w:numFmt w:val="bullet"/>
      <w:lvlText w:val=""/>
      <w:lvlJc w:val="left"/>
      <w:pPr>
        <w:tabs>
          <w:tab w:val="num" w:pos="4320"/>
        </w:tabs>
        <w:ind w:left="4320" w:hanging="360"/>
      </w:pPr>
      <w:rPr>
        <w:rFonts w:ascii="Wingdings" w:hAnsi="Wingdings"/>
      </w:rPr>
    </w:lvl>
    <w:lvl w:ilvl="6" w:tplc="6FA2F2DC">
      <w:start w:val="1"/>
      <w:numFmt w:val="bullet"/>
      <w:lvlText w:val=""/>
      <w:lvlJc w:val="left"/>
      <w:pPr>
        <w:tabs>
          <w:tab w:val="num" w:pos="5040"/>
        </w:tabs>
        <w:ind w:left="5040" w:hanging="360"/>
      </w:pPr>
      <w:rPr>
        <w:rFonts w:ascii="Symbol" w:hAnsi="Symbol"/>
      </w:rPr>
    </w:lvl>
    <w:lvl w:ilvl="7" w:tplc="8318D59A">
      <w:start w:val="1"/>
      <w:numFmt w:val="bullet"/>
      <w:lvlText w:val="o"/>
      <w:lvlJc w:val="left"/>
      <w:pPr>
        <w:tabs>
          <w:tab w:val="num" w:pos="5760"/>
        </w:tabs>
        <w:ind w:left="5760" w:hanging="360"/>
      </w:pPr>
      <w:rPr>
        <w:rFonts w:ascii="Courier New" w:hAnsi="Courier New"/>
      </w:rPr>
    </w:lvl>
    <w:lvl w:ilvl="8" w:tplc="F488CEB2">
      <w:start w:val="1"/>
      <w:numFmt w:val="bullet"/>
      <w:lvlText w:val=""/>
      <w:lvlJc w:val="left"/>
      <w:pPr>
        <w:tabs>
          <w:tab w:val="num" w:pos="6480"/>
        </w:tabs>
        <w:ind w:left="6480" w:hanging="360"/>
      </w:pPr>
      <w:rPr>
        <w:rFonts w:ascii="Wingdings" w:hAnsi="Wingdings"/>
      </w:rPr>
    </w:lvl>
  </w:abstractNum>
  <w:abstractNum w:abstractNumId="55" w15:restartNumberingAfterBreak="0">
    <w:nsid w:val="7DF6280E"/>
    <w:multiLevelType w:val="hybridMultilevel"/>
    <w:tmpl w:val="7DF6280E"/>
    <w:lvl w:ilvl="0" w:tplc="4B960D68">
      <w:start w:val="1"/>
      <w:numFmt w:val="bullet"/>
      <w:lvlText w:val=""/>
      <w:lvlJc w:val="left"/>
      <w:pPr>
        <w:tabs>
          <w:tab w:val="num" w:pos="720"/>
        </w:tabs>
        <w:ind w:left="720" w:hanging="360"/>
      </w:pPr>
      <w:rPr>
        <w:rFonts w:ascii="Symbol" w:hAnsi="Symbol"/>
      </w:rPr>
    </w:lvl>
    <w:lvl w:ilvl="1" w:tplc="C68207EC">
      <w:start w:val="1"/>
      <w:numFmt w:val="bullet"/>
      <w:lvlText w:val="o"/>
      <w:lvlJc w:val="left"/>
      <w:pPr>
        <w:tabs>
          <w:tab w:val="num" w:pos="1440"/>
        </w:tabs>
        <w:ind w:left="1440" w:hanging="360"/>
      </w:pPr>
      <w:rPr>
        <w:rFonts w:ascii="Courier New" w:hAnsi="Courier New"/>
      </w:rPr>
    </w:lvl>
    <w:lvl w:ilvl="2" w:tplc="50A438F8">
      <w:start w:val="1"/>
      <w:numFmt w:val="bullet"/>
      <w:lvlText w:val=""/>
      <w:lvlJc w:val="left"/>
      <w:pPr>
        <w:tabs>
          <w:tab w:val="num" w:pos="2160"/>
        </w:tabs>
        <w:ind w:left="2160" w:hanging="360"/>
      </w:pPr>
      <w:rPr>
        <w:rFonts w:ascii="Wingdings" w:hAnsi="Wingdings"/>
      </w:rPr>
    </w:lvl>
    <w:lvl w:ilvl="3" w:tplc="F1A861B2">
      <w:start w:val="1"/>
      <w:numFmt w:val="bullet"/>
      <w:lvlText w:val=""/>
      <w:lvlJc w:val="left"/>
      <w:pPr>
        <w:tabs>
          <w:tab w:val="num" w:pos="2880"/>
        </w:tabs>
        <w:ind w:left="2880" w:hanging="360"/>
      </w:pPr>
      <w:rPr>
        <w:rFonts w:ascii="Symbol" w:hAnsi="Symbol"/>
      </w:rPr>
    </w:lvl>
    <w:lvl w:ilvl="4" w:tplc="4EC40720">
      <w:start w:val="1"/>
      <w:numFmt w:val="bullet"/>
      <w:lvlText w:val="o"/>
      <w:lvlJc w:val="left"/>
      <w:pPr>
        <w:tabs>
          <w:tab w:val="num" w:pos="3600"/>
        </w:tabs>
        <w:ind w:left="3600" w:hanging="360"/>
      </w:pPr>
      <w:rPr>
        <w:rFonts w:ascii="Courier New" w:hAnsi="Courier New"/>
      </w:rPr>
    </w:lvl>
    <w:lvl w:ilvl="5" w:tplc="AB58E73E">
      <w:start w:val="1"/>
      <w:numFmt w:val="bullet"/>
      <w:lvlText w:val=""/>
      <w:lvlJc w:val="left"/>
      <w:pPr>
        <w:tabs>
          <w:tab w:val="num" w:pos="4320"/>
        </w:tabs>
        <w:ind w:left="4320" w:hanging="360"/>
      </w:pPr>
      <w:rPr>
        <w:rFonts w:ascii="Wingdings" w:hAnsi="Wingdings"/>
      </w:rPr>
    </w:lvl>
    <w:lvl w:ilvl="6" w:tplc="B6B4BC18">
      <w:start w:val="1"/>
      <w:numFmt w:val="bullet"/>
      <w:lvlText w:val=""/>
      <w:lvlJc w:val="left"/>
      <w:pPr>
        <w:tabs>
          <w:tab w:val="num" w:pos="5040"/>
        </w:tabs>
        <w:ind w:left="5040" w:hanging="360"/>
      </w:pPr>
      <w:rPr>
        <w:rFonts w:ascii="Symbol" w:hAnsi="Symbol"/>
      </w:rPr>
    </w:lvl>
    <w:lvl w:ilvl="7" w:tplc="58F66F22">
      <w:start w:val="1"/>
      <w:numFmt w:val="bullet"/>
      <w:lvlText w:val="o"/>
      <w:lvlJc w:val="left"/>
      <w:pPr>
        <w:tabs>
          <w:tab w:val="num" w:pos="5760"/>
        </w:tabs>
        <w:ind w:left="5760" w:hanging="360"/>
      </w:pPr>
      <w:rPr>
        <w:rFonts w:ascii="Courier New" w:hAnsi="Courier New"/>
      </w:rPr>
    </w:lvl>
    <w:lvl w:ilvl="8" w:tplc="0F1611D0">
      <w:start w:val="1"/>
      <w:numFmt w:val="bullet"/>
      <w:lvlText w:val=""/>
      <w:lvlJc w:val="left"/>
      <w:pPr>
        <w:tabs>
          <w:tab w:val="num" w:pos="6480"/>
        </w:tabs>
        <w:ind w:left="6480" w:hanging="360"/>
      </w:pPr>
      <w:rPr>
        <w:rFonts w:ascii="Wingdings" w:hAnsi="Wingdings"/>
      </w:rPr>
    </w:lvl>
  </w:abstractNum>
  <w:abstractNum w:abstractNumId="56" w15:restartNumberingAfterBreak="0">
    <w:nsid w:val="7DF6280F"/>
    <w:multiLevelType w:val="hybridMultilevel"/>
    <w:tmpl w:val="7DF6280F"/>
    <w:lvl w:ilvl="0" w:tplc="87F8D94C">
      <w:start w:val="1"/>
      <w:numFmt w:val="bullet"/>
      <w:lvlText w:val=""/>
      <w:lvlJc w:val="left"/>
      <w:pPr>
        <w:tabs>
          <w:tab w:val="num" w:pos="720"/>
        </w:tabs>
        <w:ind w:left="720" w:hanging="360"/>
      </w:pPr>
      <w:rPr>
        <w:rFonts w:ascii="Symbol" w:hAnsi="Symbol"/>
      </w:rPr>
    </w:lvl>
    <w:lvl w:ilvl="1" w:tplc="F926B6C8">
      <w:start w:val="1"/>
      <w:numFmt w:val="bullet"/>
      <w:lvlText w:val="o"/>
      <w:lvlJc w:val="left"/>
      <w:pPr>
        <w:tabs>
          <w:tab w:val="num" w:pos="1440"/>
        </w:tabs>
        <w:ind w:left="1440" w:hanging="360"/>
      </w:pPr>
      <w:rPr>
        <w:rFonts w:ascii="Courier New" w:hAnsi="Courier New"/>
      </w:rPr>
    </w:lvl>
    <w:lvl w:ilvl="2" w:tplc="A9246E40">
      <w:start w:val="1"/>
      <w:numFmt w:val="bullet"/>
      <w:lvlText w:val=""/>
      <w:lvlJc w:val="left"/>
      <w:pPr>
        <w:tabs>
          <w:tab w:val="num" w:pos="2160"/>
        </w:tabs>
        <w:ind w:left="2160" w:hanging="360"/>
      </w:pPr>
      <w:rPr>
        <w:rFonts w:ascii="Wingdings" w:hAnsi="Wingdings"/>
      </w:rPr>
    </w:lvl>
    <w:lvl w:ilvl="3" w:tplc="E91A1436">
      <w:start w:val="1"/>
      <w:numFmt w:val="bullet"/>
      <w:lvlText w:val=""/>
      <w:lvlJc w:val="left"/>
      <w:pPr>
        <w:tabs>
          <w:tab w:val="num" w:pos="2880"/>
        </w:tabs>
        <w:ind w:left="2880" w:hanging="360"/>
      </w:pPr>
      <w:rPr>
        <w:rFonts w:ascii="Symbol" w:hAnsi="Symbol"/>
      </w:rPr>
    </w:lvl>
    <w:lvl w:ilvl="4" w:tplc="C90EB8A8">
      <w:start w:val="1"/>
      <w:numFmt w:val="bullet"/>
      <w:lvlText w:val="o"/>
      <w:lvlJc w:val="left"/>
      <w:pPr>
        <w:tabs>
          <w:tab w:val="num" w:pos="3600"/>
        </w:tabs>
        <w:ind w:left="3600" w:hanging="360"/>
      </w:pPr>
      <w:rPr>
        <w:rFonts w:ascii="Courier New" w:hAnsi="Courier New"/>
      </w:rPr>
    </w:lvl>
    <w:lvl w:ilvl="5" w:tplc="B802D7C8">
      <w:start w:val="1"/>
      <w:numFmt w:val="bullet"/>
      <w:lvlText w:val=""/>
      <w:lvlJc w:val="left"/>
      <w:pPr>
        <w:tabs>
          <w:tab w:val="num" w:pos="4320"/>
        </w:tabs>
        <w:ind w:left="4320" w:hanging="360"/>
      </w:pPr>
      <w:rPr>
        <w:rFonts w:ascii="Wingdings" w:hAnsi="Wingdings"/>
      </w:rPr>
    </w:lvl>
    <w:lvl w:ilvl="6" w:tplc="CF741126">
      <w:start w:val="1"/>
      <w:numFmt w:val="bullet"/>
      <w:lvlText w:val=""/>
      <w:lvlJc w:val="left"/>
      <w:pPr>
        <w:tabs>
          <w:tab w:val="num" w:pos="5040"/>
        </w:tabs>
        <w:ind w:left="5040" w:hanging="360"/>
      </w:pPr>
      <w:rPr>
        <w:rFonts w:ascii="Symbol" w:hAnsi="Symbol"/>
      </w:rPr>
    </w:lvl>
    <w:lvl w:ilvl="7" w:tplc="1B40D6F6">
      <w:start w:val="1"/>
      <w:numFmt w:val="bullet"/>
      <w:lvlText w:val="o"/>
      <w:lvlJc w:val="left"/>
      <w:pPr>
        <w:tabs>
          <w:tab w:val="num" w:pos="5760"/>
        </w:tabs>
        <w:ind w:left="5760" w:hanging="360"/>
      </w:pPr>
      <w:rPr>
        <w:rFonts w:ascii="Courier New" w:hAnsi="Courier New"/>
      </w:rPr>
    </w:lvl>
    <w:lvl w:ilvl="8" w:tplc="175EEA42">
      <w:start w:val="1"/>
      <w:numFmt w:val="bullet"/>
      <w:lvlText w:val=""/>
      <w:lvlJc w:val="left"/>
      <w:pPr>
        <w:tabs>
          <w:tab w:val="num" w:pos="6480"/>
        </w:tabs>
        <w:ind w:left="6480" w:hanging="360"/>
      </w:pPr>
      <w:rPr>
        <w:rFonts w:ascii="Wingdings" w:hAnsi="Wingdings"/>
      </w:rPr>
    </w:lvl>
  </w:abstractNum>
  <w:abstractNum w:abstractNumId="57" w15:restartNumberingAfterBreak="0">
    <w:nsid w:val="7DF62810"/>
    <w:multiLevelType w:val="hybridMultilevel"/>
    <w:tmpl w:val="7DF62810"/>
    <w:lvl w:ilvl="0" w:tplc="5D2A88E0">
      <w:start w:val="1"/>
      <w:numFmt w:val="bullet"/>
      <w:lvlText w:val=""/>
      <w:lvlJc w:val="left"/>
      <w:pPr>
        <w:tabs>
          <w:tab w:val="num" w:pos="720"/>
        </w:tabs>
        <w:ind w:left="720" w:hanging="360"/>
      </w:pPr>
      <w:rPr>
        <w:rFonts w:ascii="Symbol" w:hAnsi="Symbol"/>
      </w:rPr>
    </w:lvl>
    <w:lvl w:ilvl="1" w:tplc="64CC68D6">
      <w:start w:val="1"/>
      <w:numFmt w:val="bullet"/>
      <w:lvlText w:val="o"/>
      <w:lvlJc w:val="left"/>
      <w:pPr>
        <w:tabs>
          <w:tab w:val="num" w:pos="1440"/>
        </w:tabs>
        <w:ind w:left="1440" w:hanging="360"/>
      </w:pPr>
      <w:rPr>
        <w:rFonts w:ascii="Courier New" w:hAnsi="Courier New"/>
      </w:rPr>
    </w:lvl>
    <w:lvl w:ilvl="2" w:tplc="3D927B5E">
      <w:start w:val="1"/>
      <w:numFmt w:val="bullet"/>
      <w:lvlText w:val=""/>
      <w:lvlJc w:val="left"/>
      <w:pPr>
        <w:tabs>
          <w:tab w:val="num" w:pos="2160"/>
        </w:tabs>
        <w:ind w:left="2160" w:hanging="360"/>
      </w:pPr>
      <w:rPr>
        <w:rFonts w:ascii="Wingdings" w:hAnsi="Wingdings"/>
      </w:rPr>
    </w:lvl>
    <w:lvl w:ilvl="3" w:tplc="6706CDB2">
      <w:start w:val="1"/>
      <w:numFmt w:val="bullet"/>
      <w:lvlText w:val=""/>
      <w:lvlJc w:val="left"/>
      <w:pPr>
        <w:tabs>
          <w:tab w:val="num" w:pos="2880"/>
        </w:tabs>
        <w:ind w:left="2880" w:hanging="360"/>
      </w:pPr>
      <w:rPr>
        <w:rFonts w:ascii="Symbol" w:hAnsi="Symbol"/>
      </w:rPr>
    </w:lvl>
    <w:lvl w:ilvl="4" w:tplc="AC3062B8">
      <w:start w:val="1"/>
      <w:numFmt w:val="bullet"/>
      <w:lvlText w:val="o"/>
      <w:lvlJc w:val="left"/>
      <w:pPr>
        <w:tabs>
          <w:tab w:val="num" w:pos="3600"/>
        </w:tabs>
        <w:ind w:left="3600" w:hanging="360"/>
      </w:pPr>
      <w:rPr>
        <w:rFonts w:ascii="Courier New" w:hAnsi="Courier New"/>
      </w:rPr>
    </w:lvl>
    <w:lvl w:ilvl="5" w:tplc="C162503C">
      <w:start w:val="1"/>
      <w:numFmt w:val="bullet"/>
      <w:lvlText w:val=""/>
      <w:lvlJc w:val="left"/>
      <w:pPr>
        <w:tabs>
          <w:tab w:val="num" w:pos="4320"/>
        </w:tabs>
        <w:ind w:left="4320" w:hanging="360"/>
      </w:pPr>
      <w:rPr>
        <w:rFonts w:ascii="Wingdings" w:hAnsi="Wingdings"/>
      </w:rPr>
    </w:lvl>
    <w:lvl w:ilvl="6" w:tplc="76B47C24">
      <w:start w:val="1"/>
      <w:numFmt w:val="bullet"/>
      <w:lvlText w:val=""/>
      <w:lvlJc w:val="left"/>
      <w:pPr>
        <w:tabs>
          <w:tab w:val="num" w:pos="5040"/>
        </w:tabs>
        <w:ind w:left="5040" w:hanging="360"/>
      </w:pPr>
      <w:rPr>
        <w:rFonts w:ascii="Symbol" w:hAnsi="Symbol"/>
      </w:rPr>
    </w:lvl>
    <w:lvl w:ilvl="7" w:tplc="0ED684EA">
      <w:start w:val="1"/>
      <w:numFmt w:val="bullet"/>
      <w:lvlText w:val="o"/>
      <w:lvlJc w:val="left"/>
      <w:pPr>
        <w:tabs>
          <w:tab w:val="num" w:pos="5760"/>
        </w:tabs>
        <w:ind w:left="5760" w:hanging="360"/>
      </w:pPr>
      <w:rPr>
        <w:rFonts w:ascii="Courier New" w:hAnsi="Courier New"/>
      </w:rPr>
    </w:lvl>
    <w:lvl w:ilvl="8" w:tplc="A2E813B2">
      <w:start w:val="1"/>
      <w:numFmt w:val="bullet"/>
      <w:lvlText w:val=""/>
      <w:lvlJc w:val="left"/>
      <w:pPr>
        <w:tabs>
          <w:tab w:val="num" w:pos="6480"/>
        </w:tabs>
        <w:ind w:left="6480" w:hanging="360"/>
      </w:pPr>
      <w:rPr>
        <w:rFonts w:ascii="Wingdings" w:hAnsi="Wingdings"/>
      </w:rPr>
    </w:lvl>
  </w:abstractNum>
  <w:abstractNum w:abstractNumId="58" w15:restartNumberingAfterBreak="0">
    <w:nsid w:val="7DF62811"/>
    <w:multiLevelType w:val="hybridMultilevel"/>
    <w:tmpl w:val="7DF62811"/>
    <w:lvl w:ilvl="0" w:tplc="D402CCDC">
      <w:start w:val="1"/>
      <w:numFmt w:val="bullet"/>
      <w:lvlText w:val=""/>
      <w:lvlJc w:val="left"/>
      <w:pPr>
        <w:tabs>
          <w:tab w:val="num" w:pos="720"/>
        </w:tabs>
        <w:ind w:left="720" w:hanging="360"/>
      </w:pPr>
      <w:rPr>
        <w:rFonts w:ascii="Symbol" w:hAnsi="Symbol"/>
      </w:rPr>
    </w:lvl>
    <w:lvl w:ilvl="1" w:tplc="A62ECFD0">
      <w:start w:val="1"/>
      <w:numFmt w:val="bullet"/>
      <w:lvlText w:val="o"/>
      <w:lvlJc w:val="left"/>
      <w:pPr>
        <w:tabs>
          <w:tab w:val="num" w:pos="1440"/>
        </w:tabs>
        <w:ind w:left="1440" w:hanging="360"/>
      </w:pPr>
      <w:rPr>
        <w:rFonts w:ascii="Courier New" w:hAnsi="Courier New"/>
      </w:rPr>
    </w:lvl>
    <w:lvl w:ilvl="2" w:tplc="F11A12E2">
      <w:start w:val="1"/>
      <w:numFmt w:val="bullet"/>
      <w:lvlText w:val=""/>
      <w:lvlJc w:val="left"/>
      <w:pPr>
        <w:tabs>
          <w:tab w:val="num" w:pos="2160"/>
        </w:tabs>
        <w:ind w:left="2160" w:hanging="360"/>
      </w:pPr>
      <w:rPr>
        <w:rFonts w:ascii="Wingdings" w:hAnsi="Wingdings"/>
      </w:rPr>
    </w:lvl>
    <w:lvl w:ilvl="3" w:tplc="D74AAF7A">
      <w:start w:val="1"/>
      <w:numFmt w:val="bullet"/>
      <w:lvlText w:val=""/>
      <w:lvlJc w:val="left"/>
      <w:pPr>
        <w:tabs>
          <w:tab w:val="num" w:pos="2880"/>
        </w:tabs>
        <w:ind w:left="2880" w:hanging="360"/>
      </w:pPr>
      <w:rPr>
        <w:rFonts w:ascii="Symbol" w:hAnsi="Symbol"/>
      </w:rPr>
    </w:lvl>
    <w:lvl w:ilvl="4" w:tplc="6A2A35EA">
      <w:start w:val="1"/>
      <w:numFmt w:val="bullet"/>
      <w:lvlText w:val="o"/>
      <w:lvlJc w:val="left"/>
      <w:pPr>
        <w:tabs>
          <w:tab w:val="num" w:pos="3600"/>
        </w:tabs>
        <w:ind w:left="3600" w:hanging="360"/>
      </w:pPr>
      <w:rPr>
        <w:rFonts w:ascii="Courier New" w:hAnsi="Courier New"/>
      </w:rPr>
    </w:lvl>
    <w:lvl w:ilvl="5" w:tplc="A664D7F4">
      <w:start w:val="1"/>
      <w:numFmt w:val="bullet"/>
      <w:lvlText w:val=""/>
      <w:lvlJc w:val="left"/>
      <w:pPr>
        <w:tabs>
          <w:tab w:val="num" w:pos="4320"/>
        </w:tabs>
        <w:ind w:left="4320" w:hanging="360"/>
      </w:pPr>
      <w:rPr>
        <w:rFonts w:ascii="Wingdings" w:hAnsi="Wingdings"/>
      </w:rPr>
    </w:lvl>
    <w:lvl w:ilvl="6" w:tplc="298E8CA2">
      <w:start w:val="1"/>
      <w:numFmt w:val="bullet"/>
      <w:lvlText w:val=""/>
      <w:lvlJc w:val="left"/>
      <w:pPr>
        <w:tabs>
          <w:tab w:val="num" w:pos="5040"/>
        </w:tabs>
        <w:ind w:left="5040" w:hanging="360"/>
      </w:pPr>
      <w:rPr>
        <w:rFonts w:ascii="Symbol" w:hAnsi="Symbol"/>
      </w:rPr>
    </w:lvl>
    <w:lvl w:ilvl="7" w:tplc="BE426A1C">
      <w:start w:val="1"/>
      <w:numFmt w:val="bullet"/>
      <w:lvlText w:val="o"/>
      <w:lvlJc w:val="left"/>
      <w:pPr>
        <w:tabs>
          <w:tab w:val="num" w:pos="5760"/>
        </w:tabs>
        <w:ind w:left="5760" w:hanging="360"/>
      </w:pPr>
      <w:rPr>
        <w:rFonts w:ascii="Courier New" w:hAnsi="Courier New"/>
      </w:rPr>
    </w:lvl>
    <w:lvl w:ilvl="8" w:tplc="3DFC4506">
      <w:start w:val="1"/>
      <w:numFmt w:val="bullet"/>
      <w:lvlText w:val=""/>
      <w:lvlJc w:val="left"/>
      <w:pPr>
        <w:tabs>
          <w:tab w:val="num" w:pos="6480"/>
        </w:tabs>
        <w:ind w:left="6480" w:hanging="360"/>
      </w:pPr>
      <w:rPr>
        <w:rFonts w:ascii="Wingdings" w:hAnsi="Wingdings"/>
      </w:rPr>
    </w:lvl>
  </w:abstractNum>
  <w:abstractNum w:abstractNumId="59" w15:restartNumberingAfterBreak="0">
    <w:nsid w:val="7DF62812"/>
    <w:multiLevelType w:val="hybridMultilevel"/>
    <w:tmpl w:val="7DF62812"/>
    <w:lvl w:ilvl="0" w:tplc="3AA2D152">
      <w:start w:val="1"/>
      <w:numFmt w:val="bullet"/>
      <w:lvlText w:val=""/>
      <w:lvlJc w:val="left"/>
      <w:pPr>
        <w:tabs>
          <w:tab w:val="num" w:pos="720"/>
        </w:tabs>
        <w:ind w:left="720" w:hanging="360"/>
      </w:pPr>
      <w:rPr>
        <w:rFonts w:ascii="Symbol" w:hAnsi="Symbol"/>
      </w:rPr>
    </w:lvl>
    <w:lvl w:ilvl="1" w:tplc="F0FCB494">
      <w:start w:val="1"/>
      <w:numFmt w:val="bullet"/>
      <w:lvlText w:val="o"/>
      <w:lvlJc w:val="left"/>
      <w:pPr>
        <w:tabs>
          <w:tab w:val="num" w:pos="1440"/>
        </w:tabs>
        <w:ind w:left="1440" w:hanging="360"/>
      </w:pPr>
      <w:rPr>
        <w:rFonts w:ascii="Courier New" w:hAnsi="Courier New"/>
      </w:rPr>
    </w:lvl>
    <w:lvl w:ilvl="2" w:tplc="39B0923A">
      <w:start w:val="1"/>
      <w:numFmt w:val="bullet"/>
      <w:lvlText w:val=""/>
      <w:lvlJc w:val="left"/>
      <w:pPr>
        <w:tabs>
          <w:tab w:val="num" w:pos="2160"/>
        </w:tabs>
        <w:ind w:left="2160" w:hanging="360"/>
      </w:pPr>
      <w:rPr>
        <w:rFonts w:ascii="Wingdings" w:hAnsi="Wingdings"/>
      </w:rPr>
    </w:lvl>
    <w:lvl w:ilvl="3" w:tplc="299C9E36">
      <w:start w:val="1"/>
      <w:numFmt w:val="bullet"/>
      <w:lvlText w:val=""/>
      <w:lvlJc w:val="left"/>
      <w:pPr>
        <w:tabs>
          <w:tab w:val="num" w:pos="2880"/>
        </w:tabs>
        <w:ind w:left="2880" w:hanging="360"/>
      </w:pPr>
      <w:rPr>
        <w:rFonts w:ascii="Symbol" w:hAnsi="Symbol"/>
      </w:rPr>
    </w:lvl>
    <w:lvl w:ilvl="4" w:tplc="ED184876">
      <w:start w:val="1"/>
      <w:numFmt w:val="bullet"/>
      <w:lvlText w:val="o"/>
      <w:lvlJc w:val="left"/>
      <w:pPr>
        <w:tabs>
          <w:tab w:val="num" w:pos="3600"/>
        </w:tabs>
        <w:ind w:left="3600" w:hanging="360"/>
      </w:pPr>
      <w:rPr>
        <w:rFonts w:ascii="Courier New" w:hAnsi="Courier New"/>
      </w:rPr>
    </w:lvl>
    <w:lvl w:ilvl="5" w:tplc="5816D8E8">
      <w:start w:val="1"/>
      <w:numFmt w:val="bullet"/>
      <w:lvlText w:val=""/>
      <w:lvlJc w:val="left"/>
      <w:pPr>
        <w:tabs>
          <w:tab w:val="num" w:pos="4320"/>
        </w:tabs>
        <w:ind w:left="4320" w:hanging="360"/>
      </w:pPr>
      <w:rPr>
        <w:rFonts w:ascii="Wingdings" w:hAnsi="Wingdings"/>
      </w:rPr>
    </w:lvl>
    <w:lvl w:ilvl="6" w:tplc="C1C88706">
      <w:start w:val="1"/>
      <w:numFmt w:val="bullet"/>
      <w:lvlText w:val=""/>
      <w:lvlJc w:val="left"/>
      <w:pPr>
        <w:tabs>
          <w:tab w:val="num" w:pos="5040"/>
        </w:tabs>
        <w:ind w:left="5040" w:hanging="360"/>
      </w:pPr>
      <w:rPr>
        <w:rFonts w:ascii="Symbol" w:hAnsi="Symbol"/>
      </w:rPr>
    </w:lvl>
    <w:lvl w:ilvl="7" w:tplc="6002BDD4">
      <w:start w:val="1"/>
      <w:numFmt w:val="bullet"/>
      <w:lvlText w:val="o"/>
      <w:lvlJc w:val="left"/>
      <w:pPr>
        <w:tabs>
          <w:tab w:val="num" w:pos="5760"/>
        </w:tabs>
        <w:ind w:left="5760" w:hanging="360"/>
      </w:pPr>
      <w:rPr>
        <w:rFonts w:ascii="Courier New" w:hAnsi="Courier New"/>
      </w:rPr>
    </w:lvl>
    <w:lvl w:ilvl="8" w:tplc="EFF65A8E">
      <w:start w:val="1"/>
      <w:numFmt w:val="bullet"/>
      <w:lvlText w:val=""/>
      <w:lvlJc w:val="left"/>
      <w:pPr>
        <w:tabs>
          <w:tab w:val="num" w:pos="6480"/>
        </w:tabs>
        <w:ind w:left="6480" w:hanging="360"/>
      </w:pPr>
      <w:rPr>
        <w:rFonts w:ascii="Wingdings" w:hAnsi="Wingdings"/>
      </w:rPr>
    </w:lvl>
  </w:abstractNum>
  <w:abstractNum w:abstractNumId="60" w15:restartNumberingAfterBreak="0">
    <w:nsid w:val="7DF62813"/>
    <w:multiLevelType w:val="hybridMultilevel"/>
    <w:tmpl w:val="7DF62813"/>
    <w:lvl w:ilvl="0" w:tplc="8BA474A8">
      <w:start w:val="1"/>
      <w:numFmt w:val="bullet"/>
      <w:lvlText w:val=""/>
      <w:lvlJc w:val="left"/>
      <w:pPr>
        <w:tabs>
          <w:tab w:val="num" w:pos="720"/>
        </w:tabs>
        <w:ind w:left="720" w:hanging="360"/>
      </w:pPr>
      <w:rPr>
        <w:rFonts w:ascii="Symbol" w:hAnsi="Symbol"/>
      </w:rPr>
    </w:lvl>
    <w:lvl w:ilvl="1" w:tplc="AE1859E0">
      <w:start w:val="1"/>
      <w:numFmt w:val="bullet"/>
      <w:lvlText w:val="o"/>
      <w:lvlJc w:val="left"/>
      <w:pPr>
        <w:tabs>
          <w:tab w:val="num" w:pos="1440"/>
        </w:tabs>
        <w:ind w:left="1440" w:hanging="360"/>
      </w:pPr>
      <w:rPr>
        <w:rFonts w:ascii="Courier New" w:hAnsi="Courier New"/>
      </w:rPr>
    </w:lvl>
    <w:lvl w:ilvl="2" w:tplc="58C294A2">
      <w:start w:val="1"/>
      <w:numFmt w:val="bullet"/>
      <w:lvlText w:val=""/>
      <w:lvlJc w:val="left"/>
      <w:pPr>
        <w:tabs>
          <w:tab w:val="num" w:pos="2160"/>
        </w:tabs>
        <w:ind w:left="2160" w:hanging="360"/>
      </w:pPr>
      <w:rPr>
        <w:rFonts w:ascii="Wingdings" w:hAnsi="Wingdings"/>
      </w:rPr>
    </w:lvl>
    <w:lvl w:ilvl="3" w:tplc="A5FE7910">
      <w:start w:val="1"/>
      <w:numFmt w:val="bullet"/>
      <w:lvlText w:val=""/>
      <w:lvlJc w:val="left"/>
      <w:pPr>
        <w:tabs>
          <w:tab w:val="num" w:pos="2880"/>
        </w:tabs>
        <w:ind w:left="2880" w:hanging="360"/>
      </w:pPr>
      <w:rPr>
        <w:rFonts w:ascii="Symbol" w:hAnsi="Symbol"/>
      </w:rPr>
    </w:lvl>
    <w:lvl w:ilvl="4" w:tplc="DAC4168A">
      <w:start w:val="1"/>
      <w:numFmt w:val="bullet"/>
      <w:lvlText w:val="o"/>
      <w:lvlJc w:val="left"/>
      <w:pPr>
        <w:tabs>
          <w:tab w:val="num" w:pos="3600"/>
        </w:tabs>
        <w:ind w:left="3600" w:hanging="360"/>
      </w:pPr>
      <w:rPr>
        <w:rFonts w:ascii="Courier New" w:hAnsi="Courier New"/>
      </w:rPr>
    </w:lvl>
    <w:lvl w:ilvl="5" w:tplc="251ADE32">
      <w:start w:val="1"/>
      <w:numFmt w:val="bullet"/>
      <w:lvlText w:val=""/>
      <w:lvlJc w:val="left"/>
      <w:pPr>
        <w:tabs>
          <w:tab w:val="num" w:pos="4320"/>
        </w:tabs>
        <w:ind w:left="4320" w:hanging="360"/>
      </w:pPr>
      <w:rPr>
        <w:rFonts w:ascii="Wingdings" w:hAnsi="Wingdings"/>
      </w:rPr>
    </w:lvl>
    <w:lvl w:ilvl="6" w:tplc="CBF85CCA">
      <w:start w:val="1"/>
      <w:numFmt w:val="bullet"/>
      <w:lvlText w:val=""/>
      <w:lvlJc w:val="left"/>
      <w:pPr>
        <w:tabs>
          <w:tab w:val="num" w:pos="5040"/>
        </w:tabs>
        <w:ind w:left="5040" w:hanging="360"/>
      </w:pPr>
      <w:rPr>
        <w:rFonts w:ascii="Symbol" w:hAnsi="Symbol"/>
      </w:rPr>
    </w:lvl>
    <w:lvl w:ilvl="7" w:tplc="4E6885A4">
      <w:start w:val="1"/>
      <w:numFmt w:val="bullet"/>
      <w:lvlText w:val="o"/>
      <w:lvlJc w:val="left"/>
      <w:pPr>
        <w:tabs>
          <w:tab w:val="num" w:pos="5760"/>
        </w:tabs>
        <w:ind w:left="5760" w:hanging="360"/>
      </w:pPr>
      <w:rPr>
        <w:rFonts w:ascii="Courier New" w:hAnsi="Courier New"/>
      </w:rPr>
    </w:lvl>
    <w:lvl w:ilvl="8" w:tplc="8C52C152">
      <w:start w:val="1"/>
      <w:numFmt w:val="bullet"/>
      <w:lvlText w:val=""/>
      <w:lvlJc w:val="left"/>
      <w:pPr>
        <w:tabs>
          <w:tab w:val="num" w:pos="6480"/>
        </w:tabs>
        <w:ind w:left="6480" w:hanging="360"/>
      </w:pPr>
      <w:rPr>
        <w:rFonts w:ascii="Wingdings" w:hAnsi="Wingdings"/>
      </w:rPr>
    </w:lvl>
  </w:abstractNum>
  <w:abstractNum w:abstractNumId="61" w15:restartNumberingAfterBreak="0">
    <w:nsid w:val="7DF62814"/>
    <w:multiLevelType w:val="hybridMultilevel"/>
    <w:tmpl w:val="7DF62814"/>
    <w:lvl w:ilvl="0" w:tplc="60120602">
      <w:start w:val="1"/>
      <w:numFmt w:val="bullet"/>
      <w:lvlText w:val=""/>
      <w:lvlJc w:val="left"/>
      <w:pPr>
        <w:tabs>
          <w:tab w:val="num" w:pos="720"/>
        </w:tabs>
        <w:ind w:left="720" w:hanging="360"/>
      </w:pPr>
      <w:rPr>
        <w:rFonts w:ascii="Symbol" w:hAnsi="Symbol"/>
      </w:rPr>
    </w:lvl>
    <w:lvl w:ilvl="1" w:tplc="DD92DFB8">
      <w:start w:val="1"/>
      <w:numFmt w:val="bullet"/>
      <w:lvlText w:val="o"/>
      <w:lvlJc w:val="left"/>
      <w:pPr>
        <w:tabs>
          <w:tab w:val="num" w:pos="1440"/>
        </w:tabs>
        <w:ind w:left="1440" w:hanging="360"/>
      </w:pPr>
      <w:rPr>
        <w:rFonts w:ascii="Courier New" w:hAnsi="Courier New"/>
      </w:rPr>
    </w:lvl>
    <w:lvl w:ilvl="2" w:tplc="32F40E0C">
      <w:start w:val="1"/>
      <w:numFmt w:val="bullet"/>
      <w:lvlText w:val=""/>
      <w:lvlJc w:val="left"/>
      <w:pPr>
        <w:tabs>
          <w:tab w:val="num" w:pos="2160"/>
        </w:tabs>
        <w:ind w:left="2160" w:hanging="360"/>
      </w:pPr>
      <w:rPr>
        <w:rFonts w:ascii="Wingdings" w:hAnsi="Wingdings"/>
      </w:rPr>
    </w:lvl>
    <w:lvl w:ilvl="3" w:tplc="3B6ACA34">
      <w:start w:val="1"/>
      <w:numFmt w:val="bullet"/>
      <w:lvlText w:val=""/>
      <w:lvlJc w:val="left"/>
      <w:pPr>
        <w:tabs>
          <w:tab w:val="num" w:pos="2880"/>
        </w:tabs>
        <w:ind w:left="2880" w:hanging="360"/>
      </w:pPr>
      <w:rPr>
        <w:rFonts w:ascii="Symbol" w:hAnsi="Symbol"/>
      </w:rPr>
    </w:lvl>
    <w:lvl w:ilvl="4" w:tplc="A704B024">
      <w:start w:val="1"/>
      <w:numFmt w:val="bullet"/>
      <w:lvlText w:val="o"/>
      <w:lvlJc w:val="left"/>
      <w:pPr>
        <w:tabs>
          <w:tab w:val="num" w:pos="3600"/>
        </w:tabs>
        <w:ind w:left="3600" w:hanging="360"/>
      </w:pPr>
      <w:rPr>
        <w:rFonts w:ascii="Courier New" w:hAnsi="Courier New"/>
      </w:rPr>
    </w:lvl>
    <w:lvl w:ilvl="5" w:tplc="C7DE30D2">
      <w:start w:val="1"/>
      <w:numFmt w:val="bullet"/>
      <w:lvlText w:val=""/>
      <w:lvlJc w:val="left"/>
      <w:pPr>
        <w:tabs>
          <w:tab w:val="num" w:pos="4320"/>
        </w:tabs>
        <w:ind w:left="4320" w:hanging="360"/>
      </w:pPr>
      <w:rPr>
        <w:rFonts w:ascii="Wingdings" w:hAnsi="Wingdings"/>
      </w:rPr>
    </w:lvl>
    <w:lvl w:ilvl="6" w:tplc="6EC267F0">
      <w:start w:val="1"/>
      <w:numFmt w:val="bullet"/>
      <w:lvlText w:val=""/>
      <w:lvlJc w:val="left"/>
      <w:pPr>
        <w:tabs>
          <w:tab w:val="num" w:pos="5040"/>
        </w:tabs>
        <w:ind w:left="5040" w:hanging="360"/>
      </w:pPr>
      <w:rPr>
        <w:rFonts w:ascii="Symbol" w:hAnsi="Symbol"/>
      </w:rPr>
    </w:lvl>
    <w:lvl w:ilvl="7" w:tplc="BE266808">
      <w:start w:val="1"/>
      <w:numFmt w:val="bullet"/>
      <w:lvlText w:val="o"/>
      <w:lvlJc w:val="left"/>
      <w:pPr>
        <w:tabs>
          <w:tab w:val="num" w:pos="5760"/>
        </w:tabs>
        <w:ind w:left="5760" w:hanging="360"/>
      </w:pPr>
      <w:rPr>
        <w:rFonts w:ascii="Courier New" w:hAnsi="Courier New"/>
      </w:rPr>
    </w:lvl>
    <w:lvl w:ilvl="8" w:tplc="5C86F9E8">
      <w:start w:val="1"/>
      <w:numFmt w:val="bullet"/>
      <w:lvlText w:val=""/>
      <w:lvlJc w:val="left"/>
      <w:pPr>
        <w:tabs>
          <w:tab w:val="num" w:pos="6480"/>
        </w:tabs>
        <w:ind w:left="6480" w:hanging="360"/>
      </w:pPr>
      <w:rPr>
        <w:rFonts w:ascii="Wingdings" w:hAnsi="Wingdings"/>
      </w:rPr>
    </w:lvl>
  </w:abstractNum>
  <w:abstractNum w:abstractNumId="62" w15:restartNumberingAfterBreak="0">
    <w:nsid w:val="7DF62815"/>
    <w:multiLevelType w:val="hybridMultilevel"/>
    <w:tmpl w:val="7DF62815"/>
    <w:lvl w:ilvl="0" w:tplc="C6AC6C5A">
      <w:start w:val="1"/>
      <w:numFmt w:val="bullet"/>
      <w:lvlText w:val=""/>
      <w:lvlJc w:val="left"/>
      <w:pPr>
        <w:tabs>
          <w:tab w:val="num" w:pos="720"/>
        </w:tabs>
        <w:ind w:left="720" w:hanging="360"/>
      </w:pPr>
      <w:rPr>
        <w:rFonts w:ascii="Symbol" w:hAnsi="Symbol"/>
      </w:rPr>
    </w:lvl>
    <w:lvl w:ilvl="1" w:tplc="268C518A">
      <w:start w:val="1"/>
      <w:numFmt w:val="bullet"/>
      <w:lvlText w:val="o"/>
      <w:lvlJc w:val="left"/>
      <w:pPr>
        <w:tabs>
          <w:tab w:val="num" w:pos="1440"/>
        </w:tabs>
        <w:ind w:left="1440" w:hanging="360"/>
      </w:pPr>
      <w:rPr>
        <w:rFonts w:ascii="Courier New" w:hAnsi="Courier New"/>
      </w:rPr>
    </w:lvl>
    <w:lvl w:ilvl="2" w:tplc="AB928778">
      <w:start w:val="1"/>
      <w:numFmt w:val="bullet"/>
      <w:lvlText w:val=""/>
      <w:lvlJc w:val="left"/>
      <w:pPr>
        <w:tabs>
          <w:tab w:val="num" w:pos="2160"/>
        </w:tabs>
        <w:ind w:left="2160" w:hanging="360"/>
      </w:pPr>
      <w:rPr>
        <w:rFonts w:ascii="Wingdings" w:hAnsi="Wingdings"/>
      </w:rPr>
    </w:lvl>
    <w:lvl w:ilvl="3" w:tplc="8772BBC6">
      <w:start w:val="1"/>
      <w:numFmt w:val="bullet"/>
      <w:lvlText w:val=""/>
      <w:lvlJc w:val="left"/>
      <w:pPr>
        <w:tabs>
          <w:tab w:val="num" w:pos="2880"/>
        </w:tabs>
        <w:ind w:left="2880" w:hanging="360"/>
      </w:pPr>
      <w:rPr>
        <w:rFonts w:ascii="Symbol" w:hAnsi="Symbol"/>
      </w:rPr>
    </w:lvl>
    <w:lvl w:ilvl="4" w:tplc="4E98995A">
      <w:start w:val="1"/>
      <w:numFmt w:val="bullet"/>
      <w:lvlText w:val="o"/>
      <w:lvlJc w:val="left"/>
      <w:pPr>
        <w:tabs>
          <w:tab w:val="num" w:pos="3600"/>
        </w:tabs>
        <w:ind w:left="3600" w:hanging="360"/>
      </w:pPr>
      <w:rPr>
        <w:rFonts w:ascii="Courier New" w:hAnsi="Courier New"/>
      </w:rPr>
    </w:lvl>
    <w:lvl w:ilvl="5" w:tplc="A50E9BB2">
      <w:start w:val="1"/>
      <w:numFmt w:val="bullet"/>
      <w:lvlText w:val=""/>
      <w:lvlJc w:val="left"/>
      <w:pPr>
        <w:tabs>
          <w:tab w:val="num" w:pos="4320"/>
        </w:tabs>
        <w:ind w:left="4320" w:hanging="360"/>
      </w:pPr>
      <w:rPr>
        <w:rFonts w:ascii="Wingdings" w:hAnsi="Wingdings"/>
      </w:rPr>
    </w:lvl>
    <w:lvl w:ilvl="6" w:tplc="A2C84152">
      <w:start w:val="1"/>
      <w:numFmt w:val="bullet"/>
      <w:lvlText w:val=""/>
      <w:lvlJc w:val="left"/>
      <w:pPr>
        <w:tabs>
          <w:tab w:val="num" w:pos="5040"/>
        </w:tabs>
        <w:ind w:left="5040" w:hanging="360"/>
      </w:pPr>
      <w:rPr>
        <w:rFonts w:ascii="Symbol" w:hAnsi="Symbol"/>
      </w:rPr>
    </w:lvl>
    <w:lvl w:ilvl="7" w:tplc="671625B0">
      <w:start w:val="1"/>
      <w:numFmt w:val="bullet"/>
      <w:lvlText w:val="o"/>
      <w:lvlJc w:val="left"/>
      <w:pPr>
        <w:tabs>
          <w:tab w:val="num" w:pos="5760"/>
        </w:tabs>
        <w:ind w:left="5760" w:hanging="360"/>
      </w:pPr>
      <w:rPr>
        <w:rFonts w:ascii="Courier New" w:hAnsi="Courier New"/>
      </w:rPr>
    </w:lvl>
    <w:lvl w:ilvl="8" w:tplc="1566677A">
      <w:start w:val="1"/>
      <w:numFmt w:val="bullet"/>
      <w:lvlText w:val=""/>
      <w:lvlJc w:val="left"/>
      <w:pPr>
        <w:tabs>
          <w:tab w:val="num" w:pos="6480"/>
        </w:tabs>
        <w:ind w:left="6480" w:hanging="360"/>
      </w:pPr>
      <w:rPr>
        <w:rFonts w:ascii="Wingdings" w:hAnsi="Wingdings"/>
      </w:rPr>
    </w:lvl>
  </w:abstractNum>
  <w:abstractNum w:abstractNumId="63" w15:restartNumberingAfterBreak="0">
    <w:nsid w:val="7DF62816"/>
    <w:multiLevelType w:val="hybridMultilevel"/>
    <w:tmpl w:val="7DF62816"/>
    <w:lvl w:ilvl="0" w:tplc="BC28BF68">
      <w:start w:val="1"/>
      <w:numFmt w:val="bullet"/>
      <w:lvlText w:val=""/>
      <w:lvlJc w:val="left"/>
      <w:pPr>
        <w:tabs>
          <w:tab w:val="num" w:pos="720"/>
        </w:tabs>
        <w:ind w:left="720" w:hanging="360"/>
      </w:pPr>
      <w:rPr>
        <w:rFonts w:ascii="Symbol" w:hAnsi="Symbol"/>
      </w:rPr>
    </w:lvl>
    <w:lvl w:ilvl="1" w:tplc="728A722C">
      <w:start w:val="1"/>
      <w:numFmt w:val="bullet"/>
      <w:lvlText w:val="o"/>
      <w:lvlJc w:val="left"/>
      <w:pPr>
        <w:tabs>
          <w:tab w:val="num" w:pos="1440"/>
        </w:tabs>
        <w:ind w:left="1440" w:hanging="360"/>
      </w:pPr>
      <w:rPr>
        <w:rFonts w:ascii="Courier New" w:hAnsi="Courier New"/>
      </w:rPr>
    </w:lvl>
    <w:lvl w:ilvl="2" w:tplc="89667A40">
      <w:start w:val="1"/>
      <w:numFmt w:val="bullet"/>
      <w:lvlText w:val=""/>
      <w:lvlJc w:val="left"/>
      <w:pPr>
        <w:tabs>
          <w:tab w:val="num" w:pos="2160"/>
        </w:tabs>
        <w:ind w:left="2160" w:hanging="360"/>
      </w:pPr>
      <w:rPr>
        <w:rFonts w:ascii="Wingdings" w:hAnsi="Wingdings"/>
      </w:rPr>
    </w:lvl>
    <w:lvl w:ilvl="3" w:tplc="87D0A400">
      <w:start w:val="1"/>
      <w:numFmt w:val="bullet"/>
      <w:lvlText w:val=""/>
      <w:lvlJc w:val="left"/>
      <w:pPr>
        <w:tabs>
          <w:tab w:val="num" w:pos="2880"/>
        </w:tabs>
        <w:ind w:left="2880" w:hanging="360"/>
      </w:pPr>
      <w:rPr>
        <w:rFonts w:ascii="Symbol" w:hAnsi="Symbol"/>
      </w:rPr>
    </w:lvl>
    <w:lvl w:ilvl="4" w:tplc="13B8E818">
      <w:start w:val="1"/>
      <w:numFmt w:val="bullet"/>
      <w:lvlText w:val="o"/>
      <w:lvlJc w:val="left"/>
      <w:pPr>
        <w:tabs>
          <w:tab w:val="num" w:pos="3600"/>
        </w:tabs>
        <w:ind w:left="3600" w:hanging="360"/>
      </w:pPr>
      <w:rPr>
        <w:rFonts w:ascii="Courier New" w:hAnsi="Courier New"/>
      </w:rPr>
    </w:lvl>
    <w:lvl w:ilvl="5" w:tplc="5D76FE28">
      <w:start w:val="1"/>
      <w:numFmt w:val="bullet"/>
      <w:lvlText w:val=""/>
      <w:lvlJc w:val="left"/>
      <w:pPr>
        <w:tabs>
          <w:tab w:val="num" w:pos="4320"/>
        </w:tabs>
        <w:ind w:left="4320" w:hanging="360"/>
      </w:pPr>
      <w:rPr>
        <w:rFonts w:ascii="Wingdings" w:hAnsi="Wingdings"/>
      </w:rPr>
    </w:lvl>
    <w:lvl w:ilvl="6" w:tplc="FFAC12FA">
      <w:start w:val="1"/>
      <w:numFmt w:val="bullet"/>
      <w:lvlText w:val=""/>
      <w:lvlJc w:val="left"/>
      <w:pPr>
        <w:tabs>
          <w:tab w:val="num" w:pos="5040"/>
        </w:tabs>
        <w:ind w:left="5040" w:hanging="360"/>
      </w:pPr>
      <w:rPr>
        <w:rFonts w:ascii="Symbol" w:hAnsi="Symbol"/>
      </w:rPr>
    </w:lvl>
    <w:lvl w:ilvl="7" w:tplc="43D80814">
      <w:start w:val="1"/>
      <w:numFmt w:val="bullet"/>
      <w:lvlText w:val="o"/>
      <w:lvlJc w:val="left"/>
      <w:pPr>
        <w:tabs>
          <w:tab w:val="num" w:pos="5760"/>
        </w:tabs>
        <w:ind w:left="5760" w:hanging="360"/>
      </w:pPr>
      <w:rPr>
        <w:rFonts w:ascii="Courier New" w:hAnsi="Courier New"/>
      </w:rPr>
    </w:lvl>
    <w:lvl w:ilvl="8" w:tplc="512C5AF6">
      <w:start w:val="1"/>
      <w:numFmt w:val="bullet"/>
      <w:lvlText w:val=""/>
      <w:lvlJc w:val="left"/>
      <w:pPr>
        <w:tabs>
          <w:tab w:val="num" w:pos="6480"/>
        </w:tabs>
        <w:ind w:left="6480" w:hanging="360"/>
      </w:pPr>
      <w:rPr>
        <w:rFonts w:ascii="Wingdings" w:hAnsi="Wingdings"/>
      </w:rPr>
    </w:lvl>
  </w:abstractNum>
  <w:abstractNum w:abstractNumId="64" w15:restartNumberingAfterBreak="0">
    <w:nsid w:val="7DF62817"/>
    <w:multiLevelType w:val="hybridMultilevel"/>
    <w:tmpl w:val="7DF62817"/>
    <w:lvl w:ilvl="0" w:tplc="69E85C4E">
      <w:start w:val="1"/>
      <w:numFmt w:val="bullet"/>
      <w:lvlText w:val=""/>
      <w:lvlJc w:val="left"/>
      <w:pPr>
        <w:tabs>
          <w:tab w:val="num" w:pos="720"/>
        </w:tabs>
        <w:ind w:left="720" w:hanging="360"/>
      </w:pPr>
      <w:rPr>
        <w:rFonts w:ascii="Symbol" w:hAnsi="Symbol"/>
      </w:rPr>
    </w:lvl>
    <w:lvl w:ilvl="1" w:tplc="94122576">
      <w:start w:val="1"/>
      <w:numFmt w:val="bullet"/>
      <w:lvlText w:val="o"/>
      <w:lvlJc w:val="left"/>
      <w:pPr>
        <w:tabs>
          <w:tab w:val="num" w:pos="1440"/>
        </w:tabs>
        <w:ind w:left="1440" w:hanging="360"/>
      </w:pPr>
      <w:rPr>
        <w:rFonts w:ascii="Courier New" w:hAnsi="Courier New"/>
      </w:rPr>
    </w:lvl>
    <w:lvl w:ilvl="2" w:tplc="6406D266">
      <w:start w:val="1"/>
      <w:numFmt w:val="bullet"/>
      <w:lvlText w:val=""/>
      <w:lvlJc w:val="left"/>
      <w:pPr>
        <w:tabs>
          <w:tab w:val="num" w:pos="2160"/>
        </w:tabs>
        <w:ind w:left="2160" w:hanging="360"/>
      </w:pPr>
      <w:rPr>
        <w:rFonts w:ascii="Wingdings" w:hAnsi="Wingdings"/>
      </w:rPr>
    </w:lvl>
    <w:lvl w:ilvl="3" w:tplc="398C10E0">
      <w:start w:val="1"/>
      <w:numFmt w:val="bullet"/>
      <w:lvlText w:val=""/>
      <w:lvlJc w:val="left"/>
      <w:pPr>
        <w:tabs>
          <w:tab w:val="num" w:pos="2880"/>
        </w:tabs>
        <w:ind w:left="2880" w:hanging="360"/>
      </w:pPr>
      <w:rPr>
        <w:rFonts w:ascii="Symbol" w:hAnsi="Symbol"/>
      </w:rPr>
    </w:lvl>
    <w:lvl w:ilvl="4" w:tplc="B29EE2A6">
      <w:start w:val="1"/>
      <w:numFmt w:val="bullet"/>
      <w:lvlText w:val="o"/>
      <w:lvlJc w:val="left"/>
      <w:pPr>
        <w:tabs>
          <w:tab w:val="num" w:pos="3600"/>
        </w:tabs>
        <w:ind w:left="3600" w:hanging="360"/>
      </w:pPr>
      <w:rPr>
        <w:rFonts w:ascii="Courier New" w:hAnsi="Courier New"/>
      </w:rPr>
    </w:lvl>
    <w:lvl w:ilvl="5" w:tplc="8D961AFA">
      <w:start w:val="1"/>
      <w:numFmt w:val="bullet"/>
      <w:lvlText w:val=""/>
      <w:lvlJc w:val="left"/>
      <w:pPr>
        <w:tabs>
          <w:tab w:val="num" w:pos="4320"/>
        </w:tabs>
        <w:ind w:left="4320" w:hanging="360"/>
      </w:pPr>
      <w:rPr>
        <w:rFonts w:ascii="Wingdings" w:hAnsi="Wingdings"/>
      </w:rPr>
    </w:lvl>
    <w:lvl w:ilvl="6" w:tplc="66540038">
      <w:start w:val="1"/>
      <w:numFmt w:val="bullet"/>
      <w:lvlText w:val=""/>
      <w:lvlJc w:val="left"/>
      <w:pPr>
        <w:tabs>
          <w:tab w:val="num" w:pos="5040"/>
        </w:tabs>
        <w:ind w:left="5040" w:hanging="360"/>
      </w:pPr>
      <w:rPr>
        <w:rFonts w:ascii="Symbol" w:hAnsi="Symbol"/>
      </w:rPr>
    </w:lvl>
    <w:lvl w:ilvl="7" w:tplc="B10EF38A">
      <w:start w:val="1"/>
      <w:numFmt w:val="bullet"/>
      <w:lvlText w:val="o"/>
      <w:lvlJc w:val="left"/>
      <w:pPr>
        <w:tabs>
          <w:tab w:val="num" w:pos="5760"/>
        </w:tabs>
        <w:ind w:left="5760" w:hanging="360"/>
      </w:pPr>
      <w:rPr>
        <w:rFonts w:ascii="Courier New" w:hAnsi="Courier New"/>
      </w:rPr>
    </w:lvl>
    <w:lvl w:ilvl="8" w:tplc="9DB80AB8">
      <w:start w:val="1"/>
      <w:numFmt w:val="bullet"/>
      <w:lvlText w:val=""/>
      <w:lvlJc w:val="left"/>
      <w:pPr>
        <w:tabs>
          <w:tab w:val="num" w:pos="6480"/>
        </w:tabs>
        <w:ind w:left="6480" w:hanging="360"/>
      </w:pPr>
      <w:rPr>
        <w:rFonts w:ascii="Wingdings" w:hAnsi="Wingdings"/>
      </w:rPr>
    </w:lvl>
  </w:abstractNum>
  <w:abstractNum w:abstractNumId="65" w15:restartNumberingAfterBreak="0">
    <w:nsid w:val="7DF62818"/>
    <w:multiLevelType w:val="hybridMultilevel"/>
    <w:tmpl w:val="7DF62818"/>
    <w:lvl w:ilvl="0" w:tplc="F3801950">
      <w:start w:val="1"/>
      <w:numFmt w:val="bullet"/>
      <w:lvlText w:val=""/>
      <w:lvlJc w:val="left"/>
      <w:pPr>
        <w:tabs>
          <w:tab w:val="num" w:pos="720"/>
        </w:tabs>
        <w:ind w:left="720" w:hanging="360"/>
      </w:pPr>
      <w:rPr>
        <w:rFonts w:ascii="Symbol" w:hAnsi="Symbol"/>
      </w:rPr>
    </w:lvl>
    <w:lvl w:ilvl="1" w:tplc="689C8D3C">
      <w:start w:val="1"/>
      <w:numFmt w:val="bullet"/>
      <w:lvlText w:val="o"/>
      <w:lvlJc w:val="left"/>
      <w:pPr>
        <w:tabs>
          <w:tab w:val="num" w:pos="1440"/>
        </w:tabs>
        <w:ind w:left="1440" w:hanging="360"/>
      </w:pPr>
      <w:rPr>
        <w:rFonts w:ascii="Courier New" w:hAnsi="Courier New"/>
      </w:rPr>
    </w:lvl>
    <w:lvl w:ilvl="2" w:tplc="E0AA6746">
      <w:start w:val="1"/>
      <w:numFmt w:val="bullet"/>
      <w:lvlText w:val=""/>
      <w:lvlJc w:val="left"/>
      <w:pPr>
        <w:tabs>
          <w:tab w:val="num" w:pos="2160"/>
        </w:tabs>
        <w:ind w:left="2160" w:hanging="360"/>
      </w:pPr>
      <w:rPr>
        <w:rFonts w:ascii="Wingdings" w:hAnsi="Wingdings"/>
      </w:rPr>
    </w:lvl>
    <w:lvl w:ilvl="3" w:tplc="4C640B64">
      <w:start w:val="1"/>
      <w:numFmt w:val="bullet"/>
      <w:lvlText w:val=""/>
      <w:lvlJc w:val="left"/>
      <w:pPr>
        <w:tabs>
          <w:tab w:val="num" w:pos="2880"/>
        </w:tabs>
        <w:ind w:left="2880" w:hanging="360"/>
      </w:pPr>
      <w:rPr>
        <w:rFonts w:ascii="Symbol" w:hAnsi="Symbol"/>
      </w:rPr>
    </w:lvl>
    <w:lvl w:ilvl="4" w:tplc="3CDC2364">
      <w:start w:val="1"/>
      <w:numFmt w:val="bullet"/>
      <w:lvlText w:val="o"/>
      <w:lvlJc w:val="left"/>
      <w:pPr>
        <w:tabs>
          <w:tab w:val="num" w:pos="3600"/>
        </w:tabs>
        <w:ind w:left="3600" w:hanging="360"/>
      </w:pPr>
      <w:rPr>
        <w:rFonts w:ascii="Courier New" w:hAnsi="Courier New"/>
      </w:rPr>
    </w:lvl>
    <w:lvl w:ilvl="5" w:tplc="26E22BDE">
      <w:start w:val="1"/>
      <w:numFmt w:val="bullet"/>
      <w:lvlText w:val=""/>
      <w:lvlJc w:val="left"/>
      <w:pPr>
        <w:tabs>
          <w:tab w:val="num" w:pos="4320"/>
        </w:tabs>
        <w:ind w:left="4320" w:hanging="360"/>
      </w:pPr>
      <w:rPr>
        <w:rFonts w:ascii="Wingdings" w:hAnsi="Wingdings"/>
      </w:rPr>
    </w:lvl>
    <w:lvl w:ilvl="6" w:tplc="2EF83118">
      <w:start w:val="1"/>
      <w:numFmt w:val="bullet"/>
      <w:lvlText w:val=""/>
      <w:lvlJc w:val="left"/>
      <w:pPr>
        <w:tabs>
          <w:tab w:val="num" w:pos="5040"/>
        </w:tabs>
        <w:ind w:left="5040" w:hanging="360"/>
      </w:pPr>
      <w:rPr>
        <w:rFonts w:ascii="Symbol" w:hAnsi="Symbol"/>
      </w:rPr>
    </w:lvl>
    <w:lvl w:ilvl="7" w:tplc="E5081F6A">
      <w:start w:val="1"/>
      <w:numFmt w:val="bullet"/>
      <w:lvlText w:val="o"/>
      <w:lvlJc w:val="left"/>
      <w:pPr>
        <w:tabs>
          <w:tab w:val="num" w:pos="5760"/>
        </w:tabs>
        <w:ind w:left="5760" w:hanging="360"/>
      </w:pPr>
      <w:rPr>
        <w:rFonts w:ascii="Courier New" w:hAnsi="Courier New"/>
      </w:rPr>
    </w:lvl>
    <w:lvl w:ilvl="8" w:tplc="99B8BD78">
      <w:start w:val="1"/>
      <w:numFmt w:val="bullet"/>
      <w:lvlText w:val=""/>
      <w:lvlJc w:val="left"/>
      <w:pPr>
        <w:tabs>
          <w:tab w:val="num" w:pos="6480"/>
        </w:tabs>
        <w:ind w:left="6480" w:hanging="360"/>
      </w:pPr>
      <w:rPr>
        <w:rFonts w:ascii="Wingdings" w:hAnsi="Wingdings"/>
      </w:rPr>
    </w:lvl>
  </w:abstractNum>
  <w:abstractNum w:abstractNumId="66" w15:restartNumberingAfterBreak="0">
    <w:nsid w:val="7DF62819"/>
    <w:multiLevelType w:val="hybridMultilevel"/>
    <w:tmpl w:val="7DF62819"/>
    <w:lvl w:ilvl="0" w:tplc="BBE24F1C">
      <w:start w:val="1"/>
      <w:numFmt w:val="bullet"/>
      <w:lvlText w:val=""/>
      <w:lvlJc w:val="left"/>
      <w:pPr>
        <w:tabs>
          <w:tab w:val="num" w:pos="720"/>
        </w:tabs>
        <w:ind w:left="720" w:hanging="360"/>
      </w:pPr>
      <w:rPr>
        <w:rFonts w:ascii="Symbol" w:hAnsi="Symbol"/>
      </w:rPr>
    </w:lvl>
    <w:lvl w:ilvl="1" w:tplc="6278214A">
      <w:start w:val="1"/>
      <w:numFmt w:val="bullet"/>
      <w:lvlText w:val="o"/>
      <w:lvlJc w:val="left"/>
      <w:pPr>
        <w:tabs>
          <w:tab w:val="num" w:pos="1440"/>
        </w:tabs>
        <w:ind w:left="1440" w:hanging="360"/>
      </w:pPr>
      <w:rPr>
        <w:rFonts w:ascii="Courier New" w:hAnsi="Courier New"/>
      </w:rPr>
    </w:lvl>
    <w:lvl w:ilvl="2" w:tplc="7F125B58">
      <w:start w:val="1"/>
      <w:numFmt w:val="bullet"/>
      <w:lvlText w:val=""/>
      <w:lvlJc w:val="left"/>
      <w:pPr>
        <w:tabs>
          <w:tab w:val="num" w:pos="2160"/>
        </w:tabs>
        <w:ind w:left="2160" w:hanging="360"/>
      </w:pPr>
      <w:rPr>
        <w:rFonts w:ascii="Wingdings" w:hAnsi="Wingdings"/>
      </w:rPr>
    </w:lvl>
    <w:lvl w:ilvl="3" w:tplc="96301688">
      <w:start w:val="1"/>
      <w:numFmt w:val="bullet"/>
      <w:lvlText w:val=""/>
      <w:lvlJc w:val="left"/>
      <w:pPr>
        <w:tabs>
          <w:tab w:val="num" w:pos="2880"/>
        </w:tabs>
        <w:ind w:left="2880" w:hanging="360"/>
      </w:pPr>
      <w:rPr>
        <w:rFonts w:ascii="Symbol" w:hAnsi="Symbol"/>
      </w:rPr>
    </w:lvl>
    <w:lvl w:ilvl="4" w:tplc="BD224E20">
      <w:start w:val="1"/>
      <w:numFmt w:val="bullet"/>
      <w:lvlText w:val="o"/>
      <w:lvlJc w:val="left"/>
      <w:pPr>
        <w:tabs>
          <w:tab w:val="num" w:pos="3600"/>
        </w:tabs>
        <w:ind w:left="3600" w:hanging="360"/>
      </w:pPr>
      <w:rPr>
        <w:rFonts w:ascii="Courier New" w:hAnsi="Courier New"/>
      </w:rPr>
    </w:lvl>
    <w:lvl w:ilvl="5" w:tplc="8ABA8FC6">
      <w:start w:val="1"/>
      <w:numFmt w:val="bullet"/>
      <w:lvlText w:val=""/>
      <w:lvlJc w:val="left"/>
      <w:pPr>
        <w:tabs>
          <w:tab w:val="num" w:pos="4320"/>
        </w:tabs>
        <w:ind w:left="4320" w:hanging="360"/>
      </w:pPr>
      <w:rPr>
        <w:rFonts w:ascii="Wingdings" w:hAnsi="Wingdings"/>
      </w:rPr>
    </w:lvl>
    <w:lvl w:ilvl="6" w:tplc="3B547FB2">
      <w:start w:val="1"/>
      <w:numFmt w:val="bullet"/>
      <w:lvlText w:val=""/>
      <w:lvlJc w:val="left"/>
      <w:pPr>
        <w:tabs>
          <w:tab w:val="num" w:pos="5040"/>
        </w:tabs>
        <w:ind w:left="5040" w:hanging="360"/>
      </w:pPr>
      <w:rPr>
        <w:rFonts w:ascii="Symbol" w:hAnsi="Symbol"/>
      </w:rPr>
    </w:lvl>
    <w:lvl w:ilvl="7" w:tplc="3788BC52">
      <w:start w:val="1"/>
      <w:numFmt w:val="bullet"/>
      <w:lvlText w:val="o"/>
      <w:lvlJc w:val="left"/>
      <w:pPr>
        <w:tabs>
          <w:tab w:val="num" w:pos="5760"/>
        </w:tabs>
        <w:ind w:left="5760" w:hanging="360"/>
      </w:pPr>
      <w:rPr>
        <w:rFonts w:ascii="Courier New" w:hAnsi="Courier New"/>
      </w:rPr>
    </w:lvl>
    <w:lvl w:ilvl="8" w:tplc="45424FF4">
      <w:start w:val="1"/>
      <w:numFmt w:val="bullet"/>
      <w:lvlText w:val=""/>
      <w:lvlJc w:val="left"/>
      <w:pPr>
        <w:tabs>
          <w:tab w:val="num" w:pos="6480"/>
        </w:tabs>
        <w:ind w:left="6480" w:hanging="360"/>
      </w:pPr>
      <w:rPr>
        <w:rFonts w:ascii="Wingdings" w:hAnsi="Wingdings"/>
      </w:rPr>
    </w:lvl>
  </w:abstractNum>
  <w:abstractNum w:abstractNumId="67" w15:restartNumberingAfterBreak="0">
    <w:nsid w:val="7DF6281A"/>
    <w:multiLevelType w:val="hybridMultilevel"/>
    <w:tmpl w:val="7DF6281A"/>
    <w:lvl w:ilvl="0" w:tplc="14240F2A">
      <w:start w:val="1"/>
      <w:numFmt w:val="bullet"/>
      <w:lvlText w:val=""/>
      <w:lvlJc w:val="left"/>
      <w:pPr>
        <w:tabs>
          <w:tab w:val="num" w:pos="720"/>
        </w:tabs>
        <w:ind w:left="720" w:hanging="360"/>
      </w:pPr>
      <w:rPr>
        <w:rFonts w:ascii="Symbol" w:hAnsi="Symbol"/>
      </w:rPr>
    </w:lvl>
    <w:lvl w:ilvl="1" w:tplc="0A8260DA">
      <w:start w:val="1"/>
      <w:numFmt w:val="bullet"/>
      <w:lvlText w:val="o"/>
      <w:lvlJc w:val="left"/>
      <w:pPr>
        <w:tabs>
          <w:tab w:val="num" w:pos="1440"/>
        </w:tabs>
        <w:ind w:left="1440" w:hanging="360"/>
      </w:pPr>
      <w:rPr>
        <w:rFonts w:ascii="Courier New" w:hAnsi="Courier New"/>
      </w:rPr>
    </w:lvl>
    <w:lvl w:ilvl="2" w:tplc="29C6E8C2">
      <w:start w:val="1"/>
      <w:numFmt w:val="bullet"/>
      <w:lvlText w:val=""/>
      <w:lvlJc w:val="left"/>
      <w:pPr>
        <w:tabs>
          <w:tab w:val="num" w:pos="2160"/>
        </w:tabs>
        <w:ind w:left="2160" w:hanging="360"/>
      </w:pPr>
      <w:rPr>
        <w:rFonts w:ascii="Wingdings" w:hAnsi="Wingdings"/>
      </w:rPr>
    </w:lvl>
    <w:lvl w:ilvl="3" w:tplc="E6666818">
      <w:start w:val="1"/>
      <w:numFmt w:val="bullet"/>
      <w:lvlText w:val=""/>
      <w:lvlJc w:val="left"/>
      <w:pPr>
        <w:tabs>
          <w:tab w:val="num" w:pos="2880"/>
        </w:tabs>
        <w:ind w:left="2880" w:hanging="360"/>
      </w:pPr>
      <w:rPr>
        <w:rFonts w:ascii="Symbol" w:hAnsi="Symbol"/>
      </w:rPr>
    </w:lvl>
    <w:lvl w:ilvl="4" w:tplc="F7644238">
      <w:start w:val="1"/>
      <w:numFmt w:val="bullet"/>
      <w:lvlText w:val="o"/>
      <w:lvlJc w:val="left"/>
      <w:pPr>
        <w:tabs>
          <w:tab w:val="num" w:pos="3600"/>
        </w:tabs>
        <w:ind w:left="3600" w:hanging="360"/>
      </w:pPr>
      <w:rPr>
        <w:rFonts w:ascii="Courier New" w:hAnsi="Courier New"/>
      </w:rPr>
    </w:lvl>
    <w:lvl w:ilvl="5" w:tplc="B53AF6AA">
      <w:start w:val="1"/>
      <w:numFmt w:val="bullet"/>
      <w:lvlText w:val=""/>
      <w:lvlJc w:val="left"/>
      <w:pPr>
        <w:tabs>
          <w:tab w:val="num" w:pos="4320"/>
        </w:tabs>
        <w:ind w:left="4320" w:hanging="360"/>
      </w:pPr>
      <w:rPr>
        <w:rFonts w:ascii="Wingdings" w:hAnsi="Wingdings"/>
      </w:rPr>
    </w:lvl>
    <w:lvl w:ilvl="6" w:tplc="600054A2">
      <w:start w:val="1"/>
      <w:numFmt w:val="bullet"/>
      <w:lvlText w:val=""/>
      <w:lvlJc w:val="left"/>
      <w:pPr>
        <w:tabs>
          <w:tab w:val="num" w:pos="5040"/>
        </w:tabs>
        <w:ind w:left="5040" w:hanging="360"/>
      </w:pPr>
      <w:rPr>
        <w:rFonts w:ascii="Symbol" w:hAnsi="Symbol"/>
      </w:rPr>
    </w:lvl>
    <w:lvl w:ilvl="7" w:tplc="1B2A95EA">
      <w:start w:val="1"/>
      <w:numFmt w:val="bullet"/>
      <w:lvlText w:val="o"/>
      <w:lvlJc w:val="left"/>
      <w:pPr>
        <w:tabs>
          <w:tab w:val="num" w:pos="5760"/>
        </w:tabs>
        <w:ind w:left="5760" w:hanging="360"/>
      </w:pPr>
      <w:rPr>
        <w:rFonts w:ascii="Courier New" w:hAnsi="Courier New"/>
      </w:rPr>
    </w:lvl>
    <w:lvl w:ilvl="8" w:tplc="9E7C98F6">
      <w:start w:val="1"/>
      <w:numFmt w:val="bullet"/>
      <w:lvlText w:val=""/>
      <w:lvlJc w:val="left"/>
      <w:pPr>
        <w:tabs>
          <w:tab w:val="num" w:pos="6480"/>
        </w:tabs>
        <w:ind w:left="6480" w:hanging="360"/>
      </w:pPr>
      <w:rPr>
        <w:rFonts w:ascii="Wingdings" w:hAnsi="Wingdings"/>
      </w:rPr>
    </w:lvl>
  </w:abstractNum>
  <w:abstractNum w:abstractNumId="68" w15:restartNumberingAfterBreak="0">
    <w:nsid w:val="7DF6281B"/>
    <w:multiLevelType w:val="hybridMultilevel"/>
    <w:tmpl w:val="7DF6281B"/>
    <w:lvl w:ilvl="0" w:tplc="260CF126">
      <w:start w:val="1"/>
      <w:numFmt w:val="bullet"/>
      <w:lvlText w:val=""/>
      <w:lvlJc w:val="left"/>
      <w:pPr>
        <w:tabs>
          <w:tab w:val="num" w:pos="720"/>
        </w:tabs>
        <w:ind w:left="720" w:hanging="360"/>
      </w:pPr>
      <w:rPr>
        <w:rFonts w:ascii="Symbol" w:hAnsi="Symbol"/>
      </w:rPr>
    </w:lvl>
    <w:lvl w:ilvl="1" w:tplc="EAF2FA0E">
      <w:start w:val="1"/>
      <w:numFmt w:val="bullet"/>
      <w:lvlText w:val="o"/>
      <w:lvlJc w:val="left"/>
      <w:pPr>
        <w:tabs>
          <w:tab w:val="num" w:pos="1440"/>
        </w:tabs>
        <w:ind w:left="1440" w:hanging="360"/>
      </w:pPr>
      <w:rPr>
        <w:rFonts w:ascii="Courier New" w:hAnsi="Courier New"/>
      </w:rPr>
    </w:lvl>
    <w:lvl w:ilvl="2" w:tplc="9B1AD508">
      <w:start w:val="1"/>
      <w:numFmt w:val="bullet"/>
      <w:lvlText w:val=""/>
      <w:lvlJc w:val="left"/>
      <w:pPr>
        <w:tabs>
          <w:tab w:val="num" w:pos="2160"/>
        </w:tabs>
        <w:ind w:left="2160" w:hanging="360"/>
      </w:pPr>
      <w:rPr>
        <w:rFonts w:ascii="Wingdings" w:hAnsi="Wingdings"/>
      </w:rPr>
    </w:lvl>
    <w:lvl w:ilvl="3" w:tplc="41BE7A66">
      <w:start w:val="1"/>
      <w:numFmt w:val="bullet"/>
      <w:lvlText w:val=""/>
      <w:lvlJc w:val="left"/>
      <w:pPr>
        <w:tabs>
          <w:tab w:val="num" w:pos="2880"/>
        </w:tabs>
        <w:ind w:left="2880" w:hanging="360"/>
      </w:pPr>
      <w:rPr>
        <w:rFonts w:ascii="Symbol" w:hAnsi="Symbol"/>
      </w:rPr>
    </w:lvl>
    <w:lvl w:ilvl="4" w:tplc="FE9E8AEA">
      <w:start w:val="1"/>
      <w:numFmt w:val="bullet"/>
      <w:lvlText w:val="o"/>
      <w:lvlJc w:val="left"/>
      <w:pPr>
        <w:tabs>
          <w:tab w:val="num" w:pos="3600"/>
        </w:tabs>
        <w:ind w:left="3600" w:hanging="360"/>
      </w:pPr>
      <w:rPr>
        <w:rFonts w:ascii="Courier New" w:hAnsi="Courier New"/>
      </w:rPr>
    </w:lvl>
    <w:lvl w:ilvl="5" w:tplc="C770C11E">
      <w:start w:val="1"/>
      <w:numFmt w:val="bullet"/>
      <w:lvlText w:val=""/>
      <w:lvlJc w:val="left"/>
      <w:pPr>
        <w:tabs>
          <w:tab w:val="num" w:pos="4320"/>
        </w:tabs>
        <w:ind w:left="4320" w:hanging="360"/>
      </w:pPr>
      <w:rPr>
        <w:rFonts w:ascii="Wingdings" w:hAnsi="Wingdings"/>
      </w:rPr>
    </w:lvl>
    <w:lvl w:ilvl="6" w:tplc="32BEE92A">
      <w:start w:val="1"/>
      <w:numFmt w:val="bullet"/>
      <w:lvlText w:val=""/>
      <w:lvlJc w:val="left"/>
      <w:pPr>
        <w:tabs>
          <w:tab w:val="num" w:pos="5040"/>
        </w:tabs>
        <w:ind w:left="5040" w:hanging="360"/>
      </w:pPr>
      <w:rPr>
        <w:rFonts w:ascii="Symbol" w:hAnsi="Symbol"/>
      </w:rPr>
    </w:lvl>
    <w:lvl w:ilvl="7" w:tplc="733AEACA">
      <w:start w:val="1"/>
      <w:numFmt w:val="bullet"/>
      <w:lvlText w:val="o"/>
      <w:lvlJc w:val="left"/>
      <w:pPr>
        <w:tabs>
          <w:tab w:val="num" w:pos="5760"/>
        </w:tabs>
        <w:ind w:left="5760" w:hanging="360"/>
      </w:pPr>
      <w:rPr>
        <w:rFonts w:ascii="Courier New" w:hAnsi="Courier New"/>
      </w:rPr>
    </w:lvl>
    <w:lvl w:ilvl="8" w:tplc="FE7A47DE">
      <w:start w:val="1"/>
      <w:numFmt w:val="bullet"/>
      <w:lvlText w:val=""/>
      <w:lvlJc w:val="left"/>
      <w:pPr>
        <w:tabs>
          <w:tab w:val="num" w:pos="6480"/>
        </w:tabs>
        <w:ind w:left="6480" w:hanging="360"/>
      </w:pPr>
      <w:rPr>
        <w:rFonts w:ascii="Wingdings" w:hAnsi="Wingdings"/>
      </w:rPr>
    </w:lvl>
  </w:abstractNum>
  <w:abstractNum w:abstractNumId="69" w15:restartNumberingAfterBreak="0">
    <w:nsid w:val="7DF6281C"/>
    <w:multiLevelType w:val="hybridMultilevel"/>
    <w:tmpl w:val="7DF6281C"/>
    <w:lvl w:ilvl="0" w:tplc="0D78FA76">
      <w:start w:val="1"/>
      <w:numFmt w:val="bullet"/>
      <w:lvlText w:val=""/>
      <w:lvlJc w:val="left"/>
      <w:pPr>
        <w:tabs>
          <w:tab w:val="num" w:pos="720"/>
        </w:tabs>
        <w:ind w:left="720" w:hanging="360"/>
      </w:pPr>
      <w:rPr>
        <w:rFonts w:ascii="Symbol" w:hAnsi="Symbol"/>
      </w:rPr>
    </w:lvl>
    <w:lvl w:ilvl="1" w:tplc="26EA5168">
      <w:start w:val="1"/>
      <w:numFmt w:val="bullet"/>
      <w:lvlText w:val="o"/>
      <w:lvlJc w:val="left"/>
      <w:pPr>
        <w:tabs>
          <w:tab w:val="num" w:pos="1440"/>
        </w:tabs>
        <w:ind w:left="1440" w:hanging="360"/>
      </w:pPr>
      <w:rPr>
        <w:rFonts w:ascii="Courier New" w:hAnsi="Courier New"/>
      </w:rPr>
    </w:lvl>
    <w:lvl w:ilvl="2" w:tplc="79AA1214">
      <w:start w:val="1"/>
      <w:numFmt w:val="bullet"/>
      <w:lvlText w:val=""/>
      <w:lvlJc w:val="left"/>
      <w:pPr>
        <w:tabs>
          <w:tab w:val="num" w:pos="2160"/>
        </w:tabs>
        <w:ind w:left="2160" w:hanging="360"/>
      </w:pPr>
      <w:rPr>
        <w:rFonts w:ascii="Wingdings" w:hAnsi="Wingdings"/>
      </w:rPr>
    </w:lvl>
    <w:lvl w:ilvl="3" w:tplc="D8826D0C">
      <w:start w:val="1"/>
      <w:numFmt w:val="bullet"/>
      <w:lvlText w:val=""/>
      <w:lvlJc w:val="left"/>
      <w:pPr>
        <w:tabs>
          <w:tab w:val="num" w:pos="2880"/>
        </w:tabs>
        <w:ind w:left="2880" w:hanging="360"/>
      </w:pPr>
      <w:rPr>
        <w:rFonts w:ascii="Symbol" w:hAnsi="Symbol"/>
      </w:rPr>
    </w:lvl>
    <w:lvl w:ilvl="4" w:tplc="D20A6F94">
      <w:start w:val="1"/>
      <w:numFmt w:val="bullet"/>
      <w:lvlText w:val="o"/>
      <w:lvlJc w:val="left"/>
      <w:pPr>
        <w:tabs>
          <w:tab w:val="num" w:pos="3600"/>
        </w:tabs>
        <w:ind w:left="3600" w:hanging="360"/>
      </w:pPr>
      <w:rPr>
        <w:rFonts w:ascii="Courier New" w:hAnsi="Courier New"/>
      </w:rPr>
    </w:lvl>
    <w:lvl w:ilvl="5" w:tplc="F3BE4454">
      <w:start w:val="1"/>
      <w:numFmt w:val="bullet"/>
      <w:lvlText w:val=""/>
      <w:lvlJc w:val="left"/>
      <w:pPr>
        <w:tabs>
          <w:tab w:val="num" w:pos="4320"/>
        </w:tabs>
        <w:ind w:left="4320" w:hanging="360"/>
      </w:pPr>
      <w:rPr>
        <w:rFonts w:ascii="Wingdings" w:hAnsi="Wingdings"/>
      </w:rPr>
    </w:lvl>
    <w:lvl w:ilvl="6" w:tplc="D8B07144">
      <w:start w:val="1"/>
      <w:numFmt w:val="bullet"/>
      <w:lvlText w:val=""/>
      <w:lvlJc w:val="left"/>
      <w:pPr>
        <w:tabs>
          <w:tab w:val="num" w:pos="5040"/>
        </w:tabs>
        <w:ind w:left="5040" w:hanging="360"/>
      </w:pPr>
      <w:rPr>
        <w:rFonts w:ascii="Symbol" w:hAnsi="Symbol"/>
      </w:rPr>
    </w:lvl>
    <w:lvl w:ilvl="7" w:tplc="D2940CFC">
      <w:start w:val="1"/>
      <w:numFmt w:val="bullet"/>
      <w:lvlText w:val="o"/>
      <w:lvlJc w:val="left"/>
      <w:pPr>
        <w:tabs>
          <w:tab w:val="num" w:pos="5760"/>
        </w:tabs>
        <w:ind w:left="5760" w:hanging="360"/>
      </w:pPr>
      <w:rPr>
        <w:rFonts w:ascii="Courier New" w:hAnsi="Courier New"/>
      </w:rPr>
    </w:lvl>
    <w:lvl w:ilvl="8" w:tplc="9C864F0A">
      <w:start w:val="1"/>
      <w:numFmt w:val="bullet"/>
      <w:lvlText w:val=""/>
      <w:lvlJc w:val="left"/>
      <w:pPr>
        <w:tabs>
          <w:tab w:val="num" w:pos="6480"/>
        </w:tabs>
        <w:ind w:left="6480" w:hanging="360"/>
      </w:pPr>
      <w:rPr>
        <w:rFonts w:ascii="Wingdings" w:hAnsi="Wingdings"/>
      </w:rPr>
    </w:lvl>
  </w:abstractNum>
  <w:abstractNum w:abstractNumId="70" w15:restartNumberingAfterBreak="0">
    <w:nsid w:val="7DF6281D"/>
    <w:multiLevelType w:val="hybridMultilevel"/>
    <w:tmpl w:val="7DF6281D"/>
    <w:lvl w:ilvl="0" w:tplc="12B4C798">
      <w:start w:val="1"/>
      <w:numFmt w:val="bullet"/>
      <w:lvlText w:val=""/>
      <w:lvlJc w:val="left"/>
      <w:pPr>
        <w:tabs>
          <w:tab w:val="num" w:pos="720"/>
        </w:tabs>
        <w:ind w:left="720" w:hanging="360"/>
      </w:pPr>
      <w:rPr>
        <w:rFonts w:ascii="Symbol" w:hAnsi="Symbol"/>
      </w:rPr>
    </w:lvl>
    <w:lvl w:ilvl="1" w:tplc="95E0610A">
      <w:start w:val="1"/>
      <w:numFmt w:val="bullet"/>
      <w:lvlText w:val="o"/>
      <w:lvlJc w:val="left"/>
      <w:pPr>
        <w:tabs>
          <w:tab w:val="num" w:pos="1440"/>
        </w:tabs>
        <w:ind w:left="1440" w:hanging="360"/>
      </w:pPr>
      <w:rPr>
        <w:rFonts w:ascii="Courier New" w:hAnsi="Courier New"/>
      </w:rPr>
    </w:lvl>
    <w:lvl w:ilvl="2" w:tplc="4E6CFDBA">
      <w:start w:val="1"/>
      <w:numFmt w:val="bullet"/>
      <w:lvlText w:val=""/>
      <w:lvlJc w:val="left"/>
      <w:pPr>
        <w:tabs>
          <w:tab w:val="num" w:pos="2160"/>
        </w:tabs>
        <w:ind w:left="2160" w:hanging="360"/>
      </w:pPr>
      <w:rPr>
        <w:rFonts w:ascii="Wingdings" w:hAnsi="Wingdings"/>
      </w:rPr>
    </w:lvl>
    <w:lvl w:ilvl="3" w:tplc="8BB28C82">
      <w:start w:val="1"/>
      <w:numFmt w:val="bullet"/>
      <w:lvlText w:val=""/>
      <w:lvlJc w:val="left"/>
      <w:pPr>
        <w:tabs>
          <w:tab w:val="num" w:pos="2880"/>
        </w:tabs>
        <w:ind w:left="2880" w:hanging="360"/>
      </w:pPr>
      <w:rPr>
        <w:rFonts w:ascii="Symbol" w:hAnsi="Symbol"/>
      </w:rPr>
    </w:lvl>
    <w:lvl w:ilvl="4" w:tplc="FD566F7E">
      <w:start w:val="1"/>
      <w:numFmt w:val="bullet"/>
      <w:lvlText w:val="o"/>
      <w:lvlJc w:val="left"/>
      <w:pPr>
        <w:tabs>
          <w:tab w:val="num" w:pos="3600"/>
        </w:tabs>
        <w:ind w:left="3600" w:hanging="360"/>
      </w:pPr>
      <w:rPr>
        <w:rFonts w:ascii="Courier New" w:hAnsi="Courier New"/>
      </w:rPr>
    </w:lvl>
    <w:lvl w:ilvl="5" w:tplc="8C72727E">
      <w:start w:val="1"/>
      <w:numFmt w:val="bullet"/>
      <w:lvlText w:val=""/>
      <w:lvlJc w:val="left"/>
      <w:pPr>
        <w:tabs>
          <w:tab w:val="num" w:pos="4320"/>
        </w:tabs>
        <w:ind w:left="4320" w:hanging="360"/>
      </w:pPr>
      <w:rPr>
        <w:rFonts w:ascii="Wingdings" w:hAnsi="Wingdings"/>
      </w:rPr>
    </w:lvl>
    <w:lvl w:ilvl="6" w:tplc="C11CCD40">
      <w:start w:val="1"/>
      <w:numFmt w:val="bullet"/>
      <w:lvlText w:val=""/>
      <w:lvlJc w:val="left"/>
      <w:pPr>
        <w:tabs>
          <w:tab w:val="num" w:pos="5040"/>
        </w:tabs>
        <w:ind w:left="5040" w:hanging="360"/>
      </w:pPr>
      <w:rPr>
        <w:rFonts w:ascii="Symbol" w:hAnsi="Symbol"/>
      </w:rPr>
    </w:lvl>
    <w:lvl w:ilvl="7" w:tplc="95F2EF96">
      <w:start w:val="1"/>
      <w:numFmt w:val="bullet"/>
      <w:lvlText w:val="o"/>
      <w:lvlJc w:val="left"/>
      <w:pPr>
        <w:tabs>
          <w:tab w:val="num" w:pos="5760"/>
        </w:tabs>
        <w:ind w:left="5760" w:hanging="360"/>
      </w:pPr>
      <w:rPr>
        <w:rFonts w:ascii="Courier New" w:hAnsi="Courier New"/>
      </w:rPr>
    </w:lvl>
    <w:lvl w:ilvl="8" w:tplc="E506A540">
      <w:start w:val="1"/>
      <w:numFmt w:val="bullet"/>
      <w:lvlText w:val=""/>
      <w:lvlJc w:val="left"/>
      <w:pPr>
        <w:tabs>
          <w:tab w:val="num" w:pos="6480"/>
        </w:tabs>
        <w:ind w:left="6480" w:hanging="360"/>
      </w:pPr>
      <w:rPr>
        <w:rFonts w:ascii="Wingdings" w:hAnsi="Wingdings"/>
      </w:rPr>
    </w:lvl>
  </w:abstractNum>
  <w:abstractNum w:abstractNumId="71" w15:restartNumberingAfterBreak="0">
    <w:nsid w:val="7DF6281E"/>
    <w:multiLevelType w:val="hybridMultilevel"/>
    <w:tmpl w:val="7DF6281E"/>
    <w:lvl w:ilvl="0" w:tplc="8E3E6160">
      <w:start w:val="1"/>
      <w:numFmt w:val="bullet"/>
      <w:lvlText w:val=""/>
      <w:lvlJc w:val="left"/>
      <w:pPr>
        <w:tabs>
          <w:tab w:val="num" w:pos="720"/>
        </w:tabs>
        <w:ind w:left="720" w:hanging="360"/>
      </w:pPr>
      <w:rPr>
        <w:rFonts w:ascii="Symbol" w:hAnsi="Symbol"/>
      </w:rPr>
    </w:lvl>
    <w:lvl w:ilvl="1" w:tplc="FC502310">
      <w:start w:val="1"/>
      <w:numFmt w:val="bullet"/>
      <w:lvlText w:val="o"/>
      <w:lvlJc w:val="left"/>
      <w:pPr>
        <w:tabs>
          <w:tab w:val="num" w:pos="1440"/>
        </w:tabs>
        <w:ind w:left="1440" w:hanging="360"/>
      </w:pPr>
      <w:rPr>
        <w:rFonts w:ascii="Courier New" w:hAnsi="Courier New"/>
      </w:rPr>
    </w:lvl>
    <w:lvl w:ilvl="2" w:tplc="9874397E">
      <w:start w:val="1"/>
      <w:numFmt w:val="bullet"/>
      <w:lvlText w:val=""/>
      <w:lvlJc w:val="left"/>
      <w:pPr>
        <w:tabs>
          <w:tab w:val="num" w:pos="2160"/>
        </w:tabs>
        <w:ind w:left="2160" w:hanging="360"/>
      </w:pPr>
      <w:rPr>
        <w:rFonts w:ascii="Wingdings" w:hAnsi="Wingdings"/>
      </w:rPr>
    </w:lvl>
    <w:lvl w:ilvl="3" w:tplc="FF9005FA">
      <w:start w:val="1"/>
      <w:numFmt w:val="bullet"/>
      <w:lvlText w:val=""/>
      <w:lvlJc w:val="left"/>
      <w:pPr>
        <w:tabs>
          <w:tab w:val="num" w:pos="2880"/>
        </w:tabs>
        <w:ind w:left="2880" w:hanging="360"/>
      </w:pPr>
      <w:rPr>
        <w:rFonts w:ascii="Symbol" w:hAnsi="Symbol"/>
      </w:rPr>
    </w:lvl>
    <w:lvl w:ilvl="4" w:tplc="8B3615C6">
      <w:start w:val="1"/>
      <w:numFmt w:val="bullet"/>
      <w:lvlText w:val="o"/>
      <w:lvlJc w:val="left"/>
      <w:pPr>
        <w:tabs>
          <w:tab w:val="num" w:pos="3600"/>
        </w:tabs>
        <w:ind w:left="3600" w:hanging="360"/>
      </w:pPr>
      <w:rPr>
        <w:rFonts w:ascii="Courier New" w:hAnsi="Courier New"/>
      </w:rPr>
    </w:lvl>
    <w:lvl w:ilvl="5" w:tplc="D3AE7520">
      <w:start w:val="1"/>
      <w:numFmt w:val="bullet"/>
      <w:lvlText w:val=""/>
      <w:lvlJc w:val="left"/>
      <w:pPr>
        <w:tabs>
          <w:tab w:val="num" w:pos="4320"/>
        </w:tabs>
        <w:ind w:left="4320" w:hanging="360"/>
      </w:pPr>
      <w:rPr>
        <w:rFonts w:ascii="Wingdings" w:hAnsi="Wingdings"/>
      </w:rPr>
    </w:lvl>
    <w:lvl w:ilvl="6" w:tplc="ACF4A20E">
      <w:start w:val="1"/>
      <w:numFmt w:val="bullet"/>
      <w:lvlText w:val=""/>
      <w:lvlJc w:val="left"/>
      <w:pPr>
        <w:tabs>
          <w:tab w:val="num" w:pos="5040"/>
        </w:tabs>
        <w:ind w:left="5040" w:hanging="360"/>
      </w:pPr>
      <w:rPr>
        <w:rFonts w:ascii="Symbol" w:hAnsi="Symbol"/>
      </w:rPr>
    </w:lvl>
    <w:lvl w:ilvl="7" w:tplc="A316041C">
      <w:start w:val="1"/>
      <w:numFmt w:val="bullet"/>
      <w:lvlText w:val="o"/>
      <w:lvlJc w:val="left"/>
      <w:pPr>
        <w:tabs>
          <w:tab w:val="num" w:pos="5760"/>
        </w:tabs>
        <w:ind w:left="5760" w:hanging="360"/>
      </w:pPr>
      <w:rPr>
        <w:rFonts w:ascii="Courier New" w:hAnsi="Courier New"/>
      </w:rPr>
    </w:lvl>
    <w:lvl w:ilvl="8" w:tplc="E3969628">
      <w:start w:val="1"/>
      <w:numFmt w:val="bullet"/>
      <w:lvlText w:val=""/>
      <w:lvlJc w:val="left"/>
      <w:pPr>
        <w:tabs>
          <w:tab w:val="num" w:pos="6480"/>
        </w:tabs>
        <w:ind w:left="6480" w:hanging="360"/>
      </w:pPr>
      <w:rPr>
        <w:rFonts w:ascii="Wingdings" w:hAnsi="Wingdings"/>
      </w:rPr>
    </w:lvl>
  </w:abstractNum>
  <w:abstractNum w:abstractNumId="72" w15:restartNumberingAfterBreak="0">
    <w:nsid w:val="7DF6281F"/>
    <w:multiLevelType w:val="hybridMultilevel"/>
    <w:tmpl w:val="7DF6281F"/>
    <w:lvl w:ilvl="0" w:tplc="452C4028">
      <w:start w:val="1"/>
      <w:numFmt w:val="bullet"/>
      <w:lvlText w:val=""/>
      <w:lvlJc w:val="left"/>
      <w:pPr>
        <w:tabs>
          <w:tab w:val="num" w:pos="720"/>
        </w:tabs>
        <w:ind w:left="720" w:hanging="360"/>
      </w:pPr>
      <w:rPr>
        <w:rFonts w:ascii="Symbol" w:hAnsi="Symbol"/>
      </w:rPr>
    </w:lvl>
    <w:lvl w:ilvl="1" w:tplc="9884A46E">
      <w:start w:val="1"/>
      <w:numFmt w:val="bullet"/>
      <w:lvlText w:val="o"/>
      <w:lvlJc w:val="left"/>
      <w:pPr>
        <w:tabs>
          <w:tab w:val="num" w:pos="1440"/>
        </w:tabs>
        <w:ind w:left="1440" w:hanging="360"/>
      </w:pPr>
      <w:rPr>
        <w:rFonts w:ascii="Courier New" w:hAnsi="Courier New"/>
      </w:rPr>
    </w:lvl>
    <w:lvl w:ilvl="2" w:tplc="89D414A0">
      <w:start w:val="1"/>
      <w:numFmt w:val="bullet"/>
      <w:lvlText w:val=""/>
      <w:lvlJc w:val="left"/>
      <w:pPr>
        <w:tabs>
          <w:tab w:val="num" w:pos="2160"/>
        </w:tabs>
        <w:ind w:left="2160" w:hanging="360"/>
      </w:pPr>
      <w:rPr>
        <w:rFonts w:ascii="Wingdings" w:hAnsi="Wingdings"/>
      </w:rPr>
    </w:lvl>
    <w:lvl w:ilvl="3" w:tplc="95160F0E">
      <w:start w:val="1"/>
      <w:numFmt w:val="bullet"/>
      <w:lvlText w:val=""/>
      <w:lvlJc w:val="left"/>
      <w:pPr>
        <w:tabs>
          <w:tab w:val="num" w:pos="2880"/>
        </w:tabs>
        <w:ind w:left="2880" w:hanging="360"/>
      </w:pPr>
      <w:rPr>
        <w:rFonts w:ascii="Symbol" w:hAnsi="Symbol"/>
      </w:rPr>
    </w:lvl>
    <w:lvl w:ilvl="4" w:tplc="E0B41770">
      <w:start w:val="1"/>
      <w:numFmt w:val="bullet"/>
      <w:lvlText w:val="o"/>
      <w:lvlJc w:val="left"/>
      <w:pPr>
        <w:tabs>
          <w:tab w:val="num" w:pos="3600"/>
        </w:tabs>
        <w:ind w:left="3600" w:hanging="360"/>
      </w:pPr>
      <w:rPr>
        <w:rFonts w:ascii="Courier New" w:hAnsi="Courier New"/>
      </w:rPr>
    </w:lvl>
    <w:lvl w:ilvl="5" w:tplc="721ADD88">
      <w:start w:val="1"/>
      <w:numFmt w:val="bullet"/>
      <w:lvlText w:val=""/>
      <w:lvlJc w:val="left"/>
      <w:pPr>
        <w:tabs>
          <w:tab w:val="num" w:pos="4320"/>
        </w:tabs>
        <w:ind w:left="4320" w:hanging="360"/>
      </w:pPr>
      <w:rPr>
        <w:rFonts w:ascii="Wingdings" w:hAnsi="Wingdings"/>
      </w:rPr>
    </w:lvl>
    <w:lvl w:ilvl="6" w:tplc="4702891C">
      <w:start w:val="1"/>
      <w:numFmt w:val="bullet"/>
      <w:lvlText w:val=""/>
      <w:lvlJc w:val="left"/>
      <w:pPr>
        <w:tabs>
          <w:tab w:val="num" w:pos="5040"/>
        </w:tabs>
        <w:ind w:left="5040" w:hanging="360"/>
      </w:pPr>
      <w:rPr>
        <w:rFonts w:ascii="Symbol" w:hAnsi="Symbol"/>
      </w:rPr>
    </w:lvl>
    <w:lvl w:ilvl="7" w:tplc="77C2E9F8">
      <w:start w:val="1"/>
      <w:numFmt w:val="bullet"/>
      <w:lvlText w:val="o"/>
      <w:lvlJc w:val="left"/>
      <w:pPr>
        <w:tabs>
          <w:tab w:val="num" w:pos="5760"/>
        </w:tabs>
        <w:ind w:left="5760" w:hanging="360"/>
      </w:pPr>
      <w:rPr>
        <w:rFonts w:ascii="Courier New" w:hAnsi="Courier New"/>
      </w:rPr>
    </w:lvl>
    <w:lvl w:ilvl="8" w:tplc="7BBA155C">
      <w:start w:val="1"/>
      <w:numFmt w:val="bullet"/>
      <w:lvlText w:val=""/>
      <w:lvlJc w:val="left"/>
      <w:pPr>
        <w:tabs>
          <w:tab w:val="num" w:pos="6480"/>
        </w:tabs>
        <w:ind w:left="6480" w:hanging="360"/>
      </w:pPr>
      <w:rPr>
        <w:rFonts w:ascii="Wingdings" w:hAnsi="Wingdings"/>
      </w:rPr>
    </w:lvl>
  </w:abstractNum>
  <w:abstractNum w:abstractNumId="73" w15:restartNumberingAfterBreak="0">
    <w:nsid w:val="7DF62820"/>
    <w:multiLevelType w:val="hybridMultilevel"/>
    <w:tmpl w:val="7DF62820"/>
    <w:lvl w:ilvl="0" w:tplc="2688A1EA">
      <w:start w:val="1"/>
      <w:numFmt w:val="bullet"/>
      <w:lvlText w:val=""/>
      <w:lvlJc w:val="left"/>
      <w:pPr>
        <w:tabs>
          <w:tab w:val="num" w:pos="720"/>
        </w:tabs>
        <w:ind w:left="720" w:hanging="360"/>
      </w:pPr>
      <w:rPr>
        <w:rFonts w:ascii="Symbol" w:hAnsi="Symbol"/>
      </w:rPr>
    </w:lvl>
    <w:lvl w:ilvl="1" w:tplc="FAC6394E">
      <w:start w:val="1"/>
      <w:numFmt w:val="bullet"/>
      <w:lvlText w:val="o"/>
      <w:lvlJc w:val="left"/>
      <w:pPr>
        <w:tabs>
          <w:tab w:val="num" w:pos="1440"/>
        </w:tabs>
        <w:ind w:left="1440" w:hanging="360"/>
      </w:pPr>
      <w:rPr>
        <w:rFonts w:ascii="Courier New" w:hAnsi="Courier New"/>
      </w:rPr>
    </w:lvl>
    <w:lvl w:ilvl="2" w:tplc="F788B542">
      <w:start w:val="1"/>
      <w:numFmt w:val="bullet"/>
      <w:lvlText w:val=""/>
      <w:lvlJc w:val="left"/>
      <w:pPr>
        <w:tabs>
          <w:tab w:val="num" w:pos="2160"/>
        </w:tabs>
        <w:ind w:left="2160" w:hanging="360"/>
      </w:pPr>
      <w:rPr>
        <w:rFonts w:ascii="Wingdings" w:hAnsi="Wingdings"/>
      </w:rPr>
    </w:lvl>
    <w:lvl w:ilvl="3" w:tplc="434E5572">
      <w:start w:val="1"/>
      <w:numFmt w:val="bullet"/>
      <w:lvlText w:val=""/>
      <w:lvlJc w:val="left"/>
      <w:pPr>
        <w:tabs>
          <w:tab w:val="num" w:pos="2880"/>
        </w:tabs>
        <w:ind w:left="2880" w:hanging="360"/>
      </w:pPr>
      <w:rPr>
        <w:rFonts w:ascii="Symbol" w:hAnsi="Symbol"/>
      </w:rPr>
    </w:lvl>
    <w:lvl w:ilvl="4" w:tplc="7E8AEFF8">
      <w:start w:val="1"/>
      <w:numFmt w:val="bullet"/>
      <w:lvlText w:val="o"/>
      <w:lvlJc w:val="left"/>
      <w:pPr>
        <w:tabs>
          <w:tab w:val="num" w:pos="3600"/>
        </w:tabs>
        <w:ind w:left="3600" w:hanging="360"/>
      </w:pPr>
      <w:rPr>
        <w:rFonts w:ascii="Courier New" w:hAnsi="Courier New"/>
      </w:rPr>
    </w:lvl>
    <w:lvl w:ilvl="5" w:tplc="8538577E">
      <w:start w:val="1"/>
      <w:numFmt w:val="bullet"/>
      <w:lvlText w:val=""/>
      <w:lvlJc w:val="left"/>
      <w:pPr>
        <w:tabs>
          <w:tab w:val="num" w:pos="4320"/>
        </w:tabs>
        <w:ind w:left="4320" w:hanging="360"/>
      </w:pPr>
      <w:rPr>
        <w:rFonts w:ascii="Wingdings" w:hAnsi="Wingdings"/>
      </w:rPr>
    </w:lvl>
    <w:lvl w:ilvl="6" w:tplc="FC563A8E">
      <w:start w:val="1"/>
      <w:numFmt w:val="bullet"/>
      <w:lvlText w:val=""/>
      <w:lvlJc w:val="left"/>
      <w:pPr>
        <w:tabs>
          <w:tab w:val="num" w:pos="5040"/>
        </w:tabs>
        <w:ind w:left="5040" w:hanging="360"/>
      </w:pPr>
      <w:rPr>
        <w:rFonts w:ascii="Symbol" w:hAnsi="Symbol"/>
      </w:rPr>
    </w:lvl>
    <w:lvl w:ilvl="7" w:tplc="D0AE5552">
      <w:start w:val="1"/>
      <w:numFmt w:val="bullet"/>
      <w:lvlText w:val="o"/>
      <w:lvlJc w:val="left"/>
      <w:pPr>
        <w:tabs>
          <w:tab w:val="num" w:pos="5760"/>
        </w:tabs>
        <w:ind w:left="5760" w:hanging="360"/>
      </w:pPr>
      <w:rPr>
        <w:rFonts w:ascii="Courier New" w:hAnsi="Courier New"/>
      </w:rPr>
    </w:lvl>
    <w:lvl w:ilvl="8" w:tplc="AEFEEFFE">
      <w:start w:val="1"/>
      <w:numFmt w:val="bullet"/>
      <w:lvlText w:val=""/>
      <w:lvlJc w:val="left"/>
      <w:pPr>
        <w:tabs>
          <w:tab w:val="num" w:pos="6480"/>
        </w:tabs>
        <w:ind w:left="6480" w:hanging="360"/>
      </w:pPr>
      <w:rPr>
        <w:rFonts w:ascii="Wingdings" w:hAnsi="Wingdings"/>
      </w:rPr>
    </w:lvl>
  </w:abstractNum>
  <w:abstractNum w:abstractNumId="74" w15:restartNumberingAfterBreak="0">
    <w:nsid w:val="7DF62821"/>
    <w:multiLevelType w:val="hybridMultilevel"/>
    <w:tmpl w:val="7DF62821"/>
    <w:lvl w:ilvl="0" w:tplc="AE081422">
      <w:start w:val="1"/>
      <w:numFmt w:val="bullet"/>
      <w:lvlText w:val=""/>
      <w:lvlJc w:val="left"/>
      <w:pPr>
        <w:tabs>
          <w:tab w:val="num" w:pos="720"/>
        </w:tabs>
        <w:ind w:left="720" w:hanging="360"/>
      </w:pPr>
      <w:rPr>
        <w:rFonts w:ascii="Symbol" w:hAnsi="Symbol"/>
      </w:rPr>
    </w:lvl>
    <w:lvl w:ilvl="1" w:tplc="C1BE399E">
      <w:start w:val="1"/>
      <w:numFmt w:val="bullet"/>
      <w:lvlText w:val="o"/>
      <w:lvlJc w:val="left"/>
      <w:pPr>
        <w:tabs>
          <w:tab w:val="num" w:pos="1440"/>
        </w:tabs>
        <w:ind w:left="1440" w:hanging="360"/>
      </w:pPr>
      <w:rPr>
        <w:rFonts w:ascii="Courier New" w:hAnsi="Courier New"/>
      </w:rPr>
    </w:lvl>
    <w:lvl w:ilvl="2" w:tplc="B17096C6">
      <w:start w:val="1"/>
      <w:numFmt w:val="bullet"/>
      <w:lvlText w:val=""/>
      <w:lvlJc w:val="left"/>
      <w:pPr>
        <w:tabs>
          <w:tab w:val="num" w:pos="2160"/>
        </w:tabs>
        <w:ind w:left="2160" w:hanging="360"/>
      </w:pPr>
      <w:rPr>
        <w:rFonts w:ascii="Wingdings" w:hAnsi="Wingdings"/>
      </w:rPr>
    </w:lvl>
    <w:lvl w:ilvl="3" w:tplc="A6E8B4F6">
      <w:start w:val="1"/>
      <w:numFmt w:val="bullet"/>
      <w:lvlText w:val=""/>
      <w:lvlJc w:val="left"/>
      <w:pPr>
        <w:tabs>
          <w:tab w:val="num" w:pos="2880"/>
        </w:tabs>
        <w:ind w:left="2880" w:hanging="360"/>
      </w:pPr>
      <w:rPr>
        <w:rFonts w:ascii="Symbol" w:hAnsi="Symbol"/>
      </w:rPr>
    </w:lvl>
    <w:lvl w:ilvl="4" w:tplc="C93A43AE">
      <w:start w:val="1"/>
      <w:numFmt w:val="bullet"/>
      <w:lvlText w:val="o"/>
      <w:lvlJc w:val="left"/>
      <w:pPr>
        <w:tabs>
          <w:tab w:val="num" w:pos="3600"/>
        </w:tabs>
        <w:ind w:left="3600" w:hanging="360"/>
      </w:pPr>
      <w:rPr>
        <w:rFonts w:ascii="Courier New" w:hAnsi="Courier New"/>
      </w:rPr>
    </w:lvl>
    <w:lvl w:ilvl="5" w:tplc="EB5CAF26">
      <w:start w:val="1"/>
      <w:numFmt w:val="bullet"/>
      <w:lvlText w:val=""/>
      <w:lvlJc w:val="left"/>
      <w:pPr>
        <w:tabs>
          <w:tab w:val="num" w:pos="4320"/>
        </w:tabs>
        <w:ind w:left="4320" w:hanging="360"/>
      </w:pPr>
      <w:rPr>
        <w:rFonts w:ascii="Wingdings" w:hAnsi="Wingdings"/>
      </w:rPr>
    </w:lvl>
    <w:lvl w:ilvl="6" w:tplc="EEFA947C">
      <w:start w:val="1"/>
      <w:numFmt w:val="bullet"/>
      <w:lvlText w:val=""/>
      <w:lvlJc w:val="left"/>
      <w:pPr>
        <w:tabs>
          <w:tab w:val="num" w:pos="5040"/>
        </w:tabs>
        <w:ind w:left="5040" w:hanging="360"/>
      </w:pPr>
      <w:rPr>
        <w:rFonts w:ascii="Symbol" w:hAnsi="Symbol"/>
      </w:rPr>
    </w:lvl>
    <w:lvl w:ilvl="7" w:tplc="EAE0318A">
      <w:start w:val="1"/>
      <w:numFmt w:val="bullet"/>
      <w:lvlText w:val="o"/>
      <w:lvlJc w:val="left"/>
      <w:pPr>
        <w:tabs>
          <w:tab w:val="num" w:pos="5760"/>
        </w:tabs>
        <w:ind w:left="5760" w:hanging="360"/>
      </w:pPr>
      <w:rPr>
        <w:rFonts w:ascii="Courier New" w:hAnsi="Courier New"/>
      </w:rPr>
    </w:lvl>
    <w:lvl w:ilvl="8" w:tplc="CCEACB4A">
      <w:start w:val="1"/>
      <w:numFmt w:val="bullet"/>
      <w:lvlText w:val=""/>
      <w:lvlJc w:val="left"/>
      <w:pPr>
        <w:tabs>
          <w:tab w:val="num" w:pos="6480"/>
        </w:tabs>
        <w:ind w:left="6480" w:hanging="360"/>
      </w:pPr>
      <w:rPr>
        <w:rFonts w:ascii="Wingdings" w:hAnsi="Wingdings"/>
      </w:rPr>
    </w:lvl>
  </w:abstractNum>
  <w:abstractNum w:abstractNumId="75" w15:restartNumberingAfterBreak="0">
    <w:nsid w:val="7DF62822"/>
    <w:multiLevelType w:val="hybridMultilevel"/>
    <w:tmpl w:val="7DF62822"/>
    <w:lvl w:ilvl="0" w:tplc="BE0ED2BE">
      <w:start w:val="1"/>
      <w:numFmt w:val="bullet"/>
      <w:lvlText w:val=""/>
      <w:lvlJc w:val="left"/>
      <w:pPr>
        <w:tabs>
          <w:tab w:val="num" w:pos="720"/>
        </w:tabs>
        <w:ind w:left="720" w:hanging="360"/>
      </w:pPr>
      <w:rPr>
        <w:rFonts w:ascii="Symbol" w:hAnsi="Symbol"/>
      </w:rPr>
    </w:lvl>
    <w:lvl w:ilvl="1" w:tplc="6F243054">
      <w:start w:val="1"/>
      <w:numFmt w:val="bullet"/>
      <w:lvlText w:val="o"/>
      <w:lvlJc w:val="left"/>
      <w:pPr>
        <w:tabs>
          <w:tab w:val="num" w:pos="1440"/>
        </w:tabs>
        <w:ind w:left="1440" w:hanging="360"/>
      </w:pPr>
      <w:rPr>
        <w:rFonts w:ascii="Courier New" w:hAnsi="Courier New"/>
      </w:rPr>
    </w:lvl>
    <w:lvl w:ilvl="2" w:tplc="755A5706">
      <w:start w:val="1"/>
      <w:numFmt w:val="bullet"/>
      <w:lvlText w:val=""/>
      <w:lvlJc w:val="left"/>
      <w:pPr>
        <w:tabs>
          <w:tab w:val="num" w:pos="2160"/>
        </w:tabs>
        <w:ind w:left="2160" w:hanging="360"/>
      </w:pPr>
      <w:rPr>
        <w:rFonts w:ascii="Wingdings" w:hAnsi="Wingdings"/>
      </w:rPr>
    </w:lvl>
    <w:lvl w:ilvl="3" w:tplc="FBBCFF7A">
      <w:start w:val="1"/>
      <w:numFmt w:val="bullet"/>
      <w:lvlText w:val=""/>
      <w:lvlJc w:val="left"/>
      <w:pPr>
        <w:tabs>
          <w:tab w:val="num" w:pos="2880"/>
        </w:tabs>
        <w:ind w:left="2880" w:hanging="360"/>
      </w:pPr>
      <w:rPr>
        <w:rFonts w:ascii="Symbol" w:hAnsi="Symbol"/>
      </w:rPr>
    </w:lvl>
    <w:lvl w:ilvl="4" w:tplc="B83451A0">
      <w:start w:val="1"/>
      <w:numFmt w:val="bullet"/>
      <w:lvlText w:val="o"/>
      <w:lvlJc w:val="left"/>
      <w:pPr>
        <w:tabs>
          <w:tab w:val="num" w:pos="3600"/>
        </w:tabs>
        <w:ind w:left="3600" w:hanging="360"/>
      </w:pPr>
      <w:rPr>
        <w:rFonts w:ascii="Courier New" w:hAnsi="Courier New"/>
      </w:rPr>
    </w:lvl>
    <w:lvl w:ilvl="5" w:tplc="D2244B1E">
      <w:start w:val="1"/>
      <w:numFmt w:val="bullet"/>
      <w:lvlText w:val=""/>
      <w:lvlJc w:val="left"/>
      <w:pPr>
        <w:tabs>
          <w:tab w:val="num" w:pos="4320"/>
        </w:tabs>
        <w:ind w:left="4320" w:hanging="360"/>
      </w:pPr>
      <w:rPr>
        <w:rFonts w:ascii="Wingdings" w:hAnsi="Wingdings"/>
      </w:rPr>
    </w:lvl>
    <w:lvl w:ilvl="6" w:tplc="2FB8EDC8">
      <w:start w:val="1"/>
      <w:numFmt w:val="bullet"/>
      <w:lvlText w:val=""/>
      <w:lvlJc w:val="left"/>
      <w:pPr>
        <w:tabs>
          <w:tab w:val="num" w:pos="5040"/>
        </w:tabs>
        <w:ind w:left="5040" w:hanging="360"/>
      </w:pPr>
      <w:rPr>
        <w:rFonts w:ascii="Symbol" w:hAnsi="Symbol"/>
      </w:rPr>
    </w:lvl>
    <w:lvl w:ilvl="7" w:tplc="9A7CFADC">
      <w:start w:val="1"/>
      <w:numFmt w:val="bullet"/>
      <w:lvlText w:val="o"/>
      <w:lvlJc w:val="left"/>
      <w:pPr>
        <w:tabs>
          <w:tab w:val="num" w:pos="5760"/>
        </w:tabs>
        <w:ind w:left="5760" w:hanging="360"/>
      </w:pPr>
      <w:rPr>
        <w:rFonts w:ascii="Courier New" w:hAnsi="Courier New"/>
      </w:rPr>
    </w:lvl>
    <w:lvl w:ilvl="8" w:tplc="8904D924">
      <w:start w:val="1"/>
      <w:numFmt w:val="bullet"/>
      <w:lvlText w:val=""/>
      <w:lvlJc w:val="left"/>
      <w:pPr>
        <w:tabs>
          <w:tab w:val="num" w:pos="6480"/>
        </w:tabs>
        <w:ind w:left="6480" w:hanging="360"/>
      </w:pPr>
      <w:rPr>
        <w:rFonts w:ascii="Wingdings" w:hAnsi="Wingdings"/>
      </w:rPr>
    </w:lvl>
  </w:abstractNum>
  <w:abstractNum w:abstractNumId="76" w15:restartNumberingAfterBreak="0">
    <w:nsid w:val="7DF62823"/>
    <w:multiLevelType w:val="hybridMultilevel"/>
    <w:tmpl w:val="7DF62823"/>
    <w:lvl w:ilvl="0" w:tplc="D7DA79A2">
      <w:start w:val="1"/>
      <w:numFmt w:val="bullet"/>
      <w:lvlText w:val=""/>
      <w:lvlJc w:val="left"/>
      <w:pPr>
        <w:tabs>
          <w:tab w:val="num" w:pos="720"/>
        </w:tabs>
        <w:ind w:left="720" w:hanging="360"/>
      </w:pPr>
      <w:rPr>
        <w:rFonts w:ascii="Symbol" w:hAnsi="Symbol"/>
      </w:rPr>
    </w:lvl>
    <w:lvl w:ilvl="1" w:tplc="B0120E34">
      <w:start w:val="1"/>
      <w:numFmt w:val="bullet"/>
      <w:lvlText w:val="o"/>
      <w:lvlJc w:val="left"/>
      <w:pPr>
        <w:tabs>
          <w:tab w:val="num" w:pos="1440"/>
        </w:tabs>
        <w:ind w:left="1440" w:hanging="360"/>
      </w:pPr>
      <w:rPr>
        <w:rFonts w:ascii="Courier New" w:hAnsi="Courier New"/>
      </w:rPr>
    </w:lvl>
    <w:lvl w:ilvl="2" w:tplc="3ED25474">
      <w:start w:val="1"/>
      <w:numFmt w:val="bullet"/>
      <w:lvlText w:val=""/>
      <w:lvlJc w:val="left"/>
      <w:pPr>
        <w:tabs>
          <w:tab w:val="num" w:pos="2160"/>
        </w:tabs>
        <w:ind w:left="2160" w:hanging="360"/>
      </w:pPr>
      <w:rPr>
        <w:rFonts w:ascii="Wingdings" w:hAnsi="Wingdings"/>
      </w:rPr>
    </w:lvl>
    <w:lvl w:ilvl="3" w:tplc="6A4A2EAC">
      <w:start w:val="1"/>
      <w:numFmt w:val="bullet"/>
      <w:lvlText w:val=""/>
      <w:lvlJc w:val="left"/>
      <w:pPr>
        <w:tabs>
          <w:tab w:val="num" w:pos="2880"/>
        </w:tabs>
        <w:ind w:left="2880" w:hanging="360"/>
      </w:pPr>
      <w:rPr>
        <w:rFonts w:ascii="Symbol" w:hAnsi="Symbol"/>
      </w:rPr>
    </w:lvl>
    <w:lvl w:ilvl="4" w:tplc="ED6C11E8">
      <w:start w:val="1"/>
      <w:numFmt w:val="bullet"/>
      <w:lvlText w:val="o"/>
      <w:lvlJc w:val="left"/>
      <w:pPr>
        <w:tabs>
          <w:tab w:val="num" w:pos="3600"/>
        </w:tabs>
        <w:ind w:left="3600" w:hanging="360"/>
      </w:pPr>
      <w:rPr>
        <w:rFonts w:ascii="Courier New" w:hAnsi="Courier New"/>
      </w:rPr>
    </w:lvl>
    <w:lvl w:ilvl="5" w:tplc="534CF472">
      <w:start w:val="1"/>
      <w:numFmt w:val="bullet"/>
      <w:lvlText w:val=""/>
      <w:lvlJc w:val="left"/>
      <w:pPr>
        <w:tabs>
          <w:tab w:val="num" w:pos="4320"/>
        </w:tabs>
        <w:ind w:left="4320" w:hanging="360"/>
      </w:pPr>
      <w:rPr>
        <w:rFonts w:ascii="Wingdings" w:hAnsi="Wingdings"/>
      </w:rPr>
    </w:lvl>
    <w:lvl w:ilvl="6" w:tplc="4626B5A4">
      <w:start w:val="1"/>
      <w:numFmt w:val="bullet"/>
      <w:lvlText w:val=""/>
      <w:lvlJc w:val="left"/>
      <w:pPr>
        <w:tabs>
          <w:tab w:val="num" w:pos="5040"/>
        </w:tabs>
        <w:ind w:left="5040" w:hanging="360"/>
      </w:pPr>
      <w:rPr>
        <w:rFonts w:ascii="Symbol" w:hAnsi="Symbol"/>
      </w:rPr>
    </w:lvl>
    <w:lvl w:ilvl="7" w:tplc="E2B498F8">
      <w:start w:val="1"/>
      <w:numFmt w:val="bullet"/>
      <w:lvlText w:val="o"/>
      <w:lvlJc w:val="left"/>
      <w:pPr>
        <w:tabs>
          <w:tab w:val="num" w:pos="5760"/>
        </w:tabs>
        <w:ind w:left="5760" w:hanging="360"/>
      </w:pPr>
      <w:rPr>
        <w:rFonts w:ascii="Courier New" w:hAnsi="Courier New"/>
      </w:rPr>
    </w:lvl>
    <w:lvl w:ilvl="8" w:tplc="046CE32A">
      <w:start w:val="1"/>
      <w:numFmt w:val="bullet"/>
      <w:lvlText w:val=""/>
      <w:lvlJc w:val="left"/>
      <w:pPr>
        <w:tabs>
          <w:tab w:val="num" w:pos="6480"/>
        </w:tabs>
        <w:ind w:left="6480" w:hanging="360"/>
      </w:pPr>
      <w:rPr>
        <w:rFonts w:ascii="Wingdings" w:hAnsi="Wingdings"/>
      </w:rPr>
    </w:lvl>
  </w:abstractNum>
  <w:abstractNum w:abstractNumId="77" w15:restartNumberingAfterBreak="0">
    <w:nsid w:val="7DF62824"/>
    <w:multiLevelType w:val="hybridMultilevel"/>
    <w:tmpl w:val="7DF62824"/>
    <w:lvl w:ilvl="0" w:tplc="C10C706C">
      <w:start w:val="1"/>
      <w:numFmt w:val="bullet"/>
      <w:lvlText w:val=""/>
      <w:lvlJc w:val="left"/>
      <w:pPr>
        <w:tabs>
          <w:tab w:val="num" w:pos="720"/>
        </w:tabs>
        <w:ind w:left="720" w:hanging="360"/>
      </w:pPr>
      <w:rPr>
        <w:rFonts w:ascii="Symbol" w:hAnsi="Symbol"/>
      </w:rPr>
    </w:lvl>
    <w:lvl w:ilvl="1" w:tplc="7AC67496">
      <w:start w:val="1"/>
      <w:numFmt w:val="bullet"/>
      <w:lvlText w:val="o"/>
      <w:lvlJc w:val="left"/>
      <w:pPr>
        <w:tabs>
          <w:tab w:val="num" w:pos="1440"/>
        </w:tabs>
        <w:ind w:left="1440" w:hanging="360"/>
      </w:pPr>
      <w:rPr>
        <w:rFonts w:ascii="Courier New" w:hAnsi="Courier New"/>
      </w:rPr>
    </w:lvl>
    <w:lvl w:ilvl="2" w:tplc="F81033B0">
      <w:start w:val="1"/>
      <w:numFmt w:val="bullet"/>
      <w:lvlText w:val=""/>
      <w:lvlJc w:val="left"/>
      <w:pPr>
        <w:tabs>
          <w:tab w:val="num" w:pos="2160"/>
        </w:tabs>
        <w:ind w:left="2160" w:hanging="360"/>
      </w:pPr>
      <w:rPr>
        <w:rFonts w:ascii="Wingdings" w:hAnsi="Wingdings"/>
      </w:rPr>
    </w:lvl>
    <w:lvl w:ilvl="3" w:tplc="7106550A">
      <w:start w:val="1"/>
      <w:numFmt w:val="bullet"/>
      <w:lvlText w:val=""/>
      <w:lvlJc w:val="left"/>
      <w:pPr>
        <w:tabs>
          <w:tab w:val="num" w:pos="2880"/>
        </w:tabs>
        <w:ind w:left="2880" w:hanging="360"/>
      </w:pPr>
      <w:rPr>
        <w:rFonts w:ascii="Symbol" w:hAnsi="Symbol"/>
      </w:rPr>
    </w:lvl>
    <w:lvl w:ilvl="4" w:tplc="F12853B2">
      <w:start w:val="1"/>
      <w:numFmt w:val="bullet"/>
      <w:lvlText w:val="o"/>
      <w:lvlJc w:val="left"/>
      <w:pPr>
        <w:tabs>
          <w:tab w:val="num" w:pos="3600"/>
        </w:tabs>
        <w:ind w:left="3600" w:hanging="360"/>
      </w:pPr>
      <w:rPr>
        <w:rFonts w:ascii="Courier New" w:hAnsi="Courier New"/>
      </w:rPr>
    </w:lvl>
    <w:lvl w:ilvl="5" w:tplc="2902BA6A">
      <w:start w:val="1"/>
      <w:numFmt w:val="bullet"/>
      <w:lvlText w:val=""/>
      <w:lvlJc w:val="left"/>
      <w:pPr>
        <w:tabs>
          <w:tab w:val="num" w:pos="4320"/>
        </w:tabs>
        <w:ind w:left="4320" w:hanging="360"/>
      </w:pPr>
      <w:rPr>
        <w:rFonts w:ascii="Wingdings" w:hAnsi="Wingdings"/>
      </w:rPr>
    </w:lvl>
    <w:lvl w:ilvl="6" w:tplc="F74CC906">
      <w:start w:val="1"/>
      <w:numFmt w:val="bullet"/>
      <w:lvlText w:val=""/>
      <w:lvlJc w:val="left"/>
      <w:pPr>
        <w:tabs>
          <w:tab w:val="num" w:pos="5040"/>
        </w:tabs>
        <w:ind w:left="5040" w:hanging="360"/>
      </w:pPr>
      <w:rPr>
        <w:rFonts w:ascii="Symbol" w:hAnsi="Symbol"/>
      </w:rPr>
    </w:lvl>
    <w:lvl w:ilvl="7" w:tplc="648020BC">
      <w:start w:val="1"/>
      <w:numFmt w:val="bullet"/>
      <w:lvlText w:val="o"/>
      <w:lvlJc w:val="left"/>
      <w:pPr>
        <w:tabs>
          <w:tab w:val="num" w:pos="5760"/>
        </w:tabs>
        <w:ind w:left="5760" w:hanging="360"/>
      </w:pPr>
      <w:rPr>
        <w:rFonts w:ascii="Courier New" w:hAnsi="Courier New"/>
      </w:rPr>
    </w:lvl>
    <w:lvl w:ilvl="8" w:tplc="4046446A">
      <w:start w:val="1"/>
      <w:numFmt w:val="bullet"/>
      <w:lvlText w:val=""/>
      <w:lvlJc w:val="left"/>
      <w:pPr>
        <w:tabs>
          <w:tab w:val="num" w:pos="6480"/>
        </w:tabs>
        <w:ind w:left="6480" w:hanging="360"/>
      </w:pPr>
      <w:rPr>
        <w:rFonts w:ascii="Wingdings" w:hAnsi="Wingdings"/>
      </w:rPr>
    </w:lvl>
  </w:abstractNum>
  <w:abstractNum w:abstractNumId="78" w15:restartNumberingAfterBreak="0">
    <w:nsid w:val="7DF62825"/>
    <w:multiLevelType w:val="hybridMultilevel"/>
    <w:tmpl w:val="7DF62825"/>
    <w:lvl w:ilvl="0" w:tplc="D8A494A4">
      <w:start w:val="1"/>
      <w:numFmt w:val="bullet"/>
      <w:lvlText w:val=""/>
      <w:lvlJc w:val="left"/>
      <w:pPr>
        <w:tabs>
          <w:tab w:val="num" w:pos="720"/>
        </w:tabs>
        <w:ind w:left="720" w:hanging="360"/>
      </w:pPr>
      <w:rPr>
        <w:rFonts w:ascii="Symbol" w:hAnsi="Symbol"/>
      </w:rPr>
    </w:lvl>
    <w:lvl w:ilvl="1" w:tplc="C394A8A6">
      <w:start w:val="1"/>
      <w:numFmt w:val="bullet"/>
      <w:lvlText w:val="o"/>
      <w:lvlJc w:val="left"/>
      <w:pPr>
        <w:tabs>
          <w:tab w:val="num" w:pos="1440"/>
        </w:tabs>
        <w:ind w:left="1440" w:hanging="360"/>
      </w:pPr>
      <w:rPr>
        <w:rFonts w:ascii="Courier New" w:hAnsi="Courier New"/>
      </w:rPr>
    </w:lvl>
    <w:lvl w:ilvl="2" w:tplc="6B3C786A">
      <w:start w:val="1"/>
      <w:numFmt w:val="bullet"/>
      <w:lvlText w:val=""/>
      <w:lvlJc w:val="left"/>
      <w:pPr>
        <w:tabs>
          <w:tab w:val="num" w:pos="2160"/>
        </w:tabs>
        <w:ind w:left="2160" w:hanging="360"/>
      </w:pPr>
      <w:rPr>
        <w:rFonts w:ascii="Wingdings" w:hAnsi="Wingdings"/>
      </w:rPr>
    </w:lvl>
    <w:lvl w:ilvl="3" w:tplc="08286462">
      <w:start w:val="1"/>
      <w:numFmt w:val="bullet"/>
      <w:lvlText w:val=""/>
      <w:lvlJc w:val="left"/>
      <w:pPr>
        <w:tabs>
          <w:tab w:val="num" w:pos="2880"/>
        </w:tabs>
        <w:ind w:left="2880" w:hanging="360"/>
      </w:pPr>
      <w:rPr>
        <w:rFonts w:ascii="Symbol" w:hAnsi="Symbol"/>
      </w:rPr>
    </w:lvl>
    <w:lvl w:ilvl="4" w:tplc="5FB2A65E">
      <w:start w:val="1"/>
      <w:numFmt w:val="bullet"/>
      <w:lvlText w:val="o"/>
      <w:lvlJc w:val="left"/>
      <w:pPr>
        <w:tabs>
          <w:tab w:val="num" w:pos="3600"/>
        </w:tabs>
        <w:ind w:left="3600" w:hanging="360"/>
      </w:pPr>
      <w:rPr>
        <w:rFonts w:ascii="Courier New" w:hAnsi="Courier New"/>
      </w:rPr>
    </w:lvl>
    <w:lvl w:ilvl="5" w:tplc="05388478">
      <w:start w:val="1"/>
      <w:numFmt w:val="bullet"/>
      <w:lvlText w:val=""/>
      <w:lvlJc w:val="left"/>
      <w:pPr>
        <w:tabs>
          <w:tab w:val="num" w:pos="4320"/>
        </w:tabs>
        <w:ind w:left="4320" w:hanging="360"/>
      </w:pPr>
      <w:rPr>
        <w:rFonts w:ascii="Wingdings" w:hAnsi="Wingdings"/>
      </w:rPr>
    </w:lvl>
    <w:lvl w:ilvl="6" w:tplc="8370F6E8">
      <w:start w:val="1"/>
      <w:numFmt w:val="bullet"/>
      <w:lvlText w:val=""/>
      <w:lvlJc w:val="left"/>
      <w:pPr>
        <w:tabs>
          <w:tab w:val="num" w:pos="5040"/>
        </w:tabs>
        <w:ind w:left="5040" w:hanging="360"/>
      </w:pPr>
      <w:rPr>
        <w:rFonts w:ascii="Symbol" w:hAnsi="Symbol"/>
      </w:rPr>
    </w:lvl>
    <w:lvl w:ilvl="7" w:tplc="CF4C46B0">
      <w:start w:val="1"/>
      <w:numFmt w:val="bullet"/>
      <w:lvlText w:val="o"/>
      <w:lvlJc w:val="left"/>
      <w:pPr>
        <w:tabs>
          <w:tab w:val="num" w:pos="5760"/>
        </w:tabs>
        <w:ind w:left="5760" w:hanging="360"/>
      </w:pPr>
      <w:rPr>
        <w:rFonts w:ascii="Courier New" w:hAnsi="Courier New"/>
      </w:rPr>
    </w:lvl>
    <w:lvl w:ilvl="8" w:tplc="339663F6">
      <w:start w:val="1"/>
      <w:numFmt w:val="bullet"/>
      <w:lvlText w:val=""/>
      <w:lvlJc w:val="left"/>
      <w:pPr>
        <w:tabs>
          <w:tab w:val="num" w:pos="6480"/>
        </w:tabs>
        <w:ind w:left="6480" w:hanging="360"/>
      </w:pPr>
      <w:rPr>
        <w:rFonts w:ascii="Wingdings" w:hAnsi="Wingdings"/>
      </w:rPr>
    </w:lvl>
  </w:abstractNum>
  <w:abstractNum w:abstractNumId="79" w15:restartNumberingAfterBreak="0">
    <w:nsid w:val="7DF62826"/>
    <w:multiLevelType w:val="hybridMultilevel"/>
    <w:tmpl w:val="7DF62826"/>
    <w:lvl w:ilvl="0" w:tplc="60CA7B7C">
      <w:start w:val="1"/>
      <w:numFmt w:val="bullet"/>
      <w:lvlText w:val=""/>
      <w:lvlJc w:val="left"/>
      <w:pPr>
        <w:tabs>
          <w:tab w:val="num" w:pos="720"/>
        </w:tabs>
        <w:ind w:left="720" w:hanging="360"/>
      </w:pPr>
      <w:rPr>
        <w:rFonts w:ascii="Symbol" w:hAnsi="Symbol"/>
      </w:rPr>
    </w:lvl>
    <w:lvl w:ilvl="1" w:tplc="D64C99EC">
      <w:start w:val="1"/>
      <w:numFmt w:val="bullet"/>
      <w:lvlText w:val="o"/>
      <w:lvlJc w:val="left"/>
      <w:pPr>
        <w:tabs>
          <w:tab w:val="num" w:pos="1440"/>
        </w:tabs>
        <w:ind w:left="1440" w:hanging="360"/>
      </w:pPr>
      <w:rPr>
        <w:rFonts w:ascii="Courier New" w:hAnsi="Courier New"/>
      </w:rPr>
    </w:lvl>
    <w:lvl w:ilvl="2" w:tplc="5972C3C0">
      <w:start w:val="1"/>
      <w:numFmt w:val="bullet"/>
      <w:lvlText w:val=""/>
      <w:lvlJc w:val="left"/>
      <w:pPr>
        <w:tabs>
          <w:tab w:val="num" w:pos="2160"/>
        </w:tabs>
        <w:ind w:left="2160" w:hanging="360"/>
      </w:pPr>
      <w:rPr>
        <w:rFonts w:ascii="Wingdings" w:hAnsi="Wingdings"/>
      </w:rPr>
    </w:lvl>
    <w:lvl w:ilvl="3" w:tplc="19FE8D22">
      <w:start w:val="1"/>
      <w:numFmt w:val="bullet"/>
      <w:lvlText w:val=""/>
      <w:lvlJc w:val="left"/>
      <w:pPr>
        <w:tabs>
          <w:tab w:val="num" w:pos="2880"/>
        </w:tabs>
        <w:ind w:left="2880" w:hanging="360"/>
      </w:pPr>
      <w:rPr>
        <w:rFonts w:ascii="Symbol" w:hAnsi="Symbol"/>
      </w:rPr>
    </w:lvl>
    <w:lvl w:ilvl="4" w:tplc="B3F4370A">
      <w:start w:val="1"/>
      <w:numFmt w:val="bullet"/>
      <w:lvlText w:val="o"/>
      <w:lvlJc w:val="left"/>
      <w:pPr>
        <w:tabs>
          <w:tab w:val="num" w:pos="3600"/>
        </w:tabs>
        <w:ind w:left="3600" w:hanging="360"/>
      </w:pPr>
      <w:rPr>
        <w:rFonts w:ascii="Courier New" w:hAnsi="Courier New"/>
      </w:rPr>
    </w:lvl>
    <w:lvl w:ilvl="5" w:tplc="E8549C94">
      <w:start w:val="1"/>
      <w:numFmt w:val="bullet"/>
      <w:lvlText w:val=""/>
      <w:lvlJc w:val="left"/>
      <w:pPr>
        <w:tabs>
          <w:tab w:val="num" w:pos="4320"/>
        </w:tabs>
        <w:ind w:left="4320" w:hanging="360"/>
      </w:pPr>
      <w:rPr>
        <w:rFonts w:ascii="Wingdings" w:hAnsi="Wingdings"/>
      </w:rPr>
    </w:lvl>
    <w:lvl w:ilvl="6" w:tplc="52BC64FE">
      <w:start w:val="1"/>
      <w:numFmt w:val="bullet"/>
      <w:lvlText w:val=""/>
      <w:lvlJc w:val="left"/>
      <w:pPr>
        <w:tabs>
          <w:tab w:val="num" w:pos="5040"/>
        </w:tabs>
        <w:ind w:left="5040" w:hanging="360"/>
      </w:pPr>
      <w:rPr>
        <w:rFonts w:ascii="Symbol" w:hAnsi="Symbol"/>
      </w:rPr>
    </w:lvl>
    <w:lvl w:ilvl="7" w:tplc="C43E0F9A">
      <w:start w:val="1"/>
      <w:numFmt w:val="bullet"/>
      <w:lvlText w:val="o"/>
      <w:lvlJc w:val="left"/>
      <w:pPr>
        <w:tabs>
          <w:tab w:val="num" w:pos="5760"/>
        </w:tabs>
        <w:ind w:left="5760" w:hanging="360"/>
      </w:pPr>
      <w:rPr>
        <w:rFonts w:ascii="Courier New" w:hAnsi="Courier New"/>
      </w:rPr>
    </w:lvl>
    <w:lvl w:ilvl="8" w:tplc="F34EA47A">
      <w:start w:val="1"/>
      <w:numFmt w:val="bullet"/>
      <w:lvlText w:val=""/>
      <w:lvlJc w:val="left"/>
      <w:pPr>
        <w:tabs>
          <w:tab w:val="num" w:pos="6480"/>
        </w:tabs>
        <w:ind w:left="6480" w:hanging="360"/>
      </w:pPr>
      <w:rPr>
        <w:rFonts w:ascii="Wingdings" w:hAnsi="Wingdings"/>
      </w:rPr>
    </w:lvl>
  </w:abstractNum>
  <w:abstractNum w:abstractNumId="80" w15:restartNumberingAfterBreak="0">
    <w:nsid w:val="7DF62827"/>
    <w:multiLevelType w:val="hybridMultilevel"/>
    <w:tmpl w:val="7DF62827"/>
    <w:lvl w:ilvl="0" w:tplc="F3B29ABA">
      <w:start w:val="1"/>
      <w:numFmt w:val="bullet"/>
      <w:lvlText w:val=""/>
      <w:lvlJc w:val="left"/>
      <w:pPr>
        <w:tabs>
          <w:tab w:val="num" w:pos="720"/>
        </w:tabs>
        <w:ind w:left="720" w:hanging="360"/>
      </w:pPr>
      <w:rPr>
        <w:rFonts w:ascii="Symbol" w:hAnsi="Symbol"/>
      </w:rPr>
    </w:lvl>
    <w:lvl w:ilvl="1" w:tplc="4D10D8DE">
      <w:start w:val="1"/>
      <w:numFmt w:val="bullet"/>
      <w:lvlText w:val="o"/>
      <w:lvlJc w:val="left"/>
      <w:pPr>
        <w:tabs>
          <w:tab w:val="num" w:pos="1440"/>
        </w:tabs>
        <w:ind w:left="1440" w:hanging="360"/>
      </w:pPr>
      <w:rPr>
        <w:rFonts w:ascii="Courier New" w:hAnsi="Courier New"/>
      </w:rPr>
    </w:lvl>
    <w:lvl w:ilvl="2" w:tplc="5600B14E">
      <w:start w:val="1"/>
      <w:numFmt w:val="bullet"/>
      <w:lvlText w:val=""/>
      <w:lvlJc w:val="left"/>
      <w:pPr>
        <w:tabs>
          <w:tab w:val="num" w:pos="2160"/>
        </w:tabs>
        <w:ind w:left="2160" w:hanging="360"/>
      </w:pPr>
      <w:rPr>
        <w:rFonts w:ascii="Wingdings" w:hAnsi="Wingdings"/>
      </w:rPr>
    </w:lvl>
    <w:lvl w:ilvl="3" w:tplc="A20AFD3C">
      <w:start w:val="1"/>
      <w:numFmt w:val="bullet"/>
      <w:lvlText w:val=""/>
      <w:lvlJc w:val="left"/>
      <w:pPr>
        <w:tabs>
          <w:tab w:val="num" w:pos="2880"/>
        </w:tabs>
        <w:ind w:left="2880" w:hanging="360"/>
      </w:pPr>
      <w:rPr>
        <w:rFonts w:ascii="Symbol" w:hAnsi="Symbol"/>
      </w:rPr>
    </w:lvl>
    <w:lvl w:ilvl="4" w:tplc="9852F430">
      <w:start w:val="1"/>
      <w:numFmt w:val="bullet"/>
      <w:lvlText w:val="o"/>
      <w:lvlJc w:val="left"/>
      <w:pPr>
        <w:tabs>
          <w:tab w:val="num" w:pos="3600"/>
        </w:tabs>
        <w:ind w:left="3600" w:hanging="360"/>
      </w:pPr>
      <w:rPr>
        <w:rFonts w:ascii="Courier New" w:hAnsi="Courier New"/>
      </w:rPr>
    </w:lvl>
    <w:lvl w:ilvl="5" w:tplc="608AE832">
      <w:start w:val="1"/>
      <w:numFmt w:val="bullet"/>
      <w:lvlText w:val=""/>
      <w:lvlJc w:val="left"/>
      <w:pPr>
        <w:tabs>
          <w:tab w:val="num" w:pos="4320"/>
        </w:tabs>
        <w:ind w:left="4320" w:hanging="360"/>
      </w:pPr>
      <w:rPr>
        <w:rFonts w:ascii="Wingdings" w:hAnsi="Wingdings"/>
      </w:rPr>
    </w:lvl>
    <w:lvl w:ilvl="6" w:tplc="770A1E58">
      <w:start w:val="1"/>
      <w:numFmt w:val="bullet"/>
      <w:lvlText w:val=""/>
      <w:lvlJc w:val="left"/>
      <w:pPr>
        <w:tabs>
          <w:tab w:val="num" w:pos="5040"/>
        </w:tabs>
        <w:ind w:left="5040" w:hanging="360"/>
      </w:pPr>
      <w:rPr>
        <w:rFonts w:ascii="Symbol" w:hAnsi="Symbol"/>
      </w:rPr>
    </w:lvl>
    <w:lvl w:ilvl="7" w:tplc="8176129A">
      <w:start w:val="1"/>
      <w:numFmt w:val="bullet"/>
      <w:lvlText w:val="o"/>
      <w:lvlJc w:val="left"/>
      <w:pPr>
        <w:tabs>
          <w:tab w:val="num" w:pos="5760"/>
        </w:tabs>
        <w:ind w:left="5760" w:hanging="360"/>
      </w:pPr>
      <w:rPr>
        <w:rFonts w:ascii="Courier New" w:hAnsi="Courier New"/>
      </w:rPr>
    </w:lvl>
    <w:lvl w:ilvl="8" w:tplc="1E9CB18A">
      <w:start w:val="1"/>
      <w:numFmt w:val="bullet"/>
      <w:lvlText w:val=""/>
      <w:lvlJc w:val="left"/>
      <w:pPr>
        <w:tabs>
          <w:tab w:val="num" w:pos="6480"/>
        </w:tabs>
        <w:ind w:left="6480" w:hanging="360"/>
      </w:pPr>
      <w:rPr>
        <w:rFonts w:ascii="Wingdings" w:hAnsi="Wingdings"/>
      </w:rPr>
    </w:lvl>
  </w:abstractNum>
  <w:abstractNum w:abstractNumId="81" w15:restartNumberingAfterBreak="0">
    <w:nsid w:val="7DF62828"/>
    <w:multiLevelType w:val="hybridMultilevel"/>
    <w:tmpl w:val="7DF62828"/>
    <w:lvl w:ilvl="0" w:tplc="AB5EDB50">
      <w:start w:val="1"/>
      <w:numFmt w:val="bullet"/>
      <w:lvlText w:val=""/>
      <w:lvlJc w:val="left"/>
      <w:pPr>
        <w:tabs>
          <w:tab w:val="num" w:pos="720"/>
        </w:tabs>
        <w:ind w:left="720" w:hanging="360"/>
      </w:pPr>
      <w:rPr>
        <w:rFonts w:ascii="Symbol" w:hAnsi="Symbol"/>
      </w:rPr>
    </w:lvl>
    <w:lvl w:ilvl="1" w:tplc="4FF00666">
      <w:start w:val="1"/>
      <w:numFmt w:val="bullet"/>
      <w:lvlText w:val="o"/>
      <w:lvlJc w:val="left"/>
      <w:pPr>
        <w:tabs>
          <w:tab w:val="num" w:pos="1440"/>
        </w:tabs>
        <w:ind w:left="1440" w:hanging="360"/>
      </w:pPr>
      <w:rPr>
        <w:rFonts w:ascii="Courier New" w:hAnsi="Courier New"/>
      </w:rPr>
    </w:lvl>
    <w:lvl w:ilvl="2" w:tplc="D304B838">
      <w:start w:val="1"/>
      <w:numFmt w:val="bullet"/>
      <w:lvlText w:val=""/>
      <w:lvlJc w:val="left"/>
      <w:pPr>
        <w:tabs>
          <w:tab w:val="num" w:pos="2160"/>
        </w:tabs>
        <w:ind w:left="2160" w:hanging="360"/>
      </w:pPr>
      <w:rPr>
        <w:rFonts w:ascii="Wingdings" w:hAnsi="Wingdings"/>
      </w:rPr>
    </w:lvl>
    <w:lvl w:ilvl="3" w:tplc="C5DC124E">
      <w:start w:val="1"/>
      <w:numFmt w:val="bullet"/>
      <w:lvlText w:val=""/>
      <w:lvlJc w:val="left"/>
      <w:pPr>
        <w:tabs>
          <w:tab w:val="num" w:pos="2880"/>
        </w:tabs>
        <w:ind w:left="2880" w:hanging="360"/>
      </w:pPr>
      <w:rPr>
        <w:rFonts w:ascii="Symbol" w:hAnsi="Symbol"/>
      </w:rPr>
    </w:lvl>
    <w:lvl w:ilvl="4" w:tplc="ACD62532">
      <w:start w:val="1"/>
      <w:numFmt w:val="bullet"/>
      <w:lvlText w:val="o"/>
      <w:lvlJc w:val="left"/>
      <w:pPr>
        <w:tabs>
          <w:tab w:val="num" w:pos="3600"/>
        </w:tabs>
        <w:ind w:left="3600" w:hanging="360"/>
      </w:pPr>
      <w:rPr>
        <w:rFonts w:ascii="Courier New" w:hAnsi="Courier New"/>
      </w:rPr>
    </w:lvl>
    <w:lvl w:ilvl="5" w:tplc="72360E5A">
      <w:start w:val="1"/>
      <w:numFmt w:val="bullet"/>
      <w:lvlText w:val=""/>
      <w:lvlJc w:val="left"/>
      <w:pPr>
        <w:tabs>
          <w:tab w:val="num" w:pos="4320"/>
        </w:tabs>
        <w:ind w:left="4320" w:hanging="360"/>
      </w:pPr>
      <w:rPr>
        <w:rFonts w:ascii="Wingdings" w:hAnsi="Wingdings"/>
      </w:rPr>
    </w:lvl>
    <w:lvl w:ilvl="6" w:tplc="E294D1EC">
      <w:start w:val="1"/>
      <w:numFmt w:val="bullet"/>
      <w:lvlText w:val=""/>
      <w:lvlJc w:val="left"/>
      <w:pPr>
        <w:tabs>
          <w:tab w:val="num" w:pos="5040"/>
        </w:tabs>
        <w:ind w:left="5040" w:hanging="360"/>
      </w:pPr>
      <w:rPr>
        <w:rFonts w:ascii="Symbol" w:hAnsi="Symbol"/>
      </w:rPr>
    </w:lvl>
    <w:lvl w:ilvl="7" w:tplc="024A0E0E">
      <w:start w:val="1"/>
      <w:numFmt w:val="bullet"/>
      <w:lvlText w:val="o"/>
      <w:lvlJc w:val="left"/>
      <w:pPr>
        <w:tabs>
          <w:tab w:val="num" w:pos="5760"/>
        </w:tabs>
        <w:ind w:left="5760" w:hanging="360"/>
      </w:pPr>
      <w:rPr>
        <w:rFonts w:ascii="Courier New" w:hAnsi="Courier New"/>
      </w:rPr>
    </w:lvl>
    <w:lvl w:ilvl="8" w:tplc="75666784">
      <w:start w:val="1"/>
      <w:numFmt w:val="bullet"/>
      <w:lvlText w:val=""/>
      <w:lvlJc w:val="left"/>
      <w:pPr>
        <w:tabs>
          <w:tab w:val="num" w:pos="6480"/>
        </w:tabs>
        <w:ind w:left="6480" w:hanging="360"/>
      </w:pPr>
      <w:rPr>
        <w:rFonts w:ascii="Wingdings" w:hAnsi="Wingdings"/>
      </w:rPr>
    </w:lvl>
  </w:abstractNum>
  <w:abstractNum w:abstractNumId="82" w15:restartNumberingAfterBreak="0">
    <w:nsid w:val="7DF62829"/>
    <w:multiLevelType w:val="hybridMultilevel"/>
    <w:tmpl w:val="7DF62829"/>
    <w:lvl w:ilvl="0" w:tplc="4C803498">
      <w:start w:val="1"/>
      <w:numFmt w:val="bullet"/>
      <w:lvlText w:val=""/>
      <w:lvlJc w:val="left"/>
      <w:pPr>
        <w:tabs>
          <w:tab w:val="num" w:pos="720"/>
        </w:tabs>
        <w:ind w:left="720" w:hanging="360"/>
      </w:pPr>
      <w:rPr>
        <w:rFonts w:ascii="Symbol" w:hAnsi="Symbol"/>
      </w:rPr>
    </w:lvl>
    <w:lvl w:ilvl="1" w:tplc="17B24892">
      <w:start w:val="1"/>
      <w:numFmt w:val="bullet"/>
      <w:lvlText w:val="o"/>
      <w:lvlJc w:val="left"/>
      <w:pPr>
        <w:tabs>
          <w:tab w:val="num" w:pos="1440"/>
        </w:tabs>
        <w:ind w:left="1440" w:hanging="360"/>
      </w:pPr>
      <w:rPr>
        <w:rFonts w:ascii="Courier New" w:hAnsi="Courier New"/>
      </w:rPr>
    </w:lvl>
    <w:lvl w:ilvl="2" w:tplc="577CB3E8">
      <w:start w:val="1"/>
      <w:numFmt w:val="bullet"/>
      <w:lvlText w:val=""/>
      <w:lvlJc w:val="left"/>
      <w:pPr>
        <w:tabs>
          <w:tab w:val="num" w:pos="2160"/>
        </w:tabs>
        <w:ind w:left="2160" w:hanging="360"/>
      </w:pPr>
      <w:rPr>
        <w:rFonts w:ascii="Wingdings" w:hAnsi="Wingdings"/>
      </w:rPr>
    </w:lvl>
    <w:lvl w:ilvl="3" w:tplc="6420BA3C">
      <w:start w:val="1"/>
      <w:numFmt w:val="bullet"/>
      <w:lvlText w:val=""/>
      <w:lvlJc w:val="left"/>
      <w:pPr>
        <w:tabs>
          <w:tab w:val="num" w:pos="2880"/>
        </w:tabs>
        <w:ind w:left="2880" w:hanging="360"/>
      </w:pPr>
      <w:rPr>
        <w:rFonts w:ascii="Symbol" w:hAnsi="Symbol"/>
      </w:rPr>
    </w:lvl>
    <w:lvl w:ilvl="4" w:tplc="08CCE43A">
      <w:start w:val="1"/>
      <w:numFmt w:val="bullet"/>
      <w:lvlText w:val="o"/>
      <w:lvlJc w:val="left"/>
      <w:pPr>
        <w:tabs>
          <w:tab w:val="num" w:pos="3600"/>
        </w:tabs>
        <w:ind w:left="3600" w:hanging="360"/>
      </w:pPr>
      <w:rPr>
        <w:rFonts w:ascii="Courier New" w:hAnsi="Courier New"/>
      </w:rPr>
    </w:lvl>
    <w:lvl w:ilvl="5" w:tplc="4A9CC25C">
      <w:start w:val="1"/>
      <w:numFmt w:val="bullet"/>
      <w:lvlText w:val=""/>
      <w:lvlJc w:val="left"/>
      <w:pPr>
        <w:tabs>
          <w:tab w:val="num" w:pos="4320"/>
        </w:tabs>
        <w:ind w:left="4320" w:hanging="360"/>
      </w:pPr>
      <w:rPr>
        <w:rFonts w:ascii="Wingdings" w:hAnsi="Wingdings"/>
      </w:rPr>
    </w:lvl>
    <w:lvl w:ilvl="6" w:tplc="F112FDB4">
      <w:start w:val="1"/>
      <w:numFmt w:val="bullet"/>
      <w:lvlText w:val=""/>
      <w:lvlJc w:val="left"/>
      <w:pPr>
        <w:tabs>
          <w:tab w:val="num" w:pos="5040"/>
        </w:tabs>
        <w:ind w:left="5040" w:hanging="360"/>
      </w:pPr>
      <w:rPr>
        <w:rFonts w:ascii="Symbol" w:hAnsi="Symbol"/>
      </w:rPr>
    </w:lvl>
    <w:lvl w:ilvl="7" w:tplc="64F4511C">
      <w:start w:val="1"/>
      <w:numFmt w:val="bullet"/>
      <w:lvlText w:val="o"/>
      <w:lvlJc w:val="left"/>
      <w:pPr>
        <w:tabs>
          <w:tab w:val="num" w:pos="5760"/>
        </w:tabs>
        <w:ind w:left="5760" w:hanging="360"/>
      </w:pPr>
      <w:rPr>
        <w:rFonts w:ascii="Courier New" w:hAnsi="Courier New"/>
      </w:rPr>
    </w:lvl>
    <w:lvl w:ilvl="8" w:tplc="EE1EA5EE">
      <w:start w:val="1"/>
      <w:numFmt w:val="bullet"/>
      <w:lvlText w:val=""/>
      <w:lvlJc w:val="left"/>
      <w:pPr>
        <w:tabs>
          <w:tab w:val="num" w:pos="6480"/>
        </w:tabs>
        <w:ind w:left="6480" w:hanging="360"/>
      </w:pPr>
      <w:rPr>
        <w:rFonts w:ascii="Wingdings" w:hAnsi="Wingdings"/>
      </w:rPr>
    </w:lvl>
  </w:abstractNum>
  <w:abstractNum w:abstractNumId="83" w15:restartNumberingAfterBreak="0">
    <w:nsid w:val="7DF6282A"/>
    <w:multiLevelType w:val="hybridMultilevel"/>
    <w:tmpl w:val="7DF6282A"/>
    <w:lvl w:ilvl="0" w:tplc="4B8EDEBA">
      <w:start w:val="1"/>
      <w:numFmt w:val="bullet"/>
      <w:lvlText w:val=""/>
      <w:lvlJc w:val="left"/>
      <w:pPr>
        <w:tabs>
          <w:tab w:val="num" w:pos="720"/>
        </w:tabs>
        <w:ind w:left="720" w:hanging="360"/>
      </w:pPr>
      <w:rPr>
        <w:rFonts w:ascii="Symbol" w:hAnsi="Symbol"/>
      </w:rPr>
    </w:lvl>
    <w:lvl w:ilvl="1" w:tplc="FF9ED6E0">
      <w:start w:val="1"/>
      <w:numFmt w:val="bullet"/>
      <w:lvlText w:val="o"/>
      <w:lvlJc w:val="left"/>
      <w:pPr>
        <w:tabs>
          <w:tab w:val="num" w:pos="1440"/>
        </w:tabs>
        <w:ind w:left="1440" w:hanging="360"/>
      </w:pPr>
      <w:rPr>
        <w:rFonts w:ascii="Courier New" w:hAnsi="Courier New"/>
      </w:rPr>
    </w:lvl>
    <w:lvl w:ilvl="2" w:tplc="D7D82060">
      <w:start w:val="1"/>
      <w:numFmt w:val="bullet"/>
      <w:lvlText w:val=""/>
      <w:lvlJc w:val="left"/>
      <w:pPr>
        <w:tabs>
          <w:tab w:val="num" w:pos="2160"/>
        </w:tabs>
        <w:ind w:left="2160" w:hanging="360"/>
      </w:pPr>
      <w:rPr>
        <w:rFonts w:ascii="Wingdings" w:hAnsi="Wingdings"/>
      </w:rPr>
    </w:lvl>
    <w:lvl w:ilvl="3" w:tplc="450402C4">
      <w:start w:val="1"/>
      <w:numFmt w:val="bullet"/>
      <w:lvlText w:val=""/>
      <w:lvlJc w:val="left"/>
      <w:pPr>
        <w:tabs>
          <w:tab w:val="num" w:pos="2880"/>
        </w:tabs>
        <w:ind w:left="2880" w:hanging="360"/>
      </w:pPr>
      <w:rPr>
        <w:rFonts w:ascii="Symbol" w:hAnsi="Symbol"/>
      </w:rPr>
    </w:lvl>
    <w:lvl w:ilvl="4" w:tplc="68F61718">
      <w:start w:val="1"/>
      <w:numFmt w:val="bullet"/>
      <w:lvlText w:val="o"/>
      <w:lvlJc w:val="left"/>
      <w:pPr>
        <w:tabs>
          <w:tab w:val="num" w:pos="3600"/>
        </w:tabs>
        <w:ind w:left="3600" w:hanging="360"/>
      </w:pPr>
      <w:rPr>
        <w:rFonts w:ascii="Courier New" w:hAnsi="Courier New"/>
      </w:rPr>
    </w:lvl>
    <w:lvl w:ilvl="5" w:tplc="31B8ADA2">
      <w:start w:val="1"/>
      <w:numFmt w:val="bullet"/>
      <w:lvlText w:val=""/>
      <w:lvlJc w:val="left"/>
      <w:pPr>
        <w:tabs>
          <w:tab w:val="num" w:pos="4320"/>
        </w:tabs>
        <w:ind w:left="4320" w:hanging="360"/>
      </w:pPr>
      <w:rPr>
        <w:rFonts w:ascii="Wingdings" w:hAnsi="Wingdings"/>
      </w:rPr>
    </w:lvl>
    <w:lvl w:ilvl="6" w:tplc="AF083B94">
      <w:start w:val="1"/>
      <w:numFmt w:val="bullet"/>
      <w:lvlText w:val=""/>
      <w:lvlJc w:val="left"/>
      <w:pPr>
        <w:tabs>
          <w:tab w:val="num" w:pos="5040"/>
        </w:tabs>
        <w:ind w:left="5040" w:hanging="360"/>
      </w:pPr>
      <w:rPr>
        <w:rFonts w:ascii="Symbol" w:hAnsi="Symbol"/>
      </w:rPr>
    </w:lvl>
    <w:lvl w:ilvl="7" w:tplc="0854BD26">
      <w:start w:val="1"/>
      <w:numFmt w:val="bullet"/>
      <w:lvlText w:val="o"/>
      <w:lvlJc w:val="left"/>
      <w:pPr>
        <w:tabs>
          <w:tab w:val="num" w:pos="5760"/>
        </w:tabs>
        <w:ind w:left="5760" w:hanging="360"/>
      </w:pPr>
      <w:rPr>
        <w:rFonts w:ascii="Courier New" w:hAnsi="Courier New"/>
      </w:rPr>
    </w:lvl>
    <w:lvl w:ilvl="8" w:tplc="122A4836">
      <w:start w:val="1"/>
      <w:numFmt w:val="bullet"/>
      <w:lvlText w:val=""/>
      <w:lvlJc w:val="left"/>
      <w:pPr>
        <w:tabs>
          <w:tab w:val="num" w:pos="6480"/>
        </w:tabs>
        <w:ind w:left="6480" w:hanging="360"/>
      </w:pPr>
      <w:rPr>
        <w:rFonts w:ascii="Wingdings" w:hAnsi="Wingdings"/>
      </w:rPr>
    </w:lvl>
  </w:abstractNum>
  <w:abstractNum w:abstractNumId="84" w15:restartNumberingAfterBreak="0">
    <w:nsid w:val="7DF6282B"/>
    <w:multiLevelType w:val="hybridMultilevel"/>
    <w:tmpl w:val="7DF6282B"/>
    <w:lvl w:ilvl="0" w:tplc="3474B848">
      <w:start w:val="1"/>
      <w:numFmt w:val="bullet"/>
      <w:lvlText w:val=""/>
      <w:lvlJc w:val="left"/>
      <w:pPr>
        <w:tabs>
          <w:tab w:val="num" w:pos="720"/>
        </w:tabs>
        <w:ind w:left="720" w:hanging="360"/>
      </w:pPr>
      <w:rPr>
        <w:rFonts w:ascii="Symbol" w:hAnsi="Symbol"/>
      </w:rPr>
    </w:lvl>
    <w:lvl w:ilvl="1" w:tplc="2EFCC3D0">
      <w:start w:val="1"/>
      <w:numFmt w:val="bullet"/>
      <w:lvlText w:val="o"/>
      <w:lvlJc w:val="left"/>
      <w:pPr>
        <w:tabs>
          <w:tab w:val="num" w:pos="1440"/>
        </w:tabs>
        <w:ind w:left="1440" w:hanging="360"/>
      </w:pPr>
      <w:rPr>
        <w:rFonts w:ascii="Courier New" w:hAnsi="Courier New"/>
      </w:rPr>
    </w:lvl>
    <w:lvl w:ilvl="2" w:tplc="7C926970">
      <w:start w:val="1"/>
      <w:numFmt w:val="bullet"/>
      <w:lvlText w:val=""/>
      <w:lvlJc w:val="left"/>
      <w:pPr>
        <w:tabs>
          <w:tab w:val="num" w:pos="2160"/>
        </w:tabs>
        <w:ind w:left="2160" w:hanging="360"/>
      </w:pPr>
      <w:rPr>
        <w:rFonts w:ascii="Wingdings" w:hAnsi="Wingdings"/>
      </w:rPr>
    </w:lvl>
    <w:lvl w:ilvl="3" w:tplc="44CA6838">
      <w:start w:val="1"/>
      <w:numFmt w:val="bullet"/>
      <w:lvlText w:val=""/>
      <w:lvlJc w:val="left"/>
      <w:pPr>
        <w:tabs>
          <w:tab w:val="num" w:pos="2880"/>
        </w:tabs>
        <w:ind w:left="2880" w:hanging="360"/>
      </w:pPr>
      <w:rPr>
        <w:rFonts w:ascii="Symbol" w:hAnsi="Symbol"/>
      </w:rPr>
    </w:lvl>
    <w:lvl w:ilvl="4" w:tplc="C0FADADE">
      <w:start w:val="1"/>
      <w:numFmt w:val="bullet"/>
      <w:lvlText w:val="o"/>
      <w:lvlJc w:val="left"/>
      <w:pPr>
        <w:tabs>
          <w:tab w:val="num" w:pos="3600"/>
        </w:tabs>
        <w:ind w:left="3600" w:hanging="360"/>
      </w:pPr>
      <w:rPr>
        <w:rFonts w:ascii="Courier New" w:hAnsi="Courier New"/>
      </w:rPr>
    </w:lvl>
    <w:lvl w:ilvl="5" w:tplc="3A621410">
      <w:start w:val="1"/>
      <w:numFmt w:val="bullet"/>
      <w:lvlText w:val=""/>
      <w:lvlJc w:val="left"/>
      <w:pPr>
        <w:tabs>
          <w:tab w:val="num" w:pos="4320"/>
        </w:tabs>
        <w:ind w:left="4320" w:hanging="360"/>
      </w:pPr>
      <w:rPr>
        <w:rFonts w:ascii="Wingdings" w:hAnsi="Wingdings"/>
      </w:rPr>
    </w:lvl>
    <w:lvl w:ilvl="6" w:tplc="FF108F64">
      <w:start w:val="1"/>
      <w:numFmt w:val="bullet"/>
      <w:lvlText w:val=""/>
      <w:lvlJc w:val="left"/>
      <w:pPr>
        <w:tabs>
          <w:tab w:val="num" w:pos="5040"/>
        </w:tabs>
        <w:ind w:left="5040" w:hanging="360"/>
      </w:pPr>
      <w:rPr>
        <w:rFonts w:ascii="Symbol" w:hAnsi="Symbol"/>
      </w:rPr>
    </w:lvl>
    <w:lvl w:ilvl="7" w:tplc="8F9CD63C">
      <w:start w:val="1"/>
      <w:numFmt w:val="bullet"/>
      <w:lvlText w:val="o"/>
      <w:lvlJc w:val="left"/>
      <w:pPr>
        <w:tabs>
          <w:tab w:val="num" w:pos="5760"/>
        </w:tabs>
        <w:ind w:left="5760" w:hanging="360"/>
      </w:pPr>
      <w:rPr>
        <w:rFonts w:ascii="Courier New" w:hAnsi="Courier New"/>
      </w:rPr>
    </w:lvl>
    <w:lvl w:ilvl="8" w:tplc="6FBE42A0">
      <w:start w:val="1"/>
      <w:numFmt w:val="bullet"/>
      <w:lvlText w:val=""/>
      <w:lvlJc w:val="left"/>
      <w:pPr>
        <w:tabs>
          <w:tab w:val="num" w:pos="6480"/>
        </w:tabs>
        <w:ind w:left="6480" w:hanging="360"/>
      </w:pPr>
      <w:rPr>
        <w:rFonts w:ascii="Wingdings" w:hAnsi="Wingdings"/>
      </w:rPr>
    </w:lvl>
  </w:abstractNum>
  <w:abstractNum w:abstractNumId="85" w15:restartNumberingAfterBreak="0">
    <w:nsid w:val="7DF6282C"/>
    <w:multiLevelType w:val="hybridMultilevel"/>
    <w:tmpl w:val="7DF6282C"/>
    <w:lvl w:ilvl="0" w:tplc="533A72B8">
      <w:start w:val="1"/>
      <w:numFmt w:val="bullet"/>
      <w:lvlText w:val=""/>
      <w:lvlJc w:val="left"/>
      <w:pPr>
        <w:tabs>
          <w:tab w:val="num" w:pos="720"/>
        </w:tabs>
        <w:ind w:left="720" w:hanging="360"/>
      </w:pPr>
      <w:rPr>
        <w:rFonts w:ascii="Symbol" w:hAnsi="Symbol"/>
      </w:rPr>
    </w:lvl>
    <w:lvl w:ilvl="1" w:tplc="77428FDE">
      <w:start w:val="1"/>
      <w:numFmt w:val="bullet"/>
      <w:lvlText w:val="o"/>
      <w:lvlJc w:val="left"/>
      <w:pPr>
        <w:tabs>
          <w:tab w:val="num" w:pos="1440"/>
        </w:tabs>
        <w:ind w:left="1440" w:hanging="360"/>
      </w:pPr>
      <w:rPr>
        <w:rFonts w:ascii="Courier New" w:hAnsi="Courier New"/>
      </w:rPr>
    </w:lvl>
    <w:lvl w:ilvl="2" w:tplc="BF3C16A2">
      <w:start w:val="1"/>
      <w:numFmt w:val="bullet"/>
      <w:lvlText w:val=""/>
      <w:lvlJc w:val="left"/>
      <w:pPr>
        <w:tabs>
          <w:tab w:val="num" w:pos="2160"/>
        </w:tabs>
        <w:ind w:left="2160" w:hanging="360"/>
      </w:pPr>
      <w:rPr>
        <w:rFonts w:ascii="Wingdings" w:hAnsi="Wingdings"/>
      </w:rPr>
    </w:lvl>
    <w:lvl w:ilvl="3" w:tplc="8CD8B872">
      <w:start w:val="1"/>
      <w:numFmt w:val="bullet"/>
      <w:lvlText w:val=""/>
      <w:lvlJc w:val="left"/>
      <w:pPr>
        <w:tabs>
          <w:tab w:val="num" w:pos="2880"/>
        </w:tabs>
        <w:ind w:left="2880" w:hanging="360"/>
      </w:pPr>
      <w:rPr>
        <w:rFonts w:ascii="Symbol" w:hAnsi="Symbol"/>
      </w:rPr>
    </w:lvl>
    <w:lvl w:ilvl="4" w:tplc="6416FCB4">
      <w:start w:val="1"/>
      <w:numFmt w:val="bullet"/>
      <w:lvlText w:val="o"/>
      <w:lvlJc w:val="left"/>
      <w:pPr>
        <w:tabs>
          <w:tab w:val="num" w:pos="3600"/>
        </w:tabs>
        <w:ind w:left="3600" w:hanging="360"/>
      </w:pPr>
      <w:rPr>
        <w:rFonts w:ascii="Courier New" w:hAnsi="Courier New"/>
      </w:rPr>
    </w:lvl>
    <w:lvl w:ilvl="5" w:tplc="2FF2A9BA">
      <w:start w:val="1"/>
      <w:numFmt w:val="bullet"/>
      <w:lvlText w:val=""/>
      <w:lvlJc w:val="left"/>
      <w:pPr>
        <w:tabs>
          <w:tab w:val="num" w:pos="4320"/>
        </w:tabs>
        <w:ind w:left="4320" w:hanging="360"/>
      </w:pPr>
      <w:rPr>
        <w:rFonts w:ascii="Wingdings" w:hAnsi="Wingdings"/>
      </w:rPr>
    </w:lvl>
    <w:lvl w:ilvl="6" w:tplc="D354ED40">
      <w:start w:val="1"/>
      <w:numFmt w:val="bullet"/>
      <w:lvlText w:val=""/>
      <w:lvlJc w:val="left"/>
      <w:pPr>
        <w:tabs>
          <w:tab w:val="num" w:pos="5040"/>
        </w:tabs>
        <w:ind w:left="5040" w:hanging="360"/>
      </w:pPr>
      <w:rPr>
        <w:rFonts w:ascii="Symbol" w:hAnsi="Symbol"/>
      </w:rPr>
    </w:lvl>
    <w:lvl w:ilvl="7" w:tplc="78A018E0">
      <w:start w:val="1"/>
      <w:numFmt w:val="bullet"/>
      <w:lvlText w:val="o"/>
      <w:lvlJc w:val="left"/>
      <w:pPr>
        <w:tabs>
          <w:tab w:val="num" w:pos="5760"/>
        </w:tabs>
        <w:ind w:left="5760" w:hanging="360"/>
      </w:pPr>
      <w:rPr>
        <w:rFonts w:ascii="Courier New" w:hAnsi="Courier New"/>
      </w:rPr>
    </w:lvl>
    <w:lvl w:ilvl="8" w:tplc="9B580492">
      <w:start w:val="1"/>
      <w:numFmt w:val="bullet"/>
      <w:lvlText w:val=""/>
      <w:lvlJc w:val="left"/>
      <w:pPr>
        <w:tabs>
          <w:tab w:val="num" w:pos="6480"/>
        </w:tabs>
        <w:ind w:left="6480" w:hanging="360"/>
      </w:pPr>
      <w:rPr>
        <w:rFonts w:ascii="Wingdings" w:hAnsi="Wingdings"/>
      </w:rPr>
    </w:lvl>
  </w:abstractNum>
  <w:abstractNum w:abstractNumId="86" w15:restartNumberingAfterBreak="0">
    <w:nsid w:val="7DF6282D"/>
    <w:multiLevelType w:val="hybridMultilevel"/>
    <w:tmpl w:val="7DF6282D"/>
    <w:lvl w:ilvl="0" w:tplc="DBDC3E24">
      <w:start w:val="1"/>
      <w:numFmt w:val="bullet"/>
      <w:lvlText w:val=""/>
      <w:lvlJc w:val="left"/>
      <w:pPr>
        <w:tabs>
          <w:tab w:val="num" w:pos="720"/>
        </w:tabs>
        <w:ind w:left="720" w:hanging="360"/>
      </w:pPr>
      <w:rPr>
        <w:rFonts w:ascii="Symbol" w:hAnsi="Symbol"/>
      </w:rPr>
    </w:lvl>
    <w:lvl w:ilvl="1" w:tplc="436AAE64">
      <w:start w:val="1"/>
      <w:numFmt w:val="bullet"/>
      <w:lvlText w:val="o"/>
      <w:lvlJc w:val="left"/>
      <w:pPr>
        <w:tabs>
          <w:tab w:val="num" w:pos="1440"/>
        </w:tabs>
        <w:ind w:left="1440" w:hanging="360"/>
      </w:pPr>
      <w:rPr>
        <w:rFonts w:ascii="Courier New" w:hAnsi="Courier New"/>
      </w:rPr>
    </w:lvl>
    <w:lvl w:ilvl="2" w:tplc="ACA02762">
      <w:start w:val="1"/>
      <w:numFmt w:val="bullet"/>
      <w:lvlText w:val=""/>
      <w:lvlJc w:val="left"/>
      <w:pPr>
        <w:tabs>
          <w:tab w:val="num" w:pos="2160"/>
        </w:tabs>
        <w:ind w:left="2160" w:hanging="360"/>
      </w:pPr>
      <w:rPr>
        <w:rFonts w:ascii="Wingdings" w:hAnsi="Wingdings"/>
      </w:rPr>
    </w:lvl>
    <w:lvl w:ilvl="3" w:tplc="2DCC5A38">
      <w:start w:val="1"/>
      <w:numFmt w:val="bullet"/>
      <w:lvlText w:val=""/>
      <w:lvlJc w:val="left"/>
      <w:pPr>
        <w:tabs>
          <w:tab w:val="num" w:pos="2880"/>
        </w:tabs>
        <w:ind w:left="2880" w:hanging="360"/>
      </w:pPr>
      <w:rPr>
        <w:rFonts w:ascii="Symbol" w:hAnsi="Symbol"/>
      </w:rPr>
    </w:lvl>
    <w:lvl w:ilvl="4" w:tplc="AA54DE3E">
      <w:start w:val="1"/>
      <w:numFmt w:val="bullet"/>
      <w:lvlText w:val="o"/>
      <w:lvlJc w:val="left"/>
      <w:pPr>
        <w:tabs>
          <w:tab w:val="num" w:pos="3600"/>
        </w:tabs>
        <w:ind w:left="3600" w:hanging="360"/>
      </w:pPr>
      <w:rPr>
        <w:rFonts w:ascii="Courier New" w:hAnsi="Courier New"/>
      </w:rPr>
    </w:lvl>
    <w:lvl w:ilvl="5" w:tplc="AFA014AC">
      <w:start w:val="1"/>
      <w:numFmt w:val="bullet"/>
      <w:lvlText w:val=""/>
      <w:lvlJc w:val="left"/>
      <w:pPr>
        <w:tabs>
          <w:tab w:val="num" w:pos="4320"/>
        </w:tabs>
        <w:ind w:left="4320" w:hanging="360"/>
      </w:pPr>
      <w:rPr>
        <w:rFonts w:ascii="Wingdings" w:hAnsi="Wingdings"/>
      </w:rPr>
    </w:lvl>
    <w:lvl w:ilvl="6" w:tplc="785CFF9E">
      <w:start w:val="1"/>
      <w:numFmt w:val="bullet"/>
      <w:lvlText w:val=""/>
      <w:lvlJc w:val="left"/>
      <w:pPr>
        <w:tabs>
          <w:tab w:val="num" w:pos="5040"/>
        </w:tabs>
        <w:ind w:left="5040" w:hanging="360"/>
      </w:pPr>
      <w:rPr>
        <w:rFonts w:ascii="Symbol" w:hAnsi="Symbol"/>
      </w:rPr>
    </w:lvl>
    <w:lvl w:ilvl="7" w:tplc="FAC4BA98">
      <w:start w:val="1"/>
      <w:numFmt w:val="bullet"/>
      <w:lvlText w:val="o"/>
      <w:lvlJc w:val="left"/>
      <w:pPr>
        <w:tabs>
          <w:tab w:val="num" w:pos="5760"/>
        </w:tabs>
        <w:ind w:left="5760" w:hanging="360"/>
      </w:pPr>
      <w:rPr>
        <w:rFonts w:ascii="Courier New" w:hAnsi="Courier New"/>
      </w:rPr>
    </w:lvl>
    <w:lvl w:ilvl="8" w:tplc="F7064612">
      <w:start w:val="1"/>
      <w:numFmt w:val="bullet"/>
      <w:lvlText w:val=""/>
      <w:lvlJc w:val="left"/>
      <w:pPr>
        <w:tabs>
          <w:tab w:val="num" w:pos="6480"/>
        </w:tabs>
        <w:ind w:left="6480" w:hanging="360"/>
      </w:pPr>
      <w:rPr>
        <w:rFonts w:ascii="Wingdings" w:hAnsi="Wingdings"/>
      </w:rPr>
    </w:lvl>
  </w:abstractNum>
  <w:abstractNum w:abstractNumId="87" w15:restartNumberingAfterBreak="0">
    <w:nsid w:val="7DF6282E"/>
    <w:multiLevelType w:val="hybridMultilevel"/>
    <w:tmpl w:val="7DF6282E"/>
    <w:lvl w:ilvl="0" w:tplc="7D70B240">
      <w:start w:val="1"/>
      <w:numFmt w:val="bullet"/>
      <w:lvlText w:val=""/>
      <w:lvlJc w:val="left"/>
      <w:pPr>
        <w:tabs>
          <w:tab w:val="num" w:pos="720"/>
        </w:tabs>
        <w:ind w:left="720" w:hanging="360"/>
      </w:pPr>
      <w:rPr>
        <w:rFonts w:ascii="Symbol" w:hAnsi="Symbol"/>
      </w:rPr>
    </w:lvl>
    <w:lvl w:ilvl="1" w:tplc="DDF003BA">
      <w:start w:val="1"/>
      <w:numFmt w:val="bullet"/>
      <w:lvlText w:val="o"/>
      <w:lvlJc w:val="left"/>
      <w:pPr>
        <w:tabs>
          <w:tab w:val="num" w:pos="1440"/>
        </w:tabs>
        <w:ind w:left="1440" w:hanging="360"/>
      </w:pPr>
      <w:rPr>
        <w:rFonts w:ascii="Courier New" w:hAnsi="Courier New"/>
      </w:rPr>
    </w:lvl>
    <w:lvl w:ilvl="2" w:tplc="7A466174">
      <w:start w:val="1"/>
      <w:numFmt w:val="bullet"/>
      <w:lvlText w:val=""/>
      <w:lvlJc w:val="left"/>
      <w:pPr>
        <w:tabs>
          <w:tab w:val="num" w:pos="2160"/>
        </w:tabs>
        <w:ind w:left="2160" w:hanging="360"/>
      </w:pPr>
      <w:rPr>
        <w:rFonts w:ascii="Wingdings" w:hAnsi="Wingdings"/>
      </w:rPr>
    </w:lvl>
    <w:lvl w:ilvl="3" w:tplc="FA541FB0">
      <w:start w:val="1"/>
      <w:numFmt w:val="bullet"/>
      <w:lvlText w:val=""/>
      <w:lvlJc w:val="left"/>
      <w:pPr>
        <w:tabs>
          <w:tab w:val="num" w:pos="2880"/>
        </w:tabs>
        <w:ind w:left="2880" w:hanging="360"/>
      </w:pPr>
      <w:rPr>
        <w:rFonts w:ascii="Symbol" w:hAnsi="Symbol"/>
      </w:rPr>
    </w:lvl>
    <w:lvl w:ilvl="4" w:tplc="28687344">
      <w:start w:val="1"/>
      <w:numFmt w:val="bullet"/>
      <w:lvlText w:val="o"/>
      <w:lvlJc w:val="left"/>
      <w:pPr>
        <w:tabs>
          <w:tab w:val="num" w:pos="3600"/>
        </w:tabs>
        <w:ind w:left="3600" w:hanging="360"/>
      </w:pPr>
      <w:rPr>
        <w:rFonts w:ascii="Courier New" w:hAnsi="Courier New"/>
      </w:rPr>
    </w:lvl>
    <w:lvl w:ilvl="5" w:tplc="68E80274">
      <w:start w:val="1"/>
      <w:numFmt w:val="bullet"/>
      <w:lvlText w:val=""/>
      <w:lvlJc w:val="left"/>
      <w:pPr>
        <w:tabs>
          <w:tab w:val="num" w:pos="4320"/>
        </w:tabs>
        <w:ind w:left="4320" w:hanging="360"/>
      </w:pPr>
      <w:rPr>
        <w:rFonts w:ascii="Wingdings" w:hAnsi="Wingdings"/>
      </w:rPr>
    </w:lvl>
    <w:lvl w:ilvl="6" w:tplc="538A7094">
      <w:start w:val="1"/>
      <w:numFmt w:val="bullet"/>
      <w:lvlText w:val=""/>
      <w:lvlJc w:val="left"/>
      <w:pPr>
        <w:tabs>
          <w:tab w:val="num" w:pos="5040"/>
        </w:tabs>
        <w:ind w:left="5040" w:hanging="360"/>
      </w:pPr>
      <w:rPr>
        <w:rFonts w:ascii="Symbol" w:hAnsi="Symbol"/>
      </w:rPr>
    </w:lvl>
    <w:lvl w:ilvl="7" w:tplc="3F6EB6EE">
      <w:start w:val="1"/>
      <w:numFmt w:val="bullet"/>
      <w:lvlText w:val="o"/>
      <w:lvlJc w:val="left"/>
      <w:pPr>
        <w:tabs>
          <w:tab w:val="num" w:pos="5760"/>
        </w:tabs>
        <w:ind w:left="5760" w:hanging="360"/>
      </w:pPr>
      <w:rPr>
        <w:rFonts w:ascii="Courier New" w:hAnsi="Courier New"/>
      </w:rPr>
    </w:lvl>
    <w:lvl w:ilvl="8" w:tplc="72AE217A">
      <w:start w:val="1"/>
      <w:numFmt w:val="bullet"/>
      <w:lvlText w:val=""/>
      <w:lvlJc w:val="left"/>
      <w:pPr>
        <w:tabs>
          <w:tab w:val="num" w:pos="6480"/>
        </w:tabs>
        <w:ind w:left="6480" w:hanging="360"/>
      </w:pPr>
      <w:rPr>
        <w:rFonts w:ascii="Wingdings" w:hAnsi="Wingdings"/>
      </w:rPr>
    </w:lvl>
  </w:abstractNum>
  <w:abstractNum w:abstractNumId="88" w15:restartNumberingAfterBreak="0">
    <w:nsid w:val="7DF6282F"/>
    <w:multiLevelType w:val="hybridMultilevel"/>
    <w:tmpl w:val="7DF6282F"/>
    <w:lvl w:ilvl="0" w:tplc="31444D72">
      <w:start w:val="1"/>
      <w:numFmt w:val="bullet"/>
      <w:lvlText w:val=""/>
      <w:lvlJc w:val="left"/>
      <w:pPr>
        <w:tabs>
          <w:tab w:val="num" w:pos="720"/>
        </w:tabs>
        <w:ind w:left="720" w:hanging="360"/>
      </w:pPr>
      <w:rPr>
        <w:rFonts w:ascii="Symbol" w:hAnsi="Symbol"/>
      </w:rPr>
    </w:lvl>
    <w:lvl w:ilvl="1" w:tplc="79F08782">
      <w:start w:val="1"/>
      <w:numFmt w:val="bullet"/>
      <w:lvlText w:val="o"/>
      <w:lvlJc w:val="left"/>
      <w:pPr>
        <w:tabs>
          <w:tab w:val="num" w:pos="1440"/>
        </w:tabs>
        <w:ind w:left="1440" w:hanging="360"/>
      </w:pPr>
      <w:rPr>
        <w:rFonts w:ascii="Courier New" w:hAnsi="Courier New"/>
      </w:rPr>
    </w:lvl>
    <w:lvl w:ilvl="2" w:tplc="F4505C1E">
      <w:start w:val="1"/>
      <w:numFmt w:val="bullet"/>
      <w:lvlText w:val=""/>
      <w:lvlJc w:val="left"/>
      <w:pPr>
        <w:tabs>
          <w:tab w:val="num" w:pos="2160"/>
        </w:tabs>
        <w:ind w:left="2160" w:hanging="360"/>
      </w:pPr>
      <w:rPr>
        <w:rFonts w:ascii="Wingdings" w:hAnsi="Wingdings"/>
      </w:rPr>
    </w:lvl>
    <w:lvl w:ilvl="3" w:tplc="52109780">
      <w:start w:val="1"/>
      <w:numFmt w:val="bullet"/>
      <w:lvlText w:val=""/>
      <w:lvlJc w:val="left"/>
      <w:pPr>
        <w:tabs>
          <w:tab w:val="num" w:pos="2880"/>
        </w:tabs>
        <w:ind w:left="2880" w:hanging="360"/>
      </w:pPr>
      <w:rPr>
        <w:rFonts w:ascii="Symbol" w:hAnsi="Symbol"/>
      </w:rPr>
    </w:lvl>
    <w:lvl w:ilvl="4" w:tplc="9F3E9F3A">
      <w:start w:val="1"/>
      <w:numFmt w:val="bullet"/>
      <w:lvlText w:val="o"/>
      <w:lvlJc w:val="left"/>
      <w:pPr>
        <w:tabs>
          <w:tab w:val="num" w:pos="3600"/>
        </w:tabs>
        <w:ind w:left="3600" w:hanging="360"/>
      </w:pPr>
      <w:rPr>
        <w:rFonts w:ascii="Courier New" w:hAnsi="Courier New"/>
      </w:rPr>
    </w:lvl>
    <w:lvl w:ilvl="5" w:tplc="DD60582E">
      <w:start w:val="1"/>
      <w:numFmt w:val="bullet"/>
      <w:lvlText w:val=""/>
      <w:lvlJc w:val="left"/>
      <w:pPr>
        <w:tabs>
          <w:tab w:val="num" w:pos="4320"/>
        </w:tabs>
        <w:ind w:left="4320" w:hanging="360"/>
      </w:pPr>
      <w:rPr>
        <w:rFonts w:ascii="Wingdings" w:hAnsi="Wingdings"/>
      </w:rPr>
    </w:lvl>
    <w:lvl w:ilvl="6" w:tplc="750A944A">
      <w:start w:val="1"/>
      <w:numFmt w:val="bullet"/>
      <w:lvlText w:val=""/>
      <w:lvlJc w:val="left"/>
      <w:pPr>
        <w:tabs>
          <w:tab w:val="num" w:pos="5040"/>
        </w:tabs>
        <w:ind w:left="5040" w:hanging="360"/>
      </w:pPr>
      <w:rPr>
        <w:rFonts w:ascii="Symbol" w:hAnsi="Symbol"/>
      </w:rPr>
    </w:lvl>
    <w:lvl w:ilvl="7" w:tplc="895CFCFA">
      <w:start w:val="1"/>
      <w:numFmt w:val="bullet"/>
      <w:lvlText w:val="o"/>
      <w:lvlJc w:val="left"/>
      <w:pPr>
        <w:tabs>
          <w:tab w:val="num" w:pos="5760"/>
        </w:tabs>
        <w:ind w:left="5760" w:hanging="360"/>
      </w:pPr>
      <w:rPr>
        <w:rFonts w:ascii="Courier New" w:hAnsi="Courier New"/>
      </w:rPr>
    </w:lvl>
    <w:lvl w:ilvl="8" w:tplc="CF0CADCA">
      <w:start w:val="1"/>
      <w:numFmt w:val="bullet"/>
      <w:lvlText w:val=""/>
      <w:lvlJc w:val="left"/>
      <w:pPr>
        <w:tabs>
          <w:tab w:val="num" w:pos="6480"/>
        </w:tabs>
        <w:ind w:left="6480" w:hanging="360"/>
      </w:pPr>
      <w:rPr>
        <w:rFonts w:ascii="Wingdings" w:hAnsi="Wingdings"/>
      </w:rPr>
    </w:lvl>
  </w:abstractNum>
  <w:abstractNum w:abstractNumId="89" w15:restartNumberingAfterBreak="0">
    <w:nsid w:val="7DF62830"/>
    <w:multiLevelType w:val="hybridMultilevel"/>
    <w:tmpl w:val="7DF62830"/>
    <w:lvl w:ilvl="0" w:tplc="65F25C06">
      <w:start w:val="1"/>
      <w:numFmt w:val="bullet"/>
      <w:lvlText w:val=""/>
      <w:lvlJc w:val="left"/>
      <w:pPr>
        <w:tabs>
          <w:tab w:val="num" w:pos="720"/>
        </w:tabs>
        <w:ind w:left="720" w:hanging="360"/>
      </w:pPr>
      <w:rPr>
        <w:rFonts w:ascii="Symbol" w:hAnsi="Symbol"/>
      </w:rPr>
    </w:lvl>
    <w:lvl w:ilvl="1" w:tplc="A4C466F0">
      <w:start w:val="1"/>
      <w:numFmt w:val="bullet"/>
      <w:lvlText w:val="o"/>
      <w:lvlJc w:val="left"/>
      <w:pPr>
        <w:tabs>
          <w:tab w:val="num" w:pos="1440"/>
        </w:tabs>
        <w:ind w:left="1440" w:hanging="360"/>
      </w:pPr>
      <w:rPr>
        <w:rFonts w:ascii="Courier New" w:hAnsi="Courier New"/>
      </w:rPr>
    </w:lvl>
    <w:lvl w:ilvl="2" w:tplc="7E368548">
      <w:start w:val="1"/>
      <w:numFmt w:val="bullet"/>
      <w:lvlText w:val=""/>
      <w:lvlJc w:val="left"/>
      <w:pPr>
        <w:tabs>
          <w:tab w:val="num" w:pos="2160"/>
        </w:tabs>
        <w:ind w:left="2160" w:hanging="360"/>
      </w:pPr>
      <w:rPr>
        <w:rFonts w:ascii="Wingdings" w:hAnsi="Wingdings"/>
      </w:rPr>
    </w:lvl>
    <w:lvl w:ilvl="3" w:tplc="7C02E1EC">
      <w:start w:val="1"/>
      <w:numFmt w:val="bullet"/>
      <w:lvlText w:val=""/>
      <w:lvlJc w:val="left"/>
      <w:pPr>
        <w:tabs>
          <w:tab w:val="num" w:pos="2880"/>
        </w:tabs>
        <w:ind w:left="2880" w:hanging="360"/>
      </w:pPr>
      <w:rPr>
        <w:rFonts w:ascii="Symbol" w:hAnsi="Symbol"/>
      </w:rPr>
    </w:lvl>
    <w:lvl w:ilvl="4" w:tplc="AE988536">
      <w:start w:val="1"/>
      <w:numFmt w:val="bullet"/>
      <w:lvlText w:val="o"/>
      <w:lvlJc w:val="left"/>
      <w:pPr>
        <w:tabs>
          <w:tab w:val="num" w:pos="3600"/>
        </w:tabs>
        <w:ind w:left="3600" w:hanging="360"/>
      </w:pPr>
      <w:rPr>
        <w:rFonts w:ascii="Courier New" w:hAnsi="Courier New"/>
      </w:rPr>
    </w:lvl>
    <w:lvl w:ilvl="5" w:tplc="E994591A">
      <w:start w:val="1"/>
      <w:numFmt w:val="bullet"/>
      <w:lvlText w:val=""/>
      <w:lvlJc w:val="left"/>
      <w:pPr>
        <w:tabs>
          <w:tab w:val="num" w:pos="4320"/>
        </w:tabs>
        <w:ind w:left="4320" w:hanging="360"/>
      </w:pPr>
      <w:rPr>
        <w:rFonts w:ascii="Wingdings" w:hAnsi="Wingdings"/>
      </w:rPr>
    </w:lvl>
    <w:lvl w:ilvl="6" w:tplc="B91A8AC6">
      <w:start w:val="1"/>
      <w:numFmt w:val="bullet"/>
      <w:lvlText w:val=""/>
      <w:lvlJc w:val="left"/>
      <w:pPr>
        <w:tabs>
          <w:tab w:val="num" w:pos="5040"/>
        </w:tabs>
        <w:ind w:left="5040" w:hanging="360"/>
      </w:pPr>
      <w:rPr>
        <w:rFonts w:ascii="Symbol" w:hAnsi="Symbol"/>
      </w:rPr>
    </w:lvl>
    <w:lvl w:ilvl="7" w:tplc="62BC23DC">
      <w:start w:val="1"/>
      <w:numFmt w:val="bullet"/>
      <w:lvlText w:val="o"/>
      <w:lvlJc w:val="left"/>
      <w:pPr>
        <w:tabs>
          <w:tab w:val="num" w:pos="5760"/>
        </w:tabs>
        <w:ind w:left="5760" w:hanging="360"/>
      </w:pPr>
      <w:rPr>
        <w:rFonts w:ascii="Courier New" w:hAnsi="Courier New"/>
      </w:rPr>
    </w:lvl>
    <w:lvl w:ilvl="8" w:tplc="F51E45B8">
      <w:start w:val="1"/>
      <w:numFmt w:val="bullet"/>
      <w:lvlText w:val=""/>
      <w:lvlJc w:val="left"/>
      <w:pPr>
        <w:tabs>
          <w:tab w:val="num" w:pos="6480"/>
        </w:tabs>
        <w:ind w:left="6480" w:hanging="360"/>
      </w:pPr>
      <w:rPr>
        <w:rFonts w:ascii="Wingdings" w:hAnsi="Wingdings"/>
      </w:rPr>
    </w:lvl>
  </w:abstractNum>
  <w:abstractNum w:abstractNumId="90" w15:restartNumberingAfterBreak="0">
    <w:nsid w:val="7DF62831"/>
    <w:multiLevelType w:val="hybridMultilevel"/>
    <w:tmpl w:val="7DF62831"/>
    <w:lvl w:ilvl="0" w:tplc="4A6C766C">
      <w:start w:val="1"/>
      <w:numFmt w:val="bullet"/>
      <w:lvlText w:val=""/>
      <w:lvlJc w:val="left"/>
      <w:pPr>
        <w:tabs>
          <w:tab w:val="num" w:pos="720"/>
        </w:tabs>
        <w:ind w:left="720" w:hanging="360"/>
      </w:pPr>
      <w:rPr>
        <w:rFonts w:ascii="Symbol" w:hAnsi="Symbol"/>
      </w:rPr>
    </w:lvl>
    <w:lvl w:ilvl="1" w:tplc="7B2A7F9E">
      <w:start w:val="1"/>
      <w:numFmt w:val="bullet"/>
      <w:lvlText w:val="o"/>
      <w:lvlJc w:val="left"/>
      <w:pPr>
        <w:tabs>
          <w:tab w:val="num" w:pos="1440"/>
        </w:tabs>
        <w:ind w:left="1440" w:hanging="360"/>
      </w:pPr>
      <w:rPr>
        <w:rFonts w:ascii="Courier New" w:hAnsi="Courier New"/>
      </w:rPr>
    </w:lvl>
    <w:lvl w:ilvl="2" w:tplc="3F72839E">
      <w:start w:val="1"/>
      <w:numFmt w:val="bullet"/>
      <w:lvlText w:val=""/>
      <w:lvlJc w:val="left"/>
      <w:pPr>
        <w:tabs>
          <w:tab w:val="num" w:pos="2160"/>
        </w:tabs>
        <w:ind w:left="2160" w:hanging="360"/>
      </w:pPr>
      <w:rPr>
        <w:rFonts w:ascii="Wingdings" w:hAnsi="Wingdings"/>
      </w:rPr>
    </w:lvl>
    <w:lvl w:ilvl="3" w:tplc="A432A116">
      <w:start w:val="1"/>
      <w:numFmt w:val="bullet"/>
      <w:lvlText w:val=""/>
      <w:lvlJc w:val="left"/>
      <w:pPr>
        <w:tabs>
          <w:tab w:val="num" w:pos="2880"/>
        </w:tabs>
        <w:ind w:left="2880" w:hanging="360"/>
      </w:pPr>
      <w:rPr>
        <w:rFonts w:ascii="Symbol" w:hAnsi="Symbol"/>
      </w:rPr>
    </w:lvl>
    <w:lvl w:ilvl="4" w:tplc="66DED0AC">
      <w:start w:val="1"/>
      <w:numFmt w:val="bullet"/>
      <w:lvlText w:val="o"/>
      <w:lvlJc w:val="left"/>
      <w:pPr>
        <w:tabs>
          <w:tab w:val="num" w:pos="3600"/>
        </w:tabs>
        <w:ind w:left="3600" w:hanging="360"/>
      </w:pPr>
      <w:rPr>
        <w:rFonts w:ascii="Courier New" w:hAnsi="Courier New"/>
      </w:rPr>
    </w:lvl>
    <w:lvl w:ilvl="5" w:tplc="10DACE06">
      <w:start w:val="1"/>
      <w:numFmt w:val="bullet"/>
      <w:lvlText w:val=""/>
      <w:lvlJc w:val="left"/>
      <w:pPr>
        <w:tabs>
          <w:tab w:val="num" w:pos="4320"/>
        </w:tabs>
        <w:ind w:left="4320" w:hanging="360"/>
      </w:pPr>
      <w:rPr>
        <w:rFonts w:ascii="Wingdings" w:hAnsi="Wingdings"/>
      </w:rPr>
    </w:lvl>
    <w:lvl w:ilvl="6" w:tplc="77D48C54">
      <w:start w:val="1"/>
      <w:numFmt w:val="bullet"/>
      <w:lvlText w:val=""/>
      <w:lvlJc w:val="left"/>
      <w:pPr>
        <w:tabs>
          <w:tab w:val="num" w:pos="5040"/>
        </w:tabs>
        <w:ind w:left="5040" w:hanging="360"/>
      </w:pPr>
      <w:rPr>
        <w:rFonts w:ascii="Symbol" w:hAnsi="Symbol"/>
      </w:rPr>
    </w:lvl>
    <w:lvl w:ilvl="7" w:tplc="FFA609B4">
      <w:start w:val="1"/>
      <w:numFmt w:val="bullet"/>
      <w:lvlText w:val="o"/>
      <w:lvlJc w:val="left"/>
      <w:pPr>
        <w:tabs>
          <w:tab w:val="num" w:pos="5760"/>
        </w:tabs>
        <w:ind w:left="5760" w:hanging="360"/>
      </w:pPr>
      <w:rPr>
        <w:rFonts w:ascii="Courier New" w:hAnsi="Courier New"/>
      </w:rPr>
    </w:lvl>
    <w:lvl w:ilvl="8" w:tplc="A208A768">
      <w:start w:val="1"/>
      <w:numFmt w:val="bullet"/>
      <w:lvlText w:val=""/>
      <w:lvlJc w:val="left"/>
      <w:pPr>
        <w:tabs>
          <w:tab w:val="num" w:pos="6480"/>
        </w:tabs>
        <w:ind w:left="6480" w:hanging="360"/>
      </w:pPr>
      <w:rPr>
        <w:rFonts w:ascii="Wingdings" w:hAnsi="Wingdings"/>
      </w:rPr>
    </w:lvl>
  </w:abstractNum>
  <w:abstractNum w:abstractNumId="91" w15:restartNumberingAfterBreak="0">
    <w:nsid w:val="7DF62832"/>
    <w:multiLevelType w:val="hybridMultilevel"/>
    <w:tmpl w:val="7DF62832"/>
    <w:lvl w:ilvl="0" w:tplc="23BEA104">
      <w:start w:val="1"/>
      <w:numFmt w:val="bullet"/>
      <w:lvlText w:val=""/>
      <w:lvlJc w:val="left"/>
      <w:pPr>
        <w:tabs>
          <w:tab w:val="num" w:pos="720"/>
        </w:tabs>
        <w:ind w:left="720" w:hanging="360"/>
      </w:pPr>
      <w:rPr>
        <w:rFonts w:ascii="Symbol" w:hAnsi="Symbol"/>
      </w:rPr>
    </w:lvl>
    <w:lvl w:ilvl="1" w:tplc="A4EC66EA">
      <w:start w:val="1"/>
      <w:numFmt w:val="bullet"/>
      <w:lvlText w:val="o"/>
      <w:lvlJc w:val="left"/>
      <w:pPr>
        <w:tabs>
          <w:tab w:val="num" w:pos="1440"/>
        </w:tabs>
        <w:ind w:left="1440" w:hanging="360"/>
      </w:pPr>
      <w:rPr>
        <w:rFonts w:ascii="Courier New" w:hAnsi="Courier New"/>
      </w:rPr>
    </w:lvl>
    <w:lvl w:ilvl="2" w:tplc="953A53AE">
      <w:start w:val="1"/>
      <w:numFmt w:val="bullet"/>
      <w:lvlText w:val=""/>
      <w:lvlJc w:val="left"/>
      <w:pPr>
        <w:tabs>
          <w:tab w:val="num" w:pos="2160"/>
        </w:tabs>
        <w:ind w:left="2160" w:hanging="360"/>
      </w:pPr>
      <w:rPr>
        <w:rFonts w:ascii="Wingdings" w:hAnsi="Wingdings"/>
      </w:rPr>
    </w:lvl>
    <w:lvl w:ilvl="3" w:tplc="AD5AC4F2">
      <w:start w:val="1"/>
      <w:numFmt w:val="bullet"/>
      <w:lvlText w:val=""/>
      <w:lvlJc w:val="left"/>
      <w:pPr>
        <w:tabs>
          <w:tab w:val="num" w:pos="2880"/>
        </w:tabs>
        <w:ind w:left="2880" w:hanging="360"/>
      </w:pPr>
      <w:rPr>
        <w:rFonts w:ascii="Symbol" w:hAnsi="Symbol"/>
      </w:rPr>
    </w:lvl>
    <w:lvl w:ilvl="4" w:tplc="FACAABD8">
      <w:start w:val="1"/>
      <w:numFmt w:val="bullet"/>
      <w:lvlText w:val="o"/>
      <w:lvlJc w:val="left"/>
      <w:pPr>
        <w:tabs>
          <w:tab w:val="num" w:pos="3600"/>
        </w:tabs>
        <w:ind w:left="3600" w:hanging="360"/>
      </w:pPr>
      <w:rPr>
        <w:rFonts w:ascii="Courier New" w:hAnsi="Courier New"/>
      </w:rPr>
    </w:lvl>
    <w:lvl w:ilvl="5" w:tplc="EDCE9F9A">
      <w:start w:val="1"/>
      <w:numFmt w:val="bullet"/>
      <w:lvlText w:val=""/>
      <w:lvlJc w:val="left"/>
      <w:pPr>
        <w:tabs>
          <w:tab w:val="num" w:pos="4320"/>
        </w:tabs>
        <w:ind w:left="4320" w:hanging="360"/>
      </w:pPr>
      <w:rPr>
        <w:rFonts w:ascii="Wingdings" w:hAnsi="Wingdings"/>
      </w:rPr>
    </w:lvl>
    <w:lvl w:ilvl="6" w:tplc="45925EA4">
      <w:start w:val="1"/>
      <w:numFmt w:val="bullet"/>
      <w:lvlText w:val=""/>
      <w:lvlJc w:val="left"/>
      <w:pPr>
        <w:tabs>
          <w:tab w:val="num" w:pos="5040"/>
        </w:tabs>
        <w:ind w:left="5040" w:hanging="360"/>
      </w:pPr>
      <w:rPr>
        <w:rFonts w:ascii="Symbol" w:hAnsi="Symbol"/>
      </w:rPr>
    </w:lvl>
    <w:lvl w:ilvl="7" w:tplc="2DE03722">
      <w:start w:val="1"/>
      <w:numFmt w:val="bullet"/>
      <w:lvlText w:val="o"/>
      <w:lvlJc w:val="left"/>
      <w:pPr>
        <w:tabs>
          <w:tab w:val="num" w:pos="5760"/>
        </w:tabs>
        <w:ind w:left="5760" w:hanging="360"/>
      </w:pPr>
      <w:rPr>
        <w:rFonts w:ascii="Courier New" w:hAnsi="Courier New"/>
      </w:rPr>
    </w:lvl>
    <w:lvl w:ilvl="8" w:tplc="A5D8FA66">
      <w:start w:val="1"/>
      <w:numFmt w:val="bullet"/>
      <w:lvlText w:val=""/>
      <w:lvlJc w:val="left"/>
      <w:pPr>
        <w:tabs>
          <w:tab w:val="num" w:pos="6480"/>
        </w:tabs>
        <w:ind w:left="6480" w:hanging="360"/>
      </w:pPr>
      <w:rPr>
        <w:rFonts w:ascii="Wingdings" w:hAnsi="Wingdings"/>
      </w:rPr>
    </w:lvl>
  </w:abstractNum>
  <w:abstractNum w:abstractNumId="92" w15:restartNumberingAfterBreak="0">
    <w:nsid w:val="7DF62833"/>
    <w:multiLevelType w:val="hybridMultilevel"/>
    <w:tmpl w:val="7DF62833"/>
    <w:lvl w:ilvl="0" w:tplc="4E34AEEC">
      <w:start w:val="1"/>
      <w:numFmt w:val="bullet"/>
      <w:lvlText w:val=""/>
      <w:lvlJc w:val="left"/>
      <w:pPr>
        <w:tabs>
          <w:tab w:val="num" w:pos="720"/>
        </w:tabs>
        <w:ind w:left="720" w:hanging="360"/>
      </w:pPr>
      <w:rPr>
        <w:rFonts w:ascii="Symbol" w:hAnsi="Symbol"/>
      </w:rPr>
    </w:lvl>
    <w:lvl w:ilvl="1" w:tplc="1FEC2B24">
      <w:start w:val="1"/>
      <w:numFmt w:val="bullet"/>
      <w:lvlText w:val="o"/>
      <w:lvlJc w:val="left"/>
      <w:pPr>
        <w:tabs>
          <w:tab w:val="num" w:pos="1440"/>
        </w:tabs>
        <w:ind w:left="1440" w:hanging="360"/>
      </w:pPr>
      <w:rPr>
        <w:rFonts w:ascii="Courier New" w:hAnsi="Courier New"/>
      </w:rPr>
    </w:lvl>
    <w:lvl w:ilvl="2" w:tplc="8E7C9AC0">
      <w:start w:val="1"/>
      <w:numFmt w:val="bullet"/>
      <w:lvlText w:val=""/>
      <w:lvlJc w:val="left"/>
      <w:pPr>
        <w:tabs>
          <w:tab w:val="num" w:pos="2160"/>
        </w:tabs>
        <w:ind w:left="2160" w:hanging="360"/>
      </w:pPr>
      <w:rPr>
        <w:rFonts w:ascii="Wingdings" w:hAnsi="Wingdings"/>
      </w:rPr>
    </w:lvl>
    <w:lvl w:ilvl="3" w:tplc="38C4469C">
      <w:start w:val="1"/>
      <w:numFmt w:val="bullet"/>
      <w:lvlText w:val=""/>
      <w:lvlJc w:val="left"/>
      <w:pPr>
        <w:tabs>
          <w:tab w:val="num" w:pos="2880"/>
        </w:tabs>
        <w:ind w:left="2880" w:hanging="360"/>
      </w:pPr>
      <w:rPr>
        <w:rFonts w:ascii="Symbol" w:hAnsi="Symbol"/>
      </w:rPr>
    </w:lvl>
    <w:lvl w:ilvl="4" w:tplc="376449F2">
      <w:start w:val="1"/>
      <w:numFmt w:val="bullet"/>
      <w:lvlText w:val="o"/>
      <w:lvlJc w:val="left"/>
      <w:pPr>
        <w:tabs>
          <w:tab w:val="num" w:pos="3600"/>
        </w:tabs>
        <w:ind w:left="3600" w:hanging="360"/>
      </w:pPr>
      <w:rPr>
        <w:rFonts w:ascii="Courier New" w:hAnsi="Courier New"/>
      </w:rPr>
    </w:lvl>
    <w:lvl w:ilvl="5" w:tplc="2EC83D64">
      <w:start w:val="1"/>
      <w:numFmt w:val="bullet"/>
      <w:lvlText w:val=""/>
      <w:lvlJc w:val="left"/>
      <w:pPr>
        <w:tabs>
          <w:tab w:val="num" w:pos="4320"/>
        </w:tabs>
        <w:ind w:left="4320" w:hanging="360"/>
      </w:pPr>
      <w:rPr>
        <w:rFonts w:ascii="Wingdings" w:hAnsi="Wingdings"/>
      </w:rPr>
    </w:lvl>
    <w:lvl w:ilvl="6" w:tplc="A8CE530C">
      <w:start w:val="1"/>
      <w:numFmt w:val="bullet"/>
      <w:lvlText w:val=""/>
      <w:lvlJc w:val="left"/>
      <w:pPr>
        <w:tabs>
          <w:tab w:val="num" w:pos="5040"/>
        </w:tabs>
        <w:ind w:left="5040" w:hanging="360"/>
      </w:pPr>
      <w:rPr>
        <w:rFonts w:ascii="Symbol" w:hAnsi="Symbol"/>
      </w:rPr>
    </w:lvl>
    <w:lvl w:ilvl="7" w:tplc="772C38BC">
      <w:start w:val="1"/>
      <w:numFmt w:val="bullet"/>
      <w:lvlText w:val="o"/>
      <w:lvlJc w:val="left"/>
      <w:pPr>
        <w:tabs>
          <w:tab w:val="num" w:pos="5760"/>
        </w:tabs>
        <w:ind w:left="5760" w:hanging="360"/>
      </w:pPr>
      <w:rPr>
        <w:rFonts w:ascii="Courier New" w:hAnsi="Courier New"/>
      </w:rPr>
    </w:lvl>
    <w:lvl w:ilvl="8" w:tplc="EF5E84F4">
      <w:start w:val="1"/>
      <w:numFmt w:val="bullet"/>
      <w:lvlText w:val=""/>
      <w:lvlJc w:val="left"/>
      <w:pPr>
        <w:tabs>
          <w:tab w:val="num" w:pos="6480"/>
        </w:tabs>
        <w:ind w:left="6480" w:hanging="360"/>
      </w:pPr>
      <w:rPr>
        <w:rFonts w:ascii="Wingdings" w:hAnsi="Wingdings"/>
      </w:rPr>
    </w:lvl>
  </w:abstractNum>
  <w:abstractNum w:abstractNumId="93" w15:restartNumberingAfterBreak="0">
    <w:nsid w:val="7DF62834"/>
    <w:multiLevelType w:val="hybridMultilevel"/>
    <w:tmpl w:val="7DF62834"/>
    <w:lvl w:ilvl="0" w:tplc="7F0C61AA">
      <w:start w:val="1"/>
      <w:numFmt w:val="bullet"/>
      <w:lvlText w:val=""/>
      <w:lvlJc w:val="left"/>
      <w:pPr>
        <w:tabs>
          <w:tab w:val="num" w:pos="720"/>
        </w:tabs>
        <w:ind w:left="720" w:hanging="360"/>
      </w:pPr>
      <w:rPr>
        <w:rFonts w:ascii="Symbol" w:hAnsi="Symbol"/>
      </w:rPr>
    </w:lvl>
    <w:lvl w:ilvl="1" w:tplc="43EE5EA0">
      <w:start w:val="1"/>
      <w:numFmt w:val="bullet"/>
      <w:lvlText w:val="o"/>
      <w:lvlJc w:val="left"/>
      <w:pPr>
        <w:tabs>
          <w:tab w:val="num" w:pos="1440"/>
        </w:tabs>
        <w:ind w:left="1440" w:hanging="360"/>
      </w:pPr>
      <w:rPr>
        <w:rFonts w:ascii="Courier New" w:hAnsi="Courier New"/>
      </w:rPr>
    </w:lvl>
    <w:lvl w:ilvl="2" w:tplc="A43048D4">
      <w:start w:val="1"/>
      <w:numFmt w:val="bullet"/>
      <w:lvlText w:val=""/>
      <w:lvlJc w:val="left"/>
      <w:pPr>
        <w:tabs>
          <w:tab w:val="num" w:pos="2160"/>
        </w:tabs>
        <w:ind w:left="2160" w:hanging="360"/>
      </w:pPr>
      <w:rPr>
        <w:rFonts w:ascii="Wingdings" w:hAnsi="Wingdings"/>
      </w:rPr>
    </w:lvl>
    <w:lvl w:ilvl="3" w:tplc="431A98A4">
      <w:start w:val="1"/>
      <w:numFmt w:val="bullet"/>
      <w:lvlText w:val=""/>
      <w:lvlJc w:val="left"/>
      <w:pPr>
        <w:tabs>
          <w:tab w:val="num" w:pos="2880"/>
        </w:tabs>
        <w:ind w:left="2880" w:hanging="360"/>
      </w:pPr>
      <w:rPr>
        <w:rFonts w:ascii="Symbol" w:hAnsi="Symbol"/>
      </w:rPr>
    </w:lvl>
    <w:lvl w:ilvl="4" w:tplc="7722BABC">
      <w:start w:val="1"/>
      <w:numFmt w:val="bullet"/>
      <w:lvlText w:val="o"/>
      <w:lvlJc w:val="left"/>
      <w:pPr>
        <w:tabs>
          <w:tab w:val="num" w:pos="3600"/>
        </w:tabs>
        <w:ind w:left="3600" w:hanging="360"/>
      </w:pPr>
      <w:rPr>
        <w:rFonts w:ascii="Courier New" w:hAnsi="Courier New"/>
      </w:rPr>
    </w:lvl>
    <w:lvl w:ilvl="5" w:tplc="7242B06C">
      <w:start w:val="1"/>
      <w:numFmt w:val="bullet"/>
      <w:lvlText w:val=""/>
      <w:lvlJc w:val="left"/>
      <w:pPr>
        <w:tabs>
          <w:tab w:val="num" w:pos="4320"/>
        </w:tabs>
        <w:ind w:left="4320" w:hanging="360"/>
      </w:pPr>
      <w:rPr>
        <w:rFonts w:ascii="Wingdings" w:hAnsi="Wingdings"/>
      </w:rPr>
    </w:lvl>
    <w:lvl w:ilvl="6" w:tplc="BB6A896A">
      <w:start w:val="1"/>
      <w:numFmt w:val="bullet"/>
      <w:lvlText w:val=""/>
      <w:lvlJc w:val="left"/>
      <w:pPr>
        <w:tabs>
          <w:tab w:val="num" w:pos="5040"/>
        </w:tabs>
        <w:ind w:left="5040" w:hanging="360"/>
      </w:pPr>
      <w:rPr>
        <w:rFonts w:ascii="Symbol" w:hAnsi="Symbol"/>
      </w:rPr>
    </w:lvl>
    <w:lvl w:ilvl="7" w:tplc="3114118E">
      <w:start w:val="1"/>
      <w:numFmt w:val="bullet"/>
      <w:lvlText w:val="o"/>
      <w:lvlJc w:val="left"/>
      <w:pPr>
        <w:tabs>
          <w:tab w:val="num" w:pos="5760"/>
        </w:tabs>
        <w:ind w:left="5760" w:hanging="360"/>
      </w:pPr>
      <w:rPr>
        <w:rFonts w:ascii="Courier New" w:hAnsi="Courier New"/>
      </w:rPr>
    </w:lvl>
    <w:lvl w:ilvl="8" w:tplc="E33C2802">
      <w:start w:val="1"/>
      <w:numFmt w:val="bullet"/>
      <w:lvlText w:val=""/>
      <w:lvlJc w:val="left"/>
      <w:pPr>
        <w:tabs>
          <w:tab w:val="num" w:pos="6480"/>
        </w:tabs>
        <w:ind w:left="6480" w:hanging="360"/>
      </w:pPr>
      <w:rPr>
        <w:rFonts w:ascii="Wingdings" w:hAnsi="Wingdings"/>
      </w:rPr>
    </w:lvl>
  </w:abstractNum>
  <w:abstractNum w:abstractNumId="94" w15:restartNumberingAfterBreak="0">
    <w:nsid w:val="7DF62835"/>
    <w:multiLevelType w:val="hybridMultilevel"/>
    <w:tmpl w:val="7DF62835"/>
    <w:lvl w:ilvl="0" w:tplc="CC86DF18">
      <w:start w:val="1"/>
      <w:numFmt w:val="bullet"/>
      <w:lvlText w:val=""/>
      <w:lvlJc w:val="left"/>
      <w:pPr>
        <w:tabs>
          <w:tab w:val="num" w:pos="720"/>
        </w:tabs>
        <w:ind w:left="720" w:hanging="360"/>
      </w:pPr>
      <w:rPr>
        <w:rFonts w:ascii="Symbol" w:hAnsi="Symbol"/>
      </w:rPr>
    </w:lvl>
    <w:lvl w:ilvl="1" w:tplc="1954F8BA">
      <w:start w:val="1"/>
      <w:numFmt w:val="bullet"/>
      <w:lvlText w:val="o"/>
      <w:lvlJc w:val="left"/>
      <w:pPr>
        <w:tabs>
          <w:tab w:val="num" w:pos="1440"/>
        </w:tabs>
        <w:ind w:left="1440" w:hanging="360"/>
      </w:pPr>
      <w:rPr>
        <w:rFonts w:ascii="Courier New" w:hAnsi="Courier New"/>
      </w:rPr>
    </w:lvl>
    <w:lvl w:ilvl="2" w:tplc="B860D0C0">
      <w:start w:val="1"/>
      <w:numFmt w:val="bullet"/>
      <w:lvlText w:val=""/>
      <w:lvlJc w:val="left"/>
      <w:pPr>
        <w:tabs>
          <w:tab w:val="num" w:pos="2160"/>
        </w:tabs>
        <w:ind w:left="2160" w:hanging="360"/>
      </w:pPr>
      <w:rPr>
        <w:rFonts w:ascii="Wingdings" w:hAnsi="Wingdings"/>
      </w:rPr>
    </w:lvl>
    <w:lvl w:ilvl="3" w:tplc="D98663FA">
      <w:start w:val="1"/>
      <w:numFmt w:val="bullet"/>
      <w:lvlText w:val=""/>
      <w:lvlJc w:val="left"/>
      <w:pPr>
        <w:tabs>
          <w:tab w:val="num" w:pos="2880"/>
        </w:tabs>
        <w:ind w:left="2880" w:hanging="360"/>
      </w:pPr>
      <w:rPr>
        <w:rFonts w:ascii="Symbol" w:hAnsi="Symbol"/>
      </w:rPr>
    </w:lvl>
    <w:lvl w:ilvl="4" w:tplc="E5C2F99C">
      <w:start w:val="1"/>
      <w:numFmt w:val="bullet"/>
      <w:lvlText w:val="o"/>
      <w:lvlJc w:val="left"/>
      <w:pPr>
        <w:tabs>
          <w:tab w:val="num" w:pos="3600"/>
        </w:tabs>
        <w:ind w:left="3600" w:hanging="360"/>
      </w:pPr>
      <w:rPr>
        <w:rFonts w:ascii="Courier New" w:hAnsi="Courier New"/>
      </w:rPr>
    </w:lvl>
    <w:lvl w:ilvl="5" w:tplc="5A0870A0">
      <w:start w:val="1"/>
      <w:numFmt w:val="bullet"/>
      <w:lvlText w:val=""/>
      <w:lvlJc w:val="left"/>
      <w:pPr>
        <w:tabs>
          <w:tab w:val="num" w:pos="4320"/>
        </w:tabs>
        <w:ind w:left="4320" w:hanging="360"/>
      </w:pPr>
      <w:rPr>
        <w:rFonts w:ascii="Wingdings" w:hAnsi="Wingdings"/>
      </w:rPr>
    </w:lvl>
    <w:lvl w:ilvl="6" w:tplc="4B04370C">
      <w:start w:val="1"/>
      <w:numFmt w:val="bullet"/>
      <w:lvlText w:val=""/>
      <w:lvlJc w:val="left"/>
      <w:pPr>
        <w:tabs>
          <w:tab w:val="num" w:pos="5040"/>
        </w:tabs>
        <w:ind w:left="5040" w:hanging="360"/>
      </w:pPr>
      <w:rPr>
        <w:rFonts w:ascii="Symbol" w:hAnsi="Symbol"/>
      </w:rPr>
    </w:lvl>
    <w:lvl w:ilvl="7" w:tplc="59489F2C">
      <w:start w:val="1"/>
      <w:numFmt w:val="bullet"/>
      <w:lvlText w:val="o"/>
      <w:lvlJc w:val="left"/>
      <w:pPr>
        <w:tabs>
          <w:tab w:val="num" w:pos="5760"/>
        </w:tabs>
        <w:ind w:left="5760" w:hanging="360"/>
      </w:pPr>
      <w:rPr>
        <w:rFonts w:ascii="Courier New" w:hAnsi="Courier New"/>
      </w:rPr>
    </w:lvl>
    <w:lvl w:ilvl="8" w:tplc="ED4C4438">
      <w:start w:val="1"/>
      <w:numFmt w:val="bullet"/>
      <w:lvlText w:val=""/>
      <w:lvlJc w:val="left"/>
      <w:pPr>
        <w:tabs>
          <w:tab w:val="num" w:pos="6480"/>
        </w:tabs>
        <w:ind w:left="6480" w:hanging="360"/>
      </w:pPr>
      <w:rPr>
        <w:rFonts w:ascii="Wingdings" w:hAnsi="Wingdings"/>
      </w:rPr>
    </w:lvl>
  </w:abstractNum>
  <w:abstractNum w:abstractNumId="95" w15:restartNumberingAfterBreak="0">
    <w:nsid w:val="7DF62836"/>
    <w:multiLevelType w:val="hybridMultilevel"/>
    <w:tmpl w:val="7DF62836"/>
    <w:lvl w:ilvl="0" w:tplc="DCE82908">
      <w:start w:val="1"/>
      <w:numFmt w:val="bullet"/>
      <w:lvlText w:val=""/>
      <w:lvlJc w:val="left"/>
      <w:pPr>
        <w:tabs>
          <w:tab w:val="num" w:pos="720"/>
        </w:tabs>
        <w:ind w:left="720" w:hanging="360"/>
      </w:pPr>
      <w:rPr>
        <w:rFonts w:ascii="Symbol" w:hAnsi="Symbol"/>
      </w:rPr>
    </w:lvl>
    <w:lvl w:ilvl="1" w:tplc="5BD0C402">
      <w:start w:val="1"/>
      <w:numFmt w:val="bullet"/>
      <w:lvlText w:val="o"/>
      <w:lvlJc w:val="left"/>
      <w:pPr>
        <w:tabs>
          <w:tab w:val="num" w:pos="1440"/>
        </w:tabs>
        <w:ind w:left="1440" w:hanging="360"/>
      </w:pPr>
      <w:rPr>
        <w:rFonts w:ascii="Courier New" w:hAnsi="Courier New"/>
      </w:rPr>
    </w:lvl>
    <w:lvl w:ilvl="2" w:tplc="35BCB3E2">
      <w:start w:val="1"/>
      <w:numFmt w:val="bullet"/>
      <w:lvlText w:val=""/>
      <w:lvlJc w:val="left"/>
      <w:pPr>
        <w:tabs>
          <w:tab w:val="num" w:pos="2160"/>
        </w:tabs>
        <w:ind w:left="2160" w:hanging="360"/>
      </w:pPr>
      <w:rPr>
        <w:rFonts w:ascii="Wingdings" w:hAnsi="Wingdings"/>
      </w:rPr>
    </w:lvl>
    <w:lvl w:ilvl="3" w:tplc="9BA0CBD8">
      <w:start w:val="1"/>
      <w:numFmt w:val="bullet"/>
      <w:lvlText w:val=""/>
      <w:lvlJc w:val="left"/>
      <w:pPr>
        <w:tabs>
          <w:tab w:val="num" w:pos="2880"/>
        </w:tabs>
        <w:ind w:left="2880" w:hanging="360"/>
      </w:pPr>
      <w:rPr>
        <w:rFonts w:ascii="Symbol" w:hAnsi="Symbol"/>
      </w:rPr>
    </w:lvl>
    <w:lvl w:ilvl="4" w:tplc="B1CA3E08">
      <w:start w:val="1"/>
      <w:numFmt w:val="bullet"/>
      <w:lvlText w:val="o"/>
      <w:lvlJc w:val="left"/>
      <w:pPr>
        <w:tabs>
          <w:tab w:val="num" w:pos="3600"/>
        </w:tabs>
        <w:ind w:left="3600" w:hanging="360"/>
      </w:pPr>
      <w:rPr>
        <w:rFonts w:ascii="Courier New" w:hAnsi="Courier New"/>
      </w:rPr>
    </w:lvl>
    <w:lvl w:ilvl="5" w:tplc="12B02874">
      <w:start w:val="1"/>
      <w:numFmt w:val="bullet"/>
      <w:lvlText w:val=""/>
      <w:lvlJc w:val="left"/>
      <w:pPr>
        <w:tabs>
          <w:tab w:val="num" w:pos="4320"/>
        </w:tabs>
        <w:ind w:left="4320" w:hanging="360"/>
      </w:pPr>
      <w:rPr>
        <w:rFonts w:ascii="Wingdings" w:hAnsi="Wingdings"/>
      </w:rPr>
    </w:lvl>
    <w:lvl w:ilvl="6" w:tplc="4AA89C56">
      <w:start w:val="1"/>
      <w:numFmt w:val="bullet"/>
      <w:lvlText w:val=""/>
      <w:lvlJc w:val="left"/>
      <w:pPr>
        <w:tabs>
          <w:tab w:val="num" w:pos="5040"/>
        </w:tabs>
        <w:ind w:left="5040" w:hanging="360"/>
      </w:pPr>
      <w:rPr>
        <w:rFonts w:ascii="Symbol" w:hAnsi="Symbol"/>
      </w:rPr>
    </w:lvl>
    <w:lvl w:ilvl="7" w:tplc="FCC4B576">
      <w:start w:val="1"/>
      <w:numFmt w:val="bullet"/>
      <w:lvlText w:val="o"/>
      <w:lvlJc w:val="left"/>
      <w:pPr>
        <w:tabs>
          <w:tab w:val="num" w:pos="5760"/>
        </w:tabs>
        <w:ind w:left="5760" w:hanging="360"/>
      </w:pPr>
      <w:rPr>
        <w:rFonts w:ascii="Courier New" w:hAnsi="Courier New"/>
      </w:rPr>
    </w:lvl>
    <w:lvl w:ilvl="8" w:tplc="0B2CEE88">
      <w:start w:val="1"/>
      <w:numFmt w:val="bullet"/>
      <w:lvlText w:val=""/>
      <w:lvlJc w:val="left"/>
      <w:pPr>
        <w:tabs>
          <w:tab w:val="num" w:pos="6480"/>
        </w:tabs>
        <w:ind w:left="6480" w:hanging="360"/>
      </w:pPr>
      <w:rPr>
        <w:rFonts w:ascii="Wingdings" w:hAnsi="Wingdings"/>
      </w:rPr>
    </w:lvl>
  </w:abstractNum>
  <w:abstractNum w:abstractNumId="96" w15:restartNumberingAfterBreak="0">
    <w:nsid w:val="7DF62837"/>
    <w:multiLevelType w:val="hybridMultilevel"/>
    <w:tmpl w:val="7DF62837"/>
    <w:lvl w:ilvl="0" w:tplc="002291A4">
      <w:start w:val="1"/>
      <w:numFmt w:val="bullet"/>
      <w:lvlText w:val=""/>
      <w:lvlJc w:val="left"/>
      <w:pPr>
        <w:tabs>
          <w:tab w:val="num" w:pos="720"/>
        </w:tabs>
        <w:ind w:left="720" w:hanging="360"/>
      </w:pPr>
      <w:rPr>
        <w:rFonts w:ascii="Symbol" w:hAnsi="Symbol"/>
      </w:rPr>
    </w:lvl>
    <w:lvl w:ilvl="1" w:tplc="C0029B52">
      <w:start w:val="1"/>
      <w:numFmt w:val="bullet"/>
      <w:lvlText w:val="o"/>
      <w:lvlJc w:val="left"/>
      <w:pPr>
        <w:tabs>
          <w:tab w:val="num" w:pos="1440"/>
        </w:tabs>
        <w:ind w:left="1440" w:hanging="360"/>
      </w:pPr>
      <w:rPr>
        <w:rFonts w:ascii="Courier New" w:hAnsi="Courier New"/>
      </w:rPr>
    </w:lvl>
    <w:lvl w:ilvl="2" w:tplc="10BEA7F8">
      <w:start w:val="1"/>
      <w:numFmt w:val="bullet"/>
      <w:lvlText w:val=""/>
      <w:lvlJc w:val="left"/>
      <w:pPr>
        <w:tabs>
          <w:tab w:val="num" w:pos="2160"/>
        </w:tabs>
        <w:ind w:left="2160" w:hanging="360"/>
      </w:pPr>
      <w:rPr>
        <w:rFonts w:ascii="Wingdings" w:hAnsi="Wingdings"/>
      </w:rPr>
    </w:lvl>
    <w:lvl w:ilvl="3" w:tplc="8A1E10DA">
      <w:start w:val="1"/>
      <w:numFmt w:val="bullet"/>
      <w:lvlText w:val=""/>
      <w:lvlJc w:val="left"/>
      <w:pPr>
        <w:tabs>
          <w:tab w:val="num" w:pos="2880"/>
        </w:tabs>
        <w:ind w:left="2880" w:hanging="360"/>
      </w:pPr>
      <w:rPr>
        <w:rFonts w:ascii="Symbol" w:hAnsi="Symbol"/>
      </w:rPr>
    </w:lvl>
    <w:lvl w:ilvl="4" w:tplc="F79A67B2">
      <w:start w:val="1"/>
      <w:numFmt w:val="bullet"/>
      <w:lvlText w:val="o"/>
      <w:lvlJc w:val="left"/>
      <w:pPr>
        <w:tabs>
          <w:tab w:val="num" w:pos="3600"/>
        </w:tabs>
        <w:ind w:left="3600" w:hanging="360"/>
      </w:pPr>
      <w:rPr>
        <w:rFonts w:ascii="Courier New" w:hAnsi="Courier New"/>
      </w:rPr>
    </w:lvl>
    <w:lvl w:ilvl="5" w:tplc="9D4E23AE">
      <w:start w:val="1"/>
      <w:numFmt w:val="bullet"/>
      <w:lvlText w:val=""/>
      <w:lvlJc w:val="left"/>
      <w:pPr>
        <w:tabs>
          <w:tab w:val="num" w:pos="4320"/>
        </w:tabs>
        <w:ind w:left="4320" w:hanging="360"/>
      </w:pPr>
      <w:rPr>
        <w:rFonts w:ascii="Wingdings" w:hAnsi="Wingdings"/>
      </w:rPr>
    </w:lvl>
    <w:lvl w:ilvl="6" w:tplc="2CC04524">
      <w:start w:val="1"/>
      <w:numFmt w:val="bullet"/>
      <w:lvlText w:val=""/>
      <w:lvlJc w:val="left"/>
      <w:pPr>
        <w:tabs>
          <w:tab w:val="num" w:pos="5040"/>
        </w:tabs>
        <w:ind w:left="5040" w:hanging="360"/>
      </w:pPr>
      <w:rPr>
        <w:rFonts w:ascii="Symbol" w:hAnsi="Symbol"/>
      </w:rPr>
    </w:lvl>
    <w:lvl w:ilvl="7" w:tplc="DF06718C">
      <w:start w:val="1"/>
      <w:numFmt w:val="bullet"/>
      <w:lvlText w:val="o"/>
      <w:lvlJc w:val="left"/>
      <w:pPr>
        <w:tabs>
          <w:tab w:val="num" w:pos="5760"/>
        </w:tabs>
        <w:ind w:left="5760" w:hanging="360"/>
      </w:pPr>
      <w:rPr>
        <w:rFonts w:ascii="Courier New" w:hAnsi="Courier New"/>
      </w:rPr>
    </w:lvl>
    <w:lvl w:ilvl="8" w:tplc="8980679E">
      <w:start w:val="1"/>
      <w:numFmt w:val="bullet"/>
      <w:lvlText w:val=""/>
      <w:lvlJc w:val="left"/>
      <w:pPr>
        <w:tabs>
          <w:tab w:val="num" w:pos="6480"/>
        </w:tabs>
        <w:ind w:left="6480" w:hanging="360"/>
      </w:pPr>
      <w:rPr>
        <w:rFonts w:ascii="Wingdings" w:hAnsi="Wingdings"/>
      </w:rPr>
    </w:lvl>
  </w:abstractNum>
  <w:abstractNum w:abstractNumId="97" w15:restartNumberingAfterBreak="0">
    <w:nsid w:val="7DF62838"/>
    <w:multiLevelType w:val="hybridMultilevel"/>
    <w:tmpl w:val="7DF62838"/>
    <w:lvl w:ilvl="0" w:tplc="22E4EB94">
      <w:start w:val="1"/>
      <w:numFmt w:val="bullet"/>
      <w:lvlText w:val=""/>
      <w:lvlJc w:val="left"/>
      <w:pPr>
        <w:tabs>
          <w:tab w:val="num" w:pos="720"/>
        </w:tabs>
        <w:ind w:left="720" w:hanging="360"/>
      </w:pPr>
      <w:rPr>
        <w:rFonts w:ascii="Symbol" w:hAnsi="Symbol"/>
      </w:rPr>
    </w:lvl>
    <w:lvl w:ilvl="1" w:tplc="1A4C1EC0">
      <w:start w:val="1"/>
      <w:numFmt w:val="bullet"/>
      <w:lvlText w:val="o"/>
      <w:lvlJc w:val="left"/>
      <w:pPr>
        <w:tabs>
          <w:tab w:val="num" w:pos="1440"/>
        </w:tabs>
        <w:ind w:left="1440" w:hanging="360"/>
      </w:pPr>
      <w:rPr>
        <w:rFonts w:ascii="Courier New" w:hAnsi="Courier New"/>
      </w:rPr>
    </w:lvl>
    <w:lvl w:ilvl="2" w:tplc="34087468">
      <w:start w:val="1"/>
      <w:numFmt w:val="bullet"/>
      <w:lvlText w:val=""/>
      <w:lvlJc w:val="left"/>
      <w:pPr>
        <w:tabs>
          <w:tab w:val="num" w:pos="2160"/>
        </w:tabs>
        <w:ind w:left="2160" w:hanging="360"/>
      </w:pPr>
      <w:rPr>
        <w:rFonts w:ascii="Wingdings" w:hAnsi="Wingdings"/>
      </w:rPr>
    </w:lvl>
    <w:lvl w:ilvl="3" w:tplc="1E70EE14">
      <w:start w:val="1"/>
      <w:numFmt w:val="bullet"/>
      <w:lvlText w:val=""/>
      <w:lvlJc w:val="left"/>
      <w:pPr>
        <w:tabs>
          <w:tab w:val="num" w:pos="2880"/>
        </w:tabs>
        <w:ind w:left="2880" w:hanging="360"/>
      </w:pPr>
      <w:rPr>
        <w:rFonts w:ascii="Symbol" w:hAnsi="Symbol"/>
      </w:rPr>
    </w:lvl>
    <w:lvl w:ilvl="4" w:tplc="24063EDE">
      <w:start w:val="1"/>
      <w:numFmt w:val="bullet"/>
      <w:lvlText w:val="o"/>
      <w:lvlJc w:val="left"/>
      <w:pPr>
        <w:tabs>
          <w:tab w:val="num" w:pos="3600"/>
        </w:tabs>
        <w:ind w:left="3600" w:hanging="360"/>
      </w:pPr>
      <w:rPr>
        <w:rFonts w:ascii="Courier New" w:hAnsi="Courier New"/>
      </w:rPr>
    </w:lvl>
    <w:lvl w:ilvl="5" w:tplc="58182402">
      <w:start w:val="1"/>
      <w:numFmt w:val="bullet"/>
      <w:lvlText w:val=""/>
      <w:lvlJc w:val="left"/>
      <w:pPr>
        <w:tabs>
          <w:tab w:val="num" w:pos="4320"/>
        </w:tabs>
        <w:ind w:left="4320" w:hanging="360"/>
      </w:pPr>
      <w:rPr>
        <w:rFonts w:ascii="Wingdings" w:hAnsi="Wingdings"/>
      </w:rPr>
    </w:lvl>
    <w:lvl w:ilvl="6" w:tplc="BE401106">
      <w:start w:val="1"/>
      <w:numFmt w:val="bullet"/>
      <w:lvlText w:val=""/>
      <w:lvlJc w:val="left"/>
      <w:pPr>
        <w:tabs>
          <w:tab w:val="num" w:pos="5040"/>
        </w:tabs>
        <w:ind w:left="5040" w:hanging="360"/>
      </w:pPr>
      <w:rPr>
        <w:rFonts w:ascii="Symbol" w:hAnsi="Symbol"/>
      </w:rPr>
    </w:lvl>
    <w:lvl w:ilvl="7" w:tplc="5AC81764">
      <w:start w:val="1"/>
      <w:numFmt w:val="bullet"/>
      <w:lvlText w:val="o"/>
      <w:lvlJc w:val="left"/>
      <w:pPr>
        <w:tabs>
          <w:tab w:val="num" w:pos="5760"/>
        </w:tabs>
        <w:ind w:left="5760" w:hanging="360"/>
      </w:pPr>
      <w:rPr>
        <w:rFonts w:ascii="Courier New" w:hAnsi="Courier New"/>
      </w:rPr>
    </w:lvl>
    <w:lvl w:ilvl="8" w:tplc="A2DA2E0A">
      <w:start w:val="1"/>
      <w:numFmt w:val="bullet"/>
      <w:lvlText w:val=""/>
      <w:lvlJc w:val="left"/>
      <w:pPr>
        <w:tabs>
          <w:tab w:val="num" w:pos="6480"/>
        </w:tabs>
        <w:ind w:left="6480" w:hanging="360"/>
      </w:pPr>
      <w:rPr>
        <w:rFonts w:ascii="Wingdings" w:hAnsi="Wingdings"/>
      </w:rPr>
    </w:lvl>
  </w:abstractNum>
  <w:abstractNum w:abstractNumId="98" w15:restartNumberingAfterBreak="0">
    <w:nsid w:val="7DF62839"/>
    <w:multiLevelType w:val="hybridMultilevel"/>
    <w:tmpl w:val="7DF62839"/>
    <w:lvl w:ilvl="0" w:tplc="00005BA6">
      <w:start w:val="1"/>
      <w:numFmt w:val="bullet"/>
      <w:lvlText w:val=""/>
      <w:lvlJc w:val="left"/>
      <w:pPr>
        <w:tabs>
          <w:tab w:val="num" w:pos="720"/>
        </w:tabs>
        <w:ind w:left="720" w:hanging="360"/>
      </w:pPr>
      <w:rPr>
        <w:rFonts w:ascii="Symbol" w:hAnsi="Symbol"/>
      </w:rPr>
    </w:lvl>
    <w:lvl w:ilvl="1" w:tplc="4EAA3026">
      <w:start w:val="1"/>
      <w:numFmt w:val="bullet"/>
      <w:lvlText w:val="o"/>
      <w:lvlJc w:val="left"/>
      <w:pPr>
        <w:tabs>
          <w:tab w:val="num" w:pos="1440"/>
        </w:tabs>
        <w:ind w:left="1440" w:hanging="360"/>
      </w:pPr>
      <w:rPr>
        <w:rFonts w:ascii="Courier New" w:hAnsi="Courier New"/>
      </w:rPr>
    </w:lvl>
    <w:lvl w:ilvl="2" w:tplc="7374A69E">
      <w:start w:val="1"/>
      <w:numFmt w:val="bullet"/>
      <w:lvlText w:val=""/>
      <w:lvlJc w:val="left"/>
      <w:pPr>
        <w:tabs>
          <w:tab w:val="num" w:pos="2160"/>
        </w:tabs>
        <w:ind w:left="2160" w:hanging="360"/>
      </w:pPr>
      <w:rPr>
        <w:rFonts w:ascii="Wingdings" w:hAnsi="Wingdings"/>
      </w:rPr>
    </w:lvl>
    <w:lvl w:ilvl="3" w:tplc="A650BDE8">
      <w:start w:val="1"/>
      <w:numFmt w:val="bullet"/>
      <w:lvlText w:val=""/>
      <w:lvlJc w:val="left"/>
      <w:pPr>
        <w:tabs>
          <w:tab w:val="num" w:pos="2880"/>
        </w:tabs>
        <w:ind w:left="2880" w:hanging="360"/>
      </w:pPr>
      <w:rPr>
        <w:rFonts w:ascii="Symbol" w:hAnsi="Symbol"/>
      </w:rPr>
    </w:lvl>
    <w:lvl w:ilvl="4" w:tplc="064C1646">
      <w:start w:val="1"/>
      <w:numFmt w:val="bullet"/>
      <w:lvlText w:val="o"/>
      <w:lvlJc w:val="left"/>
      <w:pPr>
        <w:tabs>
          <w:tab w:val="num" w:pos="3600"/>
        </w:tabs>
        <w:ind w:left="3600" w:hanging="360"/>
      </w:pPr>
      <w:rPr>
        <w:rFonts w:ascii="Courier New" w:hAnsi="Courier New"/>
      </w:rPr>
    </w:lvl>
    <w:lvl w:ilvl="5" w:tplc="F6189CF0">
      <w:start w:val="1"/>
      <w:numFmt w:val="bullet"/>
      <w:lvlText w:val=""/>
      <w:lvlJc w:val="left"/>
      <w:pPr>
        <w:tabs>
          <w:tab w:val="num" w:pos="4320"/>
        </w:tabs>
        <w:ind w:left="4320" w:hanging="360"/>
      </w:pPr>
      <w:rPr>
        <w:rFonts w:ascii="Wingdings" w:hAnsi="Wingdings"/>
      </w:rPr>
    </w:lvl>
    <w:lvl w:ilvl="6" w:tplc="4A1C63C2">
      <w:start w:val="1"/>
      <w:numFmt w:val="bullet"/>
      <w:lvlText w:val=""/>
      <w:lvlJc w:val="left"/>
      <w:pPr>
        <w:tabs>
          <w:tab w:val="num" w:pos="5040"/>
        </w:tabs>
        <w:ind w:left="5040" w:hanging="360"/>
      </w:pPr>
      <w:rPr>
        <w:rFonts w:ascii="Symbol" w:hAnsi="Symbol"/>
      </w:rPr>
    </w:lvl>
    <w:lvl w:ilvl="7" w:tplc="749A9BF2">
      <w:start w:val="1"/>
      <w:numFmt w:val="bullet"/>
      <w:lvlText w:val="o"/>
      <w:lvlJc w:val="left"/>
      <w:pPr>
        <w:tabs>
          <w:tab w:val="num" w:pos="5760"/>
        </w:tabs>
        <w:ind w:left="5760" w:hanging="360"/>
      </w:pPr>
      <w:rPr>
        <w:rFonts w:ascii="Courier New" w:hAnsi="Courier New"/>
      </w:rPr>
    </w:lvl>
    <w:lvl w:ilvl="8" w:tplc="0290955A">
      <w:start w:val="1"/>
      <w:numFmt w:val="bullet"/>
      <w:lvlText w:val=""/>
      <w:lvlJc w:val="left"/>
      <w:pPr>
        <w:tabs>
          <w:tab w:val="num" w:pos="6480"/>
        </w:tabs>
        <w:ind w:left="6480" w:hanging="360"/>
      </w:pPr>
      <w:rPr>
        <w:rFonts w:ascii="Wingdings" w:hAnsi="Wingdings"/>
      </w:rPr>
    </w:lvl>
  </w:abstractNum>
  <w:abstractNum w:abstractNumId="99" w15:restartNumberingAfterBreak="0">
    <w:nsid w:val="7DF6283A"/>
    <w:multiLevelType w:val="hybridMultilevel"/>
    <w:tmpl w:val="7DF6283A"/>
    <w:lvl w:ilvl="0" w:tplc="FFA27C4C">
      <w:start w:val="1"/>
      <w:numFmt w:val="bullet"/>
      <w:lvlText w:val=""/>
      <w:lvlJc w:val="left"/>
      <w:pPr>
        <w:tabs>
          <w:tab w:val="num" w:pos="720"/>
        </w:tabs>
        <w:ind w:left="720" w:hanging="360"/>
      </w:pPr>
      <w:rPr>
        <w:rFonts w:ascii="Symbol" w:hAnsi="Symbol"/>
      </w:rPr>
    </w:lvl>
    <w:lvl w:ilvl="1" w:tplc="0DD4EE22">
      <w:start w:val="1"/>
      <w:numFmt w:val="bullet"/>
      <w:lvlText w:val="o"/>
      <w:lvlJc w:val="left"/>
      <w:pPr>
        <w:tabs>
          <w:tab w:val="num" w:pos="1440"/>
        </w:tabs>
        <w:ind w:left="1440" w:hanging="360"/>
      </w:pPr>
      <w:rPr>
        <w:rFonts w:ascii="Courier New" w:hAnsi="Courier New"/>
      </w:rPr>
    </w:lvl>
    <w:lvl w:ilvl="2" w:tplc="21E80274">
      <w:start w:val="1"/>
      <w:numFmt w:val="bullet"/>
      <w:lvlText w:val=""/>
      <w:lvlJc w:val="left"/>
      <w:pPr>
        <w:tabs>
          <w:tab w:val="num" w:pos="2160"/>
        </w:tabs>
        <w:ind w:left="2160" w:hanging="360"/>
      </w:pPr>
      <w:rPr>
        <w:rFonts w:ascii="Wingdings" w:hAnsi="Wingdings"/>
      </w:rPr>
    </w:lvl>
    <w:lvl w:ilvl="3" w:tplc="9F9457CA">
      <w:start w:val="1"/>
      <w:numFmt w:val="bullet"/>
      <w:lvlText w:val=""/>
      <w:lvlJc w:val="left"/>
      <w:pPr>
        <w:tabs>
          <w:tab w:val="num" w:pos="2880"/>
        </w:tabs>
        <w:ind w:left="2880" w:hanging="360"/>
      </w:pPr>
      <w:rPr>
        <w:rFonts w:ascii="Symbol" w:hAnsi="Symbol"/>
      </w:rPr>
    </w:lvl>
    <w:lvl w:ilvl="4" w:tplc="63F06FAA">
      <w:start w:val="1"/>
      <w:numFmt w:val="bullet"/>
      <w:lvlText w:val="o"/>
      <w:lvlJc w:val="left"/>
      <w:pPr>
        <w:tabs>
          <w:tab w:val="num" w:pos="3600"/>
        </w:tabs>
        <w:ind w:left="3600" w:hanging="360"/>
      </w:pPr>
      <w:rPr>
        <w:rFonts w:ascii="Courier New" w:hAnsi="Courier New"/>
      </w:rPr>
    </w:lvl>
    <w:lvl w:ilvl="5" w:tplc="5B0E8C4A">
      <w:start w:val="1"/>
      <w:numFmt w:val="bullet"/>
      <w:lvlText w:val=""/>
      <w:lvlJc w:val="left"/>
      <w:pPr>
        <w:tabs>
          <w:tab w:val="num" w:pos="4320"/>
        </w:tabs>
        <w:ind w:left="4320" w:hanging="360"/>
      </w:pPr>
      <w:rPr>
        <w:rFonts w:ascii="Wingdings" w:hAnsi="Wingdings"/>
      </w:rPr>
    </w:lvl>
    <w:lvl w:ilvl="6" w:tplc="8DD49D48">
      <w:start w:val="1"/>
      <w:numFmt w:val="bullet"/>
      <w:lvlText w:val=""/>
      <w:lvlJc w:val="left"/>
      <w:pPr>
        <w:tabs>
          <w:tab w:val="num" w:pos="5040"/>
        </w:tabs>
        <w:ind w:left="5040" w:hanging="360"/>
      </w:pPr>
      <w:rPr>
        <w:rFonts w:ascii="Symbol" w:hAnsi="Symbol"/>
      </w:rPr>
    </w:lvl>
    <w:lvl w:ilvl="7" w:tplc="70CA5498">
      <w:start w:val="1"/>
      <w:numFmt w:val="bullet"/>
      <w:lvlText w:val="o"/>
      <w:lvlJc w:val="left"/>
      <w:pPr>
        <w:tabs>
          <w:tab w:val="num" w:pos="5760"/>
        </w:tabs>
        <w:ind w:left="5760" w:hanging="360"/>
      </w:pPr>
      <w:rPr>
        <w:rFonts w:ascii="Courier New" w:hAnsi="Courier New"/>
      </w:rPr>
    </w:lvl>
    <w:lvl w:ilvl="8" w:tplc="BE8A6A9A">
      <w:start w:val="1"/>
      <w:numFmt w:val="bullet"/>
      <w:lvlText w:val=""/>
      <w:lvlJc w:val="left"/>
      <w:pPr>
        <w:tabs>
          <w:tab w:val="num" w:pos="6480"/>
        </w:tabs>
        <w:ind w:left="6480" w:hanging="360"/>
      </w:pPr>
      <w:rPr>
        <w:rFonts w:ascii="Wingdings" w:hAnsi="Wingdings"/>
      </w:rPr>
    </w:lvl>
  </w:abstractNum>
  <w:abstractNum w:abstractNumId="100" w15:restartNumberingAfterBreak="0">
    <w:nsid w:val="7DF6283B"/>
    <w:multiLevelType w:val="multilevel"/>
    <w:tmpl w:val="7DF6283B"/>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 w15:restartNumberingAfterBreak="0">
    <w:nsid w:val="7DF6283C"/>
    <w:multiLevelType w:val="hybridMultilevel"/>
    <w:tmpl w:val="7DF6283C"/>
    <w:lvl w:ilvl="0" w:tplc="B55ACE08">
      <w:start w:val="1"/>
      <w:numFmt w:val="bullet"/>
      <w:lvlText w:val=""/>
      <w:lvlJc w:val="left"/>
      <w:pPr>
        <w:tabs>
          <w:tab w:val="num" w:pos="720"/>
        </w:tabs>
        <w:ind w:left="720" w:hanging="360"/>
      </w:pPr>
      <w:rPr>
        <w:rFonts w:ascii="Symbol" w:hAnsi="Symbol"/>
      </w:rPr>
    </w:lvl>
    <w:lvl w:ilvl="1" w:tplc="A058CD34">
      <w:start w:val="1"/>
      <w:numFmt w:val="bullet"/>
      <w:lvlText w:val="o"/>
      <w:lvlJc w:val="left"/>
      <w:pPr>
        <w:tabs>
          <w:tab w:val="num" w:pos="1440"/>
        </w:tabs>
        <w:ind w:left="1440" w:hanging="360"/>
      </w:pPr>
      <w:rPr>
        <w:rFonts w:ascii="Courier New" w:hAnsi="Courier New"/>
      </w:rPr>
    </w:lvl>
    <w:lvl w:ilvl="2" w:tplc="D6F65E2A">
      <w:start w:val="1"/>
      <w:numFmt w:val="bullet"/>
      <w:lvlText w:val=""/>
      <w:lvlJc w:val="left"/>
      <w:pPr>
        <w:tabs>
          <w:tab w:val="num" w:pos="2160"/>
        </w:tabs>
        <w:ind w:left="2160" w:hanging="360"/>
      </w:pPr>
      <w:rPr>
        <w:rFonts w:ascii="Wingdings" w:hAnsi="Wingdings"/>
      </w:rPr>
    </w:lvl>
    <w:lvl w:ilvl="3" w:tplc="059C7E44">
      <w:start w:val="1"/>
      <w:numFmt w:val="bullet"/>
      <w:lvlText w:val=""/>
      <w:lvlJc w:val="left"/>
      <w:pPr>
        <w:tabs>
          <w:tab w:val="num" w:pos="2880"/>
        </w:tabs>
        <w:ind w:left="2880" w:hanging="360"/>
      </w:pPr>
      <w:rPr>
        <w:rFonts w:ascii="Symbol" w:hAnsi="Symbol"/>
      </w:rPr>
    </w:lvl>
    <w:lvl w:ilvl="4" w:tplc="9BFCAFEC">
      <w:start w:val="1"/>
      <w:numFmt w:val="bullet"/>
      <w:lvlText w:val="o"/>
      <w:lvlJc w:val="left"/>
      <w:pPr>
        <w:tabs>
          <w:tab w:val="num" w:pos="3600"/>
        </w:tabs>
        <w:ind w:left="3600" w:hanging="360"/>
      </w:pPr>
      <w:rPr>
        <w:rFonts w:ascii="Courier New" w:hAnsi="Courier New"/>
      </w:rPr>
    </w:lvl>
    <w:lvl w:ilvl="5" w:tplc="85F81436">
      <w:start w:val="1"/>
      <w:numFmt w:val="bullet"/>
      <w:lvlText w:val=""/>
      <w:lvlJc w:val="left"/>
      <w:pPr>
        <w:tabs>
          <w:tab w:val="num" w:pos="4320"/>
        </w:tabs>
        <w:ind w:left="4320" w:hanging="360"/>
      </w:pPr>
      <w:rPr>
        <w:rFonts w:ascii="Wingdings" w:hAnsi="Wingdings"/>
      </w:rPr>
    </w:lvl>
    <w:lvl w:ilvl="6" w:tplc="A9EA1024">
      <w:start w:val="1"/>
      <w:numFmt w:val="bullet"/>
      <w:lvlText w:val=""/>
      <w:lvlJc w:val="left"/>
      <w:pPr>
        <w:tabs>
          <w:tab w:val="num" w:pos="5040"/>
        </w:tabs>
        <w:ind w:left="5040" w:hanging="360"/>
      </w:pPr>
      <w:rPr>
        <w:rFonts w:ascii="Symbol" w:hAnsi="Symbol"/>
      </w:rPr>
    </w:lvl>
    <w:lvl w:ilvl="7" w:tplc="7152DFCA">
      <w:start w:val="1"/>
      <w:numFmt w:val="bullet"/>
      <w:lvlText w:val="o"/>
      <w:lvlJc w:val="left"/>
      <w:pPr>
        <w:tabs>
          <w:tab w:val="num" w:pos="5760"/>
        </w:tabs>
        <w:ind w:left="5760" w:hanging="360"/>
      </w:pPr>
      <w:rPr>
        <w:rFonts w:ascii="Courier New" w:hAnsi="Courier New"/>
      </w:rPr>
    </w:lvl>
    <w:lvl w:ilvl="8" w:tplc="CA7A494A">
      <w:start w:val="1"/>
      <w:numFmt w:val="bullet"/>
      <w:lvlText w:val=""/>
      <w:lvlJc w:val="left"/>
      <w:pPr>
        <w:tabs>
          <w:tab w:val="num" w:pos="6480"/>
        </w:tabs>
        <w:ind w:left="6480" w:hanging="360"/>
      </w:pPr>
      <w:rPr>
        <w:rFonts w:ascii="Wingdings" w:hAnsi="Wingdings"/>
      </w:rPr>
    </w:lvl>
  </w:abstractNum>
  <w:abstractNum w:abstractNumId="102" w15:restartNumberingAfterBreak="0">
    <w:nsid w:val="7DF6283D"/>
    <w:multiLevelType w:val="hybridMultilevel"/>
    <w:tmpl w:val="7DF6283D"/>
    <w:lvl w:ilvl="0" w:tplc="DDE64C88">
      <w:start w:val="1"/>
      <w:numFmt w:val="bullet"/>
      <w:lvlText w:val=""/>
      <w:lvlJc w:val="left"/>
      <w:pPr>
        <w:tabs>
          <w:tab w:val="num" w:pos="720"/>
        </w:tabs>
        <w:ind w:left="720" w:hanging="360"/>
      </w:pPr>
      <w:rPr>
        <w:rFonts w:ascii="Symbol" w:hAnsi="Symbol"/>
      </w:rPr>
    </w:lvl>
    <w:lvl w:ilvl="1" w:tplc="6EEA8118">
      <w:start w:val="1"/>
      <w:numFmt w:val="bullet"/>
      <w:lvlText w:val="o"/>
      <w:lvlJc w:val="left"/>
      <w:pPr>
        <w:tabs>
          <w:tab w:val="num" w:pos="1440"/>
        </w:tabs>
        <w:ind w:left="1440" w:hanging="360"/>
      </w:pPr>
      <w:rPr>
        <w:rFonts w:ascii="Courier New" w:hAnsi="Courier New"/>
      </w:rPr>
    </w:lvl>
    <w:lvl w:ilvl="2" w:tplc="EE2EFAF6">
      <w:start w:val="1"/>
      <w:numFmt w:val="bullet"/>
      <w:lvlText w:val=""/>
      <w:lvlJc w:val="left"/>
      <w:pPr>
        <w:tabs>
          <w:tab w:val="num" w:pos="2160"/>
        </w:tabs>
        <w:ind w:left="2160" w:hanging="360"/>
      </w:pPr>
      <w:rPr>
        <w:rFonts w:ascii="Wingdings" w:hAnsi="Wingdings"/>
      </w:rPr>
    </w:lvl>
    <w:lvl w:ilvl="3" w:tplc="61CC6C40">
      <w:start w:val="1"/>
      <w:numFmt w:val="bullet"/>
      <w:lvlText w:val=""/>
      <w:lvlJc w:val="left"/>
      <w:pPr>
        <w:tabs>
          <w:tab w:val="num" w:pos="2880"/>
        </w:tabs>
        <w:ind w:left="2880" w:hanging="360"/>
      </w:pPr>
      <w:rPr>
        <w:rFonts w:ascii="Symbol" w:hAnsi="Symbol"/>
      </w:rPr>
    </w:lvl>
    <w:lvl w:ilvl="4" w:tplc="6D84F3AC">
      <w:start w:val="1"/>
      <w:numFmt w:val="bullet"/>
      <w:lvlText w:val="o"/>
      <w:lvlJc w:val="left"/>
      <w:pPr>
        <w:tabs>
          <w:tab w:val="num" w:pos="3600"/>
        </w:tabs>
        <w:ind w:left="3600" w:hanging="360"/>
      </w:pPr>
      <w:rPr>
        <w:rFonts w:ascii="Courier New" w:hAnsi="Courier New"/>
      </w:rPr>
    </w:lvl>
    <w:lvl w:ilvl="5" w:tplc="9D38D6FE">
      <w:start w:val="1"/>
      <w:numFmt w:val="bullet"/>
      <w:lvlText w:val=""/>
      <w:lvlJc w:val="left"/>
      <w:pPr>
        <w:tabs>
          <w:tab w:val="num" w:pos="4320"/>
        </w:tabs>
        <w:ind w:left="4320" w:hanging="360"/>
      </w:pPr>
      <w:rPr>
        <w:rFonts w:ascii="Wingdings" w:hAnsi="Wingdings"/>
      </w:rPr>
    </w:lvl>
    <w:lvl w:ilvl="6" w:tplc="763699CC">
      <w:start w:val="1"/>
      <w:numFmt w:val="bullet"/>
      <w:lvlText w:val=""/>
      <w:lvlJc w:val="left"/>
      <w:pPr>
        <w:tabs>
          <w:tab w:val="num" w:pos="5040"/>
        </w:tabs>
        <w:ind w:left="5040" w:hanging="360"/>
      </w:pPr>
      <w:rPr>
        <w:rFonts w:ascii="Symbol" w:hAnsi="Symbol"/>
      </w:rPr>
    </w:lvl>
    <w:lvl w:ilvl="7" w:tplc="9962C648">
      <w:start w:val="1"/>
      <w:numFmt w:val="bullet"/>
      <w:lvlText w:val="o"/>
      <w:lvlJc w:val="left"/>
      <w:pPr>
        <w:tabs>
          <w:tab w:val="num" w:pos="5760"/>
        </w:tabs>
        <w:ind w:left="5760" w:hanging="360"/>
      </w:pPr>
      <w:rPr>
        <w:rFonts w:ascii="Courier New" w:hAnsi="Courier New"/>
      </w:rPr>
    </w:lvl>
    <w:lvl w:ilvl="8" w:tplc="34F86A0C">
      <w:start w:val="1"/>
      <w:numFmt w:val="bullet"/>
      <w:lvlText w:val=""/>
      <w:lvlJc w:val="left"/>
      <w:pPr>
        <w:tabs>
          <w:tab w:val="num" w:pos="6480"/>
        </w:tabs>
        <w:ind w:left="6480" w:hanging="360"/>
      </w:pPr>
      <w:rPr>
        <w:rFonts w:ascii="Wingdings" w:hAnsi="Wingdings"/>
      </w:rPr>
    </w:lvl>
  </w:abstractNum>
  <w:abstractNum w:abstractNumId="103" w15:restartNumberingAfterBreak="0">
    <w:nsid w:val="7DF6283E"/>
    <w:multiLevelType w:val="hybridMultilevel"/>
    <w:tmpl w:val="7DF6283E"/>
    <w:lvl w:ilvl="0" w:tplc="152ECB74">
      <w:start w:val="1"/>
      <w:numFmt w:val="bullet"/>
      <w:lvlText w:val=""/>
      <w:lvlJc w:val="left"/>
      <w:pPr>
        <w:tabs>
          <w:tab w:val="num" w:pos="720"/>
        </w:tabs>
        <w:ind w:left="720" w:hanging="360"/>
      </w:pPr>
      <w:rPr>
        <w:rFonts w:ascii="Symbol" w:hAnsi="Symbol"/>
      </w:rPr>
    </w:lvl>
    <w:lvl w:ilvl="1" w:tplc="C7DE4CE4">
      <w:start w:val="1"/>
      <w:numFmt w:val="bullet"/>
      <w:lvlText w:val="o"/>
      <w:lvlJc w:val="left"/>
      <w:pPr>
        <w:tabs>
          <w:tab w:val="num" w:pos="1440"/>
        </w:tabs>
        <w:ind w:left="1440" w:hanging="360"/>
      </w:pPr>
      <w:rPr>
        <w:rFonts w:ascii="Courier New" w:hAnsi="Courier New"/>
      </w:rPr>
    </w:lvl>
    <w:lvl w:ilvl="2" w:tplc="4000ACBA">
      <w:start w:val="1"/>
      <w:numFmt w:val="bullet"/>
      <w:lvlText w:val=""/>
      <w:lvlJc w:val="left"/>
      <w:pPr>
        <w:tabs>
          <w:tab w:val="num" w:pos="2160"/>
        </w:tabs>
        <w:ind w:left="2160" w:hanging="360"/>
      </w:pPr>
      <w:rPr>
        <w:rFonts w:ascii="Wingdings" w:hAnsi="Wingdings"/>
      </w:rPr>
    </w:lvl>
    <w:lvl w:ilvl="3" w:tplc="C876CDDE">
      <w:start w:val="1"/>
      <w:numFmt w:val="bullet"/>
      <w:lvlText w:val=""/>
      <w:lvlJc w:val="left"/>
      <w:pPr>
        <w:tabs>
          <w:tab w:val="num" w:pos="2880"/>
        </w:tabs>
        <w:ind w:left="2880" w:hanging="360"/>
      </w:pPr>
      <w:rPr>
        <w:rFonts w:ascii="Symbol" w:hAnsi="Symbol"/>
      </w:rPr>
    </w:lvl>
    <w:lvl w:ilvl="4" w:tplc="66A64F5E">
      <w:start w:val="1"/>
      <w:numFmt w:val="bullet"/>
      <w:lvlText w:val="o"/>
      <w:lvlJc w:val="left"/>
      <w:pPr>
        <w:tabs>
          <w:tab w:val="num" w:pos="3600"/>
        </w:tabs>
        <w:ind w:left="3600" w:hanging="360"/>
      </w:pPr>
      <w:rPr>
        <w:rFonts w:ascii="Courier New" w:hAnsi="Courier New"/>
      </w:rPr>
    </w:lvl>
    <w:lvl w:ilvl="5" w:tplc="46D84602">
      <w:start w:val="1"/>
      <w:numFmt w:val="bullet"/>
      <w:lvlText w:val=""/>
      <w:lvlJc w:val="left"/>
      <w:pPr>
        <w:tabs>
          <w:tab w:val="num" w:pos="4320"/>
        </w:tabs>
        <w:ind w:left="4320" w:hanging="360"/>
      </w:pPr>
      <w:rPr>
        <w:rFonts w:ascii="Wingdings" w:hAnsi="Wingdings"/>
      </w:rPr>
    </w:lvl>
    <w:lvl w:ilvl="6" w:tplc="09BEFE8A">
      <w:start w:val="1"/>
      <w:numFmt w:val="bullet"/>
      <w:lvlText w:val=""/>
      <w:lvlJc w:val="left"/>
      <w:pPr>
        <w:tabs>
          <w:tab w:val="num" w:pos="5040"/>
        </w:tabs>
        <w:ind w:left="5040" w:hanging="360"/>
      </w:pPr>
      <w:rPr>
        <w:rFonts w:ascii="Symbol" w:hAnsi="Symbol"/>
      </w:rPr>
    </w:lvl>
    <w:lvl w:ilvl="7" w:tplc="84B6DF82">
      <w:start w:val="1"/>
      <w:numFmt w:val="bullet"/>
      <w:lvlText w:val="o"/>
      <w:lvlJc w:val="left"/>
      <w:pPr>
        <w:tabs>
          <w:tab w:val="num" w:pos="5760"/>
        </w:tabs>
        <w:ind w:left="5760" w:hanging="360"/>
      </w:pPr>
      <w:rPr>
        <w:rFonts w:ascii="Courier New" w:hAnsi="Courier New"/>
      </w:rPr>
    </w:lvl>
    <w:lvl w:ilvl="8" w:tplc="0952D036">
      <w:start w:val="1"/>
      <w:numFmt w:val="bullet"/>
      <w:lvlText w:val=""/>
      <w:lvlJc w:val="left"/>
      <w:pPr>
        <w:tabs>
          <w:tab w:val="num" w:pos="6480"/>
        </w:tabs>
        <w:ind w:left="6480" w:hanging="360"/>
      </w:pPr>
      <w:rPr>
        <w:rFonts w:ascii="Wingdings" w:hAnsi="Wingdings"/>
      </w:rPr>
    </w:lvl>
  </w:abstractNum>
  <w:abstractNum w:abstractNumId="104" w15:restartNumberingAfterBreak="0">
    <w:nsid w:val="7DF6283F"/>
    <w:multiLevelType w:val="hybridMultilevel"/>
    <w:tmpl w:val="7DF6283F"/>
    <w:lvl w:ilvl="0" w:tplc="03C4C476">
      <w:start w:val="1"/>
      <w:numFmt w:val="bullet"/>
      <w:lvlText w:val=""/>
      <w:lvlJc w:val="left"/>
      <w:pPr>
        <w:tabs>
          <w:tab w:val="num" w:pos="720"/>
        </w:tabs>
        <w:ind w:left="720" w:hanging="360"/>
      </w:pPr>
      <w:rPr>
        <w:rFonts w:ascii="Symbol" w:hAnsi="Symbol"/>
      </w:rPr>
    </w:lvl>
    <w:lvl w:ilvl="1" w:tplc="937EE4D4">
      <w:start w:val="1"/>
      <w:numFmt w:val="bullet"/>
      <w:lvlText w:val="o"/>
      <w:lvlJc w:val="left"/>
      <w:pPr>
        <w:tabs>
          <w:tab w:val="num" w:pos="1440"/>
        </w:tabs>
        <w:ind w:left="1440" w:hanging="360"/>
      </w:pPr>
      <w:rPr>
        <w:rFonts w:ascii="Courier New" w:hAnsi="Courier New"/>
      </w:rPr>
    </w:lvl>
    <w:lvl w:ilvl="2" w:tplc="422A9AE2">
      <w:start w:val="1"/>
      <w:numFmt w:val="bullet"/>
      <w:lvlText w:val=""/>
      <w:lvlJc w:val="left"/>
      <w:pPr>
        <w:tabs>
          <w:tab w:val="num" w:pos="2160"/>
        </w:tabs>
        <w:ind w:left="2160" w:hanging="360"/>
      </w:pPr>
      <w:rPr>
        <w:rFonts w:ascii="Wingdings" w:hAnsi="Wingdings"/>
      </w:rPr>
    </w:lvl>
    <w:lvl w:ilvl="3" w:tplc="37D65E18">
      <w:start w:val="1"/>
      <w:numFmt w:val="bullet"/>
      <w:lvlText w:val=""/>
      <w:lvlJc w:val="left"/>
      <w:pPr>
        <w:tabs>
          <w:tab w:val="num" w:pos="2880"/>
        </w:tabs>
        <w:ind w:left="2880" w:hanging="360"/>
      </w:pPr>
      <w:rPr>
        <w:rFonts w:ascii="Symbol" w:hAnsi="Symbol"/>
      </w:rPr>
    </w:lvl>
    <w:lvl w:ilvl="4" w:tplc="24E488DC">
      <w:start w:val="1"/>
      <w:numFmt w:val="bullet"/>
      <w:lvlText w:val="o"/>
      <w:lvlJc w:val="left"/>
      <w:pPr>
        <w:tabs>
          <w:tab w:val="num" w:pos="3600"/>
        </w:tabs>
        <w:ind w:left="3600" w:hanging="360"/>
      </w:pPr>
      <w:rPr>
        <w:rFonts w:ascii="Courier New" w:hAnsi="Courier New"/>
      </w:rPr>
    </w:lvl>
    <w:lvl w:ilvl="5" w:tplc="CED089D8">
      <w:start w:val="1"/>
      <w:numFmt w:val="bullet"/>
      <w:lvlText w:val=""/>
      <w:lvlJc w:val="left"/>
      <w:pPr>
        <w:tabs>
          <w:tab w:val="num" w:pos="4320"/>
        </w:tabs>
        <w:ind w:left="4320" w:hanging="360"/>
      </w:pPr>
      <w:rPr>
        <w:rFonts w:ascii="Wingdings" w:hAnsi="Wingdings"/>
      </w:rPr>
    </w:lvl>
    <w:lvl w:ilvl="6" w:tplc="9D0419D4">
      <w:start w:val="1"/>
      <w:numFmt w:val="bullet"/>
      <w:lvlText w:val=""/>
      <w:lvlJc w:val="left"/>
      <w:pPr>
        <w:tabs>
          <w:tab w:val="num" w:pos="5040"/>
        </w:tabs>
        <w:ind w:left="5040" w:hanging="360"/>
      </w:pPr>
      <w:rPr>
        <w:rFonts w:ascii="Symbol" w:hAnsi="Symbol"/>
      </w:rPr>
    </w:lvl>
    <w:lvl w:ilvl="7" w:tplc="49CC904A">
      <w:start w:val="1"/>
      <w:numFmt w:val="bullet"/>
      <w:lvlText w:val="o"/>
      <w:lvlJc w:val="left"/>
      <w:pPr>
        <w:tabs>
          <w:tab w:val="num" w:pos="5760"/>
        </w:tabs>
        <w:ind w:left="5760" w:hanging="360"/>
      </w:pPr>
      <w:rPr>
        <w:rFonts w:ascii="Courier New" w:hAnsi="Courier New"/>
      </w:rPr>
    </w:lvl>
    <w:lvl w:ilvl="8" w:tplc="E646B9D8">
      <w:start w:val="1"/>
      <w:numFmt w:val="bullet"/>
      <w:lvlText w:val=""/>
      <w:lvlJc w:val="left"/>
      <w:pPr>
        <w:tabs>
          <w:tab w:val="num" w:pos="6480"/>
        </w:tabs>
        <w:ind w:left="6480" w:hanging="360"/>
      </w:pPr>
      <w:rPr>
        <w:rFonts w:ascii="Wingdings" w:hAnsi="Wingdings"/>
      </w:rPr>
    </w:lvl>
  </w:abstractNum>
  <w:abstractNum w:abstractNumId="105" w15:restartNumberingAfterBreak="0">
    <w:nsid w:val="7DF62840"/>
    <w:multiLevelType w:val="hybridMultilevel"/>
    <w:tmpl w:val="7DF62840"/>
    <w:lvl w:ilvl="0" w:tplc="396C3F68">
      <w:start w:val="1"/>
      <w:numFmt w:val="bullet"/>
      <w:lvlText w:val=""/>
      <w:lvlJc w:val="left"/>
      <w:pPr>
        <w:tabs>
          <w:tab w:val="num" w:pos="720"/>
        </w:tabs>
        <w:ind w:left="720" w:hanging="360"/>
      </w:pPr>
      <w:rPr>
        <w:rFonts w:ascii="Symbol" w:hAnsi="Symbol"/>
      </w:rPr>
    </w:lvl>
    <w:lvl w:ilvl="1" w:tplc="FD0665BA">
      <w:start w:val="1"/>
      <w:numFmt w:val="bullet"/>
      <w:lvlText w:val="o"/>
      <w:lvlJc w:val="left"/>
      <w:pPr>
        <w:tabs>
          <w:tab w:val="num" w:pos="1440"/>
        </w:tabs>
        <w:ind w:left="1440" w:hanging="360"/>
      </w:pPr>
      <w:rPr>
        <w:rFonts w:ascii="Courier New" w:hAnsi="Courier New"/>
      </w:rPr>
    </w:lvl>
    <w:lvl w:ilvl="2" w:tplc="0CB854E8">
      <w:start w:val="1"/>
      <w:numFmt w:val="bullet"/>
      <w:lvlText w:val=""/>
      <w:lvlJc w:val="left"/>
      <w:pPr>
        <w:tabs>
          <w:tab w:val="num" w:pos="2160"/>
        </w:tabs>
        <w:ind w:left="2160" w:hanging="360"/>
      </w:pPr>
      <w:rPr>
        <w:rFonts w:ascii="Wingdings" w:hAnsi="Wingdings"/>
      </w:rPr>
    </w:lvl>
    <w:lvl w:ilvl="3" w:tplc="B8AC4AD4">
      <w:start w:val="1"/>
      <w:numFmt w:val="bullet"/>
      <w:lvlText w:val=""/>
      <w:lvlJc w:val="left"/>
      <w:pPr>
        <w:tabs>
          <w:tab w:val="num" w:pos="2880"/>
        </w:tabs>
        <w:ind w:left="2880" w:hanging="360"/>
      </w:pPr>
      <w:rPr>
        <w:rFonts w:ascii="Symbol" w:hAnsi="Symbol"/>
      </w:rPr>
    </w:lvl>
    <w:lvl w:ilvl="4" w:tplc="077450FE">
      <w:start w:val="1"/>
      <w:numFmt w:val="bullet"/>
      <w:lvlText w:val="o"/>
      <w:lvlJc w:val="left"/>
      <w:pPr>
        <w:tabs>
          <w:tab w:val="num" w:pos="3600"/>
        </w:tabs>
        <w:ind w:left="3600" w:hanging="360"/>
      </w:pPr>
      <w:rPr>
        <w:rFonts w:ascii="Courier New" w:hAnsi="Courier New"/>
      </w:rPr>
    </w:lvl>
    <w:lvl w:ilvl="5" w:tplc="76367F92">
      <w:start w:val="1"/>
      <w:numFmt w:val="bullet"/>
      <w:lvlText w:val=""/>
      <w:lvlJc w:val="left"/>
      <w:pPr>
        <w:tabs>
          <w:tab w:val="num" w:pos="4320"/>
        </w:tabs>
        <w:ind w:left="4320" w:hanging="360"/>
      </w:pPr>
      <w:rPr>
        <w:rFonts w:ascii="Wingdings" w:hAnsi="Wingdings"/>
      </w:rPr>
    </w:lvl>
    <w:lvl w:ilvl="6" w:tplc="8A5A2752">
      <w:start w:val="1"/>
      <w:numFmt w:val="bullet"/>
      <w:lvlText w:val=""/>
      <w:lvlJc w:val="left"/>
      <w:pPr>
        <w:tabs>
          <w:tab w:val="num" w:pos="5040"/>
        </w:tabs>
        <w:ind w:left="5040" w:hanging="360"/>
      </w:pPr>
      <w:rPr>
        <w:rFonts w:ascii="Symbol" w:hAnsi="Symbol"/>
      </w:rPr>
    </w:lvl>
    <w:lvl w:ilvl="7" w:tplc="CE5E823C">
      <w:start w:val="1"/>
      <w:numFmt w:val="bullet"/>
      <w:lvlText w:val="o"/>
      <w:lvlJc w:val="left"/>
      <w:pPr>
        <w:tabs>
          <w:tab w:val="num" w:pos="5760"/>
        </w:tabs>
        <w:ind w:left="5760" w:hanging="360"/>
      </w:pPr>
      <w:rPr>
        <w:rFonts w:ascii="Courier New" w:hAnsi="Courier New"/>
      </w:rPr>
    </w:lvl>
    <w:lvl w:ilvl="8" w:tplc="B774737E">
      <w:start w:val="1"/>
      <w:numFmt w:val="bullet"/>
      <w:lvlText w:val=""/>
      <w:lvlJc w:val="left"/>
      <w:pPr>
        <w:tabs>
          <w:tab w:val="num" w:pos="6480"/>
        </w:tabs>
        <w:ind w:left="6480" w:hanging="360"/>
      </w:pPr>
      <w:rPr>
        <w:rFonts w:ascii="Wingdings" w:hAnsi="Wingdings"/>
      </w:rPr>
    </w:lvl>
  </w:abstractNum>
  <w:abstractNum w:abstractNumId="106" w15:restartNumberingAfterBreak="0">
    <w:nsid w:val="7DF62841"/>
    <w:multiLevelType w:val="hybridMultilevel"/>
    <w:tmpl w:val="7DF62841"/>
    <w:lvl w:ilvl="0" w:tplc="C3308820">
      <w:start w:val="1"/>
      <w:numFmt w:val="bullet"/>
      <w:lvlText w:val=""/>
      <w:lvlJc w:val="left"/>
      <w:pPr>
        <w:tabs>
          <w:tab w:val="num" w:pos="720"/>
        </w:tabs>
        <w:ind w:left="720" w:hanging="360"/>
      </w:pPr>
      <w:rPr>
        <w:rFonts w:ascii="Symbol" w:hAnsi="Symbol"/>
      </w:rPr>
    </w:lvl>
    <w:lvl w:ilvl="1" w:tplc="C6C282EA">
      <w:start w:val="1"/>
      <w:numFmt w:val="bullet"/>
      <w:lvlText w:val="o"/>
      <w:lvlJc w:val="left"/>
      <w:pPr>
        <w:tabs>
          <w:tab w:val="num" w:pos="1440"/>
        </w:tabs>
        <w:ind w:left="1440" w:hanging="360"/>
      </w:pPr>
      <w:rPr>
        <w:rFonts w:ascii="Courier New" w:hAnsi="Courier New"/>
      </w:rPr>
    </w:lvl>
    <w:lvl w:ilvl="2" w:tplc="F3AA7A16">
      <w:start w:val="1"/>
      <w:numFmt w:val="bullet"/>
      <w:lvlText w:val=""/>
      <w:lvlJc w:val="left"/>
      <w:pPr>
        <w:tabs>
          <w:tab w:val="num" w:pos="2160"/>
        </w:tabs>
        <w:ind w:left="2160" w:hanging="360"/>
      </w:pPr>
      <w:rPr>
        <w:rFonts w:ascii="Wingdings" w:hAnsi="Wingdings"/>
      </w:rPr>
    </w:lvl>
    <w:lvl w:ilvl="3" w:tplc="187CB584">
      <w:start w:val="1"/>
      <w:numFmt w:val="bullet"/>
      <w:lvlText w:val=""/>
      <w:lvlJc w:val="left"/>
      <w:pPr>
        <w:tabs>
          <w:tab w:val="num" w:pos="2880"/>
        </w:tabs>
        <w:ind w:left="2880" w:hanging="360"/>
      </w:pPr>
      <w:rPr>
        <w:rFonts w:ascii="Symbol" w:hAnsi="Symbol"/>
      </w:rPr>
    </w:lvl>
    <w:lvl w:ilvl="4" w:tplc="14BA987C">
      <w:start w:val="1"/>
      <w:numFmt w:val="bullet"/>
      <w:lvlText w:val="o"/>
      <w:lvlJc w:val="left"/>
      <w:pPr>
        <w:tabs>
          <w:tab w:val="num" w:pos="3600"/>
        </w:tabs>
        <w:ind w:left="3600" w:hanging="360"/>
      </w:pPr>
      <w:rPr>
        <w:rFonts w:ascii="Courier New" w:hAnsi="Courier New"/>
      </w:rPr>
    </w:lvl>
    <w:lvl w:ilvl="5" w:tplc="37B6B4D2">
      <w:start w:val="1"/>
      <w:numFmt w:val="bullet"/>
      <w:lvlText w:val=""/>
      <w:lvlJc w:val="left"/>
      <w:pPr>
        <w:tabs>
          <w:tab w:val="num" w:pos="4320"/>
        </w:tabs>
        <w:ind w:left="4320" w:hanging="360"/>
      </w:pPr>
      <w:rPr>
        <w:rFonts w:ascii="Wingdings" w:hAnsi="Wingdings"/>
      </w:rPr>
    </w:lvl>
    <w:lvl w:ilvl="6" w:tplc="70CA8308">
      <w:start w:val="1"/>
      <w:numFmt w:val="bullet"/>
      <w:lvlText w:val=""/>
      <w:lvlJc w:val="left"/>
      <w:pPr>
        <w:tabs>
          <w:tab w:val="num" w:pos="5040"/>
        </w:tabs>
        <w:ind w:left="5040" w:hanging="360"/>
      </w:pPr>
      <w:rPr>
        <w:rFonts w:ascii="Symbol" w:hAnsi="Symbol"/>
      </w:rPr>
    </w:lvl>
    <w:lvl w:ilvl="7" w:tplc="35184C6E">
      <w:start w:val="1"/>
      <w:numFmt w:val="bullet"/>
      <w:lvlText w:val="o"/>
      <w:lvlJc w:val="left"/>
      <w:pPr>
        <w:tabs>
          <w:tab w:val="num" w:pos="5760"/>
        </w:tabs>
        <w:ind w:left="5760" w:hanging="360"/>
      </w:pPr>
      <w:rPr>
        <w:rFonts w:ascii="Courier New" w:hAnsi="Courier New"/>
      </w:rPr>
    </w:lvl>
    <w:lvl w:ilvl="8" w:tplc="A34E6DE0">
      <w:start w:val="1"/>
      <w:numFmt w:val="bullet"/>
      <w:lvlText w:val=""/>
      <w:lvlJc w:val="left"/>
      <w:pPr>
        <w:tabs>
          <w:tab w:val="num" w:pos="6480"/>
        </w:tabs>
        <w:ind w:left="6480" w:hanging="360"/>
      </w:pPr>
      <w:rPr>
        <w:rFonts w:ascii="Wingdings" w:hAnsi="Wingdings"/>
      </w:rPr>
    </w:lvl>
  </w:abstractNum>
  <w:abstractNum w:abstractNumId="107" w15:restartNumberingAfterBreak="0">
    <w:nsid w:val="7DF62842"/>
    <w:multiLevelType w:val="multilevel"/>
    <w:tmpl w:val="7DF6284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 w15:restartNumberingAfterBreak="0">
    <w:nsid w:val="7DF62843"/>
    <w:multiLevelType w:val="hybridMultilevel"/>
    <w:tmpl w:val="7DF62843"/>
    <w:lvl w:ilvl="0" w:tplc="63D0A9B0">
      <w:start w:val="1"/>
      <w:numFmt w:val="bullet"/>
      <w:lvlText w:val=""/>
      <w:lvlJc w:val="left"/>
      <w:pPr>
        <w:tabs>
          <w:tab w:val="num" w:pos="720"/>
        </w:tabs>
        <w:ind w:left="720" w:hanging="360"/>
      </w:pPr>
      <w:rPr>
        <w:rFonts w:ascii="Symbol" w:hAnsi="Symbol"/>
      </w:rPr>
    </w:lvl>
    <w:lvl w:ilvl="1" w:tplc="5DCA6876">
      <w:start w:val="1"/>
      <w:numFmt w:val="bullet"/>
      <w:lvlText w:val="o"/>
      <w:lvlJc w:val="left"/>
      <w:pPr>
        <w:tabs>
          <w:tab w:val="num" w:pos="1440"/>
        </w:tabs>
        <w:ind w:left="1440" w:hanging="360"/>
      </w:pPr>
      <w:rPr>
        <w:rFonts w:ascii="Courier New" w:hAnsi="Courier New"/>
      </w:rPr>
    </w:lvl>
    <w:lvl w:ilvl="2" w:tplc="E4680240">
      <w:start w:val="1"/>
      <w:numFmt w:val="bullet"/>
      <w:lvlText w:val=""/>
      <w:lvlJc w:val="left"/>
      <w:pPr>
        <w:tabs>
          <w:tab w:val="num" w:pos="2160"/>
        </w:tabs>
        <w:ind w:left="2160" w:hanging="360"/>
      </w:pPr>
      <w:rPr>
        <w:rFonts w:ascii="Wingdings" w:hAnsi="Wingdings"/>
      </w:rPr>
    </w:lvl>
    <w:lvl w:ilvl="3" w:tplc="D31464B6">
      <w:start w:val="1"/>
      <w:numFmt w:val="bullet"/>
      <w:lvlText w:val=""/>
      <w:lvlJc w:val="left"/>
      <w:pPr>
        <w:tabs>
          <w:tab w:val="num" w:pos="2880"/>
        </w:tabs>
        <w:ind w:left="2880" w:hanging="360"/>
      </w:pPr>
      <w:rPr>
        <w:rFonts w:ascii="Symbol" w:hAnsi="Symbol"/>
      </w:rPr>
    </w:lvl>
    <w:lvl w:ilvl="4" w:tplc="F482C06A">
      <w:start w:val="1"/>
      <w:numFmt w:val="bullet"/>
      <w:lvlText w:val="o"/>
      <w:lvlJc w:val="left"/>
      <w:pPr>
        <w:tabs>
          <w:tab w:val="num" w:pos="3600"/>
        </w:tabs>
        <w:ind w:left="3600" w:hanging="360"/>
      </w:pPr>
      <w:rPr>
        <w:rFonts w:ascii="Courier New" w:hAnsi="Courier New"/>
      </w:rPr>
    </w:lvl>
    <w:lvl w:ilvl="5" w:tplc="51DE07C8">
      <w:start w:val="1"/>
      <w:numFmt w:val="bullet"/>
      <w:lvlText w:val=""/>
      <w:lvlJc w:val="left"/>
      <w:pPr>
        <w:tabs>
          <w:tab w:val="num" w:pos="4320"/>
        </w:tabs>
        <w:ind w:left="4320" w:hanging="360"/>
      </w:pPr>
      <w:rPr>
        <w:rFonts w:ascii="Wingdings" w:hAnsi="Wingdings"/>
      </w:rPr>
    </w:lvl>
    <w:lvl w:ilvl="6" w:tplc="041854D6">
      <w:start w:val="1"/>
      <w:numFmt w:val="bullet"/>
      <w:lvlText w:val=""/>
      <w:lvlJc w:val="left"/>
      <w:pPr>
        <w:tabs>
          <w:tab w:val="num" w:pos="5040"/>
        </w:tabs>
        <w:ind w:left="5040" w:hanging="360"/>
      </w:pPr>
      <w:rPr>
        <w:rFonts w:ascii="Symbol" w:hAnsi="Symbol"/>
      </w:rPr>
    </w:lvl>
    <w:lvl w:ilvl="7" w:tplc="E79E3F1A">
      <w:start w:val="1"/>
      <w:numFmt w:val="bullet"/>
      <w:lvlText w:val="o"/>
      <w:lvlJc w:val="left"/>
      <w:pPr>
        <w:tabs>
          <w:tab w:val="num" w:pos="5760"/>
        </w:tabs>
        <w:ind w:left="5760" w:hanging="360"/>
      </w:pPr>
      <w:rPr>
        <w:rFonts w:ascii="Courier New" w:hAnsi="Courier New"/>
      </w:rPr>
    </w:lvl>
    <w:lvl w:ilvl="8" w:tplc="4BBE42FA">
      <w:start w:val="1"/>
      <w:numFmt w:val="bullet"/>
      <w:lvlText w:val=""/>
      <w:lvlJc w:val="left"/>
      <w:pPr>
        <w:tabs>
          <w:tab w:val="num" w:pos="6480"/>
        </w:tabs>
        <w:ind w:left="6480" w:hanging="360"/>
      </w:pPr>
      <w:rPr>
        <w:rFonts w:ascii="Wingdings" w:hAnsi="Wingdings"/>
      </w:rPr>
    </w:lvl>
  </w:abstractNum>
  <w:abstractNum w:abstractNumId="109" w15:restartNumberingAfterBreak="0">
    <w:nsid w:val="7DF62844"/>
    <w:multiLevelType w:val="hybridMultilevel"/>
    <w:tmpl w:val="7DF62844"/>
    <w:lvl w:ilvl="0" w:tplc="B4B88DF0">
      <w:start w:val="1"/>
      <w:numFmt w:val="bullet"/>
      <w:lvlText w:val=""/>
      <w:lvlJc w:val="left"/>
      <w:pPr>
        <w:tabs>
          <w:tab w:val="num" w:pos="720"/>
        </w:tabs>
        <w:ind w:left="720" w:hanging="360"/>
      </w:pPr>
      <w:rPr>
        <w:rFonts w:ascii="Symbol" w:hAnsi="Symbol"/>
      </w:rPr>
    </w:lvl>
    <w:lvl w:ilvl="1" w:tplc="9E90A2B8">
      <w:start w:val="1"/>
      <w:numFmt w:val="bullet"/>
      <w:lvlText w:val="o"/>
      <w:lvlJc w:val="left"/>
      <w:pPr>
        <w:tabs>
          <w:tab w:val="num" w:pos="1440"/>
        </w:tabs>
        <w:ind w:left="1440" w:hanging="360"/>
      </w:pPr>
      <w:rPr>
        <w:rFonts w:ascii="Courier New" w:hAnsi="Courier New"/>
      </w:rPr>
    </w:lvl>
    <w:lvl w:ilvl="2" w:tplc="FEC8F224">
      <w:start w:val="1"/>
      <w:numFmt w:val="bullet"/>
      <w:lvlText w:val=""/>
      <w:lvlJc w:val="left"/>
      <w:pPr>
        <w:tabs>
          <w:tab w:val="num" w:pos="2160"/>
        </w:tabs>
        <w:ind w:left="2160" w:hanging="360"/>
      </w:pPr>
      <w:rPr>
        <w:rFonts w:ascii="Wingdings" w:hAnsi="Wingdings"/>
      </w:rPr>
    </w:lvl>
    <w:lvl w:ilvl="3" w:tplc="CF627DF2">
      <w:start w:val="1"/>
      <w:numFmt w:val="bullet"/>
      <w:lvlText w:val=""/>
      <w:lvlJc w:val="left"/>
      <w:pPr>
        <w:tabs>
          <w:tab w:val="num" w:pos="2880"/>
        </w:tabs>
        <w:ind w:left="2880" w:hanging="360"/>
      </w:pPr>
      <w:rPr>
        <w:rFonts w:ascii="Symbol" w:hAnsi="Symbol"/>
      </w:rPr>
    </w:lvl>
    <w:lvl w:ilvl="4" w:tplc="22DA61EC">
      <w:start w:val="1"/>
      <w:numFmt w:val="bullet"/>
      <w:lvlText w:val="o"/>
      <w:lvlJc w:val="left"/>
      <w:pPr>
        <w:tabs>
          <w:tab w:val="num" w:pos="3600"/>
        </w:tabs>
        <w:ind w:left="3600" w:hanging="360"/>
      </w:pPr>
      <w:rPr>
        <w:rFonts w:ascii="Courier New" w:hAnsi="Courier New"/>
      </w:rPr>
    </w:lvl>
    <w:lvl w:ilvl="5" w:tplc="0B3C446A">
      <w:start w:val="1"/>
      <w:numFmt w:val="bullet"/>
      <w:lvlText w:val=""/>
      <w:lvlJc w:val="left"/>
      <w:pPr>
        <w:tabs>
          <w:tab w:val="num" w:pos="4320"/>
        </w:tabs>
        <w:ind w:left="4320" w:hanging="360"/>
      </w:pPr>
      <w:rPr>
        <w:rFonts w:ascii="Wingdings" w:hAnsi="Wingdings"/>
      </w:rPr>
    </w:lvl>
    <w:lvl w:ilvl="6" w:tplc="E1FE72A2">
      <w:start w:val="1"/>
      <w:numFmt w:val="bullet"/>
      <w:lvlText w:val=""/>
      <w:lvlJc w:val="left"/>
      <w:pPr>
        <w:tabs>
          <w:tab w:val="num" w:pos="5040"/>
        </w:tabs>
        <w:ind w:left="5040" w:hanging="360"/>
      </w:pPr>
      <w:rPr>
        <w:rFonts w:ascii="Symbol" w:hAnsi="Symbol"/>
      </w:rPr>
    </w:lvl>
    <w:lvl w:ilvl="7" w:tplc="1B92FBA0">
      <w:start w:val="1"/>
      <w:numFmt w:val="bullet"/>
      <w:lvlText w:val="o"/>
      <w:lvlJc w:val="left"/>
      <w:pPr>
        <w:tabs>
          <w:tab w:val="num" w:pos="5760"/>
        </w:tabs>
        <w:ind w:left="5760" w:hanging="360"/>
      </w:pPr>
      <w:rPr>
        <w:rFonts w:ascii="Courier New" w:hAnsi="Courier New"/>
      </w:rPr>
    </w:lvl>
    <w:lvl w:ilvl="8" w:tplc="E9621BE8">
      <w:start w:val="1"/>
      <w:numFmt w:val="bullet"/>
      <w:lvlText w:val=""/>
      <w:lvlJc w:val="left"/>
      <w:pPr>
        <w:tabs>
          <w:tab w:val="num" w:pos="6480"/>
        </w:tabs>
        <w:ind w:left="6480" w:hanging="360"/>
      </w:pPr>
      <w:rPr>
        <w:rFonts w:ascii="Wingdings" w:hAnsi="Wingdings"/>
      </w:rPr>
    </w:lvl>
  </w:abstractNum>
  <w:abstractNum w:abstractNumId="110" w15:restartNumberingAfterBreak="0">
    <w:nsid w:val="7DF62845"/>
    <w:multiLevelType w:val="hybridMultilevel"/>
    <w:tmpl w:val="7DF62845"/>
    <w:lvl w:ilvl="0" w:tplc="8DB0224A">
      <w:start w:val="1"/>
      <w:numFmt w:val="bullet"/>
      <w:lvlText w:val=""/>
      <w:lvlJc w:val="left"/>
      <w:pPr>
        <w:tabs>
          <w:tab w:val="num" w:pos="720"/>
        </w:tabs>
        <w:ind w:left="720" w:hanging="360"/>
      </w:pPr>
      <w:rPr>
        <w:rFonts w:ascii="Symbol" w:hAnsi="Symbol"/>
      </w:rPr>
    </w:lvl>
    <w:lvl w:ilvl="1" w:tplc="CAD294C4">
      <w:start w:val="1"/>
      <w:numFmt w:val="bullet"/>
      <w:lvlText w:val="o"/>
      <w:lvlJc w:val="left"/>
      <w:pPr>
        <w:tabs>
          <w:tab w:val="num" w:pos="1440"/>
        </w:tabs>
        <w:ind w:left="1440" w:hanging="360"/>
      </w:pPr>
      <w:rPr>
        <w:rFonts w:ascii="Courier New" w:hAnsi="Courier New"/>
      </w:rPr>
    </w:lvl>
    <w:lvl w:ilvl="2" w:tplc="926A6A9A">
      <w:start w:val="1"/>
      <w:numFmt w:val="bullet"/>
      <w:lvlText w:val=""/>
      <w:lvlJc w:val="left"/>
      <w:pPr>
        <w:tabs>
          <w:tab w:val="num" w:pos="2160"/>
        </w:tabs>
        <w:ind w:left="2160" w:hanging="360"/>
      </w:pPr>
      <w:rPr>
        <w:rFonts w:ascii="Wingdings" w:hAnsi="Wingdings"/>
      </w:rPr>
    </w:lvl>
    <w:lvl w:ilvl="3" w:tplc="1646D982">
      <w:start w:val="1"/>
      <w:numFmt w:val="bullet"/>
      <w:lvlText w:val=""/>
      <w:lvlJc w:val="left"/>
      <w:pPr>
        <w:tabs>
          <w:tab w:val="num" w:pos="2880"/>
        </w:tabs>
        <w:ind w:left="2880" w:hanging="360"/>
      </w:pPr>
      <w:rPr>
        <w:rFonts w:ascii="Symbol" w:hAnsi="Symbol"/>
      </w:rPr>
    </w:lvl>
    <w:lvl w:ilvl="4" w:tplc="0F08284E">
      <w:start w:val="1"/>
      <w:numFmt w:val="bullet"/>
      <w:lvlText w:val="o"/>
      <w:lvlJc w:val="left"/>
      <w:pPr>
        <w:tabs>
          <w:tab w:val="num" w:pos="3600"/>
        </w:tabs>
        <w:ind w:left="3600" w:hanging="360"/>
      </w:pPr>
      <w:rPr>
        <w:rFonts w:ascii="Courier New" w:hAnsi="Courier New"/>
      </w:rPr>
    </w:lvl>
    <w:lvl w:ilvl="5" w:tplc="B5D650AE">
      <w:start w:val="1"/>
      <w:numFmt w:val="bullet"/>
      <w:lvlText w:val=""/>
      <w:lvlJc w:val="left"/>
      <w:pPr>
        <w:tabs>
          <w:tab w:val="num" w:pos="4320"/>
        </w:tabs>
        <w:ind w:left="4320" w:hanging="360"/>
      </w:pPr>
      <w:rPr>
        <w:rFonts w:ascii="Wingdings" w:hAnsi="Wingdings"/>
      </w:rPr>
    </w:lvl>
    <w:lvl w:ilvl="6" w:tplc="92E4E11C">
      <w:start w:val="1"/>
      <w:numFmt w:val="bullet"/>
      <w:lvlText w:val=""/>
      <w:lvlJc w:val="left"/>
      <w:pPr>
        <w:tabs>
          <w:tab w:val="num" w:pos="5040"/>
        </w:tabs>
        <w:ind w:left="5040" w:hanging="360"/>
      </w:pPr>
      <w:rPr>
        <w:rFonts w:ascii="Symbol" w:hAnsi="Symbol"/>
      </w:rPr>
    </w:lvl>
    <w:lvl w:ilvl="7" w:tplc="AB0C6C0E">
      <w:start w:val="1"/>
      <w:numFmt w:val="bullet"/>
      <w:lvlText w:val="o"/>
      <w:lvlJc w:val="left"/>
      <w:pPr>
        <w:tabs>
          <w:tab w:val="num" w:pos="5760"/>
        </w:tabs>
        <w:ind w:left="5760" w:hanging="360"/>
      </w:pPr>
      <w:rPr>
        <w:rFonts w:ascii="Courier New" w:hAnsi="Courier New"/>
      </w:rPr>
    </w:lvl>
    <w:lvl w:ilvl="8" w:tplc="CBD2D560">
      <w:start w:val="1"/>
      <w:numFmt w:val="bullet"/>
      <w:lvlText w:val=""/>
      <w:lvlJc w:val="left"/>
      <w:pPr>
        <w:tabs>
          <w:tab w:val="num" w:pos="6480"/>
        </w:tabs>
        <w:ind w:left="6480" w:hanging="360"/>
      </w:pPr>
      <w:rPr>
        <w:rFonts w:ascii="Wingdings" w:hAnsi="Wingdings"/>
      </w:rPr>
    </w:lvl>
  </w:abstractNum>
  <w:abstractNum w:abstractNumId="111" w15:restartNumberingAfterBreak="0">
    <w:nsid w:val="7DF62846"/>
    <w:multiLevelType w:val="hybridMultilevel"/>
    <w:tmpl w:val="7DF62846"/>
    <w:lvl w:ilvl="0" w:tplc="17683DCE">
      <w:start w:val="1"/>
      <w:numFmt w:val="bullet"/>
      <w:lvlText w:val=""/>
      <w:lvlJc w:val="left"/>
      <w:pPr>
        <w:tabs>
          <w:tab w:val="num" w:pos="720"/>
        </w:tabs>
        <w:ind w:left="720" w:hanging="360"/>
      </w:pPr>
      <w:rPr>
        <w:rFonts w:ascii="Symbol" w:hAnsi="Symbol"/>
      </w:rPr>
    </w:lvl>
    <w:lvl w:ilvl="1" w:tplc="6C7E79DE">
      <w:start w:val="1"/>
      <w:numFmt w:val="bullet"/>
      <w:lvlText w:val="o"/>
      <w:lvlJc w:val="left"/>
      <w:pPr>
        <w:tabs>
          <w:tab w:val="num" w:pos="1440"/>
        </w:tabs>
        <w:ind w:left="1440" w:hanging="360"/>
      </w:pPr>
      <w:rPr>
        <w:rFonts w:ascii="Courier New" w:hAnsi="Courier New"/>
      </w:rPr>
    </w:lvl>
    <w:lvl w:ilvl="2" w:tplc="CA0CA314">
      <w:start w:val="1"/>
      <w:numFmt w:val="bullet"/>
      <w:lvlText w:val=""/>
      <w:lvlJc w:val="left"/>
      <w:pPr>
        <w:tabs>
          <w:tab w:val="num" w:pos="2160"/>
        </w:tabs>
        <w:ind w:left="2160" w:hanging="360"/>
      </w:pPr>
      <w:rPr>
        <w:rFonts w:ascii="Wingdings" w:hAnsi="Wingdings"/>
      </w:rPr>
    </w:lvl>
    <w:lvl w:ilvl="3" w:tplc="E160D2E0">
      <w:start w:val="1"/>
      <w:numFmt w:val="bullet"/>
      <w:lvlText w:val=""/>
      <w:lvlJc w:val="left"/>
      <w:pPr>
        <w:tabs>
          <w:tab w:val="num" w:pos="2880"/>
        </w:tabs>
        <w:ind w:left="2880" w:hanging="360"/>
      </w:pPr>
      <w:rPr>
        <w:rFonts w:ascii="Symbol" w:hAnsi="Symbol"/>
      </w:rPr>
    </w:lvl>
    <w:lvl w:ilvl="4" w:tplc="939A2030">
      <w:start w:val="1"/>
      <w:numFmt w:val="bullet"/>
      <w:lvlText w:val="o"/>
      <w:lvlJc w:val="left"/>
      <w:pPr>
        <w:tabs>
          <w:tab w:val="num" w:pos="3600"/>
        </w:tabs>
        <w:ind w:left="3600" w:hanging="360"/>
      </w:pPr>
      <w:rPr>
        <w:rFonts w:ascii="Courier New" w:hAnsi="Courier New"/>
      </w:rPr>
    </w:lvl>
    <w:lvl w:ilvl="5" w:tplc="3C10A50C">
      <w:start w:val="1"/>
      <w:numFmt w:val="bullet"/>
      <w:lvlText w:val=""/>
      <w:lvlJc w:val="left"/>
      <w:pPr>
        <w:tabs>
          <w:tab w:val="num" w:pos="4320"/>
        </w:tabs>
        <w:ind w:left="4320" w:hanging="360"/>
      </w:pPr>
      <w:rPr>
        <w:rFonts w:ascii="Wingdings" w:hAnsi="Wingdings"/>
      </w:rPr>
    </w:lvl>
    <w:lvl w:ilvl="6" w:tplc="364A03A0">
      <w:start w:val="1"/>
      <w:numFmt w:val="bullet"/>
      <w:lvlText w:val=""/>
      <w:lvlJc w:val="left"/>
      <w:pPr>
        <w:tabs>
          <w:tab w:val="num" w:pos="5040"/>
        </w:tabs>
        <w:ind w:left="5040" w:hanging="360"/>
      </w:pPr>
      <w:rPr>
        <w:rFonts w:ascii="Symbol" w:hAnsi="Symbol"/>
      </w:rPr>
    </w:lvl>
    <w:lvl w:ilvl="7" w:tplc="52526C56">
      <w:start w:val="1"/>
      <w:numFmt w:val="bullet"/>
      <w:lvlText w:val="o"/>
      <w:lvlJc w:val="left"/>
      <w:pPr>
        <w:tabs>
          <w:tab w:val="num" w:pos="5760"/>
        </w:tabs>
        <w:ind w:left="5760" w:hanging="360"/>
      </w:pPr>
      <w:rPr>
        <w:rFonts w:ascii="Courier New" w:hAnsi="Courier New"/>
      </w:rPr>
    </w:lvl>
    <w:lvl w:ilvl="8" w:tplc="9C469E56">
      <w:start w:val="1"/>
      <w:numFmt w:val="bullet"/>
      <w:lvlText w:val=""/>
      <w:lvlJc w:val="left"/>
      <w:pPr>
        <w:tabs>
          <w:tab w:val="num" w:pos="6480"/>
        </w:tabs>
        <w:ind w:left="6480" w:hanging="360"/>
      </w:pPr>
      <w:rPr>
        <w:rFonts w:ascii="Wingdings" w:hAnsi="Wingdings"/>
      </w:rPr>
    </w:lvl>
  </w:abstractNum>
  <w:abstractNum w:abstractNumId="112" w15:restartNumberingAfterBreak="0">
    <w:nsid w:val="7DF62847"/>
    <w:multiLevelType w:val="hybridMultilevel"/>
    <w:tmpl w:val="7DF62847"/>
    <w:lvl w:ilvl="0" w:tplc="FF1205E8">
      <w:start w:val="1"/>
      <w:numFmt w:val="bullet"/>
      <w:lvlText w:val=""/>
      <w:lvlJc w:val="left"/>
      <w:pPr>
        <w:tabs>
          <w:tab w:val="num" w:pos="720"/>
        </w:tabs>
        <w:ind w:left="720" w:hanging="360"/>
      </w:pPr>
      <w:rPr>
        <w:rFonts w:ascii="Symbol" w:hAnsi="Symbol"/>
      </w:rPr>
    </w:lvl>
    <w:lvl w:ilvl="1" w:tplc="09240842">
      <w:start w:val="1"/>
      <w:numFmt w:val="bullet"/>
      <w:lvlText w:val="o"/>
      <w:lvlJc w:val="left"/>
      <w:pPr>
        <w:tabs>
          <w:tab w:val="num" w:pos="1440"/>
        </w:tabs>
        <w:ind w:left="1440" w:hanging="360"/>
      </w:pPr>
      <w:rPr>
        <w:rFonts w:ascii="Courier New" w:hAnsi="Courier New"/>
      </w:rPr>
    </w:lvl>
    <w:lvl w:ilvl="2" w:tplc="392E07FA">
      <w:start w:val="1"/>
      <w:numFmt w:val="bullet"/>
      <w:lvlText w:val=""/>
      <w:lvlJc w:val="left"/>
      <w:pPr>
        <w:tabs>
          <w:tab w:val="num" w:pos="2160"/>
        </w:tabs>
        <w:ind w:left="2160" w:hanging="360"/>
      </w:pPr>
      <w:rPr>
        <w:rFonts w:ascii="Wingdings" w:hAnsi="Wingdings"/>
      </w:rPr>
    </w:lvl>
    <w:lvl w:ilvl="3" w:tplc="7E807168">
      <w:start w:val="1"/>
      <w:numFmt w:val="bullet"/>
      <w:lvlText w:val=""/>
      <w:lvlJc w:val="left"/>
      <w:pPr>
        <w:tabs>
          <w:tab w:val="num" w:pos="2880"/>
        </w:tabs>
        <w:ind w:left="2880" w:hanging="360"/>
      </w:pPr>
      <w:rPr>
        <w:rFonts w:ascii="Symbol" w:hAnsi="Symbol"/>
      </w:rPr>
    </w:lvl>
    <w:lvl w:ilvl="4" w:tplc="0916FD66">
      <w:start w:val="1"/>
      <w:numFmt w:val="bullet"/>
      <w:lvlText w:val="o"/>
      <w:lvlJc w:val="left"/>
      <w:pPr>
        <w:tabs>
          <w:tab w:val="num" w:pos="3600"/>
        </w:tabs>
        <w:ind w:left="3600" w:hanging="360"/>
      </w:pPr>
      <w:rPr>
        <w:rFonts w:ascii="Courier New" w:hAnsi="Courier New"/>
      </w:rPr>
    </w:lvl>
    <w:lvl w:ilvl="5" w:tplc="B4E08148">
      <w:start w:val="1"/>
      <w:numFmt w:val="bullet"/>
      <w:lvlText w:val=""/>
      <w:lvlJc w:val="left"/>
      <w:pPr>
        <w:tabs>
          <w:tab w:val="num" w:pos="4320"/>
        </w:tabs>
        <w:ind w:left="4320" w:hanging="360"/>
      </w:pPr>
      <w:rPr>
        <w:rFonts w:ascii="Wingdings" w:hAnsi="Wingdings"/>
      </w:rPr>
    </w:lvl>
    <w:lvl w:ilvl="6" w:tplc="362A3306">
      <w:start w:val="1"/>
      <w:numFmt w:val="bullet"/>
      <w:lvlText w:val=""/>
      <w:lvlJc w:val="left"/>
      <w:pPr>
        <w:tabs>
          <w:tab w:val="num" w:pos="5040"/>
        </w:tabs>
        <w:ind w:left="5040" w:hanging="360"/>
      </w:pPr>
      <w:rPr>
        <w:rFonts w:ascii="Symbol" w:hAnsi="Symbol"/>
      </w:rPr>
    </w:lvl>
    <w:lvl w:ilvl="7" w:tplc="B4104558">
      <w:start w:val="1"/>
      <w:numFmt w:val="bullet"/>
      <w:lvlText w:val="o"/>
      <w:lvlJc w:val="left"/>
      <w:pPr>
        <w:tabs>
          <w:tab w:val="num" w:pos="5760"/>
        </w:tabs>
        <w:ind w:left="5760" w:hanging="360"/>
      </w:pPr>
      <w:rPr>
        <w:rFonts w:ascii="Courier New" w:hAnsi="Courier New"/>
      </w:rPr>
    </w:lvl>
    <w:lvl w:ilvl="8" w:tplc="D60AD7EC">
      <w:start w:val="1"/>
      <w:numFmt w:val="bullet"/>
      <w:lvlText w:val=""/>
      <w:lvlJc w:val="left"/>
      <w:pPr>
        <w:tabs>
          <w:tab w:val="num" w:pos="6480"/>
        </w:tabs>
        <w:ind w:left="6480" w:hanging="360"/>
      </w:pPr>
      <w:rPr>
        <w:rFonts w:ascii="Wingdings" w:hAnsi="Wingdings"/>
      </w:rPr>
    </w:lvl>
  </w:abstractNum>
  <w:abstractNum w:abstractNumId="113" w15:restartNumberingAfterBreak="0">
    <w:nsid w:val="7DF62848"/>
    <w:multiLevelType w:val="hybridMultilevel"/>
    <w:tmpl w:val="7DF62848"/>
    <w:lvl w:ilvl="0" w:tplc="AD42540A">
      <w:start w:val="1"/>
      <w:numFmt w:val="bullet"/>
      <w:lvlText w:val=""/>
      <w:lvlJc w:val="left"/>
      <w:pPr>
        <w:tabs>
          <w:tab w:val="num" w:pos="720"/>
        </w:tabs>
        <w:ind w:left="720" w:hanging="360"/>
      </w:pPr>
      <w:rPr>
        <w:rFonts w:ascii="Symbol" w:hAnsi="Symbol"/>
      </w:rPr>
    </w:lvl>
    <w:lvl w:ilvl="1" w:tplc="827C36E4">
      <w:start w:val="1"/>
      <w:numFmt w:val="bullet"/>
      <w:lvlText w:val="o"/>
      <w:lvlJc w:val="left"/>
      <w:pPr>
        <w:tabs>
          <w:tab w:val="num" w:pos="1440"/>
        </w:tabs>
        <w:ind w:left="1440" w:hanging="360"/>
      </w:pPr>
      <w:rPr>
        <w:rFonts w:ascii="Courier New" w:hAnsi="Courier New"/>
      </w:rPr>
    </w:lvl>
    <w:lvl w:ilvl="2" w:tplc="30D4AAA4">
      <w:start w:val="1"/>
      <w:numFmt w:val="bullet"/>
      <w:lvlText w:val=""/>
      <w:lvlJc w:val="left"/>
      <w:pPr>
        <w:tabs>
          <w:tab w:val="num" w:pos="2160"/>
        </w:tabs>
        <w:ind w:left="2160" w:hanging="360"/>
      </w:pPr>
      <w:rPr>
        <w:rFonts w:ascii="Wingdings" w:hAnsi="Wingdings"/>
      </w:rPr>
    </w:lvl>
    <w:lvl w:ilvl="3" w:tplc="087A78A4">
      <w:start w:val="1"/>
      <w:numFmt w:val="bullet"/>
      <w:lvlText w:val=""/>
      <w:lvlJc w:val="left"/>
      <w:pPr>
        <w:tabs>
          <w:tab w:val="num" w:pos="2880"/>
        </w:tabs>
        <w:ind w:left="2880" w:hanging="360"/>
      </w:pPr>
      <w:rPr>
        <w:rFonts w:ascii="Symbol" w:hAnsi="Symbol"/>
      </w:rPr>
    </w:lvl>
    <w:lvl w:ilvl="4" w:tplc="C3C63676">
      <w:start w:val="1"/>
      <w:numFmt w:val="bullet"/>
      <w:lvlText w:val="o"/>
      <w:lvlJc w:val="left"/>
      <w:pPr>
        <w:tabs>
          <w:tab w:val="num" w:pos="3600"/>
        </w:tabs>
        <w:ind w:left="3600" w:hanging="360"/>
      </w:pPr>
      <w:rPr>
        <w:rFonts w:ascii="Courier New" w:hAnsi="Courier New"/>
      </w:rPr>
    </w:lvl>
    <w:lvl w:ilvl="5" w:tplc="D4FAF6F8">
      <w:start w:val="1"/>
      <w:numFmt w:val="bullet"/>
      <w:lvlText w:val=""/>
      <w:lvlJc w:val="left"/>
      <w:pPr>
        <w:tabs>
          <w:tab w:val="num" w:pos="4320"/>
        </w:tabs>
        <w:ind w:left="4320" w:hanging="360"/>
      </w:pPr>
      <w:rPr>
        <w:rFonts w:ascii="Wingdings" w:hAnsi="Wingdings"/>
      </w:rPr>
    </w:lvl>
    <w:lvl w:ilvl="6" w:tplc="4F20F448">
      <w:start w:val="1"/>
      <w:numFmt w:val="bullet"/>
      <w:lvlText w:val=""/>
      <w:lvlJc w:val="left"/>
      <w:pPr>
        <w:tabs>
          <w:tab w:val="num" w:pos="5040"/>
        </w:tabs>
        <w:ind w:left="5040" w:hanging="360"/>
      </w:pPr>
      <w:rPr>
        <w:rFonts w:ascii="Symbol" w:hAnsi="Symbol"/>
      </w:rPr>
    </w:lvl>
    <w:lvl w:ilvl="7" w:tplc="20769F94">
      <w:start w:val="1"/>
      <w:numFmt w:val="bullet"/>
      <w:lvlText w:val="o"/>
      <w:lvlJc w:val="left"/>
      <w:pPr>
        <w:tabs>
          <w:tab w:val="num" w:pos="5760"/>
        </w:tabs>
        <w:ind w:left="5760" w:hanging="360"/>
      </w:pPr>
      <w:rPr>
        <w:rFonts w:ascii="Courier New" w:hAnsi="Courier New"/>
      </w:rPr>
    </w:lvl>
    <w:lvl w:ilvl="8" w:tplc="88021F92">
      <w:start w:val="1"/>
      <w:numFmt w:val="bullet"/>
      <w:lvlText w:val=""/>
      <w:lvlJc w:val="left"/>
      <w:pPr>
        <w:tabs>
          <w:tab w:val="num" w:pos="6480"/>
        </w:tabs>
        <w:ind w:left="6480" w:hanging="360"/>
      </w:pPr>
      <w:rPr>
        <w:rFonts w:ascii="Wingdings" w:hAnsi="Wingdings"/>
      </w:rPr>
    </w:lvl>
  </w:abstractNum>
  <w:abstractNum w:abstractNumId="114" w15:restartNumberingAfterBreak="0">
    <w:nsid w:val="7DF62849"/>
    <w:multiLevelType w:val="hybridMultilevel"/>
    <w:tmpl w:val="7DF62849"/>
    <w:lvl w:ilvl="0" w:tplc="0C2E95C0">
      <w:start w:val="1"/>
      <w:numFmt w:val="bullet"/>
      <w:lvlText w:val=""/>
      <w:lvlJc w:val="left"/>
      <w:pPr>
        <w:tabs>
          <w:tab w:val="num" w:pos="720"/>
        </w:tabs>
        <w:ind w:left="720" w:hanging="360"/>
      </w:pPr>
      <w:rPr>
        <w:rFonts w:ascii="Symbol" w:hAnsi="Symbol"/>
      </w:rPr>
    </w:lvl>
    <w:lvl w:ilvl="1" w:tplc="89BED1DA">
      <w:start w:val="1"/>
      <w:numFmt w:val="bullet"/>
      <w:lvlText w:val="o"/>
      <w:lvlJc w:val="left"/>
      <w:pPr>
        <w:tabs>
          <w:tab w:val="num" w:pos="1440"/>
        </w:tabs>
        <w:ind w:left="1440" w:hanging="360"/>
      </w:pPr>
      <w:rPr>
        <w:rFonts w:ascii="Courier New" w:hAnsi="Courier New"/>
      </w:rPr>
    </w:lvl>
    <w:lvl w:ilvl="2" w:tplc="2ADEE438">
      <w:start w:val="1"/>
      <w:numFmt w:val="bullet"/>
      <w:lvlText w:val=""/>
      <w:lvlJc w:val="left"/>
      <w:pPr>
        <w:tabs>
          <w:tab w:val="num" w:pos="2160"/>
        </w:tabs>
        <w:ind w:left="2160" w:hanging="360"/>
      </w:pPr>
      <w:rPr>
        <w:rFonts w:ascii="Wingdings" w:hAnsi="Wingdings"/>
      </w:rPr>
    </w:lvl>
    <w:lvl w:ilvl="3" w:tplc="F71A3B12">
      <w:start w:val="1"/>
      <w:numFmt w:val="bullet"/>
      <w:lvlText w:val=""/>
      <w:lvlJc w:val="left"/>
      <w:pPr>
        <w:tabs>
          <w:tab w:val="num" w:pos="2880"/>
        </w:tabs>
        <w:ind w:left="2880" w:hanging="360"/>
      </w:pPr>
      <w:rPr>
        <w:rFonts w:ascii="Symbol" w:hAnsi="Symbol"/>
      </w:rPr>
    </w:lvl>
    <w:lvl w:ilvl="4" w:tplc="73CCBD14">
      <w:start w:val="1"/>
      <w:numFmt w:val="bullet"/>
      <w:lvlText w:val="o"/>
      <w:lvlJc w:val="left"/>
      <w:pPr>
        <w:tabs>
          <w:tab w:val="num" w:pos="3600"/>
        </w:tabs>
        <w:ind w:left="3600" w:hanging="360"/>
      </w:pPr>
      <w:rPr>
        <w:rFonts w:ascii="Courier New" w:hAnsi="Courier New"/>
      </w:rPr>
    </w:lvl>
    <w:lvl w:ilvl="5" w:tplc="58A4F4FA">
      <w:start w:val="1"/>
      <w:numFmt w:val="bullet"/>
      <w:lvlText w:val=""/>
      <w:lvlJc w:val="left"/>
      <w:pPr>
        <w:tabs>
          <w:tab w:val="num" w:pos="4320"/>
        </w:tabs>
        <w:ind w:left="4320" w:hanging="360"/>
      </w:pPr>
      <w:rPr>
        <w:rFonts w:ascii="Wingdings" w:hAnsi="Wingdings"/>
      </w:rPr>
    </w:lvl>
    <w:lvl w:ilvl="6" w:tplc="A99C7716">
      <w:start w:val="1"/>
      <w:numFmt w:val="bullet"/>
      <w:lvlText w:val=""/>
      <w:lvlJc w:val="left"/>
      <w:pPr>
        <w:tabs>
          <w:tab w:val="num" w:pos="5040"/>
        </w:tabs>
        <w:ind w:left="5040" w:hanging="360"/>
      </w:pPr>
      <w:rPr>
        <w:rFonts w:ascii="Symbol" w:hAnsi="Symbol"/>
      </w:rPr>
    </w:lvl>
    <w:lvl w:ilvl="7" w:tplc="23EA3306">
      <w:start w:val="1"/>
      <w:numFmt w:val="bullet"/>
      <w:lvlText w:val="o"/>
      <w:lvlJc w:val="left"/>
      <w:pPr>
        <w:tabs>
          <w:tab w:val="num" w:pos="5760"/>
        </w:tabs>
        <w:ind w:left="5760" w:hanging="360"/>
      </w:pPr>
      <w:rPr>
        <w:rFonts w:ascii="Courier New" w:hAnsi="Courier New"/>
      </w:rPr>
    </w:lvl>
    <w:lvl w:ilvl="8" w:tplc="DAC09CFC">
      <w:start w:val="1"/>
      <w:numFmt w:val="bullet"/>
      <w:lvlText w:val=""/>
      <w:lvlJc w:val="left"/>
      <w:pPr>
        <w:tabs>
          <w:tab w:val="num" w:pos="6480"/>
        </w:tabs>
        <w:ind w:left="6480" w:hanging="360"/>
      </w:pPr>
      <w:rPr>
        <w:rFonts w:ascii="Wingdings" w:hAnsi="Wingdings"/>
      </w:rPr>
    </w:lvl>
  </w:abstractNum>
  <w:abstractNum w:abstractNumId="115" w15:restartNumberingAfterBreak="0">
    <w:nsid w:val="7DF6284A"/>
    <w:multiLevelType w:val="hybridMultilevel"/>
    <w:tmpl w:val="7DF6284A"/>
    <w:lvl w:ilvl="0" w:tplc="92762D30">
      <w:start w:val="1"/>
      <w:numFmt w:val="bullet"/>
      <w:lvlText w:val=""/>
      <w:lvlJc w:val="left"/>
      <w:pPr>
        <w:tabs>
          <w:tab w:val="num" w:pos="720"/>
        </w:tabs>
        <w:ind w:left="720" w:hanging="360"/>
      </w:pPr>
      <w:rPr>
        <w:rFonts w:ascii="Symbol" w:hAnsi="Symbol"/>
      </w:rPr>
    </w:lvl>
    <w:lvl w:ilvl="1" w:tplc="04FEFD34">
      <w:start w:val="1"/>
      <w:numFmt w:val="bullet"/>
      <w:lvlText w:val="o"/>
      <w:lvlJc w:val="left"/>
      <w:pPr>
        <w:tabs>
          <w:tab w:val="num" w:pos="1440"/>
        </w:tabs>
        <w:ind w:left="1440" w:hanging="360"/>
      </w:pPr>
      <w:rPr>
        <w:rFonts w:ascii="Courier New" w:hAnsi="Courier New"/>
      </w:rPr>
    </w:lvl>
    <w:lvl w:ilvl="2" w:tplc="6B866F98">
      <w:start w:val="1"/>
      <w:numFmt w:val="bullet"/>
      <w:lvlText w:val=""/>
      <w:lvlJc w:val="left"/>
      <w:pPr>
        <w:tabs>
          <w:tab w:val="num" w:pos="2160"/>
        </w:tabs>
        <w:ind w:left="2160" w:hanging="360"/>
      </w:pPr>
      <w:rPr>
        <w:rFonts w:ascii="Wingdings" w:hAnsi="Wingdings"/>
      </w:rPr>
    </w:lvl>
    <w:lvl w:ilvl="3" w:tplc="80A485A4">
      <w:start w:val="1"/>
      <w:numFmt w:val="bullet"/>
      <w:lvlText w:val=""/>
      <w:lvlJc w:val="left"/>
      <w:pPr>
        <w:tabs>
          <w:tab w:val="num" w:pos="2880"/>
        </w:tabs>
        <w:ind w:left="2880" w:hanging="360"/>
      </w:pPr>
      <w:rPr>
        <w:rFonts w:ascii="Symbol" w:hAnsi="Symbol"/>
      </w:rPr>
    </w:lvl>
    <w:lvl w:ilvl="4" w:tplc="82DA553E">
      <w:start w:val="1"/>
      <w:numFmt w:val="bullet"/>
      <w:lvlText w:val="o"/>
      <w:lvlJc w:val="left"/>
      <w:pPr>
        <w:tabs>
          <w:tab w:val="num" w:pos="3600"/>
        </w:tabs>
        <w:ind w:left="3600" w:hanging="360"/>
      </w:pPr>
      <w:rPr>
        <w:rFonts w:ascii="Courier New" w:hAnsi="Courier New"/>
      </w:rPr>
    </w:lvl>
    <w:lvl w:ilvl="5" w:tplc="AF50322C">
      <w:start w:val="1"/>
      <w:numFmt w:val="bullet"/>
      <w:lvlText w:val=""/>
      <w:lvlJc w:val="left"/>
      <w:pPr>
        <w:tabs>
          <w:tab w:val="num" w:pos="4320"/>
        </w:tabs>
        <w:ind w:left="4320" w:hanging="360"/>
      </w:pPr>
      <w:rPr>
        <w:rFonts w:ascii="Wingdings" w:hAnsi="Wingdings"/>
      </w:rPr>
    </w:lvl>
    <w:lvl w:ilvl="6" w:tplc="32729554">
      <w:start w:val="1"/>
      <w:numFmt w:val="bullet"/>
      <w:lvlText w:val=""/>
      <w:lvlJc w:val="left"/>
      <w:pPr>
        <w:tabs>
          <w:tab w:val="num" w:pos="5040"/>
        </w:tabs>
        <w:ind w:left="5040" w:hanging="360"/>
      </w:pPr>
      <w:rPr>
        <w:rFonts w:ascii="Symbol" w:hAnsi="Symbol"/>
      </w:rPr>
    </w:lvl>
    <w:lvl w:ilvl="7" w:tplc="543275D0">
      <w:start w:val="1"/>
      <w:numFmt w:val="bullet"/>
      <w:lvlText w:val="o"/>
      <w:lvlJc w:val="left"/>
      <w:pPr>
        <w:tabs>
          <w:tab w:val="num" w:pos="5760"/>
        </w:tabs>
        <w:ind w:left="5760" w:hanging="360"/>
      </w:pPr>
      <w:rPr>
        <w:rFonts w:ascii="Courier New" w:hAnsi="Courier New"/>
      </w:rPr>
    </w:lvl>
    <w:lvl w:ilvl="8" w:tplc="453A1EE0">
      <w:start w:val="1"/>
      <w:numFmt w:val="bullet"/>
      <w:lvlText w:val=""/>
      <w:lvlJc w:val="left"/>
      <w:pPr>
        <w:tabs>
          <w:tab w:val="num" w:pos="6480"/>
        </w:tabs>
        <w:ind w:left="6480" w:hanging="360"/>
      </w:pPr>
      <w:rPr>
        <w:rFonts w:ascii="Wingdings" w:hAnsi="Wingdings"/>
      </w:rPr>
    </w:lvl>
  </w:abstractNum>
  <w:abstractNum w:abstractNumId="116" w15:restartNumberingAfterBreak="0">
    <w:nsid w:val="7DF6284B"/>
    <w:multiLevelType w:val="hybridMultilevel"/>
    <w:tmpl w:val="7DF6284B"/>
    <w:lvl w:ilvl="0" w:tplc="E84A0738">
      <w:start w:val="1"/>
      <w:numFmt w:val="bullet"/>
      <w:lvlText w:val=""/>
      <w:lvlJc w:val="left"/>
      <w:pPr>
        <w:tabs>
          <w:tab w:val="num" w:pos="720"/>
        </w:tabs>
        <w:ind w:left="720" w:hanging="360"/>
      </w:pPr>
      <w:rPr>
        <w:rFonts w:ascii="Symbol" w:hAnsi="Symbol"/>
      </w:rPr>
    </w:lvl>
    <w:lvl w:ilvl="1" w:tplc="31F01380">
      <w:start w:val="1"/>
      <w:numFmt w:val="bullet"/>
      <w:lvlText w:val="o"/>
      <w:lvlJc w:val="left"/>
      <w:pPr>
        <w:tabs>
          <w:tab w:val="num" w:pos="1440"/>
        </w:tabs>
        <w:ind w:left="1440" w:hanging="360"/>
      </w:pPr>
      <w:rPr>
        <w:rFonts w:ascii="Courier New" w:hAnsi="Courier New"/>
      </w:rPr>
    </w:lvl>
    <w:lvl w:ilvl="2" w:tplc="595812AA">
      <w:start w:val="1"/>
      <w:numFmt w:val="bullet"/>
      <w:lvlText w:val=""/>
      <w:lvlJc w:val="left"/>
      <w:pPr>
        <w:tabs>
          <w:tab w:val="num" w:pos="2160"/>
        </w:tabs>
        <w:ind w:left="2160" w:hanging="360"/>
      </w:pPr>
      <w:rPr>
        <w:rFonts w:ascii="Wingdings" w:hAnsi="Wingdings"/>
      </w:rPr>
    </w:lvl>
    <w:lvl w:ilvl="3" w:tplc="55FC00AC">
      <w:start w:val="1"/>
      <w:numFmt w:val="bullet"/>
      <w:lvlText w:val=""/>
      <w:lvlJc w:val="left"/>
      <w:pPr>
        <w:tabs>
          <w:tab w:val="num" w:pos="2880"/>
        </w:tabs>
        <w:ind w:left="2880" w:hanging="360"/>
      </w:pPr>
      <w:rPr>
        <w:rFonts w:ascii="Symbol" w:hAnsi="Symbol"/>
      </w:rPr>
    </w:lvl>
    <w:lvl w:ilvl="4" w:tplc="3050FBC4">
      <w:start w:val="1"/>
      <w:numFmt w:val="bullet"/>
      <w:lvlText w:val="o"/>
      <w:lvlJc w:val="left"/>
      <w:pPr>
        <w:tabs>
          <w:tab w:val="num" w:pos="3600"/>
        </w:tabs>
        <w:ind w:left="3600" w:hanging="360"/>
      </w:pPr>
      <w:rPr>
        <w:rFonts w:ascii="Courier New" w:hAnsi="Courier New"/>
      </w:rPr>
    </w:lvl>
    <w:lvl w:ilvl="5" w:tplc="15384BA0">
      <w:start w:val="1"/>
      <w:numFmt w:val="bullet"/>
      <w:lvlText w:val=""/>
      <w:lvlJc w:val="left"/>
      <w:pPr>
        <w:tabs>
          <w:tab w:val="num" w:pos="4320"/>
        </w:tabs>
        <w:ind w:left="4320" w:hanging="360"/>
      </w:pPr>
      <w:rPr>
        <w:rFonts w:ascii="Wingdings" w:hAnsi="Wingdings"/>
      </w:rPr>
    </w:lvl>
    <w:lvl w:ilvl="6" w:tplc="8DA8E08E">
      <w:start w:val="1"/>
      <w:numFmt w:val="bullet"/>
      <w:lvlText w:val=""/>
      <w:lvlJc w:val="left"/>
      <w:pPr>
        <w:tabs>
          <w:tab w:val="num" w:pos="5040"/>
        </w:tabs>
        <w:ind w:left="5040" w:hanging="360"/>
      </w:pPr>
      <w:rPr>
        <w:rFonts w:ascii="Symbol" w:hAnsi="Symbol"/>
      </w:rPr>
    </w:lvl>
    <w:lvl w:ilvl="7" w:tplc="4CAE39A0">
      <w:start w:val="1"/>
      <w:numFmt w:val="bullet"/>
      <w:lvlText w:val="o"/>
      <w:lvlJc w:val="left"/>
      <w:pPr>
        <w:tabs>
          <w:tab w:val="num" w:pos="5760"/>
        </w:tabs>
        <w:ind w:left="5760" w:hanging="360"/>
      </w:pPr>
      <w:rPr>
        <w:rFonts w:ascii="Courier New" w:hAnsi="Courier New"/>
      </w:rPr>
    </w:lvl>
    <w:lvl w:ilvl="8" w:tplc="020E0AF2">
      <w:start w:val="1"/>
      <w:numFmt w:val="bullet"/>
      <w:lvlText w:val=""/>
      <w:lvlJc w:val="left"/>
      <w:pPr>
        <w:tabs>
          <w:tab w:val="num" w:pos="6480"/>
        </w:tabs>
        <w:ind w:left="6480" w:hanging="360"/>
      </w:pPr>
      <w:rPr>
        <w:rFonts w:ascii="Wingdings" w:hAnsi="Wingdings"/>
      </w:rPr>
    </w:lvl>
  </w:abstractNum>
  <w:abstractNum w:abstractNumId="117" w15:restartNumberingAfterBreak="0">
    <w:nsid w:val="7DF6284C"/>
    <w:multiLevelType w:val="hybridMultilevel"/>
    <w:tmpl w:val="7DF6284C"/>
    <w:lvl w:ilvl="0" w:tplc="7688B92A">
      <w:start w:val="1"/>
      <w:numFmt w:val="bullet"/>
      <w:lvlText w:val=""/>
      <w:lvlJc w:val="left"/>
      <w:pPr>
        <w:tabs>
          <w:tab w:val="num" w:pos="720"/>
        </w:tabs>
        <w:ind w:left="720" w:hanging="360"/>
      </w:pPr>
      <w:rPr>
        <w:rFonts w:ascii="Symbol" w:hAnsi="Symbol"/>
      </w:rPr>
    </w:lvl>
    <w:lvl w:ilvl="1" w:tplc="F05EFDC6">
      <w:start w:val="1"/>
      <w:numFmt w:val="bullet"/>
      <w:lvlText w:val="o"/>
      <w:lvlJc w:val="left"/>
      <w:pPr>
        <w:tabs>
          <w:tab w:val="num" w:pos="1440"/>
        </w:tabs>
        <w:ind w:left="1440" w:hanging="360"/>
      </w:pPr>
      <w:rPr>
        <w:rFonts w:ascii="Courier New" w:hAnsi="Courier New"/>
      </w:rPr>
    </w:lvl>
    <w:lvl w:ilvl="2" w:tplc="2F7277AC">
      <w:start w:val="1"/>
      <w:numFmt w:val="bullet"/>
      <w:lvlText w:val=""/>
      <w:lvlJc w:val="left"/>
      <w:pPr>
        <w:tabs>
          <w:tab w:val="num" w:pos="2160"/>
        </w:tabs>
        <w:ind w:left="2160" w:hanging="360"/>
      </w:pPr>
      <w:rPr>
        <w:rFonts w:ascii="Wingdings" w:hAnsi="Wingdings"/>
      </w:rPr>
    </w:lvl>
    <w:lvl w:ilvl="3" w:tplc="640815DA">
      <w:start w:val="1"/>
      <w:numFmt w:val="bullet"/>
      <w:lvlText w:val=""/>
      <w:lvlJc w:val="left"/>
      <w:pPr>
        <w:tabs>
          <w:tab w:val="num" w:pos="2880"/>
        </w:tabs>
        <w:ind w:left="2880" w:hanging="360"/>
      </w:pPr>
      <w:rPr>
        <w:rFonts w:ascii="Symbol" w:hAnsi="Symbol"/>
      </w:rPr>
    </w:lvl>
    <w:lvl w:ilvl="4" w:tplc="99747F92">
      <w:start w:val="1"/>
      <w:numFmt w:val="bullet"/>
      <w:lvlText w:val="o"/>
      <w:lvlJc w:val="left"/>
      <w:pPr>
        <w:tabs>
          <w:tab w:val="num" w:pos="3600"/>
        </w:tabs>
        <w:ind w:left="3600" w:hanging="360"/>
      </w:pPr>
      <w:rPr>
        <w:rFonts w:ascii="Courier New" w:hAnsi="Courier New"/>
      </w:rPr>
    </w:lvl>
    <w:lvl w:ilvl="5" w:tplc="633C6FEC">
      <w:start w:val="1"/>
      <w:numFmt w:val="bullet"/>
      <w:lvlText w:val=""/>
      <w:lvlJc w:val="left"/>
      <w:pPr>
        <w:tabs>
          <w:tab w:val="num" w:pos="4320"/>
        </w:tabs>
        <w:ind w:left="4320" w:hanging="360"/>
      </w:pPr>
      <w:rPr>
        <w:rFonts w:ascii="Wingdings" w:hAnsi="Wingdings"/>
      </w:rPr>
    </w:lvl>
    <w:lvl w:ilvl="6" w:tplc="1C846290">
      <w:start w:val="1"/>
      <w:numFmt w:val="bullet"/>
      <w:lvlText w:val=""/>
      <w:lvlJc w:val="left"/>
      <w:pPr>
        <w:tabs>
          <w:tab w:val="num" w:pos="5040"/>
        </w:tabs>
        <w:ind w:left="5040" w:hanging="360"/>
      </w:pPr>
      <w:rPr>
        <w:rFonts w:ascii="Symbol" w:hAnsi="Symbol"/>
      </w:rPr>
    </w:lvl>
    <w:lvl w:ilvl="7" w:tplc="BCDA66C6">
      <w:start w:val="1"/>
      <w:numFmt w:val="bullet"/>
      <w:lvlText w:val="o"/>
      <w:lvlJc w:val="left"/>
      <w:pPr>
        <w:tabs>
          <w:tab w:val="num" w:pos="5760"/>
        </w:tabs>
        <w:ind w:left="5760" w:hanging="360"/>
      </w:pPr>
      <w:rPr>
        <w:rFonts w:ascii="Courier New" w:hAnsi="Courier New"/>
      </w:rPr>
    </w:lvl>
    <w:lvl w:ilvl="8" w:tplc="37368B00">
      <w:start w:val="1"/>
      <w:numFmt w:val="bullet"/>
      <w:lvlText w:val=""/>
      <w:lvlJc w:val="left"/>
      <w:pPr>
        <w:tabs>
          <w:tab w:val="num" w:pos="6480"/>
        </w:tabs>
        <w:ind w:left="6480" w:hanging="360"/>
      </w:pPr>
      <w:rPr>
        <w:rFonts w:ascii="Wingdings" w:hAnsi="Wingdings"/>
      </w:rPr>
    </w:lvl>
  </w:abstractNum>
  <w:abstractNum w:abstractNumId="118" w15:restartNumberingAfterBreak="0">
    <w:nsid w:val="7DF6284D"/>
    <w:multiLevelType w:val="hybridMultilevel"/>
    <w:tmpl w:val="7DF6284D"/>
    <w:lvl w:ilvl="0" w:tplc="C6FA0D0A">
      <w:start w:val="1"/>
      <w:numFmt w:val="bullet"/>
      <w:lvlText w:val=""/>
      <w:lvlJc w:val="left"/>
      <w:pPr>
        <w:tabs>
          <w:tab w:val="num" w:pos="720"/>
        </w:tabs>
        <w:ind w:left="720" w:hanging="360"/>
      </w:pPr>
      <w:rPr>
        <w:rFonts w:ascii="Symbol" w:hAnsi="Symbol"/>
      </w:rPr>
    </w:lvl>
    <w:lvl w:ilvl="1" w:tplc="B32E9B5E">
      <w:start w:val="1"/>
      <w:numFmt w:val="bullet"/>
      <w:lvlText w:val="o"/>
      <w:lvlJc w:val="left"/>
      <w:pPr>
        <w:tabs>
          <w:tab w:val="num" w:pos="1440"/>
        </w:tabs>
        <w:ind w:left="1440" w:hanging="360"/>
      </w:pPr>
      <w:rPr>
        <w:rFonts w:ascii="Courier New" w:hAnsi="Courier New"/>
      </w:rPr>
    </w:lvl>
    <w:lvl w:ilvl="2" w:tplc="CFACA64A">
      <w:start w:val="1"/>
      <w:numFmt w:val="bullet"/>
      <w:lvlText w:val=""/>
      <w:lvlJc w:val="left"/>
      <w:pPr>
        <w:tabs>
          <w:tab w:val="num" w:pos="2160"/>
        </w:tabs>
        <w:ind w:left="2160" w:hanging="360"/>
      </w:pPr>
      <w:rPr>
        <w:rFonts w:ascii="Wingdings" w:hAnsi="Wingdings"/>
      </w:rPr>
    </w:lvl>
    <w:lvl w:ilvl="3" w:tplc="0F20B61C">
      <w:start w:val="1"/>
      <w:numFmt w:val="bullet"/>
      <w:lvlText w:val=""/>
      <w:lvlJc w:val="left"/>
      <w:pPr>
        <w:tabs>
          <w:tab w:val="num" w:pos="2880"/>
        </w:tabs>
        <w:ind w:left="2880" w:hanging="360"/>
      </w:pPr>
      <w:rPr>
        <w:rFonts w:ascii="Symbol" w:hAnsi="Symbol"/>
      </w:rPr>
    </w:lvl>
    <w:lvl w:ilvl="4" w:tplc="E5D47790">
      <w:start w:val="1"/>
      <w:numFmt w:val="bullet"/>
      <w:lvlText w:val="o"/>
      <w:lvlJc w:val="left"/>
      <w:pPr>
        <w:tabs>
          <w:tab w:val="num" w:pos="3600"/>
        </w:tabs>
        <w:ind w:left="3600" w:hanging="360"/>
      </w:pPr>
      <w:rPr>
        <w:rFonts w:ascii="Courier New" w:hAnsi="Courier New"/>
      </w:rPr>
    </w:lvl>
    <w:lvl w:ilvl="5" w:tplc="40403208">
      <w:start w:val="1"/>
      <w:numFmt w:val="bullet"/>
      <w:lvlText w:val=""/>
      <w:lvlJc w:val="left"/>
      <w:pPr>
        <w:tabs>
          <w:tab w:val="num" w:pos="4320"/>
        </w:tabs>
        <w:ind w:left="4320" w:hanging="360"/>
      </w:pPr>
      <w:rPr>
        <w:rFonts w:ascii="Wingdings" w:hAnsi="Wingdings"/>
      </w:rPr>
    </w:lvl>
    <w:lvl w:ilvl="6" w:tplc="AB52F690">
      <w:start w:val="1"/>
      <w:numFmt w:val="bullet"/>
      <w:lvlText w:val=""/>
      <w:lvlJc w:val="left"/>
      <w:pPr>
        <w:tabs>
          <w:tab w:val="num" w:pos="5040"/>
        </w:tabs>
        <w:ind w:left="5040" w:hanging="360"/>
      </w:pPr>
      <w:rPr>
        <w:rFonts w:ascii="Symbol" w:hAnsi="Symbol"/>
      </w:rPr>
    </w:lvl>
    <w:lvl w:ilvl="7" w:tplc="7C460ADC">
      <w:start w:val="1"/>
      <w:numFmt w:val="bullet"/>
      <w:lvlText w:val="o"/>
      <w:lvlJc w:val="left"/>
      <w:pPr>
        <w:tabs>
          <w:tab w:val="num" w:pos="5760"/>
        </w:tabs>
        <w:ind w:left="5760" w:hanging="360"/>
      </w:pPr>
      <w:rPr>
        <w:rFonts w:ascii="Courier New" w:hAnsi="Courier New"/>
      </w:rPr>
    </w:lvl>
    <w:lvl w:ilvl="8" w:tplc="FCE217A2">
      <w:start w:val="1"/>
      <w:numFmt w:val="bullet"/>
      <w:lvlText w:val=""/>
      <w:lvlJc w:val="left"/>
      <w:pPr>
        <w:tabs>
          <w:tab w:val="num" w:pos="6480"/>
        </w:tabs>
        <w:ind w:left="6480" w:hanging="360"/>
      </w:pPr>
      <w:rPr>
        <w:rFonts w:ascii="Wingdings" w:hAnsi="Wingdings"/>
      </w:rPr>
    </w:lvl>
  </w:abstractNum>
  <w:abstractNum w:abstractNumId="119" w15:restartNumberingAfterBreak="0">
    <w:nsid w:val="7DF6284E"/>
    <w:multiLevelType w:val="hybridMultilevel"/>
    <w:tmpl w:val="7DF6284E"/>
    <w:lvl w:ilvl="0" w:tplc="F126C3CE">
      <w:start w:val="1"/>
      <w:numFmt w:val="bullet"/>
      <w:lvlText w:val=""/>
      <w:lvlJc w:val="left"/>
      <w:pPr>
        <w:tabs>
          <w:tab w:val="num" w:pos="360"/>
        </w:tabs>
        <w:ind w:left="360" w:hanging="360"/>
      </w:pPr>
      <w:rPr>
        <w:rFonts w:ascii="Symbol" w:hAnsi="Symbol"/>
      </w:rPr>
    </w:lvl>
    <w:lvl w:ilvl="1" w:tplc="31AE3A2E">
      <w:start w:val="1"/>
      <w:numFmt w:val="bullet"/>
      <w:lvlText w:val="o"/>
      <w:lvlJc w:val="left"/>
      <w:pPr>
        <w:tabs>
          <w:tab w:val="num" w:pos="1080"/>
        </w:tabs>
        <w:ind w:left="1080" w:hanging="360"/>
      </w:pPr>
      <w:rPr>
        <w:rFonts w:ascii="Courier New" w:hAnsi="Courier New"/>
      </w:rPr>
    </w:lvl>
    <w:lvl w:ilvl="2" w:tplc="5A84F642">
      <w:start w:val="1"/>
      <w:numFmt w:val="bullet"/>
      <w:lvlText w:val=""/>
      <w:lvlJc w:val="left"/>
      <w:pPr>
        <w:tabs>
          <w:tab w:val="num" w:pos="1800"/>
        </w:tabs>
        <w:ind w:left="1800" w:hanging="360"/>
      </w:pPr>
      <w:rPr>
        <w:rFonts w:ascii="Wingdings" w:hAnsi="Wingdings"/>
      </w:rPr>
    </w:lvl>
    <w:lvl w:ilvl="3" w:tplc="E8269D0E">
      <w:start w:val="1"/>
      <w:numFmt w:val="bullet"/>
      <w:lvlText w:val=""/>
      <w:lvlJc w:val="left"/>
      <w:pPr>
        <w:tabs>
          <w:tab w:val="num" w:pos="2520"/>
        </w:tabs>
        <w:ind w:left="2520" w:hanging="360"/>
      </w:pPr>
      <w:rPr>
        <w:rFonts w:ascii="Symbol" w:hAnsi="Symbol"/>
      </w:rPr>
    </w:lvl>
    <w:lvl w:ilvl="4" w:tplc="A5482AAA">
      <w:start w:val="1"/>
      <w:numFmt w:val="bullet"/>
      <w:lvlText w:val="o"/>
      <w:lvlJc w:val="left"/>
      <w:pPr>
        <w:tabs>
          <w:tab w:val="num" w:pos="3240"/>
        </w:tabs>
        <w:ind w:left="3240" w:hanging="360"/>
      </w:pPr>
      <w:rPr>
        <w:rFonts w:ascii="Courier New" w:hAnsi="Courier New"/>
      </w:rPr>
    </w:lvl>
    <w:lvl w:ilvl="5" w:tplc="145C4B0E">
      <w:start w:val="1"/>
      <w:numFmt w:val="bullet"/>
      <w:lvlText w:val=""/>
      <w:lvlJc w:val="left"/>
      <w:pPr>
        <w:tabs>
          <w:tab w:val="num" w:pos="3960"/>
        </w:tabs>
        <w:ind w:left="3960" w:hanging="360"/>
      </w:pPr>
      <w:rPr>
        <w:rFonts w:ascii="Wingdings" w:hAnsi="Wingdings"/>
      </w:rPr>
    </w:lvl>
    <w:lvl w:ilvl="6" w:tplc="B08EE8D4">
      <w:start w:val="1"/>
      <w:numFmt w:val="bullet"/>
      <w:lvlText w:val=""/>
      <w:lvlJc w:val="left"/>
      <w:pPr>
        <w:tabs>
          <w:tab w:val="num" w:pos="4680"/>
        </w:tabs>
        <w:ind w:left="4680" w:hanging="360"/>
      </w:pPr>
      <w:rPr>
        <w:rFonts w:ascii="Symbol" w:hAnsi="Symbol"/>
      </w:rPr>
    </w:lvl>
    <w:lvl w:ilvl="7" w:tplc="8B2CAB58">
      <w:start w:val="1"/>
      <w:numFmt w:val="bullet"/>
      <w:lvlText w:val="o"/>
      <w:lvlJc w:val="left"/>
      <w:pPr>
        <w:tabs>
          <w:tab w:val="num" w:pos="5400"/>
        </w:tabs>
        <w:ind w:left="5400" w:hanging="360"/>
      </w:pPr>
      <w:rPr>
        <w:rFonts w:ascii="Courier New" w:hAnsi="Courier New"/>
      </w:rPr>
    </w:lvl>
    <w:lvl w:ilvl="8" w:tplc="DC5C5FCC">
      <w:start w:val="1"/>
      <w:numFmt w:val="bullet"/>
      <w:lvlText w:val=""/>
      <w:lvlJc w:val="left"/>
      <w:pPr>
        <w:tabs>
          <w:tab w:val="num" w:pos="6120"/>
        </w:tabs>
        <w:ind w:left="6120" w:hanging="360"/>
      </w:pPr>
      <w:rPr>
        <w:rFonts w:ascii="Wingdings" w:hAnsi="Wingdings"/>
      </w:rPr>
    </w:lvl>
  </w:abstractNum>
  <w:abstractNum w:abstractNumId="120" w15:restartNumberingAfterBreak="0">
    <w:nsid w:val="7DF6284F"/>
    <w:multiLevelType w:val="hybridMultilevel"/>
    <w:tmpl w:val="7DF6284F"/>
    <w:lvl w:ilvl="0" w:tplc="CDACE122">
      <w:start w:val="1"/>
      <w:numFmt w:val="bullet"/>
      <w:lvlText w:val=""/>
      <w:lvlJc w:val="left"/>
      <w:pPr>
        <w:tabs>
          <w:tab w:val="num" w:pos="360"/>
        </w:tabs>
        <w:ind w:left="360" w:hanging="360"/>
      </w:pPr>
      <w:rPr>
        <w:rFonts w:ascii="Symbol" w:hAnsi="Symbol"/>
      </w:rPr>
    </w:lvl>
    <w:lvl w:ilvl="1" w:tplc="852C4B0E">
      <w:start w:val="1"/>
      <w:numFmt w:val="bullet"/>
      <w:lvlText w:val="o"/>
      <w:lvlJc w:val="left"/>
      <w:pPr>
        <w:tabs>
          <w:tab w:val="num" w:pos="1080"/>
        </w:tabs>
        <w:ind w:left="1080" w:hanging="360"/>
      </w:pPr>
      <w:rPr>
        <w:rFonts w:ascii="Courier New" w:hAnsi="Courier New"/>
      </w:rPr>
    </w:lvl>
    <w:lvl w:ilvl="2" w:tplc="DA42BF24">
      <w:start w:val="1"/>
      <w:numFmt w:val="bullet"/>
      <w:lvlText w:val=""/>
      <w:lvlJc w:val="left"/>
      <w:pPr>
        <w:tabs>
          <w:tab w:val="num" w:pos="1800"/>
        </w:tabs>
        <w:ind w:left="1800" w:hanging="360"/>
      </w:pPr>
      <w:rPr>
        <w:rFonts w:ascii="Wingdings" w:hAnsi="Wingdings"/>
      </w:rPr>
    </w:lvl>
    <w:lvl w:ilvl="3" w:tplc="551A1EFA">
      <w:start w:val="1"/>
      <w:numFmt w:val="bullet"/>
      <w:lvlText w:val=""/>
      <w:lvlJc w:val="left"/>
      <w:pPr>
        <w:tabs>
          <w:tab w:val="num" w:pos="2520"/>
        </w:tabs>
        <w:ind w:left="2520" w:hanging="360"/>
      </w:pPr>
      <w:rPr>
        <w:rFonts w:ascii="Symbol" w:hAnsi="Symbol"/>
      </w:rPr>
    </w:lvl>
    <w:lvl w:ilvl="4" w:tplc="9F88B9D8">
      <w:start w:val="1"/>
      <w:numFmt w:val="bullet"/>
      <w:lvlText w:val="o"/>
      <w:lvlJc w:val="left"/>
      <w:pPr>
        <w:tabs>
          <w:tab w:val="num" w:pos="3240"/>
        </w:tabs>
        <w:ind w:left="3240" w:hanging="360"/>
      </w:pPr>
      <w:rPr>
        <w:rFonts w:ascii="Courier New" w:hAnsi="Courier New"/>
      </w:rPr>
    </w:lvl>
    <w:lvl w:ilvl="5" w:tplc="26887E80">
      <w:start w:val="1"/>
      <w:numFmt w:val="bullet"/>
      <w:lvlText w:val=""/>
      <w:lvlJc w:val="left"/>
      <w:pPr>
        <w:tabs>
          <w:tab w:val="num" w:pos="3960"/>
        </w:tabs>
        <w:ind w:left="3960" w:hanging="360"/>
      </w:pPr>
      <w:rPr>
        <w:rFonts w:ascii="Wingdings" w:hAnsi="Wingdings"/>
      </w:rPr>
    </w:lvl>
    <w:lvl w:ilvl="6" w:tplc="5EF2E152">
      <w:start w:val="1"/>
      <w:numFmt w:val="bullet"/>
      <w:lvlText w:val=""/>
      <w:lvlJc w:val="left"/>
      <w:pPr>
        <w:tabs>
          <w:tab w:val="num" w:pos="4680"/>
        </w:tabs>
        <w:ind w:left="4680" w:hanging="360"/>
      </w:pPr>
      <w:rPr>
        <w:rFonts w:ascii="Symbol" w:hAnsi="Symbol"/>
      </w:rPr>
    </w:lvl>
    <w:lvl w:ilvl="7" w:tplc="87B2376E">
      <w:start w:val="1"/>
      <w:numFmt w:val="bullet"/>
      <w:lvlText w:val="o"/>
      <w:lvlJc w:val="left"/>
      <w:pPr>
        <w:tabs>
          <w:tab w:val="num" w:pos="5400"/>
        </w:tabs>
        <w:ind w:left="5400" w:hanging="360"/>
      </w:pPr>
      <w:rPr>
        <w:rFonts w:ascii="Courier New" w:hAnsi="Courier New"/>
      </w:rPr>
    </w:lvl>
    <w:lvl w:ilvl="8" w:tplc="C42416D2">
      <w:start w:val="1"/>
      <w:numFmt w:val="bullet"/>
      <w:lvlText w:val=""/>
      <w:lvlJc w:val="left"/>
      <w:pPr>
        <w:tabs>
          <w:tab w:val="num" w:pos="6120"/>
        </w:tabs>
        <w:ind w:left="6120" w:hanging="360"/>
      </w:pPr>
      <w:rPr>
        <w:rFonts w:ascii="Wingdings" w:hAnsi="Wingdings"/>
      </w:rPr>
    </w:lvl>
  </w:abstractNum>
  <w:abstractNum w:abstractNumId="121" w15:restartNumberingAfterBreak="0">
    <w:nsid w:val="7DF62850"/>
    <w:multiLevelType w:val="multilevel"/>
    <w:tmpl w:val="7DF6285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2" w15:restartNumberingAfterBreak="0">
    <w:nsid w:val="7DF62851"/>
    <w:multiLevelType w:val="hybridMultilevel"/>
    <w:tmpl w:val="7DF62851"/>
    <w:lvl w:ilvl="0" w:tplc="558418FE">
      <w:start w:val="1"/>
      <w:numFmt w:val="bullet"/>
      <w:lvlText w:val=""/>
      <w:lvlJc w:val="left"/>
      <w:pPr>
        <w:tabs>
          <w:tab w:val="num" w:pos="720"/>
        </w:tabs>
        <w:ind w:left="720" w:hanging="360"/>
      </w:pPr>
      <w:rPr>
        <w:rFonts w:ascii="Symbol" w:hAnsi="Symbol"/>
      </w:rPr>
    </w:lvl>
    <w:lvl w:ilvl="1" w:tplc="1550E69E">
      <w:start w:val="1"/>
      <w:numFmt w:val="bullet"/>
      <w:lvlText w:val="o"/>
      <w:lvlJc w:val="left"/>
      <w:pPr>
        <w:tabs>
          <w:tab w:val="num" w:pos="1440"/>
        </w:tabs>
        <w:ind w:left="1440" w:hanging="360"/>
      </w:pPr>
      <w:rPr>
        <w:rFonts w:ascii="Courier New" w:hAnsi="Courier New"/>
      </w:rPr>
    </w:lvl>
    <w:lvl w:ilvl="2" w:tplc="B87E437C">
      <w:start w:val="1"/>
      <w:numFmt w:val="bullet"/>
      <w:lvlText w:val=""/>
      <w:lvlJc w:val="left"/>
      <w:pPr>
        <w:tabs>
          <w:tab w:val="num" w:pos="2160"/>
        </w:tabs>
        <w:ind w:left="2160" w:hanging="360"/>
      </w:pPr>
      <w:rPr>
        <w:rFonts w:ascii="Wingdings" w:hAnsi="Wingdings"/>
      </w:rPr>
    </w:lvl>
    <w:lvl w:ilvl="3" w:tplc="512A1122">
      <w:start w:val="1"/>
      <w:numFmt w:val="bullet"/>
      <w:lvlText w:val=""/>
      <w:lvlJc w:val="left"/>
      <w:pPr>
        <w:tabs>
          <w:tab w:val="num" w:pos="2880"/>
        </w:tabs>
        <w:ind w:left="2880" w:hanging="360"/>
      </w:pPr>
      <w:rPr>
        <w:rFonts w:ascii="Symbol" w:hAnsi="Symbol"/>
      </w:rPr>
    </w:lvl>
    <w:lvl w:ilvl="4" w:tplc="C1B48FCC">
      <w:start w:val="1"/>
      <w:numFmt w:val="bullet"/>
      <w:lvlText w:val="o"/>
      <w:lvlJc w:val="left"/>
      <w:pPr>
        <w:tabs>
          <w:tab w:val="num" w:pos="3600"/>
        </w:tabs>
        <w:ind w:left="3600" w:hanging="360"/>
      </w:pPr>
      <w:rPr>
        <w:rFonts w:ascii="Courier New" w:hAnsi="Courier New"/>
      </w:rPr>
    </w:lvl>
    <w:lvl w:ilvl="5" w:tplc="FA68237C">
      <w:start w:val="1"/>
      <w:numFmt w:val="bullet"/>
      <w:lvlText w:val=""/>
      <w:lvlJc w:val="left"/>
      <w:pPr>
        <w:tabs>
          <w:tab w:val="num" w:pos="4320"/>
        </w:tabs>
        <w:ind w:left="4320" w:hanging="360"/>
      </w:pPr>
      <w:rPr>
        <w:rFonts w:ascii="Wingdings" w:hAnsi="Wingdings"/>
      </w:rPr>
    </w:lvl>
    <w:lvl w:ilvl="6" w:tplc="B47EC76A">
      <w:start w:val="1"/>
      <w:numFmt w:val="bullet"/>
      <w:lvlText w:val=""/>
      <w:lvlJc w:val="left"/>
      <w:pPr>
        <w:tabs>
          <w:tab w:val="num" w:pos="5040"/>
        </w:tabs>
        <w:ind w:left="5040" w:hanging="360"/>
      </w:pPr>
      <w:rPr>
        <w:rFonts w:ascii="Symbol" w:hAnsi="Symbol"/>
      </w:rPr>
    </w:lvl>
    <w:lvl w:ilvl="7" w:tplc="A4CA78CC">
      <w:start w:val="1"/>
      <w:numFmt w:val="bullet"/>
      <w:lvlText w:val="o"/>
      <w:lvlJc w:val="left"/>
      <w:pPr>
        <w:tabs>
          <w:tab w:val="num" w:pos="5760"/>
        </w:tabs>
        <w:ind w:left="5760" w:hanging="360"/>
      </w:pPr>
      <w:rPr>
        <w:rFonts w:ascii="Courier New" w:hAnsi="Courier New"/>
      </w:rPr>
    </w:lvl>
    <w:lvl w:ilvl="8" w:tplc="C13CCE94">
      <w:start w:val="1"/>
      <w:numFmt w:val="bullet"/>
      <w:lvlText w:val=""/>
      <w:lvlJc w:val="left"/>
      <w:pPr>
        <w:tabs>
          <w:tab w:val="num" w:pos="6480"/>
        </w:tabs>
        <w:ind w:left="6480" w:hanging="360"/>
      </w:pPr>
      <w:rPr>
        <w:rFonts w:ascii="Wingdings" w:hAnsi="Wingdings"/>
      </w:rPr>
    </w:lvl>
  </w:abstractNum>
  <w:abstractNum w:abstractNumId="123" w15:restartNumberingAfterBreak="0">
    <w:nsid w:val="7DF62852"/>
    <w:multiLevelType w:val="hybridMultilevel"/>
    <w:tmpl w:val="7DF62852"/>
    <w:lvl w:ilvl="0" w:tplc="CA26C21E">
      <w:start w:val="1"/>
      <w:numFmt w:val="bullet"/>
      <w:lvlText w:val=""/>
      <w:lvlJc w:val="left"/>
      <w:pPr>
        <w:tabs>
          <w:tab w:val="num" w:pos="720"/>
        </w:tabs>
        <w:ind w:left="720" w:hanging="360"/>
      </w:pPr>
      <w:rPr>
        <w:rFonts w:ascii="Symbol" w:hAnsi="Symbol"/>
      </w:rPr>
    </w:lvl>
    <w:lvl w:ilvl="1" w:tplc="77E4E56E">
      <w:start w:val="1"/>
      <w:numFmt w:val="bullet"/>
      <w:lvlText w:val="o"/>
      <w:lvlJc w:val="left"/>
      <w:pPr>
        <w:tabs>
          <w:tab w:val="num" w:pos="1440"/>
        </w:tabs>
        <w:ind w:left="1440" w:hanging="360"/>
      </w:pPr>
      <w:rPr>
        <w:rFonts w:ascii="Courier New" w:hAnsi="Courier New"/>
      </w:rPr>
    </w:lvl>
    <w:lvl w:ilvl="2" w:tplc="503C734E">
      <w:start w:val="1"/>
      <w:numFmt w:val="bullet"/>
      <w:lvlText w:val=""/>
      <w:lvlJc w:val="left"/>
      <w:pPr>
        <w:tabs>
          <w:tab w:val="num" w:pos="2160"/>
        </w:tabs>
        <w:ind w:left="2160" w:hanging="360"/>
      </w:pPr>
      <w:rPr>
        <w:rFonts w:ascii="Wingdings" w:hAnsi="Wingdings"/>
      </w:rPr>
    </w:lvl>
    <w:lvl w:ilvl="3" w:tplc="0C6CDEFC">
      <w:start w:val="1"/>
      <w:numFmt w:val="bullet"/>
      <w:lvlText w:val=""/>
      <w:lvlJc w:val="left"/>
      <w:pPr>
        <w:tabs>
          <w:tab w:val="num" w:pos="2880"/>
        </w:tabs>
        <w:ind w:left="2880" w:hanging="360"/>
      </w:pPr>
      <w:rPr>
        <w:rFonts w:ascii="Symbol" w:hAnsi="Symbol"/>
      </w:rPr>
    </w:lvl>
    <w:lvl w:ilvl="4" w:tplc="F962C952">
      <w:start w:val="1"/>
      <w:numFmt w:val="bullet"/>
      <w:lvlText w:val="o"/>
      <w:lvlJc w:val="left"/>
      <w:pPr>
        <w:tabs>
          <w:tab w:val="num" w:pos="3600"/>
        </w:tabs>
        <w:ind w:left="3600" w:hanging="360"/>
      </w:pPr>
      <w:rPr>
        <w:rFonts w:ascii="Courier New" w:hAnsi="Courier New"/>
      </w:rPr>
    </w:lvl>
    <w:lvl w:ilvl="5" w:tplc="CF22D3F0">
      <w:start w:val="1"/>
      <w:numFmt w:val="bullet"/>
      <w:lvlText w:val=""/>
      <w:lvlJc w:val="left"/>
      <w:pPr>
        <w:tabs>
          <w:tab w:val="num" w:pos="4320"/>
        </w:tabs>
        <w:ind w:left="4320" w:hanging="360"/>
      </w:pPr>
      <w:rPr>
        <w:rFonts w:ascii="Wingdings" w:hAnsi="Wingdings"/>
      </w:rPr>
    </w:lvl>
    <w:lvl w:ilvl="6" w:tplc="50DC5AF2">
      <w:start w:val="1"/>
      <w:numFmt w:val="bullet"/>
      <w:lvlText w:val=""/>
      <w:lvlJc w:val="left"/>
      <w:pPr>
        <w:tabs>
          <w:tab w:val="num" w:pos="5040"/>
        </w:tabs>
        <w:ind w:left="5040" w:hanging="360"/>
      </w:pPr>
      <w:rPr>
        <w:rFonts w:ascii="Symbol" w:hAnsi="Symbol"/>
      </w:rPr>
    </w:lvl>
    <w:lvl w:ilvl="7" w:tplc="6302CF72">
      <w:start w:val="1"/>
      <w:numFmt w:val="bullet"/>
      <w:lvlText w:val="o"/>
      <w:lvlJc w:val="left"/>
      <w:pPr>
        <w:tabs>
          <w:tab w:val="num" w:pos="5760"/>
        </w:tabs>
        <w:ind w:left="5760" w:hanging="360"/>
      </w:pPr>
      <w:rPr>
        <w:rFonts w:ascii="Courier New" w:hAnsi="Courier New"/>
      </w:rPr>
    </w:lvl>
    <w:lvl w:ilvl="8" w:tplc="C400B634">
      <w:start w:val="1"/>
      <w:numFmt w:val="bullet"/>
      <w:lvlText w:val=""/>
      <w:lvlJc w:val="left"/>
      <w:pPr>
        <w:tabs>
          <w:tab w:val="num" w:pos="6480"/>
        </w:tabs>
        <w:ind w:left="6480" w:hanging="360"/>
      </w:pPr>
      <w:rPr>
        <w:rFonts w:ascii="Wingdings" w:hAnsi="Wingdings"/>
      </w:rPr>
    </w:lvl>
  </w:abstractNum>
  <w:abstractNum w:abstractNumId="124" w15:restartNumberingAfterBreak="0">
    <w:nsid w:val="7DF62853"/>
    <w:multiLevelType w:val="hybridMultilevel"/>
    <w:tmpl w:val="7DF62853"/>
    <w:lvl w:ilvl="0" w:tplc="2A2EA408">
      <w:start w:val="1"/>
      <w:numFmt w:val="bullet"/>
      <w:lvlText w:val=""/>
      <w:lvlJc w:val="left"/>
      <w:pPr>
        <w:tabs>
          <w:tab w:val="num" w:pos="720"/>
        </w:tabs>
        <w:ind w:left="720" w:hanging="360"/>
      </w:pPr>
      <w:rPr>
        <w:rFonts w:ascii="Symbol" w:hAnsi="Symbol"/>
      </w:rPr>
    </w:lvl>
    <w:lvl w:ilvl="1" w:tplc="7090BADA">
      <w:start w:val="1"/>
      <w:numFmt w:val="bullet"/>
      <w:lvlText w:val="o"/>
      <w:lvlJc w:val="left"/>
      <w:pPr>
        <w:tabs>
          <w:tab w:val="num" w:pos="1440"/>
        </w:tabs>
        <w:ind w:left="1440" w:hanging="360"/>
      </w:pPr>
      <w:rPr>
        <w:rFonts w:ascii="Courier New" w:hAnsi="Courier New"/>
      </w:rPr>
    </w:lvl>
    <w:lvl w:ilvl="2" w:tplc="ED6279FC">
      <w:start w:val="1"/>
      <w:numFmt w:val="bullet"/>
      <w:lvlText w:val=""/>
      <w:lvlJc w:val="left"/>
      <w:pPr>
        <w:tabs>
          <w:tab w:val="num" w:pos="2160"/>
        </w:tabs>
        <w:ind w:left="2160" w:hanging="360"/>
      </w:pPr>
      <w:rPr>
        <w:rFonts w:ascii="Wingdings" w:hAnsi="Wingdings"/>
      </w:rPr>
    </w:lvl>
    <w:lvl w:ilvl="3" w:tplc="41F01990">
      <w:start w:val="1"/>
      <w:numFmt w:val="bullet"/>
      <w:lvlText w:val=""/>
      <w:lvlJc w:val="left"/>
      <w:pPr>
        <w:tabs>
          <w:tab w:val="num" w:pos="2880"/>
        </w:tabs>
        <w:ind w:left="2880" w:hanging="360"/>
      </w:pPr>
      <w:rPr>
        <w:rFonts w:ascii="Symbol" w:hAnsi="Symbol"/>
      </w:rPr>
    </w:lvl>
    <w:lvl w:ilvl="4" w:tplc="2BA0105A">
      <w:start w:val="1"/>
      <w:numFmt w:val="bullet"/>
      <w:lvlText w:val="o"/>
      <w:lvlJc w:val="left"/>
      <w:pPr>
        <w:tabs>
          <w:tab w:val="num" w:pos="3600"/>
        </w:tabs>
        <w:ind w:left="3600" w:hanging="360"/>
      </w:pPr>
      <w:rPr>
        <w:rFonts w:ascii="Courier New" w:hAnsi="Courier New"/>
      </w:rPr>
    </w:lvl>
    <w:lvl w:ilvl="5" w:tplc="C13252B2">
      <w:start w:val="1"/>
      <w:numFmt w:val="bullet"/>
      <w:lvlText w:val=""/>
      <w:lvlJc w:val="left"/>
      <w:pPr>
        <w:tabs>
          <w:tab w:val="num" w:pos="4320"/>
        </w:tabs>
        <w:ind w:left="4320" w:hanging="360"/>
      </w:pPr>
      <w:rPr>
        <w:rFonts w:ascii="Wingdings" w:hAnsi="Wingdings"/>
      </w:rPr>
    </w:lvl>
    <w:lvl w:ilvl="6" w:tplc="E0ACA9BC">
      <w:start w:val="1"/>
      <w:numFmt w:val="bullet"/>
      <w:lvlText w:val=""/>
      <w:lvlJc w:val="left"/>
      <w:pPr>
        <w:tabs>
          <w:tab w:val="num" w:pos="5040"/>
        </w:tabs>
        <w:ind w:left="5040" w:hanging="360"/>
      </w:pPr>
      <w:rPr>
        <w:rFonts w:ascii="Symbol" w:hAnsi="Symbol"/>
      </w:rPr>
    </w:lvl>
    <w:lvl w:ilvl="7" w:tplc="43404A8E">
      <w:start w:val="1"/>
      <w:numFmt w:val="bullet"/>
      <w:lvlText w:val="o"/>
      <w:lvlJc w:val="left"/>
      <w:pPr>
        <w:tabs>
          <w:tab w:val="num" w:pos="5760"/>
        </w:tabs>
        <w:ind w:left="5760" w:hanging="360"/>
      </w:pPr>
      <w:rPr>
        <w:rFonts w:ascii="Courier New" w:hAnsi="Courier New"/>
      </w:rPr>
    </w:lvl>
    <w:lvl w:ilvl="8" w:tplc="89DA003A">
      <w:start w:val="1"/>
      <w:numFmt w:val="bullet"/>
      <w:lvlText w:val=""/>
      <w:lvlJc w:val="left"/>
      <w:pPr>
        <w:tabs>
          <w:tab w:val="num" w:pos="6480"/>
        </w:tabs>
        <w:ind w:left="6480" w:hanging="360"/>
      </w:pPr>
      <w:rPr>
        <w:rFonts w:ascii="Wingdings" w:hAnsi="Wingdings"/>
      </w:rPr>
    </w:lvl>
  </w:abstractNum>
  <w:abstractNum w:abstractNumId="125" w15:restartNumberingAfterBreak="0">
    <w:nsid w:val="7DF62854"/>
    <w:multiLevelType w:val="hybridMultilevel"/>
    <w:tmpl w:val="7DF62854"/>
    <w:lvl w:ilvl="0" w:tplc="89D2C082">
      <w:start w:val="1"/>
      <w:numFmt w:val="bullet"/>
      <w:lvlText w:val=""/>
      <w:lvlJc w:val="left"/>
      <w:pPr>
        <w:tabs>
          <w:tab w:val="num" w:pos="720"/>
        </w:tabs>
        <w:ind w:left="720" w:hanging="360"/>
      </w:pPr>
      <w:rPr>
        <w:rFonts w:ascii="Symbol" w:hAnsi="Symbol"/>
      </w:rPr>
    </w:lvl>
    <w:lvl w:ilvl="1" w:tplc="D22A48C2">
      <w:start w:val="1"/>
      <w:numFmt w:val="bullet"/>
      <w:lvlText w:val="o"/>
      <w:lvlJc w:val="left"/>
      <w:pPr>
        <w:tabs>
          <w:tab w:val="num" w:pos="1440"/>
        </w:tabs>
        <w:ind w:left="1440" w:hanging="360"/>
      </w:pPr>
      <w:rPr>
        <w:rFonts w:ascii="Courier New" w:hAnsi="Courier New"/>
      </w:rPr>
    </w:lvl>
    <w:lvl w:ilvl="2" w:tplc="CD04886C">
      <w:start w:val="1"/>
      <w:numFmt w:val="bullet"/>
      <w:lvlText w:val=""/>
      <w:lvlJc w:val="left"/>
      <w:pPr>
        <w:tabs>
          <w:tab w:val="num" w:pos="2160"/>
        </w:tabs>
        <w:ind w:left="2160" w:hanging="360"/>
      </w:pPr>
      <w:rPr>
        <w:rFonts w:ascii="Wingdings" w:hAnsi="Wingdings"/>
      </w:rPr>
    </w:lvl>
    <w:lvl w:ilvl="3" w:tplc="1FC41198">
      <w:start w:val="1"/>
      <w:numFmt w:val="bullet"/>
      <w:lvlText w:val=""/>
      <w:lvlJc w:val="left"/>
      <w:pPr>
        <w:tabs>
          <w:tab w:val="num" w:pos="2880"/>
        </w:tabs>
        <w:ind w:left="2880" w:hanging="360"/>
      </w:pPr>
      <w:rPr>
        <w:rFonts w:ascii="Symbol" w:hAnsi="Symbol"/>
      </w:rPr>
    </w:lvl>
    <w:lvl w:ilvl="4" w:tplc="74EC018E">
      <w:start w:val="1"/>
      <w:numFmt w:val="bullet"/>
      <w:lvlText w:val="o"/>
      <w:lvlJc w:val="left"/>
      <w:pPr>
        <w:tabs>
          <w:tab w:val="num" w:pos="3600"/>
        </w:tabs>
        <w:ind w:left="3600" w:hanging="360"/>
      </w:pPr>
      <w:rPr>
        <w:rFonts w:ascii="Courier New" w:hAnsi="Courier New"/>
      </w:rPr>
    </w:lvl>
    <w:lvl w:ilvl="5" w:tplc="1814FFC6">
      <w:start w:val="1"/>
      <w:numFmt w:val="bullet"/>
      <w:lvlText w:val=""/>
      <w:lvlJc w:val="left"/>
      <w:pPr>
        <w:tabs>
          <w:tab w:val="num" w:pos="4320"/>
        </w:tabs>
        <w:ind w:left="4320" w:hanging="360"/>
      </w:pPr>
      <w:rPr>
        <w:rFonts w:ascii="Wingdings" w:hAnsi="Wingdings"/>
      </w:rPr>
    </w:lvl>
    <w:lvl w:ilvl="6" w:tplc="F476D250">
      <w:start w:val="1"/>
      <w:numFmt w:val="bullet"/>
      <w:lvlText w:val=""/>
      <w:lvlJc w:val="left"/>
      <w:pPr>
        <w:tabs>
          <w:tab w:val="num" w:pos="5040"/>
        </w:tabs>
        <w:ind w:left="5040" w:hanging="360"/>
      </w:pPr>
      <w:rPr>
        <w:rFonts w:ascii="Symbol" w:hAnsi="Symbol"/>
      </w:rPr>
    </w:lvl>
    <w:lvl w:ilvl="7" w:tplc="DF4E4A34">
      <w:start w:val="1"/>
      <w:numFmt w:val="bullet"/>
      <w:lvlText w:val="o"/>
      <w:lvlJc w:val="left"/>
      <w:pPr>
        <w:tabs>
          <w:tab w:val="num" w:pos="5760"/>
        </w:tabs>
        <w:ind w:left="5760" w:hanging="360"/>
      </w:pPr>
      <w:rPr>
        <w:rFonts w:ascii="Courier New" w:hAnsi="Courier New"/>
      </w:rPr>
    </w:lvl>
    <w:lvl w:ilvl="8" w:tplc="080AAF26">
      <w:start w:val="1"/>
      <w:numFmt w:val="bullet"/>
      <w:lvlText w:val=""/>
      <w:lvlJc w:val="left"/>
      <w:pPr>
        <w:tabs>
          <w:tab w:val="num" w:pos="6480"/>
        </w:tabs>
        <w:ind w:left="6480" w:hanging="360"/>
      </w:pPr>
      <w:rPr>
        <w:rFonts w:ascii="Wingdings" w:hAnsi="Wingdings"/>
      </w:rPr>
    </w:lvl>
  </w:abstractNum>
  <w:abstractNum w:abstractNumId="126" w15:restartNumberingAfterBreak="0">
    <w:nsid w:val="7DF62855"/>
    <w:multiLevelType w:val="hybridMultilevel"/>
    <w:tmpl w:val="7DF62855"/>
    <w:lvl w:ilvl="0" w:tplc="2C9CD99C">
      <w:start w:val="1"/>
      <w:numFmt w:val="bullet"/>
      <w:lvlText w:val=""/>
      <w:lvlJc w:val="left"/>
      <w:pPr>
        <w:tabs>
          <w:tab w:val="num" w:pos="720"/>
        </w:tabs>
        <w:ind w:left="720" w:hanging="360"/>
      </w:pPr>
      <w:rPr>
        <w:rFonts w:ascii="Symbol" w:hAnsi="Symbol"/>
      </w:rPr>
    </w:lvl>
    <w:lvl w:ilvl="1" w:tplc="D16E2382">
      <w:start w:val="1"/>
      <w:numFmt w:val="bullet"/>
      <w:lvlText w:val="o"/>
      <w:lvlJc w:val="left"/>
      <w:pPr>
        <w:tabs>
          <w:tab w:val="num" w:pos="1440"/>
        </w:tabs>
        <w:ind w:left="1440" w:hanging="360"/>
      </w:pPr>
      <w:rPr>
        <w:rFonts w:ascii="Courier New" w:hAnsi="Courier New"/>
      </w:rPr>
    </w:lvl>
    <w:lvl w:ilvl="2" w:tplc="96F6F286">
      <w:start w:val="1"/>
      <w:numFmt w:val="bullet"/>
      <w:lvlText w:val=""/>
      <w:lvlJc w:val="left"/>
      <w:pPr>
        <w:tabs>
          <w:tab w:val="num" w:pos="2160"/>
        </w:tabs>
        <w:ind w:left="2160" w:hanging="360"/>
      </w:pPr>
      <w:rPr>
        <w:rFonts w:ascii="Wingdings" w:hAnsi="Wingdings"/>
      </w:rPr>
    </w:lvl>
    <w:lvl w:ilvl="3" w:tplc="8848B0B8">
      <w:start w:val="1"/>
      <w:numFmt w:val="bullet"/>
      <w:lvlText w:val=""/>
      <w:lvlJc w:val="left"/>
      <w:pPr>
        <w:tabs>
          <w:tab w:val="num" w:pos="2880"/>
        </w:tabs>
        <w:ind w:left="2880" w:hanging="360"/>
      </w:pPr>
      <w:rPr>
        <w:rFonts w:ascii="Symbol" w:hAnsi="Symbol"/>
      </w:rPr>
    </w:lvl>
    <w:lvl w:ilvl="4" w:tplc="25DE1668">
      <w:start w:val="1"/>
      <w:numFmt w:val="bullet"/>
      <w:lvlText w:val="o"/>
      <w:lvlJc w:val="left"/>
      <w:pPr>
        <w:tabs>
          <w:tab w:val="num" w:pos="3600"/>
        </w:tabs>
        <w:ind w:left="3600" w:hanging="360"/>
      </w:pPr>
      <w:rPr>
        <w:rFonts w:ascii="Courier New" w:hAnsi="Courier New"/>
      </w:rPr>
    </w:lvl>
    <w:lvl w:ilvl="5" w:tplc="EC843894">
      <w:start w:val="1"/>
      <w:numFmt w:val="bullet"/>
      <w:lvlText w:val=""/>
      <w:lvlJc w:val="left"/>
      <w:pPr>
        <w:tabs>
          <w:tab w:val="num" w:pos="4320"/>
        </w:tabs>
        <w:ind w:left="4320" w:hanging="360"/>
      </w:pPr>
      <w:rPr>
        <w:rFonts w:ascii="Wingdings" w:hAnsi="Wingdings"/>
      </w:rPr>
    </w:lvl>
    <w:lvl w:ilvl="6" w:tplc="F992EA90">
      <w:start w:val="1"/>
      <w:numFmt w:val="bullet"/>
      <w:lvlText w:val=""/>
      <w:lvlJc w:val="left"/>
      <w:pPr>
        <w:tabs>
          <w:tab w:val="num" w:pos="5040"/>
        </w:tabs>
        <w:ind w:left="5040" w:hanging="360"/>
      </w:pPr>
      <w:rPr>
        <w:rFonts w:ascii="Symbol" w:hAnsi="Symbol"/>
      </w:rPr>
    </w:lvl>
    <w:lvl w:ilvl="7" w:tplc="4572B3B0">
      <w:start w:val="1"/>
      <w:numFmt w:val="bullet"/>
      <w:lvlText w:val="o"/>
      <w:lvlJc w:val="left"/>
      <w:pPr>
        <w:tabs>
          <w:tab w:val="num" w:pos="5760"/>
        </w:tabs>
        <w:ind w:left="5760" w:hanging="360"/>
      </w:pPr>
      <w:rPr>
        <w:rFonts w:ascii="Courier New" w:hAnsi="Courier New"/>
      </w:rPr>
    </w:lvl>
    <w:lvl w:ilvl="8" w:tplc="EC423038">
      <w:start w:val="1"/>
      <w:numFmt w:val="bullet"/>
      <w:lvlText w:val=""/>
      <w:lvlJc w:val="left"/>
      <w:pPr>
        <w:tabs>
          <w:tab w:val="num" w:pos="6480"/>
        </w:tabs>
        <w:ind w:left="6480" w:hanging="360"/>
      </w:pPr>
      <w:rPr>
        <w:rFonts w:ascii="Wingdings" w:hAnsi="Wingdings"/>
      </w:rPr>
    </w:lvl>
  </w:abstractNum>
  <w:abstractNum w:abstractNumId="127" w15:restartNumberingAfterBreak="0">
    <w:nsid w:val="7DF62856"/>
    <w:multiLevelType w:val="hybridMultilevel"/>
    <w:tmpl w:val="7DF62856"/>
    <w:lvl w:ilvl="0" w:tplc="8B2238DC">
      <w:start w:val="1"/>
      <w:numFmt w:val="bullet"/>
      <w:lvlText w:val=""/>
      <w:lvlJc w:val="left"/>
      <w:pPr>
        <w:tabs>
          <w:tab w:val="num" w:pos="720"/>
        </w:tabs>
        <w:ind w:left="720" w:hanging="360"/>
      </w:pPr>
      <w:rPr>
        <w:rFonts w:ascii="Symbol" w:hAnsi="Symbol"/>
      </w:rPr>
    </w:lvl>
    <w:lvl w:ilvl="1" w:tplc="C016C45A">
      <w:start w:val="1"/>
      <w:numFmt w:val="bullet"/>
      <w:lvlText w:val="o"/>
      <w:lvlJc w:val="left"/>
      <w:pPr>
        <w:tabs>
          <w:tab w:val="num" w:pos="1440"/>
        </w:tabs>
        <w:ind w:left="1440" w:hanging="360"/>
      </w:pPr>
      <w:rPr>
        <w:rFonts w:ascii="Courier New" w:hAnsi="Courier New"/>
      </w:rPr>
    </w:lvl>
    <w:lvl w:ilvl="2" w:tplc="606C6A4E">
      <w:start w:val="1"/>
      <w:numFmt w:val="bullet"/>
      <w:lvlText w:val=""/>
      <w:lvlJc w:val="left"/>
      <w:pPr>
        <w:tabs>
          <w:tab w:val="num" w:pos="2160"/>
        </w:tabs>
        <w:ind w:left="2160" w:hanging="360"/>
      </w:pPr>
      <w:rPr>
        <w:rFonts w:ascii="Wingdings" w:hAnsi="Wingdings"/>
      </w:rPr>
    </w:lvl>
    <w:lvl w:ilvl="3" w:tplc="A0E85858">
      <w:start w:val="1"/>
      <w:numFmt w:val="bullet"/>
      <w:lvlText w:val=""/>
      <w:lvlJc w:val="left"/>
      <w:pPr>
        <w:tabs>
          <w:tab w:val="num" w:pos="2880"/>
        </w:tabs>
        <w:ind w:left="2880" w:hanging="360"/>
      </w:pPr>
      <w:rPr>
        <w:rFonts w:ascii="Symbol" w:hAnsi="Symbol"/>
      </w:rPr>
    </w:lvl>
    <w:lvl w:ilvl="4" w:tplc="95AC735E">
      <w:start w:val="1"/>
      <w:numFmt w:val="bullet"/>
      <w:lvlText w:val="o"/>
      <w:lvlJc w:val="left"/>
      <w:pPr>
        <w:tabs>
          <w:tab w:val="num" w:pos="3600"/>
        </w:tabs>
        <w:ind w:left="3600" w:hanging="360"/>
      </w:pPr>
      <w:rPr>
        <w:rFonts w:ascii="Courier New" w:hAnsi="Courier New"/>
      </w:rPr>
    </w:lvl>
    <w:lvl w:ilvl="5" w:tplc="3B7C6C54">
      <w:start w:val="1"/>
      <w:numFmt w:val="bullet"/>
      <w:lvlText w:val=""/>
      <w:lvlJc w:val="left"/>
      <w:pPr>
        <w:tabs>
          <w:tab w:val="num" w:pos="4320"/>
        </w:tabs>
        <w:ind w:left="4320" w:hanging="360"/>
      </w:pPr>
      <w:rPr>
        <w:rFonts w:ascii="Wingdings" w:hAnsi="Wingdings"/>
      </w:rPr>
    </w:lvl>
    <w:lvl w:ilvl="6" w:tplc="5DA03358">
      <w:start w:val="1"/>
      <w:numFmt w:val="bullet"/>
      <w:lvlText w:val=""/>
      <w:lvlJc w:val="left"/>
      <w:pPr>
        <w:tabs>
          <w:tab w:val="num" w:pos="5040"/>
        </w:tabs>
        <w:ind w:left="5040" w:hanging="360"/>
      </w:pPr>
      <w:rPr>
        <w:rFonts w:ascii="Symbol" w:hAnsi="Symbol"/>
      </w:rPr>
    </w:lvl>
    <w:lvl w:ilvl="7" w:tplc="39D069B0">
      <w:start w:val="1"/>
      <w:numFmt w:val="bullet"/>
      <w:lvlText w:val="o"/>
      <w:lvlJc w:val="left"/>
      <w:pPr>
        <w:tabs>
          <w:tab w:val="num" w:pos="5760"/>
        </w:tabs>
        <w:ind w:left="5760" w:hanging="360"/>
      </w:pPr>
      <w:rPr>
        <w:rFonts w:ascii="Courier New" w:hAnsi="Courier New"/>
      </w:rPr>
    </w:lvl>
    <w:lvl w:ilvl="8" w:tplc="1E3EA822">
      <w:start w:val="1"/>
      <w:numFmt w:val="bullet"/>
      <w:lvlText w:val=""/>
      <w:lvlJc w:val="left"/>
      <w:pPr>
        <w:tabs>
          <w:tab w:val="num" w:pos="6480"/>
        </w:tabs>
        <w:ind w:left="6480" w:hanging="360"/>
      </w:pPr>
      <w:rPr>
        <w:rFonts w:ascii="Wingdings" w:hAnsi="Wingdings"/>
      </w:rPr>
    </w:lvl>
  </w:abstractNum>
  <w:abstractNum w:abstractNumId="128" w15:restartNumberingAfterBreak="0">
    <w:nsid w:val="7DF62857"/>
    <w:multiLevelType w:val="hybridMultilevel"/>
    <w:tmpl w:val="7DF62857"/>
    <w:lvl w:ilvl="0" w:tplc="EAB48DFE">
      <w:start w:val="1"/>
      <w:numFmt w:val="bullet"/>
      <w:lvlText w:val=""/>
      <w:lvlJc w:val="left"/>
      <w:pPr>
        <w:tabs>
          <w:tab w:val="num" w:pos="720"/>
        </w:tabs>
        <w:ind w:left="720" w:hanging="360"/>
      </w:pPr>
      <w:rPr>
        <w:rFonts w:ascii="Symbol" w:hAnsi="Symbol"/>
      </w:rPr>
    </w:lvl>
    <w:lvl w:ilvl="1" w:tplc="E76CA5BC">
      <w:start w:val="1"/>
      <w:numFmt w:val="bullet"/>
      <w:lvlText w:val="o"/>
      <w:lvlJc w:val="left"/>
      <w:pPr>
        <w:tabs>
          <w:tab w:val="num" w:pos="1440"/>
        </w:tabs>
        <w:ind w:left="1440" w:hanging="360"/>
      </w:pPr>
      <w:rPr>
        <w:rFonts w:ascii="Courier New" w:hAnsi="Courier New"/>
      </w:rPr>
    </w:lvl>
    <w:lvl w:ilvl="2" w:tplc="BDBA311C">
      <w:start w:val="1"/>
      <w:numFmt w:val="bullet"/>
      <w:lvlText w:val=""/>
      <w:lvlJc w:val="left"/>
      <w:pPr>
        <w:tabs>
          <w:tab w:val="num" w:pos="2160"/>
        </w:tabs>
        <w:ind w:left="2160" w:hanging="360"/>
      </w:pPr>
      <w:rPr>
        <w:rFonts w:ascii="Wingdings" w:hAnsi="Wingdings"/>
      </w:rPr>
    </w:lvl>
    <w:lvl w:ilvl="3" w:tplc="47DC1ACE">
      <w:start w:val="1"/>
      <w:numFmt w:val="bullet"/>
      <w:lvlText w:val=""/>
      <w:lvlJc w:val="left"/>
      <w:pPr>
        <w:tabs>
          <w:tab w:val="num" w:pos="2880"/>
        </w:tabs>
        <w:ind w:left="2880" w:hanging="360"/>
      </w:pPr>
      <w:rPr>
        <w:rFonts w:ascii="Symbol" w:hAnsi="Symbol"/>
      </w:rPr>
    </w:lvl>
    <w:lvl w:ilvl="4" w:tplc="AA3AF522">
      <w:start w:val="1"/>
      <w:numFmt w:val="bullet"/>
      <w:lvlText w:val="o"/>
      <w:lvlJc w:val="left"/>
      <w:pPr>
        <w:tabs>
          <w:tab w:val="num" w:pos="3600"/>
        </w:tabs>
        <w:ind w:left="3600" w:hanging="360"/>
      </w:pPr>
      <w:rPr>
        <w:rFonts w:ascii="Courier New" w:hAnsi="Courier New"/>
      </w:rPr>
    </w:lvl>
    <w:lvl w:ilvl="5" w:tplc="A28C58EA">
      <w:start w:val="1"/>
      <w:numFmt w:val="bullet"/>
      <w:lvlText w:val=""/>
      <w:lvlJc w:val="left"/>
      <w:pPr>
        <w:tabs>
          <w:tab w:val="num" w:pos="4320"/>
        </w:tabs>
        <w:ind w:left="4320" w:hanging="360"/>
      </w:pPr>
      <w:rPr>
        <w:rFonts w:ascii="Wingdings" w:hAnsi="Wingdings"/>
      </w:rPr>
    </w:lvl>
    <w:lvl w:ilvl="6" w:tplc="5F966588">
      <w:start w:val="1"/>
      <w:numFmt w:val="bullet"/>
      <w:lvlText w:val=""/>
      <w:lvlJc w:val="left"/>
      <w:pPr>
        <w:tabs>
          <w:tab w:val="num" w:pos="5040"/>
        </w:tabs>
        <w:ind w:left="5040" w:hanging="360"/>
      </w:pPr>
      <w:rPr>
        <w:rFonts w:ascii="Symbol" w:hAnsi="Symbol"/>
      </w:rPr>
    </w:lvl>
    <w:lvl w:ilvl="7" w:tplc="8DB2680C">
      <w:start w:val="1"/>
      <w:numFmt w:val="bullet"/>
      <w:lvlText w:val="o"/>
      <w:lvlJc w:val="left"/>
      <w:pPr>
        <w:tabs>
          <w:tab w:val="num" w:pos="5760"/>
        </w:tabs>
        <w:ind w:left="5760" w:hanging="360"/>
      </w:pPr>
      <w:rPr>
        <w:rFonts w:ascii="Courier New" w:hAnsi="Courier New"/>
      </w:rPr>
    </w:lvl>
    <w:lvl w:ilvl="8" w:tplc="F90CD340">
      <w:start w:val="1"/>
      <w:numFmt w:val="bullet"/>
      <w:lvlText w:val=""/>
      <w:lvlJc w:val="left"/>
      <w:pPr>
        <w:tabs>
          <w:tab w:val="num" w:pos="6480"/>
        </w:tabs>
        <w:ind w:left="6480" w:hanging="360"/>
      </w:pPr>
      <w:rPr>
        <w:rFonts w:ascii="Wingdings" w:hAnsi="Wingdings"/>
      </w:rPr>
    </w:lvl>
  </w:abstractNum>
  <w:abstractNum w:abstractNumId="129" w15:restartNumberingAfterBreak="0">
    <w:nsid w:val="7DF62858"/>
    <w:multiLevelType w:val="hybridMultilevel"/>
    <w:tmpl w:val="7DF62858"/>
    <w:lvl w:ilvl="0" w:tplc="B2F27EBA">
      <w:start w:val="1"/>
      <w:numFmt w:val="bullet"/>
      <w:lvlText w:val=""/>
      <w:lvlJc w:val="left"/>
      <w:pPr>
        <w:tabs>
          <w:tab w:val="num" w:pos="720"/>
        </w:tabs>
        <w:ind w:left="720" w:hanging="360"/>
      </w:pPr>
      <w:rPr>
        <w:rFonts w:ascii="Symbol" w:hAnsi="Symbol"/>
      </w:rPr>
    </w:lvl>
    <w:lvl w:ilvl="1" w:tplc="1044422A">
      <w:start w:val="1"/>
      <w:numFmt w:val="bullet"/>
      <w:lvlText w:val="o"/>
      <w:lvlJc w:val="left"/>
      <w:pPr>
        <w:tabs>
          <w:tab w:val="num" w:pos="1440"/>
        </w:tabs>
        <w:ind w:left="1440" w:hanging="360"/>
      </w:pPr>
      <w:rPr>
        <w:rFonts w:ascii="Courier New" w:hAnsi="Courier New"/>
      </w:rPr>
    </w:lvl>
    <w:lvl w:ilvl="2" w:tplc="BB2AE996">
      <w:start w:val="1"/>
      <w:numFmt w:val="bullet"/>
      <w:lvlText w:val=""/>
      <w:lvlJc w:val="left"/>
      <w:pPr>
        <w:tabs>
          <w:tab w:val="num" w:pos="2160"/>
        </w:tabs>
        <w:ind w:left="2160" w:hanging="360"/>
      </w:pPr>
      <w:rPr>
        <w:rFonts w:ascii="Wingdings" w:hAnsi="Wingdings"/>
      </w:rPr>
    </w:lvl>
    <w:lvl w:ilvl="3" w:tplc="B9DCA34E">
      <w:start w:val="1"/>
      <w:numFmt w:val="bullet"/>
      <w:lvlText w:val=""/>
      <w:lvlJc w:val="left"/>
      <w:pPr>
        <w:tabs>
          <w:tab w:val="num" w:pos="2880"/>
        </w:tabs>
        <w:ind w:left="2880" w:hanging="360"/>
      </w:pPr>
      <w:rPr>
        <w:rFonts w:ascii="Symbol" w:hAnsi="Symbol"/>
      </w:rPr>
    </w:lvl>
    <w:lvl w:ilvl="4" w:tplc="7332B084">
      <w:start w:val="1"/>
      <w:numFmt w:val="bullet"/>
      <w:lvlText w:val="o"/>
      <w:lvlJc w:val="left"/>
      <w:pPr>
        <w:tabs>
          <w:tab w:val="num" w:pos="3600"/>
        </w:tabs>
        <w:ind w:left="3600" w:hanging="360"/>
      </w:pPr>
      <w:rPr>
        <w:rFonts w:ascii="Courier New" w:hAnsi="Courier New"/>
      </w:rPr>
    </w:lvl>
    <w:lvl w:ilvl="5" w:tplc="50F683A6">
      <w:start w:val="1"/>
      <w:numFmt w:val="bullet"/>
      <w:lvlText w:val=""/>
      <w:lvlJc w:val="left"/>
      <w:pPr>
        <w:tabs>
          <w:tab w:val="num" w:pos="4320"/>
        </w:tabs>
        <w:ind w:left="4320" w:hanging="360"/>
      </w:pPr>
      <w:rPr>
        <w:rFonts w:ascii="Wingdings" w:hAnsi="Wingdings"/>
      </w:rPr>
    </w:lvl>
    <w:lvl w:ilvl="6" w:tplc="0B44A11C">
      <w:start w:val="1"/>
      <w:numFmt w:val="bullet"/>
      <w:lvlText w:val=""/>
      <w:lvlJc w:val="left"/>
      <w:pPr>
        <w:tabs>
          <w:tab w:val="num" w:pos="5040"/>
        </w:tabs>
        <w:ind w:left="5040" w:hanging="360"/>
      </w:pPr>
      <w:rPr>
        <w:rFonts w:ascii="Symbol" w:hAnsi="Symbol"/>
      </w:rPr>
    </w:lvl>
    <w:lvl w:ilvl="7" w:tplc="2256BCE4">
      <w:start w:val="1"/>
      <w:numFmt w:val="bullet"/>
      <w:lvlText w:val="o"/>
      <w:lvlJc w:val="left"/>
      <w:pPr>
        <w:tabs>
          <w:tab w:val="num" w:pos="5760"/>
        </w:tabs>
        <w:ind w:left="5760" w:hanging="360"/>
      </w:pPr>
      <w:rPr>
        <w:rFonts w:ascii="Courier New" w:hAnsi="Courier New"/>
      </w:rPr>
    </w:lvl>
    <w:lvl w:ilvl="8" w:tplc="F61A0EE6">
      <w:start w:val="1"/>
      <w:numFmt w:val="bullet"/>
      <w:lvlText w:val=""/>
      <w:lvlJc w:val="left"/>
      <w:pPr>
        <w:tabs>
          <w:tab w:val="num" w:pos="6480"/>
        </w:tabs>
        <w:ind w:left="6480" w:hanging="360"/>
      </w:pPr>
      <w:rPr>
        <w:rFonts w:ascii="Wingdings" w:hAnsi="Wingdings"/>
      </w:rPr>
    </w:lvl>
  </w:abstractNum>
  <w:abstractNum w:abstractNumId="130" w15:restartNumberingAfterBreak="0">
    <w:nsid w:val="7DF62859"/>
    <w:multiLevelType w:val="hybridMultilevel"/>
    <w:tmpl w:val="7DF62859"/>
    <w:lvl w:ilvl="0" w:tplc="2D7661DC">
      <w:start w:val="1"/>
      <w:numFmt w:val="bullet"/>
      <w:lvlText w:val=""/>
      <w:lvlJc w:val="left"/>
      <w:pPr>
        <w:tabs>
          <w:tab w:val="num" w:pos="720"/>
        </w:tabs>
        <w:ind w:left="720" w:hanging="360"/>
      </w:pPr>
      <w:rPr>
        <w:rFonts w:ascii="Symbol" w:hAnsi="Symbol"/>
      </w:rPr>
    </w:lvl>
    <w:lvl w:ilvl="1" w:tplc="CD6AE24E">
      <w:start w:val="1"/>
      <w:numFmt w:val="bullet"/>
      <w:lvlText w:val="o"/>
      <w:lvlJc w:val="left"/>
      <w:pPr>
        <w:tabs>
          <w:tab w:val="num" w:pos="1440"/>
        </w:tabs>
        <w:ind w:left="1440" w:hanging="360"/>
      </w:pPr>
      <w:rPr>
        <w:rFonts w:ascii="Courier New" w:hAnsi="Courier New"/>
      </w:rPr>
    </w:lvl>
    <w:lvl w:ilvl="2" w:tplc="7C24D8FE">
      <w:start w:val="1"/>
      <w:numFmt w:val="bullet"/>
      <w:lvlText w:val=""/>
      <w:lvlJc w:val="left"/>
      <w:pPr>
        <w:tabs>
          <w:tab w:val="num" w:pos="2160"/>
        </w:tabs>
        <w:ind w:left="2160" w:hanging="360"/>
      </w:pPr>
      <w:rPr>
        <w:rFonts w:ascii="Wingdings" w:hAnsi="Wingdings"/>
      </w:rPr>
    </w:lvl>
    <w:lvl w:ilvl="3" w:tplc="4AF87C08">
      <w:start w:val="1"/>
      <w:numFmt w:val="bullet"/>
      <w:lvlText w:val=""/>
      <w:lvlJc w:val="left"/>
      <w:pPr>
        <w:tabs>
          <w:tab w:val="num" w:pos="2880"/>
        </w:tabs>
        <w:ind w:left="2880" w:hanging="360"/>
      </w:pPr>
      <w:rPr>
        <w:rFonts w:ascii="Symbol" w:hAnsi="Symbol"/>
      </w:rPr>
    </w:lvl>
    <w:lvl w:ilvl="4" w:tplc="CF266AD2">
      <w:start w:val="1"/>
      <w:numFmt w:val="bullet"/>
      <w:lvlText w:val="o"/>
      <w:lvlJc w:val="left"/>
      <w:pPr>
        <w:tabs>
          <w:tab w:val="num" w:pos="3600"/>
        </w:tabs>
        <w:ind w:left="3600" w:hanging="360"/>
      </w:pPr>
      <w:rPr>
        <w:rFonts w:ascii="Courier New" w:hAnsi="Courier New"/>
      </w:rPr>
    </w:lvl>
    <w:lvl w:ilvl="5" w:tplc="75E8A8DE">
      <w:start w:val="1"/>
      <w:numFmt w:val="bullet"/>
      <w:lvlText w:val=""/>
      <w:lvlJc w:val="left"/>
      <w:pPr>
        <w:tabs>
          <w:tab w:val="num" w:pos="4320"/>
        </w:tabs>
        <w:ind w:left="4320" w:hanging="360"/>
      </w:pPr>
      <w:rPr>
        <w:rFonts w:ascii="Wingdings" w:hAnsi="Wingdings"/>
      </w:rPr>
    </w:lvl>
    <w:lvl w:ilvl="6" w:tplc="D3EEFDD8">
      <w:start w:val="1"/>
      <w:numFmt w:val="bullet"/>
      <w:lvlText w:val=""/>
      <w:lvlJc w:val="left"/>
      <w:pPr>
        <w:tabs>
          <w:tab w:val="num" w:pos="5040"/>
        </w:tabs>
        <w:ind w:left="5040" w:hanging="360"/>
      </w:pPr>
      <w:rPr>
        <w:rFonts w:ascii="Symbol" w:hAnsi="Symbol"/>
      </w:rPr>
    </w:lvl>
    <w:lvl w:ilvl="7" w:tplc="DE34FCE6">
      <w:start w:val="1"/>
      <w:numFmt w:val="bullet"/>
      <w:lvlText w:val="o"/>
      <w:lvlJc w:val="left"/>
      <w:pPr>
        <w:tabs>
          <w:tab w:val="num" w:pos="5760"/>
        </w:tabs>
        <w:ind w:left="5760" w:hanging="360"/>
      </w:pPr>
      <w:rPr>
        <w:rFonts w:ascii="Courier New" w:hAnsi="Courier New"/>
      </w:rPr>
    </w:lvl>
    <w:lvl w:ilvl="8" w:tplc="BD8A081E">
      <w:start w:val="1"/>
      <w:numFmt w:val="bullet"/>
      <w:lvlText w:val=""/>
      <w:lvlJc w:val="left"/>
      <w:pPr>
        <w:tabs>
          <w:tab w:val="num" w:pos="6480"/>
        </w:tabs>
        <w:ind w:left="6480" w:hanging="360"/>
      </w:pPr>
      <w:rPr>
        <w:rFonts w:ascii="Wingdings" w:hAnsi="Wingdings"/>
      </w:rPr>
    </w:lvl>
  </w:abstractNum>
  <w:abstractNum w:abstractNumId="131" w15:restartNumberingAfterBreak="0">
    <w:nsid w:val="7DF6285A"/>
    <w:multiLevelType w:val="hybridMultilevel"/>
    <w:tmpl w:val="7DF6285A"/>
    <w:lvl w:ilvl="0" w:tplc="0BB801D2">
      <w:start w:val="1"/>
      <w:numFmt w:val="bullet"/>
      <w:lvlText w:val=""/>
      <w:lvlJc w:val="left"/>
      <w:pPr>
        <w:tabs>
          <w:tab w:val="num" w:pos="720"/>
        </w:tabs>
        <w:ind w:left="720" w:hanging="360"/>
      </w:pPr>
      <w:rPr>
        <w:rFonts w:ascii="Symbol" w:hAnsi="Symbol"/>
      </w:rPr>
    </w:lvl>
    <w:lvl w:ilvl="1" w:tplc="0F7A3C08">
      <w:start w:val="1"/>
      <w:numFmt w:val="bullet"/>
      <w:lvlText w:val="o"/>
      <w:lvlJc w:val="left"/>
      <w:pPr>
        <w:tabs>
          <w:tab w:val="num" w:pos="1440"/>
        </w:tabs>
        <w:ind w:left="1440" w:hanging="360"/>
      </w:pPr>
      <w:rPr>
        <w:rFonts w:ascii="Courier New" w:hAnsi="Courier New"/>
      </w:rPr>
    </w:lvl>
    <w:lvl w:ilvl="2" w:tplc="80DE4CE8">
      <w:start w:val="1"/>
      <w:numFmt w:val="bullet"/>
      <w:lvlText w:val=""/>
      <w:lvlJc w:val="left"/>
      <w:pPr>
        <w:tabs>
          <w:tab w:val="num" w:pos="2160"/>
        </w:tabs>
        <w:ind w:left="2160" w:hanging="360"/>
      </w:pPr>
      <w:rPr>
        <w:rFonts w:ascii="Wingdings" w:hAnsi="Wingdings"/>
      </w:rPr>
    </w:lvl>
    <w:lvl w:ilvl="3" w:tplc="EF924846">
      <w:start w:val="1"/>
      <w:numFmt w:val="bullet"/>
      <w:lvlText w:val=""/>
      <w:lvlJc w:val="left"/>
      <w:pPr>
        <w:tabs>
          <w:tab w:val="num" w:pos="2880"/>
        </w:tabs>
        <w:ind w:left="2880" w:hanging="360"/>
      </w:pPr>
      <w:rPr>
        <w:rFonts w:ascii="Symbol" w:hAnsi="Symbol"/>
      </w:rPr>
    </w:lvl>
    <w:lvl w:ilvl="4" w:tplc="34588B18">
      <w:start w:val="1"/>
      <w:numFmt w:val="bullet"/>
      <w:lvlText w:val="o"/>
      <w:lvlJc w:val="left"/>
      <w:pPr>
        <w:tabs>
          <w:tab w:val="num" w:pos="3600"/>
        </w:tabs>
        <w:ind w:left="3600" w:hanging="360"/>
      </w:pPr>
      <w:rPr>
        <w:rFonts w:ascii="Courier New" w:hAnsi="Courier New"/>
      </w:rPr>
    </w:lvl>
    <w:lvl w:ilvl="5" w:tplc="B06C9386">
      <w:start w:val="1"/>
      <w:numFmt w:val="bullet"/>
      <w:lvlText w:val=""/>
      <w:lvlJc w:val="left"/>
      <w:pPr>
        <w:tabs>
          <w:tab w:val="num" w:pos="4320"/>
        </w:tabs>
        <w:ind w:left="4320" w:hanging="360"/>
      </w:pPr>
      <w:rPr>
        <w:rFonts w:ascii="Wingdings" w:hAnsi="Wingdings"/>
      </w:rPr>
    </w:lvl>
    <w:lvl w:ilvl="6" w:tplc="1F4051C0">
      <w:start w:val="1"/>
      <w:numFmt w:val="bullet"/>
      <w:lvlText w:val=""/>
      <w:lvlJc w:val="left"/>
      <w:pPr>
        <w:tabs>
          <w:tab w:val="num" w:pos="5040"/>
        </w:tabs>
        <w:ind w:left="5040" w:hanging="360"/>
      </w:pPr>
      <w:rPr>
        <w:rFonts w:ascii="Symbol" w:hAnsi="Symbol"/>
      </w:rPr>
    </w:lvl>
    <w:lvl w:ilvl="7" w:tplc="C860B684">
      <w:start w:val="1"/>
      <w:numFmt w:val="bullet"/>
      <w:lvlText w:val="o"/>
      <w:lvlJc w:val="left"/>
      <w:pPr>
        <w:tabs>
          <w:tab w:val="num" w:pos="5760"/>
        </w:tabs>
        <w:ind w:left="5760" w:hanging="360"/>
      </w:pPr>
      <w:rPr>
        <w:rFonts w:ascii="Courier New" w:hAnsi="Courier New"/>
      </w:rPr>
    </w:lvl>
    <w:lvl w:ilvl="8" w:tplc="53986882">
      <w:start w:val="1"/>
      <w:numFmt w:val="bullet"/>
      <w:lvlText w:val=""/>
      <w:lvlJc w:val="left"/>
      <w:pPr>
        <w:tabs>
          <w:tab w:val="num" w:pos="6480"/>
        </w:tabs>
        <w:ind w:left="6480" w:hanging="360"/>
      </w:pPr>
      <w:rPr>
        <w:rFonts w:ascii="Wingdings" w:hAnsi="Wingdings"/>
      </w:rPr>
    </w:lvl>
  </w:abstractNum>
  <w:abstractNum w:abstractNumId="132" w15:restartNumberingAfterBreak="0">
    <w:nsid w:val="7DF6285B"/>
    <w:multiLevelType w:val="hybridMultilevel"/>
    <w:tmpl w:val="7DF6285B"/>
    <w:lvl w:ilvl="0" w:tplc="BA862562">
      <w:start w:val="1"/>
      <w:numFmt w:val="bullet"/>
      <w:lvlText w:val=""/>
      <w:lvlJc w:val="left"/>
      <w:pPr>
        <w:tabs>
          <w:tab w:val="num" w:pos="720"/>
        </w:tabs>
        <w:ind w:left="720" w:hanging="360"/>
      </w:pPr>
      <w:rPr>
        <w:rFonts w:ascii="Symbol" w:hAnsi="Symbol"/>
      </w:rPr>
    </w:lvl>
    <w:lvl w:ilvl="1" w:tplc="97CAAACE">
      <w:start w:val="1"/>
      <w:numFmt w:val="bullet"/>
      <w:lvlText w:val="o"/>
      <w:lvlJc w:val="left"/>
      <w:pPr>
        <w:tabs>
          <w:tab w:val="num" w:pos="1440"/>
        </w:tabs>
        <w:ind w:left="1440" w:hanging="360"/>
      </w:pPr>
      <w:rPr>
        <w:rFonts w:ascii="Courier New" w:hAnsi="Courier New"/>
      </w:rPr>
    </w:lvl>
    <w:lvl w:ilvl="2" w:tplc="32ECD118">
      <w:start w:val="1"/>
      <w:numFmt w:val="bullet"/>
      <w:lvlText w:val=""/>
      <w:lvlJc w:val="left"/>
      <w:pPr>
        <w:tabs>
          <w:tab w:val="num" w:pos="2160"/>
        </w:tabs>
        <w:ind w:left="2160" w:hanging="360"/>
      </w:pPr>
      <w:rPr>
        <w:rFonts w:ascii="Wingdings" w:hAnsi="Wingdings"/>
      </w:rPr>
    </w:lvl>
    <w:lvl w:ilvl="3" w:tplc="46BAD30A">
      <w:start w:val="1"/>
      <w:numFmt w:val="bullet"/>
      <w:lvlText w:val=""/>
      <w:lvlJc w:val="left"/>
      <w:pPr>
        <w:tabs>
          <w:tab w:val="num" w:pos="2880"/>
        </w:tabs>
        <w:ind w:left="2880" w:hanging="360"/>
      </w:pPr>
      <w:rPr>
        <w:rFonts w:ascii="Symbol" w:hAnsi="Symbol"/>
      </w:rPr>
    </w:lvl>
    <w:lvl w:ilvl="4" w:tplc="A04AE652">
      <w:start w:val="1"/>
      <w:numFmt w:val="bullet"/>
      <w:lvlText w:val="o"/>
      <w:lvlJc w:val="left"/>
      <w:pPr>
        <w:tabs>
          <w:tab w:val="num" w:pos="3600"/>
        </w:tabs>
        <w:ind w:left="3600" w:hanging="360"/>
      </w:pPr>
      <w:rPr>
        <w:rFonts w:ascii="Courier New" w:hAnsi="Courier New"/>
      </w:rPr>
    </w:lvl>
    <w:lvl w:ilvl="5" w:tplc="6A163C24">
      <w:start w:val="1"/>
      <w:numFmt w:val="bullet"/>
      <w:lvlText w:val=""/>
      <w:lvlJc w:val="left"/>
      <w:pPr>
        <w:tabs>
          <w:tab w:val="num" w:pos="4320"/>
        </w:tabs>
        <w:ind w:left="4320" w:hanging="360"/>
      </w:pPr>
      <w:rPr>
        <w:rFonts w:ascii="Wingdings" w:hAnsi="Wingdings"/>
      </w:rPr>
    </w:lvl>
    <w:lvl w:ilvl="6" w:tplc="97A07CF6">
      <w:start w:val="1"/>
      <w:numFmt w:val="bullet"/>
      <w:lvlText w:val=""/>
      <w:lvlJc w:val="left"/>
      <w:pPr>
        <w:tabs>
          <w:tab w:val="num" w:pos="5040"/>
        </w:tabs>
        <w:ind w:left="5040" w:hanging="360"/>
      </w:pPr>
      <w:rPr>
        <w:rFonts w:ascii="Symbol" w:hAnsi="Symbol"/>
      </w:rPr>
    </w:lvl>
    <w:lvl w:ilvl="7" w:tplc="6EAAE292">
      <w:start w:val="1"/>
      <w:numFmt w:val="bullet"/>
      <w:lvlText w:val="o"/>
      <w:lvlJc w:val="left"/>
      <w:pPr>
        <w:tabs>
          <w:tab w:val="num" w:pos="5760"/>
        </w:tabs>
        <w:ind w:left="5760" w:hanging="360"/>
      </w:pPr>
      <w:rPr>
        <w:rFonts w:ascii="Courier New" w:hAnsi="Courier New"/>
      </w:rPr>
    </w:lvl>
    <w:lvl w:ilvl="8" w:tplc="A0F43E0A">
      <w:start w:val="1"/>
      <w:numFmt w:val="bullet"/>
      <w:lvlText w:val=""/>
      <w:lvlJc w:val="left"/>
      <w:pPr>
        <w:tabs>
          <w:tab w:val="num" w:pos="6480"/>
        </w:tabs>
        <w:ind w:left="6480" w:hanging="360"/>
      </w:pPr>
      <w:rPr>
        <w:rFonts w:ascii="Wingdings" w:hAnsi="Wingdings"/>
      </w:rPr>
    </w:lvl>
  </w:abstractNum>
  <w:abstractNum w:abstractNumId="133" w15:restartNumberingAfterBreak="0">
    <w:nsid w:val="7DF6285C"/>
    <w:multiLevelType w:val="hybridMultilevel"/>
    <w:tmpl w:val="7DF6285C"/>
    <w:lvl w:ilvl="0" w:tplc="5B4AB364">
      <w:start w:val="1"/>
      <w:numFmt w:val="bullet"/>
      <w:lvlText w:val=""/>
      <w:lvlJc w:val="left"/>
      <w:pPr>
        <w:tabs>
          <w:tab w:val="num" w:pos="720"/>
        </w:tabs>
        <w:ind w:left="720" w:hanging="360"/>
      </w:pPr>
      <w:rPr>
        <w:rFonts w:ascii="Symbol" w:hAnsi="Symbol"/>
      </w:rPr>
    </w:lvl>
    <w:lvl w:ilvl="1" w:tplc="A80662C0">
      <w:start w:val="1"/>
      <w:numFmt w:val="bullet"/>
      <w:lvlText w:val="o"/>
      <w:lvlJc w:val="left"/>
      <w:pPr>
        <w:tabs>
          <w:tab w:val="num" w:pos="1440"/>
        </w:tabs>
        <w:ind w:left="1440" w:hanging="360"/>
      </w:pPr>
      <w:rPr>
        <w:rFonts w:ascii="Courier New" w:hAnsi="Courier New"/>
      </w:rPr>
    </w:lvl>
    <w:lvl w:ilvl="2" w:tplc="F71C8282">
      <w:start w:val="1"/>
      <w:numFmt w:val="bullet"/>
      <w:lvlText w:val=""/>
      <w:lvlJc w:val="left"/>
      <w:pPr>
        <w:tabs>
          <w:tab w:val="num" w:pos="2160"/>
        </w:tabs>
        <w:ind w:left="2160" w:hanging="360"/>
      </w:pPr>
      <w:rPr>
        <w:rFonts w:ascii="Wingdings" w:hAnsi="Wingdings"/>
      </w:rPr>
    </w:lvl>
    <w:lvl w:ilvl="3" w:tplc="15E42078">
      <w:start w:val="1"/>
      <w:numFmt w:val="bullet"/>
      <w:lvlText w:val=""/>
      <w:lvlJc w:val="left"/>
      <w:pPr>
        <w:tabs>
          <w:tab w:val="num" w:pos="2880"/>
        </w:tabs>
        <w:ind w:left="2880" w:hanging="360"/>
      </w:pPr>
      <w:rPr>
        <w:rFonts w:ascii="Symbol" w:hAnsi="Symbol"/>
      </w:rPr>
    </w:lvl>
    <w:lvl w:ilvl="4" w:tplc="E14A7ADA">
      <w:start w:val="1"/>
      <w:numFmt w:val="bullet"/>
      <w:lvlText w:val="o"/>
      <w:lvlJc w:val="left"/>
      <w:pPr>
        <w:tabs>
          <w:tab w:val="num" w:pos="3600"/>
        </w:tabs>
        <w:ind w:left="3600" w:hanging="360"/>
      </w:pPr>
      <w:rPr>
        <w:rFonts w:ascii="Courier New" w:hAnsi="Courier New"/>
      </w:rPr>
    </w:lvl>
    <w:lvl w:ilvl="5" w:tplc="92344FEC">
      <w:start w:val="1"/>
      <w:numFmt w:val="bullet"/>
      <w:lvlText w:val=""/>
      <w:lvlJc w:val="left"/>
      <w:pPr>
        <w:tabs>
          <w:tab w:val="num" w:pos="4320"/>
        </w:tabs>
        <w:ind w:left="4320" w:hanging="360"/>
      </w:pPr>
      <w:rPr>
        <w:rFonts w:ascii="Wingdings" w:hAnsi="Wingdings"/>
      </w:rPr>
    </w:lvl>
    <w:lvl w:ilvl="6" w:tplc="7A5201AE">
      <w:start w:val="1"/>
      <w:numFmt w:val="bullet"/>
      <w:lvlText w:val=""/>
      <w:lvlJc w:val="left"/>
      <w:pPr>
        <w:tabs>
          <w:tab w:val="num" w:pos="5040"/>
        </w:tabs>
        <w:ind w:left="5040" w:hanging="360"/>
      </w:pPr>
      <w:rPr>
        <w:rFonts w:ascii="Symbol" w:hAnsi="Symbol"/>
      </w:rPr>
    </w:lvl>
    <w:lvl w:ilvl="7" w:tplc="F162DD00">
      <w:start w:val="1"/>
      <w:numFmt w:val="bullet"/>
      <w:lvlText w:val="o"/>
      <w:lvlJc w:val="left"/>
      <w:pPr>
        <w:tabs>
          <w:tab w:val="num" w:pos="5760"/>
        </w:tabs>
        <w:ind w:left="5760" w:hanging="360"/>
      </w:pPr>
      <w:rPr>
        <w:rFonts w:ascii="Courier New" w:hAnsi="Courier New"/>
      </w:rPr>
    </w:lvl>
    <w:lvl w:ilvl="8" w:tplc="FC584468">
      <w:start w:val="1"/>
      <w:numFmt w:val="bullet"/>
      <w:lvlText w:val=""/>
      <w:lvlJc w:val="left"/>
      <w:pPr>
        <w:tabs>
          <w:tab w:val="num" w:pos="6480"/>
        </w:tabs>
        <w:ind w:left="6480" w:hanging="360"/>
      </w:pPr>
      <w:rPr>
        <w:rFonts w:ascii="Wingdings" w:hAnsi="Wingdings"/>
      </w:rPr>
    </w:lvl>
  </w:abstractNum>
  <w:abstractNum w:abstractNumId="134" w15:restartNumberingAfterBreak="0">
    <w:nsid w:val="7DF6285D"/>
    <w:multiLevelType w:val="hybridMultilevel"/>
    <w:tmpl w:val="7DF6285D"/>
    <w:lvl w:ilvl="0" w:tplc="CAA22442">
      <w:start w:val="1"/>
      <w:numFmt w:val="bullet"/>
      <w:lvlText w:val=""/>
      <w:lvlJc w:val="left"/>
      <w:pPr>
        <w:tabs>
          <w:tab w:val="num" w:pos="720"/>
        </w:tabs>
        <w:ind w:left="720" w:hanging="360"/>
      </w:pPr>
      <w:rPr>
        <w:rFonts w:ascii="Symbol" w:hAnsi="Symbol"/>
      </w:rPr>
    </w:lvl>
    <w:lvl w:ilvl="1" w:tplc="472838BA">
      <w:start w:val="1"/>
      <w:numFmt w:val="bullet"/>
      <w:lvlText w:val="o"/>
      <w:lvlJc w:val="left"/>
      <w:pPr>
        <w:tabs>
          <w:tab w:val="num" w:pos="1440"/>
        </w:tabs>
        <w:ind w:left="1440" w:hanging="360"/>
      </w:pPr>
      <w:rPr>
        <w:rFonts w:ascii="Courier New" w:hAnsi="Courier New"/>
      </w:rPr>
    </w:lvl>
    <w:lvl w:ilvl="2" w:tplc="94AE533E">
      <w:start w:val="1"/>
      <w:numFmt w:val="bullet"/>
      <w:lvlText w:val=""/>
      <w:lvlJc w:val="left"/>
      <w:pPr>
        <w:tabs>
          <w:tab w:val="num" w:pos="2160"/>
        </w:tabs>
        <w:ind w:left="2160" w:hanging="360"/>
      </w:pPr>
      <w:rPr>
        <w:rFonts w:ascii="Wingdings" w:hAnsi="Wingdings"/>
      </w:rPr>
    </w:lvl>
    <w:lvl w:ilvl="3" w:tplc="CF86BD8A">
      <w:start w:val="1"/>
      <w:numFmt w:val="bullet"/>
      <w:lvlText w:val=""/>
      <w:lvlJc w:val="left"/>
      <w:pPr>
        <w:tabs>
          <w:tab w:val="num" w:pos="2880"/>
        </w:tabs>
        <w:ind w:left="2880" w:hanging="360"/>
      </w:pPr>
      <w:rPr>
        <w:rFonts w:ascii="Symbol" w:hAnsi="Symbol"/>
      </w:rPr>
    </w:lvl>
    <w:lvl w:ilvl="4" w:tplc="0B783E26">
      <w:start w:val="1"/>
      <w:numFmt w:val="bullet"/>
      <w:lvlText w:val="o"/>
      <w:lvlJc w:val="left"/>
      <w:pPr>
        <w:tabs>
          <w:tab w:val="num" w:pos="3600"/>
        </w:tabs>
        <w:ind w:left="3600" w:hanging="360"/>
      </w:pPr>
      <w:rPr>
        <w:rFonts w:ascii="Courier New" w:hAnsi="Courier New"/>
      </w:rPr>
    </w:lvl>
    <w:lvl w:ilvl="5" w:tplc="9850DDD8">
      <w:start w:val="1"/>
      <w:numFmt w:val="bullet"/>
      <w:lvlText w:val=""/>
      <w:lvlJc w:val="left"/>
      <w:pPr>
        <w:tabs>
          <w:tab w:val="num" w:pos="4320"/>
        </w:tabs>
        <w:ind w:left="4320" w:hanging="360"/>
      </w:pPr>
      <w:rPr>
        <w:rFonts w:ascii="Wingdings" w:hAnsi="Wingdings"/>
      </w:rPr>
    </w:lvl>
    <w:lvl w:ilvl="6" w:tplc="26DE8852">
      <w:start w:val="1"/>
      <w:numFmt w:val="bullet"/>
      <w:lvlText w:val=""/>
      <w:lvlJc w:val="left"/>
      <w:pPr>
        <w:tabs>
          <w:tab w:val="num" w:pos="5040"/>
        </w:tabs>
        <w:ind w:left="5040" w:hanging="360"/>
      </w:pPr>
      <w:rPr>
        <w:rFonts w:ascii="Symbol" w:hAnsi="Symbol"/>
      </w:rPr>
    </w:lvl>
    <w:lvl w:ilvl="7" w:tplc="494C44E4">
      <w:start w:val="1"/>
      <w:numFmt w:val="bullet"/>
      <w:lvlText w:val="o"/>
      <w:lvlJc w:val="left"/>
      <w:pPr>
        <w:tabs>
          <w:tab w:val="num" w:pos="5760"/>
        </w:tabs>
        <w:ind w:left="5760" w:hanging="360"/>
      </w:pPr>
      <w:rPr>
        <w:rFonts w:ascii="Courier New" w:hAnsi="Courier New"/>
      </w:rPr>
    </w:lvl>
    <w:lvl w:ilvl="8" w:tplc="6EA2B870">
      <w:start w:val="1"/>
      <w:numFmt w:val="bullet"/>
      <w:lvlText w:val=""/>
      <w:lvlJc w:val="left"/>
      <w:pPr>
        <w:tabs>
          <w:tab w:val="num" w:pos="6480"/>
        </w:tabs>
        <w:ind w:left="6480" w:hanging="360"/>
      </w:pPr>
      <w:rPr>
        <w:rFonts w:ascii="Wingdings" w:hAnsi="Wingdings"/>
      </w:rPr>
    </w:lvl>
  </w:abstractNum>
  <w:abstractNum w:abstractNumId="135" w15:restartNumberingAfterBreak="0">
    <w:nsid w:val="7DF6285E"/>
    <w:multiLevelType w:val="hybridMultilevel"/>
    <w:tmpl w:val="7DF6285E"/>
    <w:lvl w:ilvl="0" w:tplc="BBBEE344">
      <w:start w:val="1"/>
      <w:numFmt w:val="bullet"/>
      <w:lvlText w:val=""/>
      <w:lvlJc w:val="left"/>
      <w:pPr>
        <w:tabs>
          <w:tab w:val="num" w:pos="720"/>
        </w:tabs>
        <w:ind w:left="720" w:hanging="360"/>
      </w:pPr>
      <w:rPr>
        <w:rFonts w:ascii="Symbol" w:hAnsi="Symbol"/>
      </w:rPr>
    </w:lvl>
    <w:lvl w:ilvl="1" w:tplc="540011F8">
      <w:start w:val="1"/>
      <w:numFmt w:val="bullet"/>
      <w:lvlText w:val="o"/>
      <w:lvlJc w:val="left"/>
      <w:pPr>
        <w:tabs>
          <w:tab w:val="num" w:pos="1440"/>
        </w:tabs>
        <w:ind w:left="1440" w:hanging="360"/>
      </w:pPr>
      <w:rPr>
        <w:rFonts w:ascii="Courier New" w:hAnsi="Courier New"/>
      </w:rPr>
    </w:lvl>
    <w:lvl w:ilvl="2" w:tplc="D4626F58">
      <w:start w:val="1"/>
      <w:numFmt w:val="bullet"/>
      <w:lvlText w:val=""/>
      <w:lvlJc w:val="left"/>
      <w:pPr>
        <w:tabs>
          <w:tab w:val="num" w:pos="2160"/>
        </w:tabs>
        <w:ind w:left="2160" w:hanging="360"/>
      </w:pPr>
      <w:rPr>
        <w:rFonts w:ascii="Wingdings" w:hAnsi="Wingdings"/>
      </w:rPr>
    </w:lvl>
    <w:lvl w:ilvl="3" w:tplc="02E20D9C">
      <w:start w:val="1"/>
      <w:numFmt w:val="bullet"/>
      <w:lvlText w:val=""/>
      <w:lvlJc w:val="left"/>
      <w:pPr>
        <w:tabs>
          <w:tab w:val="num" w:pos="2880"/>
        </w:tabs>
        <w:ind w:left="2880" w:hanging="360"/>
      </w:pPr>
      <w:rPr>
        <w:rFonts w:ascii="Symbol" w:hAnsi="Symbol"/>
      </w:rPr>
    </w:lvl>
    <w:lvl w:ilvl="4" w:tplc="6B3691CC">
      <w:start w:val="1"/>
      <w:numFmt w:val="bullet"/>
      <w:lvlText w:val="o"/>
      <w:lvlJc w:val="left"/>
      <w:pPr>
        <w:tabs>
          <w:tab w:val="num" w:pos="3600"/>
        </w:tabs>
        <w:ind w:left="3600" w:hanging="360"/>
      </w:pPr>
      <w:rPr>
        <w:rFonts w:ascii="Courier New" w:hAnsi="Courier New"/>
      </w:rPr>
    </w:lvl>
    <w:lvl w:ilvl="5" w:tplc="B39CDE8C">
      <w:start w:val="1"/>
      <w:numFmt w:val="bullet"/>
      <w:lvlText w:val=""/>
      <w:lvlJc w:val="left"/>
      <w:pPr>
        <w:tabs>
          <w:tab w:val="num" w:pos="4320"/>
        </w:tabs>
        <w:ind w:left="4320" w:hanging="360"/>
      </w:pPr>
      <w:rPr>
        <w:rFonts w:ascii="Wingdings" w:hAnsi="Wingdings"/>
      </w:rPr>
    </w:lvl>
    <w:lvl w:ilvl="6" w:tplc="2426075C">
      <w:start w:val="1"/>
      <w:numFmt w:val="bullet"/>
      <w:lvlText w:val=""/>
      <w:lvlJc w:val="left"/>
      <w:pPr>
        <w:tabs>
          <w:tab w:val="num" w:pos="5040"/>
        </w:tabs>
        <w:ind w:left="5040" w:hanging="360"/>
      </w:pPr>
      <w:rPr>
        <w:rFonts w:ascii="Symbol" w:hAnsi="Symbol"/>
      </w:rPr>
    </w:lvl>
    <w:lvl w:ilvl="7" w:tplc="BC28DBB4">
      <w:start w:val="1"/>
      <w:numFmt w:val="bullet"/>
      <w:lvlText w:val="o"/>
      <w:lvlJc w:val="left"/>
      <w:pPr>
        <w:tabs>
          <w:tab w:val="num" w:pos="5760"/>
        </w:tabs>
        <w:ind w:left="5760" w:hanging="360"/>
      </w:pPr>
      <w:rPr>
        <w:rFonts w:ascii="Courier New" w:hAnsi="Courier New"/>
      </w:rPr>
    </w:lvl>
    <w:lvl w:ilvl="8" w:tplc="06AC68DA">
      <w:start w:val="1"/>
      <w:numFmt w:val="bullet"/>
      <w:lvlText w:val=""/>
      <w:lvlJc w:val="left"/>
      <w:pPr>
        <w:tabs>
          <w:tab w:val="num" w:pos="6480"/>
        </w:tabs>
        <w:ind w:left="6480" w:hanging="360"/>
      </w:pPr>
      <w:rPr>
        <w:rFonts w:ascii="Wingdings" w:hAnsi="Wingdings"/>
      </w:rPr>
    </w:lvl>
  </w:abstractNum>
  <w:abstractNum w:abstractNumId="136" w15:restartNumberingAfterBreak="0">
    <w:nsid w:val="7DF6285F"/>
    <w:multiLevelType w:val="hybridMultilevel"/>
    <w:tmpl w:val="7DF6285F"/>
    <w:lvl w:ilvl="0" w:tplc="7C880F26">
      <w:start w:val="1"/>
      <w:numFmt w:val="bullet"/>
      <w:lvlText w:val=""/>
      <w:lvlJc w:val="left"/>
      <w:pPr>
        <w:tabs>
          <w:tab w:val="num" w:pos="720"/>
        </w:tabs>
        <w:ind w:left="720" w:hanging="360"/>
      </w:pPr>
      <w:rPr>
        <w:rFonts w:ascii="Symbol" w:hAnsi="Symbol"/>
      </w:rPr>
    </w:lvl>
    <w:lvl w:ilvl="1" w:tplc="6F44248A">
      <w:start w:val="1"/>
      <w:numFmt w:val="bullet"/>
      <w:lvlText w:val="o"/>
      <w:lvlJc w:val="left"/>
      <w:pPr>
        <w:tabs>
          <w:tab w:val="num" w:pos="1440"/>
        </w:tabs>
        <w:ind w:left="1440" w:hanging="360"/>
      </w:pPr>
      <w:rPr>
        <w:rFonts w:ascii="Courier New" w:hAnsi="Courier New"/>
      </w:rPr>
    </w:lvl>
    <w:lvl w:ilvl="2" w:tplc="3CBE901E">
      <w:start w:val="1"/>
      <w:numFmt w:val="bullet"/>
      <w:lvlText w:val=""/>
      <w:lvlJc w:val="left"/>
      <w:pPr>
        <w:tabs>
          <w:tab w:val="num" w:pos="2160"/>
        </w:tabs>
        <w:ind w:left="2160" w:hanging="360"/>
      </w:pPr>
      <w:rPr>
        <w:rFonts w:ascii="Wingdings" w:hAnsi="Wingdings"/>
      </w:rPr>
    </w:lvl>
    <w:lvl w:ilvl="3" w:tplc="65DC39E4">
      <w:start w:val="1"/>
      <w:numFmt w:val="bullet"/>
      <w:lvlText w:val=""/>
      <w:lvlJc w:val="left"/>
      <w:pPr>
        <w:tabs>
          <w:tab w:val="num" w:pos="2880"/>
        </w:tabs>
        <w:ind w:left="2880" w:hanging="360"/>
      </w:pPr>
      <w:rPr>
        <w:rFonts w:ascii="Symbol" w:hAnsi="Symbol"/>
      </w:rPr>
    </w:lvl>
    <w:lvl w:ilvl="4" w:tplc="539844DC">
      <w:start w:val="1"/>
      <w:numFmt w:val="bullet"/>
      <w:lvlText w:val="o"/>
      <w:lvlJc w:val="left"/>
      <w:pPr>
        <w:tabs>
          <w:tab w:val="num" w:pos="3600"/>
        </w:tabs>
        <w:ind w:left="3600" w:hanging="360"/>
      </w:pPr>
      <w:rPr>
        <w:rFonts w:ascii="Courier New" w:hAnsi="Courier New"/>
      </w:rPr>
    </w:lvl>
    <w:lvl w:ilvl="5" w:tplc="0672C7FE">
      <w:start w:val="1"/>
      <w:numFmt w:val="bullet"/>
      <w:lvlText w:val=""/>
      <w:lvlJc w:val="left"/>
      <w:pPr>
        <w:tabs>
          <w:tab w:val="num" w:pos="4320"/>
        </w:tabs>
        <w:ind w:left="4320" w:hanging="360"/>
      </w:pPr>
      <w:rPr>
        <w:rFonts w:ascii="Wingdings" w:hAnsi="Wingdings"/>
      </w:rPr>
    </w:lvl>
    <w:lvl w:ilvl="6" w:tplc="D50E0D94">
      <w:start w:val="1"/>
      <w:numFmt w:val="bullet"/>
      <w:lvlText w:val=""/>
      <w:lvlJc w:val="left"/>
      <w:pPr>
        <w:tabs>
          <w:tab w:val="num" w:pos="5040"/>
        </w:tabs>
        <w:ind w:left="5040" w:hanging="360"/>
      </w:pPr>
      <w:rPr>
        <w:rFonts w:ascii="Symbol" w:hAnsi="Symbol"/>
      </w:rPr>
    </w:lvl>
    <w:lvl w:ilvl="7" w:tplc="50FC57B2">
      <w:start w:val="1"/>
      <w:numFmt w:val="bullet"/>
      <w:lvlText w:val="o"/>
      <w:lvlJc w:val="left"/>
      <w:pPr>
        <w:tabs>
          <w:tab w:val="num" w:pos="5760"/>
        </w:tabs>
        <w:ind w:left="5760" w:hanging="360"/>
      </w:pPr>
      <w:rPr>
        <w:rFonts w:ascii="Courier New" w:hAnsi="Courier New"/>
      </w:rPr>
    </w:lvl>
    <w:lvl w:ilvl="8" w:tplc="C9E4B8F0">
      <w:start w:val="1"/>
      <w:numFmt w:val="bullet"/>
      <w:lvlText w:val=""/>
      <w:lvlJc w:val="left"/>
      <w:pPr>
        <w:tabs>
          <w:tab w:val="num" w:pos="6480"/>
        </w:tabs>
        <w:ind w:left="6480" w:hanging="360"/>
      </w:pPr>
      <w:rPr>
        <w:rFonts w:ascii="Wingdings" w:hAnsi="Wingdings"/>
      </w:rPr>
    </w:lvl>
  </w:abstractNum>
  <w:abstractNum w:abstractNumId="137" w15:restartNumberingAfterBreak="0">
    <w:nsid w:val="7DF62860"/>
    <w:multiLevelType w:val="hybridMultilevel"/>
    <w:tmpl w:val="7DF62860"/>
    <w:lvl w:ilvl="0" w:tplc="82880580">
      <w:start w:val="1"/>
      <w:numFmt w:val="bullet"/>
      <w:lvlText w:val=""/>
      <w:lvlJc w:val="left"/>
      <w:pPr>
        <w:tabs>
          <w:tab w:val="num" w:pos="720"/>
        </w:tabs>
        <w:ind w:left="720" w:hanging="360"/>
      </w:pPr>
      <w:rPr>
        <w:rFonts w:ascii="Symbol" w:hAnsi="Symbol"/>
      </w:rPr>
    </w:lvl>
    <w:lvl w:ilvl="1" w:tplc="6D246354">
      <w:start w:val="1"/>
      <w:numFmt w:val="bullet"/>
      <w:lvlText w:val="o"/>
      <w:lvlJc w:val="left"/>
      <w:pPr>
        <w:tabs>
          <w:tab w:val="num" w:pos="1440"/>
        </w:tabs>
        <w:ind w:left="1440" w:hanging="360"/>
      </w:pPr>
      <w:rPr>
        <w:rFonts w:ascii="Courier New" w:hAnsi="Courier New"/>
      </w:rPr>
    </w:lvl>
    <w:lvl w:ilvl="2" w:tplc="0306518E">
      <w:start w:val="1"/>
      <w:numFmt w:val="bullet"/>
      <w:lvlText w:val=""/>
      <w:lvlJc w:val="left"/>
      <w:pPr>
        <w:tabs>
          <w:tab w:val="num" w:pos="2160"/>
        </w:tabs>
        <w:ind w:left="2160" w:hanging="360"/>
      </w:pPr>
      <w:rPr>
        <w:rFonts w:ascii="Wingdings" w:hAnsi="Wingdings"/>
      </w:rPr>
    </w:lvl>
    <w:lvl w:ilvl="3" w:tplc="11568A5A">
      <w:start w:val="1"/>
      <w:numFmt w:val="bullet"/>
      <w:lvlText w:val=""/>
      <w:lvlJc w:val="left"/>
      <w:pPr>
        <w:tabs>
          <w:tab w:val="num" w:pos="2880"/>
        </w:tabs>
        <w:ind w:left="2880" w:hanging="360"/>
      </w:pPr>
      <w:rPr>
        <w:rFonts w:ascii="Symbol" w:hAnsi="Symbol"/>
      </w:rPr>
    </w:lvl>
    <w:lvl w:ilvl="4" w:tplc="2B6ACF96">
      <w:start w:val="1"/>
      <w:numFmt w:val="bullet"/>
      <w:lvlText w:val="o"/>
      <w:lvlJc w:val="left"/>
      <w:pPr>
        <w:tabs>
          <w:tab w:val="num" w:pos="3600"/>
        </w:tabs>
        <w:ind w:left="3600" w:hanging="360"/>
      </w:pPr>
      <w:rPr>
        <w:rFonts w:ascii="Courier New" w:hAnsi="Courier New"/>
      </w:rPr>
    </w:lvl>
    <w:lvl w:ilvl="5" w:tplc="457CFF22">
      <w:start w:val="1"/>
      <w:numFmt w:val="bullet"/>
      <w:lvlText w:val=""/>
      <w:lvlJc w:val="left"/>
      <w:pPr>
        <w:tabs>
          <w:tab w:val="num" w:pos="4320"/>
        </w:tabs>
        <w:ind w:left="4320" w:hanging="360"/>
      </w:pPr>
      <w:rPr>
        <w:rFonts w:ascii="Wingdings" w:hAnsi="Wingdings"/>
      </w:rPr>
    </w:lvl>
    <w:lvl w:ilvl="6" w:tplc="595CAC3C">
      <w:start w:val="1"/>
      <w:numFmt w:val="bullet"/>
      <w:lvlText w:val=""/>
      <w:lvlJc w:val="left"/>
      <w:pPr>
        <w:tabs>
          <w:tab w:val="num" w:pos="5040"/>
        </w:tabs>
        <w:ind w:left="5040" w:hanging="360"/>
      </w:pPr>
      <w:rPr>
        <w:rFonts w:ascii="Symbol" w:hAnsi="Symbol"/>
      </w:rPr>
    </w:lvl>
    <w:lvl w:ilvl="7" w:tplc="F51CF3DA">
      <w:start w:val="1"/>
      <w:numFmt w:val="bullet"/>
      <w:lvlText w:val="o"/>
      <w:lvlJc w:val="left"/>
      <w:pPr>
        <w:tabs>
          <w:tab w:val="num" w:pos="5760"/>
        </w:tabs>
        <w:ind w:left="5760" w:hanging="360"/>
      </w:pPr>
      <w:rPr>
        <w:rFonts w:ascii="Courier New" w:hAnsi="Courier New"/>
      </w:rPr>
    </w:lvl>
    <w:lvl w:ilvl="8" w:tplc="77268D1A">
      <w:start w:val="1"/>
      <w:numFmt w:val="bullet"/>
      <w:lvlText w:val=""/>
      <w:lvlJc w:val="left"/>
      <w:pPr>
        <w:tabs>
          <w:tab w:val="num" w:pos="6480"/>
        </w:tabs>
        <w:ind w:left="6480" w:hanging="360"/>
      </w:pPr>
      <w:rPr>
        <w:rFonts w:ascii="Wingdings" w:hAnsi="Wingdings"/>
      </w:rPr>
    </w:lvl>
  </w:abstractNum>
  <w:abstractNum w:abstractNumId="138" w15:restartNumberingAfterBreak="0">
    <w:nsid w:val="7DF62861"/>
    <w:multiLevelType w:val="hybridMultilevel"/>
    <w:tmpl w:val="7DF62861"/>
    <w:lvl w:ilvl="0" w:tplc="C5C008D2">
      <w:start w:val="1"/>
      <w:numFmt w:val="bullet"/>
      <w:lvlText w:val=""/>
      <w:lvlJc w:val="left"/>
      <w:pPr>
        <w:tabs>
          <w:tab w:val="num" w:pos="720"/>
        </w:tabs>
        <w:ind w:left="720" w:hanging="360"/>
      </w:pPr>
      <w:rPr>
        <w:rFonts w:ascii="Symbol" w:hAnsi="Symbol"/>
      </w:rPr>
    </w:lvl>
    <w:lvl w:ilvl="1" w:tplc="BC7A2398">
      <w:start w:val="1"/>
      <w:numFmt w:val="bullet"/>
      <w:lvlText w:val="o"/>
      <w:lvlJc w:val="left"/>
      <w:pPr>
        <w:tabs>
          <w:tab w:val="num" w:pos="1440"/>
        </w:tabs>
        <w:ind w:left="1440" w:hanging="360"/>
      </w:pPr>
      <w:rPr>
        <w:rFonts w:ascii="Courier New" w:hAnsi="Courier New"/>
      </w:rPr>
    </w:lvl>
    <w:lvl w:ilvl="2" w:tplc="DB0869A8">
      <w:start w:val="1"/>
      <w:numFmt w:val="bullet"/>
      <w:lvlText w:val=""/>
      <w:lvlJc w:val="left"/>
      <w:pPr>
        <w:tabs>
          <w:tab w:val="num" w:pos="2160"/>
        </w:tabs>
        <w:ind w:left="2160" w:hanging="360"/>
      </w:pPr>
      <w:rPr>
        <w:rFonts w:ascii="Wingdings" w:hAnsi="Wingdings"/>
      </w:rPr>
    </w:lvl>
    <w:lvl w:ilvl="3" w:tplc="B808B2AC">
      <w:start w:val="1"/>
      <w:numFmt w:val="bullet"/>
      <w:lvlText w:val=""/>
      <w:lvlJc w:val="left"/>
      <w:pPr>
        <w:tabs>
          <w:tab w:val="num" w:pos="2880"/>
        </w:tabs>
        <w:ind w:left="2880" w:hanging="360"/>
      </w:pPr>
      <w:rPr>
        <w:rFonts w:ascii="Symbol" w:hAnsi="Symbol"/>
      </w:rPr>
    </w:lvl>
    <w:lvl w:ilvl="4" w:tplc="1804BBBE">
      <w:start w:val="1"/>
      <w:numFmt w:val="bullet"/>
      <w:lvlText w:val="o"/>
      <w:lvlJc w:val="left"/>
      <w:pPr>
        <w:tabs>
          <w:tab w:val="num" w:pos="3600"/>
        </w:tabs>
        <w:ind w:left="3600" w:hanging="360"/>
      </w:pPr>
      <w:rPr>
        <w:rFonts w:ascii="Courier New" w:hAnsi="Courier New"/>
      </w:rPr>
    </w:lvl>
    <w:lvl w:ilvl="5" w:tplc="E7FC3EFC">
      <w:start w:val="1"/>
      <w:numFmt w:val="bullet"/>
      <w:lvlText w:val=""/>
      <w:lvlJc w:val="left"/>
      <w:pPr>
        <w:tabs>
          <w:tab w:val="num" w:pos="4320"/>
        </w:tabs>
        <w:ind w:left="4320" w:hanging="360"/>
      </w:pPr>
      <w:rPr>
        <w:rFonts w:ascii="Wingdings" w:hAnsi="Wingdings"/>
      </w:rPr>
    </w:lvl>
    <w:lvl w:ilvl="6" w:tplc="CDF61602">
      <w:start w:val="1"/>
      <w:numFmt w:val="bullet"/>
      <w:lvlText w:val=""/>
      <w:lvlJc w:val="left"/>
      <w:pPr>
        <w:tabs>
          <w:tab w:val="num" w:pos="5040"/>
        </w:tabs>
        <w:ind w:left="5040" w:hanging="360"/>
      </w:pPr>
      <w:rPr>
        <w:rFonts w:ascii="Symbol" w:hAnsi="Symbol"/>
      </w:rPr>
    </w:lvl>
    <w:lvl w:ilvl="7" w:tplc="B20E6AF2">
      <w:start w:val="1"/>
      <w:numFmt w:val="bullet"/>
      <w:lvlText w:val="o"/>
      <w:lvlJc w:val="left"/>
      <w:pPr>
        <w:tabs>
          <w:tab w:val="num" w:pos="5760"/>
        </w:tabs>
        <w:ind w:left="5760" w:hanging="360"/>
      </w:pPr>
      <w:rPr>
        <w:rFonts w:ascii="Courier New" w:hAnsi="Courier New"/>
      </w:rPr>
    </w:lvl>
    <w:lvl w:ilvl="8" w:tplc="39F27248">
      <w:start w:val="1"/>
      <w:numFmt w:val="bullet"/>
      <w:lvlText w:val=""/>
      <w:lvlJc w:val="left"/>
      <w:pPr>
        <w:tabs>
          <w:tab w:val="num" w:pos="6480"/>
        </w:tabs>
        <w:ind w:left="6480" w:hanging="360"/>
      </w:pPr>
      <w:rPr>
        <w:rFonts w:ascii="Wingdings" w:hAnsi="Wingdings"/>
      </w:rPr>
    </w:lvl>
  </w:abstractNum>
  <w:abstractNum w:abstractNumId="139" w15:restartNumberingAfterBreak="0">
    <w:nsid w:val="7DF62862"/>
    <w:multiLevelType w:val="hybridMultilevel"/>
    <w:tmpl w:val="7DF62862"/>
    <w:lvl w:ilvl="0" w:tplc="16DA1E10">
      <w:start w:val="1"/>
      <w:numFmt w:val="bullet"/>
      <w:lvlText w:val=""/>
      <w:lvlJc w:val="left"/>
      <w:pPr>
        <w:tabs>
          <w:tab w:val="num" w:pos="720"/>
        </w:tabs>
        <w:ind w:left="720" w:hanging="360"/>
      </w:pPr>
      <w:rPr>
        <w:rFonts w:ascii="Symbol" w:hAnsi="Symbol"/>
      </w:rPr>
    </w:lvl>
    <w:lvl w:ilvl="1" w:tplc="B1DCD442">
      <w:start w:val="1"/>
      <w:numFmt w:val="bullet"/>
      <w:lvlText w:val="o"/>
      <w:lvlJc w:val="left"/>
      <w:pPr>
        <w:tabs>
          <w:tab w:val="num" w:pos="1440"/>
        </w:tabs>
        <w:ind w:left="1440" w:hanging="360"/>
      </w:pPr>
      <w:rPr>
        <w:rFonts w:ascii="Courier New" w:hAnsi="Courier New"/>
      </w:rPr>
    </w:lvl>
    <w:lvl w:ilvl="2" w:tplc="8D94C864">
      <w:start w:val="1"/>
      <w:numFmt w:val="bullet"/>
      <w:lvlText w:val=""/>
      <w:lvlJc w:val="left"/>
      <w:pPr>
        <w:tabs>
          <w:tab w:val="num" w:pos="2160"/>
        </w:tabs>
        <w:ind w:left="2160" w:hanging="360"/>
      </w:pPr>
      <w:rPr>
        <w:rFonts w:ascii="Wingdings" w:hAnsi="Wingdings"/>
      </w:rPr>
    </w:lvl>
    <w:lvl w:ilvl="3" w:tplc="38AECF2A">
      <w:start w:val="1"/>
      <w:numFmt w:val="bullet"/>
      <w:lvlText w:val=""/>
      <w:lvlJc w:val="left"/>
      <w:pPr>
        <w:tabs>
          <w:tab w:val="num" w:pos="2880"/>
        </w:tabs>
        <w:ind w:left="2880" w:hanging="360"/>
      </w:pPr>
      <w:rPr>
        <w:rFonts w:ascii="Symbol" w:hAnsi="Symbol"/>
      </w:rPr>
    </w:lvl>
    <w:lvl w:ilvl="4" w:tplc="FB3A8B52">
      <w:start w:val="1"/>
      <w:numFmt w:val="bullet"/>
      <w:lvlText w:val="o"/>
      <w:lvlJc w:val="left"/>
      <w:pPr>
        <w:tabs>
          <w:tab w:val="num" w:pos="3600"/>
        </w:tabs>
        <w:ind w:left="3600" w:hanging="360"/>
      </w:pPr>
      <w:rPr>
        <w:rFonts w:ascii="Courier New" w:hAnsi="Courier New"/>
      </w:rPr>
    </w:lvl>
    <w:lvl w:ilvl="5" w:tplc="499C55E8">
      <w:start w:val="1"/>
      <w:numFmt w:val="bullet"/>
      <w:lvlText w:val=""/>
      <w:lvlJc w:val="left"/>
      <w:pPr>
        <w:tabs>
          <w:tab w:val="num" w:pos="4320"/>
        </w:tabs>
        <w:ind w:left="4320" w:hanging="360"/>
      </w:pPr>
      <w:rPr>
        <w:rFonts w:ascii="Wingdings" w:hAnsi="Wingdings"/>
      </w:rPr>
    </w:lvl>
    <w:lvl w:ilvl="6" w:tplc="1F58D566">
      <w:start w:val="1"/>
      <w:numFmt w:val="bullet"/>
      <w:lvlText w:val=""/>
      <w:lvlJc w:val="left"/>
      <w:pPr>
        <w:tabs>
          <w:tab w:val="num" w:pos="5040"/>
        </w:tabs>
        <w:ind w:left="5040" w:hanging="360"/>
      </w:pPr>
      <w:rPr>
        <w:rFonts w:ascii="Symbol" w:hAnsi="Symbol"/>
      </w:rPr>
    </w:lvl>
    <w:lvl w:ilvl="7" w:tplc="27AEC744">
      <w:start w:val="1"/>
      <w:numFmt w:val="bullet"/>
      <w:lvlText w:val="o"/>
      <w:lvlJc w:val="left"/>
      <w:pPr>
        <w:tabs>
          <w:tab w:val="num" w:pos="5760"/>
        </w:tabs>
        <w:ind w:left="5760" w:hanging="360"/>
      </w:pPr>
      <w:rPr>
        <w:rFonts w:ascii="Courier New" w:hAnsi="Courier New"/>
      </w:rPr>
    </w:lvl>
    <w:lvl w:ilvl="8" w:tplc="38CA2692">
      <w:start w:val="1"/>
      <w:numFmt w:val="bullet"/>
      <w:lvlText w:val=""/>
      <w:lvlJc w:val="left"/>
      <w:pPr>
        <w:tabs>
          <w:tab w:val="num" w:pos="6480"/>
        </w:tabs>
        <w:ind w:left="6480" w:hanging="360"/>
      </w:pPr>
      <w:rPr>
        <w:rFonts w:ascii="Wingdings" w:hAnsi="Wingdings"/>
      </w:rPr>
    </w:lvl>
  </w:abstractNum>
  <w:abstractNum w:abstractNumId="140" w15:restartNumberingAfterBreak="0">
    <w:nsid w:val="7DF62863"/>
    <w:multiLevelType w:val="hybridMultilevel"/>
    <w:tmpl w:val="7DF62863"/>
    <w:lvl w:ilvl="0" w:tplc="01D82840">
      <w:start w:val="1"/>
      <w:numFmt w:val="bullet"/>
      <w:lvlText w:val=""/>
      <w:lvlJc w:val="left"/>
      <w:pPr>
        <w:tabs>
          <w:tab w:val="num" w:pos="720"/>
        </w:tabs>
        <w:ind w:left="720" w:hanging="360"/>
      </w:pPr>
      <w:rPr>
        <w:rFonts w:ascii="Symbol" w:hAnsi="Symbol"/>
      </w:rPr>
    </w:lvl>
    <w:lvl w:ilvl="1" w:tplc="61F69A56">
      <w:start w:val="1"/>
      <w:numFmt w:val="bullet"/>
      <w:lvlText w:val="o"/>
      <w:lvlJc w:val="left"/>
      <w:pPr>
        <w:tabs>
          <w:tab w:val="num" w:pos="1440"/>
        </w:tabs>
        <w:ind w:left="1440" w:hanging="360"/>
      </w:pPr>
      <w:rPr>
        <w:rFonts w:ascii="Courier New" w:hAnsi="Courier New"/>
      </w:rPr>
    </w:lvl>
    <w:lvl w:ilvl="2" w:tplc="6A70D71E">
      <w:start w:val="1"/>
      <w:numFmt w:val="bullet"/>
      <w:lvlText w:val=""/>
      <w:lvlJc w:val="left"/>
      <w:pPr>
        <w:tabs>
          <w:tab w:val="num" w:pos="2160"/>
        </w:tabs>
        <w:ind w:left="2160" w:hanging="360"/>
      </w:pPr>
      <w:rPr>
        <w:rFonts w:ascii="Wingdings" w:hAnsi="Wingdings"/>
      </w:rPr>
    </w:lvl>
    <w:lvl w:ilvl="3" w:tplc="4FFE4E8E">
      <w:start w:val="1"/>
      <w:numFmt w:val="bullet"/>
      <w:lvlText w:val=""/>
      <w:lvlJc w:val="left"/>
      <w:pPr>
        <w:tabs>
          <w:tab w:val="num" w:pos="2880"/>
        </w:tabs>
        <w:ind w:left="2880" w:hanging="360"/>
      </w:pPr>
      <w:rPr>
        <w:rFonts w:ascii="Symbol" w:hAnsi="Symbol"/>
      </w:rPr>
    </w:lvl>
    <w:lvl w:ilvl="4" w:tplc="F768FC6E">
      <w:start w:val="1"/>
      <w:numFmt w:val="bullet"/>
      <w:lvlText w:val="o"/>
      <w:lvlJc w:val="left"/>
      <w:pPr>
        <w:tabs>
          <w:tab w:val="num" w:pos="3600"/>
        </w:tabs>
        <w:ind w:left="3600" w:hanging="360"/>
      </w:pPr>
      <w:rPr>
        <w:rFonts w:ascii="Courier New" w:hAnsi="Courier New"/>
      </w:rPr>
    </w:lvl>
    <w:lvl w:ilvl="5" w:tplc="B842681E">
      <w:start w:val="1"/>
      <w:numFmt w:val="bullet"/>
      <w:lvlText w:val=""/>
      <w:lvlJc w:val="left"/>
      <w:pPr>
        <w:tabs>
          <w:tab w:val="num" w:pos="4320"/>
        </w:tabs>
        <w:ind w:left="4320" w:hanging="360"/>
      </w:pPr>
      <w:rPr>
        <w:rFonts w:ascii="Wingdings" w:hAnsi="Wingdings"/>
      </w:rPr>
    </w:lvl>
    <w:lvl w:ilvl="6" w:tplc="D65E8054">
      <w:start w:val="1"/>
      <w:numFmt w:val="bullet"/>
      <w:lvlText w:val=""/>
      <w:lvlJc w:val="left"/>
      <w:pPr>
        <w:tabs>
          <w:tab w:val="num" w:pos="5040"/>
        </w:tabs>
        <w:ind w:left="5040" w:hanging="360"/>
      </w:pPr>
      <w:rPr>
        <w:rFonts w:ascii="Symbol" w:hAnsi="Symbol"/>
      </w:rPr>
    </w:lvl>
    <w:lvl w:ilvl="7" w:tplc="9348BA20">
      <w:start w:val="1"/>
      <w:numFmt w:val="bullet"/>
      <w:lvlText w:val="o"/>
      <w:lvlJc w:val="left"/>
      <w:pPr>
        <w:tabs>
          <w:tab w:val="num" w:pos="5760"/>
        </w:tabs>
        <w:ind w:left="5760" w:hanging="360"/>
      </w:pPr>
      <w:rPr>
        <w:rFonts w:ascii="Courier New" w:hAnsi="Courier New"/>
      </w:rPr>
    </w:lvl>
    <w:lvl w:ilvl="8" w:tplc="FCE6ABEE">
      <w:start w:val="1"/>
      <w:numFmt w:val="bullet"/>
      <w:lvlText w:val=""/>
      <w:lvlJc w:val="left"/>
      <w:pPr>
        <w:tabs>
          <w:tab w:val="num" w:pos="6480"/>
        </w:tabs>
        <w:ind w:left="6480" w:hanging="360"/>
      </w:pPr>
      <w:rPr>
        <w:rFonts w:ascii="Wingdings" w:hAnsi="Wingdings"/>
      </w:rPr>
    </w:lvl>
  </w:abstractNum>
  <w:abstractNum w:abstractNumId="141" w15:restartNumberingAfterBreak="0">
    <w:nsid w:val="7DF62864"/>
    <w:multiLevelType w:val="hybridMultilevel"/>
    <w:tmpl w:val="7DF62864"/>
    <w:lvl w:ilvl="0" w:tplc="8E0623F6">
      <w:start w:val="1"/>
      <w:numFmt w:val="bullet"/>
      <w:lvlText w:val=""/>
      <w:lvlJc w:val="left"/>
      <w:pPr>
        <w:tabs>
          <w:tab w:val="num" w:pos="720"/>
        </w:tabs>
        <w:ind w:left="720" w:hanging="360"/>
      </w:pPr>
      <w:rPr>
        <w:rFonts w:ascii="Symbol" w:hAnsi="Symbol"/>
      </w:rPr>
    </w:lvl>
    <w:lvl w:ilvl="1" w:tplc="1728B09A">
      <w:start w:val="1"/>
      <w:numFmt w:val="bullet"/>
      <w:lvlText w:val="o"/>
      <w:lvlJc w:val="left"/>
      <w:pPr>
        <w:tabs>
          <w:tab w:val="num" w:pos="1440"/>
        </w:tabs>
        <w:ind w:left="1440" w:hanging="360"/>
      </w:pPr>
      <w:rPr>
        <w:rFonts w:ascii="Courier New" w:hAnsi="Courier New"/>
      </w:rPr>
    </w:lvl>
    <w:lvl w:ilvl="2" w:tplc="B6CA018C">
      <w:start w:val="1"/>
      <w:numFmt w:val="bullet"/>
      <w:lvlText w:val=""/>
      <w:lvlJc w:val="left"/>
      <w:pPr>
        <w:tabs>
          <w:tab w:val="num" w:pos="2160"/>
        </w:tabs>
        <w:ind w:left="2160" w:hanging="360"/>
      </w:pPr>
      <w:rPr>
        <w:rFonts w:ascii="Wingdings" w:hAnsi="Wingdings"/>
      </w:rPr>
    </w:lvl>
    <w:lvl w:ilvl="3" w:tplc="9BBE4E4E">
      <w:start w:val="1"/>
      <w:numFmt w:val="bullet"/>
      <w:lvlText w:val=""/>
      <w:lvlJc w:val="left"/>
      <w:pPr>
        <w:tabs>
          <w:tab w:val="num" w:pos="2880"/>
        </w:tabs>
        <w:ind w:left="2880" w:hanging="360"/>
      </w:pPr>
      <w:rPr>
        <w:rFonts w:ascii="Symbol" w:hAnsi="Symbol"/>
      </w:rPr>
    </w:lvl>
    <w:lvl w:ilvl="4" w:tplc="7826DA00">
      <w:start w:val="1"/>
      <w:numFmt w:val="bullet"/>
      <w:lvlText w:val="o"/>
      <w:lvlJc w:val="left"/>
      <w:pPr>
        <w:tabs>
          <w:tab w:val="num" w:pos="3600"/>
        </w:tabs>
        <w:ind w:left="3600" w:hanging="360"/>
      </w:pPr>
      <w:rPr>
        <w:rFonts w:ascii="Courier New" w:hAnsi="Courier New"/>
      </w:rPr>
    </w:lvl>
    <w:lvl w:ilvl="5" w:tplc="B8F2C468">
      <w:start w:val="1"/>
      <w:numFmt w:val="bullet"/>
      <w:lvlText w:val=""/>
      <w:lvlJc w:val="left"/>
      <w:pPr>
        <w:tabs>
          <w:tab w:val="num" w:pos="4320"/>
        </w:tabs>
        <w:ind w:left="4320" w:hanging="360"/>
      </w:pPr>
      <w:rPr>
        <w:rFonts w:ascii="Wingdings" w:hAnsi="Wingdings"/>
      </w:rPr>
    </w:lvl>
    <w:lvl w:ilvl="6" w:tplc="6E60BD4C">
      <w:start w:val="1"/>
      <w:numFmt w:val="bullet"/>
      <w:lvlText w:val=""/>
      <w:lvlJc w:val="left"/>
      <w:pPr>
        <w:tabs>
          <w:tab w:val="num" w:pos="5040"/>
        </w:tabs>
        <w:ind w:left="5040" w:hanging="360"/>
      </w:pPr>
      <w:rPr>
        <w:rFonts w:ascii="Symbol" w:hAnsi="Symbol"/>
      </w:rPr>
    </w:lvl>
    <w:lvl w:ilvl="7" w:tplc="8B220B66">
      <w:start w:val="1"/>
      <w:numFmt w:val="bullet"/>
      <w:lvlText w:val="o"/>
      <w:lvlJc w:val="left"/>
      <w:pPr>
        <w:tabs>
          <w:tab w:val="num" w:pos="5760"/>
        </w:tabs>
        <w:ind w:left="5760" w:hanging="360"/>
      </w:pPr>
      <w:rPr>
        <w:rFonts w:ascii="Courier New" w:hAnsi="Courier New"/>
      </w:rPr>
    </w:lvl>
    <w:lvl w:ilvl="8" w:tplc="8730BEB2">
      <w:start w:val="1"/>
      <w:numFmt w:val="bullet"/>
      <w:lvlText w:val=""/>
      <w:lvlJc w:val="left"/>
      <w:pPr>
        <w:tabs>
          <w:tab w:val="num" w:pos="6480"/>
        </w:tabs>
        <w:ind w:left="6480" w:hanging="360"/>
      </w:pPr>
      <w:rPr>
        <w:rFonts w:ascii="Wingdings" w:hAnsi="Wingdings"/>
      </w:rPr>
    </w:lvl>
  </w:abstractNum>
  <w:abstractNum w:abstractNumId="142" w15:restartNumberingAfterBreak="0">
    <w:nsid w:val="7DF62865"/>
    <w:multiLevelType w:val="hybridMultilevel"/>
    <w:tmpl w:val="7DF62865"/>
    <w:lvl w:ilvl="0" w:tplc="4380E7A4">
      <w:start w:val="1"/>
      <w:numFmt w:val="bullet"/>
      <w:lvlText w:val=""/>
      <w:lvlJc w:val="left"/>
      <w:pPr>
        <w:tabs>
          <w:tab w:val="num" w:pos="720"/>
        </w:tabs>
        <w:ind w:left="720" w:hanging="360"/>
      </w:pPr>
      <w:rPr>
        <w:rFonts w:ascii="Symbol" w:hAnsi="Symbol"/>
      </w:rPr>
    </w:lvl>
    <w:lvl w:ilvl="1" w:tplc="FD206172">
      <w:start w:val="1"/>
      <w:numFmt w:val="bullet"/>
      <w:lvlText w:val="o"/>
      <w:lvlJc w:val="left"/>
      <w:pPr>
        <w:tabs>
          <w:tab w:val="num" w:pos="1440"/>
        </w:tabs>
        <w:ind w:left="1440" w:hanging="360"/>
      </w:pPr>
      <w:rPr>
        <w:rFonts w:ascii="Courier New" w:hAnsi="Courier New"/>
      </w:rPr>
    </w:lvl>
    <w:lvl w:ilvl="2" w:tplc="A836AFE0">
      <w:start w:val="1"/>
      <w:numFmt w:val="bullet"/>
      <w:lvlText w:val=""/>
      <w:lvlJc w:val="left"/>
      <w:pPr>
        <w:tabs>
          <w:tab w:val="num" w:pos="2160"/>
        </w:tabs>
        <w:ind w:left="2160" w:hanging="360"/>
      </w:pPr>
      <w:rPr>
        <w:rFonts w:ascii="Wingdings" w:hAnsi="Wingdings"/>
      </w:rPr>
    </w:lvl>
    <w:lvl w:ilvl="3" w:tplc="B832E3FE">
      <w:start w:val="1"/>
      <w:numFmt w:val="bullet"/>
      <w:lvlText w:val=""/>
      <w:lvlJc w:val="left"/>
      <w:pPr>
        <w:tabs>
          <w:tab w:val="num" w:pos="2880"/>
        </w:tabs>
        <w:ind w:left="2880" w:hanging="360"/>
      </w:pPr>
      <w:rPr>
        <w:rFonts w:ascii="Symbol" w:hAnsi="Symbol"/>
      </w:rPr>
    </w:lvl>
    <w:lvl w:ilvl="4" w:tplc="24E8317A">
      <w:start w:val="1"/>
      <w:numFmt w:val="bullet"/>
      <w:lvlText w:val="o"/>
      <w:lvlJc w:val="left"/>
      <w:pPr>
        <w:tabs>
          <w:tab w:val="num" w:pos="3600"/>
        </w:tabs>
        <w:ind w:left="3600" w:hanging="360"/>
      </w:pPr>
      <w:rPr>
        <w:rFonts w:ascii="Courier New" w:hAnsi="Courier New"/>
      </w:rPr>
    </w:lvl>
    <w:lvl w:ilvl="5" w:tplc="6CB253F4">
      <w:start w:val="1"/>
      <w:numFmt w:val="bullet"/>
      <w:lvlText w:val=""/>
      <w:lvlJc w:val="left"/>
      <w:pPr>
        <w:tabs>
          <w:tab w:val="num" w:pos="4320"/>
        </w:tabs>
        <w:ind w:left="4320" w:hanging="360"/>
      </w:pPr>
      <w:rPr>
        <w:rFonts w:ascii="Wingdings" w:hAnsi="Wingdings"/>
      </w:rPr>
    </w:lvl>
    <w:lvl w:ilvl="6" w:tplc="3C8C4ABE">
      <w:start w:val="1"/>
      <w:numFmt w:val="bullet"/>
      <w:lvlText w:val=""/>
      <w:lvlJc w:val="left"/>
      <w:pPr>
        <w:tabs>
          <w:tab w:val="num" w:pos="5040"/>
        </w:tabs>
        <w:ind w:left="5040" w:hanging="360"/>
      </w:pPr>
      <w:rPr>
        <w:rFonts w:ascii="Symbol" w:hAnsi="Symbol"/>
      </w:rPr>
    </w:lvl>
    <w:lvl w:ilvl="7" w:tplc="E74CDE14">
      <w:start w:val="1"/>
      <w:numFmt w:val="bullet"/>
      <w:lvlText w:val="o"/>
      <w:lvlJc w:val="left"/>
      <w:pPr>
        <w:tabs>
          <w:tab w:val="num" w:pos="5760"/>
        </w:tabs>
        <w:ind w:left="5760" w:hanging="360"/>
      </w:pPr>
      <w:rPr>
        <w:rFonts w:ascii="Courier New" w:hAnsi="Courier New"/>
      </w:rPr>
    </w:lvl>
    <w:lvl w:ilvl="8" w:tplc="28047C42">
      <w:start w:val="1"/>
      <w:numFmt w:val="bullet"/>
      <w:lvlText w:val=""/>
      <w:lvlJc w:val="left"/>
      <w:pPr>
        <w:tabs>
          <w:tab w:val="num" w:pos="6480"/>
        </w:tabs>
        <w:ind w:left="6480" w:hanging="360"/>
      </w:pPr>
      <w:rPr>
        <w:rFonts w:ascii="Wingdings" w:hAnsi="Wingdings"/>
      </w:rPr>
    </w:lvl>
  </w:abstractNum>
  <w:abstractNum w:abstractNumId="143" w15:restartNumberingAfterBreak="0">
    <w:nsid w:val="7DF62866"/>
    <w:multiLevelType w:val="hybridMultilevel"/>
    <w:tmpl w:val="7DF62866"/>
    <w:lvl w:ilvl="0" w:tplc="AAF87CFC">
      <w:start w:val="1"/>
      <w:numFmt w:val="bullet"/>
      <w:lvlText w:val=""/>
      <w:lvlJc w:val="left"/>
      <w:pPr>
        <w:tabs>
          <w:tab w:val="num" w:pos="720"/>
        </w:tabs>
        <w:ind w:left="720" w:hanging="360"/>
      </w:pPr>
      <w:rPr>
        <w:rFonts w:ascii="Symbol" w:hAnsi="Symbol"/>
      </w:rPr>
    </w:lvl>
    <w:lvl w:ilvl="1" w:tplc="3392BDD6">
      <w:start w:val="1"/>
      <w:numFmt w:val="bullet"/>
      <w:lvlText w:val="o"/>
      <w:lvlJc w:val="left"/>
      <w:pPr>
        <w:tabs>
          <w:tab w:val="num" w:pos="1440"/>
        </w:tabs>
        <w:ind w:left="1440" w:hanging="360"/>
      </w:pPr>
      <w:rPr>
        <w:rFonts w:ascii="Courier New" w:hAnsi="Courier New"/>
      </w:rPr>
    </w:lvl>
    <w:lvl w:ilvl="2" w:tplc="50B0CA00">
      <w:start w:val="1"/>
      <w:numFmt w:val="bullet"/>
      <w:lvlText w:val=""/>
      <w:lvlJc w:val="left"/>
      <w:pPr>
        <w:tabs>
          <w:tab w:val="num" w:pos="2160"/>
        </w:tabs>
        <w:ind w:left="2160" w:hanging="360"/>
      </w:pPr>
      <w:rPr>
        <w:rFonts w:ascii="Wingdings" w:hAnsi="Wingdings"/>
      </w:rPr>
    </w:lvl>
    <w:lvl w:ilvl="3" w:tplc="D4F44672">
      <w:start w:val="1"/>
      <w:numFmt w:val="bullet"/>
      <w:lvlText w:val=""/>
      <w:lvlJc w:val="left"/>
      <w:pPr>
        <w:tabs>
          <w:tab w:val="num" w:pos="2880"/>
        </w:tabs>
        <w:ind w:left="2880" w:hanging="360"/>
      </w:pPr>
      <w:rPr>
        <w:rFonts w:ascii="Symbol" w:hAnsi="Symbol"/>
      </w:rPr>
    </w:lvl>
    <w:lvl w:ilvl="4" w:tplc="D0B8D04E">
      <w:start w:val="1"/>
      <w:numFmt w:val="bullet"/>
      <w:lvlText w:val="o"/>
      <w:lvlJc w:val="left"/>
      <w:pPr>
        <w:tabs>
          <w:tab w:val="num" w:pos="3600"/>
        </w:tabs>
        <w:ind w:left="3600" w:hanging="360"/>
      </w:pPr>
      <w:rPr>
        <w:rFonts w:ascii="Courier New" w:hAnsi="Courier New"/>
      </w:rPr>
    </w:lvl>
    <w:lvl w:ilvl="5" w:tplc="FA82F730">
      <w:start w:val="1"/>
      <w:numFmt w:val="bullet"/>
      <w:lvlText w:val=""/>
      <w:lvlJc w:val="left"/>
      <w:pPr>
        <w:tabs>
          <w:tab w:val="num" w:pos="4320"/>
        </w:tabs>
        <w:ind w:left="4320" w:hanging="360"/>
      </w:pPr>
      <w:rPr>
        <w:rFonts w:ascii="Wingdings" w:hAnsi="Wingdings"/>
      </w:rPr>
    </w:lvl>
    <w:lvl w:ilvl="6" w:tplc="AD0E909E">
      <w:start w:val="1"/>
      <w:numFmt w:val="bullet"/>
      <w:lvlText w:val=""/>
      <w:lvlJc w:val="left"/>
      <w:pPr>
        <w:tabs>
          <w:tab w:val="num" w:pos="5040"/>
        </w:tabs>
        <w:ind w:left="5040" w:hanging="360"/>
      </w:pPr>
      <w:rPr>
        <w:rFonts w:ascii="Symbol" w:hAnsi="Symbol"/>
      </w:rPr>
    </w:lvl>
    <w:lvl w:ilvl="7" w:tplc="76029962">
      <w:start w:val="1"/>
      <w:numFmt w:val="bullet"/>
      <w:lvlText w:val="o"/>
      <w:lvlJc w:val="left"/>
      <w:pPr>
        <w:tabs>
          <w:tab w:val="num" w:pos="5760"/>
        </w:tabs>
        <w:ind w:left="5760" w:hanging="360"/>
      </w:pPr>
      <w:rPr>
        <w:rFonts w:ascii="Courier New" w:hAnsi="Courier New"/>
      </w:rPr>
    </w:lvl>
    <w:lvl w:ilvl="8" w:tplc="F2F2BE5E">
      <w:start w:val="1"/>
      <w:numFmt w:val="bullet"/>
      <w:lvlText w:val=""/>
      <w:lvlJc w:val="left"/>
      <w:pPr>
        <w:tabs>
          <w:tab w:val="num" w:pos="6480"/>
        </w:tabs>
        <w:ind w:left="6480" w:hanging="360"/>
      </w:pPr>
      <w:rPr>
        <w:rFonts w:ascii="Wingdings" w:hAnsi="Wingdings"/>
      </w:rPr>
    </w:lvl>
  </w:abstractNum>
  <w:abstractNum w:abstractNumId="144" w15:restartNumberingAfterBreak="0">
    <w:nsid w:val="7DF62867"/>
    <w:multiLevelType w:val="hybridMultilevel"/>
    <w:tmpl w:val="7DF62867"/>
    <w:lvl w:ilvl="0" w:tplc="8130A934">
      <w:start w:val="1"/>
      <w:numFmt w:val="bullet"/>
      <w:lvlText w:val=""/>
      <w:lvlJc w:val="left"/>
      <w:pPr>
        <w:tabs>
          <w:tab w:val="num" w:pos="720"/>
        </w:tabs>
        <w:ind w:left="720" w:hanging="360"/>
      </w:pPr>
      <w:rPr>
        <w:rFonts w:ascii="Symbol" w:hAnsi="Symbol"/>
      </w:rPr>
    </w:lvl>
    <w:lvl w:ilvl="1" w:tplc="B5760F7C">
      <w:start w:val="1"/>
      <w:numFmt w:val="bullet"/>
      <w:lvlText w:val="o"/>
      <w:lvlJc w:val="left"/>
      <w:pPr>
        <w:tabs>
          <w:tab w:val="num" w:pos="1440"/>
        </w:tabs>
        <w:ind w:left="1440" w:hanging="360"/>
      </w:pPr>
      <w:rPr>
        <w:rFonts w:ascii="Courier New" w:hAnsi="Courier New"/>
      </w:rPr>
    </w:lvl>
    <w:lvl w:ilvl="2" w:tplc="8DEAE1F8">
      <w:start w:val="1"/>
      <w:numFmt w:val="bullet"/>
      <w:lvlText w:val=""/>
      <w:lvlJc w:val="left"/>
      <w:pPr>
        <w:tabs>
          <w:tab w:val="num" w:pos="2160"/>
        </w:tabs>
        <w:ind w:left="2160" w:hanging="360"/>
      </w:pPr>
      <w:rPr>
        <w:rFonts w:ascii="Wingdings" w:hAnsi="Wingdings"/>
      </w:rPr>
    </w:lvl>
    <w:lvl w:ilvl="3" w:tplc="869ED860">
      <w:start w:val="1"/>
      <w:numFmt w:val="bullet"/>
      <w:lvlText w:val=""/>
      <w:lvlJc w:val="left"/>
      <w:pPr>
        <w:tabs>
          <w:tab w:val="num" w:pos="2880"/>
        </w:tabs>
        <w:ind w:left="2880" w:hanging="360"/>
      </w:pPr>
      <w:rPr>
        <w:rFonts w:ascii="Symbol" w:hAnsi="Symbol"/>
      </w:rPr>
    </w:lvl>
    <w:lvl w:ilvl="4" w:tplc="88E64A40">
      <w:start w:val="1"/>
      <w:numFmt w:val="bullet"/>
      <w:lvlText w:val="o"/>
      <w:lvlJc w:val="left"/>
      <w:pPr>
        <w:tabs>
          <w:tab w:val="num" w:pos="3600"/>
        </w:tabs>
        <w:ind w:left="3600" w:hanging="360"/>
      </w:pPr>
      <w:rPr>
        <w:rFonts w:ascii="Courier New" w:hAnsi="Courier New"/>
      </w:rPr>
    </w:lvl>
    <w:lvl w:ilvl="5" w:tplc="FE247600">
      <w:start w:val="1"/>
      <w:numFmt w:val="bullet"/>
      <w:lvlText w:val=""/>
      <w:lvlJc w:val="left"/>
      <w:pPr>
        <w:tabs>
          <w:tab w:val="num" w:pos="4320"/>
        </w:tabs>
        <w:ind w:left="4320" w:hanging="360"/>
      </w:pPr>
      <w:rPr>
        <w:rFonts w:ascii="Wingdings" w:hAnsi="Wingdings"/>
      </w:rPr>
    </w:lvl>
    <w:lvl w:ilvl="6" w:tplc="4BE4F61A">
      <w:start w:val="1"/>
      <w:numFmt w:val="bullet"/>
      <w:lvlText w:val=""/>
      <w:lvlJc w:val="left"/>
      <w:pPr>
        <w:tabs>
          <w:tab w:val="num" w:pos="5040"/>
        </w:tabs>
        <w:ind w:left="5040" w:hanging="360"/>
      </w:pPr>
      <w:rPr>
        <w:rFonts w:ascii="Symbol" w:hAnsi="Symbol"/>
      </w:rPr>
    </w:lvl>
    <w:lvl w:ilvl="7" w:tplc="CD4C7C3A">
      <w:start w:val="1"/>
      <w:numFmt w:val="bullet"/>
      <w:lvlText w:val="o"/>
      <w:lvlJc w:val="left"/>
      <w:pPr>
        <w:tabs>
          <w:tab w:val="num" w:pos="5760"/>
        </w:tabs>
        <w:ind w:left="5760" w:hanging="360"/>
      </w:pPr>
      <w:rPr>
        <w:rFonts w:ascii="Courier New" w:hAnsi="Courier New"/>
      </w:rPr>
    </w:lvl>
    <w:lvl w:ilvl="8" w:tplc="453C6944">
      <w:start w:val="1"/>
      <w:numFmt w:val="bullet"/>
      <w:lvlText w:val=""/>
      <w:lvlJc w:val="left"/>
      <w:pPr>
        <w:tabs>
          <w:tab w:val="num" w:pos="6480"/>
        </w:tabs>
        <w:ind w:left="6480" w:hanging="360"/>
      </w:pPr>
      <w:rPr>
        <w:rFonts w:ascii="Wingdings" w:hAnsi="Wingdings"/>
      </w:rPr>
    </w:lvl>
  </w:abstractNum>
  <w:abstractNum w:abstractNumId="145" w15:restartNumberingAfterBreak="0">
    <w:nsid w:val="7DF62868"/>
    <w:multiLevelType w:val="hybridMultilevel"/>
    <w:tmpl w:val="7DF62868"/>
    <w:lvl w:ilvl="0" w:tplc="4EFEBFE8">
      <w:start w:val="1"/>
      <w:numFmt w:val="bullet"/>
      <w:lvlText w:val=""/>
      <w:lvlJc w:val="left"/>
      <w:pPr>
        <w:tabs>
          <w:tab w:val="num" w:pos="720"/>
        </w:tabs>
        <w:ind w:left="720" w:hanging="360"/>
      </w:pPr>
      <w:rPr>
        <w:rFonts w:ascii="Symbol" w:hAnsi="Symbol"/>
      </w:rPr>
    </w:lvl>
    <w:lvl w:ilvl="1" w:tplc="99062018">
      <w:start w:val="1"/>
      <w:numFmt w:val="bullet"/>
      <w:lvlText w:val="o"/>
      <w:lvlJc w:val="left"/>
      <w:pPr>
        <w:tabs>
          <w:tab w:val="num" w:pos="1440"/>
        </w:tabs>
        <w:ind w:left="1440" w:hanging="360"/>
      </w:pPr>
      <w:rPr>
        <w:rFonts w:ascii="Courier New" w:hAnsi="Courier New"/>
      </w:rPr>
    </w:lvl>
    <w:lvl w:ilvl="2" w:tplc="94EEF058">
      <w:start w:val="1"/>
      <w:numFmt w:val="bullet"/>
      <w:lvlText w:val=""/>
      <w:lvlJc w:val="left"/>
      <w:pPr>
        <w:tabs>
          <w:tab w:val="num" w:pos="2160"/>
        </w:tabs>
        <w:ind w:left="2160" w:hanging="360"/>
      </w:pPr>
      <w:rPr>
        <w:rFonts w:ascii="Wingdings" w:hAnsi="Wingdings"/>
      </w:rPr>
    </w:lvl>
    <w:lvl w:ilvl="3" w:tplc="2622537E">
      <w:start w:val="1"/>
      <w:numFmt w:val="bullet"/>
      <w:lvlText w:val=""/>
      <w:lvlJc w:val="left"/>
      <w:pPr>
        <w:tabs>
          <w:tab w:val="num" w:pos="2880"/>
        </w:tabs>
        <w:ind w:left="2880" w:hanging="360"/>
      </w:pPr>
      <w:rPr>
        <w:rFonts w:ascii="Symbol" w:hAnsi="Symbol"/>
      </w:rPr>
    </w:lvl>
    <w:lvl w:ilvl="4" w:tplc="96D61256">
      <w:start w:val="1"/>
      <w:numFmt w:val="bullet"/>
      <w:lvlText w:val="o"/>
      <w:lvlJc w:val="left"/>
      <w:pPr>
        <w:tabs>
          <w:tab w:val="num" w:pos="3600"/>
        </w:tabs>
        <w:ind w:left="3600" w:hanging="360"/>
      </w:pPr>
      <w:rPr>
        <w:rFonts w:ascii="Courier New" w:hAnsi="Courier New"/>
      </w:rPr>
    </w:lvl>
    <w:lvl w:ilvl="5" w:tplc="CC72C4F4">
      <w:start w:val="1"/>
      <w:numFmt w:val="bullet"/>
      <w:lvlText w:val=""/>
      <w:lvlJc w:val="left"/>
      <w:pPr>
        <w:tabs>
          <w:tab w:val="num" w:pos="4320"/>
        </w:tabs>
        <w:ind w:left="4320" w:hanging="360"/>
      </w:pPr>
      <w:rPr>
        <w:rFonts w:ascii="Wingdings" w:hAnsi="Wingdings"/>
      </w:rPr>
    </w:lvl>
    <w:lvl w:ilvl="6" w:tplc="68061DDC">
      <w:start w:val="1"/>
      <w:numFmt w:val="bullet"/>
      <w:lvlText w:val=""/>
      <w:lvlJc w:val="left"/>
      <w:pPr>
        <w:tabs>
          <w:tab w:val="num" w:pos="5040"/>
        </w:tabs>
        <w:ind w:left="5040" w:hanging="360"/>
      </w:pPr>
      <w:rPr>
        <w:rFonts w:ascii="Symbol" w:hAnsi="Symbol"/>
      </w:rPr>
    </w:lvl>
    <w:lvl w:ilvl="7" w:tplc="C7E88A3C">
      <w:start w:val="1"/>
      <w:numFmt w:val="bullet"/>
      <w:lvlText w:val="o"/>
      <w:lvlJc w:val="left"/>
      <w:pPr>
        <w:tabs>
          <w:tab w:val="num" w:pos="5760"/>
        </w:tabs>
        <w:ind w:left="5760" w:hanging="360"/>
      </w:pPr>
      <w:rPr>
        <w:rFonts w:ascii="Courier New" w:hAnsi="Courier New"/>
      </w:rPr>
    </w:lvl>
    <w:lvl w:ilvl="8" w:tplc="A7726FDA">
      <w:start w:val="1"/>
      <w:numFmt w:val="bullet"/>
      <w:lvlText w:val=""/>
      <w:lvlJc w:val="left"/>
      <w:pPr>
        <w:tabs>
          <w:tab w:val="num" w:pos="6480"/>
        </w:tabs>
        <w:ind w:left="6480" w:hanging="360"/>
      </w:pPr>
      <w:rPr>
        <w:rFonts w:ascii="Wingdings" w:hAnsi="Wingdings"/>
      </w:rPr>
    </w:lvl>
  </w:abstractNum>
  <w:abstractNum w:abstractNumId="146" w15:restartNumberingAfterBreak="0">
    <w:nsid w:val="7DF62869"/>
    <w:multiLevelType w:val="hybridMultilevel"/>
    <w:tmpl w:val="7DF62869"/>
    <w:lvl w:ilvl="0" w:tplc="4C908864">
      <w:start w:val="1"/>
      <w:numFmt w:val="bullet"/>
      <w:lvlText w:val=""/>
      <w:lvlJc w:val="left"/>
      <w:pPr>
        <w:tabs>
          <w:tab w:val="num" w:pos="720"/>
        </w:tabs>
        <w:ind w:left="720" w:hanging="360"/>
      </w:pPr>
      <w:rPr>
        <w:rFonts w:ascii="Symbol" w:hAnsi="Symbol"/>
      </w:rPr>
    </w:lvl>
    <w:lvl w:ilvl="1" w:tplc="FB685724">
      <w:start w:val="1"/>
      <w:numFmt w:val="bullet"/>
      <w:lvlText w:val="o"/>
      <w:lvlJc w:val="left"/>
      <w:pPr>
        <w:tabs>
          <w:tab w:val="num" w:pos="1440"/>
        </w:tabs>
        <w:ind w:left="1440" w:hanging="360"/>
      </w:pPr>
      <w:rPr>
        <w:rFonts w:ascii="Courier New" w:hAnsi="Courier New"/>
      </w:rPr>
    </w:lvl>
    <w:lvl w:ilvl="2" w:tplc="83783980">
      <w:start w:val="1"/>
      <w:numFmt w:val="bullet"/>
      <w:lvlText w:val=""/>
      <w:lvlJc w:val="left"/>
      <w:pPr>
        <w:tabs>
          <w:tab w:val="num" w:pos="2160"/>
        </w:tabs>
        <w:ind w:left="2160" w:hanging="360"/>
      </w:pPr>
      <w:rPr>
        <w:rFonts w:ascii="Wingdings" w:hAnsi="Wingdings"/>
      </w:rPr>
    </w:lvl>
    <w:lvl w:ilvl="3" w:tplc="573E780C">
      <w:start w:val="1"/>
      <w:numFmt w:val="bullet"/>
      <w:lvlText w:val=""/>
      <w:lvlJc w:val="left"/>
      <w:pPr>
        <w:tabs>
          <w:tab w:val="num" w:pos="2880"/>
        </w:tabs>
        <w:ind w:left="2880" w:hanging="360"/>
      </w:pPr>
      <w:rPr>
        <w:rFonts w:ascii="Symbol" w:hAnsi="Symbol"/>
      </w:rPr>
    </w:lvl>
    <w:lvl w:ilvl="4" w:tplc="F508D762">
      <w:start w:val="1"/>
      <w:numFmt w:val="bullet"/>
      <w:lvlText w:val="o"/>
      <w:lvlJc w:val="left"/>
      <w:pPr>
        <w:tabs>
          <w:tab w:val="num" w:pos="3600"/>
        </w:tabs>
        <w:ind w:left="3600" w:hanging="360"/>
      </w:pPr>
      <w:rPr>
        <w:rFonts w:ascii="Courier New" w:hAnsi="Courier New"/>
      </w:rPr>
    </w:lvl>
    <w:lvl w:ilvl="5" w:tplc="5BE4A9AA">
      <w:start w:val="1"/>
      <w:numFmt w:val="bullet"/>
      <w:lvlText w:val=""/>
      <w:lvlJc w:val="left"/>
      <w:pPr>
        <w:tabs>
          <w:tab w:val="num" w:pos="4320"/>
        </w:tabs>
        <w:ind w:left="4320" w:hanging="360"/>
      </w:pPr>
      <w:rPr>
        <w:rFonts w:ascii="Wingdings" w:hAnsi="Wingdings"/>
      </w:rPr>
    </w:lvl>
    <w:lvl w:ilvl="6" w:tplc="87B25B04">
      <w:start w:val="1"/>
      <w:numFmt w:val="bullet"/>
      <w:lvlText w:val=""/>
      <w:lvlJc w:val="left"/>
      <w:pPr>
        <w:tabs>
          <w:tab w:val="num" w:pos="5040"/>
        </w:tabs>
        <w:ind w:left="5040" w:hanging="360"/>
      </w:pPr>
      <w:rPr>
        <w:rFonts w:ascii="Symbol" w:hAnsi="Symbol"/>
      </w:rPr>
    </w:lvl>
    <w:lvl w:ilvl="7" w:tplc="21AE95A8">
      <w:start w:val="1"/>
      <w:numFmt w:val="bullet"/>
      <w:lvlText w:val="o"/>
      <w:lvlJc w:val="left"/>
      <w:pPr>
        <w:tabs>
          <w:tab w:val="num" w:pos="5760"/>
        </w:tabs>
        <w:ind w:left="5760" w:hanging="360"/>
      </w:pPr>
      <w:rPr>
        <w:rFonts w:ascii="Courier New" w:hAnsi="Courier New"/>
      </w:rPr>
    </w:lvl>
    <w:lvl w:ilvl="8" w:tplc="CD18CF12">
      <w:start w:val="1"/>
      <w:numFmt w:val="bullet"/>
      <w:lvlText w:val=""/>
      <w:lvlJc w:val="left"/>
      <w:pPr>
        <w:tabs>
          <w:tab w:val="num" w:pos="6480"/>
        </w:tabs>
        <w:ind w:left="6480" w:hanging="360"/>
      </w:pPr>
      <w:rPr>
        <w:rFonts w:ascii="Wingdings" w:hAnsi="Wingdings"/>
      </w:rPr>
    </w:lvl>
  </w:abstractNum>
  <w:abstractNum w:abstractNumId="147" w15:restartNumberingAfterBreak="0">
    <w:nsid w:val="7DF6286A"/>
    <w:multiLevelType w:val="hybridMultilevel"/>
    <w:tmpl w:val="7DF6286A"/>
    <w:lvl w:ilvl="0" w:tplc="8BC68E52">
      <w:start w:val="1"/>
      <w:numFmt w:val="bullet"/>
      <w:lvlText w:val=""/>
      <w:lvlJc w:val="left"/>
      <w:pPr>
        <w:tabs>
          <w:tab w:val="num" w:pos="720"/>
        </w:tabs>
        <w:ind w:left="720" w:hanging="360"/>
      </w:pPr>
      <w:rPr>
        <w:rFonts w:ascii="Symbol" w:hAnsi="Symbol"/>
      </w:rPr>
    </w:lvl>
    <w:lvl w:ilvl="1" w:tplc="5D8E8296">
      <w:start w:val="1"/>
      <w:numFmt w:val="bullet"/>
      <w:lvlText w:val="o"/>
      <w:lvlJc w:val="left"/>
      <w:pPr>
        <w:tabs>
          <w:tab w:val="num" w:pos="1440"/>
        </w:tabs>
        <w:ind w:left="1440" w:hanging="360"/>
      </w:pPr>
      <w:rPr>
        <w:rFonts w:ascii="Courier New" w:hAnsi="Courier New"/>
      </w:rPr>
    </w:lvl>
    <w:lvl w:ilvl="2" w:tplc="47723880">
      <w:start w:val="1"/>
      <w:numFmt w:val="bullet"/>
      <w:lvlText w:val=""/>
      <w:lvlJc w:val="left"/>
      <w:pPr>
        <w:tabs>
          <w:tab w:val="num" w:pos="2160"/>
        </w:tabs>
        <w:ind w:left="2160" w:hanging="360"/>
      </w:pPr>
      <w:rPr>
        <w:rFonts w:ascii="Wingdings" w:hAnsi="Wingdings"/>
      </w:rPr>
    </w:lvl>
    <w:lvl w:ilvl="3" w:tplc="EE000F98">
      <w:start w:val="1"/>
      <w:numFmt w:val="bullet"/>
      <w:lvlText w:val=""/>
      <w:lvlJc w:val="left"/>
      <w:pPr>
        <w:tabs>
          <w:tab w:val="num" w:pos="2880"/>
        </w:tabs>
        <w:ind w:left="2880" w:hanging="360"/>
      </w:pPr>
      <w:rPr>
        <w:rFonts w:ascii="Symbol" w:hAnsi="Symbol"/>
      </w:rPr>
    </w:lvl>
    <w:lvl w:ilvl="4" w:tplc="B5D8ABCC">
      <w:start w:val="1"/>
      <w:numFmt w:val="bullet"/>
      <w:lvlText w:val="o"/>
      <w:lvlJc w:val="left"/>
      <w:pPr>
        <w:tabs>
          <w:tab w:val="num" w:pos="3600"/>
        </w:tabs>
        <w:ind w:left="3600" w:hanging="360"/>
      </w:pPr>
      <w:rPr>
        <w:rFonts w:ascii="Courier New" w:hAnsi="Courier New"/>
      </w:rPr>
    </w:lvl>
    <w:lvl w:ilvl="5" w:tplc="5D68F634">
      <w:start w:val="1"/>
      <w:numFmt w:val="bullet"/>
      <w:lvlText w:val=""/>
      <w:lvlJc w:val="left"/>
      <w:pPr>
        <w:tabs>
          <w:tab w:val="num" w:pos="4320"/>
        </w:tabs>
        <w:ind w:left="4320" w:hanging="360"/>
      </w:pPr>
      <w:rPr>
        <w:rFonts w:ascii="Wingdings" w:hAnsi="Wingdings"/>
      </w:rPr>
    </w:lvl>
    <w:lvl w:ilvl="6" w:tplc="B2A4B760">
      <w:start w:val="1"/>
      <w:numFmt w:val="bullet"/>
      <w:lvlText w:val=""/>
      <w:lvlJc w:val="left"/>
      <w:pPr>
        <w:tabs>
          <w:tab w:val="num" w:pos="5040"/>
        </w:tabs>
        <w:ind w:left="5040" w:hanging="360"/>
      </w:pPr>
      <w:rPr>
        <w:rFonts w:ascii="Symbol" w:hAnsi="Symbol"/>
      </w:rPr>
    </w:lvl>
    <w:lvl w:ilvl="7" w:tplc="55D41FC8">
      <w:start w:val="1"/>
      <w:numFmt w:val="bullet"/>
      <w:lvlText w:val="o"/>
      <w:lvlJc w:val="left"/>
      <w:pPr>
        <w:tabs>
          <w:tab w:val="num" w:pos="5760"/>
        </w:tabs>
        <w:ind w:left="5760" w:hanging="360"/>
      </w:pPr>
      <w:rPr>
        <w:rFonts w:ascii="Courier New" w:hAnsi="Courier New"/>
      </w:rPr>
    </w:lvl>
    <w:lvl w:ilvl="8" w:tplc="AF365E24">
      <w:start w:val="1"/>
      <w:numFmt w:val="bullet"/>
      <w:lvlText w:val=""/>
      <w:lvlJc w:val="left"/>
      <w:pPr>
        <w:tabs>
          <w:tab w:val="num" w:pos="6480"/>
        </w:tabs>
        <w:ind w:left="6480" w:hanging="360"/>
      </w:pPr>
      <w:rPr>
        <w:rFonts w:ascii="Wingdings" w:hAnsi="Wingdings"/>
      </w:rPr>
    </w:lvl>
  </w:abstractNum>
  <w:abstractNum w:abstractNumId="148" w15:restartNumberingAfterBreak="0">
    <w:nsid w:val="7DF6286B"/>
    <w:multiLevelType w:val="hybridMultilevel"/>
    <w:tmpl w:val="7DF6286B"/>
    <w:lvl w:ilvl="0" w:tplc="95988898">
      <w:start w:val="1"/>
      <w:numFmt w:val="bullet"/>
      <w:lvlText w:val=""/>
      <w:lvlJc w:val="left"/>
      <w:pPr>
        <w:tabs>
          <w:tab w:val="num" w:pos="720"/>
        </w:tabs>
        <w:ind w:left="720" w:hanging="360"/>
      </w:pPr>
      <w:rPr>
        <w:rFonts w:ascii="Symbol" w:hAnsi="Symbol"/>
      </w:rPr>
    </w:lvl>
    <w:lvl w:ilvl="1" w:tplc="B4C461BE">
      <w:start w:val="1"/>
      <w:numFmt w:val="bullet"/>
      <w:lvlText w:val="o"/>
      <w:lvlJc w:val="left"/>
      <w:pPr>
        <w:tabs>
          <w:tab w:val="num" w:pos="1440"/>
        </w:tabs>
        <w:ind w:left="1440" w:hanging="360"/>
      </w:pPr>
      <w:rPr>
        <w:rFonts w:ascii="Courier New" w:hAnsi="Courier New"/>
      </w:rPr>
    </w:lvl>
    <w:lvl w:ilvl="2" w:tplc="11E026F8">
      <w:start w:val="1"/>
      <w:numFmt w:val="bullet"/>
      <w:lvlText w:val=""/>
      <w:lvlJc w:val="left"/>
      <w:pPr>
        <w:tabs>
          <w:tab w:val="num" w:pos="2160"/>
        </w:tabs>
        <w:ind w:left="2160" w:hanging="360"/>
      </w:pPr>
      <w:rPr>
        <w:rFonts w:ascii="Wingdings" w:hAnsi="Wingdings"/>
      </w:rPr>
    </w:lvl>
    <w:lvl w:ilvl="3" w:tplc="820225E6">
      <w:start w:val="1"/>
      <w:numFmt w:val="bullet"/>
      <w:lvlText w:val=""/>
      <w:lvlJc w:val="left"/>
      <w:pPr>
        <w:tabs>
          <w:tab w:val="num" w:pos="2880"/>
        </w:tabs>
        <w:ind w:left="2880" w:hanging="360"/>
      </w:pPr>
      <w:rPr>
        <w:rFonts w:ascii="Symbol" w:hAnsi="Symbol"/>
      </w:rPr>
    </w:lvl>
    <w:lvl w:ilvl="4" w:tplc="769A85E6">
      <w:start w:val="1"/>
      <w:numFmt w:val="bullet"/>
      <w:lvlText w:val="o"/>
      <w:lvlJc w:val="left"/>
      <w:pPr>
        <w:tabs>
          <w:tab w:val="num" w:pos="3600"/>
        </w:tabs>
        <w:ind w:left="3600" w:hanging="360"/>
      </w:pPr>
      <w:rPr>
        <w:rFonts w:ascii="Courier New" w:hAnsi="Courier New"/>
      </w:rPr>
    </w:lvl>
    <w:lvl w:ilvl="5" w:tplc="52D63EE8">
      <w:start w:val="1"/>
      <w:numFmt w:val="bullet"/>
      <w:lvlText w:val=""/>
      <w:lvlJc w:val="left"/>
      <w:pPr>
        <w:tabs>
          <w:tab w:val="num" w:pos="4320"/>
        </w:tabs>
        <w:ind w:left="4320" w:hanging="360"/>
      </w:pPr>
      <w:rPr>
        <w:rFonts w:ascii="Wingdings" w:hAnsi="Wingdings"/>
      </w:rPr>
    </w:lvl>
    <w:lvl w:ilvl="6" w:tplc="C3788092">
      <w:start w:val="1"/>
      <w:numFmt w:val="bullet"/>
      <w:lvlText w:val=""/>
      <w:lvlJc w:val="left"/>
      <w:pPr>
        <w:tabs>
          <w:tab w:val="num" w:pos="5040"/>
        </w:tabs>
        <w:ind w:left="5040" w:hanging="360"/>
      </w:pPr>
      <w:rPr>
        <w:rFonts w:ascii="Symbol" w:hAnsi="Symbol"/>
      </w:rPr>
    </w:lvl>
    <w:lvl w:ilvl="7" w:tplc="0408EF80">
      <w:start w:val="1"/>
      <w:numFmt w:val="bullet"/>
      <w:lvlText w:val="o"/>
      <w:lvlJc w:val="left"/>
      <w:pPr>
        <w:tabs>
          <w:tab w:val="num" w:pos="5760"/>
        </w:tabs>
        <w:ind w:left="5760" w:hanging="360"/>
      </w:pPr>
      <w:rPr>
        <w:rFonts w:ascii="Courier New" w:hAnsi="Courier New"/>
      </w:rPr>
    </w:lvl>
    <w:lvl w:ilvl="8" w:tplc="B61CC668">
      <w:start w:val="1"/>
      <w:numFmt w:val="bullet"/>
      <w:lvlText w:val=""/>
      <w:lvlJc w:val="left"/>
      <w:pPr>
        <w:tabs>
          <w:tab w:val="num" w:pos="6480"/>
        </w:tabs>
        <w:ind w:left="6480" w:hanging="360"/>
      </w:pPr>
      <w:rPr>
        <w:rFonts w:ascii="Wingdings" w:hAnsi="Wingdings"/>
      </w:rPr>
    </w:lvl>
  </w:abstractNum>
  <w:abstractNum w:abstractNumId="149" w15:restartNumberingAfterBreak="0">
    <w:nsid w:val="7DF6286C"/>
    <w:multiLevelType w:val="hybridMultilevel"/>
    <w:tmpl w:val="7DF6286C"/>
    <w:lvl w:ilvl="0" w:tplc="5E322764">
      <w:start w:val="1"/>
      <w:numFmt w:val="bullet"/>
      <w:lvlText w:val=""/>
      <w:lvlJc w:val="left"/>
      <w:pPr>
        <w:tabs>
          <w:tab w:val="num" w:pos="720"/>
        </w:tabs>
        <w:ind w:left="720" w:hanging="360"/>
      </w:pPr>
      <w:rPr>
        <w:rFonts w:ascii="Symbol" w:hAnsi="Symbol"/>
      </w:rPr>
    </w:lvl>
    <w:lvl w:ilvl="1" w:tplc="8AF8AD5A">
      <w:start w:val="1"/>
      <w:numFmt w:val="bullet"/>
      <w:lvlText w:val="o"/>
      <w:lvlJc w:val="left"/>
      <w:pPr>
        <w:tabs>
          <w:tab w:val="num" w:pos="1440"/>
        </w:tabs>
        <w:ind w:left="1440" w:hanging="360"/>
      </w:pPr>
      <w:rPr>
        <w:rFonts w:ascii="Courier New" w:hAnsi="Courier New"/>
      </w:rPr>
    </w:lvl>
    <w:lvl w:ilvl="2" w:tplc="FA4843BE">
      <w:start w:val="1"/>
      <w:numFmt w:val="bullet"/>
      <w:lvlText w:val=""/>
      <w:lvlJc w:val="left"/>
      <w:pPr>
        <w:tabs>
          <w:tab w:val="num" w:pos="2160"/>
        </w:tabs>
        <w:ind w:left="2160" w:hanging="360"/>
      </w:pPr>
      <w:rPr>
        <w:rFonts w:ascii="Wingdings" w:hAnsi="Wingdings"/>
      </w:rPr>
    </w:lvl>
    <w:lvl w:ilvl="3" w:tplc="25849D00">
      <w:start w:val="1"/>
      <w:numFmt w:val="bullet"/>
      <w:lvlText w:val=""/>
      <w:lvlJc w:val="left"/>
      <w:pPr>
        <w:tabs>
          <w:tab w:val="num" w:pos="2880"/>
        </w:tabs>
        <w:ind w:left="2880" w:hanging="360"/>
      </w:pPr>
      <w:rPr>
        <w:rFonts w:ascii="Symbol" w:hAnsi="Symbol"/>
      </w:rPr>
    </w:lvl>
    <w:lvl w:ilvl="4" w:tplc="B47A3098">
      <w:start w:val="1"/>
      <w:numFmt w:val="bullet"/>
      <w:lvlText w:val="o"/>
      <w:lvlJc w:val="left"/>
      <w:pPr>
        <w:tabs>
          <w:tab w:val="num" w:pos="3600"/>
        </w:tabs>
        <w:ind w:left="3600" w:hanging="360"/>
      </w:pPr>
      <w:rPr>
        <w:rFonts w:ascii="Courier New" w:hAnsi="Courier New"/>
      </w:rPr>
    </w:lvl>
    <w:lvl w:ilvl="5" w:tplc="808C1090">
      <w:start w:val="1"/>
      <w:numFmt w:val="bullet"/>
      <w:lvlText w:val=""/>
      <w:lvlJc w:val="left"/>
      <w:pPr>
        <w:tabs>
          <w:tab w:val="num" w:pos="4320"/>
        </w:tabs>
        <w:ind w:left="4320" w:hanging="360"/>
      </w:pPr>
      <w:rPr>
        <w:rFonts w:ascii="Wingdings" w:hAnsi="Wingdings"/>
      </w:rPr>
    </w:lvl>
    <w:lvl w:ilvl="6" w:tplc="B07C1A04">
      <w:start w:val="1"/>
      <w:numFmt w:val="bullet"/>
      <w:lvlText w:val=""/>
      <w:lvlJc w:val="left"/>
      <w:pPr>
        <w:tabs>
          <w:tab w:val="num" w:pos="5040"/>
        </w:tabs>
        <w:ind w:left="5040" w:hanging="360"/>
      </w:pPr>
      <w:rPr>
        <w:rFonts w:ascii="Symbol" w:hAnsi="Symbol"/>
      </w:rPr>
    </w:lvl>
    <w:lvl w:ilvl="7" w:tplc="7E4E14C6">
      <w:start w:val="1"/>
      <w:numFmt w:val="bullet"/>
      <w:lvlText w:val="o"/>
      <w:lvlJc w:val="left"/>
      <w:pPr>
        <w:tabs>
          <w:tab w:val="num" w:pos="5760"/>
        </w:tabs>
        <w:ind w:left="5760" w:hanging="360"/>
      </w:pPr>
      <w:rPr>
        <w:rFonts w:ascii="Courier New" w:hAnsi="Courier New"/>
      </w:rPr>
    </w:lvl>
    <w:lvl w:ilvl="8" w:tplc="6D1418F2">
      <w:start w:val="1"/>
      <w:numFmt w:val="bullet"/>
      <w:lvlText w:val=""/>
      <w:lvlJc w:val="left"/>
      <w:pPr>
        <w:tabs>
          <w:tab w:val="num" w:pos="6480"/>
        </w:tabs>
        <w:ind w:left="6480" w:hanging="360"/>
      </w:pPr>
      <w:rPr>
        <w:rFonts w:ascii="Wingdings" w:hAnsi="Wingdings"/>
      </w:rPr>
    </w:lvl>
  </w:abstractNum>
  <w:abstractNum w:abstractNumId="150" w15:restartNumberingAfterBreak="0">
    <w:nsid w:val="7DF6286D"/>
    <w:multiLevelType w:val="hybridMultilevel"/>
    <w:tmpl w:val="7DF6286D"/>
    <w:lvl w:ilvl="0" w:tplc="EADECCA8">
      <w:start w:val="1"/>
      <w:numFmt w:val="bullet"/>
      <w:lvlText w:val=""/>
      <w:lvlJc w:val="left"/>
      <w:pPr>
        <w:tabs>
          <w:tab w:val="num" w:pos="720"/>
        </w:tabs>
        <w:ind w:left="720" w:hanging="360"/>
      </w:pPr>
      <w:rPr>
        <w:rFonts w:ascii="Symbol" w:hAnsi="Symbol"/>
      </w:rPr>
    </w:lvl>
    <w:lvl w:ilvl="1" w:tplc="F814E010">
      <w:start w:val="1"/>
      <w:numFmt w:val="bullet"/>
      <w:lvlText w:val="o"/>
      <w:lvlJc w:val="left"/>
      <w:pPr>
        <w:tabs>
          <w:tab w:val="num" w:pos="1440"/>
        </w:tabs>
        <w:ind w:left="1440" w:hanging="360"/>
      </w:pPr>
      <w:rPr>
        <w:rFonts w:ascii="Courier New" w:hAnsi="Courier New"/>
      </w:rPr>
    </w:lvl>
    <w:lvl w:ilvl="2" w:tplc="56627EEE">
      <w:start w:val="1"/>
      <w:numFmt w:val="bullet"/>
      <w:lvlText w:val=""/>
      <w:lvlJc w:val="left"/>
      <w:pPr>
        <w:tabs>
          <w:tab w:val="num" w:pos="2160"/>
        </w:tabs>
        <w:ind w:left="2160" w:hanging="360"/>
      </w:pPr>
      <w:rPr>
        <w:rFonts w:ascii="Wingdings" w:hAnsi="Wingdings"/>
      </w:rPr>
    </w:lvl>
    <w:lvl w:ilvl="3" w:tplc="F5F8CB00">
      <w:start w:val="1"/>
      <w:numFmt w:val="bullet"/>
      <w:lvlText w:val=""/>
      <w:lvlJc w:val="left"/>
      <w:pPr>
        <w:tabs>
          <w:tab w:val="num" w:pos="2880"/>
        </w:tabs>
        <w:ind w:left="2880" w:hanging="360"/>
      </w:pPr>
      <w:rPr>
        <w:rFonts w:ascii="Symbol" w:hAnsi="Symbol"/>
      </w:rPr>
    </w:lvl>
    <w:lvl w:ilvl="4" w:tplc="35A444BA">
      <w:start w:val="1"/>
      <w:numFmt w:val="bullet"/>
      <w:lvlText w:val="o"/>
      <w:lvlJc w:val="left"/>
      <w:pPr>
        <w:tabs>
          <w:tab w:val="num" w:pos="3600"/>
        </w:tabs>
        <w:ind w:left="3600" w:hanging="360"/>
      </w:pPr>
      <w:rPr>
        <w:rFonts w:ascii="Courier New" w:hAnsi="Courier New"/>
      </w:rPr>
    </w:lvl>
    <w:lvl w:ilvl="5" w:tplc="1ECE1BBC">
      <w:start w:val="1"/>
      <w:numFmt w:val="bullet"/>
      <w:lvlText w:val=""/>
      <w:lvlJc w:val="left"/>
      <w:pPr>
        <w:tabs>
          <w:tab w:val="num" w:pos="4320"/>
        </w:tabs>
        <w:ind w:left="4320" w:hanging="360"/>
      </w:pPr>
      <w:rPr>
        <w:rFonts w:ascii="Wingdings" w:hAnsi="Wingdings"/>
      </w:rPr>
    </w:lvl>
    <w:lvl w:ilvl="6" w:tplc="67689A30">
      <w:start w:val="1"/>
      <w:numFmt w:val="bullet"/>
      <w:lvlText w:val=""/>
      <w:lvlJc w:val="left"/>
      <w:pPr>
        <w:tabs>
          <w:tab w:val="num" w:pos="5040"/>
        </w:tabs>
        <w:ind w:left="5040" w:hanging="360"/>
      </w:pPr>
      <w:rPr>
        <w:rFonts w:ascii="Symbol" w:hAnsi="Symbol"/>
      </w:rPr>
    </w:lvl>
    <w:lvl w:ilvl="7" w:tplc="BF0CDE80">
      <w:start w:val="1"/>
      <w:numFmt w:val="bullet"/>
      <w:lvlText w:val="o"/>
      <w:lvlJc w:val="left"/>
      <w:pPr>
        <w:tabs>
          <w:tab w:val="num" w:pos="5760"/>
        </w:tabs>
        <w:ind w:left="5760" w:hanging="360"/>
      </w:pPr>
      <w:rPr>
        <w:rFonts w:ascii="Courier New" w:hAnsi="Courier New"/>
      </w:rPr>
    </w:lvl>
    <w:lvl w:ilvl="8" w:tplc="80304738">
      <w:start w:val="1"/>
      <w:numFmt w:val="bullet"/>
      <w:lvlText w:val=""/>
      <w:lvlJc w:val="left"/>
      <w:pPr>
        <w:tabs>
          <w:tab w:val="num" w:pos="6480"/>
        </w:tabs>
        <w:ind w:left="6480" w:hanging="360"/>
      </w:pPr>
      <w:rPr>
        <w:rFonts w:ascii="Wingdings" w:hAnsi="Wingdings"/>
      </w:rPr>
    </w:lvl>
  </w:abstractNum>
  <w:abstractNum w:abstractNumId="151" w15:restartNumberingAfterBreak="0">
    <w:nsid w:val="7DF6286E"/>
    <w:multiLevelType w:val="hybridMultilevel"/>
    <w:tmpl w:val="7DF6286E"/>
    <w:lvl w:ilvl="0" w:tplc="EFCC0E30">
      <w:start w:val="1"/>
      <w:numFmt w:val="bullet"/>
      <w:lvlText w:val=""/>
      <w:lvlJc w:val="left"/>
      <w:pPr>
        <w:tabs>
          <w:tab w:val="num" w:pos="720"/>
        </w:tabs>
        <w:ind w:left="720" w:hanging="360"/>
      </w:pPr>
      <w:rPr>
        <w:rFonts w:ascii="Symbol" w:hAnsi="Symbol"/>
      </w:rPr>
    </w:lvl>
    <w:lvl w:ilvl="1" w:tplc="882A1B4E">
      <w:start w:val="1"/>
      <w:numFmt w:val="bullet"/>
      <w:lvlText w:val="o"/>
      <w:lvlJc w:val="left"/>
      <w:pPr>
        <w:tabs>
          <w:tab w:val="num" w:pos="1440"/>
        </w:tabs>
        <w:ind w:left="1440" w:hanging="360"/>
      </w:pPr>
      <w:rPr>
        <w:rFonts w:ascii="Courier New" w:hAnsi="Courier New"/>
      </w:rPr>
    </w:lvl>
    <w:lvl w:ilvl="2" w:tplc="D304EC42">
      <w:start w:val="1"/>
      <w:numFmt w:val="bullet"/>
      <w:lvlText w:val=""/>
      <w:lvlJc w:val="left"/>
      <w:pPr>
        <w:tabs>
          <w:tab w:val="num" w:pos="2160"/>
        </w:tabs>
        <w:ind w:left="2160" w:hanging="360"/>
      </w:pPr>
      <w:rPr>
        <w:rFonts w:ascii="Wingdings" w:hAnsi="Wingdings"/>
      </w:rPr>
    </w:lvl>
    <w:lvl w:ilvl="3" w:tplc="3D64AD62">
      <w:start w:val="1"/>
      <w:numFmt w:val="bullet"/>
      <w:lvlText w:val=""/>
      <w:lvlJc w:val="left"/>
      <w:pPr>
        <w:tabs>
          <w:tab w:val="num" w:pos="2880"/>
        </w:tabs>
        <w:ind w:left="2880" w:hanging="360"/>
      </w:pPr>
      <w:rPr>
        <w:rFonts w:ascii="Symbol" w:hAnsi="Symbol"/>
      </w:rPr>
    </w:lvl>
    <w:lvl w:ilvl="4" w:tplc="0828447E">
      <w:start w:val="1"/>
      <w:numFmt w:val="bullet"/>
      <w:lvlText w:val="o"/>
      <w:lvlJc w:val="left"/>
      <w:pPr>
        <w:tabs>
          <w:tab w:val="num" w:pos="3600"/>
        </w:tabs>
        <w:ind w:left="3600" w:hanging="360"/>
      </w:pPr>
      <w:rPr>
        <w:rFonts w:ascii="Courier New" w:hAnsi="Courier New"/>
      </w:rPr>
    </w:lvl>
    <w:lvl w:ilvl="5" w:tplc="07F6B058">
      <w:start w:val="1"/>
      <w:numFmt w:val="bullet"/>
      <w:lvlText w:val=""/>
      <w:lvlJc w:val="left"/>
      <w:pPr>
        <w:tabs>
          <w:tab w:val="num" w:pos="4320"/>
        </w:tabs>
        <w:ind w:left="4320" w:hanging="360"/>
      </w:pPr>
      <w:rPr>
        <w:rFonts w:ascii="Wingdings" w:hAnsi="Wingdings"/>
      </w:rPr>
    </w:lvl>
    <w:lvl w:ilvl="6" w:tplc="B290D0D8">
      <w:start w:val="1"/>
      <w:numFmt w:val="bullet"/>
      <w:lvlText w:val=""/>
      <w:lvlJc w:val="left"/>
      <w:pPr>
        <w:tabs>
          <w:tab w:val="num" w:pos="5040"/>
        </w:tabs>
        <w:ind w:left="5040" w:hanging="360"/>
      </w:pPr>
      <w:rPr>
        <w:rFonts w:ascii="Symbol" w:hAnsi="Symbol"/>
      </w:rPr>
    </w:lvl>
    <w:lvl w:ilvl="7" w:tplc="65C6FE14">
      <w:start w:val="1"/>
      <w:numFmt w:val="bullet"/>
      <w:lvlText w:val="o"/>
      <w:lvlJc w:val="left"/>
      <w:pPr>
        <w:tabs>
          <w:tab w:val="num" w:pos="5760"/>
        </w:tabs>
        <w:ind w:left="5760" w:hanging="360"/>
      </w:pPr>
      <w:rPr>
        <w:rFonts w:ascii="Courier New" w:hAnsi="Courier New"/>
      </w:rPr>
    </w:lvl>
    <w:lvl w:ilvl="8" w:tplc="D556DA50">
      <w:start w:val="1"/>
      <w:numFmt w:val="bullet"/>
      <w:lvlText w:val=""/>
      <w:lvlJc w:val="left"/>
      <w:pPr>
        <w:tabs>
          <w:tab w:val="num" w:pos="6480"/>
        </w:tabs>
        <w:ind w:left="6480" w:hanging="360"/>
      </w:pPr>
      <w:rPr>
        <w:rFonts w:ascii="Wingdings" w:hAnsi="Wingdings"/>
      </w:rPr>
    </w:lvl>
  </w:abstractNum>
  <w:abstractNum w:abstractNumId="152" w15:restartNumberingAfterBreak="0">
    <w:nsid w:val="7DF6286F"/>
    <w:multiLevelType w:val="hybridMultilevel"/>
    <w:tmpl w:val="7DF6286F"/>
    <w:lvl w:ilvl="0" w:tplc="358A5E10">
      <w:start w:val="1"/>
      <w:numFmt w:val="bullet"/>
      <w:lvlText w:val=""/>
      <w:lvlJc w:val="left"/>
      <w:pPr>
        <w:tabs>
          <w:tab w:val="num" w:pos="720"/>
        </w:tabs>
        <w:ind w:left="720" w:hanging="360"/>
      </w:pPr>
      <w:rPr>
        <w:rFonts w:ascii="Symbol" w:hAnsi="Symbol"/>
      </w:rPr>
    </w:lvl>
    <w:lvl w:ilvl="1" w:tplc="1B367044">
      <w:start w:val="1"/>
      <w:numFmt w:val="bullet"/>
      <w:lvlText w:val="o"/>
      <w:lvlJc w:val="left"/>
      <w:pPr>
        <w:tabs>
          <w:tab w:val="num" w:pos="1440"/>
        </w:tabs>
        <w:ind w:left="1440" w:hanging="360"/>
      </w:pPr>
      <w:rPr>
        <w:rFonts w:ascii="Courier New" w:hAnsi="Courier New"/>
      </w:rPr>
    </w:lvl>
    <w:lvl w:ilvl="2" w:tplc="6BB8F73E">
      <w:start w:val="1"/>
      <w:numFmt w:val="bullet"/>
      <w:lvlText w:val=""/>
      <w:lvlJc w:val="left"/>
      <w:pPr>
        <w:tabs>
          <w:tab w:val="num" w:pos="2160"/>
        </w:tabs>
        <w:ind w:left="2160" w:hanging="360"/>
      </w:pPr>
      <w:rPr>
        <w:rFonts w:ascii="Wingdings" w:hAnsi="Wingdings"/>
      </w:rPr>
    </w:lvl>
    <w:lvl w:ilvl="3" w:tplc="9A6E1756">
      <w:start w:val="1"/>
      <w:numFmt w:val="bullet"/>
      <w:lvlText w:val=""/>
      <w:lvlJc w:val="left"/>
      <w:pPr>
        <w:tabs>
          <w:tab w:val="num" w:pos="2880"/>
        </w:tabs>
        <w:ind w:left="2880" w:hanging="360"/>
      </w:pPr>
      <w:rPr>
        <w:rFonts w:ascii="Symbol" w:hAnsi="Symbol"/>
      </w:rPr>
    </w:lvl>
    <w:lvl w:ilvl="4" w:tplc="C62E65B6">
      <w:start w:val="1"/>
      <w:numFmt w:val="bullet"/>
      <w:lvlText w:val="o"/>
      <w:lvlJc w:val="left"/>
      <w:pPr>
        <w:tabs>
          <w:tab w:val="num" w:pos="3600"/>
        </w:tabs>
        <w:ind w:left="3600" w:hanging="360"/>
      </w:pPr>
      <w:rPr>
        <w:rFonts w:ascii="Courier New" w:hAnsi="Courier New"/>
      </w:rPr>
    </w:lvl>
    <w:lvl w:ilvl="5" w:tplc="6E34244E">
      <w:start w:val="1"/>
      <w:numFmt w:val="bullet"/>
      <w:lvlText w:val=""/>
      <w:lvlJc w:val="left"/>
      <w:pPr>
        <w:tabs>
          <w:tab w:val="num" w:pos="4320"/>
        </w:tabs>
        <w:ind w:left="4320" w:hanging="360"/>
      </w:pPr>
      <w:rPr>
        <w:rFonts w:ascii="Wingdings" w:hAnsi="Wingdings"/>
      </w:rPr>
    </w:lvl>
    <w:lvl w:ilvl="6" w:tplc="2B7EEF5E">
      <w:start w:val="1"/>
      <w:numFmt w:val="bullet"/>
      <w:lvlText w:val=""/>
      <w:lvlJc w:val="left"/>
      <w:pPr>
        <w:tabs>
          <w:tab w:val="num" w:pos="5040"/>
        </w:tabs>
        <w:ind w:left="5040" w:hanging="360"/>
      </w:pPr>
      <w:rPr>
        <w:rFonts w:ascii="Symbol" w:hAnsi="Symbol"/>
      </w:rPr>
    </w:lvl>
    <w:lvl w:ilvl="7" w:tplc="8DE642D6">
      <w:start w:val="1"/>
      <w:numFmt w:val="bullet"/>
      <w:lvlText w:val="o"/>
      <w:lvlJc w:val="left"/>
      <w:pPr>
        <w:tabs>
          <w:tab w:val="num" w:pos="5760"/>
        </w:tabs>
        <w:ind w:left="5760" w:hanging="360"/>
      </w:pPr>
      <w:rPr>
        <w:rFonts w:ascii="Courier New" w:hAnsi="Courier New"/>
      </w:rPr>
    </w:lvl>
    <w:lvl w:ilvl="8" w:tplc="7322610A">
      <w:start w:val="1"/>
      <w:numFmt w:val="bullet"/>
      <w:lvlText w:val=""/>
      <w:lvlJc w:val="left"/>
      <w:pPr>
        <w:tabs>
          <w:tab w:val="num" w:pos="6480"/>
        </w:tabs>
        <w:ind w:left="6480" w:hanging="360"/>
      </w:pPr>
      <w:rPr>
        <w:rFonts w:ascii="Wingdings" w:hAnsi="Wingdings"/>
      </w:rPr>
    </w:lvl>
  </w:abstractNum>
  <w:abstractNum w:abstractNumId="153" w15:restartNumberingAfterBreak="0">
    <w:nsid w:val="7DF62870"/>
    <w:multiLevelType w:val="hybridMultilevel"/>
    <w:tmpl w:val="7DF62870"/>
    <w:lvl w:ilvl="0" w:tplc="0E4AABB4">
      <w:start w:val="1"/>
      <w:numFmt w:val="bullet"/>
      <w:lvlText w:val=""/>
      <w:lvlJc w:val="left"/>
      <w:pPr>
        <w:tabs>
          <w:tab w:val="num" w:pos="720"/>
        </w:tabs>
        <w:ind w:left="720" w:hanging="360"/>
      </w:pPr>
      <w:rPr>
        <w:rFonts w:ascii="Symbol" w:hAnsi="Symbol"/>
      </w:rPr>
    </w:lvl>
    <w:lvl w:ilvl="1" w:tplc="B5D8B36C">
      <w:start w:val="1"/>
      <w:numFmt w:val="bullet"/>
      <w:lvlText w:val="o"/>
      <w:lvlJc w:val="left"/>
      <w:pPr>
        <w:tabs>
          <w:tab w:val="num" w:pos="1440"/>
        </w:tabs>
        <w:ind w:left="1440" w:hanging="360"/>
      </w:pPr>
      <w:rPr>
        <w:rFonts w:ascii="Courier New" w:hAnsi="Courier New"/>
      </w:rPr>
    </w:lvl>
    <w:lvl w:ilvl="2" w:tplc="DA6264D6">
      <w:start w:val="1"/>
      <w:numFmt w:val="bullet"/>
      <w:lvlText w:val=""/>
      <w:lvlJc w:val="left"/>
      <w:pPr>
        <w:tabs>
          <w:tab w:val="num" w:pos="2160"/>
        </w:tabs>
        <w:ind w:left="2160" w:hanging="360"/>
      </w:pPr>
      <w:rPr>
        <w:rFonts w:ascii="Wingdings" w:hAnsi="Wingdings"/>
      </w:rPr>
    </w:lvl>
    <w:lvl w:ilvl="3" w:tplc="05EA3C92">
      <w:start w:val="1"/>
      <w:numFmt w:val="bullet"/>
      <w:lvlText w:val=""/>
      <w:lvlJc w:val="left"/>
      <w:pPr>
        <w:tabs>
          <w:tab w:val="num" w:pos="2880"/>
        </w:tabs>
        <w:ind w:left="2880" w:hanging="360"/>
      </w:pPr>
      <w:rPr>
        <w:rFonts w:ascii="Symbol" w:hAnsi="Symbol"/>
      </w:rPr>
    </w:lvl>
    <w:lvl w:ilvl="4" w:tplc="05FC02F2">
      <w:start w:val="1"/>
      <w:numFmt w:val="bullet"/>
      <w:lvlText w:val="o"/>
      <w:lvlJc w:val="left"/>
      <w:pPr>
        <w:tabs>
          <w:tab w:val="num" w:pos="3600"/>
        </w:tabs>
        <w:ind w:left="3600" w:hanging="360"/>
      </w:pPr>
      <w:rPr>
        <w:rFonts w:ascii="Courier New" w:hAnsi="Courier New"/>
      </w:rPr>
    </w:lvl>
    <w:lvl w:ilvl="5" w:tplc="6D54C970">
      <w:start w:val="1"/>
      <w:numFmt w:val="bullet"/>
      <w:lvlText w:val=""/>
      <w:lvlJc w:val="left"/>
      <w:pPr>
        <w:tabs>
          <w:tab w:val="num" w:pos="4320"/>
        </w:tabs>
        <w:ind w:left="4320" w:hanging="360"/>
      </w:pPr>
      <w:rPr>
        <w:rFonts w:ascii="Wingdings" w:hAnsi="Wingdings"/>
      </w:rPr>
    </w:lvl>
    <w:lvl w:ilvl="6" w:tplc="84B488D8">
      <w:start w:val="1"/>
      <w:numFmt w:val="bullet"/>
      <w:lvlText w:val=""/>
      <w:lvlJc w:val="left"/>
      <w:pPr>
        <w:tabs>
          <w:tab w:val="num" w:pos="5040"/>
        </w:tabs>
        <w:ind w:left="5040" w:hanging="360"/>
      </w:pPr>
      <w:rPr>
        <w:rFonts w:ascii="Symbol" w:hAnsi="Symbol"/>
      </w:rPr>
    </w:lvl>
    <w:lvl w:ilvl="7" w:tplc="27787484">
      <w:start w:val="1"/>
      <w:numFmt w:val="bullet"/>
      <w:lvlText w:val="o"/>
      <w:lvlJc w:val="left"/>
      <w:pPr>
        <w:tabs>
          <w:tab w:val="num" w:pos="5760"/>
        </w:tabs>
        <w:ind w:left="5760" w:hanging="360"/>
      </w:pPr>
      <w:rPr>
        <w:rFonts w:ascii="Courier New" w:hAnsi="Courier New"/>
      </w:rPr>
    </w:lvl>
    <w:lvl w:ilvl="8" w:tplc="82D8FE92">
      <w:start w:val="1"/>
      <w:numFmt w:val="bullet"/>
      <w:lvlText w:val=""/>
      <w:lvlJc w:val="left"/>
      <w:pPr>
        <w:tabs>
          <w:tab w:val="num" w:pos="6480"/>
        </w:tabs>
        <w:ind w:left="6480" w:hanging="360"/>
      </w:pPr>
      <w:rPr>
        <w:rFonts w:ascii="Wingdings" w:hAnsi="Wingdings"/>
      </w:rPr>
    </w:lvl>
  </w:abstractNum>
  <w:abstractNum w:abstractNumId="154" w15:restartNumberingAfterBreak="0">
    <w:nsid w:val="7DF62871"/>
    <w:multiLevelType w:val="hybridMultilevel"/>
    <w:tmpl w:val="7DF62871"/>
    <w:lvl w:ilvl="0" w:tplc="1E4CB0C8">
      <w:start w:val="1"/>
      <w:numFmt w:val="bullet"/>
      <w:lvlText w:val=""/>
      <w:lvlJc w:val="left"/>
      <w:pPr>
        <w:tabs>
          <w:tab w:val="num" w:pos="720"/>
        </w:tabs>
        <w:ind w:left="720" w:hanging="360"/>
      </w:pPr>
      <w:rPr>
        <w:rFonts w:ascii="Symbol" w:hAnsi="Symbol"/>
      </w:rPr>
    </w:lvl>
    <w:lvl w:ilvl="1" w:tplc="8B884B64">
      <w:start w:val="1"/>
      <w:numFmt w:val="bullet"/>
      <w:lvlText w:val="o"/>
      <w:lvlJc w:val="left"/>
      <w:pPr>
        <w:tabs>
          <w:tab w:val="num" w:pos="1440"/>
        </w:tabs>
        <w:ind w:left="1440" w:hanging="360"/>
      </w:pPr>
      <w:rPr>
        <w:rFonts w:ascii="Courier New" w:hAnsi="Courier New"/>
      </w:rPr>
    </w:lvl>
    <w:lvl w:ilvl="2" w:tplc="98F8CEBE">
      <w:start w:val="1"/>
      <w:numFmt w:val="bullet"/>
      <w:lvlText w:val=""/>
      <w:lvlJc w:val="left"/>
      <w:pPr>
        <w:tabs>
          <w:tab w:val="num" w:pos="2160"/>
        </w:tabs>
        <w:ind w:left="2160" w:hanging="360"/>
      </w:pPr>
      <w:rPr>
        <w:rFonts w:ascii="Wingdings" w:hAnsi="Wingdings"/>
      </w:rPr>
    </w:lvl>
    <w:lvl w:ilvl="3" w:tplc="D1B801EE">
      <w:start w:val="1"/>
      <w:numFmt w:val="bullet"/>
      <w:lvlText w:val=""/>
      <w:lvlJc w:val="left"/>
      <w:pPr>
        <w:tabs>
          <w:tab w:val="num" w:pos="2880"/>
        </w:tabs>
        <w:ind w:left="2880" w:hanging="360"/>
      </w:pPr>
      <w:rPr>
        <w:rFonts w:ascii="Symbol" w:hAnsi="Symbol"/>
      </w:rPr>
    </w:lvl>
    <w:lvl w:ilvl="4" w:tplc="8056D908">
      <w:start w:val="1"/>
      <w:numFmt w:val="bullet"/>
      <w:lvlText w:val="o"/>
      <w:lvlJc w:val="left"/>
      <w:pPr>
        <w:tabs>
          <w:tab w:val="num" w:pos="3600"/>
        </w:tabs>
        <w:ind w:left="3600" w:hanging="360"/>
      </w:pPr>
      <w:rPr>
        <w:rFonts w:ascii="Courier New" w:hAnsi="Courier New"/>
      </w:rPr>
    </w:lvl>
    <w:lvl w:ilvl="5" w:tplc="AF04C668">
      <w:start w:val="1"/>
      <w:numFmt w:val="bullet"/>
      <w:lvlText w:val=""/>
      <w:lvlJc w:val="left"/>
      <w:pPr>
        <w:tabs>
          <w:tab w:val="num" w:pos="4320"/>
        </w:tabs>
        <w:ind w:left="4320" w:hanging="360"/>
      </w:pPr>
      <w:rPr>
        <w:rFonts w:ascii="Wingdings" w:hAnsi="Wingdings"/>
      </w:rPr>
    </w:lvl>
    <w:lvl w:ilvl="6" w:tplc="FAAC51B4">
      <w:start w:val="1"/>
      <w:numFmt w:val="bullet"/>
      <w:lvlText w:val=""/>
      <w:lvlJc w:val="left"/>
      <w:pPr>
        <w:tabs>
          <w:tab w:val="num" w:pos="5040"/>
        </w:tabs>
        <w:ind w:left="5040" w:hanging="360"/>
      </w:pPr>
      <w:rPr>
        <w:rFonts w:ascii="Symbol" w:hAnsi="Symbol"/>
      </w:rPr>
    </w:lvl>
    <w:lvl w:ilvl="7" w:tplc="F1921C92">
      <w:start w:val="1"/>
      <w:numFmt w:val="bullet"/>
      <w:lvlText w:val="o"/>
      <w:lvlJc w:val="left"/>
      <w:pPr>
        <w:tabs>
          <w:tab w:val="num" w:pos="5760"/>
        </w:tabs>
        <w:ind w:left="5760" w:hanging="360"/>
      </w:pPr>
      <w:rPr>
        <w:rFonts w:ascii="Courier New" w:hAnsi="Courier New"/>
      </w:rPr>
    </w:lvl>
    <w:lvl w:ilvl="8" w:tplc="6E761800">
      <w:start w:val="1"/>
      <w:numFmt w:val="bullet"/>
      <w:lvlText w:val=""/>
      <w:lvlJc w:val="left"/>
      <w:pPr>
        <w:tabs>
          <w:tab w:val="num" w:pos="6480"/>
        </w:tabs>
        <w:ind w:left="6480" w:hanging="360"/>
      </w:pPr>
      <w:rPr>
        <w:rFonts w:ascii="Wingdings" w:hAnsi="Wingdings"/>
      </w:rPr>
    </w:lvl>
  </w:abstractNum>
  <w:abstractNum w:abstractNumId="155" w15:restartNumberingAfterBreak="0">
    <w:nsid w:val="7DF62872"/>
    <w:multiLevelType w:val="hybridMultilevel"/>
    <w:tmpl w:val="7DF62872"/>
    <w:lvl w:ilvl="0" w:tplc="080AB2A4">
      <w:start w:val="1"/>
      <w:numFmt w:val="bullet"/>
      <w:lvlText w:val=""/>
      <w:lvlJc w:val="left"/>
      <w:pPr>
        <w:tabs>
          <w:tab w:val="num" w:pos="720"/>
        </w:tabs>
        <w:ind w:left="720" w:hanging="360"/>
      </w:pPr>
      <w:rPr>
        <w:rFonts w:ascii="Symbol" w:hAnsi="Symbol"/>
      </w:rPr>
    </w:lvl>
    <w:lvl w:ilvl="1" w:tplc="F5068BBA">
      <w:start w:val="1"/>
      <w:numFmt w:val="bullet"/>
      <w:lvlText w:val="o"/>
      <w:lvlJc w:val="left"/>
      <w:pPr>
        <w:tabs>
          <w:tab w:val="num" w:pos="1440"/>
        </w:tabs>
        <w:ind w:left="1440" w:hanging="360"/>
      </w:pPr>
      <w:rPr>
        <w:rFonts w:ascii="Courier New" w:hAnsi="Courier New"/>
      </w:rPr>
    </w:lvl>
    <w:lvl w:ilvl="2" w:tplc="C8700ABC">
      <w:start w:val="1"/>
      <w:numFmt w:val="bullet"/>
      <w:lvlText w:val=""/>
      <w:lvlJc w:val="left"/>
      <w:pPr>
        <w:tabs>
          <w:tab w:val="num" w:pos="2160"/>
        </w:tabs>
        <w:ind w:left="2160" w:hanging="360"/>
      </w:pPr>
      <w:rPr>
        <w:rFonts w:ascii="Wingdings" w:hAnsi="Wingdings"/>
      </w:rPr>
    </w:lvl>
    <w:lvl w:ilvl="3" w:tplc="37C29DAA">
      <w:start w:val="1"/>
      <w:numFmt w:val="bullet"/>
      <w:lvlText w:val=""/>
      <w:lvlJc w:val="left"/>
      <w:pPr>
        <w:tabs>
          <w:tab w:val="num" w:pos="2880"/>
        </w:tabs>
        <w:ind w:left="2880" w:hanging="360"/>
      </w:pPr>
      <w:rPr>
        <w:rFonts w:ascii="Symbol" w:hAnsi="Symbol"/>
      </w:rPr>
    </w:lvl>
    <w:lvl w:ilvl="4" w:tplc="23BA1052">
      <w:start w:val="1"/>
      <w:numFmt w:val="bullet"/>
      <w:lvlText w:val="o"/>
      <w:lvlJc w:val="left"/>
      <w:pPr>
        <w:tabs>
          <w:tab w:val="num" w:pos="3600"/>
        </w:tabs>
        <w:ind w:left="3600" w:hanging="360"/>
      </w:pPr>
      <w:rPr>
        <w:rFonts w:ascii="Courier New" w:hAnsi="Courier New"/>
      </w:rPr>
    </w:lvl>
    <w:lvl w:ilvl="5" w:tplc="727EE6D4">
      <w:start w:val="1"/>
      <w:numFmt w:val="bullet"/>
      <w:lvlText w:val=""/>
      <w:lvlJc w:val="left"/>
      <w:pPr>
        <w:tabs>
          <w:tab w:val="num" w:pos="4320"/>
        </w:tabs>
        <w:ind w:left="4320" w:hanging="360"/>
      </w:pPr>
      <w:rPr>
        <w:rFonts w:ascii="Wingdings" w:hAnsi="Wingdings"/>
      </w:rPr>
    </w:lvl>
    <w:lvl w:ilvl="6" w:tplc="CED09FE0">
      <w:start w:val="1"/>
      <w:numFmt w:val="bullet"/>
      <w:lvlText w:val=""/>
      <w:lvlJc w:val="left"/>
      <w:pPr>
        <w:tabs>
          <w:tab w:val="num" w:pos="5040"/>
        </w:tabs>
        <w:ind w:left="5040" w:hanging="360"/>
      </w:pPr>
      <w:rPr>
        <w:rFonts w:ascii="Symbol" w:hAnsi="Symbol"/>
      </w:rPr>
    </w:lvl>
    <w:lvl w:ilvl="7" w:tplc="F6FE0D7C">
      <w:start w:val="1"/>
      <w:numFmt w:val="bullet"/>
      <w:lvlText w:val="o"/>
      <w:lvlJc w:val="left"/>
      <w:pPr>
        <w:tabs>
          <w:tab w:val="num" w:pos="5760"/>
        </w:tabs>
        <w:ind w:left="5760" w:hanging="360"/>
      </w:pPr>
      <w:rPr>
        <w:rFonts w:ascii="Courier New" w:hAnsi="Courier New"/>
      </w:rPr>
    </w:lvl>
    <w:lvl w:ilvl="8" w:tplc="D4927C08">
      <w:start w:val="1"/>
      <w:numFmt w:val="bullet"/>
      <w:lvlText w:val=""/>
      <w:lvlJc w:val="left"/>
      <w:pPr>
        <w:tabs>
          <w:tab w:val="num" w:pos="6480"/>
        </w:tabs>
        <w:ind w:left="6480" w:hanging="360"/>
      </w:pPr>
      <w:rPr>
        <w:rFonts w:ascii="Wingdings" w:hAnsi="Wingdings"/>
      </w:rPr>
    </w:lvl>
  </w:abstractNum>
  <w:abstractNum w:abstractNumId="156" w15:restartNumberingAfterBreak="0">
    <w:nsid w:val="7DF62873"/>
    <w:multiLevelType w:val="hybridMultilevel"/>
    <w:tmpl w:val="7DF62873"/>
    <w:lvl w:ilvl="0" w:tplc="77BCDC4C">
      <w:start w:val="1"/>
      <w:numFmt w:val="bullet"/>
      <w:lvlText w:val=""/>
      <w:lvlJc w:val="left"/>
      <w:pPr>
        <w:tabs>
          <w:tab w:val="num" w:pos="720"/>
        </w:tabs>
        <w:ind w:left="720" w:hanging="360"/>
      </w:pPr>
      <w:rPr>
        <w:rFonts w:ascii="Symbol" w:hAnsi="Symbol"/>
      </w:rPr>
    </w:lvl>
    <w:lvl w:ilvl="1" w:tplc="FF84EE7E">
      <w:start w:val="1"/>
      <w:numFmt w:val="bullet"/>
      <w:lvlText w:val="o"/>
      <w:lvlJc w:val="left"/>
      <w:pPr>
        <w:tabs>
          <w:tab w:val="num" w:pos="1440"/>
        </w:tabs>
        <w:ind w:left="1440" w:hanging="360"/>
      </w:pPr>
      <w:rPr>
        <w:rFonts w:ascii="Courier New" w:hAnsi="Courier New"/>
      </w:rPr>
    </w:lvl>
    <w:lvl w:ilvl="2" w:tplc="E46A543C">
      <w:start w:val="1"/>
      <w:numFmt w:val="bullet"/>
      <w:lvlText w:val=""/>
      <w:lvlJc w:val="left"/>
      <w:pPr>
        <w:tabs>
          <w:tab w:val="num" w:pos="2160"/>
        </w:tabs>
        <w:ind w:left="2160" w:hanging="360"/>
      </w:pPr>
      <w:rPr>
        <w:rFonts w:ascii="Wingdings" w:hAnsi="Wingdings"/>
      </w:rPr>
    </w:lvl>
    <w:lvl w:ilvl="3" w:tplc="EC34368E">
      <w:start w:val="1"/>
      <w:numFmt w:val="bullet"/>
      <w:lvlText w:val=""/>
      <w:lvlJc w:val="left"/>
      <w:pPr>
        <w:tabs>
          <w:tab w:val="num" w:pos="2880"/>
        </w:tabs>
        <w:ind w:left="2880" w:hanging="360"/>
      </w:pPr>
      <w:rPr>
        <w:rFonts w:ascii="Symbol" w:hAnsi="Symbol"/>
      </w:rPr>
    </w:lvl>
    <w:lvl w:ilvl="4" w:tplc="48EABA8A">
      <w:start w:val="1"/>
      <w:numFmt w:val="bullet"/>
      <w:lvlText w:val="o"/>
      <w:lvlJc w:val="left"/>
      <w:pPr>
        <w:tabs>
          <w:tab w:val="num" w:pos="3600"/>
        </w:tabs>
        <w:ind w:left="3600" w:hanging="360"/>
      </w:pPr>
      <w:rPr>
        <w:rFonts w:ascii="Courier New" w:hAnsi="Courier New"/>
      </w:rPr>
    </w:lvl>
    <w:lvl w:ilvl="5" w:tplc="CCDA3B04">
      <w:start w:val="1"/>
      <w:numFmt w:val="bullet"/>
      <w:lvlText w:val=""/>
      <w:lvlJc w:val="left"/>
      <w:pPr>
        <w:tabs>
          <w:tab w:val="num" w:pos="4320"/>
        </w:tabs>
        <w:ind w:left="4320" w:hanging="360"/>
      </w:pPr>
      <w:rPr>
        <w:rFonts w:ascii="Wingdings" w:hAnsi="Wingdings"/>
      </w:rPr>
    </w:lvl>
    <w:lvl w:ilvl="6" w:tplc="80DC04F6">
      <w:start w:val="1"/>
      <w:numFmt w:val="bullet"/>
      <w:lvlText w:val=""/>
      <w:lvlJc w:val="left"/>
      <w:pPr>
        <w:tabs>
          <w:tab w:val="num" w:pos="5040"/>
        </w:tabs>
        <w:ind w:left="5040" w:hanging="360"/>
      </w:pPr>
      <w:rPr>
        <w:rFonts w:ascii="Symbol" w:hAnsi="Symbol"/>
      </w:rPr>
    </w:lvl>
    <w:lvl w:ilvl="7" w:tplc="B82CE0DE">
      <w:start w:val="1"/>
      <w:numFmt w:val="bullet"/>
      <w:lvlText w:val="o"/>
      <w:lvlJc w:val="left"/>
      <w:pPr>
        <w:tabs>
          <w:tab w:val="num" w:pos="5760"/>
        </w:tabs>
        <w:ind w:left="5760" w:hanging="360"/>
      </w:pPr>
      <w:rPr>
        <w:rFonts w:ascii="Courier New" w:hAnsi="Courier New"/>
      </w:rPr>
    </w:lvl>
    <w:lvl w:ilvl="8" w:tplc="5C106A1A">
      <w:start w:val="1"/>
      <w:numFmt w:val="bullet"/>
      <w:lvlText w:val=""/>
      <w:lvlJc w:val="left"/>
      <w:pPr>
        <w:tabs>
          <w:tab w:val="num" w:pos="6480"/>
        </w:tabs>
        <w:ind w:left="6480" w:hanging="360"/>
      </w:pPr>
      <w:rPr>
        <w:rFonts w:ascii="Wingdings" w:hAnsi="Wingdings"/>
      </w:rPr>
    </w:lvl>
  </w:abstractNum>
  <w:abstractNum w:abstractNumId="157" w15:restartNumberingAfterBreak="0">
    <w:nsid w:val="7DF62874"/>
    <w:multiLevelType w:val="hybridMultilevel"/>
    <w:tmpl w:val="7DF62874"/>
    <w:lvl w:ilvl="0" w:tplc="17C2C6C6">
      <w:start w:val="1"/>
      <w:numFmt w:val="bullet"/>
      <w:lvlText w:val=""/>
      <w:lvlJc w:val="left"/>
      <w:pPr>
        <w:tabs>
          <w:tab w:val="num" w:pos="720"/>
        </w:tabs>
        <w:ind w:left="720" w:hanging="360"/>
      </w:pPr>
      <w:rPr>
        <w:rFonts w:ascii="Symbol" w:hAnsi="Symbol"/>
      </w:rPr>
    </w:lvl>
    <w:lvl w:ilvl="1" w:tplc="427E3C62">
      <w:start w:val="1"/>
      <w:numFmt w:val="bullet"/>
      <w:lvlText w:val="o"/>
      <w:lvlJc w:val="left"/>
      <w:pPr>
        <w:tabs>
          <w:tab w:val="num" w:pos="1440"/>
        </w:tabs>
        <w:ind w:left="1440" w:hanging="360"/>
      </w:pPr>
      <w:rPr>
        <w:rFonts w:ascii="Courier New" w:hAnsi="Courier New"/>
      </w:rPr>
    </w:lvl>
    <w:lvl w:ilvl="2" w:tplc="CC7C6D00">
      <w:start w:val="1"/>
      <w:numFmt w:val="bullet"/>
      <w:lvlText w:val=""/>
      <w:lvlJc w:val="left"/>
      <w:pPr>
        <w:tabs>
          <w:tab w:val="num" w:pos="2160"/>
        </w:tabs>
        <w:ind w:left="2160" w:hanging="360"/>
      </w:pPr>
      <w:rPr>
        <w:rFonts w:ascii="Wingdings" w:hAnsi="Wingdings"/>
      </w:rPr>
    </w:lvl>
    <w:lvl w:ilvl="3" w:tplc="135E4476">
      <w:start w:val="1"/>
      <w:numFmt w:val="bullet"/>
      <w:lvlText w:val=""/>
      <w:lvlJc w:val="left"/>
      <w:pPr>
        <w:tabs>
          <w:tab w:val="num" w:pos="2880"/>
        </w:tabs>
        <w:ind w:left="2880" w:hanging="360"/>
      </w:pPr>
      <w:rPr>
        <w:rFonts w:ascii="Symbol" w:hAnsi="Symbol"/>
      </w:rPr>
    </w:lvl>
    <w:lvl w:ilvl="4" w:tplc="F7367BCC">
      <w:start w:val="1"/>
      <w:numFmt w:val="bullet"/>
      <w:lvlText w:val="o"/>
      <w:lvlJc w:val="left"/>
      <w:pPr>
        <w:tabs>
          <w:tab w:val="num" w:pos="3600"/>
        </w:tabs>
        <w:ind w:left="3600" w:hanging="360"/>
      </w:pPr>
      <w:rPr>
        <w:rFonts w:ascii="Courier New" w:hAnsi="Courier New"/>
      </w:rPr>
    </w:lvl>
    <w:lvl w:ilvl="5" w:tplc="B7D878EE">
      <w:start w:val="1"/>
      <w:numFmt w:val="bullet"/>
      <w:lvlText w:val=""/>
      <w:lvlJc w:val="left"/>
      <w:pPr>
        <w:tabs>
          <w:tab w:val="num" w:pos="4320"/>
        </w:tabs>
        <w:ind w:left="4320" w:hanging="360"/>
      </w:pPr>
      <w:rPr>
        <w:rFonts w:ascii="Wingdings" w:hAnsi="Wingdings"/>
      </w:rPr>
    </w:lvl>
    <w:lvl w:ilvl="6" w:tplc="CBAC35FA">
      <w:start w:val="1"/>
      <w:numFmt w:val="bullet"/>
      <w:lvlText w:val=""/>
      <w:lvlJc w:val="left"/>
      <w:pPr>
        <w:tabs>
          <w:tab w:val="num" w:pos="5040"/>
        </w:tabs>
        <w:ind w:left="5040" w:hanging="360"/>
      </w:pPr>
      <w:rPr>
        <w:rFonts w:ascii="Symbol" w:hAnsi="Symbol"/>
      </w:rPr>
    </w:lvl>
    <w:lvl w:ilvl="7" w:tplc="12164438">
      <w:start w:val="1"/>
      <w:numFmt w:val="bullet"/>
      <w:lvlText w:val="o"/>
      <w:lvlJc w:val="left"/>
      <w:pPr>
        <w:tabs>
          <w:tab w:val="num" w:pos="5760"/>
        </w:tabs>
        <w:ind w:left="5760" w:hanging="360"/>
      </w:pPr>
      <w:rPr>
        <w:rFonts w:ascii="Courier New" w:hAnsi="Courier New"/>
      </w:rPr>
    </w:lvl>
    <w:lvl w:ilvl="8" w:tplc="ABE039C4">
      <w:start w:val="1"/>
      <w:numFmt w:val="bullet"/>
      <w:lvlText w:val=""/>
      <w:lvlJc w:val="left"/>
      <w:pPr>
        <w:tabs>
          <w:tab w:val="num" w:pos="6480"/>
        </w:tabs>
        <w:ind w:left="6480" w:hanging="360"/>
      </w:pPr>
      <w:rPr>
        <w:rFonts w:ascii="Wingdings" w:hAnsi="Wingdings"/>
      </w:rPr>
    </w:lvl>
  </w:abstractNum>
  <w:abstractNum w:abstractNumId="158" w15:restartNumberingAfterBreak="0">
    <w:nsid w:val="7DF62875"/>
    <w:multiLevelType w:val="hybridMultilevel"/>
    <w:tmpl w:val="7DF62875"/>
    <w:lvl w:ilvl="0" w:tplc="23967F54">
      <w:start w:val="1"/>
      <w:numFmt w:val="bullet"/>
      <w:lvlText w:val=""/>
      <w:lvlJc w:val="left"/>
      <w:pPr>
        <w:tabs>
          <w:tab w:val="num" w:pos="720"/>
        </w:tabs>
        <w:ind w:left="720" w:hanging="360"/>
      </w:pPr>
      <w:rPr>
        <w:rFonts w:ascii="Symbol" w:hAnsi="Symbol"/>
      </w:rPr>
    </w:lvl>
    <w:lvl w:ilvl="1" w:tplc="532E88B8">
      <w:start w:val="1"/>
      <w:numFmt w:val="bullet"/>
      <w:lvlText w:val="o"/>
      <w:lvlJc w:val="left"/>
      <w:pPr>
        <w:tabs>
          <w:tab w:val="num" w:pos="1440"/>
        </w:tabs>
        <w:ind w:left="1440" w:hanging="360"/>
      </w:pPr>
      <w:rPr>
        <w:rFonts w:ascii="Courier New" w:hAnsi="Courier New"/>
      </w:rPr>
    </w:lvl>
    <w:lvl w:ilvl="2" w:tplc="8BBAF954">
      <w:start w:val="1"/>
      <w:numFmt w:val="bullet"/>
      <w:lvlText w:val=""/>
      <w:lvlJc w:val="left"/>
      <w:pPr>
        <w:tabs>
          <w:tab w:val="num" w:pos="2160"/>
        </w:tabs>
        <w:ind w:left="2160" w:hanging="360"/>
      </w:pPr>
      <w:rPr>
        <w:rFonts w:ascii="Wingdings" w:hAnsi="Wingdings"/>
      </w:rPr>
    </w:lvl>
    <w:lvl w:ilvl="3" w:tplc="A40860C2">
      <w:start w:val="1"/>
      <w:numFmt w:val="bullet"/>
      <w:lvlText w:val=""/>
      <w:lvlJc w:val="left"/>
      <w:pPr>
        <w:tabs>
          <w:tab w:val="num" w:pos="2880"/>
        </w:tabs>
        <w:ind w:left="2880" w:hanging="360"/>
      </w:pPr>
      <w:rPr>
        <w:rFonts w:ascii="Symbol" w:hAnsi="Symbol"/>
      </w:rPr>
    </w:lvl>
    <w:lvl w:ilvl="4" w:tplc="62969B1E">
      <w:start w:val="1"/>
      <w:numFmt w:val="bullet"/>
      <w:lvlText w:val="o"/>
      <w:lvlJc w:val="left"/>
      <w:pPr>
        <w:tabs>
          <w:tab w:val="num" w:pos="3600"/>
        </w:tabs>
        <w:ind w:left="3600" w:hanging="360"/>
      </w:pPr>
      <w:rPr>
        <w:rFonts w:ascii="Courier New" w:hAnsi="Courier New"/>
      </w:rPr>
    </w:lvl>
    <w:lvl w:ilvl="5" w:tplc="5D1439D6">
      <w:start w:val="1"/>
      <w:numFmt w:val="bullet"/>
      <w:lvlText w:val=""/>
      <w:lvlJc w:val="left"/>
      <w:pPr>
        <w:tabs>
          <w:tab w:val="num" w:pos="4320"/>
        </w:tabs>
        <w:ind w:left="4320" w:hanging="360"/>
      </w:pPr>
      <w:rPr>
        <w:rFonts w:ascii="Wingdings" w:hAnsi="Wingdings"/>
      </w:rPr>
    </w:lvl>
    <w:lvl w:ilvl="6" w:tplc="5156E14E">
      <w:start w:val="1"/>
      <w:numFmt w:val="bullet"/>
      <w:lvlText w:val=""/>
      <w:lvlJc w:val="left"/>
      <w:pPr>
        <w:tabs>
          <w:tab w:val="num" w:pos="5040"/>
        </w:tabs>
        <w:ind w:left="5040" w:hanging="360"/>
      </w:pPr>
      <w:rPr>
        <w:rFonts w:ascii="Symbol" w:hAnsi="Symbol"/>
      </w:rPr>
    </w:lvl>
    <w:lvl w:ilvl="7" w:tplc="0758F8E2">
      <w:start w:val="1"/>
      <w:numFmt w:val="bullet"/>
      <w:lvlText w:val="o"/>
      <w:lvlJc w:val="left"/>
      <w:pPr>
        <w:tabs>
          <w:tab w:val="num" w:pos="5760"/>
        </w:tabs>
        <w:ind w:left="5760" w:hanging="360"/>
      </w:pPr>
      <w:rPr>
        <w:rFonts w:ascii="Courier New" w:hAnsi="Courier New"/>
      </w:rPr>
    </w:lvl>
    <w:lvl w:ilvl="8" w:tplc="A1EC5B32">
      <w:start w:val="1"/>
      <w:numFmt w:val="bullet"/>
      <w:lvlText w:val=""/>
      <w:lvlJc w:val="left"/>
      <w:pPr>
        <w:tabs>
          <w:tab w:val="num" w:pos="6480"/>
        </w:tabs>
        <w:ind w:left="6480" w:hanging="360"/>
      </w:pPr>
      <w:rPr>
        <w:rFonts w:ascii="Wingdings" w:hAnsi="Wingdings"/>
      </w:rPr>
    </w:lvl>
  </w:abstractNum>
  <w:abstractNum w:abstractNumId="159" w15:restartNumberingAfterBreak="0">
    <w:nsid w:val="7DF62876"/>
    <w:multiLevelType w:val="hybridMultilevel"/>
    <w:tmpl w:val="7DF62876"/>
    <w:lvl w:ilvl="0" w:tplc="54A845A8">
      <w:start w:val="1"/>
      <w:numFmt w:val="bullet"/>
      <w:lvlText w:val=""/>
      <w:lvlJc w:val="left"/>
      <w:pPr>
        <w:tabs>
          <w:tab w:val="num" w:pos="720"/>
        </w:tabs>
        <w:ind w:left="720" w:hanging="360"/>
      </w:pPr>
      <w:rPr>
        <w:rFonts w:ascii="Symbol" w:hAnsi="Symbol"/>
      </w:rPr>
    </w:lvl>
    <w:lvl w:ilvl="1" w:tplc="8C004C4C">
      <w:start w:val="1"/>
      <w:numFmt w:val="bullet"/>
      <w:lvlText w:val="o"/>
      <w:lvlJc w:val="left"/>
      <w:pPr>
        <w:tabs>
          <w:tab w:val="num" w:pos="1440"/>
        </w:tabs>
        <w:ind w:left="1440" w:hanging="360"/>
      </w:pPr>
      <w:rPr>
        <w:rFonts w:ascii="Courier New" w:hAnsi="Courier New"/>
      </w:rPr>
    </w:lvl>
    <w:lvl w:ilvl="2" w:tplc="5D10B494">
      <w:start w:val="1"/>
      <w:numFmt w:val="bullet"/>
      <w:lvlText w:val=""/>
      <w:lvlJc w:val="left"/>
      <w:pPr>
        <w:tabs>
          <w:tab w:val="num" w:pos="2160"/>
        </w:tabs>
        <w:ind w:left="2160" w:hanging="360"/>
      </w:pPr>
      <w:rPr>
        <w:rFonts w:ascii="Wingdings" w:hAnsi="Wingdings"/>
      </w:rPr>
    </w:lvl>
    <w:lvl w:ilvl="3" w:tplc="09A41AE0">
      <w:start w:val="1"/>
      <w:numFmt w:val="bullet"/>
      <w:lvlText w:val=""/>
      <w:lvlJc w:val="left"/>
      <w:pPr>
        <w:tabs>
          <w:tab w:val="num" w:pos="2880"/>
        </w:tabs>
        <w:ind w:left="2880" w:hanging="360"/>
      </w:pPr>
      <w:rPr>
        <w:rFonts w:ascii="Symbol" w:hAnsi="Symbol"/>
      </w:rPr>
    </w:lvl>
    <w:lvl w:ilvl="4" w:tplc="7788074E">
      <w:start w:val="1"/>
      <w:numFmt w:val="bullet"/>
      <w:lvlText w:val="o"/>
      <w:lvlJc w:val="left"/>
      <w:pPr>
        <w:tabs>
          <w:tab w:val="num" w:pos="3600"/>
        </w:tabs>
        <w:ind w:left="3600" w:hanging="360"/>
      </w:pPr>
      <w:rPr>
        <w:rFonts w:ascii="Courier New" w:hAnsi="Courier New"/>
      </w:rPr>
    </w:lvl>
    <w:lvl w:ilvl="5" w:tplc="8242C3EE">
      <w:start w:val="1"/>
      <w:numFmt w:val="bullet"/>
      <w:lvlText w:val=""/>
      <w:lvlJc w:val="left"/>
      <w:pPr>
        <w:tabs>
          <w:tab w:val="num" w:pos="4320"/>
        </w:tabs>
        <w:ind w:left="4320" w:hanging="360"/>
      </w:pPr>
      <w:rPr>
        <w:rFonts w:ascii="Wingdings" w:hAnsi="Wingdings"/>
      </w:rPr>
    </w:lvl>
    <w:lvl w:ilvl="6" w:tplc="1012F5C4">
      <w:start w:val="1"/>
      <w:numFmt w:val="bullet"/>
      <w:lvlText w:val=""/>
      <w:lvlJc w:val="left"/>
      <w:pPr>
        <w:tabs>
          <w:tab w:val="num" w:pos="5040"/>
        </w:tabs>
        <w:ind w:left="5040" w:hanging="360"/>
      </w:pPr>
      <w:rPr>
        <w:rFonts w:ascii="Symbol" w:hAnsi="Symbol"/>
      </w:rPr>
    </w:lvl>
    <w:lvl w:ilvl="7" w:tplc="FAF05868">
      <w:start w:val="1"/>
      <w:numFmt w:val="bullet"/>
      <w:lvlText w:val="o"/>
      <w:lvlJc w:val="left"/>
      <w:pPr>
        <w:tabs>
          <w:tab w:val="num" w:pos="5760"/>
        </w:tabs>
        <w:ind w:left="5760" w:hanging="360"/>
      </w:pPr>
      <w:rPr>
        <w:rFonts w:ascii="Courier New" w:hAnsi="Courier New"/>
      </w:rPr>
    </w:lvl>
    <w:lvl w:ilvl="8" w:tplc="F8A8EE00">
      <w:start w:val="1"/>
      <w:numFmt w:val="bullet"/>
      <w:lvlText w:val=""/>
      <w:lvlJc w:val="left"/>
      <w:pPr>
        <w:tabs>
          <w:tab w:val="num" w:pos="6480"/>
        </w:tabs>
        <w:ind w:left="6480" w:hanging="360"/>
      </w:pPr>
      <w:rPr>
        <w:rFonts w:ascii="Wingdings" w:hAnsi="Wingdings"/>
      </w:rPr>
    </w:lvl>
  </w:abstractNum>
  <w:abstractNum w:abstractNumId="160" w15:restartNumberingAfterBreak="0">
    <w:nsid w:val="7DF62877"/>
    <w:multiLevelType w:val="hybridMultilevel"/>
    <w:tmpl w:val="7DF62877"/>
    <w:lvl w:ilvl="0" w:tplc="0690225C">
      <w:start w:val="1"/>
      <w:numFmt w:val="bullet"/>
      <w:lvlText w:val=""/>
      <w:lvlJc w:val="left"/>
      <w:pPr>
        <w:tabs>
          <w:tab w:val="num" w:pos="720"/>
        </w:tabs>
        <w:ind w:left="720" w:hanging="360"/>
      </w:pPr>
      <w:rPr>
        <w:rFonts w:ascii="Symbol" w:hAnsi="Symbol"/>
      </w:rPr>
    </w:lvl>
    <w:lvl w:ilvl="1" w:tplc="9E3E38F2">
      <w:start w:val="1"/>
      <w:numFmt w:val="bullet"/>
      <w:lvlText w:val="o"/>
      <w:lvlJc w:val="left"/>
      <w:pPr>
        <w:tabs>
          <w:tab w:val="num" w:pos="1440"/>
        </w:tabs>
        <w:ind w:left="1440" w:hanging="360"/>
      </w:pPr>
      <w:rPr>
        <w:rFonts w:ascii="Courier New" w:hAnsi="Courier New"/>
      </w:rPr>
    </w:lvl>
    <w:lvl w:ilvl="2" w:tplc="1E6EB178">
      <w:start w:val="1"/>
      <w:numFmt w:val="bullet"/>
      <w:lvlText w:val=""/>
      <w:lvlJc w:val="left"/>
      <w:pPr>
        <w:tabs>
          <w:tab w:val="num" w:pos="2160"/>
        </w:tabs>
        <w:ind w:left="2160" w:hanging="360"/>
      </w:pPr>
      <w:rPr>
        <w:rFonts w:ascii="Wingdings" w:hAnsi="Wingdings"/>
      </w:rPr>
    </w:lvl>
    <w:lvl w:ilvl="3" w:tplc="C80AAC74">
      <w:start w:val="1"/>
      <w:numFmt w:val="bullet"/>
      <w:lvlText w:val=""/>
      <w:lvlJc w:val="left"/>
      <w:pPr>
        <w:tabs>
          <w:tab w:val="num" w:pos="2880"/>
        </w:tabs>
        <w:ind w:left="2880" w:hanging="360"/>
      </w:pPr>
      <w:rPr>
        <w:rFonts w:ascii="Symbol" w:hAnsi="Symbol"/>
      </w:rPr>
    </w:lvl>
    <w:lvl w:ilvl="4" w:tplc="5360FE66">
      <w:start w:val="1"/>
      <w:numFmt w:val="bullet"/>
      <w:lvlText w:val="o"/>
      <w:lvlJc w:val="left"/>
      <w:pPr>
        <w:tabs>
          <w:tab w:val="num" w:pos="3600"/>
        </w:tabs>
        <w:ind w:left="3600" w:hanging="360"/>
      </w:pPr>
      <w:rPr>
        <w:rFonts w:ascii="Courier New" w:hAnsi="Courier New"/>
      </w:rPr>
    </w:lvl>
    <w:lvl w:ilvl="5" w:tplc="506CD754">
      <w:start w:val="1"/>
      <w:numFmt w:val="bullet"/>
      <w:lvlText w:val=""/>
      <w:lvlJc w:val="left"/>
      <w:pPr>
        <w:tabs>
          <w:tab w:val="num" w:pos="4320"/>
        </w:tabs>
        <w:ind w:left="4320" w:hanging="360"/>
      </w:pPr>
      <w:rPr>
        <w:rFonts w:ascii="Wingdings" w:hAnsi="Wingdings"/>
      </w:rPr>
    </w:lvl>
    <w:lvl w:ilvl="6" w:tplc="2FD8E726">
      <w:start w:val="1"/>
      <w:numFmt w:val="bullet"/>
      <w:lvlText w:val=""/>
      <w:lvlJc w:val="left"/>
      <w:pPr>
        <w:tabs>
          <w:tab w:val="num" w:pos="5040"/>
        </w:tabs>
        <w:ind w:left="5040" w:hanging="360"/>
      </w:pPr>
      <w:rPr>
        <w:rFonts w:ascii="Symbol" w:hAnsi="Symbol"/>
      </w:rPr>
    </w:lvl>
    <w:lvl w:ilvl="7" w:tplc="1E34FBA2">
      <w:start w:val="1"/>
      <w:numFmt w:val="bullet"/>
      <w:lvlText w:val="o"/>
      <w:lvlJc w:val="left"/>
      <w:pPr>
        <w:tabs>
          <w:tab w:val="num" w:pos="5760"/>
        </w:tabs>
        <w:ind w:left="5760" w:hanging="360"/>
      </w:pPr>
      <w:rPr>
        <w:rFonts w:ascii="Courier New" w:hAnsi="Courier New"/>
      </w:rPr>
    </w:lvl>
    <w:lvl w:ilvl="8" w:tplc="02BC48F8">
      <w:start w:val="1"/>
      <w:numFmt w:val="bullet"/>
      <w:lvlText w:val=""/>
      <w:lvlJc w:val="left"/>
      <w:pPr>
        <w:tabs>
          <w:tab w:val="num" w:pos="6480"/>
        </w:tabs>
        <w:ind w:left="6480" w:hanging="360"/>
      </w:pPr>
      <w:rPr>
        <w:rFonts w:ascii="Wingdings" w:hAnsi="Wingdings"/>
      </w:rPr>
    </w:lvl>
  </w:abstractNum>
  <w:abstractNum w:abstractNumId="161" w15:restartNumberingAfterBreak="0">
    <w:nsid w:val="7DF62878"/>
    <w:multiLevelType w:val="hybridMultilevel"/>
    <w:tmpl w:val="7DF62878"/>
    <w:lvl w:ilvl="0" w:tplc="3918B0F6">
      <w:start w:val="1"/>
      <w:numFmt w:val="bullet"/>
      <w:lvlText w:val=""/>
      <w:lvlJc w:val="left"/>
      <w:pPr>
        <w:tabs>
          <w:tab w:val="num" w:pos="720"/>
        </w:tabs>
        <w:ind w:left="720" w:hanging="360"/>
      </w:pPr>
      <w:rPr>
        <w:rFonts w:ascii="Symbol" w:hAnsi="Symbol"/>
      </w:rPr>
    </w:lvl>
    <w:lvl w:ilvl="1" w:tplc="8514DE4C">
      <w:start w:val="1"/>
      <w:numFmt w:val="bullet"/>
      <w:lvlText w:val="o"/>
      <w:lvlJc w:val="left"/>
      <w:pPr>
        <w:tabs>
          <w:tab w:val="num" w:pos="1440"/>
        </w:tabs>
        <w:ind w:left="1440" w:hanging="360"/>
      </w:pPr>
      <w:rPr>
        <w:rFonts w:ascii="Courier New" w:hAnsi="Courier New"/>
      </w:rPr>
    </w:lvl>
    <w:lvl w:ilvl="2" w:tplc="9F68F8F6">
      <w:start w:val="1"/>
      <w:numFmt w:val="bullet"/>
      <w:lvlText w:val=""/>
      <w:lvlJc w:val="left"/>
      <w:pPr>
        <w:tabs>
          <w:tab w:val="num" w:pos="2160"/>
        </w:tabs>
        <w:ind w:left="2160" w:hanging="360"/>
      </w:pPr>
      <w:rPr>
        <w:rFonts w:ascii="Wingdings" w:hAnsi="Wingdings"/>
      </w:rPr>
    </w:lvl>
    <w:lvl w:ilvl="3" w:tplc="8294CB0A">
      <w:start w:val="1"/>
      <w:numFmt w:val="bullet"/>
      <w:lvlText w:val=""/>
      <w:lvlJc w:val="left"/>
      <w:pPr>
        <w:tabs>
          <w:tab w:val="num" w:pos="2880"/>
        </w:tabs>
        <w:ind w:left="2880" w:hanging="360"/>
      </w:pPr>
      <w:rPr>
        <w:rFonts w:ascii="Symbol" w:hAnsi="Symbol"/>
      </w:rPr>
    </w:lvl>
    <w:lvl w:ilvl="4" w:tplc="B7D047FC">
      <w:start w:val="1"/>
      <w:numFmt w:val="bullet"/>
      <w:lvlText w:val="o"/>
      <w:lvlJc w:val="left"/>
      <w:pPr>
        <w:tabs>
          <w:tab w:val="num" w:pos="3600"/>
        </w:tabs>
        <w:ind w:left="3600" w:hanging="360"/>
      </w:pPr>
      <w:rPr>
        <w:rFonts w:ascii="Courier New" w:hAnsi="Courier New"/>
      </w:rPr>
    </w:lvl>
    <w:lvl w:ilvl="5" w:tplc="E57692C8">
      <w:start w:val="1"/>
      <w:numFmt w:val="bullet"/>
      <w:lvlText w:val=""/>
      <w:lvlJc w:val="left"/>
      <w:pPr>
        <w:tabs>
          <w:tab w:val="num" w:pos="4320"/>
        </w:tabs>
        <w:ind w:left="4320" w:hanging="360"/>
      </w:pPr>
      <w:rPr>
        <w:rFonts w:ascii="Wingdings" w:hAnsi="Wingdings"/>
      </w:rPr>
    </w:lvl>
    <w:lvl w:ilvl="6" w:tplc="85742D42">
      <w:start w:val="1"/>
      <w:numFmt w:val="bullet"/>
      <w:lvlText w:val=""/>
      <w:lvlJc w:val="left"/>
      <w:pPr>
        <w:tabs>
          <w:tab w:val="num" w:pos="5040"/>
        </w:tabs>
        <w:ind w:left="5040" w:hanging="360"/>
      </w:pPr>
      <w:rPr>
        <w:rFonts w:ascii="Symbol" w:hAnsi="Symbol"/>
      </w:rPr>
    </w:lvl>
    <w:lvl w:ilvl="7" w:tplc="BEC63644">
      <w:start w:val="1"/>
      <w:numFmt w:val="bullet"/>
      <w:lvlText w:val="o"/>
      <w:lvlJc w:val="left"/>
      <w:pPr>
        <w:tabs>
          <w:tab w:val="num" w:pos="5760"/>
        </w:tabs>
        <w:ind w:left="5760" w:hanging="360"/>
      </w:pPr>
      <w:rPr>
        <w:rFonts w:ascii="Courier New" w:hAnsi="Courier New"/>
      </w:rPr>
    </w:lvl>
    <w:lvl w:ilvl="8" w:tplc="261ED904">
      <w:start w:val="1"/>
      <w:numFmt w:val="bullet"/>
      <w:lvlText w:val=""/>
      <w:lvlJc w:val="left"/>
      <w:pPr>
        <w:tabs>
          <w:tab w:val="num" w:pos="6480"/>
        </w:tabs>
        <w:ind w:left="6480" w:hanging="360"/>
      </w:pPr>
      <w:rPr>
        <w:rFonts w:ascii="Wingdings" w:hAnsi="Wingdings"/>
      </w:rPr>
    </w:lvl>
  </w:abstractNum>
  <w:abstractNum w:abstractNumId="162" w15:restartNumberingAfterBreak="0">
    <w:nsid w:val="7DF62879"/>
    <w:multiLevelType w:val="hybridMultilevel"/>
    <w:tmpl w:val="7DF62879"/>
    <w:lvl w:ilvl="0" w:tplc="3D9611A4">
      <w:start w:val="1"/>
      <w:numFmt w:val="bullet"/>
      <w:lvlText w:val=""/>
      <w:lvlJc w:val="left"/>
      <w:pPr>
        <w:tabs>
          <w:tab w:val="num" w:pos="720"/>
        </w:tabs>
        <w:ind w:left="720" w:hanging="360"/>
      </w:pPr>
      <w:rPr>
        <w:rFonts w:ascii="Symbol" w:hAnsi="Symbol"/>
      </w:rPr>
    </w:lvl>
    <w:lvl w:ilvl="1" w:tplc="24D2E1CC">
      <w:start w:val="1"/>
      <w:numFmt w:val="bullet"/>
      <w:lvlText w:val="o"/>
      <w:lvlJc w:val="left"/>
      <w:pPr>
        <w:tabs>
          <w:tab w:val="num" w:pos="1440"/>
        </w:tabs>
        <w:ind w:left="1440" w:hanging="360"/>
      </w:pPr>
      <w:rPr>
        <w:rFonts w:ascii="Courier New" w:hAnsi="Courier New"/>
      </w:rPr>
    </w:lvl>
    <w:lvl w:ilvl="2" w:tplc="F2C05AA6">
      <w:start w:val="1"/>
      <w:numFmt w:val="bullet"/>
      <w:lvlText w:val=""/>
      <w:lvlJc w:val="left"/>
      <w:pPr>
        <w:tabs>
          <w:tab w:val="num" w:pos="2160"/>
        </w:tabs>
        <w:ind w:left="2160" w:hanging="360"/>
      </w:pPr>
      <w:rPr>
        <w:rFonts w:ascii="Wingdings" w:hAnsi="Wingdings"/>
      </w:rPr>
    </w:lvl>
    <w:lvl w:ilvl="3" w:tplc="0632E968">
      <w:start w:val="1"/>
      <w:numFmt w:val="bullet"/>
      <w:lvlText w:val=""/>
      <w:lvlJc w:val="left"/>
      <w:pPr>
        <w:tabs>
          <w:tab w:val="num" w:pos="2880"/>
        </w:tabs>
        <w:ind w:left="2880" w:hanging="360"/>
      </w:pPr>
      <w:rPr>
        <w:rFonts w:ascii="Symbol" w:hAnsi="Symbol"/>
      </w:rPr>
    </w:lvl>
    <w:lvl w:ilvl="4" w:tplc="E830FBD0">
      <w:start w:val="1"/>
      <w:numFmt w:val="bullet"/>
      <w:lvlText w:val="o"/>
      <w:lvlJc w:val="left"/>
      <w:pPr>
        <w:tabs>
          <w:tab w:val="num" w:pos="3600"/>
        </w:tabs>
        <w:ind w:left="3600" w:hanging="360"/>
      </w:pPr>
      <w:rPr>
        <w:rFonts w:ascii="Courier New" w:hAnsi="Courier New"/>
      </w:rPr>
    </w:lvl>
    <w:lvl w:ilvl="5" w:tplc="E22ADF70">
      <w:start w:val="1"/>
      <w:numFmt w:val="bullet"/>
      <w:lvlText w:val=""/>
      <w:lvlJc w:val="left"/>
      <w:pPr>
        <w:tabs>
          <w:tab w:val="num" w:pos="4320"/>
        </w:tabs>
        <w:ind w:left="4320" w:hanging="360"/>
      </w:pPr>
      <w:rPr>
        <w:rFonts w:ascii="Wingdings" w:hAnsi="Wingdings"/>
      </w:rPr>
    </w:lvl>
    <w:lvl w:ilvl="6" w:tplc="4E64B3E8">
      <w:start w:val="1"/>
      <w:numFmt w:val="bullet"/>
      <w:lvlText w:val=""/>
      <w:lvlJc w:val="left"/>
      <w:pPr>
        <w:tabs>
          <w:tab w:val="num" w:pos="5040"/>
        </w:tabs>
        <w:ind w:left="5040" w:hanging="360"/>
      </w:pPr>
      <w:rPr>
        <w:rFonts w:ascii="Symbol" w:hAnsi="Symbol"/>
      </w:rPr>
    </w:lvl>
    <w:lvl w:ilvl="7" w:tplc="3AFEB0D2">
      <w:start w:val="1"/>
      <w:numFmt w:val="bullet"/>
      <w:lvlText w:val="o"/>
      <w:lvlJc w:val="left"/>
      <w:pPr>
        <w:tabs>
          <w:tab w:val="num" w:pos="5760"/>
        </w:tabs>
        <w:ind w:left="5760" w:hanging="360"/>
      </w:pPr>
      <w:rPr>
        <w:rFonts w:ascii="Courier New" w:hAnsi="Courier New"/>
      </w:rPr>
    </w:lvl>
    <w:lvl w:ilvl="8" w:tplc="D898C6AC">
      <w:start w:val="1"/>
      <w:numFmt w:val="bullet"/>
      <w:lvlText w:val=""/>
      <w:lvlJc w:val="left"/>
      <w:pPr>
        <w:tabs>
          <w:tab w:val="num" w:pos="6480"/>
        </w:tabs>
        <w:ind w:left="6480" w:hanging="360"/>
      </w:pPr>
      <w:rPr>
        <w:rFonts w:ascii="Wingdings" w:hAnsi="Wingdings"/>
      </w:rPr>
    </w:lvl>
  </w:abstractNum>
  <w:abstractNum w:abstractNumId="163" w15:restartNumberingAfterBreak="0">
    <w:nsid w:val="7DF6287A"/>
    <w:multiLevelType w:val="hybridMultilevel"/>
    <w:tmpl w:val="7DF6287A"/>
    <w:lvl w:ilvl="0" w:tplc="BAE0CC9A">
      <w:start w:val="1"/>
      <w:numFmt w:val="bullet"/>
      <w:lvlText w:val=""/>
      <w:lvlJc w:val="left"/>
      <w:pPr>
        <w:tabs>
          <w:tab w:val="num" w:pos="720"/>
        </w:tabs>
        <w:ind w:left="720" w:hanging="360"/>
      </w:pPr>
      <w:rPr>
        <w:rFonts w:ascii="Symbol" w:hAnsi="Symbol"/>
      </w:rPr>
    </w:lvl>
    <w:lvl w:ilvl="1" w:tplc="B1BE370C">
      <w:start w:val="1"/>
      <w:numFmt w:val="bullet"/>
      <w:lvlText w:val="o"/>
      <w:lvlJc w:val="left"/>
      <w:pPr>
        <w:tabs>
          <w:tab w:val="num" w:pos="1440"/>
        </w:tabs>
        <w:ind w:left="1440" w:hanging="360"/>
      </w:pPr>
      <w:rPr>
        <w:rFonts w:ascii="Courier New" w:hAnsi="Courier New"/>
      </w:rPr>
    </w:lvl>
    <w:lvl w:ilvl="2" w:tplc="19C02F22">
      <w:start w:val="1"/>
      <w:numFmt w:val="bullet"/>
      <w:lvlText w:val=""/>
      <w:lvlJc w:val="left"/>
      <w:pPr>
        <w:tabs>
          <w:tab w:val="num" w:pos="2160"/>
        </w:tabs>
        <w:ind w:left="2160" w:hanging="360"/>
      </w:pPr>
      <w:rPr>
        <w:rFonts w:ascii="Wingdings" w:hAnsi="Wingdings"/>
      </w:rPr>
    </w:lvl>
    <w:lvl w:ilvl="3" w:tplc="B608F0AA">
      <w:start w:val="1"/>
      <w:numFmt w:val="bullet"/>
      <w:lvlText w:val=""/>
      <w:lvlJc w:val="left"/>
      <w:pPr>
        <w:tabs>
          <w:tab w:val="num" w:pos="2880"/>
        </w:tabs>
        <w:ind w:left="2880" w:hanging="360"/>
      </w:pPr>
      <w:rPr>
        <w:rFonts w:ascii="Symbol" w:hAnsi="Symbol"/>
      </w:rPr>
    </w:lvl>
    <w:lvl w:ilvl="4" w:tplc="483E0ABE">
      <w:start w:val="1"/>
      <w:numFmt w:val="bullet"/>
      <w:lvlText w:val="o"/>
      <w:lvlJc w:val="left"/>
      <w:pPr>
        <w:tabs>
          <w:tab w:val="num" w:pos="3600"/>
        </w:tabs>
        <w:ind w:left="3600" w:hanging="360"/>
      </w:pPr>
      <w:rPr>
        <w:rFonts w:ascii="Courier New" w:hAnsi="Courier New"/>
      </w:rPr>
    </w:lvl>
    <w:lvl w:ilvl="5" w:tplc="94D2D740">
      <w:start w:val="1"/>
      <w:numFmt w:val="bullet"/>
      <w:lvlText w:val=""/>
      <w:lvlJc w:val="left"/>
      <w:pPr>
        <w:tabs>
          <w:tab w:val="num" w:pos="4320"/>
        </w:tabs>
        <w:ind w:left="4320" w:hanging="360"/>
      </w:pPr>
      <w:rPr>
        <w:rFonts w:ascii="Wingdings" w:hAnsi="Wingdings"/>
      </w:rPr>
    </w:lvl>
    <w:lvl w:ilvl="6" w:tplc="45E83DEA">
      <w:start w:val="1"/>
      <w:numFmt w:val="bullet"/>
      <w:lvlText w:val=""/>
      <w:lvlJc w:val="left"/>
      <w:pPr>
        <w:tabs>
          <w:tab w:val="num" w:pos="5040"/>
        </w:tabs>
        <w:ind w:left="5040" w:hanging="360"/>
      </w:pPr>
      <w:rPr>
        <w:rFonts w:ascii="Symbol" w:hAnsi="Symbol"/>
      </w:rPr>
    </w:lvl>
    <w:lvl w:ilvl="7" w:tplc="C13494F6">
      <w:start w:val="1"/>
      <w:numFmt w:val="bullet"/>
      <w:lvlText w:val="o"/>
      <w:lvlJc w:val="left"/>
      <w:pPr>
        <w:tabs>
          <w:tab w:val="num" w:pos="5760"/>
        </w:tabs>
        <w:ind w:left="5760" w:hanging="360"/>
      </w:pPr>
      <w:rPr>
        <w:rFonts w:ascii="Courier New" w:hAnsi="Courier New"/>
      </w:rPr>
    </w:lvl>
    <w:lvl w:ilvl="8" w:tplc="35D8EB4A">
      <w:start w:val="1"/>
      <w:numFmt w:val="bullet"/>
      <w:lvlText w:val=""/>
      <w:lvlJc w:val="left"/>
      <w:pPr>
        <w:tabs>
          <w:tab w:val="num" w:pos="6480"/>
        </w:tabs>
        <w:ind w:left="6480" w:hanging="360"/>
      </w:pPr>
      <w:rPr>
        <w:rFonts w:ascii="Wingdings" w:hAnsi="Wingdings"/>
      </w:rPr>
    </w:lvl>
  </w:abstractNum>
  <w:abstractNum w:abstractNumId="164" w15:restartNumberingAfterBreak="0">
    <w:nsid w:val="7DF6287B"/>
    <w:multiLevelType w:val="hybridMultilevel"/>
    <w:tmpl w:val="7DF6287B"/>
    <w:lvl w:ilvl="0" w:tplc="AFD05E24">
      <w:start w:val="1"/>
      <w:numFmt w:val="bullet"/>
      <w:lvlText w:val=""/>
      <w:lvlJc w:val="left"/>
      <w:pPr>
        <w:tabs>
          <w:tab w:val="num" w:pos="720"/>
        </w:tabs>
        <w:ind w:left="720" w:hanging="360"/>
      </w:pPr>
      <w:rPr>
        <w:rFonts w:ascii="Symbol" w:hAnsi="Symbol"/>
      </w:rPr>
    </w:lvl>
    <w:lvl w:ilvl="1" w:tplc="149060D4">
      <w:start w:val="1"/>
      <w:numFmt w:val="bullet"/>
      <w:lvlText w:val="o"/>
      <w:lvlJc w:val="left"/>
      <w:pPr>
        <w:tabs>
          <w:tab w:val="num" w:pos="1440"/>
        </w:tabs>
        <w:ind w:left="1440" w:hanging="360"/>
      </w:pPr>
      <w:rPr>
        <w:rFonts w:ascii="Courier New" w:hAnsi="Courier New"/>
      </w:rPr>
    </w:lvl>
    <w:lvl w:ilvl="2" w:tplc="1B3E6DFA">
      <w:start w:val="1"/>
      <w:numFmt w:val="bullet"/>
      <w:lvlText w:val=""/>
      <w:lvlJc w:val="left"/>
      <w:pPr>
        <w:tabs>
          <w:tab w:val="num" w:pos="2160"/>
        </w:tabs>
        <w:ind w:left="2160" w:hanging="360"/>
      </w:pPr>
      <w:rPr>
        <w:rFonts w:ascii="Wingdings" w:hAnsi="Wingdings"/>
      </w:rPr>
    </w:lvl>
    <w:lvl w:ilvl="3" w:tplc="AC5E2D3E">
      <w:start w:val="1"/>
      <w:numFmt w:val="bullet"/>
      <w:lvlText w:val=""/>
      <w:lvlJc w:val="left"/>
      <w:pPr>
        <w:tabs>
          <w:tab w:val="num" w:pos="2880"/>
        </w:tabs>
        <w:ind w:left="2880" w:hanging="360"/>
      </w:pPr>
      <w:rPr>
        <w:rFonts w:ascii="Symbol" w:hAnsi="Symbol"/>
      </w:rPr>
    </w:lvl>
    <w:lvl w:ilvl="4" w:tplc="FF2A76F8">
      <w:start w:val="1"/>
      <w:numFmt w:val="bullet"/>
      <w:lvlText w:val="o"/>
      <w:lvlJc w:val="left"/>
      <w:pPr>
        <w:tabs>
          <w:tab w:val="num" w:pos="3600"/>
        </w:tabs>
        <w:ind w:left="3600" w:hanging="360"/>
      </w:pPr>
      <w:rPr>
        <w:rFonts w:ascii="Courier New" w:hAnsi="Courier New"/>
      </w:rPr>
    </w:lvl>
    <w:lvl w:ilvl="5" w:tplc="9BF0BBF2">
      <w:start w:val="1"/>
      <w:numFmt w:val="bullet"/>
      <w:lvlText w:val=""/>
      <w:lvlJc w:val="left"/>
      <w:pPr>
        <w:tabs>
          <w:tab w:val="num" w:pos="4320"/>
        </w:tabs>
        <w:ind w:left="4320" w:hanging="360"/>
      </w:pPr>
      <w:rPr>
        <w:rFonts w:ascii="Wingdings" w:hAnsi="Wingdings"/>
      </w:rPr>
    </w:lvl>
    <w:lvl w:ilvl="6" w:tplc="D93EDFF6">
      <w:start w:val="1"/>
      <w:numFmt w:val="bullet"/>
      <w:lvlText w:val=""/>
      <w:lvlJc w:val="left"/>
      <w:pPr>
        <w:tabs>
          <w:tab w:val="num" w:pos="5040"/>
        </w:tabs>
        <w:ind w:left="5040" w:hanging="360"/>
      </w:pPr>
      <w:rPr>
        <w:rFonts w:ascii="Symbol" w:hAnsi="Symbol"/>
      </w:rPr>
    </w:lvl>
    <w:lvl w:ilvl="7" w:tplc="A2B6AD34">
      <w:start w:val="1"/>
      <w:numFmt w:val="bullet"/>
      <w:lvlText w:val="o"/>
      <w:lvlJc w:val="left"/>
      <w:pPr>
        <w:tabs>
          <w:tab w:val="num" w:pos="5760"/>
        </w:tabs>
        <w:ind w:left="5760" w:hanging="360"/>
      </w:pPr>
      <w:rPr>
        <w:rFonts w:ascii="Courier New" w:hAnsi="Courier New"/>
      </w:rPr>
    </w:lvl>
    <w:lvl w:ilvl="8" w:tplc="3ED4B01C">
      <w:start w:val="1"/>
      <w:numFmt w:val="bullet"/>
      <w:lvlText w:val=""/>
      <w:lvlJc w:val="left"/>
      <w:pPr>
        <w:tabs>
          <w:tab w:val="num" w:pos="6480"/>
        </w:tabs>
        <w:ind w:left="6480" w:hanging="360"/>
      </w:pPr>
      <w:rPr>
        <w:rFonts w:ascii="Wingdings" w:hAnsi="Wingdings"/>
      </w:rPr>
    </w:lvl>
  </w:abstractNum>
  <w:abstractNum w:abstractNumId="165" w15:restartNumberingAfterBreak="0">
    <w:nsid w:val="7DF6287C"/>
    <w:multiLevelType w:val="hybridMultilevel"/>
    <w:tmpl w:val="7DF6287C"/>
    <w:lvl w:ilvl="0" w:tplc="B998955E">
      <w:start w:val="1"/>
      <w:numFmt w:val="bullet"/>
      <w:lvlText w:val=""/>
      <w:lvlJc w:val="left"/>
      <w:pPr>
        <w:tabs>
          <w:tab w:val="num" w:pos="720"/>
        </w:tabs>
        <w:ind w:left="720" w:hanging="360"/>
      </w:pPr>
      <w:rPr>
        <w:rFonts w:ascii="Symbol" w:hAnsi="Symbol"/>
      </w:rPr>
    </w:lvl>
    <w:lvl w:ilvl="1" w:tplc="9A2AD7C2">
      <w:start w:val="1"/>
      <w:numFmt w:val="bullet"/>
      <w:lvlText w:val="o"/>
      <w:lvlJc w:val="left"/>
      <w:pPr>
        <w:tabs>
          <w:tab w:val="num" w:pos="1440"/>
        </w:tabs>
        <w:ind w:left="1440" w:hanging="360"/>
      </w:pPr>
      <w:rPr>
        <w:rFonts w:ascii="Courier New" w:hAnsi="Courier New"/>
      </w:rPr>
    </w:lvl>
    <w:lvl w:ilvl="2" w:tplc="DEDEA30C">
      <w:start w:val="1"/>
      <w:numFmt w:val="bullet"/>
      <w:lvlText w:val=""/>
      <w:lvlJc w:val="left"/>
      <w:pPr>
        <w:tabs>
          <w:tab w:val="num" w:pos="2160"/>
        </w:tabs>
        <w:ind w:left="2160" w:hanging="360"/>
      </w:pPr>
      <w:rPr>
        <w:rFonts w:ascii="Wingdings" w:hAnsi="Wingdings"/>
      </w:rPr>
    </w:lvl>
    <w:lvl w:ilvl="3" w:tplc="AC861D12">
      <w:start w:val="1"/>
      <w:numFmt w:val="bullet"/>
      <w:lvlText w:val=""/>
      <w:lvlJc w:val="left"/>
      <w:pPr>
        <w:tabs>
          <w:tab w:val="num" w:pos="2880"/>
        </w:tabs>
        <w:ind w:left="2880" w:hanging="360"/>
      </w:pPr>
      <w:rPr>
        <w:rFonts w:ascii="Symbol" w:hAnsi="Symbol"/>
      </w:rPr>
    </w:lvl>
    <w:lvl w:ilvl="4" w:tplc="BB7C3D34">
      <w:start w:val="1"/>
      <w:numFmt w:val="bullet"/>
      <w:lvlText w:val="o"/>
      <w:lvlJc w:val="left"/>
      <w:pPr>
        <w:tabs>
          <w:tab w:val="num" w:pos="3600"/>
        </w:tabs>
        <w:ind w:left="3600" w:hanging="360"/>
      </w:pPr>
      <w:rPr>
        <w:rFonts w:ascii="Courier New" w:hAnsi="Courier New"/>
      </w:rPr>
    </w:lvl>
    <w:lvl w:ilvl="5" w:tplc="7B12FEA0">
      <w:start w:val="1"/>
      <w:numFmt w:val="bullet"/>
      <w:lvlText w:val=""/>
      <w:lvlJc w:val="left"/>
      <w:pPr>
        <w:tabs>
          <w:tab w:val="num" w:pos="4320"/>
        </w:tabs>
        <w:ind w:left="4320" w:hanging="360"/>
      </w:pPr>
      <w:rPr>
        <w:rFonts w:ascii="Wingdings" w:hAnsi="Wingdings"/>
      </w:rPr>
    </w:lvl>
    <w:lvl w:ilvl="6" w:tplc="CFBAB464">
      <w:start w:val="1"/>
      <w:numFmt w:val="bullet"/>
      <w:lvlText w:val=""/>
      <w:lvlJc w:val="left"/>
      <w:pPr>
        <w:tabs>
          <w:tab w:val="num" w:pos="5040"/>
        </w:tabs>
        <w:ind w:left="5040" w:hanging="360"/>
      </w:pPr>
      <w:rPr>
        <w:rFonts w:ascii="Symbol" w:hAnsi="Symbol"/>
      </w:rPr>
    </w:lvl>
    <w:lvl w:ilvl="7" w:tplc="F188744A">
      <w:start w:val="1"/>
      <w:numFmt w:val="bullet"/>
      <w:lvlText w:val="o"/>
      <w:lvlJc w:val="left"/>
      <w:pPr>
        <w:tabs>
          <w:tab w:val="num" w:pos="5760"/>
        </w:tabs>
        <w:ind w:left="5760" w:hanging="360"/>
      </w:pPr>
      <w:rPr>
        <w:rFonts w:ascii="Courier New" w:hAnsi="Courier New"/>
      </w:rPr>
    </w:lvl>
    <w:lvl w:ilvl="8" w:tplc="C644A7B0">
      <w:start w:val="1"/>
      <w:numFmt w:val="bullet"/>
      <w:lvlText w:val=""/>
      <w:lvlJc w:val="left"/>
      <w:pPr>
        <w:tabs>
          <w:tab w:val="num" w:pos="6480"/>
        </w:tabs>
        <w:ind w:left="6480" w:hanging="360"/>
      </w:pPr>
      <w:rPr>
        <w:rFonts w:ascii="Wingdings" w:hAnsi="Wingdings"/>
      </w:rPr>
    </w:lvl>
  </w:abstractNum>
  <w:abstractNum w:abstractNumId="166" w15:restartNumberingAfterBreak="0">
    <w:nsid w:val="7DF6287D"/>
    <w:multiLevelType w:val="hybridMultilevel"/>
    <w:tmpl w:val="7DF6287D"/>
    <w:lvl w:ilvl="0" w:tplc="78502BCC">
      <w:start w:val="1"/>
      <w:numFmt w:val="bullet"/>
      <w:lvlText w:val=""/>
      <w:lvlJc w:val="left"/>
      <w:pPr>
        <w:tabs>
          <w:tab w:val="num" w:pos="720"/>
        </w:tabs>
        <w:ind w:left="720" w:hanging="360"/>
      </w:pPr>
      <w:rPr>
        <w:rFonts w:ascii="Symbol" w:hAnsi="Symbol"/>
      </w:rPr>
    </w:lvl>
    <w:lvl w:ilvl="1" w:tplc="94BEDCCC">
      <w:start w:val="1"/>
      <w:numFmt w:val="bullet"/>
      <w:lvlText w:val="o"/>
      <w:lvlJc w:val="left"/>
      <w:pPr>
        <w:tabs>
          <w:tab w:val="num" w:pos="1440"/>
        </w:tabs>
        <w:ind w:left="1440" w:hanging="360"/>
      </w:pPr>
      <w:rPr>
        <w:rFonts w:ascii="Courier New" w:hAnsi="Courier New"/>
      </w:rPr>
    </w:lvl>
    <w:lvl w:ilvl="2" w:tplc="F8186540">
      <w:start w:val="1"/>
      <w:numFmt w:val="bullet"/>
      <w:lvlText w:val=""/>
      <w:lvlJc w:val="left"/>
      <w:pPr>
        <w:tabs>
          <w:tab w:val="num" w:pos="2160"/>
        </w:tabs>
        <w:ind w:left="2160" w:hanging="360"/>
      </w:pPr>
      <w:rPr>
        <w:rFonts w:ascii="Wingdings" w:hAnsi="Wingdings"/>
      </w:rPr>
    </w:lvl>
    <w:lvl w:ilvl="3" w:tplc="D2685E00">
      <w:start w:val="1"/>
      <w:numFmt w:val="bullet"/>
      <w:lvlText w:val=""/>
      <w:lvlJc w:val="left"/>
      <w:pPr>
        <w:tabs>
          <w:tab w:val="num" w:pos="2880"/>
        </w:tabs>
        <w:ind w:left="2880" w:hanging="360"/>
      </w:pPr>
      <w:rPr>
        <w:rFonts w:ascii="Symbol" w:hAnsi="Symbol"/>
      </w:rPr>
    </w:lvl>
    <w:lvl w:ilvl="4" w:tplc="82FC8FBA">
      <w:start w:val="1"/>
      <w:numFmt w:val="bullet"/>
      <w:lvlText w:val="o"/>
      <w:lvlJc w:val="left"/>
      <w:pPr>
        <w:tabs>
          <w:tab w:val="num" w:pos="3600"/>
        </w:tabs>
        <w:ind w:left="3600" w:hanging="360"/>
      </w:pPr>
      <w:rPr>
        <w:rFonts w:ascii="Courier New" w:hAnsi="Courier New"/>
      </w:rPr>
    </w:lvl>
    <w:lvl w:ilvl="5" w:tplc="7CB83868">
      <w:start w:val="1"/>
      <w:numFmt w:val="bullet"/>
      <w:lvlText w:val=""/>
      <w:lvlJc w:val="left"/>
      <w:pPr>
        <w:tabs>
          <w:tab w:val="num" w:pos="4320"/>
        </w:tabs>
        <w:ind w:left="4320" w:hanging="360"/>
      </w:pPr>
      <w:rPr>
        <w:rFonts w:ascii="Wingdings" w:hAnsi="Wingdings"/>
      </w:rPr>
    </w:lvl>
    <w:lvl w:ilvl="6" w:tplc="45B6CCEC">
      <w:start w:val="1"/>
      <w:numFmt w:val="bullet"/>
      <w:lvlText w:val=""/>
      <w:lvlJc w:val="left"/>
      <w:pPr>
        <w:tabs>
          <w:tab w:val="num" w:pos="5040"/>
        </w:tabs>
        <w:ind w:left="5040" w:hanging="360"/>
      </w:pPr>
      <w:rPr>
        <w:rFonts w:ascii="Symbol" w:hAnsi="Symbol"/>
      </w:rPr>
    </w:lvl>
    <w:lvl w:ilvl="7" w:tplc="18F02716">
      <w:start w:val="1"/>
      <w:numFmt w:val="bullet"/>
      <w:lvlText w:val="o"/>
      <w:lvlJc w:val="left"/>
      <w:pPr>
        <w:tabs>
          <w:tab w:val="num" w:pos="5760"/>
        </w:tabs>
        <w:ind w:left="5760" w:hanging="360"/>
      </w:pPr>
      <w:rPr>
        <w:rFonts w:ascii="Courier New" w:hAnsi="Courier New"/>
      </w:rPr>
    </w:lvl>
    <w:lvl w:ilvl="8" w:tplc="EBD259A8">
      <w:start w:val="1"/>
      <w:numFmt w:val="bullet"/>
      <w:lvlText w:val=""/>
      <w:lvlJc w:val="left"/>
      <w:pPr>
        <w:tabs>
          <w:tab w:val="num" w:pos="6480"/>
        </w:tabs>
        <w:ind w:left="6480" w:hanging="360"/>
      </w:pPr>
      <w:rPr>
        <w:rFonts w:ascii="Wingdings" w:hAnsi="Wingdings"/>
      </w:rPr>
    </w:lvl>
  </w:abstractNum>
  <w:abstractNum w:abstractNumId="167" w15:restartNumberingAfterBreak="0">
    <w:nsid w:val="7DF6287E"/>
    <w:multiLevelType w:val="hybridMultilevel"/>
    <w:tmpl w:val="7DF6287E"/>
    <w:lvl w:ilvl="0" w:tplc="E66ECBE4">
      <w:start w:val="1"/>
      <w:numFmt w:val="bullet"/>
      <w:lvlText w:val=""/>
      <w:lvlJc w:val="left"/>
      <w:pPr>
        <w:tabs>
          <w:tab w:val="num" w:pos="720"/>
        </w:tabs>
        <w:ind w:left="720" w:hanging="360"/>
      </w:pPr>
      <w:rPr>
        <w:rFonts w:ascii="Symbol" w:hAnsi="Symbol"/>
      </w:rPr>
    </w:lvl>
    <w:lvl w:ilvl="1" w:tplc="A6DCBC60">
      <w:start w:val="1"/>
      <w:numFmt w:val="bullet"/>
      <w:lvlText w:val="o"/>
      <w:lvlJc w:val="left"/>
      <w:pPr>
        <w:tabs>
          <w:tab w:val="num" w:pos="1440"/>
        </w:tabs>
        <w:ind w:left="1440" w:hanging="360"/>
      </w:pPr>
      <w:rPr>
        <w:rFonts w:ascii="Courier New" w:hAnsi="Courier New"/>
      </w:rPr>
    </w:lvl>
    <w:lvl w:ilvl="2" w:tplc="580E772E">
      <w:start w:val="1"/>
      <w:numFmt w:val="bullet"/>
      <w:lvlText w:val=""/>
      <w:lvlJc w:val="left"/>
      <w:pPr>
        <w:tabs>
          <w:tab w:val="num" w:pos="2160"/>
        </w:tabs>
        <w:ind w:left="2160" w:hanging="360"/>
      </w:pPr>
      <w:rPr>
        <w:rFonts w:ascii="Wingdings" w:hAnsi="Wingdings"/>
      </w:rPr>
    </w:lvl>
    <w:lvl w:ilvl="3" w:tplc="BF14D814">
      <w:start w:val="1"/>
      <w:numFmt w:val="bullet"/>
      <w:lvlText w:val=""/>
      <w:lvlJc w:val="left"/>
      <w:pPr>
        <w:tabs>
          <w:tab w:val="num" w:pos="2880"/>
        </w:tabs>
        <w:ind w:left="2880" w:hanging="360"/>
      </w:pPr>
      <w:rPr>
        <w:rFonts w:ascii="Symbol" w:hAnsi="Symbol"/>
      </w:rPr>
    </w:lvl>
    <w:lvl w:ilvl="4" w:tplc="298C38AE">
      <w:start w:val="1"/>
      <w:numFmt w:val="bullet"/>
      <w:lvlText w:val="o"/>
      <w:lvlJc w:val="left"/>
      <w:pPr>
        <w:tabs>
          <w:tab w:val="num" w:pos="3600"/>
        </w:tabs>
        <w:ind w:left="3600" w:hanging="360"/>
      </w:pPr>
      <w:rPr>
        <w:rFonts w:ascii="Courier New" w:hAnsi="Courier New"/>
      </w:rPr>
    </w:lvl>
    <w:lvl w:ilvl="5" w:tplc="BEF682C4">
      <w:start w:val="1"/>
      <w:numFmt w:val="bullet"/>
      <w:lvlText w:val=""/>
      <w:lvlJc w:val="left"/>
      <w:pPr>
        <w:tabs>
          <w:tab w:val="num" w:pos="4320"/>
        </w:tabs>
        <w:ind w:left="4320" w:hanging="360"/>
      </w:pPr>
      <w:rPr>
        <w:rFonts w:ascii="Wingdings" w:hAnsi="Wingdings"/>
      </w:rPr>
    </w:lvl>
    <w:lvl w:ilvl="6" w:tplc="3FD65A24">
      <w:start w:val="1"/>
      <w:numFmt w:val="bullet"/>
      <w:lvlText w:val=""/>
      <w:lvlJc w:val="left"/>
      <w:pPr>
        <w:tabs>
          <w:tab w:val="num" w:pos="5040"/>
        </w:tabs>
        <w:ind w:left="5040" w:hanging="360"/>
      </w:pPr>
      <w:rPr>
        <w:rFonts w:ascii="Symbol" w:hAnsi="Symbol"/>
      </w:rPr>
    </w:lvl>
    <w:lvl w:ilvl="7" w:tplc="6EBA5336">
      <w:start w:val="1"/>
      <w:numFmt w:val="bullet"/>
      <w:lvlText w:val="o"/>
      <w:lvlJc w:val="left"/>
      <w:pPr>
        <w:tabs>
          <w:tab w:val="num" w:pos="5760"/>
        </w:tabs>
        <w:ind w:left="5760" w:hanging="360"/>
      </w:pPr>
      <w:rPr>
        <w:rFonts w:ascii="Courier New" w:hAnsi="Courier New"/>
      </w:rPr>
    </w:lvl>
    <w:lvl w:ilvl="8" w:tplc="97981C88">
      <w:start w:val="1"/>
      <w:numFmt w:val="bullet"/>
      <w:lvlText w:val=""/>
      <w:lvlJc w:val="left"/>
      <w:pPr>
        <w:tabs>
          <w:tab w:val="num" w:pos="6480"/>
        </w:tabs>
        <w:ind w:left="6480" w:hanging="360"/>
      </w:pPr>
      <w:rPr>
        <w:rFonts w:ascii="Wingdings" w:hAnsi="Wingdings"/>
      </w:rPr>
    </w:lvl>
  </w:abstractNum>
  <w:abstractNum w:abstractNumId="168" w15:restartNumberingAfterBreak="0">
    <w:nsid w:val="7DF6287F"/>
    <w:multiLevelType w:val="hybridMultilevel"/>
    <w:tmpl w:val="7DF6287F"/>
    <w:lvl w:ilvl="0" w:tplc="4CFA90EC">
      <w:start w:val="1"/>
      <w:numFmt w:val="bullet"/>
      <w:lvlText w:val=""/>
      <w:lvlJc w:val="left"/>
      <w:pPr>
        <w:tabs>
          <w:tab w:val="num" w:pos="720"/>
        </w:tabs>
        <w:ind w:left="720" w:hanging="360"/>
      </w:pPr>
      <w:rPr>
        <w:rFonts w:ascii="Symbol" w:hAnsi="Symbol"/>
      </w:rPr>
    </w:lvl>
    <w:lvl w:ilvl="1" w:tplc="148A4492">
      <w:start w:val="1"/>
      <w:numFmt w:val="bullet"/>
      <w:lvlText w:val="o"/>
      <w:lvlJc w:val="left"/>
      <w:pPr>
        <w:tabs>
          <w:tab w:val="num" w:pos="1440"/>
        </w:tabs>
        <w:ind w:left="1440" w:hanging="360"/>
      </w:pPr>
      <w:rPr>
        <w:rFonts w:ascii="Courier New" w:hAnsi="Courier New"/>
      </w:rPr>
    </w:lvl>
    <w:lvl w:ilvl="2" w:tplc="0DEEB09A">
      <w:start w:val="1"/>
      <w:numFmt w:val="bullet"/>
      <w:lvlText w:val=""/>
      <w:lvlJc w:val="left"/>
      <w:pPr>
        <w:tabs>
          <w:tab w:val="num" w:pos="2160"/>
        </w:tabs>
        <w:ind w:left="2160" w:hanging="360"/>
      </w:pPr>
      <w:rPr>
        <w:rFonts w:ascii="Wingdings" w:hAnsi="Wingdings"/>
      </w:rPr>
    </w:lvl>
    <w:lvl w:ilvl="3" w:tplc="8B689390">
      <w:start w:val="1"/>
      <w:numFmt w:val="bullet"/>
      <w:lvlText w:val=""/>
      <w:lvlJc w:val="left"/>
      <w:pPr>
        <w:tabs>
          <w:tab w:val="num" w:pos="2880"/>
        </w:tabs>
        <w:ind w:left="2880" w:hanging="360"/>
      </w:pPr>
      <w:rPr>
        <w:rFonts w:ascii="Symbol" w:hAnsi="Symbol"/>
      </w:rPr>
    </w:lvl>
    <w:lvl w:ilvl="4" w:tplc="681462EA">
      <w:start w:val="1"/>
      <w:numFmt w:val="bullet"/>
      <w:lvlText w:val="o"/>
      <w:lvlJc w:val="left"/>
      <w:pPr>
        <w:tabs>
          <w:tab w:val="num" w:pos="3600"/>
        </w:tabs>
        <w:ind w:left="3600" w:hanging="360"/>
      </w:pPr>
      <w:rPr>
        <w:rFonts w:ascii="Courier New" w:hAnsi="Courier New"/>
      </w:rPr>
    </w:lvl>
    <w:lvl w:ilvl="5" w:tplc="0A7A5F56">
      <w:start w:val="1"/>
      <w:numFmt w:val="bullet"/>
      <w:lvlText w:val=""/>
      <w:lvlJc w:val="left"/>
      <w:pPr>
        <w:tabs>
          <w:tab w:val="num" w:pos="4320"/>
        </w:tabs>
        <w:ind w:left="4320" w:hanging="360"/>
      </w:pPr>
      <w:rPr>
        <w:rFonts w:ascii="Wingdings" w:hAnsi="Wingdings"/>
      </w:rPr>
    </w:lvl>
    <w:lvl w:ilvl="6" w:tplc="D9E48F26">
      <w:start w:val="1"/>
      <w:numFmt w:val="bullet"/>
      <w:lvlText w:val=""/>
      <w:lvlJc w:val="left"/>
      <w:pPr>
        <w:tabs>
          <w:tab w:val="num" w:pos="5040"/>
        </w:tabs>
        <w:ind w:left="5040" w:hanging="360"/>
      </w:pPr>
      <w:rPr>
        <w:rFonts w:ascii="Symbol" w:hAnsi="Symbol"/>
      </w:rPr>
    </w:lvl>
    <w:lvl w:ilvl="7" w:tplc="11BCC060">
      <w:start w:val="1"/>
      <w:numFmt w:val="bullet"/>
      <w:lvlText w:val="o"/>
      <w:lvlJc w:val="left"/>
      <w:pPr>
        <w:tabs>
          <w:tab w:val="num" w:pos="5760"/>
        </w:tabs>
        <w:ind w:left="5760" w:hanging="360"/>
      </w:pPr>
      <w:rPr>
        <w:rFonts w:ascii="Courier New" w:hAnsi="Courier New"/>
      </w:rPr>
    </w:lvl>
    <w:lvl w:ilvl="8" w:tplc="CA3283AE">
      <w:start w:val="1"/>
      <w:numFmt w:val="bullet"/>
      <w:lvlText w:val=""/>
      <w:lvlJc w:val="left"/>
      <w:pPr>
        <w:tabs>
          <w:tab w:val="num" w:pos="6480"/>
        </w:tabs>
        <w:ind w:left="6480" w:hanging="360"/>
      </w:pPr>
      <w:rPr>
        <w:rFonts w:ascii="Wingdings" w:hAnsi="Wingdings"/>
      </w:rPr>
    </w:lvl>
  </w:abstractNum>
  <w:abstractNum w:abstractNumId="169" w15:restartNumberingAfterBreak="0">
    <w:nsid w:val="7DF62880"/>
    <w:multiLevelType w:val="hybridMultilevel"/>
    <w:tmpl w:val="7DF62880"/>
    <w:lvl w:ilvl="0" w:tplc="BF165AE0">
      <w:start w:val="1"/>
      <w:numFmt w:val="bullet"/>
      <w:lvlText w:val=""/>
      <w:lvlJc w:val="left"/>
      <w:pPr>
        <w:tabs>
          <w:tab w:val="num" w:pos="720"/>
        </w:tabs>
        <w:ind w:left="720" w:hanging="360"/>
      </w:pPr>
      <w:rPr>
        <w:rFonts w:ascii="Symbol" w:hAnsi="Symbol"/>
      </w:rPr>
    </w:lvl>
    <w:lvl w:ilvl="1" w:tplc="A364C4AE">
      <w:start w:val="1"/>
      <w:numFmt w:val="bullet"/>
      <w:lvlText w:val="o"/>
      <w:lvlJc w:val="left"/>
      <w:pPr>
        <w:tabs>
          <w:tab w:val="num" w:pos="1440"/>
        </w:tabs>
        <w:ind w:left="1440" w:hanging="360"/>
      </w:pPr>
      <w:rPr>
        <w:rFonts w:ascii="Courier New" w:hAnsi="Courier New"/>
      </w:rPr>
    </w:lvl>
    <w:lvl w:ilvl="2" w:tplc="E482D530">
      <w:start w:val="1"/>
      <w:numFmt w:val="bullet"/>
      <w:lvlText w:val=""/>
      <w:lvlJc w:val="left"/>
      <w:pPr>
        <w:tabs>
          <w:tab w:val="num" w:pos="2160"/>
        </w:tabs>
        <w:ind w:left="2160" w:hanging="360"/>
      </w:pPr>
      <w:rPr>
        <w:rFonts w:ascii="Wingdings" w:hAnsi="Wingdings"/>
      </w:rPr>
    </w:lvl>
    <w:lvl w:ilvl="3" w:tplc="46ACA62E">
      <w:start w:val="1"/>
      <w:numFmt w:val="bullet"/>
      <w:lvlText w:val=""/>
      <w:lvlJc w:val="left"/>
      <w:pPr>
        <w:tabs>
          <w:tab w:val="num" w:pos="2880"/>
        </w:tabs>
        <w:ind w:left="2880" w:hanging="360"/>
      </w:pPr>
      <w:rPr>
        <w:rFonts w:ascii="Symbol" w:hAnsi="Symbol"/>
      </w:rPr>
    </w:lvl>
    <w:lvl w:ilvl="4" w:tplc="BB7E78D8">
      <w:start w:val="1"/>
      <w:numFmt w:val="bullet"/>
      <w:lvlText w:val="o"/>
      <w:lvlJc w:val="left"/>
      <w:pPr>
        <w:tabs>
          <w:tab w:val="num" w:pos="3600"/>
        </w:tabs>
        <w:ind w:left="3600" w:hanging="360"/>
      </w:pPr>
      <w:rPr>
        <w:rFonts w:ascii="Courier New" w:hAnsi="Courier New"/>
      </w:rPr>
    </w:lvl>
    <w:lvl w:ilvl="5" w:tplc="59E0749E">
      <w:start w:val="1"/>
      <w:numFmt w:val="bullet"/>
      <w:lvlText w:val=""/>
      <w:lvlJc w:val="left"/>
      <w:pPr>
        <w:tabs>
          <w:tab w:val="num" w:pos="4320"/>
        </w:tabs>
        <w:ind w:left="4320" w:hanging="360"/>
      </w:pPr>
      <w:rPr>
        <w:rFonts w:ascii="Wingdings" w:hAnsi="Wingdings"/>
      </w:rPr>
    </w:lvl>
    <w:lvl w:ilvl="6" w:tplc="5A980A92">
      <w:start w:val="1"/>
      <w:numFmt w:val="bullet"/>
      <w:lvlText w:val=""/>
      <w:lvlJc w:val="left"/>
      <w:pPr>
        <w:tabs>
          <w:tab w:val="num" w:pos="5040"/>
        </w:tabs>
        <w:ind w:left="5040" w:hanging="360"/>
      </w:pPr>
      <w:rPr>
        <w:rFonts w:ascii="Symbol" w:hAnsi="Symbol"/>
      </w:rPr>
    </w:lvl>
    <w:lvl w:ilvl="7" w:tplc="C2A4C22A">
      <w:start w:val="1"/>
      <w:numFmt w:val="bullet"/>
      <w:lvlText w:val="o"/>
      <w:lvlJc w:val="left"/>
      <w:pPr>
        <w:tabs>
          <w:tab w:val="num" w:pos="5760"/>
        </w:tabs>
        <w:ind w:left="5760" w:hanging="360"/>
      </w:pPr>
      <w:rPr>
        <w:rFonts w:ascii="Courier New" w:hAnsi="Courier New"/>
      </w:rPr>
    </w:lvl>
    <w:lvl w:ilvl="8" w:tplc="44CA66DC">
      <w:start w:val="1"/>
      <w:numFmt w:val="bullet"/>
      <w:lvlText w:val=""/>
      <w:lvlJc w:val="left"/>
      <w:pPr>
        <w:tabs>
          <w:tab w:val="num" w:pos="6480"/>
        </w:tabs>
        <w:ind w:left="6480" w:hanging="360"/>
      </w:pPr>
      <w:rPr>
        <w:rFonts w:ascii="Wingdings" w:hAnsi="Wingdings"/>
      </w:rPr>
    </w:lvl>
  </w:abstractNum>
  <w:abstractNum w:abstractNumId="170" w15:restartNumberingAfterBreak="0">
    <w:nsid w:val="7DF62881"/>
    <w:multiLevelType w:val="hybridMultilevel"/>
    <w:tmpl w:val="7DF62881"/>
    <w:lvl w:ilvl="0" w:tplc="2A8A4338">
      <w:start w:val="1"/>
      <w:numFmt w:val="bullet"/>
      <w:lvlText w:val=""/>
      <w:lvlJc w:val="left"/>
      <w:pPr>
        <w:tabs>
          <w:tab w:val="num" w:pos="720"/>
        </w:tabs>
        <w:ind w:left="720" w:hanging="360"/>
      </w:pPr>
      <w:rPr>
        <w:rFonts w:ascii="Symbol" w:hAnsi="Symbol"/>
      </w:rPr>
    </w:lvl>
    <w:lvl w:ilvl="1" w:tplc="516E4FDA">
      <w:start w:val="1"/>
      <w:numFmt w:val="bullet"/>
      <w:lvlText w:val="o"/>
      <w:lvlJc w:val="left"/>
      <w:pPr>
        <w:tabs>
          <w:tab w:val="num" w:pos="1440"/>
        </w:tabs>
        <w:ind w:left="1440" w:hanging="360"/>
      </w:pPr>
      <w:rPr>
        <w:rFonts w:ascii="Courier New" w:hAnsi="Courier New"/>
      </w:rPr>
    </w:lvl>
    <w:lvl w:ilvl="2" w:tplc="C8FCEB6E">
      <w:start w:val="1"/>
      <w:numFmt w:val="bullet"/>
      <w:lvlText w:val=""/>
      <w:lvlJc w:val="left"/>
      <w:pPr>
        <w:tabs>
          <w:tab w:val="num" w:pos="2160"/>
        </w:tabs>
        <w:ind w:left="2160" w:hanging="360"/>
      </w:pPr>
      <w:rPr>
        <w:rFonts w:ascii="Wingdings" w:hAnsi="Wingdings"/>
      </w:rPr>
    </w:lvl>
    <w:lvl w:ilvl="3" w:tplc="77E88BA6">
      <w:start w:val="1"/>
      <w:numFmt w:val="bullet"/>
      <w:lvlText w:val=""/>
      <w:lvlJc w:val="left"/>
      <w:pPr>
        <w:tabs>
          <w:tab w:val="num" w:pos="2880"/>
        </w:tabs>
        <w:ind w:left="2880" w:hanging="360"/>
      </w:pPr>
      <w:rPr>
        <w:rFonts w:ascii="Symbol" w:hAnsi="Symbol"/>
      </w:rPr>
    </w:lvl>
    <w:lvl w:ilvl="4" w:tplc="DBFE3BC4">
      <w:start w:val="1"/>
      <w:numFmt w:val="bullet"/>
      <w:lvlText w:val="o"/>
      <w:lvlJc w:val="left"/>
      <w:pPr>
        <w:tabs>
          <w:tab w:val="num" w:pos="3600"/>
        </w:tabs>
        <w:ind w:left="3600" w:hanging="360"/>
      </w:pPr>
      <w:rPr>
        <w:rFonts w:ascii="Courier New" w:hAnsi="Courier New"/>
      </w:rPr>
    </w:lvl>
    <w:lvl w:ilvl="5" w:tplc="1C9CF64C">
      <w:start w:val="1"/>
      <w:numFmt w:val="bullet"/>
      <w:lvlText w:val=""/>
      <w:lvlJc w:val="left"/>
      <w:pPr>
        <w:tabs>
          <w:tab w:val="num" w:pos="4320"/>
        </w:tabs>
        <w:ind w:left="4320" w:hanging="360"/>
      </w:pPr>
      <w:rPr>
        <w:rFonts w:ascii="Wingdings" w:hAnsi="Wingdings"/>
      </w:rPr>
    </w:lvl>
    <w:lvl w:ilvl="6" w:tplc="881C20DA">
      <w:start w:val="1"/>
      <w:numFmt w:val="bullet"/>
      <w:lvlText w:val=""/>
      <w:lvlJc w:val="left"/>
      <w:pPr>
        <w:tabs>
          <w:tab w:val="num" w:pos="5040"/>
        </w:tabs>
        <w:ind w:left="5040" w:hanging="360"/>
      </w:pPr>
      <w:rPr>
        <w:rFonts w:ascii="Symbol" w:hAnsi="Symbol"/>
      </w:rPr>
    </w:lvl>
    <w:lvl w:ilvl="7" w:tplc="CC66FBA2">
      <w:start w:val="1"/>
      <w:numFmt w:val="bullet"/>
      <w:lvlText w:val="o"/>
      <w:lvlJc w:val="left"/>
      <w:pPr>
        <w:tabs>
          <w:tab w:val="num" w:pos="5760"/>
        </w:tabs>
        <w:ind w:left="5760" w:hanging="360"/>
      </w:pPr>
      <w:rPr>
        <w:rFonts w:ascii="Courier New" w:hAnsi="Courier New"/>
      </w:rPr>
    </w:lvl>
    <w:lvl w:ilvl="8" w:tplc="119044F6">
      <w:start w:val="1"/>
      <w:numFmt w:val="bullet"/>
      <w:lvlText w:val=""/>
      <w:lvlJc w:val="left"/>
      <w:pPr>
        <w:tabs>
          <w:tab w:val="num" w:pos="6480"/>
        </w:tabs>
        <w:ind w:left="6480" w:hanging="360"/>
      </w:pPr>
      <w:rPr>
        <w:rFonts w:ascii="Wingdings" w:hAnsi="Wingdings"/>
      </w:rPr>
    </w:lvl>
  </w:abstractNum>
  <w:abstractNum w:abstractNumId="171" w15:restartNumberingAfterBreak="0">
    <w:nsid w:val="7DF62882"/>
    <w:multiLevelType w:val="hybridMultilevel"/>
    <w:tmpl w:val="7DF62882"/>
    <w:lvl w:ilvl="0" w:tplc="82D0D258">
      <w:start w:val="1"/>
      <w:numFmt w:val="bullet"/>
      <w:lvlText w:val=""/>
      <w:lvlJc w:val="left"/>
      <w:pPr>
        <w:tabs>
          <w:tab w:val="num" w:pos="720"/>
        </w:tabs>
        <w:ind w:left="720" w:hanging="360"/>
      </w:pPr>
      <w:rPr>
        <w:rFonts w:ascii="Symbol" w:hAnsi="Symbol"/>
      </w:rPr>
    </w:lvl>
    <w:lvl w:ilvl="1" w:tplc="0D8C381E">
      <w:start w:val="1"/>
      <w:numFmt w:val="bullet"/>
      <w:lvlText w:val="o"/>
      <w:lvlJc w:val="left"/>
      <w:pPr>
        <w:tabs>
          <w:tab w:val="num" w:pos="1440"/>
        </w:tabs>
        <w:ind w:left="1440" w:hanging="360"/>
      </w:pPr>
      <w:rPr>
        <w:rFonts w:ascii="Courier New" w:hAnsi="Courier New"/>
      </w:rPr>
    </w:lvl>
    <w:lvl w:ilvl="2" w:tplc="425E9732">
      <w:start w:val="1"/>
      <w:numFmt w:val="bullet"/>
      <w:lvlText w:val=""/>
      <w:lvlJc w:val="left"/>
      <w:pPr>
        <w:tabs>
          <w:tab w:val="num" w:pos="2160"/>
        </w:tabs>
        <w:ind w:left="2160" w:hanging="360"/>
      </w:pPr>
      <w:rPr>
        <w:rFonts w:ascii="Wingdings" w:hAnsi="Wingdings"/>
      </w:rPr>
    </w:lvl>
    <w:lvl w:ilvl="3" w:tplc="C094A782">
      <w:start w:val="1"/>
      <w:numFmt w:val="bullet"/>
      <w:lvlText w:val=""/>
      <w:lvlJc w:val="left"/>
      <w:pPr>
        <w:tabs>
          <w:tab w:val="num" w:pos="2880"/>
        </w:tabs>
        <w:ind w:left="2880" w:hanging="360"/>
      </w:pPr>
      <w:rPr>
        <w:rFonts w:ascii="Symbol" w:hAnsi="Symbol"/>
      </w:rPr>
    </w:lvl>
    <w:lvl w:ilvl="4" w:tplc="AC6C1DF0">
      <w:start w:val="1"/>
      <w:numFmt w:val="bullet"/>
      <w:lvlText w:val="o"/>
      <w:lvlJc w:val="left"/>
      <w:pPr>
        <w:tabs>
          <w:tab w:val="num" w:pos="3600"/>
        </w:tabs>
        <w:ind w:left="3600" w:hanging="360"/>
      </w:pPr>
      <w:rPr>
        <w:rFonts w:ascii="Courier New" w:hAnsi="Courier New"/>
      </w:rPr>
    </w:lvl>
    <w:lvl w:ilvl="5" w:tplc="00C006C2">
      <w:start w:val="1"/>
      <w:numFmt w:val="bullet"/>
      <w:lvlText w:val=""/>
      <w:lvlJc w:val="left"/>
      <w:pPr>
        <w:tabs>
          <w:tab w:val="num" w:pos="4320"/>
        </w:tabs>
        <w:ind w:left="4320" w:hanging="360"/>
      </w:pPr>
      <w:rPr>
        <w:rFonts w:ascii="Wingdings" w:hAnsi="Wingdings"/>
      </w:rPr>
    </w:lvl>
    <w:lvl w:ilvl="6" w:tplc="8C24CE80">
      <w:start w:val="1"/>
      <w:numFmt w:val="bullet"/>
      <w:lvlText w:val=""/>
      <w:lvlJc w:val="left"/>
      <w:pPr>
        <w:tabs>
          <w:tab w:val="num" w:pos="5040"/>
        </w:tabs>
        <w:ind w:left="5040" w:hanging="360"/>
      </w:pPr>
      <w:rPr>
        <w:rFonts w:ascii="Symbol" w:hAnsi="Symbol"/>
      </w:rPr>
    </w:lvl>
    <w:lvl w:ilvl="7" w:tplc="8DA69C94">
      <w:start w:val="1"/>
      <w:numFmt w:val="bullet"/>
      <w:lvlText w:val="o"/>
      <w:lvlJc w:val="left"/>
      <w:pPr>
        <w:tabs>
          <w:tab w:val="num" w:pos="5760"/>
        </w:tabs>
        <w:ind w:left="5760" w:hanging="360"/>
      </w:pPr>
      <w:rPr>
        <w:rFonts w:ascii="Courier New" w:hAnsi="Courier New"/>
      </w:rPr>
    </w:lvl>
    <w:lvl w:ilvl="8" w:tplc="8682BA66">
      <w:start w:val="1"/>
      <w:numFmt w:val="bullet"/>
      <w:lvlText w:val=""/>
      <w:lvlJc w:val="left"/>
      <w:pPr>
        <w:tabs>
          <w:tab w:val="num" w:pos="6480"/>
        </w:tabs>
        <w:ind w:left="6480" w:hanging="360"/>
      </w:pPr>
      <w:rPr>
        <w:rFonts w:ascii="Wingdings" w:hAnsi="Wingdings"/>
      </w:rPr>
    </w:lvl>
  </w:abstractNum>
  <w:abstractNum w:abstractNumId="172" w15:restartNumberingAfterBreak="0">
    <w:nsid w:val="7DF62883"/>
    <w:multiLevelType w:val="hybridMultilevel"/>
    <w:tmpl w:val="7DF62883"/>
    <w:lvl w:ilvl="0" w:tplc="DF069E20">
      <w:start w:val="1"/>
      <w:numFmt w:val="bullet"/>
      <w:lvlText w:val=""/>
      <w:lvlJc w:val="left"/>
      <w:pPr>
        <w:tabs>
          <w:tab w:val="num" w:pos="720"/>
        </w:tabs>
        <w:ind w:left="720" w:hanging="360"/>
      </w:pPr>
      <w:rPr>
        <w:rFonts w:ascii="Symbol" w:hAnsi="Symbol"/>
      </w:rPr>
    </w:lvl>
    <w:lvl w:ilvl="1" w:tplc="DF6CCAFA">
      <w:start w:val="1"/>
      <w:numFmt w:val="bullet"/>
      <w:lvlText w:val="o"/>
      <w:lvlJc w:val="left"/>
      <w:pPr>
        <w:tabs>
          <w:tab w:val="num" w:pos="1440"/>
        </w:tabs>
        <w:ind w:left="1440" w:hanging="360"/>
      </w:pPr>
      <w:rPr>
        <w:rFonts w:ascii="Courier New" w:hAnsi="Courier New"/>
      </w:rPr>
    </w:lvl>
    <w:lvl w:ilvl="2" w:tplc="55784B0C">
      <w:start w:val="1"/>
      <w:numFmt w:val="bullet"/>
      <w:lvlText w:val=""/>
      <w:lvlJc w:val="left"/>
      <w:pPr>
        <w:tabs>
          <w:tab w:val="num" w:pos="2160"/>
        </w:tabs>
        <w:ind w:left="2160" w:hanging="360"/>
      </w:pPr>
      <w:rPr>
        <w:rFonts w:ascii="Wingdings" w:hAnsi="Wingdings"/>
      </w:rPr>
    </w:lvl>
    <w:lvl w:ilvl="3" w:tplc="701078D0">
      <w:start w:val="1"/>
      <w:numFmt w:val="bullet"/>
      <w:lvlText w:val=""/>
      <w:lvlJc w:val="left"/>
      <w:pPr>
        <w:tabs>
          <w:tab w:val="num" w:pos="2880"/>
        </w:tabs>
        <w:ind w:left="2880" w:hanging="360"/>
      </w:pPr>
      <w:rPr>
        <w:rFonts w:ascii="Symbol" w:hAnsi="Symbol"/>
      </w:rPr>
    </w:lvl>
    <w:lvl w:ilvl="4" w:tplc="365483C8">
      <w:start w:val="1"/>
      <w:numFmt w:val="bullet"/>
      <w:lvlText w:val="o"/>
      <w:lvlJc w:val="left"/>
      <w:pPr>
        <w:tabs>
          <w:tab w:val="num" w:pos="3600"/>
        </w:tabs>
        <w:ind w:left="3600" w:hanging="360"/>
      </w:pPr>
      <w:rPr>
        <w:rFonts w:ascii="Courier New" w:hAnsi="Courier New"/>
      </w:rPr>
    </w:lvl>
    <w:lvl w:ilvl="5" w:tplc="214A5D00">
      <w:start w:val="1"/>
      <w:numFmt w:val="bullet"/>
      <w:lvlText w:val=""/>
      <w:lvlJc w:val="left"/>
      <w:pPr>
        <w:tabs>
          <w:tab w:val="num" w:pos="4320"/>
        </w:tabs>
        <w:ind w:left="4320" w:hanging="360"/>
      </w:pPr>
      <w:rPr>
        <w:rFonts w:ascii="Wingdings" w:hAnsi="Wingdings"/>
      </w:rPr>
    </w:lvl>
    <w:lvl w:ilvl="6" w:tplc="32CE5248">
      <w:start w:val="1"/>
      <w:numFmt w:val="bullet"/>
      <w:lvlText w:val=""/>
      <w:lvlJc w:val="left"/>
      <w:pPr>
        <w:tabs>
          <w:tab w:val="num" w:pos="5040"/>
        </w:tabs>
        <w:ind w:left="5040" w:hanging="360"/>
      </w:pPr>
      <w:rPr>
        <w:rFonts w:ascii="Symbol" w:hAnsi="Symbol"/>
      </w:rPr>
    </w:lvl>
    <w:lvl w:ilvl="7" w:tplc="F3BAE230">
      <w:start w:val="1"/>
      <w:numFmt w:val="bullet"/>
      <w:lvlText w:val="o"/>
      <w:lvlJc w:val="left"/>
      <w:pPr>
        <w:tabs>
          <w:tab w:val="num" w:pos="5760"/>
        </w:tabs>
        <w:ind w:left="5760" w:hanging="360"/>
      </w:pPr>
      <w:rPr>
        <w:rFonts w:ascii="Courier New" w:hAnsi="Courier New"/>
      </w:rPr>
    </w:lvl>
    <w:lvl w:ilvl="8" w:tplc="09CC400C">
      <w:start w:val="1"/>
      <w:numFmt w:val="bullet"/>
      <w:lvlText w:val=""/>
      <w:lvlJc w:val="left"/>
      <w:pPr>
        <w:tabs>
          <w:tab w:val="num" w:pos="6480"/>
        </w:tabs>
        <w:ind w:left="6480" w:hanging="360"/>
      </w:pPr>
      <w:rPr>
        <w:rFonts w:ascii="Wingdings" w:hAnsi="Wingdings"/>
      </w:rPr>
    </w:lvl>
  </w:abstractNum>
  <w:abstractNum w:abstractNumId="173" w15:restartNumberingAfterBreak="0">
    <w:nsid w:val="7DF62884"/>
    <w:multiLevelType w:val="hybridMultilevel"/>
    <w:tmpl w:val="7DF62884"/>
    <w:lvl w:ilvl="0" w:tplc="986A8D1A">
      <w:start w:val="1"/>
      <w:numFmt w:val="bullet"/>
      <w:lvlText w:val=""/>
      <w:lvlJc w:val="left"/>
      <w:pPr>
        <w:tabs>
          <w:tab w:val="num" w:pos="720"/>
        </w:tabs>
        <w:ind w:left="720" w:hanging="360"/>
      </w:pPr>
      <w:rPr>
        <w:rFonts w:ascii="Symbol" w:hAnsi="Symbol"/>
      </w:rPr>
    </w:lvl>
    <w:lvl w:ilvl="1" w:tplc="864EFCE6">
      <w:start w:val="1"/>
      <w:numFmt w:val="bullet"/>
      <w:lvlText w:val="o"/>
      <w:lvlJc w:val="left"/>
      <w:pPr>
        <w:tabs>
          <w:tab w:val="num" w:pos="1440"/>
        </w:tabs>
        <w:ind w:left="1440" w:hanging="360"/>
      </w:pPr>
      <w:rPr>
        <w:rFonts w:ascii="Courier New" w:hAnsi="Courier New"/>
      </w:rPr>
    </w:lvl>
    <w:lvl w:ilvl="2" w:tplc="9B5EF20A">
      <w:start w:val="1"/>
      <w:numFmt w:val="bullet"/>
      <w:lvlText w:val=""/>
      <w:lvlJc w:val="left"/>
      <w:pPr>
        <w:tabs>
          <w:tab w:val="num" w:pos="2160"/>
        </w:tabs>
        <w:ind w:left="2160" w:hanging="360"/>
      </w:pPr>
      <w:rPr>
        <w:rFonts w:ascii="Wingdings" w:hAnsi="Wingdings"/>
      </w:rPr>
    </w:lvl>
    <w:lvl w:ilvl="3" w:tplc="00983EAE">
      <w:start w:val="1"/>
      <w:numFmt w:val="bullet"/>
      <w:lvlText w:val=""/>
      <w:lvlJc w:val="left"/>
      <w:pPr>
        <w:tabs>
          <w:tab w:val="num" w:pos="2880"/>
        </w:tabs>
        <w:ind w:left="2880" w:hanging="360"/>
      </w:pPr>
      <w:rPr>
        <w:rFonts w:ascii="Symbol" w:hAnsi="Symbol"/>
      </w:rPr>
    </w:lvl>
    <w:lvl w:ilvl="4" w:tplc="EC529E58">
      <w:start w:val="1"/>
      <w:numFmt w:val="bullet"/>
      <w:lvlText w:val="o"/>
      <w:lvlJc w:val="left"/>
      <w:pPr>
        <w:tabs>
          <w:tab w:val="num" w:pos="3600"/>
        </w:tabs>
        <w:ind w:left="3600" w:hanging="360"/>
      </w:pPr>
      <w:rPr>
        <w:rFonts w:ascii="Courier New" w:hAnsi="Courier New"/>
      </w:rPr>
    </w:lvl>
    <w:lvl w:ilvl="5" w:tplc="3BF810A0">
      <w:start w:val="1"/>
      <w:numFmt w:val="bullet"/>
      <w:lvlText w:val=""/>
      <w:lvlJc w:val="left"/>
      <w:pPr>
        <w:tabs>
          <w:tab w:val="num" w:pos="4320"/>
        </w:tabs>
        <w:ind w:left="4320" w:hanging="360"/>
      </w:pPr>
      <w:rPr>
        <w:rFonts w:ascii="Wingdings" w:hAnsi="Wingdings"/>
      </w:rPr>
    </w:lvl>
    <w:lvl w:ilvl="6" w:tplc="49E07C10">
      <w:start w:val="1"/>
      <w:numFmt w:val="bullet"/>
      <w:lvlText w:val=""/>
      <w:lvlJc w:val="left"/>
      <w:pPr>
        <w:tabs>
          <w:tab w:val="num" w:pos="5040"/>
        </w:tabs>
        <w:ind w:left="5040" w:hanging="360"/>
      </w:pPr>
      <w:rPr>
        <w:rFonts w:ascii="Symbol" w:hAnsi="Symbol"/>
      </w:rPr>
    </w:lvl>
    <w:lvl w:ilvl="7" w:tplc="D4C05B46">
      <w:start w:val="1"/>
      <w:numFmt w:val="bullet"/>
      <w:lvlText w:val="o"/>
      <w:lvlJc w:val="left"/>
      <w:pPr>
        <w:tabs>
          <w:tab w:val="num" w:pos="5760"/>
        </w:tabs>
        <w:ind w:left="5760" w:hanging="360"/>
      </w:pPr>
      <w:rPr>
        <w:rFonts w:ascii="Courier New" w:hAnsi="Courier New"/>
      </w:rPr>
    </w:lvl>
    <w:lvl w:ilvl="8" w:tplc="015EF434">
      <w:start w:val="1"/>
      <w:numFmt w:val="bullet"/>
      <w:lvlText w:val=""/>
      <w:lvlJc w:val="left"/>
      <w:pPr>
        <w:tabs>
          <w:tab w:val="num" w:pos="6480"/>
        </w:tabs>
        <w:ind w:left="6480" w:hanging="360"/>
      </w:pPr>
      <w:rPr>
        <w:rFonts w:ascii="Wingdings" w:hAnsi="Wingdings"/>
      </w:rPr>
    </w:lvl>
  </w:abstractNum>
  <w:abstractNum w:abstractNumId="174" w15:restartNumberingAfterBreak="0">
    <w:nsid w:val="7DF62885"/>
    <w:multiLevelType w:val="hybridMultilevel"/>
    <w:tmpl w:val="7DF62885"/>
    <w:lvl w:ilvl="0" w:tplc="1886105E">
      <w:start w:val="1"/>
      <w:numFmt w:val="bullet"/>
      <w:lvlText w:val=""/>
      <w:lvlJc w:val="left"/>
      <w:pPr>
        <w:tabs>
          <w:tab w:val="num" w:pos="720"/>
        </w:tabs>
        <w:ind w:left="720" w:hanging="360"/>
      </w:pPr>
      <w:rPr>
        <w:rFonts w:ascii="Symbol" w:hAnsi="Symbol"/>
      </w:rPr>
    </w:lvl>
    <w:lvl w:ilvl="1" w:tplc="47C829EA">
      <w:start w:val="1"/>
      <w:numFmt w:val="bullet"/>
      <w:lvlText w:val="o"/>
      <w:lvlJc w:val="left"/>
      <w:pPr>
        <w:tabs>
          <w:tab w:val="num" w:pos="1440"/>
        </w:tabs>
        <w:ind w:left="1440" w:hanging="360"/>
      </w:pPr>
      <w:rPr>
        <w:rFonts w:ascii="Courier New" w:hAnsi="Courier New"/>
      </w:rPr>
    </w:lvl>
    <w:lvl w:ilvl="2" w:tplc="4B742D5C">
      <w:start w:val="1"/>
      <w:numFmt w:val="bullet"/>
      <w:lvlText w:val=""/>
      <w:lvlJc w:val="left"/>
      <w:pPr>
        <w:tabs>
          <w:tab w:val="num" w:pos="2160"/>
        </w:tabs>
        <w:ind w:left="2160" w:hanging="360"/>
      </w:pPr>
      <w:rPr>
        <w:rFonts w:ascii="Wingdings" w:hAnsi="Wingdings"/>
      </w:rPr>
    </w:lvl>
    <w:lvl w:ilvl="3" w:tplc="9A4AB10E">
      <w:start w:val="1"/>
      <w:numFmt w:val="bullet"/>
      <w:lvlText w:val=""/>
      <w:lvlJc w:val="left"/>
      <w:pPr>
        <w:tabs>
          <w:tab w:val="num" w:pos="2880"/>
        </w:tabs>
        <w:ind w:left="2880" w:hanging="360"/>
      </w:pPr>
      <w:rPr>
        <w:rFonts w:ascii="Symbol" w:hAnsi="Symbol"/>
      </w:rPr>
    </w:lvl>
    <w:lvl w:ilvl="4" w:tplc="FB8CF652">
      <w:start w:val="1"/>
      <w:numFmt w:val="bullet"/>
      <w:lvlText w:val="o"/>
      <w:lvlJc w:val="left"/>
      <w:pPr>
        <w:tabs>
          <w:tab w:val="num" w:pos="3600"/>
        </w:tabs>
        <w:ind w:left="3600" w:hanging="360"/>
      </w:pPr>
      <w:rPr>
        <w:rFonts w:ascii="Courier New" w:hAnsi="Courier New"/>
      </w:rPr>
    </w:lvl>
    <w:lvl w:ilvl="5" w:tplc="32C88E46">
      <w:start w:val="1"/>
      <w:numFmt w:val="bullet"/>
      <w:lvlText w:val=""/>
      <w:lvlJc w:val="left"/>
      <w:pPr>
        <w:tabs>
          <w:tab w:val="num" w:pos="4320"/>
        </w:tabs>
        <w:ind w:left="4320" w:hanging="360"/>
      </w:pPr>
      <w:rPr>
        <w:rFonts w:ascii="Wingdings" w:hAnsi="Wingdings"/>
      </w:rPr>
    </w:lvl>
    <w:lvl w:ilvl="6" w:tplc="829E57DC">
      <w:start w:val="1"/>
      <w:numFmt w:val="bullet"/>
      <w:lvlText w:val=""/>
      <w:lvlJc w:val="left"/>
      <w:pPr>
        <w:tabs>
          <w:tab w:val="num" w:pos="5040"/>
        </w:tabs>
        <w:ind w:left="5040" w:hanging="360"/>
      </w:pPr>
      <w:rPr>
        <w:rFonts w:ascii="Symbol" w:hAnsi="Symbol"/>
      </w:rPr>
    </w:lvl>
    <w:lvl w:ilvl="7" w:tplc="F54C1BBC">
      <w:start w:val="1"/>
      <w:numFmt w:val="bullet"/>
      <w:lvlText w:val="o"/>
      <w:lvlJc w:val="left"/>
      <w:pPr>
        <w:tabs>
          <w:tab w:val="num" w:pos="5760"/>
        </w:tabs>
        <w:ind w:left="5760" w:hanging="360"/>
      </w:pPr>
      <w:rPr>
        <w:rFonts w:ascii="Courier New" w:hAnsi="Courier New"/>
      </w:rPr>
    </w:lvl>
    <w:lvl w:ilvl="8" w:tplc="4DC63430">
      <w:start w:val="1"/>
      <w:numFmt w:val="bullet"/>
      <w:lvlText w:val=""/>
      <w:lvlJc w:val="left"/>
      <w:pPr>
        <w:tabs>
          <w:tab w:val="num" w:pos="6480"/>
        </w:tabs>
        <w:ind w:left="6480" w:hanging="360"/>
      </w:pPr>
      <w:rPr>
        <w:rFonts w:ascii="Wingdings" w:hAnsi="Wingdings"/>
      </w:rPr>
    </w:lvl>
  </w:abstractNum>
  <w:abstractNum w:abstractNumId="175" w15:restartNumberingAfterBreak="0">
    <w:nsid w:val="7DF62886"/>
    <w:multiLevelType w:val="hybridMultilevel"/>
    <w:tmpl w:val="7DF62886"/>
    <w:lvl w:ilvl="0" w:tplc="A4E090F6">
      <w:start w:val="1"/>
      <w:numFmt w:val="bullet"/>
      <w:lvlText w:val=""/>
      <w:lvlJc w:val="left"/>
      <w:pPr>
        <w:tabs>
          <w:tab w:val="num" w:pos="720"/>
        </w:tabs>
        <w:ind w:left="720" w:hanging="360"/>
      </w:pPr>
      <w:rPr>
        <w:rFonts w:ascii="Symbol" w:hAnsi="Symbol"/>
      </w:rPr>
    </w:lvl>
    <w:lvl w:ilvl="1" w:tplc="A3D00242">
      <w:start w:val="1"/>
      <w:numFmt w:val="bullet"/>
      <w:lvlText w:val="o"/>
      <w:lvlJc w:val="left"/>
      <w:pPr>
        <w:tabs>
          <w:tab w:val="num" w:pos="1440"/>
        </w:tabs>
        <w:ind w:left="1440" w:hanging="360"/>
      </w:pPr>
      <w:rPr>
        <w:rFonts w:ascii="Courier New" w:hAnsi="Courier New"/>
      </w:rPr>
    </w:lvl>
    <w:lvl w:ilvl="2" w:tplc="F5D46980">
      <w:start w:val="1"/>
      <w:numFmt w:val="bullet"/>
      <w:lvlText w:val=""/>
      <w:lvlJc w:val="left"/>
      <w:pPr>
        <w:tabs>
          <w:tab w:val="num" w:pos="2160"/>
        </w:tabs>
        <w:ind w:left="2160" w:hanging="360"/>
      </w:pPr>
      <w:rPr>
        <w:rFonts w:ascii="Wingdings" w:hAnsi="Wingdings"/>
      </w:rPr>
    </w:lvl>
    <w:lvl w:ilvl="3" w:tplc="DE2CBE80">
      <w:start w:val="1"/>
      <w:numFmt w:val="bullet"/>
      <w:lvlText w:val=""/>
      <w:lvlJc w:val="left"/>
      <w:pPr>
        <w:tabs>
          <w:tab w:val="num" w:pos="2880"/>
        </w:tabs>
        <w:ind w:left="2880" w:hanging="360"/>
      </w:pPr>
      <w:rPr>
        <w:rFonts w:ascii="Symbol" w:hAnsi="Symbol"/>
      </w:rPr>
    </w:lvl>
    <w:lvl w:ilvl="4" w:tplc="A72AA0F6">
      <w:start w:val="1"/>
      <w:numFmt w:val="bullet"/>
      <w:lvlText w:val="o"/>
      <w:lvlJc w:val="left"/>
      <w:pPr>
        <w:tabs>
          <w:tab w:val="num" w:pos="3600"/>
        </w:tabs>
        <w:ind w:left="3600" w:hanging="360"/>
      </w:pPr>
      <w:rPr>
        <w:rFonts w:ascii="Courier New" w:hAnsi="Courier New"/>
      </w:rPr>
    </w:lvl>
    <w:lvl w:ilvl="5" w:tplc="AC388CB0">
      <w:start w:val="1"/>
      <w:numFmt w:val="bullet"/>
      <w:lvlText w:val=""/>
      <w:lvlJc w:val="left"/>
      <w:pPr>
        <w:tabs>
          <w:tab w:val="num" w:pos="4320"/>
        </w:tabs>
        <w:ind w:left="4320" w:hanging="360"/>
      </w:pPr>
      <w:rPr>
        <w:rFonts w:ascii="Wingdings" w:hAnsi="Wingdings"/>
      </w:rPr>
    </w:lvl>
    <w:lvl w:ilvl="6" w:tplc="CF92B8F6">
      <w:start w:val="1"/>
      <w:numFmt w:val="bullet"/>
      <w:lvlText w:val=""/>
      <w:lvlJc w:val="left"/>
      <w:pPr>
        <w:tabs>
          <w:tab w:val="num" w:pos="5040"/>
        </w:tabs>
        <w:ind w:left="5040" w:hanging="360"/>
      </w:pPr>
      <w:rPr>
        <w:rFonts w:ascii="Symbol" w:hAnsi="Symbol"/>
      </w:rPr>
    </w:lvl>
    <w:lvl w:ilvl="7" w:tplc="5ED8D92A">
      <w:start w:val="1"/>
      <w:numFmt w:val="bullet"/>
      <w:lvlText w:val="o"/>
      <w:lvlJc w:val="left"/>
      <w:pPr>
        <w:tabs>
          <w:tab w:val="num" w:pos="5760"/>
        </w:tabs>
        <w:ind w:left="5760" w:hanging="360"/>
      </w:pPr>
      <w:rPr>
        <w:rFonts w:ascii="Courier New" w:hAnsi="Courier New"/>
      </w:rPr>
    </w:lvl>
    <w:lvl w:ilvl="8" w:tplc="B08EB76C">
      <w:start w:val="1"/>
      <w:numFmt w:val="bullet"/>
      <w:lvlText w:val=""/>
      <w:lvlJc w:val="left"/>
      <w:pPr>
        <w:tabs>
          <w:tab w:val="num" w:pos="6480"/>
        </w:tabs>
        <w:ind w:left="6480" w:hanging="360"/>
      </w:pPr>
      <w:rPr>
        <w:rFonts w:ascii="Wingdings" w:hAnsi="Wingdings"/>
      </w:rPr>
    </w:lvl>
  </w:abstractNum>
  <w:abstractNum w:abstractNumId="176" w15:restartNumberingAfterBreak="0">
    <w:nsid w:val="7DF62887"/>
    <w:multiLevelType w:val="hybridMultilevel"/>
    <w:tmpl w:val="7DF62887"/>
    <w:lvl w:ilvl="0" w:tplc="0F56AAA2">
      <w:start w:val="1"/>
      <w:numFmt w:val="bullet"/>
      <w:lvlText w:val=""/>
      <w:lvlJc w:val="left"/>
      <w:pPr>
        <w:tabs>
          <w:tab w:val="num" w:pos="720"/>
        </w:tabs>
        <w:ind w:left="720" w:hanging="360"/>
      </w:pPr>
      <w:rPr>
        <w:rFonts w:ascii="Symbol" w:hAnsi="Symbol"/>
      </w:rPr>
    </w:lvl>
    <w:lvl w:ilvl="1" w:tplc="B3069B90">
      <w:start w:val="1"/>
      <w:numFmt w:val="bullet"/>
      <w:lvlText w:val="o"/>
      <w:lvlJc w:val="left"/>
      <w:pPr>
        <w:tabs>
          <w:tab w:val="num" w:pos="1440"/>
        </w:tabs>
        <w:ind w:left="1440" w:hanging="360"/>
      </w:pPr>
      <w:rPr>
        <w:rFonts w:ascii="Courier New" w:hAnsi="Courier New"/>
      </w:rPr>
    </w:lvl>
    <w:lvl w:ilvl="2" w:tplc="4CC81A08">
      <w:start w:val="1"/>
      <w:numFmt w:val="bullet"/>
      <w:lvlText w:val=""/>
      <w:lvlJc w:val="left"/>
      <w:pPr>
        <w:tabs>
          <w:tab w:val="num" w:pos="2160"/>
        </w:tabs>
        <w:ind w:left="2160" w:hanging="360"/>
      </w:pPr>
      <w:rPr>
        <w:rFonts w:ascii="Wingdings" w:hAnsi="Wingdings"/>
      </w:rPr>
    </w:lvl>
    <w:lvl w:ilvl="3" w:tplc="2A6E393C">
      <w:start w:val="1"/>
      <w:numFmt w:val="bullet"/>
      <w:lvlText w:val=""/>
      <w:lvlJc w:val="left"/>
      <w:pPr>
        <w:tabs>
          <w:tab w:val="num" w:pos="2880"/>
        </w:tabs>
        <w:ind w:left="2880" w:hanging="360"/>
      </w:pPr>
      <w:rPr>
        <w:rFonts w:ascii="Symbol" w:hAnsi="Symbol"/>
      </w:rPr>
    </w:lvl>
    <w:lvl w:ilvl="4" w:tplc="32CE645A">
      <w:start w:val="1"/>
      <w:numFmt w:val="bullet"/>
      <w:lvlText w:val="o"/>
      <w:lvlJc w:val="left"/>
      <w:pPr>
        <w:tabs>
          <w:tab w:val="num" w:pos="3600"/>
        </w:tabs>
        <w:ind w:left="3600" w:hanging="360"/>
      </w:pPr>
      <w:rPr>
        <w:rFonts w:ascii="Courier New" w:hAnsi="Courier New"/>
      </w:rPr>
    </w:lvl>
    <w:lvl w:ilvl="5" w:tplc="5204B6A4">
      <w:start w:val="1"/>
      <w:numFmt w:val="bullet"/>
      <w:lvlText w:val=""/>
      <w:lvlJc w:val="left"/>
      <w:pPr>
        <w:tabs>
          <w:tab w:val="num" w:pos="4320"/>
        </w:tabs>
        <w:ind w:left="4320" w:hanging="360"/>
      </w:pPr>
      <w:rPr>
        <w:rFonts w:ascii="Wingdings" w:hAnsi="Wingdings"/>
      </w:rPr>
    </w:lvl>
    <w:lvl w:ilvl="6" w:tplc="309A0DCE">
      <w:start w:val="1"/>
      <w:numFmt w:val="bullet"/>
      <w:lvlText w:val=""/>
      <w:lvlJc w:val="left"/>
      <w:pPr>
        <w:tabs>
          <w:tab w:val="num" w:pos="5040"/>
        </w:tabs>
        <w:ind w:left="5040" w:hanging="360"/>
      </w:pPr>
      <w:rPr>
        <w:rFonts w:ascii="Symbol" w:hAnsi="Symbol"/>
      </w:rPr>
    </w:lvl>
    <w:lvl w:ilvl="7" w:tplc="1402E4CC">
      <w:start w:val="1"/>
      <w:numFmt w:val="bullet"/>
      <w:lvlText w:val="o"/>
      <w:lvlJc w:val="left"/>
      <w:pPr>
        <w:tabs>
          <w:tab w:val="num" w:pos="5760"/>
        </w:tabs>
        <w:ind w:left="5760" w:hanging="360"/>
      </w:pPr>
      <w:rPr>
        <w:rFonts w:ascii="Courier New" w:hAnsi="Courier New"/>
      </w:rPr>
    </w:lvl>
    <w:lvl w:ilvl="8" w:tplc="2B0606A0">
      <w:start w:val="1"/>
      <w:numFmt w:val="bullet"/>
      <w:lvlText w:val=""/>
      <w:lvlJc w:val="left"/>
      <w:pPr>
        <w:tabs>
          <w:tab w:val="num" w:pos="6480"/>
        </w:tabs>
        <w:ind w:left="6480" w:hanging="360"/>
      </w:pPr>
      <w:rPr>
        <w:rFonts w:ascii="Wingdings" w:hAnsi="Wingdings"/>
      </w:rPr>
    </w:lvl>
  </w:abstractNum>
  <w:abstractNum w:abstractNumId="177" w15:restartNumberingAfterBreak="0">
    <w:nsid w:val="7DF62888"/>
    <w:multiLevelType w:val="hybridMultilevel"/>
    <w:tmpl w:val="7DF62888"/>
    <w:lvl w:ilvl="0" w:tplc="9454007E">
      <w:start w:val="1"/>
      <w:numFmt w:val="bullet"/>
      <w:lvlText w:val=""/>
      <w:lvlJc w:val="left"/>
      <w:pPr>
        <w:tabs>
          <w:tab w:val="num" w:pos="720"/>
        </w:tabs>
        <w:ind w:left="720" w:hanging="360"/>
      </w:pPr>
      <w:rPr>
        <w:rFonts w:ascii="Symbol" w:hAnsi="Symbol"/>
      </w:rPr>
    </w:lvl>
    <w:lvl w:ilvl="1" w:tplc="33C6BDF8">
      <w:start w:val="1"/>
      <w:numFmt w:val="bullet"/>
      <w:lvlText w:val="o"/>
      <w:lvlJc w:val="left"/>
      <w:pPr>
        <w:tabs>
          <w:tab w:val="num" w:pos="1440"/>
        </w:tabs>
        <w:ind w:left="1440" w:hanging="360"/>
      </w:pPr>
      <w:rPr>
        <w:rFonts w:ascii="Courier New" w:hAnsi="Courier New"/>
      </w:rPr>
    </w:lvl>
    <w:lvl w:ilvl="2" w:tplc="898653C2">
      <w:start w:val="1"/>
      <w:numFmt w:val="bullet"/>
      <w:lvlText w:val=""/>
      <w:lvlJc w:val="left"/>
      <w:pPr>
        <w:tabs>
          <w:tab w:val="num" w:pos="2160"/>
        </w:tabs>
        <w:ind w:left="2160" w:hanging="360"/>
      </w:pPr>
      <w:rPr>
        <w:rFonts w:ascii="Wingdings" w:hAnsi="Wingdings"/>
      </w:rPr>
    </w:lvl>
    <w:lvl w:ilvl="3" w:tplc="8F7CF86E">
      <w:start w:val="1"/>
      <w:numFmt w:val="bullet"/>
      <w:lvlText w:val=""/>
      <w:lvlJc w:val="left"/>
      <w:pPr>
        <w:tabs>
          <w:tab w:val="num" w:pos="2880"/>
        </w:tabs>
        <w:ind w:left="2880" w:hanging="360"/>
      </w:pPr>
      <w:rPr>
        <w:rFonts w:ascii="Symbol" w:hAnsi="Symbol"/>
      </w:rPr>
    </w:lvl>
    <w:lvl w:ilvl="4" w:tplc="4D623D58">
      <w:start w:val="1"/>
      <w:numFmt w:val="bullet"/>
      <w:lvlText w:val="o"/>
      <w:lvlJc w:val="left"/>
      <w:pPr>
        <w:tabs>
          <w:tab w:val="num" w:pos="3600"/>
        </w:tabs>
        <w:ind w:left="3600" w:hanging="360"/>
      </w:pPr>
      <w:rPr>
        <w:rFonts w:ascii="Courier New" w:hAnsi="Courier New"/>
      </w:rPr>
    </w:lvl>
    <w:lvl w:ilvl="5" w:tplc="AA3C5934">
      <w:start w:val="1"/>
      <w:numFmt w:val="bullet"/>
      <w:lvlText w:val=""/>
      <w:lvlJc w:val="left"/>
      <w:pPr>
        <w:tabs>
          <w:tab w:val="num" w:pos="4320"/>
        </w:tabs>
        <w:ind w:left="4320" w:hanging="360"/>
      </w:pPr>
      <w:rPr>
        <w:rFonts w:ascii="Wingdings" w:hAnsi="Wingdings"/>
      </w:rPr>
    </w:lvl>
    <w:lvl w:ilvl="6" w:tplc="8D160794">
      <w:start w:val="1"/>
      <w:numFmt w:val="bullet"/>
      <w:lvlText w:val=""/>
      <w:lvlJc w:val="left"/>
      <w:pPr>
        <w:tabs>
          <w:tab w:val="num" w:pos="5040"/>
        </w:tabs>
        <w:ind w:left="5040" w:hanging="360"/>
      </w:pPr>
      <w:rPr>
        <w:rFonts w:ascii="Symbol" w:hAnsi="Symbol"/>
      </w:rPr>
    </w:lvl>
    <w:lvl w:ilvl="7" w:tplc="18EECC26">
      <w:start w:val="1"/>
      <w:numFmt w:val="bullet"/>
      <w:lvlText w:val="o"/>
      <w:lvlJc w:val="left"/>
      <w:pPr>
        <w:tabs>
          <w:tab w:val="num" w:pos="5760"/>
        </w:tabs>
        <w:ind w:left="5760" w:hanging="360"/>
      </w:pPr>
      <w:rPr>
        <w:rFonts w:ascii="Courier New" w:hAnsi="Courier New"/>
      </w:rPr>
    </w:lvl>
    <w:lvl w:ilvl="8" w:tplc="42B45F6E">
      <w:start w:val="1"/>
      <w:numFmt w:val="bullet"/>
      <w:lvlText w:val=""/>
      <w:lvlJc w:val="left"/>
      <w:pPr>
        <w:tabs>
          <w:tab w:val="num" w:pos="6480"/>
        </w:tabs>
        <w:ind w:left="6480" w:hanging="360"/>
      </w:pPr>
      <w:rPr>
        <w:rFonts w:ascii="Wingdings" w:hAnsi="Wingdings"/>
      </w:rPr>
    </w:lvl>
  </w:abstractNum>
  <w:abstractNum w:abstractNumId="178" w15:restartNumberingAfterBreak="0">
    <w:nsid w:val="7DF62889"/>
    <w:multiLevelType w:val="hybridMultilevel"/>
    <w:tmpl w:val="7DF62889"/>
    <w:lvl w:ilvl="0" w:tplc="EA74E8EA">
      <w:start w:val="1"/>
      <w:numFmt w:val="bullet"/>
      <w:lvlText w:val=""/>
      <w:lvlJc w:val="left"/>
      <w:pPr>
        <w:tabs>
          <w:tab w:val="num" w:pos="720"/>
        </w:tabs>
        <w:ind w:left="720" w:hanging="360"/>
      </w:pPr>
      <w:rPr>
        <w:rFonts w:ascii="Symbol" w:hAnsi="Symbol"/>
      </w:rPr>
    </w:lvl>
    <w:lvl w:ilvl="1" w:tplc="074C5F28">
      <w:start w:val="1"/>
      <w:numFmt w:val="bullet"/>
      <w:lvlText w:val="o"/>
      <w:lvlJc w:val="left"/>
      <w:pPr>
        <w:tabs>
          <w:tab w:val="num" w:pos="1440"/>
        </w:tabs>
        <w:ind w:left="1440" w:hanging="360"/>
      </w:pPr>
      <w:rPr>
        <w:rFonts w:ascii="Courier New" w:hAnsi="Courier New"/>
      </w:rPr>
    </w:lvl>
    <w:lvl w:ilvl="2" w:tplc="0AFA7A6A">
      <w:start w:val="1"/>
      <w:numFmt w:val="bullet"/>
      <w:lvlText w:val=""/>
      <w:lvlJc w:val="left"/>
      <w:pPr>
        <w:tabs>
          <w:tab w:val="num" w:pos="2160"/>
        </w:tabs>
        <w:ind w:left="2160" w:hanging="360"/>
      </w:pPr>
      <w:rPr>
        <w:rFonts w:ascii="Wingdings" w:hAnsi="Wingdings"/>
      </w:rPr>
    </w:lvl>
    <w:lvl w:ilvl="3" w:tplc="D1820C32">
      <w:start w:val="1"/>
      <w:numFmt w:val="bullet"/>
      <w:lvlText w:val=""/>
      <w:lvlJc w:val="left"/>
      <w:pPr>
        <w:tabs>
          <w:tab w:val="num" w:pos="2880"/>
        </w:tabs>
        <w:ind w:left="2880" w:hanging="360"/>
      </w:pPr>
      <w:rPr>
        <w:rFonts w:ascii="Symbol" w:hAnsi="Symbol"/>
      </w:rPr>
    </w:lvl>
    <w:lvl w:ilvl="4" w:tplc="3168CE36">
      <w:start w:val="1"/>
      <w:numFmt w:val="bullet"/>
      <w:lvlText w:val="o"/>
      <w:lvlJc w:val="left"/>
      <w:pPr>
        <w:tabs>
          <w:tab w:val="num" w:pos="3600"/>
        </w:tabs>
        <w:ind w:left="3600" w:hanging="360"/>
      </w:pPr>
      <w:rPr>
        <w:rFonts w:ascii="Courier New" w:hAnsi="Courier New"/>
      </w:rPr>
    </w:lvl>
    <w:lvl w:ilvl="5" w:tplc="66287A30">
      <w:start w:val="1"/>
      <w:numFmt w:val="bullet"/>
      <w:lvlText w:val=""/>
      <w:lvlJc w:val="left"/>
      <w:pPr>
        <w:tabs>
          <w:tab w:val="num" w:pos="4320"/>
        </w:tabs>
        <w:ind w:left="4320" w:hanging="360"/>
      </w:pPr>
      <w:rPr>
        <w:rFonts w:ascii="Wingdings" w:hAnsi="Wingdings"/>
      </w:rPr>
    </w:lvl>
    <w:lvl w:ilvl="6" w:tplc="22F0BC26">
      <w:start w:val="1"/>
      <w:numFmt w:val="bullet"/>
      <w:lvlText w:val=""/>
      <w:lvlJc w:val="left"/>
      <w:pPr>
        <w:tabs>
          <w:tab w:val="num" w:pos="5040"/>
        </w:tabs>
        <w:ind w:left="5040" w:hanging="360"/>
      </w:pPr>
      <w:rPr>
        <w:rFonts w:ascii="Symbol" w:hAnsi="Symbol"/>
      </w:rPr>
    </w:lvl>
    <w:lvl w:ilvl="7" w:tplc="B22A99B2">
      <w:start w:val="1"/>
      <w:numFmt w:val="bullet"/>
      <w:lvlText w:val="o"/>
      <w:lvlJc w:val="left"/>
      <w:pPr>
        <w:tabs>
          <w:tab w:val="num" w:pos="5760"/>
        </w:tabs>
        <w:ind w:left="5760" w:hanging="360"/>
      </w:pPr>
      <w:rPr>
        <w:rFonts w:ascii="Courier New" w:hAnsi="Courier New"/>
      </w:rPr>
    </w:lvl>
    <w:lvl w:ilvl="8" w:tplc="AD1EC238">
      <w:start w:val="1"/>
      <w:numFmt w:val="bullet"/>
      <w:lvlText w:val=""/>
      <w:lvlJc w:val="left"/>
      <w:pPr>
        <w:tabs>
          <w:tab w:val="num" w:pos="6480"/>
        </w:tabs>
        <w:ind w:left="6480" w:hanging="360"/>
      </w:pPr>
      <w:rPr>
        <w:rFonts w:ascii="Wingdings" w:hAnsi="Wingdings"/>
      </w:rPr>
    </w:lvl>
  </w:abstractNum>
  <w:abstractNum w:abstractNumId="179" w15:restartNumberingAfterBreak="0">
    <w:nsid w:val="7DF6288A"/>
    <w:multiLevelType w:val="hybridMultilevel"/>
    <w:tmpl w:val="7DF6288A"/>
    <w:lvl w:ilvl="0" w:tplc="6ADCFC7E">
      <w:start w:val="1"/>
      <w:numFmt w:val="bullet"/>
      <w:lvlText w:val=""/>
      <w:lvlJc w:val="left"/>
      <w:pPr>
        <w:tabs>
          <w:tab w:val="num" w:pos="720"/>
        </w:tabs>
        <w:ind w:left="720" w:hanging="360"/>
      </w:pPr>
      <w:rPr>
        <w:rFonts w:ascii="Symbol" w:hAnsi="Symbol"/>
      </w:rPr>
    </w:lvl>
    <w:lvl w:ilvl="1" w:tplc="1F36E0F8">
      <w:start w:val="1"/>
      <w:numFmt w:val="bullet"/>
      <w:lvlText w:val="o"/>
      <w:lvlJc w:val="left"/>
      <w:pPr>
        <w:tabs>
          <w:tab w:val="num" w:pos="1440"/>
        </w:tabs>
        <w:ind w:left="1440" w:hanging="360"/>
      </w:pPr>
      <w:rPr>
        <w:rFonts w:ascii="Courier New" w:hAnsi="Courier New"/>
      </w:rPr>
    </w:lvl>
    <w:lvl w:ilvl="2" w:tplc="2B2CA91C">
      <w:start w:val="1"/>
      <w:numFmt w:val="bullet"/>
      <w:lvlText w:val=""/>
      <w:lvlJc w:val="left"/>
      <w:pPr>
        <w:tabs>
          <w:tab w:val="num" w:pos="2160"/>
        </w:tabs>
        <w:ind w:left="2160" w:hanging="360"/>
      </w:pPr>
      <w:rPr>
        <w:rFonts w:ascii="Wingdings" w:hAnsi="Wingdings"/>
      </w:rPr>
    </w:lvl>
    <w:lvl w:ilvl="3" w:tplc="0D46ADD2">
      <w:start w:val="1"/>
      <w:numFmt w:val="bullet"/>
      <w:lvlText w:val=""/>
      <w:lvlJc w:val="left"/>
      <w:pPr>
        <w:tabs>
          <w:tab w:val="num" w:pos="2880"/>
        </w:tabs>
        <w:ind w:left="2880" w:hanging="360"/>
      </w:pPr>
      <w:rPr>
        <w:rFonts w:ascii="Symbol" w:hAnsi="Symbol"/>
      </w:rPr>
    </w:lvl>
    <w:lvl w:ilvl="4" w:tplc="CD9EB3F6">
      <w:start w:val="1"/>
      <w:numFmt w:val="bullet"/>
      <w:lvlText w:val="o"/>
      <w:lvlJc w:val="left"/>
      <w:pPr>
        <w:tabs>
          <w:tab w:val="num" w:pos="3600"/>
        </w:tabs>
        <w:ind w:left="3600" w:hanging="360"/>
      </w:pPr>
      <w:rPr>
        <w:rFonts w:ascii="Courier New" w:hAnsi="Courier New"/>
      </w:rPr>
    </w:lvl>
    <w:lvl w:ilvl="5" w:tplc="9140E786">
      <w:start w:val="1"/>
      <w:numFmt w:val="bullet"/>
      <w:lvlText w:val=""/>
      <w:lvlJc w:val="left"/>
      <w:pPr>
        <w:tabs>
          <w:tab w:val="num" w:pos="4320"/>
        </w:tabs>
        <w:ind w:left="4320" w:hanging="360"/>
      </w:pPr>
      <w:rPr>
        <w:rFonts w:ascii="Wingdings" w:hAnsi="Wingdings"/>
      </w:rPr>
    </w:lvl>
    <w:lvl w:ilvl="6" w:tplc="BBF6651C">
      <w:start w:val="1"/>
      <w:numFmt w:val="bullet"/>
      <w:lvlText w:val=""/>
      <w:lvlJc w:val="left"/>
      <w:pPr>
        <w:tabs>
          <w:tab w:val="num" w:pos="5040"/>
        </w:tabs>
        <w:ind w:left="5040" w:hanging="360"/>
      </w:pPr>
      <w:rPr>
        <w:rFonts w:ascii="Symbol" w:hAnsi="Symbol"/>
      </w:rPr>
    </w:lvl>
    <w:lvl w:ilvl="7" w:tplc="5696539A">
      <w:start w:val="1"/>
      <w:numFmt w:val="bullet"/>
      <w:lvlText w:val="o"/>
      <w:lvlJc w:val="left"/>
      <w:pPr>
        <w:tabs>
          <w:tab w:val="num" w:pos="5760"/>
        </w:tabs>
        <w:ind w:left="5760" w:hanging="360"/>
      </w:pPr>
      <w:rPr>
        <w:rFonts w:ascii="Courier New" w:hAnsi="Courier New"/>
      </w:rPr>
    </w:lvl>
    <w:lvl w:ilvl="8" w:tplc="B296A6EC">
      <w:start w:val="1"/>
      <w:numFmt w:val="bullet"/>
      <w:lvlText w:val=""/>
      <w:lvlJc w:val="left"/>
      <w:pPr>
        <w:tabs>
          <w:tab w:val="num" w:pos="6480"/>
        </w:tabs>
        <w:ind w:left="6480" w:hanging="360"/>
      </w:pPr>
      <w:rPr>
        <w:rFonts w:ascii="Wingdings" w:hAnsi="Wingdings"/>
      </w:rPr>
    </w:lvl>
  </w:abstractNum>
  <w:abstractNum w:abstractNumId="180" w15:restartNumberingAfterBreak="0">
    <w:nsid w:val="7DF6288B"/>
    <w:multiLevelType w:val="hybridMultilevel"/>
    <w:tmpl w:val="7DF6288B"/>
    <w:lvl w:ilvl="0" w:tplc="203261EA">
      <w:start w:val="1"/>
      <w:numFmt w:val="bullet"/>
      <w:lvlText w:val=""/>
      <w:lvlJc w:val="left"/>
      <w:pPr>
        <w:tabs>
          <w:tab w:val="num" w:pos="720"/>
        </w:tabs>
        <w:ind w:left="720" w:hanging="360"/>
      </w:pPr>
      <w:rPr>
        <w:rFonts w:ascii="Symbol" w:hAnsi="Symbol"/>
      </w:rPr>
    </w:lvl>
    <w:lvl w:ilvl="1" w:tplc="D46608DC">
      <w:start w:val="1"/>
      <w:numFmt w:val="bullet"/>
      <w:lvlText w:val="o"/>
      <w:lvlJc w:val="left"/>
      <w:pPr>
        <w:tabs>
          <w:tab w:val="num" w:pos="1440"/>
        </w:tabs>
        <w:ind w:left="1440" w:hanging="360"/>
      </w:pPr>
      <w:rPr>
        <w:rFonts w:ascii="Courier New" w:hAnsi="Courier New"/>
      </w:rPr>
    </w:lvl>
    <w:lvl w:ilvl="2" w:tplc="36B8C280">
      <w:start w:val="1"/>
      <w:numFmt w:val="bullet"/>
      <w:lvlText w:val=""/>
      <w:lvlJc w:val="left"/>
      <w:pPr>
        <w:tabs>
          <w:tab w:val="num" w:pos="2160"/>
        </w:tabs>
        <w:ind w:left="2160" w:hanging="360"/>
      </w:pPr>
      <w:rPr>
        <w:rFonts w:ascii="Wingdings" w:hAnsi="Wingdings"/>
      </w:rPr>
    </w:lvl>
    <w:lvl w:ilvl="3" w:tplc="22B61A9E">
      <w:start w:val="1"/>
      <w:numFmt w:val="bullet"/>
      <w:lvlText w:val=""/>
      <w:lvlJc w:val="left"/>
      <w:pPr>
        <w:tabs>
          <w:tab w:val="num" w:pos="2880"/>
        </w:tabs>
        <w:ind w:left="2880" w:hanging="360"/>
      </w:pPr>
      <w:rPr>
        <w:rFonts w:ascii="Symbol" w:hAnsi="Symbol"/>
      </w:rPr>
    </w:lvl>
    <w:lvl w:ilvl="4" w:tplc="6688D6A8">
      <w:start w:val="1"/>
      <w:numFmt w:val="bullet"/>
      <w:lvlText w:val="o"/>
      <w:lvlJc w:val="left"/>
      <w:pPr>
        <w:tabs>
          <w:tab w:val="num" w:pos="3600"/>
        </w:tabs>
        <w:ind w:left="3600" w:hanging="360"/>
      </w:pPr>
      <w:rPr>
        <w:rFonts w:ascii="Courier New" w:hAnsi="Courier New"/>
      </w:rPr>
    </w:lvl>
    <w:lvl w:ilvl="5" w:tplc="6AF6DF88">
      <w:start w:val="1"/>
      <w:numFmt w:val="bullet"/>
      <w:lvlText w:val=""/>
      <w:lvlJc w:val="left"/>
      <w:pPr>
        <w:tabs>
          <w:tab w:val="num" w:pos="4320"/>
        </w:tabs>
        <w:ind w:left="4320" w:hanging="360"/>
      </w:pPr>
      <w:rPr>
        <w:rFonts w:ascii="Wingdings" w:hAnsi="Wingdings"/>
      </w:rPr>
    </w:lvl>
    <w:lvl w:ilvl="6" w:tplc="F3F4671E">
      <w:start w:val="1"/>
      <w:numFmt w:val="bullet"/>
      <w:lvlText w:val=""/>
      <w:lvlJc w:val="left"/>
      <w:pPr>
        <w:tabs>
          <w:tab w:val="num" w:pos="5040"/>
        </w:tabs>
        <w:ind w:left="5040" w:hanging="360"/>
      </w:pPr>
      <w:rPr>
        <w:rFonts w:ascii="Symbol" w:hAnsi="Symbol"/>
      </w:rPr>
    </w:lvl>
    <w:lvl w:ilvl="7" w:tplc="844CFE82">
      <w:start w:val="1"/>
      <w:numFmt w:val="bullet"/>
      <w:lvlText w:val="o"/>
      <w:lvlJc w:val="left"/>
      <w:pPr>
        <w:tabs>
          <w:tab w:val="num" w:pos="5760"/>
        </w:tabs>
        <w:ind w:left="5760" w:hanging="360"/>
      </w:pPr>
      <w:rPr>
        <w:rFonts w:ascii="Courier New" w:hAnsi="Courier New"/>
      </w:rPr>
    </w:lvl>
    <w:lvl w:ilvl="8" w:tplc="7D62B292">
      <w:start w:val="1"/>
      <w:numFmt w:val="bullet"/>
      <w:lvlText w:val=""/>
      <w:lvlJc w:val="left"/>
      <w:pPr>
        <w:tabs>
          <w:tab w:val="num" w:pos="6480"/>
        </w:tabs>
        <w:ind w:left="6480" w:hanging="360"/>
      </w:pPr>
      <w:rPr>
        <w:rFonts w:ascii="Wingdings" w:hAnsi="Wingdings"/>
      </w:rPr>
    </w:lvl>
  </w:abstractNum>
  <w:abstractNum w:abstractNumId="181" w15:restartNumberingAfterBreak="0">
    <w:nsid w:val="7DF6288C"/>
    <w:multiLevelType w:val="hybridMultilevel"/>
    <w:tmpl w:val="7DF6288C"/>
    <w:lvl w:ilvl="0" w:tplc="09BE2A34">
      <w:start w:val="1"/>
      <w:numFmt w:val="bullet"/>
      <w:lvlText w:val=""/>
      <w:lvlJc w:val="left"/>
      <w:pPr>
        <w:tabs>
          <w:tab w:val="num" w:pos="720"/>
        </w:tabs>
        <w:ind w:left="720" w:hanging="360"/>
      </w:pPr>
      <w:rPr>
        <w:rFonts w:ascii="Symbol" w:hAnsi="Symbol"/>
      </w:rPr>
    </w:lvl>
    <w:lvl w:ilvl="1" w:tplc="6D34F5F2">
      <w:start w:val="1"/>
      <w:numFmt w:val="bullet"/>
      <w:lvlText w:val="o"/>
      <w:lvlJc w:val="left"/>
      <w:pPr>
        <w:tabs>
          <w:tab w:val="num" w:pos="1440"/>
        </w:tabs>
        <w:ind w:left="1440" w:hanging="360"/>
      </w:pPr>
      <w:rPr>
        <w:rFonts w:ascii="Courier New" w:hAnsi="Courier New"/>
      </w:rPr>
    </w:lvl>
    <w:lvl w:ilvl="2" w:tplc="C714F82E">
      <w:start w:val="1"/>
      <w:numFmt w:val="bullet"/>
      <w:lvlText w:val=""/>
      <w:lvlJc w:val="left"/>
      <w:pPr>
        <w:tabs>
          <w:tab w:val="num" w:pos="2160"/>
        </w:tabs>
        <w:ind w:left="2160" w:hanging="360"/>
      </w:pPr>
      <w:rPr>
        <w:rFonts w:ascii="Wingdings" w:hAnsi="Wingdings"/>
      </w:rPr>
    </w:lvl>
    <w:lvl w:ilvl="3" w:tplc="9C7CA6D2">
      <w:start w:val="1"/>
      <w:numFmt w:val="bullet"/>
      <w:lvlText w:val=""/>
      <w:lvlJc w:val="left"/>
      <w:pPr>
        <w:tabs>
          <w:tab w:val="num" w:pos="2880"/>
        </w:tabs>
        <w:ind w:left="2880" w:hanging="360"/>
      </w:pPr>
      <w:rPr>
        <w:rFonts w:ascii="Symbol" w:hAnsi="Symbol"/>
      </w:rPr>
    </w:lvl>
    <w:lvl w:ilvl="4" w:tplc="7758E03E">
      <w:start w:val="1"/>
      <w:numFmt w:val="bullet"/>
      <w:lvlText w:val="o"/>
      <w:lvlJc w:val="left"/>
      <w:pPr>
        <w:tabs>
          <w:tab w:val="num" w:pos="3600"/>
        </w:tabs>
        <w:ind w:left="3600" w:hanging="360"/>
      </w:pPr>
      <w:rPr>
        <w:rFonts w:ascii="Courier New" w:hAnsi="Courier New"/>
      </w:rPr>
    </w:lvl>
    <w:lvl w:ilvl="5" w:tplc="353246C0">
      <w:start w:val="1"/>
      <w:numFmt w:val="bullet"/>
      <w:lvlText w:val=""/>
      <w:lvlJc w:val="left"/>
      <w:pPr>
        <w:tabs>
          <w:tab w:val="num" w:pos="4320"/>
        </w:tabs>
        <w:ind w:left="4320" w:hanging="360"/>
      </w:pPr>
      <w:rPr>
        <w:rFonts w:ascii="Wingdings" w:hAnsi="Wingdings"/>
      </w:rPr>
    </w:lvl>
    <w:lvl w:ilvl="6" w:tplc="CA2A21E4">
      <w:start w:val="1"/>
      <w:numFmt w:val="bullet"/>
      <w:lvlText w:val=""/>
      <w:lvlJc w:val="left"/>
      <w:pPr>
        <w:tabs>
          <w:tab w:val="num" w:pos="5040"/>
        </w:tabs>
        <w:ind w:left="5040" w:hanging="360"/>
      </w:pPr>
      <w:rPr>
        <w:rFonts w:ascii="Symbol" w:hAnsi="Symbol"/>
      </w:rPr>
    </w:lvl>
    <w:lvl w:ilvl="7" w:tplc="71F2B0E6">
      <w:start w:val="1"/>
      <w:numFmt w:val="bullet"/>
      <w:lvlText w:val="o"/>
      <w:lvlJc w:val="left"/>
      <w:pPr>
        <w:tabs>
          <w:tab w:val="num" w:pos="5760"/>
        </w:tabs>
        <w:ind w:left="5760" w:hanging="360"/>
      </w:pPr>
      <w:rPr>
        <w:rFonts w:ascii="Courier New" w:hAnsi="Courier New"/>
      </w:rPr>
    </w:lvl>
    <w:lvl w:ilvl="8" w:tplc="143A6F08">
      <w:start w:val="1"/>
      <w:numFmt w:val="bullet"/>
      <w:lvlText w:val=""/>
      <w:lvlJc w:val="left"/>
      <w:pPr>
        <w:tabs>
          <w:tab w:val="num" w:pos="6480"/>
        </w:tabs>
        <w:ind w:left="6480" w:hanging="360"/>
      </w:pPr>
      <w:rPr>
        <w:rFonts w:ascii="Wingdings" w:hAnsi="Wingdings"/>
      </w:rPr>
    </w:lvl>
  </w:abstractNum>
  <w:abstractNum w:abstractNumId="182" w15:restartNumberingAfterBreak="0">
    <w:nsid w:val="7DF6288D"/>
    <w:multiLevelType w:val="hybridMultilevel"/>
    <w:tmpl w:val="7DF6288D"/>
    <w:lvl w:ilvl="0" w:tplc="3D488768">
      <w:start w:val="1"/>
      <w:numFmt w:val="bullet"/>
      <w:lvlText w:val=""/>
      <w:lvlJc w:val="left"/>
      <w:pPr>
        <w:tabs>
          <w:tab w:val="num" w:pos="720"/>
        </w:tabs>
        <w:ind w:left="720" w:hanging="360"/>
      </w:pPr>
      <w:rPr>
        <w:rFonts w:ascii="Symbol" w:hAnsi="Symbol"/>
      </w:rPr>
    </w:lvl>
    <w:lvl w:ilvl="1" w:tplc="108C1B82">
      <w:start w:val="1"/>
      <w:numFmt w:val="bullet"/>
      <w:lvlText w:val="o"/>
      <w:lvlJc w:val="left"/>
      <w:pPr>
        <w:tabs>
          <w:tab w:val="num" w:pos="1440"/>
        </w:tabs>
        <w:ind w:left="1440" w:hanging="360"/>
      </w:pPr>
      <w:rPr>
        <w:rFonts w:ascii="Courier New" w:hAnsi="Courier New"/>
      </w:rPr>
    </w:lvl>
    <w:lvl w:ilvl="2" w:tplc="D25829B8">
      <w:start w:val="1"/>
      <w:numFmt w:val="bullet"/>
      <w:lvlText w:val=""/>
      <w:lvlJc w:val="left"/>
      <w:pPr>
        <w:tabs>
          <w:tab w:val="num" w:pos="2160"/>
        </w:tabs>
        <w:ind w:left="2160" w:hanging="360"/>
      </w:pPr>
      <w:rPr>
        <w:rFonts w:ascii="Wingdings" w:hAnsi="Wingdings"/>
      </w:rPr>
    </w:lvl>
    <w:lvl w:ilvl="3" w:tplc="E7AA01C2">
      <w:start w:val="1"/>
      <w:numFmt w:val="bullet"/>
      <w:lvlText w:val=""/>
      <w:lvlJc w:val="left"/>
      <w:pPr>
        <w:tabs>
          <w:tab w:val="num" w:pos="2880"/>
        </w:tabs>
        <w:ind w:left="2880" w:hanging="360"/>
      </w:pPr>
      <w:rPr>
        <w:rFonts w:ascii="Symbol" w:hAnsi="Symbol"/>
      </w:rPr>
    </w:lvl>
    <w:lvl w:ilvl="4" w:tplc="E09EB2C8">
      <w:start w:val="1"/>
      <w:numFmt w:val="bullet"/>
      <w:lvlText w:val="o"/>
      <w:lvlJc w:val="left"/>
      <w:pPr>
        <w:tabs>
          <w:tab w:val="num" w:pos="3600"/>
        </w:tabs>
        <w:ind w:left="3600" w:hanging="360"/>
      </w:pPr>
      <w:rPr>
        <w:rFonts w:ascii="Courier New" w:hAnsi="Courier New"/>
      </w:rPr>
    </w:lvl>
    <w:lvl w:ilvl="5" w:tplc="4CD264D6">
      <w:start w:val="1"/>
      <w:numFmt w:val="bullet"/>
      <w:lvlText w:val=""/>
      <w:lvlJc w:val="left"/>
      <w:pPr>
        <w:tabs>
          <w:tab w:val="num" w:pos="4320"/>
        </w:tabs>
        <w:ind w:left="4320" w:hanging="360"/>
      </w:pPr>
      <w:rPr>
        <w:rFonts w:ascii="Wingdings" w:hAnsi="Wingdings"/>
      </w:rPr>
    </w:lvl>
    <w:lvl w:ilvl="6" w:tplc="DF7658F0">
      <w:start w:val="1"/>
      <w:numFmt w:val="bullet"/>
      <w:lvlText w:val=""/>
      <w:lvlJc w:val="left"/>
      <w:pPr>
        <w:tabs>
          <w:tab w:val="num" w:pos="5040"/>
        </w:tabs>
        <w:ind w:left="5040" w:hanging="360"/>
      </w:pPr>
      <w:rPr>
        <w:rFonts w:ascii="Symbol" w:hAnsi="Symbol"/>
      </w:rPr>
    </w:lvl>
    <w:lvl w:ilvl="7" w:tplc="51F20138">
      <w:start w:val="1"/>
      <w:numFmt w:val="bullet"/>
      <w:lvlText w:val="o"/>
      <w:lvlJc w:val="left"/>
      <w:pPr>
        <w:tabs>
          <w:tab w:val="num" w:pos="5760"/>
        </w:tabs>
        <w:ind w:left="5760" w:hanging="360"/>
      </w:pPr>
      <w:rPr>
        <w:rFonts w:ascii="Courier New" w:hAnsi="Courier New"/>
      </w:rPr>
    </w:lvl>
    <w:lvl w:ilvl="8" w:tplc="2FC4CD52">
      <w:start w:val="1"/>
      <w:numFmt w:val="bullet"/>
      <w:lvlText w:val=""/>
      <w:lvlJc w:val="left"/>
      <w:pPr>
        <w:tabs>
          <w:tab w:val="num" w:pos="6480"/>
        </w:tabs>
        <w:ind w:left="6480" w:hanging="360"/>
      </w:pPr>
      <w:rPr>
        <w:rFonts w:ascii="Wingdings" w:hAnsi="Wingdings"/>
      </w:rPr>
    </w:lvl>
  </w:abstractNum>
  <w:abstractNum w:abstractNumId="183" w15:restartNumberingAfterBreak="0">
    <w:nsid w:val="7DF6288E"/>
    <w:multiLevelType w:val="hybridMultilevel"/>
    <w:tmpl w:val="7DF6288E"/>
    <w:lvl w:ilvl="0" w:tplc="BF40B3EA">
      <w:start w:val="1"/>
      <w:numFmt w:val="bullet"/>
      <w:lvlText w:val=""/>
      <w:lvlJc w:val="left"/>
      <w:pPr>
        <w:tabs>
          <w:tab w:val="num" w:pos="720"/>
        </w:tabs>
        <w:ind w:left="720" w:hanging="360"/>
      </w:pPr>
      <w:rPr>
        <w:rFonts w:ascii="Symbol" w:hAnsi="Symbol"/>
      </w:rPr>
    </w:lvl>
    <w:lvl w:ilvl="1" w:tplc="AD228E2E">
      <w:start w:val="1"/>
      <w:numFmt w:val="bullet"/>
      <w:lvlText w:val="o"/>
      <w:lvlJc w:val="left"/>
      <w:pPr>
        <w:tabs>
          <w:tab w:val="num" w:pos="1440"/>
        </w:tabs>
        <w:ind w:left="1440" w:hanging="360"/>
      </w:pPr>
      <w:rPr>
        <w:rFonts w:ascii="Courier New" w:hAnsi="Courier New"/>
      </w:rPr>
    </w:lvl>
    <w:lvl w:ilvl="2" w:tplc="EBF24F8E">
      <w:start w:val="1"/>
      <w:numFmt w:val="bullet"/>
      <w:lvlText w:val=""/>
      <w:lvlJc w:val="left"/>
      <w:pPr>
        <w:tabs>
          <w:tab w:val="num" w:pos="2160"/>
        </w:tabs>
        <w:ind w:left="2160" w:hanging="360"/>
      </w:pPr>
      <w:rPr>
        <w:rFonts w:ascii="Wingdings" w:hAnsi="Wingdings"/>
      </w:rPr>
    </w:lvl>
    <w:lvl w:ilvl="3" w:tplc="4E6E31AC">
      <w:start w:val="1"/>
      <w:numFmt w:val="bullet"/>
      <w:lvlText w:val=""/>
      <w:lvlJc w:val="left"/>
      <w:pPr>
        <w:tabs>
          <w:tab w:val="num" w:pos="2880"/>
        </w:tabs>
        <w:ind w:left="2880" w:hanging="360"/>
      </w:pPr>
      <w:rPr>
        <w:rFonts w:ascii="Symbol" w:hAnsi="Symbol"/>
      </w:rPr>
    </w:lvl>
    <w:lvl w:ilvl="4" w:tplc="07EE79B4">
      <w:start w:val="1"/>
      <w:numFmt w:val="bullet"/>
      <w:lvlText w:val="o"/>
      <w:lvlJc w:val="left"/>
      <w:pPr>
        <w:tabs>
          <w:tab w:val="num" w:pos="3600"/>
        </w:tabs>
        <w:ind w:left="3600" w:hanging="360"/>
      </w:pPr>
      <w:rPr>
        <w:rFonts w:ascii="Courier New" w:hAnsi="Courier New"/>
      </w:rPr>
    </w:lvl>
    <w:lvl w:ilvl="5" w:tplc="52AE5826">
      <w:start w:val="1"/>
      <w:numFmt w:val="bullet"/>
      <w:lvlText w:val=""/>
      <w:lvlJc w:val="left"/>
      <w:pPr>
        <w:tabs>
          <w:tab w:val="num" w:pos="4320"/>
        </w:tabs>
        <w:ind w:left="4320" w:hanging="360"/>
      </w:pPr>
      <w:rPr>
        <w:rFonts w:ascii="Wingdings" w:hAnsi="Wingdings"/>
      </w:rPr>
    </w:lvl>
    <w:lvl w:ilvl="6" w:tplc="04BCE306">
      <w:start w:val="1"/>
      <w:numFmt w:val="bullet"/>
      <w:lvlText w:val=""/>
      <w:lvlJc w:val="left"/>
      <w:pPr>
        <w:tabs>
          <w:tab w:val="num" w:pos="5040"/>
        </w:tabs>
        <w:ind w:left="5040" w:hanging="360"/>
      </w:pPr>
      <w:rPr>
        <w:rFonts w:ascii="Symbol" w:hAnsi="Symbol"/>
      </w:rPr>
    </w:lvl>
    <w:lvl w:ilvl="7" w:tplc="F22AC330">
      <w:start w:val="1"/>
      <w:numFmt w:val="bullet"/>
      <w:lvlText w:val="o"/>
      <w:lvlJc w:val="left"/>
      <w:pPr>
        <w:tabs>
          <w:tab w:val="num" w:pos="5760"/>
        </w:tabs>
        <w:ind w:left="5760" w:hanging="360"/>
      </w:pPr>
      <w:rPr>
        <w:rFonts w:ascii="Courier New" w:hAnsi="Courier New"/>
      </w:rPr>
    </w:lvl>
    <w:lvl w:ilvl="8" w:tplc="B2AAD57A">
      <w:start w:val="1"/>
      <w:numFmt w:val="bullet"/>
      <w:lvlText w:val=""/>
      <w:lvlJc w:val="left"/>
      <w:pPr>
        <w:tabs>
          <w:tab w:val="num" w:pos="6480"/>
        </w:tabs>
        <w:ind w:left="6480" w:hanging="360"/>
      </w:pPr>
      <w:rPr>
        <w:rFonts w:ascii="Wingdings" w:hAnsi="Wingdings"/>
      </w:rPr>
    </w:lvl>
  </w:abstractNum>
  <w:abstractNum w:abstractNumId="184" w15:restartNumberingAfterBreak="0">
    <w:nsid w:val="7DF6288F"/>
    <w:multiLevelType w:val="multilevel"/>
    <w:tmpl w:val="7DF6288F"/>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5" w15:restartNumberingAfterBreak="0">
    <w:nsid w:val="7DF62890"/>
    <w:multiLevelType w:val="hybridMultilevel"/>
    <w:tmpl w:val="7DF62890"/>
    <w:lvl w:ilvl="0" w:tplc="6AE430F0">
      <w:start w:val="1"/>
      <w:numFmt w:val="bullet"/>
      <w:lvlText w:val=""/>
      <w:lvlJc w:val="left"/>
      <w:pPr>
        <w:tabs>
          <w:tab w:val="num" w:pos="720"/>
        </w:tabs>
        <w:ind w:left="720" w:hanging="360"/>
      </w:pPr>
      <w:rPr>
        <w:rFonts w:ascii="Symbol" w:hAnsi="Symbol"/>
      </w:rPr>
    </w:lvl>
    <w:lvl w:ilvl="1" w:tplc="B49E9FB4">
      <w:start w:val="1"/>
      <w:numFmt w:val="bullet"/>
      <w:lvlText w:val="o"/>
      <w:lvlJc w:val="left"/>
      <w:pPr>
        <w:tabs>
          <w:tab w:val="num" w:pos="1440"/>
        </w:tabs>
        <w:ind w:left="1440" w:hanging="360"/>
      </w:pPr>
      <w:rPr>
        <w:rFonts w:ascii="Courier New" w:hAnsi="Courier New"/>
      </w:rPr>
    </w:lvl>
    <w:lvl w:ilvl="2" w:tplc="438CE246">
      <w:start w:val="1"/>
      <w:numFmt w:val="bullet"/>
      <w:lvlText w:val=""/>
      <w:lvlJc w:val="left"/>
      <w:pPr>
        <w:tabs>
          <w:tab w:val="num" w:pos="2160"/>
        </w:tabs>
        <w:ind w:left="2160" w:hanging="360"/>
      </w:pPr>
      <w:rPr>
        <w:rFonts w:ascii="Wingdings" w:hAnsi="Wingdings"/>
      </w:rPr>
    </w:lvl>
    <w:lvl w:ilvl="3" w:tplc="3762FB9C">
      <w:start w:val="1"/>
      <w:numFmt w:val="bullet"/>
      <w:lvlText w:val=""/>
      <w:lvlJc w:val="left"/>
      <w:pPr>
        <w:tabs>
          <w:tab w:val="num" w:pos="2880"/>
        </w:tabs>
        <w:ind w:left="2880" w:hanging="360"/>
      </w:pPr>
      <w:rPr>
        <w:rFonts w:ascii="Symbol" w:hAnsi="Symbol"/>
      </w:rPr>
    </w:lvl>
    <w:lvl w:ilvl="4" w:tplc="2576734E">
      <w:start w:val="1"/>
      <w:numFmt w:val="bullet"/>
      <w:lvlText w:val="o"/>
      <w:lvlJc w:val="left"/>
      <w:pPr>
        <w:tabs>
          <w:tab w:val="num" w:pos="3600"/>
        </w:tabs>
        <w:ind w:left="3600" w:hanging="360"/>
      </w:pPr>
      <w:rPr>
        <w:rFonts w:ascii="Courier New" w:hAnsi="Courier New"/>
      </w:rPr>
    </w:lvl>
    <w:lvl w:ilvl="5" w:tplc="EDAA19D6">
      <w:start w:val="1"/>
      <w:numFmt w:val="bullet"/>
      <w:lvlText w:val=""/>
      <w:lvlJc w:val="left"/>
      <w:pPr>
        <w:tabs>
          <w:tab w:val="num" w:pos="4320"/>
        </w:tabs>
        <w:ind w:left="4320" w:hanging="360"/>
      </w:pPr>
      <w:rPr>
        <w:rFonts w:ascii="Wingdings" w:hAnsi="Wingdings"/>
      </w:rPr>
    </w:lvl>
    <w:lvl w:ilvl="6" w:tplc="AA3ADD66">
      <w:start w:val="1"/>
      <w:numFmt w:val="bullet"/>
      <w:lvlText w:val=""/>
      <w:lvlJc w:val="left"/>
      <w:pPr>
        <w:tabs>
          <w:tab w:val="num" w:pos="5040"/>
        </w:tabs>
        <w:ind w:left="5040" w:hanging="360"/>
      </w:pPr>
      <w:rPr>
        <w:rFonts w:ascii="Symbol" w:hAnsi="Symbol"/>
      </w:rPr>
    </w:lvl>
    <w:lvl w:ilvl="7" w:tplc="4AE6F0EC">
      <w:start w:val="1"/>
      <w:numFmt w:val="bullet"/>
      <w:lvlText w:val="o"/>
      <w:lvlJc w:val="left"/>
      <w:pPr>
        <w:tabs>
          <w:tab w:val="num" w:pos="5760"/>
        </w:tabs>
        <w:ind w:left="5760" w:hanging="360"/>
      </w:pPr>
      <w:rPr>
        <w:rFonts w:ascii="Courier New" w:hAnsi="Courier New"/>
      </w:rPr>
    </w:lvl>
    <w:lvl w:ilvl="8" w:tplc="5516BF6E">
      <w:start w:val="1"/>
      <w:numFmt w:val="bullet"/>
      <w:lvlText w:val=""/>
      <w:lvlJc w:val="left"/>
      <w:pPr>
        <w:tabs>
          <w:tab w:val="num" w:pos="6480"/>
        </w:tabs>
        <w:ind w:left="6480" w:hanging="360"/>
      </w:pPr>
      <w:rPr>
        <w:rFonts w:ascii="Wingdings" w:hAnsi="Wingdings"/>
      </w:rPr>
    </w:lvl>
  </w:abstractNum>
  <w:abstractNum w:abstractNumId="186" w15:restartNumberingAfterBreak="0">
    <w:nsid w:val="7DF62891"/>
    <w:multiLevelType w:val="hybridMultilevel"/>
    <w:tmpl w:val="7DF62891"/>
    <w:lvl w:ilvl="0" w:tplc="1B02A514">
      <w:start w:val="1"/>
      <w:numFmt w:val="bullet"/>
      <w:lvlText w:val=""/>
      <w:lvlJc w:val="left"/>
      <w:pPr>
        <w:tabs>
          <w:tab w:val="num" w:pos="720"/>
        </w:tabs>
        <w:ind w:left="720" w:hanging="360"/>
      </w:pPr>
      <w:rPr>
        <w:rFonts w:ascii="Symbol" w:hAnsi="Symbol"/>
      </w:rPr>
    </w:lvl>
    <w:lvl w:ilvl="1" w:tplc="6F0470FE">
      <w:start w:val="1"/>
      <w:numFmt w:val="bullet"/>
      <w:lvlText w:val="o"/>
      <w:lvlJc w:val="left"/>
      <w:pPr>
        <w:tabs>
          <w:tab w:val="num" w:pos="1440"/>
        </w:tabs>
        <w:ind w:left="1440" w:hanging="360"/>
      </w:pPr>
      <w:rPr>
        <w:rFonts w:ascii="Courier New" w:hAnsi="Courier New"/>
      </w:rPr>
    </w:lvl>
    <w:lvl w:ilvl="2" w:tplc="2B88570A">
      <w:start w:val="1"/>
      <w:numFmt w:val="bullet"/>
      <w:lvlText w:val=""/>
      <w:lvlJc w:val="left"/>
      <w:pPr>
        <w:tabs>
          <w:tab w:val="num" w:pos="2160"/>
        </w:tabs>
        <w:ind w:left="2160" w:hanging="360"/>
      </w:pPr>
      <w:rPr>
        <w:rFonts w:ascii="Wingdings" w:hAnsi="Wingdings"/>
      </w:rPr>
    </w:lvl>
    <w:lvl w:ilvl="3" w:tplc="90B4C2F2">
      <w:start w:val="1"/>
      <w:numFmt w:val="bullet"/>
      <w:lvlText w:val=""/>
      <w:lvlJc w:val="left"/>
      <w:pPr>
        <w:tabs>
          <w:tab w:val="num" w:pos="2880"/>
        </w:tabs>
        <w:ind w:left="2880" w:hanging="360"/>
      </w:pPr>
      <w:rPr>
        <w:rFonts w:ascii="Symbol" w:hAnsi="Symbol"/>
      </w:rPr>
    </w:lvl>
    <w:lvl w:ilvl="4" w:tplc="4252CEDE">
      <w:start w:val="1"/>
      <w:numFmt w:val="bullet"/>
      <w:lvlText w:val="o"/>
      <w:lvlJc w:val="left"/>
      <w:pPr>
        <w:tabs>
          <w:tab w:val="num" w:pos="3600"/>
        </w:tabs>
        <w:ind w:left="3600" w:hanging="360"/>
      </w:pPr>
      <w:rPr>
        <w:rFonts w:ascii="Courier New" w:hAnsi="Courier New"/>
      </w:rPr>
    </w:lvl>
    <w:lvl w:ilvl="5" w:tplc="AAE6CA78">
      <w:start w:val="1"/>
      <w:numFmt w:val="bullet"/>
      <w:lvlText w:val=""/>
      <w:lvlJc w:val="left"/>
      <w:pPr>
        <w:tabs>
          <w:tab w:val="num" w:pos="4320"/>
        </w:tabs>
        <w:ind w:left="4320" w:hanging="360"/>
      </w:pPr>
      <w:rPr>
        <w:rFonts w:ascii="Wingdings" w:hAnsi="Wingdings"/>
      </w:rPr>
    </w:lvl>
    <w:lvl w:ilvl="6" w:tplc="EE98EDF0">
      <w:start w:val="1"/>
      <w:numFmt w:val="bullet"/>
      <w:lvlText w:val=""/>
      <w:lvlJc w:val="left"/>
      <w:pPr>
        <w:tabs>
          <w:tab w:val="num" w:pos="5040"/>
        </w:tabs>
        <w:ind w:left="5040" w:hanging="360"/>
      </w:pPr>
      <w:rPr>
        <w:rFonts w:ascii="Symbol" w:hAnsi="Symbol"/>
      </w:rPr>
    </w:lvl>
    <w:lvl w:ilvl="7" w:tplc="BB320224">
      <w:start w:val="1"/>
      <w:numFmt w:val="bullet"/>
      <w:lvlText w:val="o"/>
      <w:lvlJc w:val="left"/>
      <w:pPr>
        <w:tabs>
          <w:tab w:val="num" w:pos="5760"/>
        </w:tabs>
        <w:ind w:left="5760" w:hanging="360"/>
      </w:pPr>
      <w:rPr>
        <w:rFonts w:ascii="Courier New" w:hAnsi="Courier New"/>
      </w:rPr>
    </w:lvl>
    <w:lvl w:ilvl="8" w:tplc="9CE6BA7E">
      <w:start w:val="1"/>
      <w:numFmt w:val="bullet"/>
      <w:lvlText w:val=""/>
      <w:lvlJc w:val="left"/>
      <w:pPr>
        <w:tabs>
          <w:tab w:val="num" w:pos="6480"/>
        </w:tabs>
        <w:ind w:left="6480" w:hanging="360"/>
      </w:pPr>
      <w:rPr>
        <w:rFonts w:ascii="Wingdings" w:hAnsi="Wingdings"/>
      </w:rPr>
    </w:lvl>
  </w:abstractNum>
  <w:abstractNum w:abstractNumId="187" w15:restartNumberingAfterBreak="0">
    <w:nsid w:val="7DF62892"/>
    <w:multiLevelType w:val="hybridMultilevel"/>
    <w:tmpl w:val="7DF62892"/>
    <w:lvl w:ilvl="0" w:tplc="AD041A44">
      <w:start w:val="1"/>
      <w:numFmt w:val="bullet"/>
      <w:lvlText w:val=""/>
      <w:lvlJc w:val="left"/>
      <w:pPr>
        <w:tabs>
          <w:tab w:val="num" w:pos="720"/>
        </w:tabs>
        <w:ind w:left="720" w:hanging="360"/>
      </w:pPr>
      <w:rPr>
        <w:rFonts w:ascii="Symbol" w:hAnsi="Symbol"/>
      </w:rPr>
    </w:lvl>
    <w:lvl w:ilvl="1" w:tplc="10EA296E">
      <w:start w:val="1"/>
      <w:numFmt w:val="bullet"/>
      <w:lvlText w:val="o"/>
      <w:lvlJc w:val="left"/>
      <w:pPr>
        <w:tabs>
          <w:tab w:val="num" w:pos="1440"/>
        </w:tabs>
        <w:ind w:left="1440" w:hanging="360"/>
      </w:pPr>
      <w:rPr>
        <w:rFonts w:ascii="Courier New" w:hAnsi="Courier New"/>
      </w:rPr>
    </w:lvl>
    <w:lvl w:ilvl="2" w:tplc="BBAE77FE">
      <w:start w:val="1"/>
      <w:numFmt w:val="bullet"/>
      <w:lvlText w:val=""/>
      <w:lvlJc w:val="left"/>
      <w:pPr>
        <w:tabs>
          <w:tab w:val="num" w:pos="2160"/>
        </w:tabs>
        <w:ind w:left="2160" w:hanging="360"/>
      </w:pPr>
      <w:rPr>
        <w:rFonts w:ascii="Wingdings" w:hAnsi="Wingdings"/>
      </w:rPr>
    </w:lvl>
    <w:lvl w:ilvl="3" w:tplc="ACBC4218">
      <w:start w:val="1"/>
      <w:numFmt w:val="bullet"/>
      <w:lvlText w:val=""/>
      <w:lvlJc w:val="left"/>
      <w:pPr>
        <w:tabs>
          <w:tab w:val="num" w:pos="2880"/>
        </w:tabs>
        <w:ind w:left="2880" w:hanging="360"/>
      </w:pPr>
      <w:rPr>
        <w:rFonts w:ascii="Symbol" w:hAnsi="Symbol"/>
      </w:rPr>
    </w:lvl>
    <w:lvl w:ilvl="4" w:tplc="13528E10">
      <w:start w:val="1"/>
      <w:numFmt w:val="bullet"/>
      <w:lvlText w:val="o"/>
      <w:lvlJc w:val="left"/>
      <w:pPr>
        <w:tabs>
          <w:tab w:val="num" w:pos="3600"/>
        </w:tabs>
        <w:ind w:left="3600" w:hanging="360"/>
      </w:pPr>
      <w:rPr>
        <w:rFonts w:ascii="Courier New" w:hAnsi="Courier New"/>
      </w:rPr>
    </w:lvl>
    <w:lvl w:ilvl="5" w:tplc="92FA069E">
      <w:start w:val="1"/>
      <w:numFmt w:val="bullet"/>
      <w:lvlText w:val=""/>
      <w:lvlJc w:val="left"/>
      <w:pPr>
        <w:tabs>
          <w:tab w:val="num" w:pos="4320"/>
        </w:tabs>
        <w:ind w:left="4320" w:hanging="360"/>
      </w:pPr>
      <w:rPr>
        <w:rFonts w:ascii="Wingdings" w:hAnsi="Wingdings"/>
      </w:rPr>
    </w:lvl>
    <w:lvl w:ilvl="6" w:tplc="326E01F2">
      <w:start w:val="1"/>
      <w:numFmt w:val="bullet"/>
      <w:lvlText w:val=""/>
      <w:lvlJc w:val="left"/>
      <w:pPr>
        <w:tabs>
          <w:tab w:val="num" w:pos="5040"/>
        </w:tabs>
        <w:ind w:left="5040" w:hanging="360"/>
      </w:pPr>
      <w:rPr>
        <w:rFonts w:ascii="Symbol" w:hAnsi="Symbol"/>
      </w:rPr>
    </w:lvl>
    <w:lvl w:ilvl="7" w:tplc="1592C708">
      <w:start w:val="1"/>
      <w:numFmt w:val="bullet"/>
      <w:lvlText w:val="o"/>
      <w:lvlJc w:val="left"/>
      <w:pPr>
        <w:tabs>
          <w:tab w:val="num" w:pos="5760"/>
        </w:tabs>
        <w:ind w:left="5760" w:hanging="360"/>
      </w:pPr>
      <w:rPr>
        <w:rFonts w:ascii="Courier New" w:hAnsi="Courier New"/>
      </w:rPr>
    </w:lvl>
    <w:lvl w:ilvl="8" w:tplc="38FA550C">
      <w:start w:val="1"/>
      <w:numFmt w:val="bullet"/>
      <w:lvlText w:val=""/>
      <w:lvlJc w:val="left"/>
      <w:pPr>
        <w:tabs>
          <w:tab w:val="num" w:pos="6480"/>
        </w:tabs>
        <w:ind w:left="6480" w:hanging="360"/>
      </w:pPr>
      <w:rPr>
        <w:rFonts w:ascii="Wingdings" w:hAnsi="Wingdings"/>
      </w:rPr>
    </w:lvl>
  </w:abstractNum>
  <w:abstractNum w:abstractNumId="188" w15:restartNumberingAfterBreak="0">
    <w:nsid w:val="7DF62893"/>
    <w:multiLevelType w:val="multilevel"/>
    <w:tmpl w:val="7DF62893"/>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9" w15:restartNumberingAfterBreak="0">
    <w:nsid w:val="7DF62894"/>
    <w:multiLevelType w:val="multilevel"/>
    <w:tmpl w:val="7DF6289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0" w15:restartNumberingAfterBreak="0">
    <w:nsid w:val="7DF62895"/>
    <w:multiLevelType w:val="hybridMultilevel"/>
    <w:tmpl w:val="7DF62895"/>
    <w:lvl w:ilvl="0" w:tplc="F3047130">
      <w:start w:val="1"/>
      <w:numFmt w:val="bullet"/>
      <w:lvlText w:val=""/>
      <w:lvlJc w:val="left"/>
      <w:pPr>
        <w:tabs>
          <w:tab w:val="num" w:pos="720"/>
        </w:tabs>
        <w:ind w:left="720" w:hanging="360"/>
      </w:pPr>
      <w:rPr>
        <w:rFonts w:ascii="Symbol" w:hAnsi="Symbol"/>
      </w:rPr>
    </w:lvl>
    <w:lvl w:ilvl="1" w:tplc="CDCC9DE6">
      <w:start w:val="1"/>
      <w:numFmt w:val="bullet"/>
      <w:lvlText w:val="o"/>
      <w:lvlJc w:val="left"/>
      <w:pPr>
        <w:tabs>
          <w:tab w:val="num" w:pos="1440"/>
        </w:tabs>
        <w:ind w:left="1440" w:hanging="360"/>
      </w:pPr>
      <w:rPr>
        <w:rFonts w:ascii="Courier New" w:hAnsi="Courier New"/>
      </w:rPr>
    </w:lvl>
    <w:lvl w:ilvl="2" w:tplc="05C6C62E">
      <w:start w:val="1"/>
      <w:numFmt w:val="bullet"/>
      <w:lvlText w:val=""/>
      <w:lvlJc w:val="left"/>
      <w:pPr>
        <w:tabs>
          <w:tab w:val="num" w:pos="2160"/>
        </w:tabs>
        <w:ind w:left="2160" w:hanging="360"/>
      </w:pPr>
      <w:rPr>
        <w:rFonts w:ascii="Wingdings" w:hAnsi="Wingdings"/>
      </w:rPr>
    </w:lvl>
    <w:lvl w:ilvl="3" w:tplc="4474AABA">
      <w:start w:val="1"/>
      <w:numFmt w:val="bullet"/>
      <w:lvlText w:val=""/>
      <w:lvlJc w:val="left"/>
      <w:pPr>
        <w:tabs>
          <w:tab w:val="num" w:pos="2880"/>
        </w:tabs>
        <w:ind w:left="2880" w:hanging="360"/>
      </w:pPr>
      <w:rPr>
        <w:rFonts w:ascii="Symbol" w:hAnsi="Symbol"/>
      </w:rPr>
    </w:lvl>
    <w:lvl w:ilvl="4" w:tplc="1744FAF2">
      <w:start w:val="1"/>
      <w:numFmt w:val="bullet"/>
      <w:lvlText w:val="o"/>
      <w:lvlJc w:val="left"/>
      <w:pPr>
        <w:tabs>
          <w:tab w:val="num" w:pos="3600"/>
        </w:tabs>
        <w:ind w:left="3600" w:hanging="360"/>
      </w:pPr>
      <w:rPr>
        <w:rFonts w:ascii="Courier New" w:hAnsi="Courier New"/>
      </w:rPr>
    </w:lvl>
    <w:lvl w:ilvl="5" w:tplc="A0708148">
      <w:start w:val="1"/>
      <w:numFmt w:val="bullet"/>
      <w:lvlText w:val=""/>
      <w:lvlJc w:val="left"/>
      <w:pPr>
        <w:tabs>
          <w:tab w:val="num" w:pos="4320"/>
        </w:tabs>
        <w:ind w:left="4320" w:hanging="360"/>
      </w:pPr>
      <w:rPr>
        <w:rFonts w:ascii="Wingdings" w:hAnsi="Wingdings"/>
      </w:rPr>
    </w:lvl>
    <w:lvl w:ilvl="6" w:tplc="49FEF516">
      <w:start w:val="1"/>
      <w:numFmt w:val="bullet"/>
      <w:lvlText w:val=""/>
      <w:lvlJc w:val="left"/>
      <w:pPr>
        <w:tabs>
          <w:tab w:val="num" w:pos="5040"/>
        </w:tabs>
        <w:ind w:left="5040" w:hanging="360"/>
      </w:pPr>
      <w:rPr>
        <w:rFonts w:ascii="Symbol" w:hAnsi="Symbol"/>
      </w:rPr>
    </w:lvl>
    <w:lvl w:ilvl="7" w:tplc="14988E16">
      <w:start w:val="1"/>
      <w:numFmt w:val="bullet"/>
      <w:lvlText w:val="o"/>
      <w:lvlJc w:val="left"/>
      <w:pPr>
        <w:tabs>
          <w:tab w:val="num" w:pos="5760"/>
        </w:tabs>
        <w:ind w:left="5760" w:hanging="360"/>
      </w:pPr>
      <w:rPr>
        <w:rFonts w:ascii="Courier New" w:hAnsi="Courier New"/>
      </w:rPr>
    </w:lvl>
    <w:lvl w:ilvl="8" w:tplc="7DACC178">
      <w:start w:val="1"/>
      <w:numFmt w:val="bullet"/>
      <w:lvlText w:val=""/>
      <w:lvlJc w:val="left"/>
      <w:pPr>
        <w:tabs>
          <w:tab w:val="num" w:pos="6480"/>
        </w:tabs>
        <w:ind w:left="6480" w:hanging="360"/>
      </w:pPr>
      <w:rPr>
        <w:rFonts w:ascii="Wingdings" w:hAnsi="Wingdings"/>
      </w:rPr>
    </w:lvl>
  </w:abstractNum>
  <w:abstractNum w:abstractNumId="191" w15:restartNumberingAfterBreak="0">
    <w:nsid w:val="7DF62896"/>
    <w:multiLevelType w:val="hybridMultilevel"/>
    <w:tmpl w:val="7DF62896"/>
    <w:lvl w:ilvl="0" w:tplc="D8B40D82">
      <w:start w:val="1"/>
      <w:numFmt w:val="bullet"/>
      <w:lvlText w:val=""/>
      <w:lvlJc w:val="left"/>
      <w:pPr>
        <w:tabs>
          <w:tab w:val="num" w:pos="720"/>
        </w:tabs>
        <w:ind w:left="720" w:hanging="360"/>
      </w:pPr>
      <w:rPr>
        <w:rFonts w:ascii="Symbol" w:hAnsi="Symbol"/>
      </w:rPr>
    </w:lvl>
    <w:lvl w:ilvl="1" w:tplc="94B448E0">
      <w:start w:val="1"/>
      <w:numFmt w:val="bullet"/>
      <w:lvlText w:val="o"/>
      <w:lvlJc w:val="left"/>
      <w:pPr>
        <w:tabs>
          <w:tab w:val="num" w:pos="1440"/>
        </w:tabs>
        <w:ind w:left="1440" w:hanging="360"/>
      </w:pPr>
      <w:rPr>
        <w:rFonts w:ascii="Courier New" w:hAnsi="Courier New"/>
      </w:rPr>
    </w:lvl>
    <w:lvl w:ilvl="2" w:tplc="340616C2">
      <w:start w:val="1"/>
      <w:numFmt w:val="bullet"/>
      <w:lvlText w:val=""/>
      <w:lvlJc w:val="left"/>
      <w:pPr>
        <w:tabs>
          <w:tab w:val="num" w:pos="2160"/>
        </w:tabs>
        <w:ind w:left="2160" w:hanging="360"/>
      </w:pPr>
      <w:rPr>
        <w:rFonts w:ascii="Wingdings" w:hAnsi="Wingdings"/>
      </w:rPr>
    </w:lvl>
    <w:lvl w:ilvl="3" w:tplc="91525C4C">
      <w:start w:val="1"/>
      <w:numFmt w:val="bullet"/>
      <w:lvlText w:val=""/>
      <w:lvlJc w:val="left"/>
      <w:pPr>
        <w:tabs>
          <w:tab w:val="num" w:pos="2880"/>
        </w:tabs>
        <w:ind w:left="2880" w:hanging="360"/>
      </w:pPr>
      <w:rPr>
        <w:rFonts w:ascii="Symbol" w:hAnsi="Symbol"/>
      </w:rPr>
    </w:lvl>
    <w:lvl w:ilvl="4" w:tplc="282C85E0">
      <w:start w:val="1"/>
      <w:numFmt w:val="bullet"/>
      <w:lvlText w:val="o"/>
      <w:lvlJc w:val="left"/>
      <w:pPr>
        <w:tabs>
          <w:tab w:val="num" w:pos="3600"/>
        </w:tabs>
        <w:ind w:left="3600" w:hanging="360"/>
      </w:pPr>
      <w:rPr>
        <w:rFonts w:ascii="Courier New" w:hAnsi="Courier New"/>
      </w:rPr>
    </w:lvl>
    <w:lvl w:ilvl="5" w:tplc="8598A43A">
      <w:start w:val="1"/>
      <w:numFmt w:val="bullet"/>
      <w:lvlText w:val=""/>
      <w:lvlJc w:val="left"/>
      <w:pPr>
        <w:tabs>
          <w:tab w:val="num" w:pos="4320"/>
        </w:tabs>
        <w:ind w:left="4320" w:hanging="360"/>
      </w:pPr>
      <w:rPr>
        <w:rFonts w:ascii="Wingdings" w:hAnsi="Wingdings"/>
      </w:rPr>
    </w:lvl>
    <w:lvl w:ilvl="6" w:tplc="B128CCBA">
      <w:start w:val="1"/>
      <w:numFmt w:val="bullet"/>
      <w:lvlText w:val=""/>
      <w:lvlJc w:val="left"/>
      <w:pPr>
        <w:tabs>
          <w:tab w:val="num" w:pos="5040"/>
        </w:tabs>
        <w:ind w:left="5040" w:hanging="360"/>
      </w:pPr>
      <w:rPr>
        <w:rFonts w:ascii="Symbol" w:hAnsi="Symbol"/>
      </w:rPr>
    </w:lvl>
    <w:lvl w:ilvl="7" w:tplc="81E81DA6">
      <w:start w:val="1"/>
      <w:numFmt w:val="bullet"/>
      <w:lvlText w:val="o"/>
      <w:lvlJc w:val="left"/>
      <w:pPr>
        <w:tabs>
          <w:tab w:val="num" w:pos="5760"/>
        </w:tabs>
        <w:ind w:left="5760" w:hanging="360"/>
      </w:pPr>
      <w:rPr>
        <w:rFonts w:ascii="Courier New" w:hAnsi="Courier New"/>
      </w:rPr>
    </w:lvl>
    <w:lvl w:ilvl="8" w:tplc="CA62A164">
      <w:start w:val="1"/>
      <w:numFmt w:val="bullet"/>
      <w:lvlText w:val=""/>
      <w:lvlJc w:val="left"/>
      <w:pPr>
        <w:tabs>
          <w:tab w:val="num" w:pos="6480"/>
        </w:tabs>
        <w:ind w:left="6480" w:hanging="360"/>
      </w:pPr>
      <w:rPr>
        <w:rFonts w:ascii="Wingdings" w:hAnsi="Wingdings"/>
      </w:rPr>
    </w:lvl>
  </w:abstractNum>
  <w:abstractNum w:abstractNumId="192" w15:restartNumberingAfterBreak="0">
    <w:nsid w:val="7DF62897"/>
    <w:multiLevelType w:val="hybridMultilevel"/>
    <w:tmpl w:val="7DF62897"/>
    <w:lvl w:ilvl="0" w:tplc="52E6C1CC">
      <w:start w:val="1"/>
      <w:numFmt w:val="bullet"/>
      <w:lvlText w:val=""/>
      <w:lvlJc w:val="left"/>
      <w:pPr>
        <w:tabs>
          <w:tab w:val="num" w:pos="720"/>
        </w:tabs>
        <w:ind w:left="720" w:hanging="360"/>
      </w:pPr>
      <w:rPr>
        <w:rFonts w:ascii="Symbol" w:hAnsi="Symbol"/>
      </w:rPr>
    </w:lvl>
    <w:lvl w:ilvl="1" w:tplc="46C44456">
      <w:start w:val="1"/>
      <w:numFmt w:val="bullet"/>
      <w:lvlText w:val="o"/>
      <w:lvlJc w:val="left"/>
      <w:pPr>
        <w:tabs>
          <w:tab w:val="num" w:pos="1440"/>
        </w:tabs>
        <w:ind w:left="1440" w:hanging="360"/>
      </w:pPr>
      <w:rPr>
        <w:rFonts w:ascii="Courier New" w:hAnsi="Courier New"/>
      </w:rPr>
    </w:lvl>
    <w:lvl w:ilvl="2" w:tplc="121C2C42">
      <w:start w:val="1"/>
      <w:numFmt w:val="bullet"/>
      <w:lvlText w:val=""/>
      <w:lvlJc w:val="left"/>
      <w:pPr>
        <w:tabs>
          <w:tab w:val="num" w:pos="2160"/>
        </w:tabs>
        <w:ind w:left="2160" w:hanging="360"/>
      </w:pPr>
      <w:rPr>
        <w:rFonts w:ascii="Wingdings" w:hAnsi="Wingdings"/>
      </w:rPr>
    </w:lvl>
    <w:lvl w:ilvl="3" w:tplc="6A48CF76">
      <w:start w:val="1"/>
      <w:numFmt w:val="bullet"/>
      <w:lvlText w:val=""/>
      <w:lvlJc w:val="left"/>
      <w:pPr>
        <w:tabs>
          <w:tab w:val="num" w:pos="2880"/>
        </w:tabs>
        <w:ind w:left="2880" w:hanging="360"/>
      </w:pPr>
      <w:rPr>
        <w:rFonts w:ascii="Symbol" w:hAnsi="Symbol"/>
      </w:rPr>
    </w:lvl>
    <w:lvl w:ilvl="4" w:tplc="59104FDE">
      <w:start w:val="1"/>
      <w:numFmt w:val="bullet"/>
      <w:lvlText w:val="o"/>
      <w:lvlJc w:val="left"/>
      <w:pPr>
        <w:tabs>
          <w:tab w:val="num" w:pos="3600"/>
        </w:tabs>
        <w:ind w:left="3600" w:hanging="360"/>
      </w:pPr>
      <w:rPr>
        <w:rFonts w:ascii="Courier New" w:hAnsi="Courier New"/>
      </w:rPr>
    </w:lvl>
    <w:lvl w:ilvl="5" w:tplc="7938F2A2">
      <w:start w:val="1"/>
      <w:numFmt w:val="bullet"/>
      <w:lvlText w:val=""/>
      <w:lvlJc w:val="left"/>
      <w:pPr>
        <w:tabs>
          <w:tab w:val="num" w:pos="4320"/>
        </w:tabs>
        <w:ind w:left="4320" w:hanging="360"/>
      </w:pPr>
      <w:rPr>
        <w:rFonts w:ascii="Wingdings" w:hAnsi="Wingdings"/>
      </w:rPr>
    </w:lvl>
    <w:lvl w:ilvl="6" w:tplc="DB4EF2C6">
      <w:start w:val="1"/>
      <w:numFmt w:val="bullet"/>
      <w:lvlText w:val=""/>
      <w:lvlJc w:val="left"/>
      <w:pPr>
        <w:tabs>
          <w:tab w:val="num" w:pos="5040"/>
        </w:tabs>
        <w:ind w:left="5040" w:hanging="360"/>
      </w:pPr>
      <w:rPr>
        <w:rFonts w:ascii="Symbol" w:hAnsi="Symbol"/>
      </w:rPr>
    </w:lvl>
    <w:lvl w:ilvl="7" w:tplc="4296C1DC">
      <w:start w:val="1"/>
      <w:numFmt w:val="bullet"/>
      <w:lvlText w:val="o"/>
      <w:lvlJc w:val="left"/>
      <w:pPr>
        <w:tabs>
          <w:tab w:val="num" w:pos="5760"/>
        </w:tabs>
        <w:ind w:left="5760" w:hanging="360"/>
      </w:pPr>
      <w:rPr>
        <w:rFonts w:ascii="Courier New" w:hAnsi="Courier New"/>
      </w:rPr>
    </w:lvl>
    <w:lvl w:ilvl="8" w:tplc="A03CAE90">
      <w:start w:val="1"/>
      <w:numFmt w:val="bullet"/>
      <w:lvlText w:val=""/>
      <w:lvlJc w:val="left"/>
      <w:pPr>
        <w:tabs>
          <w:tab w:val="num" w:pos="6480"/>
        </w:tabs>
        <w:ind w:left="6480" w:hanging="360"/>
      </w:pPr>
      <w:rPr>
        <w:rFonts w:ascii="Wingdings" w:hAnsi="Wingdings"/>
      </w:rPr>
    </w:lvl>
  </w:abstractNum>
  <w:abstractNum w:abstractNumId="193" w15:restartNumberingAfterBreak="0">
    <w:nsid w:val="7DF62898"/>
    <w:multiLevelType w:val="hybridMultilevel"/>
    <w:tmpl w:val="7DF62898"/>
    <w:lvl w:ilvl="0" w:tplc="408A5752">
      <w:start w:val="1"/>
      <w:numFmt w:val="bullet"/>
      <w:lvlText w:val=""/>
      <w:lvlJc w:val="left"/>
      <w:pPr>
        <w:tabs>
          <w:tab w:val="num" w:pos="720"/>
        </w:tabs>
        <w:ind w:left="720" w:hanging="360"/>
      </w:pPr>
      <w:rPr>
        <w:rFonts w:ascii="Symbol" w:hAnsi="Symbol"/>
      </w:rPr>
    </w:lvl>
    <w:lvl w:ilvl="1" w:tplc="63AA0256">
      <w:start w:val="1"/>
      <w:numFmt w:val="bullet"/>
      <w:lvlText w:val="o"/>
      <w:lvlJc w:val="left"/>
      <w:pPr>
        <w:tabs>
          <w:tab w:val="num" w:pos="1440"/>
        </w:tabs>
        <w:ind w:left="1440" w:hanging="360"/>
      </w:pPr>
      <w:rPr>
        <w:rFonts w:ascii="Courier New" w:hAnsi="Courier New"/>
      </w:rPr>
    </w:lvl>
    <w:lvl w:ilvl="2" w:tplc="D5EC4B30">
      <w:start w:val="1"/>
      <w:numFmt w:val="bullet"/>
      <w:lvlText w:val=""/>
      <w:lvlJc w:val="left"/>
      <w:pPr>
        <w:tabs>
          <w:tab w:val="num" w:pos="2160"/>
        </w:tabs>
        <w:ind w:left="2160" w:hanging="360"/>
      </w:pPr>
      <w:rPr>
        <w:rFonts w:ascii="Wingdings" w:hAnsi="Wingdings"/>
      </w:rPr>
    </w:lvl>
    <w:lvl w:ilvl="3" w:tplc="F0B4D770">
      <w:start w:val="1"/>
      <w:numFmt w:val="bullet"/>
      <w:lvlText w:val=""/>
      <w:lvlJc w:val="left"/>
      <w:pPr>
        <w:tabs>
          <w:tab w:val="num" w:pos="2880"/>
        </w:tabs>
        <w:ind w:left="2880" w:hanging="360"/>
      </w:pPr>
      <w:rPr>
        <w:rFonts w:ascii="Symbol" w:hAnsi="Symbol"/>
      </w:rPr>
    </w:lvl>
    <w:lvl w:ilvl="4" w:tplc="7CD457F6">
      <w:start w:val="1"/>
      <w:numFmt w:val="bullet"/>
      <w:lvlText w:val="o"/>
      <w:lvlJc w:val="left"/>
      <w:pPr>
        <w:tabs>
          <w:tab w:val="num" w:pos="3600"/>
        </w:tabs>
        <w:ind w:left="3600" w:hanging="360"/>
      </w:pPr>
      <w:rPr>
        <w:rFonts w:ascii="Courier New" w:hAnsi="Courier New"/>
      </w:rPr>
    </w:lvl>
    <w:lvl w:ilvl="5" w:tplc="C9762F7A">
      <w:start w:val="1"/>
      <w:numFmt w:val="bullet"/>
      <w:lvlText w:val=""/>
      <w:lvlJc w:val="left"/>
      <w:pPr>
        <w:tabs>
          <w:tab w:val="num" w:pos="4320"/>
        </w:tabs>
        <w:ind w:left="4320" w:hanging="360"/>
      </w:pPr>
      <w:rPr>
        <w:rFonts w:ascii="Wingdings" w:hAnsi="Wingdings"/>
      </w:rPr>
    </w:lvl>
    <w:lvl w:ilvl="6" w:tplc="D36C6838">
      <w:start w:val="1"/>
      <w:numFmt w:val="bullet"/>
      <w:lvlText w:val=""/>
      <w:lvlJc w:val="left"/>
      <w:pPr>
        <w:tabs>
          <w:tab w:val="num" w:pos="5040"/>
        </w:tabs>
        <w:ind w:left="5040" w:hanging="360"/>
      </w:pPr>
      <w:rPr>
        <w:rFonts w:ascii="Symbol" w:hAnsi="Symbol"/>
      </w:rPr>
    </w:lvl>
    <w:lvl w:ilvl="7" w:tplc="BF744ED6">
      <w:start w:val="1"/>
      <w:numFmt w:val="bullet"/>
      <w:lvlText w:val="o"/>
      <w:lvlJc w:val="left"/>
      <w:pPr>
        <w:tabs>
          <w:tab w:val="num" w:pos="5760"/>
        </w:tabs>
        <w:ind w:left="5760" w:hanging="360"/>
      </w:pPr>
      <w:rPr>
        <w:rFonts w:ascii="Courier New" w:hAnsi="Courier New"/>
      </w:rPr>
    </w:lvl>
    <w:lvl w:ilvl="8" w:tplc="BB3A4D3A">
      <w:start w:val="1"/>
      <w:numFmt w:val="bullet"/>
      <w:lvlText w:val=""/>
      <w:lvlJc w:val="left"/>
      <w:pPr>
        <w:tabs>
          <w:tab w:val="num" w:pos="6480"/>
        </w:tabs>
        <w:ind w:left="6480" w:hanging="360"/>
      </w:pPr>
      <w:rPr>
        <w:rFonts w:ascii="Wingdings" w:hAnsi="Wingdings"/>
      </w:rPr>
    </w:lvl>
  </w:abstractNum>
  <w:abstractNum w:abstractNumId="194" w15:restartNumberingAfterBreak="0">
    <w:nsid w:val="7DF62899"/>
    <w:multiLevelType w:val="multilevel"/>
    <w:tmpl w:val="7DF62899"/>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5" w15:restartNumberingAfterBreak="0">
    <w:nsid w:val="7DF6289A"/>
    <w:multiLevelType w:val="hybridMultilevel"/>
    <w:tmpl w:val="7DF6289A"/>
    <w:lvl w:ilvl="0" w:tplc="7FD48F24">
      <w:start w:val="1"/>
      <w:numFmt w:val="bullet"/>
      <w:lvlText w:val=""/>
      <w:lvlJc w:val="left"/>
      <w:pPr>
        <w:tabs>
          <w:tab w:val="num" w:pos="720"/>
        </w:tabs>
        <w:ind w:left="720" w:hanging="360"/>
      </w:pPr>
      <w:rPr>
        <w:rFonts w:ascii="Symbol" w:hAnsi="Symbol"/>
      </w:rPr>
    </w:lvl>
    <w:lvl w:ilvl="1" w:tplc="C8920806">
      <w:start w:val="1"/>
      <w:numFmt w:val="bullet"/>
      <w:lvlText w:val="o"/>
      <w:lvlJc w:val="left"/>
      <w:pPr>
        <w:tabs>
          <w:tab w:val="num" w:pos="1440"/>
        </w:tabs>
        <w:ind w:left="1440" w:hanging="360"/>
      </w:pPr>
      <w:rPr>
        <w:rFonts w:ascii="Courier New" w:hAnsi="Courier New"/>
      </w:rPr>
    </w:lvl>
    <w:lvl w:ilvl="2" w:tplc="34F0645E">
      <w:start w:val="1"/>
      <w:numFmt w:val="bullet"/>
      <w:lvlText w:val=""/>
      <w:lvlJc w:val="left"/>
      <w:pPr>
        <w:tabs>
          <w:tab w:val="num" w:pos="2160"/>
        </w:tabs>
        <w:ind w:left="2160" w:hanging="360"/>
      </w:pPr>
      <w:rPr>
        <w:rFonts w:ascii="Wingdings" w:hAnsi="Wingdings"/>
      </w:rPr>
    </w:lvl>
    <w:lvl w:ilvl="3" w:tplc="D968FE4E">
      <w:start w:val="1"/>
      <w:numFmt w:val="bullet"/>
      <w:lvlText w:val=""/>
      <w:lvlJc w:val="left"/>
      <w:pPr>
        <w:tabs>
          <w:tab w:val="num" w:pos="2880"/>
        </w:tabs>
        <w:ind w:left="2880" w:hanging="360"/>
      </w:pPr>
      <w:rPr>
        <w:rFonts w:ascii="Symbol" w:hAnsi="Symbol"/>
      </w:rPr>
    </w:lvl>
    <w:lvl w:ilvl="4" w:tplc="96441712">
      <w:start w:val="1"/>
      <w:numFmt w:val="bullet"/>
      <w:lvlText w:val="o"/>
      <w:lvlJc w:val="left"/>
      <w:pPr>
        <w:tabs>
          <w:tab w:val="num" w:pos="3600"/>
        </w:tabs>
        <w:ind w:left="3600" w:hanging="360"/>
      </w:pPr>
      <w:rPr>
        <w:rFonts w:ascii="Courier New" w:hAnsi="Courier New"/>
      </w:rPr>
    </w:lvl>
    <w:lvl w:ilvl="5" w:tplc="4F223EDC">
      <w:start w:val="1"/>
      <w:numFmt w:val="bullet"/>
      <w:lvlText w:val=""/>
      <w:lvlJc w:val="left"/>
      <w:pPr>
        <w:tabs>
          <w:tab w:val="num" w:pos="4320"/>
        </w:tabs>
        <w:ind w:left="4320" w:hanging="360"/>
      </w:pPr>
      <w:rPr>
        <w:rFonts w:ascii="Wingdings" w:hAnsi="Wingdings"/>
      </w:rPr>
    </w:lvl>
    <w:lvl w:ilvl="6" w:tplc="D408F896">
      <w:start w:val="1"/>
      <w:numFmt w:val="bullet"/>
      <w:lvlText w:val=""/>
      <w:lvlJc w:val="left"/>
      <w:pPr>
        <w:tabs>
          <w:tab w:val="num" w:pos="5040"/>
        </w:tabs>
        <w:ind w:left="5040" w:hanging="360"/>
      </w:pPr>
      <w:rPr>
        <w:rFonts w:ascii="Symbol" w:hAnsi="Symbol"/>
      </w:rPr>
    </w:lvl>
    <w:lvl w:ilvl="7" w:tplc="5DD05A84">
      <w:start w:val="1"/>
      <w:numFmt w:val="bullet"/>
      <w:lvlText w:val="o"/>
      <w:lvlJc w:val="left"/>
      <w:pPr>
        <w:tabs>
          <w:tab w:val="num" w:pos="5760"/>
        </w:tabs>
        <w:ind w:left="5760" w:hanging="360"/>
      </w:pPr>
      <w:rPr>
        <w:rFonts w:ascii="Courier New" w:hAnsi="Courier New"/>
      </w:rPr>
    </w:lvl>
    <w:lvl w:ilvl="8" w:tplc="E2069782">
      <w:start w:val="1"/>
      <w:numFmt w:val="bullet"/>
      <w:lvlText w:val=""/>
      <w:lvlJc w:val="left"/>
      <w:pPr>
        <w:tabs>
          <w:tab w:val="num" w:pos="6480"/>
        </w:tabs>
        <w:ind w:left="6480" w:hanging="360"/>
      </w:pPr>
      <w:rPr>
        <w:rFonts w:ascii="Wingdings" w:hAnsi="Wingdings"/>
      </w:rPr>
    </w:lvl>
  </w:abstractNum>
  <w:abstractNum w:abstractNumId="196" w15:restartNumberingAfterBreak="0">
    <w:nsid w:val="7DF6289B"/>
    <w:multiLevelType w:val="hybridMultilevel"/>
    <w:tmpl w:val="7DF6289B"/>
    <w:lvl w:ilvl="0" w:tplc="D68EB570">
      <w:start w:val="1"/>
      <w:numFmt w:val="bullet"/>
      <w:lvlText w:val=""/>
      <w:lvlJc w:val="left"/>
      <w:pPr>
        <w:tabs>
          <w:tab w:val="num" w:pos="720"/>
        </w:tabs>
        <w:ind w:left="720" w:hanging="360"/>
      </w:pPr>
      <w:rPr>
        <w:rFonts w:ascii="Symbol" w:hAnsi="Symbol"/>
      </w:rPr>
    </w:lvl>
    <w:lvl w:ilvl="1" w:tplc="FEE67C64">
      <w:start w:val="1"/>
      <w:numFmt w:val="bullet"/>
      <w:lvlText w:val="o"/>
      <w:lvlJc w:val="left"/>
      <w:pPr>
        <w:tabs>
          <w:tab w:val="num" w:pos="1440"/>
        </w:tabs>
        <w:ind w:left="1440" w:hanging="360"/>
      </w:pPr>
      <w:rPr>
        <w:rFonts w:ascii="Courier New" w:hAnsi="Courier New"/>
      </w:rPr>
    </w:lvl>
    <w:lvl w:ilvl="2" w:tplc="870EB8E6">
      <w:start w:val="1"/>
      <w:numFmt w:val="bullet"/>
      <w:lvlText w:val=""/>
      <w:lvlJc w:val="left"/>
      <w:pPr>
        <w:tabs>
          <w:tab w:val="num" w:pos="2160"/>
        </w:tabs>
        <w:ind w:left="2160" w:hanging="360"/>
      </w:pPr>
      <w:rPr>
        <w:rFonts w:ascii="Wingdings" w:hAnsi="Wingdings"/>
      </w:rPr>
    </w:lvl>
    <w:lvl w:ilvl="3" w:tplc="DC52E290">
      <w:start w:val="1"/>
      <w:numFmt w:val="bullet"/>
      <w:lvlText w:val=""/>
      <w:lvlJc w:val="left"/>
      <w:pPr>
        <w:tabs>
          <w:tab w:val="num" w:pos="2880"/>
        </w:tabs>
        <w:ind w:left="2880" w:hanging="360"/>
      </w:pPr>
      <w:rPr>
        <w:rFonts w:ascii="Symbol" w:hAnsi="Symbol"/>
      </w:rPr>
    </w:lvl>
    <w:lvl w:ilvl="4" w:tplc="68EA4014">
      <w:start w:val="1"/>
      <w:numFmt w:val="bullet"/>
      <w:lvlText w:val="o"/>
      <w:lvlJc w:val="left"/>
      <w:pPr>
        <w:tabs>
          <w:tab w:val="num" w:pos="3600"/>
        </w:tabs>
        <w:ind w:left="3600" w:hanging="360"/>
      </w:pPr>
      <w:rPr>
        <w:rFonts w:ascii="Courier New" w:hAnsi="Courier New"/>
      </w:rPr>
    </w:lvl>
    <w:lvl w:ilvl="5" w:tplc="A5C4F840">
      <w:start w:val="1"/>
      <w:numFmt w:val="bullet"/>
      <w:lvlText w:val=""/>
      <w:lvlJc w:val="left"/>
      <w:pPr>
        <w:tabs>
          <w:tab w:val="num" w:pos="4320"/>
        </w:tabs>
        <w:ind w:left="4320" w:hanging="360"/>
      </w:pPr>
      <w:rPr>
        <w:rFonts w:ascii="Wingdings" w:hAnsi="Wingdings"/>
      </w:rPr>
    </w:lvl>
    <w:lvl w:ilvl="6" w:tplc="62ACB56C">
      <w:start w:val="1"/>
      <w:numFmt w:val="bullet"/>
      <w:lvlText w:val=""/>
      <w:lvlJc w:val="left"/>
      <w:pPr>
        <w:tabs>
          <w:tab w:val="num" w:pos="5040"/>
        </w:tabs>
        <w:ind w:left="5040" w:hanging="360"/>
      </w:pPr>
      <w:rPr>
        <w:rFonts w:ascii="Symbol" w:hAnsi="Symbol"/>
      </w:rPr>
    </w:lvl>
    <w:lvl w:ilvl="7" w:tplc="7AF80EAC">
      <w:start w:val="1"/>
      <w:numFmt w:val="bullet"/>
      <w:lvlText w:val="o"/>
      <w:lvlJc w:val="left"/>
      <w:pPr>
        <w:tabs>
          <w:tab w:val="num" w:pos="5760"/>
        </w:tabs>
        <w:ind w:left="5760" w:hanging="360"/>
      </w:pPr>
      <w:rPr>
        <w:rFonts w:ascii="Courier New" w:hAnsi="Courier New"/>
      </w:rPr>
    </w:lvl>
    <w:lvl w:ilvl="8" w:tplc="35208DDA">
      <w:start w:val="1"/>
      <w:numFmt w:val="bullet"/>
      <w:lvlText w:val=""/>
      <w:lvlJc w:val="left"/>
      <w:pPr>
        <w:tabs>
          <w:tab w:val="num" w:pos="6480"/>
        </w:tabs>
        <w:ind w:left="6480" w:hanging="360"/>
      </w:pPr>
      <w:rPr>
        <w:rFonts w:ascii="Wingdings" w:hAnsi="Wingdings"/>
      </w:rPr>
    </w:lvl>
  </w:abstractNum>
  <w:abstractNum w:abstractNumId="197" w15:restartNumberingAfterBreak="0">
    <w:nsid w:val="7DF6289C"/>
    <w:multiLevelType w:val="hybridMultilevel"/>
    <w:tmpl w:val="7DF6289C"/>
    <w:lvl w:ilvl="0" w:tplc="05DE7330">
      <w:start w:val="1"/>
      <w:numFmt w:val="bullet"/>
      <w:lvlText w:val=""/>
      <w:lvlJc w:val="left"/>
      <w:pPr>
        <w:tabs>
          <w:tab w:val="num" w:pos="720"/>
        </w:tabs>
        <w:ind w:left="720" w:hanging="360"/>
      </w:pPr>
      <w:rPr>
        <w:rFonts w:ascii="Symbol" w:hAnsi="Symbol"/>
      </w:rPr>
    </w:lvl>
    <w:lvl w:ilvl="1" w:tplc="82EE4BAA">
      <w:start w:val="1"/>
      <w:numFmt w:val="bullet"/>
      <w:lvlText w:val="o"/>
      <w:lvlJc w:val="left"/>
      <w:pPr>
        <w:tabs>
          <w:tab w:val="num" w:pos="1440"/>
        </w:tabs>
        <w:ind w:left="1440" w:hanging="360"/>
      </w:pPr>
      <w:rPr>
        <w:rFonts w:ascii="Courier New" w:hAnsi="Courier New"/>
      </w:rPr>
    </w:lvl>
    <w:lvl w:ilvl="2" w:tplc="2A10063A">
      <w:start w:val="1"/>
      <w:numFmt w:val="bullet"/>
      <w:lvlText w:val=""/>
      <w:lvlJc w:val="left"/>
      <w:pPr>
        <w:tabs>
          <w:tab w:val="num" w:pos="2160"/>
        </w:tabs>
        <w:ind w:left="2160" w:hanging="360"/>
      </w:pPr>
      <w:rPr>
        <w:rFonts w:ascii="Wingdings" w:hAnsi="Wingdings"/>
      </w:rPr>
    </w:lvl>
    <w:lvl w:ilvl="3" w:tplc="310E53C8">
      <w:start w:val="1"/>
      <w:numFmt w:val="bullet"/>
      <w:lvlText w:val=""/>
      <w:lvlJc w:val="left"/>
      <w:pPr>
        <w:tabs>
          <w:tab w:val="num" w:pos="2880"/>
        </w:tabs>
        <w:ind w:left="2880" w:hanging="360"/>
      </w:pPr>
      <w:rPr>
        <w:rFonts w:ascii="Symbol" w:hAnsi="Symbol"/>
      </w:rPr>
    </w:lvl>
    <w:lvl w:ilvl="4" w:tplc="B854EBC6">
      <w:start w:val="1"/>
      <w:numFmt w:val="bullet"/>
      <w:lvlText w:val="o"/>
      <w:lvlJc w:val="left"/>
      <w:pPr>
        <w:tabs>
          <w:tab w:val="num" w:pos="3600"/>
        </w:tabs>
        <w:ind w:left="3600" w:hanging="360"/>
      </w:pPr>
      <w:rPr>
        <w:rFonts w:ascii="Courier New" w:hAnsi="Courier New"/>
      </w:rPr>
    </w:lvl>
    <w:lvl w:ilvl="5" w:tplc="B46C21B0">
      <w:start w:val="1"/>
      <w:numFmt w:val="bullet"/>
      <w:lvlText w:val=""/>
      <w:lvlJc w:val="left"/>
      <w:pPr>
        <w:tabs>
          <w:tab w:val="num" w:pos="4320"/>
        </w:tabs>
        <w:ind w:left="4320" w:hanging="360"/>
      </w:pPr>
      <w:rPr>
        <w:rFonts w:ascii="Wingdings" w:hAnsi="Wingdings"/>
      </w:rPr>
    </w:lvl>
    <w:lvl w:ilvl="6" w:tplc="D06AF192">
      <w:start w:val="1"/>
      <w:numFmt w:val="bullet"/>
      <w:lvlText w:val=""/>
      <w:lvlJc w:val="left"/>
      <w:pPr>
        <w:tabs>
          <w:tab w:val="num" w:pos="5040"/>
        </w:tabs>
        <w:ind w:left="5040" w:hanging="360"/>
      </w:pPr>
      <w:rPr>
        <w:rFonts w:ascii="Symbol" w:hAnsi="Symbol"/>
      </w:rPr>
    </w:lvl>
    <w:lvl w:ilvl="7" w:tplc="FE743EFA">
      <w:start w:val="1"/>
      <w:numFmt w:val="bullet"/>
      <w:lvlText w:val="o"/>
      <w:lvlJc w:val="left"/>
      <w:pPr>
        <w:tabs>
          <w:tab w:val="num" w:pos="5760"/>
        </w:tabs>
        <w:ind w:left="5760" w:hanging="360"/>
      </w:pPr>
      <w:rPr>
        <w:rFonts w:ascii="Courier New" w:hAnsi="Courier New"/>
      </w:rPr>
    </w:lvl>
    <w:lvl w:ilvl="8" w:tplc="4A642C4E">
      <w:start w:val="1"/>
      <w:numFmt w:val="bullet"/>
      <w:lvlText w:val=""/>
      <w:lvlJc w:val="left"/>
      <w:pPr>
        <w:tabs>
          <w:tab w:val="num" w:pos="6480"/>
        </w:tabs>
        <w:ind w:left="6480" w:hanging="360"/>
      </w:pPr>
      <w:rPr>
        <w:rFonts w:ascii="Wingdings" w:hAnsi="Wingdings"/>
      </w:rPr>
    </w:lvl>
  </w:abstractNum>
  <w:abstractNum w:abstractNumId="198" w15:restartNumberingAfterBreak="0">
    <w:nsid w:val="7DF6289D"/>
    <w:multiLevelType w:val="hybridMultilevel"/>
    <w:tmpl w:val="7DF6289D"/>
    <w:lvl w:ilvl="0" w:tplc="1FA8C3A2">
      <w:start w:val="1"/>
      <w:numFmt w:val="bullet"/>
      <w:lvlText w:val=""/>
      <w:lvlJc w:val="left"/>
      <w:pPr>
        <w:tabs>
          <w:tab w:val="num" w:pos="720"/>
        </w:tabs>
        <w:ind w:left="720" w:hanging="360"/>
      </w:pPr>
      <w:rPr>
        <w:rFonts w:ascii="Symbol" w:hAnsi="Symbol"/>
      </w:rPr>
    </w:lvl>
    <w:lvl w:ilvl="1" w:tplc="CC5455AC">
      <w:start w:val="1"/>
      <w:numFmt w:val="bullet"/>
      <w:lvlText w:val="o"/>
      <w:lvlJc w:val="left"/>
      <w:pPr>
        <w:tabs>
          <w:tab w:val="num" w:pos="1440"/>
        </w:tabs>
        <w:ind w:left="1440" w:hanging="360"/>
      </w:pPr>
      <w:rPr>
        <w:rFonts w:ascii="Courier New" w:hAnsi="Courier New"/>
      </w:rPr>
    </w:lvl>
    <w:lvl w:ilvl="2" w:tplc="2C2014EE">
      <w:start w:val="1"/>
      <w:numFmt w:val="bullet"/>
      <w:lvlText w:val=""/>
      <w:lvlJc w:val="left"/>
      <w:pPr>
        <w:tabs>
          <w:tab w:val="num" w:pos="2160"/>
        </w:tabs>
        <w:ind w:left="2160" w:hanging="360"/>
      </w:pPr>
      <w:rPr>
        <w:rFonts w:ascii="Wingdings" w:hAnsi="Wingdings"/>
      </w:rPr>
    </w:lvl>
    <w:lvl w:ilvl="3" w:tplc="4402893E">
      <w:start w:val="1"/>
      <w:numFmt w:val="bullet"/>
      <w:lvlText w:val=""/>
      <w:lvlJc w:val="left"/>
      <w:pPr>
        <w:tabs>
          <w:tab w:val="num" w:pos="2880"/>
        </w:tabs>
        <w:ind w:left="2880" w:hanging="360"/>
      </w:pPr>
      <w:rPr>
        <w:rFonts w:ascii="Symbol" w:hAnsi="Symbol"/>
      </w:rPr>
    </w:lvl>
    <w:lvl w:ilvl="4" w:tplc="9C225BAA">
      <w:start w:val="1"/>
      <w:numFmt w:val="bullet"/>
      <w:lvlText w:val="o"/>
      <w:lvlJc w:val="left"/>
      <w:pPr>
        <w:tabs>
          <w:tab w:val="num" w:pos="3600"/>
        </w:tabs>
        <w:ind w:left="3600" w:hanging="360"/>
      </w:pPr>
      <w:rPr>
        <w:rFonts w:ascii="Courier New" w:hAnsi="Courier New"/>
      </w:rPr>
    </w:lvl>
    <w:lvl w:ilvl="5" w:tplc="F6D87294">
      <w:start w:val="1"/>
      <w:numFmt w:val="bullet"/>
      <w:lvlText w:val=""/>
      <w:lvlJc w:val="left"/>
      <w:pPr>
        <w:tabs>
          <w:tab w:val="num" w:pos="4320"/>
        </w:tabs>
        <w:ind w:left="4320" w:hanging="360"/>
      </w:pPr>
      <w:rPr>
        <w:rFonts w:ascii="Wingdings" w:hAnsi="Wingdings"/>
      </w:rPr>
    </w:lvl>
    <w:lvl w:ilvl="6" w:tplc="2DD23900">
      <w:start w:val="1"/>
      <w:numFmt w:val="bullet"/>
      <w:lvlText w:val=""/>
      <w:lvlJc w:val="left"/>
      <w:pPr>
        <w:tabs>
          <w:tab w:val="num" w:pos="5040"/>
        </w:tabs>
        <w:ind w:left="5040" w:hanging="360"/>
      </w:pPr>
      <w:rPr>
        <w:rFonts w:ascii="Symbol" w:hAnsi="Symbol"/>
      </w:rPr>
    </w:lvl>
    <w:lvl w:ilvl="7" w:tplc="03D6675E">
      <w:start w:val="1"/>
      <w:numFmt w:val="bullet"/>
      <w:lvlText w:val="o"/>
      <w:lvlJc w:val="left"/>
      <w:pPr>
        <w:tabs>
          <w:tab w:val="num" w:pos="5760"/>
        </w:tabs>
        <w:ind w:left="5760" w:hanging="360"/>
      </w:pPr>
      <w:rPr>
        <w:rFonts w:ascii="Courier New" w:hAnsi="Courier New"/>
      </w:rPr>
    </w:lvl>
    <w:lvl w:ilvl="8" w:tplc="11008266">
      <w:start w:val="1"/>
      <w:numFmt w:val="bullet"/>
      <w:lvlText w:val=""/>
      <w:lvlJc w:val="left"/>
      <w:pPr>
        <w:tabs>
          <w:tab w:val="num" w:pos="6480"/>
        </w:tabs>
        <w:ind w:left="6480" w:hanging="360"/>
      </w:pPr>
      <w:rPr>
        <w:rFonts w:ascii="Wingdings" w:hAnsi="Wingdings"/>
      </w:rPr>
    </w:lvl>
  </w:abstractNum>
  <w:abstractNum w:abstractNumId="199" w15:restartNumberingAfterBreak="0">
    <w:nsid w:val="7DF6289E"/>
    <w:multiLevelType w:val="hybridMultilevel"/>
    <w:tmpl w:val="7DF6289E"/>
    <w:lvl w:ilvl="0" w:tplc="4926C492">
      <w:start w:val="1"/>
      <w:numFmt w:val="bullet"/>
      <w:lvlText w:val=""/>
      <w:lvlJc w:val="left"/>
      <w:pPr>
        <w:tabs>
          <w:tab w:val="num" w:pos="720"/>
        </w:tabs>
        <w:ind w:left="720" w:hanging="360"/>
      </w:pPr>
      <w:rPr>
        <w:rFonts w:ascii="Symbol" w:hAnsi="Symbol"/>
      </w:rPr>
    </w:lvl>
    <w:lvl w:ilvl="1" w:tplc="CA0A76D6">
      <w:start w:val="1"/>
      <w:numFmt w:val="bullet"/>
      <w:lvlText w:val="o"/>
      <w:lvlJc w:val="left"/>
      <w:pPr>
        <w:tabs>
          <w:tab w:val="num" w:pos="1440"/>
        </w:tabs>
        <w:ind w:left="1440" w:hanging="360"/>
      </w:pPr>
      <w:rPr>
        <w:rFonts w:ascii="Courier New" w:hAnsi="Courier New"/>
      </w:rPr>
    </w:lvl>
    <w:lvl w:ilvl="2" w:tplc="7CA65B7E">
      <w:start w:val="1"/>
      <w:numFmt w:val="bullet"/>
      <w:lvlText w:val=""/>
      <w:lvlJc w:val="left"/>
      <w:pPr>
        <w:tabs>
          <w:tab w:val="num" w:pos="2160"/>
        </w:tabs>
        <w:ind w:left="2160" w:hanging="360"/>
      </w:pPr>
      <w:rPr>
        <w:rFonts w:ascii="Wingdings" w:hAnsi="Wingdings"/>
      </w:rPr>
    </w:lvl>
    <w:lvl w:ilvl="3" w:tplc="50A8CF32">
      <w:start w:val="1"/>
      <w:numFmt w:val="bullet"/>
      <w:lvlText w:val=""/>
      <w:lvlJc w:val="left"/>
      <w:pPr>
        <w:tabs>
          <w:tab w:val="num" w:pos="2880"/>
        </w:tabs>
        <w:ind w:left="2880" w:hanging="360"/>
      </w:pPr>
      <w:rPr>
        <w:rFonts w:ascii="Symbol" w:hAnsi="Symbol"/>
      </w:rPr>
    </w:lvl>
    <w:lvl w:ilvl="4" w:tplc="541C454E">
      <w:start w:val="1"/>
      <w:numFmt w:val="bullet"/>
      <w:lvlText w:val="o"/>
      <w:lvlJc w:val="left"/>
      <w:pPr>
        <w:tabs>
          <w:tab w:val="num" w:pos="3600"/>
        </w:tabs>
        <w:ind w:left="3600" w:hanging="360"/>
      </w:pPr>
      <w:rPr>
        <w:rFonts w:ascii="Courier New" w:hAnsi="Courier New"/>
      </w:rPr>
    </w:lvl>
    <w:lvl w:ilvl="5" w:tplc="0DF00FA4">
      <w:start w:val="1"/>
      <w:numFmt w:val="bullet"/>
      <w:lvlText w:val=""/>
      <w:lvlJc w:val="left"/>
      <w:pPr>
        <w:tabs>
          <w:tab w:val="num" w:pos="4320"/>
        </w:tabs>
        <w:ind w:left="4320" w:hanging="360"/>
      </w:pPr>
      <w:rPr>
        <w:rFonts w:ascii="Wingdings" w:hAnsi="Wingdings"/>
      </w:rPr>
    </w:lvl>
    <w:lvl w:ilvl="6" w:tplc="7B48066E">
      <w:start w:val="1"/>
      <w:numFmt w:val="bullet"/>
      <w:lvlText w:val=""/>
      <w:lvlJc w:val="left"/>
      <w:pPr>
        <w:tabs>
          <w:tab w:val="num" w:pos="5040"/>
        </w:tabs>
        <w:ind w:left="5040" w:hanging="360"/>
      </w:pPr>
      <w:rPr>
        <w:rFonts w:ascii="Symbol" w:hAnsi="Symbol"/>
      </w:rPr>
    </w:lvl>
    <w:lvl w:ilvl="7" w:tplc="2CE23E8A">
      <w:start w:val="1"/>
      <w:numFmt w:val="bullet"/>
      <w:lvlText w:val="o"/>
      <w:lvlJc w:val="left"/>
      <w:pPr>
        <w:tabs>
          <w:tab w:val="num" w:pos="5760"/>
        </w:tabs>
        <w:ind w:left="5760" w:hanging="360"/>
      </w:pPr>
      <w:rPr>
        <w:rFonts w:ascii="Courier New" w:hAnsi="Courier New"/>
      </w:rPr>
    </w:lvl>
    <w:lvl w:ilvl="8" w:tplc="85BC197E">
      <w:start w:val="1"/>
      <w:numFmt w:val="bullet"/>
      <w:lvlText w:val=""/>
      <w:lvlJc w:val="left"/>
      <w:pPr>
        <w:tabs>
          <w:tab w:val="num" w:pos="6480"/>
        </w:tabs>
        <w:ind w:left="6480" w:hanging="360"/>
      </w:pPr>
      <w:rPr>
        <w:rFonts w:ascii="Wingdings" w:hAnsi="Wingdings"/>
      </w:rPr>
    </w:lvl>
  </w:abstractNum>
  <w:abstractNum w:abstractNumId="200" w15:restartNumberingAfterBreak="0">
    <w:nsid w:val="7DF6289F"/>
    <w:multiLevelType w:val="multilevel"/>
    <w:tmpl w:val="7DF6289F"/>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1" w15:restartNumberingAfterBreak="0">
    <w:nsid w:val="7DF628A0"/>
    <w:multiLevelType w:val="hybridMultilevel"/>
    <w:tmpl w:val="7DF628A0"/>
    <w:lvl w:ilvl="0" w:tplc="C39271D0">
      <w:start w:val="1"/>
      <w:numFmt w:val="bullet"/>
      <w:lvlText w:val=""/>
      <w:lvlJc w:val="left"/>
      <w:pPr>
        <w:tabs>
          <w:tab w:val="num" w:pos="720"/>
        </w:tabs>
        <w:ind w:left="720" w:hanging="360"/>
      </w:pPr>
      <w:rPr>
        <w:rFonts w:ascii="Symbol" w:hAnsi="Symbol"/>
      </w:rPr>
    </w:lvl>
    <w:lvl w:ilvl="1" w:tplc="D842E392">
      <w:start w:val="1"/>
      <w:numFmt w:val="bullet"/>
      <w:lvlText w:val="o"/>
      <w:lvlJc w:val="left"/>
      <w:pPr>
        <w:tabs>
          <w:tab w:val="num" w:pos="1440"/>
        </w:tabs>
        <w:ind w:left="1440" w:hanging="360"/>
      </w:pPr>
      <w:rPr>
        <w:rFonts w:ascii="Courier New" w:hAnsi="Courier New"/>
      </w:rPr>
    </w:lvl>
    <w:lvl w:ilvl="2" w:tplc="0908D3B6">
      <w:start w:val="1"/>
      <w:numFmt w:val="bullet"/>
      <w:lvlText w:val=""/>
      <w:lvlJc w:val="left"/>
      <w:pPr>
        <w:tabs>
          <w:tab w:val="num" w:pos="2160"/>
        </w:tabs>
        <w:ind w:left="2160" w:hanging="360"/>
      </w:pPr>
      <w:rPr>
        <w:rFonts w:ascii="Wingdings" w:hAnsi="Wingdings"/>
      </w:rPr>
    </w:lvl>
    <w:lvl w:ilvl="3" w:tplc="65167E18">
      <w:start w:val="1"/>
      <w:numFmt w:val="bullet"/>
      <w:lvlText w:val=""/>
      <w:lvlJc w:val="left"/>
      <w:pPr>
        <w:tabs>
          <w:tab w:val="num" w:pos="2880"/>
        </w:tabs>
        <w:ind w:left="2880" w:hanging="360"/>
      </w:pPr>
      <w:rPr>
        <w:rFonts w:ascii="Symbol" w:hAnsi="Symbol"/>
      </w:rPr>
    </w:lvl>
    <w:lvl w:ilvl="4" w:tplc="EFA89720">
      <w:start w:val="1"/>
      <w:numFmt w:val="bullet"/>
      <w:lvlText w:val="o"/>
      <w:lvlJc w:val="left"/>
      <w:pPr>
        <w:tabs>
          <w:tab w:val="num" w:pos="3600"/>
        </w:tabs>
        <w:ind w:left="3600" w:hanging="360"/>
      </w:pPr>
      <w:rPr>
        <w:rFonts w:ascii="Courier New" w:hAnsi="Courier New"/>
      </w:rPr>
    </w:lvl>
    <w:lvl w:ilvl="5" w:tplc="35985BA2">
      <w:start w:val="1"/>
      <w:numFmt w:val="bullet"/>
      <w:lvlText w:val=""/>
      <w:lvlJc w:val="left"/>
      <w:pPr>
        <w:tabs>
          <w:tab w:val="num" w:pos="4320"/>
        </w:tabs>
        <w:ind w:left="4320" w:hanging="360"/>
      </w:pPr>
      <w:rPr>
        <w:rFonts w:ascii="Wingdings" w:hAnsi="Wingdings"/>
      </w:rPr>
    </w:lvl>
    <w:lvl w:ilvl="6" w:tplc="EC5AEC36">
      <w:start w:val="1"/>
      <w:numFmt w:val="bullet"/>
      <w:lvlText w:val=""/>
      <w:lvlJc w:val="left"/>
      <w:pPr>
        <w:tabs>
          <w:tab w:val="num" w:pos="5040"/>
        </w:tabs>
        <w:ind w:left="5040" w:hanging="360"/>
      </w:pPr>
      <w:rPr>
        <w:rFonts w:ascii="Symbol" w:hAnsi="Symbol"/>
      </w:rPr>
    </w:lvl>
    <w:lvl w:ilvl="7" w:tplc="555031AA">
      <w:start w:val="1"/>
      <w:numFmt w:val="bullet"/>
      <w:lvlText w:val="o"/>
      <w:lvlJc w:val="left"/>
      <w:pPr>
        <w:tabs>
          <w:tab w:val="num" w:pos="5760"/>
        </w:tabs>
        <w:ind w:left="5760" w:hanging="360"/>
      </w:pPr>
      <w:rPr>
        <w:rFonts w:ascii="Courier New" w:hAnsi="Courier New"/>
      </w:rPr>
    </w:lvl>
    <w:lvl w:ilvl="8" w:tplc="8DA46C50">
      <w:start w:val="1"/>
      <w:numFmt w:val="bullet"/>
      <w:lvlText w:val=""/>
      <w:lvlJc w:val="left"/>
      <w:pPr>
        <w:tabs>
          <w:tab w:val="num" w:pos="6480"/>
        </w:tabs>
        <w:ind w:left="6480" w:hanging="360"/>
      </w:pPr>
      <w:rPr>
        <w:rFonts w:ascii="Wingdings" w:hAnsi="Wingdings"/>
      </w:rPr>
    </w:lvl>
  </w:abstractNum>
  <w:abstractNum w:abstractNumId="202" w15:restartNumberingAfterBreak="0">
    <w:nsid w:val="7DF628A1"/>
    <w:multiLevelType w:val="hybridMultilevel"/>
    <w:tmpl w:val="7DF628A1"/>
    <w:lvl w:ilvl="0" w:tplc="F7DC4AC0">
      <w:start w:val="1"/>
      <w:numFmt w:val="bullet"/>
      <w:lvlText w:val=""/>
      <w:lvlJc w:val="left"/>
      <w:pPr>
        <w:tabs>
          <w:tab w:val="num" w:pos="720"/>
        </w:tabs>
        <w:ind w:left="720" w:hanging="360"/>
      </w:pPr>
      <w:rPr>
        <w:rFonts w:ascii="Symbol" w:hAnsi="Symbol"/>
      </w:rPr>
    </w:lvl>
    <w:lvl w:ilvl="1" w:tplc="216A6B5C">
      <w:start w:val="1"/>
      <w:numFmt w:val="bullet"/>
      <w:lvlText w:val="o"/>
      <w:lvlJc w:val="left"/>
      <w:pPr>
        <w:tabs>
          <w:tab w:val="num" w:pos="1440"/>
        </w:tabs>
        <w:ind w:left="1440" w:hanging="360"/>
      </w:pPr>
      <w:rPr>
        <w:rFonts w:ascii="Courier New" w:hAnsi="Courier New"/>
      </w:rPr>
    </w:lvl>
    <w:lvl w:ilvl="2" w:tplc="407065F6">
      <w:start w:val="1"/>
      <w:numFmt w:val="bullet"/>
      <w:lvlText w:val=""/>
      <w:lvlJc w:val="left"/>
      <w:pPr>
        <w:tabs>
          <w:tab w:val="num" w:pos="2160"/>
        </w:tabs>
        <w:ind w:left="2160" w:hanging="360"/>
      </w:pPr>
      <w:rPr>
        <w:rFonts w:ascii="Wingdings" w:hAnsi="Wingdings"/>
      </w:rPr>
    </w:lvl>
    <w:lvl w:ilvl="3" w:tplc="F12268CE">
      <w:start w:val="1"/>
      <w:numFmt w:val="bullet"/>
      <w:lvlText w:val=""/>
      <w:lvlJc w:val="left"/>
      <w:pPr>
        <w:tabs>
          <w:tab w:val="num" w:pos="2880"/>
        </w:tabs>
        <w:ind w:left="2880" w:hanging="360"/>
      </w:pPr>
      <w:rPr>
        <w:rFonts w:ascii="Symbol" w:hAnsi="Symbol"/>
      </w:rPr>
    </w:lvl>
    <w:lvl w:ilvl="4" w:tplc="FCFCFF2C">
      <w:start w:val="1"/>
      <w:numFmt w:val="bullet"/>
      <w:lvlText w:val="o"/>
      <w:lvlJc w:val="left"/>
      <w:pPr>
        <w:tabs>
          <w:tab w:val="num" w:pos="3600"/>
        </w:tabs>
        <w:ind w:left="3600" w:hanging="360"/>
      </w:pPr>
      <w:rPr>
        <w:rFonts w:ascii="Courier New" w:hAnsi="Courier New"/>
      </w:rPr>
    </w:lvl>
    <w:lvl w:ilvl="5" w:tplc="FEB86AA2">
      <w:start w:val="1"/>
      <w:numFmt w:val="bullet"/>
      <w:lvlText w:val=""/>
      <w:lvlJc w:val="left"/>
      <w:pPr>
        <w:tabs>
          <w:tab w:val="num" w:pos="4320"/>
        </w:tabs>
        <w:ind w:left="4320" w:hanging="360"/>
      </w:pPr>
      <w:rPr>
        <w:rFonts w:ascii="Wingdings" w:hAnsi="Wingdings"/>
      </w:rPr>
    </w:lvl>
    <w:lvl w:ilvl="6" w:tplc="23E43E60">
      <w:start w:val="1"/>
      <w:numFmt w:val="bullet"/>
      <w:lvlText w:val=""/>
      <w:lvlJc w:val="left"/>
      <w:pPr>
        <w:tabs>
          <w:tab w:val="num" w:pos="5040"/>
        </w:tabs>
        <w:ind w:left="5040" w:hanging="360"/>
      </w:pPr>
      <w:rPr>
        <w:rFonts w:ascii="Symbol" w:hAnsi="Symbol"/>
      </w:rPr>
    </w:lvl>
    <w:lvl w:ilvl="7" w:tplc="57E8D560">
      <w:start w:val="1"/>
      <w:numFmt w:val="bullet"/>
      <w:lvlText w:val="o"/>
      <w:lvlJc w:val="left"/>
      <w:pPr>
        <w:tabs>
          <w:tab w:val="num" w:pos="5760"/>
        </w:tabs>
        <w:ind w:left="5760" w:hanging="360"/>
      </w:pPr>
      <w:rPr>
        <w:rFonts w:ascii="Courier New" w:hAnsi="Courier New"/>
      </w:rPr>
    </w:lvl>
    <w:lvl w:ilvl="8" w:tplc="4E02233A">
      <w:start w:val="1"/>
      <w:numFmt w:val="bullet"/>
      <w:lvlText w:val=""/>
      <w:lvlJc w:val="left"/>
      <w:pPr>
        <w:tabs>
          <w:tab w:val="num" w:pos="6480"/>
        </w:tabs>
        <w:ind w:left="6480" w:hanging="360"/>
      </w:pPr>
      <w:rPr>
        <w:rFonts w:ascii="Wingdings" w:hAnsi="Wingdings"/>
      </w:rPr>
    </w:lvl>
  </w:abstractNum>
  <w:abstractNum w:abstractNumId="203" w15:restartNumberingAfterBreak="0">
    <w:nsid w:val="7DF628A2"/>
    <w:multiLevelType w:val="hybridMultilevel"/>
    <w:tmpl w:val="7DF628A2"/>
    <w:lvl w:ilvl="0" w:tplc="53345E48">
      <w:start w:val="1"/>
      <w:numFmt w:val="bullet"/>
      <w:lvlText w:val=""/>
      <w:lvlJc w:val="left"/>
      <w:pPr>
        <w:tabs>
          <w:tab w:val="num" w:pos="720"/>
        </w:tabs>
        <w:ind w:left="720" w:hanging="360"/>
      </w:pPr>
      <w:rPr>
        <w:rFonts w:ascii="Symbol" w:hAnsi="Symbol"/>
      </w:rPr>
    </w:lvl>
    <w:lvl w:ilvl="1" w:tplc="53869A4A">
      <w:start w:val="1"/>
      <w:numFmt w:val="bullet"/>
      <w:lvlText w:val="o"/>
      <w:lvlJc w:val="left"/>
      <w:pPr>
        <w:tabs>
          <w:tab w:val="num" w:pos="1440"/>
        </w:tabs>
        <w:ind w:left="1440" w:hanging="360"/>
      </w:pPr>
      <w:rPr>
        <w:rFonts w:ascii="Courier New" w:hAnsi="Courier New"/>
      </w:rPr>
    </w:lvl>
    <w:lvl w:ilvl="2" w:tplc="A18A99A0">
      <w:start w:val="1"/>
      <w:numFmt w:val="bullet"/>
      <w:lvlText w:val=""/>
      <w:lvlJc w:val="left"/>
      <w:pPr>
        <w:tabs>
          <w:tab w:val="num" w:pos="2160"/>
        </w:tabs>
        <w:ind w:left="2160" w:hanging="360"/>
      </w:pPr>
      <w:rPr>
        <w:rFonts w:ascii="Wingdings" w:hAnsi="Wingdings"/>
      </w:rPr>
    </w:lvl>
    <w:lvl w:ilvl="3" w:tplc="F81CFBB2">
      <w:start w:val="1"/>
      <w:numFmt w:val="bullet"/>
      <w:lvlText w:val=""/>
      <w:lvlJc w:val="left"/>
      <w:pPr>
        <w:tabs>
          <w:tab w:val="num" w:pos="2880"/>
        </w:tabs>
        <w:ind w:left="2880" w:hanging="360"/>
      </w:pPr>
      <w:rPr>
        <w:rFonts w:ascii="Symbol" w:hAnsi="Symbol"/>
      </w:rPr>
    </w:lvl>
    <w:lvl w:ilvl="4" w:tplc="A5BCAA86">
      <w:start w:val="1"/>
      <w:numFmt w:val="bullet"/>
      <w:lvlText w:val="o"/>
      <w:lvlJc w:val="left"/>
      <w:pPr>
        <w:tabs>
          <w:tab w:val="num" w:pos="3600"/>
        </w:tabs>
        <w:ind w:left="3600" w:hanging="360"/>
      </w:pPr>
      <w:rPr>
        <w:rFonts w:ascii="Courier New" w:hAnsi="Courier New"/>
      </w:rPr>
    </w:lvl>
    <w:lvl w:ilvl="5" w:tplc="70A83E94">
      <w:start w:val="1"/>
      <w:numFmt w:val="bullet"/>
      <w:lvlText w:val=""/>
      <w:lvlJc w:val="left"/>
      <w:pPr>
        <w:tabs>
          <w:tab w:val="num" w:pos="4320"/>
        </w:tabs>
        <w:ind w:left="4320" w:hanging="360"/>
      </w:pPr>
      <w:rPr>
        <w:rFonts w:ascii="Wingdings" w:hAnsi="Wingdings"/>
      </w:rPr>
    </w:lvl>
    <w:lvl w:ilvl="6" w:tplc="1AB02EC0">
      <w:start w:val="1"/>
      <w:numFmt w:val="bullet"/>
      <w:lvlText w:val=""/>
      <w:lvlJc w:val="left"/>
      <w:pPr>
        <w:tabs>
          <w:tab w:val="num" w:pos="5040"/>
        </w:tabs>
        <w:ind w:left="5040" w:hanging="360"/>
      </w:pPr>
      <w:rPr>
        <w:rFonts w:ascii="Symbol" w:hAnsi="Symbol"/>
      </w:rPr>
    </w:lvl>
    <w:lvl w:ilvl="7" w:tplc="F4C276BC">
      <w:start w:val="1"/>
      <w:numFmt w:val="bullet"/>
      <w:lvlText w:val="o"/>
      <w:lvlJc w:val="left"/>
      <w:pPr>
        <w:tabs>
          <w:tab w:val="num" w:pos="5760"/>
        </w:tabs>
        <w:ind w:left="5760" w:hanging="360"/>
      </w:pPr>
      <w:rPr>
        <w:rFonts w:ascii="Courier New" w:hAnsi="Courier New"/>
      </w:rPr>
    </w:lvl>
    <w:lvl w:ilvl="8" w:tplc="7690D9C6">
      <w:start w:val="1"/>
      <w:numFmt w:val="bullet"/>
      <w:lvlText w:val=""/>
      <w:lvlJc w:val="left"/>
      <w:pPr>
        <w:tabs>
          <w:tab w:val="num" w:pos="6480"/>
        </w:tabs>
        <w:ind w:left="6480" w:hanging="360"/>
      </w:pPr>
      <w:rPr>
        <w:rFonts w:ascii="Wingdings" w:hAnsi="Wingdings"/>
      </w:rPr>
    </w:lvl>
  </w:abstractNum>
  <w:abstractNum w:abstractNumId="204" w15:restartNumberingAfterBreak="0">
    <w:nsid w:val="7DF628A3"/>
    <w:multiLevelType w:val="hybridMultilevel"/>
    <w:tmpl w:val="7DF628A3"/>
    <w:lvl w:ilvl="0" w:tplc="A1FE1948">
      <w:start w:val="1"/>
      <w:numFmt w:val="bullet"/>
      <w:lvlText w:val=""/>
      <w:lvlJc w:val="left"/>
      <w:pPr>
        <w:tabs>
          <w:tab w:val="num" w:pos="720"/>
        </w:tabs>
        <w:ind w:left="720" w:hanging="360"/>
      </w:pPr>
      <w:rPr>
        <w:rFonts w:ascii="Symbol" w:hAnsi="Symbol"/>
      </w:rPr>
    </w:lvl>
    <w:lvl w:ilvl="1" w:tplc="4EF2317E">
      <w:start w:val="1"/>
      <w:numFmt w:val="bullet"/>
      <w:lvlText w:val="o"/>
      <w:lvlJc w:val="left"/>
      <w:pPr>
        <w:tabs>
          <w:tab w:val="num" w:pos="1440"/>
        </w:tabs>
        <w:ind w:left="1440" w:hanging="360"/>
      </w:pPr>
      <w:rPr>
        <w:rFonts w:ascii="Courier New" w:hAnsi="Courier New"/>
      </w:rPr>
    </w:lvl>
    <w:lvl w:ilvl="2" w:tplc="FB8CDB68">
      <w:start w:val="1"/>
      <w:numFmt w:val="bullet"/>
      <w:lvlText w:val=""/>
      <w:lvlJc w:val="left"/>
      <w:pPr>
        <w:tabs>
          <w:tab w:val="num" w:pos="2160"/>
        </w:tabs>
        <w:ind w:left="2160" w:hanging="360"/>
      </w:pPr>
      <w:rPr>
        <w:rFonts w:ascii="Wingdings" w:hAnsi="Wingdings"/>
      </w:rPr>
    </w:lvl>
    <w:lvl w:ilvl="3" w:tplc="C42A1888">
      <w:start w:val="1"/>
      <w:numFmt w:val="bullet"/>
      <w:lvlText w:val=""/>
      <w:lvlJc w:val="left"/>
      <w:pPr>
        <w:tabs>
          <w:tab w:val="num" w:pos="2880"/>
        </w:tabs>
        <w:ind w:left="2880" w:hanging="360"/>
      </w:pPr>
      <w:rPr>
        <w:rFonts w:ascii="Symbol" w:hAnsi="Symbol"/>
      </w:rPr>
    </w:lvl>
    <w:lvl w:ilvl="4" w:tplc="9232FDCA">
      <w:start w:val="1"/>
      <w:numFmt w:val="bullet"/>
      <w:lvlText w:val="o"/>
      <w:lvlJc w:val="left"/>
      <w:pPr>
        <w:tabs>
          <w:tab w:val="num" w:pos="3600"/>
        </w:tabs>
        <w:ind w:left="3600" w:hanging="360"/>
      </w:pPr>
      <w:rPr>
        <w:rFonts w:ascii="Courier New" w:hAnsi="Courier New"/>
      </w:rPr>
    </w:lvl>
    <w:lvl w:ilvl="5" w:tplc="C1849DA0">
      <w:start w:val="1"/>
      <w:numFmt w:val="bullet"/>
      <w:lvlText w:val=""/>
      <w:lvlJc w:val="left"/>
      <w:pPr>
        <w:tabs>
          <w:tab w:val="num" w:pos="4320"/>
        </w:tabs>
        <w:ind w:left="4320" w:hanging="360"/>
      </w:pPr>
      <w:rPr>
        <w:rFonts w:ascii="Wingdings" w:hAnsi="Wingdings"/>
      </w:rPr>
    </w:lvl>
    <w:lvl w:ilvl="6" w:tplc="A47E29B2">
      <w:start w:val="1"/>
      <w:numFmt w:val="bullet"/>
      <w:lvlText w:val=""/>
      <w:lvlJc w:val="left"/>
      <w:pPr>
        <w:tabs>
          <w:tab w:val="num" w:pos="5040"/>
        </w:tabs>
        <w:ind w:left="5040" w:hanging="360"/>
      </w:pPr>
      <w:rPr>
        <w:rFonts w:ascii="Symbol" w:hAnsi="Symbol"/>
      </w:rPr>
    </w:lvl>
    <w:lvl w:ilvl="7" w:tplc="ED7C4C76">
      <w:start w:val="1"/>
      <w:numFmt w:val="bullet"/>
      <w:lvlText w:val="o"/>
      <w:lvlJc w:val="left"/>
      <w:pPr>
        <w:tabs>
          <w:tab w:val="num" w:pos="5760"/>
        </w:tabs>
        <w:ind w:left="5760" w:hanging="360"/>
      </w:pPr>
      <w:rPr>
        <w:rFonts w:ascii="Courier New" w:hAnsi="Courier New"/>
      </w:rPr>
    </w:lvl>
    <w:lvl w:ilvl="8" w:tplc="AA142CFC">
      <w:start w:val="1"/>
      <w:numFmt w:val="bullet"/>
      <w:lvlText w:val=""/>
      <w:lvlJc w:val="left"/>
      <w:pPr>
        <w:tabs>
          <w:tab w:val="num" w:pos="6480"/>
        </w:tabs>
        <w:ind w:left="6480" w:hanging="360"/>
      </w:pPr>
      <w:rPr>
        <w:rFonts w:ascii="Wingdings" w:hAnsi="Wingdings"/>
      </w:rPr>
    </w:lvl>
  </w:abstractNum>
  <w:abstractNum w:abstractNumId="205" w15:restartNumberingAfterBreak="0">
    <w:nsid w:val="7DF628A4"/>
    <w:multiLevelType w:val="hybridMultilevel"/>
    <w:tmpl w:val="7DF628A4"/>
    <w:lvl w:ilvl="0" w:tplc="2F54F610">
      <w:start w:val="1"/>
      <w:numFmt w:val="bullet"/>
      <w:lvlText w:val=""/>
      <w:lvlJc w:val="left"/>
      <w:pPr>
        <w:tabs>
          <w:tab w:val="num" w:pos="720"/>
        </w:tabs>
        <w:ind w:left="720" w:hanging="360"/>
      </w:pPr>
      <w:rPr>
        <w:rFonts w:ascii="Symbol" w:hAnsi="Symbol"/>
      </w:rPr>
    </w:lvl>
    <w:lvl w:ilvl="1" w:tplc="630C435C">
      <w:start w:val="1"/>
      <w:numFmt w:val="bullet"/>
      <w:lvlText w:val="o"/>
      <w:lvlJc w:val="left"/>
      <w:pPr>
        <w:tabs>
          <w:tab w:val="num" w:pos="1440"/>
        </w:tabs>
        <w:ind w:left="1440" w:hanging="360"/>
      </w:pPr>
      <w:rPr>
        <w:rFonts w:ascii="Courier New" w:hAnsi="Courier New"/>
      </w:rPr>
    </w:lvl>
    <w:lvl w:ilvl="2" w:tplc="71EA9202">
      <w:start w:val="1"/>
      <w:numFmt w:val="bullet"/>
      <w:lvlText w:val=""/>
      <w:lvlJc w:val="left"/>
      <w:pPr>
        <w:tabs>
          <w:tab w:val="num" w:pos="2160"/>
        </w:tabs>
        <w:ind w:left="2160" w:hanging="360"/>
      </w:pPr>
      <w:rPr>
        <w:rFonts w:ascii="Wingdings" w:hAnsi="Wingdings"/>
      </w:rPr>
    </w:lvl>
    <w:lvl w:ilvl="3" w:tplc="00589C06">
      <w:start w:val="1"/>
      <w:numFmt w:val="bullet"/>
      <w:lvlText w:val=""/>
      <w:lvlJc w:val="left"/>
      <w:pPr>
        <w:tabs>
          <w:tab w:val="num" w:pos="2880"/>
        </w:tabs>
        <w:ind w:left="2880" w:hanging="360"/>
      </w:pPr>
      <w:rPr>
        <w:rFonts w:ascii="Symbol" w:hAnsi="Symbol"/>
      </w:rPr>
    </w:lvl>
    <w:lvl w:ilvl="4" w:tplc="24E825D2">
      <w:start w:val="1"/>
      <w:numFmt w:val="bullet"/>
      <w:lvlText w:val="o"/>
      <w:lvlJc w:val="left"/>
      <w:pPr>
        <w:tabs>
          <w:tab w:val="num" w:pos="3600"/>
        </w:tabs>
        <w:ind w:left="3600" w:hanging="360"/>
      </w:pPr>
      <w:rPr>
        <w:rFonts w:ascii="Courier New" w:hAnsi="Courier New"/>
      </w:rPr>
    </w:lvl>
    <w:lvl w:ilvl="5" w:tplc="61D83B96">
      <w:start w:val="1"/>
      <w:numFmt w:val="bullet"/>
      <w:lvlText w:val=""/>
      <w:lvlJc w:val="left"/>
      <w:pPr>
        <w:tabs>
          <w:tab w:val="num" w:pos="4320"/>
        </w:tabs>
        <w:ind w:left="4320" w:hanging="360"/>
      </w:pPr>
      <w:rPr>
        <w:rFonts w:ascii="Wingdings" w:hAnsi="Wingdings"/>
      </w:rPr>
    </w:lvl>
    <w:lvl w:ilvl="6" w:tplc="5BF4FBFC">
      <w:start w:val="1"/>
      <w:numFmt w:val="bullet"/>
      <w:lvlText w:val=""/>
      <w:lvlJc w:val="left"/>
      <w:pPr>
        <w:tabs>
          <w:tab w:val="num" w:pos="5040"/>
        </w:tabs>
        <w:ind w:left="5040" w:hanging="360"/>
      </w:pPr>
      <w:rPr>
        <w:rFonts w:ascii="Symbol" w:hAnsi="Symbol"/>
      </w:rPr>
    </w:lvl>
    <w:lvl w:ilvl="7" w:tplc="8F44BE18">
      <w:start w:val="1"/>
      <w:numFmt w:val="bullet"/>
      <w:lvlText w:val="o"/>
      <w:lvlJc w:val="left"/>
      <w:pPr>
        <w:tabs>
          <w:tab w:val="num" w:pos="5760"/>
        </w:tabs>
        <w:ind w:left="5760" w:hanging="360"/>
      </w:pPr>
      <w:rPr>
        <w:rFonts w:ascii="Courier New" w:hAnsi="Courier New"/>
      </w:rPr>
    </w:lvl>
    <w:lvl w:ilvl="8" w:tplc="10EA2350">
      <w:start w:val="1"/>
      <w:numFmt w:val="bullet"/>
      <w:lvlText w:val=""/>
      <w:lvlJc w:val="left"/>
      <w:pPr>
        <w:tabs>
          <w:tab w:val="num" w:pos="6480"/>
        </w:tabs>
        <w:ind w:left="6480" w:hanging="360"/>
      </w:pPr>
      <w:rPr>
        <w:rFonts w:ascii="Wingdings" w:hAnsi="Wingdings"/>
      </w:rPr>
    </w:lvl>
  </w:abstractNum>
  <w:abstractNum w:abstractNumId="206" w15:restartNumberingAfterBreak="0">
    <w:nsid w:val="7DF628A5"/>
    <w:multiLevelType w:val="hybridMultilevel"/>
    <w:tmpl w:val="7DF628A5"/>
    <w:lvl w:ilvl="0" w:tplc="BDE6AFAC">
      <w:start w:val="1"/>
      <w:numFmt w:val="bullet"/>
      <w:lvlText w:val=""/>
      <w:lvlJc w:val="left"/>
      <w:pPr>
        <w:tabs>
          <w:tab w:val="num" w:pos="720"/>
        </w:tabs>
        <w:ind w:left="720" w:hanging="360"/>
      </w:pPr>
      <w:rPr>
        <w:rFonts w:ascii="Symbol" w:hAnsi="Symbol"/>
      </w:rPr>
    </w:lvl>
    <w:lvl w:ilvl="1" w:tplc="D1C4CFAA">
      <w:start w:val="1"/>
      <w:numFmt w:val="bullet"/>
      <w:lvlText w:val="o"/>
      <w:lvlJc w:val="left"/>
      <w:pPr>
        <w:tabs>
          <w:tab w:val="num" w:pos="1440"/>
        </w:tabs>
        <w:ind w:left="1440" w:hanging="360"/>
      </w:pPr>
      <w:rPr>
        <w:rFonts w:ascii="Courier New" w:hAnsi="Courier New"/>
      </w:rPr>
    </w:lvl>
    <w:lvl w:ilvl="2" w:tplc="2CFC3050">
      <w:start w:val="1"/>
      <w:numFmt w:val="bullet"/>
      <w:lvlText w:val=""/>
      <w:lvlJc w:val="left"/>
      <w:pPr>
        <w:tabs>
          <w:tab w:val="num" w:pos="2160"/>
        </w:tabs>
        <w:ind w:left="2160" w:hanging="360"/>
      </w:pPr>
      <w:rPr>
        <w:rFonts w:ascii="Wingdings" w:hAnsi="Wingdings"/>
      </w:rPr>
    </w:lvl>
    <w:lvl w:ilvl="3" w:tplc="E08019B2">
      <w:start w:val="1"/>
      <w:numFmt w:val="bullet"/>
      <w:lvlText w:val=""/>
      <w:lvlJc w:val="left"/>
      <w:pPr>
        <w:tabs>
          <w:tab w:val="num" w:pos="2880"/>
        </w:tabs>
        <w:ind w:left="2880" w:hanging="360"/>
      </w:pPr>
      <w:rPr>
        <w:rFonts w:ascii="Symbol" w:hAnsi="Symbol"/>
      </w:rPr>
    </w:lvl>
    <w:lvl w:ilvl="4" w:tplc="172C4EBE">
      <w:start w:val="1"/>
      <w:numFmt w:val="bullet"/>
      <w:lvlText w:val="o"/>
      <w:lvlJc w:val="left"/>
      <w:pPr>
        <w:tabs>
          <w:tab w:val="num" w:pos="3600"/>
        </w:tabs>
        <w:ind w:left="3600" w:hanging="360"/>
      </w:pPr>
      <w:rPr>
        <w:rFonts w:ascii="Courier New" w:hAnsi="Courier New"/>
      </w:rPr>
    </w:lvl>
    <w:lvl w:ilvl="5" w:tplc="6622969C">
      <w:start w:val="1"/>
      <w:numFmt w:val="bullet"/>
      <w:lvlText w:val=""/>
      <w:lvlJc w:val="left"/>
      <w:pPr>
        <w:tabs>
          <w:tab w:val="num" w:pos="4320"/>
        </w:tabs>
        <w:ind w:left="4320" w:hanging="360"/>
      </w:pPr>
      <w:rPr>
        <w:rFonts w:ascii="Wingdings" w:hAnsi="Wingdings"/>
      </w:rPr>
    </w:lvl>
    <w:lvl w:ilvl="6" w:tplc="7DEC6196">
      <w:start w:val="1"/>
      <w:numFmt w:val="bullet"/>
      <w:lvlText w:val=""/>
      <w:lvlJc w:val="left"/>
      <w:pPr>
        <w:tabs>
          <w:tab w:val="num" w:pos="5040"/>
        </w:tabs>
        <w:ind w:left="5040" w:hanging="360"/>
      </w:pPr>
      <w:rPr>
        <w:rFonts w:ascii="Symbol" w:hAnsi="Symbol"/>
      </w:rPr>
    </w:lvl>
    <w:lvl w:ilvl="7" w:tplc="216A2014">
      <w:start w:val="1"/>
      <w:numFmt w:val="bullet"/>
      <w:lvlText w:val="o"/>
      <w:lvlJc w:val="left"/>
      <w:pPr>
        <w:tabs>
          <w:tab w:val="num" w:pos="5760"/>
        </w:tabs>
        <w:ind w:left="5760" w:hanging="360"/>
      </w:pPr>
      <w:rPr>
        <w:rFonts w:ascii="Courier New" w:hAnsi="Courier New"/>
      </w:rPr>
    </w:lvl>
    <w:lvl w:ilvl="8" w:tplc="29C84DB0">
      <w:start w:val="1"/>
      <w:numFmt w:val="bullet"/>
      <w:lvlText w:val=""/>
      <w:lvlJc w:val="left"/>
      <w:pPr>
        <w:tabs>
          <w:tab w:val="num" w:pos="6480"/>
        </w:tabs>
        <w:ind w:left="6480" w:hanging="360"/>
      </w:pPr>
      <w:rPr>
        <w:rFonts w:ascii="Wingdings" w:hAnsi="Wingdings"/>
      </w:rPr>
    </w:lvl>
  </w:abstractNum>
  <w:abstractNum w:abstractNumId="207" w15:restartNumberingAfterBreak="0">
    <w:nsid w:val="7DF628A6"/>
    <w:multiLevelType w:val="hybridMultilevel"/>
    <w:tmpl w:val="7DF628A6"/>
    <w:lvl w:ilvl="0" w:tplc="9D2405F2">
      <w:start w:val="1"/>
      <w:numFmt w:val="bullet"/>
      <w:lvlText w:val=""/>
      <w:lvlJc w:val="left"/>
      <w:pPr>
        <w:tabs>
          <w:tab w:val="num" w:pos="720"/>
        </w:tabs>
        <w:ind w:left="720" w:hanging="360"/>
      </w:pPr>
      <w:rPr>
        <w:rFonts w:ascii="Symbol" w:hAnsi="Symbol"/>
      </w:rPr>
    </w:lvl>
    <w:lvl w:ilvl="1" w:tplc="70AAC278">
      <w:start w:val="1"/>
      <w:numFmt w:val="bullet"/>
      <w:lvlText w:val="o"/>
      <w:lvlJc w:val="left"/>
      <w:pPr>
        <w:tabs>
          <w:tab w:val="num" w:pos="1440"/>
        </w:tabs>
        <w:ind w:left="1440" w:hanging="360"/>
      </w:pPr>
      <w:rPr>
        <w:rFonts w:ascii="Courier New" w:hAnsi="Courier New"/>
      </w:rPr>
    </w:lvl>
    <w:lvl w:ilvl="2" w:tplc="2460EE2E">
      <w:start w:val="1"/>
      <w:numFmt w:val="bullet"/>
      <w:lvlText w:val=""/>
      <w:lvlJc w:val="left"/>
      <w:pPr>
        <w:tabs>
          <w:tab w:val="num" w:pos="2160"/>
        </w:tabs>
        <w:ind w:left="2160" w:hanging="360"/>
      </w:pPr>
      <w:rPr>
        <w:rFonts w:ascii="Wingdings" w:hAnsi="Wingdings"/>
      </w:rPr>
    </w:lvl>
    <w:lvl w:ilvl="3" w:tplc="1C8A3B66">
      <w:start w:val="1"/>
      <w:numFmt w:val="bullet"/>
      <w:lvlText w:val=""/>
      <w:lvlJc w:val="left"/>
      <w:pPr>
        <w:tabs>
          <w:tab w:val="num" w:pos="2880"/>
        </w:tabs>
        <w:ind w:left="2880" w:hanging="360"/>
      </w:pPr>
      <w:rPr>
        <w:rFonts w:ascii="Symbol" w:hAnsi="Symbol"/>
      </w:rPr>
    </w:lvl>
    <w:lvl w:ilvl="4" w:tplc="41D279EE">
      <w:start w:val="1"/>
      <w:numFmt w:val="bullet"/>
      <w:lvlText w:val="o"/>
      <w:lvlJc w:val="left"/>
      <w:pPr>
        <w:tabs>
          <w:tab w:val="num" w:pos="3600"/>
        </w:tabs>
        <w:ind w:left="3600" w:hanging="360"/>
      </w:pPr>
      <w:rPr>
        <w:rFonts w:ascii="Courier New" w:hAnsi="Courier New"/>
      </w:rPr>
    </w:lvl>
    <w:lvl w:ilvl="5" w:tplc="FC74A940">
      <w:start w:val="1"/>
      <w:numFmt w:val="bullet"/>
      <w:lvlText w:val=""/>
      <w:lvlJc w:val="left"/>
      <w:pPr>
        <w:tabs>
          <w:tab w:val="num" w:pos="4320"/>
        </w:tabs>
        <w:ind w:left="4320" w:hanging="360"/>
      </w:pPr>
      <w:rPr>
        <w:rFonts w:ascii="Wingdings" w:hAnsi="Wingdings"/>
      </w:rPr>
    </w:lvl>
    <w:lvl w:ilvl="6" w:tplc="7E60C534">
      <w:start w:val="1"/>
      <w:numFmt w:val="bullet"/>
      <w:lvlText w:val=""/>
      <w:lvlJc w:val="left"/>
      <w:pPr>
        <w:tabs>
          <w:tab w:val="num" w:pos="5040"/>
        </w:tabs>
        <w:ind w:left="5040" w:hanging="360"/>
      </w:pPr>
      <w:rPr>
        <w:rFonts w:ascii="Symbol" w:hAnsi="Symbol"/>
      </w:rPr>
    </w:lvl>
    <w:lvl w:ilvl="7" w:tplc="10C8374A">
      <w:start w:val="1"/>
      <w:numFmt w:val="bullet"/>
      <w:lvlText w:val="o"/>
      <w:lvlJc w:val="left"/>
      <w:pPr>
        <w:tabs>
          <w:tab w:val="num" w:pos="5760"/>
        </w:tabs>
        <w:ind w:left="5760" w:hanging="360"/>
      </w:pPr>
      <w:rPr>
        <w:rFonts w:ascii="Courier New" w:hAnsi="Courier New"/>
      </w:rPr>
    </w:lvl>
    <w:lvl w:ilvl="8" w:tplc="8E085428">
      <w:start w:val="1"/>
      <w:numFmt w:val="bullet"/>
      <w:lvlText w:val=""/>
      <w:lvlJc w:val="left"/>
      <w:pPr>
        <w:tabs>
          <w:tab w:val="num" w:pos="6480"/>
        </w:tabs>
        <w:ind w:left="6480" w:hanging="360"/>
      </w:pPr>
      <w:rPr>
        <w:rFonts w:ascii="Wingdings" w:hAnsi="Wingdings"/>
      </w:rPr>
    </w:lvl>
  </w:abstractNum>
  <w:abstractNum w:abstractNumId="208" w15:restartNumberingAfterBreak="0">
    <w:nsid w:val="7DF628A7"/>
    <w:multiLevelType w:val="hybridMultilevel"/>
    <w:tmpl w:val="7DF628A7"/>
    <w:lvl w:ilvl="0" w:tplc="7382C27C">
      <w:start w:val="1"/>
      <w:numFmt w:val="bullet"/>
      <w:lvlText w:val=""/>
      <w:lvlJc w:val="left"/>
      <w:pPr>
        <w:tabs>
          <w:tab w:val="num" w:pos="720"/>
        </w:tabs>
        <w:ind w:left="720" w:hanging="360"/>
      </w:pPr>
      <w:rPr>
        <w:rFonts w:ascii="Symbol" w:hAnsi="Symbol"/>
      </w:rPr>
    </w:lvl>
    <w:lvl w:ilvl="1" w:tplc="9620C448">
      <w:start w:val="1"/>
      <w:numFmt w:val="bullet"/>
      <w:lvlText w:val="o"/>
      <w:lvlJc w:val="left"/>
      <w:pPr>
        <w:tabs>
          <w:tab w:val="num" w:pos="1440"/>
        </w:tabs>
        <w:ind w:left="1440" w:hanging="360"/>
      </w:pPr>
      <w:rPr>
        <w:rFonts w:ascii="Courier New" w:hAnsi="Courier New"/>
      </w:rPr>
    </w:lvl>
    <w:lvl w:ilvl="2" w:tplc="814A8B7E">
      <w:start w:val="1"/>
      <w:numFmt w:val="bullet"/>
      <w:lvlText w:val=""/>
      <w:lvlJc w:val="left"/>
      <w:pPr>
        <w:tabs>
          <w:tab w:val="num" w:pos="2160"/>
        </w:tabs>
        <w:ind w:left="2160" w:hanging="360"/>
      </w:pPr>
      <w:rPr>
        <w:rFonts w:ascii="Wingdings" w:hAnsi="Wingdings"/>
      </w:rPr>
    </w:lvl>
    <w:lvl w:ilvl="3" w:tplc="CEEA6658">
      <w:start w:val="1"/>
      <w:numFmt w:val="bullet"/>
      <w:lvlText w:val=""/>
      <w:lvlJc w:val="left"/>
      <w:pPr>
        <w:tabs>
          <w:tab w:val="num" w:pos="2880"/>
        </w:tabs>
        <w:ind w:left="2880" w:hanging="360"/>
      </w:pPr>
      <w:rPr>
        <w:rFonts w:ascii="Symbol" w:hAnsi="Symbol"/>
      </w:rPr>
    </w:lvl>
    <w:lvl w:ilvl="4" w:tplc="AF98F390">
      <w:start w:val="1"/>
      <w:numFmt w:val="bullet"/>
      <w:lvlText w:val="o"/>
      <w:lvlJc w:val="left"/>
      <w:pPr>
        <w:tabs>
          <w:tab w:val="num" w:pos="3600"/>
        </w:tabs>
        <w:ind w:left="3600" w:hanging="360"/>
      </w:pPr>
      <w:rPr>
        <w:rFonts w:ascii="Courier New" w:hAnsi="Courier New"/>
      </w:rPr>
    </w:lvl>
    <w:lvl w:ilvl="5" w:tplc="69681C38">
      <w:start w:val="1"/>
      <w:numFmt w:val="bullet"/>
      <w:lvlText w:val=""/>
      <w:lvlJc w:val="left"/>
      <w:pPr>
        <w:tabs>
          <w:tab w:val="num" w:pos="4320"/>
        </w:tabs>
        <w:ind w:left="4320" w:hanging="360"/>
      </w:pPr>
      <w:rPr>
        <w:rFonts w:ascii="Wingdings" w:hAnsi="Wingdings"/>
      </w:rPr>
    </w:lvl>
    <w:lvl w:ilvl="6" w:tplc="F698C94C">
      <w:start w:val="1"/>
      <w:numFmt w:val="bullet"/>
      <w:lvlText w:val=""/>
      <w:lvlJc w:val="left"/>
      <w:pPr>
        <w:tabs>
          <w:tab w:val="num" w:pos="5040"/>
        </w:tabs>
        <w:ind w:left="5040" w:hanging="360"/>
      </w:pPr>
      <w:rPr>
        <w:rFonts w:ascii="Symbol" w:hAnsi="Symbol"/>
      </w:rPr>
    </w:lvl>
    <w:lvl w:ilvl="7" w:tplc="0E4E4A6E">
      <w:start w:val="1"/>
      <w:numFmt w:val="bullet"/>
      <w:lvlText w:val="o"/>
      <w:lvlJc w:val="left"/>
      <w:pPr>
        <w:tabs>
          <w:tab w:val="num" w:pos="5760"/>
        </w:tabs>
        <w:ind w:left="5760" w:hanging="360"/>
      </w:pPr>
      <w:rPr>
        <w:rFonts w:ascii="Courier New" w:hAnsi="Courier New"/>
      </w:rPr>
    </w:lvl>
    <w:lvl w:ilvl="8" w:tplc="E01AD4FE">
      <w:start w:val="1"/>
      <w:numFmt w:val="bullet"/>
      <w:lvlText w:val=""/>
      <w:lvlJc w:val="left"/>
      <w:pPr>
        <w:tabs>
          <w:tab w:val="num" w:pos="6480"/>
        </w:tabs>
        <w:ind w:left="6480" w:hanging="360"/>
      </w:pPr>
      <w:rPr>
        <w:rFonts w:ascii="Wingdings" w:hAnsi="Wingdings"/>
      </w:rPr>
    </w:lvl>
  </w:abstractNum>
  <w:abstractNum w:abstractNumId="209" w15:restartNumberingAfterBreak="0">
    <w:nsid w:val="7DF628A8"/>
    <w:multiLevelType w:val="hybridMultilevel"/>
    <w:tmpl w:val="7DF628A8"/>
    <w:lvl w:ilvl="0" w:tplc="CC3C9B56">
      <w:start w:val="1"/>
      <w:numFmt w:val="bullet"/>
      <w:lvlText w:val=""/>
      <w:lvlJc w:val="left"/>
      <w:pPr>
        <w:tabs>
          <w:tab w:val="num" w:pos="720"/>
        </w:tabs>
        <w:ind w:left="720" w:hanging="360"/>
      </w:pPr>
      <w:rPr>
        <w:rFonts w:ascii="Symbol" w:hAnsi="Symbol"/>
      </w:rPr>
    </w:lvl>
    <w:lvl w:ilvl="1" w:tplc="BC9C3992">
      <w:start w:val="1"/>
      <w:numFmt w:val="bullet"/>
      <w:lvlText w:val="o"/>
      <w:lvlJc w:val="left"/>
      <w:pPr>
        <w:tabs>
          <w:tab w:val="num" w:pos="1440"/>
        </w:tabs>
        <w:ind w:left="1440" w:hanging="360"/>
      </w:pPr>
      <w:rPr>
        <w:rFonts w:ascii="Courier New" w:hAnsi="Courier New"/>
      </w:rPr>
    </w:lvl>
    <w:lvl w:ilvl="2" w:tplc="0B6A51A4">
      <w:start w:val="1"/>
      <w:numFmt w:val="bullet"/>
      <w:lvlText w:val=""/>
      <w:lvlJc w:val="left"/>
      <w:pPr>
        <w:tabs>
          <w:tab w:val="num" w:pos="2160"/>
        </w:tabs>
        <w:ind w:left="2160" w:hanging="360"/>
      </w:pPr>
      <w:rPr>
        <w:rFonts w:ascii="Wingdings" w:hAnsi="Wingdings"/>
      </w:rPr>
    </w:lvl>
    <w:lvl w:ilvl="3" w:tplc="8130AD86">
      <w:start w:val="1"/>
      <w:numFmt w:val="bullet"/>
      <w:lvlText w:val=""/>
      <w:lvlJc w:val="left"/>
      <w:pPr>
        <w:tabs>
          <w:tab w:val="num" w:pos="2880"/>
        </w:tabs>
        <w:ind w:left="2880" w:hanging="360"/>
      </w:pPr>
      <w:rPr>
        <w:rFonts w:ascii="Symbol" w:hAnsi="Symbol"/>
      </w:rPr>
    </w:lvl>
    <w:lvl w:ilvl="4" w:tplc="583E95FA">
      <w:start w:val="1"/>
      <w:numFmt w:val="bullet"/>
      <w:lvlText w:val="o"/>
      <w:lvlJc w:val="left"/>
      <w:pPr>
        <w:tabs>
          <w:tab w:val="num" w:pos="3600"/>
        </w:tabs>
        <w:ind w:left="3600" w:hanging="360"/>
      </w:pPr>
      <w:rPr>
        <w:rFonts w:ascii="Courier New" w:hAnsi="Courier New"/>
      </w:rPr>
    </w:lvl>
    <w:lvl w:ilvl="5" w:tplc="12824558">
      <w:start w:val="1"/>
      <w:numFmt w:val="bullet"/>
      <w:lvlText w:val=""/>
      <w:lvlJc w:val="left"/>
      <w:pPr>
        <w:tabs>
          <w:tab w:val="num" w:pos="4320"/>
        </w:tabs>
        <w:ind w:left="4320" w:hanging="360"/>
      </w:pPr>
      <w:rPr>
        <w:rFonts w:ascii="Wingdings" w:hAnsi="Wingdings"/>
      </w:rPr>
    </w:lvl>
    <w:lvl w:ilvl="6" w:tplc="A6FCA278">
      <w:start w:val="1"/>
      <w:numFmt w:val="bullet"/>
      <w:lvlText w:val=""/>
      <w:lvlJc w:val="left"/>
      <w:pPr>
        <w:tabs>
          <w:tab w:val="num" w:pos="5040"/>
        </w:tabs>
        <w:ind w:left="5040" w:hanging="360"/>
      </w:pPr>
      <w:rPr>
        <w:rFonts w:ascii="Symbol" w:hAnsi="Symbol"/>
      </w:rPr>
    </w:lvl>
    <w:lvl w:ilvl="7" w:tplc="81DEC1EA">
      <w:start w:val="1"/>
      <w:numFmt w:val="bullet"/>
      <w:lvlText w:val="o"/>
      <w:lvlJc w:val="left"/>
      <w:pPr>
        <w:tabs>
          <w:tab w:val="num" w:pos="5760"/>
        </w:tabs>
        <w:ind w:left="5760" w:hanging="360"/>
      </w:pPr>
      <w:rPr>
        <w:rFonts w:ascii="Courier New" w:hAnsi="Courier New"/>
      </w:rPr>
    </w:lvl>
    <w:lvl w:ilvl="8" w:tplc="B62659AC">
      <w:start w:val="1"/>
      <w:numFmt w:val="bullet"/>
      <w:lvlText w:val=""/>
      <w:lvlJc w:val="left"/>
      <w:pPr>
        <w:tabs>
          <w:tab w:val="num" w:pos="6480"/>
        </w:tabs>
        <w:ind w:left="6480" w:hanging="360"/>
      </w:pPr>
      <w:rPr>
        <w:rFonts w:ascii="Wingdings" w:hAnsi="Wingdings"/>
      </w:rPr>
    </w:lvl>
  </w:abstractNum>
  <w:abstractNum w:abstractNumId="210" w15:restartNumberingAfterBreak="0">
    <w:nsid w:val="7DF628A9"/>
    <w:multiLevelType w:val="hybridMultilevel"/>
    <w:tmpl w:val="7DF628A9"/>
    <w:lvl w:ilvl="0" w:tplc="1CFC3CDA">
      <w:start w:val="1"/>
      <w:numFmt w:val="bullet"/>
      <w:lvlText w:val=""/>
      <w:lvlJc w:val="left"/>
      <w:pPr>
        <w:tabs>
          <w:tab w:val="num" w:pos="720"/>
        </w:tabs>
        <w:ind w:left="720" w:hanging="360"/>
      </w:pPr>
      <w:rPr>
        <w:rFonts w:ascii="Symbol" w:hAnsi="Symbol"/>
      </w:rPr>
    </w:lvl>
    <w:lvl w:ilvl="1" w:tplc="FD0087B8">
      <w:start w:val="1"/>
      <w:numFmt w:val="bullet"/>
      <w:lvlText w:val="o"/>
      <w:lvlJc w:val="left"/>
      <w:pPr>
        <w:tabs>
          <w:tab w:val="num" w:pos="1440"/>
        </w:tabs>
        <w:ind w:left="1440" w:hanging="360"/>
      </w:pPr>
      <w:rPr>
        <w:rFonts w:ascii="Courier New" w:hAnsi="Courier New"/>
      </w:rPr>
    </w:lvl>
    <w:lvl w:ilvl="2" w:tplc="22FA2FBC">
      <w:start w:val="1"/>
      <w:numFmt w:val="bullet"/>
      <w:lvlText w:val=""/>
      <w:lvlJc w:val="left"/>
      <w:pPr>
        <w:tabs>
          <w:tab w:val="num" w:pos="2160"/>
        </w:tabs>
        <w:ind w:left="2160" w:hanging="360"/>
      </w:pPr>
      <w:rPr>
        <w:rFonts w:ascii="Wingdings" w:hAnsi="Wingdings"/>
      </w:rPr>
    </w:lvl>
    <w:lvl w:ilvl="3" w:tplc="9DC2899C">
      <w:start w:val="1"/>
      <w:numFmt w:val="bullet"/>
      <w:lvlText w:val=""/>
      <w:lvlJc w:val="left"/>
      <w:pPr>
        <w:tabs>
          <w:tab w:val="num" w:pos="2880"/>
        </w:tabs>
        <w:ind w:left="2880" w:hanging="360"/>
      </w:pPr>
      <w:rPr>
        <w:rFonts w:ascii="Symbol" w:hAnsi="Symbol"/>
      </w:rPr>
    </w:lvl>
    <w:lvl w:ilvl="4" w:tplc="8A9C0CD6">
      <w:start w:val="1"/>
      <w:numFmt w:val="bullet"/>
      <w:lvlText w:val="o"/>
      <w:lvlJc w:val="left"/>
      <w:pPr>
        <w:tabs>
          <w:tab w:val="num" w:pos="3600"/>
        </w:tabs>
        <w:ind w:left="3600" w:hanging="360"/>
      </w:pPr>
      <w:rPr>
        <w:rFonts w:ascii="Courier New" w:hAnsi="Courier New"/>
      </w:rPr>
    </w:lvl>
    <w:lvl w:ilvl="5" w:tplc="E756782C">
      <w:start w:val="1"/>
      <w:numFmt w:val="bullet"/>
      <w:lvlText w:val=""/>
      <w:lvlJc w:val="left"/>
      <w:pPr>
        <w:tabs>
          <w:tab w:val="num" w:pos="4320"/>
        </w:tabs>
        <w:ind w:left="4320" w:hanging="360"/>
      </w:pPr>
      <w:rPr>
        <w:rFonts w:ascii="Wingdings" w:hAnsi="Wingdings"/>
      </w:rPr>
    </w:lvl>
    <w:lvl w:ilvl="6" w:tplc="D03AE9BE">
      <w:start w:val="1"/>
      <w:numFmt w:val="bullet"/>
      <w:lvlText w:val=""/>
      <w:lvlJc w:val="left"/>
      <w:pPr>
        <w:tabs>
          <w:tab w:val="num" w:pos="5040"/>
        </w:tabs>
        <w:ind w:left="5040" w:hanging="360"/>
      </w:pPr>
      <w:rPr>
        <w:rFonts w:ascii="Symbol" w:hAnsi="Symbol"/>
      </w:rPr>
    </w:lvl>
    <w:lvl w:ilvl="7" w:tplc="D3B454CE">
      <w:start w:val="1"/>
      <w:numFmt w:val="bullet"/>
      <w:lvlText w:val="o"/>
      <w:lvlJc w:val="left"/>
      <w:pPr>
        <w:tabs>
          <w:tab w:val="num" w:pos="5760"/>
        </w:tabs>
        <w:ind w:left="5760" w:hanging="360"/>
      </w:pPr>
      <w:rPr>
        <w:rFonts w:ascii="Courier New" w:hAnsi="Courier New"/>
      </w:rPr>
    </w:lvl>
    <w:lvl w:ilvl="8" w:tplc="E70AFDD4">
      <w:start w:val="1"/>
      <w:numFmt w:val="bullet"/>
      <w:lvlText w:val=""/>
      <w:lvlJc w:val="left"/>
      <w:pPr>
        <w:tabs>
          <w:tab w:val="num" w:pos="6480"/>
        </w:tabs>
        <w:ind w:left="6480" w:hanging="360"/>
      </w:pPr>
      <w:rPr>
        <w:rFonts w:ascii="Wingdings" w:hAnsi="Wingdings"/>
      </w:rPr>
    </w:lvl>
  </w:abstractNum>
  <w:abstractNum w:abstractNumId="211" w15:restartNumberingAfterBreak="0">
    <w:nsid w:val="7DF628AA"/>
    <w:multiLevelType w:val="hybridMultilevel"/>
    <w:tmpl w:val="7DF628AA"/>
    <w:lvl w:ilvl="0" w:tplc="7FDEC514">
      <w:start w:val="1"/>
      <w:numFmt w:val="bullet"/>
      <w:lvlText w:val=""/>
      <w:lvlJc w:val="left"/>
      <w:pPr>
        <w:tabs>
          <w:tab w:val="num" w:pos="720"/>
        </w:tabs>
        <w:ind w:left="720" w:hanging="360"/>
      </w:pPr>
      <w:rPr>
        <w:rFonts w:ascii="Symbol" w:hAnsi="Symbol"/>
      </w:rPr>
    </w:lvl>
    <w:lvl w:ilvl="1" w:tplc="2F78982A">
      <w:start w:val="1"/>
      <w:numFmt w:val="bullet"/>
      <w:lvlText w:val="o"/>
      <w:lvlJc w:val="left"/>
      <w:pPr>
        <w:tabs>
          <w:tab w:val="num" w:pos="1440"/>
        </w:tabs>
        <w:ind w:left="1440" w:hanging="360"/>
      </w:pPr>
      <w:rPr>
        <w:rFonts w:ascii="Courier New" w:hAnsi="Courier New"/>
      </w:rPr>
    </w:lvl>
    <w:lvl w:ilvl="2" w:tplc="098A5186">
      <w:start w:val="1"/>
      <w:numFmt w:val="bullet"/>
      <w:lvlText w:val=""/>
      <w:lvlJc w:val="left"/>
      <w:pPr>
        <w:tabs>
          <w:tab w:val="num" w:pos="2160"/>
        </w:tabs>
        <w:ind w:left="2160" w:hanging="360"/>
      </w:pPr>
      <w:rPr>
        <w:rFonts w:ascii="Wingdings" w:hAnsi="Wingdings"/>
      </w:rPr>
    </w:lvl>
    <w:lvl w:ilvl="3" w:tplc="ECD42740">
      <w:start w:val="1"/>
      <w:numFmt w:val="bullet"/>
      <w:lvlText w:val=""/>
      <w:lvlJc w:val="left"/>
      <w:pPr>
        <w:tabs>
          <w:tab w:val="num" w:pos="2880"/>
        </w:tabs>
        <w:ind w:left="2880" w:hanging="360"/>
      </w:pPr>
      <w:rPr>
        <w:rFonts w:ascii="Symbol" w:hAnsi="Symbol"/>
      </w:rPr>
    </w:lvl>
    <w:lvl w:ilvl="4" w:tplc="083EA59A">
      <w:start w:val="1"/>
      <w:numFmt w:val="bullet"/>
      <w:lvlText w:val="o"/>
      <w:lvlJc w:val="left"/>
      <w:pPr>
        <w:tabs>
          <w:tab w:val="num" w:pos="3600"/>
        </w:tabs>
        <w:ind w:left="3600" w:hanging="360"/>
      </w:pPr>
      <w:rPr>
        <w:rFonts w:ascii="Courier New" w:hAnsi="Courier New"/>
      </w:rPr>
    </w:lvl>
    <w:lvl w:ilvl="5" w:tplc="79B20C52">
      <w:start w:val="1"/>
      <w:numFmt w:val="bullet"/>
      <w:lvlText w:val=""/>
      <w:lvlJc w:val="left"/>
      <w:pPr>
        <w:tabs>
          <w:tab w:val="num" w:pos="4320"/>
        </w:tabs>
        <w:ind w:left="4320" w:hanging="360"/>
      </w:pPr>
      <w:rPr>
        <w:rFonts w:ascii="Wingdings" w:hAnsi="Wingdings"/>
      </w:rPr>
    </w:lvl>
    <w:lvl w:ilvl="6" w:tplc="0F9C2116">
      <w:start w:val="1"/>
      <w:numFmt w:val="bullet"/>
      <w:lvlText w:val=""/>
      <w:lvlJc w:val="left"/>
      <w:pPr>
        <w:tabs>
          <w:tab w:val="num" w:pos="5040"/>
        </w:tabs>
        <w:ind w:left="5040" w:hanging="360"/>
      </w:pPr>
      <w:rPr>
        <w:rFonts w:ascii="Symbol" w:hAnsi="Symbol"/>
      </w:rPr>
    </w:lvl>
    <w:lvl w:ilvl="7" w:tplc="B894A17C">
      <w:start w:val="1"/>
      <w:numFmt w:val="bullet"/>
      <w:lvlText w:val="o"/>
      <w:lvlJc w:val="left"/>
      <w:pPr>
        <w:tabs>
          <w:tab w:val="num" w:pos="5760"/>
        </w:tabs>
        <w:ind w:left="5760" w:hanging="360"/>
      </w:pPr>
      <w:rPr>
        <w:rFonts w:ascii="Courier New" w:hAnsi="Courier New"/>
      </w:rPr>
    </w:lvl>
    <w:lvl w:ilvl="8" w:tplc="9148FF74">
      <w:start w:val="1"/>
      <w:numFmt w:val="bullet"/>
      <w:lvlText w:val=""/>
      <w:lvlJc w:val="left"/>
      <w:pPr>
        <w:tabs>
          <w:tab w:val="num" w:pos="6480"/>
        </w:tabs>
        <w:ind w:left="6480" w:hanging="360"/>
      </w:pPr>
      <w:rPr>
        <w:rFonts w:ascii="Wingdings" w:hAnsi="Wingdings"/>
      </w:rPr>
    </w:lvl>
  </w:abstractNum>
  <w:abstractNum w:abstractNumId="212" w15:restartNumberingAfterBreak="0">
    <w:nsid w:val="7DF628AB"/>
    <w:multiLevelType w:val="hybridMultilevel"/>
    <w:tmpl w:val="7DF628AB"/>
    <w:lvl w:ilvl="0" w:tplc="3326C1AE">
      <w:start w:val="1"/>
      <w:numFmt w:val="bullet"/>
      <w:lvlText w:val=""/>
      <w:lvlJc w:val="left"/>
      <w:pPr>
        <w:tabs>
          <w:tab w:val="num" w:pos="720"/>
        </w:tabs>
        <w:ind w:left="720" w:hanging="360"/>
      </w:pPr>
      <w:rPr>
        <w:rFonts w:ascii="Symbol" w:hAnsi="Symbol"/>
      </w:rPr>
    </w:lvl>
    <w:lvl w:ilvl="1" w:tplc="AE08F1C8">
      <w:start w:val="1"/>
      <w:numFmt w:val="bullet"/>
      <w:lvlText w:val="o"/>
      <w:lvlJc w:val="left"/>
      <w:pPr>
        <w:tabs>
          <w:tab w:val="num" w:pos="1440"/>
        </w:tabs>
        <w:ind w:left="1440" w:hanging="360"/>
      </w:pPr>
      <w:rPr>
        <w:rFonts w:ascii="Courier New" w:hAnsi="Courier New"/>
      </w:rPr>
    </w:lvl>
    <w:lvl w:ilvl="2" w:tplc="4126A6CA">
      <w:start w:val="1"/>
      <w:numFmt w:val="bullet"/>
      <w:lvlText w:val=""/>
      <w:lvlJc w:val="left"/>
      <w:pPr>
        <w:tabs>
          <w:tab w:val="num" w:pos="2160"/>
        </w:tabs>
        <w:ind w:left="2160" w:hanging="360"/>
      </w:pPr>
      <w:rPr>
        <w:rFonts w:ascii="Wingdings" w:hAnsi="Wingdings"/>
      </w:rPr>
    </w:lvl>
    <w:lvl w:ilvl="3" w:tplc="42D09492">
      <w:start w:val="1"/>
      <w:numFmt w:val="bullet"/>
      <w:lvlText w:val=""/>
      <w:lvlJc w:val="left"/>
      <w:pPr>
        <w:tabs>
          <w:tab w:val="num" w:pos="2880"/>
        </w:tabs>
        <w:ind w:left="2880" w:hanging="360"/>
      </w:pPr>
      <w:rPr>
        <w:rFonts w:ascii="Symbol" w:hAnsi="Symbol"/>
      </w:rPr>
    </w:lvl>
    <w:lvl w:ilvl="4" w:tplc="14B6E046">
      <w:start w:val="1"/>
      <w:numFmt w:val="bullet"/>
      <w:lvlText w:val="o"/>
      <w:lvlJc w:val="left"/>
      <w:pPr>
        <w:tabs>
          <w:tab w:val="num" w:pos="3600"/>
        </w:tabs>
        <w:ind w:left="3600" w:hanging="360"/>
      </w:pPr>
      <w:rPr>
        <w:rFonts w:ascii="Courier New" w:hAnsi="Courier New"/>
      </w:rPr>
    </w:lvl>
    <w:lvl w:ilvl="5" w:tplc="5920B992">
      <w:start w:val="1"/>
      <w:numFmt w:val="bullet"/>
      <w:lvlText w:val=""/>
      <w:lvlJc w:val="left"/>
      <w:pPr>
        <w:tabs>
          <w:tab w:val="num" w:pos="4320"/>
        </w:tabs>
        <w:ind w:left="4320" w:hanging="360"/>
      </w:pPr>
      <w:rPr>
        <w:rFonts w:ascii="Wingdings" w:hAnsi="Wingdings"/>
      </w:rPr>
    </w:lvl>
    <w:lvl w:ilvl="6" w:tplc="8D3CD4E6">
      <w:start w:val="1"/>
      <w:numFmt w:val="bullet"/>
      <w:lvlText w:val=""/>
      <w:lvlJc w:val="left"/>
      <w:pPr>
        <w:tabs>
          <w:tab w:val="num" w:pos="5040"/>
        </w:tabs>
        <w:ind w:left="5040" w:hanging="360"/>
      </w:pPr>
      <w:rPr>
        <w:rFonts w:ascii="Symbol" w:hAnsi="Symbol"/>
      </w:rPr>
    </w:lvl>
    <w:lvl w:ilvl="7" w:tplc="1D76B9C4">
      <w:start w:val="1"/>
      <w:numFmt w:val="bullet"/>
      <w:lvlText w:val="o"/>
      <w:lvlJc w:val="left"/>
      <w:pPr>
        <w:tabs>
          <w:tab w:val="num" w:pos="5760"/>
        </w:tabs>
        <w:ind w:left="5760" w:hanging="360"/>
      </w:pPr>
      <w:rPr>
        <w:rFonts w:ascii="Courier New" w:hAnsi="Courier New"/>
      </w:rPr>
    </w:lvl>
    <w:lvl w:ilvl="8" w:tplc="05A2817A">
      <w:start w:val="1"/>
      <w:numFmt w:val="bullet"/>
      <w:lvlText w:val=""/>
      <w:lvlJc w:val="left"/>
      <w:pPr>
        <w:tabs>
          <w:tab w:val="num" w:pos="6480"/>
        </w:tabs>
        <w:ind w:left="6480" w:hanging="360"/>
      </w:pPr>
      <w:rPr>
        <w:rFonts w:ascii="Wingdings" w:hAnsi="Wingdings"/>
      </w:rPr>
    </w:lvl>
  </w:abstractNum>
  <w:num w:numId="1" w16cid:durableId="451024802">
    <w:abstractNumId w:val="0"/>
  </w:num>
  <w:num w:numId="2" w16cid:durableId="1262491423">
    <w:abstractNumId w:val="1"/>
  </w:num>
  <w:num w:numId="3" w16cid:durableId="1581331253">
    <w:abstractNumId w:val="3"/>
  </w:num>
  <w:num w:numId="4" w16cid:durableId="521091517">
    <w:abstractNumId w:val="4"/>
  </w:num>
  <w:num w:numId="5" w16cid:durableId="365065394">
    <w:abstractNumId w:val="5"/>
  </w:num>
  <w:num w:numId="6" w16cid:durableId="1962030742">
    <w:abstractNumId w:val="6"/>
  </w:num>
  <w:num w:numId="7" w16cid:durableId="1810396553">
    <w:abstractNumId w:val="7"/>
  </w:num>
  <w:num w:numId="8" w16cid:durableId="588660641">
    <w:abstractNumId w:val="8"/>
  </w:num>
  <w:num w:numId="9" w16cid:durableId="16927138">
    <w:abstractNumId w:val="9"/>
  </w:num>
  <w:num w:numId="10" w16cid:durableId="1878425142">
    <w:abstractNumId w:val="10"/>
  </w:num>
  <w:num w:numId="11" w16cid:durableId="2141917440">
    <w:abstractNumId w:val="11"/>
  </w:num>
  <w:num w:numId="12" w16cid:durableId="670451037">
    <w:abstractNumId w:val="12"/>
  </w:num>
  <w:num w:numId="13" w16cid:durableId="2060156533">
    <w:abstractNumId w:val="13"/>
  </w:num>
  <w:num w:numId="14" w16cid:durableId="1795295755">
    <w:abstractNumId w:val="14"/>
  </w:num>
  <w:num w:numId="15" w16cid:durableId="362445849">
    <w:abstractNumId w:val="15"/>
  </w:num>
  <w:num w:numId="16" w16cid:durableId="1585383189">
    <w:abstractNumId w:val="16"/>
  </w:num>
  <w:num w:numId="17" w16cid:durableId="519321320">
    <w:abstractNumId w:val="17"/>
  </w:num>
  <w:num w:numId="18" w16cid:durableId="1773210617">
    <w:abstractNumId w:val="18"/>
  </w:num>
  <w:num w:numId="19" w16cid:durableId="498236247">
    <w:abstractNumId w:val="19"/>
  </w:num>
  <w:num w:numId="20" w16cid:durableId="2052724343">
    <w:abstractNumId w:val="20"/>
  </w:num>
  <w:num w:numId="21" w16cid:durableId="571238495">
    <w:abstractNumId w:val="21"/>
  </w:num>
  <w:num w:numId="22" w16cid:durableId="352341563">
    <w:abstractNumId w:val="22"/>
  </w:num>
  <w:num w:numId="23" w16cid:durableId="1787698115">
    <w:abstractNumId w:val="23"/>
  </w:num>
  <w:num w:numId="24" w16cid:durableId="260266173">
    <w:abstractNumId w:val="24"/>
  </w:num>
  <w:num w:numId="25" w16cid:durableId="1179999541">
    <w:abstractNumId w:val="25"/>
  </w:num>
  <w:num w:numId="26" w16cid:durableId="2089617062">
    <w:abstractNumId w:val="26"/>
  </w:num>
  <w:num w:numId="27" w16cid:durableId="779105313">
    <w:abstractNumId w:val="27"/>
  </w:num>
  <w:num w:numId="28" w16cid:durableId="1002778929">
    <w:abstractNumId w:val="28"/>
  </w:num>
  <w:num w:numId="29" w16cid:durableId="1705058844">
    <w:abstractNumId w:val="29"/>
  </w:num>
  <w:num w:numId="30" w16cid:durableId="235358342">
    <w:abstractNumId w:val="30"/>
  </w:num>
  <w:num w:numId="31" w16cid:durableId="595094527">
    <w:abstractNumId w:val="31"/>
  </w:num>
  <w:num w:numId="32" w16cid:durableId="1637490430">
    <w:abstractNumId w:val="32"/>
  </w:num>
  <w:num w:numId="33" w16cid:durableId="1263564176">
    <w:abstractNumId w:val="33"/>
  </w:num>
  <w:num w:numId="34" w16cid:durableId="809716059">
    <w:abstractNumId w:val="34"/>
  </w:num>
  <w:num w:numId="35" w16cid:durableId="1416364071">
    <w:abstractNumId w:val="35"/>
  </w:num>
  <w:num w:numId="36" w16cid:durableId="132329130">
    <w:abstractNumId w:val="36"/>
  </w:num>
  <w:num w:numId="37" w16cid:durableId="194124339">
    <w:abstractNumId w:val="37"/>
  </w:num>
  <w:num w:numId="38" w16cid:durableId="1435401786">
    <w:abstractNumId w:val="38"/>
  </w:num>
  <w:num w:numId="39" w16cid:durableId="1345864826">
    <w:abstractNumId w:val="39"/>
  </w:num>
  <w:num w:numId="40" w16cid:durableId="634875564">
    <w:abstractNumId w:val="40"/>
  </w:num>
  <w:num w:numId="41" w16cid:durableId="1565676851">
    <w:abstractNumId w:val="41"/>
  </w:num>
  <w:num w:numId="42" w16cid:durableId="383409167">
    <w:abstractNumId w:val="42"/>
  </w:num>
  <w:num w:numId="43" w16cid:durableId="958070970">
    <w:abstractNumId w:val="43"/>
  </w:num>
  <w:num w:numId="44" w16cid:durableId="1521243227">
    <w:abstractNumId w:val="44"/>
  </w:num>
  <w:num w:numId="45" w16cid:durableId="556429516">
    <w:abstractNumId w:val="45"/>
  </w:num>
  <w:num w:numId="46" w16cid:durableId="1230917312">
    <w:abstractNumId w:val="46"/>
  </w:num>
  <w:num w:numId="47" w16cid:durableId="1718620875">
    <w:abstractNumId w:val="47"/>
  </w:num>
  <w:num w:numId="48" w16cid:durableId="919220705">
    <w:abstractNumId w:val="48"/>
  </w:num>
  <w:num w:numId="49" w16cid:durableId="716321946">
    <w:abstractNumId w:val="49"/>
  </w:num>
  <w:num w:numId="50" w16cid:durableId="1088380505">
    <w:abstractNumId w:val="50"/>
  </w:num>
  <w:num w:numId="51" w16cid:durableId="1857500809">
    <w:abstractNumId w:val="51"/>
  </w:num>
  <w:num w:numId="52" w16cid:durableId="1108624271">
    <w:abstractNumId w:val="52"/>
  </w:num>
  <w:num w:numId="53" w16cid:durableId="1589263722">
    <w:abstractNumId w:val="53"/>
  </w:num>
  <w:num w:numId="54" w16cid:durableId="1465807519">
    <w:abstractNumId w:val="54"/>
  </w:num>
  <w:num w:numId="55" w16cid:durableId="1935895700">
    <w:abstractNumId w:val="55"/>
  </w:num>
  <w:num w:numId="56" w16cid:durableId="1249189457">
    <w:abstractNumId w:val="56"/>
  </w:num>
  <w:num w:numId="57" w16cid:durableId="1154907120">
    <w:abstractNumId w:val="57"/>
  </w:num>
  <w:num w:numId="58" w16cid:durableId="497622096">
    <w:abstractNumId w:val="58"/>
  </w:num>
  <w:num w:numId="59" w16cid:durableId="1395006430">
    <w:abstractNumId w:val="59"/>
  </w:num>
  <w:num w:numId="60" w16cid:durableId="1942956456">
    <w:abstractNumId w:val="60"/>
  </w:num>
  <w:num w:numId="61" w16cid:durableId="1373262543">
    <w:abstractNumId w:val="61"/>
  </w:num>
  <w:num w:numId="62" w16cid:durableId="1478645041">
    <w:abstractNumId w:val="62"/>
  </w:num>
  <w:num w:numId="63" w16cid:durableId="1194536115">
    <w:abstractNumId w:val="63"/>
  </w:num>
  <w:num w:numId="64" w16cid:durableId="503403579">
    <w:abstractNumId w:val="64"/>
  </w:num>
  <w:num w:numId="65" w16cid:durableId="1008871468">
    <w:abstractNumId w:val="65"/>
  </w:num>
  <w:num w:numId="66" w16cid:durableId="196550924">
    <w:abstractNumId w:val="66"/>
  </w:num>
  <w:num w:numId="67" w16cid:durableId="1551769026">
    <w:abstractNumId w:val="67"/>
  </w:num>
  <w:num w:numId="68" w16cid:durableId="480736199">
    <w:abstractNumId w:val="68"/>
  </w:num>
  <w:num w:numId="69" w16cid:durableId="662317959">
    <w:abstractNumId w:val="69"/>
  </w:num>
  <w:num w:numId="70" w16cid:durableId="1335762669">
    <w:abstractNumId w:val="70"/>
  </w:num>
  <w:num w:numId="71" w16cid:durableId="1340083538">
    <w:abstractNumId w:val="71"/>
  </w:num>
  <w:num w:numId="72" w16cid:durableId="49154587">
    <w:abstractNumId w:val="72"/>
  </w:num>
  <w:num w:numId="73" w16cid:durableId="419374109">
    <w:abstractNumId w:val="73"/>
  </w:num>
  <w:num w:numId="74" w16cid:durableId="1012340557">
    <w:abstractNumId w:val="74"/>
  </w:num>
  <w:num w:numId="75" w16cid:durableId="162403380">
    <w:abstractNumId w:val="75"/>
  </w:num>
  <w:num w:numId="76" w16cid:durableId="235481135">
    <w:abstractNumId w:val="76"/>
  </w:num>
  <w:num w:numId="77" w16cid:durableId="1163279289">
    <w:abstractNumId w:val="77"/>
  </w:num>
  <w:num w:numId="78" w16cid:durableId="1595243567">
    <w:abstractNumId w:val="78"/>
  </w:num>
  <w:num w:numId="79" w16cid:durableId="381491099">
    <w:abstractNumId w:val="79"/>
  </w:num>
  <w:num w:numId="80" w16cid:durableId="45417998">
    <w:abstractNumId w:val="80"/>
  </w:num>
  <w:num w:numId="81" w16cid:durableId="471756209">
    <w:abstractNumId w:val="81"/>
  </w:num>
  <w:num w:numId="82" w16cid:durableId="622809156">
    <w:abstractNumId w:val="82"/>
  </w:num>
  <w:num w:numId="83" w16cid:durableId="1005324106">
    <w:abstractNumId w:val="83"/>
  </w:num>
  <w:num w:numId="84" w16cid:durableId="1099327196">
    <w:abstractNumId w:val="84"/>
  </w:num>
  <w:num w:numId="85" w16cid:durableId="1045522445">
    <w:abstractNumId w:val="85"/>
  </w:num>
  <w:num w:numId="86" w16cid:durableId="1710035503">
    <w:abstractNumId w:val="86"/>
  </w:num>
  <w:num w:numId="87" w16cid:durableId="217786660">
    <w:abstractNumId w:val="87"/>
  </w:num>
  <w:num w:numId="88" w16cid:durableId="516043348">
    <w:abstractNumId w:val="88"/>
  </w:num>
  <w:num w:numId="89" w16cid:durableId="1223298933">
    <w:abstractNumId w:val="89"/>
  </w:num>
  <w:num w:numId="90" w16cid:durableId="81996901">
    <w:abstractNumId w:val="90"/>
  </w:num>
  <w:num w:numId="91" w16cid:durableId="327563290">
    <w:abstractNumId w:val="91"/>
  </w:num>
  <w:num w:numId="92" w16cid:durableId="1449009460">
    <w:abstractNumId w:val="92"/>
  </w:num>
  <w:num w:numId="93" w16cid:durableId="878664689">
    <w:abstractNumId w:val="93"/>
  </w:num>
  <w:num w:numId="94" w16cid:durableId="957376665">
    <w:abstractNumId w:val="94"/>
  </w:num>
  <w:num w:numId="95" w16cid:durableId="1545943051">
    <w:abstractNumId w:val="95"/>
  </w:num>
  <w:num w:numId="96" w16cid:durableId="1550339553">
    <w:abstractNumId w:val="96"/>
  </w:num>
  <w:num w:numId="97" w16cid:durableId="881481173">
    <w:abstractNumId w:val="97"/>
  </w:num>
  <w:num w:numId="98" w16cid:durableId="1741975833">
    <w:abstractNumId w:val="98"/>
  </w:num>
  <w:num w:numId="99" w16cid:durableId="1593054207">
    <w:abstractNumId w:val="99"/>
  </w:num>
  <w:num w:numId="100" w16cid:durableId="329450320">
    <w:abstractNumId w:val="100"/>
  </w:num>
  <w:num w:numId="101" w16cid:durableId="1692797833">
    <w:abstractNumId w:val="101"/>
  </w:num>
  <w:num w:numId="102" w16cid:durableId="30346074">
    <w:abstractNumId w:val="102"/>
  </w:num>
  <w:num w:numId="103" w16cid:durableId="371542025">
    <w:abstractNumId w:val="103"/>
  </w:num>
  <w:num w:numId="104" w16cid:durableId="735320020">
    <w:abstractNumId w:val="104"/>
  </w:num>
  <w:num w:numId="105" w16cid:durableId="587349427">
    <w:abstractNumId w:val="105"/>
  </w:num>
  <w:num w:numId="106" w16cid:durableId="1535339186">
    <w:abstractNumId w:val="106"/>
  </w:num>
  <w:num w:numId="107" w16cid:durableId="1508789704">
    <w:abstractNumId w:val="107"/>
  </w:num>
  <w:num w:numId="108" w16cid:durableId="850992243">
    <w:abstractNumId w:val="108"/>
  </w:num>
  <w:num w:numId="109" w16cid:durableId="671030773">
    <w:abstractNumId w:val="109"/>
  </w:num>
  <w:num w:numId="110" w16cid:durableId="303239591">
    <w:abstractNumId w:val="110"/>
  </w:num>
  <w:num w:numId="111" w16cid:durableId="42599525">
    <w:abstractNumId w:val="111"/>
  </w:num>
  <w:num w:numId="112" w16cid:durableId="226304338">
    <w:abstractNumId w:val="112"/>
  </w:num>
  <w:num w:numId="113" w16cid:durableId="1630355262">
    <w:abstractNumId w:val="113"/>
  </w:num>
  <w:num w:numId="114" w16cid:durableId="608582836">
    <w:abstractNumId w:val="114"/>
  </w:num>
  <w:num w:numId="115" w16cid:durableId="651369956">
    <w:abstractNumId w:val="115"/>
  </w:num>
  <w:num w:numId="116" w16cid:durableId="764771136">
    <w:abstractNumId w:val="116"/>
  </w:num>
  <w:num w:numId="117" w16cid:durableId="510799772">
    <w:abstractNumId w:val="117"/>
  </w:num>
  <w:num w:numId="118" w16cid:durableId="1748072346">
    <w:abstractNumId w:val="118"/>
  </w:num>
  <w:num w:numId="119" w16cid:durableId="763383177">
    <w:abstractNumId w:val="119"/>
  </w:num>
  <w:num w:numId="120" w16cid:durableId="877740375">
    <w:abstractNumId w:val="120"/>
  </w:num>
  <w:num w:numId="121" w16cid:durableId="2026444191">
    <w:abstractNumId w:val="121"/>
  </w:num>
  <w:num w:numId="122" w16cid:durableId="1274283442">
    <w:abstractNumId w:val="122"/>
  </w:num>
  <w:num w:numId="123" w16cid:durableId="557132249">
    <w:abstractNumId w:val="123"/>
  </w:num>
  <w:num w:numId="124" w16cid:durableId="1891308074">
    <w:abstractNumId w:val="124"/>
  </w:num>
  <w:num w:numId="125" w16cid:durableId="877740530">
    <w:abstractNumId w:val="125"/>
  </w:num>
  <w:num w:numId="126" w16cid:durableId="639579108">
    <w:abstractNumId w:val="126"/>
  </w:num>
  <w:num w:numId="127" w16cid:durableId="263150038">
    <w:abstractNumId w:val="127"/>
  </w:num>
  <w:num w:numId="128" w16cid:durableId="821385991">
    <w:abstractNumId w:val="128"/>
  </w:num>
  <w:num w:numId="129" w16cid:durableId="1527215153">
    <w:abstractNumId w:val="129"/>
  </w:num>
  <w:num w:numId="130" w16cid:durableId="1816146980">
    <w:abstractNumId w:val="130"/>
  </w:num>
  <w:num w:numId="131" w16cid:durableId="28729134">
    <w:abstractNumId w:val="131"/>
  </w:num>
  <w:num w:numId="132" w16cid:durableId="1093434243">
    <w:abstractNumId w:val="132"/>
  </w:num>
  <w:num w:numId="133" w16cid:durableId="75639216">
    <w:abstractNumId w:val="133"/>
  </w:num>
  <w:num w:numId="134" w16cid:durableId="1168669487">
    <w:abstractNumId w:val="134"/>
  </w:num>
  <w:num w:numId="135" w16cid:durableId="762645837">
    <w:abstractNumId w:val="135"/>
  </w:num>
  <w:num w:numId="136" w16cid:durableId="34700383">
    <w:abstractNumId w:val="136"/>
  </w:num>
  <w:num w:numId="137" w16cid:durableId="601569400">
    <w:abstractNumId w:val="137"/>
  </w:num>
  <w:num w:numId="138" w16cid:durableId="1601791778">
    <w:abstractNumId w:val="138"/>
  </w:num>
  <w:num w:numId="139" w16cid:durableId="1184438070">
    <w:abstractNumId w:val="139"/>
  </w:num>
  <w:num w:numId="140" w16cid:durableId="504901676">
    <w:abstractNumId w:val="140"/>
  </w:num>
  <w:num w:numId="141" w16cid:durableId="1341661584">
    <w:abstractNumId w:val="141"/>
  </w:num>
  <w:num w:numId="142" w16cid:durableId="535627320">
    <w:abstractNumId w:val="142"/>
  </w:num>
  <w:num w:numId="143" w16cid:durableId="71200808">
    <w:abstractNumId w:val="143"/>
  </w:num>
  <w:num w:numId="144" w16cid:durableId="587737566">
    <w:abstractNumId w:val="144"/>
  </w:num>
  <w:num w:numId="145" w16cid:durableId="1132553940">
    <w:abstractNumId w:val="145"/>
  </w:num>
  <w:num w:numId="146" w16cid:durableId="1685328974">
    <w:abstractNumId w:val="146"/>
  </w:num>
  <w:num w:numId="147" w16cid:durableId="1022123115">
    <w:abstractNumId w:val="147"/>
  </w:num>
  <w:num w:numId="148" w16cid:durableId="1366366415">
    <w:abstractNumId w:val="148"/>
  </w:num>
  <w:num w:numId="149" w16cid:durableId="539166509">
    <w:abstractNumId w:val="149"/>
  </w:num>
  <w:num w:numId="150" w16cid:durableId="1330131262">
    <w:abstractNumId w:val="150"/>
  </w:num>
  <w:num w:numId="151" w16cid:durableId="1708409510">
    <w:abstractNumId w:val="151"/>
  </w:num>
  <w:num w:numId="152" w16cid:durableId="47651486">
    <w:abstractNumId w:val="152"/>
  </w:num>
  <w:num w:numId="153" w16cid:durableId="1810244241">
    <w:abstractNumId w:val="153"/>
  </w:num>
  <w:num w:numId="154" w16cid:durableId="1935286411">
    <w:abstractNumId w:val="154"/>
  </w:num>
  <w:num w:numId="155" w16cid:durableId="648901929">
    <w:abstractNumId w:val="155"/>
  </w:num>
  <w:num w:numId="156" w16cid:durableId="1617101870">
    <w:abstractNumId w:val="156"/>
  </w:num>
  <w:num w:numId="157" w16cid:durableId="515926950">
    <w:abstractNumId w:val="157"/>
  </w:num>
  <w:num w:numId="158" w16cid:durableId="557203873">
    <w:abstractNumId w:val="158"/>
  </w:num>
  <w:num w:numId="159" w16cid:durableId="1142119265">
    <w:abstractNumId w:val="159"/>
  </w:num>
  <w:num w:numId="160" w16cid:durableId="49769330">
    <w:abstractNumId w:val="160"/>
  </w:num>
  <w:num w:numId="161" w16cid:durableId="1944145290">
    <w:abstractNumId w:val="161"/>
  </w:num>
  <w:num w:numId="162" w16cid:durableId="1304391332">
    <w:abstractNumId w:val="162"/>
  </w:num>
  <w:num w:numId="163" w16cid:durableId="413359391">
    <w:abstractNumId w:val="163"/>
  </w:num>
  <w:num w:numId="164" w16cid:durableId="1802915524">
    <w:abstractNumId w:val="164"/>
  </w:num>
  <w:num w:numId="165" w16cid:durableId="1930961837">
    <w:abstractNumId w:val="165"/>
  </w:num>
  <w:num w:numId="166" w16cid:durableId="539127219">
    <w:abstractNumId w:val="166"/>
  </w:num>
  <w:num w:numId="167" w16cid:durableId="1036615179">
    <w:abstractNumId w:val="167"/>
  </w:num>
  <w:num w:numId="168" w16cid:durableId="1199857451">
    <w:abstractNumId w:val="168"/>
  </w:num>
  <w:num w:numId="169" w16cid:durableId="1495143545">
    <w:abstractNumId w:val="169"/>
  </w:num>
  <w:num w:numId="170" w16cid:durableId="1127700078">
    <w:abstractNumId w:val="170"/>
  </w:num>
  <w:num w:numId="171" w16cid:durableId="709695717">
    <w:abstractNumId w:val="171"/>
  </w:num>
  <w:num w:numId="172" w16cid:durableId="119492959">
    <w:abstractNumId w:val="172"/>
  </w:num>
  <w:num w:numId="173" w16cid:durableId="194541514">
    <w:abstractNumId w:val="173"/>
  </w:num>
  <w:num w:numId="174" w16cid:durableId="1378163812">
    <w:abstractNumId w:val="174"/>
  </w:num>
  <w:num w:numId="175" w16cid:durableId="238633183">
    <w:abstractNumId w:val="175"/>
  </w:num>
  <w:num w:numId="176" w16cid:durableId="369916484">
    <w:abstractNumId w:val="176"/>
  </w:num>
  <w:num w:numId="177" w16cid:durableId="665592448">
    <w:abstractNumId w:val="177"/>
  </w:num>
  <w:num w:numId="178" w16cid:durableId="481580707">
    <w:abstractNumId w:val="178"/>
  </w:num>
  <w:num w:numId="179" w16cid:durableId="697007743">
    <w:abstractNumId w:val="179"/>
  </w:num>
  <w:num w:numId="180" w16cid:durableId="1006128000">
    <w:abstractNumId w:val="180"/>
  </w:num>
  <w:num w:numId="181" w16cid:durableId="1402755757">
    <w:abstractNumId w:val="181"/>
  </w:num>
  <w:num w:numId="182" w16cid:durableId="426463676">
    <w:abstractNumId w:val="182"/>
  </w:num>
  <w:num w:numId="183" w16cid:durableId="1479611969">
    <w:abstractNumId w:val="183"/>
  </w:num>
  <w:num w:numId="184" w16cid:durableId="1198158319">
    <w:abstractNumId w:val="184"/>
  </w:num>
  <w:num w:numId="185" w16cid:durableId="1050036037">
    <w:abstractNumId w:val="185"/>
  </w:num>
  <w:num w:numId="186" w16cid:durableId="1302147945">
    <w:abstractNumId w:val="186"/>
  </w:num>
  <w:num w:numId="187" w16cid:durableId="1865441139">
    <w:abstractNumId w:val="187"/>
  </w:num>
  <w:num w:numId="188" w16cid:durableId="1738436533">
    <w:abstractNumId w:val="188"/>
  </w:num>
  <w:num w:numId="189" w16cid:durableId="1926839415">
    <w:abstractNumId w:val="189"/>
  </w:num>
  <w:num w:numId="190" w16cid:durableId="1798141290">
    <w:abstractNumId w:val="190"/>
  </w:num>
  <w:num w:numId="191" w16cid:durableId="1017578956">
    <w:abstractNumId w:val="191"/>
  </w:num>
  <w:num w:numId="192" w16cid:durableId="354889012">
    <w:abstractNumId w:val="192"/>
  </w:num>
  <w:num w:numId="193" w16cid:durableId="157966118">
    <w:abstractNumId w:val="193"/>
  </w:num>
  <w:num w:numId="194" w16cid:durableId="391386385">
    <w:abstractNumId w:val="194"/>
  </w:num>
  <w:num w:numId="195" w16cid:durableId="175114545">
    <w:abstractNumId w:val="195"/>
  </w:num>
  <w:num w:numId="196" w16cid:durableId="384525926">
    <w:abstractNumId w:val="196"/>
  </w:num>
  <w:num w:numId="197" w16cid:durableId="1597250447">
    <w:abstractNumId w:val="197"/>
  </w:num>
  <w:num w:numId="198" w16cid:durableId="1376349260">
    <w:abstractNumId w:val="198"/>
  </w:num>
  <w:num w:numId="199" w16cid:durableId="251550121">
    <w:abstractNumId w:val="199"/>
  </w:num>
  <w:num w:numId="200" w16cid:durableId="714281088">
    <w:abstractNumId w:val="200"/>
  </w:num>
  <w:num w:numId="201" w16cid:durableId="1982422485">
    <w:abstractNumId w:val="201"/>
  </w:num>
  <w:num w:numId="202" w16cid:durableId="1932545777">
    <w:abstractNumId w:val="202"/>
  </w:num>
  <w:num w:numId="203" w16cid:durableId="43647744">
    <w:abstractNumId w:val="203"/>
  </w:num>
  <w:num w:numId="204" w16cid:durableId="868032291">
    <w:abstractNumId w:val="204"/>
  </w:num>
  <w:num w:numId="205" w16cid:durableId="52580142">
    <w:abstractNumId w:val="205"/>
  </w:num>
  <w:num w:numId="206" w16cid:durableId="615406743">
    <w:abstractNumId w:val="206"/>
  </w:num>
  <w:num w:numId="207" w16cid:durableId="75445465">
    <w:abstractNumId w:val="207"/>
  </w:num>
  <w:num w:numId="208" w16cid:durableId="1956517308">
    <w:abstractNumId w:val="208"/>
  </w:num>
  <w:num w:numId="209" w16cid:durableId="1277060606">
    <w:abstractNumId w:val="209"/>
  </w:num>
  <w:num w:numId="210" w16cid:durableId="1991246540">
    <w:abstractNumId w:val="210"/>
  </w:num>
  <w:num w:numId="211" w16cid:durableId="409546956">
    <w:abstractNumId w:val="211"/>
  </w:num>
  <w:num w:numId="212" w16cid:durableId="1382359469">
    <w:abstractNumId w:val="212"/>
  </w:num>
  <w:num w:numId="213" w16cid:durableId="101731512">
    <w:abstractNumId w:val="2"/>
  </w:num>
  <w:numIdMacAtCleanup w:val="2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283"/>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DDD"/>
    <w:rsid w:val="0001275D"/>
    <w:rsid w:val="00031927"/>
    <w:rsid w:val="00032C60"/>
    <w:rsid w:val="0007698C"/>
    <w:rsid w:val="000913DF"/>
    <w:rsid w:val="00091409"/>
    <w:rsid w:val="000A4975"/>
    <w:rsid w:val="000A5583"/>
    <w:rsid w:val="000A7B9A"/>
    <w:rsid w:val="000C50B1"/>
    <w:rsid w:val="000D5932"/>
    <w:rsid w:val="000E3A17"/>
    <w:rsid w:val="000E68D4"/>
    <w:rsid w:val="0010299C"/>
    <w:rsid w:val="001055CA"/>
    <w:rsid w:val="00110408"/>
    <w:rsid w:val="00110977"/>
    <w:rsid w:val="00151BC5"/>
    <w:rsid w:val="0015596C"/>
    <w:rsid w:val="00160E66"/>
    <w:rsid w:val="0017030D"/>
    <w:rsid w:val="00170920"/>
    <w:rsid w:val="001803B9"/>
    <w:rsid w:val="001827D4"/>
    <w:rsid w:val="00182E3E"/>
    <w:rsid w:val="00183FED"/>
    <w:rsid w:val="001E7563"/>
    <w:rsid w:val="001F519D"/>
    <w:rsid w:val="00205F57"/>
    <w:rsid w:val="00213024"/>
    <w:rsid w:val="00225856"/>
    <w:rsid w:val="00232FB8"/>
    <w:rsid w:val="00244D5B"/>
    <w:rsid w:val="0025794E"/>
    <w:rsid w:val="002826B4"/>
    <w:rsid w:val="002951A0"/>
    <w:rsid w:val="002B6924"/>
    <w:rsid w:val="002C43B6"/>
    <w:rsid w:val="002E580D"/>
    <w:rsid w:val="00305385"/>
    <w:rsid w:val="00321534"/>
    <w:rsid w:val="00334225"/>
    <w:rsid w:val="00335F8D"/>
    <w:rsid w:val="00344978"/>
    <w:rsid w:val="00350071"/>
    <w:rsid w:val="00370E09"/>
    <w:rsid w:val="003753B3"/>
    <w:rsid w:val="003A7451"/>
    <w:rsid w:val="003D212D"/>
    <w:rsid w:val="003D6496"/>
    <w:rsid w:val="003F505C"/>
    <w:rsid w:val="004030AA"/>
    <w:rsid w:val="00406AD0"/>
    <w:rsid w:val="00417880"/>
    <w:rsid w:val="00446A02"/>
    <w:rsid w:val="0047571A"/>
    <w:rsid w:val="004B40B8"/>
    <w:rsid w:val="004C2C6A"/>
    <w:rsid w:val="004E42A2"/>
    <w:rsid w:val="004E78A2"/>
    <w:rsid w:val="00504C1C"/>
    <w:rsid w:val="00514A17"/>
    <w:rsid w:val="005347D3"/>
    <w:rsid w:val="00562788"/>
    <w:rsid w:val="00580625"/>
    <w:rsid w:val="00591120"/>
    <w:rsid w:val="00595726"/>
    <w:rsid w:val="005C3A47"/>
    <w:rsid w:val="005C66E3"/>
    <w:rsid w:val="005D595A"/>
    <w:rsid w:val="00624C38"/>
    <w:rsid w:val="006437F5"/>
    <w:rsid w:val="00646DE5"/>
    <w:rsid w:val="00653920"/>
    <w:rsid w:val="0065505B"/>
    <w:rsid w:val="00656181"/>
    <w:rsid w:val="006646BA"/>
    <w:rsid w:val="00695DDD"/>
    <w:rsid w:val="006D5FB6"/>
    <w:rsid w:val="006E0D7D"/>
    <w:rsid w:val="006E4A67"/>
    <w:rsid w:val="006E77D3"/>
    <w:rsid w:val="006F4F3D"/>
    <w:rsid w:val="00720414"/>
    <w:rsid w:val="00722C18"/>
    <w:rsid w:val="007407F6"/>
    <w:rsid w:val="00755B6C"/>
    <w:rsid w:val="00764914"/>
    <w:rsid w:val="00766720"/>
    <w:rsid w:val="00792AA9"/>
    <w:rsid w:val="007A2337"/>
    <w:rsid w:val="007B2EFD"/>
    <w:rsid w:val="007B37F9"/>
    <w:rsid w:val="007D0483"/>
    <w:rsid w:val="007D20A1"/>
    <w:rsid w:val="007F4B67"/>
    <w:rsid w:val="00802B20"/>
    <w:rsid w:val="0080468E"/>
    <w:rsid w:val="008456D0"/>
    <w:rsid w:val="008459BB"/>
    <w:rsid w:val="00861B67"/>
    <w:rsid w:val="008820D1"/>
    <w:rsid w:val="008C0B07"/>
    <w:rsid w:val="008C61CF"/>
    <w:rsid w:val="008D4843"/>
    <w:rsid w:val="008D7570"/>
    <w:rsid w:val="008E641D"/>
    <w:rsid w:val="00902D2C"/>
    <w:rsid w:val="00917329"/>
    <w:rsid w:val="009223C6"/>
    <w:rsid w:val="0092679F"/>
    <w:rsid w:val="009407F1"/>
    <w:rsid w:val="00973005"/>
    <w:rsid w:val="00982EED"/>
    <w:rsid w:val="00983B8C"/>
    <w:rsid w:val="009B1B89"/>
    <w:rsid w:val="009E016D"/>
    <w:rsid w:val="009E55D6"/>
    <w:rsid w:val="009F5ACF"/>
    <w:rsid w:val="00A14118"/>
    <w:rsid w:val="00A3015B"/>
    <w:rsid w:val="00A37599"/>
    <w:rsid w:val="00A526FB"/>
    <w:rsid w:val="00A64876"/>
    <w:rsid w:val="00AA5AC4"/>
    <w:rsid w:val="00AA7E71"/>
    <w:rsid w:val="00AC1A70"/>
    <w:rsid w:val="00AD0D22"/>
    <w:rsid w:val="00AE3FAB"/>
    <w:rsid w:val="00AE5F6E"/>
    <w:rsid w:val="00AF7457"/>
    <w:rsid w:val="00B40908"/>
    <w:rsid w:val="00B45DD6"/>
    <w:rsid w:val="00B46C30"/>
    <w:rsid w:val="00B60937"/>
    <w:rsid w:val="00B6608C"/>
    <w:rsid w:val="00B90697"/>
    <w:rsid w:val="00BA50FC"/>
    <w:rsid w:val="00BD29F4"/>
    <w:rsid w:val="00BF6D22"/>
    <w:rsid w:val="00C12131"/>
    <w:rsid w:val="00C264A2"/>
    <w:rsid w:val="00C55221"/>
    <w:rsid w:val="00C73A4F"/>
    <w:rsid w:val="00C81C66"/>
    <w:rsid w:val="00CB7BCF"/>
    <w:rsid w:val="00CF65B4"/>
    <w:rsid w:val="00D00F0E"/>
    <w:rsid w:val="00D32DFD"/>
    <w:rsid w:val="00D41BFC"/>
    <w:rsid w:val="00D627C9"/>
    <w:rsid w:val="00D93DBD"/>
    <w:rsid w:val="00DA7BA1"/>
    <w:rsid w:val="00DB1468"/>
    <w:rsid w:val="00DD695A"/>
    <w:rsid w:val="00DF1849"/>
    <w:rsid w:val="00DF6B6B"/>
    <w:rsid w:val="00E00A0C"/>
    <w:rsid w:val="00E060B8"/>
    <w:rsid w:val="00E11F33"/>
    <w:rsid w:val="00E3588E"/>
    <w:rsid w:val="00E8513D"/>
    <w:rsid w:val="00E8691F"/>
    <w:rsid w:val="00E91A19"/>
    <w:rsid w:val="00EC3A8C"/>
    <w:rsid w:val="00ED5BF7"/>
    <w:rsid w:val="00ED6D6C"/>
    <w:rsid w:val="00F50A2B"/>
    <w:rsid w:val="00F744F8"/>
    <w:rsid w:val="00F75299"/>
    <w:rsid w:val="00F768C1"/>
    <w:rsid w:val="00F86E71"/>
    <w:rsid w:val="00F86F7D"/>
    <w:rsid w:val="00F961E5"/>
    <w:rsid w:val="00FD2737"/>
    <w:rsid w:val="00FF145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4B6BE71"/>
  <w15:chartTrackingRefBased/>
  <w15:docId w15:val="{AB82A923-E7CB-4C6A-BA6D-FBE6BC0CD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qFormat="1"/>
    <w:lsdException w:name="Subtle Reference" w:uiPriority="31" w:qFormat="1"/>
    <w:lsdException w:name="Intense Reference" w:qFormat="1"/>
    <w:lsdException w:name="Book Title" w:uiPriority="33" w:qFormat="1"/>
    <w:lsdException w:name="Bibliography" w:semiHidden="1" w:uiPriority="37" w:unhideWhenUsed="1"/>
    <w:lsdException w:name="TOC Heading" w:semiHidden="1" w:uiPriority="39" w:unhideWhenUsed="1" w:qFormat="1"/>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437F5"/>
    <w:pPr>
      <w:spacing w:before="120"/>
      <w:jc w:val="both"/>
    </w:pPr>
    <w:rPr>
      <w:rFonts w:ascii="Calibri" w:hAnsi="Calibri"/>
      <w:sz w:val="24"/>
    </w:rPr>
  </w:style>
  <w:style w:type="paragraph" w:styleId="Heading1">
    <w:name w:val="heading 1"/>
    <w:basedOn w:val="Normal"/>
    <w:next w:val="Normal"/>
    <w:qFormat/>
    <w:rsid w:val="006437F5"/>
    <w:pPr>
      <w:keepNext/>
      <w:numPr>
        <w:numId w:val="1"/>
      </w:numPr>
      <w:tabs>
        <w:tab w:val="left" w:pos="426"/>
      </w:tabs>
      <w:spacing w:before="240"/>
      <w:ind w:left="426" w:hanging="426"/>
      <w:outlineLvl w:val="0"/>
    </w:pPr>
    <w:rPr>
      <w:b/>
      <w:caps/>
      <w:color w:val="000080"/>
      <w:kern w:val="28"/>
    </w:rPr>
  </w:style>
  <w:style w:type="paragraph" w:styleId="Heading2">
    <w:name w:val="heading 2"/>
    <w:basedOn w:val="Normal"/>
    <w:next w:val="Normal"/>
    <w:qFormat/>
    <w:pPr>
      <w:keepNext/>
      <w:numPr>
        <w:ilvl w:val="1"/>
        <w:numId w:val="1"/>
      </w:numPr>
      <w:tabs>
        <w:tab w:val="left" w:pos="709"/>
      </w:tabs>
      <w:spacing w:before="240"/>
      <w:ind w:left="709" w:hanging="709"/>
      <w:outlineLvl w:val="1"/>
    </w:pPr>
    <w:rPr>
      <w:b/>
      <w:color w:val="000080"/>
    </w:rPr>
  </w:style>
  <w:style w:type="paragraph" w:styleId="Heading3">
    <w:name w:val="heading 3"/>
    <w:basedOn w:val="Normal"/>
    <w:next w:val="Normal"/>
    <w:qFormat/>
    <w:pPr>
      <w:keepNext/>
      <w:keepLines/>
      <w:numPr>
        <w:ilvl w:val="2"/>
        <w:numId w:val="1"/>
      </w:numPr>
      <w:tabs>
        <w:tab w:val="left" w:pos="851"/>
      </w:tabs>
      <w:spacing w:before="180"/>
      <w:ind w:left="851" w:hanging="851"/>
      <w:jc w:val="left"/>
      <w:outlineLvl w:val="2"/>
    </w:pPr>
    <w:rPr>
      <w:b/>
      <w:color w:val="000080"/>
    </w:rPr>
  </w:style>
  <w:style w:type="paragraph" w:styleId="Heading4">
    <w:name w:val="heading 4"/>
    <w:basedOn w:val="Normal"/>
    <w:next w:val="Normal"/>
    <w:link w:val="Heading4Char"/>
    <w:qFormat/>
    <w:pPr>
      <w:keepNext/>
      <w:keepLines/>
      <w:numPr>
        <w:ilvl w:val="3"/>
        <w:numId w:val="1"/>
      </w:numPr>
      <w:tabs>
        <w:tab w:val="left" w:pos="1134"/>
      </w:tabs>
      <w:ind w:left="1134" w:hanging="1134"/>
      <w:jc w:val="left"/>
      <w:outlineLvl w:val="3"/>
    </w:pPr>
    <w:rPr>
      <w:b/>
      <w:i/>
      <w:color w:val="000080"/>
    </w:rPr>
  </w:style>
  <w:style w:type="paragraph" w:styleId="Heading5">
    <w:name w:val="heading 5"/>
    <w:basedOn w:val="Normal"/>
    <w:next w:val="Normal"/>
    <w:link w:val="Heading5Char"/>
    <w:qFormat/>
    <w:pPr>
      <w:keepNext/>
      <w:keepLines/>
      <w:numPr>
        <w:ilvl w:val="4"/>
        <w:numId w:val="1"/>
      </w:numPr>
      <w:tabs>
        <w:tab w:val="left" w:pos="1418"/>
      </w:tabs>
      <w:ind w:left="1418" w:hanging="1418"/>
      <w:jc w:val="left"/>
      <w:outlineLvl w:val="4"/>
    </w:pPr>
    <w:rPr>
      <w:color w:val="000080"/>
    </w:rPr>
  </w:style>
  <w:style w:type="paragraph" w:styleId="Heading6">
    <w:name w:val="heading 6"/>
    <w:basedOn w:val="Normal"/>
    <w:next w:val="Normal"/>
    <w:link w:val="Heading6Char"/>
    <w:qFormat/>
    <w:pPr>
      <w:numPr>
        <w:ilvl w:val="5"/>
        <w:numId w:val="1"/>
      </w:numPr>
      <w:spacing w:before="240"/>
      <w:outlineLvl w:val="5"/>
    </w:pPr>
    <w:rPr>
      <w:i/>
      <w:sz w:val="22"/>
    </w:rPr>
  </w:style>
  <w:style w:type="paragraph" w:styleId="Heading7">
    <w:name w:val="heading 7"/>
    <w:basedOn w:val="Normal"/>
    <w:next w:val="Normal"/>
    <w:link w:val="Heading7Char"/>
    <w:qFormat/>
    <w:pPr>
      <w:numPr>
        <w:ilvl w:val="6"/>
        <w:numId w:val="1"/>
      </w:numPr>
      <w:spacing w:before="240"/>
      <w:outlineLvl w:val="6"/>
    </w:pPr>
    <w:rPr>
      <w:rFonts w:ascii="Arial" w:hAnsi="Arial"/>
    </w:rPr>
  </w:style>
  <w:style w:type="paragraph" w:styleId="Heading8">
    <w:name w:val="heading 8"/>
    <w:basedOn w:val="Normal"/>
    <w:next w:val="Normal"/>
    <w:link w:val="Heading8Char"/>
    <w:qFormat/>
    <w:pPr>
      <w:numPr>
        <w:ilvl w:val="7"/>
        <w:numId w:val="1"/>
      </w:numPr>
      <w:spacing w:before="240"/>
      <w:outlineLvl w:val="7"/>
    </w:pPr>
    <w:rPr>
      <w:rFonts w:ascii="Arial" w:hAnsi="Arial"/>
      <w:i/>
    </w:rPr>
  </w:style>
  <w:style w:type="paragraph" w:styleId="Heading9">
    <w:name w:val="heading 9"/>
    <w:basedOn w:val="Normal"/>
    <w:next w:val="Normal"/>
    <w:link w:val="Heading9Char"/>
    <w:qFormat/>
    <w:pPr>
      <w:numPr>
        <w:ilvl w:val="8"/>
        <w:numId w:val="1"/>
      </w:numPr>
      <w:spacing w:before="24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uiPriority w:val="39"/>
    <w:pPr>
      <w:tabs>
        <w:tab w:val="left" w:pos="426"/>
        <w:tab w:val="right" w:leader="dot" w:pos="9355"/>
      </w:tabs>
      <w:ind w:left="425" w:hanging="425"/>
      <w:jc w:val="left"/>
    </w:pPr>
    <w:rPr>
      <w:b/>
      <w:caps/>
      <w:noProof/>
      <w:sz w:val="20"/>
      <w:szCs w:val="24"/>
    </w:rPr>
  </w:style>
  <w:style w:type="paragraph" w:styleId="TOC2">
    <w:name w:val="toc 2"/>
    <w:basedOn w:val="Normal"/>
    <w:next w:val="Normal"/>
    <w:uiPriority w:val="39"/>
    <w:pPr>
      <w:tabs>
        <w:tab w:val="left" w:pos="851"/>
        <w:tab w:val="right" w:leader="dot" w:pos="9355"/>
      </w:tabs>
      <w:spacing w:before="0"/>
      <w:ind w:left="851" w:hanging="611"/>
      <w:jc w:val="left"/>
    </w:pPr>
    <w:rPr>
      <w:smallCaps/>
      <w:noProof/>
      <w:sz w:val="20"/>
      <w:szCs w:val="24"/>
    </w:rPr>
  </w:style>
  <w:style w:type="paragraph" w:styleId="Header">
    <w:name w:val="header"/>
    <w:basedOn w:val="Normal"/>
    <w:link w:val="HeaderChar"/>
    <w:pPr>
      <w:tabs>
        <w:tab w:val="center" w:pos="4153"/>
        <w:tab w:val="right" w:pos="8306"/>
      </w:tabs>
    </w:pPr>
  </w:style>
  <w:style w:type="paragraph" w:styleId="Footer">
    <w:name w:val="footer"/>
    <w:basedOn w:val="Normal"/>
    <w:link w:val="FooterChar"/>
    <w:pPr>
      <w:tabs>
        <w:tab w:val="center" w:pos="4153"/>
        <w:tab w:val="right" w:pos="8306"/>
      </w:tabs>
    </w:pPr>
  </w:style>
  <w:style w:type="paragraph" w:styleId="TOC3">
    <w:name w:val="toc 3"/>
    <w:basedOn w:val="Normal"/>
    <w:next w:val="Normal"/>
    <w:uiPriority w:val="39"/>
    <w:pPr>
      <w:tabs>
        <w:tab w:val="right" w:leader="dot" w:pos="9355"/>
      </w:tabs>
      <w:spacing w:before="0"/>
      <w:ind w:left="480"/>
      <w:jc w:val="left"/>
    </w:pPr>
    <w:rPr>
      <w:i/>
      <w:sz w:val="20"/>
    </w:rPr>
  </w:style>
  <w:style w:type="paragraph" w:styleId="TOC4">
    <w:name w:val="toc 4"/>
    <w:basedOn w:val="Normal"/>
    <w:next w:val="Normal"/>
    <w:pPr>
      <w:tabs>
        <w:tab w:val="right" w:leader="dot" w:pos="9355"/>
      </w:tabs>
      <w:spacing w:before="0"/>
      <w:ind w:left="720"/>
      <w:jc w:val="left"/>
    </w:pPr>
    <w:rPr>
      <w:sz w:val="18"/>
    </w:rPr>
  </w:style>
  <w:style w:type="paragraph" w:styleId="TOC5">
    <w:name w:val="toc 5"/>
    <w:basedOn w:val="Normal"/>
    <w:next w:val="Normal"/>
    <w:pPr>
      <w:tabs>
        <w:tab w:val="right" w:leader="dot" w:pos="9355"/>
      </w:tabs>
      <w:spacing w:before="0"/>
      <w:ind w:left="960"/>
      <w:jc w:val="left"/>
    </w:pPr>
    <w:rPr>
      <w:sz w:val="18"/>
    </w:rPr>
  </w:style>
  <w:style w:type="paragraph" w:styleId="TOC6">
    <w:name w:val="toc 6"/>
    <w:basedOn w:val="Normal"/>
    <w:next w:val="Normal"/>
    <w:pPr>
      <w:tabs>
        <w:tab w:val="right" w:leader="dot" w:pos="9355"/>
      </w:tabs>
      <w:spacing w:before="0"/>
      <w:ind w:left="1200"/>
      <w:jc w:val="left"/>
    </w:pPr>
    <w:rPr>
      <w:sz w:val="18"/>
    </w:rPr>
  </w:style>
  <w:style w:type="paragraph" w:styleId="TOC7">
    <w:name w:val="toc 7"/>
    <w:basedOn w:val="Normal"/>
    <w:next w:val="Normal"/>
    <w:pPr>
      <w:tabs>
        <w:tab w:val="right" w:leader="dot" w:pos="9355"/>
      </w:tabs>
      <w:spacing w:before="0"/>
      <w:ind w:left="1440"/>
      <w:jc w:val="left"/>
    </w:pPr>
    <w:rPr>
      <w:sz w:val="18"/>
    </w:rPr>
  </w:style>
  <w:style w:type="paragraph" w:styleId="TOC8">
    <w:name w:val="toc 8"/>
    <w:basedOn w:val="Normal"/>
    <w:next w:val="Normal"/>
    <w:pPr>
      <w:tabs>
        <w:tab w:val="right" w:leader="dot" w:pos="9355"/>
      </w:tabs>
      <w:spacing w:before="0"/>
      <w:ind w:left="1680"/>
      <w:jc w:val="left"/>
    </w:pPr>
    <w:rPr>
      <w:sz w:val="18"/>
    </w:rPr>
  </w:style>
  <w:style w:type="paragraph" w:styleId="TOC9">
    <w:name w:val="toc 9"/>
    <w:basedOn w:val="Normal"/>
    <w:next w:val="Normal"/>
    <w:pPr>
      <w:tabs>
        <w:tab w:val="right" w:leader="dot" w:pos="9355"/>
      </w:tabs>
      <w:spacing w:before="0"/>
      <w:ind w:left="1920"/>
      <w:jc w:val="left"/>
    </w:pPr>
    <w:rPr>
      <w:sz w:val="18"/>
    </w:rPr>
  </w:style>
  <w:style w:type="character" w:styleId="PageNumber">
    <w:name w:val="page number"/>
    <w:basedOn w:val="DefaultParagraphFont"/>
  </w:style>
  <w:style w:type="paragraph" w:customStyle="1" w:styleId="Corpodeltesto">
    <w:name w:val="Corpo del testo"/>
    <w:basedOn w:val="Normal"/>
    <w:pPr>
      <w:jc w:val="center"/>
    </w:pPr>
    <w:rPr>
      <w:b/>
      <w:sz w:val="36"/>
    </w:rPr>
  </w:style>
  <w:style w:type="character" w:styleId="Hyperlink">
    <w:name w:val="Hyperlink"/>
    <w:uiPriority w:val="99"/>
    <w:rPr>
      <w:color w:val="0000FF"/>
      <w:u w:val="single"/>
    </w:rPr>
  </w:style>
  <w:style w:type="character" w:styleId="FollowedHyperlink">
    <w:name w:val="FollowedHyperlink"/>
    <w:rPr>
      <w:color w:val="800080"/>
      <w:u w:val="single"/>
    </w:rPr>
  </w:style>
  <w:style w:type="paragraph" w:styleId="Caption">
    <w:name w:val="caption"/>
    <w:basedOn w:val="Normal"/>
    <w:next w:val="Normal"/>
    <w:qFormat/>
    <w:rsid w:val="006437F5"/>
    <w:pPr>
      <w:spacing w:after="120"/>
    </w:pPr>
    <w:rPr>
      <w:b/>
    </w:rPr>
  </w:style>
  <w:style w:type="paragraph" w:styleId="BodyText2">
    <w:name w:val="Body Text 2"/>
    <w:basedOn w:val="Normal"/>
    <w:pPr>
      <w:spacing w:before="0"/>
      <w:jc w:val="center"/>
    </w:pPr>
    <w:rPr>
      <w:b/>
      <w:sz w:val="20"/>
    </w:rPr>
  </w:style>
  <w:style w:type="paragraph" w:styleId="BodyTextIndent">
    <w:name w:val="Body Text Indent"/>
    <w:basedOn w:val="Normal"/>
    <w:pPr>
      <w:spacing w:before="0"/>
      <w:ind w:left="283"/>
    </w:pPr>
  </w:style>
  <w:style w:type="paragraph" w:styleId="BodyText3">
    <w:name w:val="Body Text 3"/>
    <w:basedOn w:val="Normal"/>
  </w:style>
  <w:style w:type="paragraph" w:customStyle="1" w:styleId="apa">
    <w:name w:val="apa"/>
    <w:basedOn w:val="Normal"/>
    <w:pPr>
      <w:keepNext/>
      <w:keepLines/>
      <w:spacing w:before="0"/>
      <w:jc w:val="left"/>
    </w:pPr>
    <w:rPr>
      <w:sz w:val="16"/>
    </w:rPr>
  </w:style>
  <w:style w:type="paragraph" w:customStyle="1" w:styleId="FondoPi">
    <w:name w:val="Fondo Piè"/>
    <w:basedOn w:val="Footer"/>
    <w:pPr>
      <w:tabs>
        <w:tab w:val="clear" w:pos="4153"/>
        <w:tab w:val="clear" w:pos="8306"/>
        <w:tab w:val="right" w:pos="5670"/>
      </w:tabs>
      <w:spacing w:before="60"/>
      <w:ind w:left="142"/>
    </w:pPr>
    <w:rPr>
      <w:sz w:val="16"/>
    </w:rPr>
  </w:style>
  <w:style w:type="paragraph" w:customStyle="1" w:styleId="apb">
    <w:name w:val="apb"/>
    <w:basedOn w:val="Normal"/>
    <w:pPr>
      <w:spacing w:before="0"/>
    </w:pPr>
    <w:rPr>
      <w:sz w:val="16"/>
    </w:rPr>
  </w:style>
  <w:style w:type="paragraph" w:customStyle="1" w:styleId="apc">
    <w:name w:val="apc"/>
    <w:basedOn w:val="Subtitle"/>
    <w:pPr>
      <w:keepNext/>
      <w:keepLines/>
      <w:spacing w:after="0"/>
      <w:jc w:val="both"/>
      <w:outlineLvl w:val="9"/>
    </w:pPr>
    <w:rPr>
      <w:rFonts w:ascii="Times New Roman" w:hAnsi="Times New Roman" w:cs="Times New Roman"/>
      <w:b/>
      <w:bCs/>
      <w:szCs w:val="20"/>
      <w:u w:val="single"/>
    </w:rPr>
  </w:style>
  <w:style w:type="paragraph" w:styleId="Subtitle">
    <w:name w:val="Subtitle"/>
    <w:basedOn w:val="Normal"/>
    <w:qFormat/>
    <w:rsid w:val="006437F5"/>
    <w:pPr>
      <w:spacing w:after="60"/>
      <w:jc w:val="center"/>
      <w:outlineLvl w:val="1"/>
    </w:pPr>
    <w:rPr>
      <w:rFonts w:cs="Arial"/>
      <w:szCs w:val="24"/>
    </w:rPr>
  </w:style>
  <w:style w:type="character" w:styleId="Emphasis">
    <w:name w:val="Emphasis"/>
    <w:basedOn w:val="DefaultParagraphFont"/>
    <w:qFormat/>
    <w:rsid w:val="006437F5"/>
    <w:rPr>
      <w:rFonts w:ascii="Calibri" w:hAnsi="Calibri"/>
      <w:i/>
      <w:iCs/>
    </w:rPr>
  </w:style>
  <w:style w:type="character" w:styleId="Strong">
    <w:name w:val="Strong"/>
    <w:basedOn w:val="DefaultParagraphFont"/>
    <w:qFormat/>
    <w:rsid w:val="006437F5"/>
    <w:rPr>
      <w:rFonts w:ascii="Calibri" w:hAnsi="Calibri"/>
      <w:b/>
      <w:bCs/>
    </w:rPr>
  </w:style>
  <w:style w:type="paragraph" w:styleId="Title">
    <w:name w:val="Title"/>
    <w:basedOn w:val="Normal"/>
    <w:next w:val="Normal"/>
    <w:link w:val="TitleChar"/>
    <w:qFormat/>
    <w:rsid w:val="006437F5"/>
    <w:pPr>
      <w:spacing w:before="240" w:after="60"/>
      <w:jc w:val="center"/>
      <w:outlineLvl w:val="0"/>
    </w:pPr>
    <w:rPr>
      <w:rFonts w:eastAsiaTheme="majorEastAsia" w:cstheme="majorBidi"/>
      <w:b/>
      <w:bCs/>
      <w:kern w:val="28"/>
      <w:sz w:val="32"/>
      <w:szCs w:val="32"/>
    </w:rPr>
  </w:style>
  <w:style w:type="character" w:customStyle="1" w:styleId="TitleChar">
    <w:name w:val="Title Char"/>
    <w:basedOn w:val="DefaultParagraphFont"/>
    <w:link w:val="Title"/>
    <w:rsid w:val="006437F5"/>
    <w:rPr>
      <w:rFonts w:ascii="Calibri" w:eastAsiaTheme="majorEastAsia" w:hAnsi="Calibri" w:cstheme="majorBidi"/>
      <w:b/>
      <w:bCs/>
      <w:kern w:val="28"/>
      <w:sz w:val="32"/>
      <w:szCs w:val="32"/>
    </w:rPr>
  </w:style>
  <w:style w:type="table" w:styleId="TableGridLight">
    <w:name w:val="Grid Table Light"/>
    <w:basedOn w:val="TableNormal"/>
    <w:uiPriority w:val="40"/>
    <w:rsid w:val="002951A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CommentReference">
    <w:name w:val="annotation reference"/>
    <w:basedOn w:val="DefaultParagraphFont"/>
    <w:rsid w:val="006F4F3D"/>
    <w:rPr>
      <w:sz w:val="16"/>
      <w:szCs w:val="16"/>
    </w:rPr>
  </w:style>
  <w:style w:type="paragraph" w:styleId="CommentText">
    <w:name w:val="annotation text"/>
    <w:basedOn w:val="Normal"/>
    <w:link w:val="CommentTextChar"/>
    <w:rsid w:val="006F4F3D"/>
    <w:rPr>
      <w:sz w:val="20"/>
    </w:rPr>
  </w:style>
  <w:style w:type="character" w:customStyle="1" w:styleId="CommentTextChar">
    <w:name w:val="Comment Text Char"/>
    <w:basedOn w:val="DefaultParagraphFont"/>
    <w:link w:val="CommentText"/>
    <w:rsid w:val="006F4F3D"/>
    <w:rPr>
      <w:rFonts w:ascii="Calibri" w:hAnsi="Calibri"/>
    </w:rPr>
  </w:style>
  <w:style w:type="paragraph" w:styleId="CommentSubject">
    <w:name w:val="annotation subject"/>
    <w:basedOn w:val="CommentText"/>
    <w:next w:val="CommentText"/>
    <w:link w:val="CommentSubjectChar"/>
    <w:rsid w:val="006F4F3D"/>
    <w:rPr>
      <w:b/>
      <w:bCs/>
    </w:rPr>
  </w:style>
  <w:style w:type="character" w:customStyle="1" w:styleId="CommentSubjectChar">
    <w:name w:val="Comment Subject Char"/>
    <w:basedOn w:val="CommentTextChar"/>
    <w:link w:val="CommentSubject"/>
    <w:rsid w:val="006F4F3D"/>
    <w:rPr>
      <w:rFonts w:ascii="Calibri" w:hAnsi="Calibri"/>
      <w:b/>
      <w:bCs/>
    </w:rPr>
  </w:style>
  <w:style w:type="paragraph" w:styleId="ListParagraph">
    <w:name w:val="List Paragraph"/>
    <w:basedOn w:val="Normal"/>
    <w:uiPriority w:val="34"/>
    <w:qFormat/>
    <w:rsid w:val="006F4F3D"/>
    <w:pPr>
      <w:spacing w:before="0"/>
      <w:ind w:left="720"/>
      <w:jc w:val="left"/>
    </w:pPr>
    <w:rPr>
      <w:rFonts w:eastAsiaTheme="minorHAnsi" w:cs="Calibri"/>
      <w:sz w:val="22"/>
      <w:szCs w:val="22"/>
      <w:lang w:eastAsia="en-US"/>
    </w:rPr>
  </w:style>
  <w:style w:type="character" w:styleId="UnresolvedMention">
    <w:name w:val="Unresolved Mention"/>
    <w:basedOn w:val="DefaultParagraphFont"/>
    <w:uiPriority w:val="99"/>
    <w:semiHidden/>
    <w:unhideWhenUsed/>
    <w:rsid w:val="006F4F3D"/>
    <w:rPr>
      <w:color w:val="605E5C"/>
      <w:shd w:val="clear" w:color="auto" w:fill="E1DFDD"/>
    </w:rPr>
  </w:style>
  <w:style w:type="character" w:customStyle="1" w:styleId="HeaderChar">
    <w:name w:val="Header Char"/>
    <w:basedOn w:val="DefaultParagraphFont"/>
    <w:link w:val="Header"/>
    <w:rsid w:val="006D5FB6"/>
    <w:rPr>
      <w:rFonts w:ascii="Calibri" w:hAnsi="Calibri"/>
      <w:sz w:val="24"/>
    </w:rPr>
  </w:style>
  <w:style w:type="character" w:customStyle="1" w:styleId="FooterChar">
    <w:name w:val="Footer Char"/>
    <w:basedOn w:val="DefaultParagraphFont"/>
    <w:link w:val="Footer"/>
    <w:rsid w:val="00AA5AC4"/>
    <w:rPr>
      <w:rFonts w:ascii="Calibri" w:hAnsi="Calibri"/>
      <w:sz w:val="24"/>
    </w:rPr>
  </w:style>
  <w:style w:type="table" w:styleId="TableGrid">
    <w:name w:val="Table Grid"/>
    <w:basedOn w:val="TableNormal"/>
    <w:rsid w:val="00AA5AC4"/>
    <w:rPr>
      <w:rFonts w:ascii="Arial" w:hAnsi="Arial"/>
      <w:szCs w:val="24"/>
      <w:lang w:val="en-US" w:eastAsia="en-US"/>
    </w:rPr>
    <w:tblPr>
      <w:tblBorders>
        <w:top w:val="single" w:sz="4" w:space="0" w:color="262C2F" w:themeColor="text1"/>
        <w:left w:val="single" w:sz="4" w:space="0" w:color="262C2F" w:themeColor="text1"/>
        <w:bottom w:val="single" w:sz="4" w:space="0" w:color="262C2F" w:themeColor="text1"/>
        <w:right w:val="single" w:sz="4" w:space="0" w:color="262C2F" w:themeColor="text1"/>
        <w:insideH w:val="single" w:sz="4" w:space="0" w:color="262C2F" w:themeColor="text1"/>
        <w:insideV w:val="single" w:sz="4" w:space="0" w:color="262C2F" w:themeColor="text1"/>
      </w:tblBorders>
    </w:tblPr>
  </w:style>
  <w:style w:type="numbering" w:styleId="111111">
    <w:name w:val="Outline List 2"/>
    <w:rsid w:val="00AA5AC4"/>
    <w:pPr>
      <w:numPr>
        <w:numId w:val="2"/>
      </w:numPr>
    </w:pPr>
  </w:style>
  <w:style w:type="paragraph" w:styleId="DocumentMap">
    <w:name w:val="Document Map"/>
    <w:basedOn w:val="Normal"/>
    <w:link w:val="DocumentMapChar"/>
    <w:rsid w:val="00AA5AC4"/>
    <w:pPr>
      <w:spacing w:before="0"/>
      <w:jc w:val="left"/>
    </w:pPr>
    <w:rPr>
      <w:rFonts w:ascii="Lucida Grande" w:hAnsi="Lucida Grande"/>
      <w:sz w:val="20"/>
      <w:szCs w:val="24"/>
      <w:lang w:val="en-US" w:eastAsia="en-US"/>
    </w:rPr>
  </w:style>
  <w:style w:type="character" w:customStyle="1" w:styleId="DocumentMapChar">
    <w:name w:val="Document Map Char"/>
    <w:basedOn w:val="DefaultParagraphFont"/>
    <w:link w:val="DocumentMap"/>
    <w:rsid w:val="00AA5AC4"/>
    <w:rPr>
      <w:rFonts w:ascii="Lucida Grande" w:hAnsi="Lucida Grande"/>
      <w:szCs w:val="24"/>
      <w:lang w:val="en-US" w:eastAsia="en-US"/>
    </w:rPr>
  </w:style>
  <w:style w:type="paragraph" w:styleId="TOCHeading">
    <w:name w:val="TOC Heading"/>
    <w:basedOn w:val="Heading1"/>
    <w:next w:val="Normal"/>
    <w:uiPriority w:val="39"/>
    <w:unhideWhenUsed/>
    <w:qFormat/>
    <w:rsid w:val="00AA5AC4"/>
    <w:pPr>
      <w:keepLines/>
      <w:pageBreakBefore/>
      <w:numPr>
        <w:numId w:val="0"/>
      </w:numPr>
      <w:tabs>
        <w:tab w:val="clear" w:pos="426"/>
      </w:tabs>
      <w:spacing w:before="480" w:line="276" w:lineRule="auto"/>
      <w:jc w:val="left"/>
      <w:outlineLvl w:val="9"/>
    </w:pPr>
    <w:rPr>
      <w:rFonts w:ascii="Arial" w:eastAsiaTheme="majorEastAsia" w:hAnsi="Arial" w:cstheme="majorBidi"/>
      <w:bCs/>
      <w:caps w:val="0"/>
      <w:color w:val="556369" w:themeColor="text1" w:themeTint="BF"/>
      <w:kern w:val="0"/>
      <w:sz w:val="28"/>
      <w:szCs w:val="28"/>
      <w:lang w:val="en-US" w:eastAsia="en-US"/>
    </w:rPr>
  </w:style>
  <w:style w:type="character" w:customStyle="1" w:styleId="Heading4Char">
    <w:name w:val="Heading 4 Char"/>
    <w:basedOn w:val="DefaultParagraphFont"/>
    <w:link w:val="Heading4"/>
    <w:rsid w:val="00AA5AC4"/>
    <w:rPr>
      <w:rFonts w:ascii="Calibri" w:hAnsi="Calibri"/>
      <w:b/>
      <w:i/>
      <w:color w:val="000080"/>
      <w:sz w:val="24"/>
    </w:rPr>
  </w:style>
  <w:style w:type="character" w:customStyle="1" w:styleId="Heading5Char">
    <w:name w:val="Heading 5 Char"/>
    <w:basedOn w:val="DefaultParagraphFont"/>
    <w:link w:val="Heading5"/>
    <w:rsid w:val="00AA5AC4"/>
    <w:rPr>
      <w:rFonts w:ascii="Calibri" w:hAnsi="Calibri"/>
      <w:color w:val="000080"/>
      <w:sz w:val="24"/>
    </w:rPr>
  </w:style>
  <w:style w:type="table" w:customStyle="1" w:styleId="ScrollSectionColumn">
    <w:name w:val="Scroll Section Column"/>
    <w:basedOn w:val="TableNormal"/>
    <w:uiPriority w:val="99"/>
    <w:rsid w:val="00AA5AC4"/>
    <w:rPr>
      <w:rFonts w:ascii="Arial" w:hAnsi="Arial"/>
      <w:szCs w:val="24"/>
      <w:lang w:val="en-US" w:eastAsia="en-US"/>
    </w:rPr>
    <w:tblPr/>
  </w:style>
  <w:style w:type="table" w:customStyle="1" w:styleId="ScrollTip">
    <w:name w:val="Scroll Tip"/>
    <w:basedOn w:val="TableNormal"/>
    <w:uiPriority w:val="99"/>
    <w:qFormat/>
    <w:rsid w:val="00AA5AC4"/>
    <w:pPr>
      <w:ind w:left="173" w:right="259"/>
    </w:pPr>
    <w:rPr>
      <w:rFonts w:ascii="Arial" w:hAnsi="Arial"/>
      <w:szCs w:val="24"/>
      <w:lang w:val="en-US" w:eastAsia="en-US"/>
    </w:rPr>
    <w:tblPr>
      <w:tblBorders>
        <w:top w:val="single" w:sz="4" w:space="0" w:color="9CC4A2"/>
        <w:left w:val="single" w:sz="4" w:space="0" w:color="9CC4A2"/>
        <w:bottom w:val="single" w:sz="4" w:space="0" w:color="9CC4A2"/>
        <w:right w:val="single" w:sz="4" w:space="0" w:color="9CC4A2"/>
      </w:tblBorders>
      <w:tblCellMar>
        <w:top w:w="173" w:type="dxa"/>
        <w:left w:w="58" w:type="dxa"/>
        <w:bottom w:w="259" w:type="dxa"/>
        <w:right w:w="58" w:type="dxa"/>
      </w:tblCellMar>
    </w:tblPr>
    <w:tcPr>
      <w:shd w:val="clear" w:color="auto" w:fill="DEFAE0"/>
    </w:tcPr>
  </w:style>
  <w:style w:type="table" w:customStyle="1" w:styleId="ScrollWarning">
    <w:name w:val="Scroll Warning"/>
    <w:basedOn w:val="TableNormal"/>
    <w:uiPriority w:val="99"/>
    <w:qFormat/>
    <w:rsid w:val="00AA5AC4"/>
    <w:pPr>
      <w:ind w:left="173" w:right="259"/>
    </w:pPr>
    <w:rPr>
      <w:rFonts w:ascii="Arial" w:hAnsi="Arial"/>
      <w:szCs w:val="24"/>
      <w:lang w:val="en-US" w:eastAsia="en-US"/>
    </w:rPr>
    <w:tblPr>
      <w:tblBorders>
        <w:top w:val="single" w:sz="4" w:space="0" w:color="E29898"/>
        <w:left w:val="single" w:sz="4" w:space="0" w:color="E29898"/>
        <w:bottom w:val="single" w:sz="4" w:space="0" w:color="E29898"/>
        <w:right w:val="single" w:sz="4" w:space="0" w:color="E29898"/>
      </w:tblBorders>
      <w:tblCellMar>
        <w:top w:w="173" w:type="dxa"/>
        <w:left w:w="58" w:type="dxa"/>
        <w:bottom w:w="259" w:type="dxa"/>
        <w:right w:w="58" w:type="dxa"/>
      </w:tblCellMar>
    </w:tblPr>
    <w:tcPr>
      <w:shd w:val="clear" w:color="auto" w:fill="FFE7E7"/>
    </w:tcPr>
  </w:style>
  <w:style w:type="table" w:customStyle="1" w:styleId="ScrollCode">
    <w:name w:val="Scroll Code"/>
    <w:basedOn w:val="TableNormal"/>
    <w:uiPriority w:val="99"/>
    <w:qFormat/>
    <w:rsid w:val="00AA5AC4"/>
    <w:pPr>
      <w:ind w:left="173" w:right="259"/>
    </w:pPr>
    <w:rPr>
      <w:rFonts w:ascii="Courier New" w:hAnsi="Courier New"/>
      <w:sz w:val="18"/>
      <w:szCs w:val="24"/>
      <w:lang w:val="en-US" w:eastAsia="en-US"/>
    </w:rPr>
    <w:tblPr>
      <w:tblCellSpacing w:w="0" w:type="dxa"/>
      <w:tblBorders>
        <w:top w:val="dashed" w:sz="4" w:space="0" w:color="6199C9"/>
        <w:left w:val="dashed" w:sz="4" w:space="0" w:color="6199C9"/>
        <w:bottom w:val="dashed" w:sz="4" w:space="0" w:color="6199C9"/>
        <w:right w:val="dashed" w:sz="4" w:space="0" w:color="6199C9"/>
      </w:tblBorders>
      <w:tblCellMar>
        <w:top w:w="173" w:type="dxa"/>
        <w:left w:w="58" w:type="dxa"/>
        <w:bottom w:w="259" w:type="dxa"/>
        <w:right w:w="58" w:type="dxa"/>
      </w:tblCellMar>
    </w:tblPr>
    <w:trPr>
      <w:tblCellSpacing w:w="0" w:type="dxa"/>
    </w:trPr>
  </w:style>
  <w:style w:type="table" w:customStyle="1" w:styleId="ScrollInfo">
    <w:name w:val="Scroll Info"/>
    <w:basedOn w:val="TableNormal"/>
    <w:uiPriority w:val="99"/>
    <w:qFormat/>
    <w:rsid w:val="00AA5AC4"/>
    <w:pPr>
      <w:ind w:left="173" w:right="259"/>
    </w:pPr>
    <w:rPr>
      <w:rFonts w:ascii="Arial" w:hAnsi="Arial"/>
      <w:szCs w:val="24"/>
      <w:lang w:val="en-US" w:eastAsia="en-US"/>
    </w:rPr>
    <w:tblPr>
      <w:tblBorders>
        <w:top w:val="single" w:sz="4" w:space="0" w:color="9CA6D2"/>
        <w:left w:val="single" w:sz="4" w:space="0" w:color="9CA6D2"/>
        <w:bottom w:val="single" w:sz="4" w:space="0" w:color="9CA6D2"/>
        <w:right w:val="single" w:sz="4" w:space="0" w:color="9CA6D2"/>
      </w:tblBorders>
      <w:tblCellMar>
        <w:top w:w="173" w:type="dxa"/>
        <w:left w:w="58" w:type="dxa"/>
        <w:bottom w:w="259" w:type="dxa"/>
        <w:right w:w="58" w:type="dxa"/>
      </w:tblCellMar>
    </w:tblPr>
    <w:tcPr>
      <w:shd w:val="clear" w:color="auto" w:fill="DFEFFD"/>
    </w:tcPr>
  </w:style>
  <w:style w:type="table" w:customStyle="1" w:styleId="ScrollTableNormal">
    <w:name w:val="Scroll Table Normal"/>
    <w:basedOn w:val="TableNormal"/>
    <w:uiPriority w:val="99"/>
    <w:qFormat/>
    <w:rsid w:val="00AA5AC4"/>
    <w:pPr>
      <w:spacing w:after="120"/>
    </w:pPr>
    <w:rPr>
      <w:rFonts w:ascii="Arial" w:hAnsi="Arial"/>
      <w:szCs w:val="24"/>
      <w:lang w:val="en-US" w:eastAsia="en-US"/>
    </w:rPr>
    <w:tblPr>
      <w:tblStyleRowBandSize w:val="1"/>
      <w:tblStyleColBandSize w:val="1"/>
      <w:tblBorders>
        <w:top w:val="single" w:sz="4" w:space="0" w:color="DDDDDD"/>
        <w:left w:val="single" w:sz="4" w:space="0" w:color="DDDDDD"/>
        <w:bottom w:val="single" w:sz="4" w:space="0" w:color="DDDDDD"/>
        <w:right w:val="single" w:sz="4" w:space="0" w:color="DDDDDD"/>
        <w:insideH w:val="single" w:sz="4" w:space="0" w:color="DDDDDD"/>
        <w:insideV w:val="single" w:sz="4" w:space="0" w:color="DDDDDD"/>
      </w:tblBorders>
      <w:tblCellMar>
        <w:top w:w="30" w:type="dxa"/>
        <w:left w:w="30" w:type="dxa"/>
        <w:bottom w:w="20" w:type="dxa"/>
        <w:right w:w="30" w:type="dxa"/>
      </w:tblCellMar>
    </w:tblPr>
    <w:tblStylePr w:type="firstRow">
      <w:rPr>
        <w:rFonts w:ascii="Arial" w:hAnsi="Arial"/>
        <w:b/>
        <w:bCs w:val="0"/>
        <w:i w:val="0"/>
        <w:iCs w:val="0"/>
        <w:color w:val="424C52" w:themeColor="text1" w:themeTint="D9"/>
        <w:sz w:val="20"/>
      </w:rPr>
      <w:tblPr/>
      <w:trPr>
        <w:tblHeader/>
      </w:trPr>
      <w:tcPr>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l2br w:val="nil"/>
          <w:tr2bl w:val="nil"/>
        </w:tcBorders>
        <w:shd w:val="clear" w:color="auto" w:fill="F0F0F0"/>
      </w:tcPr>
    </w:tblStylePr>
    <w:tblStylePr w:type="firstCol">
      <w:rPr>
        <w:b/>
        <w:color w:val="003263"/>
      </w:rPr>
      <w:tblPr/>
      <w:tcPr>
        <w:shd w:val="clear" w:color="auto" w:fill="F0F0F0"/>
      </w:tcPr>
    </w:tblStylePr>
    <w:tblStylePr w:type="nwCell">
      <w:rPr>
        <w:b/>
        <w:color w:val="262C2F" w:themeColor="text1"/>
      </w:rPr>
    </w:tblStylePr>
  </w:style>
  <w:style w:type="table" w:customStyle="1" w:styleId="ScrollPanel">
    <w:name w:val="Scroll Panel"/>
    <w:basedOn w:val="TableNormal"/>
    <w:uiPriority w:val="99"/>
    <w:qFormat/>
    <w:rsid w:val="00AA5AC4"/>
    <w:pPr>
      <w:ind w:left="173" w:right="259"/>
    </w:pPr>
    <w:rPr>
      <w:rFonts w:ascii="Arial" w:hAnsi="Arial"/>
      <w:szCs w:val="24"/>
      <w:lang w:val="en-US" w:eastAsia="en-US"/>
    </w:rPr>
    <w:tblPr>
      <w:tblBorders>
        <w:top w:val="single" w:sz="4" w:space="0" w:color="BBBBBB"/>
        <w:left w:val="single" w:sz="4" w:space="0" w:color="BBBBBB"/>
        <w:bottom w:val="single" w:sz="4" w:space="0" w:color="BBBBBB"/>
        <w:right w:val="single" w:sz="4" w:space="0" w:color="BBBBBB"/>
      </w:tblBorders>
      <w:tblCellMar>
        <w:top w:w="173" w:type="dxa"/>
        <w:left w:w="58" w:type="dxa"/>
        <w:bottom w:w="259" w:type="dxa"/>
        <w:right w:w="58" w:type="dxa"/>
      </w:tblCellMar>
    </w:tblPr>
    <w:tcPr>
      <w:shd w:val="clear" w:color="auto" w:fill="F0F0F0"/>
    </w:tcPr>
  </w:style>
  <w:style w:type="table" w:customStyle="1" w:styleId="ScrollNote">
    <w:name w:val="Scroll Note"/>
    <w:basedOn w:val="TableNormal"/>
    <w:uiPriority w:val="99"/>
    <w:qFormat/>
    <w:rsid w:val="00AA5AC4"/>
    <w:pPr>
      <w:ind w:left="173" w:right="259"/>
    </w:pPr>
    <w:rPr>
      <w:rFonts w:ascii="Arial" w:hAnsi="Arial"/>
      <w:szCs w:val="24"/>
      <w:lang w:val="en-US" w:eastAsia="en-US"/>
    </w:rPr>
    <w:tblPr>
      <w:tblBorders>
        <w:top w:val="single" w:sz="4" w:space="0" w:color="F9DF99"/>
        <w:left w:val="single" w:sz="4" w:space="0" w:color="F9DF99"/>
        <w:bottom w:val="single" w:sz="4" w:space="0" w:color="F9DF99"/>
        <w:right w:val="single" w:sz="4" w:space="0" w:color="F9DF99"/>
      </w:tblBorders>
      <w:tblCellMar>
        <w:top w:w="173" w:type="dxa"/>
        <w:left w:w="58" w:type="dxa"/>
        <w:bottom w:w="259" w:type="dxa"/>
        <w:right w:w="58" w:type="dxa"/>
      </w:tblCellMar>
    </w:tblPr>
    <w:tcPr>
      <w:shd w:val="clear" w:color="auto" w:fill="FFFFE0"/>
    </w:tcPr>
  </w:style>
  <w:style w:type="table" w:customStyle="1" w:styleId="ScrollQuote">
    <w:name w:val="Scroll Quote"/>
    <w:basedOn w:val="TableNormal"/>
    <w:uiPriority w:val="99"/>
    <w:qFormat/>
    <w:rsid w:val="00AA5AC4"/>
    <w:pPr>
      <w:ind w:left="173" w:right="259"/>
    </w:pPr>
    <w:rPr>
      <w:rFonts w:ascii="Arial" w:hAnsi="Arial"/>
      <w:i/>
      <w:szCs w:val="24"/>
      <w:lang w:val="en-US" w:eastAsia="en-US"/>
    </w:rPr>
    <w:tblPr>
      <w:tblCellMar>
        <w:left w:w="58" w:type="dxa"/>
        <w:right w:w="58" w:type="dxa"/>
      </w:tblCellMar>
    </w:tblPr>
    <w:tblStylePr w:type="firstCol">
      <w:tblPr/>
      <w:tcPr>
        <w:tcBorders>
          <w:left w:val="single" w:sz="4" w:space="0" w:color="6199C9"/>
        </w:tcBorders>
      </w:tcPr>
    </w:tblStylePr>
  </w:style>
  <w:style w:type="paragraph" w:styleId="PlainText">
    <w:name w:val="Plain Text"/>
    <w:basedOn w:val="Normal"/>
    <w:link w:val="PlainTextChar"/>
    <w:rsid w:val="00AA5AC4"/>
    <w:pPr>
      <w:spacing w:before="0" w:after="120"/>
      <w:jc w:val="left"/>
    </w:pPr>
    <w:rPr>
      <w:rFonts w:ascii="Courier New" w:hAnsi="Courier New" w:cs="Courier New"/>
      <w:sz w:val="20"/>
      <w:lang w:val="en-US" w:eastAsia="en-US"/>
    </w:rPr>
  </w:style>
  <w:style w:type="character" w:customStyle="1" w:styleId="PlainTextChar">
    <w:name w:val="Plain Text Char"/>
    <w:basedOn w:val="DefaultParagraphFont"/>
    <w:link w:val="PlainText"/>
    <w:rsid w:val="00AA5AC4"/>
    <w:rPr>
      <w:rFonts w:ascii="Courier New" w:hAnsi="Courier New" w:cs="Courier New"/>
      <w:lang w:val="en-US" w:eastAsia="en-US"/>
    </w:rPr>
  </w:style>
  <w:style w:type="paragraph" w:customStyle="1" w:styleId="SublineHeader">
    <w:name w:val="Subline Header"/>
    <w:basedOn w:val="Title"/>
    <w:qFormat/>
    <w:rsid w:val="00AA5AC4"/>
    <w:pPr>
      <w:spacing w:before="120" w:after="120"/>
    </w:pPr>
    <w:rPr>
      <w:rFonts w:ascii="Arial" w:eastAsia="Times New Roman" w:hAnsi="Arial" w:cs="Arial"/>
      <w:b w:val="0"/>
      <w:bCs w:val="0"/>
      <w:color w:val="A6A6A6" w:themeColor="background1" w:themeShade="A6"/>
      <w:sz w:val="28"/>
      <w:shd w:val="clear" w:color="auto" w:fill="FFFFFF"/>
      <w:lang w:val="en-US" w:eastAsia="en-US"/>
    </w:rPr>
  </w:style>
  <w:style w:type="paragraph" w:customStyle="1" w:styleId="SublineHeaderLevel2">
    <w:name w:val="SublineHeader Level2"/>
    <w:basedOn w:val="SublineHeader"/>
    <w:qFormat/>
    <w:rsid w:val="00AA5AC4"/>
    <w:rPr>
      <w:sz w:val="24"/>
      <w:szCs w:val="24"/>
    </w:rPr>
  </w:style>
  <w:style w:type="character" w:customStyle="1" w:styleId="Heading6Char">
    <w:name w:val="Heading 6 Char"/>
    <w:basedOn w:val="DefaultParagraphFont"/>
    <w:link w:val="Heading6"/>
    <w:rsid w:val="00AA5AC4"/>
    <w:rPr>
      <w:rFonts w:ascii="Calibri" w:hAnsi="Calibri"/>
      <w:i/>
      <w:sz w:val="22"/>
    </w:rPr>
  </w:style>
  <w:style w:type="character" w:customStyle="1" w:styleId="Heading7Char">
    <w:name w:val="Heading 7 Char"/>
    <w:basedOn w:val="DefaultParagraphFont"/>
    <w:link w:val="Heading7"/>
    <w:rsid w:val="00AA5AC4"/>
    <w:rPr>
      <w:rFonts w:ascii="Arial" w:hAnsi="Arial"/>
      <w:sz w:val="24"/>
    </w:rPr>
  </w:style>
  <w:style w:type="character" w:customStyle="1" w:styleId="Heading8Char">
    <w:name w:val="Heading 8 Char"/>
    <w:basedOn w:val="DefaultParagraphFont"/>
    <w:link w:val="Heading8"/>
    <w:rsid w:val="00AA5AC4"/>
    <w:rPr>
      <w:rFonts w:ascii="Arial" w:hAnsi="Arial"/>
      <w:i/>
      <w:sz w:val="24"/>
    </w:rPr>
  </w:style>
  <w:style w:type="character" w:customStyle="1" w:styleId="Heading9Char">
    <w:name w:val="Heading 9 Char"/>
    <w:basedOn w:val="DefaultParagraphFont"/>
    <w:link w:val="Heading9"/>
    <w:rsid w:val="00AA5AC4"/>
    <w:rPr>
      <w:rFonts w:ascii="Arial" w:hAnsi="Arial"/>
      <w:b/>
      <w:i/>
      <w:sz w:val="18"/>
    </w:rPr>
  </w:style>
  <w:style w:type="character" w:styleId="IntenseEmphasis">
    <w:name w:val="Intense Emphasis"/>
    <w:basedOn w:val="DefaultParagraphFont"/>
    <w:rsid w:val="00AA5AC4"/>
    <w:rPr>
      <w:i/>
      <w:iCs/>
      <w:color w:val="89989F" w:themeColor="text1" w:themeTint="80"/>
    </w:rPr>
  </w:style>
  <w:style w:type="paragraph" w:styleId="IntenseQuote">
    <w:name w:val="Intense Quote"/>
    <w:basedOn w:val="Normal"/>
    <w:next w:val="Normal"/>
    <w:link w:val="IntenseQuoteChar"/>
    <w:rsid w:val="00AA5AC4"/>
    <w:pPr>
      <w:pBdr>
        <w:top w:val="single" w:sz="4" w:space="10" w:color="40CD8C" w:themeColor="accent1"/>
        <w:bottom w:val="single" w:sz="4" w:space="10" w:color="40CD8C" w:themeColor="accent1"/>
      </w:pBdr>
      <w:spacing w:before="360" w:after="360"/>
      <w:ind w:left="864" w:right="864"/>
      <w:jc w:val="center"/>
    </w:pPr>
    <w:rPr>
      <w:rFonts w:ascii="Arial" w:hAnsi="Arial"/>
      <w:i/>
      <w:iCs/>
      <w:color w:val="89989F" w:themeColor="text1" w:themeTint="80"/>
      <w:sz w:val="20"/>
      <w:szCs w:val="24"/>
      <w:lang w:val="en-US" w:eastAsia="en-US"/>
    </w:rPr>
  </w:style>
  <w:style w:type="character" w:customStyle="1" w:styleId="IntenseQuoteChar">
    <w:name w:val="Intense Quote Char"/>
    <w:basedOn w:val="DefaultParagraphFont"/>
    <w:link w:val="IntenseQuote"/>
    <w:rsid w:val="00AA5AC4"/>
    <w:rPr>
      <w:rFonts w:ascii="Arial" w:hAnsi="Arial"/>
      <w:i/>
      <w:iCs/>
      <w:color w:val="89989F" w:themeColor="text1" w:themeTint="80"/>
      <w:szCs w:val="24"/>
      <w:lang w:val="en-US" w:eastAsia="en-US"/>
    </w:rPr>
  </w:style>
  <w:style w:type="character" w:styleId="IntenseReference">
    <w:name w:val="Intense Reference"/>
    <w:basedOn w:val="DefaultParagraphFont"/>
    <w:rsid w:val="00AA5AC4"/>
    <w:rPr>
      <w:b/>
      <w:bCs/>
      <w:smallCaps/>
      <w:color w:val="89989F" w:themeColor="text1" w:themeTint="80"/>
      <w:spacing w:val="5"/>
    </w:rPr>
  </w:style>
  <w:style w:type="table" w:styleId="PlainTable1">
    <w:name w:val="Plain Table 1"/>
    <w:basedOn w:val="TableNormal"/>
    <w:rsid w:val="00AA5AC4"/>
    <w:rPr>
      <w:rFonts w:ascii="Arial" w:hAnsi="Arial"/>
      <w:szCs w:val="24"/>
      <w:lang w:val="en-US" w:eastAsia="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rsid w:val="00AA5AC4"/>
    <w:rPr>
      <w:rFonts w:ascii="Arial" w:hAnsi="Arial"/>
      <w:szCs w:val="24"/>
      <w:lang w:val="en-US" w:eastAsia="en-US"/>
    </w:rPr>
    <w:tblPr>
      <w:tblStyleRowBandSize w:val="1"/>
      <w:tblStyleColBandSize w:val="1"/>
      <w:tblBorders>
        <w:top w:val="single" w:sz="4" w:space="0" w:color="89989F" w:themeColor="text1" w:themeTint="80"/>
        <w:bottom w:val="single" w:sz="4" w:space="0" w:color="89989F" w:themeColor="text1" w:themeTint="80"/>
      </w:tblBorders>
    </w:tblPr>
    <w:tblStylePr w:type="firstRow">
      <w:rPr>
        <w:b/>
        <w:bCs/>
      </w:rPr>
      <w:tblPr/>
      <w:tcPr>
        <w:tcBorders>
          <w:bottom w:val="single" w:sz="4" w:space="0" w:color="89989F" w:themeColor="text1" w:themeTint="80"/>
        </w:tcBorders>
      </w:tcPr>
    </w:tblStylePr>
    <w:tblStylePr w:type="lastRow">
      <w:rPr>
        <w:b/>
        <w:bCs/>
      </w:rPr>
      <w:tblPr/>
      <w:tcPr>
        <w:tcBorders>
          <w:top w:val="single" w:sz="4" w:space="0" w:color="89989F" w:themeColor="text1" w:themeTint="80"/>
        </w:tcBorders>
      </w:tcPr>
    </w:tblStylePr>
    <w:tblStylePr w:type="firstCol">
      <w:rPr>
        <w:b/>
        <w:bCs/>
      </w:rPr>
    </w:tblStylePr>
    <w:tblStylePr w:type="lastCol">
      <w:rPr>
        <w:b/>
        <w:bCs/>
      </w:rPr>
    </w:tblStylePr>
    <w:tblStylePr w:type="band1Vert">
      <w:tblPr/>
      <w:tcPr>
        <w:tcBorders>
          <w:left w:val="single" w:sz="4" w:space="0" w:color="89989F" w:themeColor="text1" w:themeTint="80"/>
          <w:right w:val="single" w:sz="4" w:space="0" w:color="89989F" w:themeColor="text1" w:themeTint="80"/>
        </w:tcBorders>
      </w:tcPr>
    </w:tblStylePr>
    <w:tblStylePr w:type="band2Vert">
      <w:tblPr/>
      <w:tcPr>
        <w:tcBorders>
          <w:left w:val="single" w:sz="4" w:space="0" w:color="89989F" w:themeColor="text1" w:themeTint="80"/>
          <w:right w:val="single" w:sz="4" w:space="0" w:color="89989F" w:themeColor="text1" w:themeTint="80"/>
        </w:tcBorders>
      </w:tcPr>
    </w:tblStylePr>
    <w:tblStylePr w:type="band1Horz">
      <w:tblPr/>
      <w:tcPr>
        <w:tcBorders>
          <w:top w:val="single" w:sz="4" w:space="0" w:color="89989F" w:themeColor="text1" w:themeTint="80"/>
          <w:bottom w:val="single" w:sz="4" w:space="0" w:color="89989F" w:themeColor="text1" w:themeTint="80"/>
        </w:tcBorders>
      </w:tcPr>
    </w:tblStylePr>
  </w:style>
  <w:style w:type="table" w:customStyle="1" w:styleId="Style1">
    <w:name w:val="Style1"/>
    <w:basedOn w:val="TableNormal"/>
    <w:uiPriority w:val="99"/>
    <w:rsid w:val="00AA5AC4"/>
    <w:rPr>
      <w:rFonts w:ascii="Arial" w:hAnsi="Arial"/>
      <w:szCs w:val="24"/>
      <w:lang w:val="en-US" w:eastAsia="en-US"/>
    </w:rPr>
    <w:tblPr/>
  </w:style>
  <w:style w:type="character" w:customStyle="1" w:styleId="ScrollInlineCode">
    <w:name w:val="Scroll Inline Code"/>
    <w:basedOn w:val="DefaultParagraphFont"/>
    <w:uiPriority w:val="1"/>
    <w:qFormat/>
    <w:rsid w:val="00AA5AC4"/>
    <w:rPr>
      <w:rFonts w:ascii="Courier New" w:hAnsi="Courier New"/>
      <w:bdr w:val="none" w:sz="0" w:space="0" w:color="auto"/>
      <w:shd w:val="clear" w:color="auto" w:fill="F4F5F7"/>
    </w:rPr>
  </w:style>
  <w:style w:type="table" w:customStyle="1" w:styleId="ScrollCustomPanel">
    <w:name w:val="Scroll Custom Panel"/>
    <w:basedOn w:val="TableNormal"/>
    <w:uiPriority w:val="99"/>
    <w:qFormat/>
    <w:rsid w:val="00AA5AC4"/>
    <w:pPr>
      <w:ind w:left="173" w:right="259"/>
    </w:pPr>
    <w:rPr>
      <w:rFonts w:ascii="Arial" w:hAnsi="Arial"/>
      <w:szCs w:val="24"/>
      <w:lang w:val="en-US" w:eastAsia="en-US"/>
    </w:rPr>
    <w:tblPr>
      <w:tblCellMar>
        <w:top w:w="173" w:type="dxa"/>
        <w:left w:w="58" w:type="dxa"/>
        <w:bottom w:w="259" w:type="dxa"/>
        <w:right w:w="58" w:type="dxa"/>
      </w:tblCellMar>
    </w:tblPr>
    <w:tcPr>
      <w:shd w:val="clear" w:color="auto" w:fill="DEEBFF"/>
    </w:tcPr>
  </w:style>
  <w:style w:type="table" w:customStyle="1" w:styleId="ScrollNoteCloud">
    <w:name w:val="Scroll Note Cloud"/>
    <w:basedOn w:val="TableNormal"/>
    <w:uiPriority w:val="99"/>
    <w:rsid w:val="00AA5AC4"/>
    <w:pPr>
      <w:ind w:left="176" w:right="261"/>
    </w:pPr>
    <w:rPr>
      <w:rFonts w:ascii="Arial" w:hAnsi="Arial"/>
      <w:szCs w:val="24"/>
      <w:lang w:val="en-US" w:eastAsia="en-US"/>
    </w:rPr>
    <w:tblPr>
      <w:tblCellMar>
        <w:top w:w="173" w:type="dxa"/>
        <w:left w:w="58" w:type="dxa"/>
        <w:bottom w:w="259" w:type="dxa"/>
        <w:right w:w="58" w:type="dxa"/>
      </w:tblCellMar>
    </w:tblPr>
    <w:tcPr>
      <w:shd w:val="clear" w:color="auto" w:fill="EAE6FF"/>
    </w:tcPr>
  </w:style>
  <w:style w:type="paragraph" w:styleId="NormalWeb">
    <w:name w:val="Normal (Web)"/>
    <w:basedOn w:val="Normal"/>
    <w:rsid w:val="00755B6C"/>
    <w:rPr>
      <w:rFonts w:ascii="Times New Roman" w:hAnsi="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4118068">
      <w:bodyDiv w:val="1"/>
      <w:marLeft w:val="0"/>
      <w:marRight w:val="0"/>
      <w:marTop w:val="0"/>
      <w:marBottom w:val="0"/>
      <w:divBdr>
        <w:top w:val="none" w:sz="0" w:space="0" w:color="auto"/>
        <w:left w:val="none" w:sz="0" w:space="0" w:color="auto"/>
        <w:bottom w:val="none" w:sz="0" w:space="0" w:color="auto"/>
        <w:right w:val="none" w:sz="0" w:space="0" w:color="auto"/>
      </w:divBdr>
    </w:div>
    <w:div w:id="276528403">
      <w:bodyDiv w:val="1"/>
      <w:marLeft w:val="0"/>
      <w:marRight w:val="0"/>
      <w:marTop w:val="0"/>
      <w:marBottom w:val="0"/>
      <w:divBdr>
        <w:top w:val="none" w:sz="0" w:space="0" w:color="auto"/>
        <w:left w:val="none" w:sz="0" w:space="0" w:color="auto"/>
        <w:bottom w:val="none" w:sz="0" w:space="0" w:color="auto"/>
        <w:right w:val="none" w:sz="0" w:space="0" w:color="auto"/>
      </w:divBdr>
    </w:div>
    <w:div w:id="393434198">
      <w:bodyDiv w:val="1"/>
      <w:marLeft w:val="0"/>
      <w:marRight w:val="0"/>
      <w:marTop w:val="0"/>
      <w:marBottom w:val="0"/>
      <w:divBdr>
        <w:top w:val="none" w:sz="0" w:space="0" w:color="auto"/>
        <w:left w:val="none" w:sz="0" w:space="0" w:color="auto"/>
        <w:bottom w:val="none" w:sz="0" w:space="0" w:color="auto"/>
        <w:right w:val="none" w:sz="0" w:space="0" w:color="auto"/>
      </w:divBdr>
    </w:div>
    <w:div w:id="438263605">
      <w:bodyDiv w:val="1"/>
      <w:marLeft w:val="0"/>
      <w:marRight w:val="0"/>
      <w:marTop w:val="0"/>
      <w:marBottom w:val="0"/>
      <w:divBdr>
        <w:top w:val="none" w:sz="0" w:space="0" w:color="auto"/>
        <w:left w:val="none" w:sz="0" w:space="0" w:color="auto"/>
        <w:bottom w:val="none" w:sz="0" w:space="0" w:color="auto"/>
        <w:right w:val="none" w:sz="0" w:space="0" w:color="auto"/>
      </w:divBdr>
    </w:div>
    <w:div w:id="557087969">
      <w:bodyDiv w:val="1"/>
      <w:marLeft w:val="0"/>
      <w:marRight w:val="0"/>
      <w:marTop w:val="0"/>
      <w:marBottom w:val="0"/>
      <w:divBdr>
        <w:top w:val="none" w:sz="0" w:space="0" w:color="auto"/>
        <w:left w:val="none" w:sz="0" w:space="0" w:color="auto"/>
        <w:bottom w:val="none" w:sz="0" w:space="0" w:color="auto"/>
        <w:right w:val="none" w:sz="0" w:space="0" w:color="auto"/>
      </w:divBdr>
    </w:div>
    <w:div w:id="835152259">
      <w:bodyDiv w:val="1"/>
      <w:marLeft w:val="0"/>
      <w:marRight w:val="0"/>
      <w:marTop w:val="0"/>
      <w:marBottom w:val="0"/>
      <w:divBdr>
        <w:top w:val="none" w:sz="0" w:space="0" w:color="auto"/>
        <w:left w:val="none" w:sz="0" w:space="0" w:color="auto"/>
        <w:bottom w:val="none" w:sz="0" w:space="0" w:color="auto"/>
        <w:right w:val="none" w:sz="0" w:space="0" w:color="auto"/>
      </w:divBdr>
    </w:div>
    <w:div w:id="1091048905">
      <w:bodyDiv w:val="1"/>
      <w:marLeft w:val="0"/>
      <w:marRight w:val="0"/>
      <w:marTop w:val="0"/>
      <w:marBottom w:val="0"/>
      <w:divBdr>
        <w:top w:val="none" w:sz="0" w:space="0" w:color="auto"/>
        <w:left w:val="none" w:sz="0" w:space="0" w:color="auto"/>
        <w:bottom w:val="none" w:sz="0" w:space="0" w:color="auto"/>
        <w:right w:val="none" w:sz="0" w:space="0" w:color="auto"/>
      </w:divBdr>
    </w:div>
    <w:div w:id="1147863566">
      <w:bodyDiv w:val="1"/>
      <w:marLeft w:val="0"/>
      <w:marRight w:val="0"/>
      <w:marTop w:val="0"/>
      <w:marBottom w:val="0"/>
      <w:divBdr>
        <w:top w:val="none" w:sz="0" w:space="0" w:color="auto"/>
        <w:left w:val="none" w:sz="0" w:space="0" w:color="auto"/>
        <w:bottom w:val="none" w:sz="0" w:space="0" w:color="auto"/>
        <w:right w:val="none" w:sz="0" w:space="0" w:color="auto"/>
      </w:divBdr>
    </w:div>
    <w:div w:id="1626736804">
      <w:bodyDiv w:val="1"/>
      <w:marLeft w:val="0"/>
      <w:marRight w:val="0"/>
      <w:marTop w:val="0"/>
      <w:marBottom w:val="0"/>
      <w:divBdr>
        <w:top w:val="none" w:sz="0" w:space="0" w:color="auto"/>
        <w:left w:val="none" w:sz="0" w:space="0" w:color="auto"/>
        <w:bottom w:val="none" w:sz="0" w:space="0" w:color="auto"/>
        <w:right w:val="none" w:sz="0" w:space="0" w:color="auto"/>
      </w:divBdr>
    </w:div>
    <w:div w:id="1984236651">
      <w:bodyDiv w:val="1"/>
      <w:marLeft w:val="0"/>
      <w:marRight w:val="0"/>
      <w:marTop w:val="0"/>
      <w:marBottom w:val="0"/>
      <w:divBdr>
        <w:top w:val="none" w:sz="0" w:space="0" w:color="auto"/>
        <w:left w:val="none" w:sz="0" w:space="0" w:color="auto"/>
        <w:bottom w:val="none" w:sz="0" w:space="0" w:color="auto"/>
        <w:right w:val="none" w:sz="0" w:space="0" w:color="auto"/>
      </w:divBdr>
    </w:div>
    <w:div w:id="2029285887">
      <w:bodyDiv w:val="1"/>
      <w:marLeft w:val="0"/>
      <w:marRight w:val="0"/>
      <w:marTop w:val="0"/>
      <w:marBottom w:val="0"/>
      <w:divBdr>
        <w:top w:val="none" w:sz="0" w:space="0" w:color="auto"/>
        <w:left w:val="none" w:sz="0" w:space="0" w:color="auto"/>
        <w:bottom w:val="none" w:sz="0" w:space="0" w:color="auto"/>
        <w:right w:val="none" w:sz="0" w:space="0" w:color="auto"/>
      </w:divBdr>
    </w:div>
    <w:div w:id="2083597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sisalgroup.sharepoint.com/:x:/r/sites/Cross-PlatformsSystems/Shared%20Documents/01.%20PJ/20.%20ZENIT/01.%20Docs/99.%20VARIE/ZENIT%20-%20Elenco%20Dati_V_4.1.xlsx?d=wa20e7a9b13f448e69485992a7c121869&amp;csf=1&amp;web=1&amp;e=6fIWkG"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s://sisalprod.service-now.com/now/nav/ui/classic/params/target/pm_project.do%3Fsys_id%3Dee7e798a3b6b1e10221283d964e45a95%26sysparm_view%3Dtext_search" TargetMode="External"/><Relationship Id="rId17" Type="http://schemas.openxmlformats.org/officeDocument/2006/relationships/hyperlink" Target="https://sisalgroup.sharepoint.com/:x:/r/sites/Cross-PlatformsSystems/Shared%20Documents/01.%20PJ/20.%20ZENIT/01.%20Docs/99.%20VARIE/ZENIT%20-%20Data%20Colletion%20-%20Phase%201%20-%20PRJ0015372-%20Mapping%20v1.0.xlsx?d=w1a18b80eabb64f2b97487659f0093cf1&amp;csf=1&amp;web=1&amp;e=cIVgnP" TargetMode="External"/><Relationship Id="rId2" Type="http://schemas.openxmlformats.org/officeDocument/2006/relationships/customXml" Target="../customXml/item2.xml"/><Relationship Id="rId16" Type="http://schemas.openxmlformats.org/officeDocument/2006/relationships/hyperlink" Target="https://sisalgroup.sharepoint.com/:x:/r/sites/Cross-PlatformsSystems/Shared%20Documents/01.%20PJ/20.%20ZENIT/01.%20Docs/99.%20VARIE/ZENIT%20-%20Excel%20files%20mapping%20v1.1.xlsx?d=w529602ea96fb45e89de797a3b1731cc0&amp;csf=1&amp;web=1&amp;e=wSau3E"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hyperlink" Target="https://sisalgroup.sharepoint.com/:x:/r/sites/Cross-PlatformsSystems/Shared%20Documents/01.%20PJ/20.%20ZENIT/01.%20Docs/99.%20VARIE/ZENIT%20-%20Features%20and%20Profiles%20v1.0.xlsx?d=w140da528168541d0bf81412d72e201b8&amp;csf=1&amp;web=1&amp;e=Yj3y6v" TargetMode="External"/><Relationship Id="rId10" Type="http://schemas.openxmlformats.org/officeDocument/2006/relationships/hyperlink" Target="https://sisalgroup.sharepoint.com/:x:/r/sites/Cross-PlatformsSystems/Shared%20Documents/01.%20PJ/20.%20ZENIT/01.%20Docs/99.%20VARIE/ZENIT%20-%20Features%20and%20Profiles%20v1.0.xlsx?d=w140da528168541d0bf81412d72e201b8&amp;csf=1&amp;web=1&amp;e=tM6bnM" TargetMode="External"/><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sisalgroup.sharepoint.com/:x:/r/sites/Cross-PlatformsSystems/Shared%20Documents/01.%20PJ/20.%20ZENIT/01.%20Docs/99.%20VARIE/ZENIT%20-%20Dashboard%20Mockup%20-%20v01.0.xlsx?d=w93bc8a69b3b14fb197749d19470669e4&amp;csf=1&amp;web=1&amp;e=eorQx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mi\Microsoft%20Office\Modelli\procedura.dot" TargetMode="External"/></Relationships>
</file>

<file path=word/theme/theme1.xml><?xml version="1.0" encoding="utf-8"?>
<a:theme xmlns:a="http://schemas.openxmlformats.org/drawingml/2006/main" name="Sisal">
  <a:themeElements>
    <a:clrScheme name="Sisal Brandbook 2022">
      <a:dk1>
        <a:srgbClr val="262C2F"/>
      </a:dk1>
      <a:lt1>
        <a:srgbClr val="FFFFFF"/>
      </a:lt1>
      <a:dk2>
        <a:srgbClr val="44546A"/>
      </a:dk2>
      <a:lt2>
        <a:srgbClr val="F2F2F2"/>
      </a:lt2>
      <a:accent1>
        <a:srgbClr val="40CD8C"/>
      </a:accent1>
      <a:accent2>
        <a:srgbClr val="0B7D3E"/>
      </a:accent2>
      <a:accent3>
        <a:srgbClr val="722DAD"/>
      </a:accent3>
      <a:accent4>
        <a:srgbClr val="67AAF9"/>
      </a:accent4>
      <a:accent5>
        <a:srgbClr val="D63480"/>
      </a:accent5>
      <a:accent6>
        <a:srgbClr val="919191"/>
      </a:accent6>
      <a:hlink>
        <a:srgbClr val="B6D230"/>
      </a:hlink>
      <a:folHlink>
        <a:srgbClr val="8055E6"/>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Sisal" id="{DC6CF474-B573-4195-8A2D-B1D8859FD19A}" vid="{084146B2-246C-49CC-802B-15BF2AFBEA9B}"/>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7C79778769208B4DB1ED4D458C163668" ma:contentTypeVersion="13" ma:contentTypeDescription="Creare un nuovo documento." ma:contentTypeScope="" ma:versionID="9a33b2378ec46657f82391ff59c8d7c9">
  <xsd:schema xmlns:xsd="http://www.w3.org/2001/XMLSchema" xmlns:xs="http://www.w3.org/2001/XMLSchema" xmlns:p="http://schemas.microsoft.com/office/2006/metadata/properties" xmlns:ns2="3a116960-faef-4da6-a6ec-f8597e658822" xmlns:ns3="65ddf363-9942-4be6-80f6-4fa482dbb287" targetNamespace="http://schemas.microsoft.com/office/2006/metadata/properties" ma:root="true" ma:fieldsID="032ba1d9cdcb4d58c94fb1f4f0e97615" ns2:_="" ns3:_="">
    <xsd:import namespace="3a116960-faef-4da6-a6ec-f8597e658822"/>
    <xsd:import namespace="65ddf363-9942-4be6-80f6-4fa482dbb28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116960-faef-4da6-a6ec-f8597e65882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Tag immagine" ma:readOnly="false" ma:fieldId="{5cf76f15-5ced-4ddc-b409-7134ff3c332f}" ma:taxonomyMulti="true" ma:sspId="eabd08a6-e025-4908-baf4-19e5f5edeb43"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5ddf363-9942-4be6-80f6-4fa482dbb287"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a17da1b-da76-4b97-bebe-d672e184c874}" ma:internalName="TaxCatchAll" ma:showField="CatchAllData" ma:web="65ddf363-9942-4be6-80f6-4fa482dbb287">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Condiviso con dettagli"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3a116960-faef-4da6-a6ec-f8597e658822">
      <Terms xmlns="http://schemas.microsoft.com/office/infopath/2007/PartnerControls"/>
    </lcf76f155ced4ddcb4097134ff3c332f>
    <TaxCatchAll xmlns="65ddf363-9942-4be6-80f6-4fa482dbb287" xsi:nil="true"/>
  </documentManagement>
</p:properties>
</file>

<file path=customXml/itemProps1.xml><?xml version="1.0" encoding="utf-8"?>
<ds:datastoreItem xmlns:ds="http://schemas.openxmlformats.org/officeDocument/2006/customXml" ds:itemID="{D0FEAFBC-463E-48F6-972C-D19974BFAF36}">
  <ds:schemaRefs>
    <ds:schemaRef ds:uri="http://schemas.microsoft.com/sharepoint/v3/contenttype/forms"/>
  </ds:schemaRefs>
</ds:datastoreItem>
</file>

<file path=customXml/itemProps2.xml><?xml version="1.0" encoding="utf-8"?>
<ds:datastoreItem xmlns:ds="http://schemas.openxmlformats.org/officeDocument/2006/customXml" ds:itemID="{AE428EC6-A1AA-4FD4-B360-1D246C8C59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a116960-faef-4da6-a6ec-f8597e658822"/>
    <ds:schemaRef ds:uri="65ddf363-9942-4be6-80f6-4fa482dbb2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C9E7C3B-AB17-4E93-AE07-E4EEEE3D6C9E}">
  <ds:schemaRefs>
    <ds:schemaRef ds:uri="http://schemas.microsoft.com/office/2006/metadata/properties"/>
    <ds:schemaRef ds:uri="http://schemas.microsoft.com/office/infopath/2007/PartnerControls"/>
    <ds:schemaRef ds:uri="3a116960-faef-4da6-a6ec-f8597e658822"/>
    <ds:schemaRef ds:uri="65ddf363-9942-4be6-80f6-4fa482dbb287"/>
  </ds:schemaRefs>
</ds:datastoreItem>
</file>

<file path=docMetadata/LabelInfo.xml><?xml version="1.0" encoding="utf-8"?>
<clbl:labelList xmlns:clbl="http://schemas.microsoft.com/office/2020/mipLabelMetadata">
  <clbl:label id="{6c9bfeca-8902-4dc7-9862-34cfbaed67d0}" enabled="1" method="Standard" siteId="{42151053-0193-47aa-9e81-effd81f772cc}" removed="0"/>
  <clbl:label id="{ebc0c9e3-7ca9-412d-9807-20fc85c8773f}" enabled="1" method="Privileged" siteId="{72d74aa2-ffea-4854-b246-6241845ee5ff}" removed="0"/>
</clbl:labelList>
</file>

<file path=docProps/app.xml><?xml version="1.0" encoding="utf-8"?>
<Properties xmlns="http://schemas.openxmlformats.org/officeDocument/2006/extended-properties" xmlns:vt="http://schemas.openxmlformats.org/officeDocument/2006/docPropsVTypes">
  <Template>procedura</Template>
  <TotalTime>0</TotalTime>
  <Pages>82</Pages>
  <Words>20166</Words>
  <Characters>110370</Characters>
  <Application>Microsoft Office Word</Application>
  <DocSecurity>0</DocSecurity>
  <Lines>919</Lines>
  <Paragraphs>260</Paragraphs>
  <ScaleCrop>false</ScaleCrop>
  <HeadingPairs>
    <vt:vector size="2" baseType="variant">
      <vt:variant>
        <vt:lpstr>Titolo</vt:lpstr>
      </vt:variant>
      <vt:variant>
        <vt:i4>1</vt:i4>
      </vt:variant>
    </vt:vector>
  </HeadingPairs>
  <TitlesOfParts>
    <vt:vector size="1" baseType="lpstr">
      <vt:lpstr>Documentazione di progetto: specifiche funzionali</vt:lpstr>
    </vt:vector>
  </TitlesOfParts>
  <Company>Sisal S.p.a.</Company>
  <LinksUpToDate>false</LinksUpToDate>
  <CharactersWithSpaces>130276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Documentazione di progetto: specifiche funzionali</dc:title>
  <dc:subject/>
  <dc:creator>PSS</dc:creator>
  <cp:keywords/>
  <cp:lastModifiedBy>Eliana Gatti</cp:lastModifiedBy>
  <cp:revision>68</cp:revision>
  <cp:lastPrinted>2002-05-04T10:22:00Z</cp:lastPrinted>
  <dcterms:created xsi:type="dcterms:W3CDTF">2023-03-23T07:27:00Z</dcterms:created>
  <dcterms:modified xsi:type="dcterms:W3CDTF">2025-05-22T13:05:00Z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ice">
    <vt:lpwstr>XX-NNNNNNNN-I</vt:lpwstr>
  </property>
  <property fmtid="{D5CDD505-2E9C-101B-9397-08002B2CF9AE}" pid="3" name="Direzione">
    <vt:lpwstr>Direzione</vt:lpwstr>
  </property>
  <property fmtid="{D5CDD505-2E9C-101B-9397-08002B2CF9AE}" pid="4" name="Funzione">
    <vt:lpwstr>Funzione</vt:lpwstr>
  </property>
  <property fmtid="{D5CDD505-2E9C-101B-9397-08002B2CF9AE}" pid="5" name="ContentTypeId">
    <vt:lpwstr>0x0101007C79778769208B4DB1ED4D458C163668</vt:lpwstr>
  </property>
  <property fmtid="{D5CDD505-2E9C-101B-9397-08002B2CF9AE}" pid="6" name="MSIP_Label_ebc0c9e3-7ca9-412d-9807-20fc85c8773f_Enabled">
    <vt:lpwstr>true</vt:lpwstr>
  </property>
  <property fmtid="{D5CDD505-2E9C-101B-9397-08002B2CF9AE}" pid="7" name="MSIP_Label_ebc0c9e3-7ca9-412d-9807-20fc85c8773f_SetDate">
    <vt:lpwstr>2023-03-23T07:27:16Z</vt:lpwstr>
  </property>
  <property fmtid="{D5CDD505-2E9C-101B-9397-08002B2CF9AE}" pid="8" name="MSIP_Label_ebc0c9e3-7ca9-412d-9807-20fc85c8773f_Method">
    <vt:lpwstr>Privileged</vt:lpwstr>
  </property>
  <property fmtid="{D5CDD505-2E9C-101B-9397-08002B2CF9AE}" pid="9" name="MSIP_Label_ebc0c9e3-7ca9-412d-9807-20fc85c8773f_Name">
    <vt:lpwstr>INTERNAL USE</vt:lpwstr>
  </property>
  <property fmtid="{D5CDD505-2E9C-101B-9397-08002B2CF9AE}" pid="10" name="MSIP_Label_ebc0c9e3-7ca9-412d-9807-20fc85c8773f_SiteId">
    <vt:lpwstr>72d74aa2-ffea-4854-b246-6241845ee5ff</vt:lpwstr>
  </property>
  <property fmtid="{D5CDD505-2E9C-101B-9397-08002B2CF9AE}" pid="11" name="MSIP_Label_ebc0c9e3-7ca9-412d-9807-20fc85c8773f_ActionId">
    <vt:lpwstr>709b6848-08b8-4a09-abdd-fa788f51e74d</vt:lpwstr>
  </property>
  <property fmtid="{D5CDD505-2E9C-101B-9397-08002B2CF9AE}" pid="12" name="MSIP_Label_ebc0c9e3-7ca9-412d-9807-20fc85c8773f_ContentBits">
    <vt:lpwstr>2</vt:lpwstr>
  </property>
  <property fmtid="{D5CDD505-2E9C-101B-9397-08002B2CF9AE}" pid="13" name="MediaServiceImageTags">
    <vt:lpwstr/>
  </property>
</Properties>
</file>