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01EC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bookmarkStart w:id="0" w:name="_Hlk177331445"/>
      <w:r w:rsidRPr="005418D0">
        <w:rPr>
          <w:sz w:val="28"/>
        </w:rPr>
        <w:t>МИНОБРНАУКИ РОССИИ</w:t>
      </w:r>
    </w:p>
    <w:p w14:paraId="10D6A882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–––––––——————————–––––––</w:t>
      </w:r>
    </w:p>
    <w:p w14:paraId="160B3AC0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Санкт-Петербургский государственный</w:t>
      </w:r>
      <w:r w:rsidRPr="005418D0">
        <w:rPr>
          <w:sz w:val="28"/>
        </w:rPr>
        <w:br/>
        <w:t>электротехнический университет «ЛЭТИ»</w:t>
      </w:r>
    </w:p>
    <w:p w14:paraId="47D9A214" w14:textId="77777777" w:rsidR="00E52B8F" w:rsidRPr="005418D0" w:rsidRDefault="00E52B8F" w:rsidP="00E52B8F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————————————————————</w:t>
      </w:r>
    </w:p>
    <w:p w14:paraId="032BBA4D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EDB839D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0669A0E9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6F53CEC7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4DA8EE4C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521BF460" w14:textId="77777777" w:rsidR="00E52B8F" w:rsidRPr="00F53624" w:rsidRDefault="00E52B8F" w:rsidP="00E52B8F">
      <w:pPr>
        <w:shd w:val="clear" w:color="auto" w:fill="FFFFFF"/>
        <w:ind w:right="-284"/>
        <w:rPr>
          <w:b/>
          <w:color w:val="000000"/>
          <w:spacing w:val="-15"/>
          <w:sz w:val="36"/>
        </w:rPr>
      </w:pPr>
    </w:p>
    <w:p w14:paraId="6654E909" w14:textId="77777777" w:rsidR="00E52B8F" w:rsidRDefault="00E52B8F" w:rsidP="00E52B8F">
      <w:pPr>
        <w:shd w:val="clear" w:color="auto" w:fill="FFFFFF"/>
        <w:ind w:left="540" w:right="-284" w:firstLine="540"/>
        <w:jc w:val="center"/>
        <w:rPr>
          <w:b/>
          <w:color w:val="000000"/>
          <w:spacing w:val="-15"/>
          <w:sz w:val="36"/>
        </w:rPr>
      </w:pPr>
    </w:p>
    <w:p w14:paraId="78170AD3" w14:textId="0B93EEC7" w:rsid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Лабораторная работа №1 по теме</w:t>
      </w:r>
    </w:p>
    <w:p w14:paraId="2C8F1FB3" w14:textId="2EDC3634" w:rsidR="00E52B8F" w:rsidRPr="00E52B8F" w:rsidRDefault="00E52B8F" w:rsidP="00E52B8F">
      <w:pPr>
        <w:shd w:val="clear" w:color="auto" w:fill="FFFFFF"/>
        <w:ind w:left="284" w:right="-284" w:hanging="824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«И</w:t>
      </w:r>
      <w:r w:rsidRPr="00E52B8F">
        <w:rPr>
          <w:b/>
          <w:color w:val="000000"/>
          <w:spacing w:val="-15"/>
          <w:sz w:val="36"/>
        </w:rPr>
        <w:t>сследование внутреннего представления различных форматов данных</w:t>
      </w:r>
      <w:r>
        <w:rPr>
          <w:b/>
          <w:color w:val="000000"/>
          <w:spacing w:val="-15"/>
          <w:sz w:val="36"/>
        </w:rPr>
        <w:t>»</w:t>
      </w:r>
    </w:p>
    <w:p w14:paraId="604E2566" w14:textId="77777777" w:rsidR="00E52B8F" w:rsidRPr="00E52B8F" w:rsidRDefault="00E52B8F" w:rsidP="00E52B8F">
      <w:pPr>
        <w:shd w:val="clear" w:color="auto" w:fill="FFFFFF"/>
        <w:ind w:right="-284"/>
        <w:rPr>
          <w:color w:val="000000"/>
          <w:spacing w:val="-15"/>
          <w:sz w:val="18"/>
        </w:rPr>
      </w:pPr>
    </w:p>
    <w:p w14:paraId="30FD952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0B5067AB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645CAC0C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412784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BE23369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F87342D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445A3CA2" w14:textId="77777777" w:rsidR="00E52B8F" w:rsidRP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2895E705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19CC6C28" w14:textId="77777777" w:rsidR="00E52B8F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525DFCFE" w14:textId="77777777" w:rsidR="00E52B8F" w:rsidRPr="008D7983" w:rsidRDefault="00E52B8F" w:rsidP="00E52B8F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14:paraId="7ABF7A88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Санкт-Петербург</w:t>
      </w:r>
    </w:p>
    <w:p w14:paraId="1ECCA094" w14:textId="77777777" w:rsidR="00E52B8F" w:rsidRPr="00B720FD" w:rsidRDefault="00E52B8F" w:rsidP="00E52B8F">
      <w:pPr>
        <w:shd w:val="clear" w:color="auto" w:fill="FFFFFF"/>
        <w:ind w:left="-709" w:right="-284" w:firstLine="540"/>
        <w:jc w:val="center"/>
        <w:rPr>
          <w:color w:val="000000"/>
          <w:spacing w:val="-15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Издательство СПБГЭТУ «ЛЭТИ»</w:t>
      </w:r>
    </w:p>
    <w:p w14:paraId="6E267D9F" w14:textId="65F2F15E" w:rsidR="008D5A43" w:rsidRPr="00D57399" w:rsidRDefault="00E52B8F" w:rsidP="00E52B8F">
      <w:pPr>
        <w:shd w:val="clear" w:color="auto" w:fill="FFFFFF"/>
        <w:ind w:left="-709" w:right="-284" w:firstLine="540"/>
        <w:jc w:val="center"/>
        <w:rPr>
          <w:bCs/>
          <w:color w:val="000000" w:themeColor="text1"/>
          <w:sz w:val="28"/>
          <w:szCs w:val="28"/>
        </w:rPr>
      </w:pPr>
      <w:r w:rsidRPr="00B720FD">
        <w:rPr>
          <w:color w:val="000000"/>
          <w:spacing w:val="-15"/>
          <w:sz w:val="28"/>
          <w:szCs w:val="28"/>
        </w:rPr>
        <w:t>20</w:t>
      </w:r>
      <w:r w:rsidRPr="00E52B8F">
        <w:rPr>
          <w:color w:val="000000"/>
          <w:spacing w:val="-15"/>
          <w:sz w:val="28"/>
          <w:szCs w:val="28"/>
        </w:rPr>
        <w:t>24</w:t>
      </w:r>
      <w:bookmarkEnd w:id="0"/>
      <w:r w:rsidR="008D5A43" w:rsidRPr="00D57399">
        <w:rPr>
          <w:color w:val="000000" w:themeColor="text1"/>
        </w:rPr>
        <w:br w:type="page"/>
      </w:r>
    </w:p>
    <w:p w14:paraId="55AE2EBA" w14:textId="760F4B2E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6CC1ED43" w:rsidR="008D5A43" w:rsidRPr="00C12AA4" w:rsidRDefault="00E52B8F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52B8F">
        <w:rPr>
          <w:rFonts w:ascii="Times New Roman" w:hAnsi="Times New Roman" w:cs="Times New Roman"/>
          <w:color w:val="000000" w:themeColor="text1"/>
          <w:sz w:val="28"/>
          <w:szCs w:val="28"/>
        </w:rPr>
        <w:t>накомство с внутренним представлением различных типов данных, используемых компьютером при их обработке</w:t>
      </w:r>
      <w:r w:rsidR="008D5A43"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0A60F716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E52B8F">
        <w:rPr>
          <w:b/>
          <w:color w:val="000000" w:themeColor="text1"/>
          <w:sz w:val="28"/>
          <w:szCs w:val="28"/>
        </w:rPr>
        <w:t>5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505DD72B" w14:textId="725B81CE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азработать алгоритм ввода с клавиатуры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</w:t>
      </w:r>
      <w:r w:rsidR="00F53624" w:rsidRP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="00F53624" w:rsidRP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F5362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число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показать на экране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его</w:t>
      </w: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внутреннее представление в двоичной системе счисления. </w:t>
      </w:r>
    </w:p>
    <w:p w14:paraId="3B146124" w14:textId="272B17F5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 Написать и отладить программу на языке С, реализующую разработан-ный алгоритм. Программа должна</w:t>
      </w:r>
    </w:p>
    <w:p w14:paraId="17DF77B9" w14:textId="5DC92957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иметь дружественный интерфейс</w:t>
      </w:r>
    </w:p>
    <w:p w14:paraId="7300BF48" w14:textId="38B5B408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выводить на экран информативное сообщение при вводе некорректных дан-ных</w:t>
      </w:r>
    </w:p>
    <w:p w14:paraId="7EB72D81" w14:textId="1A826434" w:rsidR="00E52B8F" w:rsidRPr="00E52B8F" w:rsidRDefault="00E52B8F" w:rsidP="00E52B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 предложить повторный ввод пока не будут введены корректные данные</w:t>
      </w:r>
    </w:p>
    <w:p w14:paraId="35E871EB" w14:textId="2978E03A" w:rsidR="00F53624" w:rsidRPr="00F53624" w:rsidRDefault="00E52B8F" w:rsidP="00F536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52B8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 Поменять местами заданные пользователем группы рядом стоящих бит, номера старших разрядов этих групп и количество бит в группе, вводится с клавиатуры.</w:t>
      </w:r>
    </w:p>
    <w:p w14:paraId="41FD851D" w14:textId="444F8664" w:rsidR="00F53624" w:rsidRDefault="00F53624" w:rsidP="00F53624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 решения</w:t>
      </w:r>
    </w:p>
    <w:p w14:paraId="6A23E257" w14:textId="0A6EC7F6" w:rsidR="00F53624" w:rsidRDefault="00F53624" w:rsidP="00F5362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Рассмотрим два различных решения задачи –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long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double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F5362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целое число, то оно поддерживает битовые операции, а потому можно:</w:t>
      </w:r>
    </w:p>
    <w:p w14:paraId="4AC43B85" w14:textId="0181AB9B" w:rsidR="00F53624" w:rsidRDefault="00F53624" w:rsidP="00F536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Создать битовые маски для групп</w:t>
      </w:r>
    </w:p>
    <w:p w14:paraId="4A7D17D0" w14:textId="1C4BFC34" w:rsidR="00F53624" w:rsidRDefault="00F53624" w:rsidP="00F536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Обнулить биты в исходном числе</w:t>
      </w:r>
    </w:p>
    <w:p w14:paraId="0C384BC9" w14:textId="18E97E91" w:rsidR="00F53624" w:rsidRDefault="00F53624" w:rsidP="00F536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Использовать побитовое ИЛИ между исходным числом и группами, чтобы поменять их местами</w:t>
      </w:r>
    </w:p>
    <w:p w14:paraId="070BC4CA" w14:textId="7B802A13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Теперь подробнее о создании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получении группы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3D59D71B" w14:textId="1BD1F8E9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 как пользователь вводит позицию слева направо, то необходимо сдивнуть исходное число на </w:t>
      </w:r>
      <w:r w:rsidRPr="00F53624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(sizeOfInt - pos - len + 1)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чтобы отсечь ненужные биты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запишем результат этой операции в переменную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result</w:t>
      </w:r>
      <w:r w:rsidR="00B02671"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Затем создадим маску, содержащую нули во всех полях, кроме младших разрядов длиной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="00B02671"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 после использовать побитовое И между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result </w:t>
      </w:r>
      <w:r w:rsid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 маской.</w:t>
      </w:r>
    </w:p>
    <w:p w14:paraId="73D371C1" w14:textId="77777777" w:rsidR="00B02671" w:rsidRDefault="00B02671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6F3389C" w14:textId="7962A3D0" w:rsidR="00B02671" w:rsidRDefault="00B02671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Чтобы положить наш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result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 новую позицию нужно выполнить следующий алгоритм:</w:t>
      </w:r>
    </w:p>
    <w:p w14:paraId="47ED791A" w14:textId="725A21DF" w:rsidR="00B02671" w:rsidRPr="00B02671" w:rsidRDefault="00B02671" w:rsidP="00B026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Сначала определим сдвиг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delta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= 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sizeOfInt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- 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pos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- 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+ 1)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195D07C" w14:textId="26C04744" w:rsidR="00B02671" w:rsidRDefault="00B02671" w:rsidP="00B026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Затем нам надо обнулить все биты, соответствующие группе, в исходном числе.</w:t>
      </w:r>
    </w:p>
    <w:p w14:paraId="34C5E27D" w14:textId="7CA497EB" w:rsidR="00B02671" w:rsidRDefault="00B02671" w:rsidP="00B026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Затем мы делаем побитовое ИЛИ между исходным числом и группой, сдвинутой на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delta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1252141" w14:textId="3D124ADC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Данные операции выполняются дважды – для обеих групп.</w:t>
      </w:r>
    </w:p>
    <w:p w14:paraId="72238DE3" w14:textId="77777777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5B8F318" w14:textId="345572A3" w:rsidR="00B02671" w:rsidRDefault="00B02671" w:rsidP="00B02671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случае с переменной формата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решение задачи меняется. Дробные числа не поддерживают побитовые сдвиги – это связано с тем, как они хранятся в памяти. Рассмотрим на примере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float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double.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0E5C053" w14:textId="77777777" w:rsidR="00B02671" w:rsidRPr="00196D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float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"/>
        <w:gridCol w:w="1176"/>
        <w:gridCol w:w="2700"/>
      </w:tblGrid>
      <w:tr w:rsidR="00B02671" w:rsidRPr="009805AC" w14:paraId="5C4EAE8C" w14:textId="77777777" w:rsidTr="002842EF">
        <w:tc>
          <w:tcPr>
            <w:tcW w:w="0" w:type="auto"/>
          </w:tcPr>
          <w:p w14:paraId="790FF9F5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176" w:type="dxa"/>
          </w:tcPr>
          <w:p w14:paraId="74F5199F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P</w:t>
            </w:r>
          </w:p>
        </w:tc>
        <w:tc>
          <w:tcPr>
            <w:tcW w:w="2700" w:type="dxa"/>
          </w:tcPr>
          <w:p w14:paraId="79E4DF12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M</w:t>
            </w:r>
          </w:p>
        </w:tc>
      </w:tr>
    </w:tbl>
    <w:p w14:paraId="518B182F" w14:textId="77777777" w:rsidR="00B02671" w:rsidRPr="00196D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>31 30        23 22                                0</w:t>
      </w:r>
    </w:p>
    <w:p w14:paraId="602BAF6B" w14:textId="77777777" w:rsidR="00B02671" w:rsidRDefault="00B02671" w:rsidP="00B02671">
      <w:pPr>
        <w:jc w:val="both"/>
        <w:rPr>
          <w:sz w:val="28"/>
          <w:lang w:val="en-US"/>
        </w:rPr>
      </w:pPr>
      <w:r>
        <w:rPr>
          <w:sz w:val="28"/>
          <w:lang w:val="en-US"/>
        </w:rPr>
        <w:t>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"/>
        <w:gridCol w:w="1896"/>
        <w:gridCol w:w="5760"/>
      </w:tblGrid>
      <w:tr w:rsidR="00B02671" w:rsidRPr="009805AC" w14:paraId="17815BE2" w14:textId="77777777" w:rsidTr="002842EF">
        <w:tc>
          <w:tcPr>
            <w:tcW w:w="0" w:type="auto"/>
          </w:tcPr>
          <w:p w14:paraId="06F58EBD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896" w:type="dxa"/>
          </w:tcPr>
          <w:p w14:paraId="1571AD99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P</w:t>
            </w:r>
          </w:p>
        </w:tc>
        <w:tc>
          <w:tcPr>
            <w:tcW w:w="5760" w:type="dxa"/>
          </w:tcPr>
          <w:p w14:paraId="451D7E41" w14:textId="77777777" w:rsidR="00B02671" w:rsidRPr="009805AC" w:rsidRDefault="00B02671" w:rsidP="002842EF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                M</w:t>
            </w:r>
          </w:p>
        </w:tc>
      </w:tr>
    </w:tbl>
    <w:p w14:paraId="1CD17FD3" w14:textId="58AE9F87" w:rsidR="00B02671" w:rsidRDefault="00B02671" w:rsidP="00B02671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63 62                 52 51                                                                            0</w:t>
      </w:r>
    </w:p>
    <w:p w14:paraId="394A832A" w14:textId="3A3C373A" w:rsidR="00B02671" w:rsidRDefault="00B02671" w:rsidP="00B026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Дробные числа в памяти хранятся в виде трёх частей:</w:t>
      </w:r>
    </w:p>
    <w:p w14:paraId="5A80D767" w14:textId="32328F2C" w:rsidR="00B02671" w:rsidRDefault="00B02671" w:rsidP="00B026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Знаковый бит (0 для положительных и 1 для отрицательных)</w:t>
      </w:r>
    </w:p>
    <w:p w14:paraId="03EAF542" w14:textId="79E0B933" w:rsidR="00B02671" w:rsidRDefault="00B02671" w:rsidP="00B026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Порядок (степень, в которую будет вовзодиться двойка)</w:t>
      </w:r>
    </w:p>
    <w:p w14:paraId="1FC2323E" w14:textId="7614D7DF" w:rsidR="00B02671" w:rsidRDefault="00B02671" w:rsidP="00B026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Мантисса (дробное число от 1 до 2, но в случае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B02671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хранится только дробная часть, т к единица хранится всегда</w:t>
      </w:r>
      <w:r w:rsid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так что для более эффективного использования памяти единицу опускают).</w:t>
      </w:r>
    </w:p>
    <w:p w14:paraId="10CDA726" w14:textId="3106CBD2" w:rsidR="0073198B" w:rsidRDefault="0073198B" w:rsidP="0073198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конце идёт перемножение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S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* 2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vertAlign w:val="superscript"/>
          <w:lang w:val="en-US" w:eastAsia="ru-RU"/>
          <w14:ligatures w14:val="none"/>
        </w:rPr>
        <w:t>P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vertAlign w:val="superscript"/>
          <w:lang w:eastAsia="ru-RU"/>
          <w14:ligatures w14:val="none"/>
        </w:rPr>
        <w:t xml:space="preserve"> 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* 1.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</w:t>
      </w:r>
    </w:p>
    <w:p w14:paraId="229926ED" w14:textId="77777777" w:rsidR="0073198B" w:rsidRDefault="0073198B" w:rsidP="0073198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A4715B0" w14:textId="08BFE922" w:rsidR="0073198B" w:rsidRPr="0073198B" w:rsidRDefault="0073198B" w:rsidP="0073198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Также следует отметить, что порядок хранится со смещение на 127 бит в случае с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1023 бита 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Это требуется для записи отрицательных степеней двойки.</w:t>
      </w:r>
    </w:p>
    <w:p w14:paraId="6061C3EF" w14:textId="0CB6BA20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Рассмотрим примеры (для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float)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6EDD2FD2" w14:textId="3CA7F9B8" w:rsidR="0073198B" w:rsidRDefault="0073198B" w:rsidP="007319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15.375</w:t>
      </w:r>
    </w:p>
    <w:p w14:paraId="6378DE07" w14:textId="36433C58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C6EBE6F" wp14:editId="4F8C7739">
            <wp:extent cx="2781688" cy="676369"/>
            <wp:effectExtent l="0" t="0" r="0" b="9525"/>
            <wp:docPr id="8155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3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5DD1" w14:textId="24C74B11" w:rsidR="0073198B" w:rsidRPr="0073198B" w:rsidRDefault="0073198B" w:rsidP="007319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-25.105</w:t>
      </w:r>
    </w:p>
    <w:p w14:paraId="2DA89E66" w14:textId="323F3FDC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F81A759" wp14:editId="6BFDE5A9">
            <wp:extent cx="2781688" cy="752580"/>
            <wp:effectExtent l="0" t="0" r="0" b="9525"/>
            <wp:docPr id="43326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62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FAF" w14:textId="76A5C0B3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Рассмотрим примеры (для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double):</w:t>
      </w:r>
    </w:p>
    <w:p w14:paraId="29194C4D" w14:textId="0DCED0A9" w:rsidR="0073198B" w:rsidRDefault="0073198B" w:rsidP="007319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15.375</w:t>
      </w:r>
    </w:p>
    <w:p w14:paraId="52F94483" w14:textId="66E794A7" w:rsid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D3EABB3" wp14:editId="484DD47C">
            <wp:extent cx="5153744" cy="676369"/>
            <wp:effectExtent l="0" t="0" r="8890" b="9525"/>
            <wp:docPr id="79312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2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59C" w14:textId="2171497F" w:rsidR="0073198B" w:rsidRDefault="0073198B" w:rsidP="007319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Число -25.105</w:t>
      </w:r>
    </w:p>
    <w:p w14:paraId="0C4F3EA5" w14:textId="1693D5E6" w:rsidR="0073198B" w:rsidRPr="0073198B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08186A3" wp14:editId="4416E9E4">
            <wp:extent cx="5258534" cy="781159"/>
            <wp:effectExtent l="0" t="0" r="0" b="0"/>
            <wp:docPr id="67838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0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EA7" w14:textId="3A9DFE8D" w:rsidR="00F53624" w:rsidRDefault="00F53624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7927C8A" w14:textId="033531C3" w:rsidR="0073198B" w:rsidRDefault="0073198B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Теперь к алгоритму для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14:paraId="4EDD7040" w14:textId="4C9D6F6A" w:rsidR="0073198B" w:rsidRPr="0073198B" w:rsidRDefault="0073198B" w:rsidP="00F5362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 как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имеет размер больший, чем любое из целых чисел, то для решения задачи используется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union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из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 массива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unsigned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char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поскольку размер такой переменной – 1 байт.</w:t>
      </w:r>
    </w:p>
    <w:p w14:paraId="4E6343B7" w14:textId="04B0C6B7" w:rsidR="00F53624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После ввода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long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double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указания расположения групп, необходимо создать два массива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unsigned</w:t>
      </w:r>
      <w:r w:rsidRPr="0073198B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char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такого же размера, что и в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union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занести в них биты, соответствующие группам, после обнулить биты групп в исходном массиве и перезаписать их, используя ранее созданные два массива.</w:t>
      </w:r>
    </w:p>
    <w:p w14:paraId="417E8790" w14:textId="6B8E866B" w:rsidR="00217BCD" w:rsidRPr="00217BCD" w:rsidRDefault="00217BCD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Суть операций такая же как и в случае с переменной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</w:t>
      </w:r>
      <w:r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но теперь нужно работать с массивами.</w:t>
      </w:r>
    </w:p>
    <w:p w14:paraId="566CB7CA" w14:textId="0E976BAB" w:rsidR="0073198B" w:rsidRPr="00217BCD" w:rsidRDefault="0073198B" w:rsidP="0073198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Основная идея заключается в использовании цикла от 0 до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len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котором вычисляется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byteIndex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byteIndex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bitIndex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bitIndex</w:t>
      </w:r>
      <w:r w:rsidRPr="007319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 основе позиций и текущего значения переменной цикла. Так вычисляется нужная позиция внутри массива, что позволяет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осуществлять запись. Для «сдвига» наших групп мы вычисляем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как разницу между бит индексами, после чего смотрим на его знак: если он отрицательный, то сдвигаем первую группу вправо на 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(-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а вторую влево на 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(-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),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иначе необходимо сдвинуть первую группу влево на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а вторую вправо на </w:t>
      </w:r>
      <w:r w:rsid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shift</w:t>
      </w:r>
      <w:r w:rsidR="00217BCD" w:rsidRPr="00217B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FFD8F35" w14:textId="77777777" w:rsidR="00A155B2" w:rsidRPr="00F53624" w:rsidRDefault="00A155B2" w:rsidP="00A155B2">
      <w:pPr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</w:p>
    <w:p w14:paraId="00FCE52C" w14:textId="520824DB" w:rsidR="0073198B" w:rsidRDefault="00A155B2" w:rsidP="00A155B2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код программы</w:t>
      </w:r>
    </w:p>
    <w:p w14:paraId="09E7F3E7" w14:textId="1EEF6C3C" w:rsid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/>
        </w:rPr>
        <w:t>// for int</w:t>
      </w:r>
    </w:p>
    <w:p w14:paraId="59D1597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#include &lt;stdio.h&gt;</w:t>
      </w:r>
    </w:p>
    <w:p w14:paraId="4F632B3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A7D9AC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const int sizeOfInt = sizeof(int) * 8;</w:t>
      </w:r>
    </w:p>
    <w:p w14:paraId="2FA8585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8516EA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/* io */</w:t>
      </w:r>
    </w:p>
    <w:p w14:paraId="170EB1D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9CA6A2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printBinaryInteger(int n) {</w:t>
      </w:r>
    </w:p>
    <w:p w14:paraId="5556AE6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(int i = sizeOfInt - 1; i &gt;= 0; i--) {</w:t>
      </w:r>
    </w:p>
    <w:p w14:paraId="796DC8F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    int bit = (n &gt;&gt; i) &amp; 1; </w:t>
      </w:r>
    </w:p>
    <w:p w14:paraId="03C4596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printf("%d", bit);</w:t>
      </w:r>
    </w:p>
    <w:p w14:paraId="1EA6364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if ((i % 8) == 0) {</w:t>
      </w:r>
    </w:p>
    <w:p w14:paraId="697C4F2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>            printf(" ");</w:t>
      </w:r>
    </w:p>
    <w:p w14:paraId="60F5687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}</w:t>
      </w:r>
    </w:p>
    <w:p w14:paraId="41B5097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59385C6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printf("\n");</w:t>
      </w:r>
    </w:p>
    <w:p w14:paraId="623E2DF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0676464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273F58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printLine() {</w:t>
      </w:r>
    </w:p>
    <w:p w14:paraId="35A00C8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printf("+");</w:t>
      </w:r>
    </w:p>
    <w:p w14:paraId="580E270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(int i = 1; i &lt;= sizeOfInt; i++) {</w:t>
      </w:r>
    </w:p>
    <w:p w14:paraId="31FC5C6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printf("---");</w:t>
      </w:r>
    </w:p>
    <w:p w14:paraId="39710CD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if (i != sizeOfInt) {</w:t>
      </w:r>
    </w:p>
    <w:p w14:paraId="4105996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printf("+");</w:t>
      </w:r>
    </w:p>
    <w:p w14:paraId="0ED9BD7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}</w:t>
      </w:r>
    </w:p>
    <w:p w14:paraId="52470E1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0AF3A21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printf("+\n");</w:t>
      </w:r>
    </w:p>
    <w:p w14:paraId="3F9DB56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2046007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388CEEA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beautifulPrint(int n) {</w:t>
      </w:r>
    </w:p>
    <w:p w14:paraId="11AD896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97D792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printLine();</w:t>
      </w:r>
    </w:p>
    <w:p w14:paraId="6D9EB31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C49BAA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printf("|");</w:t>
      </w:r>
    </w:p>
    <w:p w14:paraId="338B243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(int i = 1; i &lt;= sizeOfInt; i++) {</w:t>
      </w:r>
    </w:p>
    <w:p w14:paraId="7BFA043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printf("%2d |", i);</w:t>
      </w:r>
    </w:p>
    <w:p w14:paraId="4180737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77DA932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printf("\n");</w:t>
      </w:r>
    </w:p>
    <w:p w14:paraId="174BB00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DAD08B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printLine();</w:t>
      </w:r>
    </w:p>
    <w:p w14:paraId="0234E85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2C3305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printf("|");</w:t>
      </w:r>
    </w:p>
    <w:p w14:paraId="552283C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(int i = sizeOfInt - 1; i &gt;= 0; i--) {</w:t>
      </w:r>
    </w:p>
    <w:p w14:paraId="282631A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int bit = (n &gt;&gt; i) &amp; 1;</w:t>
      </w:r>
    </w:p>
    <w:p w14:paraId="5C4C7F2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printf("%2d |", bit);</w:t>
      </w:r>
    </w:p>
    <w:p w14:paraId="7DB6FC0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6FF01C0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printf("\n");</w:t>
      </w:r>
    </w:p>
    <w:p w14:paraId="696FC68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</w:t>
      </w:r>
    </w:p>
    <w:p w14:paraId="00210E3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printLine();</w:t>
      </w:r>
    </w:p>
    <w:p w14:paraId="0F2B9C5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719843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printf("|");</w:t>
      </w:r>
    </w:p>
    <w:p w14:paraId="48F1BBD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(int i = sizeOfInt; i &gt;= 1; i--) {</w:t>
      </w:r>
    </w:p>
    <w:p w14:paraId="7CC07AF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printf("%2d |", i);</w:t>
      </w:r>
    </w:p>
    <w:p w14:paraId="7F3AEAF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1254E24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printf("\n");</w:t>
      </w:r>
    </w:p>
    <w:p w14:paraId="5D79312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</w:t>
      </w:r>
    </w:p>
    <w:p w14:paraId="0D5EA47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printLine();</w:t>
      </w:r>
    </w:p>
    <w:p w14:paraId="02D75AA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1ABD2C6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65C672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/* logic */</w:t>
      </w:r>
    </w:p>
    <w:p w14:paraId="01EEDCF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3A01C1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getBitGroup(int number, int pos, int len) {</w:t>
      </w:r>
    </w:p>
    <w:p w14:paraId="7061895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result = number &gt;&gt; (sizeOfInt - pos - len + 1);</w:t>
      </w:r>
    </w:p>
    <w:p w14:paraId="68DE1B2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mask = (1 &lt;&lt; len) - 1;</w:t>
      </w:r>
    </w:p>
    <w:p w14:paraId="2BC3A31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result &amp;= mask;</w:t>
      </w:r>
    </w:p>
    <w:p w14:paraId="0B53BA7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return result;</w:t>
      </w:r>
    </w:p>
    <w:p w14:paraId="2625214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797B580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BED8C5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setBitGroup(int number, int pos, int len, int value) {</w:t>
      </w:r>
    </w:p>
    <w:p w14:paraId="332EBB0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delta = (sizeOfInt - pos - len + 1);</w:t>
      </w:r>
    </w:p>
    <w:p w14:paraId="22CAD7D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mask = ((1 &lt;&lt; len) - 1) &lt;&lt; delta;</w:t>
      </w:r>
    </w:p>
    <w:p w14:paraId="5AC6043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number &amp;= ~mask;</w:t>
      </w:r>
    </w:p>
    <w:p w14:paraId="799D11B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number |= (value &lt;&lt; delta);</w:t>
      </w:r>
    </w:p>
    <w:p w14:paraId="19BD81D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return number;</w:t>
      </w:r>
    </w:p>
    <w:p w14:paraId="162B897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1F44C0E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BA9BD6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swapBitGroups(int number) {</w:t>
      </w:r>
    </w:p>
    <w:p w14:paraId="29D4F86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pos1, len, pos2;</w:t>
      </w:r>
    </w:p>
    <w:p w14:paraId="6A4B7B2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CBFCC1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position of the fisrt bit of the first group (from left to right): ");</w:t>
      </w:r>
    </w:p>
    <w:p w14:paraId="1506BC5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&amp;pos1);</w:t>
      </w:r>
    </w:p>
    <w:p w14:paraId="3E754CC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position of the first bit of the second group (from left to right): ");</w:t>
      </w:r>
    </w:p>
    <w:p w14:paraId="350F0D9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&amp;pos2);</w:t>
      </w:r>
    </w:p>
    <w:p w14:paraId="1D8A170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number of bits in the groups: ");</w:t>
      </w:r>
    </w:p>
    <w:p w14:paraId="55A23CF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&amp;len);</w:t>
      </w:r>
    </w:p>
    <w:p w14:paraId="4C0985E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462D54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(pos1 &lt; 0 || pos1 &gt;= sizeOfInt || len &lt;= 0 || (pos1 + len) &gt; sizeOfInt) {</w:t>
      </w:r>
    </w:p>
    <w:p w14:paraId="7E9C968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invalid parameters for the first group.\n");</w:t>
      </w:r>
    </w:p>
    <w:p w14:paraId="58487AE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 number;</w:t>
      </w:r>
    </w:p>
    <w:p w14:paraId="6FA1094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0FECC1B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8CFEE2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(pos2 &lt; 0 || pos2 &gt;= sizeOfInt || len &lt;= 0 || (pos2 + len) &gt; sizeOfInt) {</w:t>
      </w:r>
    </w:p>
    <w:p w14:paraId="2BEF5CB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invalid parameters for the second group.\n");</w:t>
      </w:r>
    </w:p>
    <w:p w14:paraId="18C5254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 number;</w:t>
      </w:r>
    </w:p>
    <w:p w14:paraId="5E333F1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6F079D8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2335E4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((pos2 + len &gt; sizeOfInt) || (pos1 + len &gt; sizeOfInt)) {</w:t>
      </w:r>
    </w:p>
    <w:p w14:paraId="57B369D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groups are too long to rearrange.\n");</w:t>
      </w:r>
    </w:p>
    <w:p w14:paraId="18EFED2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 number;</w:t>
      </w:r>
    </w:p>
    <w:p w14:paraId="476952F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2EA0EC9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EA0C69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group1 = getBitGroup(number, pos1, len);</w:t>
      </w:r>
    </w:p>
    <w:p w14:paraId="28EFDDC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 xml:space="preserve">    </w:t>
      </w:r>
      <w:r w:rsidRPr="00A155B2">
        <w:rPr>
          <w:rFonts w:ascii="Consolas" w:hAnsi="Consolas"/>
          <w:bCs/>
          <w:color w:val="000000" w:themeColor="text1"/>
          <w:sz w:val="18"/>
          <w:szCs w:val="18"/>
        </w:rPr>
        <w:t>printf("Your group 1:\n");</w:t>
      </w:r>
    </w:p>
    <w:p w14:paraId="151D1C5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</w:rPr>
        <w:t xml:space="preserve">    </w:t>
      </w: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printBinaryInteger(group1);</w:t>
      </w:r>
    </w:p>
    <w:p w14:paraId="18D56D7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group2 = getBitGroup(number, pos2, len);</w:t>
      </w:r>
    </w:p>
    <w:p w14:paraId="4ED5D7C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printf("Your group 2:\n");</w:t>
      </w:r>
    </w:p>
    <w:p w14:paraId="7CC3F42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printBinaryInteger(group2);</w:t>
      </w:r>
    </w:p>
    <w:p w14:paraId="047AC74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53C98E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number = setBitGroup(number, pos1, len, group2);</w:t>
      </w:r>
    </w:p>
    <w:p w14:paraId="30C3D90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number = setBitGroup(number, pos2, len, group1);</w:t>
      </w:r>
    </w:p>
    <w:p w14:paraId="6468964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B596A3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return number;</w:t>
      </w:r>
    </w:p>
    <w:p w14:paraId="504BE28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0A3EDB4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86F9C3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main() {</w:t>
      </w:r>
    </w:p>
    <w:p w14:paraId="5CC7FCB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number;</w:t>
      </w:r>
    </w:p>
    <w:p w14:paraId="7F37989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integer: ");</w:t>
      </w:r>
    </w:p>
    <w:p w14:paraId="12E54F4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&amp;number);</w:t>
      </w:r>
    </w:p>
    <w:p w14:paraId="021EB3F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getchar();</w:t>
      </w:r>
    </w:p>
    <w:p w14:paraId="6EEA5FB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printf("Your number:\n");</w:t>
      </w:r>
    </w:p>
    <w:p w14:paraId="30670C0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printBinaryInteger(number);</w:t>
      </w:r>
    </w:p>
    <w:p w14:paraId="7C44845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beautifulPrint(number);</w:t>
      </w:r>
    </w:p>
    <w:p w14:paraId="6B96C33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number = swapBitGroups(number);</w:t>
      </w:r>
    </w:p>
    <w:p w14:paraId="11CD0B4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printf("Your number:\n");</w:t>
      </w:r>
    </w:p>
    <w:p w14:paraId="0235551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printBinaryInteger(number);</w:t>
      </w:r>
    </w:p>
    <w:p w14:paraId="530F229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beautifulPrint(number);</w:t>
      </w:r>
    </w:p>
    <w:p w14:paraId="06AEA14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printf("In decimal format: %d", number);</w:t>
      </w:r>
    </w:p>
    <w:p w14:paraId="746EB20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5B1ADE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return 0;</w:t>
      </w:r>
    </w:p>
    <w:p w14:paraId="1C6A849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3D6C60E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FA5122C" w14:textId="2A4C9A18" w:rsid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/>
        </w:rPr>
        <w:t>// for long double</w:t>
      </w:r>
    </w:p>
    <w:p w14:paraId="72DB2B4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#include &lt;stdio.h&gt;</w:t>
      </w:r>
    </w:p>
    <w:p w14:paraId="5D17DC0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7761741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#define ldBytes sizeof(long double)</w:t>
      </w:r>
    </w:p>
    <w:p w14:paraId="70AEF42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2DAB5E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union Data {</w:t>
      </w:r>
    </w:p>
    <w:p w14:paraId="1B7FFD2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long double number;</w:t>
      </w:r>
    </w:p>
    <w:p w14:paraId="181FDCE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unsigned char arr[ldBytes];</w:t>
      </w:r>
    </w:p>
    <w:p w14:paraId="196932B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};</w:t>
      </w:r>
    </w:p>
    <w:p w14:paraId="73CBC9A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C03314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printBinaryChar(unsigned char n) {</w:t>
      </w:r>
    </w:p>
    <w:p w14:paraId="5187551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i, bit;</w:t>
      </w:r>
    </w:p>
    <w:p w14:paraId="4FD7AEB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 = 7; i &gt;= 0; i--) {</w:t>
      </w:r>
    </w:p>
    <w:p w14:paraId="2056832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    bit = (n &gt;&gt; i) &amp; 1; </w:t>
      </w:r>
    </w:p>
    <w:p w14:paraId="31F1BBB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printf("%d", bit);</w:t>
      </w:r>
    </w:p>
    <w:p w14:paraId="21BA574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04B43BA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11615A3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>void printBits(unsigned char arr[]) {</w:t>
      </w:r>
    </w:p>
    <w:p w14:paraId="5ECF0D6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i;</w:t>
      </w:r>
    </w:p>
    <w:p w14:paraId="48421A4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AF8262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 = ldBytes - 1; i &gt;= 0; i--) {</w:t>
      </w:r>
    </w:p>
    <w:p w14:paraId="0CDBD39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printBinaryChar(arr[i]);</w:t>
      </w:r>
    </w:p>
    <w:p w14:paraId="685167F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 ");</w:t>
      </w:r>
    </w:p>
    <w:p w14:paraId="160EC20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4F36691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printf("\n");</w:t>
      </w:r>
    </w:p>
    <w:p w14:paraId="7569D24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77B48F2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4E4051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void swapBitGroups(union Data* data) {</w:t>
      </w:r>
    </w:p>
    <w:p w14:paraId="1AA4E37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int pos1, len, pos2, i, j, bitIndex, byteIndex1, byteIndex2, bitIndex1, bitIndex2, shift;</w:t>
      </w:r>
    </w:p>
    <w:p w14:paraId="42B6C2A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unsigned char group1[ldBytes] = {0}, group2[ldBytes] = {0};</w:t>
      </w:r>
    </w:p>
    <w:p w14:paraId="7855DDD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12BD61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position of the fisrt bit of the first group (from left to right): ");</w:t>
      </w:r>
    </w:p>
    <w:p w14:paraId="59C14D0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&amp;pos1);</w:t>
      </w:r>
    </w:p>
    <w:p w14:paraId="67B4FE7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position of the first bit of the second group (from left to right): ");</w:t>
      </w:r>
    </w:p>
    <w:p w14:paraId="25936E9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&amp;pos2);</w:t>
      </w:r>
    </w:p>
    <w:p w14:paraId="2406F37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the number of bits in the groups: ");</w:t>
      </w:r>
    </w:p>
    <w:p w14:paraId="39B62CA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scanf("%d", &amp;len);</w:t>
      </w:r>
    </w:p>
    <w:p w14:paraId="1CDC3DD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83D30E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(pos1 &lt; 0 || pos1 &gt;= ldBytes * 8 || len &lt;= 0 || (pos1 + len) &gt; ldBytes * 8) {</w:t>
      </w:r>
    </w:p>
    <w:p w14:paraId="6E89F8E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invalid parameters for the first group.\n");</w:t>
      </w:r>
    </w:p>
    <w:p w14:paraId="3E1F118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return;</w:t>
      </w:r>
    </w:p>
    <w:p w14:paraId="48F0773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4C1AF0B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090A37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(pos2 &lt; 0 || pos2 &gt;= ldBytes * 8 || len &lt;= 0 || (pos2 + len) &gt; ldBytes * 8) {</w:t>
      </w:r>
    </w:p>
    <w:p w14:paraId="07DC256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invalid parameters for the second group.\n");</w:t>
      </w:r>
    </w:p>
    <w:p w14:paraId="239304E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return;</w:t>
      </w:r>
    </w:p>
    <w:p w14:paraId="5A31009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24F1854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093443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if ((pos2 + len &gt; ldBytes * 8) || (pos1 + len &gt; ldBytes * 8)) {</w:t>
      </w:r>
    </w:p>
    <w:p w14:paraId="0CAC039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printf("Error: groups are too long to rearrange.\n");</w:t>
      </w:r>
    </w:p>
    <w:p w14:paraId="3E13628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return;</w:t>
      </w:r>
    </w:p>
    <w:p w14:paraId="08B762E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7E5A28E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3E0492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 = 0; i &lt; len; i++) {</w:t>
      </w:r>
    </w:p>
    <w:p w14:paraId="2E64887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byteIndex1 = ldBytes - (i + pos1) / 8 - 1;</w:t>
      </w:r>
    </w:p>
    <w:p w14:paraId="61D4D2E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byteIndex2 = ldBytes - (i + pos2) / 8 - 1;</w:t>
      </w:r>
    </w:p>
    <w:p w14:paraId="3CAC3AF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bitIndex1 = 7 - ((i + pos1) % 8);</w:t>
      </w:r>
    </w:p>
    <w:p w14:paraId="365FEFE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bitIndex2 = 7 - ((i + pos2) % 8);</w:t>
      </w:r>
    </w:p>
    <w:p w14:paraId="19832B4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if (data-&gt;arr[byteIndex1] &amp; (1 &lt;&lt; bitIndex1)) {</w:t>
      </w:r>
    </w:p>
    <w:p w14:paraId="58207C7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group1[byteIndex1] |= (1 &lt;&lt; bitIndex1);</w:t>
      </w:r>
    </w:p>
    <w:p w14:paraId="7153BF1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lastRenderedPageBreak/>
        <w:t>        }</w:t>
      </w:r>
    </w:p>
    <w:p w14:paraId="34D7AC3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if (data-&gt;arr[byteIndex2] &amp; (1 &lt;&lt; bitIndex2)) {</w:t>
      </w:r>
    </w:p>
    <w:p w14:paraId="50F70E1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group2[byteIndex2] |= (1 &lt;&lt; bitIndex2);</w:t>
      </w:r>
    </w:p>
    <w:p w14:paraId="30E4DDE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}</w:t>
      </w:r>
    </w:p>
    <w:p w14:paraId="5721B45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430F799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3B9755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 = 0; i &lt; len; i++) {</w:t>
      </w:r>
    </w:p>
    <w:p w14:paraId="3CD78DB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byteIndex1 = ldBytes - (i + pos1) / 8 - 1;</w:t>
      </w:r>
    </w:p>
    <w:p w14:paraId="346513D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byteIndex2 = ldBytes - (i + pos2) / 8 - 1;</w:t>
      </w:r>
    </w:p>
    <w:p w14:paraId="24B67E2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bitIndex1 = 7 - ((i + pos1) % 8);</w:t>
      </w:r>
    </w:p>
    <w:p w14:paraId="0811E18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bitIndex2 = 7 - ((i + pos2) % 8);</w:t>
      </w:r>
    </w:p>
    <w:p w14:paraId="3106BA16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data-&gt;arr[byteIndex1] &amp;= ~(1 &lt;&lt; bitIndex1);</w:t>
      </w:r>
    </w:p>
    <w:p w14:paraId="6A1DABF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data-&gt;arr[byteIndex2] &amp;= ~(1 &lt;&lt; bitIndex2);</w:t>
      </w:r>
    </w:p>
    <w:p w14:paraId="0F5C0C7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5957C96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7D5BAB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printf("group1: \n");</w:t>
      </w:r>
    </w:p>
    <w:p w14:paraId="7D692A4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printBits(group1);</w:t>
      </w:r>
    </w:p>
    <w:p w14:paraId="468845FA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printf("group2: \n");</w:t>
      </w:r>
    </w:p>
    <w:p w14:paraId="74F173A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printBits(group2);</w:t>
      </w:r>
    </w:p>
    <w:p w14:paraId="6DEE430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688E457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for (i = 0; i &lt; len; i++) {</w:t>
      </w:r>
    </w:p>
    <w:p w14:paraId="350C1C6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byteIndex1 = ldBytes - (i + pos1) / 8 - 1;</w:t>
      </w:r>
    </w:p>
    <w:p w14:paraId="2CA9A4E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byteIndex2 = ldBytes - (i + pos2) / 8 - 1;</w:t>
      </w:r>
    </w:p>
    <w:p w14:paraId="03273E4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bitIndex1 = ((i + pos1) % 8);</w:t>
      </w:r>
    </w:p>
    <w:p w14:paraId="138E05C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bitIndex2 = ((i + pos2) % 8);</w:t>
      </w:r>
    </w:p>
    <w:p w14:paraId="4A7FD1F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shift = bitIndex1 - bitIndex2;</w:t>
      </w:r>
    </w:p>
    <w:p w14:paraId="24A8116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if (shift &lt; 0) {</w:t>
      </w:r>
    </w:p>
    <w:p w14:paraId="5EB0A09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data-&gt;arr[byteIndex1] |= group2[byteIndex2] &lt;&lt; (-shift);</w:t>
      </w:r>
    </w:p>
    <w:p w14:paraId="390DAA9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data-&gt;arr[byteIndex2] |= group1[byteIndex1] &gt;&gt; (-shift);</w:t>
      </w:r>
    </w:p>
    <w:p w14:paraId="5C55D4EB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} else {</w:t>
      </w:r>
    </w:p>
    <w:p w14:paraId="63D61D7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data-&gt;arr[byteIndex1] |= group2[byteIndex2] &gt;&gt; (shift);</w:t>
      </w:r>
    </w:p>
    <w:p w14:paraId="2834BC1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    data-&gt;arr[byteIndex2] |= group1[byteIndex1] &lt;&lt; (shift);</w:t>
      </w:r>
    </w:p>
    <w:p w14:paraId="0A1F9240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    }</w:t>
      </w:r>
    </w:p>
    <w:p w14:paraId="783A4BF5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}</w:t>
      </w:r>
    </w:p>
    <w:p w14:paraId="6F80E45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}</w:t>
      </w:r>
    </w:p>
    <w:p w14:paraId="3EC5FFC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CF26B7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int main() {</w:t>
      </w:r>
    </w:p>
    <w:p w14:paraId="0B112C2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union Data data;</w:t>
      </w:r>
    </w:p>
    <w:p w14:paraId="2CD7233E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546FC3E9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printf("Enter long double number: ");</w:t>
      </w:r>
    </w:p>
    <w:p w14:paraId="5EBB98E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scanf("%Lf", &amp;data.number);</w:t>
      </w:r>
    </w:p>
    <w:p w14:paraId="5DE6FA1D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printf("Your number: %Lf\n", data.number);</w:t>
      </w:r>
    </w:p>
    <w:p w14:paraId="01161CF4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48617E21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printf("Original number in binary:\n");</w:t>
      </w:r>
    </w:p>
    <w:p w14:paraId="5F30886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</w:t>
      </w:r>
      <w:r w:rsidRPr="00A155B2">
        <w:rPr>
          <w:rFonts w:ascii="Consolas" w:hAnsi="Consolas"/>
          <w:bCs/>
          <w:color w:val="000000" w:themeColor="text1"/>
          <w:sz w:val="18"/>
          <w:szCs w:val="18"/>
        </w:rPr>
        <w:t>printBits(data.arr);</w:t>
      </w:r>
    </w:p>
    <w:p w14:paraId="63ED1F7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</w:p>
    <w:p w14:paraId="1ADC3E52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</w:rPr>
        <w:lastRenderedPageBreak/>
        <w:t xml:space="preserve">    </w:t>
      </w: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swapBitGroups(&amp;data);</w:t>
      </w:r>
    </w:p>
    <w:p w14:paraId="0E4F8478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1B99974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printf("After swapping:\n");</w:t>
      </w:r>
    </w:p>
    <w:p w14:paraId="6E4E6F83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printBits(data.arr);</w:t>
      </w:r>
    </w:p>
    <w:p w14:paraId="5218EF2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>    printf("Your number: %Lf\n", data.number);</w:t>
      </w:r>
    </w:p>
    <w:p w14:paraId="219C4B1F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03FA9977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  <w:lang w:val="en-US"/>
        </w:rPr>
        <w:t xml:space="preserve">    </w:t>
      </w:r>
      <w:r w:rsidRPr="00A155B2">
        <w:rPr>
          <w:rFonts w:ascii="Consolas" w:hAnsi="Consolas"/>
          <w:bCs/>
          <w:color w:val="000000" w:themeColor="text1"/>
          <w:sz w:val="18"/>
          <w:szCs w:val="18"/>
        </w:rPr>
        <w:t>return 0;</w:t>
      </w:r>
    </w:p>
    <w:p w14:paraId="3FDE1C5C" w14:textId="77777777" w:rsidR="00A155B2" w:rsidRPr="00A155B2" w:rsidRDefault="00A155B2" w:rsidP="00A155B2">
      <w:pPr>
        <w:spacing w:after="0" w:line="360" w:lineRule="auto"/>
        <w:ind w:firstLine="708"/>
        <w:jc w:val="both"/>
        <w:rPr>
          <w:rFonts w:ascii="Consolas" w:hAnsi="Consolas"/>
          <w:bCs/>
          <w:color w:val="000000" w:themeColor="text1"/>
          <w:sz w:val="18"/>
          <w:szCs w:val="18"/>
        </w:rPr>
      </w:pPr>
      <w:r w:rsidRPr="00A155B2">
        <w:rPr>
          <w:rFonts w:ascii="Consolas" w:hAnsi="Consolas"/>
          <w:bCs/>
          <w:color w:val="000000" w:themeColor="text1"/>
          <w:sz w:val="18"/>
          <w:szCs w:val="18"/>
        </w:rPr>
        <w:t>}</w:t>
      </w:r>
    </w:p>
    <w:p w14:paraId="08DEEAA5" w14:textId="77777777" w:rsidR="00A155B2" w:rsidRPr="00A155B2" w:rsidRDefault="00A155B2" w:rsidP="00A155B2">
      <w:pPr>
        <w:spacing w:after="0" w:line="360" w:lineRule="auto"/>
        <w:jc w:val="both"/>
        <w:rPr>
          <w:rFonts w:ascii="Consolas" w:hAnsi="Consolas"/>
          <w:bCs/>
          <w:color w:val="000000" w:themeColor="text1"/>
          <w:sz w:val="18"/>
          <w:szCs w:val="18"/>
          <w:lang w:val="en-US"/>
        </w:rPr>
      </w:pPr>
    </w:p>
    <w:p w14:paraId="2932F53E" w14:textId="7AC9E534" w:rsidR="00A412A7" w:rsidRPr="00A155B2" w:rsidRDefault="00A412A7" w:rsidP="00A412A7">
      <w:pPr>
        <w:spacing w:after="0"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14BF16C0" w14:textId="69F0636D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выполнения работы мы изучили, как компьютер хранит и обрабатывает различные типы данных, а также подробно рассмотрели двоичное представление целых </w:t>
      </w:r>
      <w:r w:rsidR="00675F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дробных </w:t>
      </w: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чисел и операции сдвига битов. Мы узнали и применили следующие ключевые моменты:</w:t>
      </w:r>
    </w:p>
    <w:p w14:paraId="5FBA46F9" w14:textId="77777777" w:rsidR="00A412A7" w:rsidRPr="00A412A7" w:rsidRDefault="00A412A7" w:rsidP="00A412A7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41A6B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</w:p>
    <w:p w14:paraId="4E50BC04" w14:textId="344780BA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Рассмотрели особенности хранения как положительных, так и отрицательных чисел с использованием дополнительного кода. Этот метод позволяет эффективно представлять отрицательные числа и выполнять арифметические операции.</w:t>
      </w:r>
    </w:p>
    <w:p w14:paraId="4504C553" w14:textId="36223FDB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рассмотрели три основных метода представления чисел со знаком: прямой код, обратный код и дополнительный код. Узнали, что прямой и обратный коды имеют недостатки (например, два представления для нуля), и что дополнительный код широко используется благодаря удобству выполнения арифметических операций.</w:t>
      </w:r>
    </w:p>
    <w:p w14:paraId="6312D0E0" w14:textId="77777777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научились работать с побитовыми сдвигами чисел, как влево, так и вправо. Рассмотрели разницу между арифметическим и логическим сдвигом, особенно в контексте обработки отрицательных чисел, где важно сохранять или изменять знаковый бит.</w:t>
      </w:r>
    </w:p>
    <w:p w14:paraId="2ABDA730" w14:textId="5AF877B1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Применили эти знания для обработки групп битов, извлекая их из числа и меняя их местами.</w:t>
      </w:r>
    </w:p>
    <w:p w14:paraId="709D7632" w14:textId="37322E77" w:rsidR="00A412A7" w:rsidRPr="00A412A7" w:rsidRDefault="00A412A7" w:rsidP="00FD56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Также в процессе работы мы </w:t>
      </w:r>
      <w:r w:rsidR="00675F1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изучили</w:t>
      </w: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63CC559F" w14:textId="1B2D5F4D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 разработан и реализован алгоритм, который позволяет пользователю задавать две группы битов, а затем менять их местами. Для этого мы научились извлекать группы битов, обрабатывать их и устанавливать на новые позиции.</w:t>
      </w:r>
    </w:p>
    <w:p w14:paraId="3C9129E0" w14:textId="30FD9F89" w:rsidR="00A412A7" w:rsidRPr="00A412A7" w:rsidRDefault="00A412A7" w:rsidP="00A412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16"/>
          <w:szCs w:val="16"/>
          <w:lang w:eastAsia="ru-RU"/>
          <w14:ligatures w14:val="none"/>
        </w:rPr>
      </w:pPr>
      <w:r w:rsidRPr="00A412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Таким образом, мы научились эффективно работать с двоичными представлениями данных, узнали, как компьютер хранит целые числа и числа с плавающей запятой, и реализовали операции сдвига и перестановки битовых групп с учётом внутренней структуры данных.</w:t>
      </w:r>
    </w:p>
    <w:sectPr w:rsidR="00A412A7" w:rsidRPr="00A412A7" w:rsidSect="008D5A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BE29" w14:textId="77777777" w:rsidR="00256B9B" w:rsidRDefault="00256B9B">
      <w:pPr>
        <w:spacing w:after="0" w:line="240" w:lineRule="auto"/>
      </w:pPr>
      <w:r>
        <w:separator/>
      </w:r>
    </w:p>
  </w:endnote>
  <w:endnote w:type="continuationSeparator" w:id="0">
    <w:p w14:paraId="2AB8ED5F" w14:textId="77777777" w:rsidR="00256B9B" w:rsidRDefault="0025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FC2DD" w14:textId="77777777" w:rsidR="00256B9B" w:rsidRDefault="00256B9B">
      <w:pPr>
        <w:spacing w:after="0" w:line="240" w:lineRule="auto"/>
      </w:pPr>
      <w:r>
        <w:separator/>
      </w:r>
    </w:p>
  </w:footnote>
  <w:footnote w:type="continuationSeparator" w:id="0">
    <w:p w14:paraId="566D9FCC" w14:textId="77777777" w:rsidR="00256B9B" w:rsidRDefault="0025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684"/>
    <w:multiLevelType w:val="hybridMultilevel"/>
    <w:tmpl w:val="89FAC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11F7"/>
    <w:multiLevelType w:val="hybridMultilevel"/>
    <w:tmpl w:val="C6B6D31E"/>
    <w:lvl w:ilvl="0" w:tplc="D0C6C5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24AC5"/>
    <w:multiLevelType w:val="hybridMultilevel"/>
    <w:tmpl w:val="8D9E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97565"/>
    <w:multiLevelType w:val="hybridMultilevel"/>
    <w:tmpl w:val="04F8DAC0"/>
    <w:lvl w:ilvl="0" w:tplc="FC5E40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0E8F"/>
    <w:multiLevelType w:val="hybridMultilevel"/>
    <w:tmpl w:val="51B0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5"/>
  </w:num>
  <w:num w:numId="3" w16cid:durableId="857232722">
    <w:abstractNumId w:val="2"/>
  </w:num>
  <w:num w:numId="4" w16cid:durableId="139268825">
    <w:abstractNumId w:val="3"/>
  </w:num>
  <w:num w:numId="5" w16cid:durableId="1969310414">
    <w:abstractNumId w:val="4"/>
  </w:num>
  <w:num w:numId="6" w16cid:durableId="1293898141">
    <w:abstractNumId w:val="1"/>
  </w:num>
  <w:num w:numId="7" w16cid:durableId="2141335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C6E1A"/>
    <w:rsid w:val="000E45DE"/>
    <w:rsid w:val="00142F59"/>
    <w:rsid w:val="002062D6"/>
    <w:rsid w:val="00217BCD"/>
    <w:rsid w:val="00256B9B"/>
    <w:rsid w:val="0034687C"/>
    <w:rsid w:val="003A2ECC"/>
    <w:rsid w:val="003D0D0F"/>
    <w:rsid w:val="003E366A"/>
    <w:rsid w:val="004E77A6"/>
    <w:rsid w:val="00675F19"/>
    <w:rsid w:val="00694B9B"/>
    <w:rsid w:val="0073198B"/>
    <w:rsid w:val="00754FEF"/>
    <w:rsid w:val="007A0461"/>
    <w:rsid w:val="007E40AD"/>
    <w:rsid w:val="008603E7"/>
    <w:rsid w:val="008D5A43"/>
    <w:rsid w:val="00974C93"/>
    <w:rsid w:val="009D1C1A"/>
    <w:rsid w:val="009E16CF"/>
    <w:rsid w:val="00A155B2"/>
    <w:rsid w:val="00A412A7"/>
    <w:rsid w:val="00A45545"/>
    <w:rsid w:val="00B02671"/>
    <w:rsid w:val="00B26ABB"/>
    <w:rsid w:val="00C12AA4"/>
    <w:rsid w:val="00CC374A"/>
    <w:rsid w:val="00E11064"/>
    <w:rsid w:val="00E36124"/>
    <w:rsid w:val="00E52B8F"/>
    <w:rsid w:val="00E868E1"/>
    <w:rsid w:val="00EB11DC"/>
    <w:rsid w:val="00EB7B17"/>
    <w:rsid w:val="00ED7923"/>
    <w:rsid w:val="00F53624"/>
    <w:rsid w:val="00FD56A8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F5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21</cp:revision>
  <dcterms:created xsi:type="dcterms:W3CDTF">2024-09-11T18:03:00Z</dcterms:created>
  <dcterms:modified xsi:type="dcterms:W3CDTF">2024-09-23T11:40:00Z</dcterms:modified>
</cp:coreProperties>
</file>