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2AF3" w14:textId="147DEF40" w:rsidR="00966607" w:rsidRPr="00966607" w:rsidRDefault="00966607" w:rsidP="0096660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8"/>
          <w:szCs w:val="28"/>
        </w:rPr>
      </w:pPr>
      <w:r w:rsidRPr="00966607">
        <w:rPr>
          <w:rFonts w:hint="eastAsia"/>
          <w:b/>
          <w:bCs/>
          <w:sz w:val="28"/>
          <w:szCs w:val="28"/>
        </w:rPr>
        <w:t>现有APRS系统的支持</w:t>
      </w:r>
    </w:p>
    <w:p w14:paraId="7D0BEFDC" w14:textId="2055CEEB" w:rsidR="00012EB4" w:rsidRDefault="00966607" w:rsidP="00966607">
      <w:pPr>
        <w:spacing w:line="360" w:lineRule="auto"/>
        <w:ind w:firstLine="420"/>
      </w:pPr>
      <w:r>
        <w:rPr>
          <w:rFonts w:hint="eastAsia"/>
        </w:rPr>
        <w:t>寻找本地APRS</w:t>
      </w:r>
      <w:r>
        <w:t xml:space="preserve"> Repeate</w:t>
      </w:r>
      <w:r>
        <w:rPr>
          <w:rFonts w:hint="eastAsia"/>
        </w:rPr>
        <w:t>r位置或联系当地HAM俱乐部，利用当地HAM电台完成APRS信号的接收、中转、网关、上传服务器。我们只需登录相关服务器即可查看地理位置等数据；</w:t>
      </w:r>
    </w:p>
    <w:p w14:paraId="16EFE3D7" w14:textId="74D7BF3A" w:rsidR="00966607" w:rsidRDefault="006001FC" w:rsidP="00966607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优点：不需要额外配置设备，成本低；缺点：受制于外部因素，测试不方便。</w:t>
      </w:r>
    </w:p>
    <w:p w14:paraId="22CD5732" w14:textId="055949FC" w:rsidR="00966607" w:rsidRDefault="00966607" w:rsidP="00966607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8"/>
          <w:szCs w:val="28"/>
        </w:rPr>
      </w:pPr>
      <w:r w:rsidRPr="00966607">
        <w:rPr>
          <w:rFonts w:hint="eastAsia"/>
          <w:b/>
          <w:bCs/>
          <w:sz w:val="28"/>
          <w:szCs w:val="28"/>
        </w:rPr>
        <w:t>自行搭建APRS接收系统</w:t>
      </w:r>
    </w:p>
    <w:p w14:paraId="4D77F85A" w14:textId="0555CCCA" w:rsidR="00926435" w:rsidRDefault="00926435" w:rsidP="00926435">
      <w:pPr>
        <w:spacing w:line="360" w:lineRule="auto"/>
        <w:ind w:firstLine="420"/>
      </w:pPr>
      <w:r w:rsidRPr="00926435">
        <w:rPr>
          <w:rFonts w:hint="eastAsia"/>
        </w:rPr>
        <w:t>自行</w:t>
      </w:r>
      <w:r>
        <w:rPr>
          <w:rFonts w:hint="eastAsia"/>
        </w:rPr>
        <w:t>配备VHF电台（</w:t>
      </w:r>
      <w:r w:rsidR="006001FC">
        <w:rPr>
          <w:rFonts w:hint="eastAsia"/>
        </w:rPr>
        <w:t>或者VHF</w:t>
      </w:r>
      <w:r w:rsidR="006001FC">
        <w:t xml:space="preserve"> Receiver/Monitor/</w:t>
      </w:r>
      <w:r w:rsidR="006001FC" w:rsidRPr="006001FC">
        <w:t>Scanner</w:t>
      </w:r>
      <w:r>
        <w:rPr>
          <w:rFonts w:hint="eastAsia"/>
        </w:rPr>
        <w:t>）</w:t>
      </w:r>
      <w:r w:rsidR="006001FC">
        <w:rPr>
          <w:rFonts w:hint="eastAsia"/>
        </w:rPr>
        <w:t>和天线+</w:t>
      </w:r>
      <w:r w:rsidR="006001FC">
        <w:t xml:space="preserve"> </w:t>
      </w:r>
      <w:r w:rsidR="006001FC">
        <w:rPr>
          <w:rFonts w:hint="eastAsia"/>
        </w:rPr>
        <w:t>APRS解码器（软件或硬件）构成完整的APRS单点接收系统。</w:t>
      </w:r>
    </w:p>
    <w:p w14:paraId="479E245E" w14:textId="25ED0942" w:rsidR="006001FC" w:rsidRDefault="006001FC" w:rsidP="00926435">
      <w:pPr>
        <w:spacing w:line="360" w:lineRule="auto"/>
        <w:ind w:firstLine="420"/>
      </w:pPr>
      <w:r>
        <w:rPr>
          <w:rFonts w:hint="eastAsia"/>
        </w:rPr>
        <w:t>优点：地面</w:t>
      </w:r>
      <w:r>
        <w:rPr>
          <w:rFonts w:hint="eastAsia"/>
        </w:rPr>
        <w:t>测试</w:t>
      </w:r>
      <w:r>
        <w:rPr>
          <w:rFonts w:hint="eastAsia"/>
        </w:rPr>
        <w:t>方便，配置成车载模式（增加车载安装架、车载供电、车载天线）可</w:t>
      </w:r>
      <w:r w:rsidR="005C0ACD">
        <w:rPr>
          <w:rFonts w:hint="eastAsia"/>
        </w:rPr>
        <w:t>在发射时实时跟踪气球的飞行轨迹、方便回收。</w:t>
      </w:r>
    </w:p>
    <w:p w14:paraId="1188F089" w14:textId="107E28C8" w:rsidR="005C0ACD" w:rsidRDefault="005C0ACD" w:rsidP="00926435">
      <w:pPr>
        <w:spacing w:line="360" w:lineRule="auto"/>
        <w:ind w:firstLine="420"/>
      </w:pPr>
      <w:r>
        <w:rPr>
          <w:rFonts w:hint="eastAsia"/>
        </w:rPr>
        <w:t>缺点：有硬件成本</w:t>
      </w:r>
    </w:p>
    <w:p w14:paraId="38C9F215" w14:textId="2A529384" w:rsidR="005C0ACD" w:rsidRPr="005C0ACD" w:rsidRDefault="002B17BE" w:rsidP="002B17BE">
      <w:pPr>
        <w:spacing w:line="360" w:lineRule="auto"/>
      </w:pPr>
      <w:r>
        <w:rPr>
          <w:rFonts w:hint="eastAsia"/>
        </w:rPr>
        <w:t>1、</w:t>
      </w:r>
      <w:r w:rsidR="005C0ACD">
        <w:rPr>
          <w:rFonts w:hint="eastAsia"/>
        </w:rPr>
        <w:t>电台选型：</w:t>
      </w:r>
      <w:proofErr w:type="spellStart"/>
      <w:r w:rsidR="005C0ACD" w:rsidRPr="005C0ACD">
        <w:t>Yaesu</w:t>
      </w:r>
      <w:proofErr w:type="spellEnd"/>
      <w:r w:rsidR="005C0ACD" w:rsidRPr="005C0ACD">
        <w:t xml:space="preserve"> FT-2800M 2m 144MHz FM Mobile Transceiver Radio</w:t>
      </w:r>
      <w:r w:rsidR="005C0ACD">
        <w:rPr>
          <w:rFonts w:hint="eastAsia"/>
        </w:rPr>
        <w:t>：</w:t>
      </w:r>
    </w:p>
    <w:p w14:paraId="581E1816" w14:textId="508C84FF" w:rsidR="005C0ACD" w:rsidRDefault="005C0ACD" w:rsidP="00926435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61DF10B0" wp14:editId="2234AB72">
            <wp:extent cx="3557954" cy="2668466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85" cy="2671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4662BD" w14:textId="3CF1F65C" w:rsidR="002B17BE" w:rsidRPr="002B17BE" w:rsidRDefault="002B17BE" w:rsidP="002B17BE">
      <w:pPr>
        <w:spacing w:line="360" w:lineRule="auto"/>
      </w:pPr>
      <w:r w:rsidRPr="002B17BE">
        <w:rPr>
          <w:rFonts w:hint="eastAsia"/>
        </w:rPr>
        <w:t>2、</w:t>
      </w:r>
      <w:r>
        <w:rPr>
          <w:rFonts w:hint="eastAsia"/>
        </w:rPr>
        <w:t>接收机选型：</w:t>
      </w:r>
      <w:r w:rsidRPr="002B17BE">
        <w:t>Realistic Pro-2022</w:t>
      </w:r>
    </w:p>
    <w:p w14:paraId="5D7771B8" w14:textId="1667884A" w:rsidR="002B17BE" w:rsidRPr="002B17BE" w:rsidRDefault="002B17BE" w:rsidP="002B17BE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</w:pPr>
      <w:r>
        <w:rPr>
          <w:rFonts w:ascii="Times New Roman" w:eastAsia="宋体" w:hAnsi="Times New Roman" w:cs="Times New Roman"/>
          <w:b/>
          <w:bCs/>
          <w:noProof/>
          <w:color w:val="000000"/>
          <w:kern w:val="0"/>
          <w:sz w:val="27"/>
          <w:szCs w:val="27"/>
        </w:rPr>
        <w:drawing>
          <wp:inline distT="0" distB="0" distL="0" distR="0" wp14:anchorId="06E86790" wp14:editId="518F0614">
            <wp:extent cx="3615903" cy="1957754"/>
            <wp:effectExtent l="0" t="0" r="381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22" cy="1970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69C63" w14:textId="417DEEA7" w:rsidR="002B17BE" w:rsidRPr="002B17BE" w:rsidRDefault="002B17BE" w:rsidP="002B17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4875"/>
      </w:tblGrid>
      <w:tr w:rsidR="002B17BE" w:rsidRPr="002B17BE" w14:paraId="690D8297" w14:textId="77777777" w:rsidTr="002B17BE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6CEA76DA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Type: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9DE87D2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VHF/UHF receiver/scanner</w:t>
            </w:r>
          </w:p>
        </w:tc>
      </w:tr>
      <w:tr w:rsidR="002B17BE" w:rsidRPr="002B17BE" w14:paraId="01B7E486" w14:textId="77777777" w:rsidTr="002B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7CC12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Frequency range:</w:t>
            </w:r>
          </w:p>
        </w:tc>
        <w:tc>
          <w:tcPr>
            <w:tcW w:w="0" w:type="auto"/>
            <w:vAlign w:val="center"/>
            <w:hideMark/>
          </w:tcPr>
          <w:p w14:paraId="313CB9FD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68-88 / 108-174 / 380-512 / 806-960 MHz (Europe)</w:t>
            </w:r>
            <w:r w:rsidRPr="002B17B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br/>
              <w:t>30-54 / 108-136 / 138-174 / 380-512 / 806-960 MHz (USA)</w:t>
            </w:r>
          </w:p>
        </w:tc>
      </w:tr>
      <w:tr w:rsidR="002B17BE" w:rsidRPr="002B17BE" w14:paraId="24DE9799" w14:textId="77777777" w:rsidTr="002B17BE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14:paraId="06C69258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Mode: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0AE8ED27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AM/FM</w:t>
            </w:r>
          </w:p>
        </w:tc>
      </w:tr>
      <w:tr w:rsidR="002B17BE" w:rsidRPr="002B17BE" w14:paraId="60DEA980" w14:textId="77777777" w:rsidTr="002B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A9A23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Receiver system:</w:t>
            </w:r>
          </w:p>
        </w:tc>
        <w:tc>
          <w:tcPr>
            <w:tcW w:w="0" w:type="auto"/>
            <w:vAlign w:val="center"/>
            <w:hideMark/>
          </w:tcPr>
          <w:p w14:paraId="36A7DD39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B17BE" w:rsidRPr="002B17BE" w14:paraId="1A671463" w14:textId="77777777" w:rsidTr="002B17BE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14:paraId="59196C83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Sensitivity: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3F64D5B3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B17BE" w:rsidRPr="002B17BE" w14:paraId="51EF3293" w14:textId="77777777" w:rsidTr="002B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5E411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Selectivity:</w:t>
            </w:r>
          </w:p>
        </w:tc>
        <w:tc>
          <w:tcPr>
            <w:tcW w:w="0" w:type="auto"/>
            <w:vAlign w:val="center"/>
            <w:hideMark/>
          </w:tcPr>
          <w:p w14:paraId="4E8B52AA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B17BE" w:rsidRPr="002B17BE" w14:paraId="6B8B105C" w14:textId="77777777" w:rsidTr="002B17BE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14:paraId="6074240A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Image rejection: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62979063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B17BE" w:rsidRPr="002B17BE" w14:paraId="5F6B474E" w14:textId="77777777" w:rsidTr="002B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F96ED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Voltage:</w:t>
            </w:r>
          </w:p>
        </w:tc>
        <w:tc>
          <w:tcPr>
            <w:tcW w:w="0" w:type="auto"/>
            <w:vAlign w:val="center"/>
            <w:hideMark/>
          </w:tcPr>
          <w:p w14:paraId="784DE586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13.8 VDC or mains</w:t>
            </w:r>
          </w:p>
        </w:tc>
      </w:tr>
      <w:tr w:rsidR="002B17BE" w:rsidRPr="002B17BE" w14:paraId="4E5AF0A6" w14:textId="77777777" w:rsidTr="002B17BE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14:paraId="319B5E78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Current drain: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3083E0FC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gramStart"/>
            <w:r w:rsidRPr="002B17B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Max ?</w:t>
            </w:r>
            <w:proofErr w:type="gramEnd"/>
            <w:r w:rsidRPr="002B17B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mA</w:t>
            </w:r>
          </w:p>
        </w:tc>
      </w:tr>
      <w:tr w:rsidR="002B17BE" w:rsidRPr="002B17BE" w14:paraId="3FD54410" w14:textId="77777777" w:rsidTr="002B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E6A0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Impedance:</w:t>
            </w:r>
          </w:p>
        </w:tc>
        <w:tc>
          <w:tcPr>
            <w:tcW w:w="0" w:type="auto"/>
            <w:vAlign w:val="center"/>
            <w:hideMark/>
          </w:tcPr>
          <w:p w14:paraId="49724531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50 ohms / BNC or telescopic whip</w:t>
            </w:r>
          </w:p>
        </w:tc>
      </w:tr>
      <w:tr w:rsidR="002B17BE" w:rsidRPr="002B17BE" w14:paraId="0D3D9CA9" w14:textId="77777777" w:rsidTr="002B17BE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14:paraId="73A0FCCA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Dimensions (W*H*D):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020ECF91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? mm</w:t>
            </w:r>
          </w:p>
        </w:tc>
      </w:tr>
      <w:tr w:rsidR="002B17BE" w:rsidRPr="002B17BE" w14:paraId="22FC2985" w14:textId="77777777" w:rsidTr="002B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FAE9B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Weight:</w:t>
            </w:r>
          </w:p>
        </w:tc>
        <w:tc>
          <w:tcPr>
            <w:tcW w:w="0" w:type="auto"/>
            <w:vAlign w:val="center"/>
            <w:hideMark/>
          </w:tcPr>
          <w:p w14:paraId="61CA250C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? Kg</w:t>
            </w:r>
          </w:p>
        </w:tc>
      </w:tr>
      <w:tr w:rsidR="002B17BE" w:rsidRPr="002B17BE" w14:paraId="2981EC3B" w14:textId="77777777" w:rsidTr="002B17BE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14:paraId="3ED1A18B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Manufactured: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0B2F1D41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Japan, 19xx-19xx (Discontinued)</w:t>
            </w:r>
          </w:p>
        </w:tc>
      </w:tr>
      <w:tr w:rsidR="002B17BE" w:rsidRPr="002B17BE" w14:paraId="03E8208B" w14:textId="77777777" w:rsidTr="002B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04DF3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Other:</w:t>
            </w:r>
          </w:p>
        </w:tc>
        <w:tc>
          <w:tcPr>
            <w:tcW w:w="0" w:type="auto"/>
            <w:vAlign w:val="center"/>
            <w:hideMark/>
          </w:tcPr>
          <w:p w14:paraId="3BCB5E29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200 memories</w:t>
            </w:r>
          </w:p>
        </w:tc>
      </w:tr>
      <w:tr w:rsidR="002B17BE" w:rsidRPr="002B17BE" w14:paraId="24AB47FE" w14:textId="77777777" w:rsidTr="002B17BE">
        <w:trPr>
          <w:tblCellSpacing w:w="15" w:type="dxa"/>
        </w:trPr>
        <w:tc>
          <w:tcPr>
            <w:tcW w:w="0" w:type="auto"/>
            <w:shd w:val="clear" w:color="auto" w:fill="E6E6E6"/>
            <w:vAlign w:val="center"/>
            <w:hideMark/>
          </w:tcPr>
          <w:p w14:paraId="7B351935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Related documents:</w:t>
            </w:r>
          </w:p>
        </w:tc>
        <w:tc>
          <w:tcPr>
            <w:tcW w:w="0" w:type="auto"/>
            <w:shd w:val="clear" w:color="auto" w:fill="E6E6E6"/>
            <w:vAlign w:val="center"/>
            <w:hideMark/>
          </w:tcPr>
          <w:p w14:paraId="3F15069B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2B17BE" w:rsidRPr="002B17BE" w14:paraId="27C5A629" w14:textId="77777777" w:rsidTr="002B17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5B363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2B17BE">
              <w:rPr>
                <w:rFonts w:ascii="Times New Roman" w:eastAsia="宋体" w:hAnsi="Times New Roman" w:cs="Times New Roman"/>
                <w:b/>
                <w:bCs/>
                <w:kern w:val="0"/>
                <w:sz w:val="20"/>
                <w:szCs w:val="20"/>
              </w:rPr>
              <w:t>Modifications:</w:t>
            </w:r>
          </w:p>
        </w:tc>
        <w:tc>
          <w:tcPr>
            <w:tcW w:w="0" w:type="auto"/>
            <w:vAlign w:val="center"/>
            <w:hideMark/>
          </w:tcPr>
          <w:p w14:paraId="41EFCE2F" w14:textId="77777777" w:rsidR="002B17BE" w:rsidRPr="002B17BE" w:rsidRDefault="002B17BE" w:rsidP="002B17B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446CE0A" w14:textId="55D5355A" w:rsidR="002B17BE" w:rsidRDefault="002B17BE" w:rsidP="002B17BE">
      <w:pPr>
        <w:spacing w:line="360" w:lineRule="auto"/>
        <w:rPr>
          <w:rFonts w:ascii="Open Sans" w:hAnsi="Open Sans" w:cs="Open Sans"/>
          <w:color w:val="222222"/>
          <w:szCs w:val="21"/>
          <w:shd w:val="clear" w:color="auto" w:fill="FFFFFF"/>
        </w:rPr>
      </w:pPr>
      <w:r>
        <w:rPr>
          <w:rFonts w:hint="eastAsia"/>
        </w:rPr>
        <w:t>3</w:t>
      </w:r>
      <w:r w:rsidRPr="002B17BE">
        <w:rPr>
          <w:rFonts w:hint="eastAsia"/>
        </w:rPr>
        <w:t>、</w:t>
      </w:r>
      <w:r>
        <w:rPr>
          <w:rFonts w:hint="eastAsia"/>
        </w:rPr>
        <w:t>APRS硬解码器</w:t>
      </w:r>
      <w:r>
        <w:rPr>
          <w:rFonts w:hint="eastAsia"/>
        </w:rPr>
        <w:t>选型：</w:t>
      </w:r>
      <w:r w:rsidR="005118AA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APRS Data Link + Data Cable </w:t>
      </w:r>
      <w:proofErr w:type="gramStart"/>
      <w:r w:rsidR="005118AA">
        <w:rPr>
          <w:rFonts w:ascii="Open Sans" w:hAnsi="Open Sans" w:cs="Open Sans"/>
          <w:color w:val="222222"/>
          <w:szCs w:val="21"/>
          <w:shd w:val="clear" w:color="auto" w:fill="FFFFFF"/>
        </w:rPr>
        <w:t>For</w:t>
      </w:r>
      <w:proofErr w:type="gramEnd"/>
      <w:r w:rsidR="005118AA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</w:t>
      </w:r>
      <w:proofErr w:type="spellStart"/>
      <w:r w:rsidR="005118AA">
        <w:rPr>
          <w:rFonts w:ascii="Open Sans" w:hAnsi="Open Sans" w:cs="Open Sans"/>
          <w:color w:val="222222"/>
          <w:szCs w:val="21"/>
          <w:shd w:val="clear" w:color="auto" w:fill="FFFFFF"/>
        </w:rPr>
        <w:t>Yaesu</w:t>
      </w:r>
      <w:proofErr w:type="spellEnd"/>
      <w:r w:rsidR="005118AA">
        <w:rPr>
          <w:rFonts w:ascii="Open Sans" w:hAnsi="Open Sans" w:cs="Open Sans"/>
          <w:color w:val="222222"/>
          <w:szCs w:val="21"/>
          <w:shd w:val="clear" w:color="auto" w:fill="FFFFFF"/>
        </w:rPr>
        <w:t xml:space="preserve"> </w:t>
      </w:r>
    </w:p>
    <w:p w14:paraId="68D6C558" w14:textId="7851DF5B" w:rsidR="005118AA" w:rsidRPr="002B17BE" w:rsidRDefault="005118AA" w:rsidP="002B17BE">
      <w:pPr>
        <w:spacing w:line="360" w:lineRule="auto"/>
      </w:pPr>
      <w:r>
        <w:rPr>
          <w:noProof/>
        </w:rPr>
        <w:drawing>
          <wp:inline distT="0" distB="0" distL="0" distR="0" wp14:anchorId="5A7D8774" wp14:editId="0FAE24A8">
            <wp:extent cx="5432988" cy="3862754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13" cy="387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7AAF" w14:textId="77777777" w:rsidR="005C0ACD" w:rsidRPr="00926435" w:rsidRDefault="005C0ACD" w:rsidP="002B17BE">
      <w:pPr>
        <w:spacing w:line="360" w:lineRule="auto"/>
        <w:rPr>
          <w:rFonts w:hint="eastAsia"/>
        </w:rPr>
      </w:pPr>
    </w:p>
    <w:p w14:paraId="316EDE77" w14:textId="77777777" w:rsidR="00926435" w:rsidRPr="00966607" w:rsidRDefault="00926435" w:rsidP="0096660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b/>
          <w:bCs/>
          <w:sz w:val="28"/>
          <w:szCs w:val="28"/>
        </w:rPr>
      </w:pPr>
    </w:p>
    <w:sectPr w:rsidR="00926435" w:rsidRPr="00966607" w:rsidSect="0096660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D1A9F"/>
    <w:multiLevelType w:val="hybridMultilevel"/>
    <w:tmpl w:val="17961FBC"/>
    <w:lvl w:ilvl="0" w:tplc="E60ABEB0">
      <w:start w:val="1"/>
      <w:numFmt w:val="chineseCountingThousand"/>
      <w:lvlText w:val="方案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9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B0"/>
    <w:rsid w:val="00012EB4"/>
    <w:rsid w:val="002B17BE"/>
    <w:rsid w:val="005118AA"/>
    <w:rsid w:val="005C0ACD"/>
    <w:rsid w:val="006001FC"/>
    <w:rsid w:val="00926435"/>
    <w:rsid w:val="00966607"/>
    <w:rsid w:val="00FD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3214"/>
  <w15:chartTrackingRefBased/>
  <w15:docId w15:val="{3BA9D82F-400E-49A1-BF27-D9F538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7B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B17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60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B17BE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2B1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hu</dc:creator>
  <cp:keywords/>
  <dc:description/>
  <cp:lastModifiedBy>rd hu</cp:lastModifiedBy>
  <cp:revision>2</cp:revision>
  <dcterms:created xsi:type="dcterms:W3CDTF">2023-01-01T20:36:00Z</dcterms:created>
  <dcterms:modified xsi:type="dcterms:W3CDTF">2023-01-01T22:47:00Z</dcterms:modified>
</cp:coreProperties>
</file>