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385" w:rsidRDefault="00EC1D87" w:rsidP="00031385">
      <w:pPr>
        <w:autoSpaceDE w:val="0"/>
        <w:autoSpaceDN w:val="0"/>
        <w:adjustRightInd w:val="0"/>
        <w:spacing w:after="0" w:line="360" w:lineRule="auto"/>
        <w:ind w:firstLine="720"/>
        <w:jc w:val="both"/>
        <w:rPr>
          <w:rFonts w:ascii="Times New Roman" w:hAnsi="Times New Roman"/>
          <w:sz w:val="24"/>
        </w:rPr>
      </w:pPr>
      <w:bookmarkStart w:id="0" w:name="_GoBack"/>
      <w:proofErr w:type="spellStart"/>
      <w:r>
        <w:rPr>
          <w:rFonts w:ascii="Times New Roman" w:hAnsi="Times New Roman"/>
          <w:sz w:val="24"/>
        </w:rPr>
        <w:t>Aus</w:t>
      </w:r>
      <w:proofErr w:type="spellEnd"/>
      <w:r>
        <w:rPr>
          <w:rFonts w:ascii="Times New Roman" w:hAnsi="Times New Roman"/>
          <w:sz w:val="24"/>
        </w:rPr>
        <w:t xml:space="preserve"> </w:t>
      </w:r>
      <w:proofErr w:type="gramStart"/>
      <w:r>
        <w:rPr>
          <w:rFonts w:ascii="Times New Roman" w:hAnsi="Times New Roman"/>
          <w:sz w:val="24"/>
        </w:rPr>
        <w:t>Al</w:t>
      </w:r>
      <w:proofErr w:type="gramEnd"/>
      <w:r>
        <w:rPr>
          <w:rFonts w:ascii="Times New Roman" w:hAnsi="Times New Roman"/>
          <w:sz w:val="24"/>
        </w:rPr>
        <w:t>-</w:t>
      </w:r>
      <w:proofErr w:type="spellStart"/>
      <w:r>
        <w:rPr>
          <w:rFonts w:ascii="Times New Roman" w:hAnsi="Times New Roman"/>
          <w:sz w:val="24"/>
        </w:rPr>
        <w:t>Tawil</w:t>
      </w:r>
      <w:proofErr w:type="spellEnd"/>
      <w:r>
        <w:rPr>
          <w:rFonts w:ascii="Times New Roman" w:hAnsi="Times New Roman"/>
          <w:sz w:val="24"/>
        </w:rPr>
        <w:t xml:space="preserve"> é gerente do RCD (Departamento de Caracterização de Reservatório) da organização de exploração da Saudi Aramco. </w:t>
      </w:r>
      <w:r>
        <w:rPr>
          <w:rStyle w:val="urtxtstd"/>
          <w:rFonts w:ascii="Times New Roman" w:hAnsi="Times New Roman"/>
          <w:sz w:val="24"/>
        </w:rPr>
        <w:t xml:space="preserve">A Saudi Aramco supervisiona as maiores reservas convencionais de petróleo bruto do mundo, é o maior produtor e exportador mundial de petróleo bruto, além de ser líder mundial na exportação de líquidos de gás natural. </w:t>
      </w:r>
      <w:r>
        <w:rPr>
          <w:rFonts w:ascii="Times New Roman" w:hAnsi="Times New Roman"/>
          <w:sz w:val="24"/>
        </w:rPr>
        <w:t xml:space="preserve">Aus foi contratado pela organização de exploração em 2000 para trabalhar na divisão de caracterização de campos de gás da RCD como especialista em geologia de carbonatos. </w:t>
      </w:r>
    </w:p>
    <w:p w:rsidR="00031385" w:rsidRDefault="00EC1D87" w:rsidP="00031385">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Antes de entrar na Saudi Aramco, Aus foi cientista visitante no grupo de pesquisa de carbonatos na Mobil Technology Company. Também foi professor assistente do programa de doutorado, no departamento de ciências geológicas da Virginia Tech. </w:t>
      </w:r>
    </w:p>
    <w:p w:rsidR="00EC1D87" w:rsidRPr="00332CC4" w:rsidRDefault="00EC1D87" w:rsidP="00031385">
      <w:pPr>
        <w:autoSpaceDE w:val="0"/>
        <w:autoSpaceDN w:val="0"/>
        <w:adjustRightInd w:val="0"/>
        <w:spacing w:after="0" w:line="360" w:lineRule="auto"/>
        <w:ind w:firstLine="720"/>
        <w:jc w:val="both"/>
        <w:rPr>
          <w:rFonts w:ascii="Times New Roman" w:hAnsi="Times New Roman" w:cs="Times New Roman"/>
          <w:sz w:val="24"/>
          <w:szCs w:val="24"/>
        </w:rPr>
      </w:pPr>
      <w:proofErr w:type="spellStart"/>
      <w:r>
        <w:rPr>
          <w:rFonts w:ascii="Times New Roman" w:hAnsi="Times New Roman"/>
          <w:sz w:val="24"/>
        </w:rPr>
        <w:t>Aus</w:t>
      </w:r>
      <w:proofErr w:type="spellEnd"/>
      <w:r>
        <w:rPr>
          <w:rFonts w:ascii="Times New Roman" w:hAnsi="Times New Roman"/>
          <w:sz w:val="24"/>
        </w:rPr>
        <w:t xml:space="preserve"> é bacharel em ciências geológicas pela King Fahd University of Petroleum and Minerals, em Dhahran, Arábia Saudita. </w:t>
      </w:r>
      <w:bookmarkEnd w:id="0"/>
    </w:p>
    <w:sectPr w:rsidR="00EC1D87" w:rsidRPr="00332CC4"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D87"/>
    <w:rsid w:val="00031385"/>
    <w:rsid w:val="000B5C85"/>
    <w:rsid w:val="00186846"/>
    <w:rsid w:val="00332CC4"/>
    <w:rsid w:val="00464247"/>
    <w:rsid w:val="00526704"/>
    <w:rsid w:val="006D32E7"/>
    <w:rsid w:val="008C5223"/>
    <w:rsid w:val="009E52B3"/>
    <w:rsid w:val="00A00408"/>
    <w:rsid w:val="00CD3178"/>
    <w:rsid w:val="00DC5251"/>
    <w:rsid w:val="00EC1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urtxtstd">
    <w:name w:val="urtxtstd"/>
    <w:basedOn w:val="Fontepargpadro"/>
    <w:rsid w:val="00A00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urtxtstd">
    <w:name w:val="urtxtstd"/>
    <w:basedOn w:val="Fontepargpadro"/>
    <w:rsid w:val="00A00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inara</cp:lastModifiedBy>
  <cp:revision>3</cp:revision>
  <dcterms:created xsi:type="dcterms:W3CDTF">2011-12-16T17:07:00Z</dcterms:created>
  <dcterms:modified xsi:type="dcterms:W3CDTF">2016-04-15T20:30:00Z</dcterms:modified>
</cp:coreProperties>
</file>