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Metadata/LabelInfo.xml" ContentType="application/vnd.ms-office.classificationlabel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41"/>
        <w:tblW w:w="0" w:type="auto"/>
        <w:tblLook w:val="04A0" w:firstRow="1" w:lastRow="0" w:firstColumn="1" w:lastColumn="0" w:noHBand="0" w:noVBand="1"/>
      </w:tblPr>
      <w:tblGrid>
        <w:gridCol w:w="2155"/>
        <w:gridCol w:w="6823"/>
        <w:gridCol w:w="372"/>
      </w:tblGrid>
      <w:tr w:rsidR="0022524D" w:rsidRPr="004B7559" w14:paraId="1CB31B14" w14:textId="38AA2356" w:rsidTr="0022524D">
        <w:tc>
          <w:tcPr>
            <w:tcW w:w="2155" w:type="dxa"/>
          </w:tcPr>
          <w:p w14:paraId="5E19BEA1" w14:textId="384CF6EC" w:rsidR="0022524D" w:rsidRPr="0022524D" w:rsidRDefault="0022524D" w:rsidP="004B7559">
            <w:pPr>
              <w:rPr>
                <w:rFonts w:ascii="Helvetica Neue" w:hAnsi="Helvetica Neue"/>
                <w:b/>
                <w:bCs/>
              </w:rPr>
            </w:pPr>
            <w:r w:rsidRPr="0022524D">
              <w:rPr>
                <w:rFonts w:ascii="Helvetica Neue" w:hAnsi="Helvetica Neue"/>
                <w:b/>
                <w:bCs/>
              </w:rPr>
              <w:t>Step</w:t>
            </w:r>
          </w:p>
        </w:tc>
        <w:tc>
          <w:tcPr>
            <w:tcW w:w="6823" w:type="dxa"/>
          </w:tcPr>
          <w:p w14:paraId="2E9FE9B3" w14:textId="414572B6" w:rsidR="0022524D" w:rsidRPr="0022524D" w:rsidRDefault="0022524D" w:rsidP="004B7559">
            <w:pPr>
              <w:rPr>
                <w:rFonts w:ascii="Helvetica Neue" w:hAnsi="Helvetica Neue"/>
                <w:b/>
                <w:bCs/>
              </w:rPr>
            </w:pPr>
            <w:r w:rsidRPr="0022524D">
              <w:rPr>
                <w:rFonts w:ascii="Helvetica Neue" w:hAnsi="Helvetica Neue"/>
                <w:b/>
                <w:bCs/>
              </w:rPr>
              <w:t>Key Details</w:t>
            </w:r>
          </w:p>
        </w:tc>
        <w:tc>
          <w:tcPr>
            <w:tcW w:w="372" w:type="dxa"/>
          </w:tcPr>
          <w:p w14:paraId="721A71D5" w14:textId="42E8E75A" w:rsidR="0022524D" w:rsidRPr="004B7559" w:rsidRDefault="0022524D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Y</w:t>
            </w:r>
          </w:p>
        </w:tc>
      </w:tr>
      <w:tr w:rsidR="0022524D" w:rsidRPr="004B7559" w14:paraId="307B7DCC" w14:textId="4FC62A82" w:rsidTr="0022524D">
        <w:tc>
          <w:tcPr>
            <w:tcW w:w="2155" w:type="dxa"/>
          </w:tcPr>
          <w:p w14:paraId="1E229A05" w14:textId="1B118761" w:rsidR="0022524D" w:rsidRPr="004B7559" w:rsidRDefault="0022524D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Inverse PCR</w:t>
            </w:r>
          </w:p>
        </w:tc>
        <w:tc>
          <w:tcPr>
            <w:tcW w:w="6823" w:type="dxa"/>
          </w:tcPr>
          <w:p w14:paraId="740369EC" w14:textId="77777777" w:rsidR="0022524D" w:rsidRDefault="0022524D" w:rsidP="00D67ED0">
            <w:pPr>
              <w:pStyle w:val="ListParagraph"/>
              <w:numPr>
                <w:ilvl w:val="0"/>
                <w:numId w:val="1"/>
              </w:num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Start with concentrated template, </w:t>
            </w:r>
            <w:r w:rsidR="00D67ED0">
              <w:rPr>
                <w:rFonts w:ascii="Helvetica Neue" w:hAnsi="Helvetica Neue"/>
              </w:rPr>
              <w:t>dilute,</w:t>
            </w:r>
            <w:r>
              <w:rPr>
                <w:rFonts w:ascii="Helvetica Neue" w:hAnsi="Helvetica Neue"/>
              </w:rPr>
              <w:t xml:space="preserve"> and use 100 </w:t>
            </w:r>
            <w:proofErr w:type="spellStart"/>
            <w:r>
              <w:rPr>
                <w:rFonts w:ascii="Helvetica Neue" w:hAnsi="Helvetica Neue"/>
              </w:rPr>
              <w:t>pg</w:t>
            </w:r>
            <w:proofErr w:type="spellEnd"/>
            <w:r>
              <w:rPr>
                <w:rFonts w:ascii="Helvetica Neue" w:hAnsi="Helvetica Neue"/>
              </w:rPr>
              <w:t xml:space="preserve"> / </w:t>
            </w:r>
            <w:proofErr w:type="spellStart"/>
            <w:r>
              <w:rPr>
                <w:rFonts w:ascii="Helvetica Neue" w:hAnsi="Helvetica Neue"/>
              </w:rPr>
              <w:t>rxn</w:t>
            </w:r>
            <w:proofErr w:type="spellEnd"/>
          </w:p>
          <w:p w14:paraId="5976D413" w14:textId="02AF82CF" w:rsidR="000D48B1" w:rsidRPr="00D67ED0" w:rsidRDefault="000D48B1" w:rsidP="00D67ED0">
            <w:pPr>
              <w:pStyle w:val="ListParagraph"/>
              <w:numPr>
                <w:ilvl w:val="0"/>
                <w:numId w:val="1"/>
              </w:num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50 </w:t>
            </w:r>
            <w:proofErr w:type="spellStart"/>
            <w:r>
              <w:rPr>
                <w:rFonts w:ascii="Helvetica Neue" w:hAnsi="Helvetica Neue"/>
              </w:rPr>
              <w:t>ul</w:t>
            </w:r>
            <w:proofErr w:type="spellEnd"/>
            <w:r>
              <w:rPr>
                <w:rFonts w:ascii="Helvetica Neue" w:hAnsi="Helvetica Neue"/>
              </w:rPr>
              <w:t xml:space="preserve"> reactions: Q5</w:t>
            </w:r>
          </w:p>
        </w:tc>
        <w:tc>
          <w:tcPr>
            <w:tcW w:w="372" w:type="dxa"/>
          </w:tcPr>
          <w:p w14:paraId="0059A156" w14:textId="77777777" w:rsidR="0022524D" w:rsidRPr="0022524D" w:rsidRDefault="0022524D" w:rsidP="0022524D">
            <w:pPr>
              <w:rPr>
                <w:rFonts w:ascii="Helvetica Neue" w:hAnsi="Helvetica Neue"/>
              </w:rPr>
            </w:pPr>
          </w:p>
        </w:tc>
      </w:tr>
      <w:tr w:rsidR="0022524D" w:rsidRPr="004B7559" w14:paraId="6665B601" w14:textId="68CC7116" w:rsidTr="0022524D">
        <w:tc>
          <w:tcPr>
            <w:tcW w:w="2155" w:type="dxa"/>
          </w:tcPr>
          <w:p w14:paraId="0C95B5A2" w14:textId="2206A242" w:rsidR="0022524D" w:rsidRPr="004B7559" w:rsidRDefault="0022524D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Diagnostic gel</w:t>
            </w:r>
          </w:p>
        </w:tc>
        <w:tc>
          <w:tcPr>
            <w:tcW w:w="6823" w:type="dxa"/>
          </w:tcPr>
          <w:p w14:paraId="6BE5287E" w14:textId="19B573A0" w:rsidR="0022524D" w:rsidRPr="00516D4F" w:rsidRDefault="0022524D" w:rsidP="00516D4F">
            <w:pPr>
              <w:rPr>
                <w:rFonts w:ascii="Helvetica Neue" w:hAnsi="Helvetica Neue"/>
              </w:rPr>
            </w:pPr>
          </w:p>
        </w:tc>
        <w:tc>
          <w:tcPr>
            <w:tcW w:w="372" w:type="dxa"/>
          </w:tcPr>
          <w:p w14:paraId="061B474A" w14:textId="77777777" w:rsidR="0022524D" w:rsidRPr="004B7559" w:rsidRDefault="0022524D" w:rsidP="004B7559">
            <w:pPr>
              <w:rPr>
                <w:rFonts w:ascii="Helvetica Neue" w:hAnsi="Helvetica Neue"/>
              </w:rPr>
            </w:pPr>
          </w:p>
        </w:tc>
      </w:tr>
      <w:tr w:rsidR="0022524D" w:rsidRPr="004B7559" w14:paraId="29264797" w14:textId="1A5C291E" w:rsidTr="0022524D">
        <w:tc>
          <w:tcPr>
            <w:tcW w:w="2155" w:type="dxa"/>
          </w:tcPr>
          <w:p w14:paraId="6704405E" w14:textId="358EA298" w:rsidR="0022524D" w:rsidRPr="004B7559" w:rsidRDefault="0022524D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Dpn1 digestion</w:t>
            </w:r>
          </w:p>
        </w:tc>
        <w:tc>
          <w:tcPr>
            <w:tcW w:w="6823" w:type="dxa"/>
          </w:tcPr>
          <w:p w14:paraId="6A433FF3" w14:textId="4633B2AE" w:rsidR="0022524D" w:rsidRPr="004B7559" w:rsidRDefault="0022524D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-1 </w:t>
            </w:r>
            <w:proofErr w:type="spellStart"/>
            <w:r>
              <w:rPr>
                <w:rFonts w:ascii="Helvetica Neue" w:hAnsi="Helvetica Neue"/>
              </w:rPr>
              <w:t>ul</w:t>
            </w:r>
            <w:proofErr w:type="spellEnd"/>
            <w:r>
              <w:rPr>
                <w:rFonts w:ascii="Helvetica Neue" w:hAnsi="Helvetica Neue"/>
              </w:rPr>
              <w:t xml:space="preserve"> Dpn1 to 45 </w:t>
            </w:r>
            <w:proofErr w:type="spellStart"/>
            <w:r>
              <w:rPr>
                <w:rFonts w:ascii="Helvetica Neue" w:hAnsi="Helvetica Neue"/>
              </w:rPr>
              <w:t>ul</w:t>
            </w:r>
            <w:proofErr w:type="spellEnd"/>
            <w:r>
              <w:rPr>
                <w:rFonts w:ascii="Helvetica Neue" w:hAnsi="Helvetica Neue"/>
              </w:rPr>
              <w:t xml:space="preserve"> PCR</w:t>
            </w:r>
          </w:p>
        </w:tc>
        <w:tc>
          <w:tcPr>
            <w:tcW w:w="372" w:type="dxa"/>
          </w:tcPr>
          <w:p w14:paraId="5CA22D54" w14:textId="77777777" w:rsidR="0022524D" w:rsidRDefault="0022524D" w:rsidP="004B7559">
            <w:pPr>
              <w:rPr>
                <w:rFonts w:ascii="Helvetica Neue" w:hAnsi="Helvetica Neue"/>
              </w:rPr>
            </w:pPr>
          </w:p>
        </w:tc>
      </w:tr>
      <w:tr w:rsidR="0022524D" w:rsidRPr="004B7559" w14:paraId="45A54F14" w14:textId="52127BE3" w:rsidTr="0022524D">
        <w:tc>
          <w:tcPr>
            <w:tcW w:w="2155" w:type="dxa"/>
          </w:tcPr>
          <w:p w14:paraId="3C9545D8" w14:textId="76065D82" w:rsidR="0022524D" w:rsidRPr="004B7559" w:rsidRDefault="0022524D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Gel cleanup</w:t>
            </w:r>
          </w:p>
        </w:tc>
        <w:tc>
          <w:tcPr>
            <w:tcW w:w="6823" w:type="dxa"/>
          </w:tcPr>
          <w:p w14:paraId="36EE8E1C" w14:textId="77777777" w:rsidR="0022524D" w:rsidRDefault="0022524D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-Fresh TAE</w:t>
            </w:r>
          </w:p>
          <w:p w14:paraId="622A9263" w14:textId="62576950" w:rsidR="0022524D" w:rsidRPr="004B7559" w:rsidRDefault="0022524D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-Elute 9 </w:t>
            </w:r>
            <w:proofErr w:type="spellStart"/>
            <w:r>
              <w:rPr>
                <w:rFonts w:ascii="Helvetica Neue" w:hAnsi="Helvetica Neue"/>
              </w:rPr>
              <w:t>ul</w:t>
            </w:r>
            <w:proofErr w:type="spellEnd"/>
            <w:r>
              <w:rPr>
                <w:rFonts w:ascii="Helvetica Neue" w:hAnsi="Helvetica Neue"/>
              </w:rPr>
              <w:t xml:space="preserve"> 50C water</w:t>
            </w:r>
          </w:p>
        </w:tc>
        <w:tc>
          <w:tcPr>
            <w:tcW w:w="372" w:type="dxa"/>
          </w:tcPr>
          <w:p w14:paraId="2A278331" w14:textId="77777777" w:rsidR="0022524D" w:rsidRDefault="0022524D" w:rsidP="004B7559">
            <w:pPr>
              <w:rPr>
                <w:rFonts w:ascii="Helvetica Neue" w:hAnsi="Helvetica Neue"/>
              </w:rPr>
            </w:pPr>
          </w:p>
        </w:tc>
      </w:tr>
      <w:tr w:rsidR="0022524D" w:rsidRPr="004B7559" w14:paraId="73D9487B" w14:textId="7163A2BF" w:rsidTr="0022524D">
        <w:tc>
          <w:tcPr>
            <w:tcW w:w="2155" w:type="dxa"/>
          </w:tcPr>
          <w:p w14:paraId="71D78369" w14:textId="45168A27" w:rsidR="0022524D" w:rsidRPr="004B7559" w:rsidRDefault="0022524D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Oligopool PCR</w:t>
            </w:r>
          </w:p>
        </w:tc>
        <w:tc>
          <w:tcPr>
            <w:tcW w:w="6823" w:type="dxa"/>
          </w:tcPr>
          <w:p w14:paraId="450E23AB" w14:textId="77777777" w:rsidR="0022524D" w:rsidRDefault="0022524D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-20 cycles</w:t>
            </w:r>
          </w:p>
          <w:p w14:paraId="254D7AF2" w14:textId="4B12813B" w:rsidR="000D48B1" w:rsidRDefault="000D48B1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-25 </w:t>
            </w:r>
            <w:proofErr w:type="spellStart"/>
            <w:r>
              <w:rPr>
                <w:rFonts w:ascii="Helvetica Neue" w:hAnsi="Helvetica Neue"/>
              </w:rPr>
              <w:t>ul</w:t>
            </w:r>
            <w:proofErr w:type="spellEnd"/>
            <w:r>
              <w:rPr>
                <w:rFonts w:ascii="Helvetica Neue" w:hAnsi="Helvetica Neue"/>
              </w:rPr>
              <w:t xml:space="preserve"> reactions: KAPA HiFi</w:t>
            </w:r>
          </w:p>
          <w:p w14:paraId="017EAD96" w14:textId="5A1C90EB" w:rsidR="0022524D" w:rsidRPr="004B7559" w:rsidRDefault="0022524D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-</w:t>
            </w:r>
            <w:r w:rsidR="00516D4F">
              <w:rPr>
                <w:rFonts w:ascii="Helvetica Neue" w:hAnsi="Helvetica Neue"/>
              </w:rPr>
              <w:t>1 ng template per reaction</w:t>
            </w:r>
          </w:p>
        </w:tc>
        <w:tc>
          <w:tcPr>
            <w:tcW w:w="372" w:type="dxa"/>
          </w:tcPr>
          <w:p w14:paraId="16677AA4" w14:textId="77777777" w:rsidR="0022524D" w:rsidRDefault="0022524D" w:rsidP="004B7559">
            <w:pPr>
              <w:rPr>
                <w:rFonts w:ascii="Helvetica Neue" w:hAnsi="Helvetica Neue"/>
              </w:rPr>
            </w:pPr>
          </w:p>
        </w:tc>
      </w:tr>
      <w:tr w:rsidR="009E6A4D" w:rsidRPr="004B7559" w14:paraId="6EB47D24" w14:textId="77777777" w:rsidTr="0022524D">
        <w:tc>
          <w:tcPr>
            <w:tcW w:w="2155" w:type="dxa"/>
          </w:tcPr>
          <w:p w14:paraId="05D31329" w14:textId="26F14955" w:rsidR="009E6A4D" w:rsidRDefault="009E6A4D" w:rsidP="004B7559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TapeStation</w:t>
            </w:r>
            <w:proofErr w:type="spellEnd"/>
          </w:p>
        </w:tc>
        <w:tc>
          <w:tcPr>
            <w:tcW w:w="6823" w:type="dxa"/>
          </w:tcPr>
          <w:p w14:paraId="47D01393" w14:textId="77777777" w:rsidR="009E6A4D" w:rsidRDefault="009E6A4D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-D1000 High Sensitivity</w:t>
            </w:r>
          </w:p>
          <w:p w14:paraId="0D92B1E3" w14:textId="476DE840" w:rsidR="009E6A4D" w:rsidRDefault="009E6A4D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-Dilute 1 </w:t>
            </w:r>
            <w:proofErr w:type="spellStart"/>
            <w:r>
              <w:rPr>
                <w:rFonts w:ascii="Helvetica Neue" w:hAnsi="Helvetica Neue"/>
              </w:rPr>
              <w:t>ul</w:t>
            </w:r>
            <w:proofErr w:type="spellEnd"/>
            <w:r>
              <w:rPr>
                <w:rFonts w:ascii="Helvetica Neue" w:hAnsi="Helvetica Neue"/>
              </w:rPr>
              <w:t xml:space="preserve"> PCR product in 9 </w:t>
            </w:r>
            <w:proofErr w:type="spellStart"/>
            <w:r>
              <w:rPr>
                <w:rFonts w:ascii="Helvetica Neue" w:hAnsi="Helvetica Neue"/>
              </w:rPr>
              <w:t>ul</w:t>
            </w:r>
            <w:proofErr w:type="spellEnd"/>
            <w:r>
              <w:rPr>
                <w:rFonts w:ascii="Helvetica Neue" w:hAnsi="Helvetica Neue"/>
              </w:rPr>
              <w:t xml:space="preserve"> water</w:t>
            </w:r>
          </w:p>
        </w:tc>
        <w:tc>
          <w:tcPr>
            <w:tcW w:w="372" w:type="dxa"/>
          </w:tcPr>
          <w:p w14:paraId="4FBF0876" w14:textId="77777777" w:rsidR="009E6A4D" w:rsidRDefault="009E6A4D" w:rsidP="004B7559">
            <w:pPr>
              <w:rPr>
                <w:rFonts w:ascii="Helvetica Neue" w:hAnsi="Helvetica Neue"/>
              </w:rPr>
            </w:pPr>
          </w:p>
        </w:tc>
      </w:tr>
      <w:tr w:rsidR="0022524D" w:rsidRPr="004B7559" w14:paraId="348A786D" w14:textId="05186048" w:rsidTr="0022524D">
        <w:tc>
          <w:tcPr>
            <w:tcW w:w="2155" w:type="dxa"/>
          </w:tcPr>
          <w:p w14:paraId="71BE81E7" w14:textId="41DD2F21" w:rsidR="0022524D" w:rsidRPr="004B7559" w:rsidRDefault="00EB4D5E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PCR Cleanup</w:t>
            </w:r>
          </w:p>
        </w:tc>
        <w:tc>
          <w:tcPr>
            <w:tcW w:w="6823" w:type="dxa"/>
          </w:tcPr>
          <w:p w14:paraId="60A353AC" w14:textId="77777777" w:rsidR="0022524D" w:rsidRDefault="00EB4D5E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-5:1 ratio of binding buffer</w:t>
            </w:r>
          </w:p>
          <w:p w14:paraId="757FC222" w14:textId="431DA28D" w:rsidR="00EB4D5E" w:rsidRPr="004B7559" w:rsidRDefault="00EB4D5E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-Elute in room temp water 9 </w:t>
            </w:r>
            <w:proofErr w:type="spellStart"/>
            <w:r>
              <w:rPr>
                <w:rFonts w:ascii="Helvetica Neue" w:hAnsi="Helvetica Neue"/>
              </w:rPr>
              <w:t>ul</w:t>
            </w:r>
            <w:proofErr w:type="spellEnd"/>
          </w:p>
        </w:tc>
        <w:tc>
          <w:tcPr>
            <w:tcW w:w="372" w:type="dxa"/>
          </w:tcPr>
          <w:p w14:paraId="13326B59" w14:textId="77777777" w:rsidR="0022524D" w:rsidRPr="004B7559" w:rsidRDefault="0022524D" w:rsidP="004B7559">
            <w:pPr>
              <w:rPr>
                <w:rFonts w:ascii="Helvetica Neue" w:hAnsi="Helvetica Neue"/>
              </w:rPr>
            </w:pPr>
          </w:p>
        </w:tc>
      </w:tr>
      <w:tr w:rsidR="0022524D" w:rsidRPr="004B7559" w14:paraId="48B21705" w14:textId="2F62F4DF" w:rsidTr="0022524D">
        <w:tc>
          <w:tcPr>
            <w:tcW w:w="2155" w:type="dxa"/>
          </w:tcPr>
          <w:p w14:paraId="3F3AAAAA" w14:textId="6EB3A9F2" w:rsidR="0022524D" w:rsidRPr="004B7559" w:rsidRDefault="00EB4D5E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Golden Gate</w:t>
            </w:r>
          </w:p>
        </w:tc>
        <w:tc>
          <w:tcPr>
            <w:tcW w:w="6823" w:type="dxa"/>
          </w:tcPr>
          <w:p w14:paraId="7189266F" w14:textId="6DC1EEBE" w:rsidR="00EB4D5E" w:rsidRPr="004B7559" w:rsidRDefault="00EB4D5E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-2 </w:t>
            </w:r>
            <w:proofErr w:type="spellStart"/>
            <w:r>
              <w:rPr>
                <w:rFonts w:ascii="Helvetica Neue" w:hAnsi="Helvetica Neue"/>
              </w:rPr>
              <w:t>ul</w:t>
            </w:r>
            <w:proofErr w:type="spellEnd"/>
            <w:r>
              <w:rPr>
                <w:rFonts w:ascii="Helvetica Neue" w:hAnsi="Helvetica Neue"/>
              </w:rPr>
              <w:t xml:space="preserve"> </w:t>
            </w:r>
            <w:proofErr w:type="spellStart"/>
            <w:r>
              <w:rPr>
                <w:rFonts w:ascii="Helvetica Neue" w:hAnsi="Helvetica Neue"/>
              </w:rPr>
              <w:t>BsmBI</w:t>
            </w:r>
            <w:proofErr w:type="spellEnd"/>
          </w:p>
        </w:tc>
        <w:tc>
          <w:tcPr>
            <w:tcW w:w="372" w:type="dxa"/>
          </w:tcPr>
          <w:p w14:paraId="0258E290" w14:textId="77777777" w:rsidR="0022524D" w:rsidRPr="004B7559" w:rsidRDefault="0022524D" w:rsidP="004B7559">
            <w:pPr>
              <w:rPr>
                <w:rFonts w:ascii="Helvetica Neue" w:hAnsi="Helvetica Neue"/>
              </w:rPr>
            </w:pPr>
          </w:p>
        </w:tc>
      </w:tr>
      <w:tr w:rsidR="0022524D" w:rsidRPr="004B7559" w14:paraId="43B697B8" w14:textId="6677DDD4" w:rsidTr="0022524D">
        <w:tc>
          <w:tcPr>
            <w:tcW w:w="2155" w:type="dxa"/>
          </w:tcPr>
          <w:p w14:paraId="04B7F5B8" w14:textId="1FF87682" w:rsidR="0022524D" w:rsidRPr="004B7559" w:rsidRDefault="006410D8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Electroporation</w:t>
            </w:r>
          </w:p>
        </w:tc>
        <w:tc>
          <w:tcPr>
            <w:tcW w:w="6823" w:type="dxa"/>
          </w:tcPr>
          <w:p w14:paraId="6CC7A8D7" w14:textId="3C9C32F6" w:rsidR="009F6AA7" w:rsidRDefault="006410D8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-</w:t>
            </w:r>
            <w:r w:rsidR="009F6AA7">
              <w:rPr>
                <w:rFonts w:ascii="Helvetica Neue" w:hAnsi="Helvetica Neue"/>
              </w:rPr>
              <w:t>Clean up the golden gate reaction first, 2:1 ratio binding buffer</w:t>
            </w:r>
          </w:p>
          <w:p w14:paraId="205A4FDD" w14:textId="42A52F73" w:rsidR="0022524D" w:rsidRPr="004B7559" w:rsidRDefault="009F6AA7" w:rsidP="004B7559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-</w:t>
            </w:r>
            <w:r w:rsidR="00D67ED0">
              <w:rPr>
                <w:rFonts w:ascii="Helvetica Neue" w:hAnsi="Helvetica Neue"/>
              </w:rPr>
              <w:t xml:space="preserve">Plate 1 </w:t>
            </w:r>
            <w:proofErr w:type="spellStart"/>
            <w:r w:rsidR="00D67ED0">
              <w:rPr>
                <w:rFonts w:ascii="Helvetica Neue" w:hAnsi="Helvetica Neue"/>
              </w:rPr>
              <w:t>ul</w:t>
            </w:r>
            <w:proofErr w:type="spellEnd"/>
            <w:r w:rsidR="00D67ED0">
              <w:rPr>
                <w:rFonts w:ascii="Helvetica Neue" w:hAnsi="Helvetica Neue"/>
              </w:rPr>
              <w:t xml:space="preserve"> and 10 </w:t>
            </w:r>
            <w:proofErr w:type="spellStart"/>
            <w:r w:rsidR="00D67ED0">
              <w:rPr>
                <w:rFonts w:ascii="Helvetica Neue" w:hAnsi="Helvetica Neue"/>
              </w:rPr>
              <w:t>ul</w:t>
            </w:r>
            <w:proofErr w:type="spellEnd"/>
            <w:r w:rsidR="00D67ED0">
              <w:rPr>
                <w:rFonts w:ascii="Helvetica Neue" w:hAnsi="Helvetica Neue"/>
              </w:rPr>
              <w:t xml:space="preserve"> dilutions</w:t>
            </w:r>
          </w:p>
        </w:tc>
        <w:tc>
          <w:tcPr>
            <w:tcW w:w="372" w:type="dxa"/>
          </w:tcPr>
          <w:p w14:paraId="1F85EBFA" w14:textId="77777777" w:rsidR="0022524D" w:rsidRPr="004B7559" w:rsidRDefault="0022524D" w:rsidP="004B7559">
            <w:pPr>
              <w:rPr>
                <w:rFonts w:ascii="Helvetica Neue" w:hAnsi="Helvetica Neue"/>
              </w:rPr>
            </w:pPr>
          </w:p>
        </w:tc>
      </w:tr>
      <w:tr w:rsidR="009F6AA7" w:rsidRPr="004B7559" w14:paraId="139A6EB6" w14:textId="23D41608" w:rsidTr="0022524D">
        <w:tc>
          <w:tcPr>
            <w:tcW w:w="2155" w:type="dxa"/>
          </w:tcPr>
          <w:p w14:paraId="4EE73DCB" w14:textId="24073AE6" w:rsidR="009F6AA7" w:rsidRPr="004B7559" w:rsidRDefault="009F6AA7" w:rsidP="009F6AA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Midiprep</w:t>
            </w:r>
          </w:p>
        </w:tc>
        <w:tc>
          <w:tcPr>
            <w:tcW w:w="6823" w:type="dxa"/>
          </w:tcPr>
          <w:p w14:paraId="183A6752" w14:textId="77777777" w:rsidR="009F6AA7" w:rsidRPr="004B7559" w:rsidRDefault="009F6AA7" w:rsidP="009F6AA7">
            <w:pPr>
              <w:rPr>
                <w:rFonts w:ascii="Helvetica Neue" w:hAnsi="Helvetica Neue"/>
              </w:rPr>
            </w:pPr>
          </w:p>
        </w:tc>
        <w:tc>
          <w:tcPr>
            <w:tcW w:w="372" w:type="dxa"/>
          </w:tcPr>
          <w:p w14:paraId="1A5DFACA" w14:textId="77777777" w:rsidR="009F6AA7" w:rsidRPr="004B7559" w:rsidRDefault="009F6AA7" w:rsidP="009F6AA7">
            <w:pPr>
              <w:rPr>
                <w:rFonts w:ascii="Helvetica Neue" w:hAnsi="Helvetica Neue"/>
              </w:rPr>
            </w:pPr>
          </w:p>
        </w:tc>
      </w:tr>
    </w:tbl>
    <w:p w14:paraId="563A9917" w14:textId="26AA5DFC" w:rsidR="00261043" w:rsidRPr="004B7559" w:rsidRDefault="004B7559">
      <w:pPr>
        <w:rPr>
          <w:rFonts w:ascii="Helvetica Neue" w:hAnsi="Helvetica Neue"/>
        </w:rPr>
      </w:pPr>
      <w:r w:rsidRPr="004B7559">
        <w:rPr>
          <w:rFonts w:ascii="Helvetica Neue" w:hAnsi="Helvetica Neue"/>
        </w:rPr>
        <w:t>Sublibrary Numbers:</w:t>
      </w:r>
    </w:p>
    <w:p w14:paraId="044A2060" w14:textId="2D120038" w:rsidR="004B7559" w:rsidRPr="004B7559" w:rsidRDefault="004B7559">
      <w:pPr>
        <w:rPr>
          <w:rFonts w:ascii="Helvetica Neue" w:hAnsi="Helvetica Neue"/>
        </w:rPr>
      </w:pPr>
      <w:r w:rsidRPr="004B7559">
        <w:rPr>
          <w:rFonts w:ascii="Helvetica Neue" w:hAnsi="Helvetica Neue"/>
        </w:rPr>
        <w:t>Date</w:t>
      </w:r>
      <w:r w:rsidR="00D67ED0">
        <w:rPr>
          <w:rFonts w:ascii="Helvetica Neue" w:hAnsi="Helvetica Neue"/>
        </w:rPr>
        <w:t>s:</w:t>
      </w:r>
    </w:p>
    <w:p w14:paraId="20ACF988" w14:textId="77777777" w:rsidR="004B7559" w:rsidRPr="004B7559" w:rsidRDefault="004B7559">
      <w:pPr>
        <w:rPr>
          <w:rFonts w:ascii="Helvetica Neue" w:hAnsi="Helvetica Neue"/>
        </w:rPr>
      </w:pPr>
    </w:p>
    <w:sectPr w:rsidR="004B7559" w:rsidRPr="004B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C1720"/>
    <w:multiLevelType w:val="hybridMultilevel"/>
    <w:tmpl w:val="1856E8E4"/>
    <w:lvl w:ilvl="0" w:tplc="934C5158">
      <w:numFmt w:val="bullet"/>
      <w:lvlText w:val="-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990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59"/>
    <w:rsid w:val="00032D04"/>
    <w:rsid w:val="000D48B1"/>
    <w:rsid w:val="0022524D"/>
    <w:rsid w:val="00261043"/>
    <w:rsid w:val="003978C5"/>
    <w:rsid w:val="004B7559"/>
    <w:rsid w:val="00516D4F"/>
    <w:rsid w:val="006410D8"/>
    <w:rsid w:val="008727F6"/>
    <w:rsid w:val="00970BFF"/>
    <w:rsid w:val="009E6A4D"/>
    <w:rsid w:val="009F6AA7"/>
    <w:rsid w:val="00D67ED0"/>
    <w:rsid w:val="00E14945"/>
    <w:rsid w:val="00EB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D5BA2"/>
  <w15:chartTrackingRefBased/>
  <w15:docId w15:val="{7870A21F-AB7B-224A-81B4-672E53FF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48DEE733AF04192B157ECF79C5E35" ma:contentTypeVersion="7" ma:contentTypeDescription="Create a new document." ma:contentTypeScope="" ma:versionID="e11fc6f678d70b08482bb7e14427a58b">
  <xsd:schema xmlns:xsd="http://www.w3.org/2001/XMLSchema" xmlns:xs="http://www.w3.org/2001/XMLSchema" xmlns:p="http://schemas.microsoft.com/office/2006/metadata/properties" xmlns:ns2="2b9f3051-f016-4ec6-af80-03c0c1ea8671" targetNamespace="http://schemas.microsoft.com/office/2006/metadata/properties" ma:root="true" ma:fieldsID="064545d608b64e8d6806af4ead58eb9c" ns2:_="">
    <xsd:import namespace="2b9f3051-f016-4ec6-af80-03c0c1ea8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f3051-f016-4ec6-af80-03c0c1ea86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80A78F-EAB6-4446-A7CB-4D6DC568362E}"/>
</file>

<file path=customXml/itemProps2.xml><?xml version="1.0" encoding="utf-8"?>
<ds:datastoreItem xmlns:ds="http://schemas.openxmlformats.org/officeDocument/2006/customXml" ds:itemID="{70AA73E0-9507-4329-97BB-D6975F8C394A}"/>
</file>

<file path=customXml/itemProps3.xml><?xml version="1.0" encoding="utf-8"?>
<ds:datastoreItem xmlns:ds="http://schemas.openxmlformats.org/officeDocument/2006/customXml" ds:itemID="{DA239682-4042-4E66-8D1C-696C3DF1D072}"/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9</cp:revision>
  <cp:lastPrinted>2023-05-23T16:07:00Z</cp:lastPrinted>
  <dcterms:created xsi:type="dcterms:W3CDTF">2023-05-23T16:01:00Z</dcterms:created>
  <dcterms:modified xsi:type="dcterms:W3CDTF">2023-05-23T16:09:00Z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0x010100A9548DEE733AF04192B157ECF79C5E35</vt:lpwstr>
  </property>
</Properties>
</file>