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OMAR MAZEN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Engineer | Full-Stack Developer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uugygrma2dudpdmce8qvt">
              <w:r>
                <w:rPr>
                  <w:rStyle w:val="Hyperlink"/>
                  <w:sz w:val="22"/>
                  <w:szCs w:val="22"/>
                </w:rPr>
                <w:t xml:space="preserve">sarah-dev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omar11@gmail.com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rftyubuyy6lyqm_h6nv6w">
              <w:r>
                <w:rPr>
                  <w:rStyle w:val="Hyperlink"/>
                  <w:sz w:val="22"/>
                  <w:szCs w:val="22"/>
                </w:rPr>
                <w:t xml:space="preserve">sarah-dev</w:t>
              </w:r>
            </w:hyperlink>
          </w:p>
        </w:tc>
      </w:tr>
    </w:tbl>
    <w:p>
      <w:pPr>
        <w:pStyle w:val="SectionHeading"/>
        <w:pBdr>
          <w:bottom w:val="single" w:color="000000" w:sz="6" w:space="1"/>
        </w:pBdr>
      </w:pPr>
      <w:r>
        <w:t xml:space="preserve">PROFESSIONAL SUMMARY</w:t>
      </w:r>
    </w:p>
    <w:p>
      <w:p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Results-driven and innovative Full-Stack Developer with over 5 years of experience in designing, developing, and implementing robust web applications. Proficient in both front-end and back-end technologies, including JavaScript, React, Node.js, and Python. A collaborative team player with a proven track record of optimizing system performance, improving user experience, and delivering projects on time. Seeking to leverage technical skills and leadership abilities in a challenging senior role to contribute to impactful projects and drive technological advancement.</w:t>
      </w:r>
    </w:p>
    <w:p>
      <w:pPr>
        <w:pStyle w:val="SectionHeading"/>
        <w:pBdr>
          <w:bottom w:val="single" w:color="000000" w:sz="6" w:space="1"/>
        </w:pBdr>
      </w:pPr>
      <w:r>
        <w:t xml:space="preserve">WORK EXPERIENCE</w:t>
      </w:r>
    </w:p>
    <w:p>
      <w:pPr>
        <w:pStyle w:val="JobTitle"/>
      </w:pPr>
      <w:r>
        <w:t xml:space="preserve">Senior Frontend Engineer</w:t>
      </w:r>
    </w:p>
    <w:p>
      <w:pPr>
        <w:pStyle w:val="RightAlignedDate"/>
      </w:pPr>
      <w:r>
        <w:t xml:space="preserve">Careem</w:t>
      </w:r>
      <w:r>
        <w:t xml:space="preserve">	Feb 2022</w:t>
      </w:r>
    </w:p>
    <w:p>
      <w:pPr>
        <w:pStyle w:val="ListParagraph"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the development of new user-facing features using React.js and TypeScript, improving the core ride-booking experience for millions of users.</w:t>
      </w:r>
    </w:p>
    <w:p>
      <w:pPr>
        <w:pStyle w:val="ListParagraph"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UX/UI designers and product managers in an agile team to translate design wireframes into high-quality, responsive code.</w:t>
      </w:r>
    </w:p>
    <w:p>
      <w:pPr>
        <w:pStyle w:val="ListParagraph"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web application performance, reducing initial page load time by 30% through code splitting and lazy loading techniques.</w:t>
      </w:r>
    </w:p>
    <w:p>
      <w:pPr>
        <w:pStyle w:val="ListParagraph"/>
        <w:numPr>
          <w:ilvl w:val="0"/>
          <w:numId w:val="2"/>
        </w:numPr>
        <w:spacing w:after="7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Mentored 2 junior developers in the team, conducting code reviews and promoting best practices in frontend architecture.</w:t>
      </w:r>
    </w:p>
    <w:p>
      <w:pPr>
        <w:pStyle w:val="JobTitle"/>
      </w:pPr>
      <w:r>
        <w:t xml:space="preserve">Frontend Engineer</w:t>
      </w:r>
    </w:p>
    <w:p>
      <w:pPr>
        <w:pStyle w:val="RightAlignedDate"/>
      </w:pPr>
      <w:r>
        <w:t xml:space="preserve">Aramco</w:t>
      </w:r>
      <w:r>
        <w:t xml:space="preserve">	Jan 2020 - Jan 2022</w:t>
      </w:r>
    </w:p>
    <w:p>
      <w:pPr>
        <w:pStyle w:val="ListParagraph"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and deployed scalable software solutions for upstream operations, leveraging .NET and Python to automate critical data workflows, resulting in a 15% reduction in manual reporting time.</w:t>
      </w:r>
    </w:p>
    <w:p>
      <w:pPr>
        <w:pStyle w:val="ListParagraph"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Engineered and maintained real-time data dashboards using React and Power BI, providing drilling and engineering teams with actionable insights that supported a 5% improvement in operational efficiency.</w:t>
      </w:r>
    </w:p>
    <w:p>
      <w:pPr>
        <w:pStyle w:val="ListParagraph"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cross-functional teams of engineers and geoscientists to define system requirements and translate complex operational challenges into technical specifications and robust digital tools.</w:t>
      </w:r>
    </w:p>
    <w:p>
      <w:pPr>
        <w:pStyle w:val="SectionHeading"/>
        <w:pBdr>
          <w:bottom w:val="single" w:color="000000" w:sz="6" w:space="1"/>
        </w:pBdr>
      </w:pPr>
      <w: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Computer Science</w:t>
      </w:r>
    </w:p>
    <w:p>
      <w:pPr>
        <w:pStyle w:val="RightAlignedDate"/>
        <w:spacing w:after="0"/>
      </w:pPr>
      <w:r>
        <w:t xml:space="preserve">King Saud University</w:t>
      </w:r>
      <w:r>
        <w:t xml:space="preserve">	Graduated: Sep 2019</w:t>
      </w:r>
    </w:p>
    <w:p>
      <w:pPr>
        <w:pStyle w:val="SectionHeading"/>
        <w:pBdr>
          <w:bottom w:val="single" w:color="000000" w:sz="6" w:space="1"/>
        </w:pBdr>
      </w:pPr>
      <w:r>
        <w:t xml:space="preserve">LANGUAGES</w:t>
      </w:r>
    </w:p>
    <w:p>
      <w:pPr>
        <w:pStyle w:val="ListParagraph"/>
        <w:numPr>
          <w:ilvl w:val="0"/>
          <w:numId w:val="2"/>
        </w:numPr>
        <w:spacing w:after="40" w:line="22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 </w:t>
      </w:r>
    </w:p>
    <w:p>
      <w:pPr>
        <w:pStyle w:val="ListParagraph"/>
        <w:numPr>
          <w:ilvl w:val="0"/>
          <w:numId w:val="2"/>
        </w:numPr>
        <w:spacing w:after="40" w:line="22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French</w:t>
      </w:r>
    </w:p>
    <w:p>
      <w:pPr>
        <w:pStyle w:val="ListParagraph"/>
        <w:numPr>
          <w:ilvl w:val="0"/>
          <w:numId w:val="2"/>
        </w:numPr>
        <w:spacing w:after="40" w:line="22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Arabic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ugygrma2dudpdmce8qvt" Type="http://schemas.openxmlformats.org/officeDocument/2006/relationships/hyperlink" Target="https://github.com/sarah-dev" TargetMode="External"/><Relationship Id="rIdrftyubuyy6lyqm_h6nv6w" Type="http://schemas.openxmlformats.org/officeDocument/2006/relationships/hyperlink" Target="https://linkedin.com/in/sarah-dev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2025-11-28T04:06:48.954Z</dcterms:created>
  <dcterms:modified xsi:type="dcterms:W3CDTF">2025-11-28T04:06:48.954Z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