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6B5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001 | TYPE:COVER | DO_NOT_RENDER]]</w:t>
      </w:r>
    </w:p>
    <w:p w14:paraId="0F2C9A7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D2D6625" w14:textId="77777777" w:rsidR="004C54A3" w:rsidRDefault="00000000" w:rsidP="007A16CF">
      <w:pPr>
        <w:bidi/>
        <w:spacing w:before="900" w:after="360"/>
        <w:jc w:val="both"/>
        <w:rPr>
          <w:rFonts w:hint="eastAsia"/>
        </w:rPr>
      </w:pPr>
      <w:r>
        <w:rPr>
          <w:rFonts w:ascii="Noto Kufi Arabic" w:eastAsia="Noto Kufi Arabic" w:hAnsi="Noto Kufi Arabic" w:cs="Noto Kufi Arabic"/>
          <w:b/>
          <w:color w:val="2E261F"/>
          <w:sz w:val="58"/>
          <w:rtl/>
          <w:lang w:val="ar-SA" w:bidi="ar-SA"/>
        </w:rPr>
        <w:t>النّفرة</w:t>
      </w:r>
    </w:p>
    <w:p w14:paraId="11B480C5" w14:textId="77777777" w:rsidR="004C54A3" w:rsidRDefault="00000000" w:rsidP="007A16CF">
      <w:pPr>
        <w:bidi/>
        <w:spacing w:after="160"/>
        <w:jc w:val="both"/>
        <w:rPr>
          <w:rFonts w:hint="eastAsia"/>
        </w:rPr>
      </w:pPr>
      <w:r>
        <w:rPr>
          <w:rFonts w:eastAsia="Amiri"/>
          <w:b/>
          <w:color w:val="996337"/>
          <w:sz w:val="26"/>
          <w:rtl/>
          <w:lang w:val="ar-SA" w:bidi="ar-SA"/>
        </w:rPr>
        <w:t>الرِّكيب.. سِيرة التكاتُف والتضافٌر والأثر.</w:t>
      </w:r>
    </w:p>
    <w:p w14:paraId="54BCCB8C"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69D9ACB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EC42081"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غلاف شديد الاقتصاد؛ عنوان مركزي، خلفية ورقية دافئة، عنصر بصري رفيع يوحي بخط كهرباء يتحول إلى خيط نور. لا صور ستوك.</w:t>
      </w:r>
    </w:p>
    <w:p w14:paraId="251FD2E6" w14:textId="77777777" w:rsidR="004C54A3" w:rsidRDefault="00000000" w:rsidP="007A16CF">
      <w:pPr>
        <w:bidi/>
        <w:jc w:val="both"/>
        <w:rPr>
          <w:rFonts w:hint="eastAsia"/>
        </w:rPr>
      </w:pPr>
      <w:r>
        <w:br w:type="page"/>
      </w:r>
    </w:p>
    <w:p w14:paraId="50EA99D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002 | TYPE:TITLE | DO_NOT_RENDER]]</w:t>
      </w:r>
    </w:p>
    <w:p w14:paraId="531BE61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0567078" w14:textId="77777777" w:rsidR="004C54A3" w:rsidRDefault="00000000" w:rsidP="007A16CF">
      <w:pPr>
        <w:bidi/>
        <w:spacing w:after="240"/>
        <w:jc w:val="both"/>
        <w:rPr>
          <w:rFonts w:hint="eastAsia"/>
        </w:rPr>
      </w:pPr>
      <w:r>
        <w:rPr>
          <w:rFonts w:ascii="Noto Kufi Arabic" w:eastAsia="Noto Kufi Arabic" w:hAnsi="Noto Kufi Arabic" w:cs="Noto Kufi Arabic"/>
          <w:b/>
          <w:color w:val="2E261F"/>
          <w:sz w:val="50"/>
          <w:rtl/>
          <w:lang w:val="ar-SA" w:bidi="ar-SA"/>
        </w:rPr>
        <w:t>النّفرة</w:t>
      </w:r>
    </w:p>
    <w:p w14:paraId="3F259851" w14:textId="571A323A" w:rsidR="004C54A3" w:rsidRDefault="00000000" w:rsidP="007A16CF">
      <w:pPr>
        <w:bidi/>
        <w:spacing w:after="140" w:line="336" w:lineRule="auto"/>
        <w:jc w:val="both"/>
        <w:rPr>
          <w:rFonts w:hint="eastAsia"/>
        </w:rPr>
      </w:pPr>
      <w:r>
        <w:rPr>
          <w:rFonts w:eastAsia="Amiri"/>
          <w:b/>
          <w:color w:val="996337"/>
          <w:sz w:val="26"/>
          <w:rtl/>
          <w:lang w:val="ar-SA" w:bidi="ar-SA"/>
        </w:rPr>
        <w:t>الرِّكيب.. سِيرة التكاتُف والتضاف</w:t>
      </w:r>
      <w:r w:rsidR="00A51520">
        <w:rPr>
          <w:rFonts w:eastAsia="Amiri" w:cs="Times New Roman" w:hint="cs"/>
          <w:b/>
          <w:color w:val="996337"/>
          <w:sz w:val="26"/>
          <w:rtl/>
          <w:lang w:val="ar-SA" w:bidi="ar-SA"/>
        </w:rPr>
        <w:t>ُ</w:t>
      </w:r>
      <w:r>
        <w:rPr>
          <w:rFonts w:eastAsia="Amiri"/>
          <w:b/>
          <w:color w:val="996337"/>
          <w:sz w:val="26"/>
          <w:rtl/>
          <w:lang w:val="ar-SA" w:bidi="ar-SA"/>
        </w:rPr>
        <w:t>ر والأثر</w:t>
      </w:r>
    </w:p>
    <w:p w14:paraId="2051247C"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63F16058" w14:textId="77777777" w:rsidR="004C54A3" w:rsidRDefault="00000000" w:rsidP="007A16CF">
      <w:pPr>
        <w:bidi/>
        <w:spacing w:after="140" w:line="384" w:lineRule="auto"/>
        <w:jc w:val="both"/>
        <w:rPr>
          <w:rFonts w:hint="eastAsia"/>
        </w:rPr>
      </w:pPr>
      <w:r>
        <w:rPr>
          <w:rFonts w:eastAsia="Amiri"/>
          <w:color w:val="2E261F"/>
          <w:rtl/>
          <w:lang w:val="ar-SA" w:bidi="ar-SA"/>
        </w:rPr>
        <w:t>سيرةُ نفرةِ أهل الرِّكيب لشراء محوّل الكهرباء، وتوثيقُ ما صنعه التكاتف حين أراد الناس أن يستردّوا بأيديهم بعضاً مما تنتظم به الحياة.</w:t>
      </w:r>
    </w:p>
    <w:p w14:paraId="3E09EBC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DA6388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p w14:paraId="0CD2B490" w14:textId="77777777" w:rsidR="004C54A3" w:rsidRDefault="00000000" w:rsidP="007A16CF">
      <w:pPr>
        <w:bidi/>
        <w:jc w:val="both"/>
        <w:rPr>
          <w:rFonts w:hint="eastAsia"/>
        </w:rPr>
      </w:pPr>
      <w:r>
        <w:br w:type="page"/>
      </w:r>
    </w:p>
    <w:p w14:paraId="0A65A9EB"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003 | TYPE:DEDICATION | DO_NOT_RENDER]]</w:t>
      </w:r>
    </w:p>
    <w:p w14:paraId="7934594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8523935" w14:textId="77777777" w:rsidR="004C54A3" w:rsidRDefault="00000000" w:rsidP="007A16CF">
      <w:pPr>
        <w:bidi/>
        <w:spacing w:after="360"/>
        <w:jc w:val="both"/>
        <w:rPr>
          <w:rFonts w:hint="eastAsia"/>
        </w:rPr>
      </w:pPr>
      <w:r>
        <w:rPr>
          <w:rFonts w:ascii="Noto Kufi Arabic" w:eastAsia="Noto Kufi Arabic" w:hAnsi="Noto Kufi Arabic" w:cs="Noto Kufi Arabic"/>
          <w:b/>
          <w:color w:val="2E261F"/>
          <w:sz w:val="40"/>
          <w:rtl/>
          <w:lang w:val="ar-SA" w:bidi="ar-SA"/>
        </w:rPr>
        <w:t>إلى أهل الرِّكيب</w:t>
      </w:r>
    </w:p>
    <w:p w14:paraId="3569917A" w14:textId="449A2D3F" w:rsidR="004C54A3" w:rsidRDefault="00000000" w:rsidP="007A16CF">
      <w:pPr>
        <w:bidi/>
        <w:spacing w:after="140" w:line="408" w:lineRule="auto"/>
        <w:jc w:val="both"/>
        <w:rPr>
          <w:rFonts w:hint="eastAsia"/>
        </w:rPr>
      </w:pPr>
      <w:r>
        <w:rPr>
          <w:rtl/>
          <w:lang w:val="ar-SA" w:bidi="ar-SA"/>
        </w:rPr>
        <w:t xml:space="preserve">إلى الذين سمعوا نداء </w:t>
      </w:r>
      <w:r w:rsidR="005956B5">
        <w:rPr>
          <w:rFonts w:cs="Times New Roman" w:hint="cs"/>
          <w:rtl/>
          <w:lang w:val="ar-SA" w:bidi="ar-SA"/>
        </w:rPr>
        <w:t>النّفرة</w:t>
      </w:r>
      <w:r>
        <w:rPr>
          <w:rtl/>
          <w:lang w:val="ar-SA" w:bidi="ar-SA"/>
        </w:rPr>
        <w:t>، ف</w:t>
      </w:r>
      <w:r w:rsidR="005015FE">
        <w:rPr>
          <w:rFonts w:cs="Times New Roman" w:hint="cs"/>
          <w:rtl/>
          <w:lang w:val="ar-SA" w:bidi="ar-SA"/>
        </w:rPr>
        <w:t>شدّوا العزمَ ولبّوا النداء</w:t>
      </w:r>
      <w:r w:rsidR="005015FE">
        <w:rPr>
          <w:rFonts w:hint="cs"/>
          <w:rtl/>
          <w:lang w:val="ar-SA"/>
        </w:rPr>
        <w:t>.</w:t>
      </w:r>
    </w:p>
    <w:p w14:paraId="2DFECC63"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22F3CE5B" w14:textId="1634A869" w:rsidR="004C54A3" w:rsidRPr="000B2685" w:rsidRDefault="00000000" w:rsidP="007A16CF">
      <w:pPr>
        <w:bidi/>
        <w:spacing w:after="140" w:line="384" w:lineRule="auto"/>
        <w:jc w:val="both"/>
        <w:rPr>
          <w:rFonts w:eastAsia="Amiri" w:hint="eastAsia"/>
          <w:color w:val="996337"/>
        </w:rPr>
      </w:pPr>
      <w:r>
        <w:rPr>
          <w:rFonts w:eastAsia="Amiri"/>
          <w:color w:val="996337"/>
          <w:rtl/>
          <w:lang w:val="ar-SA" w:bidi="ar-SA"/>
        </w:rPr>
        <w:t>وإلى نساء الرِّكيب، اللاتي مشين بالنّفرة بين البيوت، فكان لهنّ في الجهد سهمٌ ظاهر وأثرٌ باقٍ.</w:t>
      </w:r>
    </w:p>
    <w:p w14:paraId="2DFECC63"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tl/>
          <w:lang w:val="ar-SA" w:bidi="ar-SA"/>
        </w:rPr>
        <w:t xml:space="preserve">◆  ◆  ◆</w:t>
      </w:r>
    </w:p>
    <w:p w14:paraId="22F3CE5B" w14:textId="1634A869" w:rsidR="004C54A3" w:rsidRPr="000B2685" w:rsidRDefault="00000000" w:rsidP="007A16CF">
      <w:pPr>
        <w:bidi/>
        <w:spacing w:after="140" w:line="384" w:lineRule="auto"/>
        <w:jc w:val="both"/>
        <w:rPr>
          <w:rFonts w:eastAsia="Amiri" w:hint="eastAsia"/>
          <w:color w:val="996337"/>
        </w:rPr>
      </w:pPr>
      <w:r>
        <w:rPr>
          <w:rFonts w:eastAsia="Amiri"/>
          <w:color w:val="996337"/>
          <w:rtl/>
          <w:lang w:val="ar-SA" w:bidi="ar-SA"/>
        </w:rPr>
        <w:t>وإلى صغار</w:t>
      </w:r>
      <w:r w:rsidR="000B2685">
        <w:rPr>
          <w:rFonts w:eastAsia="Amiri" w:cs="Times New Roman" w:hint="cs"/>
          <w:color w:val="996337"/>
          <w:rtl/>
          <w:lang w:val="ar-SA" w:bidi="ar-SA"/>
        </w:rPr>
        <w:t>نا في</w:t>
      </w:r>
      <w:r>
        <w:rPr>
          <w:rFonts w:eastAsia="Amiri"/>
          <w:color w:val="996337"/>
          <w:rtl/>
          <w:lang w:val="ar-SA" w:bidi="ar-SA"/>
        </w:rPr>
        <w:t xml:space="preserve"> طوابير مدارسهم، </w:t>
      </w:r>
      <w:r w:rsidR="000B2685">
        <w:rPr>
          <w:rFonts w:ascii="Times New Roman" w:eastAsia="Amiri" w:hAnsi="Times New Roman" w:cs="Times New Roman" w:hint="cs"/>
          <w:color w:val="996337"/>
          <w:rtl/>
          <w:lang w:val="ar-SA" w:bidi="ar-SA"/>
        </w:rPr>
        <w:t xml:space="preserve">الذين </w:t>
      </w:r>
      <w:r w:rsidR="000B2685" w:rsidRPr="000B2685">
        <w:rPr>
          <w:rFonts w:ascii="Times New Roman" w:eastAsia="Amiri" w:hAnsi="Times New Roman" w:cs="Times New Roman" w:hint="cs"/>
          <w:color w:val="996337"/>
          <w:rtl/>
          <w:lang w:val="ar-SA" w:bidi="ar-SA"/>
        </w:rPr>
        <w:t>دخلوا</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سجلّ</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النفرة</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وكتبوا</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أسماءهم</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في</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دفتر</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العطاء</w:t>
      </w:r>
      <w:r w:rsidR="000B2685" w:rsidRPr="000B2685">
        <w:rPr>
          <w:rFonts w:eastAsia="Amiri"/>
          <w:color w:val="996337"/>
          <w:rtl/>
          <w:lang w:val="ar-SA"/>
        </w:rPr>
        <w:t xml:space="preserve"> </w:t>
      </w:r>
      <w:r w:rsidR="000B2685" w:rsidRPr="000B2685">
        <w:rPr>
          <w:rFonts w:ascii="Times New Roman" w:eastAsia="Amiri" w:hAnsi="Times New Roman" w:cs="Times New Roman" w:hint="cs"/>
          <w:color w:val="996337"/>
          <w:rtl/>
          <w:lang w:val="ar-SA" w:bidi="ar-SA"/>
        </w:rPr>
        <w:t>مبكراً</w:t>
      </w:r>
      <w:r>
        <w:rPr>
          <w:rFonts w:eastAsia="Amiri"/>
          <w:color w:val="996337"/>
          <w:rtl/>
          <w:lang w:val="ar-SA"/>
        </w:rPr>
        <w:t>.</w:t>
      </w:r>
    </w:p>
    <w:p w14:paraId="7E402B1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EC2B7E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p w14:paraId="0F15CD99" w14:textId="77777777" w:rsidR="004C54A3" w:rsidRDefault="00000000" w:rsidP="007A16CF">
      <w:pPr>
        <w:bidi/>
        <w:jc w:val="both"/>
        <w:rPr>
          <w:rFonts w:hint="eastAsia"/>
        </w:rPr>
      </w:pPr>
      <w:r>
        <w:br w:type="page"/>
      </w:r>
    </w:p>
    <w:p w14:paraId="527D0E5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004 | TYPE:NARRATIVE | DO_NOT_RENDER]]</w:t>
      </w:r>
    </w:p>
    <w:p w14:paraId="229D174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F938EB4"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قبل أن تكون نفرة</w:t>
      </w:r>
    </w:p>
    <w:p w14:paraId="5AD69643" w14:textId="7778731E" w:rsidR="004C54A3" w:rsidRDefault="00000000" w:rsidP="007A16CF">
      <w:pPr>
        <w:bidi/>
        <w:spacing w:after="140" w:line="372" w:lineRule="auto"/>
        <w:jc w:val="both"/>
        <w:rPr>
          <w:rFonts w:hint="eastAsia"/>
        </w:rPr>
      </w:pPr>
      <w:r>
        <w:rPr>
          <w:rtl/>
          <w:lang w:val="ar-SA" w:bidi="ar-SA"/>
        </w:rPr>
        <w:t>للناس في الشدائد طبائعُ تُعرَف، وللقرى في المحن معادنُ تُستخرج. فرُبَّ قريةٍ وسَّعها الرخاء حتى تفرّقت بها السُّبل، ورُبَّ قريةٍ ضيّقت عليها الشدة حتى جمعتها على قلبٍ واحد. وقد تنزل المِحنة فتأخذ من مقوّمات العيش، ثم تكشف من دخائل النفوس ما كان مستوراً. تضيق الحاجة على الفرد، فإذا اجتمعت لها الأيدي اتّسع لها المخرج، وينقطع عن الناس سببٌ فيستخرجون من اجتماعهم أسباباً للقيام.</w:t>
      </w:r>
    </w:p>
    <w:p w14:paraId="754F6061" w14:textId="72BF2DD4" w:rsidR="004C54A3" w:rsidRDefault="00000000" w:rsidP="00514BF2">
      <w:pPr>
        <w:bidi/>
        <w:spacing w:after="140" w:line="372" w:lineRule="auto"/>
        <w:jc w:val="both"/>
        <w:rPr>
          <w:rFonts w:hint="eastAsia"/>
        </w:rPr>
      </w:pPr>
      <w:r>
        <w:rPr>
          <w:rtl/>
          <w:lang w:val="ar-SA" w:bidi="ar-SA"/>
        </w:rPr>
        <w:t xml:space="preserve">وكانت الرِّكيب، كغيرها من قرى شرق الجزيرة، تعرف ما تعرفه القرى من كدح أهلها، وقِلّة ذات اليد، وتعلّق الناس بأرضهم وأهليهم. ثم </w:t>
      </w:r>
      <w:r w:rsidR="00514BF2">
        <w:rPr>
          <w:rFonts w:cs="Times New Roman" w:hint="cs"/>
          <w:rtl/>
          <w:lang w:val="ar-SA" w:bidi="ar-SA"/>
        </w:rPr>
        <w:t>حلّت بهم</w:t>
      </w:r>
      <w:r>
        <w:rPr>
          <w:rtl/>
          <w:lang w:val="ar-SA" w:bidi="ar-SA"/>
        </w:rPr>
        <w:t xml:space="preserve"> أيامٌ </w:t>
      </w:r>
      <w:r w:rsidR="00514BF2">
        <w:rPr>
          <w:rFonts w:cs="Times New Roman" w:hint="cs"/>
          <w:rtl/>
          <w:lang w:val="ar-SA" w:bidi="ar-SA"/>
        </w:rPr>
        <w:t xml:space="preserve">ثِقال </w:t>
      </w:r>
      <w:r>
        <w:rPr>
          <w:rtl/>
          <w:lang w:val="ar-SA" w:bidi="ar-SA"/>
        </w:rPr>
        <w:t>اضطرب فيها أمن</w:t>
      </w:r>
      <w:r w:rsidR="00205FAD">
        <w:rPr>
          <w:rFonts w:cs="Times New Roman" w:hint="cs"/>
          <w:rtl/>
          <w:lang w:val="ar-SA" w:bidi="ar-SA"/>
        </w:rPr>
        <w:t>هم</w:t>
      </w:r>
      <w:r>
        <w:rPr>
          <w:rtl/>
          <w:lang w:val="ar-SA" w:bidi="ar-SA"/>
        </w:rPr>
        <w:t>، وتبدّل المألوف</w:t>
      </w:r>
      <w:r w:rsidR="00205FAD">
        <w:rPr>
          <w:rFonts w:hint="cs"/>
          <w:rtl/>
          <w:lang w:val="ar-SA"/>
        </w:rPr>
        <w:t xml:space="preserve"> </w:t>
      </w:r>
      <w:r w:rsidR="00205FAD">
        <w:rPr>
          <w:rFonts w:cs="Times New Roman" w:hint="cs"/>
          <w:rtl/>
          <w:lang w:val="ar-SA" w:bidi="ar-SA"/>
        </w:rPr>
        <w:t>لديهم</w:t>
      </w:r>
      <w:r>
        <w:rPr>
          <w:rtl/>
          <w:lang w:val="ar-SA" w:bidi="ar-SA"/>
        </w:rPr>
        <w:t>،</w:t>
      </w:r>
      <w:r w:rsidR="00514BF2">
        <w:rPr>
          <w:rFonts w:hint="cs"/>
          <w:rtl/>
          <w:lang w:val="ar-SA"/>
        </w:rPr>
        <w:t xml:space="preserve"> </w:t>
      </w:r>
      <w:r w:rsidR="00514BF2">
        <w:rPr>
          <w:rFonts w:ascii="Times New Roman" w:hAnsi="Times New Roman" w:cs="Times New Roman" w:hint="cs"/>
          <w:rtl/>
          <w:lang w:val="ar-SA" w:bidi="ar-SA"/>
        </w:rPr>
        <w:t>وعرف</w:t>
      </w:r>
      <w:r w:rsidR="00205FAD">
        <w:rPr>
          <w:rFonts w:ascii="Times New Roman" w:hAnsi="Times New Roman" w:cs="Times New Roman" w:hint="cs"/>
          <w:rtl/>
          <w:lang w:val="ar-SA" w:bidi="ar-SA"/>
        </w:rPr>
        <w:t>وا</w:t>
      </w:r>
      <w:r w:rsidR="00514BF2">
        <w:rPr>
          <w:rFonts w:ascii="Times New Roman" w:hAnsi="Times New Roman" w:cs="Times New Roman" w:hint="cs"/>
          <w:rtl/>
          <w:lang w:val="ar-SA" w:bidi="ar-SA"/>
        </w:rPr>
        <w:t xml:space="preserve"> فيها </w:t>
      </w:r>
      <w:r w:rsidR="00514BF2" w:rsidRPr="00514BF2">
        <w:rPr>
          <w:rFonts w:ascii="Times New Roman" w:hAnsi="Times New Roman" w:cs="Times New Roman" w:hint="cs"/>
          <w:rtl/>
          <w:lang w:val="ar-SA" w:bidi="ar-SA"/>
        </w:rPr>
        <w:t>النزوح</w:t>
      </w:r>
      <w:r w:rsidR="00514BF2" w:rsidRPr="00514BF2">
        <w:rPr>
          <w:rtl/>
          <w:lang w:val="ar-SA"/>
        </w:rPr>
        <w:t xml:space="preserve"> </w:t>
      </w:r>
      <w:r w:rsidR="00514BF2" w:rsidRPr="00514BF2">
        <w:rPr>
          <w:rFonts w:ascii="Times New Roman" w:hAnsi="Times New Roman" w:cs="Times New Roman" w:hint="cs"/>
          <w:rtl/>
          <w:lang w:val="ar-SA" w:bidi="ar-SA"/>
        </w:rPr>
        <w:t>والنهب</w:t>
      </w:r>
      <w:r w:rsidR="00514BF2" w:rsidRPr="00514BF2">
        <w:rPr>
          <w:rtl/>
          <w:lang w:val="ar-SA"/>
        </w:rPr>
        <w:t xml:space="preserve"> </w:t>
      </w:r>
      <w:r w:rsidR="00205FAD">
        <w:rPr>
          <w:rFonts w:cs="Times New Roman" w:hint="cs"/>
          <w:rtl/>
          <w:lang w:val="ar-SA" w:bidi="ar-SA"/>
        </w:rPr>
        <w:t>والتهجير</w:t>
      </w:r>
      <w:r w:rsidR="00514BF2" w:rsidRPr="00514BF2">
        <w:rPr>
          <w:rFonts w:ascii="Times New Roman" w:hAnsi="Times New Roman" w:cs="Times New Roman" w:hint="cs"/>
          <w:rtl/>
          <w:lang w:val="ar-SA" w:bidi="ar-SA"/>
        </w:rPr>
        <w:t>،</w:t>
      </w:r>
      <w:r w:rsidR="00514BF2" w:rsidRPr="00514BF2">
        <w:rPr>
          <w:rtl/>
          <w:lang w:val="ar-SA"/>
        </w:rPr>
        <w:t xml:space="preserve"> </w:t>
      </w:r>
      <w:r w:rsidR="00514BF2" w:rsidRPr="00514BF2">
        <w:rPr>
          <w:rFonts w:ascii="Times New Roman" w:hAnsi="Times New Roman" w:cs="Times New Roman" w:hint="cs"/>
          <w:rtl/>
          <w:lang w:val="ar-SA" w:bidi="ar-SA"/>
        </w:rPr>
        <w:t>و</w:t>
      </w:r>
      <w:r w:rsidR="00205FAD">
        <w:rPr>
          <w:rFonts w:ascii="Times New Roman" w:hAnsi="Times New Roman" w:cs="Times New Roman" w:hint="cs"/>
          <w:rtl/>
          <w:lang w:val="ar-SA" w:bidi="ar-SA"/>
        </w:rPr>
        <w:t>ت</w:t>
      </w:r>
      <w:r w:rsidR="00514BF2" w:rsidRPr="00514BF2">
        <w:rPr>
          <w:rFonts w:ascii="Times New Roman" w:hAnsi="Times New Roman" w:cs="Times New Roman" w:hint="cs"/>
          <w:rtl/>
          <w:lang w:val="ar-SA" w:bidi="ar-SA"/>
        </w:rPr>
        <w:t>بدّ</w:t>
      </w:r>
      <w:r w:rsidR="00205FAD">
        <w:rPr>
          <w:rFonts w:ascii="Times New Roman" w:hAnsi="Times New Roman" w:cs="Times New Roman" w:hint="cs"/>
          <w:rtl/>
          <w:lang w:val="ar-SA" w:bidi="ar-SA"/>
        </w:rPr>
        <w:t>ُ</w:t>
      </w:r>
      <w:r w:rsidR="00514BF2" w:rsidRPr="00514BF2">
        <w:rPr>
          <w:rFonts w:ascii="Times New Roman" w:hAnsi="Times New Roman" w:cs="Times New Roman" w:hint="cs"/>
          <w:rtl/>
          <w:lang w:val="ar-SA" w:bidi="ar-SA"/>
        </w:rPr>
        <w:t>ل</w:t>
      </w:r>
      <w:r w:rsidR="00205FAD">
        <w:rPr>
          <w:rFonts w:ascii="Times New Roman" w:hAnsi="Times New Roman" w:cs="Times New Roman" w:hint="cs"/>
          <w:rtl/>
          <w:lang w:val="ar-SA" w:bidi="ar-SA"/>
        </w:rPr>
        <w:t xml:space="preserve"> الحال</w:t>
      </w:r>
      <w:r w:rsidR="00514BF2" w:rsidRPr="00514BF2">
        <w:rPr>
          <w:rtl/>
          <w:lang w:val="ar-SA"/>
        </w:rPr>
        <w:t xml:space="preserve"> </w:t>
      </w:r>
      <w:r w:rsidR="00514BF2" w:rsidRPr="00514BF2">
        <w:rPr>
          <w:rFonts w:ascii="Times New Roman" w:hAnsi="Times New Roman" w:cs="Times New Roman" w:hint="cs"/>
          <w:rtl/>
          <w:lang w:val="ar-SA" w:bidi="ar-SA"/>
        </w:rPr>
        <w:t>في</w:t>
      </w:r>
      <w:r w:rsidR="00514BF2" w:rsidRPr="00514BF2">
        <w:rPr>
          <w:rtl/>
          <w:lang w:val="ar-SA"/>
        </w:rPr>
        <w:t xml:space="preserve"> </w:t>
      </w:r>
      <w:r w:rsidR="00514BF2" w:rsidRPr="00514BF2">
        <w:rPr>
          <w:rFonts w:ascii="Times New Roman" w:hAnsi="Times New Roman" w:cs="Times New Roman" w:hint="cs"/>
          <w:rtl/>
          <w:lang w:val="ar-SA" w:bidi="ar-SA"/>
        </w:rPr>
        <w:t>زمن</w:t>
      </w:r>
      <w:r w:rsidR="00514BF2" w:rsidRPr="00514BF2">
        <w:rPr>
          <w:rtl/>
          <w:lang w:val="ar-SA"/>
        </w:rPr>
        <w:t xml:space="preserve"> </w:t>
      </w:r>
      <w:r w:rsidR="00514BF2" w:rsidRPr="00514BF2">
        <w:rPr>
          <w:rFonts w:ascii="Times New Roman" w:hAnsi="Times New Roman" w:cs="Times New Roman" w:hint="cs"/>
          <w:rtl/>
          <w:lang w:val="ar-SA" w:bidi="ar-SA"/>
        </w:rPr>
        <w:t>قصير</w:t>
      </w:r>
      <w:r w:rsidR="00514BF2" w:rsidRPr="00514BF2">
        <w:t>.</w:t>
      </w:r>
      <w:r>
        <w:rPr>
          <w:rtl/>
          <w:lang w:val="ar-SA" w:bidi="ar-SA"/>
        </w:rPr>
        <w:t xml:space="preserve"> ومن تلك الأيام تبدأ هذه السيرة، سيرةُ قومٍ ضاق بهم الحال فاتّسع بعضهم لبعض، واجتمعوا على ردِّ ضرورةٍ من ضرورات الحياة إلى قريتهم.</w:t>
      </w:r>
    </w:p>
    <w:p w14:paraId="0131537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C5CABC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6A36515F" w14:textId="77777777" w:rsidR="004C54A3" w:rsidRDefault="00000000" w:rsidP="007A16CF">
      <w:pPr>
        <w:bidi/>
        <w:jc w:val="both"/>
        <w:rPr>
          <w:rFonts w:hint="eastAsia"/>
        </w:rPr>
      </w:pPr>
      <w:r>
        <w:br w:type="page"/>
      </w:r>
    </w:p>
    <w:p w14:paraId="40DCA6A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005 | TYPE:NARRATIVE | DO_NOT_RENDER]]</w:t>
      </w:r>
    </w:p>
    <w:p w14:paraId="6BF1C87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5A3F30B"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يوم نُهب الضوء</w:t>
      </w:r>
    </w:p>
    <w:p w14:paraId="6DAFABDC" w14:textId="057E5FD3" w:rsidR="004C54A3" w:rsidRDefault="00000000" w:rsidP="007A16CF">
      <w:pPr>
        <w:bidi/>
        <w:spacing w:after="140" w:line="372" w:lineRule="auto"/>
        <w:jc w:val="both"/>
        <w:rPr>
          <w:rFonts w:hint="eastAsia"/>
        </w:rPr>
      </w:pPr>
      <w:r>
        <w:rPr>
          <w:rtl/>
          <w:lang w:val="ar-SA" w:bidi="ar-SA"/>
        </w:rPr>
        <w:t>حين استباح الجنجويد شرق الجزيرة، امتدّ النهب إلى ما تقوم به حياة القرى نفسها. نُهبت المحوّلات، وخلّف</w:t>
      </w:r>
      <w:r w:rsidR="0011788E">
        <w:rPr>
          <w:rFonts w:cs="Times New Roman" w:hint="cs"/>
          <w:rtl/>
          <w:lang w:val="ar-SA" w:bidi="ar-SA"/>
        </w:rPr>
        <w:t>َ</w:t>
      </w:r>
      <w:r>
        <w:rPr>
          <w:rtl/>
          <w:lang w:val="ar-SA" w:bidi="ar-SA"/>
        </w:rPr>
        <w:t xml:space="preserve"> النهب وراءه قرىً تعيد بجهد أهلها ما انقطع من مقوّمات حياتها. وكان محوّل الرِّكيب في جملة ما نُهب. </w:t>
      </w:r>
      <w:r w:rsidR="0011788E">
        <w:rPr>
          <w:rFonts w:cs="Times New Roman" w:hint="cs"/>
          <w:rtl/>
          <w:lang w:val="ar-SA" w:bidi="ar-SA"/>
        </w:rPr>
        <w:t>ف</w:t>
      </w:r>
      <w:r>
        <w:rPr>
          <w:rtl/>
          <w:lang w:val="ar-SA" w:bidi="ar-SA"/>
        </w:rPr>
        <w:t>غابت معه الكهرباء التي تدخل البيوت في صمت، ثم يعرف الناس قدرها يوم تنقطع.</w:t>
      </w:r>
    </w:p>
    <w:p w14:paraId="0760FFFA" w14:textId="6B68CF19" w:rsidR="004C54A3" w:rsidRPr="0011788E" w:rsidRDefault="005B04FE" w:rsidP="0011788E">
      <w:pPr>
        <w:bidi/>
        <w:spacing w:after="140" w:line="372" w:lineRule="auto"/>
        <w:jc w:val="both"/>
        <w:rPr>
          <w:rFonts w:cs="Times New Roman" w:hint="eastAsia"/>
          <w:lang w:val="ar-SA"/>
        </w:rPr>
      </w:pPr>
      <w:r>
        <w:rPr>
          <w:rFonts w:cs="Times New Roman" w:hint="cs"/>
          <w:rtl/>
          <w:lang w:val="ar-SA" w:bidi="ar-SA"/>
        </w:rPr>
        <w:t>ولانعدام الكهرباء هنا كلفةٌ تتجاوز انطفاء المصابيح: ماءٌ يتعسّر الحصول عليه، وهاتفٌ يتعذر شحنه، وليلٌ يطول على الصغير والكبير، ومشقّةٌ تُضاف إلى مشقّات من عادت بهم الحرب إلى بيوتٍ تحتاج أن تُستعاد فيها الحياة شيئاً فشيئاً. وبقي موضع المحوّل الخالي شاهداً على ما أخذه الجنجويد، وسؤالاً قائماً في وجه القرية: من أين يبدأ الرجوع؟</w:t>
      </w:r>
    </w:p>
    <w:p w14:paraId="2F48C06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50A4487"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45F3B45A" w14:textId="77777777" w:rsidR="004C54A3" w:rsidRDefault="00000000" w:rsidP="007A16CF">
      <w:pPr>
        <w:bidi/>
        <w:jc w:val="both"/>
        <w:rPr>
          <w:rFonts w:hint="eastAsia"/>
        </w:rPr>
      </w:pPr>
      <w:r>
        <w:br w:type="page"/>
      </w:r>
    </w:p>
    <w:p w14:paraId="315ABB3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006 | TYPE:NARRATIVE | DO_NOT_RENDER]]</w:t>
      </w:r>
    </w:p>
    <w:p w14:paraId="00CCCA4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B78E075"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الرجوع إلى الرِّكيب</w:t>
      </w:r>
    </w:p>
    <w:p w14:paraId="7747BA19" w14:textId="5336F17A" w:rsidR="004C54A3" w:rsidRDefault="00000000" w:rsidP="007A16CF">
      <w:pPr>
        <w:bidi/>
        <w:spacing w:after="140" w:line="372" w:lineRule="auto"/>
        <w:jc w:val="both"/>
        <w:rPr>
          <w:rFonts w:hint="eastAsia"/>
        </w:rPr>
      </w:pPr>
      <w:r>
        <w:rPr>
          <w:rtl/>
          <w:lang w:val="ar-SA" w:bidi="ar-SA"/>
        </w:rPr>
        <w:t>ثم عاد الناس إلى الرِّكيب. والعائد يبدأ بأن يعدَّ ما بقي قبل أن يندب ما فات. هذه دارٌ قائمة، وتلك أغراض باقية، وهنا جارٌ رجع، وهناك أهلٌ التقوا بعد شتات. غير أن العودة لا تتمُّ بمجرد أن تطأ القدمُ العتبة. فالبيت الذي اختلّ فيه انتظام الحياة يبقى منقوصاً، والقرية التي لا يستقيم يومها تظلُّ عودتها تنتظر تمامها.</w:t>
      </w:r>
    </w:p>
    <w:p w14:paraId="15BB5555" w14:textId="010053A8" w:rsidR="004C54A3" w:rsidRDefault="00000000" w:rsidP="007A16CF">
      <w:pPr>
        <w:bidi/>
        <w:spacing w:after="140" w:line="372" w:lineRule="auto"/>
        <w:jc w:val="both"/>
        <w:rPr>
          <w:rFonts w:hint="eastAsia"/>
        </w:rPr>
      </w:pPr>
      <w:r>
        <w:rPr>
          <w:rtl/>
          <w:lang w:val="ar-SA" w:bidi="ar-SA"/>
        </w:rPr>
        <w:t>رأى الناس حاجتهم فلم يختلفوا في أصلها: لا بد من محوّلٍ تعود به الكهرباء إلى القرية. وكان السؤال ي</w:t>
      </w:r>
      <w:r w:rsidR="00DE0EB7">
        <w:rPr>
          <w:rFonts w:cs="Times New Roman" w:hint="cs"/>
          <w:rtl/>
          <w:lang w:val="ar-SA" w:bidi="ar-SA"/>
        </w:rPr>
        <w:t>ُ</w:t>
      </w:r>
      <w:r>
        <w:rPr>
          <w:rtl/>
          <w:lang w:val="ar-SA" w:bidi="ar-SA"/>
        </w:rPr>
        <w:t>عجز الفردَ، ثم خفَّ حمله حين حملته الجماعة. فالمال</w:t>
      </w:r>
      <w:r w:rsidR="00DE0EB7">
        <w:rPr>
          <w:rFonts w:hint="cs"/>
          <w:rtl/>
          <w:lang w:val="ar-SA"/>
        </w:rPr>
        <w:t xml:space="preserve"> </w:t>
      </w:r>
      <w:r w:rsidR="00DE0EB7">
        <w:rPr>
          <w:rFonts w:cs="Times New Roman" w:hint="cs"/>
          <w:rtl/>
          <w:lang w:val="ar-SA" w:bidi="ar-SA"/>
        </w:rPr>
        <w:t>المطلوب</w:t>
      </w:r>
      <w:r>
        <w:rPr>
          <w:rtl/>
          <w:lang w:val="ar-SA" w:bidi="ar-SA"/>
        </w:rPr>
        <w:t xml:space="preserve"> كثيرٌ على الواحد، والواحد إذا انضم إلى الواحد اشتدّ العدد، وإذا صَدَق العزمُ في القلوب قَرُب ما كان بعيداً من يد الناس.</w:t>
      </w:r>
    </w:p>
    <w:p w14:paraId="4EC5684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63E7A29"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25E12EDE" w14:textId="77777777" w:rsidR="004C54A3" w:rsidRDefault="00000000" w:rsidP="007A16CF">
      <w:pPr>
        <w:bidi/>
        <w:jc w:val="both"/>
        <w:rPr>
          <w:rFonts w:hint="eastAsia"/>
        </w:rPr>
      </w:pPr>
      <w:r>
        <w:br w:type="page"/>
      </w:r>
    </w:p>
    <w:p w14:paraId="4ACFC86C"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007 | TYPE:NARRATIVE | DO_NOT_RENDER]]</w:t>
      </w:r>
    </w:p>
    <w:p w14:paraId="2048C5E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2DD13A0"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الكلمة التي نهضت</w:t>
      </w:r>
    </w:p>
    <w:p w14:paraId="16469966" w14:textId="6E9927B9" w:rsidR="004C54A3" w:rsidRDefault="00000000" w:rsidP="00CE1CDC">
      <w:pPr>
        <w:bidi/>
        <w:spacing w:after="140" w:line="372" w:lineRule="auto"/>
        <w:jc w:val="both"/>
        <w:rPr>
          <w:rFonts w:hint="eastAsia"/>
        </w:rPr>
      </w:pPr>
      <w:r>
        <w:rPr>
          <w:rtl/>
          <w:lang w:val="ar-SA" w:bidi="ar-SA"/>
        </w:rPr>
        <w:t xml:space="preserve">وللكلمات أعمارٌ. منها ما يولد في </w:t>
      </w:r>
      <w:r w:rsidR="00AF7374">
        <w:rPr>
          <w:rFonts w:cs="Times New Roman" w:hint="cs"/>
          <w:rtl/>
          <w:lang w:val="ar-SA" w:bidi="ar-SA"/>
        </w:rPr>
        <w:t>اللسان</w:t>
      </w:r>
      <w:r>
        <w:rPr>
          <w:rtl/>
          <w:lang w:val="ar-SA" w:bidi="ar-SA"/>
        </w:rPr>
        <w:t xml:space="preserve"> ويموت في الهواء، ومنها ما </w:t>
      </w:r>
      <w:r w:rsidR="00372F2A">
        <w:rPr>
          <w:rFonts w:cs="Times New Roman" w:hint="cs"/>
          <w:rtl/>
          <w:lang w:val="ar-SA" w:bidi="ar-SA"/>
        </w:rPr>
        <w:t>يصل</w:t>
      </w:r>
      <w:r>
        <w:rPr>
          <w:rtl/>
          <w:lang w:val="ar-SA"/>
        </w:rPr>
        <w:t xml:space="preserve"> </w:t>
      </w:r>
      <w:r w:rsidR="00372F2A">
        <w:rPr>
          <w:rFonts w:cs="Times New Roman" w:hint="cs"/>
          <w:rtl/>
          <w:lang w:val="ar-SA" w:bidi="ar-SA"/>
        </w:rPr>
        <w:t xml:space="preserve">إلى </w:t>
      </w:r>
      <w:r>
        <w:rPr>
          <w:rtl/>
          <w:lang w:val="ar-SA" w:bidi="ar-SA"/>
        </w:rPr>
        <w:t>الناس</w:t>
      </w:r>
      <w:r w:rsidR="00372F2A">
        <w:rPr>
          <w:rFonts w:hint="cs"/>
          <w:rtl/>
          <w:lang w:val="ar-SA"/>
        </w:rPr>
        <w:t xml:space="preserve"> </w:t>
      </w:r>
      <w:r>
        <w:rPr>
          <w:rtl/>
          <w:lang w:val="ar-SA" w:bidi="ar-SA"/>
        </w:rPr>
        <w:t>ف</w:t>
      </w:r>
      <w:r w:rsidR="00372F2A">
        <w:rPr>
          <w:rFonts w:cs="Times New Roman" w:hint="cs"/>
          <w:rtl/>
          <w:lang w:val="ar-SA" w:bidi="ar-SA"/>
        </w:rPr>
        <w:t>يقع في القلوب إيماناً و</w:t>
      </w:r>
      <w:r>
        <w:rPr>
          <w:rtl/>
          <w:lang w:val="ar-SA" w:bidi="ar-SA"/>
        </w:rPr>
        <w:t>يجري على الأيدي عملاً. وكانت الكلمة هنا: «النَّفرة». وهي</w:t>
      </w:r>
      <w:r w:rsidR="00CE1CDC">
        <w:rPr>
          <w:rFonts w:hint="cs"/>
          <w:rtl/>
          <w:lang w:val="ar-SA"/>
        </w:rPr>
        <w:t xml:space="preserve"> </w:t>
      </w:r>
      <w:r w:rsidR="00CE1CDC">
        <w:rPr>
          <w:rFonts w:cs="Times New Roman" w:hint="cs"/>
          <w:rtl/>
          <w:lang w:val="ar-SA" w:bidi="ar-SA"/>
        </w:rPr>
        <w:t>كلمة</w:t>
      </w:r>
      <w:r>
        <w:rPr>
          <w:rtl/>
          <w:lang w:val="ar-SA"/>
        </w:rPr>
        <w:t xml:space="preserve"> </w:t>
      </w:r>
      <w:r w:rsidR="00CE1CDC" w:rsidRPr="00CE1CDC">
        <w:rPr>
          <w:rFonts w:ascii="Times New Roman" w:hAnsi="Times New Roman" w:cs="Times New Roman" w:hint="cs"/>
          <w:rtl/>
          <w:lang w:val="ar-SA" w:bidi="ar-SA"/>
        </w:rPr>
        <w:t>يعرفها</w:t>
      </w:r>
      <w:r w:rsidR="00CE1CDC" w:rsidRPr="00CE1CDC">
        <w:rPr>
          <w:rtl/>
          <w:lang w:val="ar-SA"/>
        </w:rPr>
        <w:t xml:space="preserve"> </w:t>
      </w:r>
      <w:r w:rsidR="00CE1CDC" w:rsidRPr="00CE1CDC">
        <w:rPr>
          <w:rFonts w:ascii="Times New Roman" w:hAnsi="Times New Roman" w:cs="Times New Roman" w:hint="cs"/>
          <w:rtl/>
          <w:lang w:val="ar-SA" w:bidi="ar-SA"/>
        </w:rPr>
        <w:t>السودانيون</w:t>
      </w:r>
      <w:r w:rsidR="00CE1CDC" w:rsidRPr="00CE1CDC">
        <w:rPr>
          <w:rtl/>
          <w:lang w:val="ar-SA"/>
        </w:rPr>
        <w:t xml:space="preserve"> </w:t>
      </w:r>
      <w:r w:rsidR="00CE1CDC" w:rsidRPr="00CE1CDC">
        <w:rPr>
          <w:rFonts w:ascii="Times New Roman" w:hAnsi="Times New Roman" w:cs="Times New Roman" w:hint="cs"/>
          <w:rtl/>
          <w:lang w:val="ar-SA" w:bidi="ar-SA"/>
        </w:rPr>
        <w:t>حين</w:t>
      </w:r>
      <w:r w:rsidR="00CE1CDC" w:rsidRPr="00CE1CDC">
        <w:rPr>
          <w:rtl/>
          <w:lang w:val="ar-SA"/>
        </w:rPr>
        <w:t xml:space="preserve"> </w:t>
      </w:r>
      <w:r w:rsidR="00CE1CDC" w:rsidRPr="00CE1CDC">
        <w:rPr>
          <w:rFonts w:ascii="Times New Roman" w:hAnsi="Times New Roman" w:cs="Times New Roman" w:hint="cs"/>
          <w:rtl/>
          <w:lang w:val="ar-SA" w:bidi="ar-SA"/>
        </w:rPr>
        <w:t>تنزل</w:t>
      </w:r>
      <w:r w:rsidR="00CE1CDC" w:rsidRPr="00CE1CDC">
        <w:rPr>
          <w:rtl/>
          <w:lang w:val="ar-SA"/>
        </w:rPr>
        <w:t xml:space="preserve"> </w:t>
      </w:r>
      <w:r w:rsidR="00CE1CDC" w:rsidRPr="00CE1CDC">
        <w:rPr>
          <w:rFonts w:ascii="Times New Roman" w:hAnsi="Times New Roman" w:cs="Times New Roman" w:hint="cs"/>
          <w:rtl/>
          <w:lang w:val="ar-SA" w:bidi="ar-SA"/>
        </w:rPr>
        <w:t>بالناس</w:t>
      </w:r>
      <w:r w:rsidR="00CE1CDC" w:rsidRPr="00CE1CDC">
        <w:rPr>
          <w:rtl/>
          <w:lang w:val="ar-SA"/>
        </w:rPr>
        <w:t xml:space="preserve"> </w:t>
      </w:r>
      <w:r w:rsidR="00CE1CDC" w:rsidRPr="00CE1CDC">
        <w:rPr>
          <w:rFonts w:ascii="Times New Roman" w:hAnsi="Times New Roman" w:cs="Times New Roman" w:hint="cs"/>
          <w:rtl/>
          <w:lang w:val="ar-SA" w:bidi="ar-SA"/>
        </w:rPr>
        <w:t>حاجةٌ</w:t>
      </w:r>
      <w:r w:rsidR="00CE1CDC" w:rsidRPr="00CE1CDC">
        <w:rPr>
          <w:rtl/>
          <w:lang w:val="ar-SA"/>
        </w:rPr>
        <w:t xml:space="preserve"> </w:t>
      </w:r>
      <w:r w:rsidR="00CE1CDC" w:rsidRPr="00CE1CDC">
        <w:rPr>
          <w:rFonts w:ascii="Times New Roman" w:hAnsi="Times New Roman" w:cs="Times New Roman" w:hint="cs"/>
          <w:rtl/>
          <w:lang w:val="ar-SA" w:bidi="ar-SA"/>
        </w:rPr>
        <w:t>أكبر</w:t>
      </w:r>
      <w:r w:rsidR="00CE1CDC" w:rsidRPr="00CE1CDC">
        <w:rPr>
          <w:rtl/>
          <w:lang w:val="ar-SA"/>
        </w:rPr>
        <w:t xml:space="preserve"> </w:t>
      </w:r>
      <w:r w:rsidR="00CE1CDC" w:rsidRPr="00CE1CDC">
        <w:rPr>
          <w:rFonts w:ascii="Times New Roman" w:hAnsi="Times New Roman" w:cs="Times New Roman" w:hint="cs"/>
          <w:rtl/>
          <w:lang w:val="ar-SA" w:bidi="ar-SA"/>
        </w:rPr>
        <w:t>من</w:t>
      </w:r>
      <w:r w:rsidR="00CE1CDC" w:rsidRPr="00CE1CDC">
        <w:rPr>
          <w:rtl/>
          <w:lang w:val="ar-SA"/>
        </w:rPr>
        <w:t xml:space="preserve"> </w:t>
      </w:r>
      <w:r w:rsidR="00CE1CDC" w:rsidRPr="00CE1CDC">
        <w:rPr>
          <w:rFonts w:ascii="Times New Roman" w:hAnsi="Times New Roman" w:cs="Times New Roman" w:hint="cs"/>
          <w:rtl/>
          <w:lang w:val="ar-SA" w:bidi="ar-SA"/>
        </w:rPr>
        <w:t>يدٍ</w:t>
      </w:r>
      <w:r w:rsidR="00CE1CDC" w:rsidRPr="00CE1CDC">
        <w:rPr>
          <w:rtl/>
          <w:lang w:val="ar-SA"/>
        </w:rPr>
        <w:t xml:space="preserve"> </w:t>
      </w:r>
      <w:r w:rsidR="00CE1CDC" w:rsidRPr="00CE1CDC">
        <w:rPr>
          <w:rFonts w:ascii="Times New Roman" w:hAnsi="Times New Roman" w:cs="Times New Roman" w:hint="cs"/>
          <w:rtl/>
          <w:lang w:val="ar-SA" w:bidi="ar-SA"/>
        </w:rPr>
        <w:t>واحدة،</w:t>
      </w:r>
      <w:r w:rsidR="00CE1CDC" w:rsidRPr="00CE1CDC">
        <w:rPr>
          <w:rtl/>
          <w:lang w:val="ar-SA"/>
        </w:rPr>
        <w:t xml:space="preserve"> </w:t>
      </w:r>
      <w:r w:rsidR="00CE1CDC" w:rsidRPr="00CE1CDC">
        <w:rPr>
          <w:rFonts w:ascii="Times New Roman" w:hAnsi="Times New Roman" w:cs="Times New Roman" w:hint="cs"/>
          <w:rtl/>
          <w:lang w:val="ar-SA" w:bidi="ar-SA"/>
        </w:rPr>
        <w:t>فيتوزّع</w:t>
      </w:r>
      <w:r w:rsidR="00CE1CDC" w:rsidRPr="00CE1CDC">
        <w:rPr>
          <w:rtl/>
          <w:lang w:val="ar-SA"/>
        </w:rPr>
        <w:t xml:space="preserve"> </w:t>
      </w:r>
      <w:r w:rsidR="00CE1CDC" w:rsidRPr="00CE1CDC">
        <w:rPr>
          <w:rFonts w:ascii="Times New Roman" w:hAnsi="Times New Roman" w:cs="Times New Roman" w:hint="cs"/>
          <w:rtl/>
          <w:lang w:val="ar-SA" w:bidi="ar-SA"/>
        </w:rPr>
        <w:t>حملها</w:t>
      </w:r>
      <w:r w:rsidR="00CE1CDC" w:rsidRPr="00CE1CDC">
        <w:rPr>
          <w:rtl/>
          <w:lang w:val="ar-SA"/>
        </w:rPr>
        <w:t xml:space="preserve"> </w:t>
      </w:r>
      <w:r w:rsidR="00CE1CDC" w:rsidRPr="00CE1CDC">
        <w:rPr>
          <w:rFonts w:ascii="Times New Roman" w:hAnsi="Times New Roman" w:cs="Times New Roman" w:hint="cs"/>
          <w:rtl/>
          <w:lang w:val="ar-SA" w:bidi="ar-SA"/>
        </w:rPr>
        <w:t>على</w:t>
      </w:r>
      <w:r w:rsidR="00CE1CDC" w:rsidRPr="00CE1CDC">
        <w:rPr>
          <w:rtl/>
          <w:lang w:val="ar-SA"/>
        </w:rPr>
        <w:t xml:space="preserve"> </w:t>
      </w:r>
      <w:r w:rsidR="00CE1CDC" w:rsidRPr="00CE1CDC">
        <w:rPr>
          <w:rFonts w:ascii="Times New Roman" w:hAnsi="Times New Roman" w:cs="Times New Roman" w:hint="cs"/>
          <w:rtl/>
          <w:lang w:val="ar-SA" w:bidi="ar-SA"/>
        </w:rPr>
        <w:t>الأكتاف،</w:t>
      </w:r>
      <w:r w:rsidR="00CE1CDC" w:rsidRPr="00CE1CDC">
        <w:rPr>
          <w:rtl/>
          <w:lang w:val="ar-SA"/>
        </w:rPr>
        <w:t xml:space="preserve"> </w:t>
      </w:r>
      <w:r w:rsidR="00CE1CDC" w:rsidRPr="00CE1CDC">
        <w:rPr>
          <w:rFonts w:ascii="Times New Roman" w:hAnsi="Times New Roman" w:cs="Times New Roman" w:hint="cs"/>
          <w:rtl/>
          <w:lang w:val="ar-SA" w:bidi="ar-SA"/>
        </w:rPr>
        <w:t>ويأخذ</w:t>
      </w:r>
      <w:r w:rsidR="00CE1CDC" w:rsidRPr="00CE1CDC">
        <w:rPr>
          <w:rtl/>
          <w:lang w:val="ar-SA"/>
        </w:rPr>
        <w:t xml:space="preserve"> </w:t>
      </w:r>
      <w:r w:rsidR="00CE1CDC" w:rsidRPr="00CE1CDC">
        <w:rPr>
          <w:rFonts w:ascii="Times New Roman" w:hAnsi="Times New Roman" w:cs="Times New Roman" w:hint="cs"/>
          <w:rtl/>
          <w:lang w:val="ar-SA" w:bidi="ar-SA"/>
        </w:rPr>
        <w:t>كلُّ</w:t>
      </w:r>
      <w:r w:rsidR="00CE1CDC" w:rsidRPr="00CE1CDC">
        <w:rPr>
          <w:rtl/>
          <w:lang w:val="ar-SA"/>
        </w:rPr>
        <w:t xml:space="preserve"> </w:t>
      </w:r>
      <w:r w:rsidR="00CE1CDC" w:rsidRPr="00CE1CDC">
        <w:rPr>
          <w:rFonts w:ascii="Times New Roman" w:hAnsi="Times New Roman" w:cs="Times New Roman" w:hint="cs"/>
          <w:rtl/>
          <w:lang w:val="ar-SA" w:bidi="ar-SA"/>
        </w:rPr>
        <w:t>امرئٍ</w:t>
      </w:r>
      <w:r w:rsidR="00CE1CDC" w:rsidRPr="00CE1CDC">
        <w:rPr>
          <w:rtl/>
          <w:lang w:val="ar-SA"/>
        </w:rPr>
        <w:t xml:space="preserve"> </w:t>
      </w:r>
      <w:r w:rsidR="00CE1CDC" w:rsidRPr="00CE1CDC">
        <w:rPr>
          <w:rFonts w:ascii="Times New Roman" w:hAnsi="Times New Roman" w:cs="Times New Roman" w:hint="cs"/>
          <w:rtl/>
          <w:lang w:val="ar-SA" w:bidi="ar-SA"/>
        </w:rPr>
        <w:t>منها</w:t>
      </w:r>
      <w:r w:rsidR="00CE1CDC" w:rsidRPr="00CE1CDC">
        <w:rPr>
          <w:rtl/>
          <w:lang w:val="ar-SA"/>
        </w:rPr>
        <w:t xml:space="preserve"> </w:t>
      </w:r>
      <w:r w:rsidR="00CE1CDC" w:rsidRPr="00CE1CDC">
        <w:rPr>
          <w:rFonts w:ascii="Times New Roman" w:hAnsi="Times New Roman" w:cs="Times New Roman" w:hint="cs"/>
          <w:rtl/>
          <w:lang w:val="ar-SA" w:bidi="ar-SA"/>
        </w:rPr>
        <w:t>بقدر</w:t>
      </w:r>
      <w:r w:rsidR="00CE1CDC" w:rsidRPr="00CE1CDC">
        <w:rPr>
          <w:rtl/>
          <w:lang w:val="ar-SA"/>
        </w:rPr>
        <w:t xml:space="preserve"> </w:t>
      </w:r>
      <w:r w:rsidR="00CE1CDC" w:rsidRPr="00CE1CDC">
        <w:rPr>
          <w:rFonts w:ascii="Times New Roman" w:hAnsi="Times New Roman" w:cs="Times New Roman" w:hint="cs"/>
          <w:rtl/>
          <w:lang w:val="ar-SA" w:bidi="ar-SA"/>
        </w:rPr>
        <w:t>ما</w:t>
      </w:r>
      <w:r w:rsidR="00CE1CDC" w:rsidRPr="00CE1CDC">
        <w:rPr>
          <w:rtl/>
          <w:lang w:val="ar-SA"/>
        </w:rPr>
        <w:t xml:space="preserve"> </w:t>
      </w:r>
      <w:r w:rsidR="00CE1CDC" w:rsidRPr="00CE1CDC">
        <w:rPr>
          <w:rFonts w:ascii="Times New Roman" w:hAnsi="Times New Roman" w:cs="Times New Roman" w:hint="cs"/>
          <w:rtl/>
          <w:lang w:val="ar-SA" w:bidi="ar-SA"/>
        </w:rPr>
        <w:t>يستطيع</w:t>
      </w:r>
      <w:r w:rsidR="00CE1CDC" w:rsidRPr="00CE1CDC">
        <w:t>.</w:t>
      </w:r>
    </w:p>
    <w:p w14:paraId="2D77A157" w14:textId="577A192C" w:rsidR="004C54A3" w:rsidRDefault="00000000" w:rsidP="007A16CF">
      <w:pPr>
        <w:bidi/>
        <w:spacing w:after="140" w:line="372" w:lineRule="auto"/>
        <w:jc w:val="both"/>
        <w:rPr>
          <w:rFonts w:hint="eastAsia"/>
        </w:rPr>
      </w:pPr>
      <w:r>
        <w:rPr>
          <w:rtl/>
          <w:lang w:val="ar-SA" w:bidi="ar-SA"/>
        </w:rPr>
        <w:t xml:space="preserve">قالوا: ننفر للمحوّل. فانتقلت الحكاية من الشكوى إلى العمل، ومن انتظار الفرج إلى </w:t>
      </w:r>
      <w:r w:rsidR="009C11AE">
        <w:rPr>
          <w:rFonts w:cs="Times New Roman" w:hint="cs"/>
          <w:rtl/>
          <w:lang w:val="ar-SA" w:bidi="ar-SA"/>
        </w:rPr>
        <w:t xml:space="preserve">الأخذ بأسبابه. </w:t>
      </w:r>
      <w:r>
        <w:rPr>
          <w:rtl/>
          <w:lang w:val="ar-SA" w:bidi="ar-SA"/>
        </w:rPr>
        <w:t>وما إن فُتح باب النفرة حتى دخل المحوّل في عهدة القرية كلها. لكل يدٍ فيه موضع، ولكل قادرٍ سهم، ولكل مبلغٍ، كب</w:t>
      </w:r>
      <w:r w:rsidR="004417AA">
        <w:rPr>
          <w:rFonts w:cs="Times New Roman" w:hint="cs"/>
          <w:rtl/>
          <w:lang w:val="ar-SA" w:bidi="ar-SA"/>
        </w:rPr>
        <w:t>ُ</w:t>
      </w:r>
      <w:r>
        <w:rPr>
          <w:rtl/>
          <w:lang w:val="ar-SA" w:bidi="ar-SA"/>
        </w:rPr>
        <w:t>ر أو صغ</w:t>
      </w:r>
      <w:r w:rsidR="004417AA">
        <w:rPr>
          <w:rFonts w:cs="Times New Roman" w:hint="cs"/>
          <w:rtl/>
          <w:lang w:val="ar-SA" w:bidi="ar-SA"/>
        </w:rPr>
        <w:t>ُ</w:t>
      </w:r>
      <w:r>
        <w:rPr>
          <w:rtl/>
          <w:lang w:val="ar-SA" w:bidi="ar-SA"/>
        </w:rPr>
        <w:t>ر، أثرٌ يتجاوز رقمه.</w:t>
      </w:r>
    </w:p>
    <w:p w14:paraId="617564C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FA87F9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2E336E0B" w14:textId="77777777" w:rsidR="004C54A3" w:rsidRDefault="00000000" w:rsidP="007A16CF">
      <w:pPr>
        <w:bidi/>
        <w:jc w:val="both"/>
        <w:rPr>
          <w:rFonts w:hint="eastAsia"/>
        </w:rPr>
      </w:pPr>
      <w:r>
        <w:br w:type="page"/>
      </w:r>
    </w:p>
    <w:p w14:paraId="061159AA"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008 | TYPE:NARRATIVE | DO_NOT_RENDER]]</w:t>
      </w:r>
    </w:p>
    <w:p w14:paraId="62A9950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EC78903"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القليل إذا اجتمع</w:t>
      </w:r>
    </w:p>
    <w:p w14:paraId="67DFEC8A" w14:textId="5AD56C7F" w:rsidR="004C54A3" w:rsidRDefault="004417AA" w:rsidP="007D3AFE">
      <w:pPr>
        <w:bidi/>
        <w:spacing w:after="140" w:line="372" w:lineRule="auto"/>
        <w:jc w:val="both"/>
        <w:rPr>
          <w:rFonts w:hint="eastAsia"/>
        </w:rPr>
      </w:pPr>
      <w:r>
        <w:rPr>
          <w:rFonts w:cs="Times New Roman" w:hint="cs"/>
          <w:rtl/>
          <w:lang w:val="ar-SA" w:bidi="ar-SA"/>
        </w:rPr>
        <w:t>في باب العطاء، ف</w:t>
      </w:r>
      <w:r w:rsidR="00000000">
        <w:rPr>
          <w:rtl/>
          <w:lang w:val="ar-SA" w:bidi="ar-SA"/>
        </w:rPr>
        <w:t xml:space="preserve">القليل لا يُذم لقِلّته إذا خرج من يدٍ لا تملك كثيراً، كما أن الكثير لا يُمدح لمجرّد كثرته حتى يُعرف ما وراءه من نفسٍ وبذل. وفي الرِّكيب قومٌ أكثرهم يعيشون </w:t>
      </w:r>
      <w:r w:rsidR="006161E3" w:rsidRPr="006161E3">
        <w:rPr>
          <w:rFonts w:ascii="Times New Roman" w:hAnsi="Times New Roman" w:cs="Times New Roman" w:hint="cs"/>
          <w:rtl/>
          <w:lang w:val="ar-SA" w:bidi="ar-SA"/>
        </w:rPr>
        <w:t>من</w:t>
      </w:r>
      <w:r w:rsidR="006161E3" w:rsidRPr="006161E3">
        <w:rPr>
          <w:rtl/>
          <w:lang w:val="ar-SA"/>
        </w:rPr>
        <w:t xml:space="preserve"> </w:t>
      </w:r>
      <w:r w:rsidR="006161E3" w:rsidRPr="006161E3">
        <w:rPr>
          <w:rFonts w:ascii="Times New Roman" w:hAnsi="Times New Roman" w:cs="Times New Roman" w:hint="cs"/>
          <w:rtl/>
          <w:lang w:val="ar-SA" w:bidi="ar-SA"/>
        </w:rPr>
        <w:t>رزقٍ</w:t>
      </w:r>
      <w:r w:rsidR="006161E3" w:rsidRPr="006161E3">
        <w:rPr>
          <w:rtl/>
          <w:lang w:val="ar-SA"/>
        </w:rPr>
        <w:t xml:space="preserve"> </w:t>
      </w:r>
      <w:r w:rsidR="006161E3" w:rsidRPr="006161E3">
        <w:rPr>
          <w:rFonts w:ascii="Times New Roman" w:hAnsi="Times New Roman" w:cs="Times New Roman" w:hint="cs"/>
          <w:rtl/>
          <w:lang w:val="ar-SA" w:bidi="ar-SA"/>
        </w:rPr>
        <w:t>يُنال</w:t>
      </w:r>
      <w:r w:rsidR="006161E3" w:rsidRPr="006161E3">
        <w:rPr>
          <w:rtl/>
          <w:lang w:val="ar-SA"/>
        </w:rPr>
        <w:t xml:space="preserve"> </w:t>
      </w:r>
      <w:r w:rsidR="006161E3" w:rsidRPr="006161E3">
        <w:rPr>
          <w:rFonts w:ascii="Times New Roman" w:hAnsi="Times New Roman" w:cs="Times New Roman" w:hint="cs"/>
          <w:rtl/>
          <w:lang w:val="ar-SA" w:bidi="ar-SA"/>
        </w:rPr>
        <w:t>بالكدّ</w:t>
      </w:r>
      <w:r w:rsidR="006161E3" w:rsidRPr="006161E3">
        <w:rPr>
          <w:rtl/>
          <w:lang w:val="ar-SA"/>
        </w:rPr>
        <w:t xml:space="preserve"> </w:t>
      </w:r>
      <w:r w:rsidR="006161E3" w:rsidRPr="006161E3">
        <w:rPr>
          <w:rFonts w:ascii="Times New Roman" w:hAnsi="Times New Roman" w:cs="Times New Roman" w:hint="cs"/>
          <w:rtl/>
          <w:lang w:val="ar-SA" w:bidi="ar-SA"/>
        </w:rPr>
        <w:t>والتعب</w:t>
      </w:r>
      <w:r w:rsidR="00000000">
        <w:rPr>
          <w:rtl/>
          <w:lang w:val="ar-SA" w:bidi="ar-SA"/>
        </w:rPr>
        <w:t xml:space="preserve">، </w:t>
      </w:r>
      <w:r w:rsidR="007D3AFE" w:rsidRPr="007D3AFE">
        <w:rPr>
          <w:rFonts w:ascii="Times New Roman" w:hAnsi="Times New Roman" w:cs="Times New Roman" w:hint="cs"/>
          <w:rtl/>
          <w:lang w:val="ar-SA" w:bidi="ar-SA"/>
        </w:rPr>
        <w:t>يدخل</w:t>
      </w:r>
      <w:r w:rsidR="007D3AFE" w:rsidRPr="007D3AFE">
        <w:rPr>
          <w:rtl/>
          <w:lang w:val="ar-SA"/>
        </w:rPr>
        <w:t xml:space="preserve"> </w:t>
      </w:r>
      <w:r w:rsidR="007D3AFE" w:rsidRPr="007D3AFE">
        <w:rPr>
          <w:rFonts w:ascii="Times New Roman" w:hAnsi="Times New Roman" w:cs="Times New Roman" w:hint="cs"/>
          <w:rtl/>
          <w:lang w:val="ar-SA" w:bidi="ar-SA"/>
        </w:rPr>
        <w:t>المال</w:t>
      </w:r>
      <w:r w:rsidR="007D3AFE" w:rsidRPr="007D3AFE">
        <w:rPr>
          <w:rtl/>
          <w:lang w:val="ar-SA"/>
        </w:rPr>
        <w:t xml:space="preserve"> </w:t>
      </w:r>
      <w:r w:rsidR="007D3AFE" w:rsidRPr="007D3AFE">
        <w:rPr>
          <w:rFonts w:ascii="Times New Roman" w:hAnsi="Times New Roman" w:cs="Times New Roman" w:hint="cs"/>
          <w:rtl/>
          <w:lang w:val="ar-SA" w:bidi="ar-SA"/>
        </w:rPr>
        <w:t>جيوبهم</w:t>
      </w:r>
      <w:r w:rsidR="007D3AFE" w:rsidRPr="007D3AFE">
        <w:rPr>
          <w:rtl/>
          <w:lang w:val="ar-SA"/>
        </w:rPr>
        <w:t xml:space="preserve"> </w:t>
      </w:r>
      <w:r w:rsidR="007D3AFE" w:rsidRPr="007D3AFE">
        <w:rPr>
          <w:rFonts w:ascii="Times New Roman" w:hAnsi="Times New Roman" w:cs="Times New Roman" w:hint="cs"/>
          <w:rtl/>
          <w:lang w:val="ar-SA" w:bidi="ar-SA"/>
        </w:rPr>
        <w:t>وقد</w:t>
      </w:r>
      <w:r w:rsidR="007D3AFE" w:rsidRPr="007D3AFE">
        <w:rPr>
          <w:rtl/>
          <w:lang w:val="ar-SA"/>
        </w:rPr>
        <w:t xml:space="preserve"> </w:t>
      </w:r>
      <w:r w:rsidR="007D3AFE" w:rsidRPr="007D3AFE">
        <w:rPr>
          <w:rFonts w:ascii="Times New Roman" w:hAnsi="Times New Roman" w:cs="Times New Roman" w:hint="cs"/>
          <w:rtl/>
          <w:lang w:val="ar-SA" w:bidi="ar-SA"/>
        </w:rPr>
        <w:t>سبقته</w:t>
      </w:r>
      <w:r w:rsidR="007D3AFE" w:rsidRPr="007D3AFE">
        <w:rPr>
          <w:rtl/>
          <w:lang w:val="ar-SA"/>
        </w:rPr>
        <w:t xml:space="preserve"> </w:t>
      </w:r>
      <w:r w:rsidR="007D3AFE" w:rsidRPr="007D3AFE">
        <w:rPr>
          <w:rFonts w:ascii="Times New Roman" w:hAnsi="Times New Roman" w:cs="Times New Roman" w:hint="cs"/>
          <w:rtl/>
          <w:lang w:val="ar-SA" w:bidi="ar-SA"/>
        </w:rPr>
        <w:t>إليهم</w:t>
      </w:r>
      <w:r w:rsidR="007D3AFE" w:rsidRPr="007D3AFE">
        <w:rPr>
          <w:rtl/>
          <w:lang w:val="ar-SA"/>
        </w:rPr>
        <w:t xml:space="preserve"> </w:t>
      </w:r>
      <w:r w:rsidR="007D3AFE" w:rsidRPr="007D3AFE">
        <w:rPr>
          <w:rFonts w:ascii="Times New Roman" w:hAnsi="Times New Roman" w:cs="Times New Roman" w:hint="cs"/>
          <w:rtl/>
          <w:lang w:val="ar-SA" w:bidi="ar-SA"/>
        </w:rPr>
        <w:t>وجوه</w:t>
      </w:r>
      <w:r w:rsidR="007D3AFE" w:rsidRPr="007D3AFE">
        <w:rPr>
          <w:rtl/>
          <w:lang w:val="ar-SA"/>
        </w:rPr>
        <w:t xml:space="preserve"> </w:t>
      </w:r>
      <w:r w:rsidR="007D3AFE" w:rsidRPr="007D3AFE">
        <w:rPr>
          <w:rFonts w:ascii="Times New Roman" w:hAnsi="Times New Roman" w:cs="Times New Roman" w:hint="cs"/>
          <w:rtl/>
          <w:lang w:val="ar-SA" w:bidi="ar-SA"/>
        </w:rPr>
        <w:t>إنفاقه</w:t>
      </w:r>
      <w:r w:rsidR="007D3AFE" w:rsidRPr="007D3AFE">
        <w:t>.</w:t>
      </w:r>
      <w:r w:rsidR="00000000">
        <w:rPr>
          <w:rtl/>
          <w:lang w:val="ar-SA" w:bidi="ar-SA"/>
        </w:rPr>
        <w:t xml:space="preserve"> فإذا اقتطع الرجل من ذلك الرزق نصيباً للقرية، فإنما اقتطع من </w:t>
      </w:r>
      <w:r w:rsidR="00B706E3">
        <w:rPr>
          <w:rFonts w:cs="Times New Roman" w:hint="cs"/>
          <w:rtl/>
          <w:lang w:val="ar-SA" w:bidi="ar-SA"/>
        </w:rPr>
        <w:t>حاجته ليُسهم في حاجة</w:t>
      </w:r>
      <w:r w:rsidR="00000000">
        <w:rPr>
          <w:rtl/>
          <w:lang w:val="ar-SA" w:bidi="ar-SA"/>
        </w:rPr>
        <w:t xml:space="preserve"> الجماعة.</w:t>
      </w:r>
    </w:p>
    <w:p w14:paraId="148249AB" w14:textId="48B023BF" w:rsidR="004C54A3" w:rsidRDefault="00000000" w:rsidP="007A16CF">
      <w:pPr>
        <w:bidi/>
        <w:spacing w:after="140" w:line="372" w:lineRule="auto"/>
        <w:jc w:val="both"/>
        <w:rPr>
          <w:rFonts w:hint="eastAsia"/>
        </w:rPr>
      </w:pPr>
      <w:r>
        <w:rPr>
          <w:rtl/>
          <w:lang w:val="ar-SA" w:bidi="ar-SA"/>
        </w:rPr>
        <w:t>وهكذا جاءت الخمسون ألفاً، والمئة، والمئتان، والخمسمئة. تتفاوت في المقدار وتلتقي عند الغاية. ومن ظن</w:t>
      </w:r>
      <w:r w:rsidR="00B706E3">
        <w:rPr>
          <w:rFonts w:cs="Times New Roman" w:hint="cs"/>
          <w:rtl/>
          <w:lang w:val="ar-SA" w:bidi="ar-SA"/>
        </w:rPr>
        <w:t>ّ</w:t>
      </w:r>
      <w:r>
        <w:rPr>
          <w:rtl/>
          <w:lang w:val="ar-SA" w:bidi="ar-SA"/>
        </w:rPr>
        <w:t xml:space="preserve"> أن الحساب لا يعرف إلا الجمع فقد فاته نصف الحكاية، لأن وراء كل رقمٍ بيتاً، ووراء كل بيتٍ حاجة، ووراء كل حاجة قراراً يقول صاحبه: للركيب في مالي نصيب.</w:t>
      </w:r>
    </w:p>
    <w:p w14:paraId="6550EF4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CF93011"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2EB5E6E0" w14:textId="77777777" w:rsidR="004C54A3" w:rsidRDefault="00000000" w:rsidP="007A16CF">
      <w:pPr>
        <w:bidi/>
        <w:jc w:val="both"/>
        <w:rPr>
          <w:rFonts w:hint="eastAsia"/>
        </w:rPr>
      </w:pPr>
      <w:r>
        <w:br w:type="page"/>
      </w:r>
    </w:p>
    <w:p w14:paraId="1366EC0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009 | TYPE:NARRATIVE | DO_NOT_RENDER]]</w:t>
      </w:r>
    </w:p>
    <w:p w14:paraId="6E799B6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4C074D"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اسمٌ وراء اسم</w:t>
      </w:r>
    </w:p>
    <w:p w14:paraId="61C0EE10" w14:textId="6052C81F" w:rsidR="004C54A3" w:rsidRDefault="00000000" w:rsidP="007A16CF">
      <w:pPr>
        <w:bidi/>
        <w:spacing w:after="140" w:line="372" w:lineRule="auto"/>
        <w:jc w:val="both"/>
        <w:rPr>
          <w:rFonts w:hint="eastAsia"/>
        </w:rPr>
      </w:pPr>
      <w:r>
        <w:rPr>
          <w:rtl/>
          <w:lang w:val="ar-SA" w:bidi="ar-SA"/>
        </w:rPr>
        <w:t>بدأ السِجل اسماً، ثم لحقه اسم، ثم توالت الأسماء، وغدت "واحة شباب قرية الركيب" على الواتساب ديواناً مفتوحاً تتوافد عليه رسائل النفرة بلا انقطاع. يدخل إليه أهل القرية اسماً بعد اسم، ويثبت كلٌّ منهم شهادته في صفحة الجماعة.</w:t>
      </w:r>
    </w:p>
    <w:p w14:paraId="4179B487" w14:textId="1F115351" w:rsidR="004C54A3" w:rsidRDefault="00692D19" w:rsidP="007A16CF">
      <w:pPr>
        <w:bidi/>
        <w:spacing w:after="140" w:line="372" w:lineRule="auto"/>
        <w:jc w:val="both"/>
        <w:rPr>
          <w:rFonts w:hint="eastAsia"/>
        </w:rPr>
      </w:pPr>
      <w:r>
        <w:rPr>
          <w:rFonts w:eastAsia="Amiri"/>
          <w:color w:val="2E261F"/>
          <w:sz w:val="22"/>
          <w:rtl/>
          <w:lang w:val="ar-SA" w:bidi="ar-SA"/>
        </w:rPr>
        <w:t>يُكتب</w:t>
      </w:r>
      <w:r>
        <w:rPr>
          <w:rFonts w:eastAsia="Amiri"/>
          <w:color w:val="2E261F"/>
          <w:sz w:val="22"/>
          <w:rtl/>
          <w:lang w:val="ar-SA"/>
        </w:rPr>
        <w:t xml:space="preserve"> </w:t>
      </w:r>
      <w:r w:rsidR="00000000">
        <w:rPr>
          <w:rFonts w:eastAsia="Amiri"/>
          <w:color w:val="2E261F"/>
          <w:sz w:val="22"/>
          <w:rtl/>
          <w:lang w:val="ar-SA" w:bidi="ar-SA"/>
        </w:rPr>
        <w:t xml:space="preserve">الاسم ، والمبلغ إلى جواره، ثم يأتي الذي بعده. وربما عاد الرجل فزاد، وربما جاء العطاء باسم أسرة، </w:t>
      </w:r>
      <w:r>
        <w:rPr>
          <w:rFonts w:eastAsia="Amiri" w:cs="Times New Roman" w:hint="cs"/>
          <w:color w:val="2E261F"/>
          <w:sz w:val="22"/>
          <w:rtl/>
          <w:lang w:val="ar-SA" w:bidi="ar-SA"/>
        </w:rPr>
        <w:t>أو</w:t>
      </w:r>
      <w:r w:rsidR="00000000">
        <w:rPr>
          <w:rFonts w:eastAsia="Amiri"/>
          <w:color w:val="2E261F"/>
          <w:sz w:val="22"/>
          <w:rtl/>
          <w:lang w:val="ar-SA" w:bidi="ar-SA"/>
        </w:rPr>
        <w:t xml:space="preserve"> حمله قريبٌ عن قريب، </w:t>
      </w:r>
      <w:r>
        <w:rPr>
          <w:rFonts w:eastAsia="Amiri" w:cs="Times New Roman" w:hint="cs"/>
          <w:color w:val="2E261F"/>
          <w:sz w:val="22"/>
          <w:rtl/>
          <w:lang w:val="ar-SA" w:bidi="ar-SA"/>
        </w:rPr>
        <w:t>أو</w:t>
      </w:r>
      <w:r w:rsidR="00000000">
        <w:rPr>
          <w:rFonts w:eastAsia="Amiri"/>
          <w:color w:val="2E261F"/>
          <w:sz w:val="22"/>
          <w:rtl/>
          <w:lang w:val="ar-SA" w:bidi="ar-SA"/>
        </w:rPr>
        <w:t xml:space="preserve"> وصل من خارج الح</w:t>
      </w:r>
      <w:r>
        <w:rPr>
          <w:rFonts w:eastAsia="Amiri" w:cs="Times New Roman" w:hint="cs"/>
          <w:color w:val="2E261F"/>
          <w:sz w:val="22"/>
          <w:rtl/>
          <w:lang w:val="ar-SA" w:bidi="ar-SA"/>
        </w:rPr>
        <w:t>ِ</w:t>
      </w:r>
      <w:r w:rsidR="00000000">
        <w:rPr>
          <w:rFonts w:eastAsia="Amiri"/>
          <w:color w:val="2E261F"/>
          <w:sz w:val="22"/>
          <w:rtl/>
          <w:lang w:val="ar-SA" w:bidi="ar-SA"/>
        </w:rPr>
        <w:t>لة من</w:t>
      </w:r>
      <w:r w:rsidR="007C3A89">
        <w:rPr>
          <w:rFonts w:eastAsia="Amiri" w:hint="cs"/>
          <w:color w:val="2E261F"/>
          <w:sz w:val="22"/>
          <w:rtl/>
          <w:lang w:val="ar-SA"/>
        </w:rPr>
        <w:t xml:space="preserve"> </w:t>
      </w:r>
      <w:r w:rsidR="007C3A89">
        <w:rPr>
          <w:rFonts w:eastAsia="Amiri" w:cs="Times New Roman" w:hint="cs"/>
          <w:color w:val="2E261F"/>
          <w:sz w:val="22"/>
          <w:rtl/>
          <w:lang w:val="ar-SA" w:bidi="ar-SA"/>
        </w:rPr>
        <w:t>خيّرين</w:t>
      </w:r>
      <w:r w:rsidR="00000000">
        <w:rPr>
          <w:rFonts w:eastAsia="Amiri"/>
          <w:color w:val="2E261F"/>
          <w:sz w:val="22"/>
          <w:rtl/>
          <w:lang w:val="ar-SA" w:bidi="ar-SA"/>
        </w:rPr>
        <w:t xml:space="preserve"> بلغه</w:t>
      </w:r>
      <w:r w:rsidR="007C3A89">
        <w:rPr>
          <w:rFonts w:eastAsia="Amiri" w:cs="Times New Roman" w:hint="cs"/>
          <w:color w:val="2E261F"/>
          <w:sz w:val="22"/>
          <w:rtl/>
          <w:lang w:val="ar-SA" w:bidi="ar-SA"/>
        </w:rPr>
        <w:t>م</w:t>
      </w:r>
      <w:r w:rsidR="00000000">
        <w:rPr>
          <w:rFonts w:eastAsia="Amiri"/>
          <w:color w:val="2E261F"/>
          <w:sz w:val="22"/>
          <w:rtl/>
          <w:lang w:val="ar-SA" w:bidi="ar-SA"/>
        </w:rPr>
        <w:t xml:space="preserve"> الخبر فأحب</w:t>
      </w:r>
      <w:r>
        <w:rPr>
          <w:rFonts w:eastAsia="Amiri" w:cs="Times New Roman" w:hint="cs"/>
          <w:color w:val="2E261F"/>
          <w:sz w:val="22"/>
          <w:rtl/>
          <w:lang w:val="ar-SA" w:bidi="ar-SA"/>
        </w:rPr>
        <w:t>ّ</w:t>
      </w:r>
      <w:r w:rsidR="007C3A89">
        <w:rPr>
          <w:rFonts w:eastAsia="Amiri" w:cs="Times New Roman" w:hint="cs"/>
          <w:color w:val="2E261F"/>
          <w:sz w:val="22"/>
          <w:rtl/>
          <w:lang w:val="ar-SA" w:bidi="ar-SA"/>
        </w:rPr>
        <w:t>وا</w:t>
      </w:r>
      <w:r w:rsidR="00000000">
        <w:rPr>
          <w:rFonts w:eastAsia="Amiri"/>
          <w:color w:val="2E261F"/>
          <w:sz w:val="22"/>
          <w:rtl/>
          <w:lang w:val="ar-SA" w:bidi="ar-SA"/>
        </w:rPr>
        <w:t xml:space="preserve"> أن يكون له</w:t>
      </w:r>
      <w:r w:rsidR="007C3A89">
        <w:rPr>
          <w:rFonts w:eastAsia="Amiri" w:cs="Times New Roman" w:hint="cs"/>
          <w:color w:val="2E261F"/>
          <w:sz w:val="22"/>
          <w:rtl/>
          <w:lang w:val="ar-SA" w:bidi="ar-SA"/>
        </w:rPr>
        <w:t>م</w:t>
      </w:r>
      <w:r w:rsidR="00000000">
        <w:rPr>
          <w:rFonts w:eastAsia="Amiri"/>
          <w:color w:val="2E261F"/>
          <w:sz w:val="22"/>
          <w:rtl/>
          <w:lang w:val="ar-SA" w:bidi="ar-SA"/>
        </w:rPr>
        <w:t xml:space="preserve"> في هذا الجهد سهم. ومع كل سطرٍ كان المحوّل يقترب مقداراً، وكانت القرية -من حيث لا تشعر- تكتب وثيقةً عن نفسها: </w:t>
      </w:r>
      <w:r w:rsidR="007C3A89">
        <w:rPr>
          <w:rFonts w:eastAsia="Amiri" w:cs="Times New Roman" w:hint="cs"/>
          <w:color w:val="2E261F"/>
          <w:sz w:val="22"/>
          <w:rtl/>
          <w:lang w:val="ar-SA" w:bidi="ar-SA"/>
        </w:rPr>
        <w:t xml:space="preserve">هكذا </w:t>
      </w:r>
      <w:r w:rsidR="00000000">
        <w:rPr>
          <w:rFonts w:eastAsia="Amiri"/>
          <w:color w:val="2E261F"/>
          <w:sz w:val="22"/>
          <w:rtl/>
          <w:lang w:val="ar-SA" w:bidi="ar-SA"/>
        </w:rPr>
        <w:t>نحن حين يحتاج بعضنا إلى بعض</w:t>
      </w:r>
      <w:r w:rsidR="007C3A89">
        <w:rPr>
          <w:rFonts w:eastAsia="Amiri" w:hint="cs"/>
          <w:color w:val="2E261F"/>
          <w:sz w:val="22"/>
          <w:rtl/>
          <w:lang w:val="ar-SA"/>
        </w:rPr>
        <w:t>.</w:t>
      </w:r>
    </w:p>
    <w:p w14:paraId="750F7B4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F943A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EA48CF9" w14:textId="77777777" w:rsidR="004C54A3" w:rsidRDefault="00000000" w:rsidP="007A16CF">
      <w:pPr>
        <w:bidi/>
        <w:jc w:val="both"/>
        <w:rPr>
          <w:rFonts w:hint="eastAsia"/>
        </w:rPr>
      </w:pPr>
      <w:r>
        <w:br w:type="page"/>
      </w:r>
    </w:p>
    <w:p w14:paraId="1366EC0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010 | TYPE:NARRATIVE | DO_NOT_RENDER]]</w:t>
      </w:r>
    </w:p>
    <w:p w14:paraId="6E799B6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4C074D"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نساءُ الرِّكيب</w:t>
      </w:r>
    </w:p>
    <w:p w14:paraId="61C0EE10" w14:textId="6052C81F" w:rsidR="004C54A3" w:rsidRDefault="00000000" w:rsidP="007A16CF">
      <w:pPr>
        <w:bidi/>
        <w:spacing w:after="140" w:line="372" w:lineRule="auto"/>
        <w:jc w:val="both"/>
        <w:rPr>
          <w:rFonts w:hint="eastAsia"/>
        </w:rPr>
      </w:pPr>
      <w:r>
        <w:rPr>
          <w:rtl/>
          <w:lang w:val="ar-SA" w:bidi="ar-SA"/>
        </w:rPr>
        <w:t>ولنساء الرِّكيب في هذه النَّفرة مقامٌ لا يستقيم السجل من دونه. أخرجن من أموالهن للمحوّل، ومضين بالنَّفرة بين البيوت، يدعون إليها ويجمعن لها، حتى اتصلت المساهمة بالمساهمة واتسع السعي.</w:t>
      </w:r>
    </w:p>
    <w:p w14:paraId="4179B487" w14:textId="1F115351" w:rsidR="004C54A3" w:rsidRDefault="00692D19" w:rsidP="007A16CF">
      <w:pPr>
        <w:bidi/>
        <w:spacing w:after="140" w:line="372" w:lineRule="auto"/>
        <w:jc w:val="both"/>
        <w:rPr>
          <w:rFonts w:hint="eastAsia"/>
        </w:rPr>
      </w:pPr>
      <w:r>
        <w:rPr>
          <w:rFonts w:eastAsia="Amiri"/>
          <w:color w:val="2E261F"/>
          <w:sz w:val="22"/>
          <w:rtl/>
          <w:lang w:val="ar-SA" w:bidi="ar-SA"/>
        </w:rPr>
        <w:t>وكان لبذلهن وزنٌ يعرفه من خبر أحوال البيوت بعد الحرب. فالمال الذي يخرج من يدٍ تدبّر حاجات البيت لا يخرج خفيفاً، وراءه نفقةٌ تنتظر وضرورةٌ معلومة. ومع ذلك جعلْن للقرية فيه نصيباً، وأدخلن أمر المحوّل في حساب البيوت كما دخل في حساب القرية.</w:t>
      </w:r>
    </w:p>
    <w:p w14:paraId="750F7B4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F943A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EA48CF9" w14:textId="77777777" w:rsidR="004C54A3" w:rsidRDefault="00000000" w:rsidP="007A16CF">
      <w:pPr>
        <w:bidi/>
        <w:jc w:val="both"/>
        <w:rPr>
          <w:rFonts w:hint="eastAsia"/>
        </w:rPr>
      </w:pPr>
      <w:r>
        <w:br w:type="page"/>
      </w:r>
    </w:p>
    <w:p w14:paraId="1366EC0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011 | TYPE:NARRATIVE | DO_NOT_RENDER]]</w:t>
      </w:r>
    </w:p>
    <w:p w14:paraId="6E799B6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4C074D"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بين البيوت</w:t>
      </w:r>
    </w:p>
    <w:p w14:paraId="61C0EE10" w14:textId="6052C81F" w:rsidR="004C54A3" w:rsidRDefault="00000000" w:rsidP="007A16CF">
      <w:pPr>
        <w:bidi/>
        <w:spacing w:after="140" w:line="372" w:lineRule="auto"/>
        <w:jc w:val="both"/>
        <w:rPr>
          <w:rFonts w:hint="eastAsia"/>
        </w:rPr>
      </w:pPr>
      <w:r>
        <w:rPr>
          <w:rtl/>
          <w:lang w:val="ar-SA" w:bidi="ar-SA"/>
        </w:rPr>
        <w:t>ولم يقف جهدهن عند ما دفعنه من مال. جمعن المساهمات، ومشين من بيتٍ إلى بيت، يحملن خبر النَّفرة ويضممن إليها اسماً بعد اسم، حتى اتسعت دائرة المشاركة على أيديهن.</w:t>
      </w:r>
    </w:p>
    <w:p w14:paraId="4179B487" w14:textId="1F115351" w:rsidR="004C54A3" w:rsidRDefault="00692D19" w:rsidP="007A16CF">
      <w:pPr>
        <w:bidi/>
        <w:spacing w:after="140" w:line="372" w:lineRule="auto"/>
        <w:jc w:val="both"/>
        <w:rPr>
          <w:rFonts w:hint="eastAsia"/>
        </w:rPr>
      </w:pPr>
      <w:r>
        <w:rPr>
          <w:rFonts w:eastAsia="Amiri"/>
          <w:color w:val="2E261F"/>
          <w:sz w:val="22"/>
          <w:rtl/>
          <w:lang w:val="ar-SA" w:bidi="ar-SA"/>
        </w:rPr>
        <w:t>وهكذا حضرن في صميم الحكاية بما بذلن وبما جمعن وبما نهضن به من سعي. وإذا كان السجل يحفظ المبالغ والأسماء، فإن للخطى التي حملت النَّفرة بين البيوت نصيباً من الأثر لا يظهر كله في الحساب.</w:t>
      </w:r>
    </w:p>
    <w:p w14:paraId="750F7B4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F943A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EA48CF9" w14:textId="77777777" w:rsidR="004C54A3" w:rsidRDefault="00000000" w:rsidP="007A16CF">
      <w:pPr>
        <w:bidi/>
        <w:jc w:val="both"/>
        <w:rPr>
          <w:rFonts w:hint="eastAsia"/>
        </w:rPr>
      </w:pPr>
      <w:r>
        <w:br w:type="page"/>
      </w:r>
    </w:p>
    <w:p w14:paraId="59C0EE5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012 | TYPE:NARRATIVE | DO_NOT_RENDER]]</w:t>
      </w:r>
    </w:p>
    <w:p w14:paraId="59838CA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6B83D89"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طابور البنات</w:t>
      </w:r>
    </w:p>
    <w:p w14:paraId="051D7A34" w14:textId="17DEE39A" w:rsidR="004C54A3" w:rsidRDefault="00000000" w:rsidP="007A16CF">
      <w:pPr>
        <w:bidi/>
        <w:spacing w:after="140" w:line="372" w:lineRule="auto"/>
        <w:jc w:val="both"/>
        <w:rPr>
          <w:rFonts w:hint="eastAsia"/>
        </w:rPr>
      </w:pPr>
      <w:r>
        <w:rPr>
          <w:rtl/>
          <w:lang w:val="ar-SA" w:bidi="ar-SA"/>
        </w:rPr>
        <w:t>ثم جاءت صورةٌ لو لم يقع في النفرة غيرُها لكفت دليلاً على أن الأمر جاوز جمع المال إلى صناعة المعنى. في مدرسة البنات وُضع صندوقٌ في وسط الطابور، واصطفّت التلميذات الصغيرات</w:t>
      </w:r>
      <w:r w:rsidR="00501533">
        <w:rPr>
          <w:rFonts w:cs="Times New Roman" w:hint="cs"/>
          <w:rtl/>
          <w:lang w:val="ar-SA" w:bidi="ar-SA"/>
        </w:rPr>
        <w:t xml:space="preserve">، </w:t>
      </w:r>
      <w:r>
        <w:rPr>
          <w:rtl/>
          <w:lang w:val="ar-SA" w:bidi="ar-SA"/>
        </w:rPr>
        <w:t>وكان درس ذلك اليوم خارج الكتاب والسبورة.</w:t>
      </w:r>
    </w:p>
    <w:p w14:paraId="56E5D0AA" w14:textId="4D53BF47" w:rsidR="004C54A3" w:rsidRDefault="00000000" w:rsidP="007A16CF">
      <w:pPr>
        <w:bidi/>
        <w:spacing w:after="140" w:line="372" w:lineRule="auto"/>
        <w:jc w:val="both"/>
        <w:rPr>
          <w:rFonts w:hint="eastAsia"/>
        </w:rPr>
      </w:pPr>
      <w:r>
        <w:rPr>
          <w:rtl/>
          <w:lang w:val="ar-SA" w:bidi="ar-SA"/>
        </w:rPr>
        <w:t>تقدمت واحدةٌ بما جادت به، ثم أخرى، ثم أخرى. أيدٍ صغيرة تحمل مبالغ صغيرة، والمشهد أكبر من المال كله. فالطفلة حين تضع نصيبها في صندوق القرية تتعلم أن الشأن العام يتّسع للصغار كما يتّسع للكبار، وأن اليد الصغيرة تدخل في عملٍ كبير. وما أجمل أن يكون أول درسٍ في التكاتف فعلاً يسبق القول.</w:t>
      </w:r>
    </w:p>
    <w:p w14:paraId="4982F74D"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056343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461EFE3F" w14:textId="77777777" w:rsidR="004C54A3" w:rsidRDefault="00000000" w:rsidP="007A16CF">
      <w:pPr>
        <w:bidi/>
        <w:jc w:val="both"/>
        <w:rPr>
          <w:rFonts w:hint="eastAsia"/>
        </w:rPr>
      </w:pPr>
      <w:r>
        <w:br w:type="page"/>
      </w:r>
    </w:p>
    <w:p w14:paraId="2E0C9AEB"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013 | TYPE:NARRATIVE | DO_NOT_RENDER]]</w:t>
      </w:r>
    </w:p>
    <w:p w14:paraId="349FEFA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6B9C20A"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وطابور البنين</w:t>
      </w:r>
    </w:p>
    <w:p w14:paraId="3C34B3CF" w14:textId="2A05F95A" w:rsidR="006F4B29" w:rsidRPr="006F4B29" w:rsidRDefault="006F4B29" w:rsidP="006F4B29">
      <w:pPr>
        <w:bidi/>
        <w:spacing w:after="140" w:line="372" w:lineRule="auto"/>
        <w:jc w:val="both"/>
      </w:pPr>
      <w:r w:rsidRPr="006F4B29">
        <w:rPr>
          <w:rFonts w:ascii="Times New Roman" w:hAnsi="Times New Roman" w:cs="Times New Roman" w:hint="cs"/>
          <w:rtl/>
          <w:lang w:val="ar-SA" w:bidi="ar-SA"/>
        </w:rPr>
        <w:t>وفي</w:t>
      </w:r>
      <w:r w:rsidRPr="006F4B29">
        <w:rPr>
          <w:rtl/>
          <w:lang w:val="ar-SA"/>
        </w:rPr>
        <w:t xml:space="preserve"> </w:t>
      </w:r>
      <w:r w:rsidRPr="006F4B29">
        <w:rPr>
          <w:rFonts w:ascii="Times New Roman" w:hAnsi="Times New Roman" w:cs="Times New Roman" w:hint="cs"/>
          <w:rtl/>
          <w:lang w:val="ar-SA" w:bidi="ar-SA"/>
        </w:rPr>
        <w:t>مدرسة</w:t>
      </w:r>
      <w:r w:rsidRPr="006F4B29">
        <w:rPr>
          <w:rtl/>
          <w:lang w:val="ar-SA"/>
        </w:rPr>
        <w:t xml:space="preserve"> </w:t>
      </w:r>
      <w:r w:rsidRPr="006F4B29">
        <w:rPr>
          <w:rFonts w:ascii="Times New Roman" w:hAnsi="Times New Roman" w:cs="Times New Roman" w:hint="cs"/>
          <w:rtl/>
          <w:lang w:val="ar-SA" w:bidi="ar-SA"/>
        </w:rPr>
        <w:t>الأولاد</w:t>
      </w:r>
      <w:r w:rsidRPr="006F4B29">
        <w:rPr>
          <w:rtl/>
          <w:lang w:val="ar-SA"/>
        </w:rPr>
        <w:t xml:space="preserve"> </w:t>
      </w:r>
      <w:r w:rsidRPr="006F4B29">
        <w:rPr>
          <w:rFonts w:ascii="Times New Roman" w:hAnsi="Times New Roman" w:cs="Times New Roman" w:hint="cs"/>
          <w:rtl/>
          <w:lang w:val="ar-SA" w:bidi="ar-SA"/>
        </w:rPr>
        <w:t>كان</w:t>
      </w:r>
      <w:r w:rsidRPr="006F4B29">
        <w:rPr>
          <w:rtl/>
          <w:lang w:val="ar-SA"/>
        </w:rPr>
        <w:t xml:space="preserve"> </w:t>
      </w:r>
      <w:r w:rsidRPr="006F4B29">
        <w:rPr>
          <w:rFonts w:ascii="Times New Roman" w:hAnsi="Times New Roman" w:cs="Times New Roman" w:hint="cs"/>
          <w:rtl/>
          <w:lang w:val="ar-SA" w:bidi="ar-SA"/>
        </w:rPr>
        <w:t>الصندوق</w:t>
      </w:r>
      <w:r w:rsidRPr="006F4B29">
        <w:rPr>
          <w:rtl/>
          <w:lang w:val="ar-SA"/>
        </w:rPr>
        <w:t xml:space="preserve"> </w:t>
      </w:r>
      <w:r w:rsidRPr="006F4B29">
        <w:rPr>
          <w:rFonts w:ascii="Times New Roman" w:hAnsi="Times New Roman" w:cs="Times New Roman" w:hint="cs"/>
          <w:rtl/>
          <w:lang w:val="ar-SA" w:bidi="ar-SA"/>
        </w:rPr>
        <w:t>ينتظر</w:t>
      </w:r>
      <w:r w:rsidRPr="006F4B29">
        <w:rPr>
          <w:rtl/>
          <w:lang w:val="ar-SA"/>
        </w:rPr>
        <w:t xml:space="preserve"> </w:t>
      </w:r>
      <w:r w:rsidRPr="006F4B29">
        <w:rPr>
          <w:rFonts w:ascii="Times New Roman" w:hAnsi="Times New Roman" w:cs="Times New Roman" w:hint="cs"/>
          <w:rtl/>
          <w:lang w:val="ar-SA" w:bidi="ar-SA"/>
        </w:rPr>
        <w:t>أيديَ</w:t>
      </w:r>
      <w:r w:rsidRPr="006F4B29">
        <w:rPr>
          <w:rtl/>
          <w:lang w:val="ar-SA"/>
        </w:rPr>
        <w:t xml:space="preserve"> </w:t>
      </w:r>
      <w:r w:rsidRPr="006F4B29">
        <w:rPr>
          <w:rFonts w:ascii="Times New Roman" w:hAnsi="Times New Roman" w:cs="Times New Roman" w:hint="cs"/>
          <w:rtl/>
          <w:lang w:val="ar-SA" w:bidi="ar-SA"/>
        </w:rPr>
        <w:t>الصغار</w:t>
      </w:r>
      <w:r w:rsidRPr="006F4B29">
        <w:rPr>
          <w:rtl/>
          <w:lang w:val="ar-SA"/>
        </w:rPr>
        <w:t xml:space="preserve">. </w:t>
      </w:r>
      <w:r w:rsidRPr="006F4B29">
        <w:rPr>
          <w:rFonts w:ascii="Times New Roman" w:hAnsi="Times New Roman" w:cs="Times New Roman" w:hint="cs"/>
          <w:rtl/>
          <w:lang w:val="ar-SA" w:bidi="ar-SA"/>
        </w:rPr>
        <w:t>فجاؤوه</w:t>
      </w:r>
      <w:r w:rsidRPr="006F4B29">
        <w:rPr>
          <w:rtl/>
          <w:lang w:val="ar-SA"/>
        </w:rPr>
        <w:t xml:space="preserve"> </w:t>
      </w:r>
      <w:r w:rsidRPr="006F4B29">
        <w:rPr>
          <w:rFonts w:ascii="Times New Roman" w:hAnsi="Times New Roman" w:cs="Times New Roman" w:hint="cs"/>
          <w:rtl/>
          <w:lang w:val="ar-SA" w:bidi="ar-SA"/>
        </w:rPr>
        <w:t>صفاً</w:t>
      </w:r>
      <w:r w:rsidRPr="006F4B29">
        <w:rPr>
          <w:rtl/>
          <w:lang w:val="ar-SA"/>
        </w:rPr>
        <w:t xml:space="preserve"> </w:t>
      </w:r>
      <w:r w:rsidRPr="006F4B29">
        <w:rPr>
          <w:rFonts w:ascii="Times New Roman" w:hAnsi="Times New Roman" w:cs="Times New Roman" w:hint="cs"/>
          <w:rtl/>
          <w:lang w:val="ar-SA" w:bidi="ar-SA"/>
        </w:rPr>
        <w:t>بعد</w:t>
      </w:r>
      <w:r w:rsidRPr="006F4B29">
        <w:rPr>
          <w:rtl/>
          <w:lang w:val="ar-SA"/>
        </w:rPr>
        <w:t xml:space="preserve"> </w:t>
      </w:r>
      <w:r w:rsidRPr="006F4B29">
        <w:rPr>
          <w:rFonts w:ascii="Times New Roman" w:hAnsi="Times New Roman" w:cs="Times New Roman" w:hint="cs"/>
          <w:rtl/>
          <w:lang w:val="ar-SA" w:bidi="ar-SA"/>
        </w:rPr>
        <w:t>صف،</w:t>
      </w:r>
      <w:r w:rsidRPr="006F4B29">
        <w:rPr>
          <w:rtl/>
          <w:lang w:val="ar-SA"/>
        </w:rPr>
        <w:t xml:space="preserve"> </w:t>
      </w:r>
      <w:r w:rsidRPr="006F4B29">
        <w:rPr>
          <w:rFonts w:ascii="Times New Roman" w:hAnsi="Times New Roman" w:cs="Times New Roman" w:hint="cs"/>
          <w:rtl/>
          <w:lang w:val="ar-SA" w:bidi="ar-SA"/>
        </w:rPr>
        <w:t>يحمل</w:t>
      </w:r>
      <w:r w:rsidRPr="006F4B29">
        <w:rPr>
          <w:rtl/>
          <w:lang w:val="ar-SA"/>
        </w:rPr>
        <w:t xml:space="preserve"> </w:t>
      </w:r>
      <w:r w:rsidRPr="006F4B29">
        <w:rPr>
          <w:rFonts w:ascii="Times New Roman" w:hAnsi="Times New Roman" w:cs="Times New Roman" w:hint="cs"/>
          <w:rtl/>
          <w:lang w:val="ar-SA" w:bidi="ar-SA"/>
        </w:rPr>
        <w:t>كل</w:t>
      </w:r>
      <w:r w:rsidRPr="006F4B29">
        <w:rPr>
          <w:rtl/>
          <w:lang w:val="ar-SA"/>
        </w:rPr>
        <w:t xml:space="preserve"> </w:t>
      </w:r>
      <w:r w:rsidRPr="006F4B29">
        <w:rPr>
          <w:rFonts w:ascii="Times New Roman" w:hAnsi="Times New Roman" w:cs="Times New Roman" w:hint="cs"/>
          <w:rtl/>
          <w:lang w:val="ar-SA" w:bidi="ar-SA"/>
        </w:rPr>
        <w:t>واحدٍ</w:t>
      </w:r>
      <w:r w:rsidRPr="006F4B29">
        <w:rPr>
          <w:rtl/>
          <w:lang w:val="ar-SA"/>
        </w:rPr>
        <w:t xml:space="preserve"> </w:t>
      </w:r>
      <w:r w:rsidRPr="006F4B29">
        <w:rPr>
          <w:rFonts w:ascii="Times New Roman" w:hAnsi="Times New Roman" w:cs="Times New Roman" w:hint="cs"/>
          <w:rtl/>
          <w:lang w:val="ar-SA" w:bidi="ar-SA"/>
        </w:rPr>
        <w:t>منهم</w:t>
      </w:r>
      <w:r w:rsidRPr="006F4B29">
        <w:rPr>
          <w:rtl/>
          <w:lang w:val="ar-SA"/>
        </w:rPr>
        <w:t xml:space="preserve"> </w:t>
      </w:r>
      <w:r w:rsidRPr="006F4B29">
        <w:rPr>
          <w:rFonts w:ascii="Times New Roman" w:hAnsi="Times New Roman" w:cs="Times New Roman" w:hint="cs"/>
          <w:rtl/>
          <w:lang w:val="ar-SA" w:bidi="ar-SA"/>
        </w:rPr>
        <w:t>ما</w:t>
      </w:r>
      <w:r w:rsidRPr="006F4B29">
        <w:rPr>
          <w:rtl/>
          <w:lang w:val="ar-SA"/>
        </w:rPr>
        <w:t xml:space="preserve"> </w:t>
      </w:r>
      <w:r w:rsidRPr="006F4B29">
        <w:rPr>
          <w:rFonts w:ascii="Times New Roman" w:hAnsi="Times New Roman" w:cs="Times New Roman" w:hint="cs"/>
          <w:rtl/>
          <w:lang w:val="ar-SA" w:bidi="ar-SA"/>
        </w:rPr>
        <w:t>وسعته</w:t>
      </w:r>
      <w:r w:rsidRPr="006F4B29">
        <w:rPr>
          <w:rtl/>
          <w:lang w:val="ar-SA"/>
        </w:rPr>
        <w:t xml:space="preserve"> </w:t>
      </w:r>
      <w:r w:rsidRPr="006F4B29">
        <w:rPr>
          <w:rFonts w:ascii="Times New Roman" w:hAnsi="Times New Roman" w:cs="Times New Roman" w:hint="cs"/>
          <w:rtl/>
          <w:lang w:val="ar-SA" w:bidi="ar-SA"/>
        </w:rPr>
        <w:t>يده</w:t>
      </w:r>
      <w:r w:rsidRPr="006F4B29">
        <w:rPr>
          <w:rtl/>
          <w:lang w:val="ar-SA"/>
        </w:rPr>
        <w:t xml:space="preserve">. </w:t>
      </w:r>
      <w:r w:rsidRPr="006F4B29">
        <w:rPr>
          <w:rFonts w:ascii="Times New Roman" w:hAnsi="Times New Roman" w:cs="Times New Roman" w:hint="cs"/>
          <w:rtl/>
          <w:lang w:val="ar-SA" w:bidi="ar-SA"/>
        </w:rPr>
        <w:t>مبالغ</w:t>
      </w:r>
      <w:r w:rsidRPr="006F4B29">
        <w:rPr>
          <w:rtl/>
          <w:lang w:val="ar-SA"/>
        </w:rPr>
        <w:t xml:space="preserve"> </w:t>
      </w:r>
      <w:r w:rsidRPr="006F4B29">
        <w:rPr>
          <w:rFonts w:ascii="Times New Roman" w:hAnsi="Times New Roman" w:cs="Times New Roman" w:hint="cs"/>
          <w:rtl/>
          <w:lang w:val="ar-SA" w:bidi="ar-SA"/>
        </w:rPr>
        <w:t>يسيرة</w:t>
      </w:r>
      <w:r w:rsidRPr="006F4B29">
        <w:rPr>
          <w:rtl/>
          <w:lang w:val="ar-SA"/>
        </w:rPr>
        <w:t xml:space="preserve"> </w:t>
      </w:r>
      <w:r w:rsidRPr="006F4B29">
        <w:rPr>
          <w:rFonts w:ascii="Times New Roman" w:hAnsi="Times New Roman" w:cs="Times New Roman" w:hint="cs"/>
          <w:rtl/>
          <w:lang w:val="ar-SA" w:bidi="ar-SA"/>
        </w:rPr>
        <w:t>في</w:t>
      </w:r>
      <w:r w:rsidRPr="006F4B29">
        <w:rPr>
          <w:rtl/>
          <w:lang w:val="ar-SA"/>
        </w:rPr>
        <w:t xml:space="preserve"> </w:t>
      </w:r>
      <w:r w:rsidRPr="006F4B29">
        <w:rPr>
          <w:rFonts w:ascii="Times New Roman" w:hAnsi="Times New Roman" w:cs="Times New Roman" w:hint="cs"/>
          <w:rtl/>
          <w:lang w:val="ar-SA" w:bidi="ar-SA"/>
        </w:rPr>
        <w:t>حساب</w:t>
      </w:r>
      <w:r w:rsidRPr="006F4B29">
        <w:rPr>
          <w:rtl/>
          <w:lang w:val="ar-SA"/>
        </w:rPr>
        <w:t xml:space="preserve"> </w:t>
      </w:r>
      <w:r w:rsidRPr="006F4B29">
        <w:rPr>
          <w:rFonts w:ascii="Times New Roman" w:hAnsi="Times New Roman" w:cs="Times New Roman" w:hint="cs"/>
          <w:rtl/>
          <w:lang w:val="ar-SA" w:bidi="ar-SA"/>
        </w:rPr>
        <w:t>الأرقام،</w:t>
      </w:r>
      <w:r w:rsidRPr="006F4B29">
        <w:rPr>
          <w:rtl/>
          <w:lang w:val="ar-SA"/>
        </w:rPr>
        <w:t xml:space="preserve"> </w:t>
      </w:r>
      <w:r w:rsidRPr="006F4B29">
        <w:rPr>
          <w:rFonts w:ascii="Times New Roman" w:hAnsi="Times New Roman" w:cs="Times New Roman" w:hint="cs"/>
          <w:rtl/>
          <w:lang w:val="ar-SA" w:bidi="ar-SA"/>
        </w:rPr>
        <w:t>ثقيلة</w:t>
      </w:r>
      <w:r w:rsidRPr="006F4B29">
        <w:rPr>
          <w:rtl/>
          <w:lang w:val="ar-SA"/>
        </w:rPr>
        <w:t xml:space="preserve"> </w:t>
      </w:r>
      <w:r w:rsidRPr="006F4B29">
        <w:rPr>
          <w:rFonts w:ascii="Times New Roman" w:hAnsi="Times New Roman" w:cs="Times New Roman" w:hint="cs"/>
          <w:rtl/>
          <w:lang w:val="ar-SA" w:bidi="ar-SA"/>
        </w:rPr>
        <w:t>في</w:t>
      </w:r>
      <w:r w:rsidRPr="006F4B29">
        <w:rPr>
          <w:rtl/>
          <w:lang w:val="ar-SA"/>
        </w:rPr>
        <w:t xml:space="preserve"> </w:t>
      </w:r>
      <w:r w:rsidRPr="006F4B29">
        <w:rPr>
          <w:rFonts w:ascii="Times New Roman" w:hAnsi="Times New Roman" w:cs="Times New Roman" w:hint="cs"/>
          <w:rtl/>
          <w:lang w:val="ar-SA" w:bidi="ar-SA"/>
        </w:rPr>
        <w:t>ميزان</w:t>
      </w:r>
      <w:r w:rsidRPr="006F4B29">
        <w:rPr>
          <w:rtl/>
          <w:lang w:val="ar-SA"/>
        </w:rPr>
        <w:t xml:space="preserve"> </w:t>
      </w:r>
      <w:r w:rsidRPr="006F4B29">
        <w:rPr>
          <w:rFonts w:ascii="Times New Roman" w:hAnsi="Times New Roman" w:cs="Times New Roman" w:hint="cs"/>
          <w:rtl/>
          <w:lang w:val="ar-SA" w:bidi="ar-SA"/>
        </w:rPr>
        <w:t>الدلالة</w:t>
      </w:r>
      <w:r>
        <w:rPr>
          <w:rFonts w:ascii="Times New Roman" w:hAnsi="Times New Roman" w:cs="Times New Roman" w:hint="cs"/>
          <w:rtl/>
          <w:lang w:val="ar-SA"/>
        </w:rPr>
        <w:t>.</w:t>
      </w:r>
      <w:r w:rsidRPr="006F4B29">
        <w:t xml:space="preserve"> </w:t>
      </w:r>
      <w:r w:rsidRPr="006F4B29">
        <w:rPr>
          <w:rFonts w:ascii="Times New Roman" w:hAnsi="Times New Roman" w:cs="Times New Roman" w:hint="cs"/>
          <w:rtl/>
          <w:lang w:val="ar-SA" w:bidi="ar-SA"/>
        </w:rPr>
        <w:t>وربما</w:t>
      </w:r>
      <w:r w:rsidRPr="006F4B29">
        <w:rPr>
          <w:rtl/>
          <w:lang w:val="ar-SA"/>
        </w:rPr>
        <w:t xml:space="preserve"> </w:t>
      </w:r>
      <w:r w:rsidRPr="006F4B29">
        <w:rPr>
          <w:rFonts w:ascii="Times New Roman" w:hAnsi="Times New Roman" w:cs="Times New Roman" w:hint="cs"/>
          <w:rtl/>
          <w:lang w:val="ar-SA" w:bidi="ar-SA"/>
        </w:rPr>
        <w:t>لم</w:t>
      </w:r>
      <w:r w:rsidRPr="006F4B29">
        <w:rPr>
          <w:rtl/>
          <w:lang w:val="ar-SA"/>
        </w:rPr>
        <w:t xml:space="preserve"> </w:t>
      </w:r>
      <w:r w:rsidRPr="006F4B29">
        <w:rPr>
          <w:rFonts w:ascii="Times New Roman" w:hAnsi="Times New Roman" w:cs="Times New Roman" w:hint="cs"/>
          <w:rtl/>
          <w:lang w:val="ar-SA" w:bidi="ar-SA"/>
        </w:rPr>
        <w:t>يعرف</w:t>
      </w:r>
      <w:r w:rsidRPr="006F4B29">
        <w:rPr>
          <w:rtl/>
          <w:lang w:val="ar-SA"/>
        </w:rPr>
        <w:t xml:space="preserve"> </w:t>
      </w:r>
      <w:r w:rsidRPr="006F4B29">
        <w:rPr>
          <w:rFonts w:ascii="Times New Roman" w:hAnsi="Times New Roman" w:cs="Times New Roman" w:hint="cs"/>
          <w:rtl/>
          <w:lang w:val="ar-SA" w:bidi="ar-SA"/>
        </w:rPr>
        <w:t>التلميذ</w:t>
      </w:r>
      <w:r w:rsidRPr="006F4B29">
        <w:rPr>
          <w:rtl/>
          <w:lang w:val="ar-SA"/>
        </w:rPr>
        <w:t xml:space="preserve"> </w:t>
      </w:r>
      <w:r w:rsidRPr="006F4B29">
        <w:rPr>
          <w:rFonts w:ascii="Times New Roman" w:hAnsi="Times New Roman" w:cs="Times New Roman" w:hint="cs"/>
          <w:rtl/>
          <w:lang w:val="ar-SA" w:bidi="ar-SA"/>
        </w:rPr>
        <w:t>من</w:t>
      </w:r>
      <w:r w:rsidRPr="006F4B29">
        <w:rPr>
          <w:rtl/>
          <w:lang w:val="ar-SA"/>
        </w:rPr>
        <w:t xml:space="preserve"> </w:t>
      </w:r>
      <w:r w:rsidRPr="006F4B29">
        <w:rPr>
          <w:rFonts w:ascii="Times New Roman" w:hAnsi="Times New Roman" w:cs="Times New Roman" w:hint="cs"/>
          <w:rtl/>
          <w:lang w:val="ar-SA" w:bidi="ar-SA"/>
        </w:rPr>
        <w:t>أمر</w:t>
      </w:r>
      <w:r w:rsidRPr="006F4B29">
        <w:rPr>
          <w:rtl/>
          <w:lang w:val="ar-SA"/>
        </w:rPr>
        <w:t xml:space="preserve"> </w:t>
      </w:r>
      <w:r w:rsidRPr="006F4B29">
        <w:rPr>
          <w:rFonts w:ascii="Times New Roman" w:hAnsi="Times New Roman" w:cs="Times New Roman" w:hint="cs"/>
          <w:rtl/>
          <w:lang w:val="ar-SA" w:bidi="ar-SA"/>
        </w:rPr>
        <w:t>المحوّل</w:t>
      </w:r>
      <w:r w:rsidRPr="006F4B29">
        <w:rPr>
          <w:rtl/>
          <w:lang w:val="ar-SA"/>
        </w:rPr>
        <w:t xml:space="preserve"> </w:t>
      </w:r>
      <w:r w:rsidRPr="006F4B29">
        <w:rPr>
          <w:rFonts w:ascii="Times New Roman" w:hAnsi="Times New Roman" w:cs="Times New Roman" w:hint="cs"/>
          <w:rtl/>
          <w:lang w:val="ar-SA" w:bidi="ar-SA"/>
        </w:rPr>
        <w:t>إلا</w:t>
      </w:r>
      <w:r w:rsidRPr="006F4B29">
        <w:rPr>
          <w:rtl/>
          <w:lang w:val="ar-SA"/>
        </w:rPr>
        <w:t xml:space="preserve"> </w:t>
      </w:r>
      <w:r w:rsidRPr="006F4B29">
        <w:rPr>
          <w:rFonts w:ascii="Times New Roman" w:hAnsi="Times New Roman" w:cs="Times New Roman" w:hint="cs"/>
          <w:rtl/>
          <w:lang w:val="ar-SA" w:bidi="ar-SA"/>
        </w:rPr>
        <w:t>اسمه،</w:t>
      </w:r>
      <w:r w:rsidRPr="006F4B29">
        <w:rPr>
          <w:rtl/>
          <w:lang w:val="ar-SA"/>
        </w:rPr>
        <w:t xml:space="preserve"> </w:t>
      </w:r>
      <w:r w:rsidRPr="006F4B29">
        <w:rPr>
          <w:rFonts w:ascii="Times New Roman" w:hAnsi="Times New Roman" w:cs="Times New Roman" w:hint="cs"/>
          <w:rtl/>
          <w:lang w:val="ar-SA" w:bidi="ar-SA"/>
        </w:rPr>
        <w:t>لكنه</w:t>
      </w:r>
      <w:r w:rsidRPr="006F4B29">
        <w:rPr>
          <w:rtl/>
          <w:lang w:val="ar-SA"/>
        </w:rPr>
        <w:t xml:space="preserve"> </w:t>
      </w:r>
      <w:r w:rsidRPr="006F4B29">
        <w:rPr>
          <w:rFonts w:ascii="Times New Roman" w:hAnsi="Times New Roman" w:cs="Times New Roman" w:hint="cs"/>
          <w:rtl/>
          <w:lang w:val="ar-SA" w:bidi="ar-SA"/>
        </w:rPr>
        <w:t>عرف</w:t>
      </w:r>
      <w:r w:rsidRPr="006F4B29">
        <w:rPr>
          <w:rtl/>
          <w:lang w:val="ar-SA"/>
        </w:rPr>
        <w:t xml:space="preserve"> </w:t>
      </w:r>
      <w:r w:rsidRPr="006F4B29">
        <w:rPr>
          <w:rFonts w:ascii="Times New Roman" w:hAnsi="Times New Roman" w:cs="Times New Roman" w:hint="cs"/>
          <w:rtl/>
          <w:lang w:val="ar-SA" w:bidi="ar-SA"/>
        </w:rPr>
        <w:t>ما</w:t>
      </w:r>
      <w:r w:rsidRPr="006F4B29">
        <w:rPr>
          <w:rtl/>
          <w:lang w:val="ar-SA"/>
        </w:rPr>
        <w:t xml:space="preserve"> </w:t>
      </w:r>
      <w:r w:rsidRPr="006F4B29">
        <w:rPr>
          <w:rFonts w:ascii="Times New Roman" w:hAnsi="Times New Roman" w:cs="Times New Roman" w:hint="cs"/>
          <w:rtl/>
          <w:lang w:val="ar-SA" w:bidi="ar-SA"/>
        </w:rPr>
        <w:t>هو</w:t>
      </w:r>
      <w:r w:rsidRPr="006F4B29">
        <w:rPr>
          <w:rtl/>
          <w:lang w:val="ar-SA"/>
        </w:rPr>
        <w:t xml:space="preserve"> </w:t>
      </w:r>
      <w:r w:rsidRPr="006F4B29">
        <w:rPr>
          <w:rFonts w:ascii="Times New Roman" w:hAnsi="Times New Roman" w:cs="Times New Roman" w:hint="cs"/>
          <w:rtl/>
          <w:lang w:val="ar-SA" w:bidi="ar-SA"/>
        </w:rPr>
        <w:t>أقرب</w:t>
      </w:r>
      <w:r w:rsidRPr="006F4B29">
        <w:rPr>
          <w:rtl/>
          <w:lang w:val="ar-SA"/>
        </w:rPr>
        <w:t xml:space="preserve"> </w:t>
      </w:r>
      <w:r w:rsidRPr="006F4B29">
        <w:rPr>
          <w:rFonts w:ascii="Times New Roman" w:hAnsi="Times New Roman" w:cs="Times New Roman" w:hint="cs"/>
          <w:rtl/>
          <w:lang w:val="ar-SA" w:bidi="ar-SA"/>
        </w:rPr>
        <w:t>إلى</w:t>
      </w:r>
      <w:r w:rsidRPr="006F4B29">
        <w:rPr>
          <w:rtl/>
          <w:lang w:val="ar-SA"/>
        </w:rPr>
        <w:t xml:space="preserve"> </w:t>
      </w:r>
      <w:r w:rsidRPr="006F4B29">
        <w:rPr>
          <w:rFonts w:ascii="Times New Roman" w:hAnsi="Times New Roman" w:cs="Times New Roman" w:hint="cs"/>
          <w:rtl/>
          <w:lang w:val="ar-SA" w:bidi="ar-SA"/>
        </w:rPr>
        <w:t>قلبه</w:t>
      </w:r>
      <w:r w:rsidRPr="006F4B29">
        <w:rPr>
          <w:rtl/>
          <w:lang w:val="ar-SA"/>
        </w:rPr>
        <w:t xml:space="preserve"> </w:t>
      </w:r>
      <w:r w:rsidRPr="006F4B29">
        <w:rPr>
          <w:rFonts w:ascii="Times New Roman" w:hAnsi="Times New Roman" w:cs="Times New Roman" w:hint="cs"/>
          <w:rtl/>
          <w:lang w:val="ar-SA" w:bidi="ar-SA"/>
        </w:rPr>
        <w:t>من</w:t>
      </w:r>
      <w:r w:rsidRPr="006F4B29">
        <w:rPr>
          <w:rtl/>
          <w:lang w:val="ar-SA"/>
        </w:rPr>
        <w:t xml:space="preserve"> </w:t>
      </w:r>
      <w:r w:rsidRPr="006F4B29">
        <w:rPr>
          <w:rFonts w:ascii="Times New Roman" w:hAnsi="Times New Roman" w:cs="Times New Roman" w:hint="cs"/>
          <w:rtl/>
          <w:lang w:val="ar-SA" w:bidi="ar-SA"/>
        </w:rPr>
        <w:t>ذلك</w:t>
      </w:r>
      <w:r w:rsidRPr="006F4B29">
        <w:rPr>
          <w:rtl/>
          <w:lang w:val="ar-SA"/>
        </w:rPr>
        <w:t xml:space="preserve"> </w:t>
      </w:r>
      <w:r w:rsidRPr="006F4B29">
        <w:rPr>
          <w:rFonts w:ascii="Times New Roman" w:hAnsi="Times New Roman" w:cs="Times New Roman" w:hint="cs"/>
          <w:rtl/>
          <w:lang w:val="ar-SA" w:bidi="ar-SA"/>
        </w:rPr>
        <w:t>كلّه</w:t>
      </w:r>
      <w:r w:rsidRPr="006F4B29">
        <w:rPr>
          <w:rtl/>
          <w:lang w:val="ar-SA"/>
        </w:rPr>
        <w:t xml:space="preserve">: </w:t>
      </w:r>
      <w:r w:rsidRPr="006F4B29">
        <w:rPr>
          <w:rFonts w:ascii="Times New Roman" w:hAnsi="Times New Roman" w:cs="Times New Roman" w:hint="cs"/>
          <w:rtl/>
          <w:lang w:val="ar-SA" w:bidi="ar-SA"/>
        </w:rPr>
        <w:t>أن</w:t>
      </w:r>
      <w:r w:rsidRPr="006F4B29">
        <w:rPr>
          <w:rtl/>
          <w:lang w:val="ar-SA"/>
        </w:rPr>
        <w:t xml:space="preserve"> </w:t>
      </w:r>
      <w:r w:rsidRPr="006F4B29">
        <w:rPr>
          <w:rFonts w:ascii="Times New Roman" w:hAnsi="Times New Roman" w:cs="Times New Roman" w:hint="cs"/>
          <w:rtl/>
          <w:lang w:val="ar-SA" w:bidi="ar-SA"/>
        </w:rPr>
        <w:t>الركيب</w:t>
      </w:r>
      <w:r w:rsidRPr="006F4B29">
        <w:rPr>
          <w:rtl/>
          <w:lang w:val="ar-SA"/>
        </w:rPr>
        <w:t xml:space="preserve"> </w:t>
      </w:r>
      <w:r w:rsidRPr="006F4B29">
        <w:rPr>
          <w:rFonts w:ascii="Times New Roman" w:hAnsi="Times New Roman" w:cs="Times New Roman" w:hint="cs"/>
          <w:rtl/>
          <w:lang w:val="ar-SA" w:bidi="ar-SA"/>
        </w:rPr>
        <w:t>تحتاج</w:t>
      </w:r>
      <w:r>
        <w:rPr>
          <w:rFonts w:ascii="Times New Roman" w:hAnsi="Times New Roman" w:cs="Times New Roman" w:hint="cs"/>
          <w:rtl/>
          <w:lang w:val="ar-SA" w:bidi="ar-SA"/>
        </w:rPr>
        <w:t xml:space="preserve"> هذا المحول</w:t>
      </w:r>
      <w:r w:rsidRPr="006F4B29">
        <w:rPr>
          <w:rFonts w:ascii="Times New Roman" w:hAnsi="Times New Roman" w:cs="Times New Roman" w:hint="cs"/>
          <w:rtl/>
          <w:lang w:val="ar-SA" w:bidi="ar-SA"/>
        </w:rPr>
        <w:t>،</w:t>
      </w:r>
      <w:r w:rsidRPr="006F4B29">
        <w:rPr>
          <w:rtl/>
          <w:lang w:val="ar-SA"/>
        </w:rPr>
        <w:t xml:space="preserve"> </w:t>
      </w:r>
      <w:r w:rsidRPr="006F4B29">
        <w:rPr>
          <w:rFonts w:ascii="Times New Roman" w:hAnsi="Times New Roman" w:cs="Times New Roman" w:hint="cs"/>
          <w:rtl/>
          <w:lang w:val="ar-SA" w:bidi="ar-SA"/>
        </w:rPr>
        <w:t>وأن</w:t>
      </w:r>
      <w:r w:rsidRPr="006F4B29">
        <w:rPr>
          <w:rtl/>
          <w:lang w:val="ar-SA"/>
        </w:rPr>
        <w:t xml:space="preserve"> </w:t>
      </w:r>
      <w:r w:rsidRPr="006F4B29">
        <w:rPr>
          <w:rFonts w:ascii="Times New Roman" w:hAnsi="Times New Roman" w:cs="Times New Roman" w:hint="cs"/>
          <w:rtl/>
          <w:lang w:val="ar-SA" w:bidi="ar-SA"/>
        </w:rPr>
        <w:t>أهله</w:t>
      </w:r>
      <w:r w:rsidRPr="006F4B29">
        <w:rPr>
          <w:rtl/>
          <w:lang w:val="ar-SA"/>
        </w:rPr>
        <w:t xml:space="preserve"> </w:t>
      </w:r>
      <w:r w:rsidRPr="006F4B29">
        <w:rPr>
          <w:rFonts w:ascii="Times New Roman" w:hAnsi="Times New Roman" w:cs="Times New Roman" w:hint="cs"/>
          <w:rtl/>
          <w:lang w:val="ar-SA" w:bidi="ar-SA"/>
        </w:rPr>
        <w:t>جمعوا</w:t>
      </w:r>
      <w:r w:rsidRPr="006F4B29">
        <w:rPr>
          <w:rtl/>
          <w:lang w:val="ar-SA"/>
        </w:rPr>
        <w:t xml:space="preserve"> </w:t>
      </w:r>
      <w:r w:rsidRPr="006F4B29">
        <w:rPr>
          <w:rFonts w:ascii="Times New Roman" w:hAnsi="Times New Roman" w:cs="Times New Roman" w:hint="cs"/>
          <w:rtl/>
          <w:lang w:val="ar-SA" w:bidi="ar-SA"/>
        </w:rPr>
        <w:t>له</w:t>
      </w:r>
      <w:r w:rsidRPr="006F4B29">
        <w:rPr>
          <w:rtl/>
          <w:lang w:val="ar-SA"/>
        </w:rPr>
        <w:t xml:space="preserve"> </w:t>
      </w:r>
      <w:r w:rsidRPr="006F4B29">
        <w:rPr>
          <w:rFonts w:ascii="Times New Roman" w:hAnsi="Times New Roman" w:cs="Times New Roman" w:hint="cs"/>
          <w:rtl/>
          <w:lang w:val="ar-SA" w:bidi="ar-SA"/>
        </w:rPr>
        <w:t>المال،</w:t>
      </w:r>
      <w:r w:rsidRPr="006F4B29">
        <w:rPr>
          <w:rtl/>
          <w:lang w:val="ar-SA"/>
        </w:rPr>
        <w:t xml:space="preserve"> </w:t>
      </w:r>
      <w:r w:rsidRPr="006F4B29">
        <w:rPr>
          <w:rFonts w:ascii="Times New Roman" w:hAnsi="Times New Roman" w:cs="Times New Roman" w:hint="cs"/>
          <w:rtl/>
          <w:lang w:val="ar-SA" w:bidi="ar-SA"/>
        </w:rPr>
        <w:t>وأنه</w:t>
      </w:r>
      <w:r w:rsidRPr="006F4B29">
        <w:rPr>
          <w:rtl/>
          <w:lang w:val="ar-SA"/>
        </w:rPr>
        <w:t xml:space="preserve"> </w:t>
      </w:r>
      <w:r w:rsidRPr="006F4B29">
        <w:rPr>
          <w:rFonts w:ascii="Times New Roman" w:hAnsi="Times New Roman" w:cs="Times New Roman" w:hint="cs"/>
          <w:rtl/>
          <w:lang w:val="ar-SA" w:bidi="ar-SA"/>
        </w:rPr>
        <w:t>يودّ</w:t>
      </w:r>
      <w:r w:rsidRPr="006F4B29">
        <w:rPr>
          <w:rtl/>
          <w:lang w:val="ar-SA"/>
        </w:rPr>
        <w:t xml:space="preserve"> </w:t>
      </w:r>
      <w:r w:rsidRPr="006F4B29">
        <w:rPr>
          <w:rFonts w:ascii="Times New Roman" w:hAnsi="Times New Roman" w:cs="Times New Roman" w:hint="cs"/>
          <w:rtl/>
          <w:lang w:val="ar-SA" w:bidi="ar-SA"/>
        </w:rPr>
        <w:t>أن</w:t>
      </w:r>
      <w:r w:rsidRPr="006F4B29">
        <w:rPr>
          <w:rtl/>
          <w:lang w:val="ar-SA"/>
        </w:rPr>
        <w:t xml:space="preserve"> </w:t>
      </w:r>
      <w:r w:rsidRPr="006F4B29">
        <w:rPr>
          <w:rFonts w:ascii="Times New Roman" w:hAnsi="Times New Roman" w:cs="Times New Roman" w:hint="cs"/>
          <w:rtl/>
          <w:lang w:val="ar-SA" w:bidi="ar-SA"/>
        </w:rPr>
        <w:t>يكون</w:t>
      </w:r>
      <w:r w:rsidRPr="006F4B29">
        <w:rPr>
          <w:rtl/>
          <w:lang w:val="ar-SA"/>
        </w:rPr>
        <w:t xml:space="preserve"> </w:t>
      </w:r>
      <w:r w:rsidRPr="006F4B29">
        <w:rPr>
          <w:rFonts w:ascii="Times New Roman" w:hAnsi="Times New Roman" w:cs="Times New Roman" w:hint="cs"/>
          <w:rtl/>
          <w:lang w:val="ar-SA" w:bidi="ar-SA"/>
        </w:rPr>
        <w:t>له</w:t>
      </w:r>
      <w:r w:rsidRPr="006F4B29">
        <w:rPr>
          <w:rtl/>
          <w:lang w:val="ar-SA"/>
        </w:rPr>
        <w:t xml:space="preserve"> </w:t>
      </w:r>
      <w:r w:rsidRPr="006F4B29">
        <w:rPr>
          <w:rFonts w:ascii="Times New Roman" w:hAnsi="Times New Roman" w:cs="Times New Roman" w:hint="cs"/>
          <w:rtl/>
          <w:lang w:val="ar-SA" w:bidi="ar-SA"/>
        </w:rPr>
        <w:t>في</w:t>
      </w:r>
      <w:r w:rsidRPr="006F4B29">
        <w:rPr>
          <w:rtl/>
          <w:lang w:val="ar-SA"/>
        </w:rPr>
        <w:t xml:space="preserve"> </w:t>
      </w:r>
      <w:r w:rsidRPr="006F4B29">
        <w:rPr>
          <w:rFonts w:ascii="Times New Roman" w:hAnsi="Times New Roman" w:cs="Times New Roman" w:hint="cs"/>
          <w:rtl/>
          <w:lang w:val="ar-SA" w:bidi="ar-SA"/>
        </w:rPr>
        <w:t>الأمر</w:t>
      </w:r>
      <w:r w:rsidRPr="006F4B29">
        <w:rPr>
          <w:rtl/>
          <w:lang w:val="ar-SA"/>
        </w:rPr>
        <w:t xml:space="preserve"> </w:t>
      </w:r>
      <w:r w:rsidRPr="006F4B29">
        <w:rPr>
          <w:rFonts w:ascii="Times New Roman" w:hAnsi="Times New Roman" w:cs="Times New Roman" w:hint="cs"/>
          <w:rtl/>
          <w:lang w:val="ar-SA" w:bidi="ar-SA"/>
        </w:rPr>
        <w:t>إسهام</w:t>
      </w:r>
      <w:r w:rsidRPr="006F4B29">
        <w:rPr>
          <w:rtl/>
          <w:lang w:val="ar-SA"/>
        </w:rPr>
        <w:t xml:space="preserve"> </w:t>
      </w:r>
      <w:r w:rsidRPr="006F4B29">
        <w:rPr>
          <w:rFonts w:ascii="Times New Roman" w:hAnsi="Times New Roman" w:cs="Times New Roman" w:hint="cs"/>
          <w:rtl/>
          <w:lang w:val="ar-SA" w:bidi="ar-SA"/>
        </w:rPr>
        <w:t>ونصيب</w:t>
      </w:r>
      <w:r w:rsidRPr="006F4B29">
        <w:t>.</w:t>
      </w:r>
    </w:p>
    <w:p w14:paraId="3083B6BC" w14:textId="14239131" w:rsidR="004C54A3" w:rsidRDefault="00000000" w:rsidP="009008BC">
      <w:pPr>
        <w:bidi/>
        <w:spacing w:after="140" w:line="372" w:lineRule="auto"/>
        <w:jc w:val="both"/>
        <w:rPr>
          <w:rFonts w:hint="eastAsia"/>
        </w:rPr>
      </w:pPr>
      <w:r>
        <w:rPr>
          <w:rFonts w:ascii="Times New Roman" w:hAnsi="Times New Roman" w:cs="Times New Roman" w:hint="cs"/>
          <w:rtl/>
          <w:lang w:val="ar-SA" w:bidi="ar-SA"/>
        </w:rPr>
        <w:t>و</w:t>
      </w:r>
      <w:r>
        <w:rPr>
          <w:rtl/>
          <w:lang w:val="ar-SA" w:bidi="ar-SA"/>
        </w:rPr>
        <w:t>هكذا دخل الصغار في الس</w:t>
      </w:r>
      <w:r w:rsidR="006F4B29">
        <w:rPr>
          <w:rFonts w:cs="Times New Roman" w:hint="cs"/>
          <w:rtl/>
          <w:lang w:val="ar-SA" w:bidi="ar-SA"/>
        </w:rPr>
        <w:t>ِ</w:t>
      </w:r>
      <w:r>
        <w:rPr>
          <w:rtl/>
          <w:lang w:val="ar-SA" w:bidi="ar-SA"/>
        </w:rPr>
        <w:t xml:space="preserve">جل شركاءَ للكبار في </w:t>
      </w:r>
      <w:r w:rsidR="006F4B29">
        <w:rPr>
          <w:rFonts w:cs="Times New Roman" w:hint="cs"/>
          <w:rtl/>
          <w:lang w:val="ar-SA" w:bidi="ar-SA"/>
        </w:rPr>
        <w:t>جهد</w:t>
      </w:r>
      <w:r>
        <w:rPr>
          <w:rtl/>
          <w:lang w:val="ar-SA" w:bidi="ar-SA"/>
        </w:rPr>
        <w:t xml:space="preserve"> النفرة. وقد ينسى الطفل بعد أعوام مقدار ما دفع، لكنه لا ينسى أنه وقف يوماً في طابور مدرسته، وأن صندوقاً مرَّ بينه وبين رفاقه، </w:t>
      </w:r>
      <w:r w:rsidR="009008BC" w:rsidRPr="009008BC">
        <w:rPr>
          <w:rFonts w:ascii="Times New Roman" w:hAnsi="Times New Roman" w:cs="Times New Roman" w:hint="cs"/>
          <w:rtl/>
          <w:lang w:val="ar-SA" w:bidi="ar-SA"/>
        </w:rPr>
        <w:t>وأن</w:t>
      </w:r>
      <w:r w:rsidR="009008BC" w:rsidRPr="009008BC">
        <w:rPr>
          <w:rtl/>
          <w:lang w:val="ar-SA"/>
        </w:rPr>
        <w:t xml:space="preserve"> </w:t>
      </w:r>
      <w:r w:rsidR="009008BC" w:rsidRPr="009008BC">
        <w:rPr>
          <w:rFonts w:ascii="Times New Roman" w:hAnsi="Times New Roman" w:cs="Times New Roman" w:hint="cs"/>
          <w:rtl/>
          <w:lang w:val="ar-SA" w:bidi="ar-SA"/>
        </w:rPr>
        <w:t>اسمه</w:t>
      </w:r>
      <w:r w:rsidR="009008BC" w:rsidRPr="009008BC">
        <w:rPr>
          <w:rtl/>
          <w:lang w:val="ar-SA"/>
        </w:rPr>
        <w:t xml:space="preserve"> </w:t>
      </w:r>
      <w:r w:rsidR="009008BC" w:rsidRPr="009008BC">
        <w:rPr>
          <w:rFonts w:ascii="Times New Roman" w:hAnsi="Times New Roman" w:cs="Times New Roman" w:hint="cs"/>
          <w:rtl/>
          <w:lang w:val="ar-SA" w:bidi="ar-SA"/>
        </w:rPr>
        <w:t>سبق</w:t>
      </w:r>
      <w:r w:rsidR="009008BC" w:rsidRPr="009008BC">
        <w:rPr>
          <w:rtl/>
          <w:lang w:val="ar-SA"/>
        </w:rPr>
        <w:t xml:space="preserve"> </w:t>
      </w:r>
      <w:r w:rsidR="009008BC" w:rsidRPr="009008BC">
        <w:rPr>
          <w:rFonts w:ascii="Times New Roman" w:hAnsi="Times New Roman" w:cs="Times New Roman" w:hint="cs"/>
          <w:rtl/>
          <w:lang w:val="ar-SA" w:bidi="ar-SA"/>
        </w:rPr>
        <w:t>عمره</w:t>
      </w:r>
      <w:r w:rsidR="009008BC" w:rsidRPr="009008BC">
        <w:rPr>
          <w:rtl/>
          <w:lang w:val="ar-SA"/>
        </w:rPr>
        <w:t xml:space="preserve"> </w:t>
      </w:r>
      <w:r w:rsidR="009008BC" w:rsidRPr="009008BC">
        <w:rPr>
          <w:rFonts w:ascii="Times New Roman" w:hAnsi="Times New Roman" w:cs="Times New Roman" w:hint="cs"/>
          <w:rtl/>
          <w:lang w:val="ar-SA" w:bidi="ar-SA"/>
        </w:rPr>
        <w:t>إلى</w:t>
      </w:r>
      <w:r w:rsidR="009008BC" w:rsidRPr="009008BC">
        <w:rPr>
          <w:rtl/>
          <w:lang w:val="ar-SA"/>
        </w:rPr>
        <w:t xml:space="preserve"> </w:t>
      </w:r>
      <w:r w:rsidR="009008BC" w:rsidRPr="009008BC">
        <w:rPr>
          <w:rFonts w:ascii="Times New Roman" w:hAnsi="Times New Roman" w:cs="Times New Roman" w:hint="cs"/>
          <w:rtl/>
          <w:lang w:val="ar-SA" w:bidi="ar-SA"/>
        </w:rPr>
        <w:t>دفترٍ</w:t>
      </w:r>
      <w:r w:rsidR="009008BC" w:rsidRPr="009008BC">
        <w:rPr>
          <w:rtl/>
          <w:lang w:val="ar-SA"/>
        </w:rPr>
        <w:t xml:space="preserve"> </w:t>
      </w:r>
      <w:r w:rsidR="009008BC" w:rsidRPr="009008BC">
        <w:rPr>
          <w:rFonts w:ascii="Times New Roman" w:hAnsi="Times New Roman" w:cs="Times New Roman" w:hint="cs"/>
          <w:rtl/>
          <w:lang w:val="ar-SA" w:bidi="ar-SA"/>
        </w:rPr>
        <w:t>من</w:t>
      </w:r>
      <w:r w:rsidR="009008BC" w:rsidRPr="009008BC">
        <w:rPr>
          <w:rtl/>
          <w:lang w:val="ar-SA"/>
        </w:rPr>
        <w:t xml:space="preserve"> </w:t>
      </w:r>
      <w:r w:rsidR="009008BC" w:rsidRPr="009008BC">
        <w:rPr>
          <w:rFonts w:ascii="Times New Roman" w:hAnsi="Times New Roman" w:cs="Times New Roman" w:hint="cs"/>
          <w:rtl/>
          <w:lang w:val="ar-SA" w:bidi="ar-SA"/>
        </w:rPr>
        <w:t>دفاتر</w:t>
      </w:r>
      <w:r w:rsidR="009008BC" w:rsidRPr="009008BC">
        <w:rPr>
          <w:rtl/>
          <w:lang w:val="ar-SA"/>
        </w:rPr>
        <w:t xml:space="preserve"> </w:t>
      </w:r>
      <w:r w:rsidR="009008BC" w:rsidRPr="009008BC">
        <w:rPr>
          <w:rFonts w:ascii="Times New Roman" w:hAnsi="Times New Roman" w:cs="Times New Roman" w:hint="cs"/>
          <w:rtl/>
          <w:lang w:val="ar-SA" w:bidi="ar-SA"/>
        </w:rPr>
        <w:t>القرية</w:t>
      </w:r>
      <w:r w:rsidR="009008BC" w:rsidRPr="009008BC">
        <w:t>.</w:t>
      </w:r>
    </w:p>
    <w:p w14:paraId="4806147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C4C5F6B"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8F55036" w14:textId="77777777" w:rsidR="004C54A3" w:rsidRDefault="00000000" w:rsidP="007A16CF">
      <w:pPr>
        <w:bidi/>
        <w:jc w:val="both"/>
        <w:rPr>
          <w:rFonts w:hint="eastAsia"/>
        </w:rPr>
      </w:pPr>
      <w:r>
        <w:br w:type="page"/>
      </w:r>
    </w:p>
    <w:p w14:paraId="4612CDE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014 | TYPE:NARRATIVE | DO_NOT_RENDER]]</w:t>
      </w:r>
    </w:p>
    <w:p w14:paraId="5A72102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4E27DF5"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درسٌ لم يكن في كتاب</w:t>
      </w:r>
    </w:p>
    <w:p w14:paraId="60071F61" w14:textId="6616B8C0" w:rsidR="004C54A3" w:rsidRDefault="00000000" w:rsidP="007A16CF">
      <w:pPr>
        <w:bidi/>
        <w:spacing w:after="140" w:line="372" w:lineRule="auto"/>
        <w:jc w:val="both"/>
        <w:rPr>
          <w:rFonts w:hint="eastAsia"/>
        </w:rPr>
      </w:pPr>
      <w:r>
        <w:rPr>
          <w:rtl/>
          <w:lang w:val="ar-SA" w:bidi="ar-SA"/>
        </w:rPr>
        <w:t xml:space="preserve">تُعلِّم المدارس الحساب، وفي النفرة رأى الصغار الحساب حياً: مبالغ متفرقة تجتمع في مجموع. </w:t>
      </w:r>
      <w:r w:rsidR="00637B68">
        <w:rPr>
          <w:rFonts w:cs="Times New Roman" w:hint="cs"/>
          <w:rtl/>
          <w:lang w:val="ar-SA" w:bidi="ar-SA"/>
        </w:rPr>
        <w:t>و</w:t>
      </w:r>
      <w:r>
        <w:rPr>
          <w:rtl/>
          <w:lang w:val="ar-SA" w:bidi="ar-SA"/>
        </w:rPr>
        <w:t>تُعلِّمهم التعاون، وفي الطابور رأوه فعلاً: كل واحدٍ يعطي ما يستطيع. وتحدّثهم الكتب عن الجماعة، فإذا الجماعة أمامهم وجوهُ آبائهم وأمهاتهم وجيرانهم وأساتذتهم، وإذا المصلحة العامة كهرباءٌ ينتظرها البيت والشارع والمدرسة.</w:t>
      </w:r>
    </w:p>
    <w:p w14:paraId="0C4BC45A" w14:textId="7C198135" w:rsidR="004C54A3" w:rsidRDefault="00000000" w:rsidP="007A16CF">
      <w:pPr>
        <w:bidi/>
        <w:spacing w:after="140" w:line="372" w:lineRule="auto"/>
        <w:jc w:val="both"/>
        <w:rPr>
          <w:rFonts w:hint="eastAsia"/>
        </w:rPr>
      </w:pPr>
      <w:r>
        <w:rPr>
          <w:rtl/>
          <w:lang w:val="ar-SA" w:bidi="ar-SA"/>
        </w:rPr>
        <w:t>ولذلك جمعت نفرة الرِّكيب لأبنا</w:t>
      </w:r>
      <w:r w:rsidR="00637B68">
        <w:rPr>
          <w:rFonts w:cs="Times New Roman" w:hint="cs"/>
          <w:rtl/>
          <w:lang w:val="ar-SA" w:bidi="ar-SA"/>
        </w:rPr>
        <w:t>ئها وبناتها</w:t>
      </w:r>
      <w:r>
        <w:rPr>
          <w:rtl/>
          <w:lang w:val="ar-SA" w:bidi="ar-SA"/>
        </w:rPr>
        <w:t xml:space="preserve"> ذاكرةً أخلاقية إلى </w:t>
      </w:r>
      <w:r w:rsidR="00637B68">
        <w:rPr>
          <w:rFonts w:cs="Times New Roman" w:hint="cs"/>
          <w:rtl/>
          <w:lang w:val="ar-SA" w:bidi="ar-SA"/>
        </w:rPr>
        <w:t>جانب</w:t>
      </w:r>
      <w:r>
        <w:rPr>
          <w:rtl/>
          <w:lang w:val="ar-SA" w:bidi="ar-SA"/>
        </w:rPr>
        <w:t xml:space="preserve"> ما جمعت للمحوّل</w:t>
      </w:r>
      <w:r w:rsidR="00637B68">
        <w:rPr>
          <w:rFonts w:hint="cs"/>
          <w:rtl/>
          <w:lang w:val="ar-SA"/>
        </w:rPr>
        <w:t xml:space="preserve"> </w:t>
      </w:r>
      <w:r w:rsidR="00637B68">
        <w:rPr>
          <w:rFonts w:cs="Times New Roman" w:hint="cs"/>
          <w:rtl/>
          <w:lang w:val="ar-SA" w:bidi="ar-SA"/>
        </w:rPr>
        <w:t>من مال</w:t>
      </w:r>
      <w:r>
        <w:rPr>
          <w:rtl/>
          <w:lang w:val="ar-SA" w:bidi="ar-SA"/>
        </w:rPr>
        <w:t>. وم</w:t>
      </w:r>
      <w:r w:rsidR="00637B68">
        <w:rPr>
          <w:rFonts w:cs="Times New Roman" w:hint="cs"/>
          <w:rtl/>
          <w:lang w:val="ar-SA" w:bidi="ar-SA"/>
        </w:rPr>
        <w:t>ِ</w:t>
      </w:r>
      <w:r>
        <w:rPr>
          <w:rtl/>
          <w:lang w:val="ar-SA" w:bidi="ar-SA"/>
        </w:rPr>
        <w:t>ن أحسن ما تورثه قريةٌ أبناءها عادةَ أن يقوم القادر للعاجز، وأن يخفف الكثير عن القليل، وأن يعرف الصغير أن</w:t>
      </w:r>
      <w:r w:rsidR="00DE52E7">
        <w:rPr>
          <w:rFonts w:cs="Times New Roman" w:hint="cs"/>
          <w:rtl/>
          <w:lang w:val="ar-SA" w:bidi="ar-SA"/>
        </w:rPr>
        <w:t>ّ</w:t>
      </w:r>
      <w:r>
        <w:rPr>
          <w:rtl/>
          <w:lang w:val="ar-SA" w:bidi="ar-SA"/>
        </w:rPr>
        <w:t xml:space="preserve"> له في إصلاح شأن الناس يداً وإن صغ</w:t>
      </w:r>
      <w:r w:rsidR="00DE52E7">
        <w:rPr>
          <w:rFonts w:cs="Times New Roman" w:hint="cs"/>
          <w:rtl/>
          <w:lang w:val="ar-SA" w:bidi="ar-SA"/>
        </w:rPr>
        <w:t>ُ</w:t>
      </w:r>
      <w:r>
        <w:rPr>
          <w:rtl/>
          <w:lang w:val="ar-SA" w:bidi="ar-SA"/>
        </w:rPr>
        <w:t>رت.</w:t>
      </w:r>
    </w:p>
    <w:p w14:paraId="51B86AB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AE1D26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3451ABE9" w14:textId="77777777" w:rsidR="004C54A3" w:rsidRDefault="00000000" w:rsidP="007A16CF">
      <w:pPr>
        <w:bidi/>
        <w:jc w:val="both"/>
        <w:rPr>
          <w:rFonts w:hint="eastAsia"/>
        </w:rPr>
      </w:pPr>
      <w:r>
        <w:br w:type="page"/>
      </w:r>
    </w:p>
    <w:p w14:paraId="3C3CD21A"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015 | TYPE:NARRATIVE | DO_NOT_RENDER]]</w:t>
      </w:r>
    </w:p>
    <w:p w14:paraId="0454FBB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B49BE99" w14:textId="797EC5FC"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من الح</w:t>
      </w:r>
      <w:r w:rsidR="00DE52E7">
        <w:rPr>
          <w:rFonts w:ascii="Noto Kufi Arabic" w:eastAsia="Noto Kufi Arabic" w:hAnsi="Noto Kufi Arabic" w:cs="Times New Roman" w:hint="cs"/>
          <w:b/>
          <w:color w:val="2E261F"/>
          <w:sz w:val="36"/>
          <w:rtl/>
          <w:lang w:val="ar-SA" w:bidi="ar-SA"/>
        </w:rPr>
        <w:t>ِ</w:t>
      </w:r>
      <w:r>
        <w:rPr>
          <w:rFonts w:ascii="Noto Kufi Arabic" w:eastAsia="Noto Kufi Arabic" w:hAnsi="Noto Kufi Arabic" w:cs="Noto Kufi Arabic"/>
          <w:b/>
          <w:color w:val="2E261F"/>
          <w:sz w:val="36"/>
          <w:rtl/>
          <w:lang w:val="ar-SA" w:bidi="ar-SA"/>
        </w:rPr>
        <w:t>لة وإليها</w:t>
      </w:r>
    </w:p>
    <w:p w14:paraId="6721DDFA" w14:textId="31AF8479" w:rsidR="004C54A3" w:rsidRDefault="00000000" w:rsidP="007618D4">
      <w:pPr>
        <w:bidi/>
        <w:spacing w:after="140" w:line="372" w:lineRule="auto"/>
        <w:jc w:val="both"/>
        <w:rPr>
          <w:rFonts w:hint="eastAsia"/>
        </w:rPr>
      </w:pPr>
      <w:r>
        <w:rPr>
          <w:rtl/>
          <w:lang w:val="ar-SA" w:bidi="ar-SA"/>
        </w:rPr>
        <w:t>ثم اتسعت الدائرة</w:t>
      </w:r>
      <w:r w:rsidR="007618D4">
        <w:rPr>
          <w:rFonts w:cs="Times New Roman" w:hint="cs"/>
          <w:rtl/>
          <w:lang w:val="ar-SA" w:bidi="ar-SA"/>
        </w:rPr>
        <w:t xml:space="preserve">، وخرجت النفرة </w:t>
      </w:r>
      <w:r w:rsidR="007618D4" w:rsidRPr="007618D4">
        <w:rPr>
          <w:rFonts w:ascii="Times New Roman" w:hAnsi="Times New Roman" w:cs="Times New Roman" w:hint="cs"/>
          <w:rtl/>
          <w:lang w:val="ar-SA" w:bidi="ar-SA"/>
        </w:rPr>
        <w:t>من</w:t>
      </w:r>
      <w:r w:rsidR="007618D4" w:rsidRPr="007618D4">
        <w:rPr>
          <w:rtl/>
          <w:lang w:val="ar-SA"/>
        </w:rPr>
        <w:t xml:space="preserve"> </w:t>
      </w:r>
      <w:r w:rsidR="007618D4" w:rsidRPr="007618D4">
        <w:rPr>
          <w:rFonts w:ascii="Times New Roman" w:hAnsi="Times New Roman" w:cs="Times New Roman" w:hint="cs"/>
          <w:rtl/>
          <w:lang w:val="ar-SA" w:bidi="ar-SA"/>
        </w:rPr>
        <w:t>حدود</w:t>
      </w:r>
      <w:r w:rsidR="007618D4" w:rsidRPr="007618D4">
        <w:rPr>
          <w:rtl/>
          <w:lang w:val="ar-SA"/>
        </w:rPr>
        <w:t xml:space="preserve"> </w:t>
      </w:r>
      <w:r w:rsidR="007618D4" w:rsidRPr="007618D4">
        <w:rPr>
          <w:rFonts w:ascii="Times New Roman" w:hAnsi="Times New Roman" w:cs="Times New Roman" w:hint="cs"/>
          <w:rtl/>
          <w:lang w:val="ar-SA" w:bidi="ar-SA"/>
        </w:rPr>
        <w:t>المكان</w:t>
      </w:r>
      <w:r w:rsidR="007618D4" w:rsidRPr="007618D4">
        <w:rPr>
          <w:rtl/>
          <w:lang w:val="ar-SA"/>
        </w:rPr>
        <w:t xml:space="preserve"> </w:t>
      </w:r>
      <w:r w:rsidR="007618D4" w:rsidRPr="007618D4">
        <w:rPr>
          <w:rFonts w:ascii="Times New Roman" w:hAnsi="Times New Roman" w:cs="Times New Roman" w:hint="cs"/>
          <w:rtl/>
          <w:lang w:val="ar-SA" w:bidi="ar-SA"/>
        </w:rPr>
        <w:t>إلى</w:t>
      </w:r>
      <w:r w:rsidR="007618D4" w:rsidRPr="007618D4">
        <w:rPr>
          <w:rtl/>
          <w:lang w:val="ar-SA"/>
        </w:rPr>
        <w:t xml:space="preserve"> </w:t>
      </w:r>
      <w:r w:rsidR="007618D4" w:rsidRPr="007618D4">
        <w:rPr>
          <w:rFonts w:ascii="Times New Roman" w:hAnsi="Times New Roman" w:cs="Times New Roman" w:hint="cs"/>
          <w:rtl/>
          <w:lang w:val="ar-SA" w:bidi="ar-SA"/>
        </w:rPr>
        <w:t>سعة</w:t>
      </w:r>
      <w:r w:rsidR="007618D4" w:rsidRPr="007618D4">
        <w:rPr>
          <w:rtl/>
          <w:lang w:val="ar-SA"/>
        </w:rPr>
        <w:t xml:space="preserve"> </w:t>
      </w:r>
      <w:r w:rsidR="007618D4" w:rsidRPr="007618D4">
        <w:rPr>
          <w:rFonts w:ascii="Times New Roman" w:hAnsi="Times New Roman" w:cs="Times New Roman" w:hint="cs"/>
          <w:rtl/>
          <w:lang w:val="ar-SA" w:bidi="ar-SA"/>
        </w:rPr>
        <w:t>الص</w:t>
      </w:r>
      <w:r w:rsidR="007618D4">
        <w:rPr>
          <w:rFonts w:ascii="Times New Roman" w:hAnsi="Times New Roman" w:cs="Times New Roman" w:hint="cs"/>
          <w:rtl/>
          <w:lang w:val="ar-SA" w:bidi="ar-SA"/>
        </w:rPr>
        <w:t>ِ</w:t>
      </w:r>
      <w:r w:rsidR="007618D4" w:rsidRPr="007618D4">
        <w:rPr>
          <w:rFonts w:ascii="Times New Roman" w:hAnsi="Times New Roman" w:cs="Times New Roman" w:hint="cs"/>
          <w:rtl/>
          <w:lang w:val="ar-SA" w:bidi="ar-SA"/>
        </w:rPr>
        <w:t>ل</w:t>
      </w:r>
      <w:r w:rsidR="007618D4">
        <w:rPr>
          <w:rFonts w:ascii="Times New Roman" w:hAnsi="Times New Roman" w:cs="Times New Roman" w:hint="cs"/>
          <w:rtl/>
          <w:lang w:val="ar-SA" w:bidi="ar-SA"/>
        </w:rPr>
        <w:t>ات</w:t>
      </w:r>
      <w:r>
        <w:rPr>
          <w:rtl/>
          <w:lang w:val="ar-SA"/>
        </w:rPr>
        <w:t xml:space="preserve">. </w:t>
      </w:r>
      <w:r w:rsidR="007618D4">
        <w:rPr>
          <w:rFonts w:cs="Times New Roman" w:hint="cs"/>
          <w:rtl/>
          <w:lang w:val="ar-SA" w:bidi="ar-SA"/>
        </w:rPr>
        <w:t>ف</w:t>
      </w:r>
      <w:r>
        <w:rPr>
          <w:rtl/>
          <w:lang w:val="ar-SA" w:bidi="ar-SA"/>
        </w:rPr>
        <w:t>دخل في الس</w:t>
      </w:r>
      <w:r w:rsidR="007618D4">
        <w:rPr>
          <w:rFonts w:cs="Times New Roman" w:hint="cs"/>
          <w:rtl/>
          <w:lang w:val="ar-SA" w:bidi="ar-SA"/>
        </w:rPr>
        <w:t>ِ</w:t>
      </w:r>
      <w:r>
        <w:rPr>
          <w:rtl/>
          <w:lang w:val="ar-SA" w:bidi="ar-SA"/>
        </w:rPr>
        <w:t>جل من كان داخل الرِّكيب، ومن كان بعيداً عنها وقلبه فيها، ومن جاء عطاؤه من خارج الح</w:t>
      </w:r>
      <w:r w:rsidR="00BC1637">
        <w:rPr>
          <w:rFonts w:cs="Times New Roman" w:hint="cs"/>
          <w:rtl/>
          <w:lang w:val="ar-SA" w:bidi="ar-SA"/>
        </w:rPr>
        <w:t>ِ</w:t>
      </w:r>
      <w:r>
        <w:rPr>
          <w:rtl/>
          <w:lang w:val="ar-SA" w:bidi="ar-SA"/>
        </w:rPr>
        <w:t xml:space="preserve">لة، ومن حمل اسماً أو أسرةً أو جهةً دلّت على أن القرية صلةٌ تمتد حيث امتد أهلها وأحبابها، وتتجاوز </w:t>
      </w:r>
      <w:r w:rsidR="00BC1637">
        <w:rPr>
          <w:rFonts w:cs="Times New Roman" w:hint="cs"/>
          <w:rtl/>
          <w:lang w:val="ar-SA" w:bidi="ar-SA"/>
        </w:rPr>
        <w:t>إطارها</w:t>
      </w:r>
      <w:r>
        <w:rPr>
          <w:rtl/>
          <w:lang w:val="ar-SA" w:bidi="ar-SA"/>
        </w:rPr>
        <w:t xml:space="preserve"> المرسوم على الأرض.</w:t>
      </w:r>
    </w:p>
    <w:p w14:paraId="194DBD54" w14:textId="522E5C25" w:rsidR="004C54A3" w:rsidRDefault="00000000" w:rsidP="00B34F25">
      <w:pPr>
        <w:bidi/>
        <w:spacing w:after="140" w:line="372" w:lineRule="auto"/>
        <w:jc w:val="both"/>
        <w:rPr>
          <w:rFonts w:hint="eastAsia"/>
        </w:rPr>
      </w:pPr>
      <w:r>
        <w:rPr>
          <w:rtl/>
          <w:lang w:val="ar-SA" w:bidi="ar-SA"/>
        </w:rPr>
        <w:t>وهذا من شأن النفير إذا صَدَق: يبدأ من حاجةٍ محلية، ثم يستدعي شبكةً من الو</w:t>
      </w:r>
      <w:r w:rsidR="00BC1637">
        <w:rPr>
          <w:rFonts w:cs="Times New Roman" w:hint="cs"/>
          <w:rtl/>
          <w:lang w:val="ar-SA" w:bidi="ar-SA"/>
        </w:rPr>
        <w:t>ُ</w:t>
      </w:r>
      <w:r>
        <w:rPr>
          <w:rtl/>
          <w:lang w:val="ar-SA" w:bidi="ar-SA"/>
        </w:rPr>
        <w:t>د</w:t>
      </w:r>
      <w:r w:rsidR="00BC1637">
        <w:rPr>
          <w:rFonts w:cs="Times New Roman" w:hint="cs"/>
          <w:rtl/>
          <w:lang w:val="ar-SA" w:bidi="ar-SA"/>
        </w:rPr>
        <w:t>ّ</w:t>
      </w:r>
      <w:r>
        <w:rPr>
          <w:rtl/>
          <w:lang w:val="ar-SA" w:bidi="ar-SA"/>
        </w:rPr>
        <w:t xml:space="preserve"> والقرابة والمعرفة. فيقرب البعيد بالفعل، </w:t>
      </w:r>
      <w:r w:rsidR="00B34F25" w:rsidRPr="00B34F25">
        <w:rPr>
          <w:rFonts w:ascii="Times New Roman" w:hAnsi="Times New Roman" w:cs="Times New Roman" w:hint="cs"/>
          <w:rtl/>
          <w:lang w:val="ar-SA" w:bidi="ar-SA"/>
        </w:rPr>
        <w:t>حتى</w:t>
      </w:r>
      <w:r w:rsidR="00B34F25" w:rsidRPr="00B34F25">
        <w:rPr>
          <w:rtl/>
          <w:lang w:val="ar-SA"/>
        </w:rPr>
        <w:t xml:space="preserve"> </w:t>
      </w:r>
      <w:r w:rsidR="00B34F25" w:rsidRPr="00B34F25">
        <w:rPr>
          <w:rFonts w:ascii="Times New Roman" w:hAnsi="Times New Roman" w:cs="Times New Roman" w:hint="cs"/>
          <w:rtl/>
          <w:lang w:val="ar-SA" w:bidi="ar-SA"/>
        </w:rPr>
        <w:t>يغدو</w:t>
      </w:r>
      <w:r w:rsidR="00B34F25" w:rsidRPr="00B34F25">
        <w:rPr>
          <w:rtl/>
          <w:lang w:val="ar-SA"/>
        </w:rPr>
        <w:t xml:space="preserve"> </w:t>
      </w:r>
      <w:r w:rsidR="00B34F25" w:rsidRPr="00B34F25">
        <w:rPr>
          <w:rFonts w:ascii="Times New Roman" w:hAnsi="Times New Roman" w:cs="Times New Roman" w:hint="cs"/>
          <w:rtl/>
          <w:lang w:val="ar-SA" w:bidi="ar-SA"/>
        </w:rPr>
        <w:t>من</w:t>
      </w:r>
      <w:r w:rsidR="00B34F25" w:rsidRPr="00B34F25">
        <w:rPr>
          <w:rtl/>
          <w:lang w:val="ar-SA"/>
        </w:rPr>
        <w:t xml:space="preserve"> </w:t>
      </w:r>
      <w:r w:rsidR="00B34F25" w:rsidRPr="00B34F25">
        <w:rPr>
          <w:rFonts w:ascii="Times New Roman" w:hAnsi="Times New Roman" w:cs="Times New Roman" w:hint="cs"/>
          <w:rtl/>
          <w:lang w:val="ar-SA" w:bidi="ar-SA"/>
        </w:rPr>
        <w:t>لم</w:t>
      </w:r>
      <w:r w:rsidR="00B34F25" w:rsidRPr="00B34F25">
        <w:rPr>
          <w:rtl/>
          <w:lang w:val="ar-SA"/>
        </w:rPr>
        <w:t xml:space="preserve"> </w:t>
      </w:r>
      <w:r w:rsidR="00B34F25" w:rsidRPr="00B34F25">
        <w:rPr>
          <w:rFonts w:ascii="Times New Roman" w:hAnsi="Times New Roman" w:cs="Times New Roman" w:hint="cs"/>
          <w:rtl/>
          <w:lang w:val="ar-SA" w:bidi="ar-SA"/>
        </w:rPr>
        <w:t>يسكن</w:t>
      </w:r>
      <w:r w:rsidR="00B34F25" w:rsidRPr="00B34F25">
        <w:rPr>
          <w:rtl/>
          <w:lang w:val="ar-SA"/>
        </w:rPr>
        <w:t xml:space="preserve"> </w:t>
      </w:r>
      <w:r w:rsidR="00B34F25" w:rsidRPr="00B34F25">
        <w:rPr>
          <w:rFonts w:ascii="Times New Roman" w:hAnsi="Times New Roman" w:cs="Times New Roman" w:hint="cs"/>
          <w:rtl/>
          <w:lang w:val="ar-SA" w:bidi="ar-SA"/>
        </w:rPr>
        <w:t>الرِّكيب</w:t>
      </w:r>
      <w:r w:rsidR="00B34F25" w:rsidRPr="00B34F25">
        <w:rPr>
          <w:rtl/>
          <w:lang w:val="ar-SA"/>
        </w:rPr>
        <w:t xml:space="preserve"> </w:t>
      </w:r>
      <w:r w:rsidR="0022792B">
        <w:rPr>
          <w:rFonts w:cs="Times New Roman" w:hint="cs"/>
          <w:rtl/>
          <w:lang w:val="ar-SA" w:bidi="ar-SA"/>
        </w:rPr>
        <w:t xml:space="preserve">يوماً </w:t>
      </w:r>
      <w:r w:rsidR="00B34F25" w:rsidRPr="00B34F25">
        <w:rPr>
          <w:rFonts w:ascii="Times New Roman" w:hAnsi="Times New Roman" w:cs="Times New Roman" w:hint="cs"/>
          <w:rtl/>
          <w:lang w:val="ar-SA" w:bidi="ar-SA"/>
        </w:rPr>
        <w:t>واحداً</w:t>
      </w:r>
      <w:r w:rsidR="00B34F25" w:rsidRPr="00B34F25">
        <w:rPr>
          <w:rtl/>
          <w:lang w:val="ar-SA"/>
        </w:rPr>
        <w:t xml:space="preserve"> </w:t>
      </w:r>
      <w:r w:rsidR="00B34F25" w:rsidRPr="00B34F25">
        <w:rPr>
          <w:rFonts w:ascii="Times New Roman" w:hAnsi="Times New Roman" w:cs="Times New Roman" w:hint="cs"/>
          <w:rtl/>
          <w:lang w:val="ar-SA" w:bidi="ar-SA"/>
        </w:rPr>
        <w:t>ممن</w:t>
      </w:r>
      <w:r w:rsidR="00B34F25" w:rsidRPr="00B34F25">
        <w:rPr>
          <w:rtl/>
          <w:lang w:val="ar-SA"/>
        </w:rPr>
        <w:t xml:space="preserve"> </w:t>
      </w:r>
      <w:r w:rsidR="00B34F25" w:rsidRPr="00B34F25">
        <w:rPr>
          <w:rFonts w:ascii="Times New Roman" w:hAnsi="Times New Roman" w:cs="Times New Roman" w:hint="cs"/>
          <w:rtl/>
          <w:lang w:val="ar-SA" w:bidi="ar-SA"/>
        </w:rPr>
        <w:t>ينهضون</w:t>
      </w:r>
      <w:r w:rsidR="00B34F25" w:rsidRPr="00B34F25">
        <w:rPr>
          <w:rtl/>
          <w:lang w:val="ar-SA"/>
        </w:rPr>
        <w:t xml:space="preserve"> </w:t>
      </w:r>
      <w:r w:rsidR="00B34F25" w:rsidRPr="00B34F25">
        <w:rPr>
          <w:rFonts w:ascii="Times New Roman" w:hAnsi="Times New Roman" w:cs="Times New Roman" w:hint="cs"/>
          <w:rtl/>
          <w:lang w:val="ar-SA" w:bidi="ar-SA"/>
        </w:rPr>
        <w:t>لأمرها</w:t>
      </w:r>
      <w:r w:rsidR="00B34F25" w:rsidRPr="00B34F25">
        <w:t>.</w:t>
      </w:r>
      <w:r>
        <w:rPr>
          <w:rtl/>
          <w:lang w:val="ar-SA" w:bidi="ar-SA"/>
        </w:rPr>
        <w:t xml:space="preserve"> وما أحوج القرى بعد الحرب إلى هذا الضرب من التساند. </w:t>
      </w:r>
    </w:p>
    <w:p w14:paraId="5664FC8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B37DB8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28ED646B" w14:textId="77777777" w:rsidR="004C54A3" w:rsidRDefault="00000000" w:rsidP="007A16CF">
      <w:pPr>
        <w:bidi/>
        <w:jc w:val="both"/>
        <w:rPr>
          <w:rFonts w:hint="eastAsia"/>
        </w:rPr>
      </w:pPr>
      <w:r>
        <w:br w:type="page"/>
      </w:r>
    </w:p>
    <w:p w14:paraId="36323450"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016 | TYPE:NARRATIVE | DO_NOT_RENDER]]</w:t>
      </w:r>
    </w:p>
    <w:p w14:paraId="3F0DB9E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CA2A346" w14:textId="77777777" w:rsidR="004C54A3" w:rsidRDefault="00000000" w:rsidP="007A16CF">
      <w:pPr>
        <w:bidi/>
        <w:jc w:val="both"/>
        <w:rPr>
          <w:rFonts w:hint="eastAsia"/>
        </w:rPr>
      </w:pPr>
      <w:r>
        <w:rPr>
          <w:rtl/>
          <w:lang w:val="ar-SA" w:bidi="ar-SA"/>
        </w:rPr>
        <w:t>المال وما وراءه</w:t>
      </w:r>
    </w:p>
    <w:p w14:paraId="565E76AA" w14:textId="49BC472A" w:rsidR="004C54A3" w:rsidRDefault="00000000" w:rsidP="007A16CF">
      <w:pPr>
        <w:bidi/>
        <w:spacing w:after="140" w:line="372" w:lineRule="auto"/>
        <w:jc w:val="both"/>
        <w:rPr>
          <w:rFonts w:hint="eastAsia"/>
        </w:rPr>
      </w:pPr>
      <w:r>
        <w:rPr>
          <w:rtl/>
          <w:lang w:val="ar-SA" w:bidi="ar-SA"/>
        </w:rPr>
        <w:t>ثم علت أرقامٌ حتى بلغت الملايين وتجاوزتها، وكان لذلك أثرٌ ظاهر في دفع النفرة إلى غايتها. والعدل في الحكاية يقتضي أن تُقرأ كثرة الرقم في موضعها، من غير أن تتحول إلى ميزان لمقامات الناس. فالمقادير تتفاوت، والنيّات لا يطّلع عليها إلا الله، وأحوال الناس لا تستوي. وقد يكون المليون عند صاحبه مقدوراً، وتكون الخمسون ألفاً عند آخرَ اقتطاعاً من حاجةٍ مُلحّة.</w:t>
      </w:r>
    </w:p>
    <w:p w14:paraId="00FB477B" w14:textId="77FE89B3" w:rsidR="004C54A3" w:rsidRDefault="00000000" w:rsidP="007A16CF">
      <w:pPr>
        <w:bidi/>
        <w:spacing w:after="140" w:line="372" w:lineRule="auto"/>
        <w:jc w:val="both"/>
        <w:rPr>
          <w:rFonts w:hint="eastAsia"/>
        </w:rPr>
      </w:pPr>
      <w:r>
        <w:rPr>
          <w:rtl/>
          <w:lang w:val="ar-SA" w:bidi="ar-SA"/>
        </w:rPr>
        <w:t>فالفضل هنا بابان يلتقيان: فضلُ من وسّع الله عليه فوسّع على الناس، وفضلُ من ضاق فلم يمنعه ضيقه أن يشارك. فالنفرة تقوم على بساطٍ واسعٍ من الأيدي المتساندة، وتنتصب فوقها المساهمات الكبيرة ركائزَ تعجّل بلوغ الغاية.</w:t>
      </w:r>
    </w:p>
    <w:p w14:paraId="42F1E67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5243B14"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69FB4242" w14:textId="77777777" w:rsidR="004C54A3" w:rsidRDefault="00000000" w:rsidP="007A16CF">
      <w:pPr>
        <w:bidi/>
        <w:jc w:val="both"/>
        <w:rPr>
          <w:rFonts w:hint="eastAsia"/>
        </w:rPr>
      </w:pPr>
      <w:r>
        <w:br w:type="page"/>
      </w:r>
    </w:p>
    <w:p w14:paraId="6729CF9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017 | TYPE:NARRATIVE | DO_NOT_RENDER]]</w:t>
      </w:r>
    </w:p>
    <w:p w14:paraId="4A0CD59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96B4C4F" w14:textId="0CA45A0E" w:rsidR="004C54A3" w:rsidRDefault="00E14AF6" w:rsidP="007A16CF">
      <w:pPr>
        <w:bidi/>
        <w:jc w:val="both"/>
        <w:rPr>
          <w:rFonts w:hint="eastAsia"/>
        </w:rPr>
      </w:pPr>
      <w:r>
        <w:rPr>
          <w:rFonts w:ascii="Noto Kufi Arabic" w:eastAsia="Noto Kufi Arabic" w:hAnsi="Noto Kufi Arabic" w:cs="Times New Roman" w:hint="cs"/>
          <w:b/>
          <w:color w:val="2E261F"/>
          <w:sz w:val="36"/>
          <w:rtl/>
          <w:lang w:val="ar-SA" w:bidi="ar-SA"/>
        </w:rPr>
        <w:t xml:space="preserve">إرادة تتحدى </w:t>
      </w:r>
      <w:r w:rsidR="00000000">
        <w:rPr>
          <w:rFonts w:ascii="Noto Kufi Arabic" w:eastAsia="Noto Kufi Arabic" w:hAnsi="Noto Kufi Arabic" w:cs="Noto Kufi Arabic"/>
          <w:b/>
          <w:color w:val="2E261F"/>
          <w:sz w:val="36"/>
          <w:rtl/>
          <w:lang w:val="ar-SA" w:bidi="ar-SA"/>
        </w:rPr>
        <w:t xml:space="preserve">المحوّل </w:t>
      </w:r>
    </w:p>
    <w:p w14:paraId="545B6AF5" w14:textId="7680E85D" w:rsidR="004C54A3" w:rsidRDefault="00000000" w:rsidP="007A16CF">
      <w:pPr>
        <w:bidi/>
        <w:spacing w:after="140" w:line="372" w:lineRule="auto"/>
        <w:jc w:val="both"/>
        <w:rPr>
          <w:rFonts w:hint="eastAsia"/>
        </w:rPr>
      </w:pPr>
      <w:r>
        <w:rPr>
          <w:rtl/>
          <w:lang w:val="ar-SA" w:bidi="ar-SA"/>
        </w:rPr>
        <w:t xml:space="preserve">والمحوّل في لغة الصناعة حديدٌ ونحاسٌ وأسلاكٌ وقدرةٌ تقاس بالأرقام. وفي لغة الرِّكيب اتخذ وجهاً أوسع من مادته. </w:t>
      </w:r>
      <w:r w:rsidR="0024454E">
        <w:rPr>
          <w:rFonts w:cs="Times New Roman" w:hint="cs"/>
          <w:rtl/>
          <w:lang w:val="ar-SA" w:bidi="ar-SA"/>
        </w:rPr>
        <w:t>إذ أصبح</w:t>
      </w:r>
      <w:r>
        <w:rPr>
          <w:rtl/>
          <w:lang w:val="ar-SA" w:bidi="ar-SA"/>
        </w:rPr>
        <w:t xml:space="preserve"> اسماً لحاجةٍ اتفقت عليها البيوت، وموضعاً تجمعت عنده الإرادات، وعلامةً على أن</w:t>
      </w:r>
      <w:r w:rsidR="0024454E">
        <w:rPr>
          <w:rFonts w:cs="Times New Roman" w:hint="cs"/>
          <w:rtl/>
          <w:lang w:val="ar-SA" w:bidi="ar-SA"/>
        </w:rPr>
        <w:t>ّ</w:t>
      </w:r>
      <w:r>
        <w:rPr>
          <w:rtl/>
          <w:lang w:val="ar-SA" w:bidi="ar-SA"/>
        </w:rPr>
        <w:t xml:space="preserve"> ما تعجز عنه </w:t>
      </w:r>
      <w:r w:rsidR="0024454E">
        <w:rPr>
          <w:rFonts w:cs="Times New Roman" w:hint="cs"/>
          <w:rtl/>
          <w:lang w:val="ar-SA" w:bidi="ar-SA"/>
        </w:rPr>
        <w:t xml:space="preserve">الدولة </w:t>
      </w:r>
      <w:r>
        <w:rPr>
          <w:rtl/>
          <w:lang w:val="ar-SA" w:bidi="ar-SA"/>
        </w:rPr>
        <w:t xml:space="preserve">قد </w:t>
      </w:r>
      <w:r w:rsidR="0024454E">
        <w:rPr>
          <w:rFonts w:cs="Times New Roman" w:hint="cs"/>
          <w:rtl/>
          <w:lang w:val="ar-SA" w:bidi="ar-SA"/>
        </w:rPr>
        <w:t>تفلح فيه</w:t>
      </w:r>
      <w:r>
        <w:rPr>
          <w:rtl/>
          <w:lang w:val="ar-SA" w:bidi="ar-SA"/>
        </w:rPr>
        <w:t xml:space="preserve"> قرية </w:t>
      </w:r>
      <w:r w:rsidR="0024454E">
        <w:rPr>
          <w:rFonts w:cs="Times New Roman" w:hint="cs"/>
          <w:rtl/>
          <w:lang w:val="ar-SA" w:bidi="ar-SA"/>
        </w:rPr>
        <w:t>صغيرة</w:t>
      </w:r>
      <w:r>
        <w:rPr>
          <w:rtl/>
          <w:lang w:val="ar-SA"/>
        </w:rPr>
        <w:t>.</w:t>
      </w:r>
    </w:p>
    <w:p w14:paraId="5223274C" w14:textId="15BA7C59" w:rsidR="004C54A3" w:rsidRDefault="00000000" w:rsidP="00421476">
      <w:pPr>
        <w:bidi/>
        <w:spacing w:after="140" w:line="372" w:lineRule="auto"/>
        <w:jc w:val="both"/>
        <w:rPr>
          <w:rFonts w:hint="eastAsia"/>
        </w:rPr>
      </w:pPr>
      <w:r>
        <w:rPr>
          <w:rtl/>
          <w:lang w:val="ar-SA" w:bidi="ar-SA"/>
        </w:rPr>
        <w:t xml:space="preserve">وحين يدفع الناس إليه من أموالهم، فإنهم يشترون معه انتظام الليل والنهار، وراحة البيوت، وخدمة المدرسة، وما تعود به البيوت إلى إيقاعها المألوف، وتفاصيلَ صغيرةً لا يكاد يحصيها أحدٌ لكثرتها في اليوم. </w:t>
      </w:r>
    </w:p>
    <w:p w14:paraId="29A776D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886BC9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3FEE12E" w14:textId="77777777" w:rsidR="004C54A3" w:rsidRDefault="00000000" w:rsidP="007A16CF">
      <w:pPr>
        <w:bidi/>
        <w:jc w:val="both"/>
        <w:rPr>
          <w:rFonts w:hint="eastAsia"/>
        </w:rPr>
      </w:pPr>
      <w:r>
        <w:br w:type="page"/>
      </w:r>
    </w:p>
    <w:p w14:paraId="641144C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018 | TYPE:NARRATIVE | DO_NOT_RENDER]]</w:t>
      </w:r>
    </w:p>
    <w:p w14:paraId="0588607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BE84981" w14:textId="4AF9AA27" w:rsidR="004C54A3" w:rsidRPr="00681730" w:rsidRDefault="00000000" w:rsidP="007A16CF">
      <w:pPr>
        <w:bidi/>
        <w:jc w:val="both"/>
        <w:rPr>
          <w:rFonts w:cs="Times New Roman" w:hint="eastAsia"/>
        </w:rPr>
      </w:pPr>
      <w:r>
        <w:rPr>
          <w:rFonts w:ascii="Noto Kufi Arabic" w:eastAsia="Noto Kufi Arabic" w:hAnsi="Noto Kufi Arabic" w:cs="Noto Kufi Arabic"/>
          <w:b/>
          <w:color w:val="2E261F"/>
          <w:sz w:val="36"/>
          <w:rtl/>
          <w:lang w:val="ar-SA" w:bidi="ar-SA"/>
        </w:rPr>
        <w:t xml:space="preserve">ما أخذه </w:t>
      </w:r>
      <w:r w:rsidR="00681730">
        <w:rPr>
          <w:rFonts w:ascii="Noto Kufi Arabic" w:eastAsia="Noto Kufi Arabic" w:hAnsi="Noto Kufi Arabic" w:cs="Times New Roman" w:hint="cs"/>
          <w:b/>
          <w:color w:val="2E261F"/>
          <w:sz w:val="36"/>
          <w:rtl/>
          <w:lang w:val="ar-SA" w:bidi="ar-SA"/>
        </w:rPr>
        <w:t>الجنجويد</w:t>
      </w:r>
    </w:p>
    <w:p w14:paraId="7958C921" w14:textId="73633958" w:rsidR="004C54A3" w:rsidRDefault="00000000" w:rsidP="00BC7F3B">
      <w:pPr>
        <w:bidi/>
        <w:spacing w:after="140" w:line="372" w:lineRule="auto"/>
        <w:jc w:val="both"/>
        <w:rPr>
          <w:rFonts w:hint="eastAsia"/>
        </w:rPr>
      </w:pPr>
      <w:r>
        <w:rPr>
          <w:rtl/>
          <w:lang w:val="ar-SA" w:bidi="ar-SA"/>
        </w:rPr>
        <w:t>أخذ</w:t>
      </w:r>
      <w:r w:rsidR="00681730">
        <w:rPr>
          <w:rFonts w:hint="cs"/>
          <w:rtl/>
          <w:lang w:val="ar-SA"/>
        </w:rPr>
        <w:t xml:space="preserve"> </w:t>
      </w:r>
      <w:r w:rsidR="00681730">
        <w:rPr>
          <w:rFonts w:cs="Times New Roman" w:hint="cs"/>
          <w:rtl/>
          <w:lang w:val="ar-SA" w:bidi="ar-SA"/>
        </w:rPr>
        <w:t>الجنجويد</w:t>
      </w:r>
      <w:r>
        <w:rPr>
          <w:rtl/>
          <w:lang w:val="ar-SA" w:bidi="ar-SA"/>
        </w:rPr>
        <w:t xml:space="preserve"> من الرِّكيب ما أخذ</w:t>
      </w:r>
      <w:r w:rsidR="00736E18">
        <w:rPr>
          <w:rFonts w:cs="Times New Roman" w:hint="cs"/>
          <w:rtl/>
          <w:lang w:val="ar-SA" w:bidi="ar-SA"/>
        </w:rPr>
        <w:t>وا</w:t>
      </w:r>
      <w:r>
        <w:rPr>
          <w:rtl/>
          <w:lang w:val="ar-SA" w:bidi="ar-SA"/>
        </w:rPr>
        <w:t>، ونهب</w:t>
      </w:r>
      <w:r w:rsidR="00681730">
        <w:rPr>
          <w:rFonts w:cs="Times New Roman" w:hint="cs"/>
          <w:rtl/>
          <w:lang w:val="ar-SA" w:bidi="ar-SA"/>
        </w:rPr>
        <w:t xml:space="preserve">وا </w:t>
      </w:r>
      <w:r>
        <w:rPr>
          <w:rtl/>
          <w:lang w:val="ar-SA" w:bidi="ar-SA"/>
        </w:rPr>
        <w:t xml:space="preserve">محوّلها كما نُهبت محوّلات قرى شرق الجزيرة. </w:t>
      </w:r>
      <w:r w:rsidR="00BC7F3B" w:rsidRPr="00BC7F3B">
        <w:rPr>
          <w:rFonts w:ascii="Times New Roman" w:hAnsi="Times New Roman" w:cs="Times New Roman" w:hint="cs"/>
          <w:rtl/>
          <w:lang w:val="ar-SA" w:bidi="ar-SA"/>
        </w:rPr>
        <w:t>ولم</w:t>
      </w:r>
      <w:r w:rsidR="00BC7F3B" w:rsidRPr="00BC7F3B">
        <w:rPr>
          <w:rtl/>
          <w:lang w:val="ar-SA"/>
        </w:rPr>
        <w:t xml:space="preserve"> </w:t>
      </w:r>
      <w:r w:rsidR="00BC7F3B" w:rsidRPr="00BC7F3B">
        <w:rPr>
          <w:rFonts w:ascii="Times New Roman" w:hAnsi="Times New Roman" w:cs="Times New Roman" w:hint="cs"/>
          <w:rtl/>
          <w:lang w:val="ar-SA" w:bidi="ar-SA"/>
        </w:rPr>
        <w:t>يقف</w:t>
      </w:r>
      <w:r w:rsidR="00BC7F3B" w:rsidRPr="00BC7F3B">
        <w:rPr>
          <w:rtl/>
          <w:lang w:val="ar-SA"/>
        </w:rPr>
        <w:t xml:space="preserve"> </w:t>
      </w:r>
      <w:r w:rsidR="00BC7F3B" w:rsidRPr="00BC7F3B">
        <w:rPr>
          <w:rFonts w:ascii="Times New Roman" w:hAnsi="Times New Roman" w:cs="Times New Roman" w:hint="cs"/>
          <w:rtl/>
          <w:lang w:val="ar-SA" w:bidi="ar-SA"/>
        </w:rPr>
        <w:t>أثر</w:t>
      </w:r>
      <w:r w:rsidR="00BC7F3B" w:rsidRPr="00BC7F3B">
        <w:rPr>
          <w:rtl/>
          <w:lang w:val="ar-SA"/>
        </w:rPr>
        <w:t xml:space="preserve"> </w:t>
      </w:r>
      <w:r w:rsidR="00BC7F3B" w:rsidRPr="00BC7F3B">
        <w:rPr>
          <w:rFonts w:ascii="Times New Roman" w:hAnsi="Times New Roman" w:cs="Times New Roman" w:hint="cs"/>
          <w:rtl/>
          <w:lang w:val="ar-SA" w:bidi="ar-SA"/>
        </w:rPr>
        <w:t>النهب</w:t>
      </w:r>
      <w:r w:rsidR="00BC7F3B" w:rsidRPr="00BC7F3B">
        <w:rPr>
          <w:rtl/>
          <w:lang w:val="ar-SA"/>
        </w:rPr>
        <w:t xml:space="preserve"> </w:t>
      </w:r>
      <w:r w:rsidR="00BC7F3B" w:rsidRPr="00BC7F3B">
        <w:rPr>
          <w:rFonts w:ascii="Times New Roman" w:hAnsi="Times New Roman" w:cs="Times New Roman" w:hint="cs"/>
          <w:rtl/>
          <w:lang w:val="ar-SA" w:bidi="ar-SA"/>
        </w:rPr>
        <w:t>عند</w:t>
      </w:r>
      <w:r w:rsidR="00BC7F3B" w:rsidRPr="00BC7F3B">
        <w:rPr>
          <w:rtl/>
          <w:lang w:val="ar-SA"/>
        </w:rPr>
        <w:t xml:space="preserve"> </w:t>
      </w:r>
      <w:r w:rsidR="00BC7F3B" w:rsidRPr="00BC7F3B">
        <w:rPr>
          <w:rFonts w:ascii="Times New Roman" w:hAnsi="Times New Roman" w:cs="Times New Roman" w:hint="cs"/>
          <w:rtl/>
          <w:lang w:val="ar-SA" w:bidi="ar-SA"/>
        </w:rPr>
        <w:t>ما</w:t>
      </w:r>
      <w:r w:rsidR="00BC7F3B" w:rsidRPr="00BC7F3B">
        <w:rPr>
          <w:rtl/>
          <w:lang w:val="ar-SA"/>
        </w:rPr>
        <w:t xml:space="preserve"> </w:t>
      </w:r>
      <w:r w:rsidR="00BC7F3B">
        <w:rPr>
          <w:rFonts w:ascii="Times New Roman" w:hAnsi="Times New Roman" w:cs="Times New Roman" w:hint="cs"/>
          <w:rtl/>
          <w:lang w:val="ar-SA" w:bidi="ar-SA"/>
        </w:rPr>
        <w:t>سرق</w:t>
      </w:r>
      <w:r w:rsidR="00F144CF">
        <w:rPr>
          <w:rFonts w:ascii="Times New Roman" w:hAnsi="Times New Roman" w:cs="Times New Roman" w:hint="cs"/>
          <w:rtl/>
          <w:lang w:val="ar-SA" w:bidi="ar-SA"/>
        </w:rPr>
        <w:t>وه</w:t>
      </w:r>
      <w:r w:rsidR="00BC7F3B" w:rsidRPr="00BC7F3B">
        <w:rPr>
          <w:rtl/>
          <w:lang w:val="ar-SA"/>
        </w:rPr>
        <w:t xml:space="preserve"> </w:t>
      </w:r>
      <w:r w:rsidR="00BC7F3B" w:rsidRPr="00BC7F3B">
        <w:rPr>
          <w:rFonts w:ascii="Times New Roman" w:hAnsi="Times New Roman" w:cs="Times New Roman" w:hint="cs"/>
          <w:rtl/>
          <w:lang w:val="ar-SA" w:bidi="ar-SA"/>
        </w:rPr>
        <w:t>ومض</w:t>
      </w:r>
      <w:r w:rsidR="00F144CF">
        <w:rPr>
          <w:rFonts w:ascii="Times New Roman" w:hAnsi="Times New Roman" w:cs="Times New Roman" w:hint="cs"/>
          <w:rtl/>
          <w:lang w:val="ar-SA" w:bidi="ar-SA"/>
        </w:rPr>
        <w:t>وا</w:t>
      </w:r>
      <w:r w:rsidR="00BC7F3B" w:rsidRPr="00BC7F3B">
        <w:rPr>
          <w:rtl/>
          <w:lang w:val="ar-SA"/>
        </w:rPr>
        <w:t xml:space="preserve"> </w:t>
      </w:r>
      <w:r w:rsidR="00BC7F3B" w:rsidRPr="00BC7F3B">
        <w:rPr>
          <w:rFonts w:ascii="Times New Roman" w:hAnsi="Times New Roman" w:cs="Times New Roman" w:hint="cs"/>
          <w:rtl/>
          <w:lang w:val="ar-SA" w:bidi="ar-SA"/>
        </w:rPr>
        <w:t>به،</w:t>
      </w:r>
      <w:r w:rsidR="00BC7F3B" w:rsidRPr="00BC7F3B">
        <w:rPr>
          <w:rtl/>
          <w:lang w:val="ar-SA"/>
        </w:rPr>
        <w:t xml:space="preserve"> </w:t>
      </w:r>
      <w:r w:rsidR="00BC7F3B" w:rsidRPr="00BC7F3B">
        <w:rPr>
          <w:rFonts w:ascii="Times New Roman" w:hAnsi="Times New Roman" w:cs="Times New Roman" w:hint="cs"/>
          <w:rtl/>
          <w:lang w:val="ar-SA" w:bidi="ar-SA"/>
        </w:rPr>
        <w:t>فقد</w:t>
      </w:r>
      <w:r w:rsidR="00BC7F3B" w:rsidRPr="00BC7F3B">
        <w:rPr>
          <w:rtl/>
          <w:lang w:val="ar-SA"/>
        </w:rPr>
        <w:t xml:space="preserve"> </w:t>
      </w:r>
      <w:r w:rsidR="00BC7F3B" w:rsidRPr="00BC7F3B">
        <w:rPr>
          <w:rFonts w:ascii="Times New Roman" w:hAnsi="Times New Roman" w:cs="Times New Roman" w:hint="cs"/>
          <w:rtl/>
          <w:lang w:val="ar-SA" w:bidi="ar-SA"/>
        </w:rPr>
        <w:t>أبقى</w:t>
      </w:r>
      <w:r w:rsidR="00BC7F3B" w:rsidRPr="00BC7F3B">
        <w:rPr>
          <w:rtl/>
          <w:lang w:val="ar-SA"/>
        </w:rPr>
        <w:t xml:space="preserve"> </w:t>
      </w:r>
      <w:r w:rsidR="00BC7F3B" w:rsidRPr="00BC7F3B">
        <w:rPr>
          <w:rFonts w:ascii="Times New Roman" w:hAnsi="Times New Roman" w:cs="Times New Roman" w:hint="cs"/>
          <w:rtl/>
          <w:lang w:val="ar-SA" w:bidi="ar-SA"/>
        </w:rPr>
        <w:t>وراءه</w:t>
      </w:r>
      <w:r w:rsidR="00BC7F3B" w:rsidRPr="00BC7F3B">
        <w:rPr>
          <w:rtl/>
          <w:lang w:val="ar-SA"/>
        </w:rPr>
        <w:t xml:space="preserve"> </w:t>
      </w:r>
      <w:r w:rsidR="00BC7F3B" w:rsidRPr="00BC7F3B">
        <w:rPr>
          <w:rFonts w:ascii="Times New Roman" w:hAnsi="Times New Roman" w:cs="Times New Roman" w:hint="cs"/>
          <w:rtl/>
          <w:lang w:val="ar-SA" w:bidi="ar-SA"/>
        </w:rPr>
        <w:t>امتحاناً</w:t>
      </w:r>
      <w:r w:rsidR="00BC7F3B" w:rsidRPr="00BC7F3B">
        <w:rPr>
          <w:rtl/>
          <w:lang w:val="ar-SA"/>
        </w:rPr>
        <w:t xml:space="preserve"> </w:t>
      </w:r>
      <w:r w:rsidR="00BC7F3B" w:rsidRPr="00BC7F3B">
        <w:rPr>
          <w:rFonts w:ascii="Times New Roman" w:hAnsi="Times New Roman" w:cs="Times New Roman" w:hint="cs"/>
          <w:rtl/>
          <w:lang w:val="ar-SA" w:bidi="ar-SA"/>
        </w:rPr>
        <w:t>لما</w:t>
      </w:r>
      <w:r w:rsidR="00BC7F3B" w:rsidRPr="00BC7F3B">
        <w:rPr>
          <w:rtl/>
          <w:lang w:val="ar-SA"/>
        </w:rPr>
        <w:t xml:space="preserve"> </w:t>
      </w:r>
      <w:r w:rsidR="00BC7F3B" w:rsidRPr="00BC7F3B">
        <w:rPr>
          <w:rFonts w:ascii="Times New Roman" w:hAnsi="Times New Roman" w:cs="Times New Roman" w:hint="cs"/>
          <w:rtl/>
          <w:lang w:val="ar-SA" w:bidi="ar-SA"/>
        </w:rPr>
        <w:t>يستطيع</w:t>
      </w:r>
      <w:r w:rsidR="00BC7F3B" w:rsidRPr="00BC7F3B">
        <w:rPr>
          <w:rtl/>
          <w:lang w:val="ar-SA"/>
        </w:rPr>
        <w:t xml:space="preserve"> </w:t>
      </w:r>
      <w:r w:rsidR="00BC7F3B" w:rsidRPr="00BC7F3B">
        <w:rPr>
          <w:rFonts w:ascii="Times New Roman" w:hAnsi="Times New Roman" w:cs="Times New Roman" w:hint="cs"/>
          <w:rtl/>
          <w:lang w:val="ar-SA" w:bidi="ar-SA"/>
        </w:rPr>
        <w:t>الناس</w:t>
      </w:r>
      <w:r w:rsidR="00BC7F3B" w:rsidRPr="00BC7F3B">
        <w:rPr>
          <w:rtl/>
          <w:lang w:val="ar-SA"/>
        </w:rPr>
        <w:t xml:space="preserve"> </w:t>
      </w:r>
      <w:r w:rsidR="00BC7F3B" w:rsidRPr="00BC7F3B">
        <w:rPr>
          <w:rFonts w:ascii="Times New Roman" w:hAnsi="Times New Roman" w:cs="Times New Roman" w:hint="cs"/>
          <w:rtl/>
          <w:lang w:val="ar-SA" w:bidi="ar-SA"/>
        </w:rPr>
        <w:t>أن</w:t>
      </w:r>
      <w:r w:rsidR="00BC7F3B" w:rsidRPr="00BC7F3B">
        <w:rPr>
          <w:rtl/>
          <w:lang w:val="ar-SA"/>
        </w:rPr>
        <w:t xml:space="preserve"> </w:t>
      </w:r>
      <w:r w:rsidR="00BC7F3B" w:rsidRPr="00BC7F3B">
        <w:rPr>
          <w:rFonts w:ascii="Times New Roman" w:hAnsi="Times New Roman" w:cs="Times New Roman" w:hint="cs"/>
          <w:rtl/>
          <w:lang w:val="ar-SA" w:bidi="ar-SA"/>
        </w:rPr>
        <w:t>يصنعوه</w:t>
      </w:r>
      <w:r w:rsidR="00BC7F3B" w:rsidRPr="00BC7F3B">
        <w:rPr>
          <w:rtl/>
          <w:lang w:val="ar-SA"/>
        </w:rPr>
        <w:t xml:space="preserve"> </w:t>
      </w:r>
      <w:r w:rsidR="00BC7F3B" w:rsidRPr="00BC7F3B">
        <w:rPr>
          <w:rFonts w:ascii="Times New Roman" w:hAnsi="Times New Roman" w:cs="Times New Roman" w:hint="cs"/>
          <w:rtl/>
          <w:lang w:val="ar-SA" w:bidi="ar-SA"/>
        </w:rPr>
        <w:t>بع</w:t>
      </w:r>
      <w:r w:rsidR="00F144CF">
        <w:rPr>
          <w:rFonts w:ascii="Times New Roman" w:hAnsi="Times New Roman" w:cs="Times New Roman" w:hint="cs"/>
          <w:rtl/>
          <w:lang w:val="ar-SA" w:bidi="ar-SA"/>
        </w:rPr>
        <w:t>دما حلّ بهم</w:t>
      </w:r>
      <w:r w:rsidR="00BC7F3B" w:rsidRPr="00BC7F3B">
        <w:t>.</w:t>
      </w:r>
    </w:p>
    <w:p w14:paraId="5E28ED13" w14:textId="67640FBC" w:rsidR="004C54A3" w:rsidRDefault="00F144CF" w:rsidP="007A16CF">
      <w:pPr>
        <w:bidi/>
        <w:spacing w:after="140" w:line="372" w:lineRule="auto"/>
        <w:jc w:val="both"/>
        <w:rPr>
          <w:rFonts w:hint="eastAsia"/>
        </w:rPr>
      </w:pPr>
      <w:r>
        <w:rPr>
          <w:rFonts w:cs="Times New Roman" w:hint="cs"/>
          <w:rtl/>
          <w:lang w:val="ar-SA" w:bidi="ar-SA"/>
        </w:rPr>
        <w:t>و</w:t>
      </w:r>
      <w:r w:rsidR="00000000">
        <w:rPr>
          <w:rtl/>
          <w:lang w:val="ar-SA" w:bidi="ar-SA"/>
        </w:rPr>
        <w:t xml:space="preserve">أسوأ ما يريده </w:t>
      </w:r>
      <w:r>
        <w:rPr>
          <w:rFonts w:cs="Times New Roman" w:hint="cs"/>
          <w:rtl/>
          <w:lang w:val="ar-SA" w:bidi="ar-SA"/>
        </w:rPr>
        <w:t xml:space="preserve">صنّاع </w:t>
      </w:r>
      <w:r w:rsidR="00000000">
        <w:rPr>
          <w:rtl/>
          <w:lang w:val="ar-SA" w:bidi="ar-SA"/>
        </w:rPr>
        <w:t>الخراب أن يقنع</w:t>
      </w:r>
      <w:r>
        <w:rPr>
          <w:rFonts w:cs="Times New Roman" w:hint="cs"/>
          <w:rtl/>
          <w:lang w:val="ar-SA" w:bidi="ar-SA"/>
        </w:rPr>
        <w:t>وا</w:t>
      </w:r>
      <w:r w:rsidR="00000000">
        <w:rPr>
          <w:rtl/>
          <w:lang w:val="ar-SA" w:bidi="ar-SA"/>
        </w:rPr>
        <w:t xml:space="preserve"> الناس بأن ما فُقد لا يُستعاد، وأن اليد المكسورة لا تحمل، وأن الجماعة بعد التشتت لا تجتمع. وجاءت النفرة جواباً عملياً يسبق كل خطاب: ما أُخذ من مقوّمات الحياة سنسعى إلى أن نعيده، وما </w:t>
      </w:r>
      <w:r w:rsidR="000277A8">
        <w:rPr>
          <w:rFonts w:cs="Times New Roman" w:hint="cs"/>
          <w:rtl/>
          <w:lang w:val="ar-SA" w:bidi="ar-SA"/>
        </w:rPr>
        <w:t>أصابنا كجماعةٍ بالكسر سنجبُره بالعمل</w:t>
      </w:r>
      <w:r w:rsidR="00000000">
        <w:rPr>
          <w:rtl/>
          <w:lang w:val="ar-SA"/>
        </w:rPr>
        <w:t>.</w:t>
      </w:r>
    </w:p>
    <w:p w14:paraId="631BD5E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DEAF81B"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7A3D0C2E" w14:textId="77777777" w:rsidR="004C54A3" w:rsidRDefault="00000000" w:rsidP="007A16CF">
      <w:pPr>
        <w:bidi/>
        <w:jc w:val="both"/>
        <w:rPr>
          <w:rFonts w:hint="eastAsia"/>
        </w:rPr>
      </w:pPr>
      <w:r>
        <w:br w:type="page"/>
      </w:r>
    </w:p>
    <w:p w14:paraId="130941E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019 | TYPE:NARRATIVE | DO_NOT_RENDER]]</w:t>
      </w:r>
    </w:p>
    <w:p w14:paraId="653180F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72EA72E" w14:textId="3A81EC42"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 xml:space="preserve">وما لم </w:t>
      </w:r>
      <w:r w:rsidR="0017419D">
        <w:rPr>
          <w:rFonts w:ascii="Noto Kufi Arabic" w:eastAsia="Noto Kufi Arabic" w:hAnsi="Noto Kufi Arabic" w:cs="Times New Roman" w:hint="cs"/>
          <w:b/>
          <w:color w:val="2E261F"/>
          <w:sz w:val="36"/>
          <w:rtl/>
          <w:lang w:val="ar-SA" w:bidi="ar-SA"/>
        </w:rPr>
        <w:t>ي</w:t>
      </w:r>
      <w:r>
        <w:rPr>
          <w:rFonts w:ascii="Noto Kufi Arabic" w:eastAsia="Noto Kufi Arabic" w:hAnsi="Noto Kufi Arabic" w:cs="Noto Kufi Arabic"/>
          <w:b/>
          <w:color w:val="2E261F"/>
          <w:sz w:val="36"/>
          <w:rtl/>
          <w:lang w:val="ar-SA" w:bidi="ar-SA"/>
        </w:rPr>
        <w:t>ستطع</w:t>
      </w:r>
      <w:r w:rsidR="0017419D">
        <w:rPr>
          <w:rFonts w:ascii="Noto Kufi Arabic" w:eastAsia="Noto Kufi Arabic" w:hAnsi="Noto Kufi Arabic" w:cs="Times New Roman" w:hint="cs"/>
          <w:b/>
          <w:color w:val="2E261F"/>
          <w:sz w:val="36"/>
          <w:rtl/>
          <w:lang w:val="ar-SA" w:bidi="ar-SA"/>
        </w:rPr>
        <w:t>وا</w:t>
      </w:r>
      <w:r>
        <w:rPr>
          <w:rFonts w:ascii="Noto Kufi Arabic" w:eastAsia="Noto Kufi Arabic" w:hAnsi="Noto Kufi Arabic" w:cs="Noto Kufi Arabic"/>
          <w:b/>
          <w:color w:val="2E261F"/>
          <w:sz w:val="36"/>
          <w:rtl/>
          <w:lang w:val="ar-SA" w:bidi="ar-SA"/>
        </w:rPr>
        <w:t xml:space="preserve"> أخذه</w:t>
      </w:r>
    </w:p>
    <w:p w14:paraId="13D062CF" w14:textId="77777777" w:rsidR="004C54A3" w:rsidRDefault="00000000" w:rsidP="007A16CF">
      <w:pPr>
        <w:bidi/>
        <w:spacing w:after="140" w:line="372" w:lineRule="auto"/>
        <w:jc w:val="both"/>
        <w:rPr>
          <w:rFonts w:hint="eastAsia"/>
        </w:rPr>
      </w:pPr>
      <w:r>
        <w:rPr>
          <w:rtl/>
          <w:lang w:val="ar-SA" w:bidi="ar-SA"/>
        </w:rPr>
        <w:t>نهبوا المحوّل، وبقيت لأهل الرِّكيب قدرتهم على أن ينفروا. أخذوا الحديد من موضعه، وبقي في الناس حقُّ الجوار وواجبُه. وحجبوا عن البيوت نورها، وبقي في القلوب علمٌ قديم بأن اليد إذا صافحت اليد اشتدّ بهما العزم.</w:t>
      </w:r>
    </w:p>
    <w:p w14:paraId="3C6B6389" w14:textId="6B07AD4F" w:rsidR="004C54A3" w:rsidRDefault="00000000" w:rsidP="007A16CF">
      <w:pPr>
        <w:bidi/>
        <w:spacing w:after="140" w:line="372" w:lineRule="auto"/>
        <w:jc w:val="both"/>
        <w:rPr>
          <w:rFonts w:hint="eastAsia"/>
        </w:rPr>
      </w:pPr>
      <w:r>
        <w:rPr>
          <w:rtl/>
          <w:lang w:val="ar-SA" w:bidi="ar-SA"/>
        </w:rPr>
        <w:t>وهنا موضع العبرة من هذه السيرة كلها: قوة القرية تُعرف ساعةَ الشدة، حين تستنفر من نفسها ما يعينها على البلاء. فإذا خرج المال من جيوبٍ متباعدة إلى غايةٍ واحدة، وخرج الصغار إلى صندوق المدرسة، ودخل</w:t>
      </w:r>
      <w:r w:rsidR="00711B19">
        <w:rPr>
          <w:rFonts w:hint="cs"/>
          <w:rtl/>
          <w:lang w:val="ar-SA"/>
        </w:rPr>
        <w:t xml:space="preserve"> </w:t>
      </w:r>
      <w:r w:rsidR="00711B19">
        <w:rPr>
          <w:rFonts w:cs="Times New Roman" w:hint="cs"/>
          <w:rtl/>
          <w:lang w:val="ar-SA" w:bidi="ar-SA"/>
        </w:rPr>
        <w:t>اسم</w:t>
      </w:r>
      <w:r>
        <w:rPr>
          <w:rtl/>
          <w:lang w:val="ar-SA" w:bidi="ar-SA"/>
        </w:rPr>
        <w:t xml:space="preserve"> البعيد مع القريب في سجلٍ واحد، </w:t>
      </w:r>
      <w:r w:rsidR="00711B19">
        <w:rPr>
          <w:rFonts w:cs="Times New Roman" w:hint="cs"/>
          <w:rtl/>
          <w:lang w:val="ar-SA" w:bidi="ar-SA"/>
        </w:rPr>
        <w:t>فاعلم</w:t>
      </w:r>
      <w:r>
        <w:rPr>
          <w:rtl/>
          <w:lang w:val="ar-SA" w:bidi="ar-SA"/>
        </w:rPr>
        <w:t xml:space="preserve"> أن الخراب</w:t>
      </w:r>
      <w:r w:rsidR="00711B19">
        <w:rPr>
          <w:rFonts w:hint="cs"/>
          <w:rtl/>
          <w:lang w:val="ar-SA"/>
        </w:rPr>
        <w:t xml:space="preserve"> </w:t>
      </w:r>
      <w:r w:rsidR="00711B19">
        <w:rPr>
          <w:rFonts w:cs="Times New Roman" w:hint="cs"/>
          <w:rtl/>
          <w:lang w:val="ar-SA" w:bidi="ar-SA"/>
        </w:rPr>
        <w:t>الذي</w:t>
      </w:r>
      <w:r>
        <w:rPr>
          <w:rtl/>
          <w:lang w:val="ar-SA" w:bidi="ar-SA"/>
        </w:rPr>
        <w:t xml:space="preserve"> أصاب المكان عجز عن </w:t>
      </w:r>
      <w:r w:rsidR="003C1B0A">
        <w:rPr>
          <w:rFonts w:cs="Times New Roman" w:hint="cs"/>
          <w:rtl/>
          <w:lang w:val="ar-SA" w:bidi="ar-SA"/>
        </w:rPr>
        <w:t>إضعاف</w:t>
      </w:r>
      <w:r>
        <w:rPr>
          <w:rtl/>
          <w:lang w:val="ar-SA" w:bidi="ar-SA"/>
        </w:rPr>
        <w:t xml:space="preserve"> أهل</w:t>
      </w:r>
      <w:r w:rsidR="003C1B0A">
        <w:rPr>
          <w:rFonts w:hint="cs"/>
          <w:rtl/>
          <w:lang w:val="ar-SA"/>
        </w:rPr>
        <w:t xml:space="preserve"> </w:t>
      </w:r>
      <w:r w:rsidR="003C1B0A">
        <w:rPr>
          <w:rFonts w:cs="Times New Roman" w:hint="cs"/>
          <w:rtl/>
          <w:lang w:val="ar-SA" w:bidi="ar-SA"/>
        </w:rPr>
        <w:t>المكان</w:t>
      </w:r>
      <w:r>
        <w:rPr>
          <w:rtl/>
          <w:lang w:val="ar-SA" w:bidi="ar-SA"/>
        </w:rPr>
        <w:t>. وتلك أولُ بشارةٍ بأن العمران يمكن أن ي</w:t>
      </w:r>
      <w:r w:rsidR="004878A5">
        <w:rPr>
          <w:rFonts w:cs="Times New Roman" w:hint="cs"/>
          <w:rtl/>
          <w:lang w:val="ar-SA" w:bidi="ar-SA"/>
        </w:rPr>
        <w:t>نهض</w:t>
      </w:r>
      <w:r>
        <w:rPr>
          <w:rtl/>
          <w:lang w:val="ar-SA"/>
        </w:rPr>
        <w:t>.</w:t>
      </w:r>
    </w:p>
    <w:p w14:paraId="7ED64B6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E18411A"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3867EC1" w14:textId="77777777" w:rsidR="004C54A3" w:rsidRDefault="00000000" w:rsidP="007A16CF">
      <w:pPr>
        <w:bidi/>
        <w:jc w:val="both"/>
        <w:rPr>
          <w:rFonts w:hint="eastAsia"/>
        </w:rPr>
      </w:pPr>
      <w:r>
        <w:br w:type="page"/>
      </w:r>
    </w:p>
    <w:p w14:paraId="59B972C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020 | TYPE:BRIDGE | DO_NOT_RENDER]]</w:t>
      </w:r>
    </w:p>
    <w:p w14:paraId="3A750CC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7779831" w14:textId="77777777" w:rsidR="004C54A3" w:rsidRDefault="00000000" w:rsidP="007A16CF">
      <w:pPr>
        <w:bidi/>
        <w:spacing w:after="280"/>
        <w:jc w:val="both"/>
        <w:rPr>
          <w:rFonts w:hint="eastAsia"/>
        </w:rPr>
      </w:pPr>
      <w:r>
        <w:rPr>
          <w:rtl/>
          <w:lang w:val="ar-SA" w:bidi="ar-SA"/>
        </w:rPr>
        <w:t>الفضل أبعد من العدد</w:t>
      </w:r>
    </w:p>
    <w:p w14:paraId="0216533E"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2D8410EB" w14:textId="57051EB3" w:rsidR="004C54A3" w:rsidRDefault="00000000" w:rsidP="00F85AEA">
      <w:pPr>
        <w:bidi/>
        <w:spacing w:after="240" w:line="384" w:lineRule="auto"/>
        <w:jc w:val="both"/>
        <w:rPr>
          <w:rFonts w:hint="eastAsia"/>
        </w:rPr>
      </w:pPr>
      <w:r>
        <w:rPr>
          <w:rtl/>
          <w:lang w:val="ar-SA" w:bidi="ar-SA"/>
        </w:rPr>
        <w:t xml:space="preserve">هذه الصفحات التالية تُفرد للمساهمات التي بلغت مليون جنيه فأكثر، لأن أثرها في الحساب كبير ويستحق التوثيق. ويبقى ميزان البذل أوسع من الأرقام وحدها. </w:t>
      </w:r>
      <w:r w:rsidR="00F85AEA" w:rsidRPr="00F85AEA">
        <w:rPr>
          <w:rFonts w:ascii="Times New Roman" w:hAnsi="Times New Roman" w:cs="Times New Roman" w:hint="cs"/>
          <w:rtl/>
          <w:lang w:val="ar-SA" w:bidi="ar-SA"/>
        </w:rPr>
        <w:t>وإنما</w:t>
      </w:r>
      <w:r w:rsidR="00F85AEA" w:rsidRPr="00F85AEA">
        <w:rPr>
          <w:rtl/>
          <w:lang w:val="ar-SA"/>
        </w:rPr>
        <w:t xml:space="preserve"> </w:t>
      </w:r>
      <w:r w:rsidR="00F85AEA" w:rsidRPr="00F85AEA">
        <w:rPr>
          <w:rFonts w:ascii="Times New Roman" w:hAnsi="Times New Roman" w:cs="Times New Roman" w:hint="cs"/>
          <w:rtl/>
          <w:lang w:val="ar-SA" w:bidi="ar-SA"/>
        </w:rPr>
        <w:t>تُفرد</w:t>
      </w:r>
      <w:r w:rsidR="00F85AEA" w:rsidRPr="00F85AEA">
        <w:rPr>
          <w:rtl/>
          <w:lang w:val="ar-SA"/>
        </w:rPr>
        <w:t xml:space="preserve"> </w:t>
      </w:r>
      <w:r w:rsidR="00F85AEA" w:rsidRPr="00F85AEA">
        <w:rPr>
          <w:rFonts w:ascii="Times New Roman" w:hAnsi="Times New Roman" w:cs="Times New Roman" w:hint="cs"/>
          <w:rtl/>
          <w:lang w:val="ar-SA" w:bidi="ar-SA"/>
        </w:rPr>
        <w:t>هذه</w:t>
      </w:r>
      <w:r w:rsidR="00F85AEA" w:rsidRPr="00F85AEA">
        <w:rPr>
          <w:rtl/>
          <w:lang w:val="ar-SA"/>
        </w:rPr>
        <w:t xml:space="preserve"> </w:t>
      </w:r>
      <w:r w:rsidR="00F85AEA" w:rsidRPr="00F85AEA">
        <w:rPr>
          <w:rFonts w:ascii="Times New Roman" w:hAnsi="Times New Roman" w:cs="Times New Roman" w:hint="cs"/>
          <w:rtl/>
          <w:lang w:val="ar-SA" w:bidi="ar-SA"/>
        </w:rPr>
        <w:t>الصفحات</w:t>
      </w:r>
      <w:r w:rsidR="00F85AEA" w:rsidRPr="00F85AEA">
        <w:rPr>
          <w:rtl/>
          <w:lang w:val="ar-SA"/>
        </w:rPr>
        <w:t xml:space="preserve"> </w:t>
      </w:r>
      <w:r w:rsidR="00F85AEA" w:rsidRPr="00F85AEA">
        <w:rPr>
          <w:rFonts w:ascii="Times New Roman" w:hAnsi="Times New Roman" w:cs="Times New Roman" w:hint="cs"/>
          <w:rtl/>
          <w:lang w:val="ar-SA" w:bidi="ar-SA"/>
        </w:rPr>
        <w:t>للبيان</w:t>
      </w:r>
      <w:r w:rsidR="00F85AEA" w:rsidRPr="00F85AEA">
        <w:rPr>
          <w:rtl/>
          <w:lang w:val="ar-SA"/>
        </w:rPr>
        <w:t xml:space="preserve"> </w:t>
      </w:r>
      <w:r w:rsidR="00F85AEA" w:rsidRPr="00F85AEA">
        <w:rPr>
          <w:rFonts w:ascii="Times New Roman" w:hAnsi="Times New Roman" w:cs="Times New Roman" w:hint="cs"/>
          <w:rtl/>
          <w:lang w:val="ar-SA" w:bidi="ar-SA"/>
        </w:rPr>
        <w:t>والتوثيق،</w:t>
      </w:r>
      <w:r w:rsidR="00F85AEA" w:rsidRPr="00F85AEA">
        <w:rPr>
          <w:rtl/>
          <w:lang w:val="ar-SA"/>
        </w:rPr>
        <w:t xml:space="preserve"> </w:t>
      </w:r>
      <w:r w:rsidR="00F85AEA" w:rsidRPr="00F85AEA">
        <w:rPr>
          <w:rFonts w:ascii="Times New Roman" w:hAnsi="Times New Roman" w:cs="Times New Roman" w:hint="cs"/>
          <w:rtl/>
          <w:lang w:val="ar-SA" w:bidi="ar-SA"/>
        </w:rPr>
        <w:t>لا</w:t>
      </w:r>
      <w:r w:rsidR="00F85AEA" w:rsidRPr="00F85AEA">
        <w:rPr>
          <w:rtl/>
          <w:lang w:val="ar-SA"/>
        </w:rPr>
        <w:t xml:space="preserve"> </w:t>
      </w:r>
      <w:r w:rsidR="00F85AEA" w:rsidRPr="00F85AEA">
        <w:rPr>
          <w:rFonts w:ascii="Times New Roman" w:hAnsi="Times New Roman" w:cs="Times New Roman" w:hint="cs"/>
          <w:rtl/>
          <w:lang w:val="ar-SA" w:bidi="ar-SA"/>
        </w:rPr>
        <w:t>لوزن</w:t>
      </w:r>
      <w:r w:rsidR="00F85AEA" w:rsidRPr="00F85AEA">
        <w:rPr>
          <w:rtl/>
          <w:lang w:val="ar-SA"/>
        </w:rPr>
        <w:t xml:space="preserve"> </w:t>
      </w:r>
      <w:r w:rsidR="00F85AEA" w:rsidRPr="00F85AEA">
        <w:rPr>
          <w:rFonts w:ascii="Times New Roman" w:hAnsi="Times New Roman" w:cs="Times New Roman" w:hint="cs"/>
          <w:rtl/>
          <w:lang w:val="ar-SA" w:bidi="ar-SA"/>
        </w:rPr>
        <w:t>الناس</w:t>
      </w:r>
      <w:r w:rsidR="00F85AEA" w:rsidRPr="00F85AEA">
        <w:rPr>
          <w:rtl/>
          <w:lang w:val="ar-SA"/>
        </w:rPr>
        <w:t xml:space="preserve"> </w:t>
      </w:r>
      <w:r w:rsidR="00F85AEA" w:rsidRPr="00F85AEA">
        <w:rPr>
          <w:rFonts w:ascii="Times New Roman" w:hAnsi="Times New Roman" w:cs="Times New Roman" w:hint="cs"/>
          <w:rtl/>
          <w:lang w:val="ar-SA" w:bidi="ar-SA"/>
        </w:rPr>
        <w:t>بما</w:t>
      </w:r>
      <w:r w:rsidR="00F85AEA" w:rsidRPr="00F85AEA">
        <w:rPr>
          <w:rtl/>
          <w:lang w:val="ar-SA"/>
        </w:rPr>
        <w:t xml:space="preserve"> </w:t>
      </w:r>
      <w:r w:rsidR="00F85AEA" w:rsidRPr="00F85AEA">
        <w:rPr>
          <w:rFonts w:ascii="Times New Roman" w:hAnsi="Times New Roman" w:cs="Times New Roman" w:hint="cs"/>
          <w:rtl/>
          <w:lang w:val="ar-SA" w:bidi="ar-SA"/>
        </w:rPr>
        <w:t>دفعوا</w:t>
      </w:r>
      <w:r w:rsidR="00F85AEA" w:rsidRPr="00F85AEA">
        <w:t>.</w:t>
      </w:r>
    </w:p>
    <w:p w14:paraId="3E89E555" w14:textId="77777777" w:rsidR="004C54A3" w:rsidRDefault="00000000" w:rsidP="007A16CF">
      <w:pPr>
        <w:bidi/>
        <w:spacing w:after="140" w:line="384" w:lineRule="auto"/>
        <w:jc w:val="both"/>
        <w:rPr>
          <w:rFonts w:hint="eastAsia"/>
        </w:rPr>
      </w:pPr>
      <w:r>
        <w:rPr>
          <w:rFonts w:eastAsia="Amiri"/>
          <w:b/>
          <w:color w:val="996337"/>
          <w:sz w:val="30"/>
          <w:rtl/>
          <w:lang w:val="ar-SA" w:bidi="ar-SA"/>
        </w:rPr>
        <w:t>في ميزان الحساب تختلف المقادير، وفي ميزان النفرة تجتمع الأيدي.</w:t>
      </w:r>
    </w:p>
    <w:p w14:paraId="4B2FD62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538768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p w14:paraId="6229093D" w14:textId="77777777" w:rsidR="004C54A3" w:rsidRDefault="00000000" w:rsidP="007A16CF">
      <w:pPr>
        <w:bidi/>
        <w:jc w:val="both"/>
        <w:rPr>
          <w:rFonts w:hint="eastAsia"/>
        </w:rPr>
      </w:pPr>
      <w:r>
        <w:br w:type="page"/>
      </w:r>
    </w:p>
    <w:p w14:paraId="5B54595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021 | TYPE:STATS | DO_NOT_RENDER]]</w:t>
      </w:r>
    </w:p>
    <w:p w14:paraId="4DF3C22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B6B6B4B" w14:textId="77777777" w:rsidR="004C54A3" w:rsidRDefault="00000000" w:rsidP="007A16CF">
      <w:pPr>
        <w:bidi/>
        <w:spacing w:after="280"/>
        <w:jc w:val="both"/>
        <w:rPr>
          <w:rFonts w:hint="eastAsia"/>
        </w:rPr>
      </w:pPr>
      <w:r>
        <w:rPr>
          <w:rFonts w:ascii="Noto Kufi Arabic" w:eastAsia="Noto Kufi Arabic" w:hAnsi="Noto Kufi Arabic" w:cs="Noto Kufi Arabic"/>
          <w:b/>
          <w:color w:val="2E261F"/>
          <w:sz w:val="40"/>
          <w:rtl/>
          <w:lang w:val="ar-SA" w:bidi="ar-SA"/>
        </w:rPr>
        <w:t>الأثر في أرقام</w:t>
      </w:r>
    </w:p>
    <w:p w14:paraId="02FFE707" w14:textId="77777777" w:rsidR="004C54A3" w:rsidRDefault="00000000" w:rsidP="007A16CF">
      <w:pPr>
        <w:bidi/>
        <w:spacing w:after="140" w:line="360" w:lineRule="auto"/>
        <w:jc w:val="both"/>
        <w:rPr>
          <w:rFonts w:hint="eastAsia"/>
        </w:rPr>
      </w:pPr>
      <w:r>
        <w:rPr>
          <w:rtl/>
          <w:lang w:val="ar-SA" w:bidi="ar-SA"/>
        </w:rPr>
        <w:t>هذه الأرقام تصف السجل في نسخته الحالية. أمّا الحكاية فأوسع من الحساب.</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071"/>
        <w:gridCol w:w="3005"/>
      </w:tblGrid>
      <w:tr w:rsidR="004C54A3" w14:paraId="22A55847" w14:textId="77777777">
        <w:trPr>
          <w:jc w:val="center"/>
        </w:trPr>
        <w:tc>
          <w:tcPr>
            <w:tcW w:w="4819" w:type="dxa"/>
            <w:gridSpan w:val="2"/>
            <w:vAlign w:val="center"/>
          </w:tcPr>
          <w:p w14:paraId="2E4EB5A9" w14:textId="77777777" w:rsidR="004C54A3" w:rsidRDefault="00000000" w:rsidP="007A16CF">
            <w:pPr>
              <w:bidi/>
              <w:spacing w:after="40"/>
              <w:jc w:val="right"/>
              <w:rPr>
                <w:rFonts w:hint="eastAsia"/>
              </w:rPr>
            </w:pPr>
            <w:r>
              <w:rPr>
                <w:rFonts w:ascii="Noto Sans Arabic" w:eastAsia="Noto Sans Arabic" w:hAnsi="Noto Sans Arabic" w:cs="Noto Sans Arabic"/>
                <w:b/>
                <w:color w:val="996337"/>
                <w:sz w:val="36"/>
              </w:rPr>
              <w:t>313</w:t>
            </w:r>
          </w:p>
          <w:p>
            <w:pPr>
              <w:spacing w:after="160"/>
              <w:jc w:val="right"/>
              <w:bidi/>
            </w:pPr>
            <w:r>
              <w:rPr>
                <w:rFonts w:eastAsia="Amiri"/>
                <w:b/>
                <w:color w:val="2E261F"/>
                <w:sz w:val="23"/>
                <w:rtl/>
                <w:lang w:val="ar-SA" w:bidi="ar-SA"/>
              </w:rPr>
              <w:t>مساهمة مسجّلة</w:t>
            </w:r>
          </w:p>
        </w:tc>
      </w:tr>
      <w:tr w:rsidR="004C54A3" w14:paraId="216B3F99" w14:textId="77777777">
        <w:trPr>
          <w:jc w:val="center"/>
        </w:trPr>
        <w:tc>
          <w:tcPr>
            <w:tcW w:w="4819" w:type="dxa"/>
            <w:gridSpan w:val="2"/>
            <w:vAlign w:val="center"/>
          </w:tcPr>
          <w:p w14:paraId="3C386FCA" w14:textId="77777777" w:rsidR="004C54A3" w:rsidRDefault="00000000" w:rsidP="007A16CF">
            <w:pPr>
              <w:bidi/>
              <w:spacing w:after="40"/>
              <w:jc w:val="right"/>
              <w:rPr>
                <w:rFonts w:hint="eastAsia"/>
              </w:rPr>
            </w:pPr>
            <w:r>
              <w:rPr>
                <w:rFonts w:ascii="Noto Sans Arabic" w:eastAsia="Noto Sans Arabic" w:hAnsi="Noto Sans Arabic" w:cs="Noto Sans Arabic"/>
                <w:b/>
                <w:color w:val="996337"/>
                <w:sz w:val="36"/>
              </w:rPr>
              <w:t>221,423,000</w:t>
            </w:r>
          </w:p>
          <w:p>
            <w:pPr>
              <w:spacing w:after="160"/>
              <w:jc w:val="right"/>
              <w:bidi/>
            </w:pPr>
            <w:r>
              <w:rPr>
                <w:rFonts w:eastAsia="Amiri"/>
                <w:b/>
                <w:color w:val="2E261F"/>
                <w:sz w:val="23"/>
                <w:rtl/>
                <w:lang w:val="ar-SA" w:bidi="ar-SA"/>
              </w:rPr>
              <w:t>جنيه سوداني — إجمالي التبرعات</w:t>
            </w:r>
          </w:p>
        </w:tc>
      </w:tr>
      <w:tr w:rsidR="004C54A3" w14:paraId="1AF77148" w14:textId="77777777">
        <w:trPr>
          <w:jc w:val="center"/>
        </w:trPr>
        <w:tc>
          <w:tcPr>
            <w:tcW w:w="4819" w:type="dxa"/>
            <w:gridSpan w:val="2"/>
            <w:vAlign w:val="center"/>
          </w:tcPr>
          <w:p w14:paraId="2A73A7F3" w14:textId="77777777" w:rsidR="004C54A3" w:rsidRDefault="00000000" w:rsidP="007A16CF">
            <w:pPr>
              <w:bidi/>
              <w:spacing w:after="40"/>
              <w:jc w:val="right"/>
              <w:rPr>
                <w:rFonts w:hint="eastAsia"/>
              </w:rPr>
            </w:pPr>
            <w:r>
              <w:rPr>
                <w:rFonts w:ascii="Noto Sans Arabic" w:eastAsia="Noto Sans Arabic" w:hAnsi="Noto Sans Arabic" w:cs="Noto Sans Arabic"/>
                <w:b/>
                <w:color w:val="996337"/>
                <w:sz w:val="36"/>
              </w:rPr>
              <w:t>47</w:t>
            </w:r>
          </w:p>
          <w:p>
            <w:pPr>
              <w:spacing w:after="160"/>
              <w:jc w:val="right"/>
              <w:bidi/>
            </w:pPr>
            <w:r>
              <w:rPr>
                <w:rFonts w:eastAsia="Amiri"/>
                <w:b/>
                <w:color w:val="2E261F"/>
                <w:sz w:val="23"/>
                <w:rtl/>
                <w:lang w:val="ar-SA" w:bidi="ar-SA"/>
              </w:rPr>
              <w:t>مساهمة بلغت مليون جنيه فأكثر</w:t>
            </w:r>
          </w:p>
        </w:tc>
      </w:tr>
      <w:tr w:rsidR="004C54A3" w14:paraId="07D16B15" w14:textId="77777777">
        <w:trPr>
          <w:jc w:val="center"/>
        </w:trPr>
        <w:tc>
          <w:tcPr>
            <w:tcW w:w="4819" w:type="dxa"/>
            <w:gridSpan w:val="2"/>
            <w:vAlign w:val="center"/>
          </w:tcPr>
          <w:p w14:paraId="21C19905" w14:textId="77777777" w:rsidR="004C54A3" w:rsidRDefault="00000000" w:rsidP="007A16CF">
            <w:pPr>
              <w:bidi/>
              <w:spacing w:after="40"/>
              <w:jc w:val="right"/>
              <w:rPr>
                <w:rFonts w:hint="eastAsia"/>
              </w:rPr>
            </w:pPr>
            <w:r>
              <w:rPr>
                <w:rFonts w:ascii="Noto Sans Arabic" w:eastAsia="Noto Sans Arabic" w:hAnsi="Noto Sans Arabic" w:cs="Noto Sans Arabic"/>
                <w:b/>
                <w:color w:val="996337"/>
                <w:sz w:val="36"/>
              </w:rPr>
              <w:t>266</w:t>
            </w:r>
          </w:p>
          <w:p>
            <w:pPr>
              <w:spacing w:after="160"/>
              <w:jc w:val="right"/>
              <w:bidi/>
            </w:pPr>
            <w:r>
              <w:rPr>
                <w:rFonts w:eastAsia="Amiri"/>
                <w:b/>
                <w:color w:val="2E261F"/>
                <w:sz w:val="23"/>
                <w:rtl/>
                <w:lang w:val="ar-SA" w:bidi="ar-SA"/>
              </w:rPr>
              <w:t>مساهمة دون المليون</w:t>
            </w:r>
          </w:p>
        </w:tc>
      </w:tr>
    </w:tbl>
    <w:p w14:paraId="0805A7B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BFF31C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اعرض الإحصاءات الأربع رأسياً. في كل إحصائية يظهر الرقم أولاً بحجم كبير وبارز، وتحته مباشرة الوصف بحجم أصغر، ثم فراغ واضح قبل الإحصائية التالية. لا تعرض الرقم والوصف جنباً إلى جنب.</w:t>
      </w:r>
    </w:p>
    <w:p w14:paraId="68267304" w14:textId="77777777" w:rsidR="004C54A3" w:rsidRDefault="00000000" w:rsidP="007A16CF">
      <w:pPr>
        <w:bidi/>
        <w:jc w:val="both"/>
        <w:rPr>
          <w:rFonts w:hint="eastAsia"/>
        </w:rPr>
      </w:pPr>
      <w:r>
        <w:br w:type="page"/>
      </w:r>
    </w:p>
    <w:p w14:paraId="1806EAD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022 | TYPE:MILLION_DONOR | DO_NOT_RENDER]]</w:t>
      </w:r>
    </w:p>
    <w:p w14:paraId="5C6BEEC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3B43CBC" w14:textId="77777777" w:rsidR="004C54A3" w:rsidRDefault="00000000" w:rsidP="007A16CF">
      <w:pPr>
        <w:bidi/>
        <w:spacing w:before="900" w:after="320"/>
        <w:jc w:val="both"/>
        <w:rPr>
          <w:rFonts w:hint="eastAsia"/>
        </w:rPr>
      </w:pPr>
      <w:r>
        <w:rPr>
          <w:rFonts w:eastAsia="Amiri"/>
          <w:b/>
          <w:color w:val="2E261F"/>
          <w:sz w:val="42"/>
          <w:rtl/>
          <w:lang w:val="ar-SA" w:bidi="ar-SA"/>
        </w:rPr>
        <w:t>جابر أحمد يوسف</w:t>
      </w:r>
    </w:p>
    <w:p w14:paraId="248AB61D"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30,000,000 جنيه</w:t>
      </w:r>
    </w:p>
    <w:p w14:paraId="78794AC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035AE3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066A8287" w14:textId="77777777" w:rsidR="004C54A3" w:rsidRDefault="00000000" w:rsidP="007A16CF">
      <w:pPr>
        <w:bidi/>
        <w:jc w:val="both"/>
        <w:rPr>
          <w:rFonts w:hint="eastAsia"/>
        </w:rPr>
      </w:pPr>
      <w:r>
        <w:br w:type="page"/>
      </w:r>
    </w:p>
    <w:p w14:paraId="3F1E2E2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023 | TYPE:MILLION_DONOR | DO_NOT_RENDER]]</w:t>
      </w:r>
    </w:p>
    <w:p w14:paraId="03DCDE4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B489419" w14:textId="77777777" w:rsidR="004C54A3" w:rsidRDefault="00000000" w:rsidP="007A16CF">
      <w:pPr>
        <w:bidi/>
        <w:spacing w:before="900" w:after="320"/>
        <w:jc w:val="both"/>
        <w:rPr>
          <w:rFonts w:hint="eastAsia"/>
        </w:rPr>
      </w:pPr>
      <w:r>
        <w:rPr>
          <w:rFonts w:eastAsia="Amiri"/>
          <w:b/>
          <w:color w:val="2E261F"/>
          <w:sz w:val="42"/>
          <w:rtl/>
          <w:lang w:val="ar-SA" w:bidi="ar-SA"/>
        </w:rPr>
        <w:t>الطيب موسى بلة</w:t>
      </w:r>
    </w:p>
    <w:p w14:paraId="3A666D68"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20,000,000 جنيه</w:t>
      </w:r>
    </w:p>
    <w:p w14:paraId="067FFEF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764BE1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EDE58D1" w14:textId="77777777" w:rsidR="004C54A3" w:rsidRDefault="00000000" w:rsidP="007A16CF">
      <w:pPr>
        <w:bidi/>
        <w:jc w:val="both"/>
        <w:rPr>
          <w:rFonts w:hint="eastAsia"/>
        </w:rPr>
      </w:pPr>
      <w:r>
        <w:br w:type="page"/>
      </w:r>
    </w:p>
    <w:p w14:paraId="6302348C"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024 | TYPE:MILLION_DONOR | DO_NOT_RENDER]]</w:t>
      </w:r>
    </w:p>
    <w:p w14:paraId="66A6CAF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7C5DD25" w14:textId="77777777" w:rsidR="004C54A3" w:rsidRDefault="00000000" w:rsidP="007A16CF">
      <w:pPr>
        <w:bidi/>
        <w:spacing w:before="900" w:after="320"/>
        <w:jc w:val="both"/>
        <w:rPr>
          <w:rFonts w:hint="eastAsia"/>
        </w:rPr>
      </w:pPr>
      <w:r>
        <w:rPr>
          <w:rFonts w:eastAsia="Amiri"/>
          <w:b/>
          <w:color w:val="2E261F"/>
          <w:sz w:val="42"/>
          <w:rtl/>
          <w:lang w:val="ar-SA" w:bidi="ar-SA"/>
        </w:rPr>
        <w:t>أحمد الشيخ عبدالمطلب</w:t>
      </w:r>
    </w:p>
    <w:p w14:paraId="6CC1A5B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13,000,000 جنيه</w:t>
      </w:r>
    </w:p>
    <w:p w14:paraId="5C00209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BEE63D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37A2BE4" w14:textId="77777777" w:rsidR="004C54A3" w:rsidRDefault="00000000" w:rsidP="007A16CF">
      <w:pPr>
        <w:bidi/>
        <w:jc w:val="both"/>
        <w:rPr>
          <w:rFonts w:hint="eastAsia"/>
        </w:rPr>
      </w:pPr>
      <w:r>
        <w:br w:type="page"/>
      </w:r>
    </w:p>
    <w:p w14:paraId="10F2A76B"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025 | TYPE:MILLION_DONOR | DO_NOT_RENDER]]</w:t>
      </w:r>
    </w:p>
    <w:p w14:paraId="480D625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481FBAB" w14:textId="77777777" w:rsidR="004C54A3" w:rsidRDefault="00000000" w:rsidP="007A16CF">
      <w:pPr>
        <w:bidi/>
        <w:spacing w:before="900" w:after="320"/>
        <w:jc w:val="both"/>
        <w:rPr>
          <w:rFonts w:hint="eastAsia"/>
        </w:rPr>
      </w:pPr>
      <w:r>
        <w:rPr>
          <w:rFonts w:eastAsia="Amiri"/>
          <w:b/>
          <w:color w:val="2E261F"/>
          <w:sz w:val="42"/>
          <w:rtl/>
          <w:lang w:val="ar-SA" w:bidi="ar-SA"/>
        </w:rPr>
        <w:t>أولاد الصديق البشير</w:t>
      </w:r>
    </w:p>
    <w:p w14:paraId="49A0B014"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12,000,000 جنيه</w:t>
      </w:r>
    </w:p>
    <w:p w14:paraId="348FCAC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B621FA4"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E647BAB" w14:textId="77777777" w:rsidR="004C54A3" w:rsidRDefault="00000000" w:rsidP="007A16CF">
      <w:pPr>
        <w:bidi/>
        <w:jc w:val="both"/>
        <w:rPr>
          <w:rFonts w:hint="eastAsia"/>
        </w:rPr>
      </w:pPr>
      <w:r>
        <w:br w:type="page"/>
      </w:r>
    </w:p>
    <w:p w14:paraId="7FE9259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026 | TYPE:MILLION_DONOR | DO_NOT_RENDER]]</w:t>
      </w:r>
    </w:p>
    <w:p w14:paraId="2E53DCD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24CB704" w14:textId="77777777" w:rsidR="004C54A3" w:rsidRDefault="00000000" w:rsidP="007A16CF">
      <w:pPr>
        <w:bidi/>
        <w:spacing w:before="900" w:after="320"/>
        <w:jc w:val="both"/>
        <w:rPr>
          <w:rFonts w:hint="eastAsia"/>
        </w:rPr>
      </w:pPr>
      <w:r>
        <w:rPr>
          <w:rFonts w:eastAsia="Amiri"/>
          <w:b/>
          <w:color w:val="2E261F"/>
          <w:sz w:val="42"/>
          <w:rtl/>
          <w:lang w:val="ar-SA" w:bidi="ar-SA"/>
        </w:rPr>
        <w:t>سفيان الطيب حمد</w:t>
      </w:r>
    </w:p>
    <w:p w14:paraId="3415FF2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10,000,000 جنيه</w:t>
      </w:r>
    </w:p>
    <w:p w14:paraId="4AEA47D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8D2162A"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EA8F8B0" w14:textId="77777777" w:rsidR="004C54A3" w:rsidRDefault="00000000" w:rsidP="007A16CF">
      <w:pPr>
        <w:bidi/>
        <w:jc w:val="both"/>
        <w:rPr>
          <w:rFonts w:hint="eastAsia"/>
        </w:rPr>
      </w:pPr>
      <w:r>
        <w:br w:type="page"/>
      </w:r>
    </w:p>
    <w:p w14:paraId="435950F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027 | TYPE:MILLION_DONOR | DO_NOT_RENDER]]</w:t>
      </w:r>
    </w:p>
    <w:p w14:paraId="5483726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1C82052" w14:textId="77777777" w:rsidR="004C54A3" w:rsidRDefault="00000000" w:rsidP="007A16CF">
      <w:pPr>
        <w:bidi/>
        <w:spacing w:before="900" w:after="320"/>
        <w:jc w:val="both"/>
        <w:rPr>
          <w:rFonts w:hint="eastAsia"/>
        </w:rPr>
      </w:pPr>
      <w:r>
        <w:rPr>
          <w:rFonts w:eastAsia="Amiri"/>
          <w:b/>
          <w:color w:val="2E261F"/>
          <w:sz w:val="42"/>
          <w:rtl/>
          <w:lang w:val="ar-SA" w:bidi="ar-SA"/>
        </w:rPr>
        <w:t>كمال إبراهيم محمد كرار</w:t>
      </w:r>
    </w:p>
    <w:p w14:paraId="058CDA4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5,420,000 جنيه</w:t>
      </w:r>
    </w:p>
    <w:p w14:paraId="079DE21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EF7EE4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87C72FC" w14:textId="77777777" w:rsidR="004C54A3" w:rsidRDefault="00000000" w:rsidP="007A16CF">
      <w:pPr>
        <w:bidi/>
        <w:jc w:val="both"/>
        <w:rPr>
          <w:rFonts w:hint="eastAsia"/>
        </w:rPr>
      </w:pPr>
      <w:r>
        <w:br w:type="page"/>
      </w:r>
    </w:p>
    <w:p w14:paraId="7953DD93"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028 | TYPE:MILLION_DONOR | DO_NOT_RENDER]]</w:t>
      </w:r>
    </w:p>
    <w:p w14:paraId="21683ACD"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6A4A19D" w14:textId="77777777" w:rsidR="004C54A3" w:rsidRDefault="00000000" w:rsidP="007A16CF">
      <w:pPr>
        <w:bidi/>
        <w:spacing w:before="900" w:after="320"/>
        <w:jc w:val="both"/>
        <w:rPr>
          <w:rFonts w:hint="eastAsia"/>
        </w:rPr>
      </w:pPr>
      <w:r>
        <w:rPr>
          <w:rFonts w:eastAsia="Amiri"/>
          <w:b/>
          <w:color w:val="2E261F"/>
          <w:sz w:val="42"/>
          <w:rtl/>
          <w:lang w:val="ar-SA" w:bidi="ar-SA"/>
        </w:rPr>
        <w:t>أولاد حميدة ود مالك</w:t>
      </w:r>
    </w:p>
    <w:p w14:paraId="64D8E76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5,400,000 جنيه</w:t>
      </w:r>
    </w:p>
    <w:p w14:paraId="7031BB9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EF7A9D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E3C5ABA" w14:textId="77777777" w:rsidR="004C54A3" w:rsidRDefault="00000000" w:rsidP="007A16CF">
      <w:pPr>
        <w:bidi/>
        <w:jc w:val="both"/>
        <w:rPr>
          <w:rFonts w:hint="eastAsia"/>
        </w:rPr>
      </w:pPr>
      <w:r>
        <w:br w:type="page"/>
      </w:r>
    </w:p>
    <w:p w14:paraId="2C716A70"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029 | TYPE:MILLION_DONOR | DO_NOT_RENDER]]</w:t>
      </w:r>
    </w:p>
    <w:p w14:paraId="160D0E8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DF206BD" w14:textId="77777777" w:rsidR="004C54A3" w:rsidRDefault="00000000" w:rsidP="007A16CF">
      <w:pPr>
        <w:bidi/>
        <w:spacing w:before="900" w:after="320"/>
        <w:jc w:val="both"/>
        <w:rPr>
          <w:rFonts w:hint="eastAsia"/>
        </w:rPr>
      </w:pPr>
      <w:r>
        <w:rPr>
          <w:rFonts w:eastAsia="Amiri"/>
          <w:b/>
          <w:color w:val="2E261F"/>
          <w:sz w:val="42"/>
          <w:rtl/>
          <w:lang w:val="ar-SA" w:bidi="ar-SA"/>
        </w:rPr>
        <w:t>قيس الصديق شحاتة</w:t>
      </w:r>
    </w:p>
    <w:p w14:paraId="18F94A05"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5,000,000 جنيه</w:t>
      </w:r>
    </w:p>
    <w:p w14:paraId="2E994EA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6A1B6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3AB137D" w14:textId="77777777" w:rsidR="004C54A3" w:rsidRDefault="00000000" w:rsidP="007A16CF">
      <w:pPr>
        <w:bidi/>
        <w:jc w:val="both"/>
        <w:rPr>
          <w:rFonts w:hint="eastAsia"/>
        </w:rPr>
      </w:pPr>
      <w:r>
        <w:br w:type="page"/>
      </w:r>
    </w:p>
    <w:p w14:paraId="35179C05"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030 | TYPE:MILLION_DONOR | DO_NOT_RENDER]]</w:t>
      </w:r>
    </w:p>
    <w:p w14:paraId="65C93E1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45FBCC3" w14:textId="77777777" w:rsidR="004C54A3" w:rsidRDefault="00000000" w:rsidP="007A16CF">
      <w:pPr>
        <w:bidi/>
        <w:spacing w:before="900" w:after="320"/>
        <w:jc w:val="both"/>
        <w:rPr>
          <w:rFonts w:hint="eastAsia"/>
        </w:rPr>
      </w:pPr>
      <w:r>
        <w:rPr>
          <w:rFonts w:eastAsia="Amiri"/>
          <w:b/>
          <w:color w:val="2E261F"/>
          <w:sz w:val="42"/>
          <w:rtl/>
          <w:lang w:val="ar-SA" w:bidi="ar-SA"/>
        </w:rPr>
        <w:t>أولاد حسب الرسول العبيد كرار</w:t>
      </w:r>
    </w:p>
    <w:p w14:paraId="17D97ED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5,000,000 جنيه</w:t>
      </w:r>
    </w:p>
    <w:p w14:paraId="0DE3336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037CC9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7B06BFC" w14:textId="77777777" w:rsidR="004C54A3" w:rsidRDefault="00000000" w:rsidP="007A16CF">
      <w:pPr>
        <w:bidi/>
        <w:jc w:val="both"/>
        <w:rPr>
          <w:rFonts w:hint="eastAsia"/>
        </w:rPr>
      </w:pPr>
      <w:r>
        <w:br w:type="page"/>
      </w:r>
    </w:p>
    <w:p w14:paraId="262B860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031 | TYPE:MILLION_DONOR | DO_NOT_RENDER]]</w:t>
      </w:r>
    </w:p>
    <w:p w14:paraId="6EC282F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726A980" w14:textId="77777777" w:rsidR="004C54A3" w:rsidRDefault="00000000" w:rsidP="007A16CF">
      <w:pPr>
        <w:bidi/>
        <w:spacing w:before="900" w:after="320"/>
        <w:jc w:val="both"/>
        <w:rPr>
          <w:rFonts w:hint="eastAsia"/>
        </w:rPr>
      </w:pPr>
      <w:r>
        <w:rPr>
          <w:rFonts w:eastAsia="Amiri"/>
          <w:b/>
          <w:color w:val="2E261F"/>
          <w:sz w:val="42"/>
          <w:rtl/>
          <w:lang w:val="ar-SA" w:bidi="ar-SA"/>
        </w:rPr>
        <w:t>م. الشفيع إسماعيل صالح</w:t>
      </w:r>
    </w:p>
    <w:p w14:paraId="61416BD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5,000,000 جنيه</w:t>
      </w:r>
    </w:p>
    <w:p w14:paraId="25D2F6D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9555B5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A9F123E" w14:textId="77777777" w:rsidR="004C54A3" w:rsidRDefault="00000000" w:rsidP="007A16CF">
      <w:pPr>
        <w:bidi/>
        <w:jc w:val="both"/>
        <w:rPr>
          <w:rFonts w:hint="eastAsia"/>
        </w:rPr>
      </w:pPr>
      <w:r>
        <w:br w:type="page"/>
      </w:r>
    </w:p>
    <w:p w14:paraId="538BC05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032 | TYPE:MILLION_DONOR | DO_NOT_RENDER]]</w:t>
      </w:r>
    </w:p>
    <w:p w14:paraId="335ED86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8A162A7" w14:textId="77777777" w:rsidR="004C54A3" w:rsidRDefault="00000000" w:rsidP="007A16CF">
      <w:pPr>
        <w:bidi/>
        <w:spacing w:before="900" w:after="320"/>
        <w:jc w:val="both"/>
        <w:rPr>
          <w:rFonts w:hint="eastAsia"/>
        </w:rPr>
      </w:pPr>
      <w:r>
        <w:rPr>
          <w:rFonts w:eastAsia="Amiri"/>
          <w:b/>
          <w:color w:val="2E261F"/>
          <w:sz w:val="42"/>
          <w:rtl/>
          <w:lang w:val="ar-SA" w:bidi="ar-SA"/>
        </w:rPr>
        <w:t>أولاد شيخ الدين عابدين</w:t>
      </w:r>
    </w:p>
    <w:p w14:paraId="42527C15"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4,800,000 جنيه</w:t>
      </w:r>
    </w:p>
    <w:p w14:paraId="716EFC2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9CD66A6"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7E7C48C" w14:textId="77777777" w:rsidR="004C54A3" w:rsidRDefault="00000000" w:rsidP="007A16CF">
      <w:pPr>
        <w:bidi/>
        <w:jc w:val="both"/>
        <w:rPr>
          <w:rFonts w:hint="eastAsia"/>
        </w:rPr>
      </w:pPr>
      <w:r>
        <w:br w:type="page"/>
      </w:r>
    </w:p>
    <w:p w14:paraId="416C0B5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033 | TYPE:MILLION_DONOR | DO_NOT_RENDER]]</w:t>
      </w:r>
    </w:p>
    <w:p w14:paraId="68FB282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6410298" w14:textId="77777777" w:rsidR="004C54A3" w:rsidRDefault="00000000" w:rsidP="007A16CF">
      <w:pPr>
        <w:bidi/>
        <w:spacing w:before="900" w:after="320"/>
        <w:jc w:val="both"/>
        <w:rPr>
          <w:rFonts w:hint="eastAsia"/>
        </w:rPr>
      </w:pPr>
      <w:r>
        <w:rPr>
          <w:rFonts w:eastAsia="Amiri"/>
          <w:b/>
          <w:color w:val="2E261F"/>
          <w:sz w:val="42"/>
          <w:rtl/>
          <w:lang w:val="ar-SA" w:bidi="ar-SA"/>
        </w:rPr>
        <w:t>فاعل خير</w:t>
      </w:r>
    </w:p>
    <w:p w14:paraId="070D3632"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20E4DFC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7689C7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3469722" w14:textId="77777777" w:rsidR="004C54A3" w:rsidRDefault="00000000" w:rsidP="007A16CF">
      <w:pPr>
        <w:bidi/>
        <w:jc w:val="both"/>
        <w:rPr>
          <w:rFonts w:hint="eastAsia"/>
        </w:rPr>
      </w:pPr>
      <w:r>
        <w:br w:type="page"/>
      </w:r>
    </w:p>
    <w:p w14:paraId="5620C56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034 | TYPE:MILLION_DONOR | DO_NOT_RENDER]]</w:t>
      </w:r>
    </w:p>
    <w:p w14:paraId="4241AFE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06D0B7" w14:textId="77777777" w:rsidR="004C54A3" w:rsidRDefault="00000000" w:rsidP="007A16CF">
      <w:pPr>
        <w:bidi/>
        <w:spacing w:before="900" w:after="320"/>
        <w:jc w:val="both"/>
        <w:rPr>
          <w:rFonts w:hint="eastAsia"/>
        </w:rPr>
      </w:pPr>
      <w:r>
        <w:rPr>
          <w:rFonts w:eastAsia="Amiri"/>
          <w:b/>
          <w:color w:val="2E261F"/>
          <w:sz w:val="42"/>
          <w:rtl/>
          <w:lang w:val="ar-SA" w:bidi="ar-SA"/>
        </w:rPr>
        <w:t>عمر موسى مصطفى</w:t>
      </w:r>
    </w:p>
    <w:p w14:paraId="3981F078"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48F30C5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F2CB919"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1C5D1F7" w14:textId="77777777" w:rsidR="004C54A3" w:rsidRDefault="00000000" w:rsidP="007A16CF">
      <w:pPr>
        <w:bidi/>
        <w:jc w:val="both"/>
        <w:rPr>
          <w:rFonts w:hint="eastAsia"/>
        </w:rPr>
      </w:pPr>
      <w:r>
        <w:br w:type="page"/>
      </w:r>
    </w:p>
    <w:p w14:paraId="7D14E16B"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035 | TYPE:MILLION_DONOR | DO_NOT_RENDER]]</w:t>
      </w:r>
    </w:p>
    <w:p w14:paraId="2518CD4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3878C3C" w14:textId="77777777" w:rsidR="004C54A3" w:rsidRDefault="00000000" w:rsidP="007A16CF">
      <w:pPr>
        <w:bidi/>
        <w:spacing w:before="900" w:after="320"/>
        <w:jc w:val="both"/>
        <w:rPr>
          <w:rFonts w:hint="eastAsia"/>
        </w:rPr>
      </w:pPr>
      <w:r>
        <w:rPr>
          <w:rFonts w:eastAsia="Amiri"/>
          <w:b/>
          <w:color w:val="2E261F"/>
          <w:sz w:val="42"/>
          <w:rtl/>
          <w:lang w:val="ar-SA" w:bidi="ar-SA"/>
        </w:rPr>
        <w:t>سعد إبراهيم عثمان</w:t>
      </w:r>
    </w:p>
    <w:p w14:paraId="421BAE2B"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3AF56F5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4BCBCD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07A536FC" w14:textId="77777777" w:rsidR="004C54A3" w:rsidRDefault="00000000" w:rsidP="007A16CF">
      <w:pPr>
        <w:bidi/>
        <w:jc w:val="both"/>
        <w:rPr>
          <w:rFonts w:hint="eastAsia"/>
        </w:rPr>
      </w:pPr>
      <w:r>
        <w:br w:type="page"/>
      </w:r>
    </w:p>
    <w:p w14:paraId="683B21E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036 | TYPE:MILLION_DONOR | DO_NOT_RENDER]]</w:t>
      </w:r>
    </w:p>
    <w:p w14:paraId="3F90C29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F86A1C8" w14:textId="77777777" w:rsidR="004C54A3" w:rsidRDefault="00000000" w:rsidP="007A16CF">
      <w:pPr>
        <w:bidi/>
        <w:spacing w:before="900" w:after="320"/>
        <w:jc w:val="both"/>
        <w:rPr>
          <w:rFonts w:hint="eastAsia"/>
        </w:rPr>
      </w:pPr>
      <w:r>
        <w:rPr>
          <w:rFonts w:eastAsia="Amiri"/>
          <w:b/>
          <w:color w:val="2E261F"/>
          <w:sz w:val="42"/>
          <w:rtl/>
          <w:lang w:val="ar-SA" w:bidi="ar-SA"/>
        </w:rPr>
        <w:t>سامي عبدالله الطاهر</w:t>
      </w:r>
    </w:p>
    <w:p w14:paraId="5AF93798"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25D6961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447C77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0BC1066" w14:textId="77777777" w:rsidR="004C54A3" w:rsidRDefault="00000000" w:rsidP="007A16CF">
      <w:pPr>
        <w:bidi/>
        <w:jc w:val="both"/>
        <w:rPr>
          <w:rFonts w:hint="eastAsia"/>
        </w:rPr>
      </w:pPr>
      <w:r>
        <w:br w:type="page"/>
      </w:r>
    </w:p>
    <w:p w14:paraId="09CDEFAD"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037 | TYPE:MILLION_DONOR | DO_NOT_RENDER]]</w:t>
      </w:r>
    </w:p>
    <w:p w14:paraId="3C70726D"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0E28A60" w14:textId="77777777" w:rsidR="004C54A3" w:rsidRDefault="00000000" w:rsidP="007A16CF">
      <w:pPr>
        <w:bidi/>
        <w:spacing w:before="900" w:after="320"/>
        <w:jc w:val="both"/>
        <w:rPr>
          <w:rFonts w:hint="eastAsia"/>
        </w:rPr>
      </w:pPr>
      <w:r>
        <w:rPr>
          <w:rFonts w:eastAsia="Amiri"/>
          <w:b/>
          <w:color w:val="2E261F"/>
          <w:sz w:val="42"/>
          <w:rtl/>
          <w:lang w:val="ar-SA" w:bidi="ar-SA"/>
        </w:rPr>
        <w:t>عابدين رضوان عابدين</w:t>
      </w:r>
    </w:p>
    <w:p w14:paraId="4DE3695A"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284D91C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2DEC20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6C689F7" w14:textId="77777777" w:rsidR="004C54A3" w:rsidRDefault="00000000" w:rsidP="007A16CF">
      <w:pPr>
        <w:bidi/>
        <w:jc w:val="both"/>
        <w:rPr>
          <w:rFonts w:hint="eastAsia"/>
        </w:rPr>
      </w:pPr>
      <w:r>
        <w:br w:type="page"/>
      </w:r>
    </w:p>
    <w:p w14:paraId="39A7B980"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038 | TYPE:MILLION_DONOR | DO_NOT_RENDER]]</w:t>
      </w:r>
    </w:p>
    <w:p w14:paraId="7284253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2946DEB" w14:textId="77777777" w:rsidR="004C54A3" w:rsidRDefault="00000000" w:rsidP="007A16CF">
      <w:pPr>
        <w:bidi/>
        <w:spacing w:before="900" w:after="320"/>
        <w:jc w:val="both"/>
        <w:rPr>
          <w:rFonts w:hint="eastAsia"/>
        </w:rPr>
      </w:pPr>
      <w:r>
        <w:rPr>
          <w:rFonts w:eastAsia="Amiri"/>
          <w:b/>
          <w:color w:val="2E261F"/>
          <w:sz w:val="42"/>
          <w:rtl/>
          <w:lang w:val="ar-SA" w:bidi="ar-SA"/>
        </w:rPr>
        <w:t>أولاد محمد جعفر</w:t>
      </w:r>
    </w:p>
    <w:p w14:paraId="2349C064"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5F66850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B097EE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6567AAD" w14:textId="77777777" w:rsidR="004C54A3" w:rsidRDefault="00000000" w:rsidP="007A16CF">
      <w:pPr>
        <w:bidi/>
        <w:jc w:val="both"/>
        <w:rPr>
          <w:rFonts w:hint="eastAsia"/>
        </w:rPr>
      </w:pPr>
      <w:r>
        <w:br w:type="page"/>
      </w:r>
    </w:p>
    <w:p w14:paraId="2EAD040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039 | TYPE:MILLION_DONOR | DO_NOT_RENDER]]</w:t>
      </w:r>
    </w:p>
    <w:p w14:paraId="3E7F8D4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E5CB53D" w14:textId="77777777" w:rsidR="004C54A3" w:rsidRDefault="00000000" w:rsidP="007A16CF">
      <w:pPr>
        <w:bidi/>
        <w:spacing w:before="900" w:after="320"/>
        <w:jc w:val="both"/>
        <w:rPr>
          <w:rFonts w:hint="eastAsia"/>
        </w:rPr>
      </w:pPr>
      <w:r>
        <w:rPr>
          <w:rFonts w:eastAsia="Amiri"/>
          <w:b/>
          <w:color w:val="2E261F"/>
          <w:sz w:val="42"/>
          <w:rtl/>
          <w:lang w:val="ar-SA" w:bidi="ar-SA"/>
        </w:rPr>
        <w:t>أولاد سعد الشريف</w:t>
      </w:r>
    </w:p>
    <w:p w14:paraId="05A1BF14"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3,000,000 جنيه</w:t>
      </w:r>
    </w:p>
    <w:p w14:paraId="292C148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B1CEDC4"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FDA46CE" w14:textId="77777777" w:rsidR="004C54A3" w:rsidRDefault="00000000" w:rsidP="007A16CF">
      <w:pPr>
        <w:bidi/>
        <w:jc w:val="both"/>
        <w:rPr>
          <w:rFonts w:hint="eastAsia"/>
        </w:rPr>
      </w:pPr>
      <w:r>
        <w:br w:type="page"/>
      </w:r>
    </w:p>
    <w:p w14:paraId="33DB151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040 | TYPE:MILLION_DONOR | DO_NOT_RENDER]]</w:t>
      </w:r>
    </w:p>
    <w:p w14:paraId="76C40AE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9E36F66" w14:textId="77777777" w:rsidR="004C54A3" w:rsidRDefault="00000000" w:rsidP="007A16CF">
      <w:pPr>
        <w:bidi/>
        <w:spacing w:before="900" w:after="320"/>
        <w:jc w:val="both"/>
        <w:rPr>
          <w:rFonts w:hint="eastAsia"/>
        </w:rPr>
      </w:pPr>
      <w:r>
        <w:rPr>
          <w:rFonts w:eastAsia="Amiri"/>
          <w:b/>
          <w:color w:val="2E261F"/>
          <w:sz w:val="42"/>
          <w:rtl/>
          <w:lang w:val="ar-SA" w:bidi="ar-SA"/>
        </w:rPr>
        <w:t>أحمد دفع الله بلة</w:t>
      </w:r>
    </w:p>
    <w:p w14:paraId="0535857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714E88F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CE937E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A139B53" w14:textId="77777777" w:rsidR="004C54A3" w:rsidRDefault="00000000" w:rsidP="007A16CF">
      <w:pPr>
        <w:bidi/>
        <w:jc w:val="both"/>
        <w:rPr>
          <w:rFonts w:hint="eastAsia"/>
        </w:rPr>
      </w:pPr>
      <w:r>
        <w:br w:type="page"/>
      </w:r>
    </w:p>
    <w:p w14:paraId="6D3A8E59"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041 | TYPE:MILLION_DONOR | DO_NOT_RENDER]]</w:t>
      </w:r>
    </w:p>
    <w:p w14:paraId="7A73EC4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C3D75D4" w14:textId="77777777" w:rsidR="004C54A3" w:rsidRDefault="00000000" w:rsidP="007A16CF">
      <w:pPr>
        <w:bidi/>
        <w:spacing w:before="900" w:after="320"/>
        <w:jc w:val="both"/>
        <w:rPr>
          <w:rFonts w:hint="eastAsia"/>
        </w:rPr>
      </w:pPr>
      <w:r>
        <w:rPr>
          <w:rFonts w:eastAsia="Amiri"/>
          <w:b/>
          <w:color w:val="2E261F"/>
          <w:sz w:val="42"/>
          <w:rtl/>
          <w:lang w:val="ar-SA" w:bidi="ar-SA"/>
        </w:rPr>
        <w:t>شاذلي أحمد عابدين</w:t>
      </w:r>
    </w:p>
    <w:p w14:paraId="6CDE2BD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2244D18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5276D7B"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49FD310" w14:textId="77777777" w:rsidR="004C54A3" w:rsidRDefault="00000000" w:rsidP="007A16CF">
      <w:pPr>
        <w:bidi/>
        <w:jc w:val="both"/>
        <w:rPr>
          <w:rFonts w:hint="eastAsia"/>
        </w:rPr>
      </w:pPr>
      <w:r>
        <w:br w:type="page"/>
      </w:r>
    </w:p>
    <w:p w14:paraId="5270DC50"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042 | TYPE:MILLION_DONOR | DO_NOT_RENDER]]</w:t>
      </w:r>
    </w:p>
    <w:p w14:paraId="4EC0B83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266DC15" w14:textId="77777777" w:rsidR="004C54A3" w:rsidRDefault="00000000" w:rsidP="007A16CF">
      <w:pPr>
        <w:bidi/>
        <w:spacing w:before="900" w:after="320"/>
        <w:jc w:val="both"/>
        <w:rPr>
          <w:rFonts w:hint="eastAsia"/>
        </w:rPr>
      </w:pPr>
      <w:r>
        <w:rPr>
          <w:rFonts w:eastAsia="Amiri"/>
          <w:b/>
          <w:color w:val="2E261F"/>
          <w:sz w:val="42"/>
          <w:rtl/>
          <w:lang w:val="ar-SA" w:bidi="ar-SA"/>
        </w:rPr>
        <w:t>محمد علي إسماعيل صالح</w:t>
      </w:r>
    </w:p>
    <w:p w14:paraId="4F15F8E1"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18F9B51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EA61086"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03D4A93E" w14:textId="77777777" w:rsidR="004C54A3" w:rsidRDefault="00000000" w:rsidP="007A16CF">
      <w:pPr>
        <w:bidi/>
        <w:jc w:val="both"/>
        <w:rPr>
          <w:rFonts w:hint="eastAsia"/>
        </w:rPr>
      </w:pPr>
      <w:r>
        <w:br w:type="page"/>
      </w:r>
    </w:p>
    <w:p w14:paraId="106D6AB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043 | TYPE:MILLION_DONOR | DO_NOT_RENDER]]</w:t>
      </w:r>
    </w:p>
    <w:p w14:paraId="50A3DB5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922E29D" w14:textId="77777777" w:rsidR="004C54A3" w:rsidRDefault="00000000" w:rsidP="007A16CF">
      <w:pPr>
        <w:bidi/>
        <w:spacing w:before="900" w:after="320"/>
        <w:jc w:val="both"/>
        <w:rPr>
          <w:rFonts w:hint="eastAsia"/>
        </w:rPr>
      </w:pPr>
      <w:r>
        <w:rPr>
          <w:rFonts w:eastAsia="Amiri"/>
          <w:b/>
          <w:color w:val="2E261F"/>
          <w:sz w:val="42"/>
          <w:rtl/>
          <w:lang w:val="ar-SA" w:bidi="ar-SA"/>
        </w:rPr>
        <w:t>أولاد كرار علي عبدالقادر</w:t>
      </w:r>
    </w:p>
    <w:p w14:paraId="0A5C6F7D"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172DC8B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279875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B4B0328" w14:textId="77777777" w:rsidR="004C54A3" w:rsidRDefault="00000000" w:rsidP="007A16CF">
      <w:pPr>
        <w:bidi/>
        <w:jc w:val="both"/>
        <w:rPr>
          <w:rFonts w:hint="eastAsia"/>
        </w:rPr>
      </w:pPr>
      <w:r>
        <w:br w:type="page"/>
      </w:r>
    </w:p>
    <w:p w14:paraId="27C4DF7D"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044 | TYPE:MILLION_DONOR | DO_NOT_RENDER]]</w:t>
      </w:r>
    </w:p>
    <w:p w14:paraId="46BE7C9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4BEF0A5" w14:textId="77777777" w:rsidR="004C54A3" w:rsidRDefault="00000000" w:rsidP="007A16CF">
      <w:pPr>
        <w:bidi/>
        <w:spacing w:before="900" w:after="320"/>
        <w:jc w:val="both"/>
        <w:rPr>
          <w:rFonts w:hint="eastAsia"/>
        </w:rPr>
      </w:pPr>
      <w:r>
        <w:rPr>
          <w:rFonts w:eastAsia="Amiri"/>
          <w:b/>
          <w:color w:val="2E261F"/>
          <w:sz w:val="42"/>
          <w:rtl/>
          <w:lang w:val="ar-SA" w:bidi="ar-SA"/>
        </w:rPr>
        <w:t>أولاد الأمين الحفير</w:t>
      </w:r>
    </w:p>
    <w:p w14:paraId="7C22B57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5A989A0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B59EBD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3BA57A6" w14:textId="77777777" w:rsidR="004C54A3" w:rsidRDefault="00000000" w:rsidP="007A16CF">
      <w:pPr>
        <w:bidi/>
        <w:jc w:val="both"/>
        <w:rPr>
          <w:rFonts w:hint="eastAsia"/>
        </w:rPr>
      </w:pPr>
      <w:r>
        <w:br w:type="page"/>
      </w:r>
    </w:p>
    <w:p w14:paraId="0EC15765"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045 | TYPE:MILLION_DONOR | DO_NOT_RENDER]]</w:t>
      </w:r>
    </w:p>
    <w:p w14:paraId="2A427A3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35820A5" w14:textId="77777777" w:rsidR="004C54A3" w:rsidRDefault="00000000" w:rsidP="007A16CF">
      <w:pPr>
        <w:bidi/>
        <w:spacing w:before="900" w:after="320"/>
        <w:jc w:val="both"/>
        <w:rPr>
          <w:rFonts w:hint="eastAsia"/>
        </w:rPr>
      </w:pPr>
      <w:r>
        <w:rPr>
          <w:rFonts w:eastAsia="Amiri"/>
          <w:b/>
          <w:color w:val="2E261F"/>
          <w:sz w:val="42"/>
          <w:rtl/>
          <w:lang w:val="ar-SA" w:bidi="ar-SA"/>
        </w:rPr>
        <w:t>محمد عثمان الضو</w:t>
      </w:r>
    </w:p>
    <w:p w14:paraId="76E9336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6B65F1F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100CB87"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68CCD70" w14:textId="77777777" w:rsidR="004C54A3" w:rsidRDefault="00000000" w:rsidP="007A16CF">
      <w:pPr>
        <w:bidi/>
        <w:jc w:val="both"/>
        <w:rPr>
          <w:rFonts w:hint="eastAsia"/>
        </w:rPr>
      </w:pPr>
      <w:r>
        <w:br w:type="page"/>
      </w:r>
    </w:p>
    <w:p w14:paraId="72B221E5"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046 | TYPE:MILLION_DONOR | DO_NOT_RENDER]]</w:t>
      </w:r>
    </w:p>
    <w:p w14:paraId="36CB30B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C18FDA7" w14:textId="77777777" w:rsidR="004C54A3" w:rsidRDefault="00000000" w:rsidP="007A16CF">
      <w:pPr>
        <w:bidi/>
        <w:spacing w:before="900" w:after="320"/>
        <w:jc w:val="both"/>
        <w:rPr>
          <w:rFonts w:hint="eastAsia"/>
        </w:rPr>
      </w:pPr>
      <w:r>
        <w:rPr>
          <w:rFonts w:eastAsia="Amiri"/>
          <w:b/>
          <w:color w:val="2E261F"/>
          <w:sz w:val="42"/>
          <w:rtl/>
          <w:lang w:val="ar-SA" w:bidi="ar-SA"/>
        </w:rPr>
        <w:t>محمد علي حيدر</w:t>
      </w:r>
    </w:p>
    <w:p w14:paraId="55C7BE5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2,000,000 جنيه</w:t>
      </w:r>
    </w:p>
    <w:p w14:paraId="6ADE052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2791C3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B3D0CED" w14:textId="77777777" w:rsidR="004C54A3" w:rsidRDefault="00000000" w:rsidP="007A16CF">
      <w:pPr>
        <w:bidi/>
        <w:jc w:val="both"/>
        <w:rPr>
          <w:rFonts w:hint="eastAsia"/>
        </w:rPr>
      </w:pPr>
      <w:r>
        <w:br w:type="page"/>
      </w:r>
    </w:p>
    <w:p w14:paraId="5025C5DA"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047 | TYPE:MILLION_DONOR | DO_NOT_RENDER]]</w:t>
      </w:r>
    </w:p>
    <w:p w14:paraId="5424094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5857EEE" w14:textId="77777777" w:rsidR="004C54A3" w:rsidRDefault="00000000" w:rsidP="007A16CF">
      <w:pPr>
        <w:bidi/>
        <w:spacing w:before="900" w:after="320"/>
        <w:jc w:val="both"/>
        <w:rPr>
          <w:rFonts w:hint="eastAsia"/>
        </w:rPr>
      </w:pPr>
      <w:r>
        <w:rPr>
          <w:rFonts w:eastAsia="Amiri"/>
          <w:b/>
          <w:color w:val="2E261F"/>
          <w:sz w:val="42"/>
          <w:rtl/>
          <w:lang w:val="ar-SA" w:bidi="ar-SA"/>
        </w:rPr>
        <w:t>أنس الطالب حاج عبدالقادر</w:t>
      </w:r>
    </w:p>
    <w:p w14:paraId="6D632D86"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1,600,000 جنيه</w:t>
      </w:r>
    </w:p>
    <w:p w14:paraId="10D66F4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D78E67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22E48FB" w14:textId="77777777" w:rsidR="004C54A3" w:rsidRDefault="00000000" w:rsidP="007A16CF">
      <w:pPr>
        <w:bidi/>
        <w:jc w:val="both"/>
        <w:rPr>
          <w:rFonts w:hint="eastAsia"/>
        </w:rPr>
      </w:pPr>
      <w:r>
        <w:br w:type="page"/>
      </w:r>
    </w:p>
    <w:p w14:paraId="74B2B8A5"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048 | TYPE:MILLION_DONOR | DO_NOT_RENDER]]</w:t>
      </w:r>
    </w:p>
    <w:p w14:paraId="07628EB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B092D23" w14:textId="77777777" w:rsidR="004C54A3" w:rsidRDefault="00000000" w:rsidP="007A16CF">
      <w:pPr>
        <w:bidi/>
        <w:spacing w:before="900" w:after="320"/>
        <w:jc w:val="both"/>
        <w:rPr>
          <w:rFonts w:hint="eastAsia"/>
        </w:rPr>
      </w:pPr>
      <w:r>
        <w:rPr>
          <w:rFonts w:eastAsia="Amiri"/>
          <w:b/>
          <w:color w:val="2E261F"/>
          <w:sz w:val="42"/>
          <w:rtl/>
          <w:lang w:val="ar-SA" w:bidi="ar-SA"/>
        </w:rPr>
        <w:t>سعودي من طرف أحمد العشا</w:t>
      </w:r>
    </w:p>
    <w:p w14:paraId="5A1575D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1,500,000 جنيه</w:t>
      </w:r>
    </w:p>
    <w:p w14:paraId="0455FEE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2201F2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55573EEE" w14:textId="77777777" w:rsidR="004C54A3" w:rsidRDefault="00000000" w:rsidP="007A16CF">
      <w:pPr>
        <w:bidi/>
        <w:jc w:val="both"/>
        <w:rPr>
          <w:rFonts w:hint="eastAsia"/>
        </w:rPr>
      </w:pPr>
      <w:r>
        <w:br w:type="page"/>
      </w:r>
    </w:p>
    <w:p w14:paraId="0F1619BD"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049 | TYPE:MILLION_DONOR | DO_NOT_RENDER]]</w:t>
      </w:r>
    </w:p>
    <w:p w14:paraId="5DE6230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0D9B1CE" w14:textId="77777777" w:rsidR="004C54A3" w:rsidRDefault="00000000" w:rsidP="007A16CF">
      <w:pPr>
        <w:bidi/>
        <w:spacing w:before="900" w:after="320"/>
        <w:jc w:val="both"/>
        <w:rPr>
          <w:rFonts w:hint="eastAsia"/>
        </w:rPr>
      </w:pPr>
      <w:r>
        <w:rPr>
          <w:rFonts w:eastAsia="Amiri"/>
          <w:b/>
          <w:color w:val="2E261F"/>
          <w:sz w:val="42"/>
          <w:rtl/>
          <w:lang w:val="ar-SA" w:bidi="ar-SA"/>
        </w:rPr>
        <w:t>أولاد موسى خالد الركاب</w:t>
      </w:r>
    </w:p>
    <w:p w14:paraId="1A8720E0"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1,200,000 جنيه</w:t>
      </w:r>
    </w:p>
    <w:p w14:paraId="4D05009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3F3E104"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E0C3995" w14:textId="77777777" w:rsidR="004C54A3" w:rsidRDefault="00000000" w:rsidP="007A16CF">
      <w:pPr>
        <w:bidi/>
        <w:jc w:val="both"/>
        <w:rPr>
          <w:rFonts w:hint="eastAsia"/>
        </w:rPr>
      </w:pPr>
      <w:r>
        <w:br w:type="page"/>
      </w:r>
    </w:p>
    <w:p w14:paraId="4609EEE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050 | TYPE:MILLION_DONOR | DO_NOT_RENDER]]</w:t>
      </w:r>
    </w:p>
    <w:p w14:paraId="061E213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CEC9E35" w14:textId="77777777" w:rsidR="004C54A3" w:rsidRDefault="00000000" w:rsidP="007A16CF">
      <w:pPr>
        <w:bidi/>
        <w:spacing w:before="900" w:after="320"/>
        <w:jc w:val="both"/>
        <w:rPr>
          <w:rFonts w:hint="eastAsia"/>
        </w:rPr>
      </w:pPr>
      <w:r>
        <w:rPr>
          <w:rFonts w:eastAsia="Amiri"/>
          <w:b/>
          <w:color w:val="2E261F"/>
          <w:sz w:val="42"/>
          <w:rtl/>
          <w:lang w:val="ar-SA" w:bidi="ar-SA"/>
        </w:rPr>
        <w:t>وائل الطيب محمد موسى</w:t>
      </w:r>
    </w:p>
    <w:p w14:paraId="2C7E3AAF"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1,200,000 جنيه</w:t>
      </w:r>
    </w:p>
    <w:p w14:paraId="019E26D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B44C2B9"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07EF0B07" w14:textId="77777777" w:rsidR="004C54A3" w:rsidRDefault="00000000" w:rsidP="007A16CF">
      <w:pPr>
        <w:bidi/>
        <w:jc w:val="both"/>
        <w:rPr>
          <w:rFonts w:hint="eastAsia"/>
        </w:rPr>
      </w:pPr>
      <w:r>
        <w:br w:type="page"/>
      </w:r>
    </w:p>
    <w:p w14:paraId="7886C605"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051 | TYPE:MILLION_DONOR | DO_NOT_RENDER]]</w:t>
      </w:r>
    </w:p>
    <w:p w14:paraId="6567B86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719E59D" w14:textId="77777777" w:rsidR="004C54A3" w:rsidRDefault="00000000" w:rsidP="007A16CF">
      <w:pPr>
        <w:bidi/>
        <w:spacing w:before="900" w:after="320"/>
        <w:jc w:val="both"/>
        <w:rPr>
          <w:rFonts w:hint="eastAsia"/>
        </w:rPr>
      </w:pPr>
      <w:r>
        <w:rPr>
          <w:rFonts w:eastAsia="Amiri"/>
          <w:b/>
          <w:color w:val="2E261F"/>
          <w:sz w:val="42"/>
          <w:rtl/>
          <w:lang w:val="ar-SA" w:bidi="ar-SA"/>
        </w:rPr>
        <w:t>قسم الله نجم الدين وداعة (العسيل)</w:t>
      </w:r>
    </w:p>
    <w:p w14:paraId="178A9998"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1,180,000 جنيه</w:t>
      </w:r>
    </w:p>
    <w:p w14:paraId="3B3322B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3C8107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D2D59DD" w14:textId="77777777" w:rsidR="004C54A3" w:rsidRDefault="00000000" w:rsidP="007A16CF">
      <w:pPr>
        <w:bidi/>
        <w:jc w:val="both"/>
        <w:rPr>
          <w:rFonts w:hint="eastAsia"/>
        </w:rPr>
      </w:pPr>
      <w:r>
        <w:br w:type="page"/>
      </w:r>
    </w:p>
    <w:p w14:paraId="6FDD2D9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052 | TYPE:MILLION_DONOR | DO_NOT_RENDER]]</w:t>
      </w:r>
    </w:p>
    <w:p w14:paraId="132A6CB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D9A971A" w14:textId="77777777" w:rsidR="004C54A3" w:rsidRDefault="00000000" w:rsidP="007A16CF">
      <w:pPr>
        <w:bidi/>
        <w:spacing w:before="900" w:after="320"/>
        <w:jc w:val="both"/>
        <w:rPr>
          <w:rFonts w:hint="eastAsia"/>
        </w:rPr>
      </w:pPr>
      <w:r>
        <w:rPr>
          <w:rFonts w:eastAsia="Amiri"/>
          <w:b/>
          <w:color w:val="2E261F"/>
          <w:sz w:val="42"/>
          <w:rtl/>
          <w:lang w:val="ar-SA" w:bidi="ar-SA"/>
        </w:rPr>
        <w:t>أحمد الفكي الناير</w:t>
      </w:r>
    </w:p>
    <w:p w14:paraId="0EA3B7B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39CC615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0C0243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63A66B7" w14:textId="77777777" w:rsidR="004C54A3" w:rsidRDefault="00000000" w:rsidP="007A16CF">
      <w:pPr>
        <w:bidi/>
        <w:jc w:val="both"/>
        <w:rPr>
          <w:rFonts w:hint="eastAsia"/>
        </w:rPr>
      </w:pPr>
      <w:r>
        <w:br w:type="page"/>
      </w:r>
    </w:p>
    <w:p w14:paraId="5983436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053 | TYPE:MILLION_DONOR | DO_NOT_RENDER]]</w:t>
      </w:r>
    </w:p>
    <w:p w14:paraId="1BBCFCB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C36CFF8" w14:textId="77777777" w:rsidR="004C54A3" w:rsidRDefault="00000000" w:rsidP="007A16CF">
      <w:pPr>
        <w:bidi/>
        <w:spacing w:before="900" w:after="320"/>
        <w:jc w:val="both"/>
        <w:rPr>
          <w:rFonts w:hint="eastAsia"/>
        </w:rPr>
      </w:pPr>
      <w:r>
        <w:rPr>
          <w:rFonts w:eastAsia="Amiri"/>
          <w:b/>
          <w:color w:val="2E261F"/>
          <w:sz w:val="42"/>
          <w:rtl/>
          <w:lang w:val="ar-SA" w:bidi="ar-SA"/>
        </w:rPr>
        <w:t>الجيلي الصديق أحمودي (قوز حماد)</w:t>
      </w:r>
    </w:p>
    <w:p w14:paraId="1DD52361"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14BB024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5522C1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C714159" w14:textId="77777777" w:rsidR="004C54A3" w:rsidRDefault="00000000" w:rsidP="007A16CF">
      <w:pPr>
        <w:bidi/>
        <w:jc w:val="both"/>
        <w:rPr>
          <w:rFonts w:hint="eastAsia"/>
        </w:rPr>
      </w:pPr>
      <w:r>
        <w:br w:type="page"/>
      </w:r>
    </w:p>
    <w:p w14:paraId="3FE4BD83"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054 | TYPE:MILLION_DONOR | DO_NOT_RENDER]]</w:t>
      </w:r>
    </w:p>
    <w:p w14:paraId="45471DA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44AAD45" w14:textId="77777777" w:rsidR="004C54A3" w:rsidRDefault="00000000" w:rsidP="007A16CF">
      <w:pPr>
        <w:bidi/>
        <w:spacing w:before="900" w:after="320"/>
        <w:jc w:val="both"/>
        <w:rPr>
          <w:rFonts w:hint="eastAsia"/>
        </w:rPr>
      </w:pPr>
      <w:r>
        <w:rPr>
          <w:rFonts w:eastAsia="Amiri"/>
          <w:b/>
          <w:color w:val="2E261F"/>
          <w:sz w:val="42"/>
          <w:rtl/>
          <w:lang w:val="ar-SA" w:bidi="ar-SA"/>
        </w:rPr>
        <w:t>أولاد عباس عبدالقادر اللباب</w:t>
      </w:r>
    </w:p>
    <w:p w14:paraId="4FE62315"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4ADCAF8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F45974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BC9F142" w14:textId="77777777" w:rsidR="004C54A3" w:rsidRDefault="00000000" w:rsidP="007A16CF">
      <w:pPr>
        <w:bidi/>
        <w:jc w:val="both"/>
        <w:rPr>
          <w:rFonts w:hint="eastAsia"/>
        </w:rPr>
      </w:pPr>
      <w:r>
        <w:br w:type="page"/>
      </w:r>
    </w:p>
    <w:p w14:paraId="0D39691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055 | TYPE:MILLION_DONOR | DO_NOT_RENDER]]</w:t>
      </w:r>
    </w:p>
    <w:p w14:paraId="6E81516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21D93AB" w14:textId="77777777" w:rsidR="004C54A3" w:rsidRDefault="00000000" w:rsidP="007A16CF">
      <w:pPr>
        <w:bidi/>
        <w:spacing w:before="900" w:after="320"/>
        <w:jc w:val="both"/>
        <w:rPr>
          <w:rFonts w:hint="eastAsia"/>
        </w:rPr>
      </w:pPr>
      <w:r>
        <w:rPr>
          <w:rFonts w:eastAsia="Amiri"/>
          <w:b/>
          <w:color w:val="2E261F"/>
          <w:sz w:val="42"/>
          <w:rtl/>
          <w:lang w:val="ar-SA" w:bidi="ar-SA"/>
        </w:rPr>
        <w:t>علي عبد الحميد الطاهر</w:t>
      </w:r>
    </w:p>
    <w:p w14:paraId="73B6F5A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4CFA6B6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DF7D5CB"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7D19221" w14:textId="77777777" w:rsidR="004C54A3" w:rsidRDefault="00000000" w:rsidP="007A16CF">
      <w:pPr>
        <w:bidi/>
        <w:jc w:val="both"/>
        <w:rPr>
          <w:rFonts w:hint="eastAsia"/>
        </w:rPr>
      </w:pPr>
      <w:r>
        <w:br w:type="page"/>
      </w:r>
    </w:p>
    <w:p w14:paraId="6DDFDD7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056 | TYPE:MILLION_DONOR | DO_NOT_RENDER]]</w:t>
      </w:r>
    </w:p>
    <w:p w14:paraId="40402A7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8AB252C" w14:textId="77777777" w:rsidR="004C54A3" w:rsidRDefault="00000000" w:rsidP="007A16CF">
      <w:pPr>
        <w:bidi/>
        <w:spacing w:before="900" w:after="320"/>
        <w:jc w:val="both"/>
        <w:rPr>
          <w:rFonts w:hint="eastAsia"/>
        </w:rPr>
      </w:pPr>
      <w:r>
        <w:rPr>
          <w:rFonts w:eastAsia="Amiri"/>
          <w:b/>
          <w:color w:val="2E261F"/>
          <w:sz w:val="42"/>
          <w:rtl/>
          <w:lang w:val="ar-SA" w:bidi="ar-SA"/>
        </w:rPr>
        <w:t>عباس مبارك (من طرق الديوم)</w:t>
      </w:r>
    </w:p>
    <w:p w14:paraId="58BDFD6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0BAFFC9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9790277"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2608D7C" w14:textId="77777777" w:rsidR="004C54A3" w:rsidRDefault="00000000" w:rsidP="007A16CF">
      <w:pPr>
        <w:bidi/>
        <w:jc w:val="both"/>
        <w:rPr>
          <w:rFonts w:hint="eastAsia"/>
        </w:rPr>
      </w:pPr>
      <w:r>
        <w:br w:type="page"/>
      </w:r>
    </w:p>
    <w:p w14:paraId="3D20AA6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057 | TYPE:MILLION_DONOR | DO_NOT_RENDER]]</w:t>
      </w:r>
    </w:p>
    <w:p w14:paraId="29373CB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7220563" w14:textId="77777777" w:rsidR="004C54A3" w:rsidRDefault="00000000" w:rsidP="007A16CF">
      <w:pPr>
        <w:bidi/>
        <w:spacing w:before="900" w:after="320"/>
        <w:jc w:val="both"/>
        <w:rPr>
          <w:rFonts w:hint="eastAsia"/>
        </w:rPr>
      </w:pPr>
      <w:r>
        <w:rPr>
          <w:rFonts w:eastAsia="Amiri"/>
          <w:b/>
          <w:color w:val="2E261F"/>
          <w:sz w:val="42"/>
          <w:rtl/>
          <w:lang w:val="ar-SA" w:bidi="ar-SA"/>
        </w:rPr>
        <w:t>محمد إبراهيم عثمان كرار</w:t>
      </w:r>
    </w:p>
    <w:p w14:paraId="7F3581ED"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42C64E9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CC0F90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221F428A" w14:textId="77777777" w:rsidR="004C54A3" w:rsidRDefault="00000000" w:rsidP="007A16CF">
      <w:pPr>
        <w:bidi/>
        <w:jc w:val="both"/>
        <w:rPr>
          <w:rFonts w:hint="eastAsia"/>
        </w:rPr>
      </w:pPr>
      <w:r>
        <w:br w:type="page"/>
      </w:r>
    </w:p>
    <w:p w14:paraId="2448614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058 | TYPE:MILLION_DONOR | DO_NOT_RENDER]]</w:t>
      </w:r>
    </w:p>
    <w:p w14:paraId="07C9B78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092160C" w14:textId="77777777" w:rsidR="004C54A3" w:rsidRDefault="00000000" w:rsidP="007A16CF">
      <w:pPr>
        <w:bidi/>
        <w:spacing w:before="900" w:after="320"/>
        <w:jc w:val="both"/>
        <w:rPr>
          <w:rFonts w:hint="eastAsia"/>
        </w:rPr>
      </w:pPr>
      <w:r>
        <w:rPr>
          <w:rFonts w:eastAsia="Amiri"/>
          <w:b/>
          <w:color w:val="2E261F"/>
          <w:sz w:val="42"/>
          <w:rtl/>
          <w:lang w:val="ar-SA" w:bidi="ar-SA"/>
        </w:rPr>
        <w:t>عبدالرحمن الضو سلمان</w:t>
      </w:r>
    </w:p>
    <w:p w14:paraId="5F64B50E"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3582CD1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603315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387C637" w14:textId="77777777" w:rsidR="004C54A3" w:rsidRDefault="00000000" w:rsidP="007A16CF">
      <w:pPr>
        <w:bidi/>
        <w:jc w:val="both"/>
        <w:rPr>
          <w:rFonts w:hint="eastAsia"/>
        </w:rPr>
      </w:pPr>
      <w:r>
        <w:br w:type="page"/>
      </w:r>
    </w:p>
    <w:p w14:paraId="3ACC2B6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059 | TYPE:MILLION_DONOR | DO_NOT_RENDER]]</w:t>
      </w:r>
    </w:p>
    <w:p w14:paraId="45AB1A1D"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015ADBD" w14:textId="77777777" w:rsidR="004C54A3" w:rsidRDefault="00000000" w:rsidP="007A16CF">
      <w:pPr>
        <w:bidi/>
        <w:spacing w:before="900" w:after="320"/>
        <w:jc w:val="both"/>
        <w:rPr>
          <w:rFonts w:hint="eastAsia"/>
        </w:rPr>
      </w:pPr>
      <w:r>
        <w:rPr>
          <w:rFonts w:eastAsia="Amiri"/>
          <w:b/>
          <w:color w:val="2E261F"/>
          <w:sz w:val="42"/>
          <w:rtl/>
          <w:lang w:val="ar-SA" w:bidi="ar-SA"/>
        </w:rPr>
        <w:t>أولاد المرحوم مصباح محمد عبدالقادر</w:t>
      </w:r>
    </w:p>
    <w:p w14:paraId="6AB71861"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0D2F309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6679AD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2FAB4A33" w14:textId="77777777" w:rsidR="004C54A3" w:rsidRDefault="00000000" w:rsidP="007A16CF">
      <w:pPr>
        <w:bidi/>
        <w:jc w:val="both"/>
        <w:rPr>
          <w:rFonts w:hint="eastAsia"/>
        </w:rPr>
      </w:pPr>
      <w:r>
        <w:br w:type="page"/>
      </w:r>
    </w:p>
    <w:p w14:paraId="594A4D2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060 | TYPE:MILLION_DONOR | DO_NOT_RENDER]]</w:t>
      </w:r>
    </w:p>
    <w:p w14:paraId="127FE8E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017B8AB" w14:textId="77777777" w:rsidR="004C54A3" w:rsidRDefault="00000000" w:rsidP="007A16CF">
      <w:pPr>
        <w:bidi/>
        <w:spacing w:before="900" w:after="320"/>
        <w:jc w:val="both"/>
        <w:rPr>
          <w:rFonts w:hint="eastAsia"/>
        </w:rPr>
      </w:pPr>
      <w:r>
        <w:rPr>
          <w:rFonts w:eastAsia="Amiri"/>
          <w:b/>
          <w:color w:val="2E261F"/>
          <w:sz w:val="42"/>
          <w:rtl/>
          <w:lang w:val="ar-SA" w:bidi="ar-SA"/>
        </w:rPr>
        <w:t>أولاد مصطفى عبدالغني</w:t>
      </w:r>
    </w:p>
    <w:p w14:paraId="39145987"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5CBB6EF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D9D4BFB"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3678A9E3" w14:textId="77777777" w:rsidR="004C54A3" w:rsidRDefault="00000000" w:rsidP="007A16CF">
      <w:pPr>
        <w:bidi/>
        <w:jc w:val="both"/>
        <w:rPr>
          <w:rFonts w:hint="eastAsia"/>
        </w:rPr>
      </w:pPr>
      <w:r>
        <w:br w:type="page"/>
      </w:r>
    </w:p>
    <w:p w14:paraId="4E1A2ACD"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061 | TYPE:MILLION_DONOR | DO_NOT_RENDER]]</w:t>
      </w:r>
    </w:p>
    <w:p w14:paraId="5CE8E34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64B8DE" w14:textId="77777777" w:rsidR="004C54A3" w:rsidRDefault="00000000" w:rsidP="007A16CF">
      <w:pPr>
        <w:bidi/>
        <w:spacing w:before="900" w:after="320"/>
        <w:jc w:val="both"/>
        <w:rPr>
          <w:rFonts w:hint="eastAsia"/>
        </w:rPr>
      </w:pPr>
      <w:r>
        <w:rPr>
          <w:rFonts w:eastAsia="Amiri"/>
          <w:b/>
          <w:color w:val="2E261F"/>
          <w:sz w:val="42"/>
          <w:rtl/>
          <w:lang w:val="ar-SA" w:bidi="ar-SA"/>
        </w:rPr>
        <w:t>أولاد محمد عبدالغني</w:t>
      </w:r>
    </w:p>
    <w:p w14:paraId="4C1509D2"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5E2689C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780F5A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95DF23E" w14:textId="77777777" w:rsidR="004C54A3" w:rsidRDefault="00000000" w:rsidP="007A16CF">
      <w:pPr>
        <w:bidi/>
        <w:jc w:val="both"/>
        <w:rPr>
          <w:rFonts w:hint="eastAsia"/>
        </w:rPr>
      </w:pPr>
      <w:r>
        <w:br w:type="page"/>
      </w:r>
    </w:p>
    <w:p w14:paraId="2423332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062 | TYPE:MILLION_DONOR | DO_NOT_RENDER]]</w:t>
      </w:r>
    </w:p>
    <w:p w14:paraId="756E381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06B54F4" w14:textId="77777777" w:rsidR="004C54A3" w:rsidRDefault="00000000" w:rsidP="007A16CF">
      <w:pPr>
        <w:bidi/>
        <w:spacing w:before="900" w:after="320"/>
        <w:jc w:val="both"/>
        <w:rPr>
          <w:rFonts w:hint="eastAsia"/>
        </w:rPr>
      </w:pPr>
      <w:r>
        <w:rPr>
          <w:rFonts w:eastAsia="Amiri"/>
          <w:b/>
          <w:color w:val="2E261F"/>
          <w:sz w:val="42"/>
          <w:rtl/>
          <w:lang w:val="ar-SA" w:bidi="ar-SA"/>
        </w:rPr>
        <w:t>برعي نجيب ( الحشيشاب)</w:t>
      </w:r>
    </w:p>
    <w:p w14:paraId="50A6D2E8"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2AF5E5F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68362A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96DB162" w14:textId="77777777" w:rsidR="004C54A3" w:rsidRDefault="00000000" w:rsidP="007A16CF">
      <w:pPr>
        <w:bidi/>
        <w:jc w:val="both"/>
        <w:rPr>
          <w:rFonts w:hint="eastAsia"/>
        </w:rPr>
      </w:pPr>
      <w:r>
        <w:br w:type="page"/>
      </w:r>
    </w:p>
    <w:p w14:paraId="303AE654"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063 | TYPE:MILLION_DONOR | DO_NOT_RENDER]]</w:t>
      </w:r>
    </w:p>
    <w:p w14:paraId="5EA2E34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9F7096B" w14:textId="77777777" w:rsidR="004C54A3" w:rsidRDefault="00000000" w:rsidP="007A16CF">
      <w:pPr>
        <w:bidi/>
        <w:spacing w:before="900" w:after="320"/>
        <w:jc w:val="both"/>
        <w:rPr>
          <w:rFonts w:hint="eastAsia"/>
        </w:rPr>
      </w:pPr>
      <w:r>
        <w:rPr>
          <w:rFonts w:eastAsia="Amiri"/>
          <w:b/>
          <w:color w:val="2E261F"/>
          <w:sz w:val="42"/>
          <w:rtl/>
          <w:lang w:val="ar-SA" w:bidi="ar-SA"/>
        </w:rPr>
        <w:t>قمر ود البعبوشي</w:t>
      </w:r>
    </w:p>
    <w:p w14:paraId="05311EC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4877322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FCCDFC9"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11B1EA07" w14:textId="77777777" w:rsidR="004C54A3" w:rsidRDefault="00000000" w:rsidP="007A16CF">
      <w:pPr>
        <w:bidi/>
        <w:jc w:val="both"/>
        <w:rPr>
          <w:rFonts w:hint="eastAsia"/>
        </w:rPr>
      </w:pPr>
      <w:r>
        <w:br w:type="page"/>
      </w:r>
    </w:p>
    <w:p w14:paraId="716BD75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064 | TYPE:MILLION_DONOR | DO_NOT_RENDER]]</w:t>
      </w:r>
    </w:p>
    <w:p w14:paraId="513246A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0CC76B7" w14:textId="77777777" w:rsidR="004C54A3" w:rsidRDefault="00000000" w:rsidP="007A16CF">
      <w:pPr>
        <w:bidi/>
        <w:spacing w:before="900" w:after="320"/>
        <w:jc w:val="both"/>
        <w:rPr>
          <w:rFonts w:hint="eastAsia"/>
        </w:rPr>
      </w:pPr>
      <w:r>
        <w:rPr>
          <w:rFonts w:eastAsia="Amiri"/>
          <w:b/>
          <w:color w:val="2E261F"/>
          <w:sz w:val="42"/>
          <w:rtl/>
          <w:lang w:val="ar-SA" w:bidi="ar-SA"/>
        </w:rPr>
        <w:t>أولاد عبدالله خنيفش</w:t>
      </w:r>
    </w:p>
    <w:p w14:paraId="0EF3175C"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1ED3E5D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2250C2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2250CE20" w14:textId="77777777" w:rsidR="004C54A3" w:rsidRDefault="00000000" w:rsidP="007A16CF">
      <w:pPr>
        <w:bidi/>
        <w:jc w:val="both"/>
        <w:rPr>
          <w:rFonts w:hint="eastAsia"/>
        </w:rPr>
      </w:pPr>
      <w:r>
        <w:br w:type="page"/>
      </w:r>
    </w:p>
    <w:p w14:paraId="110068C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065 | TYPE:MILLION_DONOR | DO_NOT_RENDER]]</w:t>
      </w:r>
    </w:p>
    <w:p w14:paraId="57C1961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8A85988" w14:textId="77777777" w:rsidR="004C54A3" w:rsidRDefault="00000000" w:rsidP="007A16CF">
      <w:pPr>
        <w:bidi/>
        <w:spacing w:before="900" w:after="320"/>
        <w:jc w:val="both"/>
        <w:rPr>
          <w:rFonts w:hint="eastAsia"/>
        </w:rPr>
      </w:pPr>
      <w:r>
        <w:rPr>
          <w:rFonts w:eastAsia="Amiri"/>
          <w:b/>
          <w:color w:val="2E261F"/>
          <w:sz w:val="42"/>
          <w:rtl/>
          <w:lang w:val="ar-SA" w:bidi="ar-SA"/>
        </w:rPr>
        <w:t>أولاد موسى بلة</w:t>
      </w:r>
    </w:p>
    <w:p w14:paraId="2D7F9A70"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135480F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BE4927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7AD3E067" w14:textId="77777777" w:rsidR="004C54A3" w:rsidRDefault="00000000" w:rsidP="007A16CF">
      <w:pPr>
        <w:bidi/>
        <w:jc w:val="both"/>
        <w:rPr>
          <w:rFonts w:hint="eastAsia"/>
        </w:rPr>
      </w:pPr>
      <w:r>
        <w:br w:type="page"/>
      </w:r>
    </w:p>
    <w:p w14:paraId="2D54D55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066 | TYPE:MILLION_DONOR | DO_NOT_RENDER]]</w:t>
      </w:r>
    </w:p>
    <w:p w14:paraId="2A884EA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3F4346" w14:textId="77777777" w:rsidR="004C54A3" w:rsidRDefault="00000000" w:rsidP="007A16CF">
      <w:pPr>
        <w:bidi/>
        <w:spacing w:before="900" w:after="320"/>
        <w:jc w:val="both"/>
        <w:rPr>
          <w:rFonts w:hint="eastAsia"/>
        </w:rPr>
      </w:pPr>
      <w:r>
        <w:rPr>
          <w:rFonts w:eastAsia="Amiri"/>
          <w:b/>
          <w:color w:val="2E261F"/>
          <w:sz w:val="42"/>
          <w:rtl/>
          <w:lang w:val="ar-SA" w:bidi="ar-SA"/>
        </w:rPr>
        <w:t>عادل حيدر القسم</w:t>
      </w:r>
    </w:p>
    <w:p w14:paraId="7804BB01"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688708C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F67A377"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65F6CD6B" w14:textId="77777777" w:rsidR="004C54A3" w:rsidRDefault="00000000" w:rsidP="007A16CF">
      <w:pPr>
        <w:bidi/>
        <w:jc w:val="both"/>
        <w:rPr>
          <w:rFonts w:hint="eastAsia"/>
        </w:rPr>
      </w:pPr>
      <w:r>
        <w:br w:type="page"/>
      </w:r>
    </w:p>
    <w:p w14:paraId="48335CC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067 | TYPE:MILLION_DONOR | DO_NOT_RENDER]]</w:t>
      </w:r>
    </w:p>
    <w:p w14:paraId="757A64F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380B73D" w14:textId="77777777" w:rsidR="004C54A3" w:rsidRDefault="00000000" w:rsidP="007A16CF">
      <w:pPr>
        <w:bidi/>
        <w:spacing w:before="900" w:after="320"/>
        <w:jc w:val="both"/>
        <w:rPr>
          <w:rFonts w:hint="eastAsia"/>
        </w:rPr>
      </w:pPr>
      <w:r>
        <w:rPr>
          <w:rFonts w:eastAsia="Amiri"/>
          <w:b/>
          <w:color w:val="2E261F"/>
          <w:sz w:val="42"/>
          <w:rtl/>
          <w:lang w:val="ar-SA" w:bidi="ar-SA"/>
        </w:rPr>
        <w:t>عوض الصديق أحمودي ( قوز حماد)</w:t>
      </w:r>
    </w:p>
    <w:p w14:paraId="2C029912"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7AB70F6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BD676F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D9E196D" w14:textId="77777777" w:rsidR="004C54A3" w:rsidRDefault="00000000" w:rsidP="007A16CF">
      <w:pPr>
        <w:bidi/>
        <w:jc w:val="both"/>
        <w:rPr>
          <w:rFonts w:hint="eastAsia"/>
        </w:rPr>
      </w:pPr>
      <w:r>
        <w:br w:type="page"/>
      </w:r>
    </w:p>
    <w:p w14:paraId="4542399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068 | TYPE:MILLION_DONOR | DO_NOT_RENDER]]</w:t>
      </w:r>
    </w:p>
    <w:p w14:paraId="18A7811D"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10FEAA" w14:textId="77777777" w:rsidR="004C54A3" w:rsidRDefault="00000000" w:rsidP="007A16CF">
      <w:pPr>
        <w:bidi/>
        <w:spacing w:before="900" w:after="320"/>
        <w:jc w:val="both"/>
        <w:rPr>
          <w:rFonts w:hint="eastAsia"/>
        </w:rPr>
      </w:pPr>
      <w:r>
        <w:rPr>
          <w:rFonts w:eastAsia="Amiri"/>
          <w:b/>
          <w:color w:val="2E261F"/>
          <w:sz w:val="42"/>
          <w:rtl/>
          <w:lang w:val="ar-SA" w:bidi="ar-SA"/>
        </w:rPr>
        <w:t>اولاد المرحوم عبدالمجيد عبدالرزاق</w:t>
      </w:r>
    </w:p>
    <w:p w14:paraId="4006A463" w14:textId="77777777" w:rsidR="004C54A3" w:rsidRDefault="00000000" w:rsidP="007A16CF">
      <w:pPr>
        <w:bidi/>
        <w:spacing w:after="120"/>
        <w:jc w:val="both"/>
        <w:rPr>
          <w:rFonts w:hint="eastAsia"/>
        </w:rPr>
      </w:pPr>
      <w:r>
        <w:rPr>
          <w:rFonts w:ascii="Noto Sans Arabic" w:eastAsia="Noto Sans Arabic" w:hAnsi="Noto Sans Arabic" w:cs="Noto Sans Arabic"/>
          <w:b/>
          <w:color w:val="996337"/>
          <w:sz w:val="36"/>
          <w:rtl/>
          <w:lang w:val="ar-SA" w:bidi="ar-SA"/>
        </w:rPr>
        <w:t>1,000,000 جنيه</w:t>
      </w:r>
    </w:p>
    <w:p w14:paraId="59DD41B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82E8B2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تكريم أنيقة جداً وخالية من الترتيب التنافسي؛ الاسم والمبلغ فقط في مركز الصفحة مع فراغ واسع.</w:t>
      </w:r>
    </w:p>
    <w:p w14:paraId="4C9C4AAD" w14:textId="77777777" w:rsidR="004C54A3" w:rsidRDefault="00000000" w:rsidP="007A16CF">
      <w:pPr>
        <w:bidi/>
        <w:jc w:val="both"/>
        <w:rPr>
          <w:rFonts w:hint="eastAsia"/>
        </w:rPr>
      </w:pPr>
      <w:r>
        <w:br w:type="page"/>
      </w:r>
    </w:p>
    <w:p w14:paraId="22E9B8F3"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069 | TYPE:REGULAR_OPENER | DO_NOT_RENDER]]</w:t>
      </w:r>
    </w:p>
    <w:p w14:paraId="7B68FD8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5D3B157" w14:textId="77777777" w:rsidR="004C54A3" w:rsidRDefault="00000000" w:rsidP="007A16CF">
      <w:pPr>
        <w:bidi/>
        <w:jc w:val="both"/>
        <w:rPr>
          <w:rFonts w:hint="eastAsia"/>
        </w:rPr>
      </w:pPr>
      <w:r>
        <w:rPr>
          <w:rFonts w:ascii="Noto Kufi Arabic" w:eastAsia="Noto Kufi Arabic" w:hAnsi="Noto Kufi Arabic" w:cs="Noto Kufi Arabic"/>
          <w:b/>
          <w:color w:val="2E261F"/>
          <w:sz w:val="46"/>
          <w:rtl/>
          <w:lang w:val="ar-SA" w:bidi="ar-SA"/>
        </w:rPr>
        <w:t>دفتر النفرة</w:t>
      </w:r>
    </w:p>
    <w:p w14:paraId="25470331" w14:textId="77777777" w:rsidR="004C54A3" w:rsidRDefault="00000000" w:rsidP="007A16CF">
      <w:pPr>
        <w:bidi/>
        <w:spacing w:after="140" w:line="336" w:lineRule="auto"/>
        <w:jc w:val="both"/>
        <w:rPr>
          <w:rFonts w:hint="eastAsia"/>
        </w:rPr>
      </w:pPr>
      <w:r>
        <w:rPr>
          <w:rFonts w:eastAsia="Amiri"/>
          <w:b/>
          <w:color w:val="996337"/>
          <w:sz w:val="26"/>
          <w:rtl/>
          <w:lang w:val="ar-SA" w:bidi="ar-SA"/>
        </w:rPr>
        <w:t>أسماءٌ اجتمعت ليعود النور</w:t>
      </w:r>
    </w:p>
    <w:p w14:paraId="30522533"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5A69EA6B" w14:textId="77777777" w:rsidR="004C54A3" w:rsidRDefault="00000000" w:rsidP="007A16CF">
      <w:pPr>
        <w:bidi/>
        <w:spacing w:after="140" w:line="372" w:lineRule="auto"/>
        <w:jc w:val="both"/>
        <w:rPr>
          <w:rFonts w:hint="eastAsia"/>
        </w:rPr>
      </w:pPr>
      <w:r>
        <w:rPr>
          <w:rFonts w:eastAsia="Amiri"/>
          <w:color w:val="78726A"/>
          <w:sz w:val="21"/>
          <w:rtl/>
          <w:lang w:val="ar-SA" w:bidi="ar-SA"/>
        </w:rPr>
        <w:t>حُفظت أرقام السجل الأصلية كما هي. أمّا الأرقام الغائبة من التسلسل في الصفحات التالية فهي المساهمات المليونية التي سبقت في «صفحات العطاء».</w:t>
      </w:r>
    </w:p>
    <w:p w14:paraId="2C53035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7B496E6"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p w14:paraId="360DAB0E" w14:textId="77777777" w:rsidR="004C54A3" w:rsidRDefault="00000000" w:rsidP="007A16CF">
      <w:pPr>
        <w:bidi/>
        <w:jc w:val="both"/>
        <w:rPr>
          <w:rFonts w:hint="eastAsia"/>
        </w:rPr>
      </w:pPr>
      <w:r>
        <w:br w:type="page"/>
      </w:r>
    </w:p>
    <w:p w14:paraId="4568061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070 | TYPE:REGULAR_LIST | DO_NOT_RENDER]]</w:t>
      </w:r>
    </w:p>
    <w:p w14:paraId="42BE573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B243E3C"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6DFBFFD" w14:textId="77777777">
        <w:trPr>
          <w:trHeight w:val="652"/>
          <w:jc w:val="center"/>
        </w:trPr>
        <w:tc>
          <w:tcPr>
            <w:tcW w:w="1701" w:type="dxa"/>
            <w:vAlign w:val="center"/>
          </w:tcPr>
          <w:p w14:paraId="58743D3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w:t>
            </w:r>
          </w:p>
        </w:tc>
        <w:tc>
          <w:tcPr>
            <w:tcW w:w="1701" w:type="dxa"/>
            <w:vAlign w:val="center"/>
          </w:tcPr>
          <w:p w14:paraId="7E5C5FE2" w14:textId="77777777" w:rsidR="004C54A3" w:rsidRDefault="00000000" w:rsidP="007A16CF">
            <w:pPr>
              <w:bidi/>
              <w:spacing w:after="0"/>
              <w:jc w:val="both"/>
              <w:rPr>
                <w:rFonts w:hint="eastAsia"/>
              </w:rPr>
            </w:pPr>
            <w:r>
              <w:rPr>
                <w:rFonts w:eastAsia="Amiri"/>
                <w:color w:val="2E261F"/>
                <w:sz w:val="19"/>
                <w:rtl/>
                <w:lang w:val="ar-SA" w:bidi="ar-SA"/>
              </w:rPr>
              <w:t>مصطفى التاج مصطفى</w:t>
            </w:r>
          </w:p>
        </w:tc>
        <w:tc>
          <w:tcPr>
            <w:tcW w:w="1701" w:type="dxa"/>
            <w:vAlign w:val="center"/>
          </w:tcPr>
          <w:p w14:paraId="38D74E3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B5DAD12" w14:textId="77777777">
        <w:trPr>
          <w:trHeight w:val="652"/>
          <w:jc w:val="center"/>
        </w:trPr>
        <w:tc>
          <w:tcPr>
            <w:tcW w:w="1701" w:type="dxa"/>
            <w:vAlign w:val="center"/>
          </w:tcPr>
          <w:p w14:paraId="40D50EF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w:t>
            </w:r>
          </w:p>
        </w:tc>
        <w:tc>
          <w:tcPr>
            <w:tcW w:w="1701" w:type="dxa"/>
            <w:vAlign w:val="center"/>
          </w:tcPr>
          <w:p w14:paraId="48AD2E6B" w14:textId="77777777" w:rsidR="004C54A3" w:rsidRDefault="00000000" w:rsidP="007A16CF">
            <w:pPr>
              <w:bidi/>
              <w:spacing w:after="0"/>
              <w:jc w:val="both"/>
              <w:rPr>
                <w:rFonts w:hint="eastAsia"/>
              </w:rPr>
            </w:pPr>
            <w:r>
              <w:rPr>
                <w:rFonts w:eastAsia="Amiri"/>
                <w:color w:val="2E261F"/>
                <w:sz w:val="19"/>
                <w:rtl/>
                <w:lang w:val="ar-SA" w:bidi="ar-SA"/>
              </w:rPr>
              <w:t>كرار حسب الرسول العبيد</w:t>
            </w:r>
          </w:p>
        </w:tc>
        <w:tc>
          <w:tcPr>
            <w:tcW w:w="1701" w:type="dxa"/>
            <w:vAlign w:val="center"/>
          </w:tcPr>
          <w:p w14:paraId="36DA9A4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C854E4F" w14:textId="77777777">
        <w:trPr>
          <w:trHeight w:val="652"/>
          <w:jc w:val="center"/>
        </w:trPr>
        <w:tc>
          <w:tcPr>
            <w:tcW w:w="1701" w:type="dxa"/>
            <w:vAlign w:val="center"/>
          </w:tcPr>
          <w:p w14:paraId="53C5817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w:t>
            </w:r>
          </w:p>
        </w:tc>
        <w:tc>
          <w:tcPr>
            <w:tcW w:w="1701" w:type="dxa"/>
            <w:vAlign w:val="center"/>
          </w:tcPr>
          <w:p w14:paraId="5B04FB90" w14:textId="77777777" w:rsidR="004C54A3" w:rsidRDefault="00000000" w:rsidP="007A16CF">
            <w:pPr>
              <w:bidi/>
              <w:spacing w:after="0"/>
              <w:jc w:val="both"/>
              <w:rPr>
                <w:rFonts w:hint="eastAsia"/>
              </w:rPr>
            </w:pPr>
            <w:r>
              <w:rPr>
                <w:rFonts w:eastAsia="Amiri"/>
                <w:color w:val="2E261F"/>
                <w:sz w:val="19"/>
                <w:rtl/>
                <w:lang w:val="ar-SA" w:bidi="ar-SA"/>
              </w:rPr>
              <w:t>التاج الأمين التاج</w:t>
            </w:r>
          </w:p>
        </w:tc>
        <w:tc>
          <w:tcPr>
            <w:tcW w:w="1701" w:type="dxa"/>
            <w:vAlign w:val="center"/>
          </w:tcPr>
          <w:p w14:paraId="69339FC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70A3BD6" w14:textId="77777777">
        <w:trPr>
          <w:trHeight w:val="652"/>
          <w:jc w:val="center"/>
        </w:trPr>
        <w:tc>
          <w:tcPr>
            <w:tcW w:w="1701" w:type="dxa"/>
            <w:vAlign w:val="center"/>
          </w:tcPr>
          <w:p w14:paraId="211A35A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w:t>
            </w:r>
          </w:p>
        </w:tc>
        <w:tc>
          <w:tcPr>
            <w:tcW w:w="1701" w:type="dxa"/>
            <w:vAlign w:val="center"/>
          </w:tcPr>
          <w:p w14:paraId="0589BC76" w14:textId="77777777" w:rsidR="004C54A3" w:rsidRDefault="00000000" w:rsidP="007A16CF">
            <w:pPr>
              <w:bidi/>
              <w:spacing w:after="0"/>
              <w:jc w:val="both"/>
              <w:rPr>
                <w:rFonts w:hint="eastAsia"/>
              </w:rPr>
            </w:pPr>
            <w:r>
              <w:rPr>
                <w:rFonts w:eastAsia="Amiri"/>
                <w:color w:val="2E261F"/>
                <w:sz w:val="19"/>
                <w:rtl/>
                <w:lang w:val="ar-SA" w:bidi="ar-SA"/>
              </w:rPr>
              <w:t>غازي التاج</w:t>
            </w:r>
          </w:p>
        </w:tc>
        <w:tc>
          <w:tcPr>
            <w:tcW w:w="1701" w:type="dxa"/>
            <w:vAlign w:val="center"/>
          </w:tcPr>
          <w:p w14:paraId="100FBE7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59E0D4D" w14:textId="77777777">
        <w:trPr>
          <w:trHeight w:val="652"/>
          <w:jc w:val="center"/>
        </w:trPr>
        <w:tc>
          <w:tcPr>
            <w:tcW w:w="1701" w:type="dxa"/>
            <w:vAlign w:val="center"/>
          </w:tcPr>
          <w:p w14:paraId="6EA6567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w:t>
            </w:r>
          </w:p>
        </w:tc>
        <w:tc>
          <w:tcPr>
            <w:tcW w:w="1701" w:type="dxa"/>
            <w:vAlign w:val="center"/>
          </w:tcPr>
          <w:p w14:paraId="7E4FBEE9" w14:textId="77777777" w:rsidR="004C54A3" w:rsidRDefault="00000000" w:rsidP="007A16CF">
            <w:pPr>
              <w:bidi/>
              <w:spacing w:after="0"/>
              <w:jc w:val="both"/>
              <w:rPr>
                <w:rFonts w:hint="eastAsia"/>
              </w:rPr>
            </w:pPr>
            <w:r>
              <w:rPr>
                <w:rFonts w:eastAsia="Amiri"/>
                <w:color w:val="2E261F"/>
                <w:sz w:val="19"/>
                <w:rtl/>
                <w:lang w:val="ar-SA" w:bidi="ar-SA"/>
              </w:rPr>
              <w:t>جعفر التاج الأمين</w:t>
            </w:r>
          </w:p>
        </w:tc>
        <w:tc>
          <w:tcPr>
            <w:tcW w:w="1701" w:type="dxa"/>
            <w:vAlign w:val="center"/>
          </w:tcPr>
          <w:p w14:paraId="545BECF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9B56A02" w14:textId="77777777">
        <w:trPr>
          <w:trHeight w:val="652"/>
          <w:jc w:val="center"/>
        </w:trPr>
        <w:tc>
          <w:tcPr>
            <w:tcW w:w="1701" w:type="dxa"/>
            <w:vAlign w:val="center"/>
          </w:tcPr>
          <w:p w14:paraId="7B7139C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w:t>
            </w:r>
          </w:p>
        </w:tc>
        <w:tc>
          <w:tcPr>
            <w:tcW w:w="1701" w:type="dxa"/>
            <w:vAlign w:val="center"/>
          </w:tcPr>
          <w:p w14:paraId="41C3972F" w14:textId="77777777" w:rsidR="004C54A3" w:rsidRDefault="00000000" w:rsidP="007A16CF">
            <w:pPr>
              <w:bidi/>
              <w:spacing w:after="0"/>
              <w:jc w:val="both"/>
              <w:rPr>
                <w:rFonts w:hint="eastAsia"/>
              </w:rPr>
            </w:pPr>
            <w:r>
              <w:rPr>
                <w:rFonts w:eastAsia="Amiri"/>
                <w:color w:val="2E261F"/>
                <w:sz w:val="19"/>
                <w:rtl/>
                <w:lang w:val="ar-SA" w:bidi="ar-SA"/>
              </w:rPr>
              <w:t>عبدالمجيد سعدالله علي</w:t>
            </w:r>
          </w:p>
        </w:tc>
        <w:tc>
          <w:tcPr>
            <w:tcW w:w="1701" w:type="dxa"/>
            <w:vAlign w:val="center"/>
          </w:tcPr>
          <w:p w14:paraId="078BCFF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B34669D" w14:textId="77777777">
        <w:trPr>
          <w:trHeight w:val="652"/>
          <w:jc w:val="center"/>
        </w:trPr>
        <w:tc>
          <w:tcPr>
            <w:tcW w:w="1701" w:type="dxa"/>
            <w:vAlign w:val="center"/>
          </w:tcPr>
          <w:p w14:paraId="5FB0823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w:t>
            </w:r>
          </w:p>
        </w:tc>
        <w:tc>
          <w:tcPr>
            <w:tcW w:w="1701" w:type="dxa"/>
            <w:vAlign w:val="center"/>
          </w:tcPr>
          <w:p w14:paraId="117FD691" w14:textId="77777777" w:rsidR="004C54A3" w:rsidRDefault="00000000" w:rsidP="007A16CF">
            <w:pPr>
              <w:bidi/>
              <w:spacing w:after="0"/>
              <w:jc w:val="both"/>
              <w:rPr>
                <w:rFonts w:hint="eastAsia"/>
              </w:rPr>
            </w:pPr>
            <w:r>
              <w:rPr>
                <w:rFonts w:eastAsia="Amiri"/>
                <w:color w:val="2E261F"/>
                <w:sz w:val="19"/>
                <w:rtl/>
                <w:lang w:val="ar-SA" w:bidi="ar-SA"/>
              </w:rPr>
              <w:t>كرار إسماعيل صالح</w:t>
            </w:r>
          </w:p>
        </w:tc>
        <w:tc>
          <w:tcPr>
            <w:tcW w:w="1701" w:type="dxa"/>
            <w:vAlign w:val="center"/>
          </w:tcPr>
          <w:p w14:paraId="70572BB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998E7AD" w14:textId="77777777">
        <w:trPr>
          <w:trHeight w:val="652"/>
          <w:jc w:val="center"/>
        </w:trPr>
        <w:tc>
          <w:tcPr>
            <w:tcW w:w="1701" w:type="dxa"/>
            <w:vAlign w:val="center"/>
          </w:tcPr>
          <w:p w14:paraId="0451872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w:t>
            </w:r>
          </w:p>
        </w:tc>
        <w:tc>
          <w:tcPr>
            <w:tcW w:w="1701" w:type="dxa"/>
            <w:vAlign w:val="center"/>
          </w:tcPr>
          <w:p w14:paraId="46BAAF25" w14:textId="77777777" w:rsidR="004C54A3" w:rsidRDefault="00000000" w:rsidP="007A16CF">
            <w:pPr>
              <w:bidi/>
              <w:spacing w:after="0"/>
              <w:jc w:val="both"/>
              <w:rPr>
                <w:rFonts w:hint="eastAsia"/>
              </w:rPr>
            </w:pPr>
            <w:r>
              <w:rPr>
                <w:rFonts w:eastAsia="Amiri"/>
                <w:color w:val="2E261F"/>
                <w:sz w:val="19"/>
                <w:rtl/>
                <w:lang w:val="ar-SA" w:bidi="ar-SA"/>
              </w:rPr>
              <w:t>عابدين رضوان</w:t>
            </w:r>
          </w:p>
        </w:tc>
        <w:tc>
          <w:tcPr>
            <w:tcW w:w="1701" w:type="dxa"/>
            <w:vAlign w:val="center"/>
          </w:tcPr>
          <w:p w14:paraId="02DDFF5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256,000</w:t>
            </w:r>
          </w:p>
        </w:tc>
      </w:tr>
      <w:tr w:rsidR="004C54A3" w14:paraId="641D3D4C" w14:textId="77777777">
        <w:trPr>
          <w:trHeight w:val="652"/>
          <w:jc w:val="center"/>
        </w:trPr>
        <w:tc>
          <w:tcPr>
            <w:tcW w:w="1701" w:type="dxa"/>
            <w:vAlign w:val="center"/>
          </w:tcPr>
          <w:p w14:paraId="19FC872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w:t>
            </w:r>
          </w:p>
        </w:tc>
        <w:tc>
          <w:tcPr>
            <w:tcW w:w="1701" w:type="dxa"/>
            <w:vAlign w:val="center"/>
          </w:tcPr>
          <w:p w14:paraId="07D8DF13" w14:textId="77777777" w:rsidR="004C54A3" w:rsidRDefault="00000000" w:rsidP="007A16CF">
            <w:pPr>
              <w:bidi/>
              <w:spacing w:after="0"/>
              <w:jc w:val="both"/>
              <w:rPr>
                <w:rFonts w:hint="eastAsia"/>
              </w:rPr>
            </w:pPr>
            <w:r>
              <w:rPr>
                <w:rFonts w:eastAsia="Amiri"/>
                <w:color w:val="2E261F"/>
                <w:sz w:val="19"/>
                <w:rtl/>
                <w:lang w:val="ar-SA" w:bidi="ar-SA"/>
              </w:rPr>
              <w:t>عوض الكريم الخضر</w:t>
            </w:r>
          </w:p>
        </w:tc>
        <w:tc>
          <w:tcPr>
            <w:tcW w:w="1701" w:type="dxa"/>
            <w:vAlign w:val="center"/>
          </w:tcPr>
          <w:p w14:paraId="25F2867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D9AD3F1" w14:textId="77777777">
        <w:trPr>
          <w:trHeight w:val="652"/>
          <w:jc w:val="center"/>
        </w:trPr>
        <w:tc>
          <w:tcPr>
            <w:tcW w:w="1701" w:type="dxa"/>
            <w:vAlign w:val="center"/>
          </w:tcPr>
          <w:p w14:paraId="50C5840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w:t>
            </w:r>
          </w:p>
        </w:tc>
        <w:tc>
          <w:tcPr>
            <w:tcW w:w="1701" w:type="dxa"/>
            <w:vAlign w:val="center"/>
          </w:tcPr>
          <w:p w14:paraId="4467885E" w14:textId="77777777" w:rsidR="004C54A3" w:rsidRDefault="00000000" w:rsidP="007A16CF">
            <w:pPr>
              <w:bidi/>
              <w:spacing w:after="0"/>
              <w:jc w:val="both"/>
              <w:rPr>
                <w:rFonts w:hint="eastAsia"/>
              </w:rPr>
            </w:pPr>
            <w:r>
              <w:rPr>
                <w:rFonts w:eastAsia="Amiri"/>
                <w:color w:val="2E261F"/>
                <w:sz w:val="19"/>
                <w:rtl/>
                <w:lang w:val="ar-SA" w:bidi="ar-SA"/>
              </w:rPr>
              <w:t>محمد الضو حمد</w:t>
            </w:r>
          </w:p>
        </w:tc>
        <w:tc>
          <w:tcPr>
            <w:tcW w:w="1701" w:type="dxa"/>
            <w:vAlign w:val="center"/>
          </w:tcPr>
          <w:p w14:paraId="52E746F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bl>
    <w:p w14:paraId="07C1865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64B7D84"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391AF67D" w14:textId="77777777" w:rsidR="004C54A3" w:rsidRDefault="00000000" w:rsidP="007A16CF">
      <w:pPr>
        <w:bidi/>
        <w:jc w:val="both"/>
        <w:rPr>
          <w:rFonts w:hint="eastAsia"/>
        </w:rPr>
      </w:pPr>
      <w:r>
        <w:br w:type="page"/>
      </w:r>
    </w:p>
    <w:p w14:paraId="5A6EE27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071 | TYPE:REGULAR_LIST | DO_NOT_RENDER]]</w:t>
      </w:r>
    </w:p>
    <w:p w14:paraId="6AF2CCE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FAB229D"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45F760FE" w14:textId="77777777">
        <w:trPr>
          <w:trHeight w:val="652"/>
          <w:jc w:val="center"/>
        </w:trPr>
        <w:tc>
          <w:tcPr>
            <w:tcW w:w="1701" w:type="dxa"/>
            <w:vAlign w:val="center"/>
          </w:tcPr>
          <w:p w14:paraId="635BCE8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w:t>
            </w:r>
          </w:p>
        </w:tc>
        <w:tc>
          <w:tcPr>
            <w:tcW w:w="1701" w:type="dxa"/>
            <w:vAlign w:val="center"/>
          </w:tcPr>
          <w:p w14:paraId="540E133D" w14:textId="77777777" w:rsidR="004C54A3" w:rsidRDefault="00000000" w:rsidP="007A16CF">
            <w:pPr>
              <w:bidi/>
              <w:spacing w:after="0"/>
              <w:jc w:val="both"/>
              <w:rPr>
                <w:rFonts w:hint="eastAsia"/>
              </w:rPr>
            </w:pPr>
            <w:r>
              <w:rPr>
                <w:rFonts w:eastAsia="Amiri"/>
                <w:color w:val="2E261F"/>
                <w:sz w:val="19"/>
                <w:rtl/>
                <w:lang w:val="ar-SA" w:bidi="ar-SA"/>
              </w:rPr>
              <w:t>أحمد جدو ود مكادي</w:t>
            </w:r>
          </w:p>
        </w:tc>
        <w:tc>
          <w:tcPr>
            <w:tcW w:w="1701" w:type="dxa"/>
            <w:vAlign w:val="center"/>
          </w:tcPr>
          <w:p w14:paraId="3B04E5F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C415BC9" w14:textId="77777777">
        <w:trPr>
          <w:trHeight w:val="652"/>
          <w:jc w:val="center"/>
        </w:trPr>
        <w:tc>
          <w:tcPr>
            <w:tcW w:w="1701" w:type="dxa"/>
            <w:vAlign w:val="center"/>
          </w:tcPr>
          <w:p w14:paraId="3E50BA7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w:t>
            </w:r>
          </w:p>
        </w:tc>
        <w:tc>
          <w:tcPr>
            <w:tcW w:w="1701" w:type="dxa"/>
            <w:vAlign w:val="center"/>
          </w:tcPr>
          <w:p w14:paraId="3A0DC73D" w14:textId="77777777" w:rsidR="004C54A3" w:rsidRDefault="00000000" w:rsidP="007A16CF">
            <w:pPr>
              <w:bidi/>
              <w:spacing w:after="0"/>
              <w:jc w:val="both"/>
              <w:rPr>
                <w:rFonts w:hint="eastAsia"/>
              </w:rPr>
            </w:pPr>
            <w:r>
              <w:rPr>
                <w:rFonts w:eastAsia="Amiri"/>
                <w:color w:val="2E261F"/>
                <w:sz w:val="19"/>
                <w:rtl/>
                <w:lang w:val="ar-SA" w:bidi="ar-SA"/>
              </w:rPr>
              <w:t>عمر علي موسى</w:t>
            </w:r>
          </w:p>
        </w:tc>
        <w:tc>
          <w:tcPr>
            <w:tcW w:w="1701" w:type="dxa"/>
            <w:vAlign w:val="center"/>
          </w:tcPr>
          <w:p w14:paraId="3DA1337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D305BA4" w14:textId="77777777">
        <w:trPr>
          <w:trHeight w:val="652"/>
          <w:jc w:val="center"/>
        </w:trPr>
        <w:tc>
          <w:tcPr>
            <w:tcW w:w="1701" w:type="dxa"/>
            <w:vAlign w:val="center"/>
          </w:tcPr>
          <w:p w14:paraId="226B274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w:t>
            </w:r>
          </w:p>
        </w:tc>
        <w:tc>
          <w:tcPr>
            <w:tcW w:w="1701" w:type="dxa"/>
            <w:vAlign w:val="center"/>
          </w:tcPr>
          <w:p w14:paraId="03CDBE8F" w14:textId="77777777" w:rsidR="004C54A3" w:rsidRDefault="00000000" w:rsidP="007A16CF">
            <w:pPr>
              <w:bidi/>
              <w:spacing w:after="0"/>
              <w:jc w:val="both"/>
              <w:rPr>
                <w:rFonts w:hint="eastAsia"/>
              </w:rPr>
            </w:pPr>
            <w:r>
              <w:rPr>
                <w:rFonts w:eastAsia="Amiri"/>
                <w:color w:val="2E261F"/>
                <w:sz w:val="19"/>
                <w:rtl/>
                <w:lang w:val="ar-SA" w:bidi="ar-SA"/>
              </w:rPr>
              <w:t>نبيل عثمان الضو</w:t>
            </w:r>
          </w:p>
        </w:tc>
        <w:tc>
          <w:tcPr>
            <w:tcW w:w="1701" w:type="dxa"/>
            <w:vAlign w:val="center"/>
          </w:tcPr>
          <w:p w14:paraId="0714348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300,000</w:t>
            </w:r>
          </w:p>
        </w:tc>
      </w:tr>
      <w:tr w:rsidR="004C54A3" w14:paraId="2EF63D8B" w14:textId="77777777">
        <w:trPr>
          <w:trHeight w:val="652"/>
          <w:jc w:val="center"/>
        </w:trPr>
        <w:tc>
          <w:tcPr>
            <w:tcW w:w="1701" w:type="dxa"/>
            <w:vAlign w:val="center"/>
          </w:tcPr>
          <w:p w14:paraId="33385D5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w:t>
            </w:r>
          </w:p>
        </w:tc>
        <w:tc>
          <w:tcPr>
            <w:tcW w:w="1701" w:type="dxa"/>
            <w:vAlign w:val="center"/>
          </w:tcPr>
          <w:p w14:paraId="1460FC37" w14:textId="77777777" w:rsidR="004C54A3" w:rsidRDefault="00000000" w:rsidP="007A16CF">
            <w:pPr>
              <w:bidi/>
              <w:spacing w:after="0"/>
              <w:jc w:val="both"/>
              <w:rPr>
                <w:rFonts w:hint="eastAsia"/>
              </w:rPr>
            </w:pPr>
            <w:r>
              <w:rPr>
                <w:rFonts w:eastAsia="Amiri"/>
                <w:color w:val="2E261F"/>
                <w:sz w:val="19"/>
                <w:rtl/>
                <w:lang w:val="ar-SA" w:bidi="ar-SA"/>
              </w:rPr>
              <w:t>محمد علي أحمد علي</w:t>
            </w:r>
          </w:p>
        </w:tc>
        <w:tc>
          <w:tcPr>
            <w:tcW w:w="1701" w:type="dxa"/>
            <w:vAlign w:val="center"/>
          </w:tcPr>
          <w:p w14:paraId="67B8934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260E1419" w14:textId="77777777">
        <w:trPr>
          <w:trHeight w:val="652"/>
          <w:jc w:val="center"/>
        </w:trPr>
        <w:tc>
          <w:tcPr>
            <w:tcW w:w="1701" w:type="dxa"/>
            <w:vAlign w:val="center"/>
          </w:tcPr>
          <w:p w14:paraId="37A3CCE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w:t>
            </w:r>
          </w:p>
        </w:tc>
        <w:tc>
          <w:tcPr>
            <w:tcW w:w="1701" w:type="dxa"/>
            <w:vAlign w:val="center"/>
          </w:tcPr>
          <w:p w14:paraId="21F941E4" w14:textId="77777777" w:rsidR="004C54A3" w:rsidRDefault="00000000" w:rsidP="007A16CF">
            <w:pPr>
              <w:bidi/>
              <w:spacing w:after="0"/>
              <w:jc w:val="both"/>
              <w:rPr>
                <w:rFonts w:hint="eastAsia"/>
              </w:rPr>
            </w:pPr>
            <w:r>
              <w:rPr>
                <w:rFonts w:eastAsia="Amiri"/>
                <w:color w:val="2E261F"/>
                <w:sz w:val="19"/>
                <w:rtl/>
                <w:lang w:val="ar-SA" w:bidi="ar-SA"/>
              </w:rPr>
              <w:t>بلة محمد أحمد بلة</w:t>
            </w:r>
          </w:p>
        </w:tc>
        <w:tc>
          <w:tcPr>
            <w:tcW w:w="1701" w:type="dxa"/>
            <w:vAlign w:val="center"/>
          </w:tcPr>
          <w:p w14:paraId="72619E9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C9DCD5A" w14:textId="77777777">
        <w:trPr>
          <w:trHeight w:val="652"/>
          <w:jc w:val="center"/>
        </w:trPr>
        <w:tc>
          <w:tcPr>
            <w:tcW w:w="1701" w:type="dxa"/>
            <w:vAlign w:val="center"/>
          </w:tcPr>
          <w:p w14:paraId="0525C5B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17</w:t>
            </w:r>
          </w:p>
        </w:tc>
        <w:tc>
          <w:tcPr>
            <w:tcW w:w="1701" w:type="dxa"/>
            <w:vAlign w:val="center"/>
          </w:tcPr>
          <w:p w14:paraId="151E0380" w14:textId="77777777" w:rsidR="004C54A3" w:rsidRDefault="00000000" w:rsidP="007A16CF">
            <w:pPr>
              <w:bidi/>
              <w:spacing w:after="0"/>
              <w:jc w:val="both"/>
              <w:rPr>
                <w:rFonts w:hint="eastAsia"/>
              </w:rPr>
            </w:pPr>
            <w:r>
              <w:rPr>
                <w:rFonts w:eastAsia="Amiri"/>
                <w:color w:val="2E261F"/>
                <w:sz w:val="19"/>
                <w:rtl/>
                <w:lang w:val="ar-SA" w:bidi="ar-SA"/>
              </w:rPr>
              <w:t>متولي بلة محمد أحمد</w:t>
            </w:r>
          </w:p>
        </w:tc>
        <w:tc>
          <w:tcPr>
            <w:tcW w:w="1701" w:type="dxa"/>
            <w:vAlign w:val="center"/>
          </w:tcPr>
          <w:p w14:paraId="3B79041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23CBA9A" w14:textId="77777777">
        <w:trPr>
          <w:trHeight w:val="652"/>
          <w:jc w:val="center"/>
        </w:trPr>
        <w:tc>
          <w:tcPr>
            <w:tcW w:w="1701" w:type="dxa"/>
            <w:vAlign w:val="center"/>
          </w:tcPr>
          <w:p w14:paraId="3CDBD2F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w:t>
            </w:r>
          </w:p>
        </w:tc>
        <w:tc>
          <w:tcPr>
            <w:tcW w:w="1701" w:type="dxa"/>
            <w:vAlign w:val="center"/>
          </w:tcPr>
          <w:p w14:paraId="5839C67E" w14:textId="77777777" w:rsidR="004C54A3" w:rsidRDefault="00000000" w:rsidP="007A16CF">
            <w:pPr>
              <w:bidi/>
              <w:spacing w:after="0"/>
              <w:jc w:val="both"/>
              <w:rPr>
                <w:rFonts w:hint="eastAsia"/>
              </w:rPr>
            </w:pPr>
            <w:r>
              <w:rPr>
                <w:rFonts w:eastAsia="Amiri"/>
                <w:color w:val="2E261F"/>
                <w:sz w:val="19"/>
                <w:rtl/>
                <w:lang w:val="ar-SA" w:bidi="ar-SA"/>
              </w:rPr>
              <w:t>د. أحمد عبدالواحد</w:t>
            </w:r>
          </w:p>
        </w:tc>
        <w:tc>
          <w:tcPr>
            <w:tcW w:w="1701" w:type="dxa"/>
            <w:vAlign w:val="center"/>
          </w:tcPr>
          <w:p w14:paraId="3B80AB6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F548D2E" w14:textId="77777777">
        <w:trPr>
          <w:trHeight w:val="652"/>
          <w:jc w:val="center"/>
        </w:trPr>
        <w:tc>
          <w:tcPr>
            <w:tcW w:w="1701" w:type="dxa"/>
            <w:vAlign w:val="center"/>
          </w:tcPr>
          <w:p w14:paraId="7ECF8F8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w:t>
            </w:r>
          </w:p>
        </w:tc>
        <w:tc>
          <w:tcPr>
            <w:tcW w:w="1701" w:type="dxa"/>
            <w:vAlign w:val="center"/>
          </w:tcPr>
          <w:p w14:paraId="7BC1B888" w14:textId="77777777" w:rsidR="004C54A3" w:rsidRDefault="00000000" w:rsidP="007A16CF">
            <w:pPr>
              <w:bidi/>
              <w:spacing w:after="0"/>
              <w:jc w:val="both"/>
              <w:rPr>
                <w:rFonts w:hint="eastAsia"/>
              </w:rPr>
            </w:pPr>
            <w:r>
              <w:rPr>
                <w:rFonts w:eastAsia="Amiri"/>
                <w:color w:val="2E261F"/>
                <w:sz w:val="19"/>
                <w:rtl/>
                <w:lang w:val="ar-SA" w:bidi="ar-SA"/>
              </w:rPr>
              <w:t>الطيب عبدالواحد محمد أحمد</w:t>
            </w:r>
          </w:p>
        </w:tc>
        <w:tc>
          <w:tcPr>
            <w:tcW w:w="1701" w:type="dxa"/>
            <w:vAlign w:val="center"/>
          </w:tcPr>
          <w:p w14:paraId="51D123B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861611D" w14:textId="77777777">
        <w:trPr>
          <w:trHeight w:val="652"/>
          <w:jc w:val="center"/>
        </w:trPr>
        <w:tc>
          <w:tcPr>
            <w:tcW w:w="1701" w:type="dxa"/>
            <w:vAlign w:val="center"/>
          </w:tcPr>
          <w:p w14:paraId="49B90C2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w:t>
            </w:r>
          </w:p>
        </w:tc>
        <w:tc>
          <w:tcPr>
            <w:tcW w:w="1701" w:type="dxa"/>
            <w:vAlign w:val="center"/>
          </w:tcPr>
          <w:p w14:paraId="5B142A54" w14:textId="77777777" w:rsidR="004C54A3" w:rsidRDefault="00000000" w:rsidP="007A16CF">
            <w:pPr>
              <w:bidi/>
              <w:spacing w:after="0"/>
              <w:jc w:val="both"/>
              <w:rPr>
                <w:rFonts w:hint="eastAsia"/>
              </w:rPr>
            </w:pPr>
            <w:r>
              <w:rPr>
                <w:rFonts w:eastAsia="Amiri"/>
                <w:color w:val="2E261F"/>
                <w:sz w:val="19"/>
                <w:rtl/>
                <w:lang w:val="ar-SA" w:bidi="ar-SA"/>
              </w:rPr>
              <w:t>عاطف حاج العوض</w:t>
            </w:r>
          </w:p>
        </w:tc>
        <w:tc>
          <w:tcPr>
            <w:tcW w:w="1701" w:type="dxa"/>
            <w:vAlign w:val="center"/>
          </w:tcPr>
          <w:p w14:paraId="2FA8C38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464949B" w14:textId="77777777">
        <w:trPr>
          <w:trHeight w:val="652"/>
          <w:jc w:val="center"/>
        </w:trPr>
        <w:tc>
          <w:tcPr>
            <w:tcW w:w="1701" w:type="dxa"/>
            <w:vAlign w:val="center"/>
          </w:tcPr>
          <w:p w14:paraId="4AD77E4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w:t>
            </w:r>
          </w:p>
        </w:tc>
        <w:tc>
          <w:tcPr>
            <w:tcW w:w="1701" w:type="dxa"/>
            <w:vAlign w:val="center"/>
          </w:tcPr>
          <w:p w14:paraId="48148DF6" w14:textId="77777777" w:rsidR="004C54A3" w:rsidRDefault="00000000" w:rsidP="007A16CF">
            <w:pPr>
              <w:bidi/>
              <w:spacing w:after="0"/>
              <w:jc w:val="both"/>
              <w:rPr>
                <w:rFonts w:hint="eastAsia"/>
              </w:rPr>
            </w:pPr>
            <w:r>
              <w:rPr>
                <w:rFonts w:eastAsia="Amiri"/>
                <w:color w:val="2E261F"/>
                <w:sz w:val="19"/>
                <w:rtl/>
                <w:lang w:val="ar-SA" w:bidi="ar-SA"/>
              </w:rPr>
              <w:t>الحبر عبدالقادر أحمد</w:t>
            </w:r>
          </w:p>
        </w:tc>
        <w:tc>
          <w:tcPr>
            <w:tcW w:w="1701" w:type="dxa"/>
            <w:vAlign w:val="center"/>
          </w:tcPr>
          <w:p w14:paraId="5796EF3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bl>
    <w:p w14:paraId="31A5E6E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498420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2028CD2C" w14:textId="77777777" w:rsidR="004C54A3" w:rsidRDefault="00000000" w:rsidP="007A16CF">
      <w:pPr>
        <w:bidi/>
        <w:jc w:val="both"/>
        <w:rPr>
          <w:rFonts w:hint="eastAsia"/>
        </w:rPr>
      </w:pPr>
      <w:r>
        <w:br w:type="page"/>
      </w:r>
    </w:p>
    <w:p w14:paraId="5853DC49"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072 | TYPE:REGULAR_LIST | DO_NOT_RENDER]]</w:t>
      </w:r>
    </w:p>
    <w:p w14:paraId="2436CB6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52674C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58B5C8E3" w14:textId="77777777">
        <w:trPr>
          <w:trHeight w:val="652"/>
          <w:jc w:val="center"/>
        </w:trPr>
        <w:tc>
          <w:tcPr>
            <w:tcW w:w="1701" w:type="dxa"/>
            <w:vAlign w:val="center"/>
          </w:tcPr>
          <w:p w14:paraId="0F59E26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w:t>
            </w:r>
          </w:p>
        </w:tc>
        <w:tc>
          <w:tcPr>
            <w:tcW w:w="1701" w:type="dxa"/>
            <w:vAlign w:val="center"/>
          </w:tcPr>
          <w:p w14:paraId="064EB461" w14:textId="77777777" w:rsidR="004C54A3" w:rsidRDefault="00000000" w:rsidP="007A16CF">
            <w:pPr>
              <w:bidi/>
              <w:spacing w:after="0"/>
              <w:jc w:val="both"/>
              <w:rPr>
                <w:rFonts w:hint="eastAsia"/>
              </w:rPr>
            </w:pPr>
            <w:r>
              <w:rPr>
                <w:rFonts w:eastAsia="Amiri"/>
                <w:color w:val="2E261F"/>
                <w:sz w:val="19"/>
                <w:rtl/>
                <w:lang w:val="ar-SA" w:bidi="ar-SA"/>
              </w:rPr>
              <w:t>أ. النور الطيب عدلان</w:t>
            </w:r>
          </w:p>
        </w:tc>
        <w:tc>
          <w:tcPr>
            <w:tcW w:w="1701" w:type="dxa"/>
            <w:vAlign w:val="center"/>
          </w:tcPr>
          <w:p w14:paraId="146A9A7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C537131" w14:textId="77777777">
        <w:trPr>
          <w:trHeight w:val="652"/>
          <w:jc w:val="center"/>
        </w:trPr>
        <w:tc>
          <w:tcPr>
            <w:tcW w:w="1701" w:type="dxa"/>
            <w:vAlign w:val="center"/>
          </w:tcPr>
          <w:p w14:paraId="50E882A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w:t>
            </w:r>
          </w:p>
        </w:tc>
        <w:tc>
          <w:tcPr>
            <w:tcW w:w="1701" w:type="dxa"/>
            <w:vAlign w:val="center"/>
          </w:tcPr>
          <w:p w14:paraId="02E85659" w14:textId="77777777" w:rsidR="004C54A3" w:rsidRDefault="00000000" w:rsidP="007A16CF">
            <w:pPr>
              <w:bidi/>
              <w:spacing w:after="0"/>
              <w:jc w:val="both"/>
              <w:rPr>
                <w:rFonts w:hint="eastAsia"/>
              </w:rPr>
            </w:pPr>
            <w:r>
              <w:rPr>
                <w:rFonts w:eastAsia="Amiri"/>
                <w:color w:val="2E261F"/>
                <w:sz w:val="19"/>
                <w:rtl/>
                <w:lang w:val="ar-SA" w:bidi="ar-SA"/>
              </w:rPr>
              <w:t>خالد عوض الكريم إبراهيم</w:t>
            </w:r>
          </w:p>
        </w:tc>
        <w:tc>
          <w:tcPr>
            <w:tcW w:w="1701" w:type="dxa"/>
            <w:vAlign w:val="center"/>
          </w:tcPr>
          <w:p w14:paraId="2645517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9F958D1" w14:textId="77777777">
        <w:trPr>
          <w:trHeight w:val="652"/>
          <w:jc w:val="center"/>
        </w:trPr>
        <w:tc>
          <w:tcPr>
            <w:tcW w:w="1701" w:type="dxa"/>
            <w:vAlign w:val="center"/>
          </w:tcPr>
          <w:p w14:paraId="382A344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w:t>
            </w:r>
          </w:p>
        </w:tc>
        <w:tc>
          <w:tcPr>
            <w:tcW w:w="1701" w:type="dxa"/>
            <w:vAlign w:val="center"/>
          </w:tcPr>
          <w:p w14:paraId="46253D19" w14:textId="77777777" w:rsidR="004C54A3" w:rsidRDefault="00000000" w:rsidP="007A16CF">
            <w:pPr>
              <w:bidi/>
              <w:spacing w:after="0"/>
              <w:jc w:val="both"/>
              <w:rPr>
                <w:rFonts w:hint="eastAsia"/>
              </w:rPr>
            </w:pPr>
            <w:r>
              <w:rPr>
                <w:rFonts w:eastAsia="Amiri"/>
                <w:color w:val="2E261F"/>
                <w:sz w:val="19"/>
                <w:rtl/>
                <w:lang w:val="ar-SA" w:bidi="ar-SA"/>
              </w:rPr>
              <w:t>علي العوض علي محمد</w:t>
            </w:r>
          </w:p>
        </w:tc>
        <w:tc>
          <w:tcPr>
            <w:tcW w:w="1701" w:type="dxa"/>
            <w:vAlign w:val="center"/>
          </w:tcPr>
          <w:p w14:paraId="1DA5BAB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C91FF3C" w14:textId="77777777">
        <w:trPr>
          <w:trHeight w:val="652"/>
          <w:jc w:val="center"/>
        </w:trPr>
        <w:tc>
          <w:tcPr>
            <w:tcW w:w="1701" w:type="dxa"/>
            <w:vAlign w:val="center"/>
          </w:tcPr>
          <w:p w14:paraId="6DD155A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w:t>
            </w:r>
          </w:p>
        </w:tc>
        <w:tc>
          <w:tcPr>
            <w:tcW w:w="1701" w:type="dxa"/>
            <w:vAlign w:val="center"/>
          </w:tcPr>
          <w:p w14:paraId="12D051D2" w14:textId="77777777" w:rsidR="004C54A3" w:rsidRDefault="00000000" w:rsidP="007A16CF">
            <w:pPr>
              <w:bidi/>
              <w:spacing w:after="0"/>
              <w:jc w:val="both"/>
              <w:rPr>
                <w:rFonts w:hint="eastAsia"/>
              </w:rPr>
            </w:pPr>
            <w:r>
              <w:rPr>
                <w:rFonts w:eastAsia="Amiri"/>
                <w:color w:val="2E261F"/>
                <w:sz w:val="19"/>
                <w:rtl/>
                <w:lang w:val="ar-SA" w:bidi="ar-SA"/>
              </w:rPr>
              <w:t>النيل مبارك النجومي</w:t>
            </w:r>
          </w:p>
        </w:tc>
        <w:tc>
          <w:tcPr>
            <w:tcW w:w="1701" w:type="dxa"/>
            <w:vAlign w:val="center"/>
          </w:tcPr>
          <w:p w14:paraId="5CDFB0E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6647A55" w14:textId="77777777">
        <w:trPr>
          <w:trHeight w:val="652"/>
          <w:jc w:val="center"/>
        </w:trPr>
        <w:tc>
          <w:tcPr>
            <w:tcW w:w="1701" w:type="dxa"/>
            <w:vAlign w:val="center"/>
          </w:tcPr>
          <w:p w14:paraId="57F9638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w:t>
            </w:r>
          </w:p>
        </w:tc>
        <w:tc>
          <w:tcPr>
            <w:tcW w:w="1701" w:type="dxa"/>
            <w:vAlign w:val="center"/>
          </w:tcPr>
          <w:p w14:paraId="156D38B9" w14:textId="77777777" w:rsidR="004C54A3" w:rsidRDefault="00000000" w:rsidP="007A16CF">
            <w:pPr>
              <w:bidi/>
              <w:spacing w:after="0"/>
              <w:jc w:val="both"/>
              <w:rPr>
                <w:rFonts w:hint="eastAsia"/>
              </w:rPr>
            </w:pPr>
            <w:r>
              <w:rPr>
                <w:rFonts w:eastAsia="Amiri"/>
                <w:color w:val="2E261F"/>
                <w:sz w:val="19"/>
                <w:rtl/>
                <w:lang w:val="ar-SA" w:bidi="ar-SA"/>
              </w:rPr>
              <w:t>خضر مبارك النجومي</w:t>
            </w:r>
          </w:p>
        </w:tc>
        <w:tc>
          <w:tcPr>
            <w:tcW w:w="1701" w:type="dxa"/>
            <w:vAlign w:val="center"/>
          </w:tcPr>
          <w:p w14:paraId="1A25C78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BE37D76" w14:textId="77777777">
        <w:trPr>
          <w:trHeight w:val="652"/>
          <w:jc w:val="center"/>
        </w:trPr>
        <w:tc>
          <w:tcPr>
            <w:tcW w:w="1701" w:type="dxa"/>
            <w:vAlign w:val="center"/>
          </w:tcPr>
          <w:p w14:paraId="47B5E51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w:t>
            </w:r>
          </w:p>
        </w:tc>
        <w:tc>
          <w:tcPr>
            <w:tcW w:w="1701" w:type="dxa"/>
            <w:vAlign w:val="center"/>
          </w:tcPr>
          <w:p w14:paraId="2823B2BA" w14:textId="77777777" w:rsidR="004C54A3" w:rsidRDefault="00000000" w:rsidP="007A16CF">
            <w:pPr>
              <w:bidi/>
              <w:spacing w:after="0"/>
              <w:jc w:val="both"/>
              <w:rPr>
                <w:rFonts w:hint="eastAsia"/>
              </w:rPr>
            </w:pPr>
            <w:r>
              <w:rPr>
                <w:rFonts w:eastAsia="Amiri"/>
                <w:color w:val="2E261F"/>
                <w:sz w:val="19"/>
                <w:rtl/>
                <w:lang w:val="ar-SA" w:bidi="ar-SA"/>
              </w:rPr>
              <w:t>محي الدين الزبير</w:t>
            </w:r>
          </w:p>
        </w:tc>
        <w:tc>
          <w:tcPr>
            <w:tcW w:w="1701" w:type="dxa"/>
            <w:vAlign w:val="center"/>
          </w:tcPr>
          <w:p w14:paraId="7C8C429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FBCA031" w14:textId="77777777">
        <w:trPr>
          <w:trHeight w:val="652"/>
          <w:jc w:val="center"/>
        </w:trPr>
        <w:tc>
          <w:tcPr>
            <w:tcW w:w="1701" w:type="dxa"/>
            <w:vAlign w:val="center"/>
          </w:tcPr>
          <w:p w14:paraId="5150F33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w:t>
            </w:r>
          </w:p>
        </w:tc>
        <w:tc>
          <w:tcPr>
            <w:tcW w:w="1701" w:type="dxa"/>
            <w:vAlign w:val="center"/>
          </w:tcPr>
          <w:p w14:paraId="298EFBD7" w14:textId="77777777" w:rsidR="004C54A3" w:rsidRDefault="00000000" w:rsidP="007A16CF">
            <w:pPr>
              <w:bidi/>
              <w:spacing w:after="0"/>
              <w:jc w:val="both"/>
              <w:rPr>
                <w:rFonts w:hint="eastAsia"/>
              </w:rPr>
            </w:pPr>
            <w:r>
              <w:rPr>
                <w:rFonts w:eastAsia="Amiri"/>
                <w:color w:val="2E261F"/>
                <w:sz w:val="19"/>
                <w:rtl/>
                <w:lang w:val="ar-SA" w:bidi="ar-SA"/>
              </w:rPr>
              <w:t>محمد إبراهيم عوض الكريم</w:t>
            </w:r>
          </w:p>
        </w:tc>
        <w:tc>
          <w:tcPr>
            <w:tcW w:w="1701" w:type="dxa"/>
            <w:vAlign w:val="center"/>
          </w:tcPr>
          <w:p w14:paraId="6D603AC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4E45ECB" w14:textId="77777777">
        <w:trPr>
          <w:trHeight w:val="652"/>
          <w:jc w:val="center"/>
        </w:trPr>
        <w:tc>
          <w:tcPr>
            <w:tcW w:w="1701" w:type="dxa"/>
            <w:vAlign w:val="center"/>
          </w:tcPr>
          <w:p w14:paraId="225A49D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w:t>
            </w:r>
          </w:p>
        </w:tc>
        <w:tc>
          <w:tcPr>
            <w:tcW w:w="1701" w:type="dxa"/>
            <w:vAlign w:val="center"/>
          </w:tcPr>
          <w:p w14:paraId="7CCFDFB2" w14:textId="77777777" w:rsidR="004C54A3" w:rsidRDefault="00000000" w:rsidP="007A16CF">
            <w:pPr>
              <w:bidi/>
              <w:spacing w:after="0"/>
              <w:jc w:val="both"/>
              <w:rPr>
                <w:rFonts w:hint="eastAsia"/>
              </w:rPr>
            </w:pPr>
            <w:r>
              <w:rPr>
                <w:rFonts w:eastAsia="Amiri"/>
                <w:color w:val="2E261F"/>
                <w:sz w:val="19"/>
                <w:rtl/>
                <w:lang w:val="ar-SA" w:bidi="ar-SA"/>
              </w:rPr>
              <w:t>الفكي الحاج الناير</w:t>
            </w:r>
          </w:p>
        </w:tc>
        <w:tc>
          <w:tcPr>
            <w:tcW w:w="1701" w:type="dxa"/>
            <w:vAlign w:val="center"/>
          </w:tcPr>
          <w:p w14:paraId="4DC5B60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8CD133A" w14:textId="77777777">
        <w:trPr>
          <w:trHeight w:val="652"/>
          <w:jc w:val="center"/>
        </w:trPr>
        <w:tc>
          <w:tcPr>
            <w:tcW w:w="1701" w:type="dxa"/>
            <w:vAlign w:val="center"/>
          </w:tcPr>
          <w:p w14:paraId="3815531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w:t>
            </w:r>
          </w:p>
        </w:tc>
        <w:tc>
          <w:tcPr>
            <w:tcW w:w="1701" w:type="dxa"/>
            <w:vAlign w:val="center"/>
          </w:tcPr>
          <w:p w14:paraId="25213575" w14:textId="77777777" w:rsidR="004C54A3" w:rsidRDefault="00000000" w:rsidP="007A16CF">
            <w:pPr>
              <w:bidi/>
              <w:spacing w:after="0"/>
              <w:jc w:val="both"/>
              <w:rPr>
                <w:rFonts w:hint="eastAsia"/>
              </w:rPr>
            </w:pPr>
            <w:r>
              <w:rPr>
                <w:rFonts w:eastAsia="Amiri"/>
                <w:color w:val="2E261F"/>
                <w:sz w:val="19"/>
                <w:rtl/>
                <w:lang w:val="ar-SA" w:bidi="ar-SA"/>
              </w:rPr>
              <w:t>مدثر الطالب عبدالقادر</w:t>
            </w:r>
          </w:p>
        </w:tc>
        <w:tc>
          <w:tcPr>
            <w:tcW w:w="1701" w:type="dxa"/>
            <w:vAlign w:val="center"/>
          </w:tcPr>
          <w:p w14:paraId="060C816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FDF68DA" w14:textId="77777777">
        <w:trPr>
          <w:trHeight w:val="652"/>
          <w:jc w:val="center"/>
        </w:trPr>
        <w:tc>
          <w:tcPr>
            <w:tcW w:w="1701" w:type="dxa"/>
            <w:vAlign w:val="center"/>
          </w:tcPr>
          <w:p w14:paraId="5E67647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31</w:t>
            </w:r>
          </w:p>
        </w:tc>
        <w:tc>
          <w:tcPr>
            <w:tcW w:w="1701" w:type="dxa"/>
            <w:vAlign w:val="center"/>
          </w:tcPr>
          <w:p w14:paraId="3F874077" w14:textId="77777777" w:rsidR="004C54A3" w:rsidRDefault="00000000" w:rsidP="007A16CF">
            <w:pPr>
              <w:bidi/>
              <w:spacing w:after="0"/>
              <w:jc w:val="both"/>
              <w:rPr>
                <w:rFonts w:hint="eastAsia"/>
              </w:rPr>
            </w:pPr>
            <w:r>
              <w:rPr>
                <w:rFonts w:eastAsia="Amiri"/>
                <w:color w:val="2E261F"/>
                <w:sz w:val="19"/>
                <w:rtl/>
                <w:lang w:val="ar-SA" w:bidi="ar-SA"/>
              </w:rPr>
              <w:t>نصر الدين عبدالرزاق سعدالله</w:t>
            </w:r>
          </w:p>
        </w:tc>
        <w:tc>
          <w:tcPr>
            <w:tcW w:w="1701" w:type="dxa"/>
            <w:vAlign w:val="center"/>
          </w:tcPr>
          <w:p w14:paraId="42C0F76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38C675D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0A4BD76"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3B051C5A" w14:textId="77777777" w:rsidR="004C54A3" w:rsidRDefault="00000000" w:rsidP="007A16CF">
      <w:pPr>
        <w:bidi/>
        <w:jc w:val="both"/>
        <w:rPr>
          <w:rFonts w:hint="eastAsia"/>
        </w:rPr>
      </w:pPr>
      <w:r>
        <w:br w:type="page"/>
      </w:r>
    </w:p>
    <w:p w14:paraId="4E1D834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073 | TYPE:REGULAR_LIST | DO_NOT_RENDER]]</w:t>
      </w:r>
    </w:p>
    <w:p w14:paraId="5D42522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4565259"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12C0992C" w14:textId="77777777">
        <w:trPr>
          <w:trHeight w:val="652"/>
          <w:jc w:val="center"/>
        </w:trPr>
        <w:tc>
          <w:tcPr>
            <w:tcW w:w="1701" w:type="dxa"/>
            <w:vAlign w:val="center"/>
          </w:tcPr>
          <w:p w14:paraId="0EA1F24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32</w:t>
            </w:r>
          </w:p>
        </w:tc>
        <w:tc>
          <w:tcPr>
            <w:tcW w:w="1701" w:type="dxa"/>
            <w:vAlign w:val="center"/>
          </w:tcPr>
          <w:p w14:paraId="75D9693C" w14:textId="77777777" w:rsidR="004C54A3" w:rsidRDefault="00000000" w:rsidP="007A16CF">
            <w:pPr>
              <w:bidi/>
              <w:spacing w:after="0"/>
              <w:jc w:val="both"/>
              <w:rPr>
                <w:rFonts w:hint="eastAsia"/>
              </w:rPr>
            </w:pPr>
            <w:r>
              <w:rPr>
                <w:rFonts w:eastAsia="Amiri"/>
                <w:color w:val="2E261F"/>
                <w:sz w:val="19"/>
                <w:rtl/>
                <w:lang w:val="ar-SA" w:bidi="ar-SA"/>
              </w:rPr>
              <w:t>أبوذر البدري عابدين</w:t>
            </w:r>
          </w:p>
        </w:tc>
        <w:tc>
          <w:tcPr>
            <w:tcW w:w="1701" w:type="dxa"/>
            <w:vAlign w:val="center"/>
          </w:tcPr>
          <w:p w14:paraId="30A706E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1FF7117" w14:textId="77777777">
        <w:trPr>
          <w:trHeight w:val="652"/>
          <w:jc w:val="center"/>
        </w:trPr>
        <w:tc>
          <w:tcPr>
            <w:tcW w:w="1701" w:type="dxa"/>
            <w:vAlign w:val="center"/>
          </w:tcPr>
          <w:p w14:paraId="01C0EAE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33</w:t>
            </w:r>
          </w:p>
        </w:tc>
        <w:tc>
          <w:tcPr>
            <w:tcW w:w="1701" w:type="dxa"/>
            <w:vAlign w:val="center"/>
          </w:tcPr>
          <w:p w14:paraId="60FF6E90" w14:textId="77777777" w:rsidR="004C54A3" w:rsidRDefault="00000000" w:rsidP="007A16CF">
            <w:pPr>
              <w:bidi/>
              <w:spacing w:after="0"/>
              <w:jc w:val="both"/>
              <w:rPr>
                <w:rFonts w:hint="eastAsia"/>
              </w:rPr>
            </w:pPr>
            <w:r>
              <w:rPr>
                <w:rFonts w:eastAsia="Amiri"/>
                <w:color w:val="2E261F"/>
                <w:sz w:val="19"/>
                <w:rtl/>
                <w:lang w:val="ar-SA" w:bidi="ar-SA"/>
              </w:rPr>
              <w:t>عمر الطيب عدلان</w:t>
            </w:r>
          </w:p>
        </w:tc>
        <w:tc>
          <w:tcPr>
            <w:tcW w:w="1701" w:type="dxa"/>
            <w:vAlign w:val="center"/>
          </w:tcPr>
          <w:p w14:paraId="4241665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96C2BAD" w14:textId="77777777">
        <w:trPr>
          <w:trHeight w:val="652"/>
          <w:jc w:val="center"/>
        </w:trPr>
        <w:tc>
          <w:tcPr>
            <w:tcW w:w="1701" w:type="dxa"/>
            <w:vAlign w:val="center"/>
          </w:tcPr>
          <w:p w14:paraId="1FA271A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34</w:t>
            </w:r>
          </w:p>
        </w:tc>
        <w:tc>
          <w:tcPr>
            <w:tcW w:w="1701" w:type="dxa"/>
            <w:vAlign w:val="center"/>
          </w:tcPr>
          <w:p w14:paraId="35EDBAAD" w14:textId="77777777" w:rsidR="004C54A3" w:rsidRDefault="00000000" w:rsidP="007A16CF">
            <w:pPr>
              <w:bidi/>
              <w:spacing w:after="0"/>
              <w:jc w:val="both"/>
              <w:rPr>
                <w:rFonts w:hint="eastAsia"/>
              </w:rPr>
            </w:pPr>
            <w:r>
              <w:rPr>
                <w:rFonts w:eastAsia="Amiri"/>
                <w:color w:val="2E261F"/>
                <w:sz w:val="19"/>
                <w:rtl/>
                <w:lang w:val="ar-SA" w:bidi="ar-SA"/>
              </w:rPr>
              <w:t>السيد مساعد اللباب</w:t>
            </w:r>
          </w:p>
        </w:tc>
        <w:tc>
          <w:tcPr>
            <w:tcW w:w="1701" w:type="dxa"/>
            <w:vAlign w:val="center"/>
          </w:tcPr>
          <w:p w14:paraId="7C1F577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356C1D8" w14:textId="77777777">
        <w:trPr>
          <w:trHeight w:val="652"/>
          <w:jc w:val="center"/>
        </w:trPr>
        <w:tc>
          <w:tcPr>
            <w:tcW w:w="1701" w:type="dxa"/>
            <w:vAlign w:val="center"/>
          </w:tcPr>
          <w:p w14:paraId="25D480F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35</w:t>
            </w:r>
          </w:p>
        </w:tc>
        <w:tc>
          <w:tcPr>
            <w:tcW w:w="1701" w:type="dxa"/>
            <w:vAlign w:val="center"/>
          </w:tcPr>
          <w:p w14:paraId="64643388" w14:textId="77777777" w:rsidR="004C54A3" w:rsidRDefault="00000000" w:rsidP="007A16CF">
            <w:pPr>
              <w:bidi/>
              <w:spacing w:after="0"/>
              <w:jc w:val="both"/>
              <w:rPr>
                <w:rFonts w:hint="eastAsia"/>
              </w:rPr>
            </w:pPr>
            <w:r>
              <w:rPr>
                <w:rFonts w:eastAsia="Amiri"/>
                <w:color w:val="2E261F"/>
                <w:sz w:val="19"/>
                <w:rtl/>
                <w:lang w:val="ar-SA" w:bidi="ar-SA"/>
              </w:rPr>
              <w:t>عبدالله التاج الأمين</w:t>
            </w:r>
          </w:p>
        </w:tc>
        <w:tc>
          <w:tcPr>
            <w:tcW w:w="1701" w:type="dxa"/>
            <w:vAlign w:val="center"/>
          </w:tcPr>
          <w:p w14:paraId="7319E44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20D7498" w14:textId="77777777">
        <w:trPr>
          <w:trHeight w:val="652"/>
          <w:jc w:val="center"/>
        </w:trPr>
        <w:tc>
          <w:tcPr>
            <w:tcW w:w="1701" w:type="dxa"/>
            <w:vAlign w:val="center"/>
          </w:tcPr>
          <w:p w14:paraId="72575DB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37</w:t>
            </w:r>
          </w:p>
        </w:tc>
        <w:tc>
          <w:tcPr>
            <w:tcW w:w="1701" w:type="dxa"/>
            <w:vAlign w:val="center"/>
          </w:tcPr>
          <w:p w14:paraId="1CB27AE4" w14:textId="77777777" w:rsidR="004C54A3" w:rsidRDefault="00000000" w:rsidP="007A16CF">
            <w:pPr>
              <w:bidi/>
              <w:spacing w:after="0"/>
              <w:jc w:val="both"/>
              <w:rPr>
                <w:rFonts w:hint="eastAsia"/>
              </w:rPr>
            </w:pPr>
            <w:r>
              <w:rPr>
                <w:rFonts w:eastAsia="Amiri"/>
                <w:color w:val="2E261F"/>
                <w:sz w:val="19"/>
                <w:rtl/>
                <w:lang w:val="ar-SA" w:bidi="ar-SA"/>
              </w:rPr>
              <w:t>خضر أحمد خضر العوض</w:t>
            </w:r>
          </w:p>
        </w:tc>
        <w:tc>
          <w:tcPr>
            <w:tcW w:w="1701" w:type="dxa"/>
            <w:vAlign w:val="center"/>
          </w:tcPr>
          <w:p w14:paraId="06212EC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6495BB16" w14:textId="77777777">
        <w:trPr>
          <w:trHeight w:val="652"/>
          <w:jc w:val="center"/>
        </w:trPr>
        <w:tc>
          <w:tcPr>
            <w:tcW w:w="1701" w:type="dxa"/>
            <w:vAlign w:val="center"/>
          </w:tcPr>
          <w:p w14:paraId="193ECA4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38</w:t>
            </w:r>
          </w:p>
        </w:tc>
        <w:tc>
          <w:tcPr>
            <w:tcW w:w="1701" w:type="dxa"/>
            <w:vAlign w:val="center"/>
          </w:tcPr>
          <w:p w14:paraId="18E3D912" w14:textId="77777777" w:rsidR="004C54A3" w:rsidRDefault="00000000" w:rsidP="007A16CF">
            <w:pPr>
              <w:bidi/>
              <w:spacing w:after="0"/>
              <w:jc w:val="both"/>
              <w:rPr>
                <w:rFonts w:hint="eastAsia"/>
              </w:rPr>
            </w:pPr>
            <w:r>
              <w:rPr>
                <w:rFonts w:eastAsia="Amiri"/>
                <w:color w:val="2E261F"/>
                <w:sz w:val="19"/>
                <w:rtl/>
                <w:lang w:val="ar-SA" w:bidi="ar-SA"/>
              </w:rPr>
              <w:t>إسماعيل عبدالله إسماعيل</w:t>
            </w:r>
          </w:p>
        </w:tc>
        <w:tc>
          <w:tcPr>
            <w:tcW w:w="1701" w:type="dxa"/>
            <w:vAlign w:val="center"/>
          </w:tcPr>
          <w:p w14:paraId="780B4CF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647E1A9" w14:textId="77777777">
        <w:trPr>
          <w:trHeight w:val="652"/>
          <w:jc w:val="center"/>
        </w:trPr>
        <w:tc>
          <w:tcPr>
            <w:tcW w:w="1701" w:type="dxa"/>
            <w:vAlign w:val="center"/>
          </w:tcPr>
          <w:p w14:paraId="5F371CE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39</w:t>
            </w:r>
          </w:p>
        </w:tc>
        <w:tc>
          <w:tcPr>
            <w:tcW w:w="1701" w:type="dxa"/>
            <w:vAlign w:val="center"/>
          </w:tcPr>
          <w:p w14:paraId="605D7315" w14:textId="77777777" w:rsidR="004C54A3" w:rsidRDefault="00000000" w:rsidP="007A16CF">
            <w:pPr>
              <w:bidi/>
              <w:spacing w:after="0"/>
              <w:jc w:val="both"/>
              <w:rPr>
                <w:rFonts w:hint="eastAsia"/>
              </w:rPr>
            </w:pPr>
            <w:r>
              <w:rPr>
                <w:rFonts w:eastAsia="Amiri"/>
                <w:color w:val="2E261F"/>
                <w:sz w:val="19"/>
                <w:rtl/>
                <w:lang w:val="ar-SA" w:bidi="ar-SA"/>
              </w:rPr>
              <w:t>محمد أحمد الكاهلي</w:t>
            </w:r>
          </w:p>
        </w:tc>
        <w:tc>
          <w:tcPr>
            <w:tcW w:w="1701" w:type="dxa"/>
            <w:vAlign w:val="center"/>
          </w:tcPr>
          <w:p w14:paraId="7C14D54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AFF9193" w14:textId="77777777">
        <w:trPr>
          <w:trHeight w:val="652"/>
          <w:jc w:val="center"/>
        </w:trPr>
        <w:tc>
          <w:tcPr>
            <w:tcW w:w="1701" w:type="dxa"/>
            <w:vAlign w:val="center"/>
          </w:tcPr>
          <w:p w14:paraId="4EA8DF7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40</w:t>
            </w:r>
          </w:p>
        </w:tc>
        <w:tc>
          <w:tcPr>
            <w:tcW w:w="1701" w:type="dxa"/>
            <w:vAlign w:val="center"/>
          </w:tcPr>
          <w:p w14:paraId="3F90E418" w14:textId="77777777" w:rsidR="004C54A3" w:rsidRDefault="00000000" w:rsidP="007A16CF">
            <w:pPr>
              <w:bidi/>
              <w:spacing w:after="0"/>
              <w:jc w:val="both"/>
              <w:rPr>
                <w:rFonts w:hint="eastAsia"/>
              </w:rPr>
            </w:pPr>
            <w:r>
              <w:rPr>
                <w:rFonts w:eastAsia="Amiri"/>
                <w:color w:val="2E261F"/>
                <w:sz w:val="19"/>
                <w:rtl/>
                <w:lang w:val="ar-SA" w:bidi="ar-SA"/>
              </w:rPr>
              <w:t>عادل محمد الكاهلي</w:t>
            </w:r>
          </w:p>
        </w:tc>
        <w:tc>
          <w:tcPr>
            <w:tcW w:w="1701" w:type="dxa"/>
            <w:vAlign w:val="center"/>
          </w:tcPr>
          <w:p w14:paraId="348B31B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F42A379" w14:textId="77777777">
        <w:trPr>
          <w:trHeight w:val="652"/>
          <w:jc w:val="center"/>
        </w:trPr>
        <w:tc>
          <w:tcPr>
            <w:tcW w:w="1701" w:type="dxa"/>
            <w:vAlign w:val="center"/>
          </w:tcPr>
          <w:p w14:paraId="1980888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41</w:t>
            </w:r>
          </w:p>
        </w:tc>
        <w:tc>
          <w:tcPr>
            <w:tcW w:w="1701" w:type="dxa"/>
            <w:vAlign w:val="center"/>
          </w:tcPr>
          <w:p w14:paraId="73033C05" w14:textId="77777777" w:rsidR="004C54A3" w:rsidRDefault="00000000" w:rsidP="007A16CF">
            <w:pPr>
              <w:bidi/>
              <w:spacing w:after="0"/>
              <w:jc w:val="both"/>
              <w:rPr>
                <w:rFonts w:hint="eastAsia"/>
              </w:rPr>
            </w:pPr>
            <w:r>
              <w:rPr>
                <w:rFonts w:eastAsia="Amiri"/>
                <w:color w:val="2E261F"/>
                <w:sz w:val="19"/>
                <w:rtl/>
                <w:lang w:val="ar-SA" w:bidi="ar-SA"/>
              </w:rPr>
              <w:t>محمد العوض أبوسن</w:t>
            </w:r>
          </w:p>
        </w:tc>
        <w:tc>
          <w:tcPr>
            <w:tcW w:w="1701" w:type="dxa"/>
            <w:vAlign w:val="center"/>
          </w:tcPr>
          <w:p w14:paraId="5E2291D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85A7BB4" w14:textId="77777777">
        <w:trPr>
          <w:trHeight w:val="652"/>
          <w:jc w:val="center"/>
        </w:trPr>
        <w:tc>
          <w:tcPr>
            <w:tcW w:w="1701" w:type="dxa"/>
            <w:vAlign w:val="center"/>
          </w:tcPr>
          <w:p w14:paraId="6A86512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42</w:t>
            </w:r>
          </w:p>
        </w:tc>
        <w:tc>
          <w:tcPr>
            <w:tcW w:w="1701" w:type="dxa"/>
            <w:vAlign w:val="center"/>
          </w:tcPr>
          <w:p w14:paraId="3DE3B968" w14:textId="77777777" w:rsidR="004C54A3" w:rsidRDefault="00000000" w:rsidP="007A16CF">
            <w:pPr>
              <w:bidi/>
              <w:spacing w:after="0"/>
              <w:jc w:val="both"/>
              <w:rPr>
                <w:rFonts w:hint="eastAsia"/>
              </w:rPr>
            </w:pPr>
            <w:r>
              <w:rPr>
                <w:rFonts w:eastAsia="Amiri"/>
                <w:color w:val="2E261F"/>
                <w:sz w:val="19"/>
                <w:rtl/>
                <w:lang w:val="ar-SA" w:bidi="ar-SA"/>
              </w:rPr>
              <w:t>محمد عبدالواحد محمد أحمد</w:t>
            </w:r>
          </w:p>
        </w:tc>
        <w:tc>
          <w:tcPr>
            <w:tcW w:w="1701" w:type="dxa"/>
            <w:vAlign w:val="center"/>
          </w:tcPr>
          <w:p w14:paraId="644C90C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724893A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556A4F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4803BCCC" w14:textId="77777777" w:rsidR="004C54A3" w:rsidRDefault="00000000" w:rsidP="007A16CF">
      <w:pPr>
        <w:bidi/>
        <w:jc w:val="both"/>
        <w:rPr>
          <w:rFonts w:hint="eastAsia"/>
        </w:rPr>
      </w:pPr>
      <w:r>
        <w:br w:type="page"/>
      </w:r>
    </w:p>
    <w:p w14:paraId="526EBDD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074 | TYPE:REGULAR_LIST | DO_NOT_RENDER]]</w:t>
      </w:r>
    </w:p>
    <w:p w14:paraId="7D76CCB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1990F07"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5EC47AEB" w14:textId="77777777">
        <w:trPr>
          <w:trHeight w:val="652"/>
          <w:jc w:val="center"/>
        </w:trPr>
        <w:tc>
          <w:tcPr>
            <w:tcW w:w="1701" w:type="dxa"/>
            <w:vAlign w:val="center"/>
          </w:tcPr>
          <w:p w14:paraId="77E26B5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43</w:t>
            </w:r>
          </w:p>
        </w:tc>
        <w:tc>
          <w:tcPr>
            <w:tcW w:w="1701" w:type="dxa"/>
            <w:vAlign w:val="center"/>
          </w:tcPr>
          <w:p w14:paraId="443DB73C" w14:textId="77777777" w:rsidR="004C54A3" w:rsidRDefault="00000000" w:rsidP="007A16CF">
            <w:pPr>
              <w:bidi/>
              <w:spacing w:after="0"/>
              <w:jc w:val="both"/>
              <w:rPr>
                <w:rFonts w:hint="eastAsia"/>
              </w:rPr>
            </w:pPr>
            <w:r>
              <w:rPr>
                <w:rFonts w:eastAsia="Amiri"/>
                <w:color w:val="2E261F"/>
                <w:sz w:val="19"/>
                <w:rtl/>
                <w:lang w:val="ar-SA" w:bidi="ar-SA"/>
              </w:rPr>
              <w:t>رحمة الله بشارة سعدالله</w:t>
            </w:r>
          </w:p>
        </w:tc>
        <w:tc>
          <w:tcPr>
            <w:tcW w:w="1701" w:type="dxa"/>
            <w:vAlign w:val="center"/>
          </w:tcPr>
          <w:p w14:paraId="0EAB5AB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B9563CD" w14:textId="77777777">
        <w:trPr>
          <w:trHeight w:val="652"/>
          <w:jc w:val="center"/>
        </w:trPr>
        <w:tc>
          <w:tcPr>
            <w:tcW w:w="1701" w:type="dxa"/>
            <w:vAlign w:val="center"/>
          </w:tcPr>
          <w:p w14:paraId="32AC720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44</w:t>
            </w:r>
          </w:p>
        </w:tc>
        <w:tc>
          <w:tcPr>
            <w:tcW w:w="1701" w:type="dxa"/>
            <w:vAlign w:val="center"/>
          </w:tcPr>
          <w:p w14:paraId="1CA006AF" w14:textId="77777777" w:rsidR="004C54A3" w:rsidRDefault="00000000" w:rsidP="007A16CF">
            <w:pPr>
              <w:bidi/>
              <w:spacing w:after="0"/>
              <w:jc w:val="both"/>
              <w:rPr>
                <w:rFonts w:hint="eastAsia"/>
              </w:rPr>
            </w:pPr>
            <w:r>
              <w:rPr>
                <w:rFonts w:eastAsia="Amiri"/>
                <w:color w:val="2E261F"/>
                <w:sz w:val="19"/>
                <w:rtl/>
                <w:lang w:val="ar-SA" w:bidi="ar-SA"/>
              </w:rPr>
              <w:t>الطيب الفكي مصطفى</w:t>
            </w:r>
          </w:p>
        </w:tc>
        <w:tc>
          <w:tcPr>
            <w:tcW w:w="1701" w:type="dxa"/>
            <w:vAlign w:val="center"/>
          </w:tcPr>
          <w:p w14:paraId="422D36A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3D1B99D" w14:textId="77777777">
        <w:trPr>
          <w:trHeight w:val="652"/>
          <w:jc w:val="center"/>
        </w:trPr>
        <w:tc>
          <w:tcPr>
            <w:tcW w:w="1701" w:type="dxa"/>
            <w:vAlign w:val="center"/>
          </w:tcPr>
          <w:p w14:paraId="0D229AD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45</w:t>
            </w:r>
          </w:p>
        </w:tc>
        <w:tc>
          <w:tcPr>
            <w:tcW w:w="1701" w:type="dxa"/>
            <w:vAlign w:val="center"/>
          </w:tcPr>
          <w:p w14:paraId="039B357A" w14:textId="77777777" w:rsidR="004C54A3" w:rsidRDefault="00000000" w:rsidP="007A16CF">
            <w:pPr>
              <w:bidi/>
              <w:spacing w:after="0"/>
              <w:jc w:val="both"/>
              <w:rPr>
                <w:rFonts w:hint="eastAsia"/>
              </w:rPr>
            </w:pPr>
            <w:r>
              <w:rPr>
                <w:rFonts w:eastAsia="Amiri"/>
                <w:color w:val="2E261F"/>
                <w:sz w:val="19"/>
                <w:rtl/>
                <w:lang w:val="ar-SA" w:bidi="ar-SA"/>
              </w:rPr>
              <w:t>فتح الرحمن محمد شحاتة</w:t>
            </w:r>
          </w:p>
        </w:tc>
        <w:tc>
          <w:tcPr>
            <w:tcW w:w="1701" w:type="dxa"/>
            <w:vAlign w:val="center"/>
          </w:tcPr>
          <w:p w14:paraId="745F371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111D162" w14:textId="77777777">
        <w:trPr>
          <w:trHeight w:val="652"/>
          <w:jc w:val="center"/>
        </w:trPr>
        <w:tc>
          <w:tcPr>
            <w:tcW w:w="1701" w:type="dxa"/>
            <w:vAlign w:val="center"/>
          </w:tcPr>
          <w:p w14:paraId="1FCA758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46</w:t>
            </w:r>
          </w:p>
        </w:tc>
        <w:tc>
          <w:tcPr>
            <w:tcW w:w="1701" w:type="dxa"/>
            <w:vAlign w:val="center"/>
          </w:tcPr>
          <w:p w14:paraId="350ABBEB" w14:textId="77777777" w:rsidR="004C54A3" w:rsidRDefault="00000000" w:rsidP="007A16CF">
            <w:pPr>
              <w:bidi/>
              <w:spacing w:after="0"/>
              <w:jc w:val="both"/>
              <w:rPr>
                <w:rFonts w:hint="eastAsia"/>
              </w:rPr>
            </w:pPr>
            <w:r>
              <w:rPr>
                <w:rFonts w:eastAsia="Amiri"/>
                <w:color w:val="2E261F"/>
                <w:sz w:val="19"/>
                <w:rtl/>
                <w:lang w:val="ar-SA" w:bidi="ar-SA"/>
              </w:rPr>
              <w:t>عماد الفكي الحاج</w:t>
            </w:r>
          </w:p>
        </w:tc>
        <w:tc>
          <w:tcPr>
            <w:tcW w:w="1701" w:type="dxa"/>
            <w:vAlign w:val="center"/>
          </w:tcPr>
          <w:p w14:paraId="77D7E8F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F5ACA01" w14:textId="77777777">
        <w:trPr>
          <w:trHeight w:val="652"/>
          <w:jc w:val="center"/>
        </w:trPr>
        <w:tc>
          <w:tcPr>
            <w:tcW w:w="1701" w:type="dxa"/>
            <w:vAlign w:val="center"/>
          </w:tcPr>
          <w:p w14:paraId="139A5B2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47</w:t>
            </w:r>
          </w:p>
        </w:tc>
        <w:tc>
          <w:tcPr>
            <w:tcW w:w="1701" w:type="dxa"/>
            <w:vAlign w:val="center"/>
          </w:tcPr>
          <w:p w14:paraId="23A84DCD" w14:textId="77777777" w:rsidR="004C54A3" w:rsidRDefault="00000000" w:rsidP="007A16CF">
            <w:pPr>
              <w:bidi/>
              <w:spacing w:after="0"/>
              <w:jc w:val="both"/>
              <w:rPr>
                <w:rFonts w:hint="eastAsia"/>
              </w:rPr>
            </w:pPr>
            <w:r>
              <w:rPr>
                <w:rFonts w:eastAsia="Amiri"/>
                <w:color w:val="2E261F"/>
                <w:sz w:val="19"/>
                <w:rtl/>
                <w:lang w:val="ar-SA" w:bidi="ar-SA"/>
              </w:rPr>
              <w:t>عادل قسم الكريم محمد الطاهر</w:t>
            </w:r>
          </w:p>
        </w:tc>
        <w:tc>
          <w:tcPr>
            <w:tcW w:w="1701" w:type="dxa"/>
            <w:vAlign w:val="center"/>
          </w:tcPr>
          <w:p w14:paraId="0ABD686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764A368" w14:textId="77777777">
        <w:trPr>
          <w:trHeight w:val="652"/>
          <w:jc w:val="center"/>
        </w:trPr>
        <w:tc>
          <w:tcPr>
            <w:tcW w:w="1701" w:type="dxa"/>
            <w:vAlign w:val="center"/>
          </w:tcPr>
          <w:p w14:paraId="79043DA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49</w:t>
            </w:r>
          </w:p>
        </w:tc>
        <w:tc>
          <w:tcPr>
            <w:tcW w:w="1701" w:type="dxa"/>
            <w:vAlign w:val="center"/>
          </w:tcPr>
          <w:p w14:paraId="32BD75AD" w14:textId="77777777" w:rsidR="004C54A3" w:rsidRDefault="00000000" w:rsidP="007A16CF">
            <w:pPr>
              <w:bidi/>
              <w:spacing w:after="0"/>
              <w:jc w:val="both"/>
              <w:rPr>
                <w:rFonts w:hint="eastAsia"/>
              </w:rPr>
            </w:pPr>
            <w:r>
              <w:rPr>
                <w:rFonts w:eastAsia="Amiri"/>
                <w:color w:val="2E261F"/>
                <w:sz w:val="19"/>
                <w:rtl/>
                <w:lang w:val="ar-SA" w:bidi="ar-SA"/>
              </w:rPr>
              <w:t>مصطفى حماد عوض الكريم</w:t>
            </w:r>
          </w:p>
        </w:tc>
        <w:tc>
          <w:tcPr>
            <w:tcW w:w="1701" w:type="dxa"/>
            <w:vAlign w:val="center"/>
          </w:tcPr>
          <w:p w14:paraId="2958313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A852B03" w14:textId="77777777">
        <w:trPr>
          <w:trHeight w:val="652"/>
          <w:jc w:val="center"/>
        </w:trPr>
        <w:tc>
          <w:tcPr>
            <w:tcW w:w="1701" w:type="dxa"/>
            <w:vAlign w:val="center"/>
          </w:tcPr>
          <w:p w14:paraId="2ADDAED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50</w:t>
            </w:r>
          </w:p>
        </w:tc>
        <w:tc>
          <w:tcPr>
            <w:tcW w:w="1701" w:type="dxa"/>
            <w:vAlign w:val="center"/>
          </w:tcPr>
          <w:p w14:paraId="158A2536" w14:textId="77777777" w:rsidR="004C54A3" w:rsidRDefault="00000000" w:rsidP="007A16CF">
            <w:pPr>
              <w:bidi/>
              <w:spacing w:after="0"/>
              <w:jc w:val="both"/>
              <w:rPr>
                <w:rFonts w:hint="eastAsia"/>
              </w:rPr>
            </w:pPr>
            <w:r>
              <w:rPr>
                <w:rFonts w:eastAsia="Amiri"/>
                <w:color w:val="2E261F"/>
                <w:sz w:val="19"/>
                <w:rtl/>
                <w:lang w:val="ar-SA" w:bidi="ar-SA"/>
              </w:rPr>
              <w:t>أبوالقاسم أحمد عبدالقادر</w:t>
            </w:r>
          </w:p>
        </w:tc>
        <w:tc>
          <w:tcPr>
            <w:tcW w:w="1701" w:type="dxa"/>
            <w:vAlign w:val="center"/>
          </w:tcPr>
          <w:p w14:paraId="6FC242A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25ED765" w14:textId="77777777">
        <w:trPr>
          <w:trHeight w:val="652"/>
          <w:jc w:val="center"/>
        </w:trPr>
        <w:tc>
          <w:tcPr>
            <w:tcW w:w="1701" w:type="dxa"/>
            <w:vAlign w:val="center"/>
          </w:tcPr>
          <w:p w14:paraId="31CFDA3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52</w:t>
            </w:r>
          </w:p>
        </w:tc>
        <w:tc>
          <w:tcPr>
            <w:tcW w:w="1701" w:type="dxa"/>
            <w:vAlign w:val="center"/>
          </w:tcPr>
          <w:p w14:paraId="0DF479A8" w14:textId="77777777" w:rsidR="004C54A3" w:rsidRDefault="00000000" w:rsidP="007A16CF">
            <w:pPr>
              <w:bidi/>
              <w:spacing w:after="0"/>
              <w:jc w:val="both"/>
              <w:rPr>
                <w:rFonts w:hint="eastAsia"/>
              </w:rPr>
            </w:pPr>
            <w:r>
              <w:rPr>
                <w:rFonts w:eastAsia="Amiri"/>
                <w:color w:val="2E261F"/>
                <w:sz w:val="19"/>
                <w:rtl/>
                <w:lang w:val="ar-SA" w:bidi="ar-SA"/>
              </w:rPr>
              <w:t>صالح العبيد إسماعيل</w:t>
            </w:r>
          </w:p>
        </w:tc>
        <w:tc>
          <w:tcPr>
            <w:tcW w:w="1701" w:type="dxa"/>
            <w:vAlign w:val="center"/>
          </w:tcPr>
          <w:p w14:paraId="76EBE28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C599013" w14:textId="77777777">
        <w:trPr>
          <w:trHeight w:val="652"/>
          <w:jc w:val="center"/>
        </w:trPr>
        <w:tc>
          <w:tcPr>
            <w:tcW w:w="1701" w:type="dxa"/>
            <w:vAlign w:val="center"/>
          </w:tcPr>
          <w:p w14:paraId="1B7A22E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54</w:t>
            </w:r>
          </w:p>
        </w:tc>
        <w:tc>
          <w:tcPr>
            <w:tcW w:w="1701" w:type="dxa"/>
            <w:vAlign w:val="center"/>
          </w:tcPr>
          <w:p w14:paraId="379A7A6C" w14:textId="77777777" w:rsidR="004C54A3" w:rsidRDefault="00000000" w:rsidP="007A16CF">
            <w:pPr>
              <w:bidi/>
              <w:spacing w:after="0"/>
              <w:jc w:val="both"/>
              <w:rPr>
                <w:rFonts w:hint="eastAsia"/>
              </w:rPr>
            </w:pPr>
            <w:r>
              <w:rPr>
                <w:rFonts w:eastAsia="Amiri"/>
                <w:color w:val="2E261F"/>
                <w:sz w:val="19"/>
                <w:rtl/>
                <w:lang w:val="ar-SA" w:bidi="ar-SA"/>
              </w:rPr>
              <w:t>عبدالفضيل أحمد الحاج</w:t>
            </w:r>
          </w:p>
        </w:tc>
        <w:tc>
          <w:tcPr>
            <w:tcW w:w="1701" w:type="dxa"/>
            <w:vAlign w:val="center"/>
          </w:tcPr>
          <w:p w14:paraId="3C574E0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3CC29EA" w14:textId="77777777">
        <w:trPr>
          <w:trHeight w:val="652"/>
          <w:jc w:val="center"/>
        </w:trPr>
        <w:tc>
          <w:tcPr>
            <w:tcW w:w="1701" w:type="dxa"/>
            <w:vAlign w:val="center"/>
          </w:tcPr>
          <w:p w14:paraId="12F91CD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55</w:t>
            </w:r>
          </w:p>
        </w:tc>
        <w:tc>
          <w:tcPr>
            <w:tcW w:w="1701" w:type="dxa"/>
            <w:vAlign w:val="center"/>
          </w:tcPr>
          <w:p w14:paraId="79D357C3" w14:textId="77777777" w:rsidR="004C54A3" w:rsidRDefault="00000000" w:rsidP="007A16CF">
            <w:pPr>
              <w:bidi/>
              <w:spacing w:after="0"/>
              <w:jc w:val="both"/>
              <w:rPr>
                <w:rFonts w:hint="eastAsia"/>
              </w:rPr>
            </w:pPr>
            <w:r>
              <w:rPr>
                <w:rFonts w:eastAsia="Amiri"/>
                <w:color w:val="2E261F"/>
                <w:sz w:val="19"/>
                <w:rtl/>
                <w:lang w:val="ar-SA" w:bidi="ar-SA"/>
              </w:rPr>
              <w:t>عامر الفضل عبدالقادر</w:t>
            </w:r>
          </w:p>
        </w:tc>
        <w:tc>
          <w:tcPr>
            <w:tcW w:w="1701" w:type="dxa"/>
            <w:vAlign w:val="center"/>
          </w:tcPr>
          <w:p w14:paraId="3BDACBE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5A70D22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53BA57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4C48C5DD" w14:textId="77777777" w:rsidR="004C54A3" w:rsidRDefault="00000000" w:rsidP="007A16CF">
      <w:pPr>
        <w:bidi/>
        <w:jc w:val="both"/>
        <w:rPr>
          <w:rFonts w:hint="eastAsia"/>
        </w:rPr>
      </w:pPr>
      <w:r>
        <w:br w:type="page"/>
      </w:r>
    </w:p>
    <w:p w14:paraId="1EDB8920"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075 | TYPE:REGULAR_LIST | DO_NOT_RENDER]]</w:t>
      </w:r>
    </w:p>
    <w:p w14:paraId="6728624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34FD70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4C504C3E" w14:textId="77777777">
        <w:trPr>
          <w:trHeight w:val="652"/>
          <w:jc w:val="center"/>
        </w:trPr>
        <w:tc>
          <w:tcPr>
            <w:tcW w:w="1701" w:type="dxa"/>
            <w:vAlign w:val="center"/>
          </w:tcPr>
          <w:p w14:paraId="78F7E93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56</w:t>
            </w:r>
          </w:p>
        </w:tc>
        <w:tc>
          <w:tcPr>
            <w:tcW w:w="1701" w:type="dxa"/>
            <w:vAlign w:val="center"/>
          </w:tcPr>
          <w:p w14:paraId="59BB21D2" w14:textId="77777777" w:rsidR="004C54A3" w:rsidRDefault="00000000" w:rsidP="007A16CF">
            <w:pPr>
              <w:bidi/>
              <w:spacing w:after="0"/>
              <w:jc w:val="both"/>
              <w:rPr>
                <w:rFonts w:hint="eastAsia"/>
              </w:rPr>
            </w:pPr>
            <w:r>
              <w:rPr>
                <w:rFonts w:eastAsia="Amiri"/>
                <w:color w:val="2E261F"/>
                <w:sz w:val="19"/>
                <w:rtl/>
                <w:lang w:val="ar-SA" w:bidi="ar-SA"/>
              </w:rPr>
              <w:t>أحمد محمد بشير التارو</w:t>
            </w:r>
          </w:p>
        </w:tc>
        <w:tc>
          <w:tcPr>
            <w:tcW w:w="1701" w:type="dxa"/>
            <w:vAlign w:val="center"/>
          </w:tcPr>
          <w:p w14:paraId="7B0D67B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1D6CC47" w14:textId="77777777">
        <w:trPr>
          <w:trHeight w:val="652"/>
          <w:jc w:val="center"/>
        </w:trPr>
        <w:tc>
          <w:tcPr>
            <w:tcW w:w="1701" w:type="dxa"/>
            <w:vAlign w:val="center"/>
          </w:tcPr>
          <w:p w14:paraId="3F89B71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57</w:t>
            </w:r>
          </w:p>
        </w:tc>
        <w:tc>
          <w:tcPr>
            <w:tcW w:w="1701" w:type="dxa"/>
            <w:vAlign w:val="center"/>
          </w:tcPr>
          <w:p w14:paraId="2141117F" w14:textId="77777777" w:rsidR="004C54A3" w:rsidRDefault="00000000" w:rsidP="007A16CF">
            <w:pPr>
              <w:bidi/>
              <w:spacing w:after="0"/>
              <w:jc w:val="both"/>
              <w:rPr>
                <w:rFonts w:hint="eastAsia"/>
              </w:rPr>
            </w:pPr>
            <w:r>
              <w:rPr>
                <w:rFonts w:eastAsia="Amiri"/>
                <w:color w:val="2E261F"/>
                <w:sz w:val="19"/>
                <w:rtl/>
                <w:lang w:val="ar-SA" w:bidi="ar-SA"/>
              </w:rPr>
              <w:t>عثمان عبدالرحمن الضو</w:t>
            </w:r>
          </w:p>
        </w:tc>
        <w:tc>
          <w:tcPr>
            <w:tcW w:w="1701" w:type="dxa"/>
            <w:vAlign w:val="center"/>
          </w:tcPr>
          <w:p w14:paraId="5848F47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DF45DDE" w14:textId="77777777">
        <w:trPr>
          <w:trHeight w:val="652"/>
          <w:jc w:val="center"/>
        </w:trPr>
        <w:tc>
          <w:tcPr>
            <w:tcW w:w="1701" w:type="dxa"/>
            <w:vAlign w:val="center"/>
          </w:tcPr>
          <w:p w14:paraId="286773D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58</w:t>
            </w:r>
          </w:p>
        </w:tc>
        <w:tc>
          <w:tcPr>
            <w:tcW w:w="1701" w:type="dxa"/>
            <w:vAlign w:val="center"/>
          </w:tcPr>
          <w:p w14:paraId="23D4EEB5" w14:textId="77777777" w:rsidR="004C54A3" w:rsidRDefault="00000000" w:rsidP="007A16CF">
            <w:pPr>
              <w:bidi/>
              <w:spacing w:after="0"/>
              <w:jc w:val="both"/>
              <w:rPr>
                <w:rFonts w:hint="eastAsia"/>
              </w:rPr>
            </w:pPr>
            <w:r>
              <w:rPr>
                <w:rFonts w:eastAsia="Amiri"/>
                <w:color w:val="2E261F"/>
                <w:sz w:val="19"/>
                <w:rtl/>
                <w:lang w:val="ar-SA" w:bidi="ar-SA"/>
              </w:rPr>
              <w:t>إبراهيم رضوان عابدين</w:t>
            </w:r>
          </w:p>
        </w:tc>
        <w:tc>
          <w:tcPr>
            <w:tcW w:w="1701" w:type="dxa"/>
            <w:vAlign w:val="center"/>
          </w:tcPr>
          <w:p w14:paraId="3AD6652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19E90BA" w14:textId="77777777">
        <w:trPr>
          <w:trHeight w:val="652"/>
          <w:jc w:val="center"/>
        </w:trPr>
        <w:tc>
          <w:tcPr>
            <w:tcW w:w="1701" w:type="dxa"/>
            <w:vAlign w:val="center"/>
          </w:tcPr>
          <w:p w14:paraId="32C1E46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59</w:t>
            </w:r>
          </w:p>
        </w:tc>
        <w:tc>
          <w:tcPr>
            <w:tcW w:w="1701" w:type="dxa"/>
            <w:vAlign w:val="center"/>
          </w:tcPr>
          <w:p w14:paraId="53649D62" w14:textId="77777777" w:rsidR="004C54A3" w:rsidRDefault="00000000" w:rsidP="007A16CF">
            <w:pPr>
              <w:bidi/>
              <w:spacing w:after="0"/>
              <w:jc w:val="both"/>
              <w:rPr>
                <w:rFonts w:hint="eastAsia"/>
              </w:rPr>
            </w:pPr>
            <w:r>
              <w:rPr>
                <w:rFonts w:eastAsia="Amiri"/>
                <w:color w:val="2E261F"/>
                <w:sz w:val="19"/>
                <w:rtl/>
                <w:lang w:val="ar-SA" w:bidi="ar-SA"/>
              </w:rPr>
              <w:t>عزام رضوان عابدين</w:t>
            </w:r>
          </w:p>
        </w:tc>
        <w:tc>
          <w:tcPr>
            <w:tcW w:w="1701" w:type="dxa"/>
            <w:vAlign w:val="center"/>
          </w:tcPr>
          <w:p w14:paraId="55F6A18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4D4BF76" w14:textId="77777777">
        <w:trPr>
          <w:trHeight w:val="652"/>
          <w:jc w:val="center"/>
        </w:trPr>
        <w:tc>
          <w:tcPr>
            <w:tcW w:w="1701" w:type="dxa"/>
            <w:vAlign w:val="center"/>
          </w:tcPr>
          <w:p w14:paraId="6B23189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60</w:t>
            </w:r>
          </w:p>
        </w:tc>
        <w:tc>
          <w:tcPr>
            <w:tcW w:w="1701" w:type="dxa"/>
            <w:vAlign w:val="center"/>
          </w:tcPr>
          <w:p w14:paraId="3C7458B7" w14:textId="77777777" w:rsidR="004C54A3" w:rsidRDefault="00000000" w:rsidP="007A16CF">
            <w:pPr>
              <w:bidi/>
              <w:spacing w:after="0"/>
              <w:jc w:val="both"/>
              <w:rPr>
                <w:rFonts w:hint="eastAsia"/>
              </w:rPr>
            </w:pPr>
            <w:r>
              <w:rPr>
                <w:rFonts w:eastAsia="Amiri"/>
                <w:color w:val="2E261F"/>
                <w:sz w:val="19"/>
                <w:rtl/>
                <w:lang w:val="ar-SA" w:bidi="ar-SA"/>
              </w:rPr>
              <w:t>الطيب عبدالقادر (قوز حماد)</w:t>
            </w:r>
          </w:p>
        </w:tc>
        <w:tc>
          <w:tcPr>
            <w:tcW w:w="1701" w:type="dxa"/>
            <w:vAlign w:val="center"/>
          </w:tcPr>
          <w:p w14:paraId="567C2CE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2B7BA684" w14:textId="77777777">
        <w:trPr>
          <w:trHeight w:val="652"/>
          <w:jc w:val="center"/>
        </w:trPr>
        <w:tc>
          <w:tcPr>
            <w:tcW w:w="1701" w:type="dxa"/>
            <w:vAlign w:val="center"/>
          </w:tcPr>
          <w:p w14:paraId="20C20EA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61</w:t>
            </w:r>
          </w:p>
        </w:tc>
        <w:tc>
          <w:tcPr>
            <w:tcW w:w="1701" w:type="dxa"/>
            <w:vAlign w:val="center"/>
          </w:tcPr>
          <w:p w14:paraId="4FB7D43C" w14:textId="77777777" w:rsidR="004C54A3" w:rsidRDefault="00000000" w:rsidP="007A16CF">
            <w:pPr>
              <w:bidi/>
              <w:spacing w:after="0"/>
              <w:jc w:val="both"/>
              <w:rPr>
                <w:rFonts w:hint="eastAsia"/>
              </w:rPr>
            </w:pPr>
            <w:r>
              <w:rPr>
                <w:rFonts w:eastAsia="Amiri"/>
                <w:color w:val="2E261F"/>
                <w:sz w:val="19"/>
                <w:rtl/>
                <w:lang w:val="ar-SA" w:bidi="ar-SA"/>
              </w:rPr>
              <w:t>صديق الإمام أحمد</w:t>
            </w:r>
          </w:p>
        </w:tc>
        <w:tc>
          <w:tcPr>
            <w:tcW w:w="1701" w:type="dxa"/>
            <w:vAlign w:val="center"/>
          </w:tcPr>
          <w:p w14:paraId="5A55DFE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6B2E493" w14:textId="77777777">
        <w:trPr>
          <w:trHeight w:val="652"/>
          <w:jc w:val="center"/>
        </w:trPr>
        <w:tc>
          <w:tcPr>
            <w:tcW w:w="1701" w:type="dxa"/>
            <w:vAlign w:val="center"/>
          </w:tcPr>
          <w:p w14:paraId="41AFEA9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63</w:t>
            </w:r>
          </w:p>
        </w:tc>
        <w:tc>
          <w:tcPr>
            <w:tcW w:w="1701" w:type="dxa"/>
            <w:vAlign w:val="center"/>
          </w:tcPr>
          <w:p w14:paraId="14C8B958" w14:textId="77777777" w:rsidR="004C54A3" w:rsidRDefault="00000000" w:rsidP="007A16CF">
            <w:pPr>
              <w:bidi/>
              <w:spacing w:after="0"/>
              <w:jc w:val="both"/>
              <w:rPr>
                <w:rFonts w:hint="eastAsia"/>
              </w:rPr>
            </w:pPr>
            <w:r>
              <w:rPr>
                <w:rFonts w:eastAsia="Amiri"/>
                <w:color w:val="2E261F"/>
                <w:sz w:val="19"/>
                <w:rtl/>
                <w:lang w:val="ar-SA" w:bidi="ar-SA"/>
              </w:rPr>
              <w:t>صبري العوض عبدالواحد</w:t>
            </w:r>
          </w:p>
        </w:tc>
        <w:tc>
          <w:tcPr>
            <w:tcW w:w="1701" w:type="dxa"/>
            <w:vAlign w:val="center"/>
          </w:tcPr>
          <w:p w14:paraId="737B27C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38F13291" w14:textId="77777777">
        <w:trPr>
          <w:trHeight w:val="652"/>
          <w:jc w:val="center"/>
        </w:trPr>
        <w:tc>
          <w:tcPr>
            <w:tcW w:w="1701" w:type="dxa"/>
            <w:vAlign w:val="center"/>
          </w:tcPr>
          <w:p w14:paraId="27F7B40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64</w:t>
            </w:r>
          </w:p>
        </w:tc>
        <w:tc>
          <w:tcPr>
            <w:tcW w:w="1701" w:type="dxa"/>
            <w:vAlign w:val="center"/>
          </w:tcPr>
          <w:p w14:paraId="64C2DF43" w14:textId="77777777" w:rsidR="004C54A3" w:rsidRDefault="00000000" w:rsidP="007A16CF">
            <w:pPr>
              <w:bidi/>
              <w:spacing w:after="0"/>
              <w:jc w:val="both"/>
              <w:rPr>
                <w:rFonts w:hint="eastAsia"/>
              </w:rPr>
            </w:pPr>
            <w:r>
              <w:rPr>
                <w:rFonts w:eastAsia="Amiri"/>
                <w:color w:val="2E261F"/>
                <w:sz w:val="19"/>
                <w:rtl/>
                <w:lang w:val="ar-SA" w:bidi="ar-SA"/>
              </w:rPr>
              <w:t>عوض مصطفى العريبي</w:t>
            </w:r>
          </w:p>
        </w:tc>
        <w:tc>
          <w:tcPr>
            <w:tcW w:w="1701" w:type="dxa"/>
            <w:vAlign w:val="center"/>
          </w:tcPr>
          <w:p w14:paraId="22FC024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E355EB8" w14:textId="77777777">
        <w:trPr>
          <w:trHeight w:val="652"/>
          <w:jc w:val="center"/>
        </w:trPr>
        <w:tc>
          <w:tcPr>
            <w:tcW w:w="1701" w:type="dxa"/>
            <w:vAlign w:val="center"/>
          </w:tcPr>
          <w:p w14:paraId="182DC26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66</w:t>
            </w:r>
          </w:p>
        </w:tc>
        <w:tc>
          <w:tcPr>
            <w:tcW w:w="1701" w:type="dxa"/>
            <w:vAlign w:val="center"/>
          </w:tcPr>
          <w:p w14:paraId="2E8818E7" w14:textId="77777777" w:rsidR="004C54A3" w:rsidRDefault="00000000" w:rsidP="007A16CF">
            <w:pPr>
              <w:bidi/>
              <w:spacing w:after="0"/>
              <w:jc w:val="both"/>
              <w:rPr>
                <w:rFonts w:hint="eastAsia"/>
              </w:rPr>
            </w:pPr>
            <w:r>
              <w:rPr>
                <w:rFonts w:eastAsia="Amiri"/>
                <w:color w:val="2E261F"/>
                <w:sz w:val="19"/>
                <w:rtl/>
                <w:lang w:val="ar-SA" w:bidi="ar-SA"/>
              </w:rPr>
              <w:t>عبدالله الصديق الحسن</w:t>
            </w:r>
          </w:p>
        </w:tc>
        <w:tc>
          <w:tcPr>
            <w:tcW w:w="1701" w:type="dxa"/>
            <w:vAlign w:val="center"/>
          </w:tcPr>
          <w:p w14:paraId="363018D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6F11421" w14:textId="77777777">
        <w:trPr>
          <w:trHeight w:val="652"/>
          <w:jc w:val="center"/>
        </w:trPr>
        <w:tc>
          <w:tcPr>
            <w:tcW w:w="1701" w:type="dxa"/>
            <w:vAlign w:val="center"/>
          </w:tcPr>
          <w:p w14:paraId="107FB3A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67</w:t>
            </w:r>
          </w:p>
        </w:tc>
        <w:tc>
          <w:tcPr>
            <w:tcW w:w="1701" w:type="dxa"/>
            <w:vAlign w:val="center"/>
          </w:tcPr>
          <w:p w14:paraId="0E1BDC6C" w14:textId="77777777" w:rsidR="004C54A3" w:rsidRDefault="00000000" w:rsidP="007A16CF">
            <w:pPr>
              <w:bidi/>
              <w:spacing w:after="0"/>
              <w:jc w:val="both"/>
              <w:rPr>
                <w:rFonts w:hint="eastAsia"/>
              </w:rPr>
            </w:pPr>
            <w:r>
              <w:rPr>
                <w:rFonts w:eastAsia="Amiri"/>
                <w:color w:val="2E261F"/>
                <w:sz w:val="19"/>
                <w:rtl/>
                <w:lang w:val="ar-SA" w:bidi="ar-SA"/>
              </w:rPr>
              <w:t>معتز سرالختم (عطبرة)</w:t>
            </w:r>
          </w:p>
        </w:tc>
        <w:tc>
          <w:tcPr>
            <w:tcW w:w="1701" w:type="dxa"/>
            <w:vAlign w:val="center"/>
          </w:tcPr>
          <w:p w14:paraId="5DE3CB0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699DF32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B851B3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6C721233" w14:textId="77777777" w:rsidR="004C54A3" w:rsidRDefault="00000000" w:rsidP="007A16CF">
      <w:pPr>
        <w:bidi/>
        <w:jc w:val="both"/>
        <w:rPr>
          <w:rFonts w:hint="eastAsia"/>
        </w:rPr>
      </w:pPr>
      <w:r>
        <w:br w:type="page"/>
      </w:r>
    </w:p>
    <w:p w14:paraId="6F312D3B"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076 | TYPE:REGULAR_LIST | DO_NOT_RENDER]]</w:t>
      </w:r>
    </w:p>
    <w:p w14:paraId="4CA1104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9F9E6D4"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7A279FB1" w14:textId="77777777">
        <w:trPr>
          <w:trHeight w:val="652"/>
          <w:jc w:val="center"/>
        </w:trPr>
        <w:tc>
          <w:tcPr>
            <w:tcW w:w="1701" w:type="dxa"/>
            <w:vAlign w:val="center"/>
          </w:tcPr>
          <w:p w14:paraId="631942F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68</w:t>
            </w:r>
          </w:p>
        </w:tc>
        <w:tc>
          <w:tcPr>
            <w:tcW w:w="1701" w:type="dxa"/>
            <w:vAlign w:val="center"/>
          </w:tcPr>
          <w:p w14:paraId="5B2A9914" w14:textId="77777777" w:rsidR="004C54A3" w:rsidRDefault="00000000" w:rsidP="007A16CF">
            <w:pPr>
              <w:bidi/>
              <w:spacing w:after="0"/>
              <w:jc w:val="both"/>
              <w:rPr>
                <w:rFonts w:hint="eastAsia"/>
              </w:rPr>
            </w:pPr>
            <w:r>
              <w:rPr>
                <w:rFonts w:eastAsia="Amiri"/>
                <w:color w:val="2E261F"/>
                <w:sz w:val="19"/>
                <w:rtl/>
                <w:lang w:val="ar-SA" w:bidi="ar-SA"/>
              </w:rPr>
              <w:t>عمار عبداللطيف عبدالفتاح</w:t>
            </w:r>
          </w:p>
        </w:tc>
        <w:tc>
          <w:tcPr>
            <w:tcW w:w="1701" w:type="dxa"/>
            <w:vAlign w:val="center"/>
          </w:tcPr>
          <w:p w14:paraId="0C3F799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BF58878" w14:textId="77777777">
        <w:trPr>
          <w:trHeight w:val="652"/>
          <w:jc w:val="center"/>
        </w:trPr>
        <w:tc>
          <w:tcPr>
            <w:tcW w:w="1701" w:type="dxa"/>
            <w:vAlign w:val="center"/>
          </w:tcPr>
          <w:p w14:paraId="5D26385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69</w:t>
            </w:r>
          </w:p>
        </w:tc>
        <w:tc>
          <w:tcPr>
            <w:tcW w:w="1701" w:type="dxa"/>
            <w:vAlign w:val="center"/>
          </w:tcPr>
          <w:p w14:paraId="1E4C694E" w14:textId="77777777" w:rsidR="004C54A3" w:rsidRDefault="00000000" w:rsidP="007A16CF">
            <w:pPr>
              <w:bidi/>
              <w:spacing w:after="0"/>
              <w:jc w:val="both"/>
              <w:rPr>
                <w:rFonts w:hint="eastAsia"/>
              </w:rPr>
            </w:pPr>
            <w:r>
              <w:rPr>
                <w:rFonts w:eastAsia="Amiri"/>
                <w:color w:val="2E261F"/>
                <w:sz w:val="19"/>
                <w:rtl/>
                <w:lang w:val="ar-SA" w:bidi="ar-SA"/>
              </w:rPr>
              <w:t>عبدالمؤمن فضل السيد</w:t>
            </w:r>
          </w:p>
        </w:tc>
        <w:tc>
          <w:tcPr>
            <w:tcW w:w="1701" w:type="dxa"/>
            <w:vAlign w:val="center"/>
          </w:tcPr>
          <w:p w14:paraId="747086F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CB3251D" w14:textId="77777777">
        <w:trPr>
          <w:trHeight w:val="652"/>
          <w:jc w:val="center"/>
        </w:trPr>
        <w:tc>
          <w:tcPr>
            <w:tcW w:w="1701" w:type="dxa"/>
            <w:vAlign w:val="center"/>
          </w:tcPr>
          <w:p w14:paraId="358130F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70</w:t>
            </w:r>
          </w:p>
        </w:tc>
        <w:tc>
          <w:tcPr>
            <w:tcW w:w="1701" w:type="dxa"/>
            <w:vAlign w:val="center"/>
          </w:tcPr>
          <w:p w14:paraId="38417277" w14:textId="77777777" w:rsidR="004C54A3" w:rsidRDefault="00000000" w:rsidP="007A16CF">
            <w:pPr>
              <w:bidi/>
              <w:spacing w:after="0"/>
              <w:jc w:val="both"/>
              <w:rPr>
                <w:rFonts w:hint="eastAsia"/>
              </w:rPr>
            </w:pPr>
            <w:r>
              <w:rPr>
                <w:rFonts w:eastAsia="Amiri"/>
                <w:color w:val="2E261F"/>
                <w:sz w:val="19"/>
                <w:rtl/>
                <w:lang w:val="ar-SA" w:bidi="ar-SA"/>
              </w:rPr>
              <w:t>محمد حسن عوض الكريم</w:t>
            </w:r>
          </w:p>
        </w:tc>
        <w:tc>
          <w:tcPr>
            <w:tcW w:w="1701" w:type="dxa"/>
            <w:vAlign w:val="center"/>
          </w:tcPr>
          <w:p w14:paraId="41D1122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1D55746" w14:textId="77777777">
        <w:trPr>
          <w:trHeight w:val="652"/>
          <w:jc w:val="center"/>
        </w:trPr>
        <w:tc>
          <w:tcPr>
            <w:tcW w:w="1701" w:type="dxa"/>
            <w:vAlign w:val="center"/>
          </w:tcPr>
          <w:p w14:paraId="4FA3781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71</w:t>
            </w:r>
          </w:p>
        </w:tc>
        <w:tc>
          <w:tcPr>
            <w:tcW w:w="1701" w:type="dxa"/>
            <w:vAlign w:val="center"/>
          </w:tcPr>
          <w:p w14:paraId="4D41F64C" w14:textId="77777777" w:rsidR="004C54A3" w:rsidRDefault="00000000" w:rsidP="007A16CF">
            <w:pPr>
              <w:bidi/>
              <w:spacing w:after="0"/>
              <w:jc w:val="both"/>
              <w:rPr>
                <w:rFonts w:hint="eastAsia"/>
              </w:rPr>
            </w:pPr>
            <w:r>
              <w:rPr>
                <w:rFonts w:eastAsia="Amiri"/>
                <w:color w:val="2E261F"/>
                <w:sz w:val="19"/>
                <w:rtl/>
                <w:lang w:val="ar-SA" w:bidi="ar-SA"/>
              </w:rPr>
              <w:t>مصطفى عبدالله العريبي</w:t>
            </w:r>
          </w:p>
        </w:tc>
        <w:tc>
          <w:tcPr>
            <w:tcW w:w="1701" w:type="dxa"/>
            <w:vAlign w:val="center"/>
          </w:tcPr>
          <w:p w14:paraId="76929E7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D41D105" w14:textId="77777777">
        <w:trPr>
          <w:trHeight w:val="652"/>
          <w:jc w:val="center"/>
        </w:trPr>
        <w:tc>
          <w:tcPr>
            <w:tcW w:w="1701" w:type="dxa"/>
            <w:vAlign w:val="center"/>
          </w:tcPr>
          <w:p w14:paraId="20820CF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72</w:t>
            </w:r>
          </w:p>
        </w:tc>
        <w:tc>
          <w:tcPr>
            <w:tcW w:w="1701" w:type="dxa"/>
            <w:vAlign w:val="center"/>
          </w:tcPr>
          <w:p w14:paraId="383764C6" w14:textId="77777777" w:rsidR="004C54A3" w:rsidRDefault="00000000" w:rsidP="007A16CF">
            <w:pPr>
              <w:bidi/>
              <w:spacing w:after="0"/>
              <w:jc w:val="both"/>
              <w:rPr>
                <w:rFonts w:hint="eastAsia"/>
              </w:rPr>
            </w:pPr>
            <w:r>
              <w:rPr>
                <w:rFonts w:eastAsia="Amiri"/>
                <w:color w:val="2E261F"/>
                <w:sz w:val="19"/>
                <w:rtl/>
                <w:lang w:val="ar-SA" w:bidi="ar-SA"/>
              </w:rPr>
              <w:t>كرار مصطفى العريبي</w:t>
            </w:r>
          </w:p>
        </w:tc>
        <w:tc>
          <w:tcPr>
            <w:tcW w:w="1701" w:type="dxa"/>
            <w:vAlign w:val="center"/>
          </w:tcPr>
          <w:p w14:paraId="4021D6F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ABD90D9" w14:textId="77777777">
        <w:trPr>
          <w:trHeight w:val="652"/>
          <w:jc w:val="center"/>
        </w:trPr>
        <w:tc>
          <w:tcPr>
            <w:tcW w:w="1701" w:type="dxa"/>
            <w:vAlign w:val="center"/>
          </w:tcPr>
          <w:p w14:paraId="10FCAB9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73</w:t>
            </w:r>
          </w:p>
        </w:tc>
        <w:tc>
          <w:tcPr>
            <w:tcW w:w="1701" w:type="dxa"/>
            <w:vAlign w:val="center"/>
          </w:tcPr>
          <w:p w14:paraId="484FCCF2" w14:textId="77777777" w:rsidR="004C54A3" w:rsidRDefault="00000000" w:rsidP="007A16CF">
            <w:pPr>
              <w:bidi/>
              <w:spacing w:after="0"/>
              <w:jc w:val="both"/>
              <w:rPr>
                <w:rFonts w:hint="eastAsia"/>
              </w:rPr>
            </w:pPr>
            <w:r>
              <w:rPr>
                <w:rFonts w:eastAsia="Amiri"/>
                <w:color w:val="2E261F"/>
                <w:sz w:val="19"/>
                <w:rtl/>
                <w:lang w:val="ar-SA" w:bidi="ar-SA"/>
              </w:rPr>
              <w:t>محمد موسى حسين</w:t>
            </w:r>
          </w:p>
        </w:tc>
        <w:tc>
          <w:tcPr>
            <w:tcW w:w="1701" w:type="dxa"/>
            <w:vAlign w:val="center"/>
          </w:tcPr>
          <w:p w14:paraId="38763AE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75651446" w14:textId="77777777">
        <w:trPr>
          <w:trHeight w:val="652"/>
          <w:jc w:val="center"/>
        </w:trPr>
        <w:tc>
          <w:tcPr>
            <w:tcW w:w="1701" w:type="dxa"/>
            <w:vAlign w:val="center"/>
          </w:tcPr>
          <w:p w14:paraId="456A96C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74</w:t>
            </w:r>
          </w:p>
        </w:tc>
        <w:tc>
          <w:tcPr>
            <w:tcW w:w="1701" w:type="dxa"/>
            <w:vAlign w:val="center"/>
          </w:tcPr>
          <w:p w14:paraId="2526D76A" w14:textId="77777777" w:rsidR="004C54A3" w:rsidRDefault="00000000" w:rsidP="007A16CF">
            <w:pPr>
              <w:bidi/>
              <w:spacing w:after="0"/>
              <w:jc w:val="both"/>
              <w:rPr>
                <w:rFonts w:hint="eastAsia"/>
              </w:rPr>
            </w:pPr>
            <w:r>
              <w:rPr>
                <w:rFonts w:eastAsia="Amiri"/>
                <w:color w:val="2E261F"/>
                <w:sz w:val="19"/>
                <w:rtl/>
                <w:lang w:val="ar-SA" w:bidi="ar-SA"/>
              </w:rPr>
              <w:t>فتح الرحمن الطيب الحسن</w:t>
            </w:r>
          </w:p>
        </w:tc>
        <w:tc>
          <w:tcPr>
            <w:tcW w:w="1701" w:type="dxa"/>
            <w:vAlign w:val="center"/>
          </w:tcPr>
          <w:p w14:paraId="5E22BAC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10F1B0B" w14:textId="77777777">
        <w:trPr>
          <w:trHeight w:val="652"/>
          <w:jc w:val="center"/>
        </w:trPr>
        <w:tc>
          <w:tcPr>
            <w:tcW w:w="1701" w:type="dxa"/>
            <w:vAlign w:val="center"/>
          </w:tcPr>
          <w:p w14:paraId="41C7BE6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75</w:t>
            </w:r>
          </w:p>
        </w:tc>
        <w:tc>
          <w:tcPr>
            <w:tcW w:w="1701" w:type="dxa"/>
            <w:vAlign w:val="center"/>
          </w:tcPr>
          <w:p w14:paraId="26E09B16" w14:textId="77777777" w:rsidR="004C54A3" w:rsidRDefault="00000000" w:rsidP="007A16CF">
            <w:pPr>
              <w:bidi/>
              <w:spacing w:after="0"/>
              <w:jc w:val="both"/>
              <w:rPr>
                <w:rFonts w:hint="eastAsia"/>
              </w:rPr>
            </w:pPr>
            <w:r>
              <w:rPr>
                <w:rFonts w:eastAsia="Amiri"/>
                <w:color w:val="2E261F"/>
                <w:sz w:val="19"/>
                <w:rtl/>
                <w:lang w:val="ar-SA" w:bidi="ar-SA"/>
              </w:rPr>
              <w:t>النذير مصطفى عثمان</w:t>
            </w:r>
          </w:p>
        </w:tc>
        <w:tc>
          <w:tcPr>
            <w:tcW w:w="1701" w:type="dxa"/>
            <w:vAlign w:val="center"/>
          </w:tcPr>
          <w:p w14:paraId="11AA65C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B720201" w14:textId="77777777">
        <w:trPr>
          <w:trHeight w:val="652"/>
          <w:jc w:val="center"/>
        </w:trPr>
        <w:tc>
          <w:tcPr>
            <w:tcW w:w="1701" w:type="dxa"/>
            <w:vAlign w:val="center"/>
          </w:tcPr>
          <w:p w14:paraId="4B8D651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76</w:t>
            </w:r>
          </w:p>
        </w:tc>
        <w:tc>
          <w:tcPr>
            <w:tcW w:w="1701" w:type="dxa"/>
            <w:vAlign w:val="center"/>
          </w:tcPr>
          <w:p w14:paraId="0A6BF302" w14:textId="77777777" w:rsidR="004C54A3" w:rsidRDefault="00000000" w:rsidP="007A16CF">
            <w:pPr>
              <w:bidi/>
              <w:spacing w:after="0"/>
              <w:jc w:val="both"/>
              <w:rPr>
                <w:rFonts w:hint="eastAsia"/>
              </w:rPr>
            </w:pPr>
            <w:r>
              <w:rPr>
                <w:rFonts w:eastAsia="Amiri"/>
                <w:color w:val="2E261F"/>
                <w:sz w:val="19"/>
                <w:rtl/>
                <w:lang w:val="ar-SA" w:bidi="ar-SA"/>
              </w:rPr>
              <w:t>أمير مصطفى عثمان</w:t>
            </w:r>
          </w:p>
        </w:tc>
        <w:tc>
          <w:tcPr>
            <w:tcW w:w="1701" w:type="dxa"/>
            <w:vAlign w:val="center"/>
          </w:tcPr>
          <w:p w14:paraId="6A564A6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E0B4D45" w14:textId="77777777">
        <w:trPr>
          <w:trHeight w:val="652"/>
          <w:jc w:val="center"/>
        </w:trPr>
        <w:tc>
          <w:tcPr>
            <w:tcW w:w="1701" w:type="dxa"/>
            <w:vAlign w:val="center"/>
          </w:tcPr>
          <w:p w14:paraId="2FC3A20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77</w:t>
            </w:r>
          </w:p>
        </w:tc>
        <w:tc>
          <w:tcPr>
            <w:tcW w:w="1701" w:type="dxa"/>
            <w:vAlign w:val="center"/>
          </w:tcPr>
          <w:p w14:paraId="7F2AB855" w14:textId="77777777" w:rsidR="004C54A3" w:rsidRDefault="00000000" w:rsidP="007A16CF">
            <w:pPr>
              <w:bidi/>
              <w:spacing w:after="0"/>
              <w:jc w:val="both"/>
              <w:rPr>
                <w:rFonts w:hint="eastAsia"/>
              </w:rPr>
            </w:pPr>
            <w:r>
              <w:rPr>
                <w:rFonts w:eastAsia="Amiri"/>
                <w:color w:val="2E261F"/>
                <w:sz w:val="19"/>
                <w:rtl/>
                <w:lang w:val="ar-SA" w:bidi="ar-SA"/>
              </w:rPr>
              <w:t>الطالب العوض الطالب</w:t>
            </w:r>
          </w:p>
        </w:tc>
        <w:tc>
          <w:tcPr>
            <w:tcW w:w="1701" w:type="dxa"/>
            <w:vAlign w:val="center"/>
          </w:tcPr>
          <w:p w14:paraId="24EE890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42A042B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92BF04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45AE6595" w14:textId="77777777" w:rsidR="004C54A3" w:rsidRDefault="00000000" w:rsidP="007A16CF">
      <w:pPr>
        <w:bidi/>
        <w:jc w:val="both"/>
        <w:rPr>
          <w:rFonts w:hint="eastAsia"/>
        </w:rPr>
      </w:pPr>
      <w:r>
        <w:br w:type="page"/>
      </w:r>
    </w:p>
    <w:p w14:paraId="4E7BD40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077 | TYPE:REGULAR_LIST | DO_NOT_RENDER]]</w:t>
      </w:r>
    </w:p>
    <w:p w14:paraId="7F81F4A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793518E"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4364081E" w14:textId="77777777">
        <w:trPr>
          <w:trHeight w:val="652"/>
          <w:jc w:val="center"/>
        </w:trPr>
        <w:tc>
          <w:tcPr>
            <w:tcW w:w="1701" w:type="dxa"/>
            <w:vAlign w:val="center"/>
          </w:tcPr>
          <w:p w14:paraId="29AC98E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79</w:t>
            </w:r>
          </w:p>
        </w:tc>
        <w:tc>
          <w:tcPr>
            <w:tcW w:w="1701" w:type="dxa"/>
            <w:vAlign w:val="center"/>
          </w:tcPr>
          <w:p w14:paraId="5D732B2A" w14:textId="77777777" w:rsidR="004C54A3" w:rsidRDefault="00000000" w:rsidP="007A16CF">
            <w:pPr>
              <w:bidi/>
              <w:spacing w:after="0"/>
              <w:jc w:val="both"/>
              <w:rPr>
                <w:rFonts w:hint="eastAsia"/>
              </w:rPr>
            </w:pPr>
            <w:r>
              <w:rPr>
                <w:rFonts w:eastAsia="Amiri"/>
                <w:color w:val="2E261F"/>
                <w:sz w:val="19"/>
                <w:rtl/>
                <w:lang w:val="ar-SA" w:bidi="ar-SA"/>
              </w:rPr>
              <w:t>منتصر محمد علي الأمين (ودأبُّو)</w:t>
            </w:r>
          </w:p>
        </w:tc>
        <w:tc>
          <w:tcPr>
            <w:tcW w:w="1701" w:type="dxa"/>
            <w:vAlign w:val="center"/>
          </w:tcPr>
          <w:p w14:paraId="264BC22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3D23D053" w14:textId="77777777">
        <w:trPr>
          <w:trHeight w:val="652"/>
          <w:jc w:val="center"/>
        </w:trPr>
        <w:tc>
          <w:tcPr>
            <w:tcW w:w="1701" w:type="dxa"/>
            <w:vAlign w:val="center"/>
          </w:tcPr>
          <w:p w14:paraId="6F98385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81</w:t>
            </w:r>
          </w:p>
        </w:tc>
        <w:tc>
          <w:tcPr>
            <w:tcW w:w="1701" w:type="dxa"/>
            <w:vAlign w:val="center"/>
          </w:tcPr>
          <w:p w14:paraId="3DB672D1" w14:textId="77777777" w:rsidR="004C54A3" w:rsidRDefault="00000000" w:rsidP="007A16CF">
            <w:pPr>
              <w:bidi/>
              <w:spacing w:after="0"/>
              <w:jc w:val="both"/>
              <w:rPr>
                <w:rFonts w:hint="eastAsia"/>
              </w:rPr>
            </w:pPr>
            <w:r>
              <w:rPr>
                <w:rFonts w:eastAsia="Amiri"/>
                <w:color w:val="2E261F"/>
                <w:sz w:val="19"/>
                <w:rtl/>
                <w:lang w:val="ar-SA" w:bidi="ar-SA"/>
              </w:rPr>
              <w:t>صبحي العوض محمد موسى</w:t>
            </w:r>
          </w:p>
        </w:tc>
        <w:tc>
          <w:tcPr>
            <w:tcW w:w="1701" w:type="dxa"/>
            <w:vAlign w:val="center"/>
          </w:tcPr>
          <w:p w14:paraId="1B5F96A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AD8AE55" w14:textId="77777777">
        <w:trPr>
          <w:trHeight w:val="652"/>
          <w:jc w:val="center"/>
        </w:trPr>
        <w:tc>
          <w:tcPr>
            <w:tcW w:w="1701" w:type="dxa"/>
            <w:vAlign w:val="center"/>
          </w:tcPr>
          <w:p w14:paraId="21FBCE7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82</w:t>
            </w:r>
          </w:p>
        </w:tc>
        <w:tc>
          <w:tcPr>
            <w:tcW w:w="1701" w:type="dxa"/>
            <w:vAlign w:val="center"/>
          </w:tcPr>
          <w:p w14:paraId="542C0ADC" w14:textId="77777777" w:rsidR="004C54A3" w:rsidRDefault="00000000" w:rsidP="007A16CF">
            <w:pPr>
              <w:bidi/>
              <w:spacing w:after="0"/>
              <w:jc w:val="both"/>
              <w:rPr>
                <w:rFonts w:hint="eastAsia"/>
              </w:rPr>
            </w:pPr>
            <w:r>
              <w:rPr>
                <w:rFonts w:eastAsia="Amiri"/>
                <w:color w:val="2E261F"/>
                <w:sz w:val="19"/>
                <w:rtl/>
                <w:lang w:val="ar-SA" w:bidi="ar-SA"/>
              </w:rPr>
              <w:t>حذيفة العوض محمد موسى</w:t>
            </w:r>
          </w:p>
        </w:tc>
        <w:tc>
          <w:tcPr>
            <w:tcW w:w="1701" w:type="dxa"/>
            <w:vAlign w:val="center"/>
          </w:tcPr>
          <w:p w14:paraId="38A9882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1706B15" w14:textId="77777777">
        <w:trPr>
          <w:trHeight w:val="652"/>
          <w:jc w:val="center"/>
        </w:trPr>
        <w:tc>
          <w:tcPr>
            <w:tcW w:w="1701" w:type="dxa"/>
            <w:vAlign w:val="center"/>
          </w:tcPr>
          <w:p w14:paraId="45A4EA3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83</w:t>
            </w:r>
          </w:p>
        </w:tc>
        <w:tc>
          <w:tcPr>
            <w:tcW w:w="1701" w:type="dxa"/>
            <w:vAlign w:val="center"/>
          </w:tcPr>
          <w:p w14:paraId="62BB0D8F" w14:textId="77777777" w:rsidR="004C54A3" w:rsidRDefault="00000000" w:rsidP="007A16CF">
            <w:pPr>
              <w:bidi/>
              <w:spacing w:after="0"/>
              <w:jc w:val="both"/>
              <w:rPr>
                <w:rFonts w:hint="eastAsia"/>
              </w:rPr>
            </w:pPr>
            <w:r>
              <w:rPr>
                <w:rFonts w:eastAsia="Amiri"/>
                <w:color w:val="2E261F"/>
                <w:sz w:val="19"/>
                <w:rtl/>
                <w:lang w:val="ar-SA" w:bidi="ar-SA"/>
              </w:rPr>
              <w:t>شريف العوض محمد موسى</w:t>
            </w:r>
          </w:p>
        </w:tc>
        <w:tc>
          <w:tcPr>
            <w:tcW w:w="1701" w:type="dxa"/>
            <w:vAlign w:val="center"/>
          </w:tcPr>
          <w:p w14:paraId="3D041A4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5C1E434" w14:textId="77777777">
        <w:trPr>
          <w:trHeight w:val="652"/>
          <w:jc w:val="center"/>
        </w:trPr>
        <w:tc>
          <w:tcPr>
            <w:tcW w:w="1701" w:type="dxa"/>
            <w:vAlign w:val="center"/>
          </w:tcPr>
          <w:p w14:paraId="30C8F04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84</w:t>
            </w:r>
          </w:p>
        </w:tc>
        <w:tc>
          <w:tcPr>
            <w:tcW w:w="1701" w:type="dxa"/>
            <w:vAlign w:val="center"/>
          </w:tcPr>
          <w:p w14:paraId="27B7947D" w14:textId="77777777" w:rsidR="004C54A3" w:rsidRDefault="00000000" w:rsidP="007A16CF">
            <w:pPr>
              <w:bidi/>
              <w:spacing w:after="0"/>
              <w:jc w:val="both"/>
              <w:rPr>
                <w:rFonts w:hint="eastAsia"/>
              </w:rPr>
            </w:pPr>
            <w:r>
              <w:rPr>
                <w:rFonts w:eastAsia="Amiri"/>
                <w:color w:val="2E261F"/>
                <w:sz w:val="19"/>
                <w:rtl/>
                <w:lang w:val="ar-SA" w:bidi="ar-SA"/>
              </w:rPr>
              <w:t>الحبر أحمد العجمي</w:t>
            </w:r>
          </w:p>
        </w:tc>
        <w:tc>
          <w:tcPr>
            <w:tcW w:w="1701" w:type="dxa"/>
            <w:vAlign w:val="center"/>
          </w:tcPr>
          <w:p w14:paraId="48C8431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3A438F4" w14:textId="77777777">
        <w:trPr>
          <w:trHeight w:val="652"/>
          <w:jc w:val="center"/>
        </w:trPr>
        <w:tc>
          <w:tcPr>
            <w:tcW w:w="1701" w:type="dxa"/>
            <w:vAlign w:val="center"/>
          </w:tcPr>
          <w:p w14:paraId="3A5C707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85</w:t>
            </w:r>
          </w:p>
        </w:tc>
        <w:tc>
          <w:tcPr>
            <w:tcW w:w="1701" w:type="dxa"/>
            <w:vAlign w:val="center"/>
          </w:tcPr>
          <w:p w14:paraId="07543DD6" w14:textId="77777777" w:rsidR="004C54A3" w:rsidRDefault="00000000" w:rsidP="007A16CF">
            <w:pPr>
              <w:bidi/>
              <w:spacing w:after="0"/>
              <w:jc w:val="both"/>
              <w:rPr>
                <w:rFonts w:hint="eastAsia"/>
              </w:rPr>
            </w:pPr>
            <w:r>
              <w:rPr>
                <w:rFonts w:eastAsia="Amiri"/>
                <w:color w:val="2E261F"/>
                <w:sz w:val="19"/>
                <w:rtl/>
                <w:lang w:val="ar-SA" w:bidi="ar-SA"/>
              </w:rPr>
              <w:t>صدام عبدالقادر بابكر</w:t>
            </w:r>
          </w:p>
        </w:tc>
        <w:tc>
          <w:tcPr>
            <w:tcW w:w="1701" w:type="dxa"/>
            <w:vAlign w:val="center"/>
          </w:tcPr>
          <w:p w14:paraId="45D4E6B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C8B7C34" w14:textId="77777777">
        <w:trPr>
          <w:trHeight w:val="652"/>
          <w:jc w:val="center"/>
        </w:trPr>
        <w:tc>
          <w:tcPr>
            <w:tcW w:w="1701" w:type="dxa"/>
            <w:vAlign w:val="center"/>
          </w:tcPr>
          <w:p w14:paraId="1E2991C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86</w:t>
            </w:r>
          </w:p>
        </w:tc>
        <w:tc>
          <w:tcPr>
            <w:tcW w:w="1701" w:type="dxa"/>
            <w:vAlign w:val="center"/>
          </w:tcPr>
          <w:p w14:paraId="3BCA4E6B" w14:textId="77777777" w:rsidR="004C54A3" w:rsidRDefault="00000000" w:rsidP="007A16CF">
            <w:pPr>
              <w:bidi/>
              <w:spacing w:after="0"/>
              <w:jc w:val="both"/>
              <w:rPr>
                <w:rFonts w:hint="eastAsia"/>
              </w:rPr>
            </w:pPr>
            <w:r>
              <w:rPr>
                <w:rFonts w:eastAsia="Amiri"/>
                <w:color w:val="2E261F"/>
                <w:sz w:val="19"/>
                <w:rtl/>
                <w:lang w:val="ar-SA" w:bidi="ar-SA"/>
              </w:rPr>
              <w:t>رحمة الله عبدالقادر حسن</w:t>
            </w:r>
          </w:p>
        </w:tc>
        <w:tc>
          <w:tcPr>
            <w:tcW w:w="1701" w:type="dxa"/>
            <w:vAlign w:val="center"/>
          </w:tcPr>
          <w:p w14:paraId="5B2F318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114067B" w14:textId="77777777">
        <w:trPr>
          <w:trHeight w:val="652"/>
          <w:jc w:val="center"/>
        </w:trPr>
        <w:tc>
          <w:tcPr>
            <w:tcW w:w="1701" w:type="dxa"/>
            <w:vAlign w:val="center"/>
          </w:tcPr>
          <w:p w14:paraId="4E28BC4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87</w:t>
            </w:r>
          </w:p>
        </w:tc>
        <w:tc>
          <w:tcPr>
            <w:tcW w:w="1701" w:type="dxa"/>
            <w:vAlign w:val="center"/>
          </w:tcPr>
          <w:p w14:paraId="0BCB73B1" w14:textId="77777777" w:rsidR="004C54A3" w:rsidRDefault="00000000" w:rsidP="007A16CF">
            <w:pPr>
              <w:bidi/>
              <w:spacing w:after="0"/>
              <w:jc w:val="both"/>
              <w:rPr>
                <w:rFonts w:hint="eastAsia"/>
              </w:rPr>
            </w:pPr>
            <w:r>
              <w:rPr>
                <w:rFonts w:eastAsia="Amiri"/>
                <w:color w:val="2E261F"/>
                <w:sz w:val="19"/>
                <w:rtl/>
                <w:lang w:val="ar-SA" w:bidi="ar-SA"/>
              </w:rPr>
              <w:t>جادالله علي المليح</w:t>
            </w:r>
          </w:p>
        </w:tc>
        <w:tc>
          <w:tcPr>
            <w:tcW w:w="1701" w:type="dxa"/>
            <w:vAlign w:val="center"/>
          </w:tcPr>
          <w:p w14:paraId="172211D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9BE67E7" w14:textId="77777777">
        <w:trPr>
          <w:trHeight w:val="652"/>
          <w:jc w:val="center"/>
        </w:trPr>
        <w:tc>
          <w:tcPr>
            <w:tcW w:w="1701" w:type="dxa"/>
            <w:vAlign w:val="center"/>
          </w:tcPr>
          <w:p w14:paraId="4849633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88</w:t>
            </w:r>
          </w:p>
        </w:tc>
        <w:tc>
          <w:tcPr>
            <w:tcW w:w="1701" w:type="dxa"/>
            <w:vAlign w:val="center"/>
          </w:tcPr>
          <w:p w14:paraId="426F25B8" w14:textId="77777777" w:rsidR="004C54A3" w:rsidRDefault="00000000" w:rsidP="007A16CF">
            <w:pPr>
              <w:bidi/>
              <w:spacing w:after="0"/>
              <w:jc w:val="both"/>
              <w:rPr>
                <w:rFonts w:hint="eastAsia"/>
              </w:rPr>
            </w:pPr>
            <w:r>
              <w:rPr>
                <w:rFonts w:eastAsia="Amiri"/>
                <w:color w:val="2E261F"/>
                <w:sz w:val="19"/>
                <w:rtl/>
                <w:lang w:val="ar-SA" w:bidi="ar-SA"/>
              </w:rPr>
              <w:t>إبراهيم الحاج خنيفش</w:t>
            </w:r>
          </w:p>
        </w:tc>
        <w:tc>
          <w:tcPr>
            <w:tcW w:w="1701" w:type="dxa"/>
            <w:vAlign w:val="center"/>
          </w:tcPr>
          <w:p w14:paraId="3D06D24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6BDFA3E" w14:textId="77777777">
        <w:trPr>
          <w:trHeight w:val="652"/>
          <w:jc w:val="center"/>
        </w:trPr>
        <w:tc>
          <w:tcPr>
            <w:tcW w:w="1701" w:type="dxa"/>
            <w:vAlign w:val="center"/>
          </w:tcPr>
          <w:p w14:paraId="28A4EEE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89</w:t>
            </w:r>
          </w:p>
        </w:tc>
        <w:tc>
          <w:tcPr>
            <w:tcW w:w="1701" w:type="dxa"/>
            <w:vAlign w:val="center"/>
          </w:tcPr>
          <w:p w14:paraId="5A6DA932" w14:textId="77777777" w:rsidR="004C54A3" w:rsidRDefault="00000000" w:rsidP="007A16CF">
            <w:pPr>
              <w:bidi/>
              <w:spacing w:after="0"/>
              <w:jc w:val="both"/>
              <w:rPr>
                <w:rFonts w:hint="eastAsia"/>
              </w:rPr>
            </w:pPr>
            <w:r>
              <w:rPr>
                <w:rFonts w:eastAsia="Amiri"/>
                <w:color w:val="2E261F"/>
                <w:sz w:val="19"/>
                <w:rtl/>
                <w:lang w:val="ar-SA" w:bidi="ar-SA"/>
              </w:rPr>
              <w:t>عبدالله عبدالواحد محمد أحمد</w:t>
            </w:r>
          </w:p>
        </w:tc>
        <w:tc>
          <w:tcPr>
            <w:tcW w:w="1701" w:type="dxa"/>
            <w:vAlign w:val="center"/>
          </w:tcPr>
          <w:p w14:paraId="3C00D37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4135C6D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71AB17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66166636" w14:textId="77777777" w:rsidR="004C54A3" w:rsidRDefault="00000000" w:rsidP="007A16CF">
      <w:pPr>
        <w:bidi/>
        <w:jc w:val="both"/>
        <w:rPr>
          <w:rFonts w:hint="eastAsia"/>
        </w:rPr>
      </w:pPr>
      <w:r>
        <w:br w:type="page"/>
      </w:r>
    </w:p>
    <w:p w14:paraId="045C12D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078 | TYPE:REGULAR_LIST | DO_NOT_RENDER]]</w:t>
      </w:r>
    </w:p>
    <w:p w14:paraId="5B4C7BA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031A26C"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522572AD" w14:textId="77777777">
        <w:trPr>
          <w:trHeight w:val="652"/>
          <w:jc w:val="center"/>
        </w:trPr>
        <w:tc>
          <w:tcPr>
            <w:tcW w:w="1701" w:type="dxa"/>
            <w:vAlign w:val="center"/>
          </w:tcPr>
          <w:p w14:paraId="2B30C56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91</w:t>
            </w:r>
          </w:p>
        </w:tc>
        <w:tc>
          <w:tcPr>
            <w:tcW w:w="1701" w:type="dxa"/>
            <w:vAlign w:val="center"/>
          </w:tcPr>
          <w:p w14:paraId="0911D4CA" w14:textId="77777777" w:rsidR="004C54A3" w:rsidRDefault="00000000" w:rsidP="007A16CF">
            <w:pPr>
              <w:bidi/>
              <w:spacing w:after="0"/>
              <w:jc w:val="both"/>
              <w:rPr>
                <w:rFonts w:hint="eastAsia"/>
              </w:rPr>
            </w:pPr>
            <w:r>
              <w:rPr>
                <w:rFonts w:eastAsia="Amiri"/>
                <w:color w:val="2E261F"/>
                <w:sz w:val="19"/>
                <w:rtl/>
                <w:lang w:val="ar-SA" w:bidi="ar-SA"/>
              </w:rPr>
              <w:t>الصديق شمس الدين</w:t>
            </w:r>
          </w:p>
        </w:tc>
        <w:tc>
          <w:tcPr>
            <w:tcW w:w="1701" w:type="dxa"/>
            <w:vAlign w:val="center"/>
          </w:tcPr>
          <w:p w14:paraId="0C1D111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346446A" w14:textId="77777777">
        <w:trPr>
          <w:trHeight w:val="652"/>
          <w:jc w:val="center"/>
        </w:trPr>
        <w:tc>
          <w:tcPr>
            <w:tcW w:w="1701" w:type="dxa"/>
            <w:vAlign w:val="center"/>
          </w:tcPr>
          <w:p w14:paraId="01AD301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92</w:t>
            </w:r>
          </w:p>
        </w:tc>
        <w:tc>
          <w:tcPr>
            <w:tcW w:w="1701" w:type="dxa"/>
            <w:vAlign w:val="center"/>
          </w:tcPr>
          <w:p w14:paraId="6C1AA2A4" w14:textId="77777777" w:rsidR="004C54A3" w:rsidRDefault="00000000" w:rsidP="007A16CF">
            <w:pPr>
              <w:bidi/>
              <w:spacing w:after="0"/>
              <w:jc w:val="both"/>
              <w:rPr>
                <w:rFonts w:hint="eastAsia"/>
              </w:rPr>
            </w:pPr>
            <w:r>
              <w:rPr>
                <w:rFonts w:eastAsia="Amiri"/>
                <w:color w:val="2E261F"/>
                <w:sz w:val="19"/>
                <w:rtl/>
                <w:lang w:val="ar-SA" w:bidi="ar-SA"/>
              </w:rPr>
              <w:t>محمد عطا محمد عوض الله</w:t>
            </w:r>
          </w:p>
        </w:tc>
        <w:tc>
          <w:tcPr>
            <w:tcW w:w="1701" w:type="dxa"/>
            <w:vAlign w:val="center"/>
          </w:tcPr>
          <w:p w14:paraId="54DE67F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E1D2E85" w14:textId="77777777">
        <w:trPr>
          <w:trHeight w:val="652"/>
          <w:jc w:val="center"/>
        </w:trPr>
        <w:tc>
          <w:tcPr>
            <w:tcW w:w="1701" w:type="dxa"/>
            <w:vAlign w:val="center"/>
          </w:tcPr>
          <w:p w14:paraId="69BB9BB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93</w:t>
            </w:r>
          </w:p>
        </w:tc>
        <w:tc>
          <w:tcPr>
            <w:tcW w:w="1701" w:type="dxa"/>
            <w:vAlign w:val="center"/>
          </w:tcPr>
          <w:p w14:paraId="5D522D46" w14:textId="77777777" w:rsidR="004C54A3" w:rsidRDefault="00000000" w:rsidP="007A16CF">
            <w:pPr>
              <w:bidi/>
              <w:spacing w:after="0"/>
              <w:jc w:val="both"/>
              <w:rPr>
                <w:rFonts w:hint="eastAsia"/>
              </w:rPr>
            </w:pPr>
            <w:r>
              <w:rPr>
                <w:rFonts w:eastAsia="Amiri"/>
                <w:color w:val="2E261F"/>
                <w:sz w:val="19"/>
                <w:rtl/>
                <w:lang w:val="ar-SA" w:bidi="ar-SA"/>
              </w:rPr>
              <w:t>مصطفى شمس الدين</w:t>
            </w:r>
          </w:p>
        </w:tc>
        <w:tc>
          <w:tcPr>
            <w:tcW w:w="1701" w:type="dxa"/>
            <w:vAlign w:val="center"/>
          </w:tcPr>
          <w:p w14:paraId="349FB63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61C565E" w14:textId="77777777">
        <w:trPr>
          <w:trHeight w:val="652"/>
          <w:jc w:val="center"/>
        </w:trPr>
        <w:tc>
          <w:tcPr>
            <w:tcW w:w="1701" w:type="dxa"/>
            <w:vAlign w:val="center"/>
          </w:tcPr>
          <w:p w14:paraId="708E916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94</w:t>
            </w:r>
          </w:p>
        </w:tc>
        <w:tc>
          <w:tcPr>
            <w:tcW w:w="1701" w:type="dxa"/>
            <w:vAlign w:val="center"/>
          </w:tcPr>
          <w:p w14:paraId="286D54F8" w14:textId="77777777" w:rsidR="004C54A3" w:rsidRDefault="00000000" w:rsidP="007A16CF">
            <w:pPr>
              <w:bidi/>
              <w:spacing w:after="0"/>
              <w:jc w:val="both"/>
              <w:rPr>
                <w:rFonts w:hint="eastAsia"/>
              </w:rPr>
            </w:pPr>
            <w:r>
              <w:rPr>
                <w:rFonts w:eastAsia="Amiri"/>
                <w:color w:val="2E261F"/>
                <w:sz w:val="19"/>
                <w:rtl/>
                <w:lang w:val="ar-SA" w:bidi="ar-SA"/>
              </w:rPr>
              <w:t>عبدالقادر طلحة (العشيم)</w:t>
            </w:r>
          </w:p>
        </w:tc>
        <w:tc>
          <w:tcPr>
            <w:tcW w:w="1701" w:type="dxa"/>
            <w:vAlign w:val="center"/>
          </w:tcPr>
          <w:p w14:paraId="0561704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DB1BAD5" w14:textId="77777777">
        <w:trPr>
          <w:trHeight w:val="652"/>
          <w:jc w:val="center"/>
        </w:trPr>
        <w:tc>
          <w:tcPr>
            <w:tcW w:w="1701" w:type="dxa"/>
            <w:vAlign w:val="center"/>
          </w:tcPr>
          <w:p w14:paraId="082A051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95</w:t>
            </w:r>
          </w:p>
        </w:tc>
        <w:tc>
          <w:tcPr>
            <w:tcW w:w="1701" w:type="dxa"/>
            <w:vAlign w:val="center"/>
          </w:tcPr>
          <w:p w14:paraId="4F119B31" w14:textId="77777777" w:rsidR="004C54A3" w:rsidRDefault="00000000" w:rsidP="007A16CF">
            <w:pPr>
              <w:bidi/>
              <w:spacing w:after="0"/>
              <w:jc w:val="both"/>
              <w:rPr>
                <w:rFonts w:hint="eastAsia"/>
              </w:rPr>
            </w:pPr>
            <w:r>
              <w:rPr>
                <w:rFonts w:eastAsia="Amiri"/>
                <w:color w:val="2E261F"/>
                <w:sz w:val="19"/>
                <w:rtl/>
                <w:lang w:val="ar-SA" w:bidi="ar-SA"/>
              </w:rPr>
              <w:t>عبدالفتاح طلحة</w:t>
            </w:r>
          </w:p>
        </w:tc>
        <w:tc>
          <w:tcPr>
            <w:tcW w:w="1701" w:type="dxa"/>
            <w:vAlign w:val="center"/>
          </w:tcPr>
          <w:p w14:paraId="717B993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C40D69F" w14:textId="77777777">
        <w:trPr>
          <w:trHeight w:val="652"/>
          <w:jc w:val="center"/>
        </w:trPr>
        <w:tc>
          <w:tcPr>
            <w:tcW w:w="1701" w:type="dxa"/>
            <w:vAlign w:val="center"/>
          </w:tcPr>
          <w:p w14:paraId="16594DE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96</w:t>
            </w:r>
          </w:p>
        </w:tc>
        <w:tc>
          <w:tcPr>
            <w:tcW w:w="1701" w:type="dxa"/>
            <w:vAlign w:val="center"/>
          </w:tcPr>
          <w:p w14:paraId="7B0F610C" w14:textId="77777777" w:rsidR="004C54A3" w:rsidRDefault="00000000" w:rsidP="007A16CF">
            <w:pPr>
              <w:bidi/>
              <w:spacing w:after="0"/>
              <w:jc w:val="both"/>
              <w:rPr>
                <w:rFonts w:hint="eastAsia"/>
              </w:rPr>
            </w:pPr>
            <w:r>
              <w:rPr>
                <w:rFonts w:eastAsia="Amiri"/>
                <w:color w:val="2E261F"/>
                <w:sz w:val="19"/>
                <w:rtl/>
                <w:lang w:val="ar-SA" w:bidi="ar-SA"/>
              </w:rPr>
              <w:t>الطيب عبدالله مصطفى</w:t>
            </w:r>
          </w:p>
        </w:tc>
        <w:tc>
          <w:tcPr>
            <w:tcW w:w="1701" w:type="dxa"/>
            <w:vAlign w:val="center"/>
          </w:tcPr>
          <w:p w14:paraId="180B156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037B1E8" w14:textId="77777777">
        <w:trPr>
          <w:trHeight w:val="652"/>
          <w:jc w:val="center"/>
        </w:trPr>
        <w:tc>
          <w:tcPr>
            <w:tcW w:w="1701" w:type="dxa"/>
            <w:vAlign w:val="center"/>
          </w:tcPr>
          <w:p w14:paraId="5E76998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97</w:t>
            </w:r>
          </w:p>
        </w:tc>
        <w:tc>
          <w:tcPr>
            <w:tcW w:w="1701" w:type="dxa"/>
            <w:vAlign w:val="center"/>
          </w:tcPr>
          <w:p w14:paraId="06ECD558" w14:textId="77777777" w:rsidR="004C54A3" w:rsidRDefault="00000000" w:rsidP="007A16CF">
            <w:pPr>
              <w:bidi/>
              <w:spacing w:after="0"/>
              <w:jc w:val="both"/>
              <w:rPr>
                <w:rFonts w:hint="eastAsia"/>
              </w:rPr>
            </w:pPr>
            <w:r>
              <w:rPr>
                <w:rFonts w:eastAsia="Amiri"/>
                <w:color w:val="2E261F"/>
                <w:sz w:val="19"/>
                <w:rtl/>
                <w:lang w:val="ar-SA" w:bidi="ar-SA"/>
              </w:rPr>
              <w:t>حسن عبدالله مصطفى</w:t>
            </w:r>
          </w:p>
        </w:tc>
        <w:tc>
          <w:tcPr>
            <w:tcW w:w="1701" w:type="dxa"/>
            <w:vAlign w:val="center"/>
          </w:tcPr>
          <w:p w14:paraId="46C149C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A8F5FF1" w14:textId="77777777">
        <w:trPr>
          <w:trHeight w:val="652"/>
          <w:jc w:val="center"/>
        </w:trPr>
        <w:tc>
          <w:tcPr>
            <w:tcW w:w="1701" w:type="dxa"/>
            <w:vAlign w:val="center"/>
          </w:tcPr>
          <w:p w14:paraId="73B0D29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98</w:t>
            </w:r>
          </w:p>
        </w:tc>
        <w:tc>
          <w:tcPr>
            <w:tcW w:w="1701" w:type="dxa"/>
            <w:vAlign w:val="center"/>
          </w:tcPr>
          <w:p w14:paraId="618CE039" w14:textId="77777777" w:rsidR="004C54A3" w:rsidRDefault="00000000" w:rsidP="007A16CF">
            <w:pPr>
              <w:bidi/>
              <w:spacing w:after="0"/>
              <w:jc w:val="both"/>
              <w:rPr>
                <w:rFonts w:hint="eastAsia"/>
              </w:rPr>
            </w:pPr>
            <w:r>
              <w:rPr>
                <w:rFonts w:eastAsia="Amiri"/>
                <w:color w:val="2E261F"/>
                <w:sz w:val="19"/>
                <w:rtl/>
                <w:lang w:val="ar-SA" w:bidi="ar-SA"/>
              </w:rPr>
              <w:t>سعد عبدالله مصطفى</w:t>
            </w:r>
          </w:p>
        </w:tc>
        <w:tc>
          <w:tcPr>
            <w:tcW w:w="1701" w:type="dxa"/>
            <w:vAlign w:val="center"/>
          </w:tcPr>
          <w:p w14:paraId="7482D76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312D3772" w14:textId="77777777">
        <w:trPr>
          <w:trHeight w:val="652"/>
          <w:jc w:val="center"/>
        </w:trPr>
        <w:tc>
          <w:tcPr>
            <w:tcW w:w="1701" w:type="dxa"/>
            <w:vAlign w:val="center"/>
          </w:tcPr>
          <w:p w14:paraId="4960776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99</w:t>
            </w:r>
          </w:p>
        </w:tc>
        <w:tc>
          <w:tcPr>
            <w:tcW w:w="1701" w:type="dxa"/>
            <w:vAlign w:val="center"/>
          </w:tcPr>
          <w:p w14:paraId="14D1252D" w14:textId="77777777" w:rsidR="004C54A3" w:rsidRDefault="00000000" w:rsidP="007A16CF">
            <w:pPr>
              <w:bidi/>
              <w:spacing w:after="0"/>
              <w:jc w:val="both"/>
              <w:rPr>
                <w:rFonts w:hint="eastAsia"/>
              </w:rPr>
            </w:pPr>
            <w:r>
              <w:rPr>
                <w:rFonts w:eastAsia="Amiri"/>
                <w:color w:val="2E261F"/>
                <w:sz w:val="19"/>
                <w:rtl/>
                <w:lang w:val="ar-SA" w:bidi="ar-SA"/>
              </w:rPr>
              <w:t>أحمد عبدالله مصطفى</w:t>
            </w:r>
          </w:p>
        </w:tc>
        <w:tc>
          <w:tcPr>
            <w:tcW w:w="1701" w:type="dxa"/>
            <w:vAlign w:val="center"/>
          </w:tcPr>
          <w:p w14:paraId="368BEDC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02C0EB0" w14:textId="77777777">
        <w:trPr>
          <w:trHeight w:val="652"/>
          <w:jc w:val="center"/>
        </w:trPr>
        <w:tc>
          <w:tcPr>
            <w:tcW w:w="1701" w:type="dxa"/>
            <w:vAlign w:val="center"/>
          </w:tcPr>
          <w:p w14:paraId="2EB4CF9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101</w:t>
            </w:r>
          </w:p>
        </w:tc>
        <w:tc>
          <w:tcPr>
            <w:tcW w:w="1701" w:type="dxa"/>
            <w:vAlign w:val="center"/>
          </w:tcPr>
          <w:p w14:paraId="698C3F53" w14:textId="77777777" w:rsidR="004C54A3" w:rsidRDefault="00000000" w:rsidP="007A16CF">
            <w:pPr>
              <w:bidi/>
              <w:spacing w:after="0"/>
              <w:jc w:val="both"/>
              <w:rPr>
                <w:rFonts w:hint="eastAsia"/>
              </w:rPr>
            </w:pPr>
            <w:r>
              <w:rPr>
                <w:rFonts w:eastAsia="Amiri"/>
                <w:color w:val="2E261F"/>
                <w:sz w:val="19"/>
                <w:rtl/>
                <w:lang w:val="ar-SA" w:bidi="ar-SA"/>
              </w:rPr>
              <w:t>عوض العليم محمد أحمد</w:t>
            </w:r>
          </w:p>
        </w:tc>
        <w:tc>
          <w:tcPr>
            <w:tcW w:w="1701" w:type="dxa"/>
            <w:vAlign w:val="center"/>
          </w:tcPr>
          <w:p w14:paraId="446635D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553C356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1D9847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10BC819C" w14:textId="77777777" w:rsidR="004C54A3" w:rsidRDefault="00000000" w:rsidP="007A16CF">
      <w:pPr>
        <w:bidi/>
        <w:jc w:val="both"/>
        <w:rPr>
          <w:rFonts w:hint="eastAsia"/>
        </w:rPr>
      </w:pPr>
      <w:r>
        <w:br w:type="page"/>
      </w:r>
    </w:p>
    <w:p w14:paraId="2AC4FB1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079 | TYPE:REGULAR_LIST | DO_NOT_RENDER]]</w:t>
      </w:r>
    </w:p>
    <w:p w14:paraId="61E2764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7E06D77"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22585ED" w14:textId="77777777">
        <w:trPr>
          <w:trHeight w:val="652"/>
          <w:jc w:val="center"/>
        </w:trPr>
        <w:tc>
          <w:tcPr>
            <w:tcW w:w="1701" w:type="dxa"/>
            <w:vAlign w:val="center"/>
          </w:tcPr>
          <w:p w14:paraId="07D448B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102</w:t>
            </w:r>
          </w:p>
        </w:tc>
        <w:tc>
          <w:tcPr>
            <w:tcW w:w="1701" w:type="dxa"/>
            <w:vAlign w:val="center"/>
          </w:tcPr>
          <w:p w14:paraId="75F78B0B" w14:textId="77777777" w:rsidR="004C54A3" w:rsidRDefault="00000000" w:rsidP="007A16CF">
            <w:pPr>
              <w:bidi/>
              <w:spacing w:after="0"/>
              <w:jc w:val="both"/>
              <w:rPr>
                <w:rFonts w:hint="eastAsia"/>
              </w:rPr>
            </w:pPr>
            <w:r>
              <w:rPr>
                <w:rFonts w:eastAsia="Amiri"/>
                <w:color w:val="2E261F"/>
                <w:sz w:val="19"/>
                <w:rtl/>
                <w:lang w:val="ar-SA" w:bidi="ar-SA"/>
              </w:rPr>
              <w:t>سليم محمد أحمد</w:t>
            </w:r>
          </w:p>
        </w:tc>
        <w:tc>
          <w:tcPr>
            <w:tcW w:w="1701" w:type="dxa"/>
            <w:vAlign w:val="center"/>
          </w:tcPr>
          <w:p w14:paraId="349E260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C6667EE" w14:textId="77777777">
        <w:trPr>
          <w:trHeight w:val="652"/>
          <w:jc w:val="center"/>
        </w:trPr>
        <w:tc>
          <w:tcPr>
            <w:tcW w:w="1701" w:type="dxa"/>
            <w:vAlign w:val="center"/>
          </w:tcPr>
          <w:p w14:paraId="648FB57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103</w:t>
            </w:r>
          </w:p>
        </w:tc>
        <w:tc>
          <w:tcPr>
            <w:tcW w:w="1701" w:type="dxa"/>
            <w:vAlign w:val="center"/>
          </w:tcPr>
          <w:p w14:paraId="7831139B" w14:textId="77777777" w:rsidR="004C54A3" w:rsidRDefault="00000000" w:rsidP="007A16CF">
            <w:pPr>
              <w:bidi/>
              <w:spacing w:after="0"/>
              <w:jc w:val="both"/>
              <w:rPr>
                <w:rFonts w:hint="eastAsia"/>
              </w:rPr>
            </w:pPr>
            <w:r>
              <w:rPr>
                <w:rFonts w:eastAsia="Amiri"/>
                <w:color w:val="2E261F"/>
                <w:sz w:val="19"/>
                <w:rtl/>
                <w:lang w:val="ar-SA" w:bidi="ar-SA"/>
              </w:rPr>
              <w:t>الجيلي عبدالله إسماعيل</w:t>
            </w:r>
          </w:p>
        </w:tc>
        <w:tc>
          <w:tcPr>
            <w:tcW w:w="1701" w:type="dxa"/>
            <w:vAlign w:val="center"/>
          </w:tcPr>
          <w:p w14:paraId="0DCA13C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B095B67" w14:textId="77777777">
        <w:trPr>
          <w:trHeight w:val="652"/>
          <w:jc w:val="center"/>
        </w:trPr>
        <w:tc>
          <w:tcPr>
            <w:tcW w:w="1701" w:type="dxa"/>
            <w:vAlign w:val="center"/>
          </w:tcPr>
          <w:p w14:paraId="1FADE1B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104</w:t>
            </w:r>
          </w:p>
        </w:tc>
        <w:tc>
          <w:tcPr>
            <w:tcW w:w="1701" w:type="dxa"/>
            <w:vAlign w:val="center"/>
          </w:tcPr>
          <w:p w14:paraId="6CB9E60D" w14:textId="77777777" w:rsidR="004C54A3" w:rsidRDefault="00000000" w:rsidP="007A16CF">
            <w:pPr>
              <w:bidi/>
              <w:spacing w:after="0"/>
              <w:jc w:val="both"/>
              <w:rPr>
                <w:rFonts w:hint="eastAsia"/>
              </w:rPr>
            </w:pPr>
            <w:r>
              <w:rPr>
                <w:rFonts w:eastAsia="Amiri"/>
                <w:color w:val="2E261F"/>
                <w:sz w:val="19"/>
                <w:rtl/>
                <w:lang w:val="ar-SA" w:bidi="ar-SA"/>
              </w:rPr>
              <w:t>فاعل خير من خارج الحلة</w:t>
            </w:r>
          </w:p>
        </w:tc>
        <w:tc>
          <w:tcPr>
            <w:tcW w:w="1701" w:type="dxa"/>
            <w:vAlign w:val="center"/>
          </w:tcPr>
          <w:p w14:paraId="32BB6B1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9784EA5" w14:textId="77777777">
        <w:trPr>
          <w:trHeight w:val="652"/>
          <w:jc w:val="center"/>
        </w:trPr>
        <w:tc>
          <w:tcPr>
            <w:tcW w:w="1701" w:type="dxa"/>
            <w:vAlign w:val="center"/>
          </w:tcPr>
          <w:p w14:paraId="110461C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105</w:t>
            </w:r>
          </w:p>
        </w:tc>
        <w:tc>
          <w:tcPr>
            <w:tcW w:w="1701" w:type="dxa"/>
            <w:vAlign w:val="center"/>
          </w:tcPr>
          <w:p w14:paraId="7027BD39" w14:textId="77777777" w:rsidR="004C54A3" w:rsidRDefault="00000000" w:rsidP="007A16CF">
            <w:pPr>
              <w:bidi/>
              <w:spacing w:after="0"/>
              <w:jc w:val="both"/>
              <w:rPr>
                <w:rFonts w:hint="eastAsia"/>
              </w:rPr>
            </w:pPr>
            <w:r>
              <w:rPr>
                <w:rFonts w:eastAsia="Amiri"/>
                <w:color w:val="2E261F"/>
                <w:sz w:val="19"/>
                <w:rtl/>
                <w:lang w:val="ar-SA" w:bidi="ar-SA"/>
              </w:rPr>
              <w:t>عبدالقيوم الأمين صقير</w:t>
            </w:r>
          </w:p>
        </w:tc>
        <w:tc>
          <w:tcPr>
            <w:tcW w:w="1701" w:type="dxa"/>
            <w:vAlign w:val="center"/>
          </w:tcPr>
          <w:p w14:paraId="3F931AC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64E920F" w14:textId="77777777">
        <w:trPr>
          <w:trHeight w:val="652"/>
          <w:jc w:val="center"/>
        </w:trPr>
        <w:tc>
          <w:tcPr>
            <w:tcW w:w="1701" w:type="dxa"/>
            <w:vAlign w:val="center"/>
          </w:tcPr>
          <w:p w14:paraId="676DC27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107</w:t>
            </w:r>
          </w:p>
        </w:tc>
        <w:tc>
          <w:tcPr>
            <w:tcW w:w="1701" w:type="dxa"/>
            <w:vAlign w:val="center"/>
          </w:tcPr>
          <w:p w14:paraId="78C95339" w14:textId="77777777" w:rsidR="004C54A3" w:rsidRDefault="00000000" w:rsidP="007A16CF">
            <w:pPr>
              <w:bidi/>
              <w:spacing w:after="0"/>
              <w:jc w:val="both"/>
              <w:rPr>
                <w:rFonts w:hint="eastAsia"/>
              </w:rPr>
            </w:pPr>
            <w:r>
              <w:rPr>
                <w:rFonts w:eastAsia="Amiri"/>
                <w:color w:val="2E261F"/>
                <w:sz w:val="19"/>
                <w:rtl/>
                <w:lang w:val="ar-SA" w:bidi="ar-SA"/>
              </w:rPr>
              <w:t>الصديق كرار</w:t>
            </w:r>
          </w:p>
        </w:tc>
        <w:tc>
          <w:tcPr>
            <w:tcW w:w="1701" w:type="dxa"/>
            <w:vAlign w:val="center"/>
          </w:tcPr>
          <w:p w14:paraId="5E8A9A4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DF3722F" w14:textId="77777777">
        <w:trPr>
          <w:trHeight w:val="652"/>
          <w:jc w:val="center"/>
        </w:trPr>
        <w:tc>
          <w:tcPr>
            <w:tcW w:w="1701" w:type="dxa"/>
            <w:vAlign w:val="center"/>
          </w:tcPr>
          <w:p w14:paraId="0F45F64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108</w:t>
            </w:r>
          </w:p>
        </w:tc>
        <w:tc>
          <w:tcPr>
            <w:tcW w:w="1701" w:type="dxa"/>
            <w:vAlign w:val="center"/>
          </w:tcPr>
          <w:p w14:paraId="0A050D48" w14:textId="77777777" w:rsidR="004C54A3" w:rsidRDefault="00000000" w:rsidP="007A16CF">
            <w:pPr>
              <w:bidi/>
              <w:spacing w:after="0"/>
              <w:jc w:val="both"/>
              <w:rPr>
                <w:rFonts w:hint="eastAsia"/>
              </w:rPr>
            </w:pPr>
            <w:r>
              <w:rPr>
                <w:rFonts w:eastAsia="Amiri"/>
                <w:color w:val="2E261F"/>
                <w:sz w:val="19"/>
                <w:rtl/>
                <w:lang w:val="ar-SA" w:bidi="ar-SA"/>
              </w:rPr>
              <w:t>أحمد كرار</w:t>
            </w:r>
          </w:p>
        </w:tc>
        <w:tc>
          <w:tcPr>
            <w:tcW w:w="1701" w:type="dxa"/>
            <w:vAlign w:val="center"/>
          </w:tcPr>
          <w:p w14:paraId="7EDB4BA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A1441E6" w14:textId="77777777">
        <w:trPr>
          <w:trHeight w:val="652"/>
          <w:jc w:val="center"/>
        </w:trPr>
        <w:tc>
          <w:tcPr>
            <w:tcW w:w="1701" w:type="dxa"/>
            <w:vAlign w:val="center"/>
          </w:tcPr>
          <w:p w14:paraId="3F70476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109</w:t>
            </w:r>
          </w:p>
        </w:tc>
        <w:tc>
          <w:tcPr>
            <w:tcW w:w="1701" w:type="dxa"/>
            <w:vAlign w:val="center"/>
          </w:tcPr>
          <w:p w14:paraId="5170C59D" w14:textId="77777777" w:rsidR="004C54A3" w:rsidRDefault="00000000" w:rsidP="007A16CF">
            <w:pPr>
              <w:bidi/>
              <w:spacing w:after="0"/>
              <w:jc w:val="both"/>
              <w:rPr>
                <w:rFonts w:hint="eastAsia"/>
              </w:rPr>
            </w:pPr>
            <w:r>
              <w:rPr>
                <w:rFonts w:eastAsia="Amiri"/>
                <w:color w:val="2E261F"/>
                <w:sz w:val="19"/>
                <w:rtl/>
                <w:lang w:val="ar-SA" w:bidi="ar-SA"/>
              </w:rPr>
              <w:t>البدري شيخ الدين</w:t>
            </w:r>
          </w:p>
        </w:tc>
        <w:tc>
          <w:tcPr>
            <w:tcW w:w="1701" w:type="dxa"/>
            <w:vAlign w:val="center"/>
          </w:tcPr>
          <w:p w14:paraId="6E59E78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361504A" w14:textId="77777777">
        <w:trPr>
          <w:trHeight w:val="652"/>
          <w:jc w:val="center"/>
        </w:trPr>
        <w:tc>
          <w:tcPr>
            <w:tcW w:w="1701" w:type="dxa"/>
            <w:vAlign w:val="center"/>
          </w:tcPr>
          <w:p w14:paraId="4630C0D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110</w:t>
            </w:r>
          </w:p>
        </w:tc>
        <w:tc>
          <w:tcPr>
            <w:tcW w:w="1701" w:type="dxa"/>
            <w:vAlign w:val="center"/>
          </w:tcPr>
          <w:p w14:paraId="5762B8FE" w14:textId="77777777" w:rsidR="004C54A3" w:rsidRDefault="00000000" w:rsidP="007A16CF">
            <w:pPr>
              <w:bidi/>
              <w:spacing w:after="0"/>
              <w:jc w:val="both"/>
              <w:rPr>
                <w:rFonts w:hint="eastAsia"/>
              </w:rPr>
            </w:pPr>
            <w:r>
              <w:rPr>
                <w:rFonts w:eastAsia="Amiri"/>
                <w:color w:val="2E261F"/>
                <w:sz w:val="19"/>
                <w:rtl/>
                <w:lang w:val="ar-SA" w:bidi="ar-SA"/>
              </w:rPr>
              <w:t>محمد كمال صديق</w:t>
            </w:r>
          </w:p>
        </w:tc>
        <w:tc>
          <w:tcPr>
            <w:tcW w:w="1701" w:type="dxa"/>
            <w:vAlign w:val="center"/>
          </w:tcPr>
          <w:p w14:paraId="015FCDA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37DF7EB8" w14:textId="77777777">
        <w:trPr>
          <w:trHeight w:val="652"/>
          <w:jc w:val="center"/>
        </w:trPr>
        <w:tc>
          <w:tcPr>
            <w:tcW w:w="1701" w:type="dxa"/>
            <w:vAlign w:val="center"/>
          </w:tcPr>
          <w:p w14:paraId="575211C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111</w:t>
            </w:r>
          </w:p>
        </w:tc>
        <w:tc>
          <w:tcPr>
            <w:tcW w:w="1701" w:type="dxa"/>
            <w:vAlign w:val="center"/>
          </w:tcPr>
          <w:p w14:paraId="0281F8DC" w14:textId="77777777" w:rsidR="004C54A3" w:rsidRDefault="00000000" w:rsidP="007A16CF">
            <w:pPr>
              <w:bidi/>
              <w:spacing w:after="0"/>
              <w:jc w:val="both"/>
              <w:rPr>
                <w:rFonts w:hint="eastAsia"/>
              </w:rPr>
            </w:pPr>
            <w:r>
              <w:rPr>
                <w:rFonts w:eastAsia="Amiri"/>
                <w:color w:val="2E261F"/>
                <w:sz w:val="19"/>
                <w:rtl/>
                <w:lang w:val="ar-SA" w:bidi="ar-SA"/>
              </w:rPr>
              <w:t>قيس كمال صديق</w:t>
            </w:r>
          </w:p>
        </w:tc>
        <w:tc>
          <w:tcPr>
            <w:tcW w:w="1701" w:type="dxa"/>
            <w:vAlign w:val="center"/>
          </w:tcPr>
          <w:p w14:paraId="4F34CE6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2D445BEF" w14:textId="77777777">
        <w:trPr>
          <w:trHeight w:val="652"/>
          <w:jc w:val="center"/>
        </w:trPr>
        <w:tc>
          <w:tcPr>
            <w:tcW w:w="1701" w:type="dxa"/>
            <w:vAlign w:val="center"/>
          </w:tcPr>
          <w:p w14:paraId="140D2AE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112</w:t>
            </w:r>
          </w:p>
        </w:tc>
        <w:tc>
          <w:tcPr>
            <w:tcW w:w="1701" w:type="dxa"/>
            <w:vAlign w:val="center"/>
          </w:tcPr>
          <w:p w14:paraId="583342B2" w14:textId="77777777" w:rsidR="004C54A3" w:rsidRDefault="00000000" w:rsidP="007A16CF">
            <w:pPr>
              <w:bidi/>
              <w:spacing w:after="0"/>
              <w:jc w:val="both"/>
              <w:rPr>
                <w:rFonts w:hint="eastAsia"/>
              </w:rPr>
            </w:pPr>
            <w:r>
              <w:rPr>
                <w:rFonts w:eastAsia="Amiri"/>
                <w:color w:val="2E261F"/>
                <w:sz w:val="19"/>
                <w:rtl/>
                <w:lang w:val="ar-SA" w:bidi="ar-SA"/>
              </w:rPr>
              <w:t>مصطفى الحاج محمد</w:t>
            </w:r>
          </w:p>
        </w:tc>
        <w:tc>
          <w:tcPr>
            <w:tcW w:w="1701" w:type="dxa"/>
            <w:vAlign w:val="center"/>
          </w:tcPr>
          <w:p w14:paraId="419286A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32879A3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73336C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22C81B46" w14:textId="77777777" w:rsidR="004C54A3" w:rsidRDefault="00000000" w:rsidP="007A16CF">
      <w:pPr>
        <w:bidi/>
        <w:jc w:val="both"/>
        <w:rPr>
          <w:rFonts w:hint="eastAsia"/>
        </w:rPr>
      </w:pPr>
      <w:r>
        <w:br w:type="page"/>
      </w:r>
    </w:p>
    <w:p w14:paraId="71CB16C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080 | TYPE:REGULAR_LIST | DO_NOT_RENDER]]</w:t>
      </w:r>
    </w:p>
    <w:p w14:paraId="1734F18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521EAC1"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6744C62" w14:textId="77777777">
        <w:trPr>
          <w:trHeight w:val="652"/>
          <w:jc w:val="center"/>
        </w:trPr>
        <w:tc>
          <w:tcPr>
            <w:tcW w:w="1701" w:type="dxa"/>
            <w:vAlign w:val="center"/>
          </w:tcPr>
          <w:p w14:paraId="6137E8D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113</w:t>
            </w:r>
          </w:p>
        </w:tc>
        <w:tc>
          <w:tcPr>
            <w:tcW w:w="1701" w:type="dxa"/>
            <w:vAlign w:val="center"/>
          </w:tcPr>
          <w:p w14:paraId="38EC948A" w14:textId="77777777" w:rsidR="004C54A3" w:rsidRDefault="00000000" w:rsidP="007A16CF">
            <w:pPr>
              <w:bidi/>
              <w:spacing w:after="0"/>
              <w:jc w:val="both"/>
              <w:rPr>
                <w:rFonts w:hint="eastAsia"/>
              </w:rPr>
            </w:pPr>
            <w:r>
              <w:rPr>
                <w:rFonts w:eastAsia="Amiri"/>
                <w:color w:val="2E261F"/>
                <w:sz w:val="19"/>
                <w:rtl/>
                <w:lang w:val="ar-SA" w:bidi="ar-SA"/>
              </w:rPr>
              <w:t>عبيد حسن أحمد</w:t>
            </w:r>
          </w:p>
        </w:tc>
        <w:tc>
          <w:tcPr>
            <w:tcW w:w="1701" w:type="dxa"/>
            <w:vAlign w:val="center"/>
          </w:tcPr>
          <w:p w14:paraId="670B457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01969AA" w14:textId="77777777">
        <w:trPr>
          <w:trHeight w:val="652"/>
          <w:jc w:val="center"/>
        </w:trPr>
        <w:tc>
          <w:tcPr>
            <w:tcW w:w="1701" w:type="dxa"/>
            <w:vAlign w:val="center"/>
          </w:tcPr>
          <w:p w14:paraId="26A30BE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114</w:t>
            </w:r>
          </w:p>
        </w:tc>
        <w:tc>
          <w:tcPr>
            <w:tcW w:w="1701" w:type="dxa"/>
            <w:vAlign w:val="center"/>
          </w:tcPr>
          <w:p w14:paraId="580BFDD2" w14:textId="77777777" w:rsidR="004C54A3" w:rsidRDefault="00000000" w:rsidP="007A16CF">
            <w:pPr>
              <w:bidi/>
              <w:spacing w:after="0"/>
              <w:jc w:val="both"/>
              <w:rPr>
                <w:rFonts w:hint="eastAsia"/>
              </w:rPr>
            </w:pPr>
            <w:r>
              <w:rPr>
                <w:rFonts w:eastAsia="Amiri"/>
                <w:color w:val="2E261F"/>
                <w:sz w:val="19"/>
                <w:rtl/>
                <w:lang w:val="ar-SA" w:bidi="ar-SA"/>
              </w:rPr>
              <w:t>العوض عبدالله أبو سن</w:t>
            </w:r>
          </w:p>
        </w:tc>
        <w:tc>
          <w:tcPr>
            <w:tcW w:w="1701" w:type="dxa"/>
            <w:vAlign w:val="center"/>
          </w:tcPr>
          <w:p w14:paraId="5F1552E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381A7C5" w14:textId="77777777">
        <w:trPr>
          <w:trHeight w:val="652"/>
          <w:jc w:val="center"/>
        </w:trPr>
        <w:tc>
          <w:tcPr>
            <w:tcW w:w="1701" w:type="dxa"/>
            <w:vAlign w:val="center"/>
          </w:tcPr>
          <w:p w14:paraId="79F7761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115</w:t>
            </w:r>
          </w:p>
        </w:tc>
        <w:tc>
          <w:tcPr>
            <w:tcW w:w="1701" w:type="dxa"/>
            <w:vAlign w:val="center"/>
          </w:tcPr>
          <w:p w14:paraId="257B7B86" w14:textId="77777777" w:rsidR="004C54A3" w:rsidRDefault="00000000" w:rsidP="007A16CF">
            <w:pPr>
              <w:bidi/>
              <w:spacing w:after="0"/>
              <w:jc w:val="both"/>
              <w:rPr>
                <w:rFonts w:hint="eastAsia"/>
              </w:rPr>
            </w:pPr>
            <w:r>
              <w:rPr>
                <w:rFonts w:eastAsia="Amiri"/>
                <w:color w:val="2E261F"/>
                <w:sz w:val="19"/>
                <w:rtl/>
                <w:lang w:val="ar-SA" w:bidi="ar-SA"/>
              </w:rPr>
              <w:t>الشريف نور الدائم جاه الرسول</w:t>
            </w:r>
          </w:p>
        </w:tc>
        <w:tc>
          <w:tcPr>
            <w:tcW w:w="1701" w:type="dxa"/>
            <w:vAlign w:val="center"/>
          </w:tcPr>
          <w:p w14:paraId="0D3E8BB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2554168" w14:textId="77777777">
        <w:trPr>
          <w:trHeight w:val="652"/>
          <w:jc w:val="center"/>
        </w:trPr>
        <w:tc>
          <w:tcPr>
            <w:tcW w:w="1701" w:type="dxa"/>
            <w:vAlign w:val="center"/>
          </w:tcPr>
          <w:p w14:paraId="100DF95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116</w:t>
            </w:r>
          </w:p>
        </w:tc>
        <w:tc>
          <w:tcPr>
            <w:tcW w:w="1701" w:type="dxa"/>
            <w:vAlign w:val="center"/>
          </w:tcPr>
          <w:p w14:paraId="0322A6F2" w14:textId="77777777" w:rsidR="004C54A3" w:rsidRDefault="00000000" w:rsidP="007A16CF">
            <w:pPr>
              <w:bidi/>
              <w:spacing w:after="0"/>
              <w:jc w:val="both"/>
              <w:rPr>
                <w:rFonts w:hint="eastAsia"/>
              </w:rPr>
            </w:pPr>
            <w:r>
              <w:rPr>
                <w:rFonts w:eastAsia="Amiri"/>
                <w:color w:val="2E261F"/>
                <w:sz w:val="19"/>
                <w:rtl/>
                <w:lang w:val="ar-SA" w:bidi="ar-SA"/>
              </w:rPr>
              <w:t>علي عبدالفتاح محمد أحمد</w:t>
            </w:r>
          </w:p>
        </w:tc>
        <w:tc>
          <w:tcPr>
            <w:tcW w:w="1701" w:type="dxa"/>
            <w:vAlign w:val="center"/>
          </w:tcPr>
          <w:p w14:paraId="636B317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76DB4BB7" w14:textId="77777777">
        <w:trPr>
          <w:trHeight w:val="652"/>
          <w:jc w:val="center"/>
        </w:trPr>
        <w:tc>
          <w:tcPr>
            <w:tcW w:w="1701" w:type="dxa"/>
            <w:vAlign w:val="center"/>
          </w:tcPr>
          <w:p w14:paraId="3BBAEC7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117</w:t>
            </w:r>
          </w:p>
        </w:tc>
        <w:tc>
          <w:tcPr>
            <w:tcW w:w="1701" w:type="dxa"/>
            <w:vAlign w:val="center"/>
          </w:tcPr>
          <w:p w14:paraId="0D0ED8EB" w14:textId="77777777" w:rsidR="004C54A3" w:rsidRDefault="00000000" w:rsidP="007A16CF">
            <w:pPr>
              <w:bidi/>
              <w:spacing w:after="0"/>
              <w:jc w:val="both"/>
              <w:rPr>
                <w:rFonts w:hint="eastAsia"/>
              </w:rPr>
            </w:pPr>
            <w:r>
              <w:rPr>
                <w:rFonts w:eastAsia="Amiri"/>
                <w:color w:val="2E261F"/>
                <w:sz w:val="19"/>
                <w:rtl/>
                <w:lang w:val="ar-SA" w:bidi="ar-SA"/>
              </w:rPr>
              <w:t>معاذ عمر علي موسى</w:t>
            </w:r>
          </w:p>
        </w:tc>
        <w:tc>
          <w:tcPr>
            <w:tcW w:w="1701" w:type="dxa"/>
            <w:vAlign w:val="center"/>
          </w:tcPr>
          <w:p w14:paraId="0DA4659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2F55338" w14:textId="77777777">
        <w:trPr>
          <w:trHeight w:val="652"/>
          <w:jc w:val="center"/>
        </w:trPr>
        <w:tc>
          <w:tcPr>
            <w:tcW w:w="1701" w:type="dxa"/>
            <w:vAlign w:val="center"/>
          </w:tcPr>
          <w:p w14:paraId="55F4AC3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118</w:t>
            </w:r>
          </w:p>
        </w:tc>
        <w:tc>
          <w:tcPr>
            <w:tcW w:w="1701" w:type="dxa"/>
            <w:vAlign w:val="center"/>
          </w:tcPr>
          <w:p w14:paraId="267F497E" w14:textId="77777777" w:rsidR="004C54A3" w:rsidRDefault="00000000" w:rsidP="007A16CF">
            <w:pPr>
              <w:bidi/>
              <w:spacing w:after="0"/>
              <w:jc w:val="both"/>
              <w:rPr>
                <w:rFonts w:hint="eastAsia"/>
              </w:rPr>
            </w:pPr>
            <w:r>
              <w:rPr>
                <w:rFonts w:eastAsia="Amiri"/>
                <w:color w:val="2E261F"/>
                <w:sz w:val="19"/>
                <w:rtl/>
                <w:lang w:val="ar-SA" w:bidi="ar-SA"/>
              </w:rPr>
              <w:t>صديق الطيب الحسن</w:t>
            </w:r>
          </w:p>
        </w:tc>
        <w:tc>
          <w:tcPr>
            <w:tcW w:w="1701" w:type="dxa"/>
            <w:vAlign w:val="center"/>
          </w:tcPr>
          <w:p w14:paraId="7C33314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D60CEBC" w14:textId="77777777">
        <w:trPr>
          <w:trHeight w:val="652"/>
          <w:jc w:val="center"/>
        </w:trPr>
        <w:tc>
          <w:tcPr>
            <w:tcW w:w="1701" w:type="dxa"/>
            <w:vAlign w:val="center"/>
          </w:tcPr>
          <w:p w14:paraId="288665A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119</w:t>
            </w:r>
          </w:p>
        </w:tc>
        <w:tc>
          <w:tcPr>
            <w:tcW w:w="1701" w:type="dxa"/>
            <w:vAlign w:val="center"/>
          </w:tcPr>
          <w:p w14:paraId="46F5CCF8" w14:textId="77777777" w:rsidR="004C54A3" w:rsidRDefault="00000000" w:rsidP="007A16CF">
            <w:pPr>
              <w:bidi/>
              <w:spacing w:after="0"/>
              <w:jc w:val="both"/>
              <w:rPr>
                <w:rFonts w:hint="eastAsia"/>
              </w:rPr>
            </w:pPr>
            <w:r>
              <w:rPr>
                <w:rFonts w:eastAsia="Amiri"/>
                <w:color w:val="2E261F"/>
                <w:sz w:val="19"/>
                <w:rtl/>
                <w:lang w:val="ar-SA" w:bidi="ar-SA"/>
              </w:rPr>
              <w:t>أحمد مصطفى العجمي</w:t>
            </w:r>
          </w:p>
        </w:tc>
        <w:tc>
          <w:tcPr>
            <w:tcW w:w="1701" w:type="dxa"/>
            <w:vAlign w:val="center"/>
          </w:tcPr>
          <w:p w14:paraId="5EC52D1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70E08E1" w14:textId="77777777">
        <w:trPr>
          <w:trHeight w:val="652"/>
          <w:jc w:val="center"/>
        </w:trPr>
        <w:tc>
          <w:tcPr>
            <w:tcW w:w="1701" w:type="dxa"/>
            <w:vAlign w:val="center"/>
          </w:tcPr>
          <w:p w14:paraId="15E7DF4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120</w:t>
            </w:r>
          </w:p>
        </w:tc>
        <w:tc>
          <w:tcPr>
            <w:tcW w:w="1701" w:type="dxa"/>
            <w:vAlign w:val="center"/>
          </w:tcPr>
          <w:p w14:paraId="7B6DB6F4" w14:textId="77777777" w:rsidR="004C54A3" w:rsidRDefault="00000000" w:rsidP="007A16CF">
            <w:pPr>
              <w:bidi/>
              <w:spacing w:after="0"/>
              <w:jc w:val="both"/>
              <w:rPr>
                <w:rFonts w:hint="eastAsia"/>
              </w:rPr>
            </w:pPr>
            <w:r>
              <w:rPr>
                <w:rFonts w:eastAsia="Amiri"/>
                <w:color w:val="2E261F"/>
                <w:sz w:val="19"/>
                <w:rtl/>
                <w:lang w:val="ar-SA" w:bidi="ar-SA"/>
              </w:rPr>
              <w:t>علّام حسن اللباب</w:t>
            </w:r>
          </w:p>
        </w:tc>
        <w:tc>
          <w:tcPr>
            <w:tcW w:w="1701" w:type="dxa"/>
            <w:vAlign w:val="center"/>
          </w:tcPr>
          <w:p w14:paraId="3B109AC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6973F6B" w14:textId="77777777">
        <w:trPr>
          <w:trHeight w:val="652"/>
          <w:jc w:val="center"/>
        </w:trPr>
        <w:tc>
          <w:tcPr>
            <w:tcW w:w="1701" w:type="dxa"/>
            <w:vAlign w:val="center"/>
          </w:tcPr>
          <w:p w14:paraId="407751A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121</w:t>
            </w:r>
          </w:p>
        </w:tc>
        <w:tc>
          <w:tcPr>
            <w:tcW w:w="1701" w:type="dxa"/>
            <w:vAlign w:val="center"/>
          </w:tcPr>
          <w:p w14:paraId="3C83D95E" w14:textId="77777777" w:rsidR="004C54A3" w:rsidRDefault="00000000" w:rsidP="007A16CF">
            <w:pPr>
              <w:bidi/>
              <w:spacing w:after="0"/>
              <w:jc w:val="both"/>
              <w:rPr>
                <w:rFonts w:hint="eastAsia"/>
              </w:rPr>
            </w:pPr>
            <w:r>
              <w:rPr>
                <w:rFonts w:eastAsia="Amiri"/>
                <w:color w:val="2E261F"/>
                <w:sz w:val="19"/>
                <w:rtl/>
                <w:lang w:val="ar-SA" w:bidi="ar-SA"/>
              </w:rPr>
              <w:t>أحمد إسحق الفكي</w:t>
            </w:r>
          </w:p>
        </w:tc>
        <w:tc>
          <w:tcPr>
            <w:tcW w:w="1701" w:type="dxa"/>
            <w:vAlign w:val="center"/>
          </w:tcPr>
          <w:p w14:paraId="2936CE5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89ECA88" w14:textId="77777777">
        <w:trPr>
          <w:trHeight w:val="652"/>
          <w:jc w:val="center"/>
        </w:trPr>
        <w:tc>
          <w:tcPr>
            <w:tcW w:w="1701" w:type="dxa"/>
            <w:vAlign w:val="center"/>
          </w:tcPr>
          <w:p w14:paraId="6368B4D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122</w:t>
            </w:r>
          </w:p>
        </w:tc>
        <w:tc>
          <w:tcPr>
            <w:tcW w:w="1701" w:type="dxa"/>
            <w:vAlign w:val="center"/>
          </w:tcPr>
          <w:p w14:paraId="42EEE5E3" w14:textId="77777777" w:rsidR="004C54A3" w:rsidRDefault="00000000" w:rsidP="007A16CF">
            <w:pPr>
              <w:bidi/>
              <w:spacing w:after="0"/>
              <w:jc w:val="both"/>
              <w:rPr>
                <w:rFonts w:hint="eastAsia"/>
              </w:rPr>
            </w:pPr>
            <w:r>
              <w:rPr>
                <w:rFonts w:eastAsia="Amiri"/>
                <w:color w:val="2E261F"/>
                <w:sz w:val="19"/>
                <w:rtl/>
                <w:lang w:val="ar-SA" w:bidi="ar-SA"/>
              </w:rPr>
              <w:t>محمد مصطفى الباتوز (قوز حماد)</w:t>
            </w:r>
          </w:p>
        </w:tc>
        <w:tc>
          <w:tcPr>
            <w:tcW w:w="1701" w:type="dxa"/>
            <w:vAlign w:val="center"/>
          </w:tcPr>
          <w:p w14:paraId="61F6155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bl>
    <w:p w14:paraId="3ECCA84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C5FD88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14035445" w14:textId="77777777" w:rsidR="004C54A3" w:rsidRDefault="00000000" w:rsidP="007A16CF">
      <w:pPr>
        <w:bidi/>
        <w:jc w:val="both"/>
        <w:rPr>
          <w:rFonts w:hint="eastAsia"/>
        </w:rPr>
      </w:pPr>
      <w:r>
        <w:br w:type="page"/>
      </w:r>
    </w:p>
    <w:p w14:paraId="5EC493A3"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081 | TYPE:REGULAR_LIST | DO_NOT_RENDER]]</w:t>
      </w:r>
    </w:p>
    <w:p w14:paraId="3660B36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6CE3794"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248FEE7A" w14:textId="77777777">
        <w:trPr>
          <w:trHeight w:val="652"/>
          <w:jc w:val="center"/>
        </w:trPr>
        <w:tc>
          <w:tcPr>
            <w:tcW w:w="1701" w:type="dxa"/>
            <w:vAlign w:val="center"/>
          </w:tcPr>
          <w:p w14:paraId="2036EA1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125</w:t>
            </w:r>
          </w:p>
        </w:tc>
        <w:tc>
          <w:tcPr>
            <w:tcW w:w="1701" w:type="dxa"/>
            <w:vAlign w:val="center"/>
          </w:tcPr>
          <w:p w14:paraId="75BFD044" w14:textId="77777777" w:rsidR="004C54A3" w:rsidRDefault="00000000" w:rsidP="007A16CF">
            <w:pPr>
              <w:bidi/>
              <w:spacing w:after="0"/>
              <w:jc w:val="both"/>
              <w:rPr>
                <w:rFonts w:hint="eastAsia"/>
              </w:rPr>
            </w:pPr>
            <w:r>
              <w:rPr>
                <w:rFonts w:eastAsia="Amiri"/>
                <w:color w:val="2E261F"/>
                <w:sz w:val="19"/>
                <w:rtl/>
                <w:lang w:val="ar-SA" w:bidi="ar-SA"/>
              </w:rPr>
              <w:t>الطيب محمد أحمد (بوبا)</w:t>
            </w:r>
          </w:p>
        </w:tc>
        <w:tc>
          <w:tcPr>
            <w:tcW w:w="1701" w:type="dxa"/>
            <w:vAlign w:val="center"/>
          </w:tcPr>
          <w:p w14:paraId="5AA5C55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4FD0601" w14:textId="77777777">
        <w:trPr>
          <w:trHeight w:val="652"/>
          <w:jc w:val="center"/>
        </w:trPr>
        <w:tc>
          <w:tcPr>
            <w:tcW w:w="1701" w:type="dxa"/>
            <w:vAlign w:val="center"/>
          </w:tcPr>
          <w:p w14:paraId="40BC725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126</w:t>
            </w:r>
          </w:p>
        </w:tc>
        <w:tc>
          <w:tcPr>
            <w:tcW w:w="1701" w:type="dxa"/>
            <w:vAlign w:val="center"/>
          </w:tcPr>
          <w:p w14:paraId="187A8FE1" w14:textId="77777777" w:rsidR="004C54A3" w:rsidRDefault="00000000" w:rsidP="007A16CF">
            <w:pPr>
              <w:bidi/>
              <w:spacing w:after="0"/>
              <w:jc w:val="both"/>
              <w:rPr>
                <w:rFonts w:hint="eastAsia"/>
              </w:rPr>
            </w:pPr>
            <w:r>
              <w:rPr>
                <w:rFonts w:eastAsia="Amiri"/>
                <w:color w:val="2E261F"/>
                <w:sz w:val="19"/>
                <w:rtl/>
                <w:lang w:val="ar-SA" w:bidi="ar-SA"/>
              </w:rPr>
              <w:t>صالح عوض الكريم صالح</w:t>
            </w:r>
          </w:p>
        </w:tc>
        <w:tc>
          <w:tcPr>
            <w:tcW w:w="1701" w:type="dxa"/>
            <w:vAlign w:val="center"/>
          </w:tcPr>
          <w:p w14:paraId="30EE674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FF13199" w14:textId="77777777">
        <w:trPr>
          <w:trHeight w:val="652"/>
          <w:jc w:val="center"/>
        </w:trPr>
        <w:tc>
          <w:tcPr>
            <w:tcW w:w="1701" w:type="dxa"/>
            <w:vAlign w:val="center"/>
          </w:tcPr>
          <w:p w14:paraId="39DC2DD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127</w:t>
            </w:r>
          </w:p>
        </w:tc>
        <w:tc>
          <w:tcPr>
            <w:tcW w:w="1701" w:type="dxa"/>
            <w:vAlign w:val="center"/>
          </w:tcPr>
          <w:p w14:paraId="4ED6F335" w14:textId="77777777" w:rsidR="004C54A3" w:rsidRDefault="00000000" w:rsidP="007A16CF">
            <w:pPr>
              <w:bidi/>
              <w:spacing w:after="0"/>
              <w:jc w:val="both"/>
              <w:rPr>
                <w:rFonts w:hint="eastAsia"/>
              </w:rPr>
            </w:pPr>
            <w:r>
              <w:rPr>
                <w:rFonts w:eastAsia="Amiri"/>
                <w:color w:val="2E261F"/>
                <w:sz w:val="19"/>
                <w:rtl/>
                <w:lang w:val="ar-SA" w:bidi="ar-SA"/>
              </w:rPr>
              <w:t>أحمد العشا</w:t>
            </w:r>
          </w:p>
        </w:tc>
        <w:tc>
          <w:tcPr>
            <w:tcW w:w="1701" w:type="dxa"/>
            <w:vAlign w:val="center"/>
          </w:tcPr>
          <w:p w14:paraId="273D264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E8076D6" w14:textId="77777777">
        <w:trPr>
          <w:trHeight w:val="652"/>
          <w:jc w:val="center"/>
        </w:trPr>
        <w:tc>
          <w:tcPr>
            <w:tcW w:w="1701" w:type="dxa"/>
            <w:vAlign w:val="center"/>
          </w:tcPr>
          <w:p w14:paraId="1308BE4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128</w:t>
            </w:r>
          </w:p>
        </w:tc>
        <w:tc>
          <w:tcPr>
            <w:tcW w:w="1701" w:type="dxa"/>
            <w:vAlign w:val="center"/>
          </w:tcPr>
          <w:p w14:paraId="51799CC3" w14:textId="77777777" w:rsidR="004C54A3" w:rsidRDefault="00000000" w:rsidP="007A16CF">
            <w:pPr>
              <w:bidi/>
              <w:spacing w:after="0"/>
              <w:jc w:val="both"/>
              <w:rPr>
                <w:rFonts w:hint="eastAsia"/>
              </w:rPr>
            </w:pPr>
            <w:r>
              <w:rPr>
                <w:rFonts w:eastAsia="Amiri"/>
                <w:color w:val="2E261F"/>
                <w:sz w:val="19"/>
                <w:rtl/>
                <w:lang w:val="ar-SA" w:bidi="ar-SA"/>
              </w:rPr>
              <w:t>عماد عبدالقادر بابكر</w:t>
            </w:r>
          </w:p>
        </w:tc>
        <w:tc>
          <w:tcPr>
            <w:tcW w:w="1701" w:type="dxa"/>
            <w:vAlign w:val="center"/>
          </w:tcPr>
          <w:p w14:paraId="417FCA4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ED5D20D" w14:textId="77777777">
        <w:trPr>
          <w:trHeight w:val="652"/>
          <w:jc w:val="center"/>
        </w:trPr>
        <w:tc>
          <w:tcPr>
            <w:tcW w:w="1701" w:type="dxa"/>
            <w:vAlign w:val="center"/>
          </w:tcPr>
          <w:p w14:paraId="015BD68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129</w:t>
            </w:r>
          </w:p>
        </w:tc>
        <w:tc>
          <w:tcPr>
            <w:tcW w:w="1701" w:type="dxa"/>
            <w:vAlign w:val="center"/>
          </w:tcPr>
          <w:p w14:paraId="3B42746E" w14:textId="77777777" w:rsidR="004C54A3" w:rsidRDefault="00000000" w:rsidP="007A16CF">
            <w:pPr>
              <w:bidi/>
              <w:spacing w:after="0"/>
              <w:jc w:val="both"/>
              <w:rPr>
                <w:rFonts w:hint="eastAsia"/>
              </w:rPr>
            </w:pPr>
            <w:r>
              <w:rPr>
                <w:rFonts w:eastAsia="Amiri"/>
                <w:color w:val="2E261F"/>
                <w:sz w:val="19"/>
                <w:rtl/>
                <w:lang w:val="ar-SA" w:bidi="ar-SA"/>
              </w:rPr>
              <w:t>هاشم ناصر الطيب</w:t>
            </w:r>
          </w:p>
        </w:tc>
        <w:tc>
          <w:tcPr>
            <w:tcW w:w="1701" w:type="dxa"/>
            <w:vAlign w:val="center"/>
          </w:tcPr>
          <w:p w14:paraId="7F7962F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5C44F15" w14:textId="77777777">
        <w:trPr>
          <w:trHeight w:val="652"/>
          <w:jc w:val="center"/>
        </w:trPr>
        <w:tc>
          <w:tcPr>
            <w:tcW w:w="1701" w:type="dxa"/>
            <w:vAlign w:val="center"/>
          </w:tcPr>
          <w:p w14:paraId="1BE82B8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130</w:t>
            </w:r>
          </w:p>
        </w:tc>
        <w:tc>
          <w:tcPr>
            <w:tcW w:w="1701" w:type="dxa"/>
            <w:vAlign w:val="center"/>
          </w:tcPr>
          <w:p w14:paraId="34DB3FD9" w14:textId="77777777" w:rsidR="004C54A3" w:rsidRDefault="00000000" w:rsidP="007A16CF">
            <w:pPr>
              <w:bidi/>
              <w:spacing w:after="0"/>
              <w:jc w:val="both"/>
              <w:rPr>
                <w:rFonts w:hint="eastAsia"/>
              </w:rPr>
            </w:pPr>
            <w:r>
              <w:rPr>
                <w:rFonts w:eastAsia="Amiri"/>
                <w:color w:val="2E261F"/>
                <w:sz w:val="19"/>
                <w:rtl/>
                <w:lang w:val="ar-SA" w:bidi="ar-SA"/>
              </w:rPr>
              <w:t>محمد عبدالباقي إبراهيم كرار</w:t>
            </w:r>
          </w:p>
        </w:tc>
        <w:tc>
          <w:tcPr>
            <w:tcW w:w="1701" w:type="dxa"/>
            <w:vAlign w:val="center"/>
          </w:tcPr>
          <w:p w14:paraId="5A2D453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F2A59D8" w14:textId="77777777">
        <w:trPr>
          <w:trHeight w:val="652"/>
          <w:jc w:val="center"/>
        </w:trPr>
        <w:tc>
          <w:tcPr>
            <w:tcW w:w="1701" w:type="dxa"/>
            <w:vAlign w:val="center"/>
          </w:tcPr>
          <w:p w14:paraId="271A89C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131</w:t>
            </w:r>
          </w:p>
        </w:tc>
        <w:tc>
          <w:tcPr>
            <w:tcW w:w="1701" w:type="dxa"/>
            <w:vAlign w:val="center"/>
          </w:tcPr>
          <w:p w14:paraId="40249D7D" w14:textId="77777777" w:rsidR="004C54A3" w:rsidRDefault="00000000" w:rsidP="007A16CF">
            <w:pPr>
              <w:bidi/>
              <w:spacing w:after="0"/>
              <w:jc w:val="both"/>
              <w:rPr>
                <w:rFonts w:hint="eastAsia"/>
              </w:rPr>
            </w:pPr>
            <w:r>
              <w:rPr>
                <w:rFonts w:eastAsia="Amiri"/>
                <w:color w:val="2E261F"/>
                <w:sz w:val="19"/>
                <w:rtl/>
                <w:lang w:val="ar-SA" w:bidi="ar-SA"/>
              </w:rPr>
              <w:t>بكرى الصديق شحاتة</w:t>
            </w:r>
          </w:p>
        </w:tc>
        <w:tc>
          <w:tcPr>
            <w:tcW w:w="1701" w:type="dxa"/>
            <w:vAlign w:val="center"/>
          </w:tcPr>
          <w:p w14:paraId="57BAAA7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9F41002" w14:textId="77777777">
        <w:trPr>
          <w:trHeight w:val="652"/>
          <w:jc w:val="center"/>
        </w:trPr>
        <w:tc>
          <w:tcPr>
            <w:tcW w:w="1701" w:type="dxa"/>
            <w:vAlign w:val="center"/>
          </w:tcPr>
          <w:p w14:paraId="06C5794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132</w:t>
            </w:r>
          </w:p>
        </w:tc>
        <w:tc>
          <w:tcPr>
            <w:tcW w:w="1701" w:type="dxa"/>
            <w:vAlign w:val="center"/>
          </w:tcPr>
          <w:p w14:paraId="60CB63E6" w14:textId="77777777" w:rsidR="004C54A3" w:rsidRDefault="00000000" w:rsidP="007A16CF">
            <w:pPr>
              <w:bidi/>
              <w:spacing w:after="0"/>
              <w:jc w:val="both"/>
              <w:rPr>
                <w:rFonts w:hint="eastAsia"/>
              </w:rPr>
            </w:pPr>
            <w:r>
              <w:rPr>
                <w:rFonts w:eastAsia="Amiri"/>
                <w:color w:val="2E261F"/>
                <w:sz w:val="19"/>
                <w:rtl/>
                <w:lang w:val="ar-SA" w:bidi="ar-SA"/>
              </w:rPr>
              <w:t>فخري الصديق شحاتة</w:t>
            </w:r>
          </w:p>
        </w:tc>
        <w:tc>
          <w:tcPr>
            <w:tcW w:w="1701" w:type="dxa"/>
            <w:vAlign w:val="center"/>
          </w:tcPr>
          <w:p w14:paraId="75C4621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7331B9E" w14:textId="77777777">
        <w:trPr>
          <w:trHeight w:val="652"/>
          <w:jc w:val="center"/>
        </w:trPr>
        <w:tc>
          <w:tcPr>
            <w:tcW w:w="1701" w:type="dxa"/>
            <w:vAlign w:val="center"/>
          </w:tcPr>
          <w:p w14:paraId="7316D5B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133</w:t>
            </w:r>
          </w:p>
        </w:tc>
        <w:tc>
          <w:tcPr>
            <w:tcW w:w="1701" w:type="dxa"/>
            <w:vAlign w:val="center"/>
          </w:tcPr>
          <w:p w14:paraId="4E12E2FE" w14:textId="77777777" w:rsidR="004C54A3" w:rsidRDefault="00000000" w:rsidP="007A16CF">
            <w:pPr>
              <w:bidi/>
              <w:spacing w:after="0"/>
              <w:jc w:val="both"/>
              <w:rPr>
                <w:rFonts w:hint="eastAsia"/>
              </w:rPr>
            </w:pPr>
            <w:r>
              <w:rPr>
                <w:rFonts w:eastAsia="Amiri"/>
                <w:color w:val="2E261F"/>
                <w:sz w:val="19"/>
                <w:rtl/>
                <w:lang w:val="ar-SA" w:bidi="ar-SA"/>
              </w:rPr>
              <w:t>على عبدالقادر على</w:t>
            </w:r>
          </w:p>
        </w:tc>
        <w:tc>
          <w:tcPr>
            <w:tcW w:w="1701" w:type="dxa"/>
            <w:vAlign w:val="center"/>
          </w:tcPr>
          <w:p w14:paraId="459B059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59749FA" w14:textId="77777777">
        <w:trPr>
          <w:trHeight w:val="652"/>
          <w:jc w:val="center"/>
        </w:trPr>
        <w:tc>
          <w:tcPr>
            <w:tcW w:w="1701" w:type="dxa"/>
            <w:vAlign w:val="center"/>
          </w:tcPr>
          <w:p w14:paraId="2EB7767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134</w:t>
            </w:r>
          </w:p>
        </w:tc>
        <w:tc>
          <w:tcPr>
            <w:tcW w:w="1701" w:type="dxa"/>
            <w:vAlign w:val="center"/>
          </w:tcPr>
          <w:p w14:paraId="4F483C39" w14:textId="77777777" w:rsidR="004C54A3" w:rsidRDefault="00000000" w:rsidP="007A16CF">
            <w:pPr>
              <w:bidi/>
              <w:spacing w:after="0"/>
              <w:jc w:val="both"/>
              <w:rPr>
                <w:rFonts w:hint="eastAsia"/>
              </w:rPr>
            </w:pPr>
            <w:r>
              <w:rPr>
                <w:rFonts w:eastAsia="Amiri"/>
                <w:color w:val="2E261F"/>
                <w:sz w:val="19"/>
                <w:rtl/>
                <w:lang w:val="ar-SA" w:bidi="ar-SA"/>
              </w:rPr>
              <w:t>أحمد محمد مالك</w:t>
            </w:r>
          </w:p>
        </w:tc>
        <w:tc>
          <w:tcPr>
            <w:tcW w:w="1701" w:type="dxa"/>
            <w:vAlign w:val="center"/>
          </w:tcPr>
          <w:p w14:paraId="213B28C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bl>
    <w:p w14:paraId="47FE022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6A5F95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585AA67D" w14:textId="77777777" w:rsidR="004C54A3" w:rsidRDefault="00000000" w:rsidP="007A16CF">
      <w:pPr>
        <w:bidi/>
        <w:jc w:val="both"/>
        <w:rPr>
          <w:rFonts w:hint="eastAsia"/>
        </w:rPr>
      </w:pPr>
      <w:r>
        <w:br w:type="page"/>
      </w:r>
    </w:p>
    <w:p w14:paraId="28B1F23D"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082 | TYPE:REGULAR_LIST | DO_NOT_RENDER]]</w:t>
      </w:r>
    </w:p>
    <w:p w14:paraId="4DA6C60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208F442"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664F3841" w14:textId="77777777">
        <w:trPr>
          <w:trHeight w:val="652"/>
          <w:jc w:val="center"/>
        </w:trPr>
        <w:tc>
          <w:tcPr>
            <w:tcW w:w="1701" w:type="dxa"/>
            <w:vAlign w:val="center"/>
          </w:tcPr>
          <w:p w14:paraId="7C8F546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135</w:t>
            </w:r>
          </w:p>
        </w:tc>
        <w:tc>
          <w:tcPr>
            <w:tcW w:w="1701" w:type="dxa"/>
            <w:vAlign w:val="center"/>
          </w:tcPr>
          <w:p w14:paraId="21A5D7C0" w14:textId="77777777" w:rsidR="004C54A3" w:rsidRDefault="00000000" w:rsidP="007A16CF">
            <w:pPr>
              <w:bidi/>
              <w:spacing w:after="0"/>
              <w:jc w:val="both"/>
              <w:rPr>
                <w:rFonts w:hint="eastAsia"/>
              </w:rPr>
            </w:pPr>
            <w:r>
              <w:rPr>
                <w:rFonts w:eastAsia="Amiri"/>
                <w:color w:val="2E261F"/>
                <w:sz w:val="19"/>
                <w:rtl/>
                <w:lang w:val="ar-SA" w:bidi="ar-SA"/>
              </w:rPr>
              <w:t>أحمد رضوان محمد مالك</w:t>
            </w:r>
          </w:p>
        </w:tc>
        <w:tc>
          <w:tcPr>
            <w:tcW w:w="1701" w:type="dxa"/>
            <w:vAlign w:val="center"/>
          </w:tcPr>
          <w:p w14:paraId="72529C9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56BACB5" w14:textId="77777777">
        <w:trPr>
          <w:trHeight w:val="652"/>
          <w:jc w:val="center"/>
        </w:trPr>
        <w:tc>
          <w:tcPr>
            <w:tcW w:w="1701" w:type="dxa"/>
            <w:vAlign w:val="center"/>
          </w:tcPr>
          <w:p w14:paraId="082E145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137</w:t>
            </w:r>
          </w:p>
        </w:tc>
        <w:tc>
          <w:tcPr>
            <w:tcW w:w="1701" w:type="dxa"/>
            <w:vAlign w:val="center"/>
          </w:tcPr>
          <w:p w14:paraId="6ACE472F" w14:textId="77777777" w:rsidR="004C54A3" w:rsidRDefault="00000000" w:rsidP="007A16CF">
            <w:pPr>
              <w:bidi/>
              <w:spacing w:after="0"/>
              <w:jc w:val="both"/>
              <w:rPr>
                <w:rFonts w:hint="eastAsia"/>
              </w:rPr>
            </w:pPr>
            <w:r>
              <w:rPr>
                <w:rFonts w:eastAsia="Amiri"/>
                <w:color w:val="2E261F"/>
                <w:sz w:val="19"/>
                <w:rtl/>
                <w:lang w:val="ar-SA" w:bidi="ar-SA"/>
              </w:rPr>
              <w:t>صلاح إدريس عباس</w:t>
            </w:r>
          </w:p>
        </w:tc>
        <w:tc>
          <w:tcPr>
            <w:tcW w:w="1701" w:type="dxa"/>
            <w:vAlign w:val="center"/>
          </w:tcPr>
          <w:p w14:paraId="068DB52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220,000</w:t>
            </w:r>
          </w:p>
        </w:tc>
      </w:tr>
      <w:tr w:rsidR="004C54A3" w14:paraId="495ACB9B" w14:textId="77777777">
        <w:trPr>
          <w:trHeight w:val="652"/>
          <w:jc w:val="center"/>
        </w:trPr>
        <w:tc>
          <w:tcPr>
            <w:tcW w:w="1701" w:type="dxa"/>
            <w:vAlign w:val="center"/>
          </w:tcPr>
          <w:p w14:paraId="0ECD41D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138</w:t>
            </w:r>
          </w:p>
        </w:tc>
        <w:tc>
          <w:tcPr>
            <w:tcW w:w="1701" w:type="dxa"/>
            <w:vAlign w:val="center"/>
          </w:tcPr>
          <w:p w14:paraId="7362D340" w14:textId="77777777" w:rsidR="004C54A3" w:rsidRDefault="00000000" w:rsidP="007A16CF">
            <w:pPr>
              <w:bidi/>
              <w:spacing w:after="0"/>
              <w:jc w:val="both"/>
              <w:rPr>
                <w:rFonts w:hint="eastAsia"/>
              </w:rPr>
            </w:pPr>
            <w:r>
              <w:rPr>
                <w:rFonts w:eastAsia="Amiri"/>
                <w:color w:val="2E261F"/>
                <w:sz w:val="19"/>
                <w:rtl/>
                <w:lang w:val="ar-SA" w:bidi="ar-SA"/>
              </w:rPr>
              <w:t>مصطفى الطيب على عبيد</w:t>
            </w:r>
          </w:p>
        </w:tc>
        <w:tc>
          <w:tcPr>
            <w:tcW w:w="1701" w:type="dxa"/>
            <w:vAlign w:val="center"/>
          </w:tcPr>
          <w:p w14:paraId="314F46C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E06A7C0" w14:textId="77777777">
        <w:trPr>
          <w:trHeight w:val="652"/>
          <w:jc w:val="center"/>
        </w:trPr>
        <w:tc>
          <w:tcPr>
            <w:tcW w:w="1701" w:type="dxa"/>
            <w:vAlign w:val="center"/>
          </w:tcPr>
          <w:p w14:paraId="3B41E38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140</w:t>
            </w:r>
          </w:p>
        </w:tc>
        <w:tc>
          <w:tcPr>
            <w:tcW w:w="1701" w:type="dxa"/>
            <w:vAlign w:val="center"/>
          </w:tcPr>
          <w:p w14:paraId="69C3AE27" w14:textId="77777777" w:rsidR="004C54A3" w:rsidRDefault="00000000" w:rsidP="007A16CF">
            <w:pPr>
              <w:bidi/>
              <w:spacing w:after="0"/>
              <w:jc w:val="both"/>
              <w:rPr>
                <w:rFonts w:hint="eastAsia"/>
              </w:rPr>
            </w:pPr>
            <w:r>
              <w:rPr>
                <w:rFonts w:eastAsia="Amiri"/>
                <w:color w:val="2E261F"/>
                <w:sz w:val="19"/>
                <w:rtl/>
                <w:lang w:val="ar-SA" w:bidi="ar-SA"/>
              </w:rPr>
              <w:t>عثمان محمد الصديق البشير</w:t>
            </w:r>
          </w:p>
        </w:tc>
        <w:tc>
          <w:tcPr>
            <w:tcW w:w="1701" w:type="dxa"/>
            <w:vAlign w:val="center"/>
          </w:tcPr>
          <w:p w14:paraId="12FCF9C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65E827AE" w14:textId="77777777">
        <w:trPr>
          <w:trHeight w:val="652"/>
          <w:jc w:val="center"/>
        </w:trPr>
        <w:tc>
          <w:tcPr>
            <w:tcW w:w="1701" w:type="dxa"/>
            <w:vAlign w:val="center"/>
          </w:tcPr>
          <w:p w14:paraId="305E388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141</w:t>
            </w:r>
          </w:p>
        </w:tc>
        <w:tc>
          <w:tcPr>
            <w:tcW w:w="1701" w:type="dxa"/>
            <w:vAlign w:val="center"/>
          </w:tcPr>
          <w:p w14:paraId="29AB93B2" w14:textId="77777777" w:rsidR="004C54A3" w:rsidRDefault="00000000" w:rsidP="007A16CF">
            <w:pPr>
              <w:bidi/>
              <w:spacing w:after="0"/>
              <w:jc w:val="both"/>
              <w:rPr>
                <w:rFonts w:hint="eastAsia"/>
              </w:rPr>
            </w:pPr>
            <w:r>
              <w:rPr>
                <w:rFonts w:eastAsia="Amiri"/>
                <w:color w:val="2E261F"/>
                <w:sz w:val="19"/>
                <w:rtl/>
                <w:lang w:val="ar-SA" w:bidi="ar-SA"/>
              </w:rPr>
              <w:t>عبدالله اليمني</w:t>
            </w:r>
          </w:p>
        </w:tc>
        <w:tc>
          <w:tcPr>
            <w:tcW w:w="1701" w:type="dxa"/>
            <w:vAlign w:val="center"/>
          </w:tcPr>
          <w:p w14:paraId="364DE8C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B6F1A53" w14:textId="77777777">
        <w:trPr>
          <w:trHeight w:val="652"/>
          <w:jc w:val="center"/>
        </w:trPr>
        <w:tc>
          <w:tcPr>
            <w:tcW w:w="1701" w:type="dxa"/>
            <w:vAlign w:val="center"/>
          </w:tcPr>
          <w:p w14:paraId="1647350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142</w:t>
            </w:r>
          </w:p>
        </w:tc>
        <w:tc>
          <w:tcPr>
            <w:tcW w:w="1701" w:type="dxa"/>
            <w:vAlign w:val="center"/>
          </w:tcPr>
          <w:p w14:paraId="44CAEA58" w14:textId="77777777" w:rsidR="004C54A3" w:rsidRDefault="00000000" w:rsidP="007A16CF">
            <w:pPr>
              <w:bidi/>
              <w:spacing w:after="0"/>
              <w:jc w:val="both"/>
              <w:rPr>
                <w:rFonts w:hint="eastAsia"/>
              </w:rPr>
            </w:pPr>
            <w:r>
              <w:rPr>
                <w:rFonts w:eastAsia="Amiri"/>
                <w:color w:val="2E261F"/>
                <w:sz w:val="19"/>
                <w:rtl/>
                <w:lang w:val="ar-SA" w:bidi="ar-SA"/>
              </w:rPr>
              <w:t>محمد مبارك النجومي</w:t>
            </w:r>
          </w:p>
        </w:tc>
        <w:tc>
          <w:tcPr>
            <w:tcW w:w="1701" w:type="dxa"/>
            <w:vAlign w:val="center"/>
          </w:tcPr>
          <w:p w14:paraId="378D1BC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w:t>
            </w:r>
          </w:p>
        </w:tc>
      </w:tr>
      <w:tr w:rsidR="004C54A3" w14:paraId="326392B7" w14:textId="77777777">
        <w:trPr>
          <w:trHeight w:val="652"/>
          <w:jc w:val="center"/>
        </w:trPr>
        <w:tc>
          <w:tcPr>
            <w:tcW w:w="1701" w:type="dxa"/>
            <w:vAlign w:val="center"/>
          </w:tcPr>
          <w:p w14:paraId="3051C01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143</w:t>
            </w:r>
          </w:p>
        </w:tc>
        <w:tc>
          <w:tcPr>
            <w:tcW w:w="1701" w:type="dxa"/>
            <w:vAlign w:val="center"/>
          </w:tcPr>
          <w:p w14:paraId="4B43E9D5" w14:textId="77777777" w:rsidR="004C54A3" w:rsidRDefault="00000000" w:rsidP="007A16CF">
            <w:pPr>
              <w:bidi/>
              <w:spacing w:after="0"/>
              <w:jc w:val="both"/>
              <w:rPr>
                <w:rFonts w:hint="eastAsia"/>
              </w:rPr>
            </w:pPr>
            <w:r>
              <w:rPr>
                <w:rFonts w:eastAsia="Amiri"/>
                <w:color w:val="2E261F"/>
                <w:sz w:val="19"/>
                <w:rtl/>
                <w:lang w:val="ar-SA" w:bidi="ar-SA"/>
              </w:rPr>
              <w:t>محمد عبدالحليم الزين</w:t>
            </w:r>
          </w:p>
        </w:tc>
        <w:tc>
          <w:tcPr>
            <w:tcW w:w="1701" w:type="dxa"/>
            <w:vAlign w:val="center"/>
          </w:tcPr>
          <w:p w14:paraId="076E6D4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57062203" w14:textId="77777777">
        <w:trPr>
          <w:trHeight w:val="652"/>
          <w:jc w:val="center"/>
        </w:trPr>
        <w:tc>
          <w:tcPr>
            <w:tcW w:w="1701" w:type="dxa"/>
            <w:vAlign w:val="center"/>
          </w:tcPr>
          <w:p w14:paraId="3100405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144</w:t>
            </w:r>
          </w:p>
        </w:tc>
        <w:tc>
          <w:tcPr>
            <w:tcW w:w="1701" w:type="dxa"/>
            <w:vAlign w:val="center"/>
          </w:tcPr>
          <w:p w14:paraId="71B1E701" w14:textId="77777777" w:rsidR="004C54A3" w:rsidRDefault="00000000" w:rsidP="007A16CF">
            <w:pPr>
              <w:bidi/>
              <w:spacing w:after="0"/>
              <w:jc w:val="both"/>
              <w:rPr>
                <w:rFonts w:hint="eastAsia"/>
              </w:rPr>
            </w:pPr>
            <w:r>
              <w:rPr>
                <w:rFonts w:eastAsia="Amiri"/>
                <w:color w:val="2E261F"/>
                <w:sz w:val="19"/>
                <w:rtl/>
                <w:lang w:val="ar-SA" w:bidi="ar-SA"/>
              </w:rPr>
              <w:t>مهند إدريس عباس</w:t>
            </w:r>
          </w:p>
        </w:tc>
        <w:tc>
          <w:tcPr>
            <w:tcW w:w="1701" w:type="dxa"/>
            <w:vAlign w:val="center"/>
          </w:tcPr>
          <w:p w14:paraId="50F80C8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w:t>
            </w:r>
          </w:p>
        </w:tc>
      </w:tr>
      <w:tr w:rsidR="004C54A3" w14:paraId="4EB53183" w14:textId="77777777">
        <w:trPr>
          <w:trHeight w:val="652"/>
          <w:jc w:val="center"/>
        </w:trPr>
        <w:tc>
          <w:tcPr>
            <w:tcW w:w="1701" w:type="dxa"/>
            <w:vAlign w:val="center"/>
          </w:tcPr>
          <w:p w14:paraId="2153AE0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145</w:t>
            </w:r>
          </w:p>
        </w:tc>
        <w:tc>
          <w:tcPr>
            <w:tcW w:w="1701" w:type="dxa"/>
            <w:vAlign w:val="center"/>
          </w:tcPr>
          <w:p w14:paraId="2248DDD9" w14:textId="77777777" w:rsidR="004C54A3" w:rsidRDefault="00000000" w:rsidP="007A16CF">
            <w:pPr>
              <w:bidi/>
              <w:spacing w:after="0"/>
              <w:jc w:val="both"/>
              <w:rPr>
                <w:rFonts w:hint="eastAsia"/>
              </w:rPr>
            </w:pPr>
            <w:r>
              <w:rPr>
                <w:rFonts w:eastAsia="Amiri"/>
                <w:color w:val="2E261F"/>
                <w:sz w:val="19"/>
                <w:rtl/>
                <w:lang w:val="ar-SA" w:bidi="ar-SA"/>
              </w:rPr>
              <w:t>علي عبدالله عوض الله</w:t>
            </w:r>
          </w:p>
        </w:tc>
        <w:tc>
          <w:tcPr>
            <w:tcW w:w="1701" w:type="dxa"/>
            <w:vAlign w:val="center"/>
          </w:tcPr>
          <w:p w14:paraId="60739F5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w:t>
            </w:r>
          </w:p>
        </w:tc>
      </w:tr>
      <w:tr w:rsidR="004C54A3" w14:paraId="56217CA0" w14:textId="77777777">
        <w:trPr>
          <w:trHeight w:val="652"/>
          <w:jc w:val="center"/>
        </w:trPr>
        <w:tc>
          <w:tcPr>
            <w:tcW w:w="1701" w:type="dxa"/>
            <w:vAlign w:val="center"/>
          </w:tcPr>
          <w:p w14:paraId="1839450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146</w:t>
            </w:r>
          </w:p>
        </w:tc>
        <w:tc>
          <w:tcPr>
            <w:tcW w:w="1701" w:type="dxa"/>
            <w:vAlign w:val="center"/>
          </w:tcPr>
          <w:p w14:paraId="681B1B73" w14:textId="77777777" w:rsidR="004C54A3" w:rsidRDefault="00000000" w:rsidP="007A16CF">
            <w:pPr>
              <w:bidi/>
              <w:spacing w:after="0"/>
              <w:jc w:val="both"/>
              <w:rPr>
                <w:rFonts w:hint="eastAsia"/>
              </w:rPr>
            </w:pPr>
            <w:r>
              <w:rPr>
                <w:rFonts w:eastAsia="Amiri"/>
                <w:color w:val="2E261F"/>
                <w:sz w:val="19"/>
                <w:rtl/>
                <w:lang w:val="ar-SA" w:bidi="ar-SA"/>
              </w:rPr>
              <w:t>الصديق أحمد علي</w:t>
            </w:r>
          </w:p>
        </w:tc>
        <w:tc>
          <w:tcPr>
            <w:tcW w:w="1701" w:type="dxa"/>
            <w:vAlign w:val="center"/>
          </w:tcPr>
          <w:p w14:paraId="72F9042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5DB6D6F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A61E7EC"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290B1DEE" w14:textId="77777777" w:rsidR="004C54A3" w:rsidRDefault="00000000" w:rsidP="007A16CF">
      <w:pPr>
        <w:bidi/>
        <w:jc w:val="both"/>
        <w:rPr>
          <w:rFonts w:hint="eastAsia"/>
        </w:rPr>
      </w:pPr>
      <w:r>
        <w:br w:type="page"/>
      </w:r>
    </w:p>
    <w:p w14:paraId="2A87FB1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083 | TYPE:REGULAR_LIST | DO_NOT_RENDER]]</w:t>
      </w:r>
    </w:p>
    <w:p w14:paraId="3DB8941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D1553E6"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C7FE920" w14:textId="77777777">
        <w:trPr>
          <w:trHeight w:val="652"/>
          <w:jc w:val="center"/>
        </w:trPr>
        <w:tc>
          <w:tcPr>
            <w:tcW w:w="1701" w:type="dxa"/>
            <w:vAlign w:val="center"/>
          </w:tcPr>
          <w:p w14:paraId="664084D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147</w:t>
            </w:r>
          </w:p>
        </w:tc>
        <w:tc>
          <w:tcPr>
            <w:tcW w:w="1701" w:type="dxa"/>
            <w:vAlign w:val="center"/>
          </w:tcPr>
          <w:p w14:paraId="5434B6F8" w14:textId="77777777" w:rsidR="004C54A3" w:rsidRDefault="00000000" w:rsidP="007A16CF">
            <w:pPr>
              <w:bidi/>
              <w:spacing w:after="0"/>
              <w:jc w:val="both"/>
              <w:rPr>
                <w:rFonts w:hint="eastAsia"/>
              </w:rPr>
            </w:pPr>
            <w:r>
              <w:rPr>
                <w:rFonts w:eastAsia="Amiri"/>
                <w:color w:val="2E261F"/>
                <w:sz w:val="19"/>
                <w:rtl/>
                <w:lang w:val="ar-SA" w:bidi="ar-SA"/>
              </w:rPr>
              <w:t>رحمة الله أحمد موسى</w:t>
            </w:r>
          </w:p>
        </w:tc>
        <w:tc>
          <w:tcPr>
            <w:tcW w:w="1701" w:type="dxa"/>
            <w:vAlign w:val="center"/>
          </w:tcPr>
          <w:p w14:paraId="055C2EE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9201A15" w14:textId="77777777">
        <w:trPr>
          <w:trHeight w:val="652"/>
          <w:jc w:val="center"/>
        </w:trPr>
        <w:tc>
          <w:tcPr>
            <w:tcW w:w="1701" w:type="dxa"/>
            <w:vAlign w:val="center"/>
          </w:tcPr>
          <w:p w14:paraId="121F339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148</w:t>
            </w:r>
          </w:p>
        </w:tc>
        <w:tc>
          <w:tcPr>
            <w:tcW w:w="1701" w:type="dxa"/>
            <w:vAlign w:val="center"/>
          </w:tcPr>
          <w:p w14:paraId="520BD059" w14:textId="77777777" w:rsidR="004C54A3" w:rsidRDefault="00000000" w:rsidP="007A16CF">
            <w:pPr>
              <w:bidi/>
              <w:spacing w:after="0"/>
              <w:jc w:val="both"/>
              <w:rPr>
                <w:rFonts w:hint="eastAsia"/>
              </w:rPr>
            </w:pPr>
            <w:r>
              <w:rPr>
                <w:rFonts w:eastAsia="Amiri"/>
                <w:color w:val="2E261F"/>
                <w:sz w:val="19"/>
                <w:rtl/>
                <w:lang w:val="ar-SA" w:bidi="ar-SA"/>
              </w:rPr>
              <w:t>مولانا موسى حسن أحمد</w:t>
            </w:r>
          </w:p>
        </w:tc>
        <w:tc>
          <w:tcPr>
            <w:tcW w:w="1701" w:type="dxa"/>
            <w:vAlign w:val="center"/>
          </w:tcPr>
          <w:p w14:paraId="2A44B6A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5B4EFC9F" w14:textId="77777777">
        <w:trPr>
          <w:trHeight w:val="652"/>
          <w:jc w:val="center"/>
        </w:trPr>
        <w:tc>
          <w:tcPr>
            <w:tcW w:w="1701" w:type="dxa"/>
            <w:vAlign w:val="center"/>
          </w:tcPr>
          <w:p w14:paraId="4F95634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149</w:t>
            </w:r>
          </w:p>
        </w:tc>
        <w:tc>
          <w:tcPr>
            <w:tcW w:w="1701" w:type="dxa"/>
            <w:vAlign w:val="center"/>
          </w:tcPr>
          <w:p w14:paraId="310F92B6" w14:textId="77777777" w:rsidR="004C54A3" w:rsidRDefault="00000000" w:rsidP="007A16CF">
            <w:pPr>
              <w:bidi/>
              <w:spacing w:after="0"/>
              <w:jc w:val="both"/>
              <w:rPr>
                <w:rFonts w:hint="eastAsia"/>
              </w:rPr>
            </w:pPr>
            <w:r>
              <w:rPr>
                <w:rFonts w:eastAsia="Amiri"/>
                <w:color w:val="2E261F"/>
                <w:sz w:val="19"/>
                <w:rtl/>
                <w:lang w:val="ar-SA" w:bidi="ar-SA"/>
              </w:rPr>
              <w:t>محي الدين الفكي إبراهيم</w:t>
            </w:r>
          </w:p>
        </w:tc>
        <w:tc>
          <w:tcPr>
            <w:tcW w:w="1701" w:type="dxa"/>
            <w:vAlign w:val="center"/>
          </w:tcPr>
          <w:p w14:paraId="3D7C0EC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08A3E82C" w14:textId="77777777">
        <w:trPr>
          <w:trHeight w:val="652"/>
          <w:jc w:val="center"/>
        </w:trPr>
        <w:tc>
          <w:tcPr>
            <w:tcW w:w="1701" w:type="dxa"/>
            <w:vAlign w:val="center"/>
          </w:tcPr>
          <w:p w14:paraId="003E38E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150</w:t>
            </w:r>
          </w:p>
        </w:tc>
        <w:tc>
          <w:tcPr>
            <w:tcW w:w="1701" w:type="dxa"/>
            <w:vAlign w:val="center"/>
          </w:tcPr>
          <w:p w14:paraId="6E1ABBC7" w14:textId="77777777" w:rsidR="004C54A3" w:rsidRDefault="00000000" w:rsidP="007A16CF">
            <w:pPr>
              <w:bidi/>
              <w:spacing w:after="0"/>
              <w:jc w:val="both"/>
              <w:rPr>
                <w:rFonts w:hint="eastAsia"/>
              </w:rPr>
            </w:pPr>
            <w:r>
              <w:rPr>
                <w:rFonts w:eastAsia="Amiri"/>
                <w:color w:val="2E261F"/>
                <w:sz w:val="19"/>
                <w:rtl/>
                <w:lang w:val="ar-SA" w:bidi="ar-SA"/>
              </w:rPr>
              <w:t>أحمد عبدالله الفكي</w:t>
            </w:r>
          </w:p>
        </w:tc>
        <w:tc>
          <w:tcPr>
            <w:tcW w:w="1701" w:type="dxa"/>
            <w:vAlign w:val="center"/>
          </w:tcPr>
          <w:p w14:paraId="12A2BFC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EE5DF94" w14:textId="77777777">
        <w:trPr>
          <w:trHeight w:val="652"/>
          <w:jc w:val="center"/>
        </w:trPr>
        <w:tc>
          <w:tcPr>
            <w:tcW w:w="1701" w:type="dxa"/>
            <w:vAlign w:val="center"/>
          </w:tcPr>
          <w:p w14:paraId="130EA04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151</w:t>
            </w:r>
          </w:p>
        </w:tc>
        <w:tc>
          <w:tcPr>
            <w:tcW w:w="1701" w:type="dxa"/>
            <w:vAlign w:val="center"/>
          </w:tcPr>
          <w:p w14:paraId="3327716D" w14:textId="77777777" w:rsidR="004C54A3" w:rsidRDefault="00000000" w:rsidP="007A16CF">
            <w:pPr>
              <w:bidi/>
              <w:spacing w:after="0"/>
              <w:jc w:val="both"/>
              <w:rPr>
                <w:rFonts w:hint="eastAsia"/>
              </w:rPr>
            </w:pPr>
            <w:r>
              <w:rPr>
                <w:rFonts w:eastAsia="Amiri"/>
                <w:color w:val="2E261F"/>
                <w:sz w:val="19"/>
                <w:rtl/>
                <w:lang w:val="ar-SA" w:bidi="ar-SA"/>
              </w:rPr>
              <w:t>يس أحمد موسى</w:t>
            </w:r>
          </w:p>
        </w:tc>
        <w:tc>
          <w:tcPr>
            <w:tcW w:w="1701" w:type="dxa"/>
            <w:vAlign w:val="center"/>
          </w:tcPr>
          <w:p w14:paraId="0B372DD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E1C31F0" w14:textId="77777777">
        <w:trPr>
          <w:trHeight w:val="652"/>
          <w:jc w:val="center"/>
        </w:trPr>
        <w:tc>
          <w:tcPr>
            <w:tcW w:w="1701" w:type="dxa"/>
            <w:vAlign w:val="center"/>
          </w:tcPr>
          <w:p w14:paraId="33BF082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154</w:t>
            </w:r>
          </w:p>
        </w:tc>
        <w:tc>
          <w:tcPr>
            <w:tcW w:w="1701" w:type="dxa"/>
            <w:vAlign w:val="center"/>
          </w:tcPr>
          <w:p w14:paraId="42A7D240" w14:textId="77777777" w:rsidR="004C54A3" w:rsidRDefault="00000000" w:rsidP="007A16CF">
            <w:pPr>
              <w:bidi/>
              <w:spacing w:after="0"/>
              <w:jc w:val="both"/>
              <w:rPr>
                <w:rFonts w:hint="eastAsia"/>
              </w:rPr>
            </w:pPr>
            <w:r>
              <w:rPr>
                <w:rFonts w:eastAsia="Amiri"/>
                <w:color w:val="2E261F"/>
                <w:sz w:val="19"/>
                <w:rtl/>
                <w:lang w:val="ar-SA" w:bidi="ar-SA"/>
              </w:rPr>
              <w:t>لروح رضوان محمد مالك</w:t>
            </w:r>
          </w:p>
        </w:tc>
        <w:tc>
          <w:tcPr>
            <w:tcW w:w="1701" w:type="dxa"/>
            <w:vAlign w:val="center"/>
          </w:tcPr>
          <w:p w14:paraId="3B39A92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657,000</w:t>
            </w:r>
          </w:p>
        </w:tc>
      </w:tr>
      <w:tr w:rsidR="004C54A3" w14:paraId="005C96AA" w14:textId="77777777">
        <w:trPr>
          <w:trHeight w:val="652"/>
          <w:jc w:val="center"/>
        </w:trPr>
        <w:tc>
          <w:tcPr>
            <w:tcW w:w="1701" w:type="dxa"/>
            <w:vAlign w:val="center"/>
          </w:tcPr>
          <w:p w14:paraId="0AB4911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156</w:t>
            </w:r>
          </w:p>
        </w:tc>
        <w:tc>
          <w:tcPr>
            <w:tcW w:w="1701" w:type="dxa"/>
            <w:vAlign w:val="center"/>
          </w:tcPr>
          <w:p w14:paraId="4C2DFA96" w14:textId="77777777" w:rsidR="004C54A3" w:rsidRDefault="00000000" w:rsidP="007A16CF">
            <w:pPr>
              <w:bidi/>
              <w:spacing w:after="0"/>
              <w:jc w:val="both"/>
              <w:rPr>
                <w:rFonts w:hint="eastAsia"/>
              </w:rPr>
            </w:pPr>
            <w:r>
              <w:rPr>
                <w:rFonts w:eastAsia="Amiri"/>
                <w:color w:val="2E261F"/>
                <w:sz w:val="19"/>
                <w:rtl/>
                <w:lang w:val="ar-SA" w:bidi="ar-SA"/>
              </w:rPr>
              <w:t>أسعد يوسف فضل المولى</w:t>
            </w:r>
          </w:p>
        </w:tc>
        <w:tc>
          <w:tcPr>
            <w:tcW w:w="1701" w:type="dxa"/>
            <w:vAlign w:val="center"/>
          </w:tcPr>
          <w:p w14:paraId="1AF33C4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2983852" w14:textId="77777777">
        <w:trPr>
          <w:trHeight w:val="652"/>
          <w:jc w:val="center"/>
        </w:trPr>
        <w:tc>
          <w:tcPr>
            <w:tcW w:w="1701" w:type="dxa"/>
            <w:vAlign w:val="center"/>
          </w:tcPr>
          <w:p w14:paraId="7B0C989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157</w:t>
            </w:r>
          </w:p>
        </w:tc>
        <w:tc>
          <w:tcPr>
            <w:tcW w:w="1701" w:type="dxa"/>
            <w:vAlign w:val="center"/>
          </w:tcPr>
          <w:p w14:paraId="2D462EAC" w14:textId="77777777" w:rsidR="004C54A3" w:rsidRDefault="00000000" w:rsidP="007A16CF">
            <w:pPr>
              <w:bidi/>
              <w:spacing w:after="0"/>
              <w:jc w:val="both"/>
              <w:rPr>
                <w:rFonts w:hint="eastAsia"/>
              </w:rPr>
            </w:pPr>
            <w:r>
              <w:rPr>
                <w:rFonts w:eastAsia="Amiri"/>
                <w:color w:val="2E261F"/>
                <w:sz w:val="19"/>
                <w:rtl/>
                <w:lang w:val="ar-SA" w:bidi="ar-SA"/>
              </w:rPr>
              <w:t>سعد يوسف فضل المولى</w:t>
            </w:r>
          </w:p>
        </w:tc>
        <w:tc>
          <w:tcPr>
            <w:tcW w:w="1701" w:type="dxa"/>
            <w:vAlign w:val="center"/>
          </w:tcPr>
          <w:p w14:paraId="78795AA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7AAFC6B" w14:textId="77777777">
        <w:trPr>
          <w:trHeight w:val="652"/>
          <w:jc w:val="center"/>
        </w:trPr>
        <w:tc>
          <w:tcPr>
            <w:tcW w:w="1701" w:type="dxa"/>
            <w:vAlign w:val="center"/>
          </w:tcPr>
          <w:p w14:paraId="04B598B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158</w:t>
            </w:r>
          </w:p>
        </w:tc>
        <w:tc>
          <w:tcPr>
            <w:tcW w:w="1701" w:type="dxa"/>
            <w:vAlign w:val="center"/>
          </w:tcPr>
          <w:p w14:paraId="45AFEEFB" w14:textId="77777777" w:rsidR="004C54A3" w:rsidRDefault="00000000" w:rsidP="007A16CF">
            <w:pPr>
              <w:bidi/>
              <w:spacing w:after="0"/>
              <w:jc w:val="both"/>
              <w:rPr>
                <w:rFonts w:hint="eastAsia"/>
              </w:rPr>
            </w:pPr>
            <w:r>
              <w:rPr>
                <w:rFonts w:eastAsia="Amiri"/>
                <w:color w:val="2E261F"/>
                <w:sz w:val="19"/>
                <w:rtl/>
                <w:lang w:val="ar-SA" w:bidi="ar-SA"/>
              </w:rPr>
              <w:t>عبدالمنعم الزين محمد</w:t>
            </w:r>
          </w:p>
        </w:tc>
        <w:tc>
          <w:tcPr>
            <w:tcW w:w="1701" w:type="dxa"/>
            <w:vAlign w:val="center"/>
          </w:tcPr>
          <w:p w14:paraId="096FF8D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B3C16C8" w14:textId="77777777">
        <w:trPr>
          <w:trHeight w:val="652"/>
          <w:jc w:val="center"/>
        </w:trPr>
        <w:tc>
          <w:tcPr>
            <w:tcW w:w="1701" w:type="dxa"/>
            <w:vAlign w:val="center"/>
          </w:tcPr>
          <w:p w14:paraId="65A26F4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159</w:t>
            </w:r>
          </w:p>
        </w:tc>
        <w:tc>
          <w:tcPr>
            <w:tcW w:w="1701" w:type="dxa"/>
            <w:vAlign w:val="center"/>
          </w:tcPr>
          <w:p w14:paraId="23950CC2" w14:textId="77777777" w:rsidR="004C54A3" w:rsidRDefault="00000000" w:rsidP="007A16CF">
            <w:pPr>
              <w:bidi/>
              <w:spacing w:after="0"/>
              <w:jc w:val="both"/>
              <w:rPr>
                <w:rFonts w:hint="eastAsia"/>
              </w:rPr>
            </w:pPr>
            <w:r>
              <w:rPr>
                <w:rFonts w:eastAsia="Amiri"/>
                <w:color w:val="2E261F"/>
                <w:sz w:val="19"/>
                <w:rtl/>
                <w:lang w:val="ar-SA" w:bidi="ar-SA"/>
              </w:rPr>
              <w:t>حسب الرسول خالد حسب الرسول العبيد</w:t>
            </w:r>
          </w:p>
        </w:tc>
        <w:tc>
          <w:tcPr>
            <w:tcW w:w="1701" w:type="dxa"/>
            <w:vAlign w:val="center"/>
          </w:tcPr>
          <w:p w14:paraId="281726E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6B42A63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6F032B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77D7B967" w14:textId="77777777" w:rsidR="004C54A3" w:rsidRDefault="00000000" w:rsidP="007A16CF">
      <w:pPr>
        <w:bidi/>
        <w:jc w:val="both"/>
        <w:rPr>
          <w:rFonts w:hint="eastAsia"/>
        </w:rPr>
      </w:pPr>
      <w:r>
        <w:br w:type="page"/>
      </w:r>
    </w:p>
    <w:p w14:paraId="29F0938A"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084 | TYPE:REGULAR_LIST | DO_NOT_RENDER]]</w:t>
      </w:r>
    </w:p>
    <w:p w14:paraId="0D58D700"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43CC184"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2E9A6B77" w14:textId="77777777">
        <w:trPr>
          <w:trHeight w:val="652"/>
          <w:jc w:val="center"/>
        </w:trPr>
        <w:tc>
          <w:tcPr>
            <w:tcW w:w="1701" w:type="dxa"/>
            <w:vAlign w:val="center"/>
          </w:tcPr>
          <w:p w14:paraId="49D8A65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160</w:t>
            </w:r>
          </w:p>
        </w:tc>
        <w:tc>
          <w:tcPr>
            <w:tcW w:w="1701" w:type="dxa"/>
            <w:vAlign w:val="center"/>
          </w:tcPr>
          <w:p w14:paraId="17732D95" w14:textId="77777777" w:rsidR="004C54A3" w:rsidRDefault="00000000" w:rsidP="007A16CF">
            <w:pPr>
              <w:bidi/>
              <w:spacing w:after="0"/>
              <w:jc w:val="both"/>
              <w:rPr>
                <w:rFonts w:hint="eastAsia"/>
              </w:rPr>
            </w:pPr>
            <w:r>
              <w:rPr>
                <w:rFonts w:eastAsia="Amiri"/>
                <w:color w:val="2E261F"/>
                <w:sz w:val="19"/>
                <w:rtl/>
                <w:lang w:val="ar-SA" w:bidi="ar-SA"/>
              </w:rPr>
              <w:t>شيخ عثمان عبدالله</w:t>
            </w:r>
          </w:p>
        </w:tc>
        <w:tc>
          <w:tcPr>
            <w:tcW w:w="1701" w:type="dxa"/>
            <w:vAlign w:val="center"/>
          </w:tcPr>
          <w:p w14:paraId="38A860E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E224434" w14:textId="77777777">
        <w:trPr>
          <w:trHeight w:val="652"/>
          <w:jc w:val="center"/>
        </w:trPr>
        <w:tc>
          <w:tcPr>
            <w:tcW w:w="1701" w:type="dxa"/>
            <w:vAlign w:val="center"/>
          </w:tcPr>
          <w:p w14:paraId="75197D2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161</w:t>
            </w:r>
          </w:p>
        </w:tc>
        <w:tc>
          <w:tcPr>
            <w:tcW w:w="1701" w:type="dxa"/>
            <w:vAlign w:val="center"/>
          </w:tcPr>
          <w:p w14:paraId="6DE27770" w14:textId="77777777" w:rsidR="004C54A3" w:rsidRDefault="00000000" w:rsidP="007A16CF">
            <w:pPr>
              <w:bidi/>
              <w:spacing w:after="0"/>
              <w:jc w:val="both"/>
              <w:rPr>
                <w:rFonts w:hint="eastAsia"/>
              </w:rPr>
            </w:pPr>
            <w:r>
              <w:rPr>
                <w:rFonts w:eastAsia="Amiri"/>
                <w:color w:val="2E261F"/>
                <w:sz w:val="19"/>
                <w:rtl/>
                <w:lang w:val="ar-SA" w:bidi="ar-SA"/>
              </w:rPr>
              <w:t>حسين الضو حمد</w:t>
            </w:r>
          </w:p>
        </w:tc>
        <w:tc>
          <w:tcPr>
            <w:tcW w:w="1701" w:type="dxa"/>
            <w:vAlign w:val="center"/>
          </w:tcPr>
          <w:p w14:paraId="240CE7B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5AA91A2" w14:textId="77777777">
        <w:trPr>
          <w:trHeight w:val="652"/>
          <w:jc w:val="center"/>
        </w:trPr>
        <w:tc>
          <w:tcPr>
            <w:tcW w:w="1701" w:type="dxa"/>
            <w:vAlign w:val="center"/>
          </w:tcPr>
          <w:p w14:paraId="239F47D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162</w:t>
            </w:r>
          </w:p>
        </w:tc>
        <w:tc>
          <w:tcPr>
            <w:tcW w:w="1701" w:type="dxa"/>
            <w:vAlign w:val="center"/>
          </w:tcPr>
          <w:p w14:paraId="30950CB4" w14:textId="77777777" w:rsidR="004C54A3" w:rsidRDefault="00000000" w:rsidP="007A16CF">
            <w:pPr>
              <w:bidi/>
              <w:spacing w:after="0"/>
              <w:jc w:val="both"/>
              <w:rPr>
                <w:rFonts w:hint="eastAsia"/>
              </w:rPr>
            </w:pPr>
            <w:r>
              <w:rPr>
                <w:rFonts w:eastAsia="Amiri"/>
                <w:color w:val="2E261F"/>
                <w:sz w:val="19"/>
                <w:rtl/>
                <w:lang w:val="ar-SA" w:bidi="ar-SA"/>
              </w:rPr>
              <w:t>لروح الطيب أحمد حميد</w:t>
            </w:r>
          </w:p>
        </w:tc>
        <w:tc>
          <w:tcPr>
            <w:tcW w:w="1701" w:type="dxa"/>
            <w:vAlign w:val="center"/>
          </w:tcPr>
          <w:p w14:paraId="6115354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A200DEB" w14:textId="77777777">
        <w:trPr>
          <w:trHeight w:val="652"/>
          <w:jc w:val="center"/>
        </w:trPr>
        <w:tc>
          <w:tcPr>
            <w:tcW w:w="1701" w:type="dxa"/>
            <w:vAlign w:val="center"/>
          </w:tcPr>
          <w:p w14:paraId="7BA1B25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163</w:t>
            </w:r>
          </w:p>
        </w:tc>
        <w:tc>
          <w:tcPr>
            <w:tcW w:w="1701" w:type="dxa"/>
            <w:vAlign w:val="center"/>
          </w:tcPr>
          <w:p w14:paraId="0543A02E" w14:textId="77777777" w:rsidR="004C54A3" w:rsidRDefault="00000000" w:rsidP="007A16CF">
            <w:pPr>
              <w:bidi/>
              <w:spacing w:after="0"/>
              <w:jc w:val="both"/>
              <w:rPr>
                <w:rFonts w:hint="eastAsia"/>
              </w:rPr>
            </w:pPr>
            <w:r>
              <w:rPr>
                <w:rFonts w:eastAsia="Amiri"/>
                <w:color w:val="2E261F"/>
                <w:sz w:val="19"/>
                <w:rtl/>
                <w:lang w:val="ar-SA" w:bidi="ar-SA"/>
              </w:rPr>
              <w:t>متوكل أحمد حميد</w:t>
            </w:r>
          </w:p>
        </w:tc>
        <w:tc>
          <w:tcPr>
            <w:tcW w:w="1701" w:type="dxa"/>
            <w:vAlign w:val="center"/>
          </w:tcPr>
          <w:p w14:paraId="0E64BFD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13C61E6" w14:textId="77777777">
        <w:trPr>
          <w:trHeight w:val="652"/>
          <w:jc w:val="center"/>
        </w:trPr>
        <w:tc>
          <w:tcPr>
            <w:tcW w:w="1701" w:type="dxa"/>
            <w:vAlign w:val="center"/>
          </w:tcPr>
          <w:p w14:paraId="4AC2CB6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164</w:t>
            </w:r>
          </w:p>
        </w:tc>
        <w:tc>
          <w:tcPr>
            <w:tcW w:w="1701" w:type="dxa"/>
            <w:vAlign w:val="center"/>
          </w:tcPr>
          <w:p w14:paraId="2E024939" w14:textId="77777777" w:rsidR="004C54A3" w:rsidRDefault="00000000" w:rsidP="007A16CF">
            <w:pPr>
              <w:bidi/>
              <w:spacing w:after="0"/>
              <w:jc w:val="both"/>
              <w:rPr>
                <w:rFonts w:hint="eastAsia"/>
              </w:rPr>
            </w:pPr>
            <w:r>
              <w:rPr>
                <w:rFonts w:eastAsia="Amiri"/>
                <w:color w:val="2E261F"/>
                <w:sz w:val="19"/>
                <w:rtl/>
                <w:lang w:val="ar-SA" w:bidi="ar-SA"/>
              </w:rPr>
              <w:t>الشريف البشير عبدالمجيد</w:t>
            </w:r>
          </w:p>
        </w:tc>
        <w:tc>
          <w:tcPr>
            <w:tcW w:w="1701" w:type="dxa"/>
            <w:vAlign w:val="center"/>
          </w:tcPr>
          <w:p w14:paraId="28BFCD8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A4C3C9C" w14:textId="77777777">
        <w:trPr>
          <w:trHeight w:val="652"/>
          <w:jc w:val="center"/>
        </w:trPr>
        <w:tc>
          <w:tcPr>
            <w:tcW w:w="1701" w:type="dxa"/>
            <w:vAlign w:val="center"/>
          </w:tcPr>
          <w:p w14:paraId="648494B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165</w:t>
            </w:r>
          </w:p>
        </w:tc>
        <w:tc>
          <w:tcPr>
            <w:tcW w:w="1701" w:type="dxa"/>
            <w:vAlign w:val="center"/>
          </w:tcPr>
          <w:p w14:paraId="4D48FF80" w14:textId="77777777" w:rsidR="004C54A3" w:rsidRDefault="00000000" w:rsidP="007A16CF">
            <w:pPr>
              <w:bidi/>
              <w:spacing w:after="0"/>
              <w:jc w:val="both"/>
              <w:rPr>
                <w:rFonts w:hint="eastAsia"/>
              </w:rPr>
            </w:pPr>
            <w:r>
              <w:rPr>
                <w:rFonts w:eastAsia="Amiri"/>
                <w:color w:val="2E261F"/>
                <w:sz w:val="19"/>
                <w:rtl/>
                <w:lang w:val="ar-SA" w:bidi="ar-SA"/>
              </w:rPr>
              <w:t>علي التاي ود نويرات</w:t>
            </w:r>
          </w:p>
        </w:tc>
        <w:tc>
          <w:tcPr>
            <w:tcW w:w="1701" w:type="dxa"/>
            <w:vAlign w:val="center"/>
          </w:tcPr>
          <w:p w14:paraId="047EA9F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165C450" w14:textId="77777777">
        <w:trPr>
          <w:trHeight w:val="652"/>
          <w:jc w:val="center"/>
        </w:trPr>
        <w:tc>
          <w:tcPr>
            <w:tcW w:w="1701" w:type="dxa"/>
            <w:vAlign w:val="center"/>
          </w:tcPr>
          <w:p w14:paraId="29BDDD2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167</w:t>
            </w:r>
          </w:p>
        </w:tc>
        <w:tc>
          <w:tcPr>
            <w:tcW w:w="1701" w:type="dxa"/>
            <w:vAlign w:val="center"/>
          </w:tcPr>
          <w:p w14:paraId="73D9E8A6" w14:textId="77777777" w:rsidR="004C54A3" w:rsidRDefault="00000000" w:rsidP="007A16CF">
            <w:pPr>
              <w:bidi/>
              <w:spacing w:after="0"/>
              <w:jc w:val="both"/>
              <w:rPr>
                <w:rFonts w:hint="eastAsia"/>
              </w:rPr>
            </w:pPr>
            <w:r>
              <w:rPr>
                <w:rFonts w:eastAsia="Amiri"/>
                <w:color w:val="2E261F"/>
                <w:sz w:val="19"/>
                <w:rtl/>
                <w:lang w:val="ar-SA" w:bidi="ar-SA"/>
              </w:rPr>
              <w:t>بابكر إدريس (ود نكير)</w:t>
            </w:r>
          </w:p>
        </w:tc>
        <w:tc>
          <w:tcPr>
            <w:tcW w:w="1701" w:type="dxa"/>
            <w:vAlign w:val="center"/>
          </w:tcPr>
          <w:p w14:paraId="09BF0D1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5594E92E" w14:textId="77777777">
        <w:trPr>
          <w:trHeight w:val="652"/>
          <w:jc w:val="center"/>
        </w:trPr>
        <w:tc>
          <w:tcPr>
            <w:tcW w:w="1701" w:type="dxa"/>
            <w:vAlign w:val="center"/>
          </w:tcPr>
          <w:p w14:paraId="3828D0D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168</w:t>
            </w:r>
          </w:p>
        </w:tc>
        <w:tc>
          <w:tcPr>
            <w:tcW w:w="1701" w:type="dxa"/>
            <w:vAlign w:val="center"/>
          </w:tcPr>
          <w:p w14:paraId="10E055D2" w14:textId="77777777" w:rsidR="004C54A3" w:rsidRDefault="00000000" w:rsidP="007A16CF">
            <w:pPr>
              <w:bidi/>
              <w:spacing w:after="0"/>
              <w:jc w:val="both"/>
              <w:rPr>
                <w:rFonts w:hint="eastAsia"/>
              </w:rPr>
            </w:pPr>
            <w:r>
              <w:rPr>
                <w:rFonts w:eastAsia="Amiri"/>
                <w:color w:val="2E261F"/>
                <w:sz w:val="19"/>
                <w:rtl/>
                <w:lang w:val="ar-SA" w:bidi="ar-SA"/>
              </w:rPr>
              <w:t>معتصم عبدالرحمن الضو</w:t>
            </w:r>
          </w:p>
        </w:tc>
        <w:tc>
          <w:tcPr>
            <w:tcW w:w="1701" w:type="dxa"/>
            <w:vAlign w:val="center"/>
          </w:tcPr>
          <w:p w14:paraId="0949217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250,000</w:t>
            </w:r>
          </w:p>
        </w:tc>
      </w:tr>
      <w:tr w:rsidR="004C54A3" w14:paraId="1AD4D8A3" w14:textId="77777777">
        <w:trPr>
          <w:trHeight w:val="652"/>
          <w:jc w:val="center"/>
        </w:trPr>
        <w:tc>
          <w:tcPr>
            <w:tcW w:w="1701" w:type="dxa"/>
            <w:vAlign w:val="center"/>
          </w:tcPr>
          <w:p w14:paraId="4CC2709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169</w:t>
            </w:r>
          </w:p>
        </w:tc>
        <w:tc>
          <w:tcPr>
            <w:tcW w:w="1701" w:type="dxa"/>
            <w:vAlign w:val="center"/>
          </w:tcPr>
          <w:p w14:paraId="5A661364" w14:textId="77777777" w:rsidR="004C54A3" w:rsidRDefault="00000000" w:rsidP="007A16CF">
            <w:pPr>
              <w:bidi/>
              <w:spacing w:after="0"/>
              <w:jc w:val="both"/>
              <w:rPr>
                <w:rFonts w:hint="eastAsia"/>
              </w:rPr>
            </w:pPr>
            <w:r>
              <w:rPr>
                <w:rFonts w:eastAsia="Amiri"/>
                <w:color w:val="2E261F"/>
                <w:sz w:val="19"/>
                <w:rtl/>
                <w:lang w:val="ar-SA" w:bidi="ar-SA"/>
              </w:rPr>
              <w:t>عبدالله الطيب الفكي</w:t>
            </w:r>
          </w:p>
        </w:tc>
        <w:tc>
          <w:tcPr>
            <w:tcW w:w="1701" w:type="dxa"/>
            <w:vAlign w:val="center"/>
          </w:tcPr>
          <w:p w14:paraId="1902C88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02C26399" w14:textId="77777777">
        <w:trPr>
          <w:trHeight w:val="652"/>
          <w:jc w:val="center"/>
        </w:trPr>
        <w:tc>
          <w:tcPr>
            <w:tcW w:w="1701" w:type="dxa"/>
            <w:vAlign w:val="center"/>
          </w:tcPr>
          <w:p w14:paraId="7287B20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171</w:t>
            </w:r>
          </w:p>
        </w:tc>
        <w:tc>
          <w:tcPr>
            <w:tcW w:w="1701" w:type="dxa"/>
            <w:vAlign w:val="center"/>
          </w:tcPr>
          <w:p w14:paraId="5AC52442" w14:textId="77777777" w:rsidR="004C54A3" w:rsidRDefault="00000000" w:rsidP="007A16CF">
            <w:pPr>
              <w:bidi/>
              <w:spacing w:after="0"/>
              <w:jc w:val="both"/>
              <w:rPr>
                <w:rFonts w:hint="eastAsia"/>
              </w:rPr>
            </w:pPr>
            <w:r>
              <w:rPr>
                <w:rFonts w:eastAsia="Amiri"/>
                <w:color w:val="2E261F"/>
                <w:sz w:val="19"/>
                <w:rtl/>
                <w:lang w:val="ar-SA" w:bidi="ar-SA"/>
              </w:rPr>
              <w:t>أولاد العوض والفضيل</w:t>
            </w:r>
          </w:p>
        </w:tc>
        <w:tc>
          <w:tcPr>
            <w:tcW w:w="1701" w:type="dxa"/>
            <w:vAlign w:val="center"/>
          </w:tcPr>
          <w:p w14:paraId="580CEBE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300,000</w:t>
            </w:r>
          </w:p>
        </w:tc>
      </w:tr>
    </w:tbl>
    <w:p w14:paraId="767388E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958A33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687B8CD0" w14:textId="77777777" w:rsidR="004C54A3" w:rsidRDefault="00000000" w:rsidP="007A16CF">
      <w:pPr>
        <w:bidi/>
        <w:jc w:val="both"/>
        <w:rPr>
          <w:rFonts w:hint="eastAsia"/>
        </w:rPr>
      </w:pPr>
      <w:r>
        <w:br w:type="page"/>
      </w:r>
    </w:p>
    <w:p w14:paraId="66D5FB1A"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085 | TYPE:REGULAR_LIST | DO_NOT_RENDER]]</w:t>
      </w:r>
    </w:p>
    <w:p w14:paraId="3A0EF1B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A5C723D"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152FF007" w14:textId="77777777">
        <w:trPr>
          <w:trHeight w:val="652"/>
          <w:jc w:val="center"/>
        </w:trPr>
        <w:tc>
          <w:tcPr>
            <w:tcW w:w="1701" w:type="dxa"/>
            <w:vAlign w:val="center"/>
          </w:tcPr>
          <w:p w14:paraId="7797902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173</w:t>
            </w:r>
          </w:p>
        </w:tc>
        <w:tc>
          <w:tcPr>
            <w:tcW w:w="1701" w:type="dxa"/>
            <w:vAlign w:val="center"/>
          </w:tcPr>
          <w:p w14:paraId="0C82545B" w14:textId="77777777" w:rsidR="004C54A3" w:rsidRDefault="00000000" w:rsidP="007A16CF">
            <w:pPr>
              <w:bidi/>
              <w:spacing w:after="0"/>
              <w:jc w:val="both"/>
              <w:rPr>
                <w:rFonts w:hint="eastAsia"/>
              </w:rPr>
            </w:pPr>
            <w:r>
              <w:rPr>
                <w:rFonts w:eastAsia="Amiri"/>
                <w:color w:val="2E261F"/>
                <w:sz w:val="19"/>
                <w:rtl/>
                <w:lang w:val="ar-SA" w:bidi="ar-SA"/>
              </w:rPr>
              <w:t>عوض الطيب عبدالواحد</w:t>
            </w:r>
          </w:p>
        </w:tc>
        <w:tc>
          <w:tcPr>
            <w:tcW w:w="1701" w:type="dxa"/>
            <w:vAlign w:val="center"/>
          </w:tcPr>
          <w:p w14:paraId="7EEAEA6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2B0AA27" w14:textId="77777777">
        <w:trPr>
          <w:trHeight w:val="652"/>
          <w:jc w:val="center"/>
        </w:trPr>
        <w:tc>
          <w:tcPr>
            <w:tcW w:w="1701" w:type="dxa"/>
            <w:vAlign w:val="center"/>
          </w:tcPr>
          <w:p w14:paraId="6B17F86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175</w:t>
            </w:r>
          </w:p>
        </w:tc>
        <w:tc>
          <w:tcPr>
            <w:tcW w:w="1701" w:type="dxa"/>
            <w:vAlign w:val="center"/>
          </w:tcPr>
          <w:p w14:paraId="11A1B302" w14:textId="77777777" w:rsidR="004C54A3" w:rsidRDefault="00000000" w:rsidP="007A16CF">
            <w:pPr>
              <w:bidi/>
              <w:spacing w:after="0"/>
              <w:jc w:val="both"/>
              <w:rPr>
                <w:rFonts w:hint="eastAsia"/>
              </w:rPr>
            </w:pPr>
            <w:r>
              <w:rPr>
                <w:rFonts w:eastAsia="Amiri"/>
                <w:color w:val="2E261F"/>
                <w:sz w:val="19"/>
                <w:rtl/>
                <w:lang w:val="ar-SA" w:bidi="ar-SA"/>
              </w:rPr>
              <w:t>المرحوم الأستاذ حسن عابدين</w:t>
            </w:r>
          </w:p>
        </w:tc>
        <w:tc>
          <w:tcPr>
            <w:tcW w:w="1701" w:type="dxa"/>
            <w:vAlign w:val="center"/>
          </w:tcPr>
          <w:p w14:paraId="035D05B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3D209604" w14:textId="77777777">
        <w:trPr>
          <w:trHeight w:val="652"/>
          <w:jc w:val="center"/>
        </w:trPr>
        <w:tc>
          <w:tcPr>
            <w:tcW w:w="1701" w:type="dxa"/>
            <w:vAlign w:val="center"/>
          </w:tcPr>
          <w:p w14:paraId="6E7C52E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176</w:t>
            </w:r>
          </w:p>
        </w:tc>
        <w:tc>
          <w:tcPr>
            <w:tcW w:w="1701" w:type="dxa"/>
            <w:vAlign w:val="center"/>
          </w:tcPr>
          <w:p w14:paraId="3284BB90" w14:textId="77777777" w:rsidR="004C54A3" w:rsidRDefault="00000000" w:rsidP="007A16CF">
            <w:pPr>
              <w:bidi/>
              <w:spacing w:after="0"/>
              <w:jc w:val="both"/>
              <w:rPr>
                <w:rFonts w:hint="eastAsia"/>
              </w:rPr>
            </w:pPr>
            <w:r>
              <w:rPr>
                <w:rFonts w:eastAsia="Amiri"/>
                <w:color w:val="2E261F"/>
                <w:sz w:val="19"/>
                <w:rtl/>
                <w:lang w:val="ar-SA" w:bidi="ar-SA"/>
              </w:rPr>
              <w:t>ياسر مصطفى محمد صالح</w:t>
            </w:r>
          </w:p>
        </w:tc>
        <w:tc>
          <w:tcPr>
            <w:tcW w:w="1701" w:type="dxa"/>
            <w:vAlign w:val="center"/>
          </w:tcPr>
          <w:p w14:paraId="291C48C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BE1BF90" w14:textId="77777777">
        <w:trPr>
          <w:trHeight w:val="652"/>
          <w:jc w:val="center"/>
        </w:trPr>
        <w:tc>
          <w:tcPr>
            <w:tcW w:w="1701" w:type="dxa"/>
            <w:vAlign w:val="center"/>
          </w:tcPr>
          <w:p w14:paraId="2627F93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181</w:t>
            </w:r>
          </w:p>
        </w:tc>
        <w:tc>
          <w:tcPr>
            <w:tcW w:w="1701" w:type="dxa"/>
            <w:vAlign w:val="center"/>
          </w:tcPr>
          <w:p w14:paraId="66914E35" w14:textId="77777777" w:rsidR="004C54A3" w:rsidRDefault="00000000" w:rsidP="007A16CF">
            <w:pPr>
              <w:bidi/>
              <w:spacing w:after="0"/>
              <w:jc w:val="both"/>
              <w:rPr>
                <w:rFonts w:hint="eastAsia"/>
              </w:rPr>
            </w:pPr>
            <w:r>
              <w:rPr>
                <w:rFonts w:eastAsia="Amiri"/>
                <w:color w:val="2E261F"/>
                <w:sz w:val="19"/>
                <w:rtl/>
                <w:lang w:val="ar-SA" w:bidi="ar-SA"/>
              </w:rPr>
              <w:t>محمد العوض عبد الواحد</w:t>
            </w:r>
          </w:p>
        </w:tc>
        <w:tc>
          <w:tcPr>
            <w:tcW w:w="1701" w:type="dxa"/>
            <w:vAlign w:val="center"/>
          </w:tcPr>
          <w:p w14:paraId="6F72382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249178F" w14:textId="77777777">
        <w:trPr>
          <w:trHeight w:val="652"/>
          <w:jc w:val="center"/>
        </w:trPr>
        <w:tc>
          <w:tcPr>
            <w:tcW w:w="1701" w:type="dxa"/>
            <w:vAlign w:val="center"/>
          </w:tcPr>
          <w:p w14:paraId="6E7EA73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183</w:t>
            </w:r>
          </w:p>
        </w:tc>
        <w:tc>
          <w:tcPr>
            <w:tcW w:w="1701" w:type="dxa"/>
            <w:vAlign w:val="center"/>
          </w:tcPr>
          <w:p w14:paraId="0BE0DF44" w14:textId="77777777" w:rsidR="004C54A3" w:rsidRDefault="00000000" w:rsidP="007A16CF">
            <w:pPr>
              <w:bidi/>
              <w:spacing w:after="0"/>
              <w:jc w:val="both"/>
              <w:rPr>
                <w:rFonts w:hint="eastAsia"/>
              </w:rPr>
            </w:pPr>
            <w:r>
              <w:rPr>
                <w:rFonts w:eastAsia="Amiri"/>
                <w:color w:val="2E261F"/>
                <w:sz w:val="19"/>
                <w:rtl/>
                <w:lang w:val="ar-SA" w:bidi="ar-SA"/>
              </w:rPr>
              <w:t>محمد الفاتح مالك</w:t>
            </w:r>
          </w:p>
        </w:tc>
        <w:tc>
          <w:tcPr>
            <w:tcW w:w="1701" w:type="dxa"/>
            <w:vAlign w:val="center"/>
          </w:tcPr>
          <w:p w14:paraId="4CE1ECD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DE49F7B" w14:textId="77777777">
        <w:trPr>
          <w:trHeight w:val="652"/>
          <w:jc w:val="center"/>
        </w:trPr>
        <w:tc>
          <w:tcPr>
            <w:tcW w:w="1701" w:type="dxa"/>
            <w:vAlign w:val="center"/>
          </w:tcPr>
          <w:p w14:paraId="191975A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184</w:t>
            </w:r>
          </w:p>
        </w:tc>
        <w:tc>
          <w:tcPr>
            <w:tcW w:w="1701" w:type="dxa"/>
            <w:vAlign w:val="center"/>
          </w:tcPr>
          <w:p w14:paraId="00C47EEA" w14:textId="77777777" w:rsidR="004C54A3" w:rsidRDefault="00000000" w:rsidP="007A16CF">
            <w:pPr>
              <w:bidi/>
              <w:spacing w:after="0"/>
              <w:jc w:val="both"/>
              <w:rPr>
                <w:rFonts w:hint="eastAsia"/>
              </w:rPr>
            </w:pPr>
            <w:r>
              <w:rPr>
                <w:rFonts w:eastAsia="Amiri"/>
                <w:color w:val="2E261F"/>
                <w:sz w:val="19"/>
                <w:rtl/>
                <w:lang w:val="ar-SA" w:bidi="ar-SA"/>
              </w:rPr>
              <w:t>أسامة شيخ الدين مالك</w:t>
            </w:r>
          </w:p>
        </w:tc>
        <w:tc>
          <w:tcPr>
            <w:tcW w:w="1701" w:type="dxa"/>
            <w:vAlign w:val="center"/>
          </w:tcPr>
          <w:p w14:paraId="0D457D4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FCF8656" w14:textId="77777777">
        <w:trPr>
          <w:trHeight w:val="652"/>
          <w:jc w:val="center"/>
        </w:trPr>
        <w:tc>
          <w:tcPr>
            <w:tcW w:w="1701" w:type="dxa"/>
            <w:vAlign w:val="center"/>
          </w:tcPr>
          <w:p w14:paraId="06C712F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185</w:t>
            </w:r>
          </w:p>
        </w:tc>
        <w:tc>
          <w:tcPr>
            <w:tcW w:w="1701" w:type="dxa"/>
            <w:vAlign w:val="center"/>
          </w:tcPr>
          <w:p w14:paraId="1E2FE886" w14:textId="77777777" w:rsidR="004C54A3" w:rsidRDefault="00000000" w:rsidP="007A16CF">
            <w:pPr>
              <w:bidi/>
              <w:spacing w:after="0"/>
              <w:jc w:val="both"/>
              <w:rPr>
                <w:rFonts w:hint="eastAsia"/>
              </w:rPr>
            </w:pPr>
            <w:r>
              <w:rPr>
                <w:rFonts w:eastAsia="Amiri"/>
                <w:color w:val="2E261F"/>
                <w:sz w:val="19"/>
                <w:rtl/>
                <w:lang w:val="ar-SA" w:bidi="ar-SA"/>
              </w:rPr>
              <w:t>أولاد الصديق علي عيسى</w:t>
            </w:r>
          </w:p>
        </w:tc>
        <w:tc>
          <w:tcPr>
            <w:tcW w:w="1701" w:type="dxa"/>
            <w:vAlign w:val="center"/>
          </w:tcPr>
          <w:p w14:paraId="2EF81F2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63AF937" w14:textId="77777777">
        <w:trPr>
          <w:trHeight w:val="652"/>
          <w:jc w:val="center"/>
        </w:trPr>
        <w:tc>
          <w:tcPr>
            <w:tcW w:w="1701" w:type="dxa"/>
            <w:vAlign w:val="center"/>
          </w:tcPr>
          <w:p w14:paraId="57617E6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187</w:t>
            </w:r>
          </w:p>
        </w:tc>
        <w:tc>
          <w:tcPr>
            <w:tcW w:w="1701" w:type="dxa"/>
            <w:vAlign w:val="center"/>
          </w:tcPr>
          <w:p w14:paraId="523B7502" w14:textId="77777777" w:rsidR="004C54A3" w:rsidRDefault="00000000" w:rsidP="007A16CF">
            <w:pPr>
              <w:bidi/>
              <w:spacing w:after="0"/>
              <w:jc w:val="both"/>
              <w:rPr>
                <w:rFonts w:hint="eastAsia"/>
              </w:rPr>
            </w:pPr>
            <w:r>
              <w:rPr>
                <w:rFonts w:eastAsia="Amiri"/>
                <w:color w:val="2E261F"/>
                <w:sz w:val="19"/>
                <w:rtl/>
                <w:lang w:val="ar-SA" w:bidi="ar-SA"/>
              </w:rPr>
              <w:t>محمد رحمة الله الأمين (ود المحس)</w:t>
            </w:r>
          </w:p>
        </w:tc>
        <w:tc>
          <w:tcPr>
            <w:tcW w:w="1701" w:type="dxa"/>
            <w:vAlign w:val="center"/>
          </w:tcPr>
          <w:p w14:paraId="4E04B90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D5A7772" w14:textId="77777777">
        <w:trPr>
          <w:trHeight w:val="652"/>
          <w:jc w:val="center"/>
        </w:trPr>
        <w:tc>
          <w:tcPr>
            <w:tcW w:w="1701" w:type="dxa"/>
            <w:vAlign w:val="center"/>
          </w:tcPr>
          <w:p w14:paraId="3F778B3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188</w:t>
            </w:r>
          </w:p>
        </w:tc>
        <w:tc>
          <w:tcPr>
            <w:tcW w:w="1701" w:type="dxa"/>
            <w:vAlign w:val="center"/>
          </w:tcPr>
          <w:p w14:paraId="6825C8AD" w14:textId="77777777" w:rsidR="004C54A3" w:rsidRDefault="00000000" w:rsidP="007A16CF">
            <w:pPr>
              <w:bidi/>
              <w:spacing w:after="0"/>
              <w:jc w:val="both"/>
              <w:rPr>
                <w:rFonts w:hint="eastAsia"/>
              </w:rPr>
            </w:pPr>
            <w:r>
              <w:rPr>
                <w:rFonts w:eastAsia="Amiri"/>
                <w:color w:val="2E261F"/>
                <w:sz w:val="19"/>
                <w:rtl/>
                <w:lang w:val="ar-SA" w:bidi="ar-SA"/>
              </w:rPr>
              <w:t>أحمد خضر</w:t>
            </w:r>
          </w:p>
        </w:tc>
        <w:tc>
          <w:tcPr>
            <w:tcW w:w="1701" w:type="dxa"/>
            <w:vAlign w:val="center"/>
          </w:tcPr>
          <w:p w14:paraId="0C90780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55EA5940" w14:textId="77777777">
        <w:trPr>
          <w:trHeight w:val="652"/>
          <w:jc w:val="center"/>
        </w:trPr>
        <w:tc>
          <w:tcPr>
            <w:tcW w:w="1701" w:type="dxa"/>
            <w:vAlign w:val="center"/>
          </w:tcPr>
          <w:p w14:paraId="32A5196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189</w:t>
            </w:r>
          </w:p>
        </w:tc>
        <w:tc>
          <w:tcPr>
            <w:tcW w:w="1701" w:type="dxa"/>
            <w:vAlign w:val="center"/>
          </w:tcPr>
          <w:p w14:paraId="02CC0E63" w14:textId="77777777" w:rsidR="004C54A3" w:rsidRDefault="00000000" w:rsidP="007A16CF">
            <w:pPr>
              <w:bidi/>
              <w:spacing w:after="0"/>
              <w:jc w:val="both"/>
              <w:rPr>
                <w:rFonts w:hint="eastAsia"/>
              </w:rPr>
            </w:pPr>
            <w:r>
              <w:rPr>
                <w:rFonts w:eastAsia="Amiri"/>
                <w:color w:val="2E261F"/>
                <w:sz w:val="19"/>
                <w:rtl/>
                <w:lang w:val="ar-SA" w:bidi="ar-SA"/>
              </w:rPr>
              <w:t>عامر أحمد</w:t>
            </w:r>
          </w:p>
        </w:tc>
        <w:tc>
          <w:tcPr>
            <w:tcW w:w="1701" w:type="dxa"/>
            <w:vAlign w:val="center"/>
          </w:tcPr>
          <w:p w14:paraId="6950A58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1A6EC1B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60B798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21421247" w14:textId="77777777" w:rsidR="004C54A3" w:rsidRDefault="00000000" w:rsidP="007A16CF">
      <w:pPr>
        <w:bidi/>
        <w:jc w:val="both"/>
        <w:rPr>
          <w:rFonts w:hint="eastAsia"/>
        </w:rPr>
      </w:pPr>
      <w:r>
        <w:br w:type="page"/>
      </w:r>
    </w:p>
    <w:p w14:paraId="7EC3E649"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086 | TYPE:REGULAR_LIST | DO_NOT_RENDER]]</w:t>
      </w:r>
    </w:p>
    <w:p w14:paraId="3C667D1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2D913CD"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75E439B3" w14:textId="77777777">
        <w:trPr>
          <w:trHeight w:val="652"/>
          <w:jc w:val="center"/>
        </w:trPr>
        <w:tc>
          <w:tcPr>
            <w:tcW w:w="1701" w:type="dxa"/>
            <w:vAlign w:val="center"/>
          </w:tcPr>
          <w:p w14:paraId="1CD9676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190</w:t>
            </w:r>
          </w:p>
        </w:tc>
        <w:tc>
          <w:tcPr>
            <w:tcW w:w="1701" w:type="dxa"/>
            <w:vAlign w:val="center"/>
          </w:tcPr>
          <w:p w14:paraId="5B60C2A4" w14:textId="77777777" w:rsidR="004C54A3" w:rsidRDefault="00000000" w:rsidP="007A16CF">
            <w:pPr>
              <w:bidi/>
              <w:spacing w:after="0"/>
              <w:jc w:val="both"/>
              <w:rPr>
                <w:rFonts w:hint="eastAsia"/>
              </w:rPr>
            </w:pPr>
            <w:r>
              <w:rPr>
                <w:rFonts w:eastAsia="Amiri"/>
                <w:color w:val="2E261F"/>
                <w:sz w:val="19"/>
                <w:rtl/>
                <w:lang w:val="ar-SA" w:bidi="ar-SA"/>
              </w:rPr>
              <w:t>عبدالرحمن الصادق محمد مالك</w:t>
            </w:r>
          </w:p>
        </w:tc>
        <w:tc>
          <w:tcPr>
            <w:tcW w:w="1701" w:type="dxa"/>
            <w:vAlign w:val="center"/>
          </w:tcPr>
          <w:p w14:paraId="2A1800D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894607F" w14:textId="77777777">
        <w:trPr>
          <w:trHeight w:val="652"/>
          <w:jc w:val="center"/>
        </w:trPr>
        <w:tc>
          <w:tcPr>
            <w:tcW w:w="1701" w:type="dxa"/>
            <w:vAlign w:val="center"/>
          </w:tcPr>
          <w:p w14:paraId="4F8677D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191</w:t>
            </w:r>
          </w:p>
        </w:tc>
        <w:tc>
          <w:tcPr>
            <w:tcW w:w="1701" w:type="dxa"/>
            <w:vAlign w:val="center"/>
          </w:tcPr>
          <w:p w14:paraId="74AF8D6D" w14:textId="77777777" w:rsidR="004C54A3" w:rsidRDefault="00000000" w:rsidP="007A16CF">
            <w:pPr>
              <w:bidi/>
              <w:spacing w:after="0"/>
              <w:jc w:val="both"/>
              <w:rPr>
                <w:rFonts w:hint="eastAsia"/>
              </w:rPr>
            </w:pPr>
            <w:r>
              <w:rPr>
                <w:rFonts w:eastAsia="Amiri"/>
                <w:color w:val="2E261F"/>
                <w:sz w:val="19"/>
                <w:rtl/>
                <w:lang w:val="ar-SA" w:bidi="ar-SA"/>
              </w:rPr>
              <w:t>أسرة شمة أحمد الحاج</w:t>
            </w:r>
          </w:p>
        </w:tc>
        <w:tc>
          <w:tcPr>
            <w:tcW w:w="1701" w:type="dxa"/>
            <w:vAlign w:val="center"/>
          </w:tcPr>
          <w:p w14:paraId="0DD17C2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B5C4FD3" w14:textId="77777777">
        <w:trPr>
          <w:trHeight w:val="652"/>
          <w:jc w:val="center"/>
        </w:trPr>
        <w:tc>
          <w:tcPr>
            <w:tcW w:w="1701" w:type="dxa"/>
            <w:vAlign w:val="center"/>
          </w:tcPr>
          <w:p w14:paraId="2F46C5C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192</w:t>
            </w:r>
          </w:p>
        </w:tc>
        <w:tc>
          <w:tcPr>
            <w:tcW w:w="1701" w:type="dxa"/>
            <w:vAlign w:val="center"/>
          </w:tcPr>
          <w:p w14:paraId="491EFEE5" w14:textId="77777777" w:rsidR="004C54A3" w:rsidRDefault="00000000" w:rsidP="007A16CF">
            <w:pPr>
              <w:bidi/>
              <w:spacing w:after="0"/>
              <w:jc w:val="both"/>
              <w:rPr>
                <w:rFonts w:hint="eastAsia"/>
              </w:rPr>
            </w:pPr>
            <w:r>
              <w:rPr>
                <w:rFonts w:eastAsia="Amiri"/>
                <w:color w:val="2E261F"/>
                <w:sz w:val="19"/>
                <w:rtl/>
                <w:lang w:val="ar-SA" w:bidi="ar-SA"/>
              </w:rPr>
              <w:t>محمد الطاهر</w:t>
            </w:r>
          </w:p>
        </w:tc>
        <w:tc>
          <w:tcPr>
            <w:tcW w:w="1701" w:type="dxa"/>
            <w:vAlign w:val="center"/>
          </w:tcPr>
          <w:p w14:paraId="4525849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BB9AFFF" w14:textId="77777777">
        <w:trPr>
          <w:trHeight w:val="652"/>
          <w:jc w:val="center"/>
        </w:trPr>
        <w:tc>
          <w:tcPr>
            <w:tcW w:w="1701" w:type="dxa"/>
            <w:vAlign w:val="center"/>
          </w:tcPr>
          <w:p w14:paraId="2F6F299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193</w:t>
            </w:r>
          </w:p>
        </w:tc>
        <w:tc>
          <w:tcPr>
            <w:tcW w:w="1701" w:type="dxa"/>
            <w:vAlign w:val="center"/>
          </w:tcPr>
          <w:p w14:paraId="569C75AD" w14:textId="77777777" w:rsidR="004C54A3" w:rsidRDefault="00000000" w:rsidP="007A16CF">
            <w:pPr>
              <w:bidi/>
              <w:spacing w:after="0"/>
              <w:jc w:val="both"/>
              <w:rPr>
                <w:rFonts w:hint="eastAsia"/>
              </w:rPr>
            </w:pPr>
            <w:r>
              <w:rPr>
                <w:rFonts w:eastAsia="Amiri"/>
                <w:color w:val="2E261F"/>
                <w:sz w:val="19"/>
                <w:rtl/>
                <w:lang w:val="ar-SA" w:bidi="ar-SA"/>
              </w:rPr>
              <w:t>حسن أحمد علي</w:t>
            </w:r>
          </w:p>
        </w:tc>
        <w:tc>
          <w:tcPr>
            <w:tcW w:w="1701" w:type="dxa"/>
            <w:vAlign w:val="center"/>
          </w:tcPr>
          <w:p w14:paraId="4B5B618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4F59D89" w14:textId="77777777">
        <w:trPr>
          <w:trHeight w:val="652"/>
          <w:jc w:val="center"/>
        </w:trPr>
        <w:tc>
          <w:tcPr>
            <w:tcW w:w="1701" w:type="dxa"/>
            <w:vAlign w:val="center"/>
          </w:tcPr>
          <w:p w14:paraId="6DA17A5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194</w:t>
            </w:r>
          </w:p>
        </w:tc>
        <w:tc>
          <w:tcPr>
            <w:tcW w:w="1701" w:type="dxa"/>
            <w:vAlign w:val="center"/>
          </w:tcPr>
          <w:p w14:paraId="66DF37FD" w14:textId="77777777" w:rsidR="004C54A3" w:rsidRDefault="00000000" w:rsidP="007A16CF">
            <w:pPr>
              <w:bidi/>
              <w:spacing w:after="0"/>
              <w:jc w:val="both"/>
              <w:rPr>
                <w:rFonts w:hint="eastAsia"/>
              </w:rPr>
            </w:pPr>
            <w:r>
              <w:rPr>
                <w:rFonts w:eastAsia="Amiri"/>
                <w:color w:val="2E261F"/>
                <w:sz w:val="19"/>
                <w:rtl/>
                <w:lang w:val="ar-SA" w:bidi="ar-SA"/>
              </w:rPr>
              <w:t>أولاد أحمد محمد مالك</w:t>
            </w:r>
          </w:p>
        </w:tc>
        <w:tc>
          <w:tcPr>
            <w:tcW w:w="1701" w:type="dxa"/>
            <w:vAlign w:val="center"/>
          </w:tcPr>
          <w:p w14:paraId="1C73E3C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50736847" w14:textId="77777777">
        <w:trPr>
          <w:trHeight w:val="652"/>
          <w:jc w:val="center"/>
        </w:trPr>
        <w:tc>
          <w:tcPr>
            <w:tcW w:w="1701" w:type="dxa"/>
            <w:vAlign w:val="center"/>
          </w:tcPr>
          <w:p w14:paraId="7DA9679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195</w:t>
            </w:r>
          </w:p>
        </w:tc>
        <w:tc>
          <w:tcPr>
            <w:tcW w:w="1701" w:type="dxa"/>
            <w:vAlign w:val="center"/>
          </w:tcPr>
          <w:p w14:paraId="66F8B984" w14:textId="77777777" w:rsidR="004C54A3" w:rsidRDefault="00000000" w:rsidP="007A16CF">
            <w:pPr>
              <w:bidi/>
              <w:spacing w:after="0"/>
              <w:jc w:val="both"/>
              <w:rPr>
                <w:rFonts w:hint="eastAsia"/>
              </w:rPr>
            </w:pPr>
            <w:r>
              <w:rPr>
                <w:rFonts w:eastAsia="Amiri"/>
                <w:color w:val="2E261F"/>
                <w:sz w:val="19"/>
                <w:rtl/>
                <w:lang w:val="ar-SA" w:bidi="ar-SA"/>
              </w:rPr>
              <w:t>العبد جادالسيد</w:t>
            </w:r>
          </w:p>
        </w:tc>
        <w:tc>
          <w:tcPr>
            <w:tcW w:w="1701" w:type="dxa"/>
            <w:vAlign w:val="center"/>
          </w:tcPr>
          <w:p w14:paraId="6EF1E1E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7B3F13E" w14:textId="77777777">
        <w:trPr>
          <w:trHeight w:val="652"/>
          <w:jc w:val="center"/>
        </w:trPr>
        <w:tc>
          <w:tcPr>
            <w:tcW w:w="1701" w:type="dxa"/>
            <w:vAlign w:val="center"/>
          </w:tcPr>
          <w:p w14:paraId="7674493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196</w:t>
            </w:r>
          </w:p>
        </w:tc>
        <w:tc>
          <w:tcPr>
            <w:tcW w:w="1701" w:type="dxa"/>
            <w:vAlign w:val="center"/>
          </w:tcPr>
          <w:p w14:paraId="662A2350" w14:textId="77777777" w:rsidR="004C54A3" w:rsidRDefault="00000000" w:rsidP="007A16CF">
            <w:pPr>
              <w:bidi/>
              <w:spacing w:after="0"/>
              <w:jc w:val="both"/>
              <w:rPr>
                <w:rFonts w:hint="eastAsia"/>
              </w:rPr>
            </w:pPr>
            <w:r>
              <w:rPr>
                <w:rFonts w:eastAsia="Amiri"/>
                <w:color w:val="2E261F"/>
                <w:sz w:val="19"/>
                <w:rtl/>
                <w:lang w:val="ar-SA" w:bidi="ar-SA"/>
              </w:rPr>
              <w:t>محمود أحيمر</w:t>
            </w:r>
          </w:p>
        </w:tc>
        <w:tc>
          <w:tcPr>
            <w:tcW w:w="1701" w:type="dxa"/>
            <w:vAlign w:val="center"/>
          </w:tcPr>
          <w:p w14:paraId="7999ADF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0523409" w14:textId="77777777">
        <w:trPr>
          <w:trHeight w:val="652"/>
          <w:jc w:val="center"/>
        </w:trPr>
        <w:tc>
          <w:tcPr>
            <w:tcW w:w="1701" w:type="dxa"/>
            <w:vAlign w:val="center"/>
          </w:tcPr>
          <w:p w14:paraId="6D3A8B9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197</w:t>
            </w:r>
          </w:p>
        </w:tc>
        <w:tc>
          <w:tcPr>
            <w:tcW w:w="1701" w:type="dxa"/>
            <w:vAlign w:val="center"/>
          </w:tcPr>
          <w:p w14:paraId="7A0A4FA2" w14:textId="77777777" w:rsidR="004C54A3" w:rsidRDefault="00000000" w:rsidP="007A16CF">
            <w:pPr>
              <w:bidi/>
              <w:spacing w:after="0"/>
              <w:jc w:val="both"/>
              <w:rPr>
                <w:rFonts w:hint="eastAsia"/>
              </w:rPr>
            </w:pPr>
            <w:r>
              <w:rPr>
                <w:rFonts w:eastAsia="Amiri"/>
                <w:color w:val="2E261F"/>
                <w:sz w:val="19"/>
                <w:rtl/>
                <w:lang w:val="ar-SA" w:bidi="ar-SA"/>
              </w:rPr>
              <w:t>ياسر الخير</w:t>
            </w:r>
          </w:p>
        </w:tc>
        <w:tc>
          <w:tcPr>
            <w:tcW w:w="1701" w:type="dxa"/>
            <w:vAlign w:val="center"/>
          </w:tcPr>
          <w:p w14:paraId="789DFF2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3D9A92D" w14:textId="77777777">
        <w:trPr>
          <w:trHeight w:val="652"/>
          <w:jc w:val="center"/>
        </w:trPr>
        <w:tc>
          <w:tcPr>
            <w:tcW w:w="1701" w:type="dxa"/>
            <w:vAlign w:val="center"/>
          </w:tcPr>
          <w:p w14:paraId="4CA3386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198</w:t>
            </w:r>
          </w:p>
        </w:tc>
        <w:tc>
          <w:tcPr>
            <w:tcW w:w="1701" w:type="dxa"/>
            <w:vAlign w:val="center"/>
          </w:tcPr>
          <w:p w14:paraId="2CB6A56D" w14:textId="77777777" w:rsidR="004C54A3" w:rsidRDefault="00000000" w:rsidP="007A16CF">
            <w:pPr>
              <w:bidi/>
              <w:spacing w:after="0"/>
              <w:jc w:val="both"/>
              <w:rPr>
                <w:rFonts w:hint="eastAsia"/>
              </w:rPr>
            </w:pPr>
            <w:r>
              <w:rPr>
                <w:rFonts w:eastAsia="Amiri"/>
                <w:color w:val="2E261F"/>
                <w:sz w:val="19"/>
                <w:rtl/>
                <w:lang w:val="ar-SA" w:bidi="ar-SA"/>
              </w:rPr>
              <w:t>الوسيلة عبدالفضيل</w:t>
            </w:r>
          </w:p>
        </w:tc>
        <w:tc>
          <w:tcPr>
            <w:tcW w:w="1701" w:type="dxa"/>
            <w:vAlign w:val="center"/>
          </w:tcPr>
          <w:p w14:paraId="75F5054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30A2A0A3" w14:textId="77777777">
        <w:trPr>
          <w:trHeight w:val="652"/>
          <w:jc w:val="center"/>
        </w:trPr>
        <w:tc>
          <w:tcPr>
            <w:tcW w:w="1701" w:type="dxa"/>
            <w:vAlign w:val="center"/>
          </w:tcPr>
          <w:p w14:paraId="603BF86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199</w:t>
            </w:r>
          </w:p>
        </w:tc>
        <w:tc>
          <w:tcPr>
            <w:tcW w:w="1701" w:type="dxa"/>
            <w:vAlign w:val="center"/>
          </w:tcPr>
          <w:p w14:paraId="77B4F462" w14:textId="77777777" w:rsidR="004C54A3" w:rsidRDefault="00000000" w:rsidP="007A16CF">
            <w:pPr>
              <w:bidi/>
              <w:spacing w:after="0"/>
              <w:jc w:val="both"/>
              <w:rPr>
                <w:rFonts w:hint="eastAsia"/>
              </w:rPr>
            </w:pPr>
            <w:r>
              <w:rPr>
                <w:rFonts w:eastAsia="Amiri"/>
                <w:color w:val="2E261F"/>
                <w:sz w:val="19"/>
                <w:rtl/>
                <w:lang w:val="ar-SA" w:bidi="ar-SA"/>
              </w:rPr>
              <w:t>ضرار أبوذر أبّو</w:t>
            </w:r>
          </w:p>
        </w:tc>
        <w:tc>
          <w:tcPr>
            <w:tcW w:w="1701" w:type="dxa"/>
            <w:vAlign w:val="center"/>
          </w:tcPr>
          <w:p w14:paraId="74104E8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bl>
    <w:p w14:paraId="69F95B37"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E2D2A32"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45B87224" w14:textId="77777777" w:rsidR="004C54A3" w:rsidRDefault="00000000" w:rsidP="007A16CF">
      <w:pPr>
        <w:bidi/>
        <w:jc w:val="both"/>
        <w:rPr>
          <w:rFonts w:hint="eastAsia"/>
        </w:rPr>
      </w:pPr>
      <w:r>
        <w:br w:type="page"/>
      </w:r>
    </w:p>
    <w:p w14:paraId="4FFFAED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087 | TYPE:REGULAR_LIST | DO_NOT_RENDER]]</w:t>
      </w:r>
    </w:p>
    <w:p w14:paraId="1EE326D4"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B5559C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687C379" w14:textId="77777777">
        <w:trPr>
          <w:trHeight w:val="652"/>
          <w:jc w:val="center"/>
        </w:trPr>
        <w:tc>
          <w:tcPr>
            <w:tcW w:w="1701" w:type="dxa"/>
            <w:vAlign w:val="center"/>
          </w:tcPr>
          <w:p w14:paraId="6460E03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201</w:t>
            </w:r>
          </w:p>
        </w:tc>
        <w:tc>
          <w:tcPr>
            <w:tcW w:w="1701" w:type="dxa"/>
            <w:vAlign w:val="center"/>
          </w:tcPr>
          <w:p w14:paraId="738639B3" w14:textId="77777777" w:rsidR="004C54A3" w:rsidRDefault="00000000" w:rsidP="007A16CF">
            <w:pPr>
              <w:bidi/>
              <w:spacing w:after="0"/>
              <w:jc w:val="both"/>
              <w:rPr>
                <w:rFonts w:hint="eastAsia"/>
              </w:rPr>
            </w:pPr>
            <w:r>
              <w:rPr>
                <w:rFonts w:eastAsia="Amiri"/>
                <w:color w:val="2E261F"/>
                <w:sz w:val="19"/>
                <w:rtl/>
                <w:lang w:val="ar-SA" w:bidi="ar-SA"/>
              </w:rPr>
              <w:t>هاشم عوض سليمان</w:t>
            </w:r>
          </w:p>
        </w:tc>
        <w:tc>
          <w:tcPr>
            <w:tcW w:w="1701" w:type="dxa"/>
            <w:vAlign w:val="center"/>
          </w:tcPr>
          <w:p w14:paraId="7F60902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5244348" w14:textId="77777777">
        <w:trPr>
          <w:trHeight w:val="652"/>
          <w:jc w:val="center"/>
        </w:trPr>
        <w:tc>
          <w:tcPr>
            <w:tcW w:w="1701" w:type="dxa"/>
            <w:vAlign w:val="center"/>
          </w:tcPr>
          <w:p w14:paraId="1162CA8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203</w:t>
            </w:r>
          </w:p>
        </w:tc>
        <w:tc>
          <w:tcPr>
            <w:tcW w:w="1701" w:type="dxa"/>
            <w:vAlign w:val="center"/>
          </w:tcPr>
          <w:p w14:paraId="16017C03" w14:textId="77777777" w:rsidR="004C54A3" w:rsidRDefault="00000000" w:rsidP="007A16CF">
            <w:pPr>
              <w:bidi/>
              <w:spacing w:after="0"/>
              <w:jc w:val="both"/>
              <w:rPr>
                <w:rFonts w:hint="eastAsia"/>
              </w:rPr>
            </w:pPr>
            <w:r>
              <w:rPr>
                <w:rFonts w:eastAsia="Amiri"/>
                <w:color w:val="2E261F"/>
                <w:sz w:val="19"/>
                <w:rtl/>
                <w:lang w:val="ar-SA" w:bidi="ar-SA"/>
              </w:rPr>
              <w:t>صبري على إحيمر</w:t>
            </w:r>
          </w:p>
        </w:tc>
        <w:tc>
          <w:tcPr>
            <w:tcW w:w="1701" w:type="dxa"/>
            <w:vAlign w:val="center"/>
          </w:tcPr>
          <w:p w14:paraId="51FF2B1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75C1EAD" w14:textId="77777777">
        <w:trPr>
          <w:trHeight w:val="652"/>
          <w:jc w:val="center"/>
        </w:trPr>
        <w:tc>
          <w:tcPr>
            <w:tcW w:w="1701" w:type="dxa"/>
            <w:vAlign w:val="center"/>
          </w:tcPr>
          <w:p w14:paraId="1B35F0A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204</w:t>
            </w:r>
          </w:p>
        </w:tc>
        <w:tc>
          <w:tcPr>
            <w:tcW w:w="1701" w:type="dxa"/>
            <w:vAlign w:val="center"/>
          </w:tcPr>
          <w:p w14:paraId="7F5E2C27" w14:textId="77777777" w:rsidR="004C54A3" w:rsidRDefault="00000000" w:rsidP="007A16CF">
            <w:pPr>
              <w:bidi/>
              <w:spacing w:after="0"/>
              <w:jc w:val="both"/>
              <w:rPr>
                <w:rFonts w:hint="eastAsia"/>
              </w:rPr>
            </w:pPr>
            <w:r>
              <w:rPr>
                <w:rFonts w:eastAsia="Amiri"/>
                <w:color w:val="2E261F"/>
                <w:sz w:val="19"/>
                <w:rtl/>
                <w:lang w:val="ar-SA" w:bidi="ar-SA"/>
              </w:rPr>
              <w:t>بشير محمد عبدالقادر</w:t>
            </w:r>
          </w:p>
        </w:tc>
        <w:tc>
          <w:tcPr>
            <w:tcW w:w="1701" w:type="dxa"/>
            <w:vAlign w:val="center"/>
          </w:tcPr>
          <w:p w14:paraId="5AD0CD2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480154E" w14:textId="77777777">
        <w:trPr>
          <w:trHeight w:val="652"/>
          <w:jc w:val="center"/>
        </w:trPr>
        <w:tc>
          <w:tcPr>
            <w:tcW w:w="1701" w:type="dxa"/>
            <w:vAlign w:val="center"/>
          </w:tcPr>
          <w:p w14:paraId="441198D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205</w:t>
            </w:r>
          </w:p>
        </w:tc>
        <w:tc>
          <w:tcPr>
            <w:tcW w:w="1701" w:type="dxa"/>
            <w:vAlign w:val="center"/>
          </w:tcPr>
          <w:p w14:paraId="7220EFE1" w14:textId="77777777" w:rsidR="004C54A3" w:rsidRDefault="00000000" w:rsidP="007A16CF">
            <w:pPr>
              <w:bidi/>
              <w:spacing w:after="0"/>
              <w:jc w:val="both"/>
              <w:rPr>
                <w:rFonts w:hint="eastAsia"/>
              </w:rPr>
            </w:pPr>
            <w:r>
              <w:rPr>
                <w:rFonts w:eastAsia="Amiri"/>
                <w:color w:val="2E261F"/>
                <w:sz w:val="19"/>
                <w:rtl/>
                <w:lang w:val="ar-SA" w:bidi="ar-SA"/>
              </w:rPr>
              <w:t>أيمن عوض الجيد</w:t>
            </w:r>
          </w:p>
        </w:tc>
        <w:tc>
          <w:tcPr>
            <w:tcW w:w="1701" w:type="dxa"/>
            <w:vAlign w:val="center"/>
          </w:tcPr>
          <w:p w14:paraId="749F760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BBFF780" w14:textId="77777777">
        <w:trPr>
          <w:trHeight w:val="652"/>
          <w:jc w:val="center"/>
        </w:trPr>
        <w:tc>
          <w:tcPr>
            <w:tcW w:w="1701" w:type="dxa"/>
            <w:vAlign w:val="center"/>
          </w:tcPr>
          <w:p w14:paraId="60BE29A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206</w:t>
            </w:r>
          </w:p>
        </w:tc>
        <w:tc>
          <w:tcPr>
            <w:tcW w:w="1701" w:type="dxa"/>
            <w:vAlign w:val="center"/>
          </w:tcPr>
          <w:p w14:paraId="7A51B19A" w14:textId="77777777" w:rsidR="004C54A3" w:rsidRDefault="00000000" w:rsidP="007A16CF">
            <w:pPr>
              <w:bidi/>
              <w:spacing w:after="0"/>
              <w:jc w:val="both"/>
              <w:rPr>
                <w:rFonts w:hint="eastAsia"/>
              </w:rPr>
            </w:pPr>
            <w:r>
              <w:rPr>
                <w:rFonts w:eastAsia="Amiri"/>
                <w:color w:val="2E261F"/>
                <w:sz w:val="19"/>
                <w:rtl/>
                <w:lang w:val="ar-SA" w:bidi="ar-SA"/>
              </w:rPr>
              <w:t>هجو عبدالقادر اللباب</w:t>
            </w:r>
          </w:p>
        </w:tc>
        <w:tc>
          <w:tcPr>
            <w:tcW w:w="1701" w:type="dxa"/>
            <w:vAlign w:val="center"/>
          </w:tcPr>
          <w:p w14:paraId="2B17666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6DC3F000" w14:textId="77777777">
        <w:trPr>
          <w:trHeight w:val="652"/>
          <w:jc w:val="center"/>
        </w:trPr>
        <w:tc>
          <w:tcPr>
            <w:tcW w:w="1701" w:type="dxa"/>
            <w:vAlign w:val="center"/>
          </w:tcPr>
          <w:p w14:paraId="4E86B5E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207</w:t>
            </w:r>
          </w:p>
        </w:tc>
        <w:tc>
          <w:tcPr>
            <w:tcW w:w="1701" w:type="dxa"/>
            <w:vAlign w:val="center"/>
          </w:tcPr>
          <w:p w14:paraId="20FE296E" w14:textId="77777777" w:rsidR="004C54A3" w:rsidRDefault="00000000" w:rsidP="007A16CF">
            <w:pPr>
              <w:bidi/>
              <w:spacing w:after="0"/>
              <w:jc w:val="both"/>
              <w:rPr>
                <w:rFonts w:hint="eastAsia"/>
              </w:rPr>
            </w:pPr>
            <w:r>
              <w:rPr>
                <w:rFonts w:eastAsia="Amiri"/>
                <w:color w:val="2E261F"/>
                <w:sz w:val="19"/>
                <w:rtl/>
                <w:lang w:val="ar-SA" w:bidi="ar-SA"/>
              </w:rPr>
              <w:t>علي عثمان كرار</w:t>
            </w:r>
          </w:p>
        </w:tc>
        <w:tc>
          <w:tcPr>
            <w:tcW w:w="1701" w:type="dxa"/>
            <w:vAlign w:val="center"/>
          </w:tcPr>
          <w:p w14:paraId="51881CC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FD0234E" w14:textId="77777777">
        <w:trPr>
          <w:trHeight w:val="652"/>
          <w:jc w:val="center"/>
        </w:trPr>
        <w:tc>
          <w:tcPr>
            <w:tcW w:w="1701" w:type="dxa"/>
            <w:vAlign w:val="center"/>
          </w:tcPr>
          <w:p w14:paraId="10DB32A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208</w:t>
            </w:r>
          </w:p>
        </w:tc>
        <w:tc>
          <w:tcPr>
            <w:tcW w:w="1701" w:type="dxa"/>
            <w:vAlign w:val="center"/>
          </w:tcPr>
          <w:p w14:paraId="4433E84B" w14:textId="77777777" w:rsidR="004C54A3" w:rsidRDefault="00000000" w:rsidP="007A16CF">
            <w:pPr>
              <w:bidi/>
              <w:spacing w:after="0"/>
              <w:jc w:val="both"/>
              <w:rPr>
                <w:rFonts w:hint="eastAsia"/>
              </w:rPr>
            </w:pPr>
            <w:r>
              <w:rPr>
                <w:rFonts w:eastAsia="Amiri"/>
                <w:color w:val="2E261F"/>
                <w:sz w:val="19"/>
                <w:rtl/>
                <w:lang w:val="ar-SA" w:bidi="ar-SA"/>
              </w:rPr>
              <w:t>الشبلي جبارة قنديل</w:t>
            </w:r>
          </w:p>
        </w:tc>
        <w:tc>
          <w:tcPr>
            <w:tcW w:w="1701" w:type="dxa"/>
            <w:vAlign w:val="center"/>
          </w:tcPr>
          <w:p w14:paraId="1663701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7AD35800" w14:textId="77777777">
        <w:trPr>
          <w:trHeight w:val="652"/>
          <w:jc w:val="center"/>
        </w:trPr>
        <w:tc>
          <w:tcPr>
            <w:tcW w:w="1701" w:type="dxa"/>
            <w:vAlign w:val="center"/>
          </w:tcPr>
          <w:p w14:paraId="6EE7585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209</w:t>
            </w:r>
          </w:p>
        </w:tc>
        <w:tc>
          <w:tcPr>
            <w:tcW w:w="1701" w:type="dxa"/>
            <w:vAlign w:val="center"/>
          </w:tcPr>
          <w:p w14:paraId="3C34650F" w14:textId="77777777" w:rsidR="004C54A3" w:rsidRDefault="00000000" w:rsidP="007A16CF">
            <w:pPr>
              <w:bidi/>
              <w:spacing w:after="0"/>
              <w:jc w:val="both"/>
              <w:rPr>
                <w:rFonts w:hint="eastAsia"/>
              </w:rPr>
            </w:pPr>
            <w:r>
              <w:rPr>
                <w:rFonts w:eastAsia="Amiri"/>
                <w:color w:val="2E261F"/>
                <w:sz w:val="19"/>
                <w:rtl/>
                <w:lang w:val="ar-SA" w:bidi="ar-SA"/>
              </w:rPr>
              <w:t>الشيخ شمس الدين</w:t>
            </w:r>
          </w:p>
        </w:tc>
        <w:tc>
          <w:tcPr>
            <w:tcW w:w="1701" w:type="dxa"/>
            <w:vAlign w:val="center"/>
          </w:tcPr>
          <w:p w14:paraId="4115C27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C1DCF22" w14:textId="77777777">
        <w:trPr>
          <w:trHeight w:val="652"/>
          <w:jc w:val="center"/>
        </w:trPr>
        <w:tc>
          <w:tcPr>
            <w:tcW w:w="1701" w:type="dxa"/>
            <w:vAlign w:val="center"/>
          </w:tcPr>
          <w:p w14:paraId="18E3FE5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210</w:t>
            </w:r>
          </w:p>
        </w:tc>
        <w:tc>
          <w:tcPr>
            <w:tcW w:w="1701" w:type="dxa"/>
            <w:vAlign w:val="center"/>
          </w:tcPr>
          <w:p w14:paraId="7DA16A07" w14:textId="77777777" w:rsidR="004C54A3" w:rsidRDefault="00000000" w:rsidP="007A16CF">
            <w:pPr>
              <w:bidi/>
              <w:spacing w:after="0"/>
              <w:jc w:val="both"/>
              <w:rPr>
                <w:rFonts w:hint="eastAsia"/>
              </w:rPr>
            </w:pPr>
            <w:r>
              <w:rPr>
                <w:rFonts w:eastAsia="Amiri"/>
                <w:color w:val="2E261F"/>
                <w:sz w:val="19"/>
                <w:rtl/>
                <w:lang w:val="ar-SA" w:bidi="ar-SA"/>
              </w:rPr>
              <w:t>القسم جبارة قنديل</w:t>
            </w:r>
          </w:p>
        </w:tc>
        <w:tc>
          <w:tcPr>
            <w:tcW w:w="1701" w:type="dxa"/>
            <w:vAlign w:val="center"/>
          </w:tcPr>
          <w:p w14:paraId="346D9C9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EE28D74" w14:textId="77777777">
        <w:trPr>
          <w:trHeight w:val="652"/>
          <w:jc w:val="center"/>
        </w:trPr>
        <w:tc>
          <w:tcPr>
            <w:tcW w:w="1701" w:type="dxa"/>
            <w:vAlign w:val="center"/>
          </w:tcPr>
          <w:p w14:paraId="4EA0299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211</w:t>
            </w:r>
          </w:p>
        </w:tc>
        <w:tc>
          <w:tcPr>
            <w:tcW w:w="1701" w:type="dxa"/>
            <w:vAlign w:val="center"/>
          </w:tcPr>
          <w:p w14:paraId="716932FD" w14:textId="77777777" w:rsidR="004C54A3" w:rsidRDefault="00000000" w:rsidP="007A16CF">
            <w:pPr>
              <w:bidi/>
              <w:spacing w:after="0"/>
              <w:jc w:val="both"/>
              <w:rPr>
                <w:rFonts w:hint="eastAsia"/>
              </w:rPr>
            </w:pPr>
            <w:r>
              <w:rPr>
                <w:rFonts w:eastAsia="Amiri"/>
                <w:color w:val="2E261F"/>
                <w:sz w:val="19"/>
                <w:rtl/>
                <w:lang w:val="ar-SA" w:bidi="ar-SA"/>
              </w:rPr>
              <w:t>أولاد أبواليمن (الغسيناب)</w:t>
            </w:r>
          </w:p>
        </w:tc>
        <w:tc>
          <w:tcPr>
            <w:tcW w:w="1701" w:type="dxa"/>
            <w:vAlign w:val="center"/>
          </w:tcPr>
          <w:p w14:paraId="6BD614A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245965B2"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49F2D3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39975341" w14:textId="77777777" w:rsidR="004C54A3" w:rsidRDefault="00000000" w:rsidP="007A16CF">
      <w:pPr>
        <w:bidi/>
        <w:jc w:val="both"/>
        <w:rPr>
          <w:rFonts w:hint="eastAsia"/>
        </w:rPr>
      </w:pPr>
      <w:r>
        <w:br w:type="page"/>
      </w:r>
    </w:p>
    <w:p w14:paraId="7D61B32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088 | TYPE:REGULAR_LIST | DO_NOT_RENDER]]</w:t>
      </w:r>
    </w:p>
    <w:p w14:paraId="28222D5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2324489"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24C4619F" w14:textId="77777777">
        <w:trPr>
          <w:trHeight w:val="652"/>
          <w:jc w:val="center"/>
        </w:trPr>
        <w:tc>
          <w:tcPr>
            <w:tcW w:w="1701" w:type="dxa"/>
            <w:vAlign w:val="center"/>
          </w:tcPr>
          <w:p w14:paraId="1D7C251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212</w:t>
            </w:r>
          </w:p>
        </w:tc>
        <w:tc>
          <w:tcPr>
            <w:tcW w:w="1701" w:type="dxa"/>
            <w:vAlign w:val="center"/>
          </w:tcPr>
          <w:p w14:paraId="3EA8D893" w14:textId="77777777" w:rsidR="004C54A3" w:rsidRDefault="00000000" w:rsidP="007A16CF">
            <w:pPr>
              <w:bidi/>
              <w:spacing w:after="0"/>
              <w:jc w:val="both"/>
              <w:rPr>
                <w:rFonts w:hint="eastAsia"/>
              </w:rPr>
            </w:pPr>
            <w:r>
              <w:rPr>
                <w:rFonts w:eastAsia="Amiri"/>
                <w:color w:val="2E261F"/>
                <w:sz w:val="19"/>
                <w:rtl/>
                <w:lang w:val="ar-SA" w:bidi="ar-SA"/>
              </w:rPr>
              <w:t>موسى مصطفى العريبي</w:t>
            </w:r>
          </w:p>
        </w:tc>
        <w:tc>
          <w:tcPr>
            <w:tcW w:w="1701" w:type="dxa"/>
            <w:vAlign w:val="center"/>
          </w:tcPr>
          <w:p w14:paraId="6E894FB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EC23A7E" w14:textId="77777777">
        <w:trPr>
          <w:trHeight w:val="652"/>
          <w:jc w:val="center"/>
        </w:trPr>
        <w:tc>
          <w:tcPr>
            <w:tcW w:w="1701" w:type="dxa"/>
            <w:vAlign w:val="center"/>
          </w:tcPr>
          <w:p w14:paraId="1CE1DC8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213</w:t>
            </w:r>
          </w:p>
        </w:tc>
        <w:tc>
          <w:tcPr>
            <w:tcW w:w="1701" w:type="dxa"/>
            <w:vAlign w:val="center"/>
          </w:tcPr>
          <w:p w14:paraId="1FD57FEF" w14:textId="77777777" w:rsidR="004C54A3" w:rsidRDefault="00000000" w:rsidP="007A16CF">
            <w:pPr>
              <w:bidi/>
              <w:spacing w:after="0"/>
              <w:jc w:val="both"/>
              <w:rPr>
                <w:rFonts w:hint="eastAsia"/>
              </w:rPr>
            </w:pPr>
            <w:r>
              <w:rPr>
                <w:rFonts w:eastAsia="Amiri"/>
                <w:color w:val="2E261F"/>
                <w:sz w:val="19"/>
                <w:rtl/>
                <w:lang w:val="ar-SA" w:bidi="ar-SA"/>
              </w:rPr>
              <w:t>برعي عوض الكريم</w:t>
            </w:r>
          </w:p>
        </w:tc>
        <w:tc>
          <w:tcPr>
            <w:tcW w:w="1701" w:type="dxa"/>
            <w:vAlign w:val="center"/>
          </w:tcPr>
          <w:p w14:paraId="5C99AE5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75AF47F" w14:textId="77777777">
        <w:trPr>
          <w:trHeight w:val="652"/>
          <w:jc w:val="center"/>
        </w:trPr>
        <w:tc>
          <w:tcPr>
            <w:tcW w:w="1701" w:type="dxa"/>
            <w:vAlign w:val="center"/>
          </w:tcPr>
          <w:p w14:paraId="4C4AA30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214</w:t>
            </w:r>
          </w:p>
        </w:tc>
        <w:tc>
          <w:tcPr>
            <w:tcW w:w="1701" w:type="dxa"/>
            <w:vAlign w:val="center"/>
          </w:tcPr>
          <w:p w14:paraId="665E1B29" w14:textId="77777777" w:rsidR="004C54A3" w:rsidRDefault="00000000" w:rsidP="007A16CF">
            <w:pPr>
              <w:bidi/>
              <w:spacing w:after="0"/>
              <w:jc w:val="both"/>
              <w:rPr>
                <w:rFonts w:hint="eastAsia"/>
              </w:rPr>
            </w:pPr>
            <w:r>
              <w:rPr>
                <w:rFonts w:eastAsia="Amiri"/>
                <w:color w:val="2E261F"/>
                <w:sz w:val="19"/>
                <w:rtl/>
                <w:lang w:val="ar-SA" w:bidi="ar-SA"/>
              </w:rPr>
              <w:t>محمد الزبير أحمد قسم السيد</w:t>
            </w:r>
          </w:p>
        </w:tc>
        <w:tc>
          <w:tcPr>
            <w:tcW w:w="1701" w:type="dxa"/>
            <w:vAlign w:val="center"/>
          </w:tcPr>
          <w:p w14:paraId="4344F43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A3ED1F7" w14:textId="77777777">
        <w:trPr>
          <w:trHeight w:val="652"/>
          <w:jc w:val="center"/>
        </w:trPr>
        <w:tc>
          <w:tcPr>
            <w:tcW w:w="1701" w:type="dxa"/>
            <w:vAlign w:val="center"/>
          </w:tcPr>
          <w:p w14:paraId="07627D4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215</w:t>
            </w:r>
          </w:p>
        </w:tc>
        <w:tc>
          <w:tcPr>
            <w:tcW w:w="1701" w:type="dxa"/>
            <w:vAlign w:val="center"/>
          </w:tcPr>
          <w:p w14:paraId="686D287E" w14:textId="77777777" w:rsidR="004C54A3" w:rsidRDefault="00000000" w:rsidP="007A16CF">
            <w:pPr>
              <w:bidi/>
              <w:spacing w:after="0"/>
              <w:jc w:val="both"/>
              <w:rPr>
                <w:rFonts w:hint="eastAsia"/>
              </w:rPr>
            </w:pPr>
            <w:r>
              <w:rPr>
                <w:rFonts w:eastAsia="Amiri"/>
                <w:color w:val="2E261F"/>
                <w:sz w:val="19"/>
                <w:rtl/>
                <w:lang w:val="ar-SA" w:bidi="ar-SA"/>
              </w:rPr>
              <w:t>الطيب عوض الجيد محمد عبدالقادر</w:t>
            </w:r>
          </w:p>
        </w:tc>
        <w:tc>
          <w:tcPr>
            <w:tcW w:w="1701" w:type="dxa"/>
            <w:vAlign w:val="center"/>
          </w:tcPr>
          <w:p w14:paraId="3EB754D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6048B593" w14:textId="77777777">
        <w:trPr>
          <w:trHeight w:val="652"/>
          <w:jc w:val="center"/>
        </w:trPr>
        <w:tc>
          <w:tcPr>
            <w:tcW w:w="1701" w:type="dxa"/>
            <w:vAlign w:val="center"/>
          </w:tcPr>
          <w:p w14:paraId="7709AEF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216</w:t>
            </w:r>
          </w:p>
        </w:tc>
        <w:tc>
          <w:tcPr>
            <w:tcW w:w="1701" w:type="dxa"/>
            <w:vAlign w:val="center"/>
          </w:tcPr>
          <w:p w14:paraId="498B444D" w14:textId="77777777" w:rsidR="004C54A3" w:rsidRDefault="00000000" w:rsidP="007A16CF">
            <w:pPr>
              <w:bidi/>
              <w:spacing w:after="0"/>
              <w:jc w:val="both"/>
              <w:rPr>
                <w:rFonts w:hint="eastAsia"/>
              </w:rPr>
            </w:pPr>
            <w:r>
              <w:rPr>
                <w:rFonts w:eastAsia="Amiri"/>
                <w:color w:val="2E261F"/>
                <w:sz w:val="19"/>
                <w:rtl/>
                <w:lang w:val="ar-SA" w:bidi="ar-SA"/>
              </w:rPr>
              <w:t>حسب الرسول عبدالكريم</w:t>
            </w:r>
          </w:p>
        </w:tc>
        <w:tc>
          <w:tcPr>
            <w:tcW w:w="1701" w:type="dxa"/>
            <w:vAlign w:val="center"/>
          </w:tcPr>
          <w:p w14:paraId="7EC82BE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F1D6BF8" w14:textId="77777777">
        <w:trPr>
          <w:trHeight w:val="652"/>
          <w:jc w:val="center"/>
        </w:trPr>
        <w:tc>
          <w:tcPr>
            <w:tcW w:w="1701" w:type="dxa"/>
            <w:vAlign w:val="center"/>
          </w:tcPr>
          <w:p w14:paraId="606AAA0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217</w:t>
            </w:r>
          </w:p>
        </w:tc>
        <w:tc>
          <w:tcPr>
            <w:tcW w:w="1701" w:type="dxa"/>
            <w:vAlign w:val="center"/>
          </w:tcPr>
          <w:p w14:paraId="7709E8BE" w14:textId="77777777" w:rsidR="004C54A3" w:rsidRDefault="00000000" w:rsidP="007A16CF">
            <w:pPr>
              <w:bidi/>
              <w:spacing w:after="0"/>
              <w:jc w:val="both"/>
              <w:rPr>
                <w:rFonts w:hint="eastAsia"/>
              </w:rPr>
            </w:pPr>
            <w:r>
              <w:rPr>
                <w:rFonts w:eastAsia="Amiri"/>
                <w:color w:val="2E261F"/>
                <w:sz w:val="19"/>
                <w:rtl/>
                <w:lang w:val="ar-SA" w:bidi="ar-SA"/>
              </w:rPr>
              <w:t>مختار عبدالكريم حميدة</w:t>
            </w:r>
          </w:p>
        </w:tc>
        <w:tc>
          <w:tcPr>
            <w:tcW w:w="1701" w:type="dxa"/>
            <w:vAlign w:val="center"/>
          </w:tcPr>
          <w:p w14:paraId="5232BA2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CBFB5DD" w14:textId="77777777">
        <w:trPr>
          <w:trHeight w:val="652"/>
          <w:jc w:val="center"/>
        </w:trPr>
        <w:tc>
          <w:tcPr>
            <w:tcW w:w="1701" w:type="dxa"/>
            <w:vAlign w:val="center"/>
          </w:tcPr>
          <w:p w14:paraId="26C4139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218</w:t>
            </w:r>
          </w:p>
        </w:tc>
        <w:tc>
          <w:tcPr>
            <w:tcW w:w="1701" w:type="dxa"/>
            <w:vAlign w:val="center"/>
          </w:tcPr>
          <w:p w14:paraId="4B2F4890" w14:textId="77777777" w:rsidR="004C54A3" w:rsidRDefault="00000000" w:rsidP="007A16CF">
            <w:pPr>
              <w:bidi/>
              <w:spacing w:after="0"/>
              <w:jc w:val="both"/>
              <w:rPr>
                <w:rFonts w:hint="eastAsia"/>
              </w:rPr>
            </w:pPr>
            <w:r>
              <w:rPr>
                <w:rFonts w:eastAsia="Amiri"/>
                <w:color w:val="2E261F"/>
                <w:sz w:val="19"/>
                <w:rtl/>
                <w:lang w:val="ar-SA" w:bidi="ar-SA"/>
              </w:rPr>
              <w:t>محمد أحمد الطالب</w:t>
            </w:r>
          </w:p>
        </w:tc>
        <w:tc>
          <w:tcPr>
            <w:tcW w:w="1701" w:type="dxa"/>
            <w:vAlign w:val="center"/>
          </w:tcPr>
          <w:p w14:paraId="6FFFA09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7933F50" w14:textId="77777777">
        <w:trPr>
          <w:trHeight w:val="652"/>
          <w:jc w:val="center"/>
        </w:trPr>
        <w:tc>
          <w:tcPr>
            <w:tcW w:w="1701" w:type="dxa"/>
            <w:vAlign w:val="center"/>
          </w:tcPr>
          <w:p w14:paraId="21B0BB6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219</w:t>
            </w:r>
          </w:p>
        </w:tc>
        <w:tc>
          <w:tcPr>
            <w:tcW w:w="1701" w:type="dxa"/>
            <w:vAlign w:val="center"/>
          </w:tcPr>
          <w:p w14:paraId="14110E6C" w14:textId="77777777" w:rsidR="004C54A3" w:rsidRDefault="00000000" w:rsidP="007A16CF">
            <w:pPr>
              <w:bidi/>
              <w:spacing w:after="0"/>
              <w:jc w:val="both"/>
              <w:rPr>
                <w:rFonts w:hint="eastAsia"/>
              </w:rPr>
            </w:pPr>
            <w:r>
              <w:rPr>
                <w:rFonts w:eastAsia="Amiri"/>
                <w:color w:val="2E261F"/>
                <w:sz w:val="19"/>
                <w:rtl/>
                <w:lang w:val="ar-SA" w:bidi="ar-SA"/>
              </w:rPr>
              <w:t>مجاهد عبدالله أحمد الفكي</w:t>
            </w:r>
          </w:p>
        </w:tc>
        <w:tc>
          <w:tcPr>
            <w:tcW w:w="1701" w:type="dxa"/>
            <w:vAlign w:val="center"/>
          </w:tcPr>
          <w:p w14:paraId="6D62EFB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8FF2122" w14:textId="77777777">
        <w:trPr>
          <w:trHeight w:val="652"/>
          <w:jc w:val="center"/>
        </w:trPr>
        <w:tc>
          <w:tcPr>
            <w:tcW w:w="1701" w:type="dxa"/>
            <w:vAlign w:val="center"/>
          </w:tcPr>
          <w:p w14:paraId="36F08F0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220</w:t>
            </w:r>
          </w:p>
        </w:tc>
        <w:tc>
          <w:tcPr>
            <w:tcW w:w="1701" w:type="dxa"/>
            <w:vAlign w:val="center"/>
          </w:tcPr>
          <w:p w14:paraId="45AC6E90" w14:textId="77777777" w:rsidR="004C54A3" w:rsidRDefault="00000000" w:rsidP="007A16CF">
            <w:pPr>
              <w:bidi/>
              <w:spacing w:after="0"/>
              <w:jc w:val="both"/>
              <w:rPr>
                <w:rFonts w:hint="eastAsia"/>
              </w:rPr>
            </w:pPr>
            <w:r>
              <w:rPr>
                <w:rFonts w:eastAsia="Amiri"/>
                <w:color w:val="2E261F"/>
                <w:sz w:val="19"/>
                <w:rtl/>
                <w:lang w:val="ar-SA" w:bidi="ar-SA"/>
              </w:rPr>
              <w:t>مختار عبدالله أحمد الفكي</w:t>
            </w:r>
          </w:p>
        </w:tc>
        <w:tc>
          <w:tcPr>
            <w:tcW w:w="1701" w:type="dxa"/>
            <w:vAlign w:val="center"/>
          </w:tcPr>
          <w:p w14:paraId="031A74C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EF852C7" w14:textId="77777777">
        <w:trPr>
          <w:trHeight w:val="652"/>
          <w:jc w:val="center"/>
        </w:trPr>
        <w:tc>
          <w:tcPr>
            <w:tcW w:w="1701" w:type="dxa"/>
            <w:vAlign w:val="center"/>
          </w:tcPr>
          <w:p w14:paraId="5EA6CE3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221</w:t>
            </w:r>
          </w:p>
        </w:tc>
        <w:tc>
          <w:tcPr>
            <w:tcW w:w="1701" w:type="dxa"/>
            <w:vAlign w:val="center"/>
          </w:tcPr>
          <w:p w14:paraId="40424C61" w14:textId="77777777" w:rsidR="004C54A3" w:rsidRDefault="00000000" w:rsidP="007A16CF">
            <w:pPr>
              <w:bidi/>
              <w:spacing w:after="0"/>
              <w:jc w:val="both"/>
              <w:rPr>
                <w:rFonts w:hint="eastAsia"/>
              </w:rPr>
            </w:pPr>
            <w:r>
              <w:rPr>
                <w:rFonts w:eastAsia="Amiri"/>
                <w:color w:val="2E261F"/>
                <w:sz w:val="19"/>
                <w:rtl/>
                <w:lang w:val="ar-SA" w:bidi="ar-SA"/>
              </w:rPr>
              <w:t>الفضل عبدالقادر ركاب</w:t>
            </w:r>
          </w:p>
        </w:tc>
        <w:tc>
          <w:tcPr>
            <w:tcW w:w="1701" w:type="dxa"/>
            <w:vAlign w:val="center"/>
          </w:tcPr>
          <w:p w14:paraId="4A78FFC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378C509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CFCA8D1"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23E52C59" w14:textId="77777777" w:rsidR="004C54A3" w:rsidRDefault="00000000" w:rsidP="007A16CF">
      <w:pPr>
        <w:bidi/>
        <w:jc w:val="both"/>
        <w:rPr>
          <w:rFonts w:hint="eastAsia"/>
        </w:rPr>
      </w:pPr>
      <w:r>
        <w:br w:type="page"/>
      </w:r>
    </w:p>
    <w:p w14:paraId="29E324A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089 | TYPE:REGULAR_LIST | DO_NOT_RENDER]]</w:t>
      </w:r>
    </w:p>
    <w:p w14:paraId="0A02F298"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E215A5B"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45A70919" w14:textId="77777777">
        <w:trPr>
          <w:trHeight w:val="652"/>
          <w:jc w:val="center"/>
        </w:trPr>
        <w:tc>
          <w:tcPr>
            <w:tcW w:w="1701" w:type="dxa"/>
            <w:vAlign w:val="center"/>
          </w:tcPr>
          <w:p w14:paraId="5094242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222</w:t>
            </w:r>
          </w:p>
        </w:tc>
        <w:tc>
          <w:tcPr>
            <w:tcW w:w="1701" w:type="dxa"/>
            <w:vAlign w:val="center"/>
          </w:tcPr>
          <w:p w14:paraId="5E3CF1B8" w14:textId="77777777" w:rsidR="004C54A3" w:rsidRDefault="00000000" w:rsidP="007A16CF">
            <w:pPr>
              <w:bidi/>
              <w:spacing w:after="0"/>
              <w:jc w:val="both"/>
              <w:rPr>
                <w:rFonts w:hint="eastAsia"/>
              </w:rPr>
            </w:pPr>
            <w:r>
              <w:rPr>
                <w:rFonts w:eastAsia="Amiri"/>
                <w:color w:val="2E261F"/>
                <w:sz w:val="19"/>
                <w:rtl/>
                <w:lang w:val="ar-SA" w:bidi="ar-SA"/>
              </w:rPr>
              <w:t>علي عبدالله علي عوض الله</w:t>
            </w:r>
          </w:p>
        </w:tc>
        <w:tc>
          <w:tcPr>
            <w:tcW w:w="1701" w:type="dxa"/>
            <w:vAlign w:val="center"/>
          </w:tcPr>
          <w:p w14:paraId="6312071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BCF6846" w14:textId="77777777">
        <w:trPr>
          <w:trHeight w:val="652"/>
          <w:jc w:val="center"/>
        </w:trPr>
        <w:tc>
          <w:tcPr>
            <w:tcW w:w="1701" w:type="dxa"/>
            <w:vAlign w:val="center"/>
          </w:tcPr>
          <w:p w14:paraId="3414D4B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223</w:t>
            </w:r>
          </w:p>
        </w:tc>
        <w:tc>
          <w:tcPr>
            <w:tcW w:w="1701" w:type="dxa"/>
            <w:vAlign w:val="center"/>
          </w:tcPr>
          <w:p w14:paraId="1E30E851" w14:textId="77777777" w:rsidR="004C54A3" w:rsidRDefault="00000000" w:rsidP="007A16CF">
            <w:pPr>
              <w:bidi/>
              <w:spacing w:after="0"/>
              <w:jc w:val="both"/>
              <w:rPr>
                <w:rFonts w:hint="eastAsia"/>
              </w:rPr>
            </w:pPr>
            <w:r>
              <w:rPr>
                <w:rFonts w:eastAsia="Amiri"/>
                <w:color w:val="2E261F"/>
                <w:sz w:val="19"/>
                <w:rtl/>
                <w:lang w:val="ar-SA" w:bidi="ar-SA"/>
              </w:rPr>
              <w:t>صبحي أحمد عبدالله شحاتة</w:t>
            </w:r>
          </w:p>
        </w:tc>
        <w:tc>
          <w:tcPr>
            <w:tcW w:w="1701" w:type="dxa"/>
            <w:vAlign w:val="center"/>
          </w:tcPr>
          <w:p w14:paraId="554D269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419A2039" w14:textId="77777777">
        <w:trPr>
          <w:trHeight w:val="652"/>
          <w:jc w:val="center"/>
        </w:trPr>
        <w:tc>
          <w:tcPr>
            <w:tcW w:w="1701" w:type="dxa"/>
            <w:vAlign w:val="center"/>
          </w:tcPr>
          <w:p w14:paraId="2EDFF5F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224</w:t>
            </w:r>
          </w:p>
        </w:tc>
        <w:tc>
          <w:tcPr>
            <w:tcW w:w="1701" w:type="dxa"/>
            <w:vAlign w:val="center"/>
          </w:tcPr>
          <w:p w14:paraId="60EC92FF" w14:textId="77777777" w:rsidR="004C54A3" w:rsidRDefault="00000000" w:rsidP="007A16CF">
            <w:pPr>
              <w:bidi/>
              <w:spacing w:after="0"/>
              <w:jc w:val="both"/>
              <w:rPr>
                <w:rFonts w:hint="eastAsia"/>
              </w:rPr>
            </w:pPr>
            <w:r>
              <w:rPr>
                <w:rFonts w:eastAsia="Amiri"/>
                <w:color w:val="2E261F"/>
                <w:sz w:val="19"/>
                <w:rtl/>
                <w:lang w:val="ar-SA" w:bidi="ar-SA"/>
              </w:rPr>
              <w:t>علي البدري عابدين</w:t>
            </w:r>
          </w:p>
        </w:tc>
        <w:tc>
          <w:tcPr>
            <w:tcW w:w="1701" w:type="dxa"/>
            <w:vAlign w:val="center"/>
          </w:tcPr>
          <w:p w14:paraId="6ED0214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00828A5" w14:textId="77777777">
        <w:trPr>
          <w:trHeight w:val="652"/>
          <w:jc w:val="center"/>
        </w:trPr>
        <w:tc>
          <w:tcPr>
            <w:tcW w:w="1701" w:type="dxa"/>
            <w:vAlign w:val="center"/>
          </w:tcPr>
          <w:p w14:paraId="50D30CC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226</w:t>
            </w:r>
          </w:p>
        </w:tc>
        <w:tc>
          <w:tcPr>
            <w:tcW w:w="1701" w:type="dxa"/>
            <w:vAlign w:val="center"/>
          </w:tcPr>
          <w:p w14:paraId="4B9E724E" w14:textId="77777777" w:rsidR="004C54A3" w:rsidRDefault="00000000" w:rsidP="007A16CF">
            <w:pPr>
              <w:bidi/>
              <w:spacing w:after="0"/>
              <w:jc w:val="both"/>
              <w:rPr>
                <w:rFonts w:hint="eastAsia"/>
              </w:rPr>
            </w:pPr>
            <w:r>
              <w:rPr>
                <w:rFonts w:eastAsia="Amiri"/>
                <w:color w:val="2E261F"/>
                <w:sz w:val="19"/>
                <w:rtl/>
                <w:lang w:val="ar-SA" w:bidi="ar-SA"/>
              </w:rPr>
              <w:t>اسامه الطيب حاج احمد (ابوحجاب)</w:t>
            </w:r>
          </w:p>
        </w:tc>
        <w:tc>
          <w:tcPr>
            <w:tcW w:w="1701" w:type="dxa"/>
            <w:vAlign w:val="center"/>
          </w:tcPr>
          <w:p w14:paraId="1893FAC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E6E36E6" w14:textId="77777777">
        <w:trPr>
          <w:trHeight w:val="652"/>
          <w:jc w:val="center"/>
        </w:trPr>
        <w:tc>
          <w:tcPr>
            <w:tcW w:w="1701" w:type="dxa"/>
            <w:vAlign w:val="center"/>
          </w:tcPr>
          <w:p w14:paraId="540BE39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227</w:t>
            </w:r>
          </w:p>
        </w:tc>
        <w:tc>
          <w:tcPr>
            <w:tcW w:w="1701" w:type="dxa"/>
            <w:vAlign w:val="center"/>
          </w:tcPr>
          <w:p w14:paraId="6726BA52" w14:textId="77777777" w:rsidR="004C54A3" w:rsidRDefault="00000000" w:rsidP="007A16CF">
            <w:pPr>
              <w:bidi/>
              <w:spacing w:after="0"/>
              <w:jc w:val="both"/>
              <w:rPr>
                <w:rFonts w:hint="eastAsia"/>
              </w:rPr>
            </w:pPr>
            <w:r>
              <w:rPr>
                <w:rFonts w:eastAsia="Amiri"/>
                <w:color w:val="2E261F"/>
                <w:sz w:val="19"/>
                <w:rtl/>
                <w:lang w:val="ar-SA" w:bidi="ar-SA"/>
              </w:rPr>
              <w:t>حسن الطيب حاج احمد</w:t>
            </w:r>
          </w:p>
        </w:tc>
        <w:tc>
          <w:tcPr>
            <w:tcW w:w="1701" w:type="dxa"/>
            <w:vAlign w:val="center"/>
          </w:tcPr>
          <w:p w14:paraId="53C6D88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8482187" w14:textId="77777777">
        <w:trPr>
          <w:trHeight w:val="652"/>
          <w:jc w:val="center"/>
        </w:trPr>
        <w:tc>
          <w:tcPr>
            <w:tcW w:w="1701" w:type="dxa"/>
            <w:vAlign w:val="center"/>
          </w:tcPr>
          <w:p w14:paraId="353CC65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228</w:t>
            </w:r>
          </w:p>
        </w:tc>
        <w:tc>
          <w:tcPr>
            <w:tcW w:w="1701" w:type="dxa"/>
            <w:vAlign w:val="center"/>
          </w:tcPr>
          <w:p w14:paraId="77918E3B" w14:textId="77777777" w:rsidR="004C54A3" w:rsidRDefault="00000000" w:rsidP="007A16CF">
            <w:pPr>
              <w:bidi/>
              <w:spacing w:after="0"/>
              <w:jc w:val="both"/>
              <w:rPr>
                <w:rFonts w:hint="eastAsia"/>
              </w:rPr>
            </w:pPr>
            <w:r>
              <w:rPr>
                <w:rFonts w:eastAsia="Amiri"/>
                <w:color w:val="2E261F"/>
                <w:sz w:val="19"/>
                <w:rtl/>
                <w:lang w:val="ar-SA" w:bidi="ar-SA"/>
              </w:rPr>
              <w:t>وضاح الطيب حاج احمد</w:t>
            </w:r>
          </w:p>
        </w:tc>
        <w:tc>
          <w:tcPr>
            <w:tcW w:w="1701" w:type="dxa"/>
            <w:vAlign w:val="center"/>
          </w:tcPr>
          <w:p w14:paraId="260A681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E62C034" w14:textId="77777777">
        <w:trPr>
          <w:trHeight w:val="652"/>
          <w:jc w:val="center"/>
        </w:trPr>
        <w:tc>
          <w:tcPr>
            <w:tcW w:w="1701" w:type="dxa"/>
            <w:vAlign w:val="center"/>
          </w:tcPr>
          <w:p w14:paraId="023B3CD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229</w:t>
            </w:r>
          </w:p>
        </w:tc>
        <w:tc>
          <w:tcPr>
            <w:tcW w:w="1701" w:type="dxa"/>
            <w:vAlign w:val="center"/>
          </w:tcPr>
          <w:p w14:paraId="3598F2AC" w14:textId="77777777" w:rsidR="004C54A3" w:rsidRDefault="00000000" w:rsidP="007A16CF">
            <w:pPr>
              <w:bidi/>
              <w:spacing w:after="0"/>
              <w:jc w:val="both"/>
              <w:rPr>
                <w:rFonts w:hint="eastAsia"/>
              </w:rPr>
            </w:pPr>
            <w:r>
              <w:rPr>
                <w:rFonts w:eastAsia="Amiri"/>
                <w:color w:val="2E261F"/>
                <w:sz w:val="19"/>
                <w:rtl/>
                <w:lang w:val="ar-SA" w:bidi="ar-SA"/>
              </w:rPr>
              <w:t>كرار محمد علي عبدالقادر</w:t>
            </w:r>
          </w:p>
        </w:tc>
        <w:tc>
          <w:tcPr>
            <w:tcW w:w="1701" w:type="dxa"/>
            <w:vAlign w:val="center"/>
          </w:tcPr>
          <w:p w14:paraId="47A274A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B4B75E8" w14:textId="77777777">
        <w:trPr>
          <w:trHeight w:val="652"/>
          <w:jc w:val="center"/>
        </w:trPr>
        <w:tc>
          <w:tcPr>
            <w:tcW w:w="1701" w:type="dxa"/>
            <w:vAlign w:val="center"/>
          </w:tcPr>
          <w:p w14:paraId="6D745CE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231</w:t>
            </w:r>
          </w:p>
        </w:tc>
        <w:tc>
          <w:tcPr>
            <w:tcW w:w="1701" w:type="dxa"/>
            <w:vAlign w:val="center"/>
          </w:tcPr>
          <w:p w14:paraId="241E390F" w14:textId="77777777" w:rsidR="004C54A3" w:rsidRDefault="00000000" w:rsidP="007A16CF">
            <w:pPr>
              <w:bidi/>
              <w:spacing w:after="0"/>
              <w:jc w:val="both"/>
              <w:rPr>
                <w:rFonts w:hint="eastAsia"/>
              </w:rPr>
            </w:pPr>
            <w:r>
              <w:rPr>
                <w:rFonts w:eastAsia="Amiri"/>
                <w:color w:val="2E261F"/>
                <w:sz w:val="19"/>
                <w:rtl/>
                <w:lang w:val="ar-SA" w:bidi="ar-SA"/>
              </w:rPr>
              <w:t>محمد الفاتح كمال المليح</w:t>
            </w:r>
          </w:p>
        </w:tc>
        <w:tc>
          <w:tcPr>
            <w:tcW w:w="1701" w:type="dxa"/>
            <w:vAlign w:val="center"/>
          </w:tcPr>
          <w:p w14:paraId="367FAE3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2806B8F" w14:textId="77777777">
        <w:trPr>
          <w:trHeight w:val="652"/>
          <w:jc w:val="center"/>
        </w:trPr>
        <w:tc>
          <w:tcPr>
            <w:tcW w:w="1701" w:type="dxa"/>
            <w:vAlign w:val="center"/>
          </w:tcPr>
          <w:p w14:paraId="78F71DC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232</w:t>
            </w:r>
          </w:p>
        </w:tc>
        <w:tc>
          <w:tcPr>
            <w:tcW w:w="1701" w:type="dxa"/>
            <w:vAlign w:val="center"/>
          </w:tcPr>
          <w:p w14:paraId="3B3DFC43" w14:textId="77777777" w:rsidR="004C54A3" w:rsidRDefault="00000000" w:rsidP="007A16CF">
            <w:pPr>
              <w:bidi/>
              <w:spacing w:after="0"/>
              <w:jc w:val="both"/>
              <w:rPr>
                <w:rFonts w:hint="eastAsia"/>
              </w:rPr>
            </w:pPr>
            <w:r>
              <w:rPr>
                <w:rFonts w:eastAsia="Amiri"/>
                <w:color w:val="2E261F"/>
                <w:sz w:val="19"/>
                <w:rtl/>
                <w:lang w:val="ar-SA" w:bidi="ar-SA"/>
              </w:rPr>
              <w:t>التجاني إبراهيم رضوان</w:t>
            </w:r>
          </w:p>
        </w:tc>
        <w:tc>
          <w:tcPr>
            <w:tcW w:w="1701" w:type="dxa"/>
            <w:vAlign w:val="center"/>
          </w:tcPr>
          <w:p w14:paraId="54036D2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48362355" w14:textId="77777777">
        <w:trPr>
          <w:trHeight w:val="652"/>
          <w:jc w:val="center"/>
        </w:trPr>
        <w:tc>
          <w:tcPr>
            <w:tcW w:w="1701" w:type="dxa"/>
            <w:vAlign w:val="center"/>
          </w:tcPr>
          <w:p w14:paraId="33AB0B5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236</w:t>
            </w:r>
          </w:p>
        </w:tc>
        <w:tc>
          <w:tcPr>
            <w:tcW w:w="1701" w:type="dxa"/>
            <w:vAlign w:val="center"/>
          </w:tcPr>
          <w:p w14:paraId="43DFD463" w14:textId="77777777" w:rsidR="004C54A3" w:rsidRDefault="00000000" w:rsidP="007A16CF">
            <w:pPr>
              <w:bidi/>
              <w:spacing w:after="0"/>
              <w:jc w:val="both"/>
              <w:rPr>
                <w:rFonts w:hint="eastAsia"/>
              </w:rPr>
            </w:pPr>
            <w:r>
              <w:rPr>
                <w:rFonts w:eastAsia="Amiri"/>
                <w:color w:val="2E261F"/>
                <w:sz w:val="19"/>
                <w:rtl/>
                <w:lang w:val="ar-SA" w:bidi="ar-SA"/>
              </w:rPr>
              <w:t>فتح الرحمن شمس الدين</w:t>
            </w:r>
          </w:p>
        </w:tc>
        <w:tc>
          <w:tcPr>
            <w:tcW w:w="1701" w:type="dxa"/>
            <w:vAlign w:val="center"/>
          </w:tcPr>
          <w:p w14:paraId="7CE3BF7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5FF656B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8694E0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4AE20D39" w14:textId="77777777" w:rsidR="004C54A3" w:rsidRDefault="00000000" w:rsidP="007A16CF">
      <w:pPr>
        <w:bidi/>
        <w:jc w:val="both"/>
        <w:rPr>
          <w:rFonts w:hint="eastAsia"/>
        </w:rPr>
      </w:pPr>
      <w:r>
        <w:br w:type="page"/>
      </w:r>
    </w:p>
    <w:p w14:paraId="5D22188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090 | TYPE:REGULAR_LIST | DO_NOT_RENDER]]</w:t>
      </w:r>
    </w:p>
    <w:p w14:paraId="0013BE3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074652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31178B2D" w14:textId="77777777">
        <w:trPr>
          <w:trHeight w:val="652"/>
          <w:jc w:val="center"/>
        </w:trPr>
        <w:tc>
          <w:tcPr>
            <w:tcW w:w="1701" w:type="dxa"/>
            <w:vAlign w:val="center"/>
          </w:tcPr>
          <w:p w14:paraId="5C5831C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237</w:t>
            </w:r>
          </w:p>
        </w:tc>
        <w:tc>
          <w:tcPr>
            <w:tcW w:w="1701" w:type="dxa"/>
            <w:vAlign w:val="center"/>
          </w:tcPr>
          <w:p w14:paraId="3E7971EE" w14:textId="77777777" w:rsidR="004C54A3" w:rsidRDefault="00000000" w:rsidP="007A16CF">
            <w:pPr>
              <w:bidi/>
              <w:spacing w:after="0"/>
              <w:jc w:val="both"/>
              <w:rPr>
                <w:rFonts w:hint="eastAsia"/>
              </w:rPr>
            </w:pPr>
            <w:r>
              <w:rPr>
                <w:rFonts w:eastAsia="Amiri"/>
                <w:color w:val="2E261F"/>
                <w:sz w:val="19"/>
                <w:rtl/>
                <w:lang w:val="ar-SA" w:bidi="ar-SA"/>
              </w:rPr>
              <w:t>أحمد علي أحمد علي</w:t>
            </w:r>
          </w:p>
        </w:tc>
        <w:tc>
          <w:tcPr>
            <w:tcW w:w="1701" w:type="dxa"/>
            <w:vAlign w:val="center"/>
          </w:tcPr>
          <w:p w14:paraId="54147D4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1BCC1D38" w14:textId="77777777">
        <w:trPr>
          <w:trHeight w:val="652"/>
          <w:jc w:val="center"/>
        </w:trPr>
        <w:tc>
          <w:tcPr>
            <w:tcW w:w="1701" w:type="dxa"/>
            <w:vAlign w:val="center"/>
          </w:tcPr>
          <w:p w14:paraId="6F430A8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238</w:t>
            </w:r>
          </w:p>
        </w:tc>
        <w:tc>
          <w:tcPr>
            <w:tcW w:w="1701" w:type="dxa"/>
            <w:vAlign w:val="center"/>
          </w:tcPr>
          <w:p w14:paraId="79F793F6" w14:textId="77777777" w:rsidR="004C54A3" w:rsidRDefault="00000000" w:rsidP="007A16CF">
            <w:pPr>
              <w:bidi/>
              <w:spacing w:after="0"/>
              <w:jc w:val="both"/>
              <w:rPr>
                <w:rFonts w:hint="eastAsia"/>
              </w:rPr>
            </w:pPr>
            <w:r>
              <w:rPr>
                <w:rFonts w:eastAsia="Amiri"/>
                <w:color w:val="2E261F"/>
                <w:sz w:val="19"/>
                <w:rtl/>
                <w:lang w:val="ar-SA" w:bidi="ar-SA"/>
              </w:rPr>
              <w:t>عبدالخالق الدود قوز حماد</w:t>
            </w:r>
          </w:p>
        </w:tc>
        <w:tc>
          <w:tcPr>
            <w:tcW w:w="1701" w:type="dxa"/>
            <w:vAlign w:val="center"/>
          </w:tcPr>
          <w:p w14:paraId="29F44A1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3846E214" w14:textId="77777777">
        <w:trPr>
          <w:trHeight w:val="652"/>
          <w:jc w:val="center"/>
        </w:trPr>
        <w:tc>
          <w:tcPr>
            <w:tcW w:w="1701" w:type="dxa"/>
            <w:vAlign w:val="center"/>
          </w:tcPr>
          <w:p w14:paraId="0089A94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239</w:t>
            </w:r>
          </w:p>
        </w:tc>
        <w:tc>
          <w:tcPr>
            <w:tcW w:w="1701" w:type="dxa"/>
            <w:vAlign w:val="center"/>
          </w:tcPr>
          <w:p w14:paraId="3C303B59" w14:textId="77777777" w:rsidR="004C54A3" w:rsidRDefault="00000000" w:rsidP="007A16CF">
            <w:pPr>
              <w:bidi/>
              <w:spacing w:after="0"/>
              <w:jc w:val="both"/>
              <w:rPr>
                <w:rFonts w:hint="eastAsia"/>
              </w:rPr>
            </w:pPr>
            <w:r>
              <w:rPr>
                <w:rFonts w:eastAsia="Amiri"/>
                <w:color w:val="2E261F"/>
                <w:sz w:val="19"/>
                <w:rtl/>
                <w:lang w:val="ar-SA" w:bidi="ar-SA"/>
              </w:rPr>
              <w:t>محمد الطالب حاج عبدالقادر</w:t>
            </w:r>
          </w:p>
        </w:tc>
        <w:tc>
          <w:tcPr>
            <w:tcW w:w="1701" w:type="dxa"/>
            <w:vAlign w:val="center"/>
          </w:tcPr>
          <w:p w14:paraId="2161996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0E7387A" w14:textId="77777777">
        <w:trPr>
          <w:trHeight w:val="652"/>
          <w:jc w:val="center"/>
        </w:trPr>
        <w:tc>
          <w:tcPr>
            <w:tcW w:w="1701" w:type="dxa"/>
            <w:vAlign w:val="center"/>
          </w:tcPr>
          <w:p w14:paraId="125BF50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240</w:t>
            </w:r>
          </w:p>
        </w:tc>
        <w:tc>
          <w:tcPr>
            <w:tcW w:w="1701" w:type="dxa"/>
            <w:vAlign w:val="center"/>
          </w:tcPr>
          <w:p w14:paraId="6CD4E11E" w14:textId="77777777" w:rsidR="004C54A3" w:rsidRDefault="00000000" w:rsidP="007A16CF">
            <w:pPr>
              <w:bidi/>
              <w:spacing w:after="0"/>
              <w:jc w:val="both"/>
              <w:rPr>
                <w:rFonts w:hint="eastAsia"/>
              </w:rPr>
            </w:pPr>
            <w:r>
              <w:rPr>
                <w:rFonts w:eastAsia="Amiri"/>
                <w:color w:val="2E261F"/>
                <w:sz w:val="19"/>
                <w:rtl/>
                <w:lang w:val="ar-SA" w:bidi="ar-SA"/>
              </w:rPr>
              <w:t>الشاذلي عاطف التوم (الدبيبة عبدالله)</w:t>
            </w:r>
          </w:p>
        </w:tc>
        <w:tc>
          <w:tcPr>
            <w:tcW w:w="1701" w:type="dxa"/>
            <w:vAlign w:val="center"/>
          </w:tcPr>
          <w:p w14:paraId="3DCD1D3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300,000</w:t>
            </w:r>
          </w:p>
        </w:tc>
      </w:tr>
      <w:tr w:rsidR="004C54A3" w14:paraId="43F0A734" w14:textId="77777777">
        <w:trPr>
          <w:trHeight w:val="652"/>
          <w:jc w:val="center"/>
        </w:trPr>
        <w:tc>
          <w:tcPr>
            <w:tcW w:w="1701" w:type="dxa"/>
            <w:vAlign w:val="center"/>
          </w:tcPr>
          <w:p w14:paraId="416E643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241</w:t>
            </w:r>
          </w:p>
        </w:tc>
        <w:tc>
          <w:tcPr>
            <w:tcW w:w="1701" w:type="dxa"/>
            <w:vAlign w:val="center"/>
          </w:tcPr>
          <w:p w14:paraId="43070E76" w14:textId="77777777" w:rsidR="004C54A3" w:rsidRDefault="00000000" w:rsidP="007A16CF">
            <w:pPr>
              <w:bidi/>
              <w:spacing w:after="0"/>
              <w:jc w:val="both"/>
              <w:rPr>
                <w:rFonts w:hint="eastAsia"/>
              </w:rPr>
            </w:pPr>
            <w:r>
              <w:rPr>
                <w:rFonts w:eastAsia="Amiri"/>
                <w:color w:val="2E261F"/>
                <w:sz w:val="19"/>
                <w:rtl/>
                <w:lang w:val="ar-SA" w:bidi="ar-SA"/>
              </w:rPr>
              <w:t>إبراهيم كرار إسماعيل</w:t>
            </w:r>
          </w:p>
        </w:tc>
        <w:tc>
          <w:tcPr>
            <w:tcW w:w="1701" w:type="dxa"/>
            <w:vAlign w:val="center"/>
          </w:tcPr>
          <w:p w14:paraId="00C2959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39754C43" w14:textId="77777777">
        <w:trPr>
          <w:trHeight w:val="652"/>
          <w:jc w:val="center"/>
        </w:trPr>
        <w:tc>
          <w:tcPr>
            <w:tcW w:w="1701" w:type="dxa"/>
            <w:vAlign w:val="center"/>
          </w:tcPr>
          <w:p w14:paraId="024B535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242</w:t>
            </w:r>
          </w:p>
        </w:tc>
        <w:tc>
          <w:tcPr>
            <w:tcW w:w="1701" w:type="dxa"/>
            <w:vAlign w:val="center"/>
          </w:tcPr>
          <w:p w14:paraId="1EC88FDD" w14:textId="77777777" w:rsidR="004C54A3" w:rsidRDefault="00000000" w:rsidP="007A16CF">
            <w:pPr>
              <w:bidi/>
              <w:spacing w:after="0"/>
              <w:jc w:val="both"/>
              <w:rPr>
                <w:rFonts w:hint="eastAsia"/>
              </w:rPr>
            </w:pPr>
            <w:r>
              <w:rPr>
                <w:rFonts w:eastAsia="Amiri"/>
                <w:color w:val="2E261F"/>
                <w:sz w:val="19"/>
                <w:rtl/>
                <w:lang w:val="ar-SA" w:bidi="ar-SA"/>
              </w:rPr>
              <w:t>ظافر كرار إسماعيل</w:t>
            </w:r>
          </w:p>
        </w:tc>
        <w:tc>
          <w:tcPr>
            <w:tcW w:w="1701" w:type="dxa"/>
            <w:vAlign w:val="center"/>
          </w:tcPr>
          <w:p w14:paraId="0F43DCA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2D71F6F8" w14:textId="77777777">
        <w:trPr>
          <w:trHeight w:val="652"/>
          <w:jc w:val="center"/>
        </w:trPr>
        <w:tc>
          <w:tcPr>
            <w:tcW w:w="1701" w:type="dxa"/>
            <w:vAlign w:val="center"/>
          </w:tcPr>
          <w:p w14:paraId="63FB6C6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243</w:t>
            </w:r>
          </w:p>
        </w:tc>
        <w:tc>
          <w:tcPr>
            <w:tcW w:w="1701" w:type="dxa"/>
            <w:vAlign w:val="center"/>
          </w:tcPr>
          <w:p w14:paraId="3F7A5886" w14:textId="77777777" w:rsidR="004C54A3" w:rsidRDefault="00000000" w:rsidP="007A16CF">
            <w:pPr>
              <w:bidi/>
              <w:spacing w:after="0"/>
              <w:jc w:val="both"/>
              <w:rPr>
                <w:rFonts w:hint="eastAsia"/>
              </w:rPr>
            </w:pPr>
            <w:r>
              <w:rPr>
                <w:rFonts w:eastAsia="Amiri"/>
                <w:color w:val="2E261F"/>
                <w:sz w:val="19"/>
                <w:rtl/>
                <w:lang w:val="ar-SA" w:bidi="ar-SA"/>
              </w:rPr>
              <w:t>حسام بلة سقيرم</w:t>
            </w:r>
          </w:p>
        </w:tc>
        <w:tc>
          <w:tcPr>
            <w:tcW w:w="1701" w:type="dxa"/>
            <w:vAlign w:val="center"/>
          </w:tcPr>
          <w:p w14:paraId="53A2F3D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6F58F7B" w14:textId="77777777">
        <w:trPr>
          <w:trHeight w:val="652"/>
          <w:jc w:val="center"/>
        </w:trPr>
        <w:tc>
          <w:tcPr>
            <w:tcW w:w="1701" w:type="dxa"/>
            <w:vAlign w:val="center"/>
          </w:tcPr>
          <w:p w14:paraId="081C5CD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244</w:t>
            </w:r>
          </w:p>
        </w:tc>
        <w:tc>
          <w:tcPr>
            <w:tcW w:w="1701" w:type="dxa"/>
            <w:vAlign w:val="center"/>
          </w:tcPr>
          <w:p w14:paraId="4322684A" w14:textId="77777777" w:rsidR="004C54A3" w:rsidRDefault="00000000" w:rsidP="007A16CF">
            <w:pPr>
              <w:bidi/>
              <w:spacing w:after="0"/>
              <w:jc w:val="both"/>
              <w:rPr>
                <w:rFonts w:hint="eastAsia"/>
              </w:rPr>
            </w:pPr>
            <w:r>
              <w:rPr>
                <w:rFonts w:eastAsia="Amiri"/>
                <w:color w:val="2E261F"/>
                <w:sz w:val="19"/>
                <w:rtl/>
                <w:lang w:val="ar-SA" w:bidi="ar-SA"/>
              </w:rPr>
              <w:t>محمد السيد مساعد اللباب</w:t>
            </w:r>
          </w:p>
        </w:tc>
        <w:tc>
          <w:tcPr>
            <w:tcW w:w="1701" w:type="dxa"/>
            <w:vAlign w:val="center"/>
          </w:tcPr>
          <w:p w14:paraId="1A07C3F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14D3083E" w14:textId="77777777">
        <w:trPr>
          <w:trHeight w:val="652"/>
          <w:jc w:val="center"/>
        </w:trPr>
        <w:tc>
          <w:tcPr>
            <w:tcW w:w="1701" w:type="dxa"/>
            <w:vAlign w:val="center"/>
          </w:tcPr>
          <w:p w14:paraId="058E36B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245</w:t>
            </w:r>
          </w:p>
        </w:tc>
        <w:tc>
          <w:tcPr>
            <w:tcW w:w="1701" w:type="dxa"/>
            <w:vAlign w:val="center"/>
          </w:tcPr>
          <w:p w14:paraId="3BD65DA1" w14:textId="77777777" w:rsidR="004C54A3" w:rsidRDefault="00000000" w:rsidP="007A16CF">
            <w:pPr>
              <w:bidi/>
              <w:spacing w:after="0"/>
              <w:jc w:val="both"/>
              <w:rPr>
                <w:rFonts w:hint="eastAsia"/>
              </w:rPr>
            </w:pPr>
            <w:r>
              <w:rPr>
                <w:rFonts w:eastAsia="Amiri"/>
                <w:color w:val="2E261F"/>
                <w:sz w:val="19"/>
                <w:rtl/>
                <w:lang w:val="ar-SA" w:bidi="ar-SA"/>
              </w:rPr>
              <w:t>مساعد السيد مساعد اللباب</w:t>
            </w:r>
          </w:p>
        </w:tc>
        <w:tc>
          <w:tcPr>
            <w:tcW w:w="1701" w:type="dxa"/>
            <w:vAlign w:val="center"/>
          </w:tcPr>
          <w:p w14:paraId="29D2BE1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813EE10" w14:textId="77777777">
        <w:trPr>
          <w:trHeight w:val="652"/>
          <w:jc w:val="center"/>
        </w:trPr>
        <w:tc>
          <w:tcPr>
            <w:tcW w:w="1701" w:type="dxa"/>
            <w:vAlign w:val="center"/>
          </w:tcPr>
          <w:p w14:paraId="7EEFF97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247</w:t>
            </w:r>
          </w:p>
        </w:tc>
        <w:tc>
          <w:tcPr>
            <w:tcW w:w="1701" w:type="dxa"/>
            <w:vAlign w:val="center"/>
          </w:tcPr>
          <w:p w14:paraId="5742BE0C" w14:textId="77777777" w:rsidR="004C54A3" w:rsidRDefault="00000000" w:rsidP="007A16CF">
            <w:pPr>
              <w:bidi/>
              <w:spacing w:after="0"/>
              <w:jc w:val="both"/>
              <w:rPr>
                <w:rFonts w:hint="eastAsia"/>
              </w:rPr>
            </w:pPr>
            <w:r>
              <w:rPr>
                <w:rFonts w:eastAsia="Amiri"/>
                <w:color w:val="2E261F"/>
                <w:sz w:val="19"/>
                <w:rtl/>
                <w:lang w:val="ar-SA" w:bidi="ar-SA"/>
              </w:rPr>
              <w:t>مختار إبراهيم عثمان</w:t>
            </w:r>
          </w:p>
        </w:tc>
        <w:tc>
          <w:tcPr>
            <w:tcW w:w="1701" w:type="dxa"/>
            <w:vAlign w:val="center"/>
          </w:tcPr>
          <w:p w14:paraId="3681AE9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1FA0A46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0D07715"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08755525" w14:textId="77777777" w:rsidR="004C54A3" w:rsidRDefault="00000000" w:rsidP="007A16CF">
      <w:pPr>
        <w:bidi/>
        <w:jc w:val="both"/>
        <w:rPr>
          <w:rFonts w:hint="eastAsia"/>
        </w:rPr>
      </w:pPr>
      <w:r>
        <w:br w:type="page"/>
      </w:r>
    </w:p>
    <w:p w14:paraId="1850314E"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091 | TYPE:REGULAR_LIST | DO_NOT_RENDER]]</w:t>
      </w:r>
    </w:p>
    <w:p w14:paraId="57802E0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B731204"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097A3A08" w14:textId="77777777">
        <w:trPr>
          <w:trHeight w:val="652"/>
          <w:jc w:val="center"/>
        </w:trPr>
        <w:tc>
          <w:tcPr>
            <w:tcW w:w="1701" w:type="dxa"/>
            <w:vAlign w:val="center"/>
          </w:tcPr>
          <w:p w14:paraId="3887223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249</w:t>
            </w:r>
          </w:p>
        </w:tc>
        <w:tc>
          <w:tcPr>
            <w:tcW w:w="1701" w:type="dxa"/>
            <w:vAlign w:val="center"/>
          </w:tcPr>
          <w:p w14:paraId="33391829" w14:textId="77777777" w:rsidR="004C54A3" w:rsidRDefault="00000000" w:rsidP="007A16CF">
            <w:pPr>
              <w:bidi/>
              <w:spacing w:after="0"/>
              <w:jc w:val="both"/>
              <w:rPr>
                <w:rFonts w:hint="eastAsia"/>
              </w:rPr>
            </w:pPr>
            <w:r>
              <w:rPr>
                <w:rFonts w:eastAsia="Amiri"/>
                <w:color w:val="2E261F"/>
                <w:sz w:val="19"/>
                <w:rtl/>
                <w:lang w:val="ar-SA" w:bidi="ar-SA"/>
              </w:rPr>
              <w:t>جعفر عبدالرزاق سعدالله</w:t>
            </w:r>
          </w:p>
        </w:tc>
        <w:tc>
          <w:tcPr>
            <w:tcW w:w="1701" w:type="dxa"/>
            <w:vAlign w:val="center"/>
          </w:tcPr>
          <w:p w14:paraId="3060B7D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ADD1CCC" w14:textId="77777777">
        <w:trPr>
          <w:trHeight w:val="652"/>
          <w:jc w:val="center"/>
        </w:trPr>
        <w:tc>
          <w:tcPr>
            <w:tcW w:w="1701" w:type="dxa"/>
            <w:vAlign w:val="center"/>
          </w:tcPr>
          <w:p w14:paraId="311106D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250</w:t>
            </w:r>
          </w:p>
        </w:tc>
        <w:tc>
          <w:tcPr>
            <w:tcW w:w="1701" w:type="dxa"/>
            <w:vAlign w:val="center"/>
          </w:tcPr>
          <w:p w14:paraId="75406050" w14:textId="77777777" w:rsidR="004C54A3" w:rsidRDefault="00000000" w:rsidP="007A16CF">
            <w:pPr>
              <w:bidi/>
              <w:spacing w:after="0"/>
              <w:jc w:val="both"/>
              <w:rPr>
                <w:rFonts w:hint="eastAsia"/>
              </w:rPr>
            </w:pPr>
            <w:r>
              <w:rPr>
                <w:rFonts w:eastAsia="Amiri"/>
                <w:color w:val="2E261F"/>
                <w:sz w:val="19"/>
                <w:rtl/>
                <w:lang w:val="ar-SA" w:bidi="ar-SA"/>
              </w:rPr>
              <w:t>عبدالعزيز العباس</w:t>
            </w:r>
          </w:p>
        </w:tc>
        <w:tc>
          <w:tcPr>
            <w:tcW w:w="1701" w:type="dxa"/>
            <w:vAlign w:val="center"/>
          </w:tcPr>
          <w:p w14:paraId="41BBC0B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410B837" w14:textId="77777777">
        <w:trPr>
          <w:trHeight w:val="652"/>
          <w:jc w:val="center"/>
        </w:trPr>
        <w:tc>
          <w:tcPr>
            <w:tcW w:w="1701" w:type="dxa"/>
            <w:vAlign w:val="center"/>
          </w:tcPr>
          <w:p w14:paraId="6FA6A2A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251</w:t>
            </w:r>
          </w:p>
        </w:tc>
        <w:tc>
          <w:tcPr>
            <w:tcW w:w="1701" w:type="dxa"/>
            <w:vAlign w:val="center"/>
          </w:tcPr>
          <w:p w14:paraId="66BB2474" w14:textId="77777777" w:rsidR="004C54A3" w:rsidRDefault="00000000" w:rsidP="007A16CF">
            <w:pPr>
              <w:bidi/>
              <w:spacing w:after="0"/>
              <w:jc w:val="both"/>
              <w:rPr>
                <w:rFonts w:hint="eastAsia"/>
              </w:rPr>
            </w:pPr>
            <w:r>
              <w:rPr>
                <w:rFonts w:eastAsia="Amiri"/>
                <w:color w:val="2E261F"/>
                <w:sz w:val="19"/>
                <w:rtl/>
                <w:lang w:val="ar-SA" w:bidi="ar-SA"/>
              </w:rPr>
              <w:t>فاعل خير من خارج الحلة</w:t>
            </w:r>
          </w:p>
        </w:tc>
        <w:tc>
          <w:tcPr>
            <w:tcW w:w="1701" w:type="dxa"/>
            <w:vAlign w:val="center"/>
          </w:tcPr>
          <w:p w14:paraId="3472681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250,000</w:t>
            </w:r>
          </w:p>
        </w:tc>
      </w:tr>
      <w:tr w:rsidR="004C54A3" w14:paraId="06267C41" w14:textId="77777777">
        <w:trPr>
          <w:trHeight w:val="652"/>
          <w:jc w:val="center"/>
        </w:trPr>
        <w:tc>
          <w:tcPr>
            <w:tcW w:w="1701" w:type="dxa"/>
            <w:vAlign w:val="center"/>
          </w:tcPr>
          <w:p w14:paraId="3077D8B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252</w:t>
            </w:r>
          </w:p>
        </w:tc>
        <w:tc>
          <w:tcPr>
            <w:tcW w:w="1701" w:type="dxa"/>
            <w:vAlign w:val="center"/>
          </w:tcPr>
          <w:p w14:paraId="00C2C4CC" w14:textId="77777777" w:rsidR="004C54A3" w:rsidRDefault="00000000" w:rsidP="007A16CF">
            <w:pPr>
              <w:bidi/>
              <w:spacing w:after="0"/>
              <w:jc w:val="both"/>
              <w:rPr>
                <w:rFonts w:hint="eastAsia"/>
              </w:rPr>
            </w:pPr>
            <w:r>
              <w:rPr>
                <w:rFonts w:eastAsia="Amiri"/>
                <w:color w:val="2E261F"/>
                <w:sz w:val="19"/>
                <w:rtl/>
                <w:lang w:val="ar-SA" w:bidi="ar-SA"/>
              </w:rPr>
              <w:t>من طرف عبدالمنعم الصديق</w:t>
            </w:r>
          </w:p>
        </w:tc>
        <w:tc>
          <w:tcPr>
            <w:tcW w:w="1701" w:type="dxa"/>
            <w:vAlign w:val="center"/>
          </w:tcPr>
          <w:p w14:paraId="4B047C6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B888A58" w14:textId="77777777">
        <w:trPr>
          <w:trHeight w:val="652"/>
          <w:jc w:val="center"/>
        </w:trPr>
        <w:tc>
          <w:tcPr>
            <w:tcW w:w="1701" w:type="dxa"/>
            <w:vAlign w:val="center"/>
          </w:tcPr>
          <w:p w14:paraId="0D7984F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253</w:t>
            </w:r>
          </w:p>
        </w:tc>
        <w:tc>
          <w:tcPr>
            <w:tcW w:w="1701" w:type="dxa"/>
            <w:vAlign w:val="center"/>
          </w:tcPr>
          <w:p w14:paraId="09EE7F74" w14:textId="77777777" w:rsidR="004C54A3" w:rsidRDefault="00000000" w:rsidP="007A16CF">
            <w:pPr>
              <w:bidi/>
              <w:spacing w:after="0"/>
              <w:jc w:val="both"/>
              <w:rPr>
                <w:rFonts w:hint="eastAsia"/>
              </w:rPr>
            </w:pPr>
            <w:r>
              <w:rPr>
                <w:rFonts w:eastAsia="Amiri"/>
                <w:color w:val="2E261F"/>
                <w:sz w:val="19"/>
                <w:rtl/>
                <w:lang w:val="ar-SA" w:bidi="ar-SA"/>
              </w:rPr>
              <w:t>محمد مبارك أحمد عبدالقادر</w:t>
            </w:r>
          </w:p>
        </w:tc>
        <w:tc>
          <w:tcPr>
            <w:tcW w:w="1701" w:type="dxa"/>
            <w:vAlign w:val="center"/>
          </w:tcPr>
          <w:p w14:paraId="1D9C2D7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66F7637" w14:textId="77777777">
        <w:trPr>
          <w:trHeight w:val="652"/>
          <w:jc w:val="center"/>
        </w:trPr>
        <w:tc>
          <w:tcPr>
            <w:tcW w:w="1701" w:type="dxa"/>
            <w:vAlign w:val="center"/>
          </w:tcPr>
          <w:p w14:paraId="1030053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254</w:t>
            </w:r>
          </w:p>
        </w:tc>
        <w:tc>
          <w:tcPr>
            <w:tcW w:w="1701" w:type="dxa"/>
            <w:vAlign w:val="center"/>
          </w:tcPr>
          <w:p w14:paraId="1D45187A" w14:textId="77777777" w:rsidR="004C54A3" w:rsidRDefault="00000000" w:rsidP="007A16CF">
            <w:pPr>
              <w:bidi/>
              <w:spacing w:after="0"/>
              <w:jc w:val="both"/>
              <w:rPr>
                <w:rFonts w:hint="eastAsia"/>
              </w:rPr>
            </w:pPr>
            <w:r>
              <w:rPr>
                <w:rFonts w:eastAsia="Amiri"/>
                <w:color w:val="2E261F"/>
                <w:sz w:val="19"/>
                <w:rtl/>
                <w:lang w:val="ar-SA" w:bidi="ar-SA"/>
              </w:rPr>
              <w:t>عادل مصطفى حماد</w:t>
            </w:r>
          </w:p>
        </w:tc>
        <w:tc>
          <w:tcPr>
            <w:tcW w:w="1701" w:type="dxa"/>
            <w:vAlign w:val="center"/>
          </w:tcPr>
          <w:p w14:paraId="7EC8BFB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AF28116" w14:textId="77777777">
        <w:trPr>
          <w:trHeight w:val="652"/>
          <w:jc w:val="center"/>
        </w:trPr>
        <w:tc>
          <w:tcPr>
            <w:tcW w:w="1701" w:type="dxa"/>
            <w:vAlign w:val="center"/>
          </w:tcPr>
          <w:p w14:paraId="2D1718B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255</w:t>
            </w:r>
          </w:p>
        </w:tc>
        <w:tc>
          <w:tcPr>
            <w:tcW w:w="1701" w:type="dxa"/>
            <w:vAlign w:val="center"/>
          </w:tcPr>
          <w:p w14:paraId="6A1CCEC5" w14:textId="77777777" w:rsidR="004C54A3" w:rsidRDefault="00000000" w:rsidP="007A16CF">
            <w:pPr>
              <w:bidi/>
              <w:spacing w:after="0"/>
              <w:jc w:val="both"/>
              <w:rPr>
                <w:rFonts w:hint="eastAsia"/>
              </w:rPr>
            </w:pPr>
            <w:r>
              <w:rPr>
                <w:rFonts w:eastAsia="Amiri"/>
                <w:color w:val="2E261F"/>
                <w:sz w:val="19"/>
                <w:rtl/>
                <w:lang w:val="ar-SA" w:bidi="ar-SA"/>
              </w:rPr>
              <w:t>عبدالمنعم الصديق</w:t>
            </w:r>
          </w:p>
        </w:tc>
        <w:tc>
          <w:tcPr>
            <w:tcW w:w="1701" w:type="dxa"/>
            <w:vAlign w:val="center"/>
          </w:tcPr>
          <w:p w14:paraId="6E3539A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E97FC28" w14:textId="77777777">
        <w:trPr>
          <w:trHeight w:val="652"/>
          <w:jc w:val="center"/>
        </w:trPr>
        <w:tc>
          <w:tcPr>
            <w:tcW w:w="1701" w:type="dxa"/>
            <w:vAlign w:val="center"/>
          </w:tcPr>
          <w:p w14:paraId="144ED76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256</w:t>
            </w:r>
          </w:p>
        </w:tc>
        <w:tc>
          <w:tcPr>
            <w:tcW w:w="1701" w:type="dxa"/>
            <w:vAlign w:val="center"/>
          </w:tcPr>
          <w:p w14:paraId="2FA94210" w14:textId="77777777" w:rsidR="004C54A3" w:rsidRDefault="00000000" w:rsidP="007A16CF">
            <w:pPr>
              <w:bidi/>
              <w:spacing w:after="0"/>
              <w:jc w:val="both"/>
              <w:rPr>
                <w:rFonts w:hint="eastAsia"/>
              </w:rPr>
            </w:pPr>
            <w:r>
              <w:rPr>
                <w:rFonts w:eastAsia="Amiri"/>
                <w:color w:val="2E261F"/>
                <w:sz w:val="19"/>
                <w:rtl/>
                <w:lang w:val="ar-SA" w:bidi="ar-SA"/>
              </w:rPr>
              <w:t>الحبر عبدالقادر أحمد</w:t>
            </w:r>
          </w:p>
        </w:tc>
        <w:tc>
          <w:tcPr>
            <w:tcW w:w="1701" w:type="dxa"/>
            <w:vAlign w:val="center"/>
          </w:tcPr>
          <w:p w14:paraId="0B581E8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E475C7A" w14:textId="77777777">
        <w:trPr>
          <w:trHeight w:val="652"/>
          <w:jc w:val="center"/>
        </w:trPr>
        <w:tc>
          <w:tcPr>
            <w:tcW w:w="1701" w:type="dxa"/>
            <w:vAlign w:val="center"/>
          </w:tcPr>
          <w:p w14:paraId="37B15F9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257</w:t>
            </w:r>
          </w:p>
        </w:tc>
        <w:tc>
          <w:tcPr>
            <w:tcW w:w="1701" w:type="dxa"/>
            <w:vAlign w:val="center"/>
          </w:tcPr>
          <w:p w14:paraId="2AAC6A76" w14:textId="77777777" w:rsidR="004C54A3" w:rsidRDefault="00000000" w:rsidP="007A16CF">
            <w:pPr>
              <w:bidi/>
              <w:spacing w:after="0"/>
              <w:jc w:val="both"/>
              <w:rPr>
                <w:rFonts w:hint="eastAsia"/>
              </w:rPr>
            </w:pPr>
            <w:r>
              <w:rPr>
                <w:rFonts w:eastAsia="Amiri"/>
                <w:color w:val="2E261F"/>
                <w:sz w:val="19"/>
                <w:rtl/>
                <w:lang w:val="ar-SA" w:bidi="ar-SA"/>
              </w:rPr>
              <w:t>سعد الطيب العباس</w:t>
            </w:r>
          </w:p>
        </w:tc>
        <w:tc>
          <w:tcPr>
            <w:tcW w:w="1701" w:type="dxa"/>
            <w:vAlign w:val="center"/>
          </w:tcPr>
          <w:p w14:paraId="337D0576"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4C113EF0" w14:textId="77777777">
        <w:trPr>
          <w:trHeight w:val="652"/>
          <w:jc w:val="center"/>
        </w:trPr>
        <w:tc>
          <w:tcPr>
            <w:tcW w:w="1701" w:type="dxa"/>
            <w:vAlign w:val="center"/>
          </w:tcPr>
          <w:p w14:paraId="72B3A1A3"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258</w:t>
            </w:r>
          </w:p>
        </w:tc>
        <w:tc>
          <w:tcPr>
            <w:tcW w:w="1701" w:type="dxa"/>
            <w:vAlign w:val="center"/>
          </w:tcPr>
          <w:p w14:paraId="704CEAF0" w14:textId="77777777" w:rsidR="004C54A3" w:rsidRDefault="00000000" w:rsidP="007A16CF">
            <w:pPr>
              <w:bidi/>
              <w:spacing w:after="0"/>
              <w:jc w:val="both"/>
              <w:rPr>
                <w:rFonts w:hint="eastAsia"/>
              </w:rPr>
            </w:pPr>
            <w:r>
              <w:rPr>
                <w:rFonts w:eastAsia="Amiri"/>
                <w:color w:val="2E261F"/>
                <w:sz w:val="19"/>
                <w:rtl/>
                <w:lang w:val="ar-SA" w:bidi="ar-SA"/>
              </w:rPr>
              <w:t>أحمد الطيب العباس</w:t>
            </w:r>
          </w:p>
        </w:tc>
        <w:tc>
          <w:tcPr>
            <w:tcW w:w="1701" w:type="dxa"/>
            <w:vAlign w:val="center"/>
          </w:tcPr>
          <w:p w14:paraId="51DDFBC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bl>
    <w:p w14:paraId="4CA84CC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F95AAE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5BCB6159" w14:textId="77777777" w:rsidR="004C54A3" w:rsidRDefault="00000000" w:rsidP="007A16CF">
      <w:pPr>
        <w:bidi/>
        <w:jc w:val="both"/>
        <w:rPr>
          <w:rFonts w:hint="eastAsia"/>
        </w:rPr>
      </w:pPr>
      <w:r>
        <w:br w:type="page"/>
      </w:r>
    </w:p>
    <w:p w14:paraId="24627AF6"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092 | TYPE:REGULAR_LIST | DO_NOT_RENDER]]</w:t>
      </w:r>
    </w:p>
    <w:p w14:paraId="7113EADC"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425DC4E"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7435DE2A" w14:textId="77777777">
        <w:trPr>
          <w:trHeight w:val="652"/>
          <w:jc w:val="center"/>
        </w:trPr>
        <w:tc>
          <w:tcPr>
            <w:tcW w:w="1701" w:type="dxa"/>
            <w:vAlign w:val="center"/>
          </w:tcPr>
          <w:p w14:paraId="5B8162D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259</w:t>
            </w:r>
          </w:p>
        </w:tc>
        <w:tc>
          <w:tcPr>
            <w:tcW w:w="1701" w:type="dxa"/>
            <w:vAlign w:val="center"/>
          </w:tcPr>
          <w:p w14:paraId="0DB9CF64" w14:textId="77777777" w:rsidR="004C54A3" w:rsidRDefault="00000000" w:rsidP="007A16CF">
            <w:pPr>
              <w:bidi/>
              <w:spacing w:after="0"/>
              <w:jc w:val="both"/>
              <w:rPr>
                <w:rFonts w:hint="eastAsia"/>
              </w:rPr>
            </w:pPr>
            <w:r>
              <w:rPr>
                <w:rFonts w:eastAsia="Amiri"/>
                <w:color w:val="2E261F"/>
                <w:sz w:val="19"/>
                <w:rtl/>
                <w:lang w:val="ar-SA" w:bidi="ar-SA"/>
              </w:rPr>
              <w:t>أولاد العشا</w:t>
            </w:r>
          </w:p>
        </w:tc>
        <w:tc>
          <w:tcPr>
            <w:tcW w:w="1701" w:type="dxa"/>
            <w:vAlign w:val="center"/>
          </w:tcPr>
          <w:p w14:paraId="2C55D76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300,000</w:t>
            </w:r>
          </w:p>
        </w:tc>
      </w:tr>
      <w:tr w:rsidR="004C54A3" w14:paraId="6300E5D3" w14:textId="77777777">
        <w:trPr>
          <w:trHeight w:val="652"/>
          <w:jc w:val="center"/>
        </w:trPr>
        <w:tc>
          <w:tcPr>
            <w:tcW w:w="1701" w:type="dxa"/>
            <w:vAlign w:val="center"/>
          </w:tcPr>
          <w:p w14:paraId="5198D73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261</w:t>
            </w:r>
          </w:p>
        </w:tc>
        <w:tc>
          <w:tcPr>
            <w:tcW w:w="1701" w:type="dxa"/>
            <w:vAlign w:val="center"/>
          </w:tcPr>
          <w:p w14:paraId="6F85FAE0" w14:textId="77777777" w:rsidR="004C54A3" w:rsidRDefault="00000000" w:rsidP="007A16CF">
            <w:pPr>
              <w:bidi/>
              <w:spacing w:after="0"/>
              <w:jc w:val="both"/>
              <w:rPr>
                <w:rFonts w:hint="eastAsia"/>
              </w:rPr>
            </w:pPr>
            <w:r>
              <w:rPr>
                <w:rFonts w:eastAsia="Amiri"/>
                <w:color w:val="2E261F"/>
                <w:sz w:val="19"/>
                <w:rtl/>
                <w:lang w:val="ar-SA" w:bidi="ar-SA"/>
              </w:rPr>
              <w:t>حيدر القسم نور</w:t>
            </w:r>
          </w:p>
        </w:tc>
        <w:tc>
          <w:tcPr>
            <w:tcW w:w="1701" w:type="dxa"/>
            <w:vAlign w:val="center"/>
          </w:tcPr>
          <w:p w14:paraId="01F65AA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300,000</w:t>
            </w:r>
          </w:p>
        </w:tc>
      </w:tr>
      <w:tr w:rsidR="004C54A3" w14:paraId="7916B796" w14:textId="77777777">
        <w:trPr>
          <w:trHeight w:val="652"/>
          <w:jc w:val="center"/>
        </w:trPr>
        <w:tc>
          <w:tcPr>
            <w:tcW w:w="1701" w:type="dxa"/>
            <w:vAlign w:val="center"/>
          </w:tcPr>
          <w:p w14:paraId="347DC71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262</w:t>
            </w:r>
          </w:p>
        </w:tc>
        <w:tc>
          <w:tcPr>
            <w:tcW w:w="1701" w:type="dxa"/>
            <w:vAlign w:val="center"/>
          </w:tcPr>
          <w:p w14:paraId="584B9C5D" w14:textId="77777777" w:rsidR="004C54A3" w:rsidRDefault="00000000" w:rsidP="007A16CF">
            <w:pPr>
              <w:bidi/>
              <w:spacing w:after="0"/>
              <w:jc w:val="both"/>
              <w:rPr>
                <w:rFonts w:hint="eastAsia"/>
              </w:rPr>
            </w:pPr>
            <w:r>
              <w:rPr>
                <w:rFonts w:eastAsia="Amiri"/>
                <w:color w:val="2E261F"/>
                <w:sz w:val="19"/>
                <w:rtl/>
                <w:lang w:val="ar-SA" w:bidi="ar-SA"/>
              </w:rPr>
              <w:t>مصطفى موسى مصطفى</w:t>
            </w:r>
          </w:p>
        </w:tc>
        <w:tc>
          <w:tcPr>
            <w:tcW w:w="1701" w:type="dxa"/>
            <w:vAlign w:val="center"/>
          </w:tcPr>
          <w:p w14:paraId="67BA81E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5E8808C" w14:textId="77777777">
        <w:trPr>
          <w:trHeight w:val="652"/>
          <w:jc w:val="center"/>
        </w:trPr>
        <w:tc>
          <w:tcPr>
            <w:tcW w:w="1701" w:type="dxa"/>
            <w:vAlign w:val="center"/>
          </w:tcPr>
          <w:p w14:paraId="778DDD9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263</w:t>
            </w:r>
          </w:p>
        </w:tc>
        <w:tc>
          <w:tcPr>
            <w:tcW w:w="1701" w:type="dxa"/>
            <w:vAlign w:val="center"/>
          </w:tcPr>
          <w:p w14:paraId="1879E90E" w14:textId="77777777" w:rsidR="004C54A3" w:rsidRDefault="00000000" w:rsidP="007A16CF">
            <w:pPr>
              <w:bidi/>
              <w:spacing w:after="0"/>
              <w:jc w:val="both"/>
              <w:rPr>
                <w:rFonts w:hint="eastAsia"/>
              </w:rPr>
            </w:pPr>
            <w:r>
              <w:rPr>
                <w:rFonts w:eastAsia="Amiri"/>
                <w:color w:val="2E261F"/>
                <w:sz w:val="19"/>
                <w:rtl/>
                <w:lang w:val="ar-SA" w:bidi="ar-SA"/>
              </w:rPr>
              <w:t>عابدين أحمد عبدالغني</w:t>
            </w:r>
          </w:p>
        </w:tc>
        <w:tc>
          <w:tcPr>
            <w:tcW w:w="1701" w:type="dxa"/>
            <w:vAlign w:val="center"/>
          </w:tcPr>
          <w:p w14:paraId="17EE8EC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C2AC4E8" w14:textId="77777777">
        <w:trPr>
          <w:trHeight w:val="652"/>
          <w:jc w:val="center"/>
        </w:trPr>
        <w:tc>
          <w:tcPr>
            <w:tcW w:w="1701" w:type="dxa"/>
            <w:vAlign w:val="center"/>
          </w:tcPr>
          <w:p w14:paraId="3398584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264</w:t>
            </w:r>
          </w:p>
        </w:tc>
        <w:tc>
          <w:tcPr>
            <w:tcW w:w="1701" w:type="dxa"/>
            <w:vAlign w:val="center"/>
          </w:tcPr>
          <w:p w14:paraId="7680227D" w14:textId="77777777" w:rsidR="004C54A3" w:rsidRDefault="00000000" w:rsidP="007A16CF">
            <w:pPr>
              <w:bidi/>
              <w:spacing w:after="0"/>
              <w:jc w:val="both"/>
              <w:rPr>
                <w:rFonts w:hint="eastAsia"/>
              </w:rPr>
            </w:pPr>
            <w:r>
              <w:rPr>
                <w:rFonts w:eastAsia="Amiri"/>
                <w:color w:val="2E261F"/>
                <w:sz w:val="19"/>
                <w:rtl/>
                <w:lang w:val="ar-SA" w:bidi="ar-SA"/>
              </w:rPr>
              <w:t>أولاد الأمين عبدالغني</w:t>
            </w:r>
          </w:p>
        </w:tc>
        <w:tc>
          <w:tcPr>
            <w:tcW w:w="1701" w:type="dxa"/>
            <w:vAlign w:val="center"/>
          </w:tcPr>
          <w:p w14:paraId="2CB80F2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35A680A4" w14:textId="77777777">
        <w:trPr>
          <w:trHeight w:val="652"/>
          <w:jc w:val="center"/>
        </w:trPr>
        <w:tc>
          <w:tcPr>
            <w:tcW w:w="1701" w:type="dxa"/>
            <w:vAlign w:val="center"/>
          </w:tcPr>
          <w:p w14:paraId="7FD0BB6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265</w:t>
            </w:r>
          </w:p>
        </w:tc>
        <w:tc>
          <w:tcPr>
            <w:tcW w:w="1701" w:type="dxa"/>
            <w:vAlign w:val="center"/>
          </w:tcPr>
          <w:p w14:paraId="05B2C820" w14:textId="77777777" w:rsidR="004C54A3" w:rsidRDefault="00000000" w:rsidP="007A16CF">
            <w:pPr>
              <w:bidi/>
              <w:spacing w:after="0"/>
              <w:jc w:val="both"/>
              <w:rPr>
                <w:rFonts w:hint="eastAsia"/>
              </w:rPr>
            </w:pPr>
            <w:r>
              <w:rPr>
                <w:rFonts w:eastAsia="Amiri"/>
                <w:color w:val="2E261F"/>
                <w:sz w:val="19"/>
                <w:rtl/>
                <w:lang w:val="ar-SA" w:bidi="ar-SA"/>
              </w:rPr>
              <w:t>الطفل محمود مجاهد محمود (حوتة)</w:t>
            </w:r>
          </w:p>
        </w:tc>
        <w:tc>
          <w:tcPr>
            <w:tcW w:w="1701" w:type="dxa"/>
            <w:vAlign w:val="center"/>
          </w:tcPr>
          <w:p w14:paraId="36B4156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w:t>
            </w:r>
          </w:p>
        </w:tc>
      </w:tr>
      <w:tr w:rsidR="004C54A3" w14:paraId="3E419228" w14:textId="77777777">
        <w:trPr>
          <w:trHeight w:val="652"/>
          <w:jc w:val="center"/>
        </w:trPr>
        <w:tc>
          <w:tcPr>
            <w:tcW w:w="1701" w:type="dxa"/>
            <w:vAlign w:val="center"/>
          </w:tcPr>
          <w:p w14:paraId="4FA1D41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266</w:t>
            </w:r>
          </w:p>
        </w:tc>
        <w:tc>
          <w:tcPr>
            <w:tcW w:w="1701" w:type="dxa"/>
            <w:vAlign w:val="center"/>
          </w:tcPr>
          <w:p w14:paraId="0E525F42" w14:textId="77777777" w:rsidR="004C54A3" w:rsidRDefault="00000000" w:rsidP="007A16CF">
            <w:pPr>
              <w:bidi/>
              <w:spacing w:after="0"/>
              <w:jc w:val="both"/>
              <w:rPr>
                <w:rFonts w:hint="eastAsia"/>
              </w:rPr>
            </w:pPr>
            <w:r>
              <w:rPr>
                <w:rFonts w:eastAsia="Amiri"/>
                <w:color w:val="2E261F"/>
                <w:sz w:val="19"/>
                <w:rtl/>
                <w:lang w:val="ar-SA" w:bidi="ar-SA"/>
              </w:rPr>
              <w:t>أولاد علي عباس إحيمر (الغسيناب)</w:t>
            </w:r>
          </w:p>
        </w:tc>
        <w:tc>
          <w:tcPr>
            <w:tcW w:w="1701" w:type="dxa"/>
            <w:vAlign w:val="center"/>
          </w:tcPr>
          <w:p w14:paraId="091D25D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84A5C40" w14:textId="77777777">
        <w:trPr>
          <w:trHeight w:val="652"/>
          <w:jc w:val="center"/>
        </w:trPr>
        <w:tc>
          <w:tcPr>
            <w:tcW w:w="1701" w:type="dxa"/>
            <w:vAlign w:val="center"/>
          </w:tcPr>
          <w:p w14:paraId="7490D554"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267</w:t>
            </w:r>
          </w:p>
        </w:tc>
        <w:tc>
          <w:tcPr>
            <w:tcW w:w="1701" w:type="dxa"/>
            <w:vAlign w:val="center"/>
          </w:tcPr>
          <w:p w14:paraId="7354FEAF" w14:textId="77777777" w:rsidR="004C54A3" w:rsidRDefault="00000000" w:rsidP="007A16CF">
            <w:pPr>
              <w:bidi/>
              <w:spacing w:after="0"/>
              <w:jc w:val="both"/>
              <w:rPr>
                <w:rFonts w:hint="eastAsia"/>
              </w:rPr>
            </w:pPr>
            <w:r>
              <w:rPr>
                <w:rFonts w:eastAsia="Amiri"/>
                <w:color w:val="2E261F"/>
                <w:sz w:val="19"/>
                <w:rtl/>
                <w:lang w:val="ar-SA" w:bidi="ar-SA"/>
              </w:rPr>
              <w:t>عادل علي عبدالحميد</w:t>
            </w:r>
          </w:p>
        </w:tc>
        <w:tc>
          <w:tcPr>
            <w:tcW w:w="1701" w:type="dxa"/>
            <w:vAlign w:val="center"/>
          </w:tcPr>
          <w:p w14:paraId="1EBB737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82A3ED2" w14:textId="77777777">
        <w:trPr>
          <w:trHeight w:val="652"/>
          <w:jc w:val="center"/>
        </w:trPr>
        <w:tc>
          <w:tcPr>
            <w:tcW w:w="1701" w:type="dxa"/>
            <w:vAlign w:val="center"/>
          </w:tcPr>
          <w:p w14:paraId="77C1D4E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268</w:t>
            </w:r>
          </w:p>
        </w:tc>
        <w:tc>
          <w:tcPr>
            <w:tcW w:w="1701" w:type="dxa"/>
            <w:vAlign w:val="center"/>
          </w:tcPr>
          <w:p w14:paraId="62123B1F" w14:textId="77777777" w:rsidR="004C54A3" w:rsidRDefault="00000000" w:rsidP="007A16CF">
            <w:pPr>
              <w:bidi/>
              <w:spacing w:after="0"/>
              <w:jc w:val="both"/>
              <w:rPr>
                <w:rFonts w:hint="eastAsia"/>
              </w:rPr>
            </w:pPr>
            <w:r>
              <w:rPr>
                <w:rFonts w:eastAsia="Amiri"/>
                <w:color w:val="2E261F"/>
                <w:sz w:val="19"/>
                <w:rtl/>
                <w:lang w:val="ar-SA" w:bidi="ar-SA"/>
              </w:rPr>
              <w:t>مصطفي العبيد مصطفي</w:t>
            </w:r>
          </w:p>
        </w:tc>
        <w:tc>
          <w:tcPr>
            <w:tcW w:w="1701" w:type="dxa"/>
            <w:vAlign w:val="center"/>
          </w:tcPr>
          <w:p w14:paraId="707308E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0D4B0B96" w14:textId="77777777">
        <w:trPr>
          <w:trHeight w:val="652"/>
          <w:jc w:val="center"/>
        </w:trPr>
        <w:tc>
          <w:tcPr>
            <w:tcW w:w="1701" w:type="dxa"/>
            <w:vAlign w:val="center"/>
          </w:tcPr>
          <w:p w14:paraId="57B8C62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269</w:t>
            </w:r>
          </w:p>
        </w:tc>
        <w:tc>
          <w:tcPr>
            <w:tcW w:w="1701" w:type="dxa"/>
            <w:vAlign w:val="center"/>
          </w:tcPr>
          <w:p w14:paraId="66965AB2" w14:textId="77777777" w:rsidR="004C54A3" w:rsidRDefault="00000000" w:rsidP="007A16CF">
            <w:pPr>
              <w:bidi/>
              <w:spacing w:after="0"/>
              <w:jc w:val="both"/>
              <w:rPr>
                <w:rFonts w:hint="eastAsia"/>
              </w:rPr>
            </w:pPr>
            <w:r>
              <w:rPr>
                <w:rFonts w:eastAsia="Amiri"/>
                <w:color w:val="2E261F"/>
                <w:sz w:val="19"/>
                <w:rtl/>
                <w:lang w:val="ar-SA" w:bidi="ar-SA"/>
              </w:rPr>
              <w:t>السيد عبد الخالق مصطفي</w:t>
            </w:r>
          </w:p>
        </w:tc>
        <w:tc>
          <w:tcPr>
            <w:tcW w:w="1701" w:type="dxa"/>
            <w:vAlign w:val="center"/>
          </w:tcPr>
          <w:p w14:paraId="3122560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bl>
    <w:p w14:paraId="13082015"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9C38E0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1E2BCE67" w14:textId="77777777" w:rsidR="004C54A3" w:rsidRDefault="00000000" w:rsidP="007A16CF">
      <w:pPr>
        <w:bidi/>
        <w:jc w:val="both"/>
        <w:rPr>
          <w:rFonts w:hint="eastAsia"/>
        </w:rPr>
      </w:pPr>
      <w:r>
        <w:br w:type="page"/>
      </w:r>
    </w:p>
    <w:p w14:paraId="1199F992"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093 | TYPE:REGULAR_LIST | DO_NOT_RENDER]]</w:t>
      </w:r>
    </w:p>
    <w:p w14:paraId="5B0819B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60CEC2B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1CCA2800" w14:textId="77777777">
        <w:trPr>
          <w:trHeight w:val="652"/>
          <w:jc w:val="center"/>
        </w:trPr>
        <w:tc>
          <w:tcPr>
            <w:tcW w:w="1701" w:type="dxa"/>
            <w:vAlign w:val="center"/>
          </w:tcPr>
          <w:p w14:paraId="770FD1E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270</w:t>
            </w:r>
          </w:p>
        </w:tc>
        <w:tc>
          <w:tcPr>
            <w:tcW w:w="1701" w:type="dxa"/>
            <w:vAlign w:val="center"/>
          </w:tcPr>
          <w:p w14:paraId="34F436FA" w14:textId="77777777" w:rsidR="004C54A3" w:rsidRDefault="00000000" w:rsidP="007A16CF">
            <w:pPr>
              <w:bidi/>
              <w:spacing w:after="0"/>
              <w:jc w:val="both"/>
              <w:rPr>
                <w:rFonts w:hint="eastAsia"/>
              </w:rPr>
            </w:pPr>
            <w:r>
              <w:rPr>
                <w:rFonts w:eastAsia="Amiri"/>
                <w:color w:val="2E261F"/>
                <w:sz w:val="19"/>
                <w:rtl/>
                <w:lang w:val="ar-SA" w:bidi="ar-SA"/>
              </w:rPr>
              <w:t>عاطف مصطفي العبيد</w:t>
            </w:r>
          </w:p>
        </w:tc>
        <w:tc>
          <w:tcPr>
            <w:tcW w:w="1701" w:type="dxa"/>
            <w:vAlign w:val="center"/>
          </w:tcPr>
          <w:p w14:paraId="17EDE72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7D1E0D2" w14:textId="77777777">
        <w:trPr>
          <w:trHeight w:val="652"/>
          <w:jc w:val="center"/>
        </w:trPr>
        <w:tc>
          <w:tcPr>
            <w:tcW w:w="1701" w:type="dxa"/>
            <w:vAlign w:val="center"/>
          </w:tcPr>
          <w:p w14:paraId="126D578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271</w:t>
            </w:r>
          </w:p>
        </w:tc>
        <w:tc>
          <w:tcPr>
            <w:tcW w:w="1701" w:type="dxa"/>
            <w:vAlign w:val="center"/>
          </w:tcPr>
          <w:p w14:paraId="07C298A1" w14:textId="77777777" w:rsidR="004C54A3" w:rsidRDefault="00000000" w:rsidP="007A16CF">
            <w:pPr>
              <w:bidi/>
              <w:spacing w:after="0"/>
              <w:jc w:val="both"/>
              <w:rPr>
                <w:rFonts w:hint="eastAsia"/>
              </w:rPr>
            </w:pPr>
            <w:r>
              <w:rPr>
                <w:rFonts w:eastAsia="Amiri"/>
                <w:color w:val="2E261F"/>
                <w:sz w:val="19"/>
                <w:rtl/>
                <w:lang w:val="ar-SA" w:bidi="ar-SA"/>
              </w:rPr>
              <w:t>خلف الله صالح عبدالقادر</w:t>
            </w:r>
          </w:p>
        </w:tc>
        <w:tc>
          <w:tcPr>
            <w:tcW w:w="1701" w:type="dxa"/>
            <w:vAlign w:val="center"/>
          </w:tcPr>
          <w:p w14:paraId="4F6604C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022755A9" w14:textId="77777777">
        <w:trPr>
          <w:trHeight w:val="652"/>
          <w:jc w:val="center"/>
        </w:trPr>
        <w:tc>
          <w:tcPr>
            <w:tcW w:w="1701" w:type="dxa"/>
            <w:vAlign w:val="center"/>
          </w:tcPr>
          <w:p w14:paraId="69AA974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272</w:t>
            </w:r>
          </w:p>
        </w:tc>
        <w:tc>
          <w:tcPr>
            <w:tcW w:w="1701" w:type="dxa"/>
            <w:vAlign w:val="center"/>
          </w:tcPr>
          <w:p w14:paraId="507B5BF5" w14:textId="77777777" w:rsidR="004C54A3" w:rsidRDefault="00000000" w:rsidP="007A16CF">
            <w:pPr>
              <w:bidi/>
              <w:spacing w:after="0"/>
              <w:jc w:val="both"/>
              <w:rPr>
                <w:rFonts w:hint="eastAsia"/>
              </w:rPr>
            </w:pPr>
            <w:r>
              <w:rPr>
                <w:rFonts w:eastAsia="Amiri"/>
                <w:color w:val="2E261F"/>
                <w:sz w:val="19"/>
                <w:rtl/>
                <w:lang w:val="ar-SA" w:bidi="ar-SA"/>
              </w:rPr>
              <w:t>حسن عبدالقادر حسن</w:t>
            </w:r>
          </w:p>
        </w:tc>
        <w:tc>
          <w:tcPr>
            <w:tcW w:w="1701" w:type="dxa"/>
            <w:vAlign w:val="center"/>
          </w:tcPr>
          <w:p w14:paraId="2783B0E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16EF9EF1" w14:textId="77777777">
        <w:trPr>
          <w:trHeight w:val="652"/>
          <w:jc w:val="center"/>
        </w:trPr>
        <w:tc>
          <w:tcPr>
            <w:tcW w:w="1701" w:type="dxa"/>
            <w:vAlign w:val="center"/>
          </w:tcPr>
          <w:p w14:paraId="3A0DD48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273</w:t>
            </w:r>
          </w:p>
        </w:tc>
        <w:tc>
          <w:tcPr>
            <w:tcW w:w="1701" w:type="dxa"/>
            <w:vAlign w:val="center"/>
          </w:tcPr>
          <w:p w14:paraId="3F9F890D" w14:textId="77777777" w:rsidR="004C54A3" w:rsidRDefault="00000000" w:rsidP="007A16CF">
            <w:pPr>
              <w:bidi/>
              <w:spacing w:after="0"/>
              <w:jc w:val="both"/>
              <w:rPr>
                <w:rFonts w:hint="eastAsia"/>
              </w:rPr>
            </w:pPr>
            <w:r>
              <w:rPr>
                <w:rFonts w:eastAsia="Amiri"/>
                <w:color w:val="2E261F"/>
                <w:sz w:val="19"/>
                <w:rtl/>
                <w:lang w:val="ar-SA" w:bidi="ar-SA"/>
              </w:rPr>
              <w:t>خليفة عبدالقادر حسن</w:t>
            </w:r>
          </w:p>
        </w:tc>
        <w:tc>
          <w:tcPr>
            <w:tcW w:w="1701" w:type="dxa"/>
            <w:vAlign w:val="center"/>
          </w:tcPr>
          <w:p w14:paraId="66599D2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3AF810CF" w14:textId="77777777">
        <w:trPr>
          <w:trHeight w:val="652"/>
          <w:jc w:val="center"/>
        </w:trPr>
        <w:tc>
          <w:tcPr>
            <w:tcW w:w="1701" w:type="dxa"/>
            <w:vAlign w:val="center"/>
          </w:tcPr>
          <w:p w14:paraId="01B143F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274</w:t>
            </w:r>
          </w:p>
        </w:tc>
        <w:tc>
          <w:tcPr>
            <w:tcW w:w="1701" w:type="dxa"/>
            <w:vAlign w:val="center"/>
          </w:tcPr>
          <w:p w14:paraId="088A22D8" w14:textId="77777777" w:rsidR="004C54A3" w:rsidRDefault="00000000" w:rsidP="007A16CF">
            <w:pPr>
              <w:bidi/>
              <w:spacing w:after="0"/>
              <w:jc w:val="both"/>
              <w:rPr>
                <w:rFonts w:hint="eastAsia"/>
              </w:rPr>
            </w:pPr>
            <w:r>
              <w:rPr>
                <w:rFonts w:eastAsia="Amiri"/>
                <w:color w:val="2E261F"/>
                <w:sz w:val="19"/>
                <w:rtl/>
                <w:lang w:val="ar-SA" w:bidi="ar-SA"/>
              </w:rPr>
              <w:t>محمود الخضر العوض</w:t>
            </w:r>
          </w:p>
        </w:tc>
        <w:tc>
          <w:tcPr>
            <w:tcW w:w="1701" w:type="dxa"/>
            <w:vAlign w:val="center"/>
          </w:tcPr>
          <w:p w14:paraId="36677B7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A5E42F7" w14:textId="77777777">
        <w:trPr>
          <w:trHeight w:val="652"/>
          <w:jc w:val="center"/>
        </w:trPr>
        <w:tc>
          <w:tcPr>
            <w:tcW w:w="1701" w:type="dxa"/>
            <w:vAlign w:val="center"/>
          </w:tcPr>
          <w:p w14:paraId="59A9B38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277</w:t>
            </w:r>
          </w:p>
        </w:tc>
        <w:tc>
          <w:tcPr>
            <w:tcW w:w="1701" w:type="dxa"/>
            <w:vAlign w:val="center"/>
          </w:tcPr>
          <w:p w14:paraId="5E595C8B" w14:textId="77777777" w:rsidR="004C54A3" w:rsidRDefault="00000000" w:rsidP="007A16CF">
            <w:pPr>
              <w:bidi/>
              <w:spacing w:after="0"/>
              <w:jc w:val="both"/>
              <w:rPr>
                <w:rFonts w:hint="eastAsia"/>
              </w:rPr>
            </w:pPr>
            <w:r>
              <w:rPr>
                <w:rFonts w:eastAsia="Amiri"/>
                <w:color w:val="2E261F"/>
                <w:sz w:val="19"/>
                <w:rtl/>
                <w:lang w:val="ar-SA" w:bidi="ar-SA"/>
              </w:rPr>
              <w:t>مصطفى عطا محمد عوض الله</w:t>
            </w:r>
          </w:p>
        </w:tc>
        <w:tc>
          <w:tcPr>
            <w:tcW w:w="1701" w:type="dxa"/>
            <w:vAlign w:val="center"/>
          </w:tcPr>
          <w:p w14:paraId="25402F2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891E66E" w14:textId="77777777">
        <w:trPr>
          <w:trHeight w:val="652"/>
          <w:jc w:val="center"/>
        </w:trPr>
        <w:tc>
          <w:tcPr>
            <w:tcW w:w="1701" w:type="dxa"/>
            <w:vAlign w:val="center"/>
          </w:tcPr>
          <w:p w14:paraId="7D3BB600"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278</w:t>
            </w:r>
          </w:p>
        </w:tc>
        <w:tc>
          <w:tcPr>
            <w:tcW w:w="1701" w:type="dxa"/>
            <w:vAlign w:val="center"/>
          </w:tcPr>
          <w:p w14:paraId="76C207A5" w14:textId="77777777" w:rsidR="004C54A3" w:rsidRDefault="00000000" w:rsidP="007A16CF">
            <w:pPr>
              <w:bidi/>
              <w:spacing w:after="0"/>
              <w:jc w:val="both"/>
              <w:rPr>
                <w:rFonts w:hint="eastAsia"/>
              </w:rPr>
            </w:pPr>
            <w:r>
              <w:rPr>
                <w:rFonts w:eastAsia="Amiri"/>
                <w:color w:val="2E261F"/>
                <w:sz w:val="19"/>
                <w:rtl/>
                <w:lang w:val="ar-SA" w:bidi="ar-SA"/>
              </w:rPr>
              <w:t>حمدي عوض الكريم الخضر</w:t>
            </w:r>
          </w:p>
        </w:tc>
        <w:tc>
          <w:tcPr>
            <w:tcW w:w="1701" w:type="dxa"/>
            <w:vAlign w:val="center"/>
          </w:tcPr>
          <w:p w14:paraId="0CAC49A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150,000</w:t>
            </w:r>
          </w:p>
        </w:tc>
      </w:tr>
      <w:tr w:rsidR="004C54A3" w14:paraId="7E5DAA03" w14:textId="77777777">
        <w:trPr>
          <w:trHeight w:val="652"/>
          <w:jc w:val="center"/>
        </w:trPr>
        <w:tc>
          <w:tcPr>
            <w:tcW w:w="1701" w:type="dxa"/>
            <w:vAlign w:val="center"/>
          </w:tcPr>
          <w:p w14:paraId="2041D93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279</w:t>
            </w:r>
          </w:p>
        </w:tc>
        <w:tc>
          <w:tcPr>
            <w:tcW w:w="1701" w:type="dxa"/>
            <w:vAlign w:val="center"/>
          </w:tcPr>
          <w:p w14:paraId="1937B362" w14:textId="77777777" w:rsidR="004C54A3" w:rsidRDefault="00000000" w:rsidP="007A16CF">
            <w:pPr>
              <w:bidi/>
              <w:spacing w:after="0"/>
              <w:jc w:val="both"/>
              <w:rPr>
                <w:rFonts w:hint="eastAsia"/>
              </w:rPr>
            </w:pPr>
            <w:r>
              <w:rPr>
                <w:rFonts w:eastAsia="Amiri"/>
                <w:color w:val="2E261F"/>
                <w:sz w:val="19"/>
                <w:rtl/>
                <w:lang w:val="ar-SA" w:bidi="ar-SA"/>
              </w:rPr>
              <w:t>الطفل  مصطفى الطيب الفكي</w:t>
            </w:r>
          </w:p>
        </w:tc>
        <w:tc>
          <w:tcPr>
            <w:tcW w:w="1701" w:type="dxa"/>
            <w:vAlign w:val="center"/>
          </w:tcPr>
          <w:p w14:paraId="08E96F4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150EB5D9" w14:textId="77777777">
        <w:trPr>
          <w:trHeight w:val="652"/>
          <w:jc w:val="center"/>
        </w:trPr>
        <w:tc>
          <w:tcPr>
            <w:tcW w:w="1701" w:type="dxa"/>
            <w:vAlign w:val="center"/>
          </w:tcPr>
          <w:p w14:paraId="6A50250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280</w:t>
            </w:r>
          </w:p>
        </w:tc>
        <w:tc>
          <w:tcPr>
            <w:tcW w:w="1701" w:type="dxa"/>
            <w:vAlign w:val="center"/>
          </w:tcPr>
          <w:p w14:paraId="1FA98C22" w14:textId="77777777" w:rsidR="004C54A3" w:rsidRDefault="00000000" w:rsidP="007A16CF">
            <w:pPr>
              <w:bidi/>
              <w:spacing w:after="0"/>
              <w:jc w:val="both"/>
              <w:rPr>
                <w:rFonts w:hint="eastAsia"/>
              </w:rPr>
            </w:pPr>
            <w:r>
              <w:rPr>
                <w:rFonts w:eastAsia="Amiri"/>
                <w:color w:val="2E261F"/>
                <w:sz w:val="19"/>
                <w:rtl/>
                <w:lang w:val="ar-SA" w:bidi="ar-SA"/>
              </w:rPr>
              <w:t>عبدالله حسن ركاب</w:t>
            </w:r>
          </w:p>
        </w:tc>
        <w:tc>
          <w:tcPr>
            <w:tcW w:w="1701" w:type="dxa"/>
            <w:vAlign w:val="center"/>
          </w:tcPr>
          <w:p w14:paraId="4671C13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51597D6C" w14:textId="77777777">
        <w:trPr>
          <w:trHeight w:val="652"/>
          <w:jc w:val="center"/>
        </w:trPr>
        <w:tc>
          <w:tcPr>
            <w:tcW w:w="1701" w:type="dxa"/>
            <w:vAlign w:val="center"/>
          </w:tcPr>
          <w:p w14:paraId="70630F4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281</w:t>
            </w:r>
          </w:p>
        </w:tc>
        <w:tc>
          <w:tcPr>
            <w:tcW w:w="1701" w:type="dxa"/>
            <w:vAlign w:val="center"/>
          </w:tcPr>
          <w:p w14:paraId="234D577B" w14:textId="77777777" w:rsidR="004C54A3" w:rsidRDefault="00000000" w:rsidP="007A16CF">
            <w:pPr>
              <w:bidi/>
              <w:spacing w:after="0"/>
              <w:jc w:val="both"/>
              <w:rPr>
                <w:rFonts w:hint="eastAsia"/>
              </w:rPr>
            </w:pPr>
            <w:r>
              <w:rPr>
                <w:rFonts w:eastAsia="Amiri"/>
                <w:color w:val="2E261F"/>
                <w:sz w:val="19"/>
                <w:rtl/>
                <w:lang w:val="ar-SA" w:bidi="ar-SA"/>
              </w:rPr>
              <w:t>محمد مصطفى العبيد (قلة)</w:t>
            </w:r>
          </w:p>
        </w:tc>
        <w:tc>
          <w:tcPr>
            <w:tcW w:w="1701" w:type="dxa"/>
            <w:vAlign w:val="center"/>
          </w:tcPr>
          <w:p w14:paraId="6921D0F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712D8A3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7B1BAAEE"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6F795595" w14:textId="77777777" w:rsidR="004C54A3" w:rsidRDefault="00000000" w:rsidP="007A16CF">
      <w:pPr>
        <w:bidi/>
        <w:jc w:val="both"/>
        <w:rPr>
          <w:rFonts w:hint="eastAsia"/>
        </w:rPr>
      </w:pPr>
      <w:r>
        <w:br w:type="page"/>
      </w:r>
    </w:p>
    <w:p w14:paraId="1CD52F57"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094 | TYPE:REGULAR_LIST | DO_NOT_RENDER]]</w:t>
      </w:r>
    </w:p>
    <w:p w14:paraId="3985D9F9"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5F07F63A"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7B0D8418" w14:textId="77777777">
        <w:trPr>
          <w:trHeight w:val="652"/>
          <w:jc w:val="center"/>
        </w:trPr>
        <w:tc>
          <w:tcPr>
            <w:tcW w:w="1701" w:type="dxa"/>
            <w:vAlign w:val="center"/>
          </w:tcPr>
          <w:p w14:paraId="4F7E07E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282</w:t>
            </w:r>
          </w:p>
        </w:tc>
        <w:tc>
          <w:tcPr>
            <w:tcW w:w="1701" w:type="dxa"/>
            <w:vAlign w:val="center"/>
          </w:tcPr>
          <w:p w14:paraId="31030EC7" w14:textId="77777777" w:rsidR="004C54A3" w:rsidRDefault="00000000" w:rsidP="007A16CF">
            <w:pPr>
              <w:bidi/>
              <w:spacing w:after="0"/>
              <w:jc w:val="both"/>
              <w:rPr>
                <w:rFonts w:hint="eastAsia"/>
              </w:rPr>
            </w:pPr>
            <w:r>
              <w:rPr>
                <w:rFonts w:eastAsia="Amiri"/>
                <w:color w:val="2E261F"/>
                <w:sz w:val="19"/>
                <w:rtl/>
                <w:lang w:val="ar-SA" w:bidi="ar-SA"/>
              </w:rPr>
              <w:t>يسن ود الغرقان ( الخطوة)</w:t>
            </w:r>
          </w:p>
        </w:tc>
        <w:tc>
          <w:tcPr>
            <w:tcW w:w="1701" w:type="dxa"/>
            <w:vAlign w:val="center"/>
          </w:tcPr>
          <w:p w14:paraId="5D5AAF8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51443F93" w14:textId="77777777">
        <w:trPr>
          <w:trHeight w:val="652"/>
          <w:jc w:val="center"/>
        </w:trPr>
        <w:tc>
          <w:tcPr>
            <w:tcW w:w="1701" w:type="dxa"/>
            <w:vAlign w:val="center"/>
          </w:tcPr>
          <w:p w14:paraId="50917EA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283</w:t>
            </w:r>
          </w:p>
        </w:tc>
        <w:tc>
          <w:tcPr>
            <w:tcW w:w="1701" w:type="dxa"/>
            <w:vAlign w:val="center"/>
          </w:tcPr>
          <w:p w14:paraId="78B5E40D" w14:textId="77777777" w:rsidR="004C54A3" w:rsidRDefault="00000000" w:rsidP="007A16CF">
            <w:pPr>
              <w:bidi/>
              <w:spacing w:after="0"/>
              <w:jc w:val="both"/>
              <w:rPr>
                <w:rFonts w:hint="eastAsia"/>
              </w:rPr>
            </w:pPr>
            <w:r>
              <w:rPr>
                <w:rFonts w:eastAsia="Amiri"/>
                <w:color w:val="2E261F"/>
                <w:sz w:val="19"/>
                <w:rtl/>
                <w:lang w:val="ar-SA" w:bidi="ar-SA"/>
              </w:rPr>
              <w:t>محمد عوض الكريم شحاته</w:t>
            </w:r>
          </w:p>
        </w:tc>
        <w:tc>
          <w:tcPr>
            <w:tcW w:w="1701" w:type="dxa"/>
            <w:vAlign w:val="center"/>
          </w:tcPr>
          <w:p w14:paraId="74FAB6D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6B1C49BB" w14:textId="77777777">
        <w:trPr>
          <w:trHeight w:val="652"/>
          <w:jc w:val="center"/>
        </w:trPr>
        <w:tc>
          <w:tcPr>
            <w:tcW w:w="1701" w:type="dxa"/>
            <w:vAlign w:val="center"/>
          </w:tcPr>
          <w:p w14:paraId="4247C78A"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284</w:t>
            </w:r>
          </w:p>
        </w:tc>
        <w:tc>
          <w:tcPr>
            <w:tcW w:w="1701" w:type="dxa"/>
            <w:vAlign w:val="center"/>
          </w:tcPr>
          <w:p w14:paraId="56BECA81" w14:textId="77777777" w:rsidR="004C54A3" w:rsidRDefault="00000000" w:rsidP="007A16CF">
            <w:pPr>
              <w:bidi/>
              <w:spacing w:after="0"/>
              <w:jc w:val="both"/>
              <w:rPr>
                <w:rFonts w:hint="eastAsia"/>
              </w:rPr>
            </w:pPr>
            <w:r>
              <w:rPr>
                <w:rFonts w:eastAsia="Amiri"/>
                <w:color w:val="2E261F"/>
                <w:sz w:val="19"/>
                <w:rtl/>
                <w:lang w:val="ar-SA" w:bidi="ar-SA"/>
              </w:rPr>
              <w:t>عدي محمد عوض الكريم شحاته</w:t>
            </w:r>
          </w:p>
        </w:tc>
        <w:tc>
          <w:tcPr>
            <w:tcW w:w="1701" w:type="dxa"/>
            <w:vAlign w:val="center"/>
          </w:tcPr>
          <w:p w14:paraId="706B9ABD"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w:t>
            </w:r>
          </w:p>
        </w:tc>
      </w:tr>
      <w:tr w:rsidR="004C54A3" w14:paraId="515A8B26" w14:textId="77777777">
        <w:trPr>
          <w:trHeight w:val="652"/>
          <w:jc w:val="center"/>
        </w:trPr>
        <w:tc>
          <w:tcPr>
            <w:tcW w:w="1701" w:type="dxa"/>
            <w:vAlign w:val="center"/>
          </w:tcPr>
          <w:p w14:paraId="37457B8D"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285</w:t>
            </w:r>
          </w:p>
        </w:tc>
        <w:tc>
          <w:tcPr>
            <w:tcW w:w="1701" w:type="dxa"/>
            <w:vAlign w:val="center"/>
          </w:tcPr>
          <w:p w14:paraId="7FA1AA5C" w14:textId="77777777" w:rsidR="004C54A3" w:rsidRDefault="00000000" w:rsidP="007A16CF">
            <w:pPr>
              <w:bidi/>
              <w:spacing w:after="0"/>
              <w:jc w:val="both"/>
              <w:rPr>
                <w:rFonts w:hint="eastAsia"/>
              </w:rPr>
            </w:pPr>
            <w:r>
              <w:rPr>
                <w:rFonts w:eastAsia="Amiri"/>
                <w:color w:val="2E261F"/>
                <w:sz w:val="19"/>
                <w:rtl/>
                <w:lang w:val="ar-SA" w:bidi="ar-SA"/>
              </w:rPr>
              <w:t>بابكر محمد علي</w:t>
            </w:r>
          </w:p>
        </w:tc>
        <w:tc>
          <w:tcPr>
            <w:tcW w:w="1701" w:type="dxa"/>
            <w:vAlign w:val="center"/>
          </w:tcPr>
          <w:p w14:paraId="781178F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13FAA35F" w14:textId="77777777">
        <w:trPr>
          <w:trHeight w:val="652"/>
          <w:jc w:val="center"/>
        </w:trPr>
        <w:tc>
          <w:tcPr>
            <w:tcW w:w="1701" w:type="dxa"/>
            <w:vAlign w:val="center"/>
          </w:tcPr>
          <w:p w14:paraId="19990E8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286</w:t>
            </w:r>
          </w:p>
        </w:tc>
        <w:tc>
          <w:tcPr>
            <w:tcW w:w="1701" w:type="dxa"/>
            <w:vAlign w:val="center"/>
          </w:tcPr>
          <w:p w14:paraId="1FCFA6E4" w14:textId="77777777" w:rsidR="004C54A3" w:rsidRDefault="00000000" w:rsidP="007A16CF">
            <w:pPr>
              <w:bidi/>
              <w:spacing w:after="0"/>
              <w:jc w:val="both"/>
              <w:rPr>
                <w:rFonts w:hint="eastAsia"/>
              </w:rPr>
            </w:pPr>
            <w:r>
              <w:rPr>
                <w:rFonts w:eastAsia="Amiri"/>
                <w:color w:val="2E261F"/>
                <w:sz w:val="19"/>
                <w:rtl/>
                <w:lang w:val="ar-SA" w:bidi="ar-SA"/>
              </w:rPr>
              <w:t>عاطف كرم الله</w:t>
            </w:r>
          </w:p>
        </w:tc>
        <w:tc>
          <w:tcPr>
            <w:tcW w:w="1701" w:type="dxa"/>
            <w:vAlign w:val="center"/>
          </w:tcPr>
          <w:p w14:paraId="7C423BB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C7617F2" w14:textId="77777777">
        <w:trPr>
          <w:trHeight w:val="652"/>
          <w:jc w:val="center"/>
        </w:trPr>
        <w:tc>
          <w:tcPr>
            <w:tcW w:w="1701" w:type="dxa"/>
            <w:vAlign w:val="center"/>
          </w:tcPr>
          <w:p w14:paraId="115A219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287</w:t>
            </w:r>
          </w:p>
        </w:tc>
        <w:tc>
          <w:tcPr>
            <w:tcW w:w="1701" w:type="dxa"/>
            <w:vAlign w:val="center"/>
          </w:tcPr>
          <w:p w14:paraId="49C792E5" w14:textId="77777777" w:rsidR="004C54A3" w:rsidRDefault="00000000" w:rsidP="007A16CF">
            <w:pPr>
              <w:bidi/>
              <w:spacing w:after="0"/>
              <w:jc w:val="both"/>
              <w:rPr>
                <w:rFonts w:hint="eastAsia"/>
              </w:rPr>
            </w:pPr>
            <w:r>
              <w:rPr>
                <w:rFonts w:eastAsia="Amiri"/>
                <w:color w:val="2E261F"/>
                <w:sz w:val="19"/>
                <w:rtl/>
                <w:lang w:val="ar-SA" w:bidi="ar-SA"/>
              </w:rPr>
              <w:t>النذير كرم الله</w:t>
            </w:r>
          </w:p>
        </w:tc>
        <w:tc>
          <w:tcPr>
            <w:tcW w:w="1701" w:type="dxa"/>
            <w:vAlign w:val="center"/>
          </w:tcPr>
          <w:p w14:paraId="085B2A6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7F74D0B2" w14:textId="77777777">
        <w:trPr>
          <w:trHeight w:val="652"/>
          <w:jc w:val="center"/>
        </w:trPr>
        <w:tc>
          <w:tcPr>
            <w:tcW w:w="1701" w:type="dxa"/>
            <w:vAlign w:val="center"/>
          </w:tcPr>
          <w:p w14:paraId="49815BA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288</w:t>
            </w:r>
          </w:p>
        </w:tc>
        <w:tc>
          <w:tcPr>
            <w:tcW w:w="1701" w:type="dxa"/>
            <w:vAlign w:val="center"/>
          </w:tcPr>
          <w:p w14:paraId="02A707F8" w14:textId="77777777" w:rsidR="004C54A3" w:rsidRDefault="00000000" w:rsidP="007A16CF">
            <w:pPr>
              <w:bidi/>
              <w:spacing w:after="0"/>
              <w:jc w:val="both"/>
              <w:rPr>
                <w:rFonts w:hint="eastAsia"/>
              </w:rPr>
            </w:pPr>
            <w:r>
              <w:rPr>
                <w:rFonts w:eastAsia="Amiri"/>
                <w:color w:val="2E261F"/>
                <w:sz w:val="19"/>
                <w:rtl/>
                <w:lang w:val="ar-SA" w:bidi="ar-SA"/>
              </w:rPr>
              <w:t>فتح الرحمن عثمان</w:t>
            </w:r>
          </w:p>
        </w:tc>
        <w:tc>
          <w:tcPr>
            <w:tcW w:w="1701" w:type="dxa"/>
            <w:vAlign w:val="center"/>
          </w:tcPr>
          <w:p w14:paraId="5CE95BD5"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100,000</w:t>
            </w:r>
          </w:p>
        </w:tc>
      </w:tr>
      <w:tr w:rsidR="004C54A3" w14:paraId="2CA1901B" w14:textId="77777777">
        <w:trPr>
          <w:trHeight w:val="652"/>
          <w:jc w:val="center"/>
        </w:trPr>
        <w:tc>
          <w:tcPr>
            <w:tcW w:w="1701" w:type="dxa"/>
            <w:vAlign w:val="center"/>
          </w:tcPr>
          <w:p w14:paraId="3F77371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289</w:t>
            </w:r>
          </w:p>
        </w:tc>
        <w:tc>
          <w:tcPr>
            <w:tcW w:w="1701" w:type="dxa"/>
            <w:vAlign w:val="center"/>
          </w:tcPr>
          <w:p w14:paraId="5B898C6D" w14:textId="77777777" w:rsidR="004C54A3" w:rsidRDefault="00000000" w:rsidP="007A16CF">
            <w:pPr>
              <w:bidi/>
              <w:spacing w:after="0"/>
              <w:jc w:val="both"/>
              <w:rPr>
                <w:rFonts w:hint="eastAsia"/>
              </w:rPr>
            </w:pPr>
            <w:r>
              <w:rPr>
                <w:rFonts w:eastAsia="Amiri"/>
                <w:color w:val="2E261F"/>
                <w:sz w:val="19"/>
                <w:rtl/>
                <w:lang w:val="ar-SA" w:bidi="ar-SA"/>
              </w:rPr>
              <w:t>ذو الكفل عاطف</w:t>
            </w:r>
          </w:p>
        </w:tc>
        <w:tc>
          <w:tcPr>
            <w:tcW w:w="1701" w:type="dxa"/>
            <w:vAlign w:val="center"/>
          </w:tcPr>
          <w:p w14:paraId="46DD2357"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39F32AD9" w14:textId="77777777">
        <w:trPr>
          <w:trHeight w:val="652"/>
          <w:jc w:val="center"/>
        </w:trPr>
        <w:tc>
          <w:tcPr>
            <w:tcW w:w="1701" w:type="dxa"/>
            <w:vAlign w:val="center"/>
          </w:tcPr>
          <w:p w14:paraId="4D222AE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290</w:t>
            </w:r>
          </w:p>
        </w:tc>
        <w:tc>
          <w:tcPr>
            <w:tcW w:w="1701" w:type="dxa"/>
            <w:vAlign w:val="center"/>
          </w:tcPr>
          <w:p w14:paraId="32D5E579" w14:textId="77777777" w:rsidR="004C54A3" w:rsidRDefault="00000000" w:rsidP="007A16CF">
            <w:pPr>
              <w:bidi/>
              <w:spacing w:after="0"/>
              <w:jc w:val="both"/>
              <w:rPr>
                <w:rFonts w:hint="eastAsia"/>
              </w:rPr>
            </w:pPr>
            <w:r>
              <w:rPr>
                <w:rFonts w:eastAsia="Amiri"/>
                <w:color w:val="2E261F"/>
                <w:sz w:val="19"/>
                <w:rtl/>
                <w:lang w:val="ar-SA" w:bidi="ar-SA"/>
              </w:rPr>
              <w:t>الزنادي عاطف</w:t>
            </w:r>
          </w:p>
        </w:tc>
        <w:tc>
          <w:tcPr>
            <w:tcW w:w="1701" w:type="dxa"/>
            <w:vAlign w:val="center"/>
          </w:tcPr>
          <w:p w14:paraId="52D113D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378B3605" w14:textId="77777777">
        <w:trPr>
          <w:trHeight w:val="652"/>
          <w:jc w:val="center"/>
        </w:trPr>
        <w:tc>
          <w:tcPr>
            <w:tcW w:w="1701" w:type="dxa"/>
            <w:vAlign w:val="center"/>
          </w:tcPr>
          <w:p w14:paraId="40BF977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292</w:t>
            </w:r>
          </w:p>
        </w:tc>
        <w:tc>
          <w:tcPr>
            <w:tcW w:w="1701" w:type="dxa"/>
            <w:vAlign w:val="center"/>
          </w:tcPr>
          <w:p w14:paraId="11222811" w14:textId="77777777" w:rsidR="004C54A3" w:rsidRDefault="00000000" w:rsidP="007A16CF">
            <w:pPr>
              <w:bidi/>
              <w:spacing w:after="0"/>
              <w:jc w:val="both"/>
              <w:rPr>
                <w:rFonts w:hint="eastAsia"/>
              </w:rPr>
            </w:pPr>
            <w:r>
              <w:rPr>
                <w:rFonts w:eastAsia="Amiri"/>
                <w:color w:val="2E261F"/>
                <w:sz w:val="19"/>
                <w:rtl/>
                <w:lang w:val="ar-SA" w:bidi="ar-SA"/>
              </w:rPr>
              <w:t>عمر عبدالله أبوسن</w:t>
            </w:r>
          </w:p>
        </w:tc>
        <w:tc>
          <w:tcPr>
            <w:tcW w:w="1701" w:type="dxa"/>
            <w:vAlign w:val="center"/>
          </w:tcPr>
          <w:p w14:paraId="6667CF5E"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72A434B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087DEC0"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1779261F" w14:textId="77777777" w:rsidR="004C54A3" w:rsidRDefault="00000000" w:rsidP="007A16CF">
      <w:pPr>
        <w:bidi/>
        <w:jc w:val="both"/>
        <w:rPr>
          <w:rFonts w:hint="eastAsia"/>
        </w:rPr>
      </w:pPr>
      <w:r>
        <w:br w:type="page"/>
      </w:r>
    </w:p>
    <w:p w14:paraId="1DB839D9"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095 | TYPE:REGULAR_LIST | DO_NOT_RENDER]]</w:t>
      </w:r>
    </w:p>
    <w:p w14:paraId="3F8FF15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02AFA64"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0824C818" w14:textId="77777777">
        <w:trPr>
          <w:trHeight w:val="652"/>
          <w:jc w:val="center"/>
        </w:trPr>
        <w:tc>
          <w:tcPr>
            <w:tcW w:w="1701" w:type="dxa"/>
            <w:vAlign w:val="center"/>
          </w:tcPr>
          <w:p w14:paraId="5BD488F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293</w:t>
            </w:r>
          </w:p>
        </w:tc>
        <w:tc>
          <w:tcPr>
            <w:tcW w:w="1701" w:type="dxa"/>
            <w:vAlign w:val="center"/>
          </w:tcPr>
          <w:p w14:paraId="03988119" w14:textId="77777777" w:rsidR="004C54A3" w:rsidRDefault="00000000" w:rsidP="007A16CF">
            <w:pPr>
              <w:bidi/>
              <w:spacing w:after="0"/>
              <w:jc w:val="both"/>
              <w:rPr>
                <w:rFonts w:hint="eastAsia"/>
              </w:rPr>
            </w:pPr>
            <w:r>
              <w:rPr>
                <w:rFonts w:eastAsia="Amiri"/>
                <w:color w:val="2E261F"/>
                <w:sz w:val="19"/>
                <w:rtl/>
                <w:lang w:val="ar-SA" w:bidi="ar-SA"/>
              </w:rPr>
              <w:t>عبد العظيم إسماعيل عبدالله أسماعيل</w:t>
            </w:r>
          </w:p>
        </w:tc>
        <w:tc>
          <w:tcPr>
            <w:tcW w:w="1701" w:type="dxa"/>
            <w:vAlign w:val="center"/>
          </w:tcPr>
          <w:p w14:paraId="0C9D4320"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014E3DED" w14:textId="77777777">
        <w:trPr>
          <w:trHeight w:val="652"/>
          <w:jc w:val="center"/>
        </w:trPr>
        <w:tc>
          <w:tcPr>
            <w:tcW w:w="1701" w:type="dxa"/>
            <w:vAlign w:val="center"/>
          </w:tcPr>
          <w:p w14:paraId="061CED4E"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294</w:t>
            </w:r>
          </w:p>
        </w:tc>
        <w:tc>
          <w:tcPr>
            <w:tcW w:w="1701" w:type="dxa"/>
            <w:vAlign w:val="center"/>
          </w:tcPr>
          <w:p w14:paraId="1EC87FBC" w14:textId="77777777" w:rsidR="004C54A3" w:rsidRDefault="00000000" w:rsidP="007A16CF">
            <w:pPr>
              <w:bidi/>
              <w:spacing w:after="0"/>
              <w:jc w:val="both"/>
              <w:rPr>
                <w:rFonts w:hint="eastAsia"/>
              </w:rPr>
            </w:pPr>
            <w:r>
              <w:rPr>
                <w:rFonts w:eastAsia="Amiri"/>
                <w:color w:val="2E261F"/>
                <w:sz w:val="19"/>
                <w:rtl/>
                <w:lang w:val="ar-SA" w:bidi="ar-SA"/>
              </w:rPr>
              <w:t>معاذ إسماعيل عبدالله اسماعيل</w:t>
            </w:r>
          </w:p>
        </w:tc>
        <w:tc>
          <w:tcPr>
            <w:tcW w:w="1701" w:type="dxa"/>
            <w:vAlign w:val="center"/>
          </w:tcPr>
          <w:p w14:paraId="0CD92432"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6CC2BAD7" w14:textId="77777777">
        <w:trPr>
          <w:trHeight w:val="652"/>
          <w:jc w:val="center"/>
        </w:trPr>
        <w:tc>
          <w:tcPr>
            <w:tcW w:w="1701" w:type="dxa"/>
            <w:vAlign w:val="center"/>
          </w:tcPr>
          <w:p w14:paraId="31AA6392"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295</w:t>
            </w:r>
          </w:p>
        </w:tc>
        <w:tc>
          <w:tcPr>
            <w:tcW w:w="1701" w:type="dxa"/>
            <w:vAlign w:val="center"/>
          </w:tcPr>
          <w:p w14:paraId="70BAB3E6" w14:textId="77777777" w:rsidR="004C54A3" w:rsidRDefault="00000000" w:rsidP="007A16CF">
            <w:pPr>
              <w:bidi/>
              <w:spacing w:after="0"/>
              <w:jc w:val="both"/>
              <w:rPr>
                <w:rFonts w:hint="eastAsia"/>
              </w:rPr>
            </w:pPr>
            <w:r>
              <w:rPr>
                <w:rFonts w:eastAsia="Amiri"/>
                <w:color w:val="2E261F"/>
                <w:sz w:val="19"/>
                <w:rtl/>
                <w:lang w:val="ar-SA" w:bidi="ar-SA"/>
              </w:rPr>
              <w:t>احمد قله ابّو</w:t>
            </w:r>
          </w:p>
        </w:tc>
        <w:tc>
          <w:tcPr>
            <w:tcW w:w="1701" w:type="dxa"/>
            <w:vAlign w:val="center"/>
          </w:tcPr>
          <w:p w14:paraId="45947E6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02ECDC96" w14:textId="77777777">
        <w:trPr>
          <w:trHeight w:val="652"/>
          <w:jc w:val="center"/>
        </w:trPr>
        <w:tc>
          <w:tcPr>
            <w:tcW w:w="1701" w:type="dxa"/>
            <w:vAlign w:val="center"/>
          </w:tcPr>
          <w:p w14:paraId="0586C07F"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296</w:t>
            </w:r>
          </w:p>
        </w:tc>
        <w:tc>
          <w:tcPr>
            <w:tcW w:w="1701" w:type="dxa"/>
            <w:vAlign w:val="center"/>
          </w:tcPr>
          <w:p w14:paraId="1D937B51" w14:textId="77777777" w:rsidR="004C54A3" w:rsidRDefault="00000000" w:rsidP="007A16CF">
            <w:pPr>
              <w:bidi/>
              <w:spacing w:after="0"/>
              <w:jc w:val="both"/>
              <w:rPr>
                <w:rFonts w:hint="eastAsia"/>
              </w:rPr>
            </w:pPr>
            <w:r>
              <w:rPr>
                <w:rFonts w:eastAsia="Amiri"/>
                <w:color w:val="2E261F"/>
                <w:sz w:val="19"/>
                <w:rtl/>
                <w:lang w:val="ar-SA" w:bidi="ar-SA"/>
              </w:rPr>
              <w:t>عبدالرحمن قله ابّو</w:t>
            </w:r>
          </w:p>
        </w:tc>
        <w:tc>
          <w:tcPr>
            <w:tcW w:w="1701" w:type="dxa"/>
            <w:vAlign w:val="center"/>
          </w:tcPr>
          <w:p w14:paraId="3DEE883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4F5A2255" w14:textId="77777777">
        <w:trPr>
          <w:trHeight w:val="652"/>
          <w:jc w:val="center"/>
        </w:trPr>
        <w:tc>
          <w:tcPr>
            <w:tcW w:w="1701" w:type="dxa"/>
            <w:vAlign w:val="center"/>
          </w:tcPr>
          <w:p w14:paraId="53D70CDB"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298</w:t>
            </w:r>
          </w:p>
        </w:tc>
        <w:tc>
          <w:tcPr>
            <w:tcW w:w="1701" w:type="dxa"/>
            <w:vAlign w:val="center"/>
          </w:tcPr>
          <w:p w14:paraId="7C150766" w14:textId="77777777" w:rsidR="004C54A3" w:rsidRDefault="00000000" w:rsidP="007A16CF">
            <w:pPr>
              <w:bidi/>
              <w:spacing w:after="0"/>
              <w:jc w:val="both"/>
              <w:rPr>
                <w:rFonts w:hint="eastAsia"/>
              </w:rPr>
            </w:pPr>
            <w:r>
              <w:rPr>
                <w:rFonts w:eastAsia="Amiri"/>
                <w:color w:val="2E261F"/>
                <w:sz w:val="19"/>
                <w:rtl/>
                <w:lang w:val="ar-SA" w:bidi="ar-SA"/>
              </w:rPr>
              <w:t>الطيب محمد أحمد حمد</w:t>
            </w:r>
          </w:p>
        </w:tc>
        <w:tc>
          <w:tcPr>
            <w:tcW w:w="1701" w:type="dxa"/>
            <w:vAlign w:val="center"/>
          </w:tcPr>
          <w:p w14:paraId="4DC9BCBB"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500,000</w:t>
            </w:r>
          </w:p>
        </w:tc>
      </w:tr>
      <w:tr w:rsidR="004C54A3" w14:paraId="5924B500" w14:textId="77777777">
        <w:trPr>
          <w:trHeight w:val="652"/>
          <w:jc w:val="center"/>
        </w:trPr>
        <w:tc>
          <w:tcPr>
            <w:tcW w:w="1701" w:type="dxa"/>
            <w:vAlign w:val="center"/>
          </w:tcPr>
          <w:p w14:paraId="4FE3ECE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300</w:t>
            </w:r>
          </w:p>
        </w:tc>
        <w:tc>
          <w:tcPr>
            <w:tcW w:w="1701" w:type="dxa"/>
            <w:vAlign w:val="center"/>
          </w:tcPr>
          <w:p w14:paraId="7603FB1C" w14:textId="77777777" w:rsidR="004C54A3" w:rsidRDefault="00000000" w:rsidP="007A16CF">
            <w:pPr>
              <w:bidi/>
              <w:spacing w:after="0"/>
              <w:jc w:val="both"/>
              <w:rPr>
                <w:rFonts w:hint="eastAsia"/>
              </w:rPr>
            </w:pPr>
            <w:r>
              <w:rPr>
                <w:rFonts w:eastAsia="Amiri"/>
                <w:color w:val="2E261F"/>
                <w:sz w:val="19"/>
                <w:rtl/>
                <w:lang w:val="ar-SA" w:bidi="ar-SA"/>
              </w:rPr>
              <w:t>الطفل حسن حيدر القسم</w:t>
            </w:r>
          </w:p>
        </w:tc>
        <w:tc>
          <w:tcPr>
            <w:tcW w:w="1701" w:type="dxa"/>
            <w:vAlign w:val="center"/>
          </w:tcPr>
          <w:p w14:paraId="11C54CE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30,000</w:t>
            </w:r>
          </w:p>
        </w:tc>
      </w:tr>
      <w:tr w:rsidR="004C54A3" w14:paraId="2C10D01B" w14:textId="77777777">
        <w:trPr>
          <w:trHeight w:val="652"/>
          <w:jc w:val="center"/>
        </w:trPr>
        <w:tc>
          <w:tcPr>
            <w:tcW w:w="1701" w:type="dxa"/>
            <w:vAlign w:val="center"/>
          </w:tcPr>
          <w:p w14:paraId="7040B4D6"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303</w:t>
            </w:r>
          </w:p>
        </w:tc>
        <w:tc>
          <w:tcPr>
            <w:tcW w:w="1701" w:type="dxa"/>
            <w:vAlign w:val="center"/>
          </w:tcPr>
          <w:p w14:paraId="7D666EE6" w14:textId="77777777" w:rsidR="004C54A3" w:rsidRDefault="00000000" w:rsidP="007A16CF">
            <w:pPr>
              <w:bidi/>
              <w:spacing w:after="0"/>
              <w:jc w:val="both"/>
              <w:rPr>
                <w:rFonts w:hint="eastAsia"/>
              </w:rPr>
            </w:pPr>
            <w:r>
              <w:rPr>
                <w:rFonts w:eastAsia="Amiri"/>
                <w:color w:val="2E261F"/>
                <w:sz w:val="19"/>
                <w:rtl/>
                <w:lang w:val="ar-SA" w:bidi="ar-SA"/>
              </w:rPr>
              <w:t>محمد عبدالباقي إسماعيل صالح</w:t>
            </w:r>
          </w:p>
        </w:tc>
        <w:tc>
          <w:tcPr>
            <w:tcW w:w="1701" w:type="dxa"/>
            <w:vAlign w:val="center"/>
          </w:tcPr>
          <w:p w14:paraId="5DB962D1"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50,000</w:t>
            </w:r>
          </w:p>
        </w:tc>
      </w:tr>
      <w:tr w:rsidR="004C54A3" w14:paraId="66CBB8A2" w14:textId="77777777">
        <w:trPr>
          <w:trHeight w:val="652"/>
          <w:jc w:val="center"/>
        </w:trPr>
        <w:tc>
          <w:tcPr>
            <w:tcW w:w="1701" w:type="dxa"/>
            <w:vAlign w:val="center"/>
          </w:tcPr>
          <w:p w14:paraId="1C0C700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304</w:t>
            </w:r>
          </w:p>
        </w:tc>
        <w:tc>
          <w:tcPr>
            <w:tcW w:w="1701" w:type="dxa"/>
            <w:vAlign w:val="center"/>
          </w:tcPr>
          <w:p w14:paraId="24329CAE" w14:textId="77777777" w:rsidR="004C54A3" w:rsidRDefault="00000000" w:rsidP="007A16CF">
            <w:pPr>
              <w:bidi/>
              <w:spacing w:after="0"/>
              <w:jc w:val="both"/>
              <w:rPr>
                <w:rFonts w:hint="eastAsia"/>
              </w:rPr>
            </w:pPr>
            <w:r>
              <w:rPr>
                <w:rFonts w:eastAsia="Amiri"/>
                <w:color w:val="2E261F"/>
                <w:sz w:val="19"/>
                <w:rtl/>
                <w:lang w:val="ar-SA" w:bidi="ar-SA"/>
              </w:rPr>
              <w:t>مجاهد محمود الخضر</w:t>
            </w:r>
          </w:p>
        </w:tc>
        <w:tc>
          <w:tcPr>
            <w:tcW w:w="1701" w:type="dxa"/>
            <w:vAlign w:val="center"/>
          </w:tcPr>
          <w:p w14:paraId="44B17469"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6AAC64CA" w14:textId="77777777">
        <w:trPr>
          <w:trHeight w:val="652"/>
          <w:jc w:val="center"/>
        </w:trPr>
        <w:tc>
          <w:tcPr>
            <w:tcW w:w="1701" w:type="dxa"/>
            <w:vAlign w:val="center"/>
          </w:tcPr>
          <w:p w14:paraId="30770C8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305</w:t>
            </w:r>
          </w:p>
        </w:tc>
        <w:tc>
          <w:tcPr>
            <w:tcW w:w="1701" w:type="dxa"/>
            <w:vAlign w:val="center"/>
          </w:tcPr>
          <w:p w14:paraId="62292DB3" w14:textId="77777777" w:rsidR="004C54A3" w:rsidRDefault="00000000" w:rsidP="007A16CF">
            <w:pPr>
              <w:bidi/>
              <w:spacing w:after="0"/>
              <w:jc w:val="both"/>
              <w:rPr>
                <w:rFonts w:hint="eastAsia"/>
              </w:rPr>
            </w:pPr>
            <w:r>
              <w:rPr>
                <w:rFonts w:eastAsia="Amiri"/>
                <w:color w:val="2E261F"/>
                <w:sz w:val="19"/>
                <w:rtl/>
                <w:lang w:val="ar-SA" w:bidi="ar-SA"/>
              </w:rPr>
              <w:t>البراء كرار إسماعيل</w:t>
            </w:r>
          </w:p>
        </w:tc>
        <w:tc>
          <w:tcPr>
            <w:tcW w:w="1701" w:type="dxa"/>
            <w:vAlign w:val="center"/>
          </w:tcPr>
          <w:p w14:paraId="60CB19D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w:t>
            </w:r>
          </w:p>
        </w:tc>
      </w:tr>
      <w:tr w:rsidR="004C54A3" w14:paraId="6F2E136A" w14:textId="77777777">
        <w:trPr>
          <w:trHeight w:val="652"/>
          <w:jc w:val="center"/>
        </w:trPr>
        <w:tc>
          <w:tcPr>
            <w:tcW w:w="1701" w:type="dxa"/>
            <w:vAlign w:val="center"/>
          </w:tcPr>
          <w:p w14:paraId="72A37EFC"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306</w:t>
            </w:r>
          </w:p>
        </w:tc>
        <w:tc>
          <w:tcPr>
            <w:tcW w:w="1701" w:type="dxa"/>
            <w:vAlign w:val="center"/>
          </w:tcPr>
          <w:p w14:paraId="054B6F14" w14:textId="77777777" w:rsidR="004C54A3" w:rsidRDefault="00000000" w:rsidP="007A16CF">
            <w:pPr>
              <w:bidi/>
              <w:spacing w:after="0"/>
              <w:jc w:val="both"/>
              <w:rPr>
                <w:rFonts w:hint="eastAsia"/>
              </w:rPr>
            </w:pPr>
            <w:r>
              <w:rPr>
                <w:rFonts w:eastAsia="Amiri"/>
                <w:color w:val="2E261F"/>
                <w:sz w:val="19"/>
                <w:rtl/>
                <w:lang w:val="ar-SA" w:bidi="ar-SA"/>
              </w:rPr>
              <w:t>على خلف الله الطاهر</w:t>
            </w:r>
          </w:p>
        </w:tc>
        <w:tc>
          <w:tcPr>
            <w:tcW w:w="1701" w:type="dxa"/>
            <w:vAlign w:val="center"/>
          </w:tcPr>
          <w:p w14:paraId="39F10A8A"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250,000</w:t>
            </w:r>
          </w:p>
        </w:tc>
      </w:tr>
    </w:tbl>
    <w:p w14:paraId="55ABCE0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B0CD55D"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7662284C" w14:textId="77777777" w:rsidR="004C54A3" w:rsidRDefault="00000000" w:rsidP="007A16CF">
      <w:pPr>
        <w:bidi/>
        <w:jc w:val="both"/>
        <w:rPr>
          <w:rFonts w:hint="eastAsia"/>
        </w:rPr>
      </w:pPr>
      <w:r>
        <w:br w:type="page"/>
      </w:r>
    </w:p>
    <w:p w14:paraId="2EB0F1C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096 | TYPE:REGULAR_LIST | DO_NOT_RENDER]]</w:t>
      </w:r>
    </w:p>
    <w:p w14:paraId="553951F6"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30A3A50" w14:textId="77777777" w:rsidR="004C54A3" w:rsidRDefault="00000000" w:rsidP="007A16CF">
      <w:pPr>
        <w:bidi/>
        <w:spacing w:after="140"/>
        <w:jc w:val="both"/>
        <w:rPr>
          <w:rFonts w:hint="eastAsia"/>
        </w:rPr>
      </w:pPr>
      <w:r>
        <w:rPr>
          <w:rFonts w:ascii="Noto Kufi Arabic" w:eastAsia="Noto Kufi Arabic" w:hAnsi="Noto Kufi Arabic" w:cs="Noto Kufi Arabic"/>
          <w:b/>
          <w:color w:val="2E261F"/>
          <w:sz w:val="25"/>
          <w:rtl/>
          <w:lang w:val="ar-SA" w:bidi="ar-SA"/>
        </w:rPr>
        <w:t>دفتر النفرة</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701"/>
        <w:gridCol w:w="1701"/>
        <w:gridCol w:w="1701"/>
      </w:tblGrid>
      <w:tr w:rsidR="004C54A3" w14:paraId="7CA55ED1" w14:textId="77777777">
        <w:trPr>
          <w:trHeight w:val="652"/>
          <w:jc w:val="center"/>
        </w:trPr>
        <w:tc>
          <w:tcPr>
            <w:tcW w:w="1701" w:type="dxa"/>
            <w:vAlign w:val="center"/>
          </w:tcPr>
          <w:p w14:paraId="0A6BD0C7"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308</w:t>
            </w:r>
          </w:p>
        </w:tc>
        <w:tc>
          <w:tcPr>
            <w:tcW w:w="1701" w:type="dxa"/>
            <w:vAlign w:val="center"/>
          </w:tcPr>
          <w:p w14:paraId="6535213B" w14:textId="77777777" w:rsidR="004C54A3" w:rsidRDefault="00000000" w:rsidP="007A16CF">
            <w:pPr>
              <w:bidi/>
              <w:spacing w:after="0"/>
              <w:jc w:val="both"/>
              <w:rPr>
                <w:rFonts w:hint="eastAsia"/>
              </w:rPr>
            </w:pPr>
            <w:r>
              <w:rPr>
                <w:rFonts w:eastAsia="Amiri"/>
                <w:color w:val="2E261F"/>
                <w:sz w:val="19"/>
                <w:rtl/>
                <w:lang w:val="ar-SA" w:bidi="ar-SA"/>
              </w:rPr>
              <w:t>عبدالعظيم عبدالرزاق</w:t>
            </w:r>
          </w:p>
        </w:tc>
        <w:tc>
          <w:tcPr>
            <w:tcW w:w="1701" w:type="dxa"/>
            <w:vAlign w:val="center"/>
          </w:tcPr>
          <w:p w14:paraId="4248C47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78BB59E0" w14:textId="77777777">
        <w:trPr>
          <w:trHeight w:val="652"/>
          <w:jc w:val="center"/>
        </w:trPr>
        <w:tc>
          <w:tcPr>
            <w:tcW w:w="1701" w:type="dxa"/>
            <w:vAlign w:val="center"/>
          </w:tcPr>
          <w:p w14:paraId="6F337F78"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309</w:t>
            </w:r>
          </w:p>
        </w:tc>
        <w:tc>
          <w:tcPr>
            <w:tcW w:w="1701" w:type="dxa"/>
            <w:vAlign w:val="center"/>
          </w:tcPr>
          <w:p w14:paraId="25AE0F10" w14:textId="77777777" w:rsidR="004C54A3" w:rsidRDefault="00000000" w:rsidP="007A16CF">
            <w:pPr>
              <w:bidi/>
              <w:spacing w:after="0"/>
              <w:jc w:val="both"/>
              <w:rPr>
                <w:rFonts w:hint="eastAsia"/>
              </w:rPr>
            </w:pPr>
            <w:r>
              <w:rPr>
                <w:rFonts w:eastAsia="Amiri"/>
                <w:color w:val="2E261F"/>
                <w:sz w:val="19"/>
                <w:rtl/>
                <w:lang w:val="ar-SA" w:bidi="ar-SA"/>
              </w:rPr>
              <w:t>كمال عبدالرزاق</w:t>
            </w:r>
          </w:p>
        </w:tc>
        <w:tc>
          <w:tcPr>
            <w:tcW w:w="1701" w:type="dxa"/>
            <w:vAlign w:val="center"/>
          </w:tcPr>
          <w:p w14:paraId="2184A504"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27CD688" w14:textId="77777777">
        <w:trPr>
          <w:trHeight w:val="652"/>
          <w:jc w:val="center"/>
        </w:trPr>
        <w:tc>
          <w:tcPr>
            <w:tcW w:w="1701" w:type="dxa"/>
            <w:vAlign w:val="center"/>
          </w:tcPr>
          <w:p w14:paraId="4673D4E5"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310</w:t>
            </w:r>
          </w:p>
        </w:tc>
        <w:tc>
          <w:tcPr>
            <w:tcW w:w="1701" w:type="dxa"/>
            <w:vAlign w:val="center"/>
          </w:tcPr>
          <w:p w14:paraId="64BB2C08" w14:textId="77777777" w:rsidR="004C54A3" w:rsidRDefault="00000000" w:rsidP="007A16CF">
            <w:pPr>
              <w:bidi/>
              <w:spacing w:after="0"/>
              <w:jc w:val="both"/>
              <w:rPr>
                <w:rFonts w:hint="eastAsia"/>
              </w:rPr>
            </w:pPr>
            <w:r>
              <w:rPr>
                <w:rFonts w:eastAsia="Amiri"/>
                <w:color w:val="2E261F"/>
                <w:sz w:val="19"/>
                <w:rtl/>
                <w:lang w:val="ar-SA" w:bidi="ar-SA"/>
              </w:rPr>
              <w:t>خالد عبدالرزاق</w:t>
            </w:r>
          </w:p>
        </w:tc>
        <w:tc>
          <w:tcPr>
            <w:tcW w:w="1701" w:type="dxa"/>
            <w:vAlign w:val="center"/>
          </w:tcPr>
          <w:p w14:paraId="7B951CBF"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F876A0D" w14:textId="77777777">
        <w:trPr>
          <w:trHeight w:val="652"/>
          <w:jc w:val="center"/>
        </w:trPr>
        <w:tc>
          <w:tcPr>
            <w:tcW w:w="1701" w:type="dxa"/>
            <w:vAlign w:val="center"/>
          </w:tcPr>
          <w:p w14:paraId="2A3EDEB9"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311</w:t>
            </w:r>
          </w:p>
        </w:tc>
        <w:tc>
          <w:tcPr>
            <w:tcW w:w="1701" w:type="dxa"/>
            <w:vAlign w:val="center"/>
          </w:tcPr>
          <w:p w14:paraId="48F32557" w14:textId="77777777" w:rsidR="004C54A3" w:rsidRDefault="00000000" w:rsidP="007A16CF">
            <w:pPr>
              <w:bidi/>
              <w:spacing w:after="0"/>
              <w:jc w:val="both"/>
              <w:rPr>
                <w:rFonts w:hint="eastAsia"/>
              </w:rPr>
            </w:pPr>
            <w:r>
              <w:rPr>
                <w:rFonts w:eastAsia="Amiri"/>
                <w:color w:val="2E261F"/>
                <w:sz w:val="19"/>
                <w:rtl/>
                <w:lang w:val="ar-SA" w:bidi="ar-SA"/>
              </w:rPr>
              <w:t>بدرالدين عبدالرزاق</w:t>
            </w:r>
          </w:p>
        </w:tc>
        <w:tc>
          <w:tcPr>
            <w:tcW w:w="1701" w:type="dxa"/>
            <w:vAlign w:val="center"/>
          </w:tcPr>
          <w:p w14:paraId="32EC550C"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2AD7F1CD" w14:textId="77777777">
        <w:trPr>
          <w:trHeight w:val="652"/>
          <w:jc w:val="center"/>
        </w:trPr>
        <w:tc>
          <w:tcPr>
            <w:tcW w:w="1701" w:type="dxa"/>
            <w:vAlign w:val="center"/>
          </w:tcPr>
          <w:p w14:paraId="78FC538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312</w:t>
            </w:r>
          </w:p>
        </w:tc>
        <w:tc>
          <w:tcPr>
            <w:tcW w:w="1701" w:type="dxa"/>
            <w:vAlign w:val="center"/>
          </w:tcPr>
          <w:p w14:paraId="031C7374" w14:textId="77777777" w:rsidR="004C54A3" w:rsidRDefault="00000000" w:rsidP="007A16CF">
            <w:pPr>
              <w:bidi/>
              <w:spacing w:after="0"/>
              <w:jc w:val="both"/>
              <w:rPr>
                <w:rFonts w:hint="eastAsia"/>
              </w:rPr>
            </w:pPr>
            <w:r>
              <w:rPr>
                <w:rFonts w:eastAsia="Amiri"/>
                <w:color w:val="2E261F"/>
                <w:sz w:val="19"/>
                <w:rtl/>
                <w:lang w:val="ar-SA" w:bidi="ar-SA"/>
              </w:rPr>
              <w:t>مصطفى حمد دفع الله</w:t>
            </w:r>
          </w:p>
        </w:tc>
        <w:tc>
          <w:tcPr>
            <w:tcW w:w="1701" w:type="dxa"/>
            <w:vAlign w:val="center"/>
          </w:tcPr>
          <w:p w14:paraId="7585D8B8"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r w:rsidR="004C54A3" w14:paraId="4CBC2298" w14:textId="77777777">
        <w:trPr>
          <w:trHeight w:val="652"/>
          <w:jc w:val="center"/>
        </w:trPr>
        <w:tc>
          <w:tcPr>
            <w:tcW w:w="1701" w:type="dxa"/>
            <w:vAlign w:val="center"/>
          </w:tcPr>
          <w:p w14:paraId="3963FFB1" w14:textId="77777777" w:rsidR="004C54A3" w:rsidRDefault="00000000" w:rsidP="007A16CF">
            <w:pPr>
              <w:bidi/>
              <w:spacing w:after="0"/>
              <w:jc w:val="both"/>
              <w:rPr>
                <w:rFonts w:hint="eastAsia"/>
              </w:rPr>
            </w:pPr>
            <w:r>
              <w:rPr>
                <w:rFonts w:ascii="Noto Sans Arabic" w:eastAsia="Noto Sans Arabic" w:hAnsi="Noto Sans Arabic" w:cs="Noto Sans Arabic"/>
                <w:b/>
                <w:color w:val="78726A"/>
                <w:sz w:val="17"/>
              </w:rPr>
              <w:t>313</w:t>
            </w:r>
          </w:p>
        </w:tc>
        <w:tc>
          <w:tcPr>
            <w:tcW w:w="1701" w:type="dxa"/>
            <w:vAlign w:val="center"/>
          </w:tcPr>
          <w:p w14:paraId="4C55084F" w14:textId="77777777" w:rsidR="004C54A3" w:rsidRDefault="00000000" w:rsidP="007A16CF">
            <w:pPr>
              <w:bidi/>
              <w:spacing w:after="0"/>
              <w:jc w:val="both"/>
              <w:rPr>
                <w:rFonts w:hint="eastAsia"/>
              </w:rPr>
            </w:pPr>
            <w:r>
              <w:rPr>
                <w:rFonts w:eastAsia="Amiri"/>
                <w:color w:val="2E261F"/>
                <w:sz w:val="19"/>
                <w:rtl/>
                <w:lang w:val="ar-SA" w:bidi="ar-SA"/>
              </w:rPr>
              <w:t>الضو التوم الكاهلي</w:t>
            </w:r>
          </w:p>
        </w:tc>
        <w:tc>
          <w:tcPr>
            <w:tcW w:w="1701" w:type="dxa"/>
            <w:vAlign w:val="center"/>
          </w:tcPr>
          <w:p w14:paraId="752CA4D3" w14:textId="77777777" w:rsidR="004C54A3" w:rsidRDefault="00000000" w:rsidP="007A16CF">
            <w:pPr>
              <w:bidi/>
              <w:spacing w:after="0"/>
              <w:jc w:val="both"/>
              <w:rPr>
                <w:rFonts w:hint="eastAsia"/>
              </w:rPr>
            </w:pPr>
            <w:r>
              <w:rPr>
                <w:rFonts w:ascii="Noto Sans Arabic" w:eastAsia="Noto Sans Arabic" w:hAnsi="Noto Sans Arabic" w:cs="Noto Sans Arabic"/>
                <w:b/>
                <w:color w:val="996337"/>
                <w:sz w:val="17"/>
              </w:rPr>
              <w:t>200,000</w:t>
            </w:r>
          </w:p>
        </w:tc>
      </w:tr>
    </w:tbl>
    <w:p w14:paraId="68880971"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5DF274A"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قائمة هاتفية؛ الصفوف بلا حدود ثقيلة. الرقم صغير، الاسم هو العنصر الرئيس، والمبلغ بمحاذاة ثابتة. لا إعادة ترقيم.</w:t>
      </w:r>
    </w:p>
    <w:p w14:paraId="1CF329A9" w14:textId="77777777" w:rsidR="004C54A3" w:rsidRDefault="00000000" w:rsidP="007A16CF">
      <w:pPr>
        <w:bidi/>
        <w:jc w:val="both"/>
        <w:rPr>
          <w:rFonts w:hint="eastAsia"/>
        </w:rPr>
      </w:pPr>
      <w:r>
        <w:br w:type="page"/>
      </w:r>
    </w:p>
    <w:p w14:paraId="379201D3"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097 | TYPE:CLOSING | DO_NOT_RENDER]]</w:t>
      </w:r>
    </w:p>
    <w:p w14:paraId="775CD5C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F8293EE"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حين يعود الضوء</w:t>
      </w:r>
    </w:p>
    <w:p w14:paraId="0F71DA85" w14:textId="77777777" w:rsidR="004C54A3" w:rsidRDefault="00000000" w:rsidP="007A16CF">
      <w:pPr>
        <w:bidi/>
        <w:spacing w:after="140" w:line="372" w:lineRule="auto"/>
        <w:jc w:val="both"/>
        <w:rPr>
          <w:rFonts w:hint="eastAsia"/>
        </w:rPr>
      </w:pPr>
      <w:r>
        <w:rPr>
          <w:rtl/>
          <w:lang w:val="ar-SA" w:bidi="ar-SA"/>
        </w:rPr>
        <w:t>ولمّا كانت هذه السيرة تُكتب والنفرة ماضيةٌ إلى غايتها، فإن أجمل صفحاتها لم تُكتب بعد: الصفحة التي يدور فيها المحوّل، ويمتد التيار في الأسلاك، ويضيء أول مصباحٍ في بيتٍ من بيوت الرِّكيب. يومئذ سيعود الضوء معروفاً في صورته، عزيزاً في وقعه، لأن الناس سيعرفون هذه المرة من أي أيدٍ مرَّ إليهم.</w:t>
      </w:r>
    </w:p>
    <w:p w14:paraId="1DD8D79E" w14:textId="77777777" w:rsidR="004C54A3" w:rsidRDefault="00000000" w:rsidP="007A16CF">
      <w:pPr>
        <w:bidi/>
        <w:spacing w:after="140" w:line="372" w:lineRule="auto"/>
        <w:jc w:val="both"/>
        <w:rPr>
          <w:rFonts w:hint="eastAsia"/>
        </w:rPr>
      </w:pPr>
      <w:r>
        <w:rPr>
          <w:rtl/>
          <w:lang w:val="ar-SA" w:bidi="ar-SA"/>
        </w:rPr>
        <w:t>سيكون في ذلك الضوء نصيبٌ من الخمسين ألفاً، ونصيبٌ من المئة، ونصيبٌ من الملايين، وأثرُ يد طفلةٍ تقدمت إلى صندوق مدرستها، وصبيٍّ وقف في الطابور، ومغتربٍ أو قريبٍ أو محبٍّ سمع النداء فلبّاه. فإذا أضاءت البيوت، أضاء معها سجلٌّ كامل من الأسماء.</w:t>
      </w:r>
    </w:p>
    <w:p w14:paraId="22D47DD3"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4CEBCEA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0D64F0E9" w14:textId="77777777" w:rsidR="004C54A3" w:rsidRDefault="00000000" w:rsidP="007A16CF">
      <w:pPr>
        <w:bidi/>
        <w:jc w:val="both"/>
        <w:rPr>
          <w:rFonts w:hint="eastAsia"/>
        </w:rPr>
      </w:pPr>
      <w:r>
        <w:br w:type="page"/>
      </w:r>
    </w:p>
    <w:p w14:paraId="747ACC3F"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098 | TYPE:CLOSING | DO_NOT_RENDER]]</w:t>
      </w:r>
    </w:p>
    <w:p w14:paraId="25FA702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3ADEF06" w14:textId="77777777" w:rsidR="004C54A3" w:rsidRDefault="00000000" w:rsidP="007A16CF">
      <w:pPr>
        <w:bidi/>
        <w:jc w:val="both"/>
        <w:rPr>
          <w:rFonts w:hint="eastAsia"/>
        </w:rPr>
      </w:pPr>
      <w:r>
        <w:rPr>
          <w:rFonts w:ascii="Noto Kufi Arabic" w:eastAsia="Noto Kufi Arabic" w:hAnsi="Noto Kufi Arabic" w:cs="Noto Kufi Arabic"/>
          <w:b/>
          <w:color w:val="2E261F"/>
          <w:sz w:val="36"/>
          <w:rtl/>
          <w:lang w:val="ar-SA" w:bidi="ar-SA"/>
        </w:rPr>
        <w:t>الأثر</w:t>
      </w:r>
    </w:p>
    <w:p w14:paraId="12B78503" w14:textId="77777777" w:rsidR="004C54A3" w:rsidRDefault="00000000" w:rsidP="007A16CF">
      <w:pPr>
        <w:bidi/>
        <w:spacing w:after="140" w:line="372" w:lineRule="auto"/>
        <w:jc w:val="both"/>
        <w:rPr>
          <w:rFonts w:hint="eastAsia"/>
        </w:rPr>
      </w:pPr>
      <w:r>
        <w:rPr>
          <w:rFonts w:eastAsia="Amiri"/>
          <w:color w:val="2E261F"/>
          <w:sz w:val="22"/>
          <w:rtl/>
          <w:lang w:val="ar-SA" w:bidi="ar-SA"/>
        </w:rPr>
        <w:t>قد يُشترى المحوّل مرةً ثم يعمل أعواماً، أما النفرة فأثرها أطول من عمر آلة. يبقى منها أن الناس عرفوا قوتهم حين اجتمعوا، وأن الصغار رأوا بأعينهم كيف تُبنى المصلحة العامة، وأن القرية جرّبت بعد محنةٍ قاسية أن تبدأ من نفسها فلا تستصغر قليلاً ولا تستبعد كثيراً.</w:t>
      </w:r>
    </w:p>
    <w:p w14:paraId="257670AD" w14:textId="77777777" w:rsidR="004C54A3" w:rsidRDefault="00000000" w:rsidP="007A16CF">
      <w:pPr>
        <w:bidi/>
        <w:spacing w:after="140" w:line="372" w:lineRule="auto"/>
        <w:jc w:val="both"/>
        <w:rPr>
          <w:rFonts w:hint="eastAsia"/>
        </w:rPr>
      </w:pPr>
      <w:r>
        <w:rPr>
          <w:rtl/>
          <w:lang w:val="ar-SA" w:bidi="ar-SA"/>
        </w:rPr>
        <w:t>وهكذا تكون الرِّكيب قد ردّت على الخراب بما يليق بأهلها، بعملٍ يتراكم اسماً بعد اسم، وجنيهاً بعد جنيه، ويداً إلى يد. فإن عاد الضوء إلى الأسلاك، فقد سبقه نورٌ آخر إلى القلوب: نورُ التكاتف، والتضافر، والأثر.</w:t>
      </w:r>
    </w:p>
    <w:p w14:paraId="4BCD533F"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1EFF6CC8"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صفحة سردية هاتفية. العنوان الجانبي عنصر مستقل بصرياً، أكبر بوضوح من المتن ويستخدم Noto Kufi Arabic بوزن 700، مع مسافة واضحة تحته. المتن Amiri بحجم مريح ومساحة بيضاء واسعة بلا حشر. يمكن استخدام ملمس ورق خافت جداً. لا تغيّر كلمة من النص.</w:t>
      </w:r>
    </w:p>
    <w:p w14:paraId="47FD06C7" w14:textId="77777777" w:rsidR="004C54A3" w:rsidRDefault="00000000" w:rsidP="007A16CF">
      <w:pPr>
        <w:bidi/>
        <w:jc w:val="both"/>
        <w:rPr>
          <w:rFonts w:hint="eastAsia"/>
        </w:rPr>
      </w:pPr>
      <w:r>
        <w:br w:type="page"/>
      </w:r>
    </w:p>
    <w:p w14:paraId="50F9DD21"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099 | TYPE:VERSION | DO_NOT_RENDER]]</w:t>
      </w:r>
    </w:p>
    <w:p w14:paraId="1CA516DA"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046A7733" w14:textId="77777777" w:rsidR="004C54A3" w:rsidRDefault="00000000" w:rsidP="007A16CF">
      <w:pPr>
        <w:bidi/>
        <w:spacing w:after="300"/>
        <w:jc w:val="both"/>
        <w:rPr>
          <w:rFonts w:hint="eastAsia"/>
        </w:rPr>
      </w:pPr>
      <w:r>
        <w:rPr>
          <w:rFonts w:ascii="Noto Kufi Arabic" w:eastAsia="Noto Kufi Arabic" w:hAnsi="Noto Kufi Arabic" w:cs="Noto Kufi Arabic"/>
          <w:b/>
          <w:color w:val="2E261F"/>
          <w:sz w:val="36"/>
          <w:rtl/>
          <w:lang w:val="ar-SA" w:bidi="ar-SA"/>
        </w:rPr>
        <w:t>بيان هذه النسخة</w:t>
      </w:r>
    </w:p>
    <w:p w14:paraId="036B9661" w14:textId="77777777" w:rsidR="004C54A3" w:rsidRDefault="00000000" w:rsidP="007A16CF">
      <w:pPr>
        <w:bidi/>
        <w:spacing w:after="140" w:line="384" w:lineRule="auto"/>
        <w:jc w:val="both"/>
        <w:rPr>
          <w:rFonts w:hint="eastAsia"/>
        </w:rPr>
      </w:pPr>
      <w:r>
        <w:rPr>
          <w:rFonts w:eastAsia="Amiri"/>
          <w:b/>
          <w:color w:val="2E261F"/>
          <w:sz w:val="24"/>
          <w:rtl/>
          <w:lang w:val="ar-SA" w:bidi="ar-SA"/>
        </w:rPr>
        <w:t>هذه المخطوطة مبنية على سجل النفرة حتى المساهمة رقم 313، وبإجمالي 221,423,000 جنيه سوداني.</w:t>
      </w:r>
    </w:p>
    <w:p w14:paraId="5174B937" w14:textId="77777777" w:rsidR="004C54A3" w:rsidRDefault="00000000" w:rsidP="007A16CF">
      <w:pPr>
        <w:bidi/>
        <w:spacing w:after="140" w:line="384" w:lineRule="auto"/>
        <w:jc w:val="both"/>
        <w:rPr>
          <w:rFonts w:hint="eastAsia"/>
        </w:rPr>
      </w:pPr>
      <w:r>
        <w:rPr>
          <w:rFonts w:eastAsia="Amiri"/>
          <w:color w:val="78726A"/>
          <w:sz w:val="21"/>
          <w:rtl/>
          <w:lang w:val="ar-SA" w:bidi="ar-SA"/>
        </w:rPr>
        <w:t>إذا أضيفت مساهمات بعد إعداد هذه النسخة، يجب تحديث الأرقام وصفحات العطاء ودفتر النفرة قبل النشر النهائي، من غير إسقاط أي مساهمة أو تغيير ترتيب السجل.</w:t>
      </w:r>
    </w:p>
    <w:p w14:paraId="05F252B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C5CFBBF"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p w14:paraId="5632951E" w14:textId="77777777" w:rsidR="004C54A3" w:rsidRDefault="00000000" w:rsidP="007A16CF">
      <w:pPr>
        <w:bidi/>
        <w:jc w:val="both"/>
        <w:rPr>
          <w:rFonts w:hint="eastAsia"/>
        </w:rPr>
      </w:pPr>
      <w:r>
        <w:br w:type="page"/>
      </w:r>
    </w:p>
    <w:p w14:paraId="6D8F8BB8" w14:textId="77777777" w:rsidR="004C54A3" w:rsidRDefault="00000000" w:rsidP="007A16CF">
      <w:pPr>
        <w:keepNext/>
        <w:bidi/>
        <w:spacing w:after="80"/>
        <w:jc w:val="both"/>
        <w:rPr>
          <w:rFonts w:hint="eastAsia"/>
        </w:rPr>
      </w:pPr>
      <w:r>
        <w:rPr>
          <w:rFonts w:ascii="Noto Sans Arabic" w:eastAsia="Noto Sans Arabic" w:hAnsi="Noto Sans Arabic" w:cs="Noto Sans Arabic"/>
          <w:b/>
          <w:color w:val="78726A"/>
          <w:sz w:val="13"/>
          <w:rtl/>
          <w:lang w:val="ar-SA" w:bidi="ar-SA"/>
        </w:rPr>
        <w:t>[[PAGE 100 | TYPE:BACK_COVER | DO_NOT_RENDER]]</w:t>
      </w:r>
    </w:p>
    <w:p w14:paraId="36EFFA4B"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2F61F12E" w14:textId="77777777" w:rsidR="004C54A3" w:rsidRDefault="00000000" w:rsidP="007A16CF">
      <w:pPr>
        <w:bidi/>
        <w:spacing w:before="1100" w:after="280"/>
        <w:jc w:val="both"/>
        <w:rPr>
          <w:rFonts w:hint="eastAsia"/>
        </w:rPr>
      </w:pPr>
      <w:r>
        <w:rPr>
          <w:rFonts w:ascii="Noto Kufi Arabic" w:eastAsia="Noto Kufi Arabic" w:hAnsi="Noto Kufi Arabic" w:cs="Noto Kufi Arabic"/>
          <w:b/>
          <w:color w:val="2E261F"/>
          <w:sz w:val="46"/>
          <w:rtl/>
          <w:lang w:val="ar-SA" w:bidi="ar-SA"/>
        </w:rPr>
        <w:t>النّفرة</w:t>
      </w:r>
    </w:p>
    <w:p w14:paraId="5B6E34B2" w14:textId="77777777" w:rsidR="004C54A3" w:rsidRDefault="00000000" w:rsidP="007A16CF">
      <w:pPr>
        <w:bidi/>
        <w:spacing w:after="160"/>
        <w:jc w:val="both"/>
        <w:rPr>
          <w:rFonts w:hint="eastAsia"/>
        </w:rPr>
      </w:pPr>
      <w:r>
        <w:rPr>
          <w:rFonts w:eastAsia="Amiri"/>
          <w:b/>
          <w:color w:val="996337"/>
          <w:rtl/>
          <w:lang w:val="ar-SA" w:bidi="ar-SA"/>
        </w:rPr>
        <w:t>الرِّكيب.. سِيرة التكاتُف والتضافٌر والأثر.</w:t>
      </w:r>
    </w:p>
    <w:p w14:paraId="2DE87957" w14:textId="77777777" w:rsidR="004C54A3" w:rsidRDefault="00000000" w:rsidP="007A16CF">
      <w:pPr>
        <w:bidi/>
        <w:spacing w:after="160"/>
        <w:jc w:val="both"/>
        <w:rPr>
          <w:rFonts w:hint="eastAsia"/>
        </w:rPr>
      </w:pPr>
      <w:r>
        <w:rPr>
          <w:rFonts w:ascii="Noto Sans Arabic" w:eastAsia="Noto Sans Arabic" w:hAnsi="Noto Sans Arabic" w:cs="Noto Sans Arabic"/>
          <w:color w:val="996337"/>
          <w:sz w:val="16"/>
        </w:rPr>
        <w:t>◆  ◆  ◆</w:t>
      </w:r>
    </w:p>
    <w:p w14:paraId="4A83CEEE" w14:textId="77777777" w:rsidR="004C54A3" w:rsidRDefault="00000000" w:rsidP="007A16CF">
      <w:pPr>
        <w:bidi/>
        <w:spacing w:after="60"/>
        <w:jc w:val="both"/>
        <w:rPr>
          <w:rFonts w:hint="eastAsia"/>
        </w:rPr>
      </w:pPr>
      <w:r>
        <w:rPr>
          <w:rFonts w:ascii="Noto Sans Arabic" w:eastAsia="Noto Sans Arabic" w:hAnsi="Noto Sans Arabic" w:cs="Noto Sans Arabic"/>
          <w:color w:val="78726A"/>
          <w:sz w:val="13"/>
        </w:rPr>
        <w:t>[[/CONTENT]]</w:t>
      </w:r>
    </w:p>
    <w:p w14:paraId="3DA64F83" w14:textId="77777777" w:rsidR="004C54A3" w:rsidRDefault="00000000" w:rsidP="007A16CF">
      <w:pPr>
        <w:bidi/>
        <w:spacing w:before="80" w:after="0"/>
        <w:jc w:val="both"/>
        <w:rPr>
          <w:rFonts w:hint="eastAsia"/>
        </w:rPr>
      </w:pPr>
      <w:r>
        <w:rPr>
          <w:rFonts w:ascii="Noto Sans Arabic" w:eastAsia="Noto Sans Arabic" w:hAnsi="Noto Sans Arabic" w:cs="Noto Sans Arabic"/>
          <w:color w:val="78726A"/>
          <w:sz w:val="13"/>
          <w:rtl/>
          <w:lang w:val="ar-SA" w:bidi="ar-SA"/>
        </w:rPr>
        <w:t>[[DESIGN NOTE — لا يظهر في الكتاب]] هذه الملاحظة تنفيذية فقط ولا تظهر للمستخدم النهائي.</w:t>
      </w:r>
    </w:p>
    <w:sectPr w:rsidR="004C54A3" w:rsidSect="00034616">
      <w:pgSz w:w="6123" w:h="10885"/>
      <w:pgMar w:top="567" w:right="510" w:bottom="567" w:left="51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mi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Arabic">
    <w:altName w:val="Cambria"/>
    <w:panose1 w:val="00000000000000000000"/>
    <w:charset w:val="00"/>
    <w:family w:val="roman"/>
    <w:notTrueType/>
    <w:pitch w:val="default"/>
  </w:font>
  <w:font w:name="Noto Kufi Arab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04276">
    <w:abstractNumId w:val="8"/>
  </w:num>
  <w:num w:numId="2" w16cid:durableId="1164467432">
    <w:abstractNumId w:val="6"/>
  </w:num>
  <w:num w:numId="3" w16cid:durableId="647052062">
    <w:abstractNumId w:val="5"/>
  </w:num>
  <w:num w:numId="4" w16cid:durableId="580870524">
    <w:abstractNumId w:val="4"/>
  </w:num>
  <w:num w:numId="5" w16cid:durableId="1673871346">
    <w:abstractNumId w:val="7"/>
  </w:num>
  <w:num w:numId="6" w16cid:durableId="710803802">
    <w:abstractNumId w:val="3"/>
  </w:num>
  <w:num w:numId="7" w16cid:durableId="131560422">
    <w:abstractNumId w:val="2"/>
  </w:num>
  <w:num w:numId="8" w16cid:durableId="1097943074">
    <w:abstractNumId w:val="1"/>
  </w:num>
  <w:num w:numId="9" w16cid:durableId="134617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A8"/>
    <w:rsid w:val="00034616"/>
    <w:rsid w:val="0006063C"/>
    <w:rsid w:val="0006597C"/>
    <w:rsid w:val="000B2685"/>
    <w:rsid w:val="001119D8"/>
    <w:rsid w:val="0011788E"/>
    <w:rsid w:val="0015074B"/>
    <w:rsid w:val="0017419D"/>
    <w:rsid w:val="00190AF0"/>
    <w:rsid w:val="00205FAD"/>
    <w:rsid w:val="0022792B"/>
    <w:rsid w:val="0024454E"/>
    <w:rsid w:val="0029639D"/>
    <w:rsid w:val="003107F0"/>
    <w:rsid w:val="00326F90"/>
    <w:rsid w:val="00372F2A"/>
    <w:rsid w:val="0039798F"/>
    <w:rsid w:val="003C1B0A"/>
    <w:rsid w:val="00421476"/>
    <w:rsid w:val="004417AA"/>
    <w:rsid w:val="004878A5"/>
    <w:rsid w:val="004C0A5E"/>
    <w:rsid w:val="004C54A3"/>
    <w:rsid w:val="00501533"/>
    <w:rsid w:val="005015FE"/>
    <w:rsid w:val="00514BF2"/>
    <w:rsid w:val="00582D15"/>
    <w:rsid w:val="005956B5"/>
    <w:rsid w:val="005B04FE"/>
    <w:rsid w:val="006161E3"/>
    <w:rsid w:val="00637B68"/>
    <w:rsid w:val="00681730"/>
    <w:rsid w:val="00692D19"/>
    <w:rsid w:val="006F4B29"/>
    <w:rsid w:val="00711B19"/>
    <w:rsid w:val="00736E18"/>
    <w:rsid w:val="007618D4"/>
    <w:rsid w:val="007A16CF"/>
    <w:rsid w:val="007C3A89"/>
    <w:rsid w:val="007D3AFE"/>
    <w:rsid w:val="009008BC"/>
    <w:rsid w:val="00937D17"/>
    <w:rsid w:val="00991D0B"/>
    <w:rsid w:val="009C11AE"/>
    <w:rsid w:val="009F3195"/>
    <w:rsid w:val="00A51520"/>
    <w:rsid w:val="00AA1D8D"/>
    <w:rsid w:val="00AF7374"/>
    <w:rsid w:val="00B34F25"/>
    <w:rsid w:val="00B47730"/>
    <w:rsid w:val="00B706E3"/>
    <w:rsid w:val="00B959A0"/>
    <w:rsid w:val="00BC1637"/>
    <w:rsid w:val="00BC7F3B"/>
    <w:rsid w:val="00C47DE2"/>
    <w:rsid w:val="00C60689"/>
    <w:rsid w:val="00CA0B09"/>
    <w:rsid w:val="00CB0664"/>
    <w:rsid w:val="00CE1CDC"/>
    <w:rsid w:val="00DE0EB7"/>
    <w:rsid w:val="00DE52E7"/>
    <w:rsid w:val="00E14AF6"/>
    <w:rsid w:val="00F144CF"/>
    <w:rsid w:val="00F8498D"/>
    <w:rsid w:val="00F85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FDD6D"/>
  <w14:defaultImageDpi w14:val="300"/>
  <w15:docId w15:val="{A5379EB0-1255-41D0-9A2A-3E746D28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miri" w:hAnsi="Amiri" w:cs="Ami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B26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701163">
      <w:bodyDiv w:val="1"/>
      <w:marLeft w:val="0"/>
      <w:marRight w:val="0"/>
      <w:marTop w:val="0"/>
      <w:marBottom w:val="0"/>
      <w:divBdr>
        <w:top w:val="none" w:sz="0" w:space="0" w:color="auto"/>
        <w:left w:val="none" w:sz="0" w:space="0" w:color="auto"/>
        <w:bottom w:val="none" w:sz="0" w:space="0" w:color="auto"/>
        <w:right w:val="none" w:sz="0" w:space="0" w:color="auto"/>
      </w:divBdr>
    </w:div>
    <w:div w:id="565804459">
      <w:bodyDiv w:val="1"/>
      <w:marLeft w:val="0"/>
      <w:marRight w:val="0"/>
      <w:marTop w:val="0"/>
      <w:marBottom w:val="0"/>
      <w:divBdr>
        <w:top w:val="none" w:sz="0" w:space="0" w:color="auto"/>
        <w:left w:val="none" w:sz="0" w:space="0" w:color="auto"/>
        <w:bottom w:val="none" w:sz="0" w:space="0" w:color="auto"/>
        <w:right w:val="none" w:sz="0" w:space="0" w:color="auto"/>
      </w:divBdr>
    </w:div>
    <w:div w:id="968048167">
      <w:bodyDiv w:val="1"/>
      <w:marLeft w:val="0"/>
      <w:marRight w:val="0"/>
      <w:marTop w:val="0"/>
      <w:marBottom w:val="0"/>
      <w:divBdr>
        <w:top w:val="none" w:sz="0" w:space="0" w:color="auto"/>
        <w:left w:val="none" w:sz="0" w:space="0" w:color="auto"/>
        <w:bottom w:val="none" w:sz="0" w:space="0" w:color="auto"/>
        <w:right w:val="none" w:sz="0" w:space="0" w:color="auto"/>
      </w:divBdr>
    </w:div>
    <w:div w:id="988558969">
      <w:bodyDiv w:val="1"/>
      <w:marLeft w:val="0"/>
      <w:marRight w:val="0"/>
      <w:marTop w:val="0"/>
      <w:marBottom w:val="0"/>
      <w:divBdr>
        <w:top w:val="none" w:sz="0" w:space="0" w:color="auto"/>
        <w:left w:val="none" w:sz="0" w:space="0" w:color="auto"/>
        <w:bottom w:val="none" w:sz="0" w:space="0" w:color="auto"/>
        <w:right w:val="none" w:sz="0" w:space="0" w:color="auto"/>
      </w:divBdr>
    </w:div>
    <w:div w:id="1260599637">
      <w:bodyDiv w:val="1"/>
      <w:marLeft w:val="0"/>
      <w:marRight w:val="0"/>
      <w:marTop w:val="0"/>
      <w:marBottom w:val="0"/>
      <w:divBdr>
        <w:top w:val="none" w:sz="0" w:space="0" w:color="auto"/>
        <w:left w:val="none" w:sz="0" w:space="0" w:color="auto"/>
        <w:bottom w:val="none" w:sz="0" w:space="0" w:color="auto"/>
        <w:right w:val="none" w:sz="0" w:space="0" w:color="auto"/>
      </w:divBdr>
    </w:div>
    <w:div w:id="19421785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6332</Words>
  <Characters>36097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النّفرة — مخطوط محتوى الفلوب بوك</vt:lpstr>
    </vt:vector>
  </TitlesOfParts>
  <Manager/>
  <Company/>
  <LinksUpToDate>false</LinksUpToDate>
  <CharactersWithSpaces>42345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النّفرة — مخطوط محتوى الفلوب بوك</dc:title>
  <dc:subject>محتوى صفحة بصفحة لفلوب بوك نفرة قرية الركيب</dc:subject>
  <dc:creator>python-docx</dc:creator>
  <cp:keywords/>
  <dc:description>مصدر الحقيقة النصي لتنفيذ Claude Code. العلامات [[...]] تعليمات ولا تظهر في الكتاب.</dc:description>
  <cp:lastModifiedBy>Qais Mohamed</cp:lastModifiedBy>
  <cp:revision>2</cp:revision>
  <dcterms:created xsi:type="dcterms:W3CDTF">2026-08-28T19:42:00Z</dcterms:created>
  <dcterms:modified xsi:type="dcterms:W3CDTF">2026-08-28T19:42:00Z</dcterms:modified>
  <cp:category/>
</cp:coreProperties>
</file>