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知行书院文化课程讲义</w:t>
      </w:r>
      <w:r w:rsidR="00442789">
        <w:rPr>
          <w:rFonts w:ascii="仿宋" w:eastAsia="仿宋" w:hAnsi="仿宋" w:hint="eastAsia"/>
          <w:sz w:val="32"/>
          <w:szCs w:val="32"/>
        </w:rPr>
        <w:t xml:space="preserve">            2019/6/8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合课学习</w:t>
      </w:r>
      <w:proofErr w:type="gramEnd"/>
      <w:r>
        <w:rPr>
          <w:rFonts w:ascii="仿宋" w:eastAsia="仿宋" w:hAnsi="仿宋" w:hint="eastAsia"/>
          <w:sz w:val="30"/>
          <w:szCs w:val="30"/>
        </w:rPr>
        <w:t>：</w:t>
      </w:r>
    </w:p>
    <w:p w:rsidR="00B21601" w:rsidRDefault="00B21601" w:rsidP="00B21601">
      <w:pPr>
        <w:widowControl/>
        <w:ind w:left="1600" w:hangingChars="500" w:hanging="160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成语学习：马马虎虎， 吹牛皮， 信口开河，口若悬河              鸡蛋里头挑骨头，一夫当关万夫莫开</w:t>
      </w:r>
    </w:p>
    <w:p w:rsidR="00735F37" w:rsidRDefault="00735F37" w:rsidP="00B21601">
      <w:pPr>
        <w:widowControl/>
        <w:ind w:left="1600" w:hangingChars="500" w:hanging="160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170C4E" w:rsidRDefault="00170C4E" w:rsidP="00170C4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1F4B8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题外话：稀土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（中东有石油，中国有稀土）</w:t>
      </w:r>
    </w:p>
    <w:p w:rsidR="0099194A" w:rsidRDefault="0099194A" w:rsidP="00170C4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    华为手机</w:t>
      </w:r>
    </w:p>
    <w:p w:rsidR="0099194A" w:rsidRPr="001F4B88" w:rsidRDefault="0099194A" w:rsidP="00170C4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    珠穆朗玛峰塞车</w:t>
      </w:r>
    </w:p>
    <w:p w:rsidR="00170C4E" w:rsidRPr="00170C4E" w:rsidRDefault="00170C4E" w:rsidP="006B4B35">
      <w:pPr>
        <w:rPr>
          <w:rFonts w:ascii="仿宋" w:eastAsia="仿宋" w:hAnsi="仿宋"/>
          <w:sz w:val="30"/>
          <w:szCs w:val="30"/>
        </w:rPr>
      </w:pPr>
    </w:p>
    <w:p w:rsidR="00170C4E" w:rsidRPr="00265B33" w:rsidRDefault="00170C4E" w:rsidP="00170C4E">
      <w:pPr>
        <w:rPr>
          <w:rFonts w:ascii="仿宋" w:eastAsia="仿宋" w:hAnsi="仿宋"/>
          <w:sz w:val="30"/>
          <w:szCs w:val="30"/>
        </w:rPr>
      </w:pPr>
      <w:r w:rsidRPr="00265B33">
        <w:rPr>
          <w:rFonts w:ascii="仿宋" w:eastAsia="仿宋" w:hAnsi="仿宋" w:hint="eastAsia"/>
          <w:sz w:val="30"/>
          <w:szCs w:val="30"/>
        </w:rPr>
        <w:t>古诗学习：</w:t>
      </w:r>
    </w:p>
    <w:p w:rsidR="0099194A" w:rsidRDefault="0099194A" w:rsidP="0099194A">
      <w:pPr>
        <w:widowControl/>
        <w:shd w:val="clear" w:color="auto" w:fill="FFFFFF"/>
        <w:spacing w:line="360" w:lineRule="atLeast"/>
        <w:ind w:firstLineChars="864" w:firstLine="2602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>
        <w:rPr>
          <w:rFonts w:ascii="仿宋" w:eastAsia="仿宋" w:hAnsi="仿宋" w:cs="Arial" w:hint="eastAsia"/>
          <w:b/>
          <w:bCs/>
          <w:color w:val="333333"/>
          <w:kern w:val="0"/>
          <w:sz w:val="30"/>
          <w:szCs w:val="30"/>
        </w:rPr>
        <w:t>村居</w:t>
      </w:r>
      <w:r w:rsidR="00690E09"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</w:t>
      </w:r>
      <w:r w:rsidR="00690E09"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 xml:space="preserve">  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99194A" w:rsidRDefault="0099194A" w:rsidP="0099194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 w:hint="eastAsia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草长莺飞二月天，拂堤dī杨柳醉春烟。</w:t>
      </w:r>
    </w:p>
    <w:p w:rsidR="005E6860" w:rsidRDefault="005E6860" w:rsidP="0099194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______________________________________</w:t>
      </w:r>
    </w:p>
    <w:p w:rsidR="0099194A" w:rsidRDefault="0099194A" w:rsidP="009919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仿宋" w:hAnsi="Arial" w:cs="Arial" w:hint="eastAsia"/>
          <w:color w:val="3366CC"/>
          <w:kern w:val="0"/>
          <w:sz w:val="30"/>
          <w:szCs w:val="30"/>
          <w:vertAlign w:val="superscript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儿童散学归来早，忙趁东风放纸鸢</w:t>
      </w:r>
      <w:proofErr w:type="spellStart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yu</w:t>
      </w:r>
      <w:proofErr w:type="spellEnd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ān。</w:t>
      </w:r>
      <w:r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</w:p>
    <w:p w:rsidR="005E6860" w:rsidRDefault="005E6860" w:rsidP="0099194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Arial" w:eastAsia="仿宋" w:hAnsi="Arial" w:cs="Arial" w:hint="eastAsia"/>
          <w:color w:val="3366CC"/>
          <w:kern w:val="0"/>
          <w:sz w:val="30"/>
          <w:szCs w:val="30"/>
          <w:vertAlign w:val="superscript"/>
        </w:rPr>
        <w:t>______________________________________________________</w:t>
      </w:r>
    </w:p>
    <w:p w:rsidR="0099194A" w:rsidRPr="0099194A" w:rsidRDefault="0099194A" w:rsidP="00170C4E">
      <w:pPr>
        <w:widowControl/>
        <w:shd w:val="clear" w:color="auto" w:fill="FFFFFF"/>
        <w:spacing w:line="360" w:lineRule="atLeast"/>
        <w:ind w:firstLineChars="500" w:firstLine="150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</w:p>
    <w:p w:rsidR="00170C4E" w:rsidRPr="00265B33" w:rsidRDefault="00170C4E" w:rsidP="00170C4E">
      <w:pPr>
        <w:widowControl/>
        <w:shd w:val="clear" w:color="auto" w:fill="FFFFFF"/>
        <w:spacing w:line="360" w:lineRule="atLeast"/>
        <w:ind w:firstLineChars="500" w:firstLine="150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《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池上</w:t>
      </w: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》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唐代：白居易</w:t>
      </w:r>
    </w:p>
    <w:p w:rsidR="00170C4E" w:rsidRDefault="00170C4E" w:rsidP="00170C4E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小娃</w:t>
      </w:r>
      <w:proofErr w:type="gramStart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撑</w:t>
      </w:r>
      <w:proofErr w:type="gramEnd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小艇，偷采白莲回。</w:t>
      </w:r>
    </w:p>
    <w:p w:rsidR="005E6860" w:rsidRPr="00265B33" w:rsidRDefault="005E6860" w:rsidP="00170C4E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___________________________</w:t>
      </w:r>
    </w:p>
    <w:p w:rsidR="006B4B35" w:rsidRDefault="00170C4E" w:rsidP="00690E09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不解藏踪迹，浮萍一道开。</w:t>
      </w:r>
      <w:bookmarkStart w:id="0" w:name="2"/>
      <w:bookmarkStart w:id="1" w:name="sub5039693_2"/>
      <w:bookmarkStart w:id="2" w:name="注释译文"/>
      <w:bookmarkStart w:id="3" w:name="2_1"/>
      <w:bookmarkStart w:id="4" w:name="sub5039693_2_1"/>
      <w:bookmarkStart w:id="5" w:name="作品注释"/>
      <w:bookmarkStart w:id="6" w:name="2-1"/>
      <w:bookmarkEnd w:id="0"/>
      <w:bookmarkEnd w:id="1"/>
      <w:bookmarkEnd w:id="2"/>
      <w:bookmarkEnd w:id="3"/>
      <w:bookmarkEnd w:id="4"/>
      <w:bookmarkEnd w:id="5"/>
      <w:bookmarkEnd w:id="6"/>
    </w:p>
    <w:p w:rsidR="005E6860" w:rsidRPr="00690E09" w:rsidRDefault="005E6860" w:rsidP="00690E09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___________________________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bookmarkStart w:id="7" w:name="2_2"/>
      <w:bookmarkStart w:id="8" w:name="sub5039693_2_2"/>
      <w:bookmarkStart w:id="9" w:name="白话译文"/>
      <w:bookmarkStart w:id="10" w:name="2-2"/>
      <w:bookmarkEnd w:id="7"/>
      <w:bookmarkEnd w:id="8"/>
      <w:bookmarkEnd w:id="9"/>
      <w:bookmarkEnd w:id="10"/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分组学习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第一组： 组长：天泽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天泽， 子立， 亦铭， </w:t>
      </w:r>
      <w:proofErr w:type="gramStart"/>
      <w:r>
        <w:rPr>
          <w:rFonts w:ascii="仿宋" w:eastAsia="仿宋" w:hAnsi="仿宋" w:hint="eastAsia"/>
          <w:sz w:val="30"/>
          <w:szCs w:val="30"/>
        </w:rPr>
        <w:t>雯萱</w:t>
      </w:r>
      <w:proofErr w:type="gramEnd"/>
      <w:r>
        <w:rPr>
          <w:rFonts w:ascii="仿宋" w:eastAsia="仿宋" w:hAnsi="仿宋" w:hint="eastAsia"/>
          <w:sz w:val="30"/>
          <w:szCs w:val="30"/>
        </w:rPr>
        <w:t>，柴赋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第二组： 组长：舒奕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宜南，舒奕，舒乐，书豪，天乐，天悦，小花，天行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第三组：组长：凌岳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美辰，凌岳，</w:t>
      </w:r>
      <w:proofErr w:type="gramStart"/>
      <w:r>
        <w:rPr>
          <w:rFonts w:ascii="仿宋" w:eastAsia="仿宋" w:hAnsi="仿宋" w:hint="eastAsia"/>
          <w:sz w:val="30"/>
          <w:szCs w:val="30"/>
        </w:rPr>
        <w:t>梓</w:t>
      </w:r>
      <w:proofErr w:type="gramEnd"/>
      <w:r>
        <w:rPr>
          <w:rFonts w:ascii="仿宋" w:eastAsia="仿宋" w:hAnsi="仿宋" w:hint="eastAsia"/>
          <w:sz w:val="30"/>
          <w:szCs w:val="30"/>
        </w:rPr>
        <w:t>瑜，</w:t>
      </w:r>
      <w:proofErr w:type="gramStart"/>
      <w:r>
        <w:rPr>
          <w:rFonts w:ascii="仿宋" w:eastAsia="仿宋" w:hAnsi="仿宋" w:hint="eastAsia"/>
          <w:sz w:val="30"/>
          <w:szCs w:val="30"/>
        </w:rPr>
        <w:t>梓萱</w:t>
      </w:r>
      <w:proofErr w:type="gramEnd"/>
      <w:r>
        <w:rPr>
          <w:rFonts w:ascii="仿宋" w:eastAsia="仿宋" w:hAnsi="仿宋" w:hint="eastAsia"/>
          <w:sz w:val="30"/>
          <w:szCs w:val="30"/>
        </w:rPr>
        <w:t>，若</w:t>
      </w:r>
      <w:proofErr w:type="gramStart"/>
      <w:r>
        <w:rPr>
          <w:rFonts w:ascii="仿宋" w:eastAsia="仿宋" w:hAnsi="仿宋" w:hint="eastAsia"/>
          <w:sz w:val="30"/>
          <w:szCs w:val="30"/>
        </w:rPr>
        <w:t>萱</w:t>
      </w:r>
      <w:proofErr w:type="gramEnd"/>
      <w:r>
        <w:rPr>
          <w:rFonts w:ascii="仿宋" w:eastAsia="仿宋" w:hAnsi="仿宋" w:hint="eastAsia"/>
          <w:sz w:val="30"/>
          <w:szCs w:val="30"/>
        </w:rPr>
        <w:t>，俊轩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小组课堂作业要求：</w:t>
      </w:r>
    </w:p>
    <w:p w:rsidR="006B4B35" w:rsidRDefault="006B4B35" w:rsidP="006B4B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每个同学必须完成写字作业，组长负责监督，并签字。</w:t>
      </w:r>
    </w:p>
    <w:p w:rsidR="006B4B35" w:rsidRDefault="006B4B35" w:rsidP="006B4B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每个同学必须说明读了几首古诗，组长负责监督，签字。</w:t>
      </w:r>
    </w:p>
    <w:p w:rsidR="006B4B35" w:rsidRDefault="006B4B35" w:rsidP="006B4B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小组全部完成后，组长</w:t>
      </w:r>
      <w:proofErr w:type="gramStart"/>
      <w:r>
        <w:rPr>
          <w:rFonts w:ascii="仿宋" w:eastAsia="仿宋" w:hAnsi="仿宋" w:hint="eastAsia"/>
          <w:sz w:val="32"/>
          <w:szCs w:val="32"/>
        </w:rPr>
        <w:t>带小组</w:t>
      </w:r>
      <w:proofErr w:type="gramEnd"/>
      <w:r>
        <w:rPr>
          <w:rFonts w:ascii="仿宋" w:eastAsia="仿宋" w:hAnsi="仿宋" w:hint="eastAsia"/>
          <w:sz w:val="32"/>
          <w:szCs w:val="32"/>
        </w:rPr>
        <w:t>找老师进行考核。</w:t>
      </w:r>
    </w:p>
    <w:p w:rsidR="006B4B35" w:rsidRDefault="006B4B35" w:rsidP="006B4B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古文阅读只要求学有余力的同学，完成后请组长签字。</w:t>
      </w:r>
    </w:p>
    <w:p w:rsidR="00F85475" w:rsidRDefault="00F85475" w:rsidP="006B4B35">
      <w:pPr>
        <w:rPr>
          <w:rFonts w:ascii="仿宋" w:eastAsia="仿宋" w:hAnsi="仿宋" w:hint="eastAsia"/>
          <w:sz w:val="30"/>
          <w:szCs w:val="30"/>
        </w:rPr>
      </w:pP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，汉字作业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学生姓名</w:t>
      </w:r>
      <w:r w:rsidR="00DD477F">
        <w:rPr>
          <w:rFonts w:ascii="仿宋" w:eastAsia="仿宋" w:hAnsi="仿宋" w:hint="eastAsia"/>
          <w:sz w:val="30"/>
          <w:szCs w:val="30"/>
        </w:rPr>
        <w:t xml:space="preserve">:_______ 完成第几期：____  </w:t>
      </w:r>
      <w:r>
        <w:rPr>
          <w:rFonts w:ascii="仿宋" w:eastAsia="仿宋" w:hAnsi="仿宋" w:hint="eastAsia"/>
          <w:sz w:val="30"/>
          <w:szCs w:val="30"/>
        </w:rPr>
        <w:t>组长签字：____________</w:t>
      </w:r>
    </w:p>
    <w:p w:rsidR="00DD477F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第一期汉字学习：</w:t>
      </w:r>
    </w:p>
    <w:p w:rsidR="006B4B35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中国历史年表：_________________________________________</w:t>
      </w:r>
    </w:p>
    <w:p w:rsidR="00DD477F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8002E3" w:rsidRDefault="008002E3" w:rsidP="006B4B35">
      <w:pPr>
        <w:rPr>
          <w:rFonts w:ascii="仿宋" w:eastAsia="仿宋" w:hAnsi="仿宋"/>
          <w:sz w:val="30"/>
          <w:szCs w:val="30"/>
        </w:rPr>
      </w:pPr>
    </w:p>
    <w:p w:rsidR="00DD477F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第二期汉字学习：</w:t>
      </w:r>
    </w:p>
    <w:p w:rsidR="00DD477F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知行书院学规：_________________________________________</w:t>
      </w:r>
    </w:p>
    <w:p w:rsidR="008002E3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DD477F" w:rsidRDefault="00DD477F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第三期汉字学习：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6B4B35" w:rsidRDefault="006B4B35" w:rsidP="006B4B35">
      <w:pPr>
        <w:ind w:firstLineChars="200" w:firstLine="420"/>
      </w:pPr>
    </w:p>
    <w:p w:rsidR="00DD477F" w:rsidRDefault="002E27C8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第四期汉字学习</w:t>
      </w:r>
      <w:r w:rsidR="00714015">
        <w:rPr>
          <w:rFonts w:ascii="仿宋" w:eastAsia="仿宋" w:hAnsi="仿宋" w:hint="eastAsia"/>
          <w:sz w:val="30"/>
          <w:szCs w:val="30"/>
        </w:rPr>
        <w:t>（抄写一遍）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0C7B04" w:rsidRDefault="000C7B04" w:rsidP="000C7B04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《西游记》是明朝吴承恩所作。故事从孙悟空出世，大闹天宫，写到孙悟空、猪八戒、沙僧保护师父唐僧去西天取经，一路历尽艰辛，降妖伏魔，扶善除恶，经过</w:t>
      </w:r>
      <w:proofErr w:type="gramStart"/>
      <w:r>
        <w:rPr>
          <w:rFonts w:ascii="仿宋" w:eastAsia="仿宋" w:hAnsi="仿宋" w:hint="eastAsia"/>
          <w:sz w:val="30"/>
          <w:szCs w:val="30"/>
        </w:rPr>
        <w:t>九九八十一</w:t>
      </w:r>
      <w:proofErr w:type="gramEnd"/>
      <w:r>
        <w:rPr>
          <w:rFonts w:ascii="仿宋" w:eastAsia="仿宋" w:hAnsi="仿宋" w:hint="eastAsia"/>
          <w:sz w:val="30"/>
          <w:szCs w:val="30"/>
        </w:rPr>
        <w:t>难，终于取回</w:t>
      </w:r>
      <w:r>
        <w:rPr>
          <w:rFonts w:ascii="仿宋" w:eastAsia="仿宋" w:hAnsi="仿宋" w:hint="eastAsia"/>
          <w:sz w:val="30"/>
          <w:szCs w:val="30"/>
        </w:rPr>
        <w:lastRenderedPageBreak/>
        <w:t>真经，修成正果。该书是中国古典文学中的杰出代表，与《水浒传》，《三国演义》，《红楼梦》并称为四大名著。</w:t>
      </w:r>
    </w:p>
    <w:p w:rsidR="000C7B04" w:rsidRDefault="000C7B04" w:rsidP="000C7B04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F85475" w:rsidRDefault="00F85475" w:rsidP="006B4B35">
      <w:pPr>
        <w:rPr>
          <w:rFonts w:ascii="仿宋" w:eastAsia="仿宋" w:hAnsi="仿宋" w:hint="eastAsia"/>
          <w:sz w:val="30"/>
          <w:szCs w:val="30"/>
        </w:rPr>
      </w:pP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二，古诗诵读作业：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诵读者：_________ 读了几首：_____   组长签字:____________</w:t>
      </w:r>
    </w:p>
    <w:p w:rsidR="00E93407" w:rsidRPr="00265B33" w:rsidRDefault="00E93407" w:rsidP="00E93407">
      <w:pPr>
        <w:widowControl/>
        <w:shd w:val="clear" w:color="auto" w:fill="FFFFFF"/>
        <w:spacing w:line="360" w:lineRule="atLeast"/>
        <w:ind w:firstLineChars="500" w:firstLine="150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《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池上</w:t>
      </w: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》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唐代：白居易</w:t>
      </w:r>
    </w:p>
    <w:p w:rsidR="00E93407" w:rsidRPr="00265B33" w:rsidRDefault="00E93407" w:rsidP="00E93407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小娃</w:t>
      </w:r>
      <w:proofErr w:type="gramStart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撑</w:t>
      </w:r>
      <w:proofErr w:type="gramEnd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小艇，偷采白莲回。</w:t>
      </w:r>
    </w:p>
    <w:p w:rsidR="00E93407" w:rsidRPr="00690E09" w:rsidRDefault="00E93407" w:rsidP="00E93407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不解藏踪迹，浮萍一道开。</w:t>
      </w:r>
    </w:p>
    <w:p w:rsidR="00E93407" w:rsidRPr="00E93407" w:rsidRDefault="00E93407" w:rsidP="006B4B35">
      <w:pPr>
        <w:widowControl/>
        <w:shd w:val="clear" w:color="auto" w:fill="FFFFFF"/>
        <w:spacing w:line="360" w:lineRule="atLeast"/>
        <w:ind w:firstLineChars="396" w:firstLine="1193"/>
        <w:jc w:val="left"/>
        <w:rPr>
          <w:rFonts w:ascii="仿宋" w:eastAsia="仿宋" w:hAnsi="仿宋" w:cs="Arial"/>
          <w:b/>
          <w:bCs/>
          <w:color w:val="333333"/>
          <w:kern w:val="0"/>
          <w:sz w:val="30"/>
          <w:szCs w:val="30"/>
        </w:rPr>
      </w:pPr>
    </w:p>
    <w:p w:rsidR="006B4B35" w:rsidRDefault="006B4B35" w:rsidP="006B4B35">
      <w:pPr>
        <w:widowControl/>
        <w:shd w:val="clear" w:color="auto" w:fill="FFFFFF"/>
        <w:spacing w:line="360" w:lineRule="atLeast"/>
        <w:ind w:firstLineChars="396" w:firstLine="1193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>
        <w:rPr>
          <w:rFonts w:ascii="仿宋" w:eastAsia="仿宋" w:hAnsi="仿宋" w:cs="Arial" w:hint="eastAsia"/>
          <w:b/>
          <w:bCs/>
          <w:color w:val="333333"/>
          <w:kern w:val="0"/>
          <w:sz w:val="30"/>
          <w:szCs w:val="30"/>
        </w:rPr>
        <w:t>村居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 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6B4B35" w:rsidRDefault="006B4B35" w:rsidP="006B4B35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草长莺飞二月天，拂堤dī杨柳醉春烟。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儿童散学归来早，忙趁东风放纸鸢</w:t>
      </w:r>
      <w:proofErr w:type="spellStart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yu</w:t>
      </w:r>
      <w:proofErr w:type="spellEnd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ān。</w:t>
      </w:r>
    </w:p>
    <w:p w:rsidR="006B4B35" w:rsidRDefault="006B4B35" w:rsidP="006B4B35">
      <w:pPr>
        <w:ind w:firstLineChars="250" w:firstLine="800"/>
        <w:rPr>
          <w:rFonts w:ascii="仿宋" w:eastAsia="仿宋" w:hAnsi="仿宋"/>
          <w:sz w:val="32"/>
          <w:szCs w:val="32"/>
        </w:rPr>
      </w:pPr>
    </w:p>
    <w:p w:rsidR="006B4B35" w:rsidRDefault="006B4B35" w:rsidP="006B4B35">
      <w:pPr>
        <w:ind w:firstLineChars="50" w:firstLine="1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  唐 贾岛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E93407" w:rsidRDefault="00E93407" w:rsidP="006B4B35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:rsidR="006B4B35" w:rsidRDefault="006B4B35" w:rsidP="006B4B35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《诗经·采薇》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6B4B35" w:rsidRDefault="006B4B35" w:rsidP="006B4B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</w:p>
    <w:p w:rsidR="006B4B35" w:rsidRDefault="00380249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三，文章阅读</w:t>
      </w:r>
      <w:r w:rsidR="006B4B35">
        <w:rPr>
          <w:rFonts w:ascii="仿宋" w:eastAsia="仿宋" w:hAnsi="仿宋" w:hint="eastAsia"/>
          <w:sz w:val="32"/>
          <w:szCs w:val="32"/>
        </w:rPr>
        <w:t xml:space="preserve">作业：         </w:t>
      </w: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阅读者：__________         组长签字：___________    </w:t>
      </w:r>
    </w:p>
    <w:p w:rsidR="00763A5E" w:rsidRDefault="00763A5E" w:rsidP="00763A5E">
      <w:pPr>
        <w:widowControl/>
        <w:ind w:firstLineChars="200" w:firstLine="600"/>
        <w:jc w:val="left"/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</w:pPr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中国辽阔的大地上，有雄伟的</w:t>
      </w:r>
      <w:hyperlink r:id="rId5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高原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、起伏的</w:t>
      </w:r>
      <w:hyperlink r:id="rId6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山岭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、广阔的</w:t>
      </w:r>
      <w:hyperlink r:id="rId7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平原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、低缓的</w:t>
      </w:r>
      <w:hyperlink r:id="rId8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丘陵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，</w:t>
      </w:r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无边的沙漠，</w:t>
      </w:r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还有四周群山环抱、</w:t>
      </w:r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中间低平的大小</w:t>
      </w:r>
      <w:hyperlink r:id="rId9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盆地</w:t>
        </w:r>
      </w:hyperlink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。</w:t>
      </w:r>
    </w:p>
    <w:p w:rsidR="00763A5E" w:rsidRPr="001F4B88" w:rsidRDefault="00763A5E" w:rsidP="00763A5E">
      <w:pPr>
        <w:widowControl/>
        <w:ind w:firstLineChars="200" w:firstLine="600"/>
        <w:jc w:val="left"/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中国地形地势西高东低，呈阶梯状分布；地形多种多样</w:t>
      </w:r>
      <w:r w:rsidRPr="001F4B88">
        <w:rPr>
          <w:rFonts w:ascii="华文仿宋" w:eastAsia="华文仿宋" w:hAnsi="华文仿宋" w:hint="eastAsia"/>
          <w:sz w:val="30"/>
          <w:szCs w:val="30"/>
        </w:rPr>
        <w:t xml:space="preserve">。地势西高东低 </w:t>
      </w:r>
      <w:r>
        <w:rPr>
          <w:rFonts w:ascii="华文仿宋" w:eastAsia="华文仿宋" w:hAnsi="华文仿宋" w:hint="eastAsia"/>
          <w:sz w:val="30"/>
          <w:szCs w:val="30"/>
        </w:rPr>
        <w:t>，许多大河滚滚东流，沟通了东西交通，方便了沿海和内地的联系。</w:t>
      </w:r>
      <w:r w:rsidRPr="001F4B88">
        <w:rPr>
          <w:rFonts w:ascii="华文仿宋" w:eastAsia="华文仿宋" w:hAnsi="华文仿宋" w:hint="eastAsia"/>
          <w:sz w:val="30"/>
          <w:szCs w:val="30"/>
        </w:rPr>
        <w:t>河流落差大，水能蕴藏丰富。 多种多样的地形为因地制宜，发展农、林、牧、副多种经营提供了有利条件。山区在发展林业、牧业、旅游业、采矿业等方面具有优势；但山区地面崎岖，交通不便，不利于发展种植业。由于山区面积广大，平原较少，造成耕地资源不足。</w:t>
      </w:r>
    </w:p>
    <w:p w:rsidR="00E93407" w:rsidRDefault="00E93407" w:rsidP="006B4B35">
      <w:pPr>
        <w:rPr>
          <w:rFonts w:ascii="仿宋" w:eastAsia="仿宋" w:hAnsi="仿宋" w:hint="eastAsia"/>
          <w:sz w:val="32"/>
          <w:szCs w:val="32"/>
        </w:rPr>
      </w:pPr>
    </w:p>
    <w:p w:rsidR="00C430B2" w:rsidRDefault="00C430B2" w:rsidP="006B4B3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四，</w:t>
      </w:r>
      <w:r w:rsidR="00821E3E">
        <w:rPr>
          <w:rFonts w:ascii="仿宋" w:eastAsia="仿宋" w:hAnsi="仿宋" w:hint="eastAsia"/>
          <w:sz w:val="32"/>
          <w:szCs w:val="32"/>
        </w:rPr>
        <w:t>看书法</w:t>
      </w:r>
      <w:r>
        <w:rPr>
          <w:rFonts w:ascii="仿宋" w:eastAsia="仿宋" w:hAnsi="仿宋" w:hint="eastAsia"/>
          <w:sz w:val="32"/>
          <w:szCs w:val="32"/>
        </w:rPr>
        <w:t>抄</w:t>
      </w:r>
      <w:r w:rsidR="0066694E">
        <w:rPr>
          <w:rFonts w:ascii="仿宋" w:eastAsia="仿宋" w:hAnsi="仿宋" w:hint="eastAsia"/>
          <w:sz w:val="32"/>
          <w:szCs w:val="32"/>
        </w:rPr>
        <w:t>诗</w:t>
      </w:r>
      <w:r>
        <w:rPr>
          <w:rFonts w:ascii="仿宋" w:eastAsia="仿宋" w:hAnsi="仿宋" w:hint="eastAsia"/>
          <w:sz w:val="32"/>
          <w:szCs w:val="32"/>
        </w:rPr>
        <w:t>作业</w:t>
      </w:r>
    </w:p>
    <w:p w:rsidR="00C430B2" w:rsidRPr="00763A5E" w:rsidRDefault="00C430B2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抄诗者：___________       组长签字：_____________</w:t>
      </w:r>
    </w:p>
    <w:p w:rsidR="00380249" w:rsidRDefault="008D6F96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18.75pt">
            <v:imagedata r:id="rId10" o:title="图"/>
          </v:shape>
        </w:pict>
      </w:r>
    </w:p>
    <w:p w:rsidR="00556CB6" w:rsidRDefault="00556CB6" w:rsidP="006B4B3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______________________________________________________________________________________________________</w:t>
      </w:r>
    </w:p>
    <w:p w:rsidR="00556CB6" w:rsidRDefault="00556CB6" w:rsidP="006B4B35">
      <w:pPr>
        <w:rPr>
          <w:rFonts w:ascii="仿宋" w:eastAsia="仿宋" w:hAnsi="仿宋" w:hint="eastAsia"/>
          <w:sz w:val="32"/>
          <w:szCs w:val="32"/>
        </w:rPr>
      </w:pPr>
    </w:p>
    <w:p w:rsidR="006B4B35" w:rsidRDefault="006B4B35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6B4B35" w:rsidRDefault="00AD4E14" w:rsidP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初级：《西游记》：第六章《</w:t>
      </w:r>
      <w:r w:rsidR="00031DF2">
        <w:rPr>
          <w:rFonts w:ascii="仿宋" w:eastAsia="仿宋" w:hAnsi="仿宋" w:hint="eastAsia"/>
          <w:sz w:val="32"/>
          <w:szCs w:val="32"/>
        </w:rPr>
        <w:t>救大圣拜师取经</w:t>
      </w:r>
      <w:r w:rsidR="006B4B35">
        <w:rPr>
          <w:rFonts w:ascii="仿宋" w:eastAsia="仿宋" w:hAnsi="仿宋" w:hint="eastAsia"/>
          <w:sz w:val="32"/>
          <w:szCs w:val="32"/>
        </w:rPr>
        <w:t>》</w:t>
      </w:r>
    </w:p>
    <w:p w:rsidR="00ED14BC" w:rsidRPr="00DD477F" w:rsidRDefault="006B4B3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</w:t>
      </w:r>
      <w:r w:rsidR="00AD4E14">
        <w:rPr>
          <w:rFonts w:ascii="仿宋" w:eastAsia="仿宋" w:hAnsi="仿宋" w:hint="eastAsia"/>
          <w:sz w:val="32"/>
          <w:szCs w:val="32"/>
        </w:rPr>
        <w:t>：《</w:t>
      </w:r>
      <w:r w:rsidR="008D6F96">
        <w:rPr>
          <w:rFonts w:ascii="仿宋" w:eastAsia="仿宋" w:hAnsi="仿宋" w:hint="eastAsia"/>
          <w:sz w:val="32"/>
          <w:szCs w:val="32"/>
        </w:rPr>
        <w:t>岳阳楼记</w:t>
      </w:r>
      <w:r w:rsidR="00AD4E14">
        <w:rPr>
          <w:rFonts w:ascii="仿宋" w:eastAsia="仿宋" w:hAnsi="仿宋" w:hint="eastAsia"/>
          <w:sz w:val="32"/>
          <w:szCs w:val="32"/>
        </w:rPr>
        <w:t>》</w:t>
      </w:r>
    </w:p>
    <w:sectPr w:rsidR="00ED14BC" w:rsidRPr="00DD477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81B3D"/>
    <w:multiLevelType w:val="hybridMultilevel"/>
    <w:tmpl w:val="3B88585E"/>
    <w:lvl w:ilvl="0" w:tplc="5B4E29BA">
      <w:start w:val="1"/>
      <w:numFmt w:val="decimal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4B35"/>
    <w:rsid w:val="00031DF2"/>
    <w:rsid w:val="000C7B04"/>
    <w:rsid w:val="00170C4E"/>
    <w:rsid w:val="002476D6"/>
    <w:rsid w:val="002E27C8"/>
    <w:rsid w:val="002E2C01"/>
    <w:rsid w:val="00337DDF"/>
    <w:rsid w:val="00380249"/>
    <w:rsid w:val="00442789"/>
    <w:rsid w:val="00556CB6"/>
    <w:rsid w:val="005E6860"/>
    <w:rsid w:val="0066694E"/>
    <w:rsid w:val="00690E09"/>
    <w:rsid w:val="006B4B35"/>
    <w:rsid w:val="006D7659"/>
    <w:rsid w:val="00714015"/>
    <w:rsid w:val="00735F37"/>
    <w:rsid w:val="00763A5E"/>
    <w:rsid w:val="008002E3"/>
    <w:rsid w:val="00821E3E"/>
    <w:rsid w:val="008D61DA"/>
    <w:rsid w:val="008D6F96"/>
    <w:rsid w:val="0099194A"/>
    <w:rsid w:val="00A63F80"/>
    <w:rsid w:val="00AD4E14"/>
    <w:rsid w:val="00B21601"/>
    <w:rsid w:val="00C430B2"/>
    <w:rsid w:val="00DD477F"/>
    <w:rsid w:val="00E93407"/>
    <w:rsid w:val="00ED14BC"/>
    <w:rsid w:val="00EE2EEE"/>
    <w:rsid w:val="00F85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98%E9%99%B5/321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9%B3%E5%8E%9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1%B1%E5%B2%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9%AB%98%E5%8E%9F/28204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9B%86%E5%9C%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27</cp:revision>
  <dcterms:created xsi:type="dcterms:W3CDTF">2019-06-07T01:51:00Z</dcterms:created>
  <dcterms:modified xsi:type="dcterms:W3CDTF">2019-06-07T02:43:00Z</dcterms:modified>
</cp:coreProperties>
</file>