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B586D" w14:textId="77777777" w:rsidR="003526D2" w:rsidRPr="00864610" w:rsidRDefault="001C0BF2" w:rsidP="003526D2">
      <w:pPr>
        <w:pStyle w:val="1"/>
        <w:jc w:val="center"/>
        <w:rPr>
          <w:rFonts w:ascii="微软雅黑" w:eastAsia="微软雅黑" w:hAnsi="微软雅黑"/>
          <w:color w:val="000000" w:themeColor="text1"/>
        </w:rPr>
      </w:pPr>
      <w:r w:rsidRPr="00864610">
        <w:rPr>
          <w:rFonts w:ascii="微软雅黑" w:eastAsia="微软雅黑" w:hAnsi="微软雅黑" w:hint="eastAsia"/>
          <w:color w:val="000000" w:themeColor="text1"/>
        </w:rPr>
        <w:t>特征工程测试题</w:t>
      </w:r>
    </w:p>
    <w:p w14:paraId="0A494988" w14:textId="457C50F4" w:rsidR="001C0BF2" w:rsidRPr="00864610" w:rsidRDefault="001C0BF2" w:rsidP="003526D2">
      <w:pPr>
        <w:pStyle w:val="a5"/>
        <w:numPr>
          <w:ilvl w:val="0"/>
          <w:numId w:val="5"/>
        </w:numPr>
        <w:ind w:firstLineChars="0"/>
        <w:rPr>
          <w:rFonts w:ascii="微软雅黑" w:eastAsia="微软雅黑" w:hAnsi="微软雅黑"/>
          <w:b/>
          <w:bCs/>
          <w:color w:val="000000" w:themeColor="text1"/>
          <w:sz w:val="28"/>
          <w:szCs w:val="28"/>
        </w:rPr>
      </w:pPr>
      <w:r w:rsidRPr="00864610">
        <w:rPr>
          <w:rFonts w:ascii="微软雅黑" w:eastAsia="微软雅黑" w:hAnsi="微软雅黑" w:hint="eastAsia"/>
          <w:b/>
          <w:bCs/>
          <w:color w:val="000000" w:themeColor="text1"/>
          <w:sz w:val="28"/>
          <w:szCs w:val="28"/>
        </w:rPr>
        <w:t>什么是特征工程？</w:t>
      </w:r>
    </w:p>
    <w:p w14:paraId="7D3D415F" w14:textId="37D01BD3" w:rsidR="003526D2" w:rsidRPr="00864610" w:rsidRDefault="001C0BF2" w:rsidP="003526D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答：本质上来说，呈现给算法的数据应该能拥有基本数据的相关结构或属性。当你做特征工程时，其实是将数据属性转换为数据特征的过程，属性代表了数据的所有维度，在数据建模时，如果对原始数据的所有属性进行学习，并不能很好的找到数据的潜在趋势，而通过特征工程对你的数据进行预处理的话，你的算法模型能够减少受到噪声的干扰，这样能够更好的找出趋势。事实上，好的特征甚至能够帮你实现使用简单的模型达到很好的效果。</w:t>
      </w:r>
    </w:p>
    <w:p w14:paraId="45C843AC" w14:textId="77777777" w:rsidR="003526D2" w:rsidRPr="00864610" w:rsidRDefault="003526D2" w:rsidP="003526D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p>
    <w:p w14:paraId="1EDC2C03" w14:textId="40D14851" w:rsidR="001C0BF2" w:rsidRPr="00864610" w:rsidRDefault="003526D2" w:rsidP="003526D2">
      <w:pPr>
        <w:pStyle w:val="a3"/>
        <w:shd w:val="clear" w:color="auto" w:fill="FFFFFF"/>
        <w:spacing w:before="0" w:beforeAutospacing="0" w:after="240" w:afterAutospacing="0" w:line="390" w:lineRule="atLeast"/>
        <w:rPr>
          <w:rFonts w:ascii="微软雅黑" w:eastAsia="微软雅黑" w:hAnsi="微软雅黑" w:cs="Arial"/>
          <w:b/>
          <w:bCs/>
          <w:color w:val="000000" w:themeColor="text1"/>
          <w:sz w:val="28"/>
          <w:szCs w:val="28"/>
        </w:rPr>
      </w:pPr>
      <w:r w:rsidRPr="00864610">
        <w:rPr>
          <w:rFonts w:ascii="微软雅黑" w:eastAsia="微软雅黑" w:hAnsi="微软雅黑" w:cs="Arial" w:hint="eastAsia"/>
          <w:b/>
          <w:bCs/>
          <w:color w:val="000000" w:themeColor="text1"/>
          <w:sz w:val="28"/>
          <w:szCs w:val="28"/>
        </w:rPr>
        <w:t>2</w:t>
      </w:r>
      <w:r w:rsidRPr="00864610">
        <w:rPr>
          <w:rFonts w:ascii="微软雅黑" w:eastAsia="微软雅黑" w:hAnsi="微软雅黑" w:cs="Arial"/>
          <w:b/>
          <w:bCs/>
          <w:color w:val="000000" w:themeColor="text1"/>
          <w:sz w:val="28"/>
          <w:szCs w:val="28"/>
        </w:rPr>
        <w:t xml:space="preserve">. </w:t>
      </w:r>
      <w:r w:rsidR="001C0BF2" w:rsidRPr="00864610">
        <w:rPr>
          <w:rFonts w:ascii="微软雅黑" w:eastAsia="微软雅黑" w:hAnsi="微软雅黑" w:hint="eastAsia"/>
          <w:b/>
          <w:bCs/>
          <w:color w:val="000000" w:themeColor="text1"/>
          <w:sz w:val="28"/>
          <w:szCs w:val="28"/>
        </w:rPr>
        <w:t>特征工程分哪几步？</w:t>
      </w:r>
    </w:p>
    <w:p w14:paraId="6BA61123" w14:textId="333789BF" w:rsidR="003526D2" w:rsidRPr="00864610" w:rsidRDefault="001C0BF2" w:rsidP="003526D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答：</w:t>
      </w:r>
      <w:r w:rsidRPr="00864610">
        <w:rPr>
          <w:rFonts w:ascii="微软雅黑" w:eastAsia="微软雅黑" w:hAnsi="微软雅黑" w:cs="Cambria Math"/>
          <w:color w:val="000000" w:themeColor="text1"/>
          <w:sz w:val="28"/>
          <w:szCs w:val="28"/>
        </w:rPr>
        <w:t>①</w:t>
      </w:r>
      <w:r w:rsidRPr="00864610">
        <w:rPr>
          <w:rFonts w:ascii="微软雅黑" w:eastAsia="微软雅黑" w:hAnsi="微软雅黑" w:cs="Arial"/>
          <w:color w:val="000000" w:themeColor="text1"/>
          <w:sz w:val="28"/>
          <w:szCs w:val="28"/>
        </w:rPr>
        <w:t>数据预处理；</w:t>
      </w:r>
      <w:r w:rsidRPr="00864610">
        <w:rPr>
          <w:rFonts w:ascii="微软雅黑" w:eastAsia="微软雅黑" w:hAnsi="微软雅黑" w:cs="Cambria Math"/>
          <w:color w:val="000000" w:themeColor="text1"/>
          <w:sz w:val="28"/>
          <w:szCs w:val="28"/>
        </w:rPr>
        <w:t>②</w:t>
      </w:r>
      <w:r w:rsidRPr="00864610">
        <w:rPr>
          <w:rFonts w:ascii="微软雅黑" w:eastAsia="微软雅黑" w:hAnsi="微软雅黑" w:cs="Arial"/>
          <w:color w:val="000000" w:themeColor="text1"/>
          <w:sz w:val="28"/>
          <w:szCs w:val="28"/>
        </w:rPr>
        <w:t>特征选择；</w:t>
      </w:r>
      <w:r w:rsidRPr="00864610">
        <w:rPr>
          <w:rFonts w:ascii="微软雅黑" w:eastAsia="微软雅黑" w:hAnsi="微软雅黑" w:cs="Cambria Math"/>
          <w:color w:val="000000" w:themeColor="text1"/>
          <w:sz w:val="28"/>
          <w:szCs w:val="28"/>
        </w:rPr>
        <w:t>③</w:t>
      </w:r>
      <w:r w:rsidRPr="00864610">
        <w:rPr>
          <w:rFonts w:ascii="微软雅黑" w:eastAsia="微软雅黑" w:hAnsi="微软雅黑" w:cs="Arial"/>
          <w:color w:val="000000" w:themeColor="text1"/>
          <w:sz w:val="28"/>
          <w:szCs w:val="28"/>
        </w:rPr>
        <w:t>特征提取。</w:t>
      </w:r>
    </w:p>
    <w:p w14:paraId="74AC3DD9" w14:textId="77777777" w:rsidR="003526D2" w:rsidRPr="00864610" w:rsidRDefault="003526D2" w:rsidP="003526D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p>
    <w:p w14:paraId="7B1BFC10" w14:textId="16A7821E" w:rsidR="001C0BF2" w:rsidRPr="00864610" w:rsidRDefault="003526D2" w:rsidP="003526D2">
      <w:pPr>
        <w:pStyle w:val="a3"/>
        <w:shd w:val="clear" w:color="auto" w:fill="FFFFFF"/>
        <w:spacing w:before="0" w:beforeAutospacing="0" w:after="240" w:afterAutospacing="0" w:line="390" w:lineRule="atLeast"/>
        <w:rPr>
          <w:rFonts w:ascii="微软雅黑" w:eastAsia="微软雅黑" w:hAnsi="微软雅黑" w:cs="Arial"/>
          <w:b/>
          <w:bCs/>
          <w:color w:val="000000" w:themeColor="text1"/>
          <w:sz w:val="28"/>
          <w:szCs w:val="28"/>
        </w:rPr>
      </w:pPr>
      <w:r w:rsidRPr="00864610">
        <w:rPr>
          <w:rFonts w:ascii="微软雅黑" w:eastAsia="微软雅黑" w:hAnsi="微软雅黑" w:cs="Arial" w:hint="eastAsia"/>
          <w:b/>
          <w:bCs/>
          <w:color w:val="000000" w:themeColor="text1"/>
          <w:sz w:val="28"/>
          <w:szCs w:val="28"/>
        </w:rPr>
        <w:t>3</w:t>
      </w:r>
      <w:r w:rsidRPr="00864610">
        <w:rPr>
          <w:rFonts w:ascii="微软雅黑" w:eastAsia="微软雅黑" w:hAnsi="微软雅黑" w:cs="Arial"/>
          <w:b/>
          <w:bCs/>
          <w:color w:val="000000" w:themeColor="text1"/>
          <w:sz w:val="28"/>
          <w:szCs w:val="28"/>
        </w:rPr>
        <w:t xml:space="preserve">. </w:t>
      </w:r>
      <w:r w:rsidR="001C0BF2" w:rsidRPr="00864610">
        <w:rPr>
          <w:rFonts w:ascii="微软雅黑" w:eastAsia="微软雅黑" w:hAnsi="微软雅黑" w:hint="eastAsia"/>
          <w:b/>
          <w:bCs/>
          <w:color w:val="000000" w:themeColor="text1"/>
          <w:sz w:val="28"/>
          <w:szCs w:val="28"/>
        </w:rPr>
        <w:t>数据不平衡的问题如何解决？</w:t>
      </w:r>
    </w:p>
    <w:p w14:paraId="7BA1FED3"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r w:rsidRPr="00864610">
        <w:rPr>
          <w:rFonts w:ascii="微软雅黑" w:eastAsia="微软雅黑" w:hAnsi="微软雅黑" w:cs="Arial"/>
          <w:color w:val="000000" w:themeColor="text1"/>
          <w:sz w:val="28"/>
          <w:szCs w:val="28"/>
        </w:rPr>
        <w:t>答：</w:t>
      </w:r>
      <w:r w:rsidRPr="00864610">
        <w:rPr>
          <w:rFonts w:ascii="微软雅黑" w:eastAsia="微软雅黑" w:hAnsi="微软雅黑" w:cs="Cambria Math"/>
          <w:color w:val="000000" w:themeColor="text1"/>
          <w:sz w:val="28"/>
          <w:szCs w:val="28"/>
        </w:rPr>
        <w:t>①</w:t>
      </w:r>
      <w:r w:rsidRPr="00864610">
        <w:rPr>
          <w:rFonts w:ascii="微软雅黑" w:eastAsia="微软雅黑" w:hAnsi="微软雅黑" w:cs="Arial"/>
          <w:color w:val="000000" w:themeColor="text1"/>
          <w:sz w:val="28"/>
          <w:szCs w:val="28"/>
        </w:rPr>
        <w:t>采样的方法，采样分为</w:t>
      </w:r>
      <w:r w:rsidRPr="00864610">
        <w:rPr>
          <w:rStyle w:val="a4"/>
          <w:rFonts w:ascii="微软雅黑" w:eastAsia="微软雅黑" w:hAnsi="微软雅黑" w:cs="Arial"/>
          <w:color w:val="000000" w:themeColor="text1"/>
          <w:sz w:val="28"/>
          <w:szCs w:val="28"/>
        </w:rPr>
        <w:t>上采样（Oversampling）和下采样（</w:t>
      </w:r>
      <w:proofErr w:type="spellStart"/>
      <w:r w:rsidRPr="00864610">
        <w:rPr>
          <w:rStyle w:val="a4"/>
          <w:rFonts w:ascii="微软雅黑" w:eastAsia="微软雅黑" w:hAnsi="微软雅黑" w:cs="Arial"/>
          <w:color w:val="000000" w:themeColor="text1"/>
          <w:sz w:val="28"/>
          <w:szCs w:val="28"/>
        </w:rPr>
        <w:t>Undersampling</w:t>
      </w:r>
      <w:proofErr w:type="spellEnd"/>
      <w:r w:rsidRPr="00864610">
        <w:rPr>
          <w:rStyle w:val="a4"/>
          <w:rFonts w:ascii="微软雅黑" w:eastAsia="微软雅黑" w:hAnsi="微软雅黑" w:cs="Arial"/>
          <w:color w:val="000000" w:themeColor="text1"/>
          <w:sz w:val="28"/>
          <w:szCs w:val="28"/>
        </w:rPr>
        <w:t>）</w:t>
      </w:r>
      <w:r w:rsidRPr="00864610">
        <w:rPr>
          <w:rFonts w:ascii="微软雅黑" w:eastAsia="微软雅黑" w:hAnsi="微软雅黑" w:cs="Arial"/>
          <w:color w:val="000000" w:themeColor="text1"/>
          <w:sz w:val="28"/>
          <w:szCs w:val="28"/>
        </w:rPr>
        <w:t>，上采样是把小众类复制多份，下采样是从大众类中剔除一些样本，或者说只从大众类中选取部分样本。上采样后的数据集中会重复出现一些样本，训练出来的模型会有一定的</w:t>
      </w:r>
      <w:r w:rsidRPr="00864610">
        <w:rPr>
          <w:rFonts w:ascii="微软雅黑" w:eastAsia="微软雅黑" w:hAnsi="微软雅黑" w:cs="Arial"/>
          <w:color w:val="000000" w:themeColor="text1"/>
          <w:sz w:val="28"/>
          <w:szCs w:val="28"/>
        </w:rPr>
        <w:lastRenderedPageBreak/>
        <w:t>过拟合，解决办法，可以在每次生成新数据点时加入轻微的随机扰动；而下采样的缺点也比较明显，那就是最终的训练集丢失了数据，模型只学到了一部分。可能会导致欠拟合，解决办法：多次下采样（放回采样，这样产生的训练集才相互独立）产生多个不同的训练集，进而训练多个不同的分类器，利用模型融合，通过组合多个分类器的结果得到最终的结果。</w:t>
      </w:r>
    </w:p>
    <w:p w14:paraId="10B9DF2A" w14:textId="410AE430"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Arial" w:eastAsia="微软雅黑" w:hAnsi="Arial" w:cs="Arial"/>
          <w:color w:val="000000" w:themeColor="text1"/>
          <w:sz w:val="28"/>
          <w:szCs w:val="28"/>
        </w:rPr>
        <w:t>​</w:t>
      </w:r>
      <w:r w:rsidRPr="00864610">
        <w:rPr>
          <w:rFonts w:ascii="微软雅黑" w:eastAsia="微软雅黑" w:hAnsi="微软雅黑" w:cs="Cambria Math"/>
          <w:color w:val="000000" w:themeColor="text1"/>
          <w:sz w:val="28"/>
          <w:szCs w:val="28"/>
        </w:rPr>
        <w:t>②</w:t>
      </w:r>
      <w:r w:rsidRPr="00864610">
        <w:rPr>
          <w:rFonts w:ascii="微软雅黑" w:eastAsia="微软雅黑" w:hAnsi="微软雅黑" w:cs="Arial"/>
          <w:color w:val="000000" w:themeColor="text1"/>
          <w:sz w:val="28"/>
          <w:szCs w:val="28"/>
        </w:rPr>
        <w:t>数据合成方法是利用小众样本在特征空间的相似性来生成新样本，这类方法在小数据场景下有很多成功案例，比如医学图像分析等。</w:t>
      </w:r>
    </w:p>
    <w:p w14:paraId="45B30122" w14:textId="59E0E1BF"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Arial" w:eastAsia="微软雅黑" w:hAnsi="Arial" w:cs="Arial"/>
          <w:color w:val="000000" w:themeColor="text1"/>
          <w:sz w:val="28"/>
          <w:szCs w:val="28"/>
        </w:rPr>
        <w:t>​</w:t>
      </w:r>
      <w:r w:rsidRPr="00864610">
        <w:rPr>
          <w:rFonts w:ascii="微软雅黑" w:eastAsia="微软雅黑" w:hAnsi="微软雅黑" w:cs="Cambria Math"/>
          <w:color w:val="000000" w:themeColor="text1"/>
          <w:sz w:val="28"/>
          <w:szCs w:val="28"/>
        </w:rPr>
        <w:t>③</w:t>
      </w:r>
      <w:r w:rsidRPr="00864610">
        <w:rPr>
          <w:rFonts w:ascii="微软雅黑" w:eastAsia="微软雅黑" w:hAnsi="微软雅黑" w:cs="Arial"/>
          <w:color w:val="000000" w:themeColor="text1"/>
          <w:sz w:val="28"/>
          <w:szCs w:val="28"/>
        </w:rPr>
        <w:t>对于数据极端不平衡时，可以观察观察不同算法在同一份数据下的训练结果的precision和recall，这样做有两个好处，一是可以了解不同算法对于数据的敏感程度，二是可以明确采取哪种评价指标更合适。针对机器学习中的数据不平衡问题，建议更多PR(Precision-Recall曲线)，而非ROC曲线，具体原因画图即可得知，如果采用ROC曲线来作为评价指标，很容易因为AUC值高而忽略实际对少量样本的效果其实并不理想的情况。</w:t>
      </w:r>
    </w:p>
    <w:p w14:paraId="52DBA822" w14:textId="23415433" w:rsidR="00041C06" w:rsidRPr="00864610" w:rsidRDefault="001C0BF2" w:rsidP="00041C06">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Arial" w:eastAsia="微软雅黑" w:hAnsi="Arial" w:cs="Arial"/>
          <w:color w:val="000000" w:themeColor="text1"/>
          <w:sz w:val="28"/>
          <w:szCs w:val="28"/>
        </w:rPr>
        <w:t>​</w:t>
      </w:r>
      <w:r w:rsidRPr="00864610">
        <w:rPr>
          <w:rFonts w:ascii="微软雅黑" w:eastAsia="微软雅黑" w:hAnsi="微软雅黑" w:cs="Cambria Math"/>
          <w:color w:val="000000" w:themeColor="text1"/>
          <w:sz w:val="28"/>
          <w:szCs w:val="28"/>
        </w:rPr>
        <w:t>④</w:t>
      </w:r>
      <w:r w:rsidRPr="00864610">
        <w:rPr>
          <w:rFonts w:ascii="微软雅黑" w:eastAsia="微软雅黑" w:hAnsi="微软雅黑" w:cs="Arial"/>
          <w:color w:val="000000" w:themeColor="text1"/>
          <w:sz w:val="28"/>
          <w:szCs w:val="28"/>
        </w:rPr>
        <w:t>选择对数据倾斜相对不敏感的算法，如树模型。</w:t>
      </w:r>
    </w:p>
    <w:p w14:paraId="2C0F7AF5" w14:textId="22AF9BFF" w:rsidR="00041C06"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p>
    <w:p w14:paraId="460047A6" w14:textId="13C9861F" w:rsidR="00041C06"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p>
    <w:p w14:paraId="352B0C6F" w14:textId="77777777" w:rsidR="00041C06"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p>
    <w:p w14:paraId="1DB2E1D0" w14:textId="384AA52E" w:rsidR="001C0BF2"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b/>
          <w:bCs/>
          <w:color w:val="000000" w:themeColor="text1"/>
          <w:sz w:val="28"/>
          <w:szCs w:val="28"/>
        </w:rPr>
      </w:pPr>
      <w:r w:rsidRPr="00864610">
        <w:rPr>
          <w:rFonts w:ascii="微软雅黑" w:eastAsia="微软雅黑" w:hAnsi="微软雅黑" w:cs="Arial" w:hint="eastAsia"/>
          <w:b/>
          <w:bCs/>
          <w:color w:val="000000" w:themeColor="text1"/>
          <w:sz w:val="28"/>
          <w:szCs w:val="28"/>
        </w:rPr>
        <w:lastRenderedPageBreak/>
        <w:t>4</w:t>
      </w:r>
      <w:r w:rsidRPr="00864610">
        <w:rPr>
          <w:rFonts w:ascii="微软雅黑" w:eastAsia="微软雅黑" w:hAnsi="微软雅黑" w:cs="Arial"/>
          <w:b/>
          <w:bCs/>
          <w:color w:val="000000" w:themeColor="text1"/>
          <w:sz w:val="28"/>
          <w:szCs w:val="28"/>
        </w:rPr>
        <w:t xml:space="preserve">. </w:t>
      </w:r>
      <w:r w:rsidR="001C0BF2" w:rsidRPr="00864610">
        <w:rPr>
          <w:rFonts w:ascii="微软雅黑" w:eastAsia="微软雅黑" w:hAnsi="微软雅黑" w:cs="Arial" w:hint="eastAsia"/>
          <w:b/>
          <w:bCs/>
          <w:color w:val="000000" w:themeColor="text1"/>
          <w:sz w:val="28"/>
          <w:szCs w:val="28"/>
        </w:rPr>
        <w:t>简单介绍特征选择？</w:t>
      </w:r>
    </w:p>
    <w:p w14:paraId="728DAF4B"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r w:rsidRPr="00864610">
        <w:rPr>
          <w:rFonts w:ascii="微软雅黑" w:eastAsia="微软雅黑" w:hAnsi="微软雅黑" w:cs="Arial"/>
          <w:color w:val="000000" w:themeColor="text1"/>
          <w:sz w:val="28"/>
          <w:szCs w:val="28"/>
        </w:rPr>
        <w:t>答：当数据预处理完成后，我们需要选择有意义的特征输入机器学习的算法和模型进行训练。通常来说，从两个方面考虑来选择特征：</w:t>
      </w:r>
    </w:p>
    <w:p w14:paraId="408ABC11" w14:textId="77777777" w:rsidR="001C0BF2" w:rsidRPr="00864610" w:rsidRDefault="001C0BF2" w:rsidP="001C0BF2">
      <w:pPr>
        <w:widowControl/>
        <w:numPr>
          <w:ilvl w:val="0"/>
          <w:numId w:val="1"/>
        </w:numPr>
        <w:shd w:val="clear" w:color="auto" w:fill="FFFFFF"/>
        <w:spacing w:before="120"/>
        <w:ind w:left="1200"/>
        <w:jc w:val="lef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特征是否发散：如果一个特征不发散，例如方差接近于0，也就是说样本在这个特征上基本上没有差异，这个特征对于样本的区分并没有什么用。</w:t>
      </w:r>
    </w:p>
    <w:p w14:paraId="255DC0B4" w14:textId="77777777" w:rsidR="001C0BF2" w:rsidRPr="00864610" w:rsidRDefault="001C0BF2" w:rsidP="001C0BF2">
      <w:pPr>
        <w:widowControl/>
        <w:numPr>
          <w:ilvl w:val="0"/>
          <w:numId w:val="1"/>
        </w:numPr>
        <w:shd w:val="clear" w:color="auto" w:fill="FFFFFF"/>
        <w:spacing w:before="120"/>
        <w:ind w:left="1200"/>
        <w:jc w:val="lef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特征与目标的相关性：这点比较显见，与目标相关性高的特征，应当优选选择。除方差法外，本文介绍的其他方法均从相关性考虑。</w:t>
      </w:r>
    </w:p>
    <w:p w14:paraId="18B67BC8"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根据特征选择的形式又可以将特征选择方法分为3种：</w:t>
      </w:r>
    </w:p>
    <w:p w14:paraId="2BB75896" w14:textId="77777777" w:rsidR="001C0BF2" w:rsidRPr="00864610" w:rsidRDefault="001C0BF2" w:rsidP="001C0BF2">
      <w:pPr>
        <w:widowControl/>
        <w:numPr>
          <w:ilvl w:val="0"/>
          <w:numId w:val="2"/>
        </w:numPr>
        <w:shd w:val="clear" w:color="auto" w:fill="FFFFFF"/>
        <w:spacing w:before="120"/>
        <w:ind w:left="1200"/>
        <w:jc w:val="lef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Filter：过滤法，按照发散性或者相关性对各个特征进行评分，设定阈值或者待选择阈值的个数，选择特征。如方差选择法，先要计算各个特征的方差，然后根据阈值，选择方差大于阈值的特征。</w:t>
      </w:r>
    </w:p>
    <w:p w14:paraId="33CE3D6C" w14:textId="77777777" w:rsidR="001C0BF2" w:rsidRPr="00864610" w:rsidRDefault="001C0BF2" w:rsidP="001C0BF2">
      <w:pPr>
        <w:widowControl/>
        <w:numPr>
          <w:ilvl w:val="0"/>
          <w:numId w:val="2"/>
        </w:numPr>
        <w:shd w:val="clear" w:color="auto" w:fill="FFFFFF"/>
        <w:spacing w:before="120"/>
        <w:ind w:left="1200"/>
        <w:jc w:val="lef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Wrapper：包装法，根据目标函数（通常是预测效果评分），每次选择若干特征，或者排除若干特征。递归消除特征法使用一个基模型来进行多轮训练，每轮训练后，消除若干权值系数的特征，再基于新的特征集进行下一轮训练。</w:t>
      </w:r>
    </w:p>
    <w:p w14:paraId="0A17244A" w14:textId="77777777" w:rsidR="001C0BF2" w:rsidRPr="00864610" w:rsidRDefault="001C0BF2" w:rsidP="001C0BF2">
      <w:pPr>
        <w:widowControl/>
        <w:numPr>
          <w:ilvl w:val="0"/>
          <w:numId w:val="2"/>
        </w:numPr>
        <w:shd w:val="clear" w:color="auto" w:fill="FFFFFF"/>
        <w:spacing w:before="120"/>
        <w:ind w:left="1200"/>
        <w:jc w:val="lef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lastRenderedPageBreak/>
        <w:t>Embedded：嵌入法，先使用某些机器学习的算法和模型进行训练，得到各个特征的权值系数，根据系数从大到小选择特征。类似于Filter方法，但是是通过训练来确定特征的优劣。使用带惩罚项L1的基模型，除了筛选出特征外，同时也进行了降维。L1惩罚项降维的原理在于保留多个对目标值具有同等相关性的特征中的一个，所以没选到的特征不代表不重要。故可结合L2惩罚项来优化。具体操作为：若一个特征在L1中的权值为1，选择在L2中权值差别不大且在L1中权值为0的特征构成同类集合，将这一集合中的特征平分L1中的权值；树模型中GBDT也可用来作为基模型进行特征选择。</w:t>
      </w:r>
    </w:p>
    <w:p w14:paraId="11138D2F" w14:textId="34D7EC5F" w:rsidR="001C0BF2" w:rsidRPr="00864610" w:rsidRDefault="001C0BF2" w:rsidP="001C0BF2">
      <w:pPr>
        <w:rPr>
          <w:rFonts w:ascii="微软雅黑" w:eastAsia="微软雅黑" w:hAnsi="微软雅黑"/>
          <w:color w:val="000000" w:themeColor="text1"/>
          <w:sz w:val="28"/>
          <w:szCs w:val="28"/>
        </w:rPr>
      </w:pPr>
    </w:p>
    <w:p w14:paraId="61CC1A2D" w14:textId="4D80CFF5" w:rsidR="001C0BF2"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b/>
          <w:bCs/>
          <w:color w:val="000000" w:themeColor="text1"/>
          <w:sz w:val="28"/>
          <w:szCs w:val="28"/>
        </w:rPr>
      </w:pPr>
      <w:r w:rsidRPr="00864610">
        <w:rPr>
          <w:rFonts w:ascii="微软雅黑" w:eastAsia="微软雅黑" w:hAnsi="微软雅黑" w:cs="Arial"/>
          <w:b/>
          <w:bCs/>
          <w:color w:val="000000" w:themeColor="text1"/>
          <w:sz w:val="28"/>
          <w:szCs w:val="28"/>
        </w:rPr>
        <w:t>5</w:t>
      </w:r>
      <w:r w:rsidR="001C0BF2" w:rsidRPr="00864610">
        <w:rPr>
          <w:rFonts w:ascii="微软雅黑" w:eastAsia="微软雅黑" w:hAnsi="微软雅黑" w:cs="Arial"/>
          <w:b/>
          <w:bCs/>
          <w:color w:val="000000" w:themeColor="text1"/>
          <w:sz w:val="28"/>
          <w:szCs w:val="28"/>
        </w:rPr>
        <w:t xml:space="preserve">. </w:t>
      </w:r>
      <w:r w:rsidR="001C0BF2" w:rsidRPr="00864610">
        <w:rPr>
          <w:rFonts w:ascii="微软雅黑" w:eastAsia="微软雅黑" w:hAnsi="微软雅黑" w:cs="Arial" w:hint="eastAsia"/>
          <w:b/>
          <w:bCs/>
          <w:color w:val="000000" w:themeColor="text1"/>
          <w:sz w:val="28"/>
          <w:szCs w:val="28"/>
        </w:rPr>
        <w:t>简述SVD(奇异值分解)工作原理?</w:t>
      </w:r>
    </w:p>
    <w:p w14:paraId="6E151799"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r w:rsidRPr="00864610">
        <w:rPr>
          <w:rFonts w:ascii="微软雅黑" w:eastAsia="微软雅黑" w:hAnsi="微软雅黑" w:cs="Arial"/>
          <w:color w:val="000000" w:themeColor="text1"/>
          <w:sz w:val="28"/>
          <w:szCs w:val="28"/>
        </w:rPr>
        <w:t>答：SVD是一种矩阵分解方法，相当于因式分解，他的目的纯粹就是将一个矩阵拆分成多个矩阵相乘的形式。能用小得多的数据集来表示原始数据集，这样可以去除噪声和冗余信息。适用于数值型数据。</w:t>
      </w:r>
    </w:p>
    <w:p w14:paraId="3A372DF6"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SVD将原始数据集矩阵Data分解成三个矩阵</w:t>
      </w:r>
      <w:proofErr w:type="spellStart"/>
      <w:r w:rsidRPr="00864610">
        <w:rPr>
          <w:rFonts w:ascii="微软雅黑" w:eastAsia="微软雅黑" w:hAnsi="微软雅黑" w:cs="Arial"/>
          <w:color w:val="000000" w:themeColor="text1"/>
          <w:sz w:val="28"/>
          <w:szCs w:val="28"/>
        </w:rPr>
        <w:t>U,E,VT,Data</w:t>
      </w:r>
      <w:proofErr w:type="spellEnd"/>
      <w:r w:rsidRPr="00864610">
        <w:rPr>
          <w:rFonts w:ascii="微软雅黑" w:eastAsia="微软雅黑" w:hAnsi="微软雅黑" w:cs="Arial"/>
          <w:color w:val="000000" w:themeColor="text1"/>
          <w:sz w:val="28"/>
          <w:szCs w:val="28"/>
        </w:rPr>
        <w:t>是m行n列，则三个矩阵分别为</w:t>
      </w:r>
      <w:proofErr w:type="spellStart"/>
      <w:r w:rsidRPr="00864610">
        <w:rPr>
          <w:rFonts w:ascii="微软雅黑" w:eastAsia="微软雅黑" w:hAnsi="微软雅黑" w:cs="Arial"/>
          <w:color w:val="000000" w:themeColor="text1"/>
          <w:sz w:val="28"/>
          <w:szCs w:val="28"/>
        </w:rPr>
        <w:t>m×m</w:t>
      </w:r>
      <w:proofErr w:type="spellEnd"/>
      <w:r w:rsidRPr="00864610">
        <w:rPr>
          <w:rFonts w:ascii="微软雅黑" w:eastAsia="微软雅黑" w:hAnsi="微软雅黑" w:cs="Arial"/>
          <w:color w:val="000000" w:themeColor="text1"/>
          <w:sz w:val="28"/>
          <w:szCs w:val="28"/>
        </w:rPr>
        <w:t>，</w:t>
      </w:r>
      <w:proofErr w:type="spellStart"/>
      <w:r w:rsidRPr="00864610">
        <w:rPr>
          <w:rFonts w:ascii="微软雅黑" w:eastAsia="微软雅黑" w:hAnsi="微软雅黑" w:cs="Arial"/>
          <w:color w:val="000000" w:themeColor="text1"/>
          <w:sz w:val="28"/>
          <w:szCs w:val="28"/>
        </w:rPr>
        <w:t>m×n</w:t>
      </w:r>
      <w:proofErr w:type="spellEnd"/>
      <w:r w:rsidRPr="00864610">
        <w:rPr>
          <w:rFonts w:ascii="微软雅黑" w:eastAsia="微软雅黑" w:hAnsi="微软雅黑" w:cs="Arial"/>
          <w:color w:val="000000" w:themeColor="text1"/>
          <w:sz w:val="28"/>
          <w:szCs w:val="28"/>
        </w:rPr>
        <w:t>，</w:t>
      </w:r>
      <w:proofErr w:type="spellStart"/>
      <w:r w:rsidRPr="00864610">
        <w:rPr>
          <w:rFonts w:ascii="微软雅黑" w:eastAsia="微软雅黑" w:hAnsi="微软雅黑" w:cs="Arial"/>
          <w:color w:val="000000" w:themeColor="text1"/>
          <w:sz w:val="28"/>
          <w:szCs w:val="28"/>
        </w:rPr>
        <w:t>n×n</w:t>
      </w:r>
      <w:proofErr w:type="spellEnd"/>
      <w:r w:rsidRPr="00864610">
        <w:rPr>
          <w:rFonts w:ascii="微软雅黑" w:eastAsia="微软雅黑" w:hAnsi="微软雅黑" w:cs="Arial"/>
          <w:color w:val="000000" w:themeColor="text1"/>
          <w:sz w:val="28"/>
          <w:szCs w:val="28"/>
        </w:rPr>
        <w:t>，E为对角阵，这些对角元素称为奇异值。奇异值其实是矩阵</w:t>
      </w:r>
      <w:proofErr w:type="spellStart"/>
      <w:r w:rsidRPr="00864610">
        <w:rPr>
          <w:rFonts w:ascii="微软雅黑" w:eastAsia="微软雅黑" w:hAnsi="微软雅黑" w:cs="Arial"/>
          <w:color w:val="000000" w:themeColor="text1"/>
          <w:sz w:val="28"/>
          <w:szCs w:val="28"/>
        </w:rPr>
        <w:t>Data×Data^T</w:t>
      </w:r>
      <w:proofErr w:type="spellEnd"/>
      <w:r w:rsidRPr="00864610">
        <w:rPr>
          <w:rFonts w:ascii="微软雅黑" w:eastAsia="微软雅黑" w:hAnsi="微软雅黑" w:cs="Arial"/>
          <w:color w:val="000000" w:themeColor="text1"/>
          <w:sz w:val="28"/>
          <w:szCs w:val="28"/>
        </w:rPr>
        <w:t>特征值的平方根。</w:t>
      </w:r>
    </w:p>
    <w:p w14:paraId="71EB0710"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lastRenderedPageBreak/>
        <w:t>优点：简化数据，去除噪声，提高算法的结果；</w:t>
      </w:r>
    </w:p>
    <w:p w14:paraId="607AE2B4" w14:textId="77777777" w:rsidR="001C0BF2" w:rsidRPr="00864610" w:rsidRDefault="001C0BF2" w:rsidP="001C0BF2">
      <w:pPr>
        <w:pStyle w:val="a3"/>
        <w:shd w:val="clear" w:color="auto" w:fill="FFFFFF"/>
        <w:spacing w:before="0" w:beforeAutospacing="0" w:after="240" w:afterAutospacing="0" w:line="390" w:lineRule="atLeast"/>
        <w:rPr>
          <w:rFonts w:ascii="微软雅黑" w:eastAsia="微软雅黑" w:hAnsi="微软雅黑" w:cs="Arial"/>
          <w:color w:val="000000" w:themeColor="text1"/>
          <w:sz w:val="28"/>
          <w:szCs w:val="28"/>
        </w:rPr>
      </w:pPr>
      <w:r w:rsidRPr="00864610">
        <w:rPr>
          <w:rFonts w:ascii="微软雅黑" w:eastAsia="微软雅黑" w:hAnsi="微软雅黑" w:cs="Arial"/>
          <w:color w:val="000000" w:themeColor="text1"/>
          <w:sz w:val="28"/>
          <w:szCs w:val="28"/>
        </w:rPr>
        <w:t>缺点：数据的转换可能难以理解，分解出的矩阵解释性往往不强。</w:t>
      </w:r>
    </w:p>
    <w:p w14:paraId="5A93C8E9" w14:textId="6C2AFF8F" w:rsidR="001C0BF2" w:rsidRPr="00864610" w:rsidRDefault="001C0BF2" w:rsidP="001C0BF2">
      <w:pPr>
        <w:rPr>
          <w:rFonts w:ascii="微软雅黑" w:eastAsia="微软雅黑" w:hAnsi="微软雅黑"/>
          <w:color w:val="000000" w:themeColor="text1"/>
          <w:sz w:val="28"/>
          <w:szCs w:val="28"/>
        </w:rPr>
      </w:pPr>
    </w:p>
    <w:p w14:paraId="02DA0FC4" w14:textId="3E0ACA0B" w:rsidR="003526D2" w:rsidRPr="00864610" w:rsidRDefault="00041C06" w:rsidP="00041C06">
      <w:pPr>
        <w:pStyle w:val="a3"/>
        <w:shd w:val="clear" w:color="auto" w:fill="FFFFFF"/>
        <w:spacing w:before="0" w:beforeAutospacing="0" w:after="240" w:afterAutospacing="0" w:line="390" w:lineRule="atLeast"/>
        <w:rPr>
          <w:rFonts w:ascii="微软雅黑" w:eastAsia="微软雅黑" w:hAnsi="微软雅黑" w:cs="Arial"/>
          <w:b/>
          <w:bCs/>
          <w:color w:val="000000" w:themeColor="text1"/>
          <w:sz w:val="28"/>
          <w:szCs w:val="28"/>
        </w:rPr>
      </w:pPr>
      <w:r w:rsidRPr="00864610">
        <w:rPr>
          <w:rFonts w:ascii="微软雅黑" w:eastAsia="微软雅黑" w:hAnsi="微软雅黑" w:cs="Arial"/>
          <w:b/>
          <w:bCs/>
          <w:color w:val="000000" w:themeColor="text1"/>
          <w:sz w:val="28"/>
          <w:szCs w:val="28"/>
        </w:rPr>
        <w:t>6</w:t>
      </w:r>
      <w:r w:rsidR="003526D2" w:rsidRPr="00864610">
        <w:rPr>
          <w:rFonts w:ascii="微软雅黑" w:eastAsia="微软雅黑" w:hAnsi="微软雅黑" w:cs="Arial"/>
          <w:b/>
          <w:bCs/>
          <w:color w:val="000000" w:themeColor="text1"/>
          <w:sz w:val="28"/>
          <w:szCs w:val="28"/>
        </w:rPr>
        <w:t xml:space="preserve">. </w:t>
      </w:r>
      <w:r w:rsidR="003526D2" w:rsidRPr="00864610">
        <w:rPr>
          <w:rFonts w:ascii="微软雅黑" w:eastAsia="微软雅黑" w:hAnsi="微软雅黑" w:cs="Arial" w:hint="eastAsia"/>
          <w:b/>
          <w:bCs/>
          <w:color w:val="000000" w:themeColor="text1"/>
          <w:sz w:val="28"/>
          <w:szCs w:val="28"/>
        </w:rPr>
        <w:t>简述线性判别分析LDA（Linear Discriminate Analysis）工作原理？</w:t>
      </w:r>
    </w:p>
    <w:p w14:paraId="029B7161" w14:textId="77777777" w:rsidR="003526D2" w:rsidRPr="00864610" w:rsidRDefault="003526D2" w:rsidP="003526D2">
      <w:pPr>
        <w:pStyle w:val="a3"/>
        <w:shd w:val="clear" w:color="auto" w:fill="FFFFFF"/>
        <w:spacing w:before="0" w:beforeAutospacing="0" w:after="240" w:afterAutospacing="0" w:line="390" w:lineRule="atLeast"/>
        <w:rPr>
          <w:rFonts w:ascii="微软雅黑" w:eastAsia="微软雅黑" w:hAnsi="微软雅黑" w:cs="Arial" w:hint="eastAsia"/>
          <w:color w:val="000000" w:themeColor="text1"/>
          <w:sz w:val="28"/>
          <w:szCs w:val="28"/>
        </w:rPr>
      </w:pPr>
      <w:r w:rsidRPr="00864610">
        <w:rPr>
          <w:rFonts w:ascii="微软雅黑" w:eastAsia="微软雅黑" w:hAnsi="微软雅黑" w:cs="Arial"/>
          <w:color w:val="000000" w:themeColor="text1"/>
          <w:sz w:val="28"/>
          <w:szCs w:val="28"/>
        </w:rPr>
        <w:t>答：LDA是一种监督学习的降维技术，也就是说它的数据集的每个样本是有类别输出的。这点和PCA不同，PCA是不考虑样本类别输出的无监督降维技术。LDA的思想可以用一句话来概括，就是“投影后类内方差最小，类间方差最大”。我们要将数据在低维度上进行投影，投影后希望每一种类别数据的投影点尽可能地接近，而不同类别的数据的类别中心之间的距离尽可能地大。</w:t>
      </w:r>
    </w:p>
    <w:p w14:paraId="489AFA73" w14:textId="641D8298" w:rsidR="001C0BF2" w:rsidRPr="00864610" w:rsidRDefault="001C0BF2" w:rsidP="001C0BF2">
      <w:pPr>
        <w:rPr>
          <w:rFonts w:ascii="微软雅黑" w:eastAsia="微软雅黑" w:hAnsi="微软雅黑"/>
          <w:color w:val="000000" w:themeColor="text1"/>
          <w:sz w:val="28"/>
          <w:szCs w:val="28"/>
        </w:rPr>
      </w:pPr>
    </w:p>
    <w:p w14:paraId="3CBC76FE" w14:textId="7C2B05EB" w:rsidR="003526D2" w:rsidRPr="003526D2" w:rsidRDefault="00041C06" w:rsidP="003526D2">
      <w:pPr>
        <w:widowControl/>
        <w:jc w:val="left"/>
        <w:rPr>
          <w:rFonts w:ascii="微软雅黑" w:eastAsia="微软雅黑" w:hAnsi="微软雅黑" w:cs="宋体"/>
          <w:color w:val="000000" w:themeColor="text1"/>
          <w:kern w:val="0"/>
          <w:sz w:val="28"/>
          <w:szCs w:val="28"/>
        </w:rPr>
      </w:pPr>
      <w:r w:rsidRPr="00864610">
        <w:rPr>
          <w:rFonts w:ascii="微软雅黑" w:eastAsia="微软雅黑" w:hAnsi="微软雅黑" w:cs="Arial"/>
          <w:b/>
          <w:bCs/>
          <w:color w:val="000000" w:themeColor="text1"/>
          <w:kern w:val="0"/>
          <w:sz w:val="28"/>
          <w:szCs w:val="28"/>
        </w:rPr>
        <w:t xml:space="preserve">7. </w:t>
      </w:r>
      <w:r w:rsidR="003526D2" w:rsidRPr="003526D2">
        <w:rPr>
          <w:rFonts w:ascii="微软雅黑" w:eastAsia="微软雅黑" w:hAnsi="微软雅黑" w:cs="Arial"/>
          <w:b/>
          <w:bCs/>
          <w:color w:val="000000" w:themeColor="text1"/>
          <w:kern w:val="0"/>
          <w:sz w:val="28"/>
          <w:szCs w:val="28"/>
        </w:rPr>
        <w:t>标准化和归一化异同？</w:t>
      </w:r>
      <w:r w:rsidR="003526D2" w:rsidRPr="003526D2">
        <w:rPr>
          <w:rFonts w:ascii="微软雅黑" w:eastAsia="微软雅黑" w:hAnsi="微软雅黑" w:cs="宋体"/>
          <w:color w:val="000000" w:themeColor="text1"/>
          <w:kern w:val="0"/>
          <w:sz w:val="28"/>
          <w:szCs w:val="28"/>
        </w:rPr>
        <w:br/>
      </w:r>
      <w:r w:rsidR="00681F8B" w:rsidRPr="00864610">
        <w:rPr>
          <w:rFonts w:ascii="微软雅黑" w:eastAsia="微软雅黑" w:hAnsi="微软雅黑" w:cs="宋体" w:hint="eastAsia"/>
          <w:color w:val="000000" w:themeColor="text1"/>
          <w:kern w:val="0"/>
          <w:sz w:val="28"/>
          <w:szCs w:val="28"/>
          <w:shd w:val="clear" w:color="auto" w:fill="FFFFFF"/>
        </w:rPr>
        <w:t>答：</w:t>
      </w:r>
      <w:r w:rsidR="003526D2" w:rsidRPr="003526D2">
        <w:rPr>
          <w:rFonts w:ascii="微软雅黑" w:eastAsia="微软雅黑" w:hAnsi="微软雅黑"/>
          <w:sz w:val="28"/>
          <w:szCs w:val="28"/>
        </w:rPr>
        <w:t>这俩都是线性变换，将原有数据进行了放缩，归一化一般放缩到[0,1]，标准化则转为服从标准正态分布，数据的大小顺序没有发生改变</w:t>
      </w:r>
      <w:r w:rsidR="00864610" w:rsidRPr="00864610">
        <w:rPr>
          <w:rFonts w:ascii="微软雅黑" w:eastAsia="微软雅黑" w:hAnsi="微软雅黑" w:hint="eastAsia"/>
          <w:sz w:val="28"/>
          <w:szCs w:val="28"/>
        </w:rPr>
        <w:t>。</w:t>
      </w:r>
      <w:r w:rsidR="003526D2" w:rsidRPr="003526D2">
        <w:rPr>
          <w:rFonts w:ascii="微软雅黑" w:eastAsia="微软雅黑" w:hAnsi="微软雅黑"/>
          <w:sz w:val="28"/>
          <w:szCs w:val="28"/>
        </w:rPr>
        <w:t>影响归一化的主要是两个极值，而标准化里每个数据都会影响，因为计算均值和标准差。</w:t>
      </w:r>
    </w:p>
    <w:p w14:paraId="5B27E0D3" w14:textId="252DB0E3" w:rsidR="003526D2" w:rsidRPr="00864610" w:rsidRDefault="003526D2" w:rsidP="001C0BF2">
      <w:pPr>
        <w:rPr>
          <w:rFonts w:ascii="微软雅黑" w:eastAsia="微软雅黑" w:hAnsi="微软雅黑"/>
          <w:color w:val="000000" w:themeColor="text1"/>
          <w:sz w:val="28"/>
          <w:szCs w:val="28"/>
        </w:rPr>
      </w:pPr>
    </w:p>
    <w:p w14:paraId="64E7C7EF" w14:textId="1C2EB5CC" w:rsidR="003526D2" w:rsidRPr="00864610" w:rsidRDefault="00041C06" w:rsidP="00864610">
      <w:pPr>
        <w:widowControl/>
        <w:jc w:val="left"/>
        <w:rPr>
          <w:rFonts w:ascii="微软雅黑" w:eastAsia="微软雅黑" w:hAnsi="微软雅黑" w:cs="宋体" w:hint="eastAsia"/>
          <w:color w:val="000000" w:themeColor="text1"/>
          <w:kern w:val="0"/>
          <w:sz w:val="28"/>
          <w:szCs w:val="28"/>
        </w:rPr>
      </w:pPr>
      <w:r w:rsidRPr="00864610">
        <w:rPr>
          <w:rFonts w:ascii="微软雅黑" w:eastAsia="微软雅黑" w:hAnsi="微软雅黑" w:cs="Arial"/>
          <w:b/>
          <w:bCs/>
          <w:color w:val="000000" w:themeColor="text1"/>
          <w:kern w:val="0"/>
          <w:sz w:val="28"/>
          <w:szCs w:val="28"/>
        </w:rPr>
        <w:t>8.</w:t>
      </w:r>
      <w:r w:rsidR="003526D2" w:rsidRPr="00864610">
        <w:rPr>
          <w:rFonts w:ascii="微软雅黑" w:eastAsia="微软雅黑" w:hAnsi="微软雅黑" w:cs="Arial"/>
          <w:b/>
          <w:bCs/>
          <w:color w:val="000000" w:themeColor="text1"/>
          <w:kern w:val="0"/>
          <w:sz w:val="28"/>
          <w:szCs w:val="28"/>
        </w:rPr>
        <w:t xml:space="preserve"> </w:t>
      </w:r>
      <w:r w:rsidR="003526D2" w:rsidRPr="00864610">
        <w:rPr>
          <w:rFonts w:ascii="微软雅黑" w:eastAsia="微软雅黑" w:hAnsi="微软雅黑" w:cs="Arial"/>
          <w:b/>
          <w:bCs/>
          <w:color w:val="000000" w:themeColor="text1"/>
          <w:kern w:val="0"/>
          <w:sz w:val="28"/>
          <w:szCs w:val="28"/>
        </w:rPr>
        <w:t>你是如何处理CTR类特征？</w:t>
      </w:r>
      <w:r w:rsidR="003526D2" w:rsidRPr="00864610">
        <w:rPr>
          <w:rFonts w:ascii="微软雅黑" w:eastAsia="微软雅黑" w:hAnsi="微软雅黑" w:cs="宋体"/>
          <w:color w:val="000000" w:themeColor="text1"/>
          <w:kern w:val="0"/>
          <w:sz w:val="28"/>
          <w:szCs w:val="28"/>
        </w:rPr>
        <w:br/>
      </w:r>
      <w:r w:rsidR="00864610" w:rsidRPr="00864610">
        <w:rPr>
          <w:rFonts w:ascii="微软雅黑" w:eastAsia="微软雅黑" w:hAnsi="微软雅黑" w:cs="宋体" w:hint="eastAsia"/>
          <w:color w:val="000000" w:themeColor="text1"/>
          <w:kern w:val="0"/>
          <w:sz w:val="28"/>
          <w:szCs w:val="28"/>
          <w:shd w:val="clear" w:color="auto" w:fill="FFFFFF"/>
        </w:rPr>
        <w:t>答：</w:t>
      </w:r>
      <w:r w:rsidR="003526D2" w:rsidRPr="00864610">
        <w:rPr>
          <w:rFonts w:ascii="微软雅黑" w:eastAsia="微软雅黑" w:hAnsi="微软雅黑" w:cs="宋体"/>
          <w:color w:val="000000" w:themeColor="text1"/>
          <w:kern w:val="0"/>
          <w:sz w:val="28"/>
          <w:szCs w:val="28"/>
          <w:shd w:val="clear" w:color="auto" w:fill="FFFFFF"/>
        </w:rPr>
        <w:t>放缩然后离散化</w:t>
      </w:r>
      <w:r w:rsidR="00681F8B" w:rsidRPr="00864610">
        <w:rPr>
          <w:rFonts w:ascii="微软雅黑" w:eastAsia="微软雅黑" w:hAnsi="微软雅黑" w:cs="宋体" w:hint="eastAsia"/>
          <w:color w:val="000000" w:themeColor="text1"/>
          <w:kern w:val="0"/>
          <w:sz w:val="28"/>
          <w:szCs w:val="28"/>
          <w:shd w:val="clear" w:color="auto" w:fill="FFFFFF"/>
        </w:rPr>
        <w:t>。</w:t>
      </w:r>
    </w:p>
    <w:p w14:paraId="2ED9A78F" w14:textId="32F28EF8" w:rsidR="003526D2" w:rsidRPr="00864610" w:rsidRDefault="00041C06" w:rsidP="003526D2">
      <w:pPr>
        <w:widowControl/>
        <w:shd w:val="clear" w:color="auto" w:fill="FFFFFF"/>
        <w:spacing w:after="150"/>
        <w:jc w:val="left"/>
        <w:rPr>
          <w:rFonts w:ascii="微软雅黑" w:eastAsia="微软雅黑" w:hAnsi="微软雅黑" w:cs="Arial"/>
          <w:b/>
          <w:bCs/>
          <w:color w:val="000000" w:themeColor="text1"/>
          <w:kern w:val="0"/>
          <w:sz w:val="28"/>
          <w:szCs w:val="28"/>
        </w:rPr>
      </w:pPr>
      <w:r w:rsidRPr="00864610">
        <w:rPr>
          <w:rFonts w:ascii="微软雅黑" w:eastAsia="微软雅黑" w:hAnsi="微软雅黑" w:cs="Arial"/>
          <w:b/>
          <w:bCs/>
          <w:color w:val="000000" w:themeColor="text1"/>
          <w:kern w:val="0"/>
          <w:sz w:val="28"/>
          <w:szCs w:val="28"/>
        </w:rPr>
        <w:lastRenderedPageBreak/>
        <w:t xml:space="preserve">9. </w:t>
      </w:r>
      <w:r w:rsidR="003526D2" w:rsidRPr="003526D2">
        <w:rPr>
          <w:rFonts w:ascii="微软雅黑" w:eastAsia="微软雅黑" w:hAnsi="微软雅黑" w:cs="Arial"/>
          <w:b/>
          <w:bCs/>
          <w:color w:val="000000" w:themeColor="text1"/>
          <w:kern w:val="0"/>
          <w:sz w:val="28"/>
          <w:szCs w:val="28"/>
        </w:rPr>
        <w:t>序号编码、one-hot编码、二进制编码都是什么？适合怎样的类别型数据？</w:t>
      </w:r>
    </w:p>
    <w:p w14:paraId="1E6398E3" w14:textId="45F40EA0" w:rsidR="00864610" w:rsidRPr="003526D2" w:rsidRDefault="00864610" w:rsidP="003526D2">
      <w:pPr>
        <w:widowControl/>
        <w:shd w:val="clear" w:color="auto" w:fill="FFFFFF"/>
        <w:spacing w:after="150"/>
        <w:jc w:val="left"/>
        <w:rPr>
          <w:rFonts w:ascii="微软雅黑" w:eastAsia="微软雅黑" w:hAnsi="微软雅黑" w:cs="Arial" w:hint="eastAsia"/>
          <w:color w:val="000000" w:themeColor="text1"/>
          <w:kern w:val="0"/>
          <w:sz w:val="28"/>
          <w:szCs w:val="28"/>
        </w:rPr>
      </w:pPr>
      <w:r w:rsidRPr="00864610">
        <w:rPr>
          <w:rFonts w:ascii="微软雅黑" w:eastAsia="微软雅黑" w:hAnsi="微软雅黑" w:cs="Arial" w:hint="eastAsia"/>
          <w:color w:val="000000" w:themeColor="text1"/>
          <w:kern w:val="0"/>
          <w:sz w:val="28"/>
          <w:szCs w:val="28"/>
        </w:rPr>
        <w:t>答：</w:t>
      </w:r>
    </w:p>
    <w:p w14:paraId="6EFDD869" w14:textId="77777777" w:rsidR="003526D2" w:rsidRPr="003526D2" w:rsidRDefault="003526D2" w:rsidP="003526D2">
      <w:pPr>
        <w:widowControl/>
        <w:numPr>
          <w:ilvl w:val="0"/>
          <w:numId w:val="3"/>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序号编码通常用于处理类别建具有大小关系的数据</w:t>
      </w:r>
    </w:p>
    <w:p w14:paraId="1B642E94" w14:textId="77777777" w:rsidR="003526D2" w:rsidRPr="003526D2" w:rsidRDefault="003526D2" w:rsidP="003526D2">
      <w:pPr>
        <w:widowControl/>
        <w:numPr>
          <w:ilvl w:val="0"/>
          <w:numId w:val="3"/>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one-hot编码用于处理类别建不具有大小关系的特征。但是当类别取值较多的时候需要注意 (1) 用稀疏向量来节省空间 (2) 配合特征选择来降低维度。</w:t>
      </w:r>
    </w:p>
    <w:p w14:paraId="6D5BB61C" w14:textId="77777777" w:rsidR="003526D2" w:rsidRPr="003526D2" w:rsidRDefault="003526D2" w:rsidP="003526D2">
      <w:pPr>
        <w:widowControl/>
        <w:numPr>
          <w:ilvl w:val="0"/>
          <w:numId w:val="3"/>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二进制编码，先用序号编码给每个类别赋予一个类别id，然后将类别id转为二进制编码，本质上是利用二进制对id进行了hash映射，得到0-1特征向量，且维度少于one-hot编码。</w:t>
      </w:r>
    </w:p>
    <w:p w14:paraId="726641E9" w14:textId="6F705F13" w:rsidR="003526D2" w:rsidRPr="003526D2" w:rsidRDefault="00041C06" w:rsidP="003526D2">
      <w:pPr>
        <w:widowControl/>
        <w:shd w:val="clear" w:color="auto" w:fill="FFFFFF"/>
        <w:spacing w:after="150"/>
        <w:jc w:val="left"/>
        <w:rPr>
          <w:rFonts w:ascii="微软雅黑" w:eastAsia="微软雅黑" w:hAnsi="微软雅黑" w:cs="宋体"/>
          <w:color w:val="000000" w:themeColor="text1"/>
          <w:kern w:val="0"/>
          <w:sz w:val="28"/>
          <w:szCs w:val="28"/>
        </w:rPr>
      </w:pPr>
      <w:r w:rsidRPr="00864610">
        <w:rPr>
          <w:rFonts w:ascii="微软雅黑" w:eastAsia="微软雅黑" w:hAnsi="微软雅黑" w:cs="Arial"/>
          <w:b/>
          <w:bCs/>
          <w:color w:val="000000" w:themeColor="text1"/>
          <w:kern w:val="0"/>
          <w:sz w:val="28"/>
          <w:szCs w:val="28"/>
        </w:rPr>
        <w:t xml:space="preserve">10. </w:t>
      </w:r>
      <w:r w:rsidR="003526D2" w:rsidRPr="003526D2">
        <w:rPr>
          <w:rFonts w:ascii="微软雅黑" w:eastAsia="微软雅黑" w:hAnsi="微软雅黑" w:cs="Arial"/>
          <w:b/>
          <w:bCs/>
          <w:color w:val="000000" w:themeColor="text1"/>
          <w:kern w:val="0"/>
          <w:sz w:val="28"/>
          <w:szCs w:val="28"/>
        </w:rPr>
        <w:t>时间类型数据你的处理方法是什么？原因？</w:t>
      </w:r>
      <w:r w:rsidR="003526D2" w:rsidRPr="003526D2">
        <w:rPr>
          <w:rFonts w:ascii="微软雅黑" w:eastAsia="微软雅黑" w:hAnsi="微软雅黑" w:cs="宋体"/>
          <w:color w:val="000000" w:themeColor="text1"/>
          <w:kern w:val="0"/>
          <w:sz w:val="28"/>
          <w:szCs w:val="28"/>
        </w:rPr>
        <w:br/>
      </w:r>
      <w:r w:rsidR="00864610" w:rsidRPr="00864610">
        <w:rPr>
          <w:rFonts w:ascii="微软雅黑" w:eastAsia="微软雅黑" w:hAnsi="微软雅黑" w:cs="宋体" w:hint="eastAsia"/>
          <w:color w:val="000000" w:themeColor="text1"/>
          <w:kern w:val="0"/>
          <w:sz w:val="28"/>
          <w:szCs w:val="28"/>
        </w:rPr>
        <w:t>答：</w:t>
      </w:r>
      <w:r w:rsidR="003526D2" w:rsidRPr="003526D2">
        <w:rPr>
          <w:rFonts w:ascii="微软雅黑" w:eastAsia="微软雅黑" w:hAnsi="微软雅黑" w:cs="宋体"/>
          <w:color w:val="000000" w:themeColor="text1"/>
          <w:kern w:val="0"/>
          <w:sz w:val="28"/>
          <w:szCs w:val="28"/>
        </w:rPr>
        <w:t>一般取到小时或者天，太细维度一来可解释性不强，而来造成特征维度增加，数据过于稀疏，也增加训练资源。</w:t>
      </w:r>
    </w:p>
    <w:p w14:paraId="57FB7DA8" w14:textId="0437B6DF" w:rsidR="003526D2" w:rsidRPr="003526D2" w:rsidRDefault="003526D2" w:rsidP="003526D2">
      <w:pPr>
        <w:widowControl/>
        <w:shd w:val="clear" w:color="auto" w:fill="FFFFFF"/>
        <w:spacing w:after="150"/>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b/>
          <w:bCs/>
          <w:color w:val="000000" w:themeColor="text1"/>
          <w:kern w:val="0"/>
          <w:sz w:val="28"/>
          <w:szCs w:val="28"/>
        </w:rPr>
        <w:t>1</w:t>
      </w:r>
      <w:r w:rsidR="00041C06" w:rsidRPr="00864610">
        <w:rPr>
          <w:rFonts w:ascii="微软雅黑" w:eastAsia="微软雅黑" w:hAnsi="微软雅黑" w:cs="Arial"/>
          <w:b/>
          <w:bCs/>
          <w:color w:val="000000" w:themeColor="text1"/>
          <w:kern w:val="0"/>
          <w:sz w:val="28"/>
          <w:szCs w:val="28"/>
        </w:rPr>
        <w:t xml:space="preserve">1. </w:t>
      </w:r>
      <w:r w:rsidRPr="003526D2">
        <w:rPr>
          <w:rFonts w:ascii="微软雅黑" w:eastAsia="微软雅黑" w:hAnsi="微软雅黑" w:cs="Arial"/>
          <w:b/>
          <w:bCs/>
          <w:color w:val="000000" w:themeColor="text1"/>
          <w:kern w:val="0"/>
          <w:sz w:val="28"/>
          <w:szCs w:val="28"/>
        </w:rPr>
        <w:t>你怎样理解组合特征？举个例子，并说明它和单特征有啥区别</w:t>
      </w:r>
      <w:r w:rsidRPr="003526D2">
        <w:rPr>
          <w:rFonts w:ascii="微软雅黑" w:eastAsia="微软雅黑" w:hAnsi="微软雅黑" w:cs="Arial"/>
          <w:b/>
          <w:bCs/>
          <w:color w:val="000000" w:themeColor="text1"/>
          <w:kern w:val="0"/>
          <w:sz w:val="28"/>
          <w:szCs w:val="28"/>
        </w:rPr>
        <w:br/>
      </w:r>
      <w:r w:rsidR="00864610" w:rsidRPr="00864610">
        <w:rPr>
          <w:rFonts w:ascii="微软雅黑" w:eastAsia="微软雅黑" w:hAnsi="微软雅黑" w:cs="宋体" w:hint="eastAsia"/>
          <w:color w:val="000000" w:themeColor="text1"/>
          <w:kern w:val="0"/>
          <w:sz w:val="28"/>
          <w:szCs w:val="28"/>
        </w:rPr>
        <w:t>答：</w:t>
      </w:r>
      <w:r w:rsidRPr="003526D2">
        <w:rPr>
          <w:rFonts w:ascii="微软雅黑" w:eastAsia="微软雅黑" w:hAnsi="微软雅黑" w:cs="宋体"/>
          <w:color w:val="000000" w:themeColor="text1"/>
          <w:kern w:val="0"/>
          <w:sz w:val="28"/>
          <w:szCs w:val="28"/>
        </w:rPr>
        <w:t>组合特征其实就是特征的交叉。举个例子，比方说浏览新闻，给用户推荐新闻的时候如果按性别或者兴趣这个特征来推，可能效果不是特别好，但是经过观察发现，性别和兴趣有比较强的关系，例如女性可能更喜欢看娱乐类，男性更喜欢体育财经类，把这俩特征做组合加入到模型，效果比单特征要强很多。</w:t>
      </w:r>
    </w:p>
    <w:p w14:paraId="201F09FF" w14:textId="1328B830" w:rsidR="003526D2" w:rsidRPr="003526D2" w:rsidRDefault="00041C06" w:rsidP="003526D2">
      <w:pPr>
        <w:widowControl/>
        <w:shd w:val="clear" w:color="auto" w:fill="FFFFFF"/>
        <w:spacing w:after="150"/>
        <w:jc w:val="left"/>
        <w:rPr>
          <w:rFonts w:ascii="微软雅黑" w:eastAsia="微软雅黑" w:hAnsi="微软雅黑" w:cs="宋体"/>
          <w:color w:val="000000" w:themeColor="text1"/>
          <w:kern w:val="0"/>
          <w:sz w:val="28"/>
          <w:szCs w:val="28"/>
        </w:rPr>
      </w:pPr>
      <w:r w:rsidRPr="00864610">
        <w:rPr>
          <w:rFonts w:ascii="微软雅黑" w:eastAsia="微软雅黑" w:hAnsi="微软雅黑" w:cs="宋体"/>
          <w:b/>
          <w:bCs/>
          <w:color w:val="000000" w:themeColor="text1"/>
          <w:kern w:val="0"/>
          <w:sz w:val="28"/>
          <w:szCs w:val="28"/>
        </w:rPr>
        <w:lastRenderedPageBreak/>
        <w:t>1</w:t>
      </w:r>
      <w:r w:rsidR="00864610" w:rsidRPr="00864610">
        <w:rPr>
          <w:rFonts w:ascii="微软雅黑" w:eastAsia="微软雅黑" w:hAnsi="微软雅黑" w:cs="宋体"/>
          <w:b/>
          <w:bCs/>
          <w:color w:val="000000" w:themeColor="text1"/>
          <w:kern w:val="0"/>
          <w:sz w:val="28"/>
          <w:szCs w:val="28"/>
        </w:rPr>
        <w:t>2</w:t>
      </w:r>
      <w:r w:rsidRPr="00864610">
        <w:rPr>
          <w:rFonts w:ascii="微软雅黑" w:eastAsia="微软雅黑" w:hAnsi="微软雅黑" w:cs="宋体"/>
          <w:b/>
          <w:bCs/>
          <w:color w:val="000000" w:themeColor="text1"/>
          <w:kern w:val="0"/>
          <w:sz w:val="28"/>
          <w:szCs w:val="28"/>
        </w:rPr>
        <w:t xml:space="preserve">. </w:t>
      </w:r>
      <w:r w:rsidR="003526D2" w:rsidRPr="003526D2">
        <w:rPr>
          <w:rFonts w:ascii="微软雅黑" w:eastAsia="微软雅黑" w:hAnsi="微软雅黑" w:cs="宋体"/>
          <w:b/>
          <w:bCs/>
          <w:color w:val="000000" w:themeColor="text1"/>
          <w:kern w:val="0"/>
          <w:sz w:val="28"/>
          <w:szCs w:val="28"/>
        </w:rPr>
        <w:t>如何理解笛卡尔积、外积、内积？</w:t>
      </w:r>
      <w:r w:rsidR="003526D2" w:rsidRPr="003526D2">
        <w:rPr>
          <w:rFonts w:ascii="微软雅黑" w:eastAsia="微软雅黑" w:hAnsi="微软雅黑" w:cs="宋体"/>
          <w:color w:val="000000" w:themeColor="text1"/>
          <w:kern w:val="0"/>
          <w:sz w:val="28"/>
          <w:szCs w:val="28"/>
        </w:rPr>
        <w:br/>
      </w:r>
      <w:r w:rsidR="00864610" w:rsidRPr="00864610">
        <w:rPr>
          <w:rFonts w:ascii="微软雅黑" w:eastAsia="微软雅黑" w:hAnsi="微软雅黑" w:cs="宋体" w:hint="eastAsia"/>
          <w:color w:val="000000" w:themeColor="text1"/>
          <w:kern w:val="0"/>
          <w:sz w:val="28"/>
          <w:szCs w:val="28"/>
        </w:rPr>
        <w:t>答：</w:t>
      </w:r>
      <w:r w:rsidR="003526D2" w:rsidRPr="003526D2">
        <w:rPr>
          <w:rFonts w:ascii="微软雅黑" w:eastAsia="微软雅黑" w:hAnsi="微软雅黑" w:cs="宋体"/>
          <w:color w:val="000000" w:themeColor="text1"/>
          <w:kern w:val="0"/>
          <w:sz w:val="28"/>
          <w:szCs w:val="28"/>
        </w:rPr>
        <w:t>笛卡尔积是两两相乘，m条记录和n条记录的结果为</w:t>
      </w:r>
      <w:proofErr w:type="spellStart"/>
      <w:r w:rsidR="003526D2" w:rsidRPr="003526D2">
        <w:rPr>
          <w:rFonts w:ascii="微软雅黑" w:eastAsia="微软雅黑" w:hAnsi="微软雅黑" w:cs="宋体"/>
          <w:color w:val="000000" w:themeColor="text1"/>
          <w:kern w:val="0"/>
          <w:sz w:val="28"/>
          <w:szCs w:val="28"/>
        </w:rPr>
        <w:t>mn</w:t>
      </w:r>
      <w:proofErr w:type="spellEnd"/>
      <w:r w:rsidR="003526D2" w:rsidRPr="003526D2">
        <w:rPr>
          <w:rFonts w:ascii="微软雅黑" w:eastAsia="微软雅黑" w:hAnsi="微软雅黑" w:cs="宋体"/>
          <w:color w:val="000000" w:themeColor="text1"/>
          <w:kern w:val="0"/>
          <w:sz w:val="28"/>
          <w:szCs w:val="28"/>
        </w:rPr>
        <w:t>条记录，内积是两个向量点乘，结果是一个数值，外积是列向量乘以行向量，结果是一个矩阵。</w:t>
      </w:r>
    </w:p>
    <w:p w14:paraId="55BF96D6" w14:textId="61CF3927" w:rsidR="003526D2" w:rsidRPr="00864610" w:rsidRDefault="003526D2" w:rsidP="001C0BF2">
      <w:pPr>
        <w:rPr>
          <w:rFonts w:ascii="微软雅黑" w:eastAsia="微软雅黑" w:hAnsi="微软雅黑"/>
          <w:color w:val="000000" w:themeColor="text1"/>
          <w:sz w:val="28"/>
          <w:szCs w:val="28"/>
        </w:rPr>
      </w:pPr>
    </w:p>
    <w:p w14:paraId="45793D21" w14:textId="34A3B49A" w:rsidR="003526D2" w:rsidRPr="00864610" w:rsidRDefault="00041C06" w:rsidP="003526D2">
      <w:pPr>
        <w:widowControl/>
        <w:shd w:val="clear" w:color="auto" w:fill="FFFFFF"/>
        <w:spacing w:after="150"/>
        <w:jc w:val="left"/>
        <w:rPr>
          <w:rFonts w:ascii="微软雅黑" w:eastAsia="微软雅黑" w:hAnsi="微软雅黑" w:cs="宋体"/>
          <w:b/>
          <w:bCs/>
          <w:color w:val="000000" w:themeColor="text1"/>
          <w:kern w:val="0"/>
          <w:sz w:val="28"/>
          <w:szCs w:val="28"/>
        </w:rPr>
      </w:pPr>
      <w:r w:rsidRPr="00864610">
        <w:rPr>
          <w:rFonts w:ascii="微软雅黑" w:eastAsia="微软雅黑" w:hAnsi="微软雅黑" w:cs="宋体"/>
          <w:b/>
          <w:bCs/>
          <w:color w:val="000000" w:themeColor="text1"/>
          <w:kern w:val="0"/>
          <w:sz w:val="28"/>
          <w:szCs w:val="28"/>
        </w:rPr>
        <w:t>1</w:t>
      </w:r>
      <w:r w:rsidR="00864610" w:rsidRPr="00864610">
        <w:rPr>
          <w:rFonts w:ascii="微软雅黑" w:eastAsia="微软雅黑" w:hAnsi="微软雅黑" w:cs="宋体"/>
          <w:b/>
          <w:bCs/>
          <w:color w:val="000000" w:themeColor="text1"/>
          <w:kern w:val="0"/>
          <w:sz w:val="28"/>
          <w:szCs w:val="28"/>
        </w:rPr>
        <w:t>3</w:t>
      </w:r>
      <w:r w:rsidRPr="00864610">
        <w:rPr>
          <w:rFonts w:ascii="微软雅黑" w:eastAsia="微软雅黑" w:hAnsi="微软雅黑" w:cs="宋体"/>
          <w:b/>
          <w:bCs/>
          <w:color w:val="000000" w:themeColor="text1"/>
          <w:kern w:val="0"/>
          <w:sz w:val="28"/>
          <w:szCs w:val="28"/>
        </w:rPr>
        <w:t xml:space="preserve">. </w:t>
      </w:r>
      <w:r w:rsidR="003526D2" w:rsidRPr="003526D2">
        <w:rPr>
          <w:rFonts w:ascii="微软雅黑" w:eastAsia="微软雅黑" w:hAnsi="微软雅黑" w:cs="宋体"/>
          <w:b/>
          <w:bCs/>
          <w:color w:val="000000" w:themeColor="text1"/>
          <w:kern w:val="0"/>
          <w:sz w:val="28"/>
          <w:szCs w:val="28"/>
        </w:rPr>
        <w:t>文本特征表示有哪些模型？他们的优缺点都是什么？</w:t>
      </w:r>
    </w:p>
    <w:p w14:paraId="107456FE" w14:textId="7DFC26AF" w:rsidR="00864610" w:rsidRPr="003526D2" w:rsidRDefault="00864610" w:rsidP="003526D2">
      <w:pPr>
        <w:widowControl/>
        <w:shd w:val="clear" w:color="auto" w:fill="FFFFFF"/>
        <w:spacing w:after="150"/>
        <w:jc w:val="left"/>
        <w:rPr>
          <w:rFonts w:ascii="微软雅黑" w:eastAsia="微软雅黑" w:hAnsi="微软雅黑" w:cs="宋体" w:hint="eastAsia"/>
          <w:color w:val="000000" w:themeColor="text1"/>
          <w:kern w:val="0"/>
          <w:sz w:val="28"/>
          <w:szCs w:val="28"/>
        </w:rPr>
      </w:pPr>
      <w:r w:rsidRPr="00864610">
        <w:rPr>
          <w:rFonts w:ascii="微软雅黑" w:eastAsia="微软雅黑" w:hAnsi="微软雅黑" w:cs="宋体" w:hint="eastAsia"/>
          <w:color w:val="000000" w:themeColor="text1"/>
          <w:kern w:val="0"/>
          <w:sz w:val="28"/>
          <w:szCs w:val="28"/>
        </w:rPr>
        <w:t>答：</w:t>
      </w:r>
    </w:p>
    <w:p w14:paraId="572B01CA" w14:textId="77777777" w:rsidR="003526D2" w:rsidRPr="003526D2" w:rsidRDefault="003526D2" w:rsidP="003526D2">
      <w:pPr>
        <w:widowControl/>
        <w:numPr>
          <w:ilvl w:val="0"/>
          <w:numId w:val="4"/>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词袋模型：词汇需要仔细的设计，特别是为了管理文档的大小，这会影响文档表示的稀疏性；简单但是失去了词的上下文结构；由于计算的原因（空间和时间复杂性）以及信息的原因，稀疏表示更难模拟，因为模型在如此庞大的代表空间中利用这么少的信息面临着巨大挑战</w:t>
      </w:r>
    </w:p>
    <w:p w14:paraId="27F08451" w14:textId="77777777" w:rsidR="003526D2" w:rsidRPr="003526D2" w:rsidRDefault="003526D2" w:rsidP="003526D2">
      <w:pPr>
        <w:widowControl/>
        <w:numPr>
          <w:ilvl w:val="0"/>
          <w:numId w:val="4"/>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N-gram：将连续出现的n个词组成词组作为一个单独的特征放到向量表示中</w:t>
      </w:r>
      <w:r w:rsidRPr="003526D2">
        <w:rPr>
          <w:rFonts w:ascii="微软雅黑" w:eastAsia="微软雅黑" w:hAnsi="微软雅黑" w:cs="宋体"/>
          <w:color w:val="000000" w:themeColor="text1"/>
          <w:kern w:val="0"/>
          <w:sz w:val="28"/>
          <w:szCs w:val="28"/>
        </w:rPr>
        <w:br/>
        <w:t>参数空间过大；数据稀疏</w:t>
      </w:r>
    </w:p>
    <w:p w14:paraId="5110DA69" w14:textId="77777777" w:rsidR="003526D2" w:rsidRPr="003526D2" w:rsidRDefault="003526D2" w:rsidP="003526D2">
      <w:pPr>
        <w:widowControl/>
        <w:numPr>
          <w:ilvl w:val="0"/>
          <w:numId w:val="4"/>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主题模型：能够计算出每篇文章的主题分布</w:t>
      </w:r>
    </w:p>
    <w:p w14:paraId="0E97D6D3" w14:textId="77777777" w:rsidR="003526D2" w:rsidRPr="003526D2" w:rsidRDefault="003526D2" w:rsidP="003526D2">
      <w:pPr>
        <w:widowControl/>
        <w:numPr>
          <w:ilvl w:val="0"/>
          <w:numId w:val="4"/>
        </w:numPr>
        <w:shd w:val="clear" w:color="auto" w:fill="FFFFFF"/>
        <w:spacing w:before="100" w:beforeAutospacing="1" w:after="100" w:afterAutospacing="1"/>
        <w:jc w:val="left"/>
        <w:rPr>
          <w:rFonts w:ascii="微软雅黑" w:eastAsia="微软雅黑" w:hAnsi="微软雅黑" w:cs="宋体"/>
          <w:color w:val="000000" w:themeColor="text1"/>
          <w:kern w:val="0"/>
          <w:sz w:val="28"/>
          <w:szCs w:val="28"/>
        </w:rPr>
      </w:pPr>
      <w:r w:rsidRPr="003526D2">
        <w:rPr>
          <w:rFonts w:ascii="微软雅黑" w:eastAsia="微软雅黑" w:hAnsi="微软雅黑" w:cs="宋体"/>
          <w:color w:val="000000" w:themeColor="text1"/>
          <w:kern w:val="0"/>
          <w:sz w:val="28"/>
          <w:szCs w:val="28"/>
        </w:rPr>
        <w:t xml:space="preserve">词嵌入模型：将词映射成 K </w:t>
      </w:r>
      <w:proofErr w:type="spellStart"/>
      <w:r w:rsidRPr="003526D2">
        <w:rPr>
          <w:rFonts w:ascii="微软雅黑" w:eastAsia="微软雅黑" w:hAnsi="微软雅黑" w:cs="宋体"/>
          <w:color w:val="000000" w:themeColor="text1"/>
          <w:kern w:val="0"/>
          <w:sz w:val="28"/>
          <w:szCs w:val="28"/>
        </w:rPr>
        <w:t>K</w:t>
      </w:r>
      <w:proofErr w:type="spellEnd"/>
      <w:r w:rsidRPr="003526D2">
        <w:rPr>
          <w:rFonts w:ascii="微软雅黑" w:eastAsia="微软雅黑" w:hAnsi="微软雅黑" w:cs="宋体"/>
          <w:color w:val="000000" w:themeColor="text1"/>
          <w:kern w:val="0"/>
          <w:sz w:val="28"/>
          <w:szCs w:val="28"/>
        </w:rPr>
        <w:t> </w:t>
      </w:r>
      <w:proofErr w:type="spellStart"/>
      <w:r w:rsidRPr="003526D2">
        <w:rPr>
          <w:rFonts w:ascii="微软雅黑" w:eastAsia="微软雅黑" w:hAnsi="微软雅黑" w:cs="宋体"/>
          <w:color w:val="000000" w:themeColor="text1"/>
          <w:kern w:val="0"/>
          <w:sz w:val="28"/>
          <w:szCs w:val="28"/>
        </w:rPr>
        <w:t>K</w:t>
      </w:r>
      <w:proofErr w:type="spellEnd"/>
      <w:r w:rsidRPr="003526D2">
        <w:rPr>
          <w:rFonts w:ascii="微软雅黑" w:eastAsia="微软雅黑" w:hAnsi="微软雅黑" w:cs="宋体"/>
          <w:color w:val="000000" w:themeColor="text1"/>
          <w:kern w:val="0"/>
          <w:sz w:val="28"/>
          <w:szCs w:val="28"/>
        </w:rPr>
        <w:t>维的向量。</w:t>
      </w:r>
    </w:p>
    <w:p w14:paraId="787BA6DB" w14:textId="77777777" w:rsidR="00041C06" w:rsidRPr="00864610" w:rsidRDefault="00041C06" w:rsidP="003526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000000" w:themeColor="text1"/>
          <w:sz w:val="28"/>
          <w:szCs w:val="28"/>
        </w:rPr>
      </w:pPr>
    </w:p>
    <w:p w14:paraId="54E18102" w14:textId="447FAF7B" w:rsidR="003526D2" w:rsidRPr="003526D2" w:rsidRDefault="00041C06" w:rsidP="003526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000000" w:themeColor="text1"/>
          <w:kern w:val="0"/>
          <w:sz w:val="28"/>
          <w:szCs w:val="28"/>
        </w:rPr>
      </w:pPr>
      <w:r w:rsidRPr="00864610">
        <w:rPr>
          <w:rFonts w:ascii="微软雅黑" w:eastAsia="微软雅黑" w:hAnsi="微软雅黑" w:hint="eastAsia"/>
          <w:b/>
          <w:bCs/>
          <w:color w:val="000000" w:themeColor="text1"/>
          <w:sz w:val="28"/>
          <w:szCs w:val="28"/>
        </w:rPr>
        <w:t>1</w:t>
      </w:r>
      <w:r w:rsidR="00864610" w:rsidRPr="00864610">
        <w:rPr>
          <w:rFonts w:ascii="微软雅黑" w:eastAsia="微软雅黑" w:hAnsi="微软雅黑"/>
          <w:b/>
          <w:bCs/>
          <w:color w:val="000000" w:themeColor="text1"/>
          <w:sz w:val="28"/>
          <w:szCs w:val="28"/>
        </w:rPr>
        <w:t>4</w:t>
      </w:r>
      <w:r w:rsidRPr="00864610">
        <w:rPr>
          <w:rFonts w:ascii="微软雅黑" w:eastAsia="微软雅黑" w:hAnsi="微软雅黑"/>
          <w:b/>
          <w:bCs/>
          <w:color w:val="000000" w:themeColor="text1"/>
          <w:sz w:val="28"/>
          <w:szCs w:val="28"/>
        </w:rPr>
        <w:t xml:space="preserve">. </w:t>
      </w:r>
      <w:r w:rsidR="003526D2" w:rsidRPr="003526D2">
        <w:rPr>
          <w:rFonts w:ascii="微软雅黑" w:eastAsia="微软雅黑" w:hAnsi="微软雅黑" w:cs="宋体"/>
          <w:b/>
          <w:bCs/>
          <w:color w:val="000000" w:themeColor="text1"/>
          <w:kern w:val="0"/>
          <w:sz w:val="28"/>
          <w:szCs w:val="28"/>
        </w:rPr>
        <w:t>哪些机器学习算法不需要做归一化（Normalization）处理？</w:t>
      </w:r>
    </w:p>
    <w:p w14:paraId="6A1F0955" w14:textId="4E3DF6AF" w:rsidR="003526D2" w:rsidRPr="00864610" w:rsidRDefault="00041C06" w:rsidP="00864610">
      <w:pPr>
        <w:rPr>
          <w:rFonts w:ascii="微软雅黑" w:eastAsia="微软雅黑" w:hAnsi="微软雅黑"/>
          <w:sz w:val="28"/>
          <w:szCs w:val="28"/>
        </w:rPr>
      </w:pPr>
      <w:r w:rsidRPr="00864610">
        <w:rPr>
          <w:rFonts w:ascii="微软雅黑" w:eastAsia="微软雅黑" w:hAnsi="微软雅黑" w:hint="eastAsia"/>
          <w:sz w:val="28"/>
          <w:szCs w:val="28"/>
        </w:rPr>
        <w:t>答：</w:t>
      </w:r>
      <w:r w:rsidR="003526D2" w:rsidRPr="00864610">
        <w:rPr>
          <w:rFonts w:ascii="微软雅黑" w:eastAsia="微软雅黑" w:hAnsi="微软雅黑"/>
          <w:sz w:val="28"/>
          <w:szCs w:val="28"/>
        </w:rPr>
        <w:t>概率模型不需要归一化，因为它们不关心变量的值，而是关心变量的分布和变量之间的条件概率</w:t>
      </w:r>
      <w:r w:rsidR="00864610" w:rsidRPr="00864610">
        <w:rPr>
          <w:rFonts w:ascii="微软雅黑" w:eastAsia="微软雅黑" w:hAnsi="微软雅黑" w:hint="eastAsia"/>
          <w:sz w:val="28"/>
          <w:szCs w:val="28"/>
        </w:rPr>
        <w:t xml:space="preserve">。 </w:t>
      </w:r>
      <w:r w:rsidR="003526D2" w:rsidRPr="00864610">
        <w:rPr>
          <w:rFonts w:ascii="微软雅黑" w:eastAsia="微软雅黑" w:hAnsi="微软雅黑"/>
          <w:sz w:val="28"/>
          <w:szCs w:val="28"/>
        </w:rPr>
        <w:t>如决策树</w:t>
      </w:r>
      <w:r w:rsidR="00864610" w:rsidRPr="00864610">
        <w:rPr>
          <w:rFonts w:ascii="微软雅黑" w:eastAsia="微软雅黑" w:hAnsi="微软雅黑" w:hint="eastAsia"/>
          <w:sz w:val="28"/>
          <w:szCs w:val="28"/>
        </w:rPr>
        <w:t>、</w:t>
      </w:r>
      <w:r w:rsidR="003526D2" w:rsidRPr="00864610">
        <w:rPr>
          <w:rFonts w:ascii="微软雅黑" w:eastAsia="微软雅黑" w:hAnsi="微软雅黑"/>
          <w:sz w:val="28"/>
          <w:szCs w:val="28"/>
        </w:rPr>
        <w:t>随机rf</w:t>
      </w:r>
      <w:r w:rsidR="00864610" w:rsidRPr="00864610">
        <w:rPr>
          <w:rFonts w:ascii="微软雅黑" w:eastAsia="微软雅黑" w:hAnsi="微软雅黑" w:hint="eastAsia"/>
          <w:sz w:val="28"/>
          <w:szCs w:val="28"/>
        </w:rPr>
        <w:t>。</w:t>
      </w:r>
      <w:r w:rsidR="003526D2" w:rsidRPr="00864610">
        <w:rPr>
          <w:rFonts w:ascii="微软雅黑" w:eastAsia="微软雅黑" w:hAnsi="微软雅黑"/>
          <w:sz w:val="28"/>
          <w:szCs w:val="28"/>
        </w:rPr>
        <w:t>而像</w:t>
      </w:r>
      <w:proofErr w:type="spellStart"/>
      <w:r w:rsidR="003526D2" w:rsidRPr="00864610">
        <w:rPr>
          <w:rFonts w:ascii="微软雅黑" w:eastAsia="微软雅黑" w:hAnsi="微软雅黑"/>
          <w:sz w:val="28"/>
          <w:szCs w:val="28"/>
        </w:rPr>
        <w:t>adaboost</w:t>
      </w:r>
      <w:proofErr w:type="spellEnd"/>
      <w:r w:rsidR="003526D2" w:rsidRPr="00864610">
        <w:rPr>
          <w:rFonts w:ascii="微软雅黑" w:eastAsia="微软雅黑" w:hAnsi="微软雅黑"/>
          <w:sz w:val="28"/>
          <w:szCs w:val="28"/>
        </w:rPr>
        <w:t>、</w:t>
      </w:r>
      <w:proofErr w:type="spellStart"/>
      <w:r w:rsidR="003526D2" w:rsidRPr="00864610">
        <w:rPr>
          <w:rFonts w:ascii="微软雅黑" w:eastAsia="微软雅黑" w:hAnsi="微软雅黑"/>
          <w:sz w:val="28"/>
          <w:szCs w:val="28"/>
        </w:rPr>
        <w:lastRenderedPageBreak/>
        <w:t>svm</w:t>
      </w:r>
      <w:proofErr w:type="spellEnd"/>
      <w:r w:rsidR="003526D2" w:rsidRPr="00864610">
        <w:rPr>
          <w:rFonts w:ascii="微软雅黑" w:eastAsia="微软雅黑" w:hAnsi="微软雅黑"/>
          <w:sz w:val="28"/>
          <w:szCs w:val="28"/>
        </w:rPr>
        <w:t>、</w:t>
      </w:r>
      <w:proofErr w:type="spellStart"/>
      <w:r w:rsidR="003526D2" w:rsidRPr="00864610">
        <w:rPr>
          <w:rFonts w:ascii="微软雅黑" w:eastAsia="微软雅黑" w:hAnsi="微软雅黑"/>
          <w:sz w:val="28"/>
          <w:szCs w:val="28"/>
        </w:rPr>
        <w:t>lr</w:t>
      </w:r>
      <w:proofErr w:type="spellEnd"/>
      <w:r w:rsidR="003526D2" w:rsidRPr="00864610">
        <w:rPr>
          <w:rFonts w:ascii="微软雅黑" w:eastAsia="微软雅黑" w:hAnsi="微软雅黑"/>
          <w:sz w:val="28"/>
          <w:szCs w:val="28"/>
        </w:rPr>
        <w:t>、KNN、</w:t>
      </w:r>
      <w:proofErr w:type="spellStart"/>
      <w:r w:rsidR="003526D2" w:rsidRPr="00864610">
        <w:rPr>
          <w:rFonts w:ascii="微软雅黑" w:eastAsia="微软雅黑" w:hAnsi="微软雅黑"/>
          <w:sz w:val="28"/>
          <w:szCs w:val="28"/>
        </w:rPr>
        <w:t>KMeans</w:t>
      </w:r>
      <w:proofErr w:type="spellEnd"/>
      <w:r w:rsidR="003526D2" w:rsidRPr="00864610">
        <w:rPr>
          <w:rFonts w:ascii="微软雅黑" w:eastAsia="微软雅黑" w:hAnsi="微软雅黑"/>
          <w:sz w:val="28"/>
          <w:szCs w:val="28"/>
        </w:rPr>
        <w:t>之类的最优化问题就需要归一化。</w:t>
      </w:r>
    </w:p>
    <w:p w14:paraId="451F8416" w14:textId="43B5F964" w:rsidR="003526D2" w:rsidRPr="00864610" w:rsidRDefault="003526D2" w:rsidP="001C0BF2">
      <w:pPr>
        <w:rPr>
          <w:rFonts w:ascii="微软雅黑" w:eastAsia="微软雅黑" w:hAnsi="微软雅黑"/>
          <w:color w:val="000000" w:themeColor="text1"/>
          <w:sz w:val="28"/>
          <w:szCs w:val="28"/>
        </w:rPr>
      </w:pPr>
    </w:p>
    <w:p w14:paraId="1549F07A" w14:textId="1073B834" w:rsidR="003526D2" w:rsidRPr="00864610" w:rsidRDefault="00041C06" w:rsidP="003526D2">
      <w:pPr>
        <w:pStyle w:val="HTML"/>
        <w:shd w:val="clear" w:color="auto" w:fill="FFFFFF"/>
        <w:rPr>
          <w:rFonts w:ascii="微软雅黑" w:eastAsia="微软雅黑" w:hAnsi="微软雅黑"/>
          <w:b/>
          <w:bCs/>
          <w:color w:val="000000" w:themeColor="text1"/>
          <w:sz w:val="28"/>
          <w:szCs w:val="28"/>
        </w:rPr>
      </w:pPr>
      <w:r w:rsidRPr="00864610">
        <w:rPr>
          <w:rFonts w:ascii="微软雅黑" w:eastAsia="微软雅黑" w:hAnsi="微软雅黑"/>
          <w:b/>
          <w:bCs/>
          <w:color w:val="000000" w:themeColor="text1"/>
          <w:sz w:val="28"/>
          <w:szCs w:val="28"/>
        </w:rPr>
        <w:t>1</w:t>
      </w:r>
      <w:r w:rsidR="00864610">
        <w:rPr>
          <w:rFonts w:ascii="微软雅黑" w:eastAsia="微软雅黑" w:hAnsi="微软雅黑"/>
          <w:b/>
          <w:bCs/>
          <w:color w:val="000000" w:themeColor="text1"/>
          <w:sz w:val="28"/>
          <w:szCs w:val="28"/>
        </w:rPr>
        <w:t>5.</w:t>
      </w:r>
      <w:r w:rsidRPr="00864610">
        <w:rPr>
          <w:rFonts w:ascii="微软雅黑" w:eastAsia="微软雅黑" w:hAnsi="微软雅黑"/>
          <w:b/>
          <w:bCs/>
          <w:color w:val="000000" w:themeColor="text1"/>
          <w:sz w:val="28"/>
          <w:szCs w:val="28"/>
        </w:rPr>
        <w:t xml:space="preserve"> </w:t>
      </w:r>
      <w:r w:rsidR="003526D2" w:rsidRPr="00864610">
        <w:rPr>
          <w:rFonts w:ascii="微软雅黑" w:eastAsia="微软雅黑" w:hAnsi="微软雅黑"/>
          <w:b/>
          <w:bCs/>
          <w:color w:val="000000" w:themeColor="text1"/>
          <w:sz w:val="28"/>
          <w:szCs w:val="28"/>
        </w:rPr>
        <w:t>对于树形结构为什么不需要归一化？</w:t>
      </w:r>
    </w:p>
    <w:p w14:paraId="509B32C4" w14:textId="065FC585" w:rsidR="003526D2" w:rsidRPr="00864610" w:rsidRDefault="003526D2" w:rsidP="003526D2">
      <w:pPr>
        <w:pStyle w:val="HTML"/>
        <w:shd w:val="clear" w:color="auto" w:fill="FFFFFF"/>
        <w:rPr>
          <w:rFonts w:ascii="微软雅黑" w:eastAsia="微软雅黑" w:hAnsi="微软雅黑"/>
          <w:color w:val="000000" w:themeColor="text1"/>
          <w:sz w:val="28"/>
          <w:szCs w:val="28"/>
        </w:rPr>
      </w:pPr>
      <w:r w:rsidRPr="00864610">
        <w:rPr>
          <w:rFonts w:ascii="微软雅黑" w:eastAsia="微软雅黑" w:hAnsi="微软雅黑"/>
          <w:color w:val="000000" w:themeColor="text1"/>
          <w:sz w:val="28"/>
          <w:szCs w:val="28"/>
        </w:rPr>
        <w:t>数值缩放，不影响分裂点位置。因为第一步都是按照特征值进行排序的，排序的顺序不变，那么所属的分支以及分裂点就不会有不同。对于线性模型，比如说LR，我有两个特征，一个是(0,1)的，一个是(0,10000)的，这样运用梯度下降时候，损失等高线是一个椭圆的形状，这样我想迭代到最优点，就需要很多次迭代，但是如果进行了归一化，那么等高线就是圆形的，那么SGD就会往原点迭代，需要的迭代次数较少。</w:t>
      </w:r>
    </w:p>
    <w:p w14:paraId="6CF756C0" w14:textId="4DBE02A3" w:rsidR="003526D2" w:rsidRPr="00864610" w:rsidRDefault="003526D2" w:rsidP="003526D2">
      <w:pPr>
        <w:pStyle w:val="HTML"/>
        <w:shd w:val="clear" w:color="auto" w:fill="FFFFFF"/>
        <w:rPr>
          <w:rFonts w:ascii="微软雅黑" w:eastAsia="微软雅黑" w:hAnsi="微软雅黑"/>
          <w:color w:val="000000" w:themeColor="text1"/>
          <w:sz w:val="28"/>
          <w:szCs w:val="28"/>
        </w:rPr>
      </w:pPr>
      <w:r w:rsidRPr="00864610">
        <w:rPr>
          <w:rFonts w:ascii="微软雅黑" w:eastAsia="微软雅黑" w:hAnsi="微软雅黑"/>
          <w:color w:val="000000" w:themeColor="text1"/>
          <w:sz w:val="28"/>
          <w:szCs w:val="28"/>
        </w:rPr>
        <w:t>另外，注意树模型是不能进行梯度下降的，因为树模型是阶跃的，阶跃点是不可导的，并且求导没意义，所以树模型（回归树）寻找最优点是通过寻找最优分裂点完成的，从而不需要数据归一化。</w:t>
      </w:r>
    </w:p>
    <w:p w14:paraId="7F499997" w14:textId="77777777" w:rsidR="003526D2" w:rsidRPr="00864610" w:rsidRDefault="003526D2" w:rsidP="001C0BF2">
      <w:pPr>
        <w:rPr>
          <w:rFonts w:ascii="微软雅黑" w:eastAsia="微软雅黑" w:hAnsi="微软雅黑" w:hint="eastAsia"/>
          <w:color w:val="000000" w:themeColor="text1"/>
          <w:sz w:val="28"/>
          <w:szCs w:val="28"/>
        </w:rPr>
      </w:pPr>
    </w:p>
    <w:sectPr w:rsidR="003526D2" w:rsidRPr="00864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32EF7"/>
    <w:multiLevelType w:val="multilevel"/>
    <w:tmpl w:val="73D641BE"/>
    <w:lvl w:ilvl="0">
      <w:start w:val="1"/>
      <w:numFmt w:val="decimal"/>
      <w:lvlText w:val="%1."/>
      <w:lvlJc w:val="left"/>
      <w:pPr>
        <w:ind w:left="500" w:hanging="360"/>
      </w:pPr>
      <w:rPr>
        <w:rFonts w:hint="default"/>
      </w:rPr>
    </w:lvl>
    <w:lvl w:ilvl="1">
      <w:start w:val="1"/>
      <w:numFmt w:val="lowerLetter"/>
      <w:lvlText w:val="%2)"/>
      <w:lvlJc w:val="left"/>
      <w:pPr>
        <w:ind w:left="980" w:hanging="420"/>
      </w:pPr>
    </w:lvl>
    <w:lvl w:ilvl="2">
      <w:start w:val="1"/>
      <w:numFmt w:val="lowerRoman"/>
      <w:lvlText w:val="%3."/>
      <w:lvlJc w:val="right"/>
      <w:pPr>
        <w:ind w:left="1400" w:hanging="420"/>
      </w:pPr>
    </w:lvl>
    <w:lvl w:ilvl="3">
      <w:start w:val="1"/>
      <w:numFmt w:val="decimal"/>
      <w:lvlText w:val="%4."/>
      <w:lvlJc w:val="left"/>
      <w:pPr>
        <w:ind w:left="1820" w:hanging="420"/>
      </w:pPr>
    </w:lvl>
    <w:lvl w:ilvl="4">
      <w:start w:val="1"/>
      <w:numFmt w:val="lowerLetter"/>
      <w:lvlText w:val="%5)"/>
      <w:lvlJc w:val="left"/>
      <w:pPr>
        <w:ind w:left="2240" w:hanging="420"/>
      </w:pPr>
    </w:lvl>
    <w:lvl w:ilvl="5">
      <w:start w:val="1"/>
      <w:numFmt w:val="lowerRoman"/>
      <w:lvlText w:val="%6."/>
      <w:lvlJc w:val="right"/>
      <w:pPr>
        <w:ind w:left="2660" w:hanging="420"/>
      </w:pPr>
    </w:lvl>
    <w:lvl w:ilvl="6">
      <w:start w:val="1"/>
      <w:numFmt w:val="decimal"/>
      <w:lvlText w:val="%7."/>
      <w:lvlJc w:val="left"/>
      <w:pPr>
        <w:ind w:left="3080" w:hanging="420"/>
      </w:pPr>
    </w:lvl>
    <w:lvl w:ilvl="7">
      <w:start w:val="1"/>
      <w:numFmt w:val="lowerLetter"/>
      <w:lvlText w:val="%8)"/>
      <w:lvlJc w:val="left"/>
      <w:pPr>
        <w:ind w:left="3500" w:hanging="420"/>
      </w:pPr>
    </w:lvl>
    <w:lvl w:ilvl="8">
      <w:start w:val="1"/>
      <w:numFmt w:val="lowerRoman"/>
      <w:lvlText w:val="%9."/>
      <w:lvlJc w:val="right"/>
      <w:pPr>
        <w:ind w:left="3920" w:hanging="420"/>
      </w:pPr>
    </w:lvl>
  </w:abstractNum>
  <w:abstractNum w:abstractNumId="1" w15:restartNumberingAfterBreak="0">
    <w:nsid w:val="102A5187"/>
    <w:multiLevelType w:val="hybridMultilevel"/>
    <w:tmpl w:val="5BC02708"/>
    <w:lvl w:ilvl="0" w:tplc="D56C113A">
      <w:start w:val="1"/>
      <w:numFmt w:val="decimal"/>
      <w:lvlText w:val="%1."/>
      <w:lvlJc w:val="left"/>
      <w:pPr>
        <w:ind w:left="500" w:hanging="360"/>
      </w:pPr>
      <w:rPr>
        <w:rFonts w:hint="default"/>
        <w:b w:val="0"/>
        <w:bCs w:val="0"/>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2" w15:restartNumberingAfterBreak="0">
    <w:nsid w:val="12434D2C"/>
    <w:multiLevelType w:val="multilevel"/>
    <w:tmpl w:val="CB9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957BA"/>
    <w:multiLevelType w:val="hybridMultilevel"/>
    <w:tmpl w:val="C3589476"/>
    <w:lvl w:ilvl="0" w:tplc="79287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76468A"/>
    <w:multiLevelType w:val="multilevel"/>
    <w:tmpl w:val="D70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54B98"/>
    <w:multiLevelType w:val="hybridMultilevel"/>
    <w:tmpl w:val="73D641BE"/>
    <w:lvl w:ilvl="0" w:tplc="B83426E4">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6" w15:restartNumberingAfterBreak="0">
    <w:nsid w:val="63475631"/>
    <w:multiLevelType w:val="multilevel"/>
    <w:tmpl w:val="D05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D051C"/>
    <w:multiLevelType w:val="multilevel"/>
    <w:tmpl w:val="7990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F2"/>
    <w:rsid w:val="00041C06"/>
    <w:rsid w:val="00197B99"/>
    <w:rsid w:val="001C0BF2"/>
    <w:rsid w:val="003526D2"/>
    <w:rsid w:val="003D6172"/>
    <w:rsid w:val="00556AA0"/>
    <w:rsid w:val="00681F8B"/>
    <w:rsid w:val="00864610"/>
    <w:rsid w:val="00B75578"/>
    <w:rsid w:val="00BB69FA"/>
    <w:rsid w:val="00C8409D"/>
    <w:rsid w:val="00EE2A83"/>
    <w:rsid w:val="00EF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673D5"/>
  <w15:chartTrackingRefBased/>
  <w15:docId w15:val="{5C52DFC1-4796-F34E-A317-636CF261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F2"/>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1C0B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BF2"/>
    <w:rPr>
      <w:b/>
      <w:bCs/>
      <w:kern w:val="44"/>
      <w:sz w:val="44"/>
      <w:szCs w:val="44"/>
    </w:rPr>
  </w:style>
  <w:style w:type="character" w:customStyle="1" w:styleId="40">
    <w:name w:val="标题 4 字符"/>
    <w:basedOn w:val="a0"/>
    <w:link w:val="4"/>
    <w:uiPriority w:val="9"/>
    <w:semiHidden/>
    <w:rsid w:val="001C0BF2"/>
    <w:rPr>
      <w:rFonts w:asciiTheme="majorHAnsi" w:eastAsiaTheme="majorEastAsia" w:hAnsiTheme="majorHAnsi" w:cstheme="majorBidi"/>
      <w:b/>
      <w:bCs/>
      <w:sz w:val="28"/>
      <w:szCs w:val="28"/>
    </w:rPr>
  </w:style>
  <w:style w:type="paragraph" w:styleId="a3">
    <w:name w:val="Normal (Web)"/>
    <w:basedOn w:val="a"/>
    <w:uiPriority w:val="99"/>
    <w:unhideWhenUsed/>
    <w:rsid w:val="001C0BF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1C0BF2"/>
    <w:rPr>
      <w:b/>
      <w:bCs/>
    </w:rPr>
  </w:style>
  <w:style w:type="character" w:customStyle="1" w:styleId="katex-mathml">
    <w:name w:val="katex-mathml"/>
    <w:basedOn w:val="a0"/>
    <w:rsid w:val="003526D2"/>
  </w:style>
  <w:style w:type="character" w:customStyle="1" w:styleId="mord">
    <w:name w:val="mord"/>
    <w:basedOn w:val="a0"/>
    <w:rsid w:val="003526D2"/>
  </w:style>
  <w:style w:type="character" w:customStyle="1" w:styleId="mbin">
    <w:name w:val="mbin"/>
    <w:basedOn w:val="a0"/>
    <w:rsid w:val="003526D2"/>
  </w:style>
  <w:style w:type="character" w:customStyle="1" w:styleId="vlist-s">
    <w:name w:val="vlist-s"/>
    <w:basedOn w:val="a0"/>
    <w:rsid w:val="003526D2"/>
  </w:style>
  <w:style w:type="character" w:customStyle="1" w:styleId="mrel">
    <w:name w:val="mrel"/>
    <w:basedOn w:val="a0"/>
    <w:rsid w:val="003526D2"/>
  </w:style>
  <w:style w:type="character" w:customStyle="1" w:styleId="mop">
    <w:name w:val="mop"/>
    <w:basedOn w:val="a0"/>
    <w:rsid w:val="003526D2"/>
  </w:style>
  <w:style w:type="character" w:customStyle="1" w:styleId="mpunct">
    <w:name w:val="mpunct"/>
    <w:basedOn w:val="a0"/>
    <w:rsid w:val="003526D2"/>
  </w:style>
  <w:style w:type="paragraph" w:styleId="HTML">
    <w:name w:val="HTML Preformatted"/>
    <w:basedOn w:val="a"/>
    <w:link w:val="HTML0"/>
    <w:uiPriority w:val="99"/>
    <w:semiHidden/>
    <w:unhideWhenUsed/>
    <w:rsid w:val="00352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526D2"/>
    <w:rPr>
      <w:rFonts w:ascii="宋体" w:eastAsia="宋体" w:hAnsi="宋体" w:cs="宋体"/>
      <w:kern w:val="0"/>
      <w:sz w:val="24"/>
    </w:rPr>
  </w:style>
  <w:style w:type="paragraph" w:styleId="a5">
    <w:name w:val="List Paragraph"/>
    <w:basedOn w:val="a"/>
    <w:uiPriority w:val="34"/>
    <w:qFormat/>
    <w:rsid w:val="003526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7074">
      <w:bodyDiv w:val="1"/>
      <w:marLeft w:val="0"/>
      <w:marRight w:val="0"/>
      <w:marTop w:val="0"/>
      <w:marBottom w:val="0"/>
      <w:divBdr>
        <w:top w:val="none" w:sz="0" w:space="0" w:color="auto"/>
        <w:left w:val="none" w:sz="0" w:space="0" w:color="auto"/>
        <w:bottom w:val="none" w:sz="0" w:space="0" w:color="auto"/>
        <w:right w:val="none" w:sz="0" w:space="0" w:color="auto"/>
      </w:divBdr>
    </w:div>
    <w:div w:id="268775870">
      <w:bodyDiv w:val="1"/>
      <w:marLeft w:val="0"/>
      <w:marRight w:val="0"/>
      <w:marTop w:val="0"/>
      <w:marBottom w:val="0"/>
      <w:divBdr>
        <w:top w:val="none" w:sz="0" w:space="0" w:color="auto"/>
        <w:left w:val="none" w:sz="0" w:space="0" w:color="auto"/>
        <w:bottom w:val="none" w:sz="0" w:space="0" w:color="auto"/>
        <w:right w:val="none" w:sz="0" w:space="0" w:color="auto"/>
      </w:divBdr>
    </w:div>
    <w:div w:id="297421060">
      <w:bodyDiv w:val="1"/>
      <w:marLeft w:val="0"/>
      <w:marRight w:val="0"/>
      <w:marTop w:val="0"/>
      <w:marBottom w:val="0"/>
      <w:divBdr>
        <w:top w:val="none" w:sz="0" w:space="0" w:color="auto"/>
        <w:left w:val="none" w:sz="0" w:space="0" w:color="auto"/>
        <w:bottom w:val="none" w:sz="0" w:space="0" w:color="auto"/>
        <w:right w:val="none" w:sz="0" w:space="0" w:color="auto"/>
      </w:divBdr>
    </w:div>
    <w:div w:id="568199545">
      <w:bodyDiv w:val="1"/>
      <w:marLeft w:val="0"/>
      <w:marRight w:val="0"/>
      <w:marTop w:val="0"/>
      <w:marBottom w:val="0"/>
      <w:divBdr>
        <w:top w:val="none" w:sz="0" w:space="0" w:color="auto"/>
        <w:left w:val="none" w:sz="0" w:space="0" w:color="auto"/>
        <w:bottom w:val="none" w:sz="0" w:space="0" w:color="auto"/>
        <w:right w:val="none" w:sz="0" w:space="0" w:color="auto"/>
      </w:divBdr>
    </w:div>
    <w:div w:id="667755789">
      <w:bodyDiv w:val="1"/>
      <w:marLeft w:val="0"/>
      <w:marRight w:val="0"/>
      <w:marTop w:val="0"/>
      <w:marBottom w:val="0"/>
      <w:divBdr>
        <w:top w:val="none" w:sz="0" w:space="0" w:color="auto"/>
        <w:left w:val="none" w:sz="0" w:space="0" w:color="auto"/>
        <w:bottom w:val="none" w:sz="0" w:space="0" w:color="auto"/>
        <w:right w:val="none" w:sz="0" w:space="0" w:color="auto"/>
      </w:divBdr>
    </w:div>
    <w:div w:id="761419367">
      <w:bodyDiv w:val="1"/>
      <w:marLeft w:val="0"/>
      <w:marRight w:val="0"/>
      <w:marTop w:val="0"/>
      <w:marBottom w:val="0"/>
      <w:divBdr>
        <w:top w:val="none" w:sz="0" w:space="0" w:color="auto"/>
        <w:left w:val="none" w:sz="0" w:space="0" w:color="auto"/>
        <w:bottom w:val="none" w:sz="0" w:space="0" w:color="auto"/>
        <w:right w:val="none" w:sz="0" w:space="0" w:color="auto"/>
      </w:divBdr>
    </w:div>
    <w:div w:id="814225210">
      <w:bodyDiv w:val="1"/>
      <w:marLeft w:val="0"/>
      <w:marRight w:val="0"/>
      <w:marTop w:val="0"/>
      <w:marBottom w:val="0"/>
      <w:divBdr>
        <w:top w:val="none" w:sz="0" w:space="0" w:color="auto"/>
        <w:left w:val="none" w:sz="0" w:space="0" w:color="auto"/>
        <w:bottom w:val="none" w:sz="0" w:space="0" w:color="auto"/>
        <w:right w:val="none" w:sz="0" w:space="0" w:color="auto"/>
      </w:divBdr>
    </w:div>
    <w:div w:id="902526696">
      <w:bodyDiv w:val="1"/>
      <w:marLeft w:val="0"/>
      <w:marRight w:val="0"/>
      <w:marTop w:val="0"/>
      <w:marBottom w:val="0"/>
      <w:divBdr>
        <w:top w:val="none" w:sz="0" w:space="0" w:color="auto"/>
        <w:left w:val="none" w:sz="0" w:space="0" w:color="auto"/>
        <w:bottom w:val="none" w:sz="0" w:space="0" w:color="auto"/>
        <w:right w:val="none" w:sz="0" w:space="0" w:color="auto"/>
      </w:divBdr>
    </w:div>
    <w:div w:id="1289626065">
      <w:bodyDiv w:val="1"/>
      <w:marLeft w:val="0"/>
      <w:marRight w:val="0"/>
      <w:marTop w:val="0"/>
      <w:marBottom w:val="0"/>
      <w:divBdr>
        <w:top w:val="none" w:sz="0" w:space="0" w:color="auto"/>
        <w:left w:val="none" w:sz="0" w:space="0" w:color="auto"/>
        <w:bottom w:val="none" w:sz="0" w:space="0" w:color="auto"/>
        <w:right w:val="none" w:sz="0" w:space="0" w:color="auto"/>
      </w:divBdr>
    </w:div>
    <w:div w:id="1292400459">
      <w:bodyDiv w:val="1"/>
      <w:marLeft w:val="0"/>
      <w:marRight w:val="0"/>
      <w:marTop w:val="0"/>
      <w:marBottom w:val="0"/>
      <w:divBdr>
        <w:top w:val="none" w:sz="0" w:space="0" w:color="auto"/>
        <w:left w:val="none" w:sz="0" w:space="0" w:color="auto"/>
        <w:bottom w:val="none" w:sz="0" w:space="0" w:color="auto"/>
        <w:right w:val="none" w:sz="0" w:space="0" w:color="auto"/>
      </w:divBdr>
    </w:div>
    <w:div w:id="1460564560">
      <w:bodyDiv w:val="1"/>
      <w:marLeft w:val="0"/>
      <w:marRight w:val="0"/>
      <w:marTop w:val="0"/>
      <w:marBottom w:val="0"/>
      <w:divBdr>
        <w:top w:val="none" w:sz="0" w:space="0" w:color="auto"/>
        <w:left w:val="none" w:sz="0" w:space="0" w:color="auto"/>
        <w:bottom w:val="none" w:sz="0" w:space="0" w:color="auto"/>
        <w:right w:val="none" w:sz="0" w:space="0" w:color="auto"/>
      </w:divBdr>
    </w:div>
    <w:div w:id="1567521822">
      <w:bodyDiv w:val="1"/>
      <w:marLeft w:val="0"/>
      <w:marRight w:val="0"/>
      <w:marTop w:val="0"/>
      <w:marBottom w:val="0"/>
      <w:divBdr>
        <w:top w:val="none" w:sz="0" w:space="0" w:color="auto"/>
        <w:left w:val="none" w:sz="0" w:space="0" w:color="auto"/>
        <w:bottom w:val="none" w:sz="0" w:space="0" w:color="auto"/>
        <w:right w:val="none" w:sz="0" w:space="0" w:color="auto"/>
      </w:divBdr>
    </w:div>
    <w:div w:id="16067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永顺</dc:creator>
  <cp:keywords/>
  <dc:description/>
  <cp:lastModifiedBy>麦 永顺</cp:lastModifiedBy>
  <cp:revision>10</cp:revision>
  <dcterms:created xsi:type="dcterms:W3CDTF">2021-02-22T10:26:00Z</dcterms:created>
  <dcterms:modified xsi:type="dcterms:W3CDTF">2021-02-22T11:05:00Z</dcterms:modified>
</cp:coreProperties>
</file>