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姓名：未填写    性别：女    年龄：71岁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☑摄入量≤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□胰腺功能不全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☑减肥手术后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