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4C7526CA" w:rsidR="00812887" w:rsidRPr="00787D92" w:rsidRDefault="00812887" w:rsidP="003179FD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bidi="hi-IN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57780861" w:rsidR="00812887" w:rsidRPr="00852E11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2146B9">
        <w:rPr>
          <w:sz w:val="28"/>
          <w:szCs w:val="28"/>
          <w:lang w:val="ru-RU"/>
        </w:rPr>
        <w:t>1</w:t>
      </w:r>
    </w:p>
    <w:p w14:paraId="716EFFCD" w14:textId="70C9A141" w:rsidR="00812887" w:rsidRPr="00E346FE" w:rsidRDefault="00812887" w:rsidP="00E346FE">
      <w:pPr>
        <w:spacing w:line="360" w:lineRule="auto"/>
        <w:jc w:val="center"/>
        <w:rPr>
          <w:b/>
          <w:bCs/>
          <w:strike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875F8D" w:rsidRPr="00875F8D">
        <w:rPr>
          <w:b/>
          <w:bCs/>
          <w:sz w:val="28"/>
          <w:szCs w:val="28"/>
          <w:lang w:val="ru-RU"/>
        </w:rPr>
        <w:t>Разведочный анализ данных. Исследование и визуализация данных.</w:t>
      </w:r>
      <w:r w:rsidR="00E346FE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0E6863D5" w:rsidR="00812887" w:rsidRPr="00812887" w:rsidRDefault="002146B9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63E83663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5-</w:t>
      </w:r>
      <w:r w:rsidR="00F06EDB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О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Савелье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ва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Подпись, дата) 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15A8990F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1F68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24971F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6A53564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FCAAAF9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3FF3B500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F06ED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6A10CF35" w14:textId="3C1CA874" w:rsidR="00DF52E7" w:rsidRPr="006466EA" w:rsidRDefault="00DF52E7" w:rsidP="00DF52E7">
      <w:pPr>
        <w:pStyle w:val="10"/>
        <w:rPr>
          <w:lang w:val="ru-RU"/>
        </w:rPr>
      </w:pPr>
      <w:r>
        <w:rPr>
          <w:lang w:val="ru-RU"/>
        </w:rPr>
        <w:lastRenderedPageBreak/>
        <w:t>ВВЕДЕНИЕ</w:t>
      </w:r>
    </w:p>
    <w:p w14:paraId="4E7C8AD2" w14:textId="57F31D7E" w:rsidR="005702C1" w:rsidRDefault="00F00FBE" w:rsidP="00A83A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F2CCA">
        <w:rPr>
          <w:sz w:val="28"/>
          <w:szCs w:val="28"/>
          <w:lang w:val="ru-RU"/>
        </w:rPr>
        <w:t xml:space="preserve">Цель данной лабораторной работы </w:t>
      </w:r>
      <w:bookmarkStart w:id="0" w:name="_Hlk227751501"/>
      <w:r w:rsidRPr="003F2CCA">
        <w:rPr>
          <w:sz w:val="28"/>
          <w:szCs w:val="28"/>
          <w:lang w:val="ru-RU"/>
        </w:rPr>
        <w:t>–</w:t>
      </w:r>
      <w:bookmarkEnd w:id="0"/>
      <w:r w:rsidR="00A83A78">
        <w:rPr>
          <w:sz w:val="28"/>
          <w:szCs w:val="28"/>
          <w:lang w:val="ru-RU"/>
        </w:rPr>
        <w:t xml:space="preserve"> </w:t>
      </w:r>
      <w:r w:rsidR="00AC19A0" w:rsidRPr="00AC19A0">
        <w:rPr>
          <w:sz w:val="28"/>
          <w:szCs w:val="28"/>
          <w:lang w:val="ru-RU"/>
        </w:rPr>
        <w:t>изучение различных методов визуализаци</w:t>
      </w:r>
      <w:r w:rsidR="00AC19A0">
        <w:rPr>
          <w:sz w:val="28"/>
          <w:szCs w:val="28"/>
          <w:lang w:val="ru-RU"/>
        </w:rPr>
        <w:t>и</w:t>
      </w:r>
      <w:r w:rsidR="00AC19A0" w:rsidRPr="00AC19A0">
        <w:rPr>
          <w:sz w:val="28"/>
          <w:szCs w:val="28"/>
          <w:lang w:val="ru-RU"/>
        </w:rPr>
        <w:t xml:space="preserve"> данных</w:t>
      </w:r>
      <w:r w:rsidR="003A333E">
        <w:rPr>
          <w:sz w:val="28"/>
          <w:szCs w:val="28"/>
          <w:lang w:val="ru-RU"/>
        </w:rPr>
        <w:t>.</w:t>
      </w:r>
    </w:p>
    <w:p w14:paraId="3B1494A6" w14:textId="63E06CB0" w:rsidR="00DB030A" w:rsidRPr="003E3F26" w:rsidRDefault="00DB030A" w:rsidP="00A83A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B030A">
        <w:rPr>
          <w:sz w:val="28"/>
          <w:szCs w:val="28"/>
          <w:lang w:val="ru-RU"/>
        </w:rPr>
        <w:t>Краткое описание</w:t>
      </w:r>
      <w:r>
        <w:rPr>
          <w:sz w:val="28"/>
          <w:szCs w:val="28"/>
          <w:lang w:val="ru-RU"/>
        </w:rPr>
        <w:t>:</w:t>
      </w:r>
      <w:r w:rsidRPr="00DB03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</w:t>
      </w:r>
      <w:r w:rsidRPr="00DB030A">
        <w:rPr>
          <w:sz w:val="28"/>
          <w:szCs w:val="28"/>
          <w:lang w:val="ru-RU"/>
        </w:rPr>
        <w:t>остроение основных графиков, входящих в этап разведочного анализа данных.</w:t>
      </w:r>
    </w:p>
    <w:p w14:paraId="0238CD4F" w14:textId="2CDD61A1" w:rsidR="00B77239" w:rsidRDefault="00763A86" w:rsidP="003A33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Задание:</w:t>
      </w:r>
    </w:p>
    <w:p w14:paraId="25A46228" w14:textId="77777777" w:rsidR="00763A86" w:rsidRDefault="00763A86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63A86">
        <w:rPr>
          <w:sz w:val="28"/>
          <w:szCs w:val="28"/>
          <w:lang w:val="ru-RU"/>
        </w:rPr>
        <w:t>Выбрать набор данных (</w:t>
      </w:r>
      <w:proofErr w:type="spellStart"/>
      <w:r w:rsidRPr="00763A86">
        <w:rPr>
          <w:sz w:val="28"/>
          <w:szCs w:val="28"/>
          <w:lang w:val="ru-RU"/>
        </w:rPr>
        <w:t>датасет</w:t>
      </w:r>
      <w:proofErr w:type="spellEnd"/>
      <w:r w:rsidRPr="00763A86">
        <w:rPr>
          <w:sz w:val="28"/>
          <w:szCs w:val="28"/>
          <w:lang w:val="ru-RU"/>
        </w:rPr>
        <w:t>).</w:t>
      </w:r>
    </w:p>
    <w:p w14:paraId="778370EF" w14:textId="77777777" w:rsidR="0005775F" w:rsidRDefault="00763A86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63A86">
        <w:rPr>
          <w:sz w:val="28"/>
          <w:szCs w:val="28"/>
          <w:lang w:val="ru-RU"/>
        </w:rPr>
        <w:t>Создать ноутбук, который содержит следующие разделы:</w:t>
      </w:r>
    </w:p>
    <w:p w14:paraId="0BAD18C7" w14:textId="6A82A641" w:rsidR="0005775F" w:rsidRDefault="00763A86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05775F">
        <w:rPr>
          <w:sz w:val="28"/>
          <w:szCs w:val="28"/>
          <w:lang w:val="ru-RU"/>
        </w:rPr>
        <w:t>Текстовое описание выбранного набора данных.</w:t>
      </w:r>
    </w:p>
    <w:p w14:paraId="7259FADF" w14:textId="77777777" w:rsidR="0005775F" w:rsidRDefault="00763A86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05775F">
        <w:rPr>
          <w:sz w:val="28"/>
          <w:szCs w:val="28"/>
          <w:lang w:val="ru-RU"/>
        </w:rPr>
        <w:t xml:space="preserve">Основные характеристики </w:t>
      </w:r>
      <w:proofErr w:type="spellStart"/>
      <w:r w:rsidRPr="0005775F">
        <w:rPr>
          <w:sz w:val="28"/>
          <w:szCs w:val="28"/>
          <w:lang w:val="ru-RU"/>
        </w:rPr>
        <w:t>датасета.</w:t>
      </w:r>
      <w:proofErr w:type="spellEnd"/>
    </w:p>
    <w:p w14:paraId="11785187" w14:textId="77777777" w:rsidR="0005775F" w:rsidRDefault="00763A86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05775F">
        <w:rPr>
          <w:sz w:val="28"/>
          <w:szCs w:val="28"/>
          <w:lang w:val="ru-RU"/>
        </w:rPr>
        <w:t xml:space="preserve">Визуальное исследование </w:t>
      </w:r>
      <w:proofErr w:type="spellStart"/>
      <w:r w:rsidRPr="0005775F">
        <w:rPr>
          <w:sz w:val="28"/>
          <w:szCs w:val="28"/>
          <w:lang w:val="ru-RU"/>
        </w:rPr>
        <w:t>датасета.</w:t>
      </w:r>
      <w:proofErr w:type="spellEnd"/>
    </w:p>
    <w:p w14:paraId="516283ED" w14:textId="62A5E613" w:rsidR="00763A86" w:rsidRPr="0005775F" w:rsidRDefault="00763A86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05775F">
        <w:rPr>
          <w:sz w:val="28"/>
          <w:szCs w:val="28"/>
          <w:lang w:val="ru-RU"/>
        </w:rPr>
        <w:t>Информация о корреляции признаков.</w:t>
      </w:r>
    </w:p>
    <w:p w14:paraId="7C633695" w14:textId="31310C1E" w:rsidR="00763A86" w:rsidRPr="0005775F" w:rsidRDefault="00763A86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05775F">
        <w:rPr>
          <w:sz w:val="28"/>
          <w:szCs w:val="28"/>
          <w:lang w:val="ru-RU"/>
        </w:rPr>
        <w:t xml:space="preserve">Сформировать отчет и разместить его в репозитории на </w:t>
      </w:r>
      <w:proofErr w:type="spellStart"/>
      <w:r w:rsidRPr="0005775F">
        <w:rPr>
          <w:sz w:val="28"/>
          <w:szCs w:val="28"/>
          <w:lang w:val="ru-RU"/>
        </w:rPr>
        <w:t>github</w:t>
      </w:r>
      <w:proofErr w:type="spellEnd"/>
      <w:r w:rsidRPr="0005775F">
        <w:rPr>
          <w:sz w:val="28"/>
          <w:szCs w:val="28"/>
          <w:lang w:val="ru-RU"/>
        </w:rPr>
        <w:t>.</w:t>
      </w:r>
    </w:p>
    <w:p w14:paraId="3AA95119" w14:textId="16D67C18" w:rsidR="00DF52E7" w:rsidRDefault="00DF52E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41A29C9" w14:textId="1226AE37" w:rsidR="00DF52E7" w:rsidRPr="003457EE" w:rsidRDefault="00A62EAB" w:rsidP="00DF52E7">
      <w:pPr>
        <w:pStyle w:val="10"/>
        <w:rPr>
          <w:rFonts w:eastAsia="Times New Roman"/>
          <w:bCs/>
          <w:lang w:val="ru-RU"/>
        </w:rPr>
      </w:pPr>
      <w:r>
        <w:rPr>
          <w:rFonts w:eastAsia="Times New Roman"/>
          <w:bCs/>
          <w:lang w:val="ru-RU"/>
        </w:rPr>
        <w:lastRenderedPageBreak/>
        <w:t>Ход работы</w:t>
      </w:r>
    </w:p>
    <w:p w14:paraId="335BFC0E" w14:textId="2DB1AED1" w:rsidR="00A7187F" w:rsidRDefault="00A7187F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7187F">
        <w:rPr>
          <w:sz w:val="28"/>
          <w:szCs w:val="28"/>
          <w:lang w:val="ru-RU"/>
        </w:rPr>
        <w:t xml:space="preserve">Для выполнения лабораторной работы был выбран </w:t>
      </w:r>
      <w:proofErr w:type="spellStart"/>
      <w:r w:rsidRPr="00A7187F">
        <w:rPr>
          <w:sz w:val="28"/>
          <w:szCs w:val="28"/>
          <w:lang w:val="ru-RU"/>
        </w:rPr>
        <w:t>датасет</w:t>
      </w:r>
      <w:proofErr w:type="spellEnd"/>
      <w:r w:rsidRPr="00A7187F">
        <w:rPr>
          <w:sz w:val="28"/>
          <w:szCs w:val="28"/>
          <w:lang w:val="ru-RU"/>
        </w:rPr>
        <w:t xml:space="preserve"> </w:t>
      </w:r>
      <w:r w:rsidR="004A3960">
        <w:rPr>
          <w:sz w:val="28"/>
          <w:szCs w:val="28"/>
        </w:rPr>
        <w:t>Iris</w:t>
      </w:r>
      <w:r w:rsidRPr="00A7187F">
        <w:rPr>
          <w:sz w:val="28"/>
          <w:szCs w:val="28"/>
          <w:lang w:val="ru-RU"/>
        </w:rPr>
        <w:t xml:space="preserve"> из библиотеки </w:t>
      </w:r>
      <w:proofErr w:type="spellStart"/>
      <w:r w:rsidRPr="00A7187F">
        <w:rPr>
          <w:sz w:val="28"/>
          <w:szCs w:val="28"/>
          <w:lang w:val="ru-RU"/>
        </w:rPr>
        <w:t>scikit-learn</w:t>
      </w:r>
      <w:proofErr w:type="spellEnd"/>
      <w:r w:rsidRPr="00A7187F">
        <w:rPr>
          <w:sz w:val="28"/>
          <w:szCs w:val="28"/>
          <w:lang w:val="ru-RU"/>
        </w:rPr>
        <w:t>.</w:t>
      </w:r>
    </w:p>
    <w:p w14:paraId="2DC22A57" w14:textId="62ED1C25" w:rsidR="00EF6D56" w:rsidRPr="0094548D" w:rsidRDefault="00FE0E61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Импортируем библиотеки и загрузим </w:t>
      </w:r>
      <w:proofErr w:type="spellStart"/>
      <w:r>
        <w:rPr>
          <w:sz w:val="28"/>
          <w:szCs w:val="28"/>
          <w:lang w:val="ru-RU"/>
        </w:rPr>
        <w:t>датасет</w:t>
      </w:r>
      <w:proofErr w:type="spellEnd"/>
      <w:r w:rsidR="0068357F">
        <w:rPr>
          <w:sz w:val="28"/>
          <w:szCs w:val="28"/>
          <w:lang w:val="ru-RU"/>
        </w:rPr>
        <w:t xml:space="preserve"> </w:t>
      </w:r>
      <w:r w:rsidR="00B90AC3">
        <w:rPr>
          <w:sz w:val="28"/>
          <w:szCs w:val="28"/>
          <w:lang w:val="ru-RU"/>
        </w:rPr>
        <w:t>(рисунок 1)</w:t>
      </w:r>
      <w:r w:rsidR="00EF6D56" w:rsidRPr="0094548D">
        <w:rPr>
          <w:sz w:val="28"/>
          <w:szCs w:val="28"/>
          <w:lang w:val="ru-RU"/>
        </w:rPr>
        <w:t>.</w:t>
      </w:r>
    </w:p>
    <w:p w14:paraId="251C3795" w14:textId="0867EADC" w:rsidR="000E5AF5" w:rsidRPr="00FE0E61" w:rsidRDefault="00FE0E61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FE0E61">
        <w:rPr>
          <w:sz w:val="28"/>
          <w:szCs w:val="28"/>
          <w:lang w:val="ru-RU"/>
        </w:rPr>
        <w:drawing>
          <wp:inline distT="0" distB="0" distL="0" distR="0" wp14:anchorId="15A9B8F1" wp14:editId="720183B1">
            <wp:extent cx="5349240" cy="3408664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450" cy="341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388" w14:textId="1477432A" w:rsidR="00050F3E" w:rsidRDefault="00050F3E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050F3E">
        <w:rPr>
          <w:sz w:val="28"/>
          <w:szCs w:val="28"/>
          <w:lang w:val="ru-RU"/>
        </w:rPr>
        <w:t xml:space="preserve">Рисунок 1 – </w:t>
      </w:r>
      <w:r w:rsidR="00FE0E61">
        <w:rPr>
          <w:sz w:val="28"/>
          <w:szCs w:val="28"/>
          <w:lang w:val="ru-RU"/>
        </w:rPr>
        <w:t>Импорт библиотек, загрузка данных</w:t>
      </w:r>
    </w:p>
    <w:p w14:paraId="119A4E8D" w14:textId="3B37F75F" w:rsidR="00EF6D56" w:rsidRDefault="00EF6D56" w:rsidP="00050F3E">
      <w:pPr>
        <w:spacing w:line="360" w:lineRule="auto"/>
        <w:jc w:val="center"/>
        <w:rPr>
          <w:sz w:val="28"/>
          <w:szCs w:val="28"/>
          <w:lang w:val="ru-RU"/>
        </w:rPr>
      </w:pPr>
    </w:p>
    <w:p w14:paraId="3EC4E561" w14:textId="1C2CE8D4" w:rsidR="00635357" w:rsidRDefault="006600C8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</w:t>
      </w:r>
      <w:r w:rsidR="00166876">
        <w:rPr>
          <w:sz w:val="28"/>
          <w:szCs w:val="28"/>
          <w:lang w:val="ru-RU"/>
        </w:rPr>
        <w:t xml:space="preserve">одим основные характеристики </w:t>
      </w:r>
      <w:proofErr w:type="spellStart"/>
      <w:r w:rsidR="00166876">
        <w:rPr>
          <w:sz w:val="28"/>
          <w:szCs w:val="28"/>
          <w:lang w:val="ru-RU"/>
        </w:rPr>
        <w:t>датасета</w:t>
      </w:r>
      <w:proofErr w:type="spellEnd"/>
      <w:r w:rsidR="00086171" w:rsidRPr="00086171">
        <w:rPr>
          <w:sz w:val="28"/>
          <w:szCs w:val="28"/>
          <w:lang w:val="ru-RU"/>
        </w:rPr>
        <w:t>.</w:t>
      </w:r>
      <w:r w:rsidR="00166876">
        <w:rPr>
          <w:sz w:val="28"/>
          <w:szCs w:val="28"/>
          <w:lang w:val="ru-RU"/>
        </w:rPr>
        <w:t xml:space="preserve"> На рисунке 2 представлены первые </w:t>
      </w:r>
      <w:r w:rsidR="000F4680">
        <w:rPr>
          <w:sz w:val="28"/>
          <w:szCs w:val="28"/>
          <w:lang w:val="ru-RU"/>
        </w:rPr>
        <w:t>пять</w:t>
      </w:r>
      <w:r w:rsidR="00166876">
        <w:rPr>
          <w:sz w:val="28"/>
          <w:szCs w:val="28"/>
          <w:lang w:val="ru-RU"/>
        </w:rPr>
        <w:t xml:space="preserve"> строк </w:t>
      </w:r>
      <w:proofErr w:type="spellStart"/>
      <w:r w:rsidR="00166876">
        <w:rPr>
          <w:sz w:val="28"/>
          <w:szCs w:val="28"/>
          <w:lang w:val="ru-RU"/>
        </w:rPr>
        <w:t>датасета</w:t>
      </w:r>
      <w:proofErr w:type="spellEnd"/>
      <w:r w:rsidR="00166876">
        <w:rPr>
          <w:sz w:val="28"/>
          <w:szCs w:val="28"/>
          <w:lang w:val="ru-RU"/>
        </w:rPr>
        <w:t>.</w:t>
      </w:r>
    </w:p>
    <w:p w14:paraId="66FAE358" w14:textId="42521838" w:rsidR="00166876" w:rsidRDefault="00166876" w:rsidP="00166876">
      <w:pPr>
        <w:spacing w:line="360" w:lineRule="auto"/>
        <w:jc w:val="center"/>
        <w:rPr>
          <w:sz w:val="28"/>
          <w:szCs w:val="28"/>
          <w:lang w:val="ru-RU"/>
        </w:rPr>
      </w:pPr>
      <w:r w:rsidRPr="00AF3976">
        <w:rPr>
          <w:sz w:val="28"/>
          <w:szCs w:val="28"/>
          <w:lang w:val="ru-RU"/>
        </w:rPr>
        <w:drawing>
          <wp:inline distT="0" distB="0" distL="0" distR="0" wp14:anchorId="6277EE9D" wp14:editId="5BFCE0D1">
            <wp:extent cx="5356860" cy="221544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421" cy="222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17FD" w14:textId="603082C3" w:rsidR="00166876" w:rsidRDefault="00166876" w:rsidP="0016687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 </w:t>
      </w:r>
      <w:r w:rsidR="000F4680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0F4680">
        <w:rPr>
          <w:sz w:val="28"/>
          <w:szCs w:val="28"/>
          <w:lang w:val="ru-RU"/>
        </w:rPr>
        <w:t xml:space="preserve">Первые пять строк </w:t>
      </w:r>
      <w:proofErr w:type="spellStart"/>
      <w:r w:rsidR="000F4680">
        <w:rPr>
          <w:sz w:val="28"/>
          <w:szCs w:val="28"/>
          <w:lang w:val="ru-RU"/>
        </w:rPr>
        <w:t>датасета</w:t>
      </w:r>
      <w:proofErr w:type="spellEnd"/>
    </w:p>
    <w:p w14:paraId="15F093F2" w14:textId="77777777" w:rsidR="000F4680" w:rsidRDefault="000F4680" w:rsidP="00166876">
      <w:pPr>
        <w:spacing w:line="360" w:lineRule="auto"/>
        <w:jc w:val="center"/>
        <w:rPr>
          <w:sz w:val="28"/>
          <w:szCs w:val="28"/>
          <w:lang w:val="ru-RU"/>
        </w:rPr>
      </w:pPr>
    </w:p>
    <w:p w14:paraId="458CB436" w14:textId="4B0156A6" w:rsidR="00166876" w:rsidRDefault="00CA2553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Выведем размер </w:t>
      </w:r>
      <w:proofErr w:type="spellStart"/>
      <w:r>
        <w:rPr>
          <w:sz w:val="28"/>
          <w:szCs w:val="28"/>
          <w:lang w:val="ru-RU"/>
        </w:rPr>
        <w:t>датасета</w:t>
      </w:r>
      <w:proofErr w:type="spellEnd"/>
      <w:r>
        <w:rPr>
          <w:sz w:val="28"/>
          <w:szCs w:val="28"/>
          <w:lang w:val="ru-RU"/>
        </w:rPr>
        <w:t xml:space="preserve">, </w:t>
      </w:r>
      <w:r w:rsidR="007A2751">
        <w:rPr>
          <w:sz w:val="28"/>
          <w:szCs w:val="28"/>
          <w:lang w:val="ru-RU"/>
        </w:rPr>
        <w:t>количество строк, список колонок с типами данных (рисунок 3).</w:t>
      </w:r>
    </w:p>
    <w:p w14:paraId="57026DFC" w14:textId="740A0761" w:rsidR="00166876" w:rsidRDefault="007A2751" w:rsidP="007A2751">
      <w:pPr>
        <w:spacing w:line="360" w:lineRule="auto"/>
        <w:jc w:val="center"/>
        <w:rPr>
          <w:sz w:val="28"/>
          <w:szCs w:val="28"/>
          <w:lang w:val="ru-RU"/>
        </w:rPr>
      </w:pPr>
      <w:r w:rsidRPr="00840A1E">
        <w:rPr>
          <w:sz w:val="28"/>
          <w:szCs w:val="28"/>
          <w:lang w:val="ru-RU"/>
        </w:rPr>
        <w:drawing>
          <wp:inline distT="0" distB="0" distL="0" distR="0" wp14:anchorId="3FC9F798" wp14:editId="422C56AA">
            <wp:extent cx="5220429" cy="5782482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ED61" w14:textId="25605CB5" w:rsidR="007A2751" w:rsidRDefault="007A2751" w:rsidP="007A2751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3 – Вывод основной информации о </w:t>
      </w:r>
      <w:proofErr w:type="spellStart"/>
      <w:r>
        <w:rPr>
          <w:sz w:val="28"/>
          <w:szCs w:val="28"/>
          <w:lang w:val="ru-RU"/>
        </w:rPr>
        <w:t>датасете</w:t>
      </w:r>
      <w:proofErr w:type="spellEnd"/>
    </w:p>
    <w:p w14:paraId="060E4298" w14:textId="77777777" w:rsidR="007A2751" w:rsidRDefault="007A2751" w:rsidP="007A2751">
      <w:pPr>
        <w:spacing w:line="360" w:lineRule="auto"/>
        <w:jc w:val="center"/>
        <w:rPr>
          <w:sz w:val="28"/>
          <w:szCs w:val="28"/>
          <w:lang w:val="ru-RU"/>
        </w:rPr>
      </w:pPr>
    </w:p>
    <w:p w14:paraId="6E5B4391" w14:textId="7014BBED" w:rsidR="00166876" w:rsidRDefault="006E5628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Проверим наличие пустых значений и выведем основные статистические характеристики набора данных (рисунок 4).</w:t>
      </w:r>
    </w:p>
    <w:p w14:paraId="002DBF2D" w14:textId="2E9D0934" w:rsidR="006E5628" w:rsidRDefault="006E5628" w:rsidP="006E5628">
      <w:pPr>
        <w:spacing w:line="360" w:lineRule="auto"/>
        <w:jc w:val="center"/>
        <w:rPr>
          <w:sz w:val="28"/>
          <w:szCs w:val="28"/>
          <w:lang w:val="ru-RU"/>
        </w:rPr>
      </w:pPr>
      <w:r w:rsidRPr="002E7E2B">
        <w:rPr>
          <w:sz w:val="28"/>
          <w:szCs w:val="28"/>
          <w:lang w:val="ru-RU"/>
        </w:rPr>
        <w:lastRenderedPageBreak/>
        <w:drawing>
          <wp:inline distT="0" distB="0" distL="0" distR="0" wp14:anchorId="5976EE26" wp14:editId="5647149F">
            <wp:extent cx="6120130" cy="4648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1388" w14:textId="24D4DE1D" w:rsidR="00E66B28" w:rsidRDefault="00E66B28" w:rsidP="006E562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 – Проверка наличия пустых значений и вывод основных статистических характеристик</w:t>
      </w:r>
    </w:p>
    <w:p w14:paraId="65B28BC0" w14:textId="77777777" w:rsidR="003D0723" w:rsidRDefault="003D0723" w:rsidP="006E5628">
      <w:pPr>
        <w:spacing w:line="360" w:lineRule="auto"/>
        <w:jc w:val="center"/>
        <w:rPr>
          <w:sz w:val="28"/>
          <w:szCs w:val="28"/>
          <w:lang w:val="ru-RU"/>
        </w:rPr>
      </w:pPr>
    </w:p>
    <w:p w14:paraId="3DCE2163" w14:textId="30652B86" w:rsidR="006E5628" w:rsidRDefault="003D0723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Определим уникальные значения для целевого признака (рисунок 5).</w:t>
      </w:r>
    </w:p>
    <w:p w14:paraId="3A7D1115" w14:textId="75E40B2B" w:rsidR="006600CD" w:rsidRDefault="006600CD" w:rsidP="006600CD">
      <w:pPr>
        <w:spacing w:line="360" w:lineRule="auto"/>
        <w:jc w:val="center"/>
        <w:rPr>
          <w:sz w:val="28"/>
          <w:szCs w:val="28"/>
          <w:lang w:val="ru-RU"/>
        </w:rPr>
      </w:pPr>
      <w:r w:rsidRPr="002E7E2B">
        <w:rPr>
          <w:sz w:val="28"/>
          <w:szCs w:val="28"/>
          <w:lang w:val="ru-RU"/>
        </w:rPr>
        <w:drawing>
          <wp:inline distT="0" distB="0" distL="0" distR="0" wp14:anchorId="488D6955" wp14:editId="740EAD54">
            <wp:extent cx="4058216" cy="119079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C4B9" w14:textId="53327073" w:rsidR="006600CD" w:rsidRDefault="006600CD" w:rsidP="006600C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 – Уникальные значения целевого признака</w:t>
      </w:r>
    </w:p>
    <w:p w14:paraId="032598BD" w14:textId="77777777" w:rsidR="00D41F86" w:rsidRDefault="00D41F86" w:rsidP="006600CD">
      <w:pPr>
        <w:spacing w:line="360" w:lineRule="auto"/>
        <w:jc w:val="center"/>
        <w:rPr>
          <w:sz w:val="28"/>
          <w:szCs w:val="28"/>
          <w:lang w:val="ru-RU"/>
        </w:rPr>
      </w:pPr>
    </w:p>
    <w:p w14:paraId="3F349887" w14:textId="095AF557" w:rsidR="006600CD" w:rsidRDefault="00D41F86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диаграмму рассеяния двух колонок данных, чтобы обнаружить наличие зависимости (рисунок 6).</w:t>
      </w:r>
    </w:p>
    <w:p w14:paraId="12EAB8F7" w14:textId="38A78DD7" w:rsidR="00D41F86" w:rsidRDefault="00F165BB" w:rsidP="00D41F86">
      <w:pPr>
        <w:spacing w:line="360" w:lineRule="auto"/>
        <w:jc w:val="center"/>
        <w:rPr>
          <w:sz w:val="28"/>
          <w:szCs w:val="28"/>
          <w:lang w:val="ru-RU"/>
        </w:rPr>
      </w:pPr>
      <w:r w:rsidRPr="00E35E1A">
        <w:rPr>
          <w:sz w:val="28"/>
          <w:szCs w:val="28"/>
          <w:lang w:val="ru-RU"/>
        </w:rPr>
        <w:lastRenderedPageBreak/>
        <w:drawing>
          <wp:inline distT="0" distB="0" distL="0" distR="0" wp14:anchorId="0EF930DF" wp14:editId="2694C421">
            <wp:extent cx="6120130" cy="6055995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B4F9" w14:textId="5ECB237B" w:rsidR="00F165BB" w:rsidRDefault="00F165BB" w:rsidP="00D41F8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 – Диаграмма рассеяния</w:t>
      </w:r>
    </w:p>
    <w:p w14:paraId="218B7AED" w14:textId="77777777" w:rsidR="00F165BB" w:rsidRDefault="00F165BB" w:rsidP="00D41F86">
      <w:pPr>
        <w:spacing w:line="360" w:lineRule="auto"/>
        <w:jc w:val="center"/>
        <w:rPr>
          <w:sz w:val="28"/>
          <w:szCs w:val="28"/>
          <w:lang w:val="ru-RU"/>
        </w:rPr>
      </w:pPr>
    </w:p>
    <w:p w14:paraId="39BFE205" w14:textId="4C9BEC91" w:rsidR="006600CD" w:rsidRDefault="001D4859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Посмотрим на влияние целевой функции (рисунок 7).</w:t>
      </w:r>
    </w:p>
    <w:p w14:paraId="7172FC8F" w14:textId="193B6C35" w:rsidR="001D4859" w:rsidRDefault="001D4859" w:rsidP="001D4859">
      <w:pPr>
        <w:spacing w:line="360" w:lineRule="auto"/>
        <w:jc w:val="center"/>
        <w:rPr>
          <w:sz w:val="28"/>
          <w:szCs w:val="28"/>
          <w:lang w:val="ru-RU"/>
        </w:rPr>
      </w:pPr>
      <w:r w:rsidRPr="00E35E1A">
        <w:rPr>
          <w:sz w:val="28"/>
          <w:szCs w:val="28"/>
          <w:lang w:val="ru-RU"/>
        </w:rPr>
        <w:lastRenderedPageBreak/>
        <w:drawing>
          <wp:inline distT="0" distB="0" distL="0" distR="0" wp14:anchorId="17B2F6D6" wp14:editId="6CF35812">
            <wp:extent cx="6120130" cy="53009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B077" w14:textId="7C3E0082" w:rsidR="001D4859" w:rsidRDefault="001D4859" w:rsidP="001D485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7 – Влияние целевой функции</w:t>
      </w:r>
    </w:p>
    <w:p w14:paraId="1B80B536" w14:textId="77777777" w:rsidR="001D4859" w:rsidRDefault="001D4859" w:rsidP="001D4859">
      <w:pPr>
        <w:spacing w:line="360" w:lineRule="auto"/>
        <w:jc w:val="center"/>
        <w:rPr>
          <w:sz w:val="28"/>
          <w:szCs w:val="28"/>
          <w:lang w:val="ru-RU"/>
        </w:rPr>
      </w:pPr>
    </w:p>
    <w:p w14:paraId="65A55E48" w14:textId="496EEB67" w:rsidR="006E5628" w:rsidRDefault="00AB1AFD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гистограмму для оценки плотности вероятности распределения данных (рисунок 8).</w:t>
      </w:r>
    </w:p>
    <w:p w14:paraId="09C866A2" w14:textId="29CD9523" w:rsidR="00AB1AFD" w:rsidRDefault="00AB1AFD" w:rsidP="00AB1AFD">
      <w:pPr>
        <w:spacing w:line="360" w:lineRule="auto"/>
        <w:jc w:val="center"/>
        <w:rPr>
          <w:sz w:val="28"/>
          <w:szCs w:val="28"/>
          <w:lang w:val="ru-RU"/>
        </w:rPr>
      </w:pPr>
      <w:r w:rsidRPr="0017617F">
        <w:rPr>
          <w:sz w:val="28"/>
          <w:szCs w:val="28"/>
          <w:lang w:val="ru-RU"/>
        </w:rPr>
        <w:lastRenderedPageBreak/>
        <w:drawing>
          <wp:inline distT="0" distB="0" distL="0" distR="0" wp14:anchorId="4EDF24F3" wp14:editId="15DE9CB7">
            <wp:extent cx="6120130" cy="41021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5637" w14:textId="04C7915B" w:rsidR="00AB1AFD" w:rsidRDefault="00AB1AFD" w:rsidP="00AB1AF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8 </w:t>
      </w:r>
      <w:r w:rsidR="007E7ADC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7E7ADC">
        <w:rPr>
          <w:sz w:val="28"/>
          <w:szCs w:val="28"/>
          <w:lang w:val="ru-RU"/>
        </w:rPr>
        <w:t>Гистограмма распределения данных</w:t>
      </w:r>
    </w:p>
    <w:p w14:paraId="24033B9F" w14:textId="77777777" w:rsidR="007E7ADC" w:rsidRDefault="007E7ADC" w:rsidP="00AB1AFD">
      <w:pPr>
        <w:spacing w:line="360" w:lineRule="auto"/>
        <w:jc w:val="center"/>
        <w:rPr>
          <w:sz w:val="28"/>
          <w:szCs w:val="28"/>
          <w:lang w:val="ru-RU"/>
        </w:rPr>
      </w:pPr>
    </w:p>
    <w:p w14:paraId="7D3501ED" w14:textId="01B7EEA0" w:rsidR="006E5628" w:rsidRDefault="00F06451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Дополнительно построим комбинацию гистограмм и диаграмм рассеивания (рисунок 9).</w:t>
      </w:r>
    </w:p>
    <w:p w14:paraId="2027B268" w14:textId="5ACD2DF9" w:rsidR="00F06451" w:rsidRDefault="00F06451" w:rsidP="00F06451">
      <w:pPr>
        <w:spacing w:line="360" w:lineRule="auto"/>
        <w:jc w:val="center"/>
        <w:rPr>
          <w:sz w:val="28"/>
          <w:szCs w:val="28"/>
          <w:lang w:val="ru-RU"/>
        </w:rPr>
      </w:pPr>
      <w:r w:rsidRPr="0017617F">
        <w:rPr>
          <w:sz w:val="28"/>
          <w:szCs w:val="28"/>
          <w:lang w:val="ru-RU"/>
        </w:rPr>
        <w:lastRenderedPageBreak/>
        <w:drawing>
          <wp:inline distT="0" distB="0" distL="0" distR="0" wp14:anchorId="0C69A2EB" wp14:editId="477F5BD9">
            <wp:extent cx="6120130" cy="5026025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45E8" w14:textId="473A213D" w:rsidR="00F06451" w:rsidRDefault="00F06451" w:rsidP="00F06451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9 – Комбинация диаграмм</w:t>
      </w:r>
    </w:p>
    <w:p w14:paraId="2C79D844" w14:textId="77777777" w:rsidR="00F06451" w:rsidRDefault="00F06451" w:rsidP="00F06451">
      <w:pPr>
        <w:spacing w:line="360" w:lineRule="auto"/>
        <w:jc w:val="center"/>
        <w:rPr>
          <w:sz w:val="28"/>
          <w:szCs w:val="28"/>
          <w:lang w:val="ru-RU"/>
        </w:rPr>
      </w:pPr>
    </w:p>
    <w:p w14:paraId="035D19F4" w14:textId="2F033DF6" w:rsidR="00F06451" w:rsidRDefault="002E04B3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Визуализируем распределение данных (рисунок 10).</w:t>
      </w:r>
    </w:p>
    <w:p w14:paraId="2C893272" w14:textId="6EDE2D38" w:rsidR="002E04B3" w:rsidRDefault="002E04B3" w:rsidP="002E04B3">
      <w:pPr>
        <w:spacing w:line="360" w:lineRule="auto"/>
        <w:jc w:val="center"/>
        <w:rPr>
          <w:sz w:val="28"/>
          <w:szCs w:val="28"/>
          <w:lang w:val="ru-RU"/>
        </w:rPr>
      </w:pPr>
      <w:r w:rsidRPr="00932356">
        <w:rPr>
          <w:sz w:val="28"/>
          <w:szCs w:val="28"/>
          <w:lang w:val="ru-RU"/>
        </w:rPr>
        <w:lastRenderedPageBreak/>
        <w:drawing>
          <wp:inline distT="0" distB="0" distL="0" distR="0" wp14:anchorId="5C79BD2C" wp14:editId="455B1654">
            <wp:extent cx="5601482" cy="531569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9FD1" w14:textId="64979372" w:rsidR="002E04B3" w:rsidRDefault="002E04B3" w:rsidP="002E04B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10 – Визуализация распределения данных</w:t>
      </w:r>
    </w:p>
    <w:p w14:paraId="789D4EE4" w14:textId="77777777" w:rsidR="002E04B3" w:rsidRDefault="002E04B3" w:rsidP="002E04B3">
      <w:pPr>
        <w:spacing w:line="360" w:lineRule="auto"/>
        <w:jc w:val="center"/>
        <w:rPr>
          <w:sz w:val="28"/>
          <w:szCs w:val="28"/>
          <w:lang w:val="ru-RU"/>
        </w:rPr>
      </w:pPr>
    </w:p>
    <w:p w14:paraId="524219A5" w14:textId="0197E349" w:rsidR="00F06451" w:rsidRDefault="005268E0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парные диаграммы (рисунок 11).</w:t>
      </w:r>
    </w:p>
    <w:p w14:paraId="36C4C3F0" w14:textId="35065799" w:rsidR="005268E0" w:rsidRDefault="005268E0" w:rsidP="005268E0">
      <w:pPr>
        <w:spacing w:line="360" w:lineRule="auto"/>
        <w:jc w:val="center"/>
        <w:rPr>
          <w:sz w:val="28"/>
          <w:szCs w:val="28"/>
          <w:lang w:val="ru-RU"/>
        </w:rPr>
      </w:pPr>
      <w:r w:rsidRPr="00020C37">
        <w:rPr>
          <w:sz w:val="28"/>
          <w:szCs w:val="28"/>
          <w:lang w:val="ru-RU"/>
        </w:rPr>
        <w:lastRenderedPageBreak/>
        <w:drawing>
          <wp:inline distT="0" distB="0" distL="0" distR="0" wp14:anchorId="4F5B59A7" wp14:editId="1D5D5277">
            <wp:extent cx="6120130" cy="6353810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5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6468" w14:textId="27220381" w:rsidR="005268E0" w:rsidRDefault="005268E0" w:rsidP="005268E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11 – Парные диаграммы</w:t>
      </w:r>
    </w:p>
    <w:p w14:paraId="4DC35124" w14:textId="77777777" w:rsidR="005268E0" w:rsidRDefault="005268E0" w:rsidP="005268E0">
      <w:pPr>
        <w:spacing w:line="360" w:lineRule="auto"/>
        <w:jc w:val="center"/>
        <w:rPr>
          <w:sz w:val="28"/>
          <w:szCs w:val="28"/>
          <w:lang w:val="ru-RU"/>
        </w:rPr>
      </w:pPr>
    </w:p>
    <w:p w14:paraId="14418AC4" w14:textId="7012006E" w:rsidR="00F06451" w:rsidRDefault="0058587B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Сгруппируем по </w:t>
      </w:r>
      <w:r w:rsidR="00D25852">
        <w:rPr>
          <w:sz w:val="28"/>
          <w:szCs w:val="28"/>
          <w:lang w:val="ru-RU"/>
        </w:rPr>
        <w:t>виду ирисов</w:t>
      </w:r>
      <w:r>
        <w:rPr>
          <w:sz w:val="28"/>
          <w:szCs w:val="28"/>
          <w:lang w:val="ru-RU"/>
        </w:rPr>
        <w:t xml:space="preserve"> (рисунок 12).</w:t>
      </w:r>
    </w:p>
    <w:p w14:paraId="40850959" w14:textId="55E41983" w:rsidR="0058587B" w:rsidRDefault="00D25852" w:rsidP="0058587B">
      <w:pPr>
        <w:spacing w:line="360" w:lineRule="auto"/>
        <w:jc w:val="center"/>
        <w:rPr>
          <w:sz w:val="28"/>
          <w:szCs w:val="28"/>
          <w:lang w:val="ru-RU"/>
        </w:rPr>
      </w:pPr>
      <w:r w:rsidRPr="00B2583A">
        <w:rPr>
          <w:sz w:val="28"/>
          <w:szCs w:val="28"/>
        </w:rPr>
        <w:lastRenderedPageBreak/>
        <w:drawing>
          <wp:inline distT="0" distB="0" distL="0" distR="0" wp14:anchorId="2AB38FD5" wp14:editId="153581C1">
            <wp:extent cx="6120130" cy="571309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3B39" w14:textId="1E99586D" w:rsidR="00D25852" w:rsidRDefault="00D25852" w:rsidP="0058587B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12 – Группировка по виду ириса</w:t>
      </w:r>
    </w:p>
    <w:p w14:paraId="2C5AD905" w14:textId="77777777" w:rsidR="00D25852" w:rsidRPr="0058587B" w:rsidRDefault="00D25852" w:rsidP="0058587B">
      <w:pPr>
        <w:spacing w:line="360" w:lineRule="auto"/>
        <w:jc w:val="center"/>
        <w:rPr>
          <w:sz w:val="28"/>
          <w:szCs w:val="28"/>
          <w:lang w:val="ru-RU"/>
        </w:rPr>
      </w:pPr>
    </w:p>
    <w:p w14:paraId="78110D47" w14:textId="6539E176" w:rsidR="00F06451" w:rsidRDefault="00E06AB0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ящик с усами, чтобы увидеть одномерное распределение вероятности (рисунок 13).</w:t>
      </w:r>
    </w:p>
    <w:p w14:paraId="12E3F815" w14:textId="494830D6" w:rsidR="00E06AB0" w:rsidRDefault="005B74DF" w:rsidP="00E06AB0">
      <w:pPr>
        <w:spacing w:line="360" w:lineRule="auto"/>
        <w:jc w:val="center"/>
        <w:rPr>
          <w:sz w:val="28"/>
          <w:szCs w:val="28"/>
          <w:lang w:val="ru-RU"/>
        </w:rPr>
      </w:pPr>
      <w:r w:rsidRPr="00CB4997">
        <w:rPr>
          <w:sz w:val="28"/>
          <w:szCs w:val="28"/>
        </w:rPr>
        <w:lastRenderedPageBreak/>
        <w:drawing>
          <wp:inline distT="0" distB="0" distL="0" distR="0" wp14:anchorId="718652D0" wp14:editId="4EEA7400">
            <wp:extent cx="6120130" cy="507619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6E2D" w14:textId="5C7626CE" w:rsidR="005B74DF" w:rsidRDefault="005B74DF" w:rsidP="00E06AB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13 – Одномерное распределение вероятности</w:t>
      </w:r>
    </w:p>
    <w:p w14:paraId="27ED6132" w14:textId="77777777" w:rsidR="005B74DF" w:rsidRDefault="005B74DF" w:rsidP="00E06AB0">
      <w:pPr>
        <w:spacing w:line="360" w:lineRule="auto"/>
        <w:jc w:val="center"/>
        <w:rPr>
          <w:sz w:val="28"/>
          <w:szCs w:val="28"/>
          <w:lang w:val="ru-RU"/>
        </w:rPr>
      </w:pPr>
    </w:p>
    <w:p w14:paraId="7768D018" w14:textId="6CD9BFD5" w:rsidR="00E06AB0" w:rsidRDefault="00351546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Сгруппируем по вид</w:t>
      </w:r>
      <w:r w:rsidR="00AD09AF">
        <w:rPr>
          <w:sz w:val="28"/>
          <w:szCs w:val="28"/>
          <w:lang w:val="ru-RU"/>
        </w:rPr>
        <w:t>ам</w:t>
      </w:r>
      <w:r>
        <w:rPr>
          <w:sz w:val="28"/>
          <w:szCs w:val="28"/>
          <w:lang w:val="ru-RU"/>
        </w:rPr>
        <w:t xml:space="preserve"> ирисов (рисунок 14).</w:t>
      </w:r>
    </w:p>
    <w:p w14:paraId="14283803" w14:textId="11482535" w:rsidR="00351546" w:rsidRDefault="00351546" w:rsidP="00351546">
      <w:pPr>
        <w:spacing w:line="360" w:lineRule="auto"/>
        <w:jc w:val="center"/>
        <w:rPr>
          <w:sz w:val="28"/>
          <w:szCs w:val="28"/>
          <w:lang w:val="ru-RU"/>
        </w:rPr>
      </w:pPr>
      <w:r w:rsidRPr="005B308E">
        <w:rPr>
          <w:sz w:val="28"/>
          <w:szCs w:val="28"/>
        </w:rPr>
        <w:lastRenderedPageBreak/>
        <w:drawing>
          <wp:inline distT="0" distB="0" distL="0" distR="0" wp14:anchorId="17C8211F" wp14:editId="75CA7F2F">
            <wp:extent cx="6120130" cy="4628515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AB06" w14:textId="70927AB2" w:rsidR="00351546" w:rsidRDefault="00351546" w:rsidP="0035154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14 – Ящик с усами с группировкой по вид</w:t>
      </w:r>
      <w:r w:rsidR="00AD09AF">
        <w:rPr>
          <w:sz w:val="28"/>
          <w:szCs w:val="28"/>
          <w:lang w:val="ru-RU"/>
        </w:rPr>
        <w:t>ам</w:t>
      </w:r>
      <w:r>
        <w:rPr>
          <w:sz w:val="28"/>
          <w:szCs w:val="28"/>
          <w:lang w:val="ru-RU"/>
        </w:rPr>
        <w:t xml:space="preserve"> ирисов</w:t>
      </w:r>
    </w:p>
    <w:p w14:paraId="6B811C25" w14:textId="77777777" w:rsidR="00351546" w:rsidRDefault="00351546" w:rsidP="00351546">
      <w:pPr>
        <w:spacing w:line="360" w:lineRule="auto"/>
        <w:jc w:val="center"/>
        <w:rPr>
          <w:sz w:val="28"/>
          <w:szCs w:val="28"/>
          <w:lang w:val="ru-RU"/>
        </w:rPr>
      </w:pPr>
    </w:p>
    <w:p w14:paraId="3A0FF291" w14:textId="1B40AC20" w:rsidR="00E06AB0" w:rsidRDefault="00850837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Построим скрипичные диаграммы, на которых по краям </w:t>
      </w:r>
      <w:r w:rsidR="00B225A3">
        <w:rPr>
          <w:sz w:val="28"/>
          <w:szCs w:val="28"/>
          <w:lang w:val="ru-RU"/>
        </w:rPr>
        <w:t>отобразятся распределения плотности (рисунок 15).</w:t>
      </w:r>
    </w:p>
    <w:p w14:paraId="05CBDACC" w14:textId="6D3A25B8" w:rsidR="00B225A3" w:rsidRDefault="00B225A3" w:rsidP="00B225A3">
      <w:pPr>
        <w:spacing w:line="360" w:lineRule="auto"/>
        <w:jc w:val="center"/>
        <w:rPr>
          <w:sz w:val="28"/>
          <w:szCs w:val="28"/>
          <w:lang w:val="ru-RU"/>
        </w:rPr>
      </w:pPr>
      <w:r w:rsidRPr="005B308E">
        <w:rPr>
          <w:sz w:val="28"/>
          <w:szCs w:val="28"/>
        </w:rPr>
        <w:lastRenderedPageBreak/>
        <w:drawing>
          <wp:inline distT="0" distB="0" distL="0" distR="0" wp14:anchorId="6AC60159" wp14:editId="26CE2201">
            <wp:extent cx="6120130" cy="476631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DC87" w14:textId="2643DA97" w:rsidR="00B225A3" w:rsidRDefault="00B225A3" w:rsidP="00B225A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15 – Скрипичная диаграмма</w:t>
      </w:r>
    </w:p>
    <w:p w14:paraId="00FDC144" w14:textId="77777777" w:rsidR="00B225A3" w:rsidRDefault="00B225A3" w:rsidP="00B225A3">
      <w:pPr>
        <w:spacing w:line="360" w:lineRule="auto"/>
        <w:jc w:val="center"/>
        <w:rPr>
          <w:sz w:val="28"/>
          <w:szCs w:val="28"/>
          <w:lang w:val="ru-RU"/>
        </w:rPr>
      </w:pPr>
    </w:p>
    <w:p w14:paraId="0358B9CF" w14:textId="78C240D5" w:rsidR="00E06AB0" w:rsidRDefault="00B42387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="007A2DD0">
        <w:rPr>
          <w:sz w:val="28"/>
          <w:szCs w:val="28"/>
          <w:lang w:val="ru-RU"/>
        </w:rPr>
        <w:t>родемонстрируем</w:t>
      </w:r>
      <w:r>
        <w:rPr>
          <w:sz w:val="28"/>
          <w:szCs w:val="28"/>
          <w:lang w:val="ru-RU"/>
        </w:rPr>
        <w:t xml:space="preserve">, что скрипичная диаграмма действительно </w:t>
      </w:r>
      <w:r w:rsidR="007A2DD0">
        <w:rPr>
          <w:sz w:val="28"/>
          <w:szCs w:val="28"/>
          <w:lang w:val="ru-RU"/>
        </w:rPr>
        <w:t>показывает распределение плотности (рисунок 16).</w:t>
      </w:r>
    </w:p>
    <w:p w14:paraId="1FD59C66" w14:textId="3FF7A3A1" w:rsidR="007A2DD0" w:rsidRDefault="007A2DD0" w:rsidP="007A2DD0">
      <w:pPr>
        <w:spacing w:line="360" w:lineRule="auto"/>
        <w:jc w:val="center"/>
        <w:rPr>
          <w:sz w:val="28"/>
          <w:szCs w:val="28"/>
          <w:lang w:val="ru-RU"/>
        </w:rPr>
      </w:pPr>
      <w:r w:rsidRPr="006571C7">
        <w:rPr>
          <w:sz w:val="28"/>
          <w:szCs w:val="28"/>
        </w:rPr>
        <w:lastRenderedPageBreak/>
        <w:drawing>
          <wp:inline distT="0" distB="0" distL="0" distR="0" wp14:anchorId="1A4D3DFE" wp14:editId="46C7F38D">
            <wp:extent cx="6120130" cy="560133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5E17" w14:textId="226BF80A" w:rsidR="007A2DD0" w:rsidRDefault="007A2DD0" w:rsidP="007A2DD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16 – Сравнение графиков</w:t>
      </w:r>
    </w:p>
    <w:p w14:paraId="52F65CD2" w14:textId="77777777" w:rsidR="007A2DD0" w:rsidRDefault="007A2DD0" w:rsidP="007A2DD0">
      <w:pPr>
        <w:spacing w:line="360" w:lineRule="auto"/>
        <w:jc w:val="center"/>
        <w:rPr>
          <w:sz w:val="28"/>
          <w:szCs w:val="28"/>
          <w:lang w:val="ru-RU"/>
        </w:rPr>
      </w:pPr>
    </w:p>
    <w:p w14:paraId="2079ED4E" w14:textId="131BC944" w:rsidR="00E06AB0" w:rsidRDefault="00C7438D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Построим скрипичные диаграммы для распределения параметра </w:t>
      </w:r>
      <w:r w:rsidR="0098768C">
        <w:rPr>
          <w:sz w:val="28"/>
          <w:szCs w:val="28"/>
          <w:lang w:val="ru-RU"/>
        </w:rPr>
        <w:t>длина чашелистика, сгруппированное по видам ирисов (рисунок 17).</w:t>
      </w:r>
    </w:p>
    <w:p w14:paraId="503ED7D2" w14:textId="6EED8121" w:rsidR="002D6ACC" w:rsidRDefault="002D6ACC" w:rsidP="002D6ACC">
      <w:pPr>
        <w:spacing w:line="360" w:lineRule="auto"/>
        <w:jc w:val="center"/>
        <w:rPr>
          <w:sz w:val="28"/>
          <w:szCs w:val="28"/>
          <w:lang w:val="ru-RU"/>
        </w:rPr>
      </w:pPr>
      <w:r w:rsidRPr="006571C7">
        <w:rPr>
          <w:sz w:val="28"/>
          <w:szCs w:val="28"/>
        </w:rPr>
        <w:lastRenderedPageBreak/>
        <w:drawing>
          <wp:inline distT="0" distB="0" distL="0" distR="0" wp14:anchorId="287FD1D1" wp14:editId="0DBDDF41">
            <wp:extent cx="6120130" cy="5007610"/>
            <wp:effectExtent l="0" t="0" r="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EEC1" w14:textId="797E7D0D" w:rsidR="002D6ACC" w:rsidRDefault="002D6ACC" w:rsidP="002D6AC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17 </w:t>
      </w:r>
      <w:r w:rsidR="009C1DBE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9C1DBE">
        <w:rPr>
          <w:sz w:val="28"/>
          <w:szCs w:val="28"/>
          <w:lang w:val="ru-RU"/>
        </w:rPr>
        <w:t>Скрипичные диаграммы распределения параметра, сгруппированные по видам ирисов</w:t>
      </w:r>
    </w:p>
    <w:p w14:paraId="31CCFD4A" w14:textId="77777777" w:rsidR="009C1DBE" w:rsidRDefault="009C1DBE" w:rsidP="002D6ACC">
      <w:pPr>
        <w:spacing w:line="360" w:lineRule="auto"/>
        <w:jc w:val="center"/>
        <w:rPr>
          <w:sz w:val="28"/>
          <w:szCs w:val="28"/>
          <w:lang w:val="ru-RU"/>
        </w:rPr>
      </w:pPr>
    </w:p>
    <w:p w14:paraId="5F3827D6" w14:textId="61AD3562" w:rsidR="002D6ACC" w:rsidRDefault="00F57F6B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Вычислим корреляционную матрицу (рисунок 18).</w:t>
      </w:r>
    </w:p>
    <w:p w14:paraId="28ECE7B2" w14:textId="7E174143" w:rsidR="00F57F6B" w:rsidRDefault="00F57F6B" w:rsidP="00F57F6B">
      <w:pPr>
        <w:spacing w:line="360" w:lineRule="auto"/>
        <w:jc w:val="center"/>
        <w:rPr>
          <w:sz w:val="28"/>
          <w:szCs w:val="28"/>
          <w:lang w:val="ru-RU"/>
        </w:rPr>
      </w:pPr>
      <w:r w:rsidRPr="00D627A5">
        <w:rPr>
          <w:sz w:val="28"/>
          <w:szCs w:val="28"/>
        </w:rPr>
        <w:drawing>
          <wp:inline distT="0" distB="0" distL="0" distR="0" wp14:anchorId="5D2FB16E" wp14:editId="0BEBAC1E">
            <wp:extent cx="6120130" cy="2189480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9515" w14:textId="1954937D" w:rsidR="00F57F6B" w:rsidRDefault="00F57F6B" w:rsidP="00F57F6B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18 – Корреляционная матрица</w:t>
      </w:r>
    </w:p>
    <w:p w14:paraId="2393D7D8" w14:textId="77777777" w:rsidR="00F57F6B" w:rsidRDefault="00F57F6B" w:rsidP="00F57F6B">
      <w:pPr>
        <w:spacing w:line="360" w:lineRule="auto"/>
        <w:jc w:val="center"/>
        <w:rPr>
          <w:sz w:val="28"/>
          <w:szCs w:val="28"/>
          <w:lang w:val="ru-RU"/>
        </w:rPr>
      </w:pPr>
    </w:p>
    <w:p w14:paraId="3542F230" w14:textId="6BFC74B6" w:rsidR="00F57F6B" w:rsidRDefault="00C61091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Построим матрицы корреляции </w:t>
      </w:r>
      <w:r w:rsidR="003412FF" w:rsidRPr="003412FF">
        <w:rPr>
          <w:sz w:val="28"/>
          <w:szCs w:val="28"/>
          <w:lang w:val="ru-RU"/>
        </w:rPr>
        <w:t>Пирсона</w:t>
      </w:r>
      <w:r w:rsidR="003412FF">
        <w:rPr>
          <w:sz w:val="28"/>
          <w:szCs w:val="28"/>
          <w:lang w:val="ru-RU"/>
        </w:rPr>
        <w:t xml:space="preserve">, </w:t>
      </w:r>
      <w:proofErr w:type="spellStart"/>
      <w:r w:rsidR="003412FF" w:rsidRPr="003412FF">
        <w:rPr>
          <w:sz w:val="28"/>
          <w:szCs w:val="28"/>
          <w:lang w:val="ru-RU"/>
        </w:rPr>
        <w:t>Кендалла</w:t>
      </w:r>
      <w:proofErr w:type="spellEnd"/>
      <w:r w:rsidR="003412FF">
        <w:rPr>
          <w:sz w:val="28"/>
          <w:szCs w:val="28"/>
          <w:lang w:val="ru-RU"/>
        </w:rPr>
        <w:t xml:space="preserve"> и </w:t>
      </w:r>
      <w:proofErr w:type="spellStart"/>
      <w:r w:rsidR="00CD3904" w:rsidRPr="00CD3904">
        <w:rPr>
          <w:sz w:val="28"/>
          <w:szCs w:val="28"/>
          <w:lang w:val="ru-RU"/>
        </w:rPr>
        <w:t>Спирмена</w:t>
      </w:r>
      <w:proofErr w:type="spellEnd"/>
      <w:r w:rsidR="00CD3904">
        <w:rPr>
          <w:sz w:val="28"/>
          <w:szCs w:val="28"/>
          <w:lang w:val="ru-RU"/>
        </w:rPr>
        <w:t xml:space="preserve"> (рисунок 19).</w:t>
      </w:r>
    </w:p>
    <w:p w14:paraId="28F9C91F" w14:textId="7695C251" w:rsidR="00CD3904" w:rsidRDefault="00CD3904" w:rsidP="00CD3904">
      <w:pPr>
        <w:spacing w:line="360" w:lineRule="auto"/>
        <w:jc w:val="center"/>
        <w:rPr>
          <w:sz w:val="28"/>
          <w:szCs w:val="28"/>
          <w:lang w:val="ru-RU"/>
        </w:rPr>
      </w:pPr>
      <w:r w:rsidRPr="00D27A76">
        <w:rPr>
          <w:sz w:val="28"/>
          <w:szCs w:val="28"/>
        </w:rPr>
        <w:drawing>
          <wp:inline distT="0" distB="0" distL="0" distR="0" wp14:anchorId="6A4C9649" wp14:editId="32B6EA1C">
            <wp:extent cx="6120130" cy="7404735"/>
            <wp:effectExtent l="0" t="0" r="0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0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25E2" w14:textId="5099C1CE" w:rsidR="00CD3904" w:rsidRDefault="00CD3904" w:rsidP="00CD3904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19 – Матрицы корреляции с </w:t>
      </w:r>
      <w:r w:rsidR="0074310F">
        <w:rPr>
          <w:sz w:val="28"/>
          <w:szCs w:val="28"/>
          <w:lang w:val="ru-RU"/>
        </w:rPr>
        <w:t>различными коэффициентами</w:t>
      </w:r>
    </w:p>
    <w:p w14:paraId="43E15042" w14:textId="77777777" w:rsidR="0074310F" w:rsidRDefault="0074310F" w:rsidP="00CD3904">
      <w:pPr>
        <w:spacing w:line="360" w:lineRule="auto"/>
        <w:jc w:val="center"/>
        <w:rPr>
          <w:sz w:val="28"/>
          <w:szCs w:val="28"/>
          <w:lang w:val="ru-RU"/>
        </w:rPr>
      </w:pPr>
    </w:p>
    <w:p w14:paraId="340DFB11" w14:textId="18E09FA8" w:rsidR="00F57F6B" w:rsidRDefault="00AA0301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Используем тепловую карту для визуализации корреляционной матрицы (рисунок 20).</w:t>
      </w:r>
    </w:p>
    <w:p w14:paraId="1A54D0B0" w14:textId="0F539C75" w:rsidR="00AA0301" w:rsidRDefault="00791FB8" w:rsidP="00AA0301">
      <w:pPr>
        <w:spacing w:line="360" w:lineRule="auto"/>
        <w:jc w:val="center"/>
        <w:rPr>
          <w:sz w:val="28"/>
          <w:szCs w:val="28"/>
          <w:lang w:val="ru-RU"/>
        </w:rPr>
      </w:pPr>
      <w:r w:rsidRPr="00791FB8">
        <w:rPr>
          <w:sz w:val="28"/>
          <w:szCs w:val="28"/>
          <w:lang w:val="ru-RU"/>
        </w:rPr>
        <w:lastRenderedPageBreak/>
        <w:drawing>
          <wp:inline distT="0" distB="0" distL="0" distR="0" wp14:anchorId="15A5E968" wp14:editId="0FECABB4">
            <wp:extent cx="6120130" cy="5902960"/>
            <wp:effectExtent l="0" t="0" r="0" b="25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DC8A" w14:textId="139A2638" w:rsidR="00AA0301" w:rsidRDefault="00AA0301" w:rsidP="00AA0301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20 – Тепловая карта </w:t>
      </w:r>
      <w:r w:rsidR="00FC5ADB">
        <w:rPr>
          <w:sz w:val="28"/>
          <w:szCs w:val="28"/>
          <w:lang w:val="ru-RU"/>
        </w:rPr>
        <w:t>корреляции</w:t>
      </w:r>
    </w:p>
    <w:p w14:paraId="21D39E41" w14:textId="77777777" w:rsidR="00FC5ADB" w:rsidRDefault="00FC5ADB" w:rsidP="00AA0301">
      <w:pPr>
        <w:spacing w:line="360" w:lineRule="auto"/>
        <w:jc w:val="center"/>
        <w:rPr>
          <w:sz w:val="28"/>
          <w:szCs w:val="28"/>
          <w:lang w:val="ru-RU"/>
        </w:rPr>
      </w:pPr>
    </w:p>
    <w:p w14:paraId="2B8ED49B" w14:textId="26119EE2" w:rsidR="00F57F6B" w:rsidRDefault="001867E5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треугольный вариант матрицы корреляции (рисунок 21).</w:t>
      </w:r>
    </w:p>
    <w:p w14:paraId="2D424C9A" w14:textId="6A2D4319" w:rsidR="001867E5" w:rsidRDefault="001867E5" w:rsidP="001867E5">
      <w:pPr>
        <w:spacing w:line="360" w:lineRule="auto"/>
        <w:jc w:val="center"/>
        <w:rPr>
          <w:sz w:val="28"/>
          <w:szCs w:val="28"/>
          <w:lang w:val="ru-RU"/>
        </w:rPr>
      </w:pPr>
      <w:r w:rsidRPr="00C92AD9">
        <w:rPr>
          <w:sz w:val="28"/>
          <w:szCs w:val="28"/>
        </w:rPr>
        <w:lastRenderedPageBreak/>
        <w:drawing>
          <wp:inline distT="0" distB="0" distL="0" distR="0" wp14:anchorId="65740546" wp14:editId="71118C33">
            <wp:extent cx="6120130" cy="583628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73BF" w14:textId="5ACA8669" w:rsidR="001867E5" w:rsidRDefault="001867E5" w:rsidP="001867E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21 – Треугольная матрица корреляции</w:t>
      </w:r>
    </w:p>
    <w:p w14:paraId="7DE25319" w14:textId="77777777" w:rsidR="00F83423" w:rsidRDefault="00F83423" w:rsidP="001867E5">
      <w:pPr>
        <w:spacing w:line="360" w:lineRule="auto"/>
        <w:jc w:val="center"/>
        <w:rPr>
          <w:sz w:val="28"/>
          <w:szCs w:val="28"/>
          <w:lang w:val="ru-RU"/>
        </w:rPr>
      </w:pPr>
    </w:p>
    <w:p w14:paraId="7A3495E3" w14:textId="3912E7AD" w:rsidR="002D6ACC" w:rsidRDefault="00F83423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корреляционные матрицы другими методами для сравнения (рисунок 22).</w:t>
      </w:r>
    </w:p>
    <w:p w14:paraId="53E182B1" w14:textId="6C249B4C" w:rsidR="00F83423" w:rsidRDefault="00F83423" w:rsidP="00F83423">
      <w:pPr>
        <w:spacing w:line="360" w:lineRule="auto"/>
        <w:jc w:val="center"/>
        <w:rPr>
          <w:sz w:val="28"/>
          <w:szCs w:val="28"/>
          <w:lang w:val="ru-RU"/>
        </w:rPr>
      </w:pPr>
      <w:r w:rsidRPr="00C92AD9">
        <w:rPr>
          <w:sz w:val="28"/>
          <w:szCs w:val="28"/>
        </w:rPr>
        <w:lastRenderedPageBreak/>
        <w:drawing>
          <wp:inline distT="0" distB="0" distL="0" distR="0" wp14:anchorId="53669284" wp14:editId="1E8A65E1">
            <wp:extent cx="6120130" cy="2924810"/>
            <wp:effectExtent l="0" t="0" r="0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8D9C" w14:textId="5F7EF2D4" w:rsidR="00F83423" w:rsidRDefault="00F83423" w:rsidP="00F8342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22 </w:t>
      </w:r>
      <w:r w:rsidR="00C6050F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C6050F">
        <w:rPr>
          <w:sz w:val="28"/>
          <w:szCs w:val="28"/>
          <w:lang w:val="ru-RU"/>
        </w:rPr>
        <w:t>Корреляционные матрицы, построенные различными методами</w:t>
      </w:r>
    </w:p>
    <w:p w14:paraId="5AC58FE3" w14:textId="77777777" w:rsidR="00C6050F" w:rsidRDefault="00C6050F" w:rsidP="00F83423">
      <w:pPr>
        <w:spacing w:line="360" w:lineRule="auto"/>
        <w:jc w:val="center"/>
        <w:rPr>
          <w:sz w:val="28"/>
          <w:szCs w:val="28"/>
          <w:lang w:val="ru-RU"/>
        </w:rPr>
      </w:pPr>
    </w:p>
    <w:p w14:paraId="65454C7E" w14:textId="1E43547A" w:rsidR="002D6ACC" w:rsidRDefault="00C6050F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корреляционную матрицу признаков (рисунок 23).</w:t>
      </w:r>
    </w:p>
    <w:p w14:paraId="35E551D2" w14:textId="0D1DD393" w:rsidR="00C92AD9" w:rsidRDefault="00D34F8D" w:rsidP="00BB6E68">
      <w:pPr>
        <w:spacing w:line="360" w:lineRule="auto"/>
        <w:jc w:val="center"/>
        <w:rPr>
          <w:sz w:val="28"/>
          <w:szCs w:val="28"/>
        </w:rPr>
      </w:pPr>
      <w:r w:rsidRPr="00D34F8D">
        <w:rPr>
          <w:sz w:val="28"/>
          <w:szCs w:val="28"/>
        </w:rPr>
        <w:lastRenderedPageBreak/>
        <w:drawing>
          <wp:inline distT="0" distB="0" distL="0" distR="0" wp14:anchorId="4C4A6EEA" wp14:editId="1C622099">
            <wp:extent cx="6120130" cy="651954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FF6B" w14:textId="2528E0AF" w:rsidR="00F81D77" w:rsidRDefault="00C6050F" w:rsidP="00CF2E5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23 – Корреляционная матрица признаков</w:t>
      </w:r>
    </w:p>
    <w:p w14:paraId="3C37421B" w14:textId="77777777" w:rsidR="00CF2E5C" w:rsidRPr="003E3F26" w:rsidRDefault="00CF2E5C" w:rsidP="00CF2E5C">
      <w:pPr>
        <w:spacing w:line="360" w:lineRule="auto"/>
        <w:jc w:val="center"/>
        <w:rPr>
          <w:sz w:val="28"/>
          <w:szCs w:val="28"/>
          <w:lang w:val="ru-RU"/>
        </w:rPr>
      </w:pPr>
    </w:p>
    <w:sectPr w:rsidR="00CF2E5C" w:rsidRPr="003E3F26" w:rsidSect="00812887">
      <w:footerReference w:type="even" r:id="rId33"/>
      <w:footerReference w:type="default" r:id="rId3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77365" w14:textId="77777777" w:rsidR="00216F0C" w:rsidRDefault="00216F0C" w:rsidP="008E0D79">
      <w:r>
        <w:separator/>
      </w:r>
    </w:p>
  </w:endnote>
  <w:endnote w:type="continuationSeparator" w:id="0">
    <w:p w14:paraId="3FFDEF11" w14:textId="77777777" w:rsidR="00216F0C" w:rsidRDefault="00216F0C" w:rsidP="008E0D79">
      <w:r>
        <w:continuationSeparator/>
      </w:r>
    </w:p>
  </w:endnote>
  <w:endnote w:type="continuationNotice" w:id="1">
    <w:p w14:paraId="3FF3B344" w14:textId="77777777" w:rsidR="00216F0C" w:rsidRDefault="00216F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8E0D79" w:rsidRDefault="008E0D79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5BB13A0A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3240B3">
          <w:rPr>
            <w:rStyle w:val="a9"/>
            <w:noProof/>
          </w:rPr>
          <w:t>6</w:t>
        </w:r>
        <w:r>
          <w:rPr>
            <w:rStyle w:val="a9"/>
          </w:rPr>
          <w:fldChar w:fldCharType="end"/>
        </w:r>
      </w:p>
    </w:sdtContent>
  </w:sdt>
  <w:p w14:paraId="462312E9" w14:textId="77777777" w:rsidR="008E0D79" w:rsidRDefault="008E0D79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7383A" w14:textId="77777777" w:rsidR="00216F0C" w:rsidRDefault="00216F0C" w:rsidP="008E0D79">
      <w:r>
        <w:separator/>
      </w:r>
    </w:p>
  </w:footnote>
  <w:footnote w:type="continuationSeparator" w:id="0">
    <w:p w14:paraId="6409308D" w14:textId="77777777" w:rsidR="00216F0C" w:rsidRDefault="00216F0C" w:rsidP="008E0D79">
      <w:r>
        <w:continuationSeparator/>
      </w:r>
    </w:p>
  </w:footnote>
  <w:footnote w:type="continuationNotice" w:id="1">
    <w:p w14:paraId="28E22D5C" w14:textId="77777777" w:rsidR="00216F0C" w:rsidRDefault="00216F0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1DB"/>
    <w:multiLevelType w:val="hybridMultilevel"/>
    <w:tmpl w:val="49C68612"/>
    <w:lvl w:ilvl="0" w:tplc="092E6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6563AD6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41F4E"/>
    <w:multiLevelType w:val="hybridMultilevel"/>
    <w:tmpl w:val="7D6AC156"/>
    <w:lvl w:ilvl="0" w:tplc="678E3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880790F"/>
    <w:multiLevelType w:val="hybridMultilevel"/>
    <w:tmpl w:val="8ABE2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0DD8"/>
    <w:multiLevelType w:val="hybridMultilevel"/>
    <w:tmpl w:val="7B06233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B1D2C"/>
    <w:multiLevelType w:val="hybridMultilevel"/>
    <w:tmpl w:val="AC5A9E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6"/>
  </w:num>
  <w:num w:numId="5">
    <w:abstractNumId w:val="12"/>
  </w:num>
  <w:num w:numId="6">
    <w:abstractNumId w:val="18"/>
  </w:num>
  <w:num w:numId="7">
    <w:abstractNumId w:val="11"/>
  </w:num>
  <w:num w:numId="8">
    <w:abstractNumId w:val="15"/>
  </w:num>
  <w:num w:numId="9">
    <w:abstractNumId w:val="7"/>
  </w:num>
  <w:num w:numId="10">
    <w:abstractNumId w:val="10"/>
  </w:num>
  <w:num w:numId="11">
    <w:abstractNumId w:val="20"/>
  </w:num>
  <w:num w:numId="12">
    <w:abstractNumId w:val="6"/>
  </w:num>
  <w:num w:numId="13">
    <w:abstractNumId w:val="4"/>
  </w:num>
  <w:num w:numId="14">
    <w:abstractNumId w:val="2"/>
  </w:num>
  <w:num w:numId="15">
    <w:abstractNumId w:val="5"/>
  </w:num>
  <w:num w:numId="16">
    <w:abstractNumId w:val="21"/>
  </w:num>
  <w:num w:numId="17">
    <w:abstractNumId w:val="9"/>
  </w:num>
  <w:num w:numId="18">
    <w:abstractNumId w:val="14"/>
  </w:num>
  <w:num w:numId="19">
    <w:abstractNumId w:val="19"/>
  </w:num>
  <w:num w:numId="20">
    <w:abstractNumId w:val="8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3301"/>
    <w:rsid w:val="00003E6A"/>
    <w:rsid w:val="000062B8"/>
    <w:rsid w:val="000062BA"/>
    <w:rsid w:val="00006D6B"/>
    <w:rsid w:val="00011D7E"/>
    <w:rsid w:val="00015B94"/>
    <w:rsid w:val="00020C37"/>
    <w:rsid w:val="00020E9D"/>
    <w:rsid w:val="0002125A"/>
    <w:rsid w:val="00023809"/>
    <w:rsid w:val="00024B8A"/>
    <w:rsid w:val="00024F18"/>
    <w:rsid w:val="00024FEE"/>
    <w:rsid w:val="00031149"/>
    <w:rsid w:val="0003219F"/>
    <w:rsid w:val="00034ADC"/>
    <w:rsid w:val="000361B6"/>
    <w:rsid w:val="00036807"/>
    <w:rsid w:val="00040205"/>
    <w:rsid w:val="00046DE2"/>
    <w:rsid w:val="00050378"/>
    <w:rsid w:val="00050F3E"/>
    <w:rsid w:val="0005233E"/>
    <w:rsid w:val="000540CF"/>
    <w:rsid w:val="00054406"/>
    <w:rsid w:val="0005775F"/>
    <w:rsid w:val="000604F2"/>
    <w:rsid w:val="00062742"/>
    <w:rsid w:val="00062C40"/>
    <w:rsid w:val="00065418"/>
    <w:rsid w:val="0006541F"/>
    <w:rsid w:val="000669BB"/>
    <w:rsid w:val="00071303"/>
    <w:rsid w:val="00074EDD"/>
    <w:rsid w:val="000756B5"/>
    <w:rsid w:val="0007731A"/>
    <w:rsid w:val="000774B4"/>
    <w:rsid w:val="00077B63"/>
    <w:rsid w:val="000815A1"/>
    <w:rsid w:val="00081927"/>
    <w:rsid w:val="00081CB2"/>
    <w:rsid w:val="0008444C"/>
    <w:rsid w:val="00085665"/>
    <w:rsid w:val="00086171"/>
    <w:rsid w:val="000862AE"/>
    <w:rsid w:val="00092280"/>
    <w:rsid w:val="00092595"/>
    <w:rsid w:val="0009275D"/>
    <w:rsid w:val="00092DF7"/>
    <w:rsid w:val="00092FF3"/>
    <w:rsid w:val="00095065"/>
    <w:rsid w:val="00096865"/>
    <w:rsid w:val="000A0C36"/>
    <w:rsid w:val="000A1C0E"/>
    <w:rsid w:val="000A4637"/>
    <w:rsid w:val="000A5D7A"/>
    <w:rsid w:val="000A778B"/>
    <w:rsid w:val="000B415D"/>
    <w:rsid w:val="000B48DB"/>
    <w:rsid w:val="000B548D"/>
    <w:rsid w:val="000B5D71"/>
    <w:rsid w:val="000B697C"/>
    <w:rsid w:val="000C18C5"/>
    <w:rsid w:val="000C1D36"/>
    <w:rsid w:val="000C2B1F"/>
    <w:rsid w:val="000C41C9"/>
    <w:rsid w:val="000D0005"/>
    <w:rsid w:val="000D5AC0"/>
    <w:rsid w:val="000D7191"/>
    <w:rsid w:val="000E3BB5"/>
    <w:rsid w:val="000E5AF5"/>
    <w:rsid w:val="000E6BFD"/>
    <w:rsid w:val="000E6C47"/>
    <w:rsid w:val="000F070E"/>
    <w:rsid w:val="000F0BCD"/>
    <w:rsid w:val="000F337A"/>
    <w:rsid w:val="000F4680"/>
    <w:rsid w:val="000F72A1"/>
    <w:rsid w:val="001010A8"/>
    <w:rsid w:val="001010D6"/>
    <w:rsid w:val="00101255"/>
    <w:rsid w:val="0010329F"/>
    <w:rsid w:val="001040DC"/>
    <w:rsid w:val="00104CA8"/>
    <w:rsid w:val="00106F79"/>
    <w:rsid w:val="00107056"/>
    <w:rsid w:val="00111318"/>
    <w:rsid w:val="00112D49"/>
    <w:rsid w:val="00113E93"/>
    <w:rsid w:val="001144AA"/>
    <w:rsid w:val="00114A6E"/>
    <w:rsid w:val="00115CE9"/>
    <w:rsid w:val="00116B88"/>
    <w:rsid w:val="00117E29"/>
    <w:rsid w:val="00125C64"/>
    <w:rsid w:val="00126AF4"/>
    <w:rsid w:val="00127F74"/>
    <w:rsid w:val="0013142C"/>
    <w:rsid w:val="001319B9"/>
    <w:rsid w:val="00131A92"/>
    <w:rsid w:val="001320EE"/>
    <w:rsid w:val="00133EFC"/>
    <w:rsid w:val="001374A2"/>
    <w:rsid w:val="00137C35"/>
    <w:rsid w:val="00137C8C"/>
    <w:rsid w:val="00140D60"/>
    <w:rsid w:val="00142BAF"/>
    <w:rsid w:val="001448DD"/>
    <w:rsid w:val="00144D1F"/>
    <w:rsid w:val="00145D51"/>
    <w:rsid w:val="00146AD6"/>
    <w:rsid w:val="0014723B"/>
    <w:rsid w:val="00147DE6"/>
    <w:rsid w:val="00150783"/>
    <w:rsid w:val="001518F0"/>
    <w:rsid w:val="0015295B"/>
    <w:rsid w:val="001544E0"/>
    <w:rsid w:val="0015696E"/>
    <w:rsid w:val="001620F1"/>
    <w:rsid w:val="001622DD"/>
    <w:rsid w:val="00166876"/>
    <w:rsid w:val="00166950"/>
    <w:rsid w:val="00174595"/>
    <w:rsid w:val="0017617F"/>
    <w:rsid w:val="0017663D"/>
    <w:rsid w:val="0018258A"/>
    <w:rsid w:val="00184A45"/>
    <w:rsid w:val="001867E5"/>
    <w:rsid w:val="001872E9"/>
    <w:rsid w:val="00195C60"/>
    <w:rsid w:val="0019733E"/>
    <w:rsid w:val="001975F7"/>
    <w:rsid w:val="00197C3F"/>
    <w:rsid w:val="00197F57"/>
    <w:rsid w:val="001A38CF"/>
    <w:rsid w:val="001A6508"/>
    <w:rsid w:val="001A76F4"/>
    <w:rsid w:val="001B0B30"/>
    <w:rsid w:val="001B0F86"/>
    <w:rsid w:val="001B36B9"/>
    <w:rsid w:val="001B4EE6"/>
    <w:rsid w:val="001B656F"/>
    <w:rsid w:val="001C0B5F"/>
    <w:rsid w:val="001C0FB5"/>
    <w:rsid w:val="001C197E"/>
    <w:rsid w:val="001C1B3E"/>
    <w:rsid w:val="001C1D4D"/>
    <w:rsid w:val="001C302D"/>
    <w:rsid w:val="001C6588"/>
    <w:rsid w:val="001C7E3B"/>
    <w:rsid w:val="001D08AC"/>
    <w:rsid w:val="001D2245"/>
    <w:rsid w:val="001D3B56"/>
    <w:rsid w:val="001D4859"/>
    <w:rsid w:val="001D4FAE"/>
    <w:rsid w:val="001E2175"/>
    <w:rsid w:val="001E3412"/>
    <w:rsid w:val="001E65E4"/>
    <w:rsid w:val="001F3321"/>
    <w:rsid w:val="001F3B65"/>
    <w:rsid w:val="001F4A72"/>
    <w:rsid w:val="001F592C"/>
    <w:rsid w:val="001F6897"/>
    <w:rsid w:val="00206E1C"/>
    <w:rsid w:val="00210000"/>
    <w:rsid w:val="0021020D"/>
    <w:rsid w:val="00211CA3"/>
    <w:rsid w:val="002124D5"/>
    <w:rsid w:val="002146B9"/>
    <w:rsid w:val="00214852"/>
    <w:rsid w:val="00214B6A"/>
    <w:rsid w:val="00215E2F"/>
    <w:rsid w:val="002165C0"/>
    <w:rsid w:val="00216F0C"/>
    <w:rsid w:val="00221377"/>
    <w:rsid w:val="00221E3F"/>
    <w:rsid w:val="00222D45"/>
    <w:rsid w:val="0022301F"/>
    <w:rsid w:val="00230AC7"/>
    <w:rsid w:val="002335E4"/>
    <w:rsid w:val="0024202A"/>
    <w:rsid w:val="00247642"/>
    <w:rsid w:val="002527E4"/>
    <w:rsid w:val="00255401"/>
    <w:rsid w:val="002558DA"/>
    <w:rsid w:val="00256D49"/>
    <w:rsid w:val="002575F4"/>
    <w:rsid w:val="0026025C"/>
    <w:rsid w:val="0026169B"/>
    <w:rsid w:val="0026248A"/>
    <w:rsid w:val="0026384A"/>
    <w:rsid w:val="002656C1"/>
    <w:rsid w:val="00267AA2"/>
    <w:rsid w:val="00270E2D"/>
    <w:rsid w:val="0027399A"/>
    <w:rsid w:val="002750AE"/>
    <w:rsid w:val="00277171"/>
    <w:rsid w:val="00277624"/>
    <w:rsid w:val="00277CA3"/>
    <w:rsid w:val="002840F1"/>
    <w:rsid w:val="0028565B"/>
    <w:rsid w:val="002877C4"/>
    <w:rsid w:val="00287873"/>
    <w:rsid w:val="00287BAD"/>
    <w:rsid w:val="00292DB6"/>
    <w:rsid w:val="00297DD5"/>
    <w:rsid w:val="002A1BDE"/>
    <w:rsid w:val="002A2FD7"/>
    <w:rsid w:val="002A46DB"/>
    <w:rsid w:val="002A4AB3"/>
    <w:rsid w:val="002A4ADC"/>
    <w:rsid w:val="002A561F"/>
    <w:rsid w:val="002A5A92"/>
    <w:rsid w:val="002B2DC4"/>
    <w:rsid w:val="002B46E2"/>
    <w:rsid w:val="002B5842"/>
    <w:rsid w:val="002B6653"/>
    <w:rsid w:val="002C1FDB"/>
    <w:rsid w:val="002C24B7"/>
    <w:rsid w:val="002C584B"/>
    <w:rsid w:val="002C679C"/>
    <w:rsid w:val="002C6DA0"/>
    <w:rsid w:val="002D0557"/>
    <w:rsid w:val="002D1A7C"/>
    <w:rsid w:val="002D3407"/>
    <w:rsid w:val="002D4A67"/>
    <w:rsid w:val="002D6ACC"/>
    <w:rsid w:val="002E04B3"/>
    <w:rsid w:val="002E182D"/>
    <w:rsid w:val="002E7E2B"/>
    <w:rsid w:val="002F149F"/>
    <w:rsid w:val="002F4058"/>
    <w:rsid w:val="002F66B5"/>
    <w:rsid w:val="003018EF"/>
    <w:rsid w:val="003064E3"/>
    <w:rsid w:val="00314F8A"/>
    <w:rsid w:val="0031568A"/>
    <w:rsid w:val="003160BC"/>
    <w:rsid w:val="00316EBA"/>
    <w:rsid w:val="003179FD"/>
    <w:rsid w:val="0032049D"/>
    <w:rsid w:val="00320F1F"/>
    <w:rsid w:val="003240B3"/>
    <w:rsid w:val="00327822"/>
    <w:rsid w:val="00331529"/>
    <w:rsid w:val="003339EC"/>
    <w:rsid w:val="003343C5"/>
    <w:rsid w:val="00335450"/>
    <w:rsid w:val="00335B04"/>
    <w:rsid w:val="00336959"/>
    <w:rsid w:val="00337F17"/>
    <w:rsid w:val="003401A6"/>
    <w:rsid w:val="003412FF"/>
    <w:rsid w:val="00342701"/>
    <w:rsid w:val="00342A5F"/>
    <w:rsid w:val="0034374A"/>
    <w:rsid w:val="00343DE8"/>
    <w:rsid w:val="003449DF"/>
    <w:rsid w:val="00345203"/>
    <w:rsid w:val="00345288"/>
    <w:rsid w:val="003457EE"/>
    <w:rsid w:val="003466AF"/>
    <w:rsid w:val="00346A67"/>
    <w:rsid w:val="00350F16"/>
    <w:rsid w:val="00351546"/>
    <w:rsid w:val="00352B2C"/>
    <w:rsid w:val="00356707"/>
    <w:rsid w:val="003612B5"/>
    <w:rsid w:val="003622DA"/>
    <w:rsid w:val="0036419E"/>
    <w:rsid w:val="00364682"/>
    <w:rsid w:val="00365136"/>
    <w:rsid w:val="00365C6E"/>
    <w:rsid w:val="00370818"/>
    <w:rsid w:val="00370E04"/>
    <w:rsid w:val="00374282"/>
    <w:rsid w:val="00384B19"/>
    <w:rsid w:val="00384F8F"/>
    <w:rsid w:val="00386AC6"/>
    <w:rsid w:val="0039432D"/>
    <w:rsid w:val="00395940"/>
    <w:rsid w:val="003A014E"/>
    <w:rsid w:val="003A333E"/>
    <w:rsid w:val="003A7C47"/>
    <w:rsid w:val="003A7DAC"/>
    <w:rsid w:val="003B13DE"/>
    <w:rsid w:val="003B1CB8"/>
    <w:rsid w:val="003B32E4"/>
    <w:rsid w:val="003B3D2D"/>
    <w:rsid w:val="003C17FD"/>
    <w:rsid w:val="003D0723"/>
    <w:rsid w:val="003D1B7B"/>
    <w:rsid w:val="003D204E"/>
    <w:rsid w:val="003D584E"/>
    <w:rsid w:val="003D68EF"/>
    <w:rsid w:val="003E2A77"/>
    <w:rsid w:val="003E310F"/>
    <w:rsid w:val="003E3F26"/>
    <w:rsid w:val="003E61F6"/>
    <w:rsid w:val="003F2CCA"/>
    <w:rsid w:val="003F2FF4"/>
    <w:rsid w:val="003F744F"/>
    <w:rsid w:val="003F7814"/>
    <w:rsid w:val="00400660"/>
    <w:rsid w:val="00400E82"/>
    <w:rsid w:val="00401373"/>
    <w:rsid w:val="00401A9A"/>
    <w:rsid w:val="00404A3C"/>
    <w:rsid w:val="00405477"/>
    <w:rsid w:val="0040679D"/>
    <w:rsid w:val="00412179"/>
    <w:rsid w:val="00415ACB"/>
    <w:rsid w:val="00417956"/>
    <w:rsid w:val="00423A4D"/>
    <w:rsid w:val="00423D1B"/>
    <w:rsid w:val="00424E4A"/>
    <w:rsid w:val="004252AD"/>
    <w:rsid w:val="004257B8"/>
    <w:rsid w:val="00426F4E"/>
    <w:rsid w:val="00427274"/>
    <w:rsid w:val="00432314"/>
    <w:rsid w:val="00433013"/>
    <w:rsid w:val="00433E16"/>
    <w:rsid w:val="0043414C"/>
    <w:rsid w:val="0044242B"/>
    <w:rsid w:val="00443F35"/>
    <w:rsid w:val="00444A75"/>
    <w:rsid w:val="00446517"/>
    <w:rsid w:val="00450158"/>
    <w:rsid w:val="00453146"/>
    <w:rsid w:val="00454A30"/>
    <w:rsid w:val="00454ECE"/>
    <w:rsid w:val="00457399"/>
    <w:rsid w:val="00461699"/>
    <w:rsid w:val="0046201D"/>
    <w:rsid w:val="0046761E"/>
    <w:rsid w:val="00472040"/>
    <w:rsid w:val="004748CF"/>
    <w:rsid w:val="004768E4"/>
    <w:rsid w:val="004769B5"/>
    <w:rsid w:val="004771C3"/>
    <w:rsid w:val="004776FC"/>
    <w:rsid w:val="00477776"/>
    <w:rsid w:val="0048023C"/>
    <w:rsid w:val="00482159"/>
    <w:rsid w:val="00487ECD"/>
    <w:rsid w:val="004909A6"/>
    <w:rsid w:val="00494FC5"/>
    <w:rsid w:val="004A0B68"/>
    <w:rsid w:val="004A1A97"/>
    <w:rsid w:val="004A1E8F"/>
    <w:rsid w:val="004A3960"/>
    <w:rsid w:val="004A3F7F"/>
    <w:rsid w:val="004A7390"/>
    <w:rsid w:val="004B33DB"/>
    <w:rsid w:val="004B4FB4"/>
    <w:rsid w:val="004B6353"/>
    <w:rsid w:val="004B67A8"/>
    <w:rsid w:val="004C04C6"/>
    <w:rsid w:val="004C1080"/>
    <w:rsid w:val="004D17E7"/>
    <w:rsid w:val="004D2397"/>
    <w:rsid w:val="004D2AC6"/>
    <w:rsid w:val="004D4E56"/>
    <w:rsid w:val="004D58C1"/>
    <w:rsid w:val="004D6464"/>
    <w:rsid w:val="004D6841"/>
    <w:rsid w:val="004E09A2"/>
    <w:rsid w:val="004E27BF"/>
    <w:rsid w:val="004E4A9A"/>
    <w:rsid w:val="004F143E"/>
    <w:rsid w:val="004F3064"/>
    <w:rsid w:val="004F4D70"/>
    <w:rsid w:val="004F60AB"/>
    <w:rsid w:val="00502182"/>
    <w:rsid w:val="0050334E"/>
    <w:rsid w:val="00505120"/>
    <w:rsid w:val="005115AB"/>
    <w:rsid w:val="00511F0D"/>
    <w:rsid w:val="005152F6"/>
    <w:rsid w:val="00517080"/>
    <w:rsid w:val="00521BC6"/>
    <w:rsid w:val="00521F2F"/>
    <w:rsid w:val="005241DF"/>
    <w:rsid w:val="0052485E"/>
    <w:rsid w:val="0052535E"/>
    <w:rsid w:val="005253F0"/>
    <w:rsid w:val="005268E0"/>
    <w:rsid w:val="00532747"/>
    <w:rsid w:val="00534408"/>
    <w:rsid w:val="0053601E"/>
    <w:rsid w:val="00537DAA"/>
    <w:rsid w:val="00541F59"/>
    <w:rsid w:val="005464B3"/>
    <w:rsid w:val="00547A14"/>
    <w:rsid w:val="00547D5F"/>
    <w:rsid w:val="00547EFC"/>
    <w:rsid w:val="005514FD"/>
    <w:rsid w:val="00552B87"/>
    <w:rsid w:val="00555121"/>
    <w:rsid w:val="00560B39"/>
    <w:rsid w:val="00560B78"/>
    <w:rsid w:val="00561384"/>
    <w:rsid w:val="00562B3D"/>
    <w:rsid w:val="00565542"/>
    <w:rsid w:val="0056649A"/>
    <w:rsid w:val="0056798D"/>
    <w:rsid w:val="005702C1"/>
    <w:rsid w:val="005705BE"/>
    <w:rsid w:val="00571D69"/>
    <w:rsid w:val="00572A46"/>
    <w:rsid w:val="005750A1"/>
    <w:rsid w:val="00576DB0"/>
    <w:rsid w:val="005774FD"/>
    <w:rsid w:val="00577DB7"/>
    <w:rsid w:val="00577DF6"/>
    <w:rsid w:val="0058110D"/>
    <w:rsid w:val="00583909"/>
    <w:rsid w:val="00583DA0"/>
    <w:rsid w:val="0058587B"/>
    <w:rsid w:val="00590492"/>
    <w:rsid w:val="00594EF4"/>
    <w:rsid w:val="0059571E"/>
    <w:rsid w:val="0059597C"/>
    <w:rsid w:val="005962ED"/>
    <w:rsid w:val="005A32EA"/>
    <w:rsid w:val="005A52F4"/>
    <w:rsid w:val="005A6757"/>
    <w:rsid w:val="005B03C8"/>
    <w:rsid w:val="005B056F"/>
    <w:rsid w:val="005B0A5B"/>
    <w:rsid w:val="005B142E"/>
    <w:rsid w:val="005B1DCC"/>
    <w:rsid w:val="005B308E"/>
    <w:rsid w:val="005B344C"/>
    <w:rsid w:val="005B3DD9"/>
    <w:rsid w:val="005B74DF"/>
    <w:rsid w:val="005C12C8"/>
    <w:rsid w:val="005C575F"/>
    <w:rsid w:val="005C7218"/>
    <w:rsid w:val="005D0E0E"/>
    <w:rsid w:val="005D2A4B"/>
    <w:rsid w:val="005D35EE"/>
    <w:rsid w:val="005D5CD9"/>
    <w:rsid w:val="005D6690"/>
    <w:rsid w:val="005D71B3"/>
    <w:rsid w:val="005E2C66"/>
    <w:rsid w:val="005E76BA"/>
    <w:rsid w:val="005F12CD"/>
    <w:rsid w:val="005F21B0"/>
    <w:rsid w:val="005F2A29"/>
    <w:rsid w:val="005F494B"/>
    <w:rsid w:val="006002D1"/>
    <w:rsid w:val="00601C1D"/>
    <w:rsid w:val="00602C3A"/>
    <w:rsid w:val="0060349B"/>
    <w:rsid w:val="00607DD7"/>
    <w:rsid w:val="0061014C"/>
    <w:rsid w:val="0061208C"/>
    <w:rsid w:val="00614DF0"/>
    <w:rsid w:val="006219A0"/>
    <w:rsid w:val="00623591"/>
    <w:rsid w:val="00630151"/>
    <w:rsid w:val="00630FFA"/>
    <w:rsid w:val="00631CA5"/>
    <w:rsid w:val="00635357"/>
    <w:rsid w:val="00637B32"/>
    <w:rsid w:val="00640DFF"/>
    <w:rsid w:val="00641800"/>
    <w:rsid w:val="006436D5"/>
    <w:rsid w:val="006439F7"/>
    <w:rsid w:val="00643AB8"/>
    <w:rsid w:val="0064664B"/>
    <w:rsid w:val="006466EA"/>
    <w:rsid w:val="0065150F"/>
    <w:rsid w:val="0065174B"/>
    <w:rsid w:val="0065448A"/>
    <w:rsid w:val="006563A3"/>
    <w:rsid w:val="006571C7"/>
    <w:rsid w:val="0066002F"/>
    <w:rsid w:val="006600C8"/>
    <w:rsid w:val="006600CD"/>
    <w:rsid w:val="00660930"/>
    <w:rsid w:val="00666439"/>
    <w:rsid w:val="0067141A"/>
    <w:rsid w:val="006724FC"/>
    <w:rsid w:val="006732DF"/>
    <w:rsid w:val="00675FDB"/>
    <w:rsid w:val="00677010"/>
    <w:rsid w:val="00680AFC"/>
    <w:rsid w:val="00683481"/>
    <w:rsid w:val="0068357F"/>
    <w:rsid w:val="00685FDA"/>
    <w:rsid w:val="00687425"/>
    <w:rsid w:val="00687D20"/>
    <w:rsid w:val="0069280E"/>
    <w:rsid w:val="00692EB5"/>
    <w:rsid w:val="006931B6"/>
    <w:rsid w:val="0069452E"/>
    <w:rsid w:val="0069460A"/>
    <w:rsid w:val="00694DA0"/>
    <w:rsid w:val="006959D1"/>
    <w:rsid w:val="00696729"/>
    <w:rsid w:val="00697DAF"/>
    <w:rsid w:val="006A015A"/>
    <w:rsid w:val="006A15CF"/>
    <w:rsid w:val="006A355F"/>
    <w:rsid w:val="006A3D19"/>
    <w:rsid w:val="006A53E5"/>
    <w:rsid w:val="006A6C1A"/>
    <w:rsid w:val="006B0C56"/>
    <w:rsid w:val="006B262C"/>
    <w:rsid w:val="006B2ED0"/>
    <w:rsid w:val="006B30D5"/>
    <w:rsid w:val="006B3FFD"/>
    <w:rsid w:val="006B4FB1"/>
    <w:rsid w:val="006B62E0"/>
    <w:rsid w:val="006C372B"/>
    <w:rsid w:val="006C546F"/>
    <w:rsid w:val="006C5F8E"/>
    <w:rsid w:val="006C7C6E"/>
    <w:rsid w:val="006D061B"/>
    <w:rsid w:val="006D09E8"/>
    <w:rsid w:val="006D35C1"/>
    <w:rsid w:val="006D6DC3"/>
    <w:rsid w:val="006D7798"/>
    <w:rsid w:val="006E10B0"/>
    <w:rsid w:val="006E4174"/>
    <w:rsid w:val="006E4191"/>
    <w:rsid w:val="006E5451"/>
    <w:rsid w:val="006E5628"/>
    <w:rsid w:val="006E5FBD"/>
    <w:rsid w:val="006E770F"/>
    <w:rsid w:val="006F035F"/>
    <w:rsid w:val="006F2EAB"/>
    <w:rsid w:val="006F3901"/>
    <w:rsid w:val="006F4C4D"/>
    <w:rsid w:val="0070067D"/>
    <w:rsid w:val="00700C6E"/>
    <w:rsid w:val="00701990"/>
    <w:rsid w:val="00706940"/>
    <w:rsid w:val="00710314"/>
    <w:rsid w:val="00715015"/>
    <w:rsid w:val="0072211C"/>
    <w:rsid w:val="0072291C"/>
    <w:rsid w:val="007239EF"/>
    <w:rsid w:val="0072547C"/>
    <w:rsid w:val="00725868"/>
    <w:rsid w:val="00726B11"/>
    <w:rsid w:val="007278BF"/>
    <w:rsid w:val="00727E33"/>
    <w:rsid w:val="00727F55"/>
    <w:rsid w:val="007332F3"/>
    <w:rsid w:val="00733DE8"/>
    <w:rsid w:val="00736BAE"/>
    <w:rsid w:val="00741320"/>
    <w:rsid w:val="007413F9"/>
    <w:rsid w:val="0074310F"/>
    <w:rsid w:val="007449A8"/>
    <w:rsid w:val="00745B95"/>
    <w:rsid w:val="007532A2"/>
    <w:rsid w:val="00754087"/>
    <w:rsid w:val="00760177"/>
    <w:rsid w:val="00763A86"/>
    <w:rsid w:val="00763D06"/>
    <w:rsid w:val="0076468C"/>
    <w:rsid w:val="00764692"/>
    <w:rsid w:val="00765009"/>
    <w:rsid w:val="007653C7"/>
    <w:rsid w:val="00770341"/>
    <w:rsid w:val="00770737"/>
    <w:rsid w:val="00770840"/>
    <w:rsid w:val="00774DCB"/>
    <w:rsid w:val="00777589"/>
    <w:rsid w:val="00777A4F"/>
    <w:rsid w:val="00777B67"/>
    <w:rsid w:val="0078037C"/>
    <w:rsid w:val="00786E11"/>
    <w:rsid w:val="00786EA9"/>
    <w:rsid w:val="007911B0"/>
    <w:rsid w:val="0079141E"/>
    <w:rsid w:val="00791FB8"/>
    <w:rsid w:val="007927E1"/>
    <w:rsid w:val="00792C60"/>
    <w:rsid w:val="007A2751"/>
    <w:rsid w:val="007A2DD0"/>
    <w:rsid w:val="007A32B6"/>
    <w:rsid w:val="007A33DA"/>
    <w:rsid w:val="007A4D74"/>
    <w:rsid w:val="007A5862"/>
    <w:rsid w:val="007A7834"/>
    <w:rsid w:val="007B0F24"/>
    <w:rsid w:val="007B4307"/>
    <w:rsid w:val="007B45F5"/>
    <w:rsid w:val="007B72B1"/>
    <w:rsid w:val="007D0F52"/>
    <w:rsid w:val="007D426A"/>
    <w:rsid w:val="007D6241"/>
    <w:rsid w:val="007D654D"/>
    <w:rsid w:val="007D67C5"/>
    <w:rsid w:val="007E038E"/>
    <w:rsid w:val="007E27AD"/>
    <w:rsid w:val="007E42F1"/>
    <w:rsid w:val="007E5088"/>
    <w:rsid w:val="007E7ADC"/>
    <w:rsid w:val="007F04FB"/>
    <w:rsid w:val="007F1B6B"/>
    <w:rsid w:val="007F207F"/>
    <w:rsid w:val="007F2133"/>
    <w:rsid w:val="007F2308"/>
    <w:rsid w:val="007F2D4E"/>
    <w:rsid w:val="007F2E3E"/>
    <w:rsid w:val="007F3370"/>
    <w:rsid w:val="007F475A"/>
    <w:rsid w:val="007F5991"/>
    <w:rsid w:val="007F77A1"/>
    <w:rsid w:val="00800957"/>
    <w:rsid w:val="00803526"/>
    <w:rsid w:val="00803FAA"/>
    <w:rsid w:val="0080766A"/>
    <w:rsid w:val="00812887"/>
    <w:rsid w:val="00817601"/>
    <w:rsid w:val="008201E9"/>
    <w:rsid w:val="00820B5E"/>
    <w:rsid w:val="00821440"/>
    <w:rsid w:val="00821C09"/>
    <w:rsid w:val="00823B5B"/>
    <w:rsid w:val="008248DF"/>
    <w:rsid w:val="00824DFD"/>
    <w:rsid w:val="00826FF2"/>
    <w:rsid w:val="00833277"/>
    <w:rsid w:val="0083462B"/>
    <w:rsid w:val="00836B02"/>
    <w:rsid w:val="00840A1E"/>
    <w:rsid w:val="0084101E"/>
    <w:rsid w:val="00842DE0"/>
    <w:rsid w:val="00843109"/>
    <w:rsid w:val="00843746"/>
    <w:rsid w:val="00843E64"/>
    <w:rsid w:val="008451FC"/>
    <w:rsid w:val="008471C8"/>
    <w:rsid w:val="00850837"/>
    <w:rsid w:val="00852E11"/>
    <w:rsid w:val="0085339C"/>
    <w:rsid w:val="0085441D"/>
    <w:rsid w:val="00854689"/>
    <w:rsid w:val="00860696"/>
    <w:rsid w:val="00860C2C"/>
    <w:rsid w:val="00861172"/>
    <w:rsid w:val="008629B6"/>
    <w:rsid w:val="00864FD6"/>
    <w:rsid w:val="0086503E"/>
    <w:rsid w:val="00866D26"/>
    <w:rsid w:val="0087385B"/>
    <w:rsid w:val="00875F8D"/>
    <w:rsid w:val="008761DD"/>
    <w:rsid w:val="008801BA"/>
    <w:rsid w:val="00882E6D"/>
    <w:rsid w:val="00883738"/>
    <w:rsid w:val="00886713"/>
    <w:rsid w:val="00886DA6"/>
    <w:rsid w:val="00891195"/>
    <w:rsid w:val="008A079B"/>
    <w:rsid w:val="008A0BF0"/>
    <w:rsid w:val="008A3C16"/>
    <w:rsid w:val="008B46CA"/>
    <w:rsid w:val="008C53F6"/>
    <w:rsid w:val="008C5AD1"/>
    <w:rsid w:val="008C64EA"/>
    <w:rsid w:val="008C79E6"/>
    <w:rsid w:val="008D0D0B"/>
    <w:rsid w:val="008D1DD0"/>
    <w:rsid w:val="008D4613"/>
    <w:rsid w:val="008D7C7D"/>
    <w:rsid w:val="008D7E14"/>
    <w:rsid w:val="008E0D79"/>
    <w:rsid w:val="008E196D"/>
    <w:rsid w:val="008E4E2B"/>
    <w:rsid w:val="008E5234"/>
    <w:rsid w:val="008E6BE7"/>
    <w:rsid w:val="008F2D40"/>
    <w:rsid w:val="008F3D67"/>
    <w:rsid w:val="008F49F7"/>
    <w:rsid w:val="008F4D7D"/>
    <w:rsid w:val="008F6551"/>
    <w:rsid w:val="00900718"/>
    <w:rsid w:val="00903B1C"/>
    <w:rsid w:val="00911078"/>
    <w:rsid w:val="00911713"/>
    <w:rsid w:val="00917229"/>
    <w:rsid w:val="00921168"/>
    <w:rsid w:val="00923894"/>
    <w:rsid w:val="0092410A"/>
    <w:rsid w:val="009252A1"/>
    <w:rsid w:val="00925E52"/>
    <w:rsid w:val="00932356"/>
    <w:rsid w:val="0093303C"/>
    <w:rsid w:val="0093355E"/>
    <w:rsid w:val="0093476B"/>
    <w:rsid w:val="00936210"/>
    <w:rsid w:val="009378DB"/>
    <w:rsid w:val="0094019F"/>
    <w:rsid w:val="0094101D"/>
    <w:rsid w:val="00941297"/>
    <w:rsid w:val="00942C4A"/>
    <w:rsid w:val="0094312C"/>
    <w:rsid w:val="00943685"/>
    <w:rsid w:val="0094446D"/>
    <w:rsid w:val="00944C7D"/>
    <w:rsid w:val="0094548D"/>
    <w:rsid w:val="0095041C"/>
    <w:rsid w:val="00950D26"/>
    <w:rsid w:val="00952768"/>
    <w:rsid w:val="009527A2"/>
    <w:rsid w:val="009536F6"/>
    <w:rsid w:val="0095388E"/>
    <w:rsid w:val="00955FAA"/>
    <w:rsid w:val="009602A1"/>
    <w:rsid w:val="00961EB5"/>
    <w:rsid w:val="0096277F"/>
    <w:rsid w:val="0096544B"/>
    <w:rsid w:val="00966A94"/>
    <w:rsid w:val="00967465"/>
    <w:rsid w:val="009706D5"/>
    <w:rsid w:val="0097072C"/>
    <w:rsid w:val="00970FBD"/>
    <w:rsid w:val="0097388F"/>
    <w:rsid w:val="009758AF"/>
    <w:rsid w:val="00975D10"/>
    <w:rsid w:val="00982A1B"/>
    <w:rsid w:val="0098748A"/>
    <w:rsid w:val="009875E5"/>
    <w:rsid w:val="0098768C"/>
    <w:rsid w:val="009903C2"/>
    <w:rsid w:val="00994C22"/>
    <w:rsid w:val="00994D79"/>
    <w:rsid w:val="0099501E"/>
    <w:rsid w:val="009A0CCE"/>
    <w:rsid w:val="009A28B5"/>
    <w:rsid w:val="009A7742"/>
    <w:rsid w:val="009A7EEC"/>
    <w:rsid w:val="009A7FD9"/>
    <w:rsid w:val="009B0030"/>
    <w:rsid w:val="009B6943"/>
    <w:rsid w:val="009B6E62"/>
    <w:rsid w:val="009C1B62"/>
    <w:rsid w:val="009C1DBE"/>
    <w:rsid w:val="009C2EBD"/>
    <w:rsid w:val="009C311C"/>
    <w:rsid w:val="009C5433"/>
    <w:rsid w:val="009C6DDB"/>
    <w:rsid w:val="009D0F53"/>
    <w:rsid w:val="009D21E7"/>
    <w:rsid w:val="009D28EC"/>
    <w:rsid w:val="009D4FE6"/>
    <w:rsid w:val="009D6B43"/>
    <w:rsid w:val="009D708E"/>
    <w:rsid w:val="009D7354"/>
    <w:rsid w:val="009D79A9"/>
    <w:rsid w:val="009E4EAE"/>
    <w:rsid w:val="009E7A3D"/>
    <w:rsid w:val="009F1710"/>
    <w:rsid w:val="009F3BA6"/>
    <w:rsid w:val="009F4942"/>
    <w:rsid w:val="009F4BB9"/>
    <w:rsid w:val="00A0030B"/>
    <w:rsid w:val="00A00E7A"/>
    <w:rsid w:val="00A01A2E"/>
    <w:rsid w:val="00A02BF7"/>
    <w:rsid w:val="00A0685D"/>
    <w:rsid w:val="00A104AA"/>
    <w:rsid w:val="00A11E60"/>
    <w:rsid w:val="00A13105"/>
    <w:rsid w:val="00A13B08"/>
    <w:rsid w:val="00A14692"/>
    <w:rsid w:val="00A15C23"/>
    <w:rsid w:val="00A16111"/>
    <w:rsid w:val="00A16E13"/>
    <w:rsid w:val="00A21799"/>
    <w:rsid w:val="00A22A94"/>
    <w:rsid w:val="00A22B88"/>
    <w:rsid w:val="00A2368C"/>
    <w:rsid w:val="00A24E9D"/>
    <w:rsid w:val="00A278B7"/>
    <w:rsid w:val="00A366DA"/>
    <w:rsid w:val="00A36D1A"/>
    <w:rsid w:val="00A3798A"/>
    <w:rsid w:val="00A459C2"/>
    <w:rsid w:val="00A5195B"/>
    <w:rsid w:val="00A537AC"/>
    <w:rsid w:val="00A53D73"/>
    <w:rsid w:val="00A5598F"/>
    <w:rsid w:val="00A602C2"/>
    <w:rsid w:val="00A605D4"/>
    <w:rsid w:val="00A611B4"/>
    <w:rsid w:val="00A62EAB"/>
    <w:rsid w:val="00A65DC6"/>
    <w:rsid w:val="00A66209"/>
    <w:rsid w:val="00A665E0"/>
    <w:rsid w:val="00A668AB"/>
    <w:rsid w:val="00A677BF"/>
    <w:rsid w:val="00A7187F"/>
    <w:rsid w:val="00A73C58"/>
    <w:rsid w:val="00A742AF"/>
    <w:rsid w:val="00A74479"/>
    <w:rsid w:val="00A753F9"/>
    <w:rsid w:val="00A75566"/>
    <w:rsid w:val="00A75F74"/>
    <w:rsid w:val="00A762A3"/>
    <w:rsid w:val="00A77394"/>
    <w:rsid w:val="00A80993"/>
    <w:rsid w:val="00A82227"/>
    <w:rsid w:val="00A835A2"/>
    <w:rsid w:val="00A837B3"/>
    <w:rsid w:val="00A83A78"/>
    <w:rsid w:val="00A83C92"/>
    <w:rsid w:val="00A875DC"/>
    <w:rsid w:val="00A87780"/>
    <w:rsid w:val="00A91B99"/>
    <w:rsid w:val="00A94792"/>
    <w:rsid w:val="00A95C58"/>
    <w:rsid w:val="00A9642B"/>
    <w:rsid w:val="00A97601"/>
    <w:rsid w:val="00A97A53"/>
    <w:rsid w:val="00AA0241"/>
    <w:rsid w:val="00AA0301"/>
    <w:rsid w:val="00AA594B"/>
    <w:rsid w:val="00AA6513"/>
    <w:rsid w:val="00AA713A"/>
    <w:rsid w:val="00AA7288"/>
    <w:rsid w:val="00AB1187"/>
    <w:rsid w:val="00AB1AFD"/>
    <w:rsid w:val="00AB227F"/>
    <w:rsid w:val="00AB2E17"/>
    <w:rsid w:val="00AB4158"/>
    <w:rsid w:val="00AB7452"/>
    <w:rsid w:val="00AB7E52"/>
    <w:rsid w:val="00AC0A05"/>
    <w:rsid w:val="00AC0AC7"/>
    <w:rsid w:val="00AC19A0"/>
    <w:rsid w:val="00AC24D5"/>
    <w:rsid w:val="00AC4812"/>
    <w:rsid w:val="00AC492E"/>
    <w:rsid w:val="00AC5C23"/>
    <w:rsid w:val="00AC5C8D"/>
    <w:rsid w:val="00AC6B20"/>
    <w:rsid w:val="00AC753E"/>
    <w:rsid w:val="00AC770A"/>
    <w:rsid w:val="00AD09AF"/>
    <w:rsid w:val="00AD0D2B"/>
    <w:rsid w:val="00AD3B10"/>
    <w:rsid w:val="00AD40EF"/>
    <w:rsid w:val="00AD7009"/>
    <w:rsid w:val="00AD78D5"/>
    <w:rsid w:val="00AE04AF"/>
    <w:rsid w:val="00AE15A4"/>
    <w:rsid w:val="00AE1A51"/>
    <w:rsid w:val="00AE2F34"/>
    <w:rsid w:val="00AE516C"/>
    <w:rsid w:val="00AE5C48"/>
    <w:rsid w:val="00AE6578"/>
    <w:rsid w:val="00AF0A8F"/>
    <w:rsid w:val="00AF1A0C"/>
    <w:rsid w:val="00AF1B54"/>
    <w:rsid w:val="00AF2672"/>
    <w:rsid w:val="00AF2C57"/>
    <w:rsid w:val="00AF3408"/>
    <w:rsid w:val="00AF36EB"/>
    <w:rsid w:val="00AF3976"/>
    <w:rsid w:val="00AF5CB1"/>
    <w:rsid w:val="00AF72FF"/>
    <w:rsid w:val="00AF7ED0"/>
    <w:rsid w:val="00B009A3"/>
    <w:rsid w:val="00B02143"/>
    <w:rsid w:val="00B038A1"/>
    <w:rsid w:val="00B0735E"/>
    <w:rsid w:val="00B10C28"/>
    <w:rsid w:val="00B10D6C"/>
    <w:rsid w:val="00B11447"/>
    <w:rsid w:val="00B13DB0"/>
    <w:rsid w:val="00B223A8"/>
    <w:rsid w:val="00B225A3"/>
    <w:rsid w:val="00B2583A"/>
    <w:rsid w:val="00B265B9"/>
    <w:rsid w:val="00B30CB6"/>
    <w:rsid w:val="00B34DBC"/>
    <w:rsid w:val="00B35BFA"/>
    <w:rsid w:val="00B36814"/>
    <w:rsid w:val="00B413F0"/>
    <w:rsid w:val="00B42387"/>
    <w:rsid w:val="00B4366E"/>
    <w:rsid w:val="00B44AD7"/>
    <w:rsid w:val="00B46C24"/>
    <w:rsid w:val="00B54324"/>
    <w:rsid w:val="00B5585E"/>
    <w:rsid w:val="00B56648"/>
    <w:rsid w:val="00B56D12"/>
    <w:rsid w:val="00B5790A"/>
    <w:rsid w:val="00B605FE"/>
    <w:rsid w:val="00B60B1E"/>
    <w:rsid w:val="00B60D49"/>
    <w:rsid w:val="00B61D37"/>
    <w:rsid w:val="00B6369B"/>
    <w:rsid w:val="00B64148"/>
    <w:rsid w:val="00B6500F"/>
    <w:rsid w:val="00B6646F"/>
    <w:rsid w:val="00B70AE0"/>
    <w:rsid w:val="00B7681B"/>
    <w:rsid w:val="00B76B8F"/>
    <w:rsid w:val="00B77239"/>
    <w:rsid w:val="00B83434"/>
    <w:rsid w:val="00B84344"/>
    <w:rsid w:val="00B90AC3"/>
    <w:rsid w:val="00B93137"/>
    <w:rsid w:val="00B9335F"/>
    <w:rsid w:val="00B9368B"/>
    <w:rsid w:val="00B9399E"/>
    <w:rsid w:val="00B94C9D"/>
    <w:rsid w:val="00BA680A"/>
    <w:rsid w:val="00BA6D2B"/>
    <w:rsid w:val="00BA7C03"/>
    <w:rsid w:val="00BB1AD4"/>
    <w:rsid w:val="00BB20B8"/>
    <w:rsid w:val="00BB24DC"/>
    <w:rsid w:val="00BB37DD"/>
    <w:rsid w:val="00BB67CF"/>
    <w:rsid w:val="00BB6E68"/>
    <w:rsid w:val="00BB7869"/>
    <w:rsid w:val="00BB795E"/>
    <w:rsid w:val="00BB7D07"/>
    <w:rsid w:val="00BC0E2B"/>
    <w:rsid w:val="00BC1543"/>
    <w:rsid w:val="00BC6CD6"/>
    <w:rsid w:val="00BC7EE2"/>
    <w:rsid w:val="00BD16C1"/>
    <w:rsid w:val="00BD356E"/>
    <w:rsid w:val="00BD367E"/>
    <w:rsid w:val="00BD5A38"/>
    <w:rsid w:val="00BD6601"/>
    <w:rsid w:val="00BD6BCD"/>
    <w:rsid w:val="00BD7075"/>
    <w:rsid w:val="00BD73C9"/>
    <w:rsid w:val="00BE4CD1"/>
    <w:rsid w:val="00BE586E"/>
    <w:rsid w:val="00BF133C"/>
    <w:rsid w:val="00BF1671"/>
    <w:rsid w:val="00BF33D9"/>
    <w:rsid w:val="00BF66E8"/>
    <w:rsid w:val="00BF6E94"/>
    <w:rsid w:val="00BF7A4D"/>
    <w:rsid w:val="00C019C7"/>
    <w:rsid w:val="00C01F1D"/>
    <w:rsid w:val="00C043CB"/>
    <w:rsid w:val="00C048B2"/>
    <w:rsid w:val="00C05494"/>
    <w:rsid w:val="00C074AB"/>
    <w:rsid w:val="00C0793D"/>
    <w:rsid w:val="00C105F3"/>
    <w:rsid w:val="00C10DE2"/>
    <w:rsid w:val="00C11BAA"/>
    <w:rsid w:val="00C20B98"/>
    <w:rsid w:val="00C20D4B"/>
    <w:rsid w:val="00C219EB"/>
    <w:rsid w:val="00C3362F"/>
    <w:rsid w:val="00C346F0"/>
    <w:rsid w:val="00C36F0A"/>
    <w:rsid w:val="00C40A23"/>
    <w:rsid w:val="00C42D7F"/>
    <w:rsid w:val="00C44A20"/>
    <w:rsid w:val="00C465FA"/>
    <w:rsid w:val="00C46B95"/>
    <w:rsid w:val="00C50072"/>
    <w:rsid w:val="00C52DF3"/>
    <w:rsid w:val="00C530F9"/>
    <w:rsid w:val="00C55BE2"/>
    <w:rsid w:val="00C6050F"/>
    <w:rsid w:val="00C60C71"/>
    <w:rsid w:val="00C60D66"/>
    <w:rsid w:val="00C61091"/>
    <w:rsid w:val="00C6138E"/>
    <w:rsid w:val="00C64279"/>
    <w:rsid w:val="00C64466"/>
    <w:rsid w:val="00C6473F"/>
    <w:rsid w:val="00C71C14"/>
    <w:rsid w:val="00C71E5F"/>
    <w:rsid w:val="00C72C24"/>
    <w:rsid w:val="00C73207"/>
    <w:rsid w:val="00C73EA3"/>
    <w:rsid w:val="00C7438D"/>
    <w:rsid w:val="00C74CA6"/>
    <w:rsid w:val="00C77E9B"/>
    <w:rsid w:val="00C850CE"/>
    <w:rsid w:val="00C86807"/>
    <w:rsid w:val="00C92AD9"/>
    <w:rsid w:val="00C92CEC"/>
    <w:rsid w:val="00C9772D"/>
    <w:rsid w:val="00C97ACA"/>
    <w:rsid w:val="00CA2553"/>
    <w:rsid w:val="00CA2899"/>
    <w:rsid w:val="00CA2F76"/>
    <w:rsid w:val="00CA3779"/>
    <w:rsid w:val="00CA6ADC"/>
    <w:rsid w:val="00CB4997"/>
    <w:rsid w:val="00CB4DD7"/>
    <w:rsid w:val="00CB73B6"/>
    <w:rsid w:val="00CC1239"/>
    <w:rsid w:val="00CC1BEB"/>
    <w:rsid w:val="00CC2610"/>
    <w:rsid w:val="00CC4005"/>
    <w:rsid w:val="00CC6637"/>
    <w:rsid w:val="00CC716B"/>
    <w:rsid w:val="00CC7432"/>
    <w:rsid w:val="00CC7A98"/>
    <w:rsid w:val="00CD0145"/>
    <w:rsid w:val="00CD3382"/>
    <w:rsid w:val="00CD3904"/>
    <w:rsid w:val="00CD4AFA"/>
    <w:rsid w:val="00CD6C8D"/>
    <w:rsid w:val="00CD7498"/>
    <w:rsid w:val="00CD75B7"/>
    <w:rsid w:val="00CE1B29"/>
    <w:rsid w:val="00CF1E4A"/>
    <w:rsid w:val="00CF2E5C"/>
    <w:rsid w:val="00CF4BE8"/>
    <w:rsid w:val="00CF4E8F"/>
    <w:rsid w:val="00CF5E1D"/>
    <w:rsid w:val="00CF62D9"/>
    <w:rsid w:val="00CF712E"/>
    <w:rsid w:val="00D029A8"/>
    <w:rsid w:val="00D0388A"/>
    <w:rsid w:val="00D06625"/>
    <w:rsid w:val="00D06758"/>
    <w:rsid w:val="00D07212"/>
    <w:rsid w:val="00D10013"/>
    <w:rsid w:val="00D11A43"/>
    <w:rsid w:val="00D13C0A"/>
    <w:rsid w:val="00D20A77"/>
    <w:rsid w:val="00D21063"/>
    <w:rsid w:val="00D255F5"/>
    <w:rsid w:val="00D25852"/>
    <w:rsid w:val="00D26F7A"/>
    <w:rsid w:val="00D27A76"/>
    <w:rsid w:val="00D34F8D"/>
    <w:rsid w:val="00D416C1"/>
    <w:rsid w:val="00D41F86"/>
    <w:rsid w:val="00D434E5"/>
    <w:rsid w:val="00D450D0"/>
    <w:rsid w:val="00D47200"/>
    <w:rsid w:val="00D52333"/>
    <w:rsid w:val="00D53BC3"/>
    <w:rsid w:val="00D55723"/>
    <w:rsid w:val="00D617BF"/>
    <w:rsid w:val="00D61856"/>
    <w:rsid w:val="00D61EC2"/>
    <w:rsid w:val="00D627A5"/>
    <w:rsid w:val="00D627FA"/>
    <w:rsid w:val="00D64444"/>
    <w:rsid w:val="00D721F1"/>
    <w:rsid w:val="00D73B8B"/>
    <w:rsid w:val="00D76044"/>
    <w:rsid w:val="00D7648D"/>
    <w:rsid w:val="00D83308"/>
    <w:rsid w:val="00D85858"/>
    <w:rsid w:val="00D858E5"/>
    <w:rsid w:val="00D8650C"/>
    <w:rsid w:val="00D872DF"/>
    <w:rsid w:val="00D91437"/>
    <w:rsid w:val="00D93AE1"/>
    <w:rsid w:val="00D93B01"/>
    <w:rsid w:val="00D93B56"/>
    <w:rsid w:val="00D9568B"/>
    <w:rsid w:val="00D95910"/>
    <w:rsid w:val="00D979E7"/>
    <w:rsid w:val="00DA1A50"/>
    <w:rsid w:val="00DA260B"/>
    <w:rsid w:val="00DA2D22"/>
    <w:rsid w:val="00DA3A69"/>
    <w:rsid w:val="00DA491B"/>
    <w:rsid w:val="00DA4FD8"/>
    <w:rsid w:val="00DA6871"/>
    <w:rsid w:val="00DA6C56"/>
    <w:rsid w:val="00DB030A"/>
    <w:rsid w:val="00DB0EF0"/>
    <w:rsid w:val="00DB1322"/>
    <w:rsid w:val="00DB2F0E"/>
    <w:rsid w:val="00DB4AEB"/>
    <w:rsid w:val="00DB4FB4"/>
    <w:rsid w:val="00DB52D6"/>
    <w:rsid w:val="00DC15BC"/>
    <w:rsid w:val="00DC2C97"/>
    <w:rsid w:val="00DC30F3"/>
    <w:rsid w:val="00DC315C"/>
    <w:rsid w:val="00DD1CDB"/>
    <w:rsid w:val="00DD2858"/>
    <w:rsid w:val="00DD2A8F"/>
    <w:rsid w:val="00DD7619"/>
    <w:rsid w:val="00DE1AAC"/>
    <w:rsid w:val="00DE21C9"/>
    <w:rsid w:val="00DE2A78"/>
    <w:rsid w:val="00DE2A9C"/>
    <w:rsid w:val="00DE37A4"/>
    <w:rsid w:val="00DE52C4"/>
    <w:rsid w:val="00DE5AA5"/>
    <w:rsid w:val="00DE5B9A"/>
    <w:rsid w:val="00DE6BEA"/>
    <w:rsid w:val="00DF2C77"/>
    <w:rsid w:val="00DF3071"/>
    <w:rsid w:val="00DF31D3"/>
    <w:rsid w:val="00DF52E7"/>
    <w:rsid w:val="00DF6770"/>
    <w:rsid w:val="00DF7BFA"/>
    <w:rsid w:val="00DF7F01"/>
    <w:rsid w:val="00E00EBF"/>
    <w:rsid w:val="00E01094"/>
    <w:rsid w:val="00E03CE2"/>
    <w:rsid w:val="00E05A0A"/>
    <w:rsid w:val="00E0678B"/>
    <w:rsid w:val="00E06AB0"/>
    <w:rsid w:val="00E1179A"/>
    <w:rsid w:val="00E12011"/>
    <w:rsid w:val="00E15975"/>
    <w:rsid w:val="00E15F4C"/>
    <w:rsid w:val="00E17573"/>
    <w:rsid w:val="00E203BA"/>
    <w:rsid w:val="00E203CB"/>
    <w:rsid w:val="00E2288B"/>
    <w:rsid w:val="00E23D22"/>
    <w:rsid w:val="00E24E3D"/>
    <w:rsid w:val="00E314D8"/>
    <w:rsid w:val="00E32423"/>
    <w:rsid w:val="00E32A0D"/>
    <w:rsid w:val="00E346FE"/>
    <w:rsid w:val="00E3557E"/>
    <w:rsid w:val="00E359CE"/>
    <w:rsid w:val="00E35E1A"/>
    <w:rsid w:val="00E36E7B"/>
    <w:rsid w:val="00E40976"/>
    <w:rsid w:val="00E47034"/>
    <w:rsid w:val="00E53B6E"/>
    <w:rsid w:val="00E55C51"/>
    <w:rsid w:val="00E56771"/>
    <w:rsid w:val="00E56B57"/>
    <w:rsid w:val="00E57065"/>
    <w:rsid w:val="00E57278"/>
    <w:rsid w:val="00E62834"/>
    <w:rsid w:val="00E63236"/>
    <w:rsid w:val="00E63CC6"/>
    <w:rsid w:val="00E64502"/>
    <w:rsid w:val="00E66B28"/>
    <w:rsid w:val="00E6773F"/>
    <w:rsid w:val="00E67B79"/>
    <w:rsid w:val="00E712F0"/>
    <w:rsid w:val="00E75FB8"/>
    <w:rsid w:val="00E777D4"/>
    <w:rsid w:val="00E77B78"/>
    <w:rsid w:val="00E8076B"/>
    <w:rsid w:val="00E82555"/>
    <w:rsid w:val="00E86369"/>
    <w:rsid w:val="00E86ECA"/>
    <w:rsid w:val="00E91F5C"/>
    <w:rsid w:val="00E93923"/>
    <w:rsid w:val="00E9431D"/>
    <w:rsid w:val="00E965B5"/>
    <w:rsid w:val="00E974B9"/>
    <w:rsid w:val="00EA0891"/>
    <w:rsid w:val="00EA3D3D"/>
    <w:rsid w:val="00EA684C"/>
    <w:rsid w:val="00EA7397"/>
    <w:rsid w:val="00EB648E"/>
    <w:rsid w:val="00EB6E69"/>
    <w:rsid w:val="00EB7F08"/>
    <w:rsid w:val="00EC1185"/>
    <w:rsid w:val="00EC1BE3"/>
    <w:rsid w:val="00EC2B97"/>
    <w:rsid w:val="00EC3A2F"/>
    <w:rsid w:val="00EC4643"/>
    <w:rsid w:val="00EC4765"/>
    <w:rsid w:val="00EC6CF8"/>
    <w:rsid w:val="00ED1F68"/>
    <w:rsid w:val="00ED292B"/>
    <w:rsid w:val="00ED47C5"/>
    <w:rsid w:val="00ED4D6E"/>
    <w:rsid w:val="00ED6616"/>
    <w:rsid w:val="00ED6DAD"/>
    <w:rsid w:val="00EE0739"/>
    <w:rsid w:val="00EE37F2"/>
    <w:rsid w:val="00EE67C4"/>
    <w:rsid w:val="00EF09E1"/>
    <w:rsid w:val="00EF0A5F"/>
    <w:rsid w:val="00EF13B3"/>
    <w:rsid w:val="00EF19F2"/>
    <w:rsid w:val="00EF5027"/>
    <w:rsid w:val="00EF6D56"/>
    <w:rsid w:val="00F00FBE"/>
    <w:rsid w:val="00F02122"/>
    <w:rsid w:val="00F02448"/>
    <w:rsid w:val="00F04394"/>
    <w:rsid w:val="00F06451"/>
    <w:rsid w:val="00F06EDB"/>
    <w:rsid w:val="00F110EA"/>
    <w:rsid w:val="00F153C2"/>
    <w:rsid w:val="00F165BB"/>
    <w:rsid w:val="00F1783E"/>
    <w:rsid w:val="00F17B69"/>
    <w:rsid w:val="00F25603"/>
    <w:rsid w:val="00F27D7E"/>
    <w:rsid w:val="00F31E72"/>
    <w:rsid w:val="00F3266D"/>
    <w:rsid w:val="00F32D4E"/>
    <w:rsid w:val="00F34875"/>
    <w:rsid w:val="00F36278"/>
    <w:rsid w:val="00F3715D"/>
    <w:rsid w:val="00F421FD"/>
    <w:rsid w:val="00F42A9E"/>
    <w:rsid w:val="00F44953"/>
    <w:rsid w:val="00F4537B"/>
    <w:rsid w:val="00F465F4"/>
    <w:rsid w:val="00F46B3B"/>
    <w:rsid w:val="00F46C02"/>
    <w:rsid w:val="00F51503"/>
    <w:rsid w:val="00F52675"/>
    <w:rsid w:val="00F54BBA"/>
    <w:rsid w:val="00F57F6B"/>
    <w:rsid w:val="00F60801"/>
    <w:rsid w:val="00F6465D"/>
    <w:rsid w:val="00F659BC"/>
    <w:rsid w:val="00F65FE3"/>
    <w:rsid w:val="00F6784F"/>
    <w:rsid w:val="00F705B7"/>
    <w:rsid w:val="00F72295"/>
    <w:rsid w:val="00F72D38"/>
    <w:rsid w:val="00F748BD"/>
    <w:rsid w:val="00F76681"/>
    <w:rsid w:val="00F76E88"/>
    <w:rsid w:val="00F77161"/>
    <w:rsid w:val="00F8151D"/>
    <w:rsid w:val="00F81D77"/>
    <w:rsid w:val="00F82BB6"/>
    <w:rsid w:val="00F83423"/>
    <w:rsid w:val="00F86400"/>
    <w:rsid w:val="00F90DF8"/>
    <w:rsid w:val="00F923D1"/>
    <w:rsid w:val="00F92C9E"/>
    <w:rsid w:val="00F9667A"/>
    <w:rsid w:val="00F968D9"/>
    <w:rsid w:val="00FA1058"/>
    <w:rsid w:val="00FA4EEE"/>
    <w:rsid w:val="00FA5940"/>
    <w:rsid w:val="00FA621E"/>
    <w:rsid w:val="00FB1A50"/>
    <w:rsid w:val="00FB27C5"/>
    <w:rsid w:val="00FB3869"/>
    <w:rsid w:val="00FB5EE5"/>
    <w:rsid w:val="00FB68AD"/>
    <w:rsid w:val="00FC0DC1"/>
    <w:rsid w:val="00FC12DB"/>
    <w:rsid w:val="00FC2083"/>
    <w:rsid w:val="00FC5ADB"/>
    <w:rsid w:val="00FD1F68"/>
    <w:rsid w:val="00FD2AE4"/>
    <w:rsid w:val="00FD303D"/>
    <w:rsid w:val="00FD4B9A"/>
    <w:rsid w:val="00FD6C03"/>
    <w:rsid w:val="00FD7ACF"/>
    <w:rsid w:val="00FE0E61"/>
    <w:rsid w:val="00FE2241"/>
    <w:rsid w:val="00FF1CC3"/>
    <w:rsid w:val="00FF22C3"/>
    <w:rsid w:val="00FF3097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74675C20-F05A-40B5-8095-576CDF44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050F3E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paragraph" w:styleId="ab">
    <w:name w:val="header"/>
    <w:basedOn w:val="a"/>
    <w:link w:val="ac"/>
    <w:uiPriority w:val="99"/>
    <w:semiHidden/>
    <w:unhideWhenUsed/>
    <w:rsid w:val="0055512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555121"/>
    <w:rPr>
      <w:sz w:val="24"/>
      <w:szCs w:val="24"/>
      <w:lang w:val="en-US" w:eastAsia="en-US"/>
    </w:rPr>
  </w:style>
  <w:style w:type="paragraph" w:styleId="ad">
    <w:name w:val="Revision"/>
    <w:hidden/>
    <w:uiPriority w:val="99"/>
    <w:semiHidden/>
    <w:rsid w:val="00B54324"/>
    <w:rPr>
      <w:sz w:val="24"/>
      <w:szCs w:val="24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444A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850B0B-F2D4-4B6A-8909-762B827F0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22</Pages>
  <Words>485</Words>
  <Characters>3885</Characters>
  <Application>Microsoft Office Word</Application>
  <DocSecurity>0</DocSecurity>
  <Lines>32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Виктория Савельева</cp:lastModifiedBy>
  <cp:revision>321</cp:revision>
  <cp:lastPrinted>2019-02-17T16:12:00Z</cp:lastPrinted>
  <dcterms:created xsi:type="dcterms:W3CDTF">2025-10-09T21:39:00Z</dcterms:created>
  <dcterms:modified xsi:type="dcterms:W3CDTF">2026-06-09T05:19:00Z</dcterms:modified>
</cp:coreProperties>
</file>