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62179B">
      <w:pPr>
        <w:spacing w:after="0"/>
        <w:ind w:right="168"/>
        <w:jc w:val="right"/>
      </w:pPr>
      <w:r>
        <w:rPr>
          <w:rFonts w:ascii="Arial" w:eastAsia="Arial" w:hAnsi="Arial" w:cs="Arial"/>
          <w:color w:val="005C90"/>
          <w:sz w:val="60"/>
        </w:rPr>
        <w:t xml:space="preserve">Quali </w:t>
      </w:r>
    </w:p>
    <w:p w14:paraId="7D818AB6" w14:textId="77777777" w:rsidR="003E10D0" w:rsidRDefault="00A567D0" w:rsidP="0062179B">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4010076" w:rsidR="00FD1F65" w:rsidRDefault="00C600E9" w:rsidP="0062179B">
      <w:pPr>
        <w:spacing w:after="9"/>
        <w:jc w:val="right"/>
        <w:rPr>
          <w:rFonts w:ascii="Arial" w:eastAsia="Arial" w:hAnsi="Arial" w:cs="Arial"/>
          <w:color w:val="005C90"/>
          <w:sz w:val="48"/>
        </w:rPr>
      </w:pPr>
      <w:r>
        <w:rPr>
          <w:rFonts w:ascii="Arial" w:eastAsia="Arial" w:hAnsi="Arial" w:cs="Arial"/>
          <w:color w:val="005C90"/>
          <w:sz w:val="48"/>
        </w:rPr>
        <w:t>Spirent</w:t>
      </w:r>
      <w:r w:rsidR="00FD1F65">
        <w:rPr>
          <w:rFonts w:ascii="Arial" w:eastAsia="Arial" w:hAnsi="Arial" w:cs="Arial"/>
          <w:color w:val="005C90"/>
          <w:sz w:val="48"/>
        </w:rPr>
        <w:t xml:space="preserve"> </w:t>
      </w:r>
      <w:r>
        <w:rPr>
          <w:rFonts w:ascii="Arial" w:eastAsia="Arial" w:hAnsi="Arial" w:cs="Arial"/>
          <w:color w:val="005C90"/>
          <w:sz w:val="48"/>
        </w:rPr>
        <w:t xml:space="preserve"> TestCenter Chassis </w:t>
      </w:r>
      <w:r w:rsidR="00FD1F65">
        <w:rPr>
          <w:rFonts w:ascii="Arial" w:eastAsia="Arial" w:hAnsi="Arial" w:cs="Arial"/>
          <w:color w:val="005C90"/>
          <w:sz w:val="48"/>
        </w:rPr>
        <w:t>Shell</w:t>
      </w:r>
    </w:p>
    <w:p w14:paraId="08796AC4" w14:textId="28694706" w:rsidR="00FD1F65" w:rsidRDefault="00A567D0" w:rsidP="0062179B">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62179B">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3BD636D1" w:rsidR="003E10D0" w:rsidRDefault="00A567D0" w:rsidP="0062179B">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62179B">
        <w:rPr>
          <w:rFonts w:ascii="Arial" w:eastAsia="Arial" w:hAnsi="Arial" w:cs="Arial"/>
          <w:color w:val="005C90"/>
          <w:sz w:val="24"/>
        </w:rPr>
        <w:t>7</w:t>
      </w:r>
    </w:p>
    <w:p w14:paraId="0EA0CB4D" w14:textId="25497A52" w:rsidR="003E10D0" w:rsidRDefault="00A567D0" w:rsidP="0062179B">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62179B">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62179B">
      <w:pPr>
        <w:spacing w:after="128" w:line="268" w:lineRule="auto"/>
        <w:ind w:right="517"/>
        <w:jc w:val="both"/>
        <w:rPr>
          <w:rFonts w:ascii="Arial" w:eastAsia="Arial" w:hAnsi="Arial" w:cs="Arial"/>
          <w:b/>
          <w:bCs/>
          <w:i/>
          <w:color w:val="4C4C4C"/>
          <w:sz w:val="20"/>
        </w:rPr>
      </w:pPr>
    </w:p>
    <w:p w14:paraId="7E14B637" w14:textId="77777777" w:rsidR="00087B41" w:rsidRDefault="00087B41" w:rsidP="0062179B">
      <w:pPr>
        <w:spacing w:after="128" w:line="268" w:lineRule="auto"/>
        <w:ind w:right="517"/>
        <w:jc w:val="both"/>
        <w:rPr>
          <w:rFonts w:ascii="Arial" w:eastAsia="Arial" w:hAnsi="Arial" w:cs="Arial"/>
          <w:b/>
          <w:bCs/>
          <w:i/>
          <w:color w:val="4C4C4C"/>
          <w:sz w:val="20"/>
        </w:rPr>
      </w:pPr>
    </w:p>
    <w:p w14:paraId="4526ABB2" w14:textId="77777777" w:rsidR="00087B41" w:rsidRDefault="00087B41" w:rsidP="0062179B">
      <w:pPr>
        <w:spacing w:after="128" w:line="268" w:lineRule="auto"/>
        <w:ind w:right="517"/>
        <w:jc w:val="both"/>
        <w:rPr>
          <w:rFonts w:ascii="Arial" w:eastAsia="Arial" w:hAnsi="Arial" w:cs="Arial"/>
          <w:b/>
          <w:bCs/>
          <w:i/>
          <w:color w:val="4C4C4C"/>
          <w:sz w:val="20"/>
        </w:rPr>
      </w:pPr>
    </w:p>
    <w:p w14:paraId="0BCEF5A8" w14:textId="77777777" w:rsidR="00087B41" w:rsidRDefault="00087B41" w:rsidP="0062179B">
      <w:pPr>
        <w:spacing w:after="128" w:line="268" w:lineRule="auto"/>
        <w:ind w:right="517"/>
        <w:jc w:val="both"/>
        <w:rPr>
          <w:rFonts w:ascii="Arial" w:eastAsia="Arial" w:hAnsi="Arial" w:cs="Arial"/>
          <w:b/>
          <w:bCs/>
          <w:i/>
          <w:color w:val="4C4C4C"/>
          <w:sz w:val="20"/>
        </w:rPr>
      </w:pPr>
    </w:p>
    <w:p w14:paraId="6A381E9E" w14:textId="77777777" w:rsidR="00087B41" w:rsidRDefault="00087B41" w:rsidP="0062179B">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62179B">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62179B">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62179B">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62179B">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62179B">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62179B">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62179B">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rsidP="0062179B">
          <w:pPr>
            <w:spacing w:after="0"/>
          </w:pPr>
          <w:r>
            <w:rPr>
              <w:rFonts w:ascii="Arial" w:eastAsia="Arial" w:hAnsi="Arial" w:cs="Arial"/>
              <w:color w:val="4B4B4C"/>
              <w:sz w:val="40"/>
            </w:rPr>
            <w:t xml:space="preserve">Contents </w:t>
          </w:r>
        </w:p>
        <w:p w14:paraId="70DE4EC7" w14:textId="77777777" w:rsidR="003E10D0" w:rsidRDefault="00A567D0" w:rsidP="0062179B">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F3B7CA7" w14:textId="77777777" w:rsidR="000F2624" w:rsidRDefault="00A567D0" w:rsidP="0062179B">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90058203" w:history="1">
            <w:r w:rsidR="000F2624" w:rsidRPr="002A3CC3">
              <w:rPr>
                <w:rStyle w:val="Hyperlink"/>
                <w:noProof/>
              </w:rPr>
              <w:t>Overview</w:t>
            </w:r>
            <w:r w:rsidR="000F2624">
              <w:rPr>
                <w:noProof/>
                <w:webHidden/>
              </w:rPr>
              <w:tab/>
            </w:r>
            <w:r w:rsidR="000F2624">
              <w:rPr>
                <w:noProof/>
                <w:webHidden/>
              </w:rPr>
              <w:fldChar w:fldCharType="begin"/>
            </w:r>
            <w:r w:rsidR="000F2624">
              <w:rPr>
                <w:noProof/>
                <w:webHidden/>
              </w:rPr>
              <w:instrText xml:space="preserve"> PAGEREF _Toc490058203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6829F040"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04" w:history="1">
            <w:r w:rsidR="000F2624" w:rsidRPr="002A3CC3">
              <w:rPr>
                <w:rStyle w:val="Hyperlink"/>
                <w:noProof/>
              </w:rPr>
              <w:t>About Spirent TestCenter Chassis Shell</w:t>
            </w:r>
            <w:r w:rsidR="000F2624">
              <w:rPr>
                <w:noProof/>
                <w:webHidden/>
              </w:rPr>
              <w:tab/>
            </w:r>
            <w:r w:rsidR="000F2624">
              <w:rPr>
                <w:noProof/>
                <w:webHidden/>
              </w:rPr>
              <w:fldChar w:fldCharType="begin"/>
            </w:r>
            <w:r w:rsidR="000F2624">
              <w:rPr>
                <w:noProof/>
                <w:webHidden/>
              </w:rPr>
              <w:instrText xml:space="preserve"> PAGEREF _Toc490058204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2BF2C26F"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05" w:history="1">
            <w:r w:rsidR="000F2624" w:rsidRPr="002A3CC3">
              <w:rPr>
                <w:rStyle w:val="Hyperlink"/>
                <w:noProof/>
              </w:rPr>
              <w:t>Standard version</w:t>
            </w:r>
            <w:r w:rsidR="000F2624">
              <w:rPr>
                <w:noProof/>
                <w:webHidden/>
              </w:rPr>
              <w:tab/>
            </w:r>
            <w:r w:rsidR="000F2624">
              <w:rPr>
                <w:noProof/>
                <w:webHidden/>
              </w:rPr>
              <w:fldChar w:fldCharType="begin"/>
            </w:r>
            <w:r w:rsidR="000F2624">
              <w:rPr>
                <w:noProof/>
                <w:webHidden/>
              </w:rPr>
              <w:instrText xml:space="preserve"> PAGEREF _Toc490058205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1B19E77B"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06" w:history="1">
            <w:r w:rsidR="000F2624" w:rsidRPr="002A3CC3">
              <w:rPr>
                <w:rStyle w:val="Hyperlink"/>
                <w:noProof/>
              </w:rPr>
              <w:t>Supported OS</w:t>
            </w:r>
            <w:r w:rsidR="000F2624">
              <w:rPr>
                <w:noProof/>
                <w:webHidden/>
              </w:rPr>
              <w:tab/>
            </w:r>
            <w:r w:rsidR="000F2624">
              <w:rPr>
                <w:noProof/>
                <w:webHidden/>
              </w:rPr>
              <w:fldChar w:fldCharType="begin"/>
            </w:r>
            <w:r w:rsidR="000F2624">
              <w:rPr>
                <w:noProof/>
                <w:webHidden/>
              </w:rPr>
              <w:instrText xml:space="preserve"> PAGEREF _Toc490058206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4BD21447"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07" w:history="1">
            <w:r w:rsidR="000F2624" w:rsidRPr="002A3CC3">
              <w:rPr>
                <w:rStyle w:val="Hyperlink"/>
                <w:noProof/>
              </w:rPr>
              <w:t>Requirements</w:t>
            </w:r>
            <w:r w:rsidR="000F2624">
              <w:rPr>
                <w:noProof/>
                <w:webHidden/>
              </w:rPr>
              <w:tab/>
            </w:r>
            <w:r w:rsidR="000F2624">
              <w:rPr>
                <w:noProof/>
                <w:webHidden/>
              </w:rPr>
              <w:fldChar w:fldCharType="begin"/>
            </w:r>
            <w:r w:rsidR="000F2624">
              <w:rPr>
                <w:noProof/>
                <w:webHidden/>
              </w:rPr>
              <w:instrText xml:space="preserve"> PAGEREF _Toc490058207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5560C348"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08" w:history="1">
            <w:r w:rsidR="000F2624" w:rsidRPr="002A3CC3">
              <w:rPr>
                <w:rStyle w:val="Hyperlink"/>
                <w:noProof/>
              </w:rPr>
              <w:t>Downloading the Shell</w:t>
            </w:r>
            <w:r w:rsidR="000F2624">
              <w:rPr>
                <w:noProof/>
                <w:webHidden/>
              </w:rPr>
              <w:tab/>
            </w:r>
            <w:r w:rsidR="000F2624">
              <w:rPr>
                <w:noProof/>
                <w:webHidden/>
              </w:rPr>
              <w:fldChar w:fldCharType="begin"/>
            </w:r>
            <w:r w:rsidR="000F2624">
              <w:rPr>
                <w:noProof/>
                <w:webHidden/>
              </w:rPr>
              <w:instrText xml:space="preserve"> PAGEREF _Toc490058208 \h </w:instrText>
            </w:r>
            <w:r w:rsidR="000F2624">
              <w:rPr>
                <w:noProof/>
                <w:webHidden/>
              </w:rPr>
            </w:r>
            <w:r w:rsidR="000F2624">
              <w:rPr>
                <w:noProof/>
                <w:webHidden/>
              </w:rPr>
              <w:fldChar w:fldCharType="separate"/>
            </w:r>
            <w:r w:rsidR="000F2624">
              <w:rPr>
                <w:noProof/>
                <w:webHidden/>
              </w:rPr>
              <w:t>3</w:t>
            </w:r>
            <w:r w:rsidR="000F2624">
              <w:rPr>
                <w:noProof/>
                <w:webHidden/>
              </w:rPr>
              <w:fldChar w:fldCharType="end"/>
            </w:r>
          </w:hyperlink>
        </w:p>
        <w:p w14:paraId="7C3072AD"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09" w:history="1">
            <w:r w:rsidR="000F2624" w:rsidRPr="002A3CC3">
              <w:rPr>
                <w:rStyle w:val="Hyperlink"/>
                <w:noProof/>
              </w:rPr>
              <w:t>Importing the Shell into CloudShell</w:t>
            </w:r>
            <w:r w:rsidR="000F2624">
              <w:rPr>
                <w:noProof/>
                <w:webHidden/>
              </w:rPr>
              <w:tab/>
            </w:r>
            <w:r w:rsidR="000F2624">
              <w:rPr>
                <w:noProof/>
                <w:webHidden/>
              </w:rPr>
              <w:fldChar w:fldCharType="begin"/>
            </w:r>
            <w:r w:rsidR="000F2624">
              <w:rPr>
                <w:noProof/>
                <w:webHidden/>
              </w:rPr>
              <w:instrText xml:space="preserve"> PAGEREF _Toc490058209 \h </w:instrText>
            </w:r>
            <w:r w:rsidR="000F2624">
              <w:rPr>
                <w:noProof/>
                <w:webHidden/>
              </w:rPr>
            </w:r>
            <w:r w:rsidR="000F2624">
              <w:rPr>
                <w:noProof/>
                <w:webHidden/>
              </w:rPr>
              <w:fldChar w:fldCharType="separate"/>
            </w:r>
            <w:r w:rsidR="000F2624">
              <w:rPr>
                <w:noProof/>
                <w:webHidden/>
              </w:rPr>
              <w:t>4</w:t>
            </w:r>
            <w:r w:rsidR="000F2624">
              <w:rPr>
                <w:noProof/>
                <w:webHidden/>
              </w:rPr>
              <w:fldChar w:fldCharType="end"/>
            </w:r>
          </w:hyperlink>
        </w:p>
        <w:p w14:paraId="69AC48A9"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10" w:history="1">
            <w:r w:rsidR="000F2624" w:rsidRPr="002A3CC3">
              <w:rPr>
                <w:rStyle w:val="Hyperlink"/>
                <w:noProof/>
              </w:rPr>
              <w:t>Offline installation of a Shell</w:t>
            </w:r>
            <w:r w:rsidR="000F2624">
              <w:rPr>
                <w:noProof/>
                <w:webHidden/>
              </w:rPr>
              <w:tab/>
            </w:r>
            <w:r w:rsidR="000F2624">
              <w:rPr>
                <w:noProof/>
                <w:webHidden/>
              </w:rPr>
              <w:fldChar w:fldCharType="begin"/>
            </w:r>
            <w:r w:rsidR="000F2624">
              <w:rPr>
                <w:noProof/>
                <w:webHidden/>
              </w:rPr>
              <w:instrText xml:space="preserve"> PAGEREF _Toc490058210 \h </w:instrText>
            </w:r>
            <w:r w:rsidR="000F2624">
              <w:rPr>
                <w:noProof/>
                <w:webHidden/>
              </w:rPr>
            </w:r>
            <w:r w:rsidR="000F2624">
              <w:rPr>
                <w:noProof/>
                <w:webHidden/>
              </w:rPr>
              <w:fldChar w:fldCharType="separate"/>
            </w:r>
            <w:r w:rsidR="000F2624">
              <w:rPr>
                <w:noProof/>
                <w:webHidden/>
              </w:rPr>
              <w:t>4</w:t>
            </w:r>
            <w:r w:rsidR="000F2624">
              <w:rPr>
                <w:noProof/>
                <w:webHidden/>
              </w:rPr>
              <w:fldChar w:fldCharType="end"/>
            </w:r>
          </w:hyperlink>
        </w:p>
        <w:p w14:paraId="116C784E"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11" w:history="1">
            <w:r w:rsidR="000F2624" w:rsidRPr="002A3CC3">
              <w:rPr>
                <w:rStyle w:val="Hyperlink"/>
                <w:noProof/>
              </w:rPr>
              <w:t>Configuring a new device</w:t>
            </w:r>
            <w:r w:rsidR="000F2624">
              <w:rPr>
                <w:noProof/>
                <w:webHidden/>
              </w:rPr>
              <w:tab/>
            </w:r>
            <w:r w:rsidR="000F2624">
              <w:rPr>
                <w:noProof/>
                <w:webHidden/>
              </w:rPr>
              <w:fldChar w:fldCharType="begin"/>
            </w:r>
            <w:r w:rsidR="000F2624">
              <w:rPr>
                <w:noProof/>
                <w:webHidden/>
              </w:rPr>
              <w:instrText xml:space="preserve"> PAGEREF _Toc490058211 \h </w:instrText>
            </w:r>
            <w:r w:rsidR="000F2624">
              <w:rPr>
                <w:noProof/>
                <w:webHidden/>
              </w:rPr>
            </w:r>
            <w:r w:rsidR="000F2624">
              <w:rPr>
                <w:noProof/>
                <w:webHidden/>
              </w:rPr>
              <w:fldChar w:fldCharType="separate"/>
            </w:r>
            <w:r w:rsidR="000F2624">
              <w:rPr>
                <w:noProof/>
                <w:webHidden/>
              </w:rPr>
              <w:t>5</w:t>
            </w:r>
            <w:r w:rsidR="000F2624">
              <w:rPr>
                <w:noProof/>
                <w:webHidden/>
              </w:rPr>
              <w:fldChar w:fldCharType="end"/>
            </w:r>
          </w:hyperlink>
        </w:p>
        <w:p w14:paraId="094FF3F3" w14:textId="77777777" w:rsidR="000F2624" w:rsidRDefault="00A559A7" w:rsidP="0062179B">
          <w:pPr>
            <w:pStyle w:val="TOC1"/>
            <w:tabs>
              <w:tab w:val="right" w:leader="dot" w:pos="8477"/>
            </w:tabs>
            <w:rPr>
              <w:rFonts w:asciiTheme="minorHAnsi" w:eastAsiaTheme="minorEastAsia" w:hAnsiTheme="minorHAnsi" w:cstheme="minorBidi"/>
              <w:noProof/>
              <w:color w:val="auto"/>
              <w:lang w:bidi="he-IL"/>
            </w:rPr>
          </w:pPr>
          <w:hyperlink w:anchor="_Toc490058212" w:history="1">
            <w:r w:rsidR="000F2624" w:rsidRPr="002A3CC3">
              <w:rPr>
                <w:rStyle w:val="Hyperlink"/>
                <w:noProof/>
              </w:rPr>
              <w:t>Updating Python Dependencies for Shells</w:t>
            </w:r>
            <w:r w:rsidR="000F2624">
              <w:rPr>
                <w:noProof/>
                <w:webHidden/>
              </w:rPr>
              <w:tab/>
            </w:r>
            <w:r w:rsidR="000F2624">
              <w:rPr>
                <w:noProof/>
                <w:webHidden/>
              </w:rPr>
              <w:fldChar w:fldCharType="begin"/>
            </w:r>
            <w:r w:rsidR="000F2624">
              <w:rPr>
                <w:noProof/>
                <w:webHidden/>
              </w:rPr>
              <w:instrText xml:space="preserve"> PAGEREF _Toc490058212 \h </w:instrText>
            </w:r>
            <w:r w:rsidR="000F2624">
              <w:rPr>
                <w:noProof/>
                <w:webHidden/>
              </w:rPr>
            </w:r>
            <w:r w:rsidR="000F2624">
              <w:rPr>
                <w:noProof/>
                <w:webHidden/>
              </w:rPr>
              <w:fldChar w:fldCharType="separate"/>
            </w:r>
            <w:r w:rsidR="000F2624">
              <w:rPr>
                <w:noProof/>
                <w:webHidden/>
              </w:rPr>
              <w:t>6</w:t>
            </w:r>
            <w:r w:rsidR="000F2624">
              <w:rPr>
                <w:noProof/>
                <w:webHidden/>
              </w:rPr>
              <w:fldChar w:fldCharType="end"/>
            </w:r>
          </w:hyperlink>
        </w:p>
        <w:p w14:paraId="5B4E59D0"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13" w:history="1">
            <w:r w:rsidR="000F2624" w:rsidRPr="002A3CC3">
              <w:rPr>
                <w:rStyle w:val="Hyperlink"/>
                <w:noProof/>
              </w:rPr>
              <w:t>Updating offline Python dependencies</w:t>
            </w:r>
            <w:r w:rsidR="000F2624">
              <w:rPr>
                <w:noProof/>
                <w:webHidden/>
              </w:rPr>
              <w:tab/>
            </w:r>
            <w:r w:rsidR="000F2624">
              <w:rPr>
                <w:noProof/>
                <w:webHidden/>
              </w:rPr>
              <w:fldChar w:fldCharType="begin"/>
            </w:r>
            <w:r w:rsidR="000F2624">
              <w:rPr>
                <w:noProof/>
                <w:webHidden/>
              </w:rPr>
              <w:instrText xml:space="preserve"> PAGEREF _Toc490058213 \h </w:instrText>
            </w:r>
            <w:r w:rsidR="000F2624">
              <w:rPr>
                <w:noProof/>
                <w:webHidden/>
              </w:rPr>
            </w:r>
            <w:r w:rsidR="000F2624">
              <w:rPr>
                <w:noProof/>
                <w:webHidden/>
              </w:rPr>
              <w:fldChar w:fldCharType="separate"/>
            </w:r>
            <w:r w:rsidR="000F2624">
              <w:rPr>
                <w:noProof/>
                <w:webHidden/>
              </w:rPr>
              <w:t>6</w:t>
            </w:r>
            <w:r w:rsidR="000F2624">
              <w:rPr>
                <w:noProof/>
                <w:webHidden/>
              </w:rPr>
              <w:fldChar w:fldCharType="end"/>
            </w:r>
          </w:hyperlink>
        </w:p>
        <w:p w14:paraId="67D864AA"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14" w:history="1">
            <w:r w:rsidR="000F2624" w:rsidRPr="002A3CC3">
              <w:rPr>
                <w:rStyle w:val="Hyperlink"/>
                <w:noProof/>
              </w:rPr>
              <w:t>Updating online Python dependencies</w:t>
            </w:r>
            <w:r w:rsidR="000F2624">
              <w:rPr>
                <w:noProof/>
                <w:webHidden/>
              </w:rPr>
              <w:tab/>
            </w:r>
            <w:r w:rsidR="000F2624">
              <w:rPr>
                <w:noProof/>
                <w:webHidden/>
              </w:rPr>
              <w:fldChar w:fldCharType="begin"/>
            </w:r>
            <w:r w:rsidR="000F2624">
              <w:rPr>
                <w:noProof/>
                <w:webHidden/>
              </w:rPr>
              <w:instrText xml:space="preserve"> PAGEREF _Toc490058214 \h </w:instrText>
            </w:r>
            <w:r w:rsidR="000F2624">
              <w:rPr>
                <w:noProof/>
                <w:webHidden/>
              </w:rPr>
            </w:r>
            <w:r w:rsidR="000F2624">
              <w:rPr>
                <w:noProof/>
                <w:webHidden/>
              </w:rPr>
              <w:fldChar w:fldCharType="separate"/>
            </w:r>
            <w:r w:rsidR="000F2624">
              <w:rPr>
                <w:noProof/>
                <w:webHidden/>
              </w:rPr>
              <w:t>6</w:t>
            </w:r>
            <w:r w:rsidR="000F2624">
              <w:rPr>
                <w:noProof/>
                <w:webHidden/>
              </w:rPr>
              <w:fldChar w:fldCharType="end"/>
            </w:r>
          </w:hyperlink>
        </w:p>
        <w:p w14:paraId="739AC15F" w14:textId="77777777" w:rsidR="000F2624" w:rsidRDefault="00A559A7" w:rsidP="0062179B">
          <w:pPr>
            <w:pStyle w:val="TOC1"/>
            <w:tabs>
              <w:tab w:val="right" w:leader="dot" w:pos="8477"/>
            </w:tabs>
            <w:rPr>
              <w:rFonts w:asciiTheme="minorHAnsi" w:eastAsiaTheme="minorEastAsia" w:hAnsiTheme="minorHAnsi" w:cstheme="minorBidi"/>
              <w:noProof/>
              <w:color w:val="auto"/>
              <w:lang w:bidi="he-IL"/>
            </w:rPr>
          </w:pPr>
          <w:hyperlink w:anchor="_Toc490058215" w:history="1">
            <w:r w:rsidR="000F2624" w:rsidRPr="002A3CC3">
              <w:rPr>
                <w:rStyle w:val="Hyperlink"/>
                <w:noProof/>
              </w:rPr>
              <w:t>Typical workflow</w:t>
            </w:r>
            <w:r w:rsidR="000F2624">
              <w:rPr>
                <w:noProof/>
                <w:webHidden/>
              </w:rPr>
              <w:tab/>
            </w:r>
            <w:r w:rsidR="000F2624">
              <w:rPr>
                <w:noProof/>
                <w:webHidden/>
              </w:rPr>
              <w:fldChar w:fldCharType="begin"/>
            </w:r>
            <w:r w:rsidR="000F2624">
              <w:rPr>
                <w:noProof/>
                <w:webHidden/>
              </w:rPr>
              <w:instrText xml:space="preserve"> PAGEREF _Toc490058215 \h </w:instrText>
            </w:r>
            <w:r w:rsidR="000F2624">
              <w:rPr>
                <w:noProof/>
                <w:webHidden/>
              </w:rPr>
            </w:r>
            <w:r w:rsidR="000F2624">
              <w:rPr>
                <w:noProof/>
                <w:webHidden/>
              </w:rPr>
              <w:fldChar w:fldCharType="separate"/>
            </w:r>
            <w:r w:rsidR="000F2624">
              <w:rPr>
                <w:noProof/>
                <w:webHidden/>
              </w:rPr>
              <w:t>7</w:t>
            </w:r>
            <w:r w:rsidR="000F2624">
              <w:rPr>
                <w:noProof/>
                <w:webHidden/>
              </w:rPr>
              <w:fldChar w:fldCharType="end"/>
            </w:r>
          </w:hyperlink>
        </w:p>
        <w:p w14:paraId="12F93DC5" w14:textId="77777777" w:rsidR="000F2624" w:rsidRDefault="00A559A7" w:rsidP="0062179B">
          <w:pPr>
            <w:pStyle w:val="TOC1"/>
            <w:tabs>
              <w:tab w:val="right" w:leader="dot" w:pos="8477"/>
            </w:tabs>
            <w:rPr>
              <w:rFonts w:asciiTheme="minorHAnsi" w:eastAsiaTheme="minorEastAsia" w:hAnsiTheme="minorHAnsi" w:cstheme="minorBidi"/>
              <w:noProof/>
              <w:color w:val="auto"/>
              <w:lang w:bidi="he-IL"/>
            </w:rPr>
          </w:pPr>
          <w:hyperlink w:anchor="_Toc490058216" w:history="1">
            <w:r w:rsidR="000F2624" w:rsidRPr="002A3CC3">
              <w:rPr>
                <w:rStyle w:val="Hyperlink"/>
                <w:noProof/>
              </w:rPr>
              <w:t>References</w:t>
            </w:r>
            <w:r w:rsidR="000F2624">
              <w:rPr>
                <w:noProof/>
                <w:webHidden/>
              </w:rPr>
              <w:tab/>
            </w:r>
            <w:r w:rsidR="000F2624">
              <w:rPr>
                <w:noProof/>
                <w:webHidden/>
              </w:rPr>
              <w:fldChar w:fldCharType="begin"/>
            </w:r>
            <w:r w:rsidR="000F2624">
              <w:rPr>
                <w:noProof/>
                <w:webHidden/>
              </w:rPr>
              <w:instrText xml:space="preserve"> PAGEREF _Toc490058216 \h </w:instrText>
            </w:r>
            <w:r w:rsidR="000F2624">
              <w:rPr>
                <w:noProof/>
                <w:webHidden/>
              </w:rPr>
            </w:r>
            <w:r w:rsidR="000F2624">
              <w:rPr>
                <w:noProof/>
                <w:webHidden/>
              </w:rPr>
              <w:fldChar w:fldCharType="separate"/>
            </w:r>
            <w:r w:rsidR="000F2624">
              <w:rPr>
                <w:noProof/>
                <w:webHidden/>
              </w:rPr>
              <w:t>8</w:t>
            </w:r>
            <w:r w:rsidR="000F2624">
              <w:rPr>
                <w:noProof/>
                <w:webHidden/>
              </w:rPr>
              <w:fldChar w:fldCharType="end"/>
            </w:r>
          </w:hyperlink>
        </w:p>
        <w:p w14:paraId="7EC3638A" w14:textId="77777777" w:rsidR="000F2624" w:rsidRDefault="00A559A7" w:rsidP="0062179B">
          <w:pPr>
            <w:pStyle w:val="TOC1"/>
            <w:tabs>
              <w:tab w:val="right" w:leader="dot" w:pos="8477"/>
            </w:tabs>
            <w:rPr>
              <w:rFonts w:asciiTheme="minorHAnsi" w:eastAsiaTheme="minorEastAsia" w:hAnsiTheme="minorHAnsi" w:cstheme="minorBidi"/>
              <w:noProof/>
              <w:color w:val="auto"/>
              <w:lang w:bidi="he-IL"/>
            </w:rPr>
          </w:pPr>
          <w:hyperlink w:anchor="_Toc490058217" w:history="1">
            <w:r w:rsidR="000F2624" w:rsidRPr="002A3CC3">
              <w:rPr>
                <w:rStyle w:val="Hyperlink"/>
                <w:noProof/>
              </w:rPr>
              <w:t>Release notes</w:t>
            </w:r>
            <w:r w:rsidR="000F2624">
              <w:rPr>
                <w:noProof/>
                <w:webHidden/>
              </w:rPr>
              <w:tab/>
            </w:r>
            <w:r w:rsidR="000F2624">
              <w:rPr>
                <w:noProof/>
                <w:webHidden/>
              </w:rPr>
              <w:fldChar w:fldCharType="begin"/>
            </w:r>
            <w:r w:rsidR="000F2624">
              <w:rPr>
                <w:noProof/>
                <w:webHidden/>
              </w:rPr>
              <w:instrText xml:space="preserve"> PAGEREF _Toc490058217 \h </w:instrText>
            </w:r>
            <w:r w:rsidR="000F2624">
              <w:rPr>
                <w:noProof/>
                <w:webHidden/>
              </w:rPr>
            </w:r>
            <w:r w:rsidR="000F2624">
              <w:rPr>
                <w:noProof/>
                <w:webHidden/>
              </w:rPr>
              <w:fldChar w:fldCharType="separate"/>
            </w:r>
            <w:r w:rsidR="000F2624">
              <w:rPr>
                <w:noProof/>
                <w:webHidden/>
              </w:rPr>
              <w:t>9</w:t>
            </w:r>
            <w:r w:rsidR="000F2624">
              <w:rPr>
                <w:noProof/>
                <w:webHidden/>
              </w:rPr>
              <w:fldChar w:fldCharType="end"/>
            </w:r>
          </w:hyperlink>
        </w:p>
        <w:p w14:paraId="28CE8F15"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18" w:history="1">
            <w:r w:rsidR="000F2624" w:rsidRPr="002A3CC3">
              <w:rPr>
                <w:rStyle w:val="Hyperlink"/>
                <w:noProof/>
              </w:rPr>
              <w:t>What’s new:</w:t>
            </w:r>
            <w:r w:rsidR="000F2624">
              <w:rPr>
                <w:noProof/>
                <w:webHidden/>
              </w:rPr>
              <w:tab/>
            </w:r>
            <w:r w:rsidR="000F2624">
              <w:rPr>
                <w:noProof/>
                <w:webHidden/>
              </w:rPr>
              <w:fldChar w:fldCharType="begin"/>
            </w:r>
            <w:r w:rsidR="000F2624">
              <w:rPr>
                <w:noProof/>
                <w:webHidden/>
              </w:rPr>
              <w:instrText xml:space="preserve"> PAGEREF _Toc490058218 \h </w:instrText>
            </w:r>
            <w:r w:rsidR="000F2624">
              <w:rPr>
                <w:noProof/>
                <w:webHidden/>
              </w:rPr>
            </w:r>
            <w:r w:rsidR="000F2624">
              <w:rPr>
                <w:noProof/>
                <w:webHidden/>
              </w:rPr>
              <w:fldChar w:fldCharType="separate"/>
            </w:r>
            <w:r w:rsidR="000F2624">
              <w:rPr>
                <w:noProof/>
                <w:webHidden/>
              </w:rPr>
              <w:t>9</w:t>
            </w:r>
            <w:r w:rsidR="000F2624">
              <w:rPr>
                <w:noProof/>
                <w:webHidden/>
              </w:rPr>
              <w:fldChar w:fldCharType="end"/>
            </w:r>
          </w:hyperlink>
        </w:p>
        <w:p w14:paraId="1753EC7A" w14:textId="77777777" w:rsidR="000F2624" w:rsidRDefault="00A559A7" w:rsidP="0062179B">
          <w:pPr>
            <w:pStyle w:val="TOC2"/>
            <w:tabs>
              <w:tab w:val="right" w:leader="dot" w:pos="8477"/>
            </w:tabs>
            <w:rPr>
              <w:rFonts w:asciiTheme="minorHAnsi" w:eastAsiaTheme="minorEastAsia" w:hAnsiTheme="minorHAnsi" w:cstheme="minorBidi"/>
              <w:noProof/>
              <w:color w:val="auto"/>
              <w:lang w:bidi="he-IL"/>
            </w:rPr>
          </w:pPr>
          <w:hyperlink w:anchor="_Toc490058219" w:history="1">
            <w:r w:rsidR="000F2624" w:rsidRPr="002A3CC3">
              <w:rPr>
                <w:rStyle w:val="Hyperlink"/>
                <w:noProof/>
              </w:rPr>
              <w:t>Known issue:</w:t>
            </w:r>
            <w:r w:rsidR="000F2624">
              <w:rPr>
                <w:noProof/>
                <w:webHidden/>
              </w:rPr>
              <w:tab/>
            </w:r>
            <w:r w:rsidR="000F2624">
              <w:rPr>
                <w:noProof/>
                <w:webHidden/>
              </w:rPr>
              <w:fldChar w:fldCharType="begin"/>
            </w:r>
            <w:r w:rsidR="000F2624">
              <w:rPr>
                <w:noProof/>
                <w:webHidden/>
              </w:rPr>
              <w:instrText xml:space="preserve"> PAGEREF _Toc490058219 \h </w:instrText>
            </w:r>
            <w:r w:rsidR="000F2624">
              <w:rPr>
                <w:noProof/>
                <w:webHidden/>
              </w:rPr>
            </w:r>
            <w:r w:rsidR="000F2624">
              <w:rPr>
                <w:noProof/>
                <w:webHidden/>
              </w:rPr>
              <w:fldChar w:fldCharType="separate"/>
            </w:r>
            <w:r w:rsidR="000F2624">
              <w:rPr>
                <w:noProof/>
                <w:webHidden/>
              </w:rPr>
              <w:t>9</w:t>
            </w:r>
            <w:r w:rsidR="000F2624">
              <w:rPr>
                <w:noProof/>
                <w:webHidden/>
              </w:rPr>
              <w:fldChar w:fldCharType="end"/>
            </w:r>
          </w:hyperlink>
        </w:p>
        <w:p w14:paraId="4CD61E64" w14:textId="3DFAA195" w:rsidR="003E10D0" w:rsidRDefault="00A567D0" w:rsidP="0062179B">
          <w:r>
            <w:fldChar w:fldCharType="end"/>
          </w:r>
        </w:p>
      </w:sdtContent>
    </w:sdt>
    <w:p w14:paraId="4D58C65B" w14:textId="77777777" w:rsidR="003E10D0" w:rsidRDefault="00A567D0" w:rsidP="0062179B">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62179B">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62179B">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62179B">
      <w:pPr>
        <w:pStyle w:val="Heading1"/>
        <w:spacing w:after="0"/>
        <w:ind w:left="-3"/>
      </w:pPr>
      <w:bookmarkStart w:id="0" w:name="_Toc490058203"/>
      <w:r>
        <w:rPr>
          <w:sz w:val="40"/>
        </w:rPr>
        <w:lastRenderedPageBreak/>
        <w:t>Overview</w:t>
      </w:r>
      <w:bookmarkEnd w:id="0"/>
      <w:r>
        <w:rPr>
          <w:sz w:val="40"/>
        </w:rPr>
        <w:t xml:space="preserve"> </w:t>
      </w:r>
    </w:p>
    <w:p w14:paraId="3BBD6D74" w14:textId="77777777" w:rsidR="003E10D0" w:rsidRDefault="00A567D0" w:rsidP="0062179B">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62179B">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6572B4D" w:rsidR="003E10D0" w:rsidRDefault="00A567D0" w:rsidP="0062179B">
      <w:pPr>
        <w:pStyle w:val="Heading2"/>
      </w:pPr>
      <w:bookmarkStart w:id="1" w:name="_Toc490058204"/>
      <w:r>
        <w:t xml:space="preserve">About </w:t>
      </w:r>
      <w:r w:rsidR="00C600E9">
        <w:t>Spirent</w:t>
      </w:r>
      <w:r w:rsidR="00FD1F65">
        <w:t xml:space="preserve"> </w:t>
      </w:r>
      <w:r w:rsidR="005B7193">
        <w:t>TestCenter Chassis Shell</w:t>
      </w:r>
      <w:bookmarkEnd w:id="1"/>
    </w:p>
    <w:p w14:paraId="78095E66" w14:textId="59AC3D50" w:rsidR="003E10D0" w:rsidRDefault="00A567D0" w:rsidP="0062179B">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device structure discovery and power management for </w:t>
      </w:r>
      <w:r w:rsidR="00C600E9">
        <w:rPr>
          <w:rFonts w:ascii="Arial" w:eastAsia="Arial" w:hAnsi="Arial" w:cs="Arial"/>
          <w:color w:val="4B4B4C"/>
        </w:rPr>
        <w:t>Spirent</w:t>
      </w:r>
      <w:r w:rsidR="00FD1F65">
        <w:rPr>
          <w:rFonts w:ascii="Arial" w:eastAsia="Arial" w:hAnsi="Arial" w:cs="Arial"/>
          <w:color w:val="4B4B4C"/>
        </w:rPr>
        <w:t xml:space="preserve"> chassis</w:t>
      </w:r>
      <w:r>
        <w:rPr>
          <w:rFonts w:ascii="Arial" w:eastAsia="Arial" w:hAnsi="Arial" w:cs="Arial"/>
          <w:color w:val="4B4B4C"/>
        </w:rPr>
        <w:t xml:space="preserve">. </w:t>
      </w:r>
    </w:p>
    <w:p w14:paraId="1A77722F" w14:textId="77777777" w:rsidR="003E10D0" w:rsidRDefault="00A567D0" w:rsidP="0062179B">
      <w:pPr>
        <w:pStyle w:val="Heading2"/>
      </w:pPr>
      <w:bookmarkStart w:id="2" w:name="_Toc490058205"/>
      <w:r>
        <w:t>Standard version</w:t>
      </w:r>
      <w:bookmarkEnd w:id="2"/>
      <w:r>
        <w:t xml:space="preserve">  </w:t>
      </w:r>
    </w:p>
    <w:p w14:paraId="73643AAE" w14:textId="47CE9249" w:rsidR="003E10D0" w:rsidRDefault="00A567D0" w:rsidP="0062179B">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C600E9">
        <w:rPr>
          <w:rFonts w:ascii="Arial" w:eastAsia="Arial" w:hAnsi="Arial" w:cs="Arial"/>
          <w:color w:val="4B4B4C"/>
        </w:rPr>
        <w:t>Spirent</w:t>
      </w:r>
      <w:r w:rsidR="00334BBF">
        <w:rPr>
          <w:rFonts w:ascii="Arial" w:eastAsia="Arial" w:hAnsi="Arial" w:cs="Arial"/>
          <w:color w:val="4B4B4C"/>
        </w:rPr>
        <w:t xml:space="preserve"> </w:t>
      </w:r>
      <w:r w:rsidR="005B7193">
        <w:rPr>
          <w:rFonts w:ascii="Arial" w:eastAsia="Arial" w:hAnsi="Arial" w:cs="Arial"/>
          <w:color w:val="4B4B4C"/>
        </w:rPr>
        <w:t>TestCenter Chassis Shell</w:t>
      </w:r>
      <w:r w:rsidRPr="00EE40EC">
        <w:rPr>
          <w:rFonts w:ascii="Arial" w:eastAsia="Arial" w:hAnsi="Arial" w:cs="Arial"/>
          <w:color w:val="4B4B4C"/>
        </w:rPr>
        <w:t xml:space="preserve"> </w:t>
      </w:r>
      <w:r w:rsidR="005B7193">
        <w:rPr>
          <w:rFonts w:ascii="Arial" w:eastAsia="Arial" w:hAnsi="Arial" w:cs="Arial"/>
          <w:color w:val="4B4B4C"/>
        </w:rPr>
        <w:t>1.2</w:t>
      </w:r>
      <w:r w:rsidR="007663A0">
        <w:rPr>
          <w:rFonts w:ascii="Arial" w:eastAsia="Arial" w:hAnsi="Arial" w:cs="Arial"/>
          <w:color w:val="4B4B4C"/>
        </w:rPr>
        <w:t>.</w:t>
      </w:r>
      <w:r w:rsidR="00832509">
        <w:rPr>
          <w:rFonts w:ascii="Arial" w:eastAsia="Arial" w:hAnsi="Arial" w:cs="Arial"/>
          <w:color w:val="4B4B4C"/>
        </w:rPr>
        <w:t>3</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62179B">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62179B">
      <w:pPr>
        <w:pStyle w:val="Heading2"/>
      </w:pPr>
      <w:bookmarkStart w:id="3" w:name="_Toc490058206"/>
      <w:r>
        <w:t>Supported OS</w:t>
      </w:r>
      <w:bookmarkEnd w:id="3"/>
    </w:p>
    <w:p w14:paraId="7595BC1B" w14:textId="2DCA3064" w:rsidR="003E10D0" w:rsidRDefault="00AB4BF7" w:rsidP="0062179B">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62179B">
      <w:pPr>
        <w:pStyle w:val="Heading2"/>
      </w:pPr>
      <w:bookmarkStart w:id="4" w:name="_Toc490058207"/>
      <w:r>
        <w:t>Requirements</w:t>
      </w:r>
      <w:bookmarkEnd w:id="4"/>
    </w:p>
    <w:p w14:paraId="186F1358" w14:textId="5487B233" w:rsidR="00586CFE" w:rsidRDefault="00A567D0" w:rsidP="0062179B">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767F0EA5" w:rsidR="00586CFE" w:rsidRPr="00586CFE" w:rsidRDefault="00AC3C2A" w:rsidP="0062179B">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Spirent TestCenter</w:t>
      </w:r>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62179B">
      <w:pPr>
        <w:pStyle w:val="Heading2"/>
      </w:pPr>
      <w:bookmarkStart w:id="5" w:name="_Toc490058208"/>
      <w:r>
        <w:t>Downloading the Shell</w:t>
      </w:r>
      <w:bookmarkEnd w:id="5"/>
      <w:r>
        <w:t xml:space="preserve"> </w:t>
      </w:r>
    </w:p>
    <w:p w14:paraId="7A9D4C37" w14:textId="2AD8ECE2" w:rsidR="003E10D0" w:rsidRDefault="00F1203B" w:rsidP="0062179B">
      <w:pPr>
        <w:spacing w:after="5" w:line="269" w:lineRule="auto"/>
        <w:ind w:left="12" w:hanging="10"/>
      </w:pPr>
      <w:r>
        <w:rPr>
          <w:rFonts w:ascii="Arial" w:eastAsia="Arial" w:hAnsi="Arial" w:cs="Arial"/>
          <w:color w:val="4B4B4C"/>
        </w:rPr>
        <w:t xml:space="preserve">The </w:t>
      </w:r>
      <w:r w:rsidR="00C600E9">
        <w:rPr>
          <w:rFonts w:ascii="Arial" w:eastAsia="Arial" w:hAnsi="Arial" w:cs="Arial"/>
          <w:color w:val="4B4B4C"/>
        </w:rPr>
        <w:t>Spirent</w:t>
      </w:r>
      <w:r w:rsidR="001F6471">
        <w:rPr>
          <w:rFonts w:ascii="Arial" w:eastAsia="Arial" w:hAnsi="Arial" w:cs="Arial"/>
          <w:color w:val="4B4B4C"/>
        </w:rPr>
        <w:t xml:space="preserve"> </w:t>
      </w:r>
      <w:r w:rsidR="005B7193">
        <w:rPr>
          <w:rFonts w:ascii="Arial" w:eastAsia="Arial" w:hAnsi="Arial" w:cs="Arial"/>
          <w:color w:val="4B4B4C"/>
        </w:rPr>
        <w:t xml:space="preserve">TestCenter </w:t>
      </w:r>
      <w:r w:rsidR="001F6471">
        <w:rPr>
          <w:rFonts w:ascii="Arial" w:eastAsia="Arial" w:hAnsi="Arial" w:cs="Arial"/>
          <w:color w:val="4B4B4C"/>
        </w:rPr>
        <w:t>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62179B">
      <w:pPr>
        <w:spacing w:after="0" w:line="269" w:lineRule="auto"/>
        <w:ind w:left="12" w:hanging="10"/>
        <w:rPr>
          <w:rFonts w:ascii="Arial" w:eastAsia="Arial" w:hAnsi="Arial" w:cs="Arial"/>
          <w:b/>
          <w:color w:val="4B4B4C"/>
        </w:rPr>
      </w:pPr>
    </w:p>
    <w:p w14:paraId="34AD229C" w14:textId="77777777" w:rsidR="003E10D0" w:rsidRDefault="00A567D0" w:rsidP="0062179B">
      <w:pPr>
        <w:spacing w:after="0" w:line="269" w:lineRule="auto"/>
        <w:ind w:left="12" w:hanging="10"/>
      </w:pPr>
      <w:r>
        <w:rPr>
          <w:rFonts w:ascii="Arial" w:eastAsia="Arial" w:hAnsi="Arial" w:cs="Arial"/>
          <w:color w:val="4B4B4C"/>
        </w:rPr>
        <w:t xml:space="preserve">The Shell comprises: </w:t>
      </w:r>
    </w:p>
    <w:tbl>
      <w:tblPr>
        <w:tblStyle w:val="TableGrid"/>
        <w:tblW w:w="8984" w:type="dxa"/>
        <w:tblInd w:w="7" w:type="dxa"/>
        <w:tblCellMar>
          <w:top w:w="7" w:type="dxa"/>
          <w:left w:w="108" w:type="dxa"/>
          <w:right w:w="115" w:type="dxa"/>
        </w:tblCellMar>
        <w:tblLook w:val="04A0" w:firstRow="1" w:lastRow="0" w:firstColumn="1" w:lastColumn="0" w:noHBand="0" w:noVBand="1"/>
      </w:tblPr>
      <w:tblGrid>
        <w:gridCol w:w="6032"/>
        <w:gridCol w:w="2952"/>
      </w:tblGrid>
      <w:tr w:rsidR="003E10D0" w14:paraId="280F4E92" w14:textId="77777777" w:rsidTr="008D48C9">
        <w:trPr>
          <w:trHeight w:val="264"/>
        </w:trPr>
        <w:tc>
          <w:tcPr>
            <w:tcW w:w="6032" w:type="dxa"/>
            <w:tcBorders>
              <w:top w:val="single" w:sz="4" w:space="0" w:color="000000"/>
              <w:left w:val="single" w:sz="4" w:space="0" w:color="000000"/>
              <w:bottom w:val="single" w:sz="4" w:space="0" w:color="000000"/>
              <w:right w:val="single" w:sz="4" w:space="0" w:color="000000"/>
            </w:tcBorders>
          </w:tcPr>
          <w:p w14:paraId="71159A34" w14:textId="5BF6E7A7" w:rsidR="003E10D0" w:rsidRPr="00856A7F" w:rsidRDefault="00822231" w:rsidP="0062179B">
            <w:pPr>
              <w:rPr>
                <w:bCs/>
              </w:rPr>
            </w:pPr>
            <w:r>
              <w:rPr>
                <w:rFonts w:ascii="Arial" w:eastAsia="Arial" w:hAnsi="Arial" w:cs="Arial"/>
                <w:color w:val="4B4B4C"/>
              </w:rPr>
              <w:t>stc</w:t>
            </w:r>
            <w:r w:rsidR="008D48C9">
              <w:rPr>
                <w:rFonts w:ascii="Arial" w:eastAsia="Arial" w:hAnsi="Arial" w:cs="Arial"/>
                <w:color w:val="4B4B4C"/>
              </w:rPr>
              <w:t>_</w:t>
            </w:r>
            <w:r w:rsidR="001F6471" w:rsidRPr="001F6471">
              <w:rPr>
                <w:rFonts w:ascii="Arial" w:eastAsia="Arial" w:hAnsi="Arial" w:cs="Arial"/>
                <w:color w:val="4B4B4C"/>
              </w:rPr>
              <w:t>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62179B">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8D48C9">
        <w:trPr>
          <w:trHeight w:val="516"/>
        </w:trPr>
        <w:tc>
          <w:tcPr>
            <w:tcW w:w="6032" w:type="dxa"/>
            <w:tcBorders>
              <w:top w:val="single" w:sz="4" w:space="0" w:color="000000"/>
              <w:left w:val="single" w:sz="4" w:space="0" w:color="000000"/>
              <w:bottom w:val="single" w:sz="4" w:space="0" w:color="000000"/>
              <w:right w:val="single" w:sz="4" w:space="0" w:color="000000"/>
            </w:tcBorders>
          </w:tcPr>
          <w:p w14:paraId="6E46094F" w14:textId="629708E7" w:rsidR="003E10D0" w:rsidRPr="00856A7F" w:rsidRDefault="00822231" w:rsidP="0062179B">
            <w:pPr>
              <w:rPr>
                <w:bCs/>
              </w:rPr>
            </w:pPr>
            <w:r>
              <w:rPr>
                <w:rFonts w:ascii="Arial" w:eastAsia="Arial" w:hAnsi="Arial" w:cs="Arial"/>
                <w:bCs/>
                <w:color w:val="4B4B4C"/>
              </w:rPr>
              <w:t>stc</w:t>
            </w:r>
            <w:r w:rsidR="008D48C9">
              <w:rPr>
                <w:rFonts w:ascii="Arial" w:eastAsia="Arial" w:hAnsi="Arial" w:cs="Arial"/>
                <w:bCs/>
                <w:color w:val="4B4B4C"/>
              </w:rPr>
              <w:t>_</w:t>
            </w:r>
            <w:r w:rsidR="00775C26">
              <w:rPr>
                <w:rFonts w:ascii="Arial" w:eastAsia="Arial" w:hAnsi="Arial" w:cs="Arial"/>
                <w:bCs/>
                <w:color w:val="4B4B4C"/>
              </w:rPr>
              <w:t>chassis_shell_offline_requirements.zip</w:t>
            </w:r>
            <w:r w:rsidR="00A567D0" w:rsidRPr="00856A7F">
              <w:rPr>
                <w:rFonts w:ascii="Arial" w:eastAsia="Arial" w:hAnsi="Arial" w:cs="Arial"/>
                <w:bCs/>
                <w:color w:val="00B0F0"/>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62179B">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8D48C9">
        <w:trPr>
          <w:trHeight w:val="262"/>
        </w:trPr>
        <w:tc>
          <w:tcPr>
            <w:tcW w:w="6032" w:type="dxa"/>
            <w:tcBorders>
              <w:top w:val="single" w:sz="4" w:space="0" w:color="000000"/>
              <w:left w:val="single" w:sz="4" w:space="0" w:color="000000"/>
              <w:bottom w:val="single" w:sz="4" w:space="0" w:color="000000"/>
              <w:right w:val="single" w:sz="4" w:space="0" w:color="000000"/>
            </w:tcBorders>
          </w:tcPr>
          <w:p w14:paraId="63159362" w14:textId="247B81B7" w:rsidR="003E10D0" w:rsidRPr="00856A7F" w:rsidRDefault="00822231" w:rsidP="0062179B">
            <w:pPr>
              <w:rPr>
                <w:bCs/>
              </w:rPr>
            </w:pPr>
            <w:r>
              <w:rPr>
                <w:rFonts w:ascii="Arial" w:eastAsia="Arial" w:hAnsi="Arial" w:cs="Arial"/>
                <w:bCs/>
                <w:color w:val="4B4B4C"/>
              </w:rPr>
              <w:t>STC</w:t>
            </w:r>
            <w:r w:rsidR="008D48C9">
              <w:rPr>
                <w:rFonts w:ascii="Arial" w:eastAsia="Arial" w:hAnsi="Arial" w:cs="Arial"/>
                <w:bCs/>
                <w:color w:val="4B4B4C"/>
              </w:rPr>
              <w:t xml:space="preserve"> </w:t>
            </w:r>
            <w:r w:rsidR="00775C26">
              <w:rPr>
                <w:rFonts w:ascii="Arial" w:eastAsia="Arial" w:hAnsi="Arial" w:cs="Arial"/>
                <w:bCs/>
                <w:color w:val="4B4B4C"/>
              </w:rPr>
              <w:t>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62179B">
            <w:r>
              <w:rPr>
                <w:rFonts w:ascii="Arial" w:eastAsia="Arial" w:hAnsi="Arial" w:cs="Arial"/>
                <w:color w:val="4B4B4C"/>
              </w:rPr>
              <w:t xml:space="preserve">Documentation </w:t>
            </w:r>
          </w:p>
        </w:tc>
      </w:tr>
    </w:tbl>
    <w:p w14:paraId="66B785FC" w14:textId="77777777" w:rsidR="003E10D0" w:rsidRDefault="003E10D0" w:rsidP="0062179B"/>
    <w:p w14:paraId="299C089D" w14:textId="77777777" w:rsidR="00EE40EC" w:rsidRDefault="00EE40EC" w:rsidP="0062179B"/>
    <w:p w14:paraId="2B5235AC" w14:textId="4458A369" w:rsidR="003E10D0" w:rsidRDefault="00F86EC4" w:rsidP="0062179B">
      <w:r>
        <w:br w:type="page"/>
      </w:r>
      <w:r w:rsidR="00A567D0">
        <w:rPr>
          <w:sz w:val="40"/>
        </w:rPr>
        <w:lastRenderedPageBreak/>
        <w:t xml:space="preserve">Import and Configure the Shell </w:t>
      </w:r>
    </w:p>
    <w:p w14:paraId="0BE1D3EA" w14:textId="77777777" w:rsidR="003E10D0" w:rsidRDefault="00A567D0" w:rsidP="0062179B">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67302C7" w:rsidR="008B7B4A" w:rsidRDefault="00A567D0" w:rsidP="0062179B">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C600E9">
        <w:rPr>
          <w:rFonts w:ascii="Arial" w:eastAsia="Arial" w:hAnsi="Arial" w:cs="Arial"/>
          <w:color w:val="4B4B4C"/>
        </w:rPr>
        <w:t>Spirent</w:t>
      </w:r>
      <w:r w:rsidR="00DD60B3">
        <w:rPr>
          <w:rFonts w:ascii="Arial" w:eastAsia="Arial" w:hAnsi="Arial" w:cs="Arial"/>
          <w:color w:val="4B4B4C"/>
        </w:rPr>
        <w:t xml:space="preserve"> Chassis Shell</w:t>
      </w:r>
      <w:r>
        <w:rPr>
          <w:rFonts w:ascii="Arial" w:eastAsia="Arial" w:hAnsi="Arial" w:cs="Arial"/>
          <w:color w:val="4B4B4C"/>
        </w:rPr>
        <w:t>.</w:t>
      </w:r>
    </w:p>
    <w:p w14:paraId="0E39B39E" w14:textId="77777777" w:rsidR="003E10D0" w:rsidRDefault="00A567D0" w:rsidP="0062179B">
      <w:pPr>
        <w:pStyle w:val="Heading2"/>
      </w:pPr>
      <w:bookmarkStart w:id="6" w:name="_Toc490058209"/>
      <w:r>
        <w:t>Importing the Shell into CloudShell</w:t>
      </w:r>
      <w:bookmarkEnd w:id="6"/>
      <w:r>
        <w:t xml:space="preserve"> </w:t>
      </w:r>
    </w:p>
    <w:p w14:paraId="56AC6613" w14:textId="77777777" w:rsidR="003E10D0" w:rsidRDefault="00A567D0" w:rsidP="0062179B">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62179B">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62179B">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62179B">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62179B">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of the relevant domain. </w:t>
      </w:r>
    </w:p>
    <w:p w14:paraId="22350011" w14:textId="77777777" w:rsidR="001759A0" w:rsidRDefault="001759A0" w:rsidP="0062179B">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62179B">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B074A2" w:rsidRDefault="00B074A2"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B074A2" w:rsidRDefault="00B074A2"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62179B">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62179B">
      <w:pPr>
        <w:pStyle w:val="Heading2"/>
      </w:pPr>
      <w:bookmarkStart w:id="7" w:name="_Toc490058210"/>
      <w:r>
        <w:t>Offline installation of a Shell</w:t>
      </w:r>
      <w:bookmarkEnd w:id="7"/>
      <w:r>
        <w:t xml:space="preserve">  </w:t>
      </w:r>
    </w:p>
    <w:p w14:paraId="30260D70" w14:textId="77777777" w:rsidR="003E10D0" w:rsidRDefault="00A567D0" w:rsidP="0062179B">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rsidP="0062179B">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62179B">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62179B">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01F0D09A" w:rsidR="003E10D0" w:rsidRDefault="00A567D0" w:rsidP="0062179B">
      <w:pPr>
        <w:numPr>
          <w:ilvl w:val="0"/>
          <w:numId w:val="3"/>
        </w:numPr>
        <w:spacing w:after="135" w:line="267" w:lineRule="auto"/>
        <w:ind w:hanging="360"/>
      </w:pPr>
      <w:r>
        <w:rPr>
          <w:rFonts w:ascii="Arial" w:eastAsia="Arial" w:hAnsi="Arial" w:cs="Arial"/>
          <w:color w:val="4B4B4C"/>
        </w:rPr>
        <w:t xml:space="preserve">Download the </w:t>
      </w:r>
      <w:r w:rsidR="00C600E9">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77777777" w:rsidR="003E10D0" w:rsidRDefault="00A567D0" w:rsidP="0062179B">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rsidP="0062179B">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2179B">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2179B">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2179B">
            <w:r w:rsidRPr="00C72760">
              <w:rPr>
                <w:rFonts w:ascii="Courier New" w:eastAsia="Courier New" w:hAnsi="Courier New" w:cs="Courier New"/>
                <w:color w:val="4B4B4C"/>
              </w:rPr>
              <w:t xml:space="preserve"> </w:t>
            </w:r>
          </w:p>
        </w:tc>
      </w:tr>
    </w:tbl>
    <w:p w14:paraId="45FE66EF" w14:textId="77777777" w:rsidR="003E10D0" w:rsidRDefault="00A567D0" w:rsidP="0062179B">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62179B">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15753F6C" w14:textId="77777777" w:rsidR="003E10D0" w:rsidRDefault="00A567D0" w:rsidP="0062179B">
      <w:pPr>
        <w:pStyle w:val="Heading2"/>
      </w:pPr>
      <w:bookmarkStart w:id="8" w:name="_Toc490058211"/>
      <w:r>
        <w:t>Configuring a new device</w:t>
      </w:r>
      <w:bookmarkEnd w:id="8"/>
      <w:r>
        <w:t xml:space="preserve">  </w:t>
      </w:r>
    </w:p>
    <w:p w14:paraId="4E0EDEF6" w14:textId="77777777" w:rsidR="003E10D0" w:rsidRDefault="00A567D0" w:rsidP="0062179B">
      <w:pPr>
        <w:spacing w:after="134"/>
        <w:ind w:left="-5" w:right="106" w:hanging="10"/>
      </w:pPr>
      <w:r>
        <w:rPr>
          <w:rFonts w:ascii="Arial" w:eastAsia="Arial" w:hAnsi="Arial" w:cs="Arial"/>
          <w:color w:val="4C4C4C"/>
        </w:rPr>
        <w:t xml:space="preserve">Use the following procedure to load a device, which will use this Shell, into CloudShell: </w:t>
      </w:r>
    </w:p>
    <w:p w14:paraId="2B8C5D35" w14:textId="77777777" w:rsidR="003E10D0" w:rsidRDefault="00A567D0" w:rsidP="0062179B">
      <w:pPr>
        <w:numPr>
          <w:ilvl w:val="0"/>
          <w:numId w:val="4"/>
        </w:numPr>
        <w:spacing w:after="0" w:line="269" w:lineRule="auto"/>
        <w:ind w:hanging="360"/>
      </w:pPr>
      <w:r>
        <w:rPr>
          <w:rFonts w:ascii="Arial" w:eastAsia="Arial" w:hAnsi="Arial" w:cs="Arial"/>
          <w:color w:val="4B4B4C"/>
        </w:rPr>
        <w:t xml:space="preserve">In the CloudShell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77777777" w:rsidR="003E10D0" w:rsidRDefault="00A567D0" w:rsidP="0062179B">
      <w:pPr>
        <w:spacing w:after="5"/>
        <w:ind w:left="720"/>
      </w:pPr>
      <w:r>
        <w:rPr>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733544" cy="1981200"/>
                    </a:xfrm>
                    <a:prstGeom prst="rect">
                      <a:avLst/>
                    </a:prstGeom>
                  </pic:spPr>
                </pic:pic>
              </a:graphicData>
            </a:graphic>
          </wp:inline>
        </w:drawing>
      </w:r>
    </w:p>
    <w:p w14:paraId="3B64DC7D" w14:textId="77777777" w:rsidR="003E10D0" w:rsidRDefault="00A567D0" w:rsidP="0062179B">
      <w:pPr>
        <w:spacing w:after="134"/>
        <w:ind w:left="720"/>
      </w:pPr>
      <w:r>
        <w:rPr>
          <w:rFonts w:ascii="Arial" w:eastAsia="Arial" w:hAnsi="Arial" w:cs="Arial"/>
          <w:color w:val="4B4B4C"/>
        </w:rPr>
        <w:t xml:space="preserve"> </w:t>
      </w:r>
    </w:p>
    <w:p w14:paraId="276B75A3" w14:textId="57A25A46" w:rsidR="003E10D0" w:rsidRDefault="00A567D0" w:rsidP="0062179B">
      <w:pPr>
        <w:numPr>
          <w:ilvl w:val="0"/>
          <w:numId w:val="4"/>
        </w:numPr>
        <w:spacing w:after="152" w:line="269" w:lineRule="auto"/>
        <w:ind w:hanging="360"/>
      </w:pPr>
      <w:r>
        <w:rPr>
          <w:rFonts w:ascii="Arial" w:eastAsia="Arial" w:hAnsi="Arial" w:cs="Arial"/>
          <w:color w:val="4B4B4C"/>
        </w:rPr>
        <w:t xml:space="preserve">From the list, select the </w:t>
      </w:r>
      <w:r w:rsidR="00FE29FE">
        <w:rPr>
          <w:rFonts w:ascii="Arial" w:eastAsia="Arial" w:hAnsi="Arial" w:cs="Arial"/>
          <w:b/>
          <w:color w:val="4B4B4C"/>
        </w:rPr>
        <w:t>TestCenter</w:t>
      </w:r>
      <w:r w:rsidR="002211C7">
        <w:rPr>
          <w:rFonts w:ascii="Arial" w:eastAsia="Arial" w:hAnsi="Arial" w:cs="Arial"/>
          <w:b/>
          <w:color w:val="4B4B4C"/>
        </w:rPr>
        <w:t xml:space="preserve"> Chassis</w:t>
      </w:r>
      <w:r>
        <w:rPr>
          <w:rFonts w:ascii="Arial" w:eastAsia="Arial" w:hAnsi="Arial" w:cs="Arial"/>
          <w:color w:val="4B4B4C"/>
        </w:rPr>
        <w:t xml:space="preserve"> Shell.  </w:t>
      </w:r>
    </w:p>
    <w:p w14:paraId="608CB9F7" w14:textId="6294E2F5" w:rsidR="003E10D0" w:rsidRDefault="00A567D0" w:rsidP="0062179B">
      <w:pPr>
        <w:numPr>
          <w:ilvl w:val="0"/>
          <w:numId w:val="4"/>
        </w:numPr>
        <w:spacing w:after="128" w:line="269" w:lineRule="auto"/>
        <w:ind w:hanging="360"/>
      </w:pPr>
      <w:r>
        <w:rPr>
          <w:rFonts w:ascii="Arial" w:eastAsia="Arial" w:hAnsi="Arial" w:cs="Arial"/>
          <w:color w:val="4B4B4C"/>
        </w:rPr>
        <w:t xml:space="preserve">Enter the </w:t>
      </w:r>
      <w:r w:rsidR="00C600E9">
        <w:rPr>
          <w:rFonts w:ascii="Arial" w:eastAsia="Arial" w:hAnsi="Arial" w:cs="Arial"/>
          <w:color w:val="4B4B4C"/>
        </w:rPr>
        <w:t>Spirent</w:t>
      </w:r>
      <w:r w:rsidR="004176C1">
        <w:rPr>
          <w:rFonts w:ascii="Arial" w:eastAsia="Arial" w:hAnsi="Arial" w:cs="Arial"/>
          <w:color w:val="4B4B4C"/>
        </w:rPr>
        <w:t xml:space="preserve"> chassis</w:t>
      </w:r>
      <w:r>
        <w:rPr>
          <w:rFonts w:ascii="Arial" w:eastAsia="Arial" w:hAnsi="Arial" w:cs="Arial"/>
          <w:color w:val="4B4B4C"/>
        </w:rPr>
        <w:t xml:space="preserve"> Name and IP address.  </w:t>
      </w:r>
    </w:p>
    <w:p w14:paraId="11C72B13" w14:textId="60A4E160" w:rsidR="003E10D0" w:rsidRDefault="00A567D0" w:rsidP="0062179B">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sidR="00FE29FE">
        <w:rPr>
          <w:rFonts w:ascii="Arial" w:eastAsia="Arial" w:hAnsi="Arial" w:cs="Arial"/>
          <w:color w:val="4B4B4C"/>
        </w:rPr>
        <w:t>.</w:t>
      </w:r>
    </w:p>
    <w:p w14:paraId="5DD46FE2" w14:textId="77777777" w:rsidR="004176C1" w:rsidRPr="004176C1" w:rsidRDefault="00A567D0" w:rsidP="0062179B">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1EBC55D3" w14:textId="6B930A61" w:rsidR="007D6237" w:rsidRPr="007D6237" w:rsidRDefault="00E26471" w:rsidP="0062179B">
      <w:pPr>
        <w:numPr>
          <w:ilvl w:val="1"/>
          <w:numId w:val="4"/>
        </w:numPr>
        <w:spacing w:after="129"/>
        <w:ind w:hanging="360"/>
      </w:pPr>
      <w:r>
        <w:rPr>
          <w:rFonts w:ascii="Arial" w:eastAsia="Arial" w:hAnsi="Arial" w:cs="Arial"/>
          <w:color w:val="4B4B4C"/>
        </w:rPr>
        <w:t>E</w:t>
      </w:r>
      <w:r w:rsidR="007D6237">
        <w:rPr>
          <w:rFonts w:ascii="Arial" w:eastAsia="Arial" w:hAnsi="Arial" w:cs="Arial"/>
          <w:color w:val="4B4B4C"/>
        </w:rPr>
        <w:t>nter the following settings:</w:t>
      </w:r>
    </w:p>
    <w:p w14:paraId="0BF72FD3" w14:textId="3067093A" w:rsidR="007D6237" w:rsidRPr="007D6237" w:rsidRDefault="007D6237" w:rsidP="0062179B">
      <w:pPr>
        <w:pStyle w:val="ListParagraph"/>
        <w:numPr>
          <w:ilvl w:val="0"/>
          <w:numId w:val="24"/>
        </w:numPr>
        <w:spacing w:after="129"/>
      </w:pPr>
      <w:r w:rsidRPr="007D6237">
        <w:rPr>
          <w:rFonts w:ascii="Arial" w:eastAsia="Arial" w:hAnsi="Arial" w:cs="Arial"/>
          <w:color w:val="4B4B4C"/>
        </w:rPr>
        <w:t xml:space="preserve">Client Install Path – The path in which </w:t>
      </w:r>
      <w:r w:rsidR="00E26471">
        <w:rPr>
          <w:rFonts w:ascii="Arial" w:eastAsia="Arial" w:hAnsi="Arial" w:cs="Arial"/>
          <w:color w:val="4B4B4C"/>
        </w:rPr>
        <w:t xml:space="preserve">Spirent TestCenter </w:t>
      </w:r>
      <w:r w:rsidRPr="007D6237">
        <w:rPr>
          <w:rFonts w:ascii="Arial" w:eastAsia="Arial" w:hAnsi="Arial" w:cs="Arial"/>
          <w:color w:val="4B4B4C"/>
        </w:rPr>
        <w:t>client is installed on the Execution Server.</w:t>
      </w:r>
    </w:p>
    <w:p w14:paraId="1631B974" w14:textId="6605B1C0" w:rsidR="007D6237" w:rsidRDefault="007D6237" w:rsidP="0062179B">
      <w:pPr>
        <w:spacing w:after="129"/>
        <w:ind w:left="1800"/>
        <w:rPr>
          <w:rFonts w:ascii="Arial" w:eastAsia="Arial" w:hAnsi="Arial" w:cs="Arial"/>
          <w:color w:val="4B4B4C"/>
        </w:rPr>
      </w:pPr>
      <w:r>
        <w:rPr>
          <w:rFonts w:ascii="Arial" w:eastAsia="Arial" w:hAnsi="Arial" w:cs="Arial"/>
          <w:color w:val="4B4B4C"/>
        </w:rPr>
        <w:t xml:space="preserve">For example, for </w:t>
      </w:r>
      <w:r w:rsidR="00FE29FE">
        <w:rPr>
          <w:rFonts w:ascii="Arial" w:eastAsia="Arial" w:hAnsi="Arial" w:cs="Arial"/>
          <w:color w:val="4B4B4C"/>
        </w:rPr>
        <w:t xml:space="preserve">Spirent TestCenter 4.71 </w:t>
      </w:r>
      <w:r>
        <w:rPr>
          <w:rFonts w:ascii="Arial" w:eastAsia="Arial" w:hAnsi="Arial" w:cs="Arial"/>
          <w:color w:val="4B4B4C"/>
        </w:rPr>
        <w:t>enter the following path:</w:t>
      </w:r>
    </w:p>
    <w:p w14:paraId="20CC326C" w14:textId="15422057" w:rsidR="003E10D0" w:rsidRPr="00FE29FE" w:rsidRDefault="00FE29FE" w:rsidP="0062179B">
      <w:pPr>
        <w:spacing w:after="129"/>
        <w:ind w:left="1800"/>
        <w:rPr>
          <w:rFonts w:ascii="Arial" w:eastAsia="Arial" w:hAnsi="Arial" w:cs="Arial"/>
          <w:color w:val="4B4B4C"/>
        </w:rPr>
      </w:pPr>
      <w:r w:rsidRPr="00FE29FE">
        <w:rPr>
          <w:rFonts w:ascii="Arial" w:eastAsia="Arial" w:hAnsi="Arial" w:cs="Arial"/>
          <w:color w:val="4B4B4C"/>
        </w:rPr>
        <w:t>C:/Program Files (x86)/Spirent Communications/Spirent TestCenter 4.71</w:t>
      </w:r>
    </w:p>
    <w:p w14:paraId="11443C78" w14:textId="1E13979C" w:rsidR="007D6237" w:rsidRPr="009A6893" w:rsidRDefault="007D6237" w:rsidP="0062179B">
      <w:pPr>
        <w:pStyle w:val="ListParagraph"/>
        <w:numPr>
          <w:ilvl w:val="0"/>
          <w:numId w:val="24"/>
        </w:numPr>
        <w:spacing w:after="129"/>
        <w:rPr>
          <w:rFonts w:ascii="Arial" w:eastAsia="Arial" w:hAnsi="Arial" w:cs="Arial"/>
          <w:color w:val="4B4B4C"/>
        </w:rPr>
      </w:pPr>
      <w:r w:rsidRPr="009A6893">
        <w:rPr>
          <w:rFonts w:ascii="Arial" w:eastAsia="Arial" w:hAnsi="Arial" w:cs="Arial"/>
          <w:color w:val="4B4B4C"/>
        </w:rPr>
        <w:t>Controller Address</w:t>
      </w:r>
      <w:r w:rsidR="001606A3" w:rsidRPr="009A6893">
        <w:rPr>
          <w:rFonts w:ascii="Arial" w:eastAsia="Arial" w:hAnsi="Arial" w:cs="Arial"/>
          <w:color w:val="4B4B4C"/>
        </w:rPr>
        <w:t xml:space="preserve"> - The IP address of the </w:t>
      </w:r>
      <w:r w:rsidR="009A6893">
        <w:rPr>
          <w:rFonts w:ascii="Arial" w:eastAsia="Arial" w:hAnsi="Arial" w:cs="Arial"/>
          <w:color w:val="4B4B4C"/>
        </w:rPr>
        <w:t>lab</w:t>
      </w:r>
      <w:r w:rsidR="001606A3" w:rsidRPr="009A6893">
        <w:rPr>
          <w:rFonts w:ascii="Arial" w:eastAsia="Arial" w:hAnsi="Arial" w:cs="Arial"/>
          <w:color w:val="4B4B4C"/>
        </w:rPr>
        <w:t xml:space="preserve"> server</w:t>
      </w:r>
      <w:r w:rsidR="009A6893">
        <w:rPr>
          <w:rFonts w:ascii="Arial" w:eastAsia="Arial" w:hAnsi="Arial" w:cs="Arial"/>
          <w:color w:val="4B4B4C"/>
        </w:rPr>
        <w:t xml:space="preserve"> if used (optional)</w:t>
      </w:r>
      <w:r w:rsidR="001606A3" w:rsidRPr="009A6893">
        <w:rPr>
          <w:rFonts w:ascii="Arial" w:eastAsia="Arial" w:hAnsi="Arial" w:cs="Arial"/>
          <w:color w:val="4B4B4C"/>
        </w:rPr>
        <w:t>.</w:t>
      </w:r>
    </w:p>
    <w:p w14:paraId="54B72DC1" w14:textId="77777777" w:rsidR="003E10D0" w:rsidRDefault="00A567D0" w:rsidP="0062179B">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rsidP="0062179B">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CloudShell (if such structure exists).  </w:t>
      </w:r>
    </w:p>
    <w:p w14:paraId="4B164DC3" w14:textId="77777777" w:rsidR="00674B36" w:rsidRDefault="00674B36" w:rsidP="0062179B">
      <w:pPr>
        <w:rPr>
          <w:rFonts w:ascii="Arial" w:eastAsia="Arial" w:hAnsi="Arial" w:cs="Arial"/>
          <w:color w:val="1B97D3"/>
          <w:sz w:val="40"/>
        </w:rPr>
      </w:pPr>
      <w:r>
        <w:rPr>
          <w:sz w:val="40"/>
        </w:rPr>
        <w:br w:type="page"/>
      </w:r>
    </w:p>
    <w:p w14:paraId="06C03B86" w14:textId="7745C7FE" w:rsidR="00674B36" w:rsidRDefault="00674B36" w:rsidP="0062179B">
      <w:pPr>
        <w:pStyle w:val="Heading1"/>
        <w:spacing w:after="0"/>
        <w:ind w:left="-3"/>
        <w:rPr>
          <w:sz w:val="40"/>
        </w:rPr>
      </w:pPr>
      <w:bookmarkStart w:id="9" w:name="_Toc490058212"/>
      <w:r w:rsidRPr="00674B36">
        <w:rPr>
          <w:sz w:val="40"/>
        </w:rPr>
        <w:lastRenderedPageBreak/>
        <w:t>Updating Python Dependencies for Shells</w:t>
      </w:r>
      <w:bookmarkEnd w:id="9"/>
    </w:p>
    <w:p w14:paraId="5A2099CB" w14:textId="1F28DD02" w:rsidR="00674B36" w:rsidRPr="00674B36" w:rsidRDefault="00674B36" w:rsidP="0062179B">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62179B">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62179B">
      <w:pPr>
        <w:pStyle w:val="Heading2"/>
      </w:pPr>
      <w:bookmarkStart w:id="10" w:name="_Toc490058213"/>
      <w:r w:rsidRPr="00674B36">
        <w:t>Updating offline Python dependencies</w:t>
      </w:r>
      <w:bookmarkEnd w:id="10"/>
    </w:p>
    <w:p w14:paraId="43D97272" w14:textId="77777777" w:rsidR="00674B36" w:rsidRPr="00674B36" w:rsidRDefault="00674B36" w:rsidP="0062179B">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2179B">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2179B">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51B9DC19" w:rsidR="00674B36" w:rsidRPr="000F2624" w:rsidRDefault="00674B36" w:rsidP="0062179B">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Restart any execution server that have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5AF12E7" w14:textId="77777777" w:rsidR="00674B36" w:rsidRPr="00674B36" w:rsidRDefault="00674B36" w:rsidP="0062179B">
      <w:pPr>
        <w:pStyle w:val="Heading2"/>
      </w:pPr>
      <w:bookmarkStart w:id="11" w:name="_Toc490058214"/>
      <w:r w:rsidRPr="00674B36">
        <w:t xml:space="preserve">Updating online Python </w:t>
      </w:r>
      <w:r w:rsidRPr="00496962">
        <w:t>dependencies</w:t>
      </w:r>
      <w:bookmarkEnd w:id="11"/>
    </w:p>
    <w:p w14:paraId="1874FEC3" w14:textId="77A41D2A" w:rsidR="00674B36" w:rsidRPr="00674B36" w:rsidRDefault="00674B36" w:rsidP="0062179B">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2179B">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2179B">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62179B">
      <w:pPr>
        <w:rPr>
          <w:rFonts w:ascii="Arial" w:eastAsia="Arial" w:hAnsi="Arial" w:cs="Arial"/>
          <w:color w:val="1B97D3"/>
          <w:sz w:val="40"/>
        </w:rPr>
      </w:pPr>
      <w:r>
        <w:rPr>
          <w:sz w:val="40"/>
        </w:rPr>
        <w:br w:type="page"/>
      </w:r>
    </w:p>
    <w:p w14:paraId="439A9406" w14:textId="2426FC80" w:rsidR="003E10D0" w:rsidRDefault="00A567D0" w:rsidP="0062179B">
      <w:pPr>
        <w:pStyle w:val="Heading1"/>
        <w:spacing w:after="0"/>
        <w:ind w:left="-3"/>
      </w:pPr>
      <w:bookmarkStart w:id="12" w:name="_Toc490058215"/>
      <w:r>
        <w:rPr>
          <w:sz w:val="40"/>
        </w:rPr>
        <w:lastRenderedPageBreak/>
        <w:t>Typical workflow</w:t>
      </w:r>
      <w:bookmarkEnd w:id="12"/>
    </w:p>
    <w:p w14:paraId="1C2D95A1" w14:textId="77777777" w:rsidR="003E10D0" w:rsidRDefault="00A567D0" w:rsidP="0062179B">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62179B">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62179B">
      <w:pPr>
        <w:spacing w:after="432"/>
      </w:pPr>
      <w:r>
        <w:rPr>
          <w:rFonts w:ascii="Arial" w:eastAsia="Arial" w:hAnsi="Arial" w:cs="Arial"/>
          <w:color w:val="4B4B4C"/>
        </w:rPr>
        <w:t xml:space="preserve">See </w:t>
      </w:r>
      <w:r>
        <w:rPr>
          <w:rFonts w:ascii="Arial" w:eastAsia="Arial" w:hAnsi="Arial" w:cs="Arial"/>
          <w:i/>
          <w:color w:val="0070C0"/>
          <w:u w:val="single" w:color="0070C0"/>
        </w:rPr>
        <w:t>Configuring a new device</w:t>
      </w:r>
      <w:r>
        <w:rPr>
          <w:rFonts w:ascii="Arial" w:eastAsia="Arial" w:hAnsi="Arial" w:cs="Arial"/>
          <w:color w:val="4B4B4C"/>
          <w:u w:val="single" w:color="0070C0"/>
        </w:rPr>
        <w:t>.</w:t>
      </w:r>
    </w:p>
    <w:p w14:paraId="0816846B" w14:textId="65B9D930" w:rsidR="00CD2DF5" w:rsidRDefault="003E08B6" w:rsidP="0062179B">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62179B">
      <w:pPr>
        <w:pStyle w:val="Heading1"/>
        <w:spacing w:after="0"/>
        <w:ind w:left="0" w:firstLine="0"/>
        <w:rPr>
          <w:sz w:val="40"/>
        </w:rPr>
      </w:pPr>
      <w:bookmarkStart w:id="13" w:name="_Toc490058216"/>
      <w:r w:rsidRPr="002728F4">
        <w:rPr>
          <w:sz w:val="40"/>
        </w:rPr>
        <w:lastRenderedPageBreak/>
        <w:t>References</w:t>
      </w:r>
      <w:bookmarkEnd w:id="13"/>
      <w:r w:rsidRPr="002728F4">
        <w:rPr>
          <w:sz w:val="40"/>
        </w:rPr>
        <w:t xml:space="preserve"> </w:t>
      </w:r>
    </w:p>
    <w:p w14:paraId="2C5061A7" w14:textId="1143BFCF" w:rsidR="002728F4" w:rsidRPr="002728F4" w:rsidRDefault="002728F4" w:rsidP="0062179B">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62179B">
      <w:pPr>
        <w:spacing w:after="128" w:line="269" w:lineRule="auto"/>
        <w:ind w:left="10" w:hanging="10"/>
      </w:pPr>
      <w:r>
        <w:rPr>
          <w:rFonts w:ascii="Arial" w:eastAsia="Arial" w:hAnsi="Arial" w:cs="Arial"/>
          <w:color w:val="4B4B4C"/>
        </w:rPr>
        <w:t xml:space="preserve">Additional technical documentation is available in the </w:t>
      </w:r>
      <w:hyperlink r:id="rId22">
        <w:r w:rsidR="0074011E">
          <w:rPr>
            <w:rFonts w:ascii="Arial" w:eastAsia="Arial" w:hAnsi="Arial" w:cs="Arial"/>
            <w:color w:val="1377B4"/>
            <w:u w:val="single" w:color="1377B4"/>
          </w:rPr>
          <w:t>Quali's Developer Center</w:t>
        </w:r>
      </w:hyperlink>
      <w:hyperlink r:id="rId23">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62179B">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4" w:history="1">
        <w:r w:rsidR="0074011E" w:rsidRPr="0074011E">
          <w:rPr>
            <w:rStyle w:val="Hyperlink"/>
            <w:rFonts w:ascii="Arial" w:eastAsia="Arial" w:hAnsi="Arial" w:cs="Arial"/>
          </w:rPr>
          <w:t>here</w:t>
        </w:r>
      </w:hyperlink>
      <w:hyperlink r:id="rId25">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62179B">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62179B">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62179B">
      <w:pPr>
        <w:pStyle w:val="Heading1"/>
        <w:spacing w:after="0"/>
        <w:ind w:left="0" w:firstLine="0"/>
      </w:pPr>
      <w:bookmarkStart w:id="14" w:name="_Toc490058217"/>
      <w:r>
        <w:rPr>
          <w:sz w:val="40"/>
        </w:rPr>
        <w:lastRenderedPageBreak/>
        <w:t>Release notes</w:t>
      </w:r>
      <w:bookmarkEnd w:id="14"/>
    </w:p>
    <w:p w14:paraId="6A35E340" w14:textId="77777777" w:rsidR="002728F4" w:rsidRDefault="002728F4" w:rsidP="0062179B">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Default="00041039" w:rsidP="0062179B">
      <w:pPr>
        <w:pStyle w:val="Heading2"/>
      </w:pPr>
      <w:bookmarkStart w:id="15" w:name="_Toc490058218"/>
      <w:r>
        <w:t>What</w:t>
      </w:r>
      <w:r w:rsidR="009731EF">
        <w:t>’</w:t>
      </w:r>
      <w:r w:rsidR="002728F4" w:rsidRPr="00041039">
        <w:t>s new:</w:t>
      </w:r>
      <w:bookmarkEnd w:id="15"/>
      <w:r w:rsidR="002728F4" w:rsidRPr="00041039">
        <w:t xml:space="preserve"> </w:t>
      </w:r>
    </w:p>
    <w:p w14:paraId="7DBA0261" w14:textId="77777777" w:rsidR="00A559A7" w:rsidRPr="00F51428" w:rsidRDefault="00A559A7" w:rsidP="00A559A7">
      <w:pPr>
        <w:pStyle w:val="ListParagraph"/>
        <w:numPr>
          <w:ilvl w:val="0"/>
          <w:numId w:val="10"/>
        </w:numPr>
        <w:spacing w:after="167" w:line="267" w:lineRule="auto"/>
        <w:rPr>
          <w:rFonts w:ascii="Arial" w:eastAsia="Arial" w:hAnsi="Arial" w:cs="Arial"/>
          <w:b/>
          <w:color w:val="4B4B4C"/>
        </w:rPr>
      </w:pPr>
      <w:r>
        <w:rPr>
          <w:rFonts w:ascii="Arial" w:eastAsia="Arial" w:hAnsi="Arial" w:cs="Arial"/>
          <w:bCs/>
          <w:color w:val="4B4B4C"/>
        </w:rPr>
        <w:t>Make Logical Name attribute Available For Abstract Resources.</w:t>
      </w:r>
    </w:p>
    <w:p w14:paraId="65B2C3E2" w14:textId="7FC21981" w:rsidR="000F2624" w:rsidRPr="000F2624" w:rsidRDefault="00A559A7" w:rsidP="0062179B">
      <w:pPr>
        <w:pStyle w:val="ListParagraph"/>
        <w:numPr>
          <w:ilvl w:val="0"/>
          <w:numId w:val="10"/>
        </w:numPr>
        <w:tabs>
          <w:tab w:val="center" w:pos="404"/>
          <w:tab w:val="center" w:pos="2368"/>
        </w:tabs>
        <w:spacing w:after="541" w:line="269" w:lineRule="auto"/>
        <w:rPr>
          <w:rFonts w:ascii="Arial" w:eastAsia="Arial" w:hAnsi="Arial" w:cs="Arial"/>
          <w:bCs/>
          <w:color w:val="4B4B4C"/>
        </w:rPr>
      </w:pPr>
      <w:r>
        <w:rPr>
          <w:rFonts w:ascii="Arial" w:eastAsia="Arial" w:hAnsi="Arial" w:cs="Arial"/>
          <w:bCs/>
          <w:color w:val="4B4B4C"/>
        </w:rPr>
        <w:t xml:space="preserve">Set Max Speed attribute </w:t>
      </w:r>
      <w:bookmarkStart w:id="16" w:name="_GoBack"/>
      <w:bookmarkEnd w:id="16"/>
      <w:r>
        <w:rPr>
          <w:rFonts w:ascii="Arial" w:eastAsia="Arial" w:hAnsi="Arial" w:cs="Arial"/>
          <w:bCs/>
          <w:color w:val="4B4B4C"/>
        </w:rPr>
        <w:t>in MB units.</w:t>
      </w:r>
    </w:p>
    <w:p w14:paraId="78C60B84" w14:textId="00CABBBC" w:rsidR="003E10D0" w:rsidRPr="00D7160A" w:rsidRDefault="002728F4" w:rsidP="0062179B">
      <w:pPr>
        <w:pStyle w:val="Heading2"/>
      </w:pPr>
      <w:bookmarkStart w:id="17" w:name="_Toc490058219"/>
      <w:r w:rsidRPr="000B1927">
        <w:t>K</w:t>
      </w:r>
      <w:r w:rsidR="00041039">
        <w:t>nown issue:</w:t>
      </w:r>
      <w:bookmarkEnd w:id="17"/>
    </w:p>
    <w:p w14:paraId="2C261638" w14:textId="4D7BC353" w:rsidR="00C37066" w:rsidRDefault="00C37066" w:rsidP="0062179B">
      <w:pPr>
        <w:pStyle w:val="ListParagraph"/>
        <w:numPr>
          <w:ilvl w:val="0"/>
          <w:numId w:val="10"/>
        </w:numPr>
        <w:tabs>
          <w:tab w:val="center" w:pos="404"/>
          <w:tab w:val="center" w:pos="2368"/>
        </w:tabs>
        <w:spacing w:after="541" w:line="269" w:lineRule="auto"/>
        <w:rPr>
          <w:lang w:bidi="he-IL"/>
        </w:rPr>
      </w:pPr>
      <w:r w:rsidRPr="00B074A2">
        <w:rPr>
          <w:rFonts w:ascii="Arial" w:eastAsia="Arial" w:hAnsi="Arial" w:cs="Arial"/>
          <w:bCs/>
          <w:color w:val="4B4B4C"/>
        </w:rPr>
        <w:t xml:space="preserve">All Execution Servers that are used to run Sandboxes with </w:t>
      </w:r>
      <w:r w:rsidR="00F01F94" w:rsidRPr="00B074A2">
        <w:rPr>
          <w:rFonts w:ascii="Arial" w:eastAsia="Arial" w:hAnsi="Arial" w:cs="Arial"/>
          <w:bCs/>
          <w:color w:val="4B4B4C"/>
        </w:rPr>
        <w:t>TestCen</w:t>
      </w:r>
      <w:r w:rsidRPr="00B074A2">
        <w:rPr>
          <w:rFonts w:ascii="Arial" w:eastAsia="Arial" w:hAnsi="Arial" w:cs="Arial"/>
          <w:bCs/>
          <w:color w:val="4B4B4C"/>
        </w:rPr>
        <w:t xml:space="preserve"> should have the same Client Install Path. This means that all Execution Servers must be either Windows or Linux.</w:t>
      </w:r>
    </w:p>
    <w:sectPr w:rsidR="00C37066" w:rsidSect="0074011E">
      <w:footerReference w:type="default" r:id="rId26"/>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B074A2" w:rsidRDefault="00B074A2">
      <w:pPr>
        <w:spacing w:after="0" w:line="240" w:lineRule="auto"/>
      </w:pPr>
      <w:r>
        <w:separator/>
      </w:r>
    </w:p>
  </w:endnote>
  <w:endnote w:type="continuationSeparator" w:id="0">
    <w:p w14:paraId="7CC8EB2C" w14:textId="77777777" w:rsidR="00B074A2" w:rsidRDefault="00B0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B074A2" w:rsidRDefault="00B074A2">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B074A2" w:rsidRDefault="00B074A2">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B074A2" w:rsidRDefault="00B074A2"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B074A2" w:rsidRDefault="00B074A2">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B074A2" w:rsidRDefault="00B074A2">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B074A2" w:rsidRDefault="00B074A2">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559A7" w:rsidRPr="00A559A7">
      <w:rPr>
        <w:rFonts w:ascii="Arial" w:eastAsia="Arial" w:hAnsi="Arial" w:cs="Arial"/>
        <w:noProof/>
        <w:color w:val="4B4B4C"/>
      </w:rPr>
      <w:t>8</w:t>
    </w:r>
    <w:r>
      <w:rPr>
        <w:rFonts w:ascii="Arial" w:eastAsia="Arial" w:hAnsi="Arial" w:cs="Arial"/>
        <w:color w:val="4B4B4C"/>
      </w:rPr>
      <w:fldChar w:fldCharType="end"/>
    </w:r>
  </w:p>
  <w:p w14:paraId="5B44B38F" w14:textId="77777777" w:rsidR="00B074A2" w:rsidRDefault="00B074A2">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B074A2" w:rsidRDefault="00B074A2"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A559A7" w:rsidRPr="00A559A7">
      <w:rPr>
        <w:rFonts w:ascii="Arial" w:eastAsia="Arial" w:hAnsi="Arial" w:cs="Arial"/>
        <w:noProof/>
        <w:color w:val="4B4B4C"/>
      </w:rPr>
      <w:t>9</w:t>
    </w:r>
    <w:r>
      <w:rPr>
        <w:rFonts w:ascii="Arial" w:eastAsia="Arial" w:hAnsi="Arial" w:cs="Arial"/>
        <w:color w:val="4B4B4C"/>
      </w:rPr>
      <w:fldChar w:fldCharType="end"/>
    </w:r>
  </w:p>
  <w:p w14:paraId="26D14DE1" w14:textId="77777777" w:rsidR="00B074A2" w:rsidRDefault="00B074A2"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B074A2" w:rsidRDefault="00B074A2">
      <w:pPr>
        <w:spacing w:after="0" w:line="240" w:lineRule="auto"/>
      </w:pPr>
      <w:r>
        <w:separator/>
      </w:r>
    </w:p>
  </w:footnote>
  <w:footnote w:type="continuationSeparator" w:id="0">
    <w:p w14:paraId="0C3C9D12" w14:textId="77777777" w:rsidR="00B074A2" w:rsidRDefault="00B07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1DF6C1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064EA"/>
    <w:rsid w:val="00023710"/>
    <w:rsid w:val="00041039"/>
    <w:rsid w:val="00067487"/>
    <w:rsid w:val="000835C5"/>
    <w:rsid w:val="00087B41"/>
    <w:rsid w:val="000B1927"/>
    <w:rsid w:val="000B672A"/>
    <w:rsid w:val="000F2624"/>
    <w:rsid w:val="001077F8"/>
    <w:rsid w:val="00146228"/>
    <w:rsid w:val="001606A3"/>
    <w:rsid w:val="001759A0"/>
    <w:rsid w:val="001925EE"/>
    <w:rsid w:val="001C1FA0"/>
    <w:rsid w:val="001E3A31"/>
    <w:rsid w:val="001F6471"/>
    <w:rsid w:val="002211C7"/>
    <w:rsid w:val="002728F4"/>
    <w:rsid w:val="002829BE"/>
    <w:rsid w:val="00291CC2"/>
    <w:rsid w:val="002E515D"/>
    <w:rsid w:val="00310BF7"/>
    <w:rsid w:val="00334BBF"/>
    <w:rsid w:val="003630B7"/>
    <w:rsid w:val="003E08B6"/>
    <w:rsid w:val="003E10D0"/>
    <w:rsid w:val="003E6E30"/>
    <w:rsid w:val="003F6835"/>
    <w:rsid w:val="004176C1"/>
    <w:rsid w:val="00467F64"/>
    <w:rsid w:val="00487E61"/>
    <w:rsid w:val="00496962"/>
    <w:rsid w:val="0050564B"/>
    <w:rsid w:val="00554EA0"/>
    <w:rsid w:val="00585331"/>
    <w:rsid w:val="00586CFE"/>
    <w:rsid w:val="00594C61"/>
    <w:rsid w:val="005B7193"/>
    <w:rsid w:val="005F3D38"/>
    <w:rsid w:val="00616730"/>
    <w:rsid w:val="0061687C"/>
    <w:rsid w:val="0062179B"/>
    <w:rsid w:val="00652B31"/>
    <w:rsid w:val="00674B36"/>
    <w:rsid w:val="006D2B0F"/>
    <w:rsid w:val="0074011E"/>
    <w:rsid w:val="007567EC"/>
    <w:rsid w:val="007663A0"/>
    <w:rsid w:val="00775C26"/>
    <w:rsid w:val="007859CC"/>
    <w:rsid w:val="007D6237"/>
    <w:rsid w:val="007F3FBC"/>
    <w:rsid w:val="00822231"/>
    <w:rsid w:val="00832509"/>
    <w:rsid w:val="008563AF"/>
    <w:rsid w:val="00856A7F"/>
    <w:rsid w:val="008B7B4A"/>
    <w:rsid w:val="008D48C9"/>
    <w:rsid w:val="0090460F"/>
    <w:rsid w:val="009544C9"/>
    <w:rsid w:val="009679C4"/>
    <w:rsid w:val="009731EF"/>
    <w:rsid w:val="009A6893"/>
    <w:rsid w:val="009B0AB8"/>
    <w:rsid w:val="00A24A2D"/>
    <w:rsid w:val="00A559A7"/>
    <w:rsid w:val="00A567D0"/>
    <w:rsid w:val="00AB1715"/>
    <w:rsid w:val="00AB2134"/>
    <w:rsid w:val="00AB4BF7"/>
    <w:rsid w:val="00AC3C2A"/>
    <w:rsid w:val="00B074A2"/>
    <w:rsid w:val="00B75F35"/>
    <w:rsid w:val="00B92DBB"/>
    <w:rsid w:val="00BC64F9"/>
    <w:rsid w:val="00BD22DD"/>
    <w:rsid w:val="00C34622"/>
    <w:rsid w:val="00C37066"/>
    <w:rsid w:val="00C600E9"/>
    <w:rsid w:val="00C72760"/>
    <w:rsid w:val="00CD2DF5"/>
    <w:rsid w:val="00D31A4C"/>
    <w:rsid w:val="00D7160A"/>
    <w:rsid w:val="00DA3420"/>
    <w:rsid w:val="00DD60B3"/>
    <w:rsid w:val="00E26471"/>
    <w:rsid w:val="00E35020"/>
    <w:rsid w:val="00E937C5"/>
    <w:rsid w:val="00EE40EC"/>
    <w:rsid w:val="00F01F94"/>
    <w:rsid w:val="00F1203B"/>
    <w:rsid w:val="00F820D9"/>
    <w:rsid w:val="00F86EC4"/>
    <w:rsid w:val="00FB52AA"/>
    <w:rsid w:val="00FB5FED"/>
    <w:rsid w:val="00FD1F65"/>
    <w:rsid w:val="00FE2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s://support.qualisystems.com/"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s://support.qualisystems.com/entries/22858046-download-center"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FDD2A-EE44-43A6-BC73-78CD60FF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44</cp:revision>
  <cp:lastPrinted>2017-06-29T08:31:00Z</cp:lastPrinted>
  <dcterms:created xsi:type="dcterms:W3CDTF">2017-06-11T14:12:00Z</dcterms:created>
  <dcterms:modified xsi:type="dcterms:W3CDTF">2017-11-19T13:28:00Z</dcterms:modified>
</cp:coreProperties>
</file>