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A8D53" w14:textId="46A433D4" w:rsidR="0053631F" w:rsidRPr="006035F9" w:rsidRDefault="0053631F" w:rsidP="006035F9">
      <w:pPr>
        <w:pStyle w:val="Title"/>
      </w:pPr>
      <w:r w:rsidRPr="0053631F">
        <w:rPr>
          <w:rFonts w:eastAsia="Times New Roman"/>
        </w:rPr>
        <w:t xml:space="preserve">ASSIGNMENT: </w:t>
      </w:r>
      <w:r w:rsidR="00456D15">
        <w:rPr>
          <w:rFonts w:eastAsia="Times New Roman"/>
        </w:rPr>
        <w:t>WEEK</w:t>
      </w:r>
      <w:r w:rsidR="00456D15">
        <w:rPr>
          <w:rFonts w:eastAsia="Times New Roman"/>
          <w:lang w:val="vi-VN"/>
        </w:rPr>
        <w:t xml:space="preserve"> 11 - </w:t>
      </w:r>
      <w:r w:rsidR="006035F9">
        <w:t>VECTOR DB &amp; DATA SECURITY</w:t>
      </w:r>
    </w:p>
    <w:p w14:paraId="714C8B4E" w14:textId="53A8DF02" w:rsidR="0053631F" w:rsidRPr="0053631F" w:rsidRDefault="0053631F" w:rsidP="0053631F">
      <w:pPr>
        <w:pStyle w:val="Heading3"/>
      </w:pPr>
      <w:r w:rsidRPr="0053631F">
        <w:t>1. CORE ARCHITECTURAL PRINCIPLES</w:t>
      </w:r>
    </w:p>
    <w:p w14:paraId="20892D98" w14:textId="77777777" w:rsidR="0053631F" w:rsidRPr="0053631F" w:rsidRDefault="0053631F" w:rsidP="0053631F">
      <w:pPr>
        <w:pStyle w:val="Heading4"/>
        <w:rPr>
          <w:rFonts w:eastAsia="Times New Roman"/>
        </w:rPr>
      </w:pPr>
      <w:r w:rsidRPr="0053631F">
        <w:rPr>
          <w:rFonts w:eastAsia="Times New Roman"/>
        </w:rPr>
        <w:t>Principle 1.1: The Divergence Between Keyword Matching and Semantic Search</w:t>
      </w:r>
    </w:p>
    <w:p w14:paraId="49A6D63E" w14:textId="77777777" w:rsidR="0053631F" w:rsidRPr="0053631F" w:rsidRDefault="0053631F" w:rsidP="0053631F">
      <w:p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sz w:val="24"/>
          <w:szCs w:val="24"/>
        </w:rPr>
        <w:t xml:space="preserve">Traditional relational databases (like Odoo's PostgreSQL) query data using exact text matching (Keyword Matching). If a corporate document uses the phrase </w:t>
      </w:r>
      <w:r w:rsidRPr="0053631F">
        <w:rPr>
          <w:rFonts w:ascii="Times New Roman" w:eastAsia="Times New Roman" w:hAnsi="Times New Roman" w:cs="Times New Roman"/>
          <w:i/>
          <w:iCs/>
          <w:sz w:val="24"/>
          <w:szCs w:val="24"/>
        </w:rPr>
        <w:t>"Onboarding Protocol"</w:t>
      </w:r>
      <w:r w:rsidRPr="0053631F">
        <w:rPr>
          <w:rFonts w:ascii="Times New Roman" w:eastAsia="Times New Roman" w:hAnsi="Times New Roman" w:cs="Times New Roman"/>
          <w:sz w:val="24"/>
          <w:szCs w:val="24"/>
        </w:rPr>
        <w:t xml:space="preserve"> and an employee searches for </w:t>
      </w:r>
      <w:r w:rsidRPr="0053631F">
        <w:rPr>
          <w:rFonts w:ascii="Times New Roman" w:eastAsia="Times New Roman" w:hAnsi="Times New Roman" w:cs="Times New Roman"/>
          <w:i/>
          <w:iCs/>
          <w:sz w:val="24"/>
          <w:szCs w:val="24"/>
        </w:rPr>
        <w:t>"How to welcome new developers"</w:t>
      </w:r>
      <w:r w:rsidRPr="0053631F">
        <w:rPr>
          <w:rFonts w:ascii="Times New Roman" w:eastAsia="Times New Roman" w:hAnsi="Times New Roman" w:cs="Times New Roman"/>
          <w:sz w:val="24"/>
          <w:szCs w:val="24"/>
        </w:rPr>
        <w:t>, a traditional database returns zero results due to the keyword mismatch.</w:t>
      </w:r>
    </w:p>
    <w:p w14:paraId="2075E0F1" w14:textId="77777777" w:rsidR="0053631F" w:rsidRPr="0053631F" w:rsidRDefault="0053631F" w:rsidP="0053631F">
      <w:p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sz w:val="24"/>
          <w:szCs w:val="24"/>
        </w:rPr>
        <w:t xml:space="preserve">To bridge this gap, text must be processed through an </w:t>
      </w:r>
      <w:r w:rsidRPr="0053631F">
        <w:rPr>
          <w:rFonts w:ascii="Times New Roman" w:eastAsia="Times New Roman" w:hAnsi="Times New Roman" w:cs="Times New Roman"/>
          <w:b/>
          <w:bCs/>
          <w:sz w:val="24"/>
          <w:szCs w:val="24"/>
        </w:rPr>
        <w:t>Embedding Model</w:t>
      </w:r>
      <w:r w:rsidRPr="0053631F">
        <w:rPr>
          <w:rFonts w:ascii="Times New Roman" w:eastAsia="Times New Roman" w:hAnsi="Times New Roman" w:cs="Times New Roman"/>
          <w:sz w:val="24"/>
          <w:szCs w:val="24"/>
        </w:rPr>
        <w:t xml:space="preserve">, which translates text into a sequence of floating-point numbers called a Vector. In this mathematical vector space, strings with synonymous semantic meanings inherit coordinates that sit close to one another, calculated using distance metrics such as </w:t>
      </w:r>
      <w:r w:rsidRPr="0053631F">
        <w:rPr>
          <w:rFonts w:ascii="Times New Roman" w:eastAsia="Times New Roman" w:hAnsi="Times New Roman" w:cs="Times New Roman"/>
          <w:i/>
          <w:iCs/>
          <w:sz w:val="24"/>
          <w:szCs w:val="24"/>
        </w:rPr>
        <w:t>Cosine Similarity</w:t>
      </w:r>
      <w:r w:rsidRPr="0053631F">
        <w:rPr>
          <w:rFonts w:ascii="Times New Roman" w:eastAsia="Times New Roman" w:hAnsi="Times New Roman" w:cs="Times New Roman"/>
          <w:sz w:val="24"/>
          <w:szCs w:val="24"/>
        </w:rPr>
        <w:t>.</w:t>
      </w:r>
    </w:p>
    <w:p w14:paraId="65433DEA" w14:textId="77777777" w:rsidR="0053631F" w:rsidRPr="0053631F" w:rsidRDefault="0053631F" w:rsidP="0053631F">
      <w:pPr>
        <w:pStyle w:val="Heading4"/>
        <w:rPr>
          <w:rFonts w:eastAsia="Times New Roman"/>
        </w:rPr>
      </w:pPr>
      <w:r w:rsidRPr="0053631F">
        <w:rPr>
          <w:rFonts w:eastAsia="Times New Roman"/>
        </w:rPr>
        <w:t>Principle 1.2: The "Divide and Conquer" Data Strategy (Document Chunking &amp; Overlap)</w:t>
      </w:r>
    </w:p>
    <w:p w14:paraId="5FAB14F8" w14:textId="77777777" w:rsidR="0053631F" w:rsidRPr="0053631F" w:rsidRDefault="0053631F" w:rsidP="0053631F">
      <w:p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sz w:val="24"/>
          <w:szCs w:val="24"/>
        </w:rPr>
        <w:t xml:space="preserve">Large Language Models (LLMs) are restricted by a predefined operational boundary known as a </w:t>
      </w:r>
      <w:r w:rsidRPr="0053631F">
        <w:rPr>
          <w:rFonts w:ascii="Times New Roman" w:eastAsia="Times New Roman" w:hAnsi="Times New Roman" w:cs="Times New Roman"/>
          <w:b/>
          <w:bCs/>
          <w:sz w:val="24"/>
          <w:szCs w:val="24"/>
        </w:rPr>
        <w:t>Context Window</w:t>
      </w:r>
      <w:r w:rsidRPr="0053631F">
        <w:rPr>
          <w:rFonts w:ascii="Times New Roman" w:eastAsia="Times New Roman" w:hAnsi="Times New Roman" w:cs="Times New Roman"/>
          <w:sz w:val="24"/>
          <w:szCs w:val="24"/>
        </w:rPr>
        <w:t xml:space="preserve"> (the maximum amount of tokenized text they can read in a single execution loop). Sending a 100-page operational manual to an LLM for a simple inquiry is slow, costly, and dilutes the AI's contextual focus.</w:t>
      </w:r>
    </w:p>
    <w:p w14:paraId="41505B90" w14:textId="77777777" w:rsidR="0053631F" w:rsidRPr="0053631F" w:rsidRDefault="0053631F" w:rsidP="0053631F">
      <w:p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sz w:val="24"/>
          <w:szCs w:val="24"/>
        </w:rPr>
        <w:t>Thus, documents must be sliced into small segments (</w:t>
      </w:r>
      <w:r w:rsidRPr="0053631F">
        <w:rPr>
          <w:rFonts w:ascii="Times New Roman" w:eastAsia="Times New Roman" w:hAnsi="Times New Roman" w:cs="Times New Roman"/>
          <w:b/>
          <w:bCs/>
          <w:sz w:val="24"/>
          <w:szCs w:val="24"/>
        </w:rPr>
        <w:t>Chunks</w:t>
      </w:r>
      <w:r w:rsidRPr="0053631F">
        <w:rPr>
          <w:rFonts w:ascii="Times New Roman" w:eastAsia="Times New Roman" w:hAnsi="Times New Roman" w:cs="Times New Roman"/>
          <w:sz w:val="24"/>
          <w:szCs w:val="24"/>
        </w:rPr>
        <w:t>). During this tokenization, a specific buffer zone (</w:t>
      </w:r>
      <w:r w:rsidRPr="0053631F">
        <w:rPr>
          <w:rFonts w:ascii="Times New Roman" w:eastAsia="Times New Roman" w:hAnsi="Times New Roman" w:cs="Times New Roman"/>
          <w:b/>
          <w:bCs/>
          <w:sz w:val="24"/>
          <w:szCs w:val="24"/>
        </w:rPr>
        <w:t>Overlap</w:t>
      </w:r>
      <w:r w:rsidRPr="0053631F">
        <w:rPr>
          <w:rFonts w:ascii="Times New Roman" w:eastAsia="Times New Roman" w:hAnsi="Times New Roman" w:cs="Times New Roman"/>
          <w:sz w:val="24"/>
          <w:szCs w:val="24"/>
        </w:rPr>
        <w:t>) must be maintained between adjacent chunks. Without an overlap, crucial sentences cut precisely at a chunk boundary will lose their contextual coherence.</w:t>
      </w:r>
    </w:p>
    <w:p w14:paraId="42D58B9D" w14:textId="77777777" w:rsidR="0053631F" w:rsidRPr="0053631F" w:rsidRDefault="0053631F" w:rsidP="0053631F">
      <w:pPr>
        <w:pStyle w:val="Heading4"/>
        <w:rPr>
          <w:rFonts w:eastAsia="Times New Roman"/>
        </w:rPr>
      </w:pPr>
      <w:r w:rsidRPr="0053631F">
        <w:rPr>
          <w:rFonts w:eastAsia="Times New Roman"/>
        </w:rPr>
        <w:t>Principle 1.3: Access Control at the Storage Layer (Secure Metadata Isolation)</w:t>
      </w:r>
    </w:p>
    <w:p w14:paraId="1559D9E2" w14:textId="77777777" w:rsidR="0053631F" w:rsidRPr="0053631F" w:rsidRDefault="0053631F" w:rsidP="0053631F">
      <w:p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sz w:val="24"/>
          <w:szCs w:val="24"/>
        </w:rPr>
        <w:t xml:space="preserve">The moment data is extracted from Odoo via an API and written to disk, Odoo’s native, group-based Access Control Lists (ACLs) are completely bypassed. To prevent data leakage, security permissions must be re-engineered directly at the vector storage level using </w:t>
      </w:r>
      <w:r w:rsidRPr="0053631F">
        <w:rPr>
          <w:rFonts w:ascii="Times New Roman" w:eastAsia="Times New Roman" w:hAnsi="Times New Roman" w:cs="Times New Roman"/>
          <w:b/>
          <w:bCs/>
          <w:sz w:val="24"/>
          <w:szCs w:val="24"/>
        </w:rPr>
        <w:t>Document-Level Access Control</w:t>
      </w:r>
      <w:r w:rsidRPr="0053631F">
        <w:rPr>
          <w:rFonts w:ascii="Times New Roman" w:eastAsia="Times New Roman" w:hAnsi="Times New Roman" w:cs="Times New Roman"/>
          <w:sz w:val="24"/>
          <w:szCs w:val="24"/>
        </w:rPr>
        <w:t>. As text is sliced, every single chunk must be explicitly tagged with relational attributes (</w:t>
      </w:r>
      <w:r w:rsidRPr="0053631F">
        <w:rPr>
          <w:rFonts w:ascii="Times New Roman" w:eastAsia="Times New Roman" w:hAnsi="Times New Roman" w:cs="Times New Roman"/>
          <w:b/>
          <w:bCs/>
          <w:sz w:val="24"/>
          <w:szCs w:val="24"/>
        </w:rPr>
        <w:t>Metadata</w:t>
      </w:r>
      <w:r w:rsidRPr="0053631F">
        <w:rPr>
          <w:rFonts w:ascii="Times New Roman" w:eastAsia="Times New Roman" w:hAnsi="Times New Roman" w:cs="Times New Roman"/>
          <w:sz w:val="24"/>
          <w:szCs w:val="24"/>
        </w:rPr>
        <w:t>) specifying its department (</w:t>
      </w:r>
      <w:proofErr w:type="spellStart"/>
      <w:r w:rsidRPr="0053631F">
        <w:rPr>
          <w:rFonts w:ascii="Courier New" w:eastAsia="Times New Roman" w:hAnsi="Courier New" w:cs="Courier New"/>
          <w:sz w:val="20"/>
          <w:szCs w:val="20"/>
        </w:rPr>
        <w:t>workspace_dimension</w:t>
      </w:r>
      <w:proofErr w:type="spellEnd"/>
      <w:r w:rsidRPr="0053631F">
        <w:rPr>
          <w:rFonts w:ascii="Times New Roman" w:eastAsia="Times New Roman" w:hAnsi="Times New Roman" w:cs="Times New Roman"/>
          <w:sz w:val="24"/>
          <w:szCs w:val="24"/>
        </w:rPr>
        <w:t>) and authorized security clearance (</w:t>
      </w:r>
      <w:proofErr w:type="spellStart"/>
      <w:r w:rsidRPr="0053631F">
        <w:rPr>
          <w:rFonts w:ascii="Courier New" w:eastAsia="Times New Roman" w:hAnsi="Courier New" w:cs="Courier New"/>
          <w:sz w:val="20"/>
          <w:szCs w:val="20"/>
        </w:rPr>
        <w:t>access_role</w:t>
      </w:r>
      <w:proofErr w:type="spellEnd"/>
      <w:r w:rsidRPr="0053631F">
        <w:rPr>
          <w:rFonts w:ascii="Times New Roman" w:eastAsia="Times New Roman" w:hAnsi="Times New Roman" w:cs="Times New Roman"/>
          <w:sz w:val="24"/>
          <w:szCs w:val="24"/>
        </w:rPr>
        <w:t>).</w:t>
      </w:r>
    </w:p>
    <w:p w14:paraId="33087065" w14:textId="22E20103" w:rsidR="0053631F" w:rsidRPr="0053631F" w:rsidRDefault="0053631F" w:rsidP="0053631F">
      <w:pPr>
        <w:pStyle w:val="Heading3"/>
      </w:pPr>
      <w:r w:rsidRPr="0053631F">
        <w:t>2. TEAM ROLE DECONSTRUCTION</w:t>
      </w:r>
    </w:p>
    <w:p w14:paraId="65CC9C7E" w14:textId="5D5CCA2C" w:rsidR="0053631F" w:rsidRPr="0053631F" w:rsidRDefault="0053631F" w:rsidP="0053631F">
      <w:pPr>
        <w:pStyle w:val="Heading4"/>
        <w:rPr>
          <w:rFonts w:eastAsia="Times New Roman"/>
        </w:rPr>
      </w:pPr>
      <w:r w:rsidRPr="0053631F">
        <w:rPr>
          <w:rFonts w:eastAsia="Times New Roman"/>
        </w:rPr>
        <w:lastRenderedPageBreak/>
        <w:t>Business Analyst (BA) Responsibilities:</w:t>
      </w:r>
    </w:p>
    <w:p w14:paraId="759C8AC0" w14:textId="77777777" w:rsidR="0053631F" w:rsidRPr="0053631F" w:rsidRDefault="0053631F" w:rsidP="0053631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Access Control Matrix Design:</w:t>
      </w:r>
      <w:r w:rsidRPr="0053631F">
        <w:rPr>
          <w:rFonts w:ascii="Times New Roman" w:eastAsia="Times New Roman" w:hAnsi="Times New Roman" w:cs="Times New Roman"/>
          <w:sz w:val="24"/>
          <w:szCs w:val="24"/>
        </w:rPr>
        <w:t xml:space="preserve"> Analyze corporate departments and draft a data-mapping specification detailing which Odoo SOP articles belong to </w:t>
      </w:r>
      <w:proofErr w:type="spellStart"/>
      <w:r w:rsidRPr="0053631F">
        <w:rPr>
          <w:rFonts w:ascii="Courier New" w:eastAsia="Times New Roman" w:hAnsi="Courier New" w:cs="Courier New"/>
          <w:sz w:val="20"/>
          <w:szCs w:val="20"/>
        </w:rPr>
        <w:t>hr_manager</w:t>
      </w:r>
      <w:proofErr w:type="spellEnd"/>
      <w:r w:rsidRPr="0053631F">
        <w:rPr>
          <w:rFonts w:ascii="Times New Roman" w:eastAsia="Times New Roman" w:hAnsi="Times New Roman" w:cs="Times New Roman"/>
          <w:sz w:val="24"/>
          <w:szCs w:val="24"/>
        </w:rPr>
        <w:t xml:space="preserve">, </w:t>
      </w:r>
      <w:proofErr w:type="spellStart"/>
      <w:r w:rsidRPr="0053631F">
        <w:rPr>
          <w:rFonts w:ascii="Courier New" w:eastAsia="Times New Roman" w:hAnsi="Courier New" w:cs="Courier New"/>
          <w:sz w:val="20"/>
          <w:szCs w:val="20"/>
        </w:rPr>
        <w:t>it_staff</w:t>
      </w:r>
      <w:proofErr w:type="spellEnd"/>
      <w:r w:rsidRPr="0053631F">
        <w:rPr>
          <w:rFonts w:ascii="Times New Roman" w:eastAsia="Times New Roman" w:hAnsi="Times New Roman" w:cs="Times New Roman"/>
          <w:sz w:val="24"/>
          <w:szCs w:val="24"/>
        </w:rPr>
        <w:t xml:space="preserve">, or </w:t>
      </w:r>
      <w:r w:rsidRPr="0053631F">
        <w:rPr>
          <w:rFonts w:ascii="Courier New" w:eastAsia="Times New Roman" w:hAnsi="Courier New" w:cs="Courier New"/>
          <w:sz w:val="20"/>
          <w:szCs w:val="20"/>
        </w:rPr>
        <w:t>public</w:t>
      </w:r>
      <w:r w:rsidRPr="0053631F">
        <w:rPr>
          <w:rFonts w:ascii="Times New Roman" w:eastAsia="Times New Roman" w:hAnsi="Times New Roman" w:cs="Times New Roman"/>
          <w:sz w:val="24"/>
          <w:szCs w:val="24"/>
        </w:rPr>
        <w:t xml:space="preserve"> clearances.</w:t>
      </w:r>
    </w:p>
    <w:p w14:paraId="1183E70E" w14:textId="77777777" w:rsidR="0053631F" w:rsidRPr="0053631F" w:rsidRDefault="0053631F" w:rsidP="0053631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Data Cleaning &amp; Synonym Mapping:</w:t>
      </w:r>
      <w:r w:rsidRPr="0053631F">
        <w:rPr>
          <w:rFonts w:ascii="Times New Roman" w:eastAsia="Times New Roman" w:hAnsi="Times New Roman" w:cs="Times New Roman"/>
          <w:sz w:val="24"/>
          <w:szCs w:val="24"/>
        </w:rPr>
        <w:t xml:space="preserve"> Review raw text inside Odoo. Format and sanitize headings or paragraphs so they are clean for AI tokenization. Compile a reference sheet of user synonyms (e.g., mapping "onboarding" to "welcome") for later testing.</w:t>
      </w:r>
    </w:p>
    <w:p w14:paraId="0C43CEF1" w14:textId="77777777" w:rsidR="0053631F" w:rsidRPr="0053631F" w:rsidRDefault="0053631F" w:rsidP="0053631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BA Deliverable:</w:t>
      </w:r>
      <w:r w:rsidRPr="0053631F">
        <w:rPr>
          <w:rFonts w:ascii="Times New Roman" w:eastAsia="Times New Roman" w:hAnsi="Times New Roman" w:cs="Times New Roman"/>
          <w:sz w:val="24"/>
          <w:szCs w:val="24"/>
        </w:rPr>
        <w:t xml:space="preserve"> A structured Matrix Sheet (Excel/Markdown) matching: </w:t>
      </w:r>
      <w:r w:rsidRPr="0053631F">
        <w:rPr>
          <w:rFonts w:ascii="Times New Roman" w:eastAsia="Times New Roman" w:hAnsi="Times New Roman" w:cs="Times New Roman"/>
          <w:i/>
          <w:iCs/>
          <w:sz w:val="24"/>
          <w:szCs w:val="24"/>
        </w:rPr>
        <w:t>Article Title | Workspace Dimension | Access Role | Target Synonym List</w:t>
      </w:r>
      <w:r w:rsidRPr="0053631F">
        <w:rPr>
          <w:rFonts w:ascii="Times New Roman" w:eastAsia="Times New Roman" w:hAnsi="Times New Roman" w:cs="Times New Roman"/>
          <w:sz w:val="24"/>
          <w:szCs w:val="24"/>
        </w:rPr>
        <w:t>.</w:t>
      </w:r>
    </w:p>
    <w:p w14:paraId="2066B8A3" w14:textId="68E3547D" w:rsidR="0053631F" w:rsidRPr="0053631F" w:rsidRDefault="0053631F" w:rsidP="0053631F">
      <w:pPr>
        <w:pStyle w:val="Heading4"/>
        <w:rPr>
          <w:rFonts w:eastAsia="Times New Roman"/>
        </w:rPr>
      </w:pPr>
      <w:r w:rsidRPr="0053631F">
        <w:rPr>
          <w:rFonts w:eastAsia="Times New Roman"/>
        </w:rPr>
        <w:t>Developer (Dev) Responsibilities:</w:t>
      </w:r>
    </w:p>
    <w:p w14:paraId="1FC60AD3" w14:textId="77777777" w:rsidR="0053631F" w:rsidRPr="0053631F" w:rsidRDefault="0053631F" w:rsidP="0053631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API Pipeline Setup:</w:t>
      </w:r>
      <w:r w:rsidRPr="0053631F">
        <w:rPr>
          <w:rFonts w:ascii="Times New Roman" w:eastAsia="Times New Roman" w:hAnsi="Times New Roman" w:cs="Times New Roman"/>
          <w:sz w:val="24"/>
          <w:szCs w:val="24"/>
        </w:rPr>
        <w:t xml:space="preserve"> Maintain the Week 10 XML-RPC script to fetch raw body payloads from Odoo.</w:t>
      </w:r>
    </w:p>
    <w:p w14:paraId="0B9A10AE" w14:textId="77777777" w:rsidR="0053631F" w:rsidRPr="0053631F" w:rsidRDefault="0053631F" w:rsidP="0053631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Vector Database Scripting:</w:t>
      </w:r>
      <w:r w:rsidRPr="0053631F">
        <w:rPr>
          <w:rFonts w:ascii="Times New Roman" w:eastAsia="Times New Roman" w:hAnsi="Times New Roman" w:cs="Times New Roman"/>
          <w:sz w:val="24"/>
          <w:szCs w:val="24"/>
        </w:rPr>
        <w:t xml:space="preserve"> Use Python libraries (</w:t>
      </w:r>
      <w:proofErr w:type="spellStart"/>
      <w:r w:rsidRPr="0053631F">
        <w:rPr>
          <w:rFonts w:ascii="Courier New" w:eastAsia="Times New Roman" w:hAnsi="Courier New" w:cs="Courier New"/>
          <w:sz w:val="20"/>
          <w:szCs w:val="20"/>
        </w:rPr>
        <w:t>LangChain</w:t>
      </w:r>
      <w:proofErr w:type="spellEnd"/>
      <w:r w:rsidRPr="0053631F">
        <w:rPr>
          <w:rFonts w:ascii="Times New Roman" w:eastAsia="Times New Roman" w:hAnsi="Times New Roman" w:cs="Times New Roman"/>
          <w:sz w:val="24"/>
          <w:szCs w:val="24"/>
        </w:rPr>
        <w:t>) to read the BA's Matrix Sheet and programmatically parse text into chunks while binding the metadata properties.</w:t>
      </w:r>
    </w:p>
    <w:p w14:paraId="307E9663" w14:textId="77777777" w:rsidR="0053631F" w:rsidRPr="0053631F" w:rsidRDefault="0053631F" w:rsidP="0053631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Dev Deliverable:</w:t>
      </w:r>
      <w:r w:rsidRPr="0053631F">
        <w:rPr>
          <w:rFonts w:ascii="Times New Roman" w:eastAsia="Times New Roman" w:hAnsi="Times New Roman" w:cs="Times New Roman"/>
          <w:sz w:val="24"/>
          <w:szCs w:val="24"/>
        </w:rPr>
        <w:t xml:space="preserve"> A functional ingestion script (</w:t>
      </w:r>
      <w:r w:rsidRPr="0053631F">
        <w:rPr>
          <w:rFonts w:ascii="Courier New" w:eastAsia="Times New Roman" w:hAnsi="Courier New" w:cs="Courier New"/>
          <w:sz w:val="20"/>
          <w:szCs w:val="20"/>
        </w:rPr>
        <w:t>ingest_to_vector.py</w:t>
      </w:r>
      <w:r w:rsidRPr="0053631F">
        <w:rPr>
          <w:rFonts w:ascii="Times New Roman" w:eastAsia="Times New Roman" w:hAnsi="Times New Roman" w:cs="Times New Roman"/>
          <w:sz w:val="24"/>
          <w:szCs w:val="24"/>
        </w:rPr>
        <w:t>) that populates a persistent local directory.</w:t>
      </w:r>
    </w:p>
    <w:p w14:paraId="035C3021" w14:textId="060E05CC" w:rsidR="0053631F" w:rsidRPr="0053631F" w:rsidRDefault="0053631F" w:rsidP="0053631F">
      <w:pPr>
        <w:pStyle w:val="Heading3"/>
      </w:pPr>
      <w:r w:rsidRPr="0053631F">
        <w:t>3. MANDATORY SYSTEM REQUIREMENTS</w:t>
      </w:r>
    </w:p>
    <w:p w14:paraId="02AF2581" w14:textId="1B2C57B3" w:rsidR="0053631F" w:rsidRPr="0053631F" w:rsidRDefault="0053631F" w:rsidP="0053631F">
      <w:pPr>
        <w:pStyle w:val="Heading4"/>
        <w:rPr>
          <w:rFonts w:eastAsia="Times New Roman"/>
        </w:rPr>
      </w:pPr>
      <w:r w:rsidRPr="0053631F">
        <w:rPr>
          <w:rFonts w:eastAsia="Times New Roman"/>
        </w:rPr>
        <w:t>Task 11.1: Text Extraction, Tokenization, and Security Tagging</w:t>
      </w:r>
    </w:p>
    <w:p w14:paraId="143E6C3B" w14:textId="77777777" w:rsidR="0053631F" w:rsidRPr="0053631F" w:rsidRDefault="0053631F" w:rsidP="0053631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Systemic Logic:</w:t>
      </w:r>
      <w:r w:rsidRPr="0053631F">
        <w:rPr>
          <w:rFonts w:ascii="Times New Roman" w:eastAsia="Times New Roman" w:hAnsi="Times New Roman" w:cs="Times New Roman"/>
          <w:sz w:val="24"/>
          <w:szCs w:val="24"/>
        </w:rPr>
        <w:t xml:space="preserve"> Build a data pipeline that uses your Week 10 XML-RPC script to ingest all raw records from </w:t>
      </w:r>
      <w:proofErr w:type="spellStart"/>
      <w:r w:rsidRPr="0053631F">
        <w:rPr>
          <w:rFonts w:ascii="Courier New" w:eastAsia="Times New Roman" w:hAnsi="Courier New" w:cs="Courier New"/>
          <w:sz w:val="20"/>
          <w:szCs w:val="20"/>
        </w:rPr>
        <w:t>kms.knowledge.article</w:t>
      </w:r>
      <w:proofErr w:type="spellEnd"/>
      <w:r w:rsidRPr="0053631F">
        <w:rPr>
          <w:rFonts w:ascii="Times New Roman" w:eastAsia="Times New Roman" w:hAnsi="Times New Roman" w:cs="Times New Roman"/>
          <w:sz w:val="24"/>
          <w:szCs w:val="24"/>
        </w:rPr>
        <w:t xml:space="preserve">. The incoming stream must be sanitized (stripping formatting elements like HTML tags </w:t>
      </w:r>
      <w:r w:rsidRPr="0053631F">
        <w:rPr>
          <w:rFonts w:ascii="Courier New" w:eastAsia="Times New Roman" w:hAnsi="Courier New" w:cs="Courier New"/>
          <w:sz w:val="20"/>
          <w:szCs w:val="20"/>
        </w:rPr>
        <w:t>&lt;p&gt;</w:t>
      </w:r>
      <w:r w:rsidRPr="0053631F">
        <w:rPr>
          <w:rFonts w:ascii="Times New Roman" w:eastAsia="Times New Roman" w:hAnsi="Times New Roman" w:cs="Times New Roman"/>
          <w:sz w:val="24"/>
          <w:szCs w:val="24"/>
        </w:rPr>
        <w:t xml:space="preserve"> or </w:t>
      </w:r>
      <w:r w:rsidRPr="0053631F">
        <w:rPr>
          <w:rFonts w:ascii="Courier New" w:eastAsia="Times New Roman" w:hAnsi="Courier New" w:cs="Courier New"/>
          <w:sz w:val="20"/>
          <w:szCs w:val="20"/>
        </w:rPr>
        <w:t>&lt;div&gt;</w:t>
      </w:r>
      <w:r w:rsidRPr="0053631F">
        <w:rPr>
          <w:rFonts w:ascii="Times New Roman" w:eastAsia="Times New Roman" w:hAnsi="Times New Roman" w:cs="Times New Roman"/>
          <w:sz w:val="24"/>
          <w:szCs w:val="24"/>
        </w:rPr>
        <w:t xml:space="preserve"> that can pollute vector math).</w:t>
      </w:r>
    </w:p>
    <w:p w14:paraId="39CAC6EA" w14:textId="77777777" w:rsidR="0053631F" w:rsidRPr="0053631F" w:rsidRDefault="0053631F" w:rsidP="0053631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Execution:</w:t>
      </w:r>
      <w:r w:rsidRPr="0053631F">
        <w:rPr>
          <w:rFonts w:ascii="Times New Roman" w:eastAsia="Times New Roman" w:hAnsi="Times New Roman" w:cs="Times New Roman"/>
          <w:sz w:val="24"/>
          <w:szCs w:val="24"/>
        </w:rPr>
        <w:t xml:space="preserve"> Utilize an external framework like </w:t>
      </w:r>
      <w:proofErr w:type="spellStart"/>
      <w:r w:rsidRPr="0053631F">
        <w:rPr>
          <w:rFonts w:ascii="Courier New" w:eastAsia="Times New Roman" w:hAnsi="Courier New" w:cs="Courier New"/>
          <w:sz w:val="20"/>
          <w:szCs w:val="20"/>
        </w:rPr>
        <w:t>LangChain</w:t>
      </w:r>
      <w:proofErr w:type="spellEnd"/>
      <w:r w:rsidRPr="0053631F">
        <w:rPr>
          <w:rFonts w:ascii="Times New Roman" w:eastAsia="Times New Roman" w:hAnsi="Times New Roman" w:cs="Times New Roman"/>
          <w:sz w:val="24"/>
          <w:szCs w:val="24"/>
        </w:rPr>
        <w:t xml:space="preserve"> or </w:t>
      </w:r>
      <w:proofErr w:type="spellStart"/>
      <w:r w:rsidRPr="0053631F">
        <w:rPr>
          <w:rFonts w:ascii="Courier New" w:eastAsia="Times New Roman" w:hAnsi="Courier New" w:cs="Courier New"/>
          <w:sz w:val="20"/>
          <w:szCs w:val="20"/>
        </w:rPr>
        <w:t>LlamaIndex</w:t>
      </w:r>
      <w:proofErr w:type="spellEnd"/>
      <w:r w:rsidRPr="0053631F">
        <w:rPr>
          <w:rFonts w:ascii="Times New Roman" w:eastAsia="Times New Roman" w:hAnsi="Times New Roman" w:cs="Times New Roman"/>
          <w:sz w:val="24"/>
          <w:szCs w:val="24"/>
        </w:rPr>
        <w:t xml:space="preserve"> to invoke a </w:t>
      </w:r>
      <w:proofErr w:type="spellStart"/>
      <w:r w:rsidRPr="0053631F">
        <w:rPr>
          <w:rFonts w:ascii="Courier New" w:eastAsia="Times New Roman" w:hAnsi="Courier New" w:cs="Courier New"/>
          <w:sz w:val="20"/>
          <w:szCs w:val="20"/>
        </w:rPr>
        <w:t>RecursiveCharacterTextSplitter</w:t>
      </w:r>
      <w:proofErr w:type="spellEnd"/>
      <w:r w:rsidRPr="0053631F">
        <w:rPr>
          <w:rFonts w:ascii="Times New Roman" w:eastAsia="Times New Roman" w:hAnsi="Times New Roman" w:cs="Times New Roman"/>
          <w:sz w:val="24"/>
          <w:szCs w:val="24"/>
        </w:rPr>
        <w:t xml:space="preserve">. Configure the pipeline with a strict target of </w:t>
      </w:r>
      <w:proofErr w:type="spellStart"/>
      <w:r w:rsidRPr="0053631F">
        <w:rPr>
          <w:rFonts w:ascii="Courier New" w:eastAsia="Times New Roman" w:hAnsi="Courier New" w:cs="Courier New"/>
          <w:sz w:val="20"/>
          <w:szCs w:val="20"/>
        </w:rPr>
        <w:t>chunk_size</w:t>
      </w:r>
      <w:proofErr w:type="spellEnd"/>
      <w:r w:rsidRPr="0053631F">
        <w:rPr>
          <w:rFonts w:ascii="Courier New" w:eastAsia="Times New Roman" w:hAnsi="Courier New" w:cs="Courier New"/>
          <w:sz w:val="20"/>
          <w:szCs w:val="20"/>
        </w:rPr>
        <w:t>=500</w:t>
      </w:r>
      <w:r w:rsidRPr="0053631F">
        <w:rPr>
          <w:rFonts w:ascii="Times New Roman" w:eastAsia="Times New Roman" w:hAnsi="Times New Roman" w:cs="Times New Roman"/>
          <w:sz w:val="24"/>
          <w:szCs w:val="24"/>
        </w:rPr>
        <w:t xml:space="preserve"> characters and a </w:t>
      </w:r>
      <w:proofErr w:type="spellStart"/>
      <w:r w:rsidRPr="0053631F">
        <w:rPr>
          <w:rFonts w:ascii="Courier New" w:eastAsia="Times New Roman" w:hAnsi="Courier New" w:cs="Courier New"/>
          <w:sz w:val="20"/>
          <w:szCs w:val="20"/>
        </w:rPr>
        <w:t>chunk_overlap</w:t>
      </w:r>
      <w:proofErr w:type="spellEnd"/>
      <w:r w:rsidRPr="0053631F">
        <w:rPr>
          <w:rFonts w:ascii="Courier New" w:eastAsia="Times New Roman" w:hAnsi="Courier New" w:cs="Courier New"/>
          <w:sz w:val="20"/>
          <w:szCs w:val="20"/>
        </w:rPr>
        <w:t>=100</w:t>
      </w:r>
      <w:r w:rsidRPr="0053631F">
        <w:rPr>
          <w:rFonts w:ascii="Times New Roman" w:eastAsia="Times New Roman" w:hAnsi="Times New Roman" w:cs="Times New Roman"/>
          <w:sz w:val="24"/>
          <w:szCs w:val="24"/>
        </w:rPr>
        <w:t xml:space="preserve"> character buffer.</w:t>
      </w:r>
    </w:p>
    <w:p w14:paraId="333DC152" w14:textId="77777777" w:rsidR="0053631F" w:rsidRPr="0053631F" w:rsidRDefault="0053631F" w:rsidP="0053631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Security Tagging:</w:t>
      </w:r>
      <w:r w:rsidRPr="0053631F">
        <w:rPr>
          <w:rFonts w:ascii="Times New Roman" w:eastAsia="Times New Roman" w:hAnsi="Times New Roman" w:cs="Times New Roman"/>
          <w:sz w:val="24"/>
          <w:szCs w:val="24"/>
        </w:rPr>
        <w:t xml:space="preserve"> Programmatically inject access privileges into the </w:t>
      </w:r>
      <w:r w:rsidRPr="0053631F">
        <w:rPr>
          <w:rFonts w:ascii="Courier New" w:eastAsia="Times New Roman" w:hAnsi="Courier New" w:cs="Courier New"/>
          <w:sz w:val="20"/>
          <w:szCs w:val="20"/>
        </w:rPr>
        <w:t>metadata</w:t>
      </w:r>
      <w:r w:rsidRPr="0053631F">
        <w:rPr>
          <w:rFonts w:ascii="Times New Roman" w:eastAsia="Times New Roman" w:hAnsi="Times New Roman" w:cs="Times New Roman"/>
          <w:sz w:val="24"/>
          <w:szCs w:val="24"/>
        </w:rPr>
        <w:t xml:space="preserve"> dictionary block of each generated chunk based on the BA's Access Control Matrix:</w:t>
      </w:r>
    </w:p>
    <w:p w14:paraId="632E371C" w14:textId="77777777" w:rsidR="0053631F" w:rsidRPr="0053631F" w:rsidRDefault="0053631F" w:rsidP="0053631F">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sz w:val="24"/>
          <w:szCs w:val="24"/>
        </w:rPr>
        <w:t xml:space="preserve">Articles belonging to the </w:t>
      </w:r>
      <w:proofErr w:type="spellStart"/>
      <w:r w:rsidRPr="0053631F">
        <w:rPr>
          <w:rFonts w:ascii="Courier New" w:eastAsia="Times New Roman" w:hAnsi="Courier New" w:cs="Courier New"/>
          <w:sz w:val="20"/>
          <w:szCs w:val="20"/>
        </w:rPr>
        <w:t>hr</w:t>
      </w:r>
      <w:proofErr w:type="spellEnd"/>
      <w:r w:rsidRPr="0053631F">
        <w:rPr>
          <w:rFonts w:ascii="Times New Roman" w:eastAsia="Times New Roman" w:hAnsi="Times New Roman" w:cs="Times New Roman"/>
          <w:sz w:val="24"/>
          <w:szCs w:val="24"/>
        </w:rPr>
        <w:t xml:space="preserve"> Dimension -&gt; Attach </w:t>
      </w:r>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access_role</w:t>
      </w:r>
      <w:proofErr w:type="spellEnd"/>
      <w:r w:rsidRPr="0053631F">
        <w:rPr>
          <w:rFonts w:ascii="Courier New" w:eastAsia="Times New Roman" w:hAnsi="Courier New" w:cs="Courier New"/>
          <w:sz w:val="20"/>
          <w:szCs w:val="20"/>
        </w:rPr>
        <w:t>": "</w:t>
      </w:r>
      <w:proofErr w:type="spellStart"/>
      <w:r w:rsidRPr="0053631F">
        <w:rPr>
          <w:rFonts w:ascii="Courier New" w:eastAsia="Times New Roman" w:hAnsi="Courier New" w:cs="Courier New"/>
          <w:sz w:val="20"/>
          <w:szCs w:val="20"/>
        </w:rPr>
        <w:t>hr_manager</w:t>
      </w:r>
      <w:proofErr w:type="spellEnd"/>
      <w:r w:rsidRPr="0053631F">
        <w:rPr>
          <w:rFonts w:ascii="Courier New" w:eastAsia="Times New Roman" w:hAnsi="Courier New" w:cs="Courier New"/>
          <w:sz w:val="20"/>
          <w:szCs w:val="20"/>
        </w:rPr>
        <w:t>"</w:t>
      </w:r>
    </w:p>
    <w:p w14:paraId="7F052295" w14:textId="77777777" w:rsidR="0053631F" w:rsidRPr="0053631F" w:rsidRDefault="0053631F" w:rsidP="0053631F">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sz w:val="24"/>
          <w:szCs w:val="24"/>
        </w:rPr>
        <w:t xml:space="preserve">Articles belonging to the </w:t>
      </w:r>
      <w:r w:rsidRPr="0053631F">
        <w:rPr>
          <w:rFonts w:ascii="Courier New" w:eastAsia="Times New Roman" w:hAnsi="Courier New" w:cs="Courier New"/>
          <w:sz w:val="20"/>
          <w:szCs w:val="20"/>
        </w:rPr>
        <w:t>it</w:t>
      </w:r>
      <w:r w:rsidRPr="0053631F">
        <w:rPr>
          <w:rFonts w:ascii="Times New Roman" w:eastAsia="Times New Roman" w:hAnsi="Times New Roman" w:cs="Times New Roman"/>
          <w:sz w:val="24"/>
          <w:szCs w:val="24"/>
        </w:rPr>
        <w:t xml:space="preserve"> Dimension -&gt; Attach </w:t>
      </w:r>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access_role</w:t>
      </w:r>
      <w:proofErr w:type="spellEnd"/>
      <w:r w:rsidRPr="0053631F">
        <w:rPr>
          <w:rFonts w:ascii="Courier New" w:eastAsia="Times New Roman" w:hAnsi="Courier New" w:cs="Courier New"/>
          <w:sz w:val="20"/>
          <w:szCs w:val="20"/>
        </w:rPr>
        <w:t>": "</w:t>
      </w:r>
      <w:proofErr w:type="spellStart"/>
      <w:r w:rsidRPr="0053631F">
        <w:rPr>
          <w:rFonts w:ascii="Courier New" w:eastAsia="Times New Roman" w:hAnsi="Courier New" w:cs="Courier New"/>
          <w:sz w:val="20"/>
          <w:szCs w:val="20"/>
        </w:rPr>
        <w:t>it_staff</w:t>
      </w:r>
      <w:proofErr w:type="spellEnd"/>
      <w:r w:rsidRPr="0053631F">
        <w:rPr>
          <w:rFonts w:ascii="Courier New" w:eastAsia="Times New Roman" w:hAnsi="Courier New" w:cs="Courier New"/>
          <w:sz w:val="20"/>
          <w:szCs w:val="20"/>
        </w:rPr>
        <w:t>"</w:t>
      </w:r>
    </w:p>
    <w:p w14:paraId="030CA02C" w14:textId="77777777" w:rsidR="0053631F" w:rsidRPr="0053631F" w:rsidRDefault="0053631F" w:rsidP="0053631F">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sz w:val="24"/>
          <w:szCs w:val="24"/>
        </w:rPr>
        <w:t xml:space="preserve">General corporate articles -&gt; Attach </w:t>
      </w:r>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access_role</w:t>
      </w:r>
      <w:proofErr w:type="spellEnd"/>
      <w:r w:rsidRPr="0053631F">
        <w:rPr>
          <w:rFonts w:ascii="Courier New" w:eastAsia="Times New Roman" w:hAnsi="Courier New" w:cs="Courier New"/>
          <w:sz w:val="20"/>
          <w:szCs w:val="20"/>
        </w:rPr>
        <w:t>": "public"</w:t>
      </w:r>
    </w:p>
    <w:p w14:paraId="16697D25" w14:textId="77777777" w:rsidR="0053631F" w:rsidRPr="0053631F" w:rsidRDefault="0053631F" w:rsidP="0053631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Expected Data Payload Schema within Code:</w:t>
      </w:r>
    </w:p>
    <w:p w14:paraId="67F2C105" w14:textId="77777777" w:rsidR="0053631F" w:rsidRPr="006035F9" w:rsidRDefault="0053631F" w:rsidP="0053631F">
      <w:pPr>
        <w:spacing w:after="0" w:line="240" w:lineRule="auto"/>
        <w:jc w:val="both"/>
        <w:rPr>
          <w:rFonts w:ascii="Times New Roman" w:eastAsia="Times New Roman" w:hAnsi="Times New Roman" w:cs="Times New Roman"/>
          <w:sz w:val="24"/>
          <w:szCs w:val="24"/>
          <w:lang w:val="fr-FR"/>
        </w:rPr>
      </w:pPr>
      <w:r w:rsidRPr="006035F9">
        <w:rPr>
          <w:rFonts w:ascii="Times New Roman" w:eastAsia="Times New Roman" w:hAnsi="Times New Roman" w:cs="Times New Roman"/>
          <w:sz w:val="24"/>
          <w:szCs w:val="24"/>
          <w:lang w:val="fr-FR"/>
        </w:rPr>
        <w:t>JSON</w:t>
      </w:r>
    </w:p>
    <w:p w14:paraId="66E3BFB8" w14:textId="77777777" w:rsidR="0053631F" w:rsidRPr="006035F9"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FR"/>
        </w:rPr>
      </w:pPr>
      <w:r w:rsidRPr="006035F9">
        <w:rPr>
          <w:rFonts w:ascii="Courier New" w:eastAsia="Times New Roman" w:hAnsi="Courier New" w:cs="Courier New"/>
          <w:sz w:val="20"/>
          <w:szCs w:val="20"/>
          <w:lang w:val="fr-FR"/>
        </w:rPr>
        <w:t>{</w:t>
      </w:r>
    </w:p>
    <w:p w14:paraId="4A3EED0E" w14:textId="77777777" w:rsidR="0053631F" w:rsidRPr="006035F9"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FR"/>
        </w:rPr>
      </w:pPr>
      <w:r w:rsidRPr="006035F9">
        <w:rPr>
          <w:rFonts w:ascii="Courier New" w:eastAsia="Times New Roman" w:hAnsi="Courier New" w:cs="Courier New"/>
          <w:sz w:val="20"/>
          <w:szCs w:val="20"/>
          <w:lang w:val="fr-FR"/>
        </w:rPr>
        <w:t xml:space="preserve">  "</w:t>
      </w:r>
      <w:proofErr w:type="spellStart"/>
      <w:r w:rsidRPr="006035F9">
        <w:rPr>
          <w:rFonts w:ascii="Courier New" w:eastAsia="Times New Roman" w:hAnsi="Courier New" w:cs="Courier New"/>
          <w:sz w:val="20"/>
          <w:szCs w:val="20"/>
          <w:lang w:val="fr-FR"/>
        </w:rPr>
        <w:t>page_content</w:t>
      </w:r>
      <w:proofErr w:type="spellEnd"/>
      <w:r w:rsidRPr="006035F9">
        <w:rPr>
          <w:rFonts w:ascii="Courier New" w:eastAsia="Times New Roman" w:hAnsi="Courier New" w:cs="Courier New"/>
          <w:sz w:val="20"/>
          <w:szCs w:val="20"/>
          <w:lang w:val="fr-FR"/>
        </w:rPr>
        <w:t>": "</w:t>
      </w:r>
      <w:proofErr w:type="spellStart"/>
      <w:r w:rsidRPr="006035F9">
        <w:rPr>
          <w:rFonts w:ascii="Courier New" w:eastAsia="Times New Roman" w:hAnsi="Courier New" w:cs="Courier New"/>
          <w:sz w:val="20"/>
          <w:szCs w:val="20"/>
          <w:lang w:val="fr-FR"/>
        </w:rPr>
        <w:t>Internal</w:t>
      </w:r>
      <w:proofErr w:type="spellEnd"/>
      <w:r w:rsidRPr="006035F9">
        <w:rPr>
          <w:rFonts w:ascii="Courier New" w:eastAsia="Times New Roman" w:hAnsi="Courier New" w:cs="Courier New"/>
          <w:sz w:val="20"/>
          <w:szCs w:val="20"/>
          <w:lang w:val="fr-FR"/>
        </w:rPr>
        <w:t xml:space="preserve"> </w:t>
      </w:r>
      <w:proofErr w:type="spellStart"/>
      <w:r w:rsidRPr="006035F9">
        <w:rPr>
          <w:rFonts w:ascii="Courier New" w:eastAsia="Times New Roman" w:hAnsi="Courier New" w:cs="Courier New"/>
          <w:sz w:val="20"/>
          <w:szCs w:val="20"/>
          <w:lang w:val="fr-FR"/>
        </w:rPr>
        <w:t>enterprise</w:t>
      </w:r>
      <w:proofErr w:type="spellEnd"/>
      <w:r w:rsidRPr="006035F9">
        <w:rPr>
          <w:rFonts w:ascii="Courier New" w:eastAsia="Times New Roman" w:hAnsi="Courier New" w:cs="Courier New"/>
          <w:sz w:val="20"/>
          <w:szCs w:val="20"/>
          <w:lang w:val="fr-FR"/>
        </w:rPr>
        <w:t xml:space="preserve"> network infrastructure configuration </w:t>
      </w:r>
      <w:proofErr w:type="spellStart"/>
      <w:r w:rsidRPr="006035F9">
        <w:rPr>
          <w:rFonts w:ascii="Courier New" w:eastAsia="Times New Roman" w:hAnsi="Courier New" w:cs="Courier New"/>
          <w:sz w:val="20"/>
          <w:szCs w:val="20"/>
          <w:lang w:val="fr-FR"/>
        </w:rPr>
        <w:t>protocol</w:t>
      </w:r>
      <w:proofErr w:type="spellEnd"/>
      <w:r w:rsidRPr="006035F9">
        <w:rPr>
          <w:rFonts w:ascii="Courier New" w:eastAsia="Times New Roman" w:hAnsi="Courier New" w:cs="Courier New"/>
          <w:sz w:val="20"/>
          <w:szCs w:val="20"/>
          <w:lang w:val="fr-FR"/>
        </w:rPr>
        <w:t>...",</w:t>
      </w:r>
    </w:p>
    <w:p w14:paraId="6B190B8C"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6035F9">
        <w:rPr>
          <w:rFonts w:ascii="Courier New" w:eastAsia="Times New Roman" w:hAnsi="Courier New" w:cs="Courier New"/>
          <w:sz w:val="20"/>
          <w:szCs w:val="20"/>
          <w:lang w:val="fr-FR"/>
        </w:rPr>
        <w:t xml:space="preserve">  </w:t>
      </w:r>
      <w:r w:rsidRPr="0053631F">
        <w:rPr>
          <w:rFonts w:ascii="Courier New" w:eastAsia="Times New Roman" w:hAnsi="Courier New" w:cs="Courier New"/>
          <w:sz w:val="20"/>
          <w:szCs w:val="20"/>
        </w:rPr>
        <w:t>"metadata": {</w:t>
      </w:r>
    </w:p>
    <w:p w14:paraId="3ADCF56B"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"title": "IT Equipment Allocation Policy",</w:t>
      </w:r>
    </w:p>
    <w:p w14:paraId="49BFD194"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w:t>
      </w:r>
      <w:proofErr w:type="spellStart"/>
      <w:r w:rsidRPr="0053631F">
        <w:rPr>
          <w:rFonts w:ascii="Courier New" w:eastAsia="Times New Roman" w:hAnsi="Courier New" w:cs="Courier New"/>
          <w:sz w:val="20"/>
          <w:szCs w:val="20"/>
        </w:rPr>
        <w:t>workspace_dimension</w:t>
      </w:r>
      <w:proofErr w:type="spellEnd"/>
      <w:r w:rsidRPr="0053631F">
        <w:rPr>
          <w:rFonts w:ascii="Courier New" w:eastAsia="Times New Roman" w:hAnsi="Courier New" w:cs="Courier New"/>
          <w:sz w:val="20"/>
          <w:szCs w:val="20"/>
        </w:rPr>
        <w:t>": "it",</w:t>
      </w:r>
    </w:p>
    <w:p w14:paraId="5ED7EE16"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w:t>
      </w:r>
      <w:proofErr w:type="spellStart"/>
      <w:r w:rsidRPr="0053631F">
        <w:rPr>
          <w:rFonts w:ascii="Courier New" w:eastAsia="Times New Roman" w:hAnsi="Courier New" w:cs="Courier New"/>
          <w:sz w:val="20"/>
          <w:szCs w:val="20"/>
        </w:rPr>
        <w:t>access_role</w:t>
      </w:r>
      <w:proofErr w:type="spellEnd"/>
      <w:r w:rsidRPr="0053631F">
        <w:rPr>
          <w:rFonts w:ascii="Courier New" w:eastAsia="Times New Roman" w:hAnsi="Courier New" w:cs="Courier New"/>
          <w:sz w:val="20"/>
          <w:szCs w:val="20"/>
        </w:rPr>
        <w:t>": "</w:t>
      </w:r>
      <w:proofErr w:type="spellStart"/>
      <w:r w:rsidRPr="0053631F">
        <w:rPr>
          <w:rFonts w:ascii="Courier New" w:eastAsia="Times New Roman" w:hAnsi="Courier New" w:cs="Courier New"/>
          <w:sz w:val="20"/>
          <w:szCs w:val="20"/>
        </w:rPr>
        <w:t>it_staff</w:t>
      </w:r>
      <w:proofErr w:type="spellEnd"/>
      <w:r w:rsidRPr="0053631F">
        <w:rPr>
          <w:rFonts w:ascii="Courier New" w:eastAsia="Times New Roman" w:hAnsi="Courier New" w:cs="Courier New"/>
          <w:sz w:val="20"/>
          <w:szCs w:val="20"/>
        </w:rPr>
        <w:t>",</w:t>
      </w:r>
    </w:p>
    <w:p w14:paraId="1CD59B3C"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"tags": ["SOP", "Hardware"]</w:t>
      </w:r>
    </w:p>
    <w:p w14:paraId="49B10D16"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w:t>
      </w:r>
    </w:p>
    <w:p w14:paraId="284FD8FD"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lastRenderedPageBreak/>
        <w:t>}</w:t>
      </w:r>
    </w:p>
    <w:p w14:paraId="1A442D24" w14:textId="52DDF2DA" w:rsidR="0053631F" w:rsidRPr="0053631F" w:rsidRDefault="0053631F" w:rsidP="0053631F">
      <w:pPr>
        <w:pStyle w:val="Heading4"/>
        <w:rPr>
          <w:rFonts w:eastAsia="Times New Roman"/>
        </w:rPr>
      </w:pPr>
      <w:r w:rsidRPr="0053631F">
        <w:rPr>
          <w:rFonts w:eastAsia="Times New Roman"/>
        </w:rPr>
        <w:t>Task 11.2: Persistent Vector Database Ingestion</w:t>
      </w:r>
    </w:p>
    <w:p w14:paraId="44847FA4" w14:textId="77777777" w:rsidR="0053631F" w:rsidRPr="0053631F" w:rsidRDefault="0053631F" w:rsidP="0053631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Systemic Logic:</w:t>
      </w:r>
      <w:r w:rsidRPr="0053631F">
        <w:rPr>
          <w:rFonts w:ascii="Times New Roman" w:eastAsia="Times New Roman" w:hAnsi="Times New Roman" w:cs="Times New Roman"/>
          <w:sz w:val="24"/>
          <w:szCs w:val="24"/>
        </w:rPr>
        <w:t xml:space="preserve"> Memory-only configurations (</w:t>
      </w:r>
      <w:r w:rsidRPr="0053631F">
        <w:rPr>
          <w:rFonts w:ascii="Courier New" w:eastAsia="Times New Roman" w:hAnsi="Courier New" w:cs="Courier New"/>
          <w:sz w:val="20"/>
          <w:szCs w:val="20"/>
        </w:rPr>
        <w:t>In-Memory</w:t>
      </w:r>
      <w:r w:rsidRPr="0053631F">
        <w:rPr>
          <w:rFonts w:ascii="Times New Roman" w:eastAsia="Times New Roman" w:hAnsi="Times New Roman" w:cs="Times New Roman"/>
          <w:sz w:val="24"/>
          <w:szCs w:val="24"/>
        </w:rPr>
        <w:t>) are strictly forbidden. If data disappears when the script terminates, the infrastructure fails. Data must be physically and permanently written to the server's disk storage so it can be ingested by the Week 12 Chatbot engine.</w:t>
      </w:r>
    </w:p>
    <w:p w14:paraId="2A218DF2" w14:textId="77777777" w:rsidR="0053631F" w:rsidRPr="0053631F" w:rsidRDefault="0053631F" w:rsidP="0053631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Execution:</w:t>
      </w:r>
      <w:r w:rsidRPr="0053631F">
        <w:rPr>
          <w:rFonts w:ascii="Times New Roman" w:eastAsia="Times New Roman" w:hAnsi="Times New Roman" w:cs="Times New Roman"/>
          <w:sz w:val="24"/>
          <w:szCs w:val="24"/>
        </w:rPr>
        <w:t xml:space="preserve"> Initialize a local, persistent vector store instance using </w:t>
      </w:r>
      <w:proofErr w:type="spellStart"/>
      <w:r w:rsidRPr="0053631F">
        <w:rPr>
          <w:rFonts w:ascii="Times New Roman" w:eastAsia="Times New Roman" w:hAnsi="Times New Roman" w:cs="Times New Roman"/>
          <w:b/>
          <w:bCs/>
          <w:sz w:val="24"/>
          <w:szCs w:val="24"/>
        </w:rPr>
        <w:t>ChromaDB</w:t>
      </w:r>
      <w:proofErr w:type="spellEnd"/>
      <w:r w:rsidRPr="0053631F">
        <w:rPr>
          <w:rFonts w:ascii="Times New Roman" w:eastAsia="Times New Roman" w:hAnsi="Times New Roman" w:cs="Times New Roman"/>
          <w:sz w:val="24"/>
          <w:szCs w:val="24"/>
        </w:rPr>
        <w:t xml:space="preserve"> (via </w:t>
      </w:r>
      <w:proofErr w:type="spellStart"/>
      <w:r w:rsidRPr="0053631F">
        <w:rPr>
          <w:rFonts w:ascii="Courier New" w:eastAsia="Times New Roman" w:hAnsi="Courier New" w:cs="Courier New"/>
          <w:sz w:val="20"/>
          <w:szCs w:val="20"/>
        </w:rPr>
        <w:t>PersistentClient</w:t>
      </w:r>
      <w:proofErr w:type="spellEnd"/>
      <w:r w:rsidRPr="0053631F">
        <w:rPr>
          <w:rFonts w:ascii="Times New Roman" w:eastAsia="Times New Roman" w:hAnsi="Times New Roman" w:cs="Times New Roman"/>
          <w:sz w:val="24"/>
          <w:szCs w:val="24"/>
        </w:rPr>
        <w:t xml:space="preserve">) or </w:t>
      </w:r>
      <w:r w:rsidRPr="0053631F">
        <w:rPr>
          <w:rFonts w:ascii="Times New Roman" w:eastAsia="Times New Roman" w:hAnsi="Times New Roman" w:cs="Times New Roman"/>
          <w:b/>
          <w:bCs/>
          <w:sz w:val="24"/>
          <w:szCs w:val="24"/>
        </w:rPr>
        <w:t>FAISS</w:t>
      </w:r>
      <w:r w:rsidRPr="0053631F">
        <w:rPr>
          <w:rFonts w:ascii="Times New Roman" w:eastAsia="Times New Roman" w:hAnsi="Times New Roman" w:cs="Times New Roman"/>
          <w:sz w:val="24"/>
          <w:szCs w:val="24"/>
        </w:rPr>
        <w:t xml:space="preserve"> (via </w:t>
      </w:r>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save_local</w:t>
      </w:r>
      <w:proofErr w:type="spellEnd"/>
      <w:r w:rsidRPr="0053631F">
        <w:rPr>
          <w:rFonts w:ascii="Courier New" w:eastAsia="Times New Roman" w:hAnsi="Courier New" w:cs="Courier New"/>
          <w:sz w:val="20"/>
          <w:szCs w:val="20"/>
        </w:rPr>
        <w:t>()</w:t>
      </w:r>
      <w:r w:rsidRPr="0053631F">
        <w:rPr>
          <w:rFonts w:ascii="Times New Roman" w:eastAsia="Times New Roman" w:hAnsi="Times New Roman" w:cs="Times New Roman"/>
          <w:sz w:val="24"/>
          <w:szCs w:val="24"/>
        </w:rPr>
        <w:t>).</w:t>
      </w:r>
    </w:p>
    <w:p w14:paraId="644F4ECF" w14:textId="77777777" w:rsidR="0053631F" w:rsidRPr="0053631F" w:rsidRDefault="0053631F" w:rsidP="0053631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Vectorization:</w:t>
      </w:r>
      <w:r w:rsidRPr="0053631F">
        <w:rPr>
          <w:rFonts w:ascii="Times New Roman" w:eastAsia="Times New Roman" w:hAnsi="Times New Roman" w:cs="Times New Roman"/>
          <w:sz w:val="24"/>
          <w:szCs w:val="24"/>
        </w:rPr>
        <w:t xml:space="preserve"> Pass the tagged chunks through an embedding model (either via a cloud-based API Key like </w:t>
      </w:r>
      <w:proofErr w:type="spellStart"/>
      <w:r w:rsidRPr="0053631F">
        <w:rPr>
          <w:rFonts w:ascii="Times New Roman" w:eastAsia="Times New Roman" w:hAnsi="Times New Roman" w:cs="Times New Roman"/>
          <w:sz w:val="24"/>
          <w:szCs w:val="24"/>
        </w:rPr>
        <w:t>OpenAI's</w:t>
      </w:r>
      <w:proofErr w:type="spellEnd"/>
      <w:r w:rsidRPr="0053631F">
        <w:rPr>
          <w:rFonts w:ascii="Times New Roman" w:eastAsia="Times New Roman" w:hAnsi="Times New Roman" w:cs="Times New Roman"/>
          <w:sz w:val="24"/>
          <w:szCs w:val="24"/>
        </w:rPr>
        <w:t xml:space="preserve"> </w:t>
      </w:r>
      <w:r w:rsidRPr="0053631F">
        <w:rPr>
          <w:rFonts w:ascii="Courier New" w:eastAsia="Times New Roman" w:hAnsi="Courier New" w:cs="Courier New"/>
          <w:sz w:val="20"/>
          <w:szCs w:val="20"/>
        </w:rPr>
        <w:t>text-embedding-3-small</w:t>
      </w:r>
      <w:r w:rsidRPr="0053631F">
        <w:rPr>
          <w:rFonts w:ascii="Times New Roman" w:eastAsia="Times New Roman" w:hAnsi="Times New Roman" w:cs="Times New Roman"/>
          <w:sz w:val="24"/>
          <w:szCs w:val="24"/>
        </w:rPr>
        <w:t xml:space="preserve"> or an offline model managed via </w:t>
      </w:r>
      <w:proofErr w:type="spellStart"/>
      <w:r w:rsidRPr="0053631F">
        <w:rPr>
          <w:rFonts w:ascii="Courier New" w:eastAsia="Times New Roman" w:hAnsi="Courier New" w:cs="Courier New"/>
          <w:sz w:val="20"/>
          <w:szCs w:val="20"/>
        </w:rPr>
        <w:t>Ollama</w:t>
      </w:r>
      <w:proofErr w:type="spellEnd"/>
      <w:r w:rsidRPr="0053631F">
        <w:rPr>
          <w:rFonts w:ascii="Times New Roman" w:eastAsia="Times New Roman" w:hAnsi="Times New Roman" w:cs="Times New Roman"/>
          <w:sz w:val="24"/>
          <w:szCs w:val="24"/>
        </w:rPr>
        <w:t xml:space="preserve">). Save these vectors into a collection named </w:t>
      </w:r>
      <w:proofErr w:type="spellStart"/>
      <w:r w:rsidRPr="0053631F">
        <w:rPr>
          <w:rFonts w:ascii="Courier New" w:eastAsia="Times New Roman" w:hAnsi="Courier New" w:cs="Courier New"/>
          <w:sz w:val="20"/>
          <w:szCs w:val="20"/>
        </w:rPr>
        <w:t>kms_collection</w:t>
      </w:r>
      <w:proofErr w:type="spellEnd"/>
      <w:r w:rsidRPr="0053631F">
        <w:rPr>
          <w:rFonts w:ascii="Times New Roman" w:eastAsia="Times New Roman" w:hAnsi="Times New Roman" w:cs="Times New Roman"/>
          <w:sz w:val="24"/>
          <w:szCs w:val="24"/>
        </w:rPr>
        <w:t xml:space="preserve"> targeted at a local directory path named </w:t>
      </w:r>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chroma_db</w:t>
      </w:r>
      <w:proofErr w:type="spellEnd"/>
      <w:r w:rsidRPr="0053631F">
        <w:rPr>
          <w:rFonts w:ascii="Times New Roman" w:eastAsia="Times New Roman" w:hAnsi="Times New Roman" w:cs="Times New Roman"/>
          <w:sz w:val="24"/>
          <w:szCs w:val="24"/>
        </w:rPr>
        <w:t>.</w:t>
      </w:r>
    </w:p>
    <w:p w14:paraId="518F497E" w14:textId="37031547" w:rsidR="0053631F" w:rsidRPr="0053631F" w:rsidRDefault="0053631F" w:rsidP="0053631F">
      <w:pPr>
        <w:pStyle w:val="Heading3"/>
      </w:pPr>
      <w:r w:rsidRPr="0053631F">
        <w:t>4. ARCHITECTURAL AI ASSISTANCE BLUEPRINT (W11)</w:t>
      </w:r>
    </w:p>
    <w:p w14:paraId="01034F01" w14:textId="77777777" w:rsidR="0053631F" w:rsidRPr="0053631F" w:rsidRDefault="0053631F" w:rsidP="0053631F">
      <w:p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sz w:val="24"/>
          <w:szCs w:val="24"/>
        </w:rPr>
        <w:t>Students must use the exact prompt structure below to guide AI coding assistants when developing this infrastructure. Do not ask for generic scripts.</w:t>
      </w:r>
    </w:p>
    <w:p w14:paraId="76FA7FE0" w14:textId="77777777" w:rsidR="0053631F" w:rsidRPr="0053631F" w:rsidRDefault="0053631F" w:rsidP="0053631F">
      <w:pPr>
        <w:spacing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b/>
          <w:bCs/>
          <w:sz w:val="24"/>
          <w:szCs w:val="24"/>
        </w:rPr>
        <w:t>AI Prompt Blueprint:</w:t>
      </w:r>
      <w:r w:rsidRPr="0053631F">
        <w:rPr>
          <w:rFonts w:ascii="Times New Roman" w:eastAsia="Times New Roman" w:hAnsi="Times New Roman" w:cs="Times New Roman"/>
          <w:sz w:val="24"/>
          <w:szCs w:val="24"/>
        </w:rPr>
        <w:t xml:space="preserve"> </w:t>
      </w:r>
      <w:r w:rsidRPr="0053631F">
        <w:rPr>
          <w:rFonts w:ascii="Times New Roman" w:eastAsia="Times New Roman" w:hAnsi="Times New Roman" w:cs="Times New Roman"/>
          <w:i/>
          <w:iCs/>
          <w:sz w:val="24"/>
          <w:szCs w:val="24"/>
        </w:rPr>
        <w:t xml:space="preserve">"I am building a RAG application isolated from an ERP. I have raw text strings extracted from an Odoo database via API. Write a Python script using </w:t>
      </w:r>
      <w:proofErr w:type="spellStart"/>
      <w:r w:rsidRPr="0053631F">
        <w:rPr>
          <w:rFonts w:ascii="Times New Roman" w:eastAsia="Times New Roman" w:hAnsi="Times New Roman" w:cs="Times New Roman"/>
          <w:i/>
          <w:iCs/>
          <w:sz w:val="24"/>
          <w:szCs w:val="24"/>
        </w:rPr>
        <w:t>LangChain</w:t>
      </w:r>
      <w:proofErr w:type="spellEnd"/>
      <w:r w:rsidRPr="0053631F">
        <w:rPr>
          <w:rFonts w:ascii="Times New Roman" w:eastAsia="Times New Roman" w:hAnsi="Times New Roman" w:cs="Times New Roman"/>
          <w:i/>
          <w:iCs/>
          <w:sz w:val="24"/>
          <w:szCs w:val="24"/>
        </w:rPr>
        <w:t xml:space="preserve"> and </w:t>
      </w:r>
      <w:proofErr w:type="spellStart"/>
      <w:r w:rsidRPr="0053631F">
        <w:rPr>
          <w:rFonts w:ascii="Times New Roman" w:eastAsia="Times New Roman" w:hAnsi="Times New Roman" w:cs="Times New Roman"/>
          <w:i/>
          <w:iCs/>
          <w:sz w:val="24"/>
          <w:szCs w:val="24"/>
        </w:rPr>
        <w:t>ChromaDB</w:t>
      </w:r>
      <w:proofErr w:type="spellEnd"/>
      <w:r w:rsidRPr="0053631F">
        <w:rPr>
          <w:rFonts w:ascii="Times New Roman" w:eastAsia="Times New Roman" w:hAnsi="Times New Roman" w:cs="Times New Roman"/>
          <w:i/>
          <w:iCs/>
          <w:sz w:val="24"/>
          <w:szCs w:val="24"/>
        </w:rPr>
        <w:t xml:space="preserve"> that performs two actions: 1. Use a </w:t>
      </w:r>
      <w:proofErr w:type="spellStart"/>
      <w:r w:rsidRPr="0053631F">
        <w:rPr>
          <w:rFonts w:ascii="Times New Roman" w:eastAsia="Times New Roman" w:hAnsi="Times New Roman" w:cs="Times New Roman"/>
          <w:i/>
          <w:iCs/>
          <w:sz w:val="24"/>
          <w:szCs w:val="24"/>
        </w:rPr>
        <w:t>RecursiveCharacterTextSplitter</w:t>
      </w:r>
      <w:proofErr w:type="spellEnd"/>
      <w:r w:rsidRPr="0053631F">
        <w:rPr>
          <w:rFonts w:ascii="Times New Roman" w:eastAsia="Times New Roman" w:hAnsi="Times New Roman" w:cs="Times New Roman"/>
          <w:i/>
          <w:iCs/>
          <w:sz w:val="24"/>
          <w:szCs w:val="24"/>
        </w:rPr>
        <w:t xml:space="preserve"> to split the text strings into chunks of 500 characters with a 100-character overlap. 2. Append custom dictionary metadata keys named '</w:t>
      </w:r>
      <w:proofErr w:type="spellStart"/>
      <w:r w:rsidRPr="0053631F">
        <w:rPr>
          <w:rFonts w:ascii="Times New Roman" w:eastAsia="Times New Roman" w:hAnsi="Times New Roman" w:cs="Times New Roman"/>
          <w:i/>
          <w:iCs/>
          <w:sz w:val="24"/>
          <w:szCs w:val="24"/>
        </w:rPr>
        <w:t>workspace_dimension</w:t>
      </w:r>
      <w:proofErr w:type="spellEnd"/>
      <w:r w:rsidRPr="0053631F">
        <w:rPr>
          <w:rFonts w:ascii="Times New Roman" w:eastAsia="Times New Roman" w:hAnsi="Times New Roman" w:cs="Times New Roman"/>
          <w:i/>
          <w:iCs/>
          <w:sz w:val="24"/>
          <w:szCs w:val="24"/>
        </w:rPr>
        <w:t>' and '</w:t>
      </w:r>
      <w:proofErr w:type="spellStart"/>
      <w:r w:rsidRPr="0053631F">
        <w:rPr>
          <w:rFonts w:ascii="Times New Roman" w:eastAsia="Times New Roman" w:hAnsi="Times New Roman" w:cs="Times New Roman"/>
          <w:i/>
          <w:iCs/>
          <w:sz w:val="24"/>
          <w:szCs w:val="24"/>
        </w:rPr>
        <w:t>access_role</w:t>
      </w:r>
      <w:proofErr w:type="spellEnd"/>
      <w:r w:rsidRPr="0053631F">
        <w:rPr>
          <w:rFonts w:ascii="Times New Roman" w:eastAsia="Times New Roman" w:hAnsi="Times New Roman" w:cs="Times New Roman"/>
          <w:i/>
          <w:iCs/>
          <w:sz w:val="24"/>
          <w:szCs w:val="24"/>
        </w:rPr>
        <w:t>' to every generated chunk object. Save the collection physically to a directory path named './</w:t>
      </w:r>
      <w:proofErr w:type="spellStart"/>
      <w:r w:rsidRPr="0053631F">
        <w:rPr>
          <w:rFonts w:ascii="Times New Roman" w:eastAsia="Times New Roman" w:hAnsi="Times New Roman" w:cs="Times New Roman"/>
          <w:i/>
          <w:iCs/>
          <w:sz w:val="24"/>
          <w:szCs w:val="24"/>
        </w:rPr>
        <w:t>chroma_db</w:t>
      </w:r>
      <w:proofErr w:type="spellEnd"/>
      <w:r w:rsidRPr="0053631F">
        <w:rPr>
          <w:rFonts w:ascii="Times New Roman" w:eastAsia="Times New Roman" w:hAnsi="Times New Roman" w:cs="Times New Roman"/>
          <w:i/>
          <w:iCs/>
          <w:sz w:val="24"/>
          <w:szCs w:val="24"/>
        </w:rPr>
        <w:t>'."</w:t>
      </w:r>
    </w:p>
    <w:p w14:paraId="03089C28" w14:textId="10F46C5D" w:rsidR="0053631F" w:rsidRPr="0053631F" w:rsidRDefault="0053631F" w:rsidP="0053631F">
      <w:pPr>
        <w:pStyle w:val="Heading3"/>
      </w:pPr>
      <w:r w:rsidRPr="0053631F">
        <w:t>5. RESULTS VERIFICATION &amp; TESTING PROTOCOL</w:t>
      </w:r>
    </w:p>
    <w:p w14:paraId="7C5B5935" w14:textId="77777777" w:rsidR="0053631F" w:rsidRPr="0053631F" w:rsidRDefault="0053631F" w:rsidP="0053631F">
      <w:p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sz w:val="24"/>
          <w:szCs w:val="24"/>
        </w:rPr>
        <w:t xml:space="preserve">Every team must construct a standalone testing script named </w:t>
      </w:r>
      <w:r w:rsidRPr="0053631F">
        <w:rPr>
          <w:rFonts w:ascii="Courier New" w:eastAsia="Times New Roman" w:hAnsi="Courier New" w:cs="Courier New"/>
          <w:sz w:val="20"/>
          <w:szCs w:val="20"/>
        </w:rPr>
        <w:t>test_vector_db.py</w:t>
      </w:r>
      <w:r w:rsidRPr="0053631F">
        <w:rPr>
          <w:rFonts w:ascii="Times New Roman" w:eastAsia="Times New Roman" w:hAnsi="Times New Roman" w:cs="Times New Roman"/>
          <w:sz w:val="24"/>
          <w:szCs w:val="24"/>
        </w:rPr>
        <w:t xml:space="preserve">. This script will pull the storage directory </w:t>
      </w:r>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chroma_db</w:t>
      </w:r>
      <w:proofErr w:type="spellEnd"/>
      <w:r w:rsidRPr="0053631F">
        <w:rPr>
          <w:rFonts w:ascii="Times New Roman" w:eastAsia="Times New Roman" w:hAnsi="Times New Roman" w:cs="Times New Roman"/>
          <w:sz w:val="24"/>
          <w:szCs w:val="24"/>
        </w:rPr>
        <w:t xml:space="preserve"> into runtime memory and execute two automated logical validation scenarios.</w:t>
      </w:r>
    </w:p>
    <w:p w14:paraId="577A4CAD" w14:textId="77777777" w:rsidR="0053631F" w:rsidRPr="0053631F" w:rsidRDefault="0053631F" w:rsidP="0053631F">
      <w:pPr>
        <w:spacing w:after="0"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sz w:val="24"/>
          <w:szCs w:val="24"/>
        </w:rPr>
        <w:t>Python</w:t>
      </w:r>
    </w:p>
    <w:p w14:paraId="09DC7486"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import </w:t>
      </w:r>
      <w:proofErr w:type="spellStart"/>
      <w:r w:rsidRPr="0053631F">
        <w:rPr>
          <w:rFonts w:ascii="Courier New" w:eastAsia="Times New Roman" w:hAnsi="Courier New" w:cs="Courier New"/>
          <w:sz w:val="20"/>
          <w:szCs w:val="20"/>
        </w:rPr>
        <w:t>os</w:t>
      </w:r>
      <w:proofErr w:type="spellEnd"/>
    </w:p>
    <w:p w14:paraId="696EECD4"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from </w:t>
      </w:r>
      <w:proofErr w:type="spellStart"/>
      <w:r w:rsidRPr="0053631F">
        <w:rPr>
          <w:rFonts w:ascii="Courier New" w:eastAsia="Times New Roman" w:hAnsi="Courier New" w:cs="Courier New"/>
          <w:sz w:val="20"/>
          <w:szCs w:val="20"/>
        </w:rPr>
        <w:t>langchain_community.vectorstores</w:t>
      </w:r>
      <w:proofErr w:type="spellEnd"/>
      <w:r w:rsidRPr="0053631F">
        <w:rPr>
          <w:rFonts w:ascii="Courier New" w:eastAsia="Times New Roman" w:hAnsi="Courier New" w:cs="Courier New"/>
          <w:sz w:val="20"/>
          <w:szCs w:val="20"/>
        </w:rPr>
        <w:t xml:space="preserve"> import Chroma</w:t>
      </w:r>
    </w:p>
    <w:p w14:paraId="5F806B0A"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from </w:t>
      </w:r>
      <w:proofErr w:type="spellStart"/>
      <w:r w:rsidRPr="0053631F">
        <w:rPr>
          <w:rFonts w:ascii="Courier New" w:eastAsia="Times New Roman" w:hAnsi="Courier New" w:cs="Courier New"/>
          <w:sz w:val="20"/>
          <w:szCs w:val="20"/>
        </w:rPr>
        <w:t>langchain_openai</w:t>
      </w:r>
      <w:proofErr w:type="spellEnd"/>
      <w:r w:rsidRPr="0053631F">
        <w:rPr>
          <w:rFonts w:ascii="Courier New" w:eastAsia="Times New Roman" w:hAnsi="Courier New" w:cs="Courier New"/>
          <w:sz w:val="20"/>
          <w:szCs w:val="20"/>
        </w:rPr>
        <w:t xml:space="preserve"> import </w:t>
      </w:r>
      <w:proofErr w:type="spellStart"/>
      <w:r w:rsidRPr="0053631F">
        <w:rPr>
          <w:rFonts w:ascii="Courier New" w:eastAsia="Times New Roman" w:hAnsi="Courier New" w:cs="Courier New"/>
          <w:sz w:val="20"/>
          <w:szCs w:val="20"/>
        </w:rPr>
        <w:t>OpenAIEmbeddings</w:t>
      </w:r>
      <w:proofErr w:type="spellEnd"/>
    </w:p>
    <w:p w14:paraId="5C97394B"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14:paraId="307DEA35"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Connect directly to the physical storage folder on disk created in Task 11.2</w:t>
      </w:r>
    </w:p>
    <w:p w14:paraId="698EC5AC"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53631F">
        <w:rPr>
          <w:rFonts w:ascii="Courier New" w:eastAsia="Times New Roman" w:hAnsi="Courier New" w:cs="Courier New"/>
          <w:sz w:val="20"/>
          <w:szCs w:val="20"/>
        </w:rPr>
        <w:t>persist_directory</w:t>
      </w:r>
      <w:proofErr w:type="spellEnd"/>
      <w:r w:rsidRPr="0053631F">
        <w:rPr>
          <w:rFonts w:ascii="Courier New" w:eastAsia="Times New Roman" w:hAnsi="Courier New" w:cs="Courier New"/>
          <w:sz w:val="20"/>
          <w:szCs w:val="20"/>
        </w:rPr>
        <w:t xml:space="preserve"> = "./</w:t>
      </w:r>
      <w:proofErr w:type="spellStart"/>
      <w:r w:rsidRPr="0053631F">
        <w:rPr>
          <w:rFonts w:ascii="Courier New" w:eastAsia="Times New Roman" w:hAnsi="Courier New" w:cs="Courier New"/>
          <w:sz w:val="20"/>
          <w:szCs w:val="20"/>
        </w:rPr>
        <w:t>chroma_db</w:t>
      </w:r>
      <w:proofErr w:type="spellEnd"/>
      <w:r w:rsidRPr="0053631F">
        <w:rPr>
          <w:rFonts w:ascii="Courier New" w:eastAsia="Times New Roman" w:hAnsi="Courier New" w:cs="Courier New"/>
          <w:sz w:val="20"/>
          <w:szCs w:val="20"/>
        </w:rPr>
        <w:t>"</w:t>
      </w:r>
    </w:p>
    <w:p w14:paraId="25425032"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53631F">
        <w:rPr>
          <w:rFonts w:ascii="Courier New" w:eastAsia="Times New Roman" w:hAnsi="Courier New" w:cs="Courier New"/>
          <w:sz w:val="20"/>
          <w:szCs w:val="20"/>
        </w:rPr>
        <w:t>embedding_model</w:t>
      </w:r>
      <w:proofErr w:type="spellEnd"/>
      <w:r w:rsidRPr="0053631F">
        <w:rPr>
          <w:rFonts w:ascii="Courier New" w:eastAsia="Times New Roman" w:hAnsi="Courier New" w:cs="Courier New"/>
          <w:sz w:val="20"/>
          <w:szCs w:val="20"/>
        </w:rPr>
        <w:t xml:space="preserve"> = </w:t>
      </w:r>
      <w:proofErr w:type="spellStart"/>
      <w:r w:rsidRPr="0053631F">
        <w:rPr>
          <w:rFonts w:ascii="Courier New" w:eastAsia="Times New Roman" w:hAnsi="Courier New" w:cs="Courier New"/>
          <w:sz w:val="20"/>
          <w:szCs w:val="20"/>
        </w:rPr>
        <w:t>OpenAIEmbeddings</w:t>
      </w:r>
      <w:proofErr w:type="spellEnd"/>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api_key</w:t>
      </w:r>
      <w:proofErr w:type="spellEnd"/>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os.environ.get</w:t>
      </w:r>
      <w:proofErr w:type="spellEnd"/>
      <w:r w:rsidRPr="0053631F">
        <w:rPr>
          <w:rFonts w:ascii="Courier New" w:eastAsia="Times New Roman" w:hAnsi="Courier New" w:cs="Courier New"/>
          <w:sz w:val="20"/>
          <w:szCs w:val="20"/>
        </w:rPr>
        <w:t>("OPENAI_API_KEY"))</w:t>
      </w:r>
    </w:p>
    <w:p w14:paraId="7C0B598A"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53631F">
        <w:rPr>
          <w:rFonts w:ascii="Courier New" w:eastAsia="Times New Roman" w:hAnsi="Courier New" w:cs="Courier New"/>
          <w:sz w:val="20"/>
          <w:szCs w:val="20"/>
        </w:rPr>
        <w:t>db</w:t>
      </w:r>
      <w:proofErr w:type="spellEnd"/>
      <w:r w:rsidRPr="0053631F">
        <w:rPr>
          <w:rFonts w:ascii="Courier New" w:eastAsia="Times New Roman" w:hAnsi="Courier New" w:cs="Courier New"/>
          <w:sz w:val="20"/>
          <w:szCs w:val="20"/>
        </w:rPr>
        <w:t xml:space="preserve"> = Chroma(</w:t>
      </w:r>
      <w:proofErr w:type="spellStart"/>
      <w:r w:rsidRPr="0053631F">
        <w:rPr>
          <w:rFonts w:ascii="Courier New" w:eastAsia="Times New Roman" w:hAnsi="Courier New" w:cs="Courier New"/>
          <w:sz w:val="20"/>
          <w:szCs w:val="20"/>
        </w:rPr>
        <w:t>persist_directory</w:t>
      </w:r>
      <w:proofErr w:type="spellEnd"/>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persist_directory</w:t>
      </w:r>
      <w:proofErr w:type="spellEnd"/>
      <w:r w:rsidRPr="0053631F">
        <w:rPr>
          <w:rFonts w:ascii="Courier New" w:eastAsia="Times New Roman" w:hAnsi="Courier New" w:cs="Courier New"/>
          <w:sz w:val="20"/>
          <w:szCs w:val="20"/>
        </w:rPr>
        <w:t xml:space="preserve">, </w:t>
      </w:r>
      <w:proofErr w:type="spellStart"/>
      <w:r w:rsidRPr="0053631F">
        <w:rPr>
          <w:rFonts w:ascii="Courier New" w:eastAsia="Times New Roman" w:hAnsi="Courier New" w:cs="Courier New"/>
          <w:sz w:val="20"/>
          <w:szCs w:val="20"/>
        </w:rPr>
        <w:t>embedding_function</w:t>
      </w:r>
      <w:proofErr w:type="spellEnd"/>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embedding_model</w:t>
      </w:r>
      <w:proofErr w:type="spellEnd"/>
      <w:r w:rsidRPr="0053631F">
        <w:rPr>
          <w:rFonts w:ascii="Courier New" w:eastAsia="Times New Roman" w:hAnsi="Courier New" w:cs="Courier New"/>
          <w:sz w:val="20"/>
          <w:szCs w:val="20"/>
        </w:rPr>
        <w:t>)</w:t>
      </w:r>
    </w:p>
    <w:p w14:paraId="5A76F8FE"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14:paraId="213B1DD7"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print("\n=================== RUNNING KMS WEEK 11 AUDIT ===================")</w:t>
      </w:r>
    </w:p>
    <w:p w14:paraId="73F4745B"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14:paraId="0420AA31"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 TEST SCENARIO A: SEMANTIC ACCURACY TEST WITH SYNONYMS ---</w:t>
      </w:r>
    </w:p>
    <w:p w14:paraId="742DD943"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53631F">
        <w:rPr>
          <w:rFonts w:ascii="Courier New" w:eastAsia="Times New Roman" w:hAnsi="Courier New" w:cs="Courier New"/>
          <w:sz w:val="20"/>
          <w:szCs w:val="20"/>
        </w:rPr>
        <w:t>query_synonym</w:t>
      </w:r>
      <w:proofErr w:type="spellEnd"/>
      <w:r w:rsidRPr="0053631F">
        <w:rPr>
          <w:rFonts w:ascii="Courier New" w:eastAsia="Times New Roman" w:hAnsi="Courier New" w:cs="Courier New"/>
          <w:sz w:val="20"/>
          <w:szCs w:val="20"/>
        </w:rPr>
        <w:t xml:space="preserve"> = "How do we welcome a new developer into the team?"</w:t>
      </w:r>
    </w:p>
    <w:p w14:paraId="1DF4D9C6"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53631F">
        <w:rPr>
          <w:rFonts w:ascii="Courier New" w:eastAsia="Times New Roman" w:hAnsi="Courier New" w:cs="Courier New"/>
          <w:sz w:val="20"/>
          <w:szCs w:val="20"/>
        </w:rPr>
        <w:t>results_semantic</w:t>
      </w:r>
      <w:proofErr w:type="spellEnd"/>
      <w:r w:rsidRPr="0053631F">
        <w:rPr>
          <w:rFonts w:ascii="Courier New" w:eastAsia="Times New Roman" w:hAnsi="Courier New" w:cs="Courier New"/>
          <w:sz w:val="20"/>
          <w:szCs w:val="20"/>
        </w:rPr>
        <w:t xml:space="preserve"> = </w:t>
      </w:r>
      <w:proofErr w:type="spellStart"/>
      <w:r w:rsidRPr="0053631F">
        <w:rPr>
          <w:rFonts w:ascii="Courier New" w:eastAsia="Times New Roman" w:hAnsi="Courier New" w:cs="Courier New"/>
          <w:sz w:val="20"/>
          <w:szCs w:val="20"/>
        </w:rPr>
        <w:t>db.similarity_search</w:t>
      </w:r>
      <w:proofErr w:type="spellEnd"/>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query_synonym</w:t>
      </w:r>
      <w:proofErr w:type="spellEnd"/>
      <w:r w:rsidRPr="0053631F">
        <w:rPr>
          <w:rFonts w:ascii="Courier New" w:eastAsia="Times New Roman" w:hAnsi="Courier New" w:cs="Courier New"/>
          <w:sz w:val="20"/>
          <w:szCs w:val="20"/>
        </w:rPr>
        <w:t>, k=2)</w:t>
      </w:r>
    </w:p>
    <w:p w14:paraId="55535346"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14:paraId="78AE962B"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lastRenderedPageBreak/>
        <w:t>print(f"\n</w:t>
      </w:r>
      <w:r w:rsidRPr="0053631F">
        <w:rPr>
          <w:rFonts w:ascii="Segoe UI Emoji" w:eastAsia="Times New Roman" w:hAnsi="Segoe UI Emoji" w:cs="Segoe UI Emoji"/>
          <w:sz w:val="20"/>
          <w:szCs w:val="20"/>
        </w:rPr>
        <w:t>🔍</w:t>
      </w:r>
      <w:r w:rsidRPr="0053631F">
        <w:rPr>
          <w:rFonts w:ascii="Courier New" w:eastAsia="Times New Roman" w:hAnsi="Courier New" w:cs="Courier New"/>
          <w:sz w:val="20"/>
          <w:szCs w:val="20"/>
        </w:rPr>
        <w:t xml:space="preserve"> [TEST A] Semantic Search Results for Query: '{</w:t>
      </w:r>
      <w:proofErr w:type="spellStart"/>
      <w:r w:rsidRPr="0053631F">
        <w:rPr>
          <w:rFonts w:ascii="Courier New" w:eastAsia="Times New Roman" w:hAnsi="Courier New" w:cs="Courier New"/>
          <w:sz w:val="20"/>
          <w:szCs w:val="20"/>
        </w:rPr>
        <w:t>query_synonym</w:t>
      </w:r>
      <w:proofErr w:type="spellEnd"/>
      <w:r w:rsidRPr="0053631F">
        <w:rPr>
          <w:rFonts w:ascii="Courier New" w:eastAsia="Times New Roman" w:hAnsi="Courier New" w:cs="Courier New"/>
          <w:sz w:val="20"/>
          <w:szCs w:val="20"/>
        </w:rPr>
        <w:t>}'")</w:t>
      </w:r>
    </w:p>
    <w:p w14:paraId="5CC3E57B"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print("-" * 65)</w:t>
      </w:r>
    </w:p>
    <w:p w14:paraId="6247953F"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for </w:t>
      </w:r>
      <w:proofErr w:type="spellStart"/>
      <w:r w:rsidRPr="0053631F">
        <w:rPr>
          <w:rFonts w:ascii="Courier New" w:eastAsia="Times New Roman" w:hAnsi="Courier New" w:cs="Courier New"/>
          <w:sz w:val="20"/>
          <w:szCs w:val="20"/>
        </w:rPr>
        <w:t>i</w:t>
      </w:r>
      <w:proofErr w:type="spellEnd"/>
      <w:r w:rsidRPr="0053631F">
        <w:rPr>
          <w:rFonts w:ascii="Courier New" w:eastAsia="Times New Roman" w:hAnsi="Courier New" w:cs="Courier New"/>
          <w:sz w:val="20"/>
          <w:szCs w:val="20"/>
        </w:rPr>
        <w:t>, doc in enumerate(</w:t>
      </w:r>
      <w:proofErr w:type="spellStart"/>
      <w:r w:rsidRPr="0053631F">
        <w:rPr>
          <w:rFonts w:ascii="Courier New" w:eastAsia="Times New Roman" w:hAnsi="Courier New" w:cs="Courier New"/>
          <w:sz w:val="20"/>
          <w:szCs w:val="20"/>
        </w:rPr>
        <w:t>results_semantic</w:t>
      </w:r>
      <w:proofErr w:type="spellEnd"/>
      <w:r w:rsidRPr="0053631F">
        <w:rPr>
          <w:rFonts w:ascii="Courier New" w:eastAsia="Times New Roman" w:hAnsi="Courier New" w:cs="Courier New"/>
          <w:sz w:val="20"/>
          <w:szCs w:val="20"/>
        </w:rPr>
        <w:t>):</w:t>
      </w:r>
    </w:p>
    <w:p w14:paraId="6F356B80"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print(f"[{i+1}] MATCH FOUND:")</w:t>
      </w:r>
    </w:p>
    <w:p w14:paraId="6F69F0A1"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print(f"    -&gt; Source Title : {</w:t>
      </w:r>
      <w:proofErr w:type="spellStart"/>
      <w:r w:rsidRPr="0053631F">
        <w:rPr>
          <w:rFonts w:ascii="Courier New" w:eastAsia="Times New Roman" w:hAnsi="Courier New" w:cs="Courier New"/>
          <w:sz w:val="20"/>
          <w:szCs w:val="20"/>
        </w:rPr>
        <w:t>doc.metadata.get</w:t>
      </w:r>
      <w:proofErr w:type="spellEnd"/>
      <w:r w:rsidRPr="0053631F">
        <w:rPr>
          <w:rFonts w:ascii="Courier New" w:eastAsia="Times New Roman" w:hAnsi="Courier New" w:cs="Courier New"/>
          <w:sz w:val="20"/>
          <w:szCs w:val="20"/>
        </w:rPr>
        <w:t>('title')}")</w:t>
      </w:r>
    </w:p>
    <w:p w14:paraId="4E413651"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print(f"    -&gt; Access Role  : {</w:t>
      </w:r>
      <w:proofErr w:type="spellStart"/>
      <w:r w:rsidRPr="0053631F">
        <w:rPr>
          <w:rFonts w:ascii="Courier New" w:eastAsia="Times New Roman" w:hAnsi="Courier New" w:cs="Courier New"/>
          <w:sz w:val="20"/>
          <w:szCs w:val="20"/>
        </w:rPr>
        <w:t>doc.metadata.get</w:t>
      </w:r>
      <w:proofErr w:type="spellEnd"/>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access_role</w:t>
      </w:r>
      <w:proofErr w:type="spellEnd"/>
      <w:r w:rsidRPr="0053631F">
        <w:rPr>
          <w:rFonts w:ascii="Courier New" w:eastAsia="Times New Roman" w:hAnsi="Courier New" w:cs="Courier New"/>
          <w:sz w:val="20"/>
          <w:szCs w:val="20"/>
        </w:rPr>
        <w:t>')}")</w:t>
      </w:r>
    </w:p>
    <w:p w14:paraId="36CD9592" w14:textId="77777777" w:rsidR="0053631F" w:rsidRPr="006035F9"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FR"/>
        </w:rPr>
      </w:pPr>
      <w:r w:rsidRPr="0053631F">
        <w:rPr>
          <w:rFonts w:ascii="Courier New" w:eastAsia="Times New Roman" w:hAnsi="Courier New" w:cs="Courier New"/>
          <w:sz w:val="20"/>
          <w:szCs w:val="20"/>
        </w:rPr>
        <w:t xml:space="preserve">    </w:t>
      </w:r>
      <w:proofErr w:type="spellStart"/>
      <w:r w:rsidRPr="006035F9">
        <w:rPr>
          <w:rFonts w:ascii="Courier New" w:eastAsia="Times New Roman" w:hAnsi="Courier New" w:cs="Courier New"/>
          <w:sz w:val="20"/>
          <w:szCs w:val="20"/>
          <w:lang w:val="fr-FR"/>
        </w:rPr>
        <w:t>print</w:t>
      </w:r>
      <w:proofErr w:type="spellEnd"/>
      <w:r w:rsidRPr="006035F9">
        <w:rPr>
          <w:rFonts w:ascii="Courier New" w:eastAsia="Times New Roman" w:hAnsi="Courier New" w:cs="Courier New"/>
          <w:sz w:val="20"/>
          <w:szCs w:val="20"/>
          <w:lang w:val="fr-FR"/>
        </w:rPr>
        <w:t xml:space="preserve">(f"    -&gt; </w:t>
      </w:r>
      <w:proofErr w:type="spellStart"/>
      <w:r w:rsidRPr="006035F9">
        <w:rPr>
          <w:rFonts w:ascii="Courier New" w:eastAsia="Times New Roman" w:hAnsi="Courier New" w:cs="Courier New"/>
          <w:sz w:val="20"/>
          <w:szCs w:val="20"/>
          <w:lang w:val="fr-FR"/>
        </w:rPr>
        <w:t>Snippet</w:t>
      </w:r>
      <w:proofErr w:type="spellEnd"/>
      <w:r w:rsidRPr="006035F9">
        <w:rPr>
          <w:rFonts w:ascii="Courier New" w:eastAsia="Times New Roman" w:hAnsi="Courier New" w:cs="Courier New"/>
          <w:sz w:val="20"/>
          <w:szCs w:val="20"/>
          <w:lang w:val="fr-FR"/>
        </w:rPr>
        <w:t xml:space="preserve">      : {</w:t>
      </w:r>
      <w:proofErr w:type="spellStart"/>
      <w:r w:rsidRPr="006035F9">
        <w:rPr>
          <w:rFonts w:ascii="Courier New" w:eastAsia="Times New Roman" w:hAnsi="Courier New" w:cs="Courier New"/>
          <w:sz w:val="20"/>
          <w:szCs w:val="20"/>
          <w:lang w:val="fr-FR"/>
        </w:rPr>
        <w:t>doc.page_content</w:t>
      </w:r>
      <w:proofErr w:type="spellEnd"/>
      <w:r w:rsidRPr="006035F9">
        <w:rPr>
          <w:rFonts w:ascii="Courier New" w:eastAsia="Times New Roman" w:hAnsi="Courier New" w:cs="Courier New"/>
          <w:sz w:val="20"/>
          <w:szCs w:val="20"/>
          <w:lang w:val="fr-FR"/>
        </w:rPr>
        <w:t>[:130]}...\n")</w:t>
      </w:r>
    </w:p>
    <w:p w14:paraId="07EFDB35" w14:textId="77777777" w:rsidR="0053631F" w:rsidRPr="006035F9"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FR"/>
        </w:rPr>
      </w:pPr>
    </w:p>
    <w:p w14:paraId="17B93994"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 TEST SCENARIO B: SECURITY ISOLATION CHECK (METADATA FILTERS) ---</w:t>
      </w:r>
    </w:p>
    <w:p w14:paraId="37E29485"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53631F">
        <w:rPr>
          <w:rFonts w:ascii="Courier New" w:eastAsia="Times New Roman" w:hAnsi="Courier New" w:cs="Courier New"/>
          <w:sz w:val="20"/>
          <w:szCs w:val="20"/>
        </w:rPr>
        <w:t>query_shared</w:t>
      </w:r>
      <w:proofErr w:type="spellEnd"/>
      <w:r w:rsidRPr="0053631F">
        <w:rPr>
          <w:rFonts w:ascii="Courier New" w:eastAsia="Times New Roman" w:hAnsi="Courier New" w:cs="Courier New"/>
          <w:sz w:val="20"/>
          <w:szCs w:val="20"/>
        </w:rPr>
        <w:t xml:space="preserve"> = "System safety and disciplinary actions protocol"</w:t>
      </w:r>
    </w:p>
    <w:p w14:paraId="0A687D2C"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53631F">
        <w:rPr>
          <w:rFonts w:ascii="Courier New" w:eastAsia="Times New Roman" w:hAnsi="Courier New" w:cs="Courier New"/>
          <w:sz w:val="20"/>
          <w:szCs w:val="20"/>
        </w:rPr>
        <w:t>it_user_filter</w:t>
      </w:r>
      <w:proofErr w:type="spellEnd"/>
      <w:r w:rsidRPr="0053631F">
        <w:rPr>
          <w:rFonts w:ascii="Courier New" w:eastAsia="Times New Roman" w:hAnsi="Courier New" w:cs="Courier New"/>
          <w:sz w:val="20"/>
          <w:szCs w:val="20"/>
        </w:rPr>
        <w:t xml:space="preserve"> = {"$or": [{"</w:t>
      </w:r>
      <w:proofErr w:type="spellStart"/>
      <w:r w:rsidRPr="0053631F">
        <w:rPr>
          <w:rFonts w:ascii="Courier New" w:eastAsia="Times New Roman" w:hAnsi="Courier New" w:cs="Courier New"/>
          <w:sz w:val="20"/>
          <w:szCs w:val="20"/>
        </w:rPr>
        <w:t>access_role</w:t>
      </w:r>
      <w:proofErr w:type="spellEnd"/>
      <w:r w:rsidRPr="0053631F">
        <w:rPr>
          <w:rFonts w:ascii="Courier New" w:eastAsia="Times New Roman" w:hAnsi="Courier New" w:cs="Courier New"/>
          <w:sz w:val="20"/>
          <w:szCs w:val="20"/>
        </w:rPr>
        <w:t>": "</w:t>
      </w:r>
      <w:proofErr w:type="spellStart"/>
      <w:r w:rsidRPr="0053631F">
        <w:rPr>
          <w:rFonts w:ascii="Courier New" w:eastAsia="Times New Roman" w:hAnsi="Courier New" w:cs="Courier New"/>
          <w:sz w:val="20"/>
          <w:szCs w:val="20"/>
        </w:rPr>
        <w:t>it_staff</w:t>
      </w:r>
      <w:proofErr w:type="spellEnd"/>
      <w:r w:rsidRPr="0053631F">
        <w:rPr>
          <w:rFonts w:ascii="Courier New" w:eastAsia="Times New Roman" w:hAnsi="Courier New" w:cs="Courier New"/>
          <w:sz w:val="20"/>
          <w:szCs w:val="20"/>
        </w:rPr>
        <w:t>"}, {"</w:t>
      </w:r>
      <w:proofErr w:type="spellStart"/>
      <w:r w:rsidRPr="0053631F">
        <w:rPr>
          <w:rFonts w:ascii="Courier New" w:eastAsia="Times New Roman" w:hAnsi="Courier New" w:cs="Courier New"/>
          <w:sz w:val="20"/>
          <w:szCs w:val="20"/>
        </w:rPr>
        <w:t>access_role</w:t>
      </w:r>
      <w:proofErr w:type="spellEnd"/>
      <w:r w:rsidRPr="0053631F">
        <w:rPr>
          <w:rFonts w:ascii="Courier New" w:eastAsia="Times New Roman" w:hAnsi="Courier New" w:cs="Courier New"/>
          <w:sz w:val="20"/>
          <w:szCs w:val="20"/>
        </w:rPr>
        <w:t>": "public"}]}</w:t>
      </w:r>
    </w:p>
    <w:p w14:paraId="6596C611"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14:paraId="64396625"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spellStart"/>
      <w:r w:rsidRPr="0053631F">
        <w:rPr>
          <w:rFonts w:ascii="Courier New" w:eastAsia="Times New Roman" w:hAnsi="Courier New" w:cs="Courier New"/>
          <w:sz w:val="20"/>
          <w:szCs w:val="20"/>
        </w:rPr>
        <w:t>results_filtered</w:t>
      </w:r>
      <w:proofErr w:type="spellEnd"/>
      <w:r w:rsidRPr="0053631F">
        <w:rPr>
          <w:rFonts w:ascii="Courier New" w:eastAsia="Times New Roman" w:hAnsi="Courier New" w:cs="Courier New"/>
          <w:sz w:val="20"/>
          <w:szCs w:val="20"/>
        </w:rPr>
        <w:t xml:space="preserve"> = </w:t>
      </w:r>
      <w:proofErr w:type="spellStart"/>
      <w:r w:rsidRPr="0053631F">
        <w:rPr>
          <w:rFonts w:ascii="Courier New" w:eastAsia="Times New Roman" w:hAnsi="Courier New" w:cs="Courier New"/>
          <w:sz w:val="20"/>
          <w:szCs w:val="20"/>
        </w:rPr>
        <w:t>db.similarity_search</w:t>
      </w:r>
      <w:proofErr w:type="spellEnd"/>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query_shared</w:t>
      </w:r>
      <w:proofErr w:type="spellEnd"/>
      <w:r w:rsidRPr="0053631F">
        <w:rPr>
          <w:rFonts w:ascii="Courier New" w:eastAsia="Times New Roman" w:hAnsi="Courier New" w:cs="Courier New"/>
          <w:sz w:val="20"/>
          <w:szCs w:val="20"/>
        </w:rPr>
        <w:t>, k=2, filter=</w:t>
      </w:r>
      <w:proofErr w:type="spellStart"/>
      <w:r w:rsidRPr="0053631F">
        <w:rPr>
          <w:rFonts w:ascii="Courier New" w:eastAsia="Times New Roman" w:hAnsi="Courier New" w:cs="Courier New"/>
          <w:sz w:val="20"/>
          <w:szCs w:val="20"/>
        </w:rPr>
        <w:t>it_user_filter</w:t>
      </w:r>
      <w:proofErr w:type="spellEnd"/>
      <w:r w:rsidRPr="0053631F">
        <w:rPr>
          <w:rFonts w:ascii="Courier New" w:eastAsia="Times New Roman" w:hAnsi="Courier New" w:cs="Courier New"/>
          <w:sz w:val="20"/>
          <w:szCs w:val="20"/>
        </w:rPr>
        <w:t>)</w:t>
      </w:r>
    </w:p>
    <w:p w14:paraId="09108FD5"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14:paraId="5B6A918E"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print(f"\n</w:t>
      </w:r>
      <w:r w:rsidRPr="0053631F">
        <w:rPr>
          <w:rFonts w:ascii="Segoe UI Emoji" w:eastAsia="Times New Roman" w:hAnsi="Segoe UI Emoji" w:cs="Segoe UI Emoji"/>
          <w:sz w:val="20"/>
          <w:szCs w:val="20"/>
        </w:rPr>
        <w:t>🔒</w:t>
      </w:r>
      <w:r w:rsidRPr="0053631F">
        <w:rPr>
          <w:rFonts w:ascii="Courier New" w:eastAsia="Times New Roman" w:hAnsi="Courier New" w:cs="Courier New"/>
          <w:sz w:val="20"/>
          <w:szCs w:val="20"/>
        </w:rPr>
        <w:t xml:space="preserve"> [TEST B] Simulating User with '</w:t>
      </w:r>
      <w:proofErr w:type="spellStart"/>
      <w:r w:rsidRPr="0053631F">
        <w:rPr>
          <w:rFonts w:ascii="Courier New" w:eastAsia="Times New Roman" w:hAnsi="Courier New" w:cs="Courier New"/>
          <w:sz w:val="20"/>
          <w:szCs w:val="20"/>
        </w:rPr>
        <w:t>it_staff</w:t>
      </w:r>
      <w:proofErr w:type="spellEnd"/>
      <w:r w:rsidRPr="0053631F">
        <w:rPr>
          <w:rFonts w:ascii="Courier New" w:eastAsia="Times New Roman" w:hAnsi="Courier New" w:cs="Courier New"/>
          <w:sz w:val="20"/>
          <w:szCs w:val="20"/>
        </w:rPr>
        <w:t xml:space="preserve">' Role (FILTER: </w:t>
      </w:r>
      <w:proofErr w:type="spellStart"/>
      <w:r w:rsidRPr="0053631F">
        <w:rPr>
          <w:rFonts w:ascii="Courier New" w:eastAsia="Times New Roman" w:hAnsi="Courier New" w:cs="Courier New"/>
          <w:sz w:val="20"/>
          <w:szCs w:val="20"/>
        </w:rPr>
        <w:t>access_role</w:t>
      </w:r>
      <w:proofErr w:type="spellEnd"/>
      <w:r w:rsidRPr="0053631F">
        <w:rPr>
          <w:rFonts w:ascii="Courier New" w:eastAsia="Times New Roman" w:hAnsi="Courier New" w:cs="Courier New"/>
          <w:sz w:val="20"/>
          <w:szCs w:val="20"/>
        </w:rPr>
        <w:t xml:space="preserve"> == </w:t>
      </w:r>
      <w:proofErr w:type="spellStart"/>
      <w:r w:rsidRPr="0053631F">
        <w:rPr>
          <w:rFonts w:ascii="Courier New" w:eastAsia="Times New Roman" w:hAnsi="Courier New" w:cs="Courier New"/>
          <w:sz w:val="20"/>
          <w:szCs w:val="20"/>
        </w:rPr>
        <w:t>it_staff</w:t>
      </w:r>
      <w:proofErr w:type="spellEnd"/>
      <w:r w:rsidRPr="0053631F">
        <w:rPr>
          <w:rFonts w:ascii="Courier New" w:eastAsia="Times New Roman" w:hAnsi="Courier New" w:cs="Courier New"/>
          <w:sz w:val="20"/>
          <w:szCs w:val="20"/>
        </w:rPr>
        <w:t xml:space="preserve"> OR public)")</w:t>
      </w:r>
    </w:p>
    <w:p w14:paraId="225ED0C0"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print("-" * 65)</w:t>
      </w:r>
    </w:p>
    <w:p w14:paraId="2A7B1943"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for </w:t>
      </w:r>
      <w:proofErr w:type="spellStart"/>
      <w:r w:rsidRPr="0053631F">
        <w:rPr>
          <w:rFonts w:ascii="Courier New" w:eastAsia="Times New Roman" w:hAnsi="Courier New" w:cs="Courier New"/>
          <w:sz w:val="20"/>
          <w:szCs w:val="20"/>
        </w:rPr>
        <w:t>i</w:t>
      </w:r>
      <w:proofErr w:type="spellEnd"/>
      <w:r w:rsidRPr="0053631F">
        <w:rPr>
          <w:rFonts w:ascii="Courier New" w:eastAsia="Times New Roman" w:hAnsi="Courier New" w:cs="Courier New"/>
          <w:sz w:val="20"/>
          <w:szCs w:val="20"/>
        </w:rPr>
        <w:t>, doc in enumerate(</w:t>
      </w:r>
      <w:proofErr w:type="spellStart"/>
      <w:r w:rsidRPr="0053631F">
        <w:rPr>
          <w:rFonts w:ascii="Courier New" w:eastAsia="Times New Roman" w:hAnsi="Courier New" w:cs="Courier New"/>
          <w:sz w:val="20"/>
          <w:szCs w:val="20"/>
        </w:rPr>
        <w:t>results_filtered</w:t>
      </w:r>
      <w:proofErr w:type="spellEnd"/>
      <w:r w:rsidRPr="0053631F">
        <w:rPr>
          <w:rFonts w:ascii="Courier New" w:eastAsia="Times New Roman" w:hAnsi="Courier New" w:cs="Courier New"/>
          <w:sz w:val="20"/>
          <w:szCs w:val="20"/>
        </w:rPr>
        <w:t>):</w:t>
      </w:r>
    </w:p>
    <w:p w14:paraId="4F84EC11"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print(f"[{i+1}] SECURE MATCH FOUND:")</w:t>
      </w:r>
    </w:p>
    <w:p w14:paraId="39612204"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print(f"    -&gt; Source Title : {</w:t>
      </w:r>
      <w:proofErr w:type="spellStart"/>
      <w:r w:rsidRPr="0053631F">
        <w:rPr>
          <w:rFonts w:ascii="Courier New" w:eastAsia="Times New Roman" w:hAnsi="Courier New" w:cs="Courier New"/>
          <w:sz w:val="20"/>
          <w:szCs w:val="20"/>
        </w:rPr>
        <w:t>doc.metadata.get</w:t>
      </w:r>
      <w:proofErr w:type="spellEnd"/>
      <w:r w:rsidRPr="0053631F">
        <w:rPr>
          <w:rFonts w:ascii="Courier New" w:eastAsia="Times New Roman" w:hAnsi="Courier New" w:cs="Courier New"/>
          <w:sz w:val="20"/>
          <w:szCs w:val="20"/>
        </w:rPr>
        <w:t>('title')}")</w:t>
      </w:r>
    </w:p>
    <w:p w14:paraId="5E62C520"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print(f"    -&gt; Access Role  : {</w:t>
      </w:r>
      <w:proofErr w:type="spellStart"/>
      <w:r w:rsidRPr="0053631F">
        <w:rPr>
          <w:rFonts w:ascii="Courier New" w:eastAsia="Times New Roman" w:hAnsi="Courier New" w:cs="Courier New"/>
          <w:sz w:val="20"/>
          <w:szCs w:val="20"/>
        </w:rPr>
        <w:t>doc.metadata.get</w:t>
      </w:r>
      <w:proofErr w:type="spellEnd"/>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access_role</w:t>
      </w:r>
      <w:proofErr w:type="spellEnd"/>
      <w:r w:rsidRPr="0053631F">
        <w:rPr>
          <w:rFonts w:ascii="Courier New" w:eastAsia="Times New Roman" w:hAnsi="Courier New" w:cs="Courier New"/>
          <w:sz w:val="20"/>
          <w:szCs w:val="20"/>
        </w:rPr>
        <w:t>')}")</w:t>
      </w:r>
    </w:p>
    <w:p w14:paraId="0E313605" w14:textId="77777777" w:rsidR="0053631F" w:rsidRPr="006035F9"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fr-FR"/>
        </w:rPr>
      </w:pPr>
      <w:r w:rsidRPr="0053631F">
        <w:rPr>
          <w:rFonts w:ascii="Courier New" w:eastAsia="Times New Roman" w:hAnsi="Courier New" w:cs="Courier New"/>
          <w:sz w:val="20"/>
          <w:szCs w:val="20"/>
        </w:rPr>
        <w:t xml:space="preserve">    </w:t>
      </w:r>
      <w:proofErr w:type="spellStart"/>
      <w:r w:rsidRPr="006035F9">
        <w:rPr>
          <w:rFonts w:ascii="Courier New" w:eastAsia="Times New Roman" w:hAnsi="Courier New" w:cs="Courier New"/>
          <w:sz w:val="20"/>
          <w:szCs w:val="20"/>
          <w:lang w:val="fr-FR"/>
        </w:rPr>
        <w:t>print</w:t>
      </w:r>
      <w:proofErr w:type="spellEnd"/>
      <w:r w:rsidRPr="006035F9">
        <w:rPr>
          <w:rFonts w:ascii="Courier New" w:eastAsia="Times New Roman" w:hAnsi="Courier New" w:cs="Courier New"/>
          <w:sz w:val="20"/>
          <w:szCs w:val="20"/>
          <w:lang w:val="fr-FR"/>
        </w:rPr>
        <w:t xml:space="preserve">(f"    -&gt; </w:t>
      </w:r>
      <w:proofErr w:type="spellStart"/>
      <w:r w:rsidRPr="006035F9">
        <w:rPr>
          <w:rFonts w:ascii="Courier New" w:eastAsia="Times New Roman" w:hAnsi="Courier New" w:cs="Courier New"/>
          <w:sz w:val="20"/>
          <w:szCs w:val="20"/>
          <w:lang w:val="fr-FR"/>
        </w:rPr>
        <w:t>Snippet</w:t>
      </w:r>
      <w:proofErr w:type="spellEnd"/>
      <w:r w:rsidRPr="006035F9">
        <w:rPr>
          <w:rFonts w:ascii="Courier New" w:eastAsia="Times New Roman" w:hAnsi="Courier New" w:cs="Courier New"/>
          <w:sz w:val="20"/>
          <w:szCs w:val="20"/>
          <w:lang w:val="fr-FR"/>
        </w:rPr>
        <w:t xml:space="preserve">      : {</w:t>
      </w:r>
      <w:proofErr w:type="spellStart"/>
      <w:r w:rsidRPr="006035F9">
        <w:rPr>
          <w:rFonts w:ascii="Courier New" w:eastAsia="Times New Roman" w:hAnsi="Courier New" w:cs="Courier New"/>
          <w:sz w:val="20"/>
          <w:szCs w:val="20"/>
          <w:lang w:val="fr-FR"/>
        </w:rPr>
        <w:t>doc.page_content</w:t>
      </w:r>
      <w:proofErr w:type="spellEnd"/>
      <w:r w:rsidRPr="006035F9">
        <w:rPr>
          <w:rFonts w:ascii="Courier New" w:eastAsia="Times New Roman" w:hAnsi="Courier New" w:cs="Courier New"/>
          <w:sz w:val="20"/>
          <w:szCs w:val="20"/>
          <w:lang w:val="fr-FR"/>
        </w:rPr>
        <w:t>[:130]}...\n")</w:t>
      </w:r>
    </w:p>
    <w:p w14:paraId="10F205AE" w14:textId="4260DF12" w:rsidR="0053631F" w:rsidRPr="0053631F" w:rsidRDefault="0053631F" w:rsidP="0053631F">
      <w:pPr>
        <w:pStyle w:val="Heading3"/>
      </w:pPr>
      <w:r w:rsidRPr="0053631F">
        <w:t>6. DEFINITION OF DONE: EXPECTED TERMINAL OUTPUT FORMAT</w:t>
      </w:r>
    </w:p>
    <w:p w14:paraId="2FD0AFF7" w14:textId="77777777" w:rsidR="0053631F" w:rsidRPr="0053631F" w:rsidRDefault="0053631F" w:rsidP="0053631F">
      <w:pPr>
        <w:spacing w:before="100" w:beforeAutospacing="1" w:after="100" w:afterAutospacing="1"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sz w:val="24"/>
          <w:szCs w:val="24"/>
        </w:rPr>
        <w:t xml:space="preserve">Your submission is considered successful if and only if running </w:t>
      </w:r>
      <w:r w:rsidRPr="0053631F">
        <w:rPr>
          <w:rFonts w:ascii="Courier New" w:eastAsia="Times New Roman" w:hAnsi="Courier New" w:cs="Courier New"/>
          <w:sz w:val="20"/>
          <w:szCs w:val="20"/>
        </w:rPr>
        <w:t>python test_vector_db.py</w:t>
      </w:r>
      <w:r w:rsidRPr="0053631F">
        <w:rPr>
          <w:rFonts w:ascii="Times New Roman" w:eastAsia="Times New Roman" w:hAnsi="Times New Roman" w:cs="Times New Roman"/>
          <w:sz w:val="24"/>
          <w:szCs w:val="24"/>
        </w:rPr>
        <w:t xml:space="preserve"> outputs a structure matching the format below:</w:t>
      </w:r>
    </w:p>
    <w:p w14:paraId="73FB62B4" w14:textId="77777777" w:rsidR="0053631F" w:rsidRPr="0053631F" w:rsidRDefault="0053631F" w:rsidP="0053631F">
      <w:pPr>
        <w:spacing w:after="0" w:line="240" w:lineRule="auto"/>
        <w:jc w:val="both"/>
        <w:rPr>
          <w:rFonts w:ascii="Times New Roman" w:eastAsia="Times New Roman" w:hAnsi="Times New Roman" w:cs="Times New Roman"/>
          <w:sz w:val="24"/>
          <w:szCs w:val="24"/>
        </w:rPr>
      </w:pPr>
      <w:r w:rsidRPr="0053631F">
        <w:rPr>
          <w:rFonts w:ascii="Times New Roman" w:eastAsia="Times New Roman" w:hAnsi="Times New Roman" w:cs="Times New Roman"/>
          <w:sz w:val="24"/>
          <w:szCs w:val="24"/>
        </w:rPr>
        <w:t>Plaintext</w:t>
      </w:r>
    </w:p>
    <w:p w14:paraId="0E069AA4"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RUNNING KMS WEEK 11 AUDIT ===================</w:t>
      </w:r>
    </w:p>
    <w:p w14:paraId="2E6733CF"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14:paraId="483B68CF"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Segoe UI Emoji" w:eastAsia="Times New Roman" w:hAnsi="Segoe UI Emoji" w:cs="Segoe UI Emoji"/>
          <w:sz w:val="20"/>
          <w:szCs w:val="20"/>
        </w:rPr>
        <w:t>🔍</w:t>
      </w:r>
      <w:r w:rsidRPr="0053631F">
        <w:rPr>
          <w:rFonts w:ascii="Courier New" w:eastAsia="Times New Roman" w:hAnsi="Courier New" w:cs="Courier New"/>
          <w:sz w:val="20"/>
          <w:szCs w:val="20"/>
        </w:rPr>
        <w:t xml:space="preserve"> [TEST A] Semantic Search Results for Query: 'How do we welcome a new developer into the team?'</w:t>
      </w:r>
    </w:p>
    <w:p w14:paraId="2A30BA85"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w:t>
      </w:r>
    </w:p>
    <w:p w14:paraId="2A705AAE"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[1] MATCH FOUND:</w:t>
      </w:r>
    </w:p>
    <w:p w14:paraId="3353A14D"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-&gt; Source Title : IT Engineer Onboarding Protocol</w:t>
      </w:r>
    </w:p>
    <w:p w14:paraId="2A5FC384"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-&gt; Access Role  : </w:t>
      </w:r>
      <w:proofErr w:type="spellStart"/>
      <w:r w:rsidRPr="0053631F">
        <w:rPr>
          <w:rFonts w:ascii="Courier New" w:eastAsia="Times New Roman" w:hAnsi="Courier New" w:cs="Courier New"/>
          <w:sz w:val="20"/>
          <w:szCs w:val="20"/>
        </w:rPr>
        <w:t>it_staff</w:t>
      </w:r>
      <w:proofErr w:type="spellEnd"/>
    </w:p>
    <w:p w14:paraId="36DC6FCD"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-&gt; Snippet      : Welcome to the Engineering team. Upon arrival, all new IT technical hires must initialize their corporate GitHub profiles and...</w:t>
      </w:r>
    </w:p>
    <w:p w14:paraId="41B9E4F0"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14:paraId="1390A062"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[2] MATCH FOUND:</w:t>
      </w:r>
    </w:p>
    <w:p w14:paraId="2E65973C"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-&gt; Source Title : General Workspace Conduct Guideline</w:t>
      </w:r>
    </w:p>
    <w:p w14:paraId="0A67A527"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-&gt; Access Role  : public</w:t>
      </w:r>
    </w:p>
    <w:p w14:paraId="4537802A"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-&gt; Snippet      : It is our company policy to maintain an open, welcoming environment for all incoming cross-functional personnel...</w:t>
      </w:r>
    </w:p>
    <w:p w14:paraId="7D3CB188"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14:paraId="1C73AC4A"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14:paraId="1CA54C5B"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Segoe UI Emoji" w:eastAsia="Times New Roman" w:hAnsi="Segoe UI Emoji" w:cs="Segoe UI Emoji"/>
          <w:sz w:val="20"/>
          <w:szCs w:val="20"/>
        </w:rPr>
        <w:t>🔒</w:t>
      </w:r>
      <w:r w:rsidRPr="0053631F">
        <w:rPr>
          <w:rFonts w:ascii="Courier New" w:eastAsia="Times New Roman" w:hAnsi="Courier New" w:cs="Courier New"/>
          <w:sz w:val="20"/>
          <w:szCs w:val="20"/>
        </w:rPr>
        <w:t xml:space="preserve"> [TEST B] Simulating User with '</w:t>
      </w:r>
      <w:proofErr w:type="spellStart"/>
      <w:r w:rsidRPr="0053631F">
        <w:rPr>
          <w:rFonts w:ascii="Courier New" w:eastAsia="Times New Roman" w:hAnsi="Courier New" w:cs="Courier New"/>
          <w:sz w:val="20"/>
          <w:szCs w:val="20"/>
        </w:rPr>
        <w:t>it_staff</w:t>
      </w:r>
      <w:proofErr w:type="spellEnd"/>
      <w:r w:rsidRPr="0053631F">
        <w:rPr>
          <w:rFonts w:ascii="Courier New" w:eastAsia="Times New Roman" w:hAnsi="Courier New" w:cs="Courier New"/>
          <w:sz w:val="20"/>
          <w:szCs w:val="20"/>
        </w:rPr>
        <w:t xml:space="preserve">' Role (FILTER: </w:t>
      </w:r>
      <w:proofErr w:type="spellStart"/>
      <w:r w:rsidRPr="0053631F">
        <w:rPr>
          <w:rFonts w:ascii="Courier New" w:eastAsia="Times New Roman" w:hAnsi="Courier New" w:cs="Courier New"/>
          <w:sz w:val="20"/>
          <w:szCs w:val="20"/>
        </w:rPr>
        <w:t>access_role</w:t>
      </w:r>
      <w:proofErr w:type="spellEnd"/>
      <w:r w:rsidRPr="0053631F">
        <w:rPr>
          <w:rFonts w:ascii="Courier New" w:eastAsia="Times New Roman" w:hAnsi="Courier New" w:cs="Courier New"/>
          <w:sz w:val="20"/>
          <w:szCs w:val="20"/>
        </w:rPr>
        <w:t xml:space="preserve"> == </w:t>
      </w:r>
      <w:proofErr w:type="spellStart"/>
      <w:r w:rsidRPr="0053631F">
        <w:rPr>
          <w:rFonts w:ascii="Courier New" w:eastAsia="Times New Roman" w:hAnsi="Courier New" w:cs="Courier New"/>
          <w:sz w:val="20"/>
          <w:szCs w:val="20"/>
        </w:rPr>
        <w:t>it_staff</w:t>
      </w:r>
      <w:proofErr w:type="spellEnd"/>
      <w:r w:rsidRPr="0053631F">
        <w:rPr>
          <w:rFonts w:ascii="Courier New" w:eastAsia="Times New Roman" w:hAnsi="Courier New" w:cs="Courier New"/>
          <w:sz w:val="20"/>
          <w:szCs w:val="20"/>
        </w:rPr>
        <w:t xml:space="preserve"> OR public)</w:t>
      </w:r>
    </w:p>
    <w:p w14:paraId="0C6EFEC0"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w:t>
      </w:r>
    </w:p>
    <w:p w14:paraId="192FCE5D"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[1] SECURE MATCH FOUND:</w:t>
      </w:r>
    </w:p>
    <w:p w14:paraId="5A0C8B9E"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-&gt; Source Title : Network Security &amp; System Firewall Policy</w:t>
      </w:r>
    </w:p>
    <w:p w14:paraId="2E551154"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-&gt; Access Role  : </w:t>
      </w:r>
      <w:proofErr w:type="spellStart"/>
      <w:r w:rsidRPr="0053631F">
        <w:rPr>
          <w:rFonts w:ascii="Courier New" w:eastAsia="Times New Roman" w:hAnsi="Courier New" w:cs="Courier New"/>
          <w:sz w:val="20"/>
          <w:szCs w:val="20"/>
        </w:rPr>
        <w:t>it_staff</w:t>
      </w:r>
      <w:proofErr w:type="spellEnd"/>
    </w:p>
    <w:p w14:paraId="108690B2"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lastRenderedPageBreak/>
        <w:t xml:space="preserve">    -&gt; Snippet      : In the event of system safety infractions, technical staff must trigger the automated port isolation protocol immediately...</w:t>
      </w:r>
    </w:p>
    <w:p w14:paraId="1569B397"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14:paraId="131B60CE"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[2] SECURE MATCH FOUND:</w:t>
      </w:r>
    </w:p>
    <w:p w14:paraId="1C5D741D"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-&gt; Source Title : Acceptable Hardware Use Agreement</w:t>
      </w:r>
    </w:p>
    <w:p w14:paraId="483C35A1"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-&gt; Access Role  : public</w:t>
      </w:r>
    </w:p>
    <w:p w14:paraId="48E24B10"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 xml:space="preserve">    -&gt; Snippet      : Disciplinary actions regarding corporate computing hardware safety violations will follow the general terms outlined in section...</w:t>
      </w:r>
    </w:p>
    <w:p w14:paraId="2C667C08"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14:paraId="72B102DD" w14:textId="77777777" w:rsidR="0053631F" w:rsidRPr="0053631F" w:rsidRDefault="0053631F" w:rsidP="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3631F">
        <w:rPr>
          <w:rFonts w:ascii="Courier New" w:eastAsia="Times New Roman" w:hAnsi="Courier New" w:cs="Courier New"/>
          <w:sz w:val="20"/>
          <w:szCs w:val="20"/>
        </w:rPr>
        <w:t>=================================================================</w:t>
      </w:r>
    </w:p>
    <w:p w14:paraId="0BC7CED3" w14:textId="77777777" w:rsidR="0053631F" w:rsidRPr="0053631F" w:rsidRDefault="0053631F" w:rsidP="0053631F">
      <w:pPr>
        <w:spacing w:beforeAutospacing="1" w:after="100" w:afterAutospacing="1" w:line="240" w:lineRule="auto"/>
        <w:jc w:val="both"/>
        <w:rPr>
          <w:rFonts w:ascii="Times New Roman" w:eastAsia="Times New Roman" w:hAnsi="Times New Roman" w:cs="Times New Roman"/>
          <w:sz w:val="24"/>
          <w:szCs w:val="24"/>
        </w:rPr>
      </w:pPr>
      <w:r w:rsidRPr="0053631F">
        <w:rPr>
          <w:rFonts w:ascii="Segoe UI Emoji" w:eastAsia="Times New Roman" w:hAnsi="Segoe UI Emoji" w:cs="Segoe UI Emoji"/>
          <w:sz w:val="24"/>
          <w:szCs w:val="24"/>
        </w:rPr>
        <w:t>⚠️</w:t>
      </w:r>
      <w:r w:rsidRPr="0053631F">
        <w:rPr>
          <w:rFonts w:ascii="Times New Roman" w:eastAsia="Times New Roman" w:hAnsi="Times New Roman" w:cs="Times New Roman"/>
          <w:sz w:val="24"/>
          <w:szCs w:val="24"/>
        </w:rPr>
        <w:t xml:space="preserve"> </w:t>
      </w:r>
      <w:r w:rsidRPr="0053631F">
        <w:rPr>
          <w:rFonts w:ascii="Times New Roman" w:eastAsia="Times New Roman" w:hAnsi="Times New Roman" w:cs="Times New Roman"/>
          <w:b/>
          <w:bCs/>
          <w:sz w:val="24"/>
          <w:szCs w:val="24"/>
        </w:rPr>
        <w:t>Immediate Rejection Conditions (0 Marks):</w:t>
      </w:r>
      <w:r w:rsidRPr="0053631F">
        <w:rPr>
          <w:rFonts w:ascii="Times New Roman" w:eastAsia="Times New Roman" w:hAnsi="Times New Roman" w:cs="Times New Roman"/>
          <w:sz w:val="24"/>
          <w:szCs w:val="24"/>
        </w:rPr>
        <w:t xml:space="preserve"> &gt; 1. Running the script throws connection or path errors (proving folder </w:t>
      </w:r>
      <w:r w:rsidRPr="0053631F">
        <w:rPr>
          <w:rFonts w:ascii="Courier New" w:eastAsia="Times New Roman" w:hAnsi="Courier New" w:cs="Courier New"/>
          <w:sz w:val="20"/>
          <w:szCs w:val="20"/>
        </w:rPr>
        <w:t>./</w:t>
      </w:r>
      <w:proofErr w:type="spellStart"/>
      <w:r w:rsidRPr="0053631F">
        <w:rPr>
          <w:rFonts w:ascii="Courier New" w:eastAsia="Times New Roman" w:hAnsi="Courier New" w:cs="Courier New"/>
          <w:sz w:val="20"/>
          <w:szCs w:val="20"/>
        </w:rPr>
        <w:t>chroma_db</w:t>
      </w:r>
      <w:proofErr w:type="spellEnd"/>
      <w:r w:rsidRPr="0053631F">
        <w:rPr>
          <w:rFonts w:ascii="Times New Roman" w:eastAsia="Times New Roman" w:hAnsi="Times New Roman" w:cs="Times New Roman"/>
          <w:sz w:val="24"/>
          <w:szCs w:val="24"/>
        </w:rPr>
        <w:t xml:space="preserve"> fails persistence check). 2. </w:t>
      </w:r>
      <w:r w:rsidRPr="0053631F">
        <w:rPr>
          <w:rFonts w:ascii="Courier New" w:eastAsia="Times New Roman" w:hAnsi="Courier New" w:cs="Courier New"/>
          <w:sz w:val="20"/>
          <w:szCs w:val="20"/>
        </w:rPr>
        <w:t xml:space="preserve">Access Role : </w:t>
      </w:r>
      <w:proofErr w:type="spellStart"/>
      <w:r w:rsidRPr="0053631F">
        <w:rPr>
          <w:rFonts w:ascii="Courier New" w:eastAsia="Times New Roman" w:hAnsi="Courier New" w:cs="Courier New"/>
          <w:sz w:val="20"/>
          <w:szCs w:val="20"/>
        </w:rPr>
        <w:t>hr_manager</w:t>
      </w:r>
      <w:proofErr w:type="spellEnd"/>
      <w:r w:rsidRPr="0053631F">
        <w:rPr>
          <w:rFonts w:ascii="Times New Roman" w:eastAsia="Times New Roman" w:hAnsi="Times New Roman" w:cs="Times New Roman"/>
          <w:sz w:val="24"/>
          <w:szCs w:val="24"/>
        </w:rPr>
        <w:t xml:space="preserve"> appears anywhere inside the </w:t>
      </w:r>
      <w:r w:rsidRPr="0053631F">
        <w:rPr>
          <w:rFonts w:ascii="Times New Roman" w:eastAsia="Times New Roman" w:hAnsi="Times New Roman" w:cs="Times New Roman"/>
          <w:b/>
          <w:bCs/>
          <w:sz w:val="24"/>
          <w:szCs w:val="24"/>
        </w:rPr>
        <w:t>[TEST B]</w:t>
      </w:r>
      <w:r w:rsidRPr="0053631F">
        <w:rPr>
          <w:rFonts w:ascii="Times New Roman" w:eastAsia="Times New Roman" w:hAnsi="Times New Roman" w:cs="Times New Roman"/>
          <w:sz w:val="24"/>
          <w:szCs w:val="24"/>
        </w:rPr>
        <w:t xml:space="preserve"> outputs (Data leak).</w:t>
      </w:r>
    </w:p>
    <w:p w14:paraId="0B5635EB" w14:textId="77777777" w:rsidR="00114A43" w:rsidRDefault="00114A43" w:rsidP="0053631F">
      <w:pPr>
        <w:jc w:val="both"/>
      </w:pPr>
    </w:p>
    <w:sectPr w:rsidR="00114A4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A3449" w14:textId="77777777" w:rsidR="00D26868" w:rsidRDefault="00D26868" w:rsidP="0053631F">
      <w:pPr>
        <w:spacing w:after="0" w:line="240" w:lineRule="auto"/>
      </w:pPr>
      <w:r>
        <w:separator/>
      </w:r>
    </w:p>
  </w:endnote>
  <w:endnote w:type="continuationSeparator" w:id="0">
    <w:p w14:paraId="656A70B4" w14:textId="77777777" w:rsidR="00D26868" w:rsidRDefault="00D26868" w:rsidP="00536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7978318"/>
      <w:docPartObj>
        <w:docPartGallery w:val="Page Numbers (Bottom of Page)"/>
        <w:docPartUnique/>
      </w:docPartObj>
    </w:sdtPr>
    <w:sdtEndPr>
      <w:rPr>
        <w:noProof/>
      </w:rPr>
    </w:sdtEndPr>
    <w:sdtContent>
      <w:p w14:paraId="1738B008" w14:textId="656AB783" w:rsidR="0053631F" w:rsidRDefault="0053631F" w:rsidP="0053631F">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6DEDB65F" w14:textId="77777777" w:rsidR="0053631F" w:rsidRDefault="00536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87EA4" w14:textId="77777777" w:rsidR="00D26868" w:rsidRDefault="00D26868" w:rsidP="0053631F">
      <w:pPr>
        <w:spacing w:after="0" w:line="240" w:lineRule="auto"/>
      </w:pPr>
      <w:r>
        <w:separator/>
      </w:r>
    </w:p>
  </w:footnote>
  <w:footnote w:type="continuationSeparator" w:id="0">
    <w:p w14:paraId="6DE24AAB" w14:textId="77777777" w:rsidR="00D26868" w:rsidRDefault="00D26868" w:rsidP="005363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F48F4"/>
    <w:multiLevelType w:val="multilevel"/>
    <w:tmpl w:val="1264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64758"/>
    <w:multiLevelType w:val="multilevel"/>
    <w:tmpl w:val="7560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D121D"/>
    <w:multiLevelType w:val="multilevel"/>
    <w:tmpl w:val="0EA42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D52B1"/>
    <w:multiLevelType w:val="multilevel"/>
    <w:tmpl w:val="127E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868247">
    <w:abstractNumId w:val="0"/>
  </w:num>
  <w:num w:numId="2" w16cid:durableId="2089812397">
    <w:abstractNumId w:val="1"/>
  </w:num>
  <w:num w:numId="3" w16cid:durableId="1849170776">
    <w:abstractNumId w:val="2"/>
  </w:num>
  <w:num w:numId="4" w16cid:durableId="86772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31F"/>
    <w:rsid w:val="00114A43"/>
    <w:rsid w:val="00456D15"/>
    <w:rsid w:val="0053631F"/>
    <w:rsid w:val="006035F9"/>
    <w:rsid w:val="00D26868"/>
    <w:rsid w:val="00EC33C4"/>
    <w:rsid w:val="00F219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0DCD"/>
  <w15:chartTrackingRefBased/>
  <w15:docId w15:val="{A22B9913-35DA-432C-8D88-5A0539938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63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63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631F"/>
    <w:pPr>
      <w:spacing w:before="100" w:beforeAutospacing="1" w:after="100" w:afterAutospacing="1" w:line="240" w:lineRule="auto"/>
      <w:outlineLvl w:val="2"/>
    </w:pPr>
    <w:rPr>
      <w:rFonts w:ascii="Times New Roman" w:eastAsia="Times New Roman" w:hAnsi="Times New Roman" w:cs="Times New Roman"/>
      <w:b/>
      <w:bCs/>
      <w:sz w:val="24"/>
      <w:szCs w:val="27"/>
    </w:rPr>
  </w:style>
  <w:style w:type="paragraph" w:styleId="Heading4">
    <w:name w:val="heading 4"/>
    <w:basedOn w:val="Normal"/>
    <w:next w:val="Normal"/>
    <w:link w:val="Heading4Char"/>
    <w:uiPriority w:val="9"/>
    <w:unhideWhenUsed/>
    <w:qFormat/>
    <w:rsid w:val="0053631F"/>
    <w:pPr>
      <w:keepNext/>
      <w:keepLines/>
      <w:spacing w:before="40" w:after="0"/>
      <w:outlineLvl w:val="3"/>
    </w:pPr>
    <w:rPr>
      <w:rFonts w:asciiTheme="majorHAnsi" w:eastAsiaTheme="majorEastAsia" w:hAnsiTheme="majorHAnsi" w:cstheme="majorBid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31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631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631F"/>
    <w:rPr>
      <w:rFonts w:ascii="Times New Roman" w:eastAsia="Times New Roman" w:hAnsi="Times New Roman" w:cs="Times New Roman"/>
      <w:b/>
      <w:bCs/>
      <w:sz w:val="24"/>
      <w:szCs w:val="27"/>
    </w:rPr>
  </w:style>
  <w:style w:type="paragraph" w:styleId="NormalWeb">
    <w:name w:val="Normal (Web)"/>
    <w:basedOn w:val="Normal"/>
    <w:uiPriority w:val="99"/>
    <w:semiHidden/>
    <w:unhideWhenUsed/>
    <w:rsid w:val="0053631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3631F"/>
    <w:rPr>
      <w:rFonts w:ascii="Courier New" w:eastAsia="Times New Roman" w:hAnsi="Courier New" w:cs="Courier New"/>
      <w:sz w:val="20"/>
      <w:szCs w:val="20"/>
    </w:rPr>
  </w:style>
  <w:style w:type="character" w:customStyle="1" w:styleId="ng-tns-c430235147-111">
    <w:name w:val="ng-tns-c430235147-111"/>
    <w:basedOn w:val="DefaultParagraphFont"/>
    <w:rsid w:val="0053631F"/>
  </w:style>
  <w:style w:type="paragraph" w:styleId="HTMLPreformatted">
    <w:name w:val="HTML Preformatted"/>
    <w:basedOn w:val="Normal"/>
    <w:link w:val="HTMLPreformattedChar"/>
    <w:uiPriority w:val="99"/>
    <w:semiHidden/>
    <w:unhideWhenUsed/>
    <w:rsid w:val="0053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631F"/>
    <w:rPr>
      <w:rFonts w:ascii="Courier New" w:eastAsia="Times New Roman" w:hAnsi="Courier New" w:cs="Courier New"/>
      <w:sz w:val="20"/>
      <w:szCs w:val="20"/>
    </w:rPr>
  </w:style>
  <w:style w:type="character" w:customStyle="1" w:styleId="hljs-attr">
    <w:name w:val="hljs-attr"/>
    <w:basedOn w:val="DefaultParagraphFont"/>
    <w:rsid w:val="0053631F"/>
  </w:style>
  <w:style w:type="character" w:customStyle="1" w:styleId="hljs-string">
    <w:name w:val="hljs-string"/>
    <w:basedOn w:val="DefaultParagraphFont"/>
    <w:rsid w:val="0053631F"/>
  </w:style>
  <w:style w:type="character" w:customStyle="1" w:styleId="ng-tns-c430235147-112">
    <w:name w:val="ng-tns-c430235147-112"/>
    <w:basedOn w:val="DefaultParagraphFont"/>
    <w:rsid w:val="0053631F"/>
  </w:style>
  <w:style w:type="character" w:customStyle="1" w:styleId="hljs-keyword">
    <w:name w:val="hljs-keyword"/>
    <w:basedOn w:val="DefaultParagraphFont"/>
    <w:rsid w:val="0053631F"/>
  </w:style>
  <w:style w:type="character" w:customStyle="1" w:styleId="hljs-comment">
    <w:name w:val="hljs-comment"/>
    <w:basedOn w:val="DefaultParagraphFont"/>
    <w:rsid w:val="0053631F"/>
  </w:style>
  <w:style w:type="character" w:customStyle="1" w:styleId="hljs-number">
    <w:name w:val="hljs-number"/>
    <w:basedOn w:val="DefaultParagraphFont"/>
    <w:rsid w:val="0053631F"/>
  </w:style>
  <w:style w:type="character" w:customStyle="1" w:styleId="hljs-subst">
    <w:name w:val="hljs-subst"/>
    <w:basedOn w:val="DefaultParagraphFont"/>
    <w:rsid w:val="0053631F"/>
  </w:style>
  <w:style w:type="character" w:customStyle="1" w:styleId="hljs-builtin">
    <w:name w:val="hljs-built_in"/>
    <w:basedOn w:val="DefaultParagraphFont"/>
    <w:rsid w:val="0053631F"/>
  </w:style>
  <w:style w:type="character" w:customStyle="1" w:styleId="ng-tns-c430235147-113">
    <w:name w:val="ng-tns-c430235147-113"/>
    <w:basedOn w:val="DefaultParagraphFont"/>
    <w:rsid w:val="0053631F"/>
  </w:style>
  <w:style w:type="paragraph" w:styleId="Title">
    <w:name w:val="Title"/>
    <w:basedOn w:val="Normal"/>
    <w:next w:val="Normal"/>
    <w:link w:val="TitleChar"/>
    <w:uiPriority w:val="10"/>
    <w:qFormat/>
    <w:rsid w:val="005363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31F"/>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53631F"/>
    <w:rPr>
      <w:rFonts w:asciiTheme="majorHAnsi" w:eastAsiaTheme="majorEastAsia" w:hAnsiTheme="majorHAnsi" w:cstheme="majorBidi"/>
      <w:iCs/>
      <w:color w:val="2F5496" w:themeColor="accent1" w:themeShade="BF"/>
      <w:sz w:val="24"/>
    </w:rPr>
  </w:style>
  <w:style w:type="paragraph" w:styleId="Header">
    <w:name w:val="header"/>
    <w:basedOn w:val="Normal"/>
    <w:link w:val="HeaderChar"/>
    <w:uiPriority w:val="99"/>
    <w:unhideWhenUsed/>
    <w:rsid w:val="00536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31F"/>
  </w:style>
  <w:style w:type="paragraph" w:styleId="Footer">
    <w:name w:val="footer"/>
    <w:basedOn w:val="Normal"/>
    <w:link w:val="FooterChar"/>
    <w:uiPriority w:val="99"/>
    <w:unhideWhenUsed/>
    <w:rsid w:val="00536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865928">
      <w:bodyDiv w:val="1"/>
      <w:marLeft w:val="0"/>
      <w:marRight w:val="0"/>
      <w:marTop w:val="0"/>
      <w:marBottom w:val="0"/>
      <w:divBdr>
        <w:top w:val="none" w:sz="0" w:space="0" w:color="auto"/>
        <w:left w:val="none" w:sz="0" w:space="0" w:color="auto"/>
        <w:bottom w:val="none" w:sz="0" w:space="0" w:color="auto"/>
        <w:right w:val="none" w:sz="0" w:space="0" w:color="auto"/>
      </w:divBdr>
      <w:divsChild>
        <w:div w:id="676925911">
          <w:marLeft w:val="0"/>
          <w:marRight w:val="0"/>
          <w:marTop w:val="0"/>
          <w:marBottom w:val="0"/>
          <w:divBdr>
            <w:top w:val="none" w:sz="0" w:space="0" w:color="auto"/>
            <w:left w:val="none" w:sz="0" w:space="0" w:color="auto"/>
            <w:bottom w:val="none" w:sz="0" w:space="0" w:color="auto"/>
            <w:right w:val="none" w:sz="0" w:space="0" w:color="auto"/>
          </w:divBdr>
          <w:divsChild>
            <w:div w:id="1632713369">
              <w:marLeft w:val="0"/>
              <w:marRight w:val="0"/>
              <w:marTop w:val="0"/>
              <w:marBottom w:val="0"/>
              <w:divBdr>
                <w:top w:val="none" w:sz="0" w:space="0" w:color="auto"/>
                <w:left w:val="none" w:sz="0" w:space="0" w:color="auto"/>
                <w:bottom w:val="none" w:sz="0" w:space="0" w:color="auto"/>
                <w:right w:val="none" w:sz="0" w:space="0" w:color="auto"/>
              </w:divBdr>
              <w:divsChild>
                <w:div w:id="947355256">
                  <w:marLeft w:val="0"/>
                  <w:marRight w:val="0"/>
                  <w:marTop w:val="0"/>
                  <w:marBottom w:val="0"/>
                  <w:divBdr>
                    <w:top w:val="none" w:sz="0" w:space="0" w:color="auto"/>
                    <w:left w:val="none" w:sz="0" w:space="0" w:color="auto"/>
                    <w:bottom w:val="none" w:sz="0" w:space="0" w:color="auto"/>
                    <w:right w:val="none" w:sz="0" w:space="0" w:color="auto"/>
                  </w:divBdr>
                  <w:divsChild>
                    <w:div w:id="115175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3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990790793">
          <w:marLeft w:val="0"/>
          <w:marRight w:val="0"/>
          <w:marTop w:val="0"/>
          <w:marBottom w:val="0"/>
          <w:divBdr>
            <w:top w:val="none" w:sz="0" w:space="0" w:color="auto"/>
            <w:left w:val="none" w:sz="0" w:space="0" w:color="auto"/>
            <w:bottom w:val="none" w:sz="0" w:space="0" w:color="auto"/>
            <w:right w:val="none" w:sz="0" w:space="0" w:color="auto"/>
          </w:divBdr>
          <w:divsChild>
            <w:div w:id="132186127">
              <w:marLeft w:val="0"/>
              <w:marRight w:val="0"/>
              <w:marTop w:val="0"/>
              <w:marBottom w:val="0"/>
              <w:divBdr>
                <w:top w:val="none" w:sz="0" w:space="0" w:color="auto"/>
                <w:left w:val="none" w:sz="0" w:space="0" w:color="auto"/>
                <w:bottom w:val="none" w:sz="0" w:space="0" w:color="auto"/>
                <w:right w:val="none" w:sz="0" w:space="0" w:color="auto"/>
              </w:divBdr>
              <w:divsChild>
                <w:div w:id="205458933">
                  <w:marLeft w:val="0"/>
                  <w:marRight w:val="0"/>
                  <w:marTop w:val="0"/>
                  <w:marBottom w:val="0"/>
                  <w:divBdr>
                    <w:top w:val="none" w:sz="0" w:space="0" w:color="auto"/>
                    <w:left w:val="none" w:sz="0" w:space="0" w:color="auto"/>
                    <w:bottom w:val="none" w:sz="0" w:space="0" w:color="auto"/>
                    <w:right w:val="none" w:sz="0" w:space="0" w:color="auto"/>
                  </w:divBdr>
                  <w:divsChild>
                    <w:div w:id="2094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651244">
          <w:marLeft w:val="0"/>
          <w:marRight w:val="0"/>
          <w:marTop w:val="0"/>
          <w:marBottom w:val="0"/>
          <w:divBdr>
            <w:top w:val="none" w:sz="0" w:space="0" w:color="auto"/>
            <w:left w:val="none" w:sz="0" w:space="0" w:color="auto"/>
            <w:bottom w:val="none" w:sz="0" w:space="0" w:color="auto"/>
            <w:right w:val="none" w:sz="0" w:space="0" w:color="auto"/>
          </w:divBdr>
          <w:divsChild>
            <w:div w:id="177081391">
              <w:marLeft w:val="0"/>
              <w:marRight w:val="0"/>
              <w:marTop w:val="0"/>
              <w:marBottom w:val="0"/>
              <w:divBdr>
                <w:top w:val="none" w:sz="0" w:space="0" w:color="auto"/>
                <w:left w:val="none" w:sz="0" w:space="0" w:color="auto"/>
                <w:bottom w:val="none" w:sz="0" w:space="0" w:color="auto"/>
                <w:right w:val="none" w:sz="0" w:space="0" w:color="auto"/>
              </w:divBdr>
              <w:divsChild>
                <w:div w:id="1539199809">
                  <w:marLeft w:val="0"/>
                  <w:marRight w:val="0"/>
                  <w:marTop w:val="0"/>
                  <w:marBottom w:val="0"/>
                  <w:divBdr>
                    <w:top w:val="none" w:sz="0" w:space="0" w:color="auto"/>
                    <w:left w:val="none" w:sz="0" w:space="0" w:color="auto"/>
                    <w:bottom w:val="none" w:sz="0" w:space="0" w:color="auto"/>
                    <w:right w:val="none" w:sz="0" w:space="0" w:color="auto"/>
                  </w:divBdr>
                  <w:divsChild>
                    <w:div w:id="145498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Thanh</cp:lastModifiedBy>
  <cp:revision>4</cp:revision>
  <dcterms:created xsi:type="dcterms:W3CDTF">2026-06-01T04:20:00Z</dcterms:created>
  <dcterms:modified xsi:type="dcterms:W3CDTF">2026-06-03T02:36:00Z</dcterms:modified>
</cp:coreProperties>
</file>