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61F8" w14:textId="71EE5764" w:rsidR="00D11253" w:rsidRDefault="001D191C">
      <w:pPr>
        <w:rPr>
          <w:lang w:val="vi-VN"/>
        </w:rPr>
      </w:pPr>
      <w:r>
        <w:t>Câu</w:t>
      </w:r>
      <w:r>
        <w:rPr>
          <w:lang w:val="vi-VN"/>
        </w:rPr>
        <w:t xml:space="preserve"> 1: </w:t>
      </w:r>
      <w:r w:rsidRPr="001D191C">
        <w:rPr>
          <w:lang w:val="vi-VN"/>
        </w:rPr>
        <w:t>tìm max (</w:t>
      </w:r>
      <w:proofErr w:type="gramStart"/>
      <w:r w:rsidRPr="001D191C">
        <w:rPr>
          <w:lang w:val="vi-VN"/>
        </w:rPr>
        <w:t>a,b</w:t>
      </w:r>
      <w:proofErr w:type="gramEnd"/>
      <w:r w:rsidRPr="001D191C">
        <w:rPr>
          <w:lang w:val="vi-VN"/>
        </w:rPr>
        <w:t>,c) bằng 2 cách liệt kê và sơ đồ</w:t>
      </w:r>
    </w:p>
    <w:p w14:paraId="6F1C8DA2" w14:textId="3F2662A9" w:rsidR="001D191C" w:rsidRPr="00C57291" w:rsidRDefault="001D191C">
      <w:pPr>
        <w:rPr>
          <w:b/>
          <w:bCs/>
          <w:lang w:val="vi-VN"/>
        </w:rPr>
      </w:pPr>
      <w:r w:rsidRPr="00C57291">
        <w:rPr>
          <w:b/>
          <w:bCs/>
          <w:lang w:val="vi-VN"/>
        </w:rPr>
        <w:t>Cách liệt kê:</w:t>
      </w:r>
    </w:p>
    <w:p w14:paraId="2D8F09EB" w14:textId="03AB42A9" w:rsidR="001D191C" w:rsidRPr="001D191C" w:rsidRDefault="001D191C">
      <w:pPr>
        <w:rPr>
          <w:lang w:val="vi-VN"/>
        </w:rPr>
      </w:pPr>
      <w:r>
        <w:rPr>
          <w:lang w:val="vi-VN"/>
        </w:rPr>
        <w:t xml:space="preserve">Bước 1: </w:t>
      </w:r>
      <w:r w:rsidR="00F47BC0">
        <w:rPr>
          <w:lang w:val="vi-VN"/>
        </w:rPr>
        <w:t>Xác định các hệ số a,b,c.</w:t>
      </w:r>
    </w:p>
    <w:p w14:paraId="65A2CB2D" w14:textId="365E3958" w:rsidR="001D191C" w:rsidRDefault="001D191C" w:rsidP="00F47BC0">
      <w:pPr>
        <w:rPr>
          <w:lang w:val="vi-VN"/>
        </w:rPr>
      </w:pPr>
      <w:r>
        <w:rPr>
          <w:lang w:val="vi-VN"/>
        </w:rPr>
        <w:t xml:space="preserve">Bước 2: </w:t>
      </w:r>
      <w:r w:rsidR="00F47BC0" w:rsidRPr="001D191C">
        <w:t>Đặt giá trị max=a.</w:t>
      </w:r>
    </w:p>
    <w:p w14:paraId="653C4E0B" w14:textId="77777777" w:rsidR="00E80336" w:rsidRDefault="001D191C" w:rsidP="00F47BC0">
      <w:pPr>
        <w:rPr>
          <w:lang w:val="vi-VN"/>
        </w:rPr>
      </w:pPr>
      <w:r>
        <w:rPr>
          <w:lang w:val="vi-VN"/>
        </w:rPr>
        <w:t xml:space="preserve">Bước 3: </w:t>
      </w:r>
      <w:r w:rsidR="00F47BC0">
        <w:rPr>
          <w:lang w:val="vi-VN"/>
        </w:rPr>
        <w:t>So sánh max với b.</w:t>
      </w:r>
    </w:p>
    <w:p w14:paraId="20367EF5" w14:textId="6D1A59EC" w:rsidR="00E80336" w:rsidRDefault="00E80336" w:rsidP="00F47BC0">
      <w:pPr>
        <w:rPr>
          <w:lang w:val="vi-VN"/>
        </w:rPr>
      </w:pPr>
      <w:r>
        <w:rPr>
          <w:lang w:val="vi-VN"/>
        </w:rPr>
        <w:t>Nếu b &lt; max thì quay lại bước 2. (1)</w:t>
      </w:r>
    </w:p>
    <w:p w14:paraId="54066125" w14:textId="2D9AB5DC" w:rsidR="001D191C" w:rsidRDefault="00F47BC0" w:rsidP="00F47BC0">
      <w:pPr>
        <w:rPr>
          <w:lang w:val="vi-VN"/>
        </w:rPr>
      </w:pPr>
      <w:r>
        <w:rPr>
          <w:lang w:val="vi-VN"/>
        </w:rPr>
        <w:t>Nếu b &gt; max thì b = max.</w:t>
      </w:r>
      <w:r w:rsidR="00E80336">
        <w:rPr>
          <w:lang w:val="vi-VN"/>
        </w:rPr>
        <w:t xml:space="preserve"> (2)</w:t>
      </w:r>
    </w:p>
    <w:p w14:paraId="436B7DA8" w14:textId="77777777" w:rsidR="00E80336" w:rsidRDefault="001D191C" w:rsidP="00F47BC0">
      <w:pPr>
        <w:rPr>
          <w:lang w:val="vi-VN"/>
        </w:rPr>
      </w:pPr>
      <w:r>
        <w:rPr>
          <w:lang w:val="vi-VN"/>
        </w:rPr>
        <w:t xml:space="preserve">Bước 4: </w:t>
      </w:r>
      <w:r w:rsidR="00F47BC0">
        <w:rPr>
          <w:lang w:val="vi-VN"/>
        </w:rPr>
        <w:t>So sánh max với c.</w:t>
      </w:r>
    </w:p>
    <w:p w14:paraId="2BC9E197" w14:textId="09A29EDD" w:rsidR="00E80336" w:rsidRDefault="00E80336" w:rsidP="00F47BC0">
      <w:pPr>
        <w:rPr>
          <w:lang w:val="vi-VN"/>
        </w:rPr>
      </w:pPr>
      <w:r>
        <w:rPr>
          <w:lang w:val="vi-VN"/>
        </w:rPr>
        <w:t>Nếu c &lt; max thì quay lại bước 3 (2).</w:t>
      </w:r>
    </w:p>
    <w:p w14:paraId="381FDAC4" w14:textId="05665F87" w:rsidR="001D191C" w:rsidRDefault="00F47BC0" w:rsidP="00F47BC0">
      <w:pPr>
        <w:rPr>
          <w:lang w:val="vi-VN"/>
        </w:rPr>
      </w:pPr>
      <w:r>
        <w:rPr>
          <w:lang w:val="vi-VN"/>
        </w:rPr>
        <w:t>Nếu c &gt; max thì c = max.</w:t>
      </w:r>
    </w:p>
    <w:p w14:paraId="103BD1C7" w14:textId="6C4C00B9" w:rsidR="00F47BC0" w:rsidRDefault="001D191C" w:rsidP="00F47BC0">
      <w:pPr>
        <w:rPr>
          <w:lang w:val="vi-VN"/>
        </w:rPr>
      </w:pPr>
      <w:r>
        <w:rPr>
          <w:lang w:val="vi-VN"/>
        </w:rPr>
        <w:t>Bước 5:</w:t>
      </w:r>
      <w:r w:rsidR="00F47BC0">
        <w:rPr>
          <w:lang w:val="vi-VN"/>
        </w:rPr>
        <w:t xml:space="preserve">Thông báo số lớn nhất. </w:t>
      </w:r>
    </w:p>
    <w:p w14:paraId="4F678E5B" w14:textId="3AC4A315" w:rsidR="001D191C" w:rsidRDefault="00F47BC0" w:rsidP="00F47BC0">
      <w:pPr>
        <w:rPr>
          <w:lang w:val="vi-VN"/>
        </w:rPr>
      </w:pPr>
      <w:r>
        <w:rPr>
          <w:lang w:val="vi-VN"/>
        </w:rPr>
        <w:t xml:space="preserve">Bước 6: </w:t>
      </w:r>
      <w:r>
        <w:rPr>
          <w:lang w:val="vi-VN"/>
        </w:rPr>
        <w:t>Kết thúc thuật toán.</w:t>
      </w:r>
      <w:r w:rsidR="001D191C">
        <w:rPr>
          <w:lang w:val="vi-VN"/>
        </w:rPr>
        <w:t xml:space="preserve"> </w:t>
      </w:r>
    </w:p>
    <w:p w14:paraId="19D2D0F7" w14:textId="4E2CBAD3" w:rsidR="00C57291" w:rsidRDefault="00C57291" w:rsidP="00F47BC0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Cách sơ đồ: </w:t>
      </w:r>
    </w:p>
    <w:p w14:paraId="3F53C349" w14:textId="6C51CD54" w:rsidR="00C57291" w:rsidRDefault="00C57291" w:rsidP="00F47BC0">
      <w:pPr>
        <w:rPr>
          <w:lang w:val="vi-VN"/>
        </w:rPr>
      </w:pPr>
      <w:r w:rsidRPr="00C57291">
        <w:rPr>
          <w:lang w:val="vi-VN"/>
        </w:rPr>
        <w:lastRenderedPageBreak/>
        <w:drawing>
          <wp:inline distT="0" distB="0" distL="0" distR="0" wp14:anchorId="193EFEDD" wp14:editId="5EB98323">
            <wp:extent cx="5943600" cy="5349240"/>
            <wp:effectExtent l="0" t="0" r="0" b="3810"/>
            <wp:docPr id="1086016959" name="Hình ảnh 1" descr="Ảnh có chứa biểu đồ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16959" name="Hình ảnh 1" descr="Ảnh có chứa biểu đồ, bản phác thảo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C41D" w14:textId="77777777" w:rsidR="00C57291" w:rsidRDefault="00C57291" w:rsidP="00F47BC0">
      <w:pPr>
        <w:rPr>
          <w:lang w:val="vi-VN"/>
        </w:rPr>
      </w:pPr>
    </w:p>
    <w:p w14:paraId="0EB15627" w14:textId="0CD6B8E4" w:rsidR="00C57291" w:rsidRDefault="00C57291" w:rsidP="00F47BC0">
      <w:pPr>
        <w:rPr>
          <w:lang w:val="vi-VN"/>
        </w:rPr>
      </w:pPr>
      <w:r>
        <w:rPr>
          <w:lang w:val="vi-VN"/>
        </w:rPr>
        <w:t>Câu 2:</w:t>
      </w:r>
    </w:p>
    <w:p w14:paraId="696A8CDF" w14:textId="3E7A60EE" w:rsidR="00C57291" w:rsidRDefault="00C57291" w:rsidP="00F47BC0">
      <w:pPr>
        <w:rPr>
          <w:lang w:val="vi-VN"/>
        </w:rPr>
      </w:pPr>
      <w:r>
        <w:rPr>
          <w:lang w:val="vi-VN"/>
        </w:rPr>
        <w:t>Bước 1: Xác định các hệ số a,b (a&gt;=b).</w:t>
      </w:r>
    </w:p>
    <w:p w14:paraId="33D30BD7" w14:textId="05E618DC" w:rsidR="00C57291" w:rsidRDefault="00C57291" w:rsidP="00F47BC0">
      <w:pPr>
        <w:rPr>
          <w:lang w:val="vi-VN"/>
        </w:rPr>
      </w:pPr>
      <w:r>
        <w:rPr>
          <w:lang w:val="vi-VN"/>
        </w:rPr>
        <w:t>Bước 2: Kiểm tra xem các hệ số có khác 0 hay không ?</w:t>
      </w:r>
    </w:p>
    <w:p w14:paraId="2B08D6A4" w14:textId="57136DC0" w:rsidR="00C57291" w:rsidRDefault="00C57291" w:rsidP="00F47BC0">
      <w:pPr>
        <w:rPr>
          <w:lang w:val="vi-VN"/>
        </w:rPr>
      </w:pPr>
      <w:r>
        <w:rPr>
          <w:lang w:val="vi-VN"/>
        </w:rPr>
        <w:t>Nếu b = 0 thì a là ước chung lớn nhất.</w:t>
      </w:r>
    </w:p>
    <w:p w14:paraId="192745FD" w14:textId="6BA41A4F" w:rsidR="00C57291" w:rsidRDefault="00C57291" w:rsidP="00F47BC0">
      <w:pPr>
        <w:rPr>
          <w:lang w:val="vi-VN"/>
        </w:rPr>
      </w:pPr>
      <w:r>
        <w:rPr>
          <w:lang w:val="vi-VN"/>
        </w:rPr>
        <w:t xml:space="preserve">Bước 3: Tìm số dư r của a chia cho </w:t>
      </w:r>
      <w:r w:rsidR="00E80336">
        <w:rPr>
          <w:lang w:val="vi-VN"/>
        </w:rPr>
        <w:t>b.</w:t>
      </w:r>
    </w:p>
    <w:p w14:paraId="26C5B5C3" w14:textId="00527761" w:rsidR="00E80336" w:rsidRDefault="00E80336" w:rsidP="00F47BC0">
      <w:pPr>
        <w:rPr>
          <w:lang w:val="vi-VN"/>
        </w:rPr>
      </w:pPr>
      <w:r>
        <w:rPr>
          <w:lang w:val="vi-VN"/>
        </w:rPr>
        <w:t>Nếu r = 0 thì b là ước chung lơn nhất.</w:t>
      </w:r>
    </w:p>
    <w:p w14:paraId="326A29F0" w14:textId="4FD7853F" w:rsidR="00C57291" w:rsidRDefault="00C57291" w:rsidP="00F47BC0">
      <w:pPr>
        <w:rPr>
          <w:lang w:val="vi-VN"/>
        </w:rPr>
      </w:pPr>
      <w:r>
        <w:rPr>
          <w:lang w:val="vi-VN"/>
        </w:rPr>
        <w:t xml:space="preserve">Bước 4: Gán a=b, b=r; quay lại bước </w:t>
      </w:r>
      <w:r w:rsidR="00E80336">
        <w:rPr>
          <w:lang w:val="vi-VN"/>
        </w:rPr>
        <w:t>2.</w:t>
      </w:r>
      <w:r>
        <w:rPr>
          <w:lang w:val="vi-VN"/>
        </w:rPr>
        <w:t xml:space="preserve"> </w:t>
      </w:r>
    </w:p>
    <w:p w14:paraId="151F397C" w14:textId="045D9910" w:rsidR="00E80336" w:rsidRDefault="00E80336" w:rsidP="00F47BC0">
      <w:pPr>
        <w:rPr>
          <w:lang w:val="vi-VN"/>
        </w:rPr>
      </w:pPr>
      <w:r>
        <w:rPr>
          <w:lang w:val="vi-VN"/>
        </w:rPr>
        <w:t>Bước 5: Khi b=0 thì kết thúc vòng lặp.</w:t>
      </w:r>
    </w:p>
    <w:p w14:paraId="5158BDD3" w14:textId="25E18780" w:rsidR="00E80336" w:rsidRDefault="00E80336" w:rsidP="00F47BC0">
      <w:pPr>
        <w:rPr>
          <w:lang w:val="vi-VN"/>
        </w:rPr>
      </w:pPr>
      <w:r>
        <w:rPr>
          <w:lang w:val="vi-VN"/>
        </w:rPr>
        <w:t>Bước 6: Thông báo UCLN a.</w:t>
      </w:r>
    </w:p>
    <w:p w14:paraId="621335A7" w14:textId="6D7C17C0" w:rsidR="00E80336" w:rsidRDefault="00E80336" w:rsidP="00F47BC0">
      <w:pPr>
        <w:rPr>
          <w:lang w:val="vi-VN"/>
        </w:rPr>
      </w:pPr>
      <w:r>
        <w:rPr>
          <w:lang w:val="vi-VN"/>
        </w:rPr>
        <w:lastRenderedPageBreak/>
        <w:t>Bước 7: Kết thúc thuật toán.</w:t>
      </w:r>
    </w:p>
    <w:p w14:paraId="34BE308F" w14:textId="77777777" w:rsidR="00C57291" w:rsidRPr="00C57291" w:rsidRDefault="00C57291" w:rsidP="00F47BC0">
      <w:pPr>
        <w:rPr>
          <w:lang w:val="vi-VN"/>
        </w:rPr>
      </w:pPr>
    </w:p>
    <w:sectPr w:rsidR="00C57291" w:rsidRPr="00C5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17F5"/>
    <w:multiLevelType w:val="multilevel"/>
    <w:tmpl w:val="B3C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A1998"/>
    <w:multiLevelType w:val="multilevel"/>
    <w:tmpl w:val="09C6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C7241"/>
    <w:multiLevelType w:val="multilevel"/>
    <w:tmpl w:val="0CDA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30B05"/>
    <w:multiLevelType w:val="multilevel"/>
    <w:tmpl w:val="EE0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5441">
    <w:abstractNumId w:val="2"/>
  </w:num>
  <w:num w:numId="2" w16cid:durableId="1346401717">
    <w:abstractNumId w:val="0"/>
  </w:num>
  <w:num w:numId="3" w16cid:durableId="1538354698">
    <w:abstractNumId w:val="3"/>
  </w:num>
  <w:num w:numId="4" w16cid:durableId="200188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1C"/>
    <w:rsid w:val="001D191C"/>
    <w:rsid w:val="005D62A5"/>
    <w:rsid w:val="00C57291"/>
    <w:rsid w:val="00D11253"/>
    <w:rsid w:val="00E80336"/>
    <w:rsid w:val="00F4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2CD6"/>
  <w15:chartTrackingRefBased/>
  <w15:docId w15:val="{E164E952-F89E-4C90-8F38-A2761D7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D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D1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D1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D1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D1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D1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D1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D1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1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D1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D1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D191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D191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D191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D191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191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191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D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D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D1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D1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D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D191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D191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D191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D1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D191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D1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</dc:creator>
  <cp:keywords/>
  <dc:description/>
  <cp:lastModifiedBy>Hoàng Lê</cp:lastModifiedBy>
  <cp:revision>2</cp:revision>
  <dcterms:created xsi:type="dcterms:W3CDTF">2024-08-26T12:28:00Z</dcterms:created>
  <dcterms:modified xsi:type="dcterms:W3CDTF">2024-08-26T12:28:00Z</dcterms:modified>
</cp:coreProperties>
</file>