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PUBLIC OFFER AND CONSENT FOR PERSONAL DATA PROCESSING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Public Offer (the “Offer”) is an official proposal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inter-AI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(the “Company”) to any individual (the “User”) to enter into an agreement for personal data processing under the terms below.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64jpz1czze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General Provisions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Offer governs the collection and processing of personal data when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inter-AI Vacancies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Telegram bot (the “Bot”).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1.2.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By entering their name, surname, phone number, professional field, uploading a resume, and clicking “✅ I Agree”, the User confirms that they: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read and understood this Offer;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voluntarily consent to the processing of their personal data.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kkraafuh3s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Types of Personal Data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name, last name, middle name (if provided);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phone number;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professional field;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(education, work experience, etc.);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other data voluntarily provided via the Bot.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nqpzla8u8lu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Purpose of Processing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 data is processed for: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 matching and employment services;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notifications about relevant vacancies;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 with the User;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quality improvement;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with Uzbek law.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txp0hdkfmk2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4. User Rights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may: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obtain information about their data processing;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correction, blocking, or deletion;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withdraw consent by contacting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info@inter-ai.uz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via the Bot.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op577gogr94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5. Data Processing and Storage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Processing is carried out with or without automation.</w:t>
        <w:br w:type="textWrapping"/>
        <w:t xml:space="preserve"> Data is stored until the purpose is achieved or consent withdrawn.</w:t>
        <w:br w:type="textWrapping"/>
        <w:t xml:space="preserve"> The Company applies all necessary measures to protect data against unauthorized access or disclosure.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wtkupmdbtgg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6. Transfer to Third Parties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may be transferred: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partners and employers for job placement;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required by law.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hjap6u1xlx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pvt885dwo1k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7. Liability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Company is not responsible for the accuracy of data provided by Users or for the actions of third parties to whom the User has shared data.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ee42rclr025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8. Withdrawal of Consent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8.1.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may withdraw consent at any time by contacting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info@inter-ai.uz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Processing ceases after withdrawal, except as required by law.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9. Subscription Plans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9.1.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Company provides the User with access to the Service on a subscription basis. Access includes viewing job openings and the automatic sending of responses to job openings (auto-responses) in the amount specified by the selected plan.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9.2.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plan terms, subscription price, and number of auto-responses are displayed on the website/app/bot at the time of subscription.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9.3.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Subscription payments are processed through integrated payment services.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9.4.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subscription renews automatically unless canceled by the User in advance.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9.5.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You can cancel your subscription at any time, but the paid period is non-refundable.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10. Bonus Program "3%, 6%, and 10% of the Official Salary"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10.1.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service offers a bonus program for the first 1,000 users: upon official employment through the service, the User receives a bonus equal to 10% of their official salary.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10.2.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salary taken into account for calculating the bonus cannot exceed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12,000,000 UZS/month.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10.3.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conditions for receiving the bonus are: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official employment through vacancies found through the service;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7x5tajj2mdi4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confirmation of employment (documents/call to the employer/other verification methods);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49s2k48fl6jm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change of profile status to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"Found a job."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76ijz6x1ep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10.4.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User undertakes to provide accurate information about their employment and salary.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10.5.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Company reserves the right to verify the information. If inaccurate information is provided, the bonus will be denied and access may be restricted.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10.6.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Depending on the selected plan, the bonus is paid: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"Basic" Plan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- 1 month (3% of salary, minimum with a 1-month subscription)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"Standard" Plan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- 2 consecutive months (6% of salary, minimum with a 2-month subscription)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"Premium" Plan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- 3 consecutive months (10% of salary, minimum with a 3-month subscription)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10.7.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bonus is paid after employment confirmation.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10.8.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If the User was previously employed and simply changed employers, the service will not pay the bonus unless the vacancy was found through the service.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11. Bonus Program Limitations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11.1.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program is valid only for the first 1,000 users.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11.2.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Once the limit is reached, the bonus program ends, and the service operates on the standard subscription model.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v06ewv6yxe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q0tzf2smo4d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m76ijz6x1ep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12. User Responsibility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8ff818n349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12.1.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user is responsible for providing accurate employment and salary information. If fraud is detected, the service reserves the right to suspend access and withhold payments.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iztryyd43iu8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13. Acceptance of Terms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13.1.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Clicking the button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“✅ I agree to the processing of my personal data”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constitutes full and unconditional acceptance of this Offer.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