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6E379" w14:textId="77777777" w:rsidR="00E81978" w:rsidRDefault="00D60860">
      <w:pPr>
        <w:pStyle w:val="Title"/>
      </w:pPr>
      <w:sdt>
        <w:sdtPr>
          <w:alias w:val="Title:"/>
          <w:tag w:val="Title:"/>
          <w:id w:val="726351117"/>
          <w:placeholder>
            <w:docPart w:val="7EFB916F21084B29851021709BD2901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D60860">
            <w:t>4-3 Journal: Tester</w:t>
          </w:r>
        </w:sdtContent>
      </w:sdt>
    </w:p>
    <w:p w14:paraId="17716FF4" w14:textId="553E82B2" w:rsidR="00B823AA" w:rsidRDefault="00D60860" w:rsidP="00B823AA">
      <w:pPr>
        <w:pStyle w:val="Title2"/>
      </w:pPr>
      <w:r>
        <w:t>Reon Johnson</w:t>
      </w:r>
    </w:p>
    <w:p w14:paraId="75E092B1" w14:textId="054805A8" w:rsidR="00E81978" w:rsidRDefault="00D60860" w:rsidP="00B823AA">
      <w:pPr>
        <w:pStyle w:val="Title2"/>
      </w:pPr>
      <w:r w:rsidRPr="00D60860">
        <w:t>CS-250-T4165 Software Development Lifecycle</w:t>
      </w:r>
    </w:p>
    <w:p w14:paraId="43689333" w14:textId="5E8082E6" w:rsidR="00E81978" w:rsidRDefault="00E81978">
      <w:pPr>
        <w:pStyle w:val="Title"/>
      </w:pPr>
    </w:p>
    <w:p w14:paraId="1DE3F1F5" w14:textId="1052B552" w:rsidR="00E81978" w:rsidRDefault="00E81978" w:rsidP="00B823AA">
      <w:pPr>
        <w:pStyle w:val="Title2"/>
      </w:pPr>
    </w:p>
    <w:p w14:paraId="1560C881" w14:textId="076BF3FF" w:rsidR="00E81978" w:rsidRDefault="00E81978" w:rsidP="00D60860">
      <w:pPr>
        <w:ind w:firstLine="0"/>
      </w:pPr>
    </w:p>
    <w:p w14:paraId="3CF8B86F" w14:textId="77777777" w:rsidR="00E81978" w:rsidRDefault="00000000">
      <w:pPr>
        <w:pStyle w:val="SectionTitle"/>
      </w:pPr>
      <w:sdt>
        <w:sdtPr>
          <w:alias w:val="Section title:"/>
          <w:tag w:val="Section title:"/>
          <w:id w:val="984196707"/>
          <w:placeholder>
            <w:docPart w:val="76B363BC1C984862B1BD6C3F3A97C88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60860">
            <w:t>4-3 Journal: Tester</w:t>
          </w:r>
        </w:sdtContent>
      </w:sdt>
    </w:p>
    <w:p w14:paraId="2CC83D50" w14:textId="2172C6B6" w:rsidR="00E81978" w:rsidRDefault="00D60860">
      <w:r>
        <w:t xml:space="preserve">To begin, the user story test cases were designed utilizing details from the stories themselves to test for a series of results. The ability to create a profile was more difficult </w:t>
      </w:r>
      <w:proofErr w:type="gramStart"/>
      <w:r>
        <w:t>implementing</w:t>
      </w:r>
      <w:proofErr w:type="gramEnd"/>
      <w:r>
        <w:t xml:space="preserve"> than testing as more steps are required when building the code. To test if this was successful, we only needed just enough code to establish an account. The test for visibility failed in creating an account because the link to navigate to the account creation section was not clearly visible, or even embedded.</w:t>
      </w:r>
    </w:p>
    <w:p w14:paraId="4B3DE605" w14:textId="654CCAED" w:rsidR="00D75C8F" w:rsidRDefault="00D75C8F">
      <w:r>
        <w:t xml:space="preserve">When analyzing the user stories I wish that personal conflicts were included in the information gathered from the clients. This would assist in narrowing down implementation requirements and shifting through stories that should be considered additional features. When core requirements are in place and passed through the UAT phase, it is then we start </w:t>
      </w:r>
      <w:proofErr w:type="gramStart"/>
      <w:r>
        <w:t>seek</w:t>
      </w:r>
      <w:proofErr w:type="gramEnd"/>
      <w:r>
        <w:t xml:space="preserve"> development of additional functionality. It would also be helpful to have included in the user stories the </w:t>
      </w:r>
      <w:r w:rsidR="0061354C">
        <w:t xml:space="preserve">minimum expectations of the client. Knowing what is expected of your product is the </w:t>
      </w:r>
      <w:proofErr w:type="gramStart"/>
      <w:r w:rsidR="0061354C">
        <w:t>bases</w:t>
      </w:r>
      <w:proofErr w:type="gramEnd"/>
      <w:r w:rsidR="0061354C">
        <w:t xml:space="preserve"> for customer satisfaction and should be considered at all times.</w:t>
      </w:r>
    </w:p>
    <w:p w14:paraId="4E11E147" w14:textId="4BFC9933" w:rsidR="0061354C" w:rsidRDefault="0061354C">
      <w:r>
        <w:t>To get this additional information lacking in the user stories I would speak to the Product manager, or refer to business analyst assigned if present, and stress the need to gather information through meeting with the client to discuss requirements further. Alternatively, I would also w</w:t>
      </w:r>
      <w:r w:rsidR="005D3DCA">
        <w:t>ant to</w:t>
      </w:r>
      <w:r>
        <w:t xml:space="preserve"> </w:t>
      </w:r>
      <w:r w:rsidR="005D3DCA">
        <w:t>attend a few UAT</w:t>
      </w:r>
      <w:r>
        <w:t xml:space="preserve"> </w:t>
      </w:r>
      <w:proofErr w:type="gramStart"/>
      <w:r w:rsidR="005D3DCA">
        <w:t>meeting</w:t>
      </w:r>
      <w:proofErr w:type="gramEnd"/>
      <w:r w:rsidR="005D3DCA">
        <w:t xml:space="preserve"> </w:t>
      </w:r>
      <w:r>
        <w:t xml:space="preserve">see if things align within the UAT phase and spend time </w:t>
      </w:r>
      <w:r w:rsidR="005D3DCA">
        <w:t>speaking with the client to gather information.</w:t>
      </w:r>
    </w:p>
    <w:p w14:paraId="348E238D" w14:textId="4BF6B2E3" w:rsidR="00FD75BE" w:rsidRDefault="00FD75BE"/>
    <w:p w14:paraId="52398010" w14:textId="017CFF6E" w:rsidR="00FD75BE" w:rsidRDefault="00FD75BE" w:rsidP="00FD75BE">
      <w:pPr>
        <w:jc w:val="center"/>
        <w:rPr>
          <w:u w:val="single"/>
        </w:rPr>
      </w:pPr>
      <w:r w:rsidRPr="00FD75BE">
        <w:rPr>
          <w:u w:val="single"/>
        </w:rPr>
        <w:t>Email</w:t>
      </w:r>
    </w:p>
    <w:p w14:paraId="2CB5CE03" w14:textId="6053FAF6" w:rsidR="00FD75BE" w:rsidRDefault="00FD75BE" w:rsidP="00FD75BE">
      <w:r>
        <w:t xml:space="preserve">Dear product owner/business analyst, </w:t>
      </w:r>
    </w:p>
    <w:p w14:paraId="335FDF8D" w14:textId="2673B2A8" w:rsidR="00FD75BE" w:rsidRDefault="00FD75BE" w:rsidP="00FD75BE">
      <w:r>
        <w:lastRenderedPageBreak/>
        <w:t xml:space="preserve">I am writing to inform you that have reviewed each </w:t>
      </w:r>
      <w:proofErr w:type="gramStart"/>
      <w:r>
        <w:t>user</w:t>
      </w:r>
      <w:proofErr w:type="gramEnd"/>
      <w:r>
        <w:t xml:space="preserve"> story and developed test cases </w:t>
      </w:r>
      <w:r w:rsidR="00F7244F">
        <w:t>that</w:t>
      </w:r>
      <w:r>
        <w:t xml:space="preserve"> suit standard test practices. However</w:t>
      </w:r>
      <w:r w:rsidR="00F7244F">
        <w:t>,</w:t>
      </w:r>
      <w:r>
        <w:t xml:space="preserve"> I realized that each story lacked a since of what expectations the client may have to consider items completed within the list.</w:t>
      </w:r>
      <w:r w:rsidR="00F7244F">
        <w:t xml:space="preserve"> Before we proceed can we arrange an additional meeting with the client to refine the user stories. This will ensure</w:t>
      </w:r>
      <w:r>
        <w:t xml:space="preserve"> that </w:t>
      </w:r>
      <w:r w:rsidR="00F7244F">
        <w:t>the test cases are aligned with client expectations and validate if the code can handle stressed conditions. Please verify if the meeting is a possibility as it would greatly enhance the overall product. I wish you the best.</w:t>
      </w:r>
    </w:p>
    <w:p w14:paraId="7FB42E96" w14:textId="77777777" w:rsidR="00F7244F" w:rsidRDefault="00F7244F" w:rsidP="00FD75BE"/>
    <w:p w14:paraId="3F99A82E" w14:textId="3EBAA7ED" w:rsidR="00F7244F" w:rsidRDefault="00F7244F" w:rsidP="00FD75BE">
      <w:r>
        <w:t>Sincerely,</w:t>
      </w:r>
    </w:p>
    <w:p w14:paraId="19C91740" w14:textId="2D11D389" w:rsidR="00F7244F" w:rsidRPr="00FD75BE" w:rsidRDefault="00F7244F" w:rsidP="00FD75BE">
      <w:r>
        <w:t>Product Tester</w:t>
      </w:r>
    </w:p>
    <w:p w14:paraId="34157A8F" w14:textId="75270AB5" w:rsidR="00E81978" w:rsidRDefault="00E81978"/>
    <w:sdt>
      <w:sdtPr>
        <w:rPr>
          <w:rFonts w:asciiTheme="minorHAnsi" w:eastAsiaTheme="minorEastAsia" w:hAnsiTheme="minorHAnsi" w:cstheme="minorBidi"/>
        </w:rPr>
        <w:id w:val="62297111"/>
        <w:docPartObj>
          <w:docPartGallery w:val="Bibliographies"/>
          <w:docPartUnique/>
        </w:docPartObj>
      </w:sdtPr>
      <w:sdtContent>
        <w:p w14:paraId="370B9C90" w14:textId="77777777" w:rsidR="00E81978" w:rsidRDefault="005D3A03">
          <w:pPr>
            <w:pStyle w:val="SectionTitle"/>
          </w:pPr>
          <w:r>
            <w:t>References</w:t>
          </w:r>
        </w:p>
        <w:p w14:paraId="53820745" w14:textId="77777777"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3E5DBC6E" w14:textId="77777777"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ectPr w:rsidR="00E81978">
      <w:headerReference w:type="default" r:id="rId8"/>
      <w:headerReference w:type="first" r:id="rId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2ED29" w14:textId="77777777" w:rsidR="00A74E99" w:rsidRDefault="00A74E99">
      <w:pPr>
        <w:spacing w:line="240" w:lineRule="auto"/>
      </w:pPr>
      <w:r>
        <w:separator/>
      </w:r>
    </w:p>
    <w:p w14:paraId="0D70FFD6" w14:textId="77777777" w:rsidR="00A74E99" w:rsidRDefault="00A74E99"/>
  </w:endnote>
  <w:endnote w:type="continuationSeparator" w:id="0">
    <w:p w14:paraId="59AC085C" w14:textId="77777777" w:rsidR="00A74E99" w:rsidRDefault="00A74E99">
      <w:pPr>
        <w:spacing w:line="240" w:lineRule="auto"/>
      </w:pPr>
      <w:r>
        <w:continuationSeparator/>
      </w:r>
    </w:p>
    <w:p w14:paraId="37C9A197" w14:textId="77777777" w:rsidR="00A74E99" w:rsidRDefault="00A74E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93907" w14:textId="77777777" w:rsidR="00A74E99" w:rsidRDefault="00A74E99">
      <w:pPr>
        <w:spacing w:line="240" w:lineRule="auto"/>
      </w:pPr>
      <w:r>
        <w:separator/>
      </w:r>
    </w:p>
    <w:p w14:paraId="5D3D8A39" w14:textId="77777777" w:rsidR="00A74E99" w:rsidRDefault="00A74E99"/>
  </w:footnote>
  <w:footnote w:type="continuationSeparator" w:id="0">
    <w:p w14:paraId="3A0C2DDC" w14:textId="77777777" w:rsidR="00A74E99" w:rsidRDefault="00A74E99">
      <w:pPr>
        <w:spacing w:line="240" w:lineRule="auto"/>
      </w:pPr>
      <w:r>
        <w:continuationSeparator/>
      </w:r>
    </w:p>
    <w:p w14:paraId="00481616" w14:textId="77777777" w:rsidR="00A74E99" w:rsidRDefault="00A74E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4F03F" w14:textId="77777777" w:rsidR="00E81978" w:rsidRDefault="00000000">
    <w:pPr>
      <w:pStyle w:val="Header"/>
    </w:pPr>
    <w:sdt>
      <w:sdtPr>
        <w:rPr>
          <w:rStyle w:val="Strong"/>
        </w:rPr>
        <w:alias w:val="Running head"/>
        <w:tag w:val=""/>
        <w:id w:val="12739865"/>
        <w:placeholder>
          <w:docPart w:val="4A2172004FCD4966924BBD9F170493E3"/>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885B8" w14:textId="77777777" w:rsidR="00E81978" w:rsidRDefault="005D3A03">
    <w:pPr>
      <w:pStyle w:val="Header"/>
      <w:rPr>
        <w:rStyle w:val="Strong"/>
      </w:rPr>
    </w:pPr>
    <w:r>
      <w:t xml:space="preserve">Running head: </w:t>
    </w:r>
    <w:sdt>
      <w:sdtPr>
        <w:rPr>
          <w:rStyle w:val="Strong"/>
        </w:rPr>
        <w:alias w:val="Running head"/>
        <w:tag w:val=""/>
        <w:id w:val="-696842620"/>
        <w:placeholder>
          <w:docPart w:val="E010956CD733461387494E9B6CCC4C6D"/>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74989728">
    <w:abstractNumId w:val="9"/>
  </w:num>
  <w:num w:numId="2" w16cid:durableId="1564103523">
    <w:abstractNumId w:val="7"/>
  </w:num>
  <w:num w:numId="3" w16cid:durableId="865018367">
    <w:abstractNumId w:val="6"/>
  </w:num>
  <w:num w:numId="4" w16cid:durableId="610936129">
    <w:abstractNumId w:val="5"/>
  </w:num>
  <w:num w:numId="5" w16cid:durableId="1477990311">
    <w:abstractNumId w:val="4"/>
  </w:num>
  <w:num w:numId="6" w16cid:durableId="650184476">
    <w:abstractNumId w:val="8"/>
  </w:num>
  <w:num w:numId="7" w16cid:durableId="1795051815">
    <w:abstractNumId w:val="3"/>
  </w:num>
  <w:num w:numId="8" w16cid:durableId="1657490608">
    <w:abstractNumId w:val="2"/>
  </w:num>
  <w:num w:numId="9" w16cid:durableId="150758366">
    <w:abstractNumId w:val="1"/>
  </w:num>
  <w:num w:numId="10" w16cid:durableId="768041209">
    <w:abstractNumId w:val="0"/>
  </w:num>
  <w:num w:numId="11" w16cid:durableId="1711999316">
    <w:abstractNumId w:val="9"/>
    <w:lvlOverride w:ilvl="0">
      <w:startOverride w:val="1"/>
    </w:lvlOverride>
  </w:num>
  <w:num w:numId="12" w16cid:durableId="1003319903">
    <w:abstractNumId w:val="13"/>
  </w:num>
  <w:num w:numId="13" w16cid:durableId="1661343420">
    <w:abstractNumId w:val="11"/>
  </w:num>
  <w:num w:numId="14" w16cid:durableId="384720923">
    <w:abstractNumId w:val="10"/>
  </w:num>
  <w:num w:numId="15" w16cid:durableId="2879300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860"/>
    <w:rsid w:val="000D3F41"/>
    <w:rsid w:val="00355DCA"/>
    <w:rsid w:val="00551A02"/>
    <w:rsid w:val="005534FA"/>
    <w:rsid w:val="005D3A03"/>
    <w:rsid w:val="005D3DCA"/>
    <w:rsid w:val="0061354C"/>
    <w:rsid w:val="008002C0"/>
    <w:rsid w:val="008C5323"/>
    <w:rsid w:val="009A6A3B"/>
    <w:rsid w:val="00A74E99"/>
    <w:rsid w:val="00B823AA"/>
    <w:rsid w:val="00BA45DB"/>
    <w:rsid w:val="00BF4184"/>
    <w:rsid w:val="00C0601E"/>
    <w:rsid w:val="00C31D30"/>
    <w:rsid w:val="00CD6E39"/>
    <w:rsid w:val="00CF6E91"/>
    <w:rsid w:val="00D60860"/>
    <w:rsid w:val="00D75C8F"/>
    <w:rsid w:val="00D85B68"/>
    <w:rsid w:val="00E6004D"/>
    <w:rsid w:val="00E81978"/>
    <w:rsid w:val="00F379B7"/>
    <w:rsid w:val="00F525FA"/>
    <w:rsid w:val="00F7244F"/>
    <w:rsid w:val="00FD75BE"/>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B4D54A"/>
  <w15:chartTrackingRefBased/>
  <w15:docId w15:val="{2FC3AF64-57C9-41F1-AACF-20DCF88F4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o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FB916F21084B29851021709BD29012"/>
        <w:category>
          <w:name w:val="General"/>
          <w:gallery w:val="placeholder"/>
        </w:category>
        <w:types>
          <w:type w:val="bbPlcHdr"/>
        </w:types>
        <w:behaviors>
          <w:behavior w:val="content"/>
        </w:behaviors>
        <w:guid w:val="{9B8D5B9F-A17A-4CA7-8F0E-EC10DCA560FF}"/>
      </w:docPartPr>
      <w:docPartBody>
        <w:p w:rsidR="00000000" w:rsidRDefault="00000000">
          <w:pPr>
            <w:pStyle w:val="7EFB916F21084B29851021709BD29012"/>
          </w:pPr>
          <w:r>
            <w:t>[Title Here, up to 12 Words, on One to Two Lines]</w:t>
          </w:r>
        </w:p>
      </w:docPartBody>
    </w:docPart>
    <w:docPart>
      <w:docPartPr>
        <w:name w:val="76B363BC1C984862B1BD6C3F3A97C888"/>
        <w:category>
          <w:name w:val="General"/>
          <w:gallery w:val="placeholder"/>
        </w:category>
        <w:types>
          <w:type w:val="bbPlcHdr"/>
        </w:types>
        <w:behaviors>
          <w:behavior w:val="content"/>
        </w:behaviors>
        <w:guid w:val="{BFA6EF84-0461-427D-9531-97E7237D1A3E}"/>
      </w:docPartPr>
      <w:docPartBody>
        <w:p w:rsidR="00000000" w:rsidRDefault="00000000">
          <w:pPr>
            <w:pStyle w:val="76B363BC1C984862B1BD6C3F3A97C888"/>
          </w:pPr>
          <w:r>
            <w:t>[Title Here, up to 12 Words, on One to Two Lines]</w:t>
          </w:r>
        </w:p>
      </w:docPartBody>
    </w:docPart>
    <w:docPart>
      <w:docPartPr>
        <w:name w:val="4A2172004FCD4966924BBD9F170493E3"/>
        <w:category>
          <w:name w:val="General"/>
          <w:gallery w:val="placeholder"/>
        </w:category>
        <w:types>
          <w:type w:val="bbPlcHdr"/>
        </w:types>
        <w:behaviors>
          <w:behavior w:val="content"/>
        </w:behaviors>
        <w:guid w:val="{AEF61C05-0058-41E8-BE43-2EFD25192601}"/>
      </w:docPartPr>
      <w:docPartBody>
        <w:p w:rsidR="00000000" w:rsidRDefault="00000000">
          <w:pPr>
            <w:pStyle w:val="4A2172004FCD4966924BBD9F170493E3"/>
          </w:pPr>
          <w:r w:rsidRPr="005D3A03">
            <w:t>Figures title:</w:t>
          </w:r>
        </w:p>
      </w:docPartBody>
    </w:docPart>
    <w:docPart>
      <w:docPartPr>
        <w:name w:val="E010956CD733461387494E9B6CCC4C6D"/>
        <w:category>
          <w:name w:val="General"/>
          <w:gallery w:val="placeholder"/>
        </w:category>
        <w:types>
          <w:type w:val="bbPlcHdr"/>
        </w:types>
        <w:behaviors>
          <w:behavior w:val="content"/>
        </w:behaviors>
        <w:guid w:val="{16EAC747-516E-4B0A-AC58-399D19121F9F}"/>
      </w:docPartPr>
      <w:docPartBody>
        <w:p w:rsidR="00000000" w:rsidRDefault="00000000">
          <w:pPr>
            <w:pStyle w:val="E010956CD733461387494E9B6CCC4C6D"/>
          </w:pPr>
          <w:r>
            <w:t>[Include all figures in their own section, following references (and footnotes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2D7"/>
    <w:rsid w:val="00480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FB916F21084B29851021709BD29012">
    <w:name w:val="7EFB916F21084B29851021709BD29012"/>
  </w:style>
  <w:style w:type="paragraph" w:customStyle="1" w:styleId="D3B78101DCBE4B0FB49BC4467CDD5E0B">
    <w:name w:val="D3B78101DCBE4B0FB49BC4467CDD5E0B"/>
  </w:style>
  <w:style w:type="paragraph" w:customStyle="1" w:styleId="8B13D52C3DDA4DE9BCD8F9665DCDF32D">
    <w:name w:val="8B13D52C3DDA4DE9BCD8F9665DCDF32D"/>
  </w:style>
  <w:style w:type="paragraph" w:customStyle="1" w:styleId="B04F7B7B4FF5474AAAB4651A91CCF263">
    <w:name w:val="B04F7B7B4FF5474AAAB4651A91CCF263"/>
  </w:style>
  <w:style w:type="paragraph" w:customStyle="1" w:styleId="4926C15942A44437AB0564AC4157B258">
    <w:name w:val="4926C15942A44437AB0564AC4157B258"/>
  </w:style>
  <w:style w:type="paragraph" w:customStyle="1" w:styleId="36148623C75C4AC2B7A7822211B50319">
    <w:name w:val="36148623C75C4AC2B7A7822211B50319"/>
  </w:style>
  <w:style w:type="character" w:styleId="Emphasis">
    <w:name w:val="Emphasis"/>
    <w:basedOn w:val="DefaultParagraphFont"/>
    <w:uiPriority w:val="4"/>
    <w:unhideWhenUsed/>
    <w:qFormat/>
    <w:rPr>
      <w:i/>
      <w:iCs/>
    </w:rPr>
  </w:style>
  <w:style w:type="paragraph" w:customStyle="1" w:styleId="476BC86A7AEA46F49F014315F758ECB7">
    <w:name w:val="476BC86A7AEA46F49F014315F758ECB7"/>
  </w:style>
  <w:style w:type="paragraph" w:customStyle="1" w:styleId="347A97ECECB04954BDD10DBFEE91B9F7">
    <w:name w:val="347A97ECECB04954BDD10DBFEE91B9F7"/>
  </w:style>
  <w:style w:type="paragraph" w:customStyle="1" w:styleId="76B363BC1C984862B1BD6C3F3A97C888">
    <w:name w:val="76B363BC1C984862B1BD6C3F3A97C888"/>
  </w:style>
  <w:style w:type="paragraph" w:customStyle="1" w:styleId="F0BE4FCF046D468C8EACB6947D5A4642">
    <w:name w:val="F0BE4FCF046D468C8EACB6947D5A4642"/>
  </w:style>
  <w:style w:type="paragraph" w:customStyle="1" w:styleId="9B2AE3A495B74A3FAE859329B8ACBC2A">
    <w:name w:val="9B2AE3A495B74A3FAE859329B8ACBC2A"/>
  </w:style>
  <w:style w:type="paragraph" w:customStyle="1" w:styleId="A75B58B19B274B669CA00DEC353A26E7">
    <w:name w:val="A75B58B19B274B669CA00DEC353A26E7"/>
  </w:style>
  <w:style w:type="paragraph" w:customStyle="1" w:styleId="4C759128F4C04513AE8F3386264B0D53">
    <w:name w:val="4C759128F4C04513AE8F3386264B0D53"/>
  </w:style>
  <w:style w:type="paragraph" w:customStyle="1" w:styleId="AB22BEE9E96D4C0F8DEAB80DE41AA468">
    <w:name w:val="AB22BEE9E96D4C0F8DEAB80DE41AA468"/>
  </w:style>
  <w:style w:type="paragraph" w:customStyle="1" w:styleId="34F703AC230D441C9ED4F6B2D4F7B666">
    <w:name w:val="34F703AC230D441C9ED4F6B2D4F7B666"/>
  </w:style>
  <w:style w:type="paragraph" w:customStyle="1" w:styleId="B7C338812F3245A9A5B8E8F068CE8AC2">
    <w:name w:val="B7C338812F3245A9A5B8E8F068CE8AC2"/>
  </w:style>
  <w:style w:type="paragraph" w:customStyle="1" w:styleId="EF9A11F381214AB98F4BE10DB3F2C462">
    <w:name w:val="EF9A11F381214AB98F4BE10DB3F2C462"/>
  </w:style>
  <w:style w:type="paragraph" w:customStyle="1" w:styleId="8C248A9E357E46619A88AE3035BF7B8F">
    <w:name w:val="8C248A9E357E46619A88AE3035BF7B8F"/>
  </w:style>
  <w:style w:type="paragraph" w:customStyle="1" w:styleId="720C3C80AFE148A4806844A0E54EFE49">
    <w:name w:val="720C3C80AFE148A4806844A0E54EFE49"/>
  </w:style>
  <w:style w:type="paragraph" w:customStyle="1" w:styleId="3ABFAAF78BB74E2CB4ECF974CF03AF5B">
    <w:name w:val="3ABFAAF78BB74E2CB4ECF974CF03AF5B"/>
  </w:style>
  <w:style w:type="paragraph" w:customStyle="1" w:styleId="F850DEDBC3614E6690CB54658D51AB3F">
    <w:name w:val="F850DEDBC3614E6690CB54658D51AB3F"/>
  </w:style>
  <w:style w:type="paragraph" w:customStyle="1" w:styleId="B341D73D527B41AB88BB6470D75574FC">
    <w:name w:val="B341D73D527B41AB88BB6470D75574FC"/>
  </w:style>
  <w:style w:type="paragraph" w:customStyle="1" w:styleId="96EE3ED7148C4C04B962A6832DB245C5">
    <w:name w:val="96EE3ED7148C4C04B962A6832DB245C5"/>
  </w:style>
  <w:style w:type="paragraph" w:customStyle="1" w:styleId="153847BDACBE4077BDA36C892FF4D4C7">
    <w:name w:val="153847BDACBE4077BDA36C892FF4D4C7"/>
  </w:style>
  <w:style w:type="paragraph" w:customStyle="1" w:styleId="DFC69916ACB44ACEB7630C2DEAE99418">
    <w:name w:val="DFC69916ACB44ACEB7630C2DEAE99418"/>
  </w:style>
  <w:style w:type="paragraph" w:customStyle="1" w:styleId="233B335194B54AAD99D7FB2DDF052582">
    <w:name w:val="233B335194B54AAD99D7FB2DDF052582"/>
  </w:style>
  <w:style w:type="paragraph" w:customStyle="1" w:styleId="0061BE20F6B14E8C8DACC3BDB5DFCFF7">
    <w:name w:val="0061BE20F6B14E8C8DACC3BDB5DFCFF7"/>
  </w:style>
  <w:style w:type="paragraph" w:customStyle="1" w:styleId="2268F96576C3415DB63C4782F69309FD">
    <w:name w:val="2268F96576C3415DB63C4782F69309FD"/>
  </w:style>
  <w:style w:type="paragraph" w:customStyle="1" w:styleId="2C05CB1B6EBC4024A00E0B8AF717681F">
    <w:name w:val="2C05CB1B6EBC4024A00E0B8AF717681F"/>
  </w:style>
  <w:style w:type="paragraph" w:customStyle="1" w:styleId="CA64351F06564BF0AFF85D5C1ACCAB72">
    <w:name w:val="CA64351F06564BF0AFF85D5C1ACCAB72"/>
  </w:style>
  <w:style w:type="paragraph" w:customStyle="1" w:styleId="A5E7A1E2CA5E4E0E9027245FA29BA455">
    <w:name w:val="A5E7A1E2CA5E4E0E9027245FA29BA455"/>
  </w:style>
  <w:style w:type="paragraph" w:customStyle="1" w:styleId="460B3FA9FB0B4BBB8FFEAE55B2431504">
    <w:name w:val="460B3FA9FB0B4BBB8FFEAE55B2431504"/>
  </w:style>
  <w:style w:type="paragraph" w:customStyle="1" w:styleId="1D7AC4B29B8744FC8476D9AB46520121">
    <w:name w:val="1D7AC4B29B8744FC8476D9AB46520121"/>
  </w:style>
  <w:style w:type="paragraph" w:customStyle="1" w:styleId="7C5C04C78C18419B9487AF717CF0B3D1">
    <w:name w:val="7C5C04C78C18419B9487AF717CF0B3D1"/>
  </w:style>
  <w:style w:type="paragraph" w:customStyle="1" w:styleId="62CC39C482914ECF9FA5E0D5F4E325CE">
    <w:name w:val="62CC39C482914ECF9FA5E0D5F4E325CE"/>
  </w:style>
  <w:style w:type="paragraph" w:customStyle="1" w:styleId="563C5B34842F4A89B2A2BA69B2597125">
    <w:name w:val="563C5B34842F4A89B2A2BA69B2597125"/>
  </w:style>
  <w:style w:type="paragraph" w:customStyle="1" w:styleId="BA2558AD156E45069910CC2E4D1DD6CE">
    <w:name w:val="BA2558AD156E45069910CC2E4D1DD6CE"/>
  </w:style>
  <w:style w:type="paragraph" w:customStyle="1" w:styleId="506365C67EFD4D5298E054F1531D9842">
    <w:name w:val="506365C67EFD4D5298E054F1531D9842"/>
  </w:style>
  <w:style w:type="paragraph" w:customStyle="1" w:styleId="2A1919EB043748B0BFF576A8FAB7A809">
    <w:name w:val="2A1919EB043748B0BFF576A8FAB7A809"/>
  </w:style>
  <w:style w:type="paragraph" w:customStyle="1" w:styleId="1FADA1013EF84FAEA41AF35FFFB6F1C6">
    <w:name w:val="1FADA1013EF84FAEA41AF35FFFB6F1C6"/>
  </w:style>
  <w:style w:type="paragraph" w:customStyle="1" w:styleId="197DD0BB7142456CAC8374F04C277131">
    <w:name w:val="197DD0BB7142456CAC8374F04C277131"/>
  </w:style>
  <w:style w:type="paragraph" w:customStyle="1" w:styleId="CD9C13C0BE9A4047BDF5B88512D75D33">
    <w:name w:val="CD9C13C0BE9A4047BDF5B88512D75D33"/>
  </w:style>
  <w:style w:type="paragraph" w:customStyle="1" w:styleId="1D18853D034341AA8CAFDB4B7F86023E">
    <w:name w:val="1D18853D034341AA8CAFDB4B7F86023E"/>
  </w:style>
  <w:style w:type="paragraph" w:customStyle="1" w:styleId="3252084F81B344EEA7A93B7083FD50B3">
    <w:name w:val="3252084F81B344EEA7A93B7083FD50B3"/>
  </w:style>
  <w:style w:type="paragraph" w:customStyle="1" w:styleId="EB0F07520BDF4CA69B9CE047F2696766">
    <w:name w:val="EB0F07520BDF4CA69B9CE047F2696766"/>
  </w:style>
  <w:style w:type="paragraph" w:customStyle="1" w:styleId="4395FA36EC1B4B378428B43C6BE1CC5B">
    <w:name w:val="4395FA36EC1B4B378428B43C6BE1CC5B"/>
  </w:style>
  <w:style w:type="paragraph" w:customStyle="1" w:styleId="40C48C9DE4584FBFAC81E353ECBFCD3D">
    <w:name w:val="40C48C9DE4584FBFAC81E353ECBFCD3D"/>
  </w:style>
  <w:style w:type="paragraph" w:customStyle="1" w:styleId="C367740961B947C996C44FB537AA0D24">
    <w:name w:val="C367740961B947C996C44FB537AA0D24"/>
  </w:style>
  <w:style w:type="paragraph" w:customStyle="1" w:styleId="57167CCCF78B4753A06067FC5CCA7C48">
    <w:name w:val="57167CCCF78B4753A06067FC5CCA7C48"/>
  </w:style>
  <w:style w:type="paragraph" w:customStyle="1" w:styleId="AB7385055AC54FE4B03969BFE0080326">
    <w:name w:val="AB7385055AC54FE4B03969BFE0080326"/>
  </w:style>
  <w:style w:type="paragraph" w:customStyle="1" w:styleId="D7E9FB483606431EAF293983002C673B">
    <w:name w:val="D7E9FB483606431EAF293983002C673B"/>
  </w:style>
  <w:style w:type="paragraph" w:customStyle="1" w:styleId="EAE6209D8CD8460EA52EDF962668753F">
    <w:name w:val="EAE6209D8CD8460EA52EDF962668753F"/>
  </w:style>
  <w:style w:type="paragraph" w:customStyle="1" w:styleId="4FB213470D0748E080A5698C793988F6">
    <w:name w:val="4FB213470D0748E080A5698C793988F6"/>
  </w:style>
  <w:style w:type="paragraph" w:customStyle="1" w:styleId="185F1AA741AD45E399ABA1F164873714">
    <w:name w:val="185F1AA741AD45E399ABA1F164873714"/>
  </w:style>
  <w:style w:type="paragraph" w:customStyle="1" w:styleId="9DBD8BB1DBB546E4882B26F72E9A8B43">
    <w:name w:val="9DBD8BB1DBB546E4882B26F72E9A8B43"/>
  </w:style>
  <w:style w:type="paragraph" w:customStyle="1" w:styleId="D14AC675CF0243D3925299C15AC31911">
    <w:name w:val="D14AC675CF0243D3925299C15AC31911"/>
  </w:style>
  <w:style w:type="paragraph" w:customStyle="1" w:styleId="0376E1E660C34747A3BF6A8B08A80CE8">
    <w:name w:val="0376E1E660C34747A3BF6A8B08A80CE8"/>
  </w:style>
  <w:style w:type="paragraph" w:customStyle="1" w:styleId="1BC25396E87F46379D05BDCE05BB28A4">
    <w:name w:val="1BC25396E87F46379D05BDCE05BB28A4"/>
  </w:style>
  <w:style w:type="paragraph" w:customStyle="1" w:styleId="84D6AD50B98D48D7BEFD284921854142">
    <w:name w:val="84D6AD50B98D48D7BEFD284921854142"/>
  </w:style>
  <w:style w:type="paragraph" w:customStyle="1" w:styleId="0FF780D695144F0E903C189AD7BDC49A">
    <w:name w:val="0FF780D695144F0E903C189AD7BDC49A"/>
  </w:style>
  <w:style w:type="paragraph" w:customStyle="1" w:styleId="A8C29B7D391149078FA023DF8F695BF3">
    <w:name w:val="A8C29B7D391149078FA023DF8F695BF3"/>
  </w:style>
  <w:style w:type="paragraph" w:customStyle="1" w:styleId="4A2172004FCD4966924BBD9F170493E3">
    <w:name w:val="4A2172004FCD4966924BBD9F170493E3"/>
  </w:style>
  <w:style w:type="paragraph" w:customStyle="1" w:styleId="E010956CD733461387494E9B6CCC4C6D">
    <w:name w:val="E010956CD733461387494E9B6CCC4C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81</TotalTime>
  <Pages>4</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 Journal: Tester</dc:title>
  <dc:subject/>
  <dc:creator>Reon</dc:creator>
  <cp:keywords/>
  <dc:description/>
  <cp:lastModifiedBy>Johnson, Reon</cp:lastModifiedBy>
  <cp:revision>1</cp:revision>
  <dcterms:created xsi:type="dcterms:W3CDTF">2023-03-27T03:11:00Z</dcterms:created>
  <dcterms:modified xsi:type="dcterms:W3CDTF">2023-03-27T04:32:00Z</dcterms:modified>
</cp:coreProperties>
</file>