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33500"/>
                    </a:xfrm>
                    <a:prstGeom prst="rect">
                      <a:avLst/>
                    </a:prstGeom>
                  </pic:spPr>
                </pic:pic>
              </a:graphicData>
            </a:graphic>
          </wp:inline>
        </w:drawing>
      </w:r>
    </w:p>
    <w:p>
      <w:pPr>
        <w:spacing w:after="100"/>
        <w:jc w:val="center"/>
      </w:pPr>
      <w:r>
        <w:rPr>
          <w:b/>
          <w:bCs/>
          <w:color w:val="F26B5B"/>
          <w:spacing w:val="80"/>
          <w:sz w:val="24"/>
          <w:szCs w:val="24"/>
        </w:rPr>
        <w:t xml:space="preserve">EL PUBLISHING</w:t>
      </w:r>
    </w:p>
    <w:p>
      <w:pPr>
        <w:spacing w:after="120"/>
        <w:jc w:val="center"/>
      </w:pPr>
      <w:r>
        <w:rPr>
          <w:b/>
          <w:bCs/>
          <w:color w:val="1F2A44"/>
          <w:sz w:val="72"/>
          <w:szCs w:val="72"/>
        </w:rPr>
        <w:t xml:space="preserve">Spanish for Teachers</w:t>
      </w:r>
    </w:p>
    <w:p>
      <w:pPr>
        <w:spacing w:after="600"/>
        <w:jc w:val="center"/>
      </w:pPr>
      <w:r>
        <w:rPr>
          <w:color w:val="F26B5B"/>
          <w:sz w:val="32"/>
          <w:szCs w:val="32"/>
        </w:rPr>
        <w:t xml:space="preserve">A 6-Module Course · Workbook and Answer Key</w:t>
      </w:r>
    </w:p>
    <w:p>
      <w:pPr>
        <w:spacing w:after="80"/>
        <w:jc w:val="center"/>
      </w:pPr>
      <w:r>
        <w:rPr>
          <w:b/>
          <w:bCs/>
          <w:color w:val="1F2A44"/>
          <w:sz w:val="28"/>
          <w:szCs w:val="28"/>
        </w:rPr>
        <w:t xml:space="preserve">Richard A. Daniel, M.Ed.</w:t>
      </w:r>
    </w:p>
    <w:p>
      <w:pPr>
        <w:jc w:val="center"/>
      </w:pPr>
      <w:r>
        <w:rPr>
          <w:color w:val="555555"/>
          <w:sz w:val="22"/>
          <w:szCs w:val="22"/>
        </w:rPr>
        <w:t xml:space="preserve">Spanish teacher for 25 years · EL Publishing</w:t>
      </w:r>
    </w:p>
    <w:p>
      <w:pPr>
        <w:spacing w:before="1200"/>
        <w:jc w:val="center"/>
      </w:pPr>
      <w:r>
        <w:rPr>
          <w:i/>
          <w:iCs/>
          <w:color w:val="555555"/>
          <w:sz w:val="22"/>
          <w:szCs w:val="22"/>
        </w:rPr>
        <w:t xml:space="preserve">For K–12 teachers of every subject who teach Spanish-speaking English learners and have little or no Spanish.</w:t>
      </w:r>
    </w:p>
    <w:p>
      <w:r>
        <w:br w:type="page"/>
      </w:r>
    </w:p>
    <w:p>
      <w:pPr>
        <w:pStyle w:val="Heading1"/>
        <w:spacing w:after="120" w:before="240"/>
      </w:pPr>
      <w:r>
        <w:rPr>
          <w:b/>
          <w:bCs/>
          <w:color w:val="1F2A44"/>
        </w:rPr>
        <w:t xml:space="preserve">Contents</w:t>
      </w:r>
    </w:p>
    <w:p>
      <w:pPr>
        <w:tabs>
          <w:tab w:val="right" w:pos="9360"/>
        </w:tabs>
        <w:spacing w:after="80"/>
      </w:pPr>
      <w:r>
        <w:rPr>
          <w:b/>
          <w:bCs/>
          <w:color w:val="1F2A44"/>
        </w:rPr>
        <w:t xml:space="preserve">How to Use This Workbook</w:t>
      </w:r>
      <w:r>
        <w:rPr>
          <w:i/>
          <w:iCs/>
          <w:color w:val="F26B5B"/>
        </w:rPr>
        <w:t xml:space="preserve"/>
      </w:r>
    </w:p>
    <w:p>
      <w:pPr>
        <w:tabs>
          <w:tab w:val="right" w:pos="9360"/>
        </w:tabs>
        <w:spacing w:after="80"/>
      </w:pPr>
      <w:r>
        <w:rPr>
          <w:b/>
          <w:bCs/>
          <w:color w:val="1F2A44"/>
        </w:rPr>
        <w:t xml:space="preserve">Pronunciation Key</w:t>
      </w:r>
      <w:r>
        <w:rPr>
          <w:i/>
          <w:iCs/>
          <w:color w:val="F26B5B"/>
        </w:rPr>
        <w:t xml:space="preserve"/>
      </w:r>
    </w:p>
    <w:p>
      <w:pPr>
        <w:tabs>
          <w:tab w:val="right" w:pos="9360"/>
        </w:tabs>
        <w:spacing w:after="80"/>
      </w:pPr>
      <w:r>
        <w:rPr>
          <w:b/>
          <w:bCs/>
          <w:color w:val="1F2A44"/>
        </w:rPr>
        <w:t xml:space="preserve">Module 1: Sounds and Names</w:t>
      </w:r>
      <w:r>
        <w:rPr>
          <w:i/>
          <w:iCs/>
          <w:color w:val="F26B5B"/>
        </w:rPr>
        <w:t xml:space="preserve">   Los sonidos y los nombres</w:t>
      </w:r>
    </w:p>
    <w:p>
      <w:pPr>
        <w:tabs>
          <w:tab w:val="right" w:pos="9360"/>
        </w:tabs>
        <w:spacing w:after="80"/>
      </w:pPr>
      <w:r>
        <w:rPr>
          <w:b/>
          <w:bCs/>
          <w:color w:val="1F2A44"/>
        </w:rPr>
        <w:t xml:space="preserve">Module 2: Greetings and Relationships</w:t>
      </w:r>
      <w:r>
        <w:rPr>
          <w:i/>
          <w:iCs/>
          <w:color w:val="F26B5B"/>
        </w:rPr>
        <w:t xml:space="preserve">   Los saludos y las relaciones</w:t>
      </w:r>
    </w:p>
    <w:p>
      <w:pPr>
        <w:tabs>
          <w:tab w:val="right" w:pos="9360"/>
        </w:tabs>
        <w:spacing w:after="80"/>
      </w:pPr>
      <w:r>
        <w:rPr>
          <w:b/>
          <w:bCs/>
          <w:color w:val="1F2A44"/>
        </w:rPr>
        <w:t xml:space="preserve">Module 3: Classroom Directions</w:t>
      </w:r>
      <w:r>
        <w:rPr>
          <w:i/>
          <w:iCs/>
          <w:color w:val="F26B5B"/>
        </w:rPr>
        <w:t xml:space="preserve">   Las instrucciones en clase</w:t>
      </w:r>
    </w:p>
    <w:p>
      <w:pPr>
        <w:tabs>
          <w:tab w:val="right" w:pos="9360"/>
        </w:tabs>
        <w:spacing w:after="80"/>
      </w:pPr>
      <w:r>
        <w:rPr>
          <w:b/>
          <w:bCs/>
          <w:color w:val="1F2A44"/>
        </w:rPr>
        <w:t xml:space="preserve">Module 4: Praise, Support, and Checking In</w:t>
      </w:r>
      <w:r>
        <w:rPr>
          <w:i/>
          <w:iCs/>
          <w:color w:val="F26B5B"/>
        </w:rPr>
        <w:t xml:space="preserve">   Elogios, apoyo y bienestar</w:t>
      </w:r>
    </w:p>
    <w:p>
      <w:pPr>
        <w:tabs>
          <w:tab w:val="right" w:pos="9360"/>
        </w:tabs>
        <w:spacing w:after="80"/>
      </w:pPr>
      <w:r>
        <w:rPr>
          <w:b/>
          <w:bCs/>
          <w:color w:val="1F2A44"/>
        </w:rPr>
        <w:t xml:space="preserve">Module 5: Academic Language</w:t>
      </w:r>
      <w:r>
        <w:rPr>
          <w:i/>
          <w:iCs/>
          <w:color w:val="F26B5B"/>
        </w:rPr>
        <w:t xml:space="preserve">   El lenguaje académico</w:t>
      </w:r>
    </w:p>
    <w:p>
      <w:pPr>
        <w:tabs>
          <w:tab w:val="right" w:pos="9360"/>
        </w:tabs>
        <w:spacing w:after="80"/>
      </w:pPr>
      <w:r>
        <w:rPr>
          <w:b/>
          <w:bCs/>
          <w:color w:val="1F2A44"/>
        </w:rPr>
        <w:t xml:space="preserve">Module 6: Talking with Families</w:t>
      </w:r>
      <w:r>
        <w:rPr>
          <w:i/>
          <w:iCs/>
          <w:color w:val="F26B5B"/>
        </w:rPr>
        <w:t xml:space="preserve">   Hablar con las familias</w:t>
      </w:r>
    </w:p>
    <w:p>
      <w:pPr>
        <w:tabs>
          <w:tab w:val="right" w:pos="9360"/>
        </w:tabs>
        <w:spacing w:after="80"/>
      </w:pPr>
      <w:r>
        <w:rPr>
          <w:b/>
          <w:bCs/>
          <w:color w:val="1F2A44"/>
        </w:rPr>
        <w:t xml:space="preserve">Final Assessment: Role-Play Stations</w:t>
      </w:r>
      <w:r>
        <w:rPr>
          <w:i/>
          <w:iCs/>
          <w:color w:val="F26B5B"/>
        </w:rPr>
        <w:t xml:space="preserve"/>
      </w:r>
    </w:p>
    <w:p>
      <w:pPr>
        <w:tabs>
          <w:tab w:val="right" w:pos="9360"/>
        </w:tabs>
        <w:spacing w:after="80"/>
      </w:pPr>
      <w:r>
        <w:rPr>
          <w:b/>
          <w:bCs/>
          <w:color w:val="1F2A44"/>
        </w:rPr>
        <w:t xml:space="preserve">Answer Key</w:t>
      </w:r>
      <w:r>
        <w:rPr>
          <w:i/>
          <w:iCs/>
          <w:color w:val="F26B5B"/>
        </w:rPr>
        <w:t xml:space="preserve"/>
      </w:r>
    </w:p>
    <w:p>
      <w:pPr>
        <w:tabs>
          <w:tab w:val="right" w:pos="9360"/>
        </w:tabs>
        <w:spacing w:after="80"/>
      </w:pPr>
      <w:r>
        <w:rPr>
          <w:b/>
          <w:bCs/>
          <w:color w:val="1F2A44"/>
        </w:rPr>
        <w:t xml:space="preserve">Glossary and References</w:t>
      </w:r>
      <w:r>
        <w:rPr>
          <w:i/>
          <w:iCs/>
          <w:color w:val="F26B5B"/>
        </w:rPr>
        <w:t xml:space="preserve"/>
      </w:r>
    </w:p>
    <w:p>
      <w:pPr>
        <w:spacing w:after="120"/>
      </w:pPr>
    </w:p>
    <w:p>
      <w:pPr>
        <w:pStyle w:val="Heading1"/>
        <w:spacing w:after="120" w:before="240"/>
      </w:pPr>
      <w:r>
        <w:rPr>
          <w:b/>
          <w:bCs/>
          <w:color w:val="1F2A44"/>
        </w:rPr>
        <w:t xml:space="preserve">How to Use This Workbook</w:t>
      </w:r>
    </w:p>
    <w:p>
      <w:pPr>
        <w:spacing w:after="120"/>
      </w:pPr>
      <w:r>
        <w:rPr>
          <w:b/>
          <w:bCs/>
          <w:color w:val="1F2A44"/>
        </w:rPr>
        <w:t xml:space="preserve">Who this is for. </w:t>
      </w:r>
      <w:r>
        <w:t xml:space="preserve">K-12 teachers of math, science, social studies, ELA, the arts, physical education, and every other subject who have little or no Spanish and who teach Spanish-speaking English learners.</w:t>
      </w:r>
    </w:p>
    <w:p>
      <w:pPr>
        <w:spacing w:after="120"/>
      </w:pPr>
      <w:r>
        <w:rPr>
          <w:b/>
          <w:bCs/>
          <w:color w:val="1F2A44"/>
        </w:rPr>
        <w:t xml:space="preserve">What it is not. </w:t>
      </w:r>
      <w:r>
        <w:t xml:space="preserve">This course will not make you fluent, and it does not replace a qualified interpreter. It gives you respectful, accurate phrases for everyday classroom moments and clear guidance on when to bring in help.</w:t>
      </w:r>
    </w:p>
    <w:p>
      <w:pPr>
        <w:spacing w:after="120"/>
      </w:pPr>
      <w:r>
        <w:rPr>
          <w:b/>
          <w:bCs/>
          <w:color w:val="1F2A44"/>
        </w:rPr>
        <w:t xml:space="preserve">How each module works. </w:t>
      </w:r>
      <w:r>
        <w:t xml:space="preserve">Every module follows the same path: learning goals, a short mini-lesson, a phrase table with pronunciation, a cultural and teaching tip, practice activities, a five-question quiz, and a one-page cheat sheet you can keep on your desk.</w:t>
      </w:r>
    </w:p>
    <w:p>
      <w:pPr>
        <w:spacing w:after="120"/>
      </w:pPr>
      <w:r>
        <w:rPr>
          <w:b/>
          <w:bCs/>
          <w:color w:val="1F2A44"/>
        </w:rPr>
        <w:t xml:space="preserve">Study alone or with colleagues. </w:t>
      </w:r>
      <w:r>
        <w:t xml:space="preserve">The partner role-plays work best with a colleague, a PLC, or a department. If you study alone, do the role-plays out loud and record yourself on your phone.</w:t>
      </w:r>
    </w:p>
    <w:p>
      <w:pPr>
        <w:spacing w:after="120"/>
      </w:pPr>
      <w:r>
        <w:rPr>
          <w:b/>
          <w:bCs/>
          <w:color w:val="1F2A44"/>
        </w:rPr>
        <w:t xml:space="preserve">Use the answer key. </w:t>
      </w:r>
      <w:r>
        <w:t xml:space="preserve">Answers to every activity and quiz are in the back of the workbook. Try each activity first, then check.</w:t>
      </w:r>
    </w:p>
    <w:p>
      <w:pPr>
        <w:spacing w:after="120"/>
      </w:pPr>
      <w:r>
        <w:rPr>
          <w:b/>
          <w:bCs/>
          <w:color w:val="1F2A44"/>
        </w:rPr>
        <w:t xml:space="preserve">Time. </w:t>
      </w:r>
      <w:r>
        <w:t xml:space="preserve">Plan about 45 to 60 minutes per module, plus a few minutes a day of speaking practice.</w:t>
      </w:r>
    </w:p>
    <w:p>
      <w:pPr>
        <w:pStyle w:val="Heading1"/>
        <w:spacing w:after="120" w:before="240"/>
      </w:pPr>
      <w:r>
        <w:rPr>
          <w:b/>
          <w:bCs/>
          <w:color w:val="1F2A44"/>
        </w:rPr>
        <w:t xml:space="preserve">Pronunciation Key</w:t>
      </w:r>
    </w:p>
    <w:p>
      <w:pPr>
        <w:spacing w:after="120"/>
      </w:pPr>
      <w:r>
        <w:t xml:space="preserve">Every Spanish phrase in this workbook has a teacher-friendly respelling. Read the respelling like English, using these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shd w:fill="1F2A44" w:color="auto" w:val="clear"/>
            <w:tcMar>
              <w:top w:type="dxa" w:w="60"/>
              <w:left w:type="dxa" w:w="100"/>
              <w:bottom w:type="dxa" w:w="60"/>
              <w:right w:type="dxa" w:w="100"/>
            </w:tcMar>
          </w:tcPr>
          <w:p>
            <w:pPr>
              <w:spacing w:after="0"/>
            </w:pPr>
            <w:r>
              <w:rPr>
                <w:b/>
                <w:bCs/>
                <w:color w:val="FFFFFF"/>
                <w:sz w:val="20"/>
                <w:szCs w:val="20"/>
              </w:rPr>
              <w:t xml:space="preserve">Respelling</w:t>
            </w:r>
          </w:p>
        </w:tc>
        <w:tc>
          <w:tcPr>
            <w:tcW w:type="dxa" w:w="4360"/>
            <w:shd w:fill="1F2A44" w:color="auto" w:val="clear"/>
            <w:tcMar>
              <w:top w:type="dxa" w:w="60"/>
              <w:left w:type="dxa" w:w="100"/>
              <w:bottom w:type="dxa" w:w="60"/>
              <w:right w:type="dxa" w:w="100"/>
            </w:tcMar>
          </w:tcPr>
          <w:p>
            <w:pPr>
              <w:spacing w:after="0"/>
            </w:pPr>
            <w:r>
              <w:rPr>
                <w:b/>
                <w:bCs/>
                <w:color w:val="FFFFFF"/>
                <w:sz w:val="20"/>
                <w:szCs w:val="20"/>
              </w:rPr>
              <w:t xml:space="preserve">Meaning</w:t>
            </w:r>
          </w:p>
        </w:tc>
        <w:tc>
          <w:tcPr>
            <w:tcW w:type="dxa" w:w="3000"/>
            <w:shd w:fill="1F2A44" w:color="auto" w:val="clear"/>
            <w:tcMar>
              <w:top w:type="dxa" w:w="60"/>
              <w:left w:type="dxa" w:w="100"/>
              <w:bottom w:type="dxa" w:w="60"/>
              <w:right w:type="dxa" w:w="100"/>
            </w:tcMar>
          </w:tcPr>
          <w:p>
            <w:pPr>
              <w:spacing w:after="0"/>
            </w:pPr>
            <w:r>
              <w:rPr>
                <w:b/>
                <w:bCs/>
                <w:color w:val="FFFFFF"/>
                <w:sz w:val="20"/>
                <w:szCs w:val="20"/>
              </w:rPr>
              <w:t xml:space="preserve">Example</w:t>
            </w:r>
          </w:p>
        </w:tc>
      </w:tr>
      <w:tr>
        <w:tc>
          <w:tcPr>
            <w:tcW w:type="dxa" w:w="2000"/>
            <w:tcMar>
              <w:top w:type="dxa" w:w="60"/>
              <w:left w:type="dxa" w:w="100"/>
              <w:bottom w:type="dxa" w:w="60"/>
              <w:right w:type="dxa" w:w="100"/>
            </w:tcMar>
          </w:tcPr>
          <w:p>
            <w:pPr>
              <w:spacing w:after="0"/>
            </w:pPr>
            <w:r>
              <w:rPr>
                <w:b/>
                <w:bCs/>
                <w:sz w:val="20"/>
                <w:szCs w:val="20"/>
              </w:rPr>
              <w:t xml:space="preserve">CAPITAL letters</w:t>
            </w:r>
          </w:p>
        </w:tc>
        <w:tc>
          <w:tcPr>
            <w:tcW w:type="dxa" w:w="4360"/>
            <w:tcMar>
              <w:top w:type="dxa" w:w="60"/>
              <w:left w:type="dxa" w:w="100"/>
              <w:bottom w:type="dxa" w:w="60"/>
              <w:right w:type="dxa" w:w="100"/>
            </w:tcMar>
          </w:tcPr>
          <w:p>
            <w:pPr>
              <w:spacing w:after="0"/>
            </w:pPr>
            <w:r>
              <w:rPr>
                <w:b w:val="false"/>
                <w:bCs w:val="false"/>
                <w:sz w:val="20"/>
                <w:szCs w:val="20"/>
              </w:rPr>
              <w:t xml:space="preserve">Stress this syllable.</w:t>
            </w:r>
          </w:p>
        </w:tc>
        <w:tc>
          <w:tcPr>
            <w:tcW w:type="dxa" w:w="3000"/>
            <w:tcMar>
              <w:top w:type="dxa" w:w="60"/>
              <w:left w:type="dxa" w:w="100"/>
              <w:bottom w:type="dxa" w:w="60"/>
              <w:right w:type="dxa" w:w="100"/>
            </w:tcMar>
          </w:tcPr>
          <w:p>
            <w:pPr>
              <w:spacing w:after="0"/>
            </w:pPr>
            <w:r>
              <w:rPr>
                <w:b w:val="false"/>
                <w:bCs w:val="false"/>
                <w:sz w:val="20"/>
                <w:szCs w:val="20"/>
              </w:rPr>
              <w:t xml:space="preserve">GRAH-syahs (gracias)</w:t>
            </w:r>
          </w:p>
        </w:tc>
      </w:tr>
      <w:tr>
        <w:tc>
          <w:tcPr>
            <w:tcW w:type="dxa" w:w="2000"/>
            <w:shd w:fill="F7F2EC" w:color="auto" w:val="clear"/>
            <w:tcMar>
              <w:top w:type="dxa" w:w="60"/>
              <w:left w:type="dxa" w:w="100"/>
              <w:bottom w:type="dxa" w:w="60"/>
              <w:right w:type="dxa" w:w="100"/>
            </w:tcMar>
          </w:tcPr>
          <w:p>
            <w:pPr>
              <w:spacing w:after="0"/>
            </w:pPr>
            <w:r>
              <w:rPr>
                <w:b/>
                <w:bCs/>
                <w:sz w:val="20"/>
                <w:szCs w:val="20"/>
              </w:rPr>
              <w:t xml:space="preserve">ah, eh, ee, oh, oo</w:t>
            </w:r>
          </w:p>
        </w:tc>
        <w:tc>
          <w:tcPr>
            <w:tcW w:type="dxa" w:w="4360"/>
            <w:shd w:fill="F7F2EC" w:color="auto" w:val="clear"/>
            <w:tcMar>
              <w:top w:type="dxa" w:w="60"/>
              <w:left w:type="dxa" w:w="100"/>
              <w:bottom w:type="dxa" w:w="60"/>
              <w:right w:type="dxa" w:w="100"/>
            </w:tcMar>
          </w:tcPr>
          <w:p>
            <w:pPr>
              <w:spacing w:after="0"/>
            </w:pPr>
            <w:r>
              <w:rPr>
                <w:b w:val="false"/>
                <w:bCs w:val="false"/>
                <w:sz w:val="20"/>
                <w:szCs w:val="20"/>
              </w:rPr>
              <w:t xml:space="preserve">The five Spanish vowels. Keep them short and pure.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KAH-sah (casa)</w:t>
            </w:r>
          </w:p>
        </w:tc>
      </w:tr>
      <w:tr>
        <w:tc>
          <w:tcPr>
            <w:tcW w:type="dxa" w:w="2000"/>
            <w:tcMar>
              <w:top w:type="dxa" w:w="60"/>
              <w:left w:type="dxa" w:w="100"/>
              <w:bottom w:type="dxa" w:w="60"/>
              <w:right w:type="dxa" w:w="100"/>
            </w:tcMar>
          </w:tcPr>
          <w:p>
            <w:pPr>
              <w:spacing w:after="0"/>
            </w:pPr>
            <w:r>
              <w:rPr>
                <w:b/>
                <w:bCs/>
                <w:sz w:val="20"/>
                <w:szCs w:val="20"/>
              </w:rPr>
              <w:t xml:space="preserve">h</w:t>
            </w:r>
          </w:p>
        </w:tc>
        <w:tc>
          <w:tcPr>
            <w:tcW w:type="dxa" w:w="4360"/>
            <w:tcMar>
              <w:top w:type="dxa" w:w="60"/>
              <w:left w:type="dxa" w:w="100"/>
              <w:bottom w:type="dxa" w:w="60"/>
              <w:right w:type="dxa" w:w="100"/>
            </w:tcMar>
          </w:tcPr>
          <w:p>
            <w:pPr>
              <w:spacing w:after="0"/>
            </w:pPr>
            <w:r>
              <w:rPr>
                <w:b w:val="false"/>
                <w:bCs w:val="false"/>
                <w:sz w:val="20"/>
                <w:szCs w:val="20"/>
              </w:rPr>
              <w:t xml:space="preserve">A breathy h, as in hat. Used for Spanish j and for g before e or i.</w:t>
            </w:r>
          </w:p>
        </w:tc>
        <w:tc>
          <w:tcPr>
            <w:tcW w:type="dxa" w:w="3000"/>
            <w:tcMar>
              <w:top w:type="dxa" w:w="60"/>
              <w:left w:type="dxa" w:w="100"/>
              <w:bottom w:type="dxa" w:w="60"/>
              <w:right w:type="dxa" w:w="100"/>
            </w:tcMar>
          </w:tcPr>
          <w:p>
            <w:pPr>
              <w:spacing w:after="0"/>
            </w:pPr>
            <w:r>
              <w:rPr>
                <w:b w:val="false"/>
                <w:bCs w:val="false"/>
                <w:sz w:val="20"/>
                <w:szCs w:val="20"/>
              </w:rPr>
              <w:t xml:space="preserve">hoh-SEH (José)</w:t>
            </w:r>
          </w:p>
        </w:tc>
      </w:tr>
      <w:tr>
        <w:tc>
          <w:tcPr>
            <w:tcW w:type="dxa" w:w="2000"/>
            <w:shd w:fill="F7F2EC" w:color="auto" w:val="clear"/>
            <w:tcMar>
              <w:top w:type="dxa" w:w="60"/>
              <w:left w:type="dxa" w:w="100"/>
              <w:bottom w:type="dxa" w:w="60"/>
              <w:right w:type="dxa" w:w="100"/>
            </w:tcMar>
          </w:tcPr>
          <w:p>
            <w:pPr>
              <w:spacing w:after="0"/>
            </w:pPr>
            <w:r>
              <w:rPr>
                <w:b/>
                <w:bCs/>
                <w:sz w:val="20"/>
                <w:szCs w:val="20"/>
              </w:rPr>
              <w:t xml:space="preserve">y</w:t>
            </w:r>
          </w:p>
        </w:tc>
        <w:tc>
          <w:tcPr>
            <w:tcW w:type="dxa" w:w="4360"/>
            <w:shd w:fill="F7F2EC" w:color="auto" w:val="clear"/>
            <w:tcMar>
              <w:top w:type="dxa" w:w="60"/>
              <w:left w:type="dxa" w:w="100"/>
              <w:bottom w:type="dxa" w:w="60"/>
              <w:right w:type="dxa" w:w="100"/>
            </w:tcMar>
          </w:tcPr>
          <w:p>
            <w:pPr>
              <w:spacing w:after="0"/>
            </w:pPr>
            <w:r>
              <w:rPr>
                <w:b w:val="false"/>
                <w:bCs w:val="false"/>
                <w:sz w:val="20"/>
                <w:szCs w:val="20"/>
              </w:rPr>
              <w:t xml:space="preserve">As in yes. Used for Spanish ll and y.</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YAH-moh (llamo)</w:t>
            </w:r>
          </w:p>
        </w:tc>
      </w:tr>
      <w:tr>
        <w:tc>
          <w:tcPr>
            <w:tcW w:type="dxa" w:w="2000"/>
            <w:tcMar>
              <w:top w:type="dxa" w:w="60"/>
              <w:left w:type="dxa" w:w="100"/>
              <w:bottom w:type="dxa" w:w="60"/>
              <w:right w:type="dxa" w:w="100"/>
            </w:tcMar>
          </w:tcPr>
          <w:p>
            <w:pPr>
              <w:spacing w:after="0"/>
            </w:pPr>
            <w:r>
              <w:rPr>
                <w:b/>
                <w:bCs/>
                <w:sz w:val="20"/>
                <w:szCs w:val="20"/>
              </w:rPr>
              <w:t xml:space="preserve">ny</w:t>
            </w:r>
          </w:p>
        </w:tc>
        <w:tc>
          <w:tcPr>
            <w:tcW w:type="dxa" w:w="4360"/>
            <w:tcMar>
              <w:top w:type="dxa" w:w="60"/>
              <w:left w:type="dxa" w:w="100"/>
              <w:bottom w:type="dxa" w:w="60"/>
              <w:right w:type="dxa" w:w="100"/>
            </w:tcMar>
          </w:tcPr>
          <w:p>
            <w:pPr>
              <w:spacing w:after="0"/>
            </w:pPr>
            <w:r>
              <w:rPr>
                <w:b w:val="false"/>
                <w:bCs w:val="false"/>
                <w:sz w:val="20"/>
                <w:szCs w:val="20"/>
              </w:rPr>
              <w:t xml:space="preserve">As in canyon. Used for Spanish ñ.</w:t>
            </w:r>
          </w:p>
        </w:tc>
        <w:tc>
          <w:tcPr>
            <w:tcW w:type="dxa" w:w="3000"/>
            <w:tcMar>
              <w:top w:type="dxa" w:w="60"/>
              <w:left w:type="dxa" w:w="100"/>
              <w:bottom w:type="dxa" w:w="60"/>
              <w:right w:type="dxa" w:w="100"/>
            </w:tcMar>
          </w:tcPr>
          <w:p>
            <w:pPr>
              <w:spacing w:after="0"/>
            </w:pPr>
            <w:r>
              <w:rPr>
                <w:b w:val="false"/>
                <w:bCs w:val="false"/>
                <w:sz w:val="20"/>
                <w:szCs w:val="20"/>
              </w:rPr>
              <w:t xml:space="preserve">mah-NYAH-nah (mañana)</w:t>
            </w:r>
          </w:p>
        </w:tc>
      </w:tr>
      <w:tr>
        <w:tc>
          <w:tcPr>
            <w:tcW w:type="dxa" w:w="2000"/>
            <w:shd w:fill="F7F2EC" w:color="auto" w:val="clear"/>
            <w:tcMar>
              <w:top w:type="dxa" w:w="60"/>
              <w:left w:type="dxa" w:w="100"/>
              <w:bottom w:type="dxa" w:w="60"/>
              <w:right w:type="dxa" w:w="100"/>
            </w:tcMar>
          </w:tcPr>
          <w:p>
            <w:pPr>
              <w:spacing w:after="0"/>
            </w:pPr>
            <w:r>
              <w:rPr>
                <w:b/>
                <w:bCs/>
                <w:sz w:val="20"/>
                <w:szCs w:val="20"/>
              </w:rPr>
              <w:t xml:space="preserve">r</w:t>
            </w:r>
          </w:p>
        </w:tc>
        <w:tc>
          <w:tcPr>
            <w:tcW w:type="dxa" w:w="4360"/>
            <w:shd w:fill="F7F2EC" w:color="auto" w:val="clear"/>
            <w:tcMar>
              <w:top w:type="dxa" w:w="60"/>
              <w:left w:type="dxa" w:w="100"/>
              <w:bottom w:type="dxa" w:w="60"/>
              <w:right w:type="dxa" w:w="100"/>
            </w:tcMar>
          </w:tcPr>
          <w:p>
            <w:pPr>
              <w:spacing w:after="0"/>
            </w:pPr>
            <w:r>
              <w:rPr>
                <w:b w:val="false"/>
                <w:bCs w:val="false"/>
                <w:sz w:val="20"/>
                <w:szCs w:val="20"/>
              </w:rPr>
              <w:t xml:space="preserve">A quick tap, like the tt in butter.</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PEH-rah (pera)</w:t>
            </w:r>
          </w:p>
        </w:tc>
      </w:tr>
      <w:tr>
        <w:tc>
          <w:tcPr>
            <w:tcW w:type="dxa" w:w="2000"/>
            <w:tcMar>
              <w:top w:type="dxa" w:w="60"/>
              <w:left w:type="dxa" w:w="100"/>
              <w:bottom w:type="dxa" w:w="60"/>
              <w:right w:type="dxa" w:w="100"/>
            </w:tcMar>
          </w:tcPr>
          <w:p>
            <w:pPr>
              <w:spacing w:after="0"/>
            </w:pPr>
            <w:r>
              <w:rPr>
                <w:b/>
                <w:bCs/>
                <w:sz w:val="20"/>
                <w:szCs w:val="20"/>
              </w:rPr>
              <w:t xml:space="preserve">rr</w:t>
            </w:r>
          </w:p>
        </w:tc>
        <w:tc>
          <w:tcPr>
            <w:tcW w:type="dxa" w:w="4360"/>
            <w:tcMar>
              <w:top w:type="dxa" w:w="60"/>
              <w:left w:type="dxa" w:w="100"/>
              <w:bottom w:type="dxa" w:w="60"/>
              <w:right w:type="dxa" w:w="100"/>
            </w:tcMar>
          </w:tcPr>
          <w:p>
            <w:pPr>
              <w:spacing w:after="0"/>
            </w:pPr>
            <w:r>
              <w:rPr>
                <w:b w:val="false"/>
                <w:bCs w:val="false"/>
                <w:sz w:val="20"/>
                <w:szCs w:val="20"/>
              </w:rPr>
              <w:t xml:space="preserve">A rolled or trilled r.</w:t>
            </w:r>
          </w:p>
        </w:tc>
        <w:tc>
          <w:tcPr>
            <w:tcW w:type="dxa" w:w="3000"/>
            <w:tcMar>
              <w:top w:type="dxa" w:w="60"/>
              <w:left w:type="dxa" w:w="100"/>
              <w:bottom w:type="dxa" w:w="60"/>
              <w:right w:type="dxa" w:w="100"/>
            </w:tcMar>
          </w:tcPr>
          <w:p>
            <w:pPr>
              <w:spacing w:after="0"/>
            </w:pPr>
            <w:r>
              <w:rPr>
                <w:b w:val="false"/>
                <w:bCs w:val="false"/>
                <w:sz w:val="20"/>
                <w:szCs w:val="20"/>
              </w:rPr>
              <w:t xml:space="preserve">PEH-rroh (perro)</w:t>
            </w:r>
          </w:p>
        </w:tc>
      </w:tr>
      <w:tr>
        <w:tc>
          <w:tcPr>
            <w:tcW w:type="dxa" w:w="2000"/>
            <w:shd w:fill="F7F2EC" w:color="auto" w:val="clear"/>
            <w:tcMar>
              <w:top w:type="dxa" w:w="60"/>
              <w:left w:type="dxa" w:w="100"/>
              <w:bottom w:type="dxa" w:w="60"/>
              <w:right w:type="dxa" w:w="100"/>
            </w:tcMar>
          </w:tcPr>
          <w:p>
            <w:pPr>
              <w:spacing w:after="0"/>
            </w:pPr>
            <w:r>
              <w:rPr>
                <w:b/>
                <w:bCs/>
                <w:sz w:val="20"/>
                <w:szCs w:val="20"/>
              </w:rPr>
              <w:t xml:space="preserve">b</w:t>
            </w:r>
          </w:p>
        </w:tc>
        <w:tc>
          <w:tcPr>
            <w:tcW w:type="dxa" w:w="4360"/>
            <w:shd w:fill="F7F2EC" w:color="auto" w:val="clear"/>
            <w:tcMar>
              <w:top w:type="dxa" w:w="60"/>
              <w:left w:type="dxa" w:w="100"/>
              <w:bottom w:type="dxa" w:w="60"/>
              <w:right w:type="dxa" w:w="100"/>
            </w:tcMar>
          </w:tcPr>
          <w:p>
            <w:pPr>
              <w:spacing w:after="0"/>
            </w:pPr>
            <w:r>
              <w:rPr>
                <w:b w:val="false"/>
                <w:bCs w:val="false"/>
                <w:sz w:val="20"/>
                <w:szCs w:val="20"/>
              </w:rPr>
              <w:t xml:space="preserve">Spanish b and v sound almost the same.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fah-BOHR (favor)</w:t>
            </w:r>
          </w:p>
        </w:tc>
      </w:tr>
    </w:tbl>
    <w:p>
      <w:pPr>
        <w:spacing w:after="120"/>
      </w:pPr>
    </w:p>
    <w:p>
      <w:pPr>
        <w:spacing w:after="120"/>
        <w:rPr>
          <w:i/>
          <w:iCs/>
        </w:rPr>
      </w:pPr>
      <w:r>
        <w:rPr>
          <w:i/>
          <w:iCs/>
        </w:rPr>
        <w:t xml:space="preserve">Spanish varies from country to country, just as English does. The respellings follow common Latin American pronunciation. When a student or family says something differently, follow their lead.</w:t>
      </w:r>
    </w:p>
    <w:p>
      <w:r>
        <w:br w:type="page"/>
      </w:r>
    </w:p>
    <w:p>
      <w:pPr>
        <w:spacing w:after="0"/>
      </w:pPr>
      <w:r>
        <w:rPr>
          <w:b/>
          <w:bCs/>
          <w:color w:val="E35D4F"/>
          <w:spacing w:val="60"/>
          <w:sz w:val="20"/>
          <w:szCs w:val="20"/>
        </w:rPr>
        <w:t xml:space="preserve">MODULE 1 OF 6</w:t>
      </w:r>
    </w:p>
    <w:p>
      <w:pPr>
        <w:spacing w:after="40"/>
      </w:pPr>
      <w:r>
        <w:rPr>
          <w:b/>
          <w:bCs/>
          <w:color w:val="1F2A44"/>
          <w:sz w:val="56"/>
          <w:szCs w:val="56"/>
        </w:rPr>
        <w:t xml:space="preserve">Sounds and Names</w:t>
      </w:r>
    </w:p>
    <w:p>
      <w:pPr>
        <w:pBdr>
          <w:bottom w:val="single" w:color="E35D4F" w:sz="18"/>
        </w:pBdr>
        <w:spacing w:after="200"/>
      </w:pPr>
      <w:r>
        <w:rPr>
          <w:i/>
          <w:iCs/>
          <w:color w:val="E35D4F"/>
          <w:sz w:val="28"/>
          <w:szCs w:val="28"/>
        </w:rPr>
        <w:t xml:space="preserve">Los sonidos y los nombres</w:t>
      </w:r>
    </w:p>
    <w:p>
      <w:pPr>
        <w:spacing w:after="120"/>
        <w:rPr>
          <w:b/>
          <w:bCs/>
        </w:rPr>
      </w:pPr>
      <w:r>
        <w:rPr>
          <w:b/>
          <w:bCs/>
        </w:rPr>
        <w:t xml:space="preserve">Spanish is spelled the way it sounds. Learn a small set of sound rules and you can read almost any Spanish name aloud, starting with the names on your roster.</w:t>
      </w:r>
    </w:p>
    <w:p>
      <w:pPr>
        <w:pStyle w:val="Heading2"/>
        <w:spacing w:after="120" w:before="240"/>
      </w:pPr>
      <w:r>
        <w:rPr>
          <w:b/>
          <w:bCs/>
          <w:color w:val="E35D4F"/>
        </w:rPr>
        <w:t xml:space="preserve">Learning goals</w:t>
      </w:r>
    </w:p>
    <w:p>
      <w:pPr>
        <w:pStyle w:val="ListParagraph"/>
        <w:numPr>
          <w:ilvl w:val="0"/>
          <w:numId w:val="2"/>
        </w:numPr>
        <w:spacing w:after="60"/>
      </w:pPr>
      <w:r>
        <w:t xml:space="preserve">Pronounce the five Spanish vowels clearly and consistently.</w:t>
      </w:r>
    </w:p>
    <w:p>
      <w:pPr>
        <w:pStyle w:val="ListParagraph"/>
        <w:numPr>
          <w:ilvl w:val="0"/>
          <w:numId w:val="2"/>
        </w:numPr>
        <w:spacing w:after="60"/>
      </w:pPr>
      <w:r>
        <w:t xml:space="preserve">Recognize the consonants that sound different from English: h, j, g, ll, y, ñ, r, rr, z, c, qu, v, and x.</w:t>
      </w:r>
    </w:p>
    <w:p>
      <w:pPr>
        <w:pStyle w:val="ListParagraph"/>
        <w:numPr>
          <w:ilvl w:val="0"/>
          <w:numId w:val="2"/>
        </w:numPr>
        <w:spacing w:after="60"/>
      </w:pPr>
      <w:r>
        <w:t xml:space="preserve">Use two simple stress rules and written accent marks to find the stressed syllable.</w:t>
      </w:r>
    </w:p>
    <w:p>
      <w:pPr>
        <w:pStyle w:val="ListParagraph"/>
        <w:numPr>
          <w:ilvl w:val="0"/>
          <w:numId w:val="2"/>
        </w:numPr>
        <w:spacing w:after="60"/>
      </w:pPr>
      <w:r>
        <w:t xml:space="preserve">Ask for, practice, and use a student's name with respect.</w:t>
      </w:r>
    </w:p>
    <w:p>
      <w:pPr>
        <w:pStyle w:val="ListParagraph"/>
        <w:numPr>
          <w:ilvl w:val="0"/>
          <w:numId w:val="2"/>
        </w:numPr>
        <w:spacing w:after="60"/>
      </w:pPr>
      <w:r>
        <w:t xml:space="preserve">Explain how two surnames (dos apellidos) work and use them correctly on rosters and with families.</w:t>
      </w:r>
    </w:p>
    <w:p>
      <w:pPr>
        <w:pStyle w:val="Heading2"/>
        <w:spacing w:after="120" w:before="240"/>
      </w:pPr>
      <w:r>
        <w:rPr>
          <w:b/>
          <w:bCs/>
          <w:color w:val="E35D4F"/>
        </w:rPr>
        <w:t xml:space="preserve">Mini-lesson</w:t>
      </w:r>
    </w:p>
    <w:p>
      <w:pPr>
        <w:pStyle w:val="Heading3"/>
        <w:spacing w:after="120" w:before="240"/>
      </w:pPr>
      <w:r>
        <w:rPr>
          <w:b/>
          <w:bCs/>
          <w:color w:val="1F2A44"/>
        </w:rPr>
        <w:t xml:space="preserve">Why start with sounds?</w:t>
      </w:r>
    </w:p>
    <w:p>
      <w:pPr>
        <w:spacing w:after="120"/>
      </w:pPr>
      <w:r>
        <w:t xml:space="preserve">English spelling is full of surprises. Spanish spelling is not. Each letter, with a few predictable exceptions, has one sound. Once you know the patterns, you can read a new name or word aloud with confidence. Saying a student's name correctly on the first day tells the student, and the family, that they belong in your room.</w:t>
      </w:r>
    </w:p>
    <w:p>
      <w:pPr>
        <w:pStyle w:val="Heading3"/>
        <w:spacing w:after="120" w:before="240"/>
      </w:pPr>
      <w:r>
        <w:rPr>
          <w:b/>
          <w:bCs/>
          <w:color w:val="1F2A44"/>
        </w:rPr>
        <w:t xml:space="preserve">The five vowels</w:t>
      </w:r>
    </w:p>
    <w:p>
      <w:pPr>
        <w:spacing w:after="120"/>
      </w:pPr>
      <w:r>
        <w:t xml:space="preserve">English vowels change sound from word to word. Spanish vowels do not. Each vowel has one short, clean sound. Keep it short and do not glide into a second sound: say "oh," not "oh-oo," and "eh," not "ay-ee."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310"/>
        <w:gridCol w:w="2808"/>
        <w:gridCol w:w="4119"/>
      </w:tblGrid>
      <w:tr>
        <w:trPr>
          <w:tblHeader/>
        </w:trPr>
        <w:tc>
          <w:tcPr>
            <w:tcW w:type="dxa" w:w="1123"/>
            <w:shd w:fill="E35D4F" w:color="auto" w:val="clear"/>
            <w:tcMar>
              <w:top w:type="dxa" w:w="60"/>
              <w:left w:type="dxa" w:w="100"/>
              <w:bottom w:type="dxa" w:w="60"/>
              <w:right w:type="dxa" w:w="100"/>
            </w:tcMar>
          </w:tcPr>
          <w:p>
            <w:pPr>
              <w:spacing w:after="0"/>
            </w:pPr>
            <w:r>
              <w:rPr>
                <w:b/>
                <w:bCs/>
                <w:color w:val="FFFFFF"/>
                <w:sz w:val="20"/>
                <w:szCs w:val="20"/>
              </w:rPr>
              <w:t xml:space="preserve">Letter</w:t>
            </w:r>
          </w:p>
        </w:tc>
        <w:tc>
          <w:tcPr>
            <w:tcW w:type="dxa" w:w="1310"/>
            <w:shd w:fill="E35D4F" w:color="auto" w:val="clear"/>
            <w:tcMar>
              <w:top w:type="dxa" w:w="60"/>
              <w:left w:type="dxa" w:w="100"/>
              <w:bottom w:type="dxa" w:w="60"/>
              <w:right w:type="dxa" w:w="100"/>
            </w:tcMar>
          </w:tcPr>
          <w:p>
            <w:pPr>
              <w:spacing w:after="0"/>
            </w:pPr>
            <w:r>
              <w:rPr>
                <w:b/>
                <w:bCs/>
                <w:color w:val="FFFFFF"/>
                <w:sz w:val="20"/>
                <w:szCs w:val="20"/>
              </w:rPr>
              <w:t xml:space="preserve">Sound</w:t>
            </w:r>
          </w:p>
        </w:tc>
        <w:tc>
          <w:tcPr>
            <w:tcW w:type="dxa" w:w="2808"/>
            <w:shd w:fill="E35D4F" w:color="auto" w:val="clear"/>
            <w:tcMar>
              <w:top w:type="dxa" w:w="60"/>
              <w:left w:type="dxa" w:w="100"/>
              <w:bottom w:type="dxa" w:w="60"/>
              <w:right w:type="dxa" w:w="100"/>
            </w:tcMar>
          </w:tcPr>
          <w:p>
            <w:pPr>
              <w:spacing w:after="0"/>
            </w:pPr>
            <w:r>
              <w:rPr>
                <w:b/>
                <w:bCs/>
                <w:color w:val="FFFFFF"/>
                <w:sz w:val="20"/>
                <w:szCs w:val="20"/>
              </w:rPr>
              <w:t xml:space="preserve">Like English</w:t>
            </w:r>
          </w:p>
        </w:tc>
        <w:tc>
          <w:tcPr>
            <w:tcW w:type="dxa" w:w="4119"/>
            <w:shd w:fill="E35D4F" w:color="auto" w:val="clear"/>
            <w:tcMar>
              <w:top w:type="dxa" w:w="60"/>
              <w:left w:type="dxa" w:w="100"/>
              <w:bottom w:type="dxa" w:w="60"/>
              <w:right w:type="dxa" w:w="100"/>
            </w:tcMar>
          </w:tcPr>
          <w:p>
            <w:pPr>
              <w:spacing w:after="0"/>
            </w:pPr>
            <w:r>
              <w:rPr>
                <w:b/>
                <w:bCs/>
                <w:color w:val="FFFFFF"/>
                <w:sz w:val="20"/>
                <w:szCs w:val="20"/>
              </w:rPr>
              <w:t xml:space="preserve">Example</w:t>
            </w:r>
          </w:p>
        </w:tc>
      </w:tr>
      <w:tr>
        <w:tc>
          <w:tcPr>
            <w:tcW w:type="dxa" w:w="1123"/>
            <w:tcMar>
              <w:top w:type="dxa" w:w="60"/>
              <w:left w:type="dxa" w:w="100"/>
              <w:bottom w:type="dxa" w:w="60"/>
              <w:right w:type="dxa" w:w="100"/>
            </w:tcMar>
          </w:tcPr>
          <w:p>
            <w:pPr>
              <w:spacing w:after="0"/>
            </w:pPr>
            <w:r>
              <w:rPr>
                <w:sz w:val="20"/>
                <w:szCs w:val="20"/>
              </w:rPr>
              <w:t xml:space="preserve">a</w:t>
            </w:r>
          </w:p>
        </w:tc>
        <w:tc>
          <w:tcPr>
            <w:tcW w:type="dxa" w:w="1310"/>
            <w:tcMar>
              <w:top w:type="dxa" w:w="60"/>
              <w:left w:type="dxa" w:w="100"/>
              <w:bottom w:type="dxa" w:w="60"/>
              <w:right w:type="dxa" w:w="100"/>
            </w:tcMar>
          </w:tcPr>
          <w:p>
            <w:pPr>
              <w:spacing w:after="0"/>
            </w:pPr>
            <w:r>
              <w:rPr>
                <w:sz w:val="20"/>
                <w:szCs w:val="20"/>
              </w:rPr>
              <w:t xml:space="preserve">ah</w:t>
            </w:r>
          </w:p>
        </w:tc>
        <w:tc>
          <w:tcPr>
            <w:tcW w:type="dxa" w:w="2808"/>
            <w:tcMar>
              <w:top w:type="dxa" w:w="60"/>
              <w:left w:type="dxa" w:w="100"/>
              <w:bottom w:type="dxa" w:w="60"/>
              <w:right w:type="dxa" w:w="100"/>
            </w:tcMar>
          </w:tcPr>
          <w:p>
            <w:pPr>
              <w:spacing w:after="0"/>
            </w:pPr>
            <w:r>
              <w:rPr>
                <w:sz w:val="20"/>
                <w:szCs w:val="20"/>
              </w:rPr>
              <w:t xml:space="preserve">the a in father</w:t>
            </w:r>
          </w:p>
        </w:tc>
        <w:tc>
          <w:tcPr>
            <w:tcW w:type="dxa" w:w="4119"/>
            <w:tcMar>
              <w:top w:type="dxa" w:w="60"/>
              <w:left w:type="dxa" w:w="100"/>
              <w:bottom w:type="dxa" w:w="60"/>
              <w:right w:type="dxa" w:w="100"/>
            </w:tcMar>
          </w:tcPr>
          <w:p>
            <w:pPr>
              <w:spacing w:after="0"/>
            </w:pPr>
            <w:r>
              <w:rPr>
                <w:sz w:val="20"/>
                <w:szCs w:val="20"/>
              </w:rPr>
              <w:t xml:space="preserve">casa (KAH-sah) house</w:t>
            </w:r>
          </w:p>
        </w:tc>
      </w:tr>
      <w:tr>
        <w:tc>
          <w:tcPr>
            <w:tcW w:type="dxa" w:w="1123"/>
            <w:shd w:fill="F7F2EC" w:color="auto" w:val="clear"/>
            <w:tcMar>
              <w:top w:type="dxa" w:w="60"/>
              <w:left w:type="dxa" w:w="100"/>
              <w:bottom w:type="dxa" w:w="60"/>
              <w:right w:type="dxa" w:w="100"/>
            </w:tcMar>
          </w:tcPr>
          <w:p>
            <w:pPr>
              <w:spacing w:after="0"/>
            </w:pPr>
            <w:r>
              <w:rPr>
                <w:sz w:val="20"/>
                <w:szCs w:val="20"/>
              </w:rPr>
              <w:t xml:space="preserve">e</w:t>
            </w:r>
          </w:p>
        </w:tc>
        <w:tc>
          <w:tcPr>
            <w:tcW w:type="dxa" w:w="1310"/>
            <w:shd w:fill="F7F2EC" w:color="auto" w:val="clear"/>
            <w:tcMar>
              <w:top w:type="dxa" w:w="60"/>
              <w:left w:type="dxa" w:w="100"/>
              <w:bottom w:type="dxa" w:w="60"/>
              <w:right w:type="dxa" w:w="100"/>
            </w:tcMar>
          </w:tcPr>
          <w:p>
            <w:pPr>
              <w:spacing w:after="0"/>
            </w:pPr>
            <w:r>
              <w:rPr>
                <w:sz w:val="20"/>
                <w:szCs w:val="20"/>
              </w:rPr>
              <w:t xml:space="preserve">eh</w:t>
            </w:r>
          </w:p>
        </w:tc>
        <w:tc>
          <w:tcPr>
            <w:tcW w:type="dxa" w:w="2808"/>
            <w:shd w:fill="F7F2EC" w:color="auto" w:val="clear"/>
            <w:tcMar>
              <w:top w:type="dxa" w:w="60"/>
              <w:left w:type="dxa" w:w="100"/>
              <w:bottom w:type="dxa" w:w="60"/>
              <w:right w:type="dxa" w:w="100"/>
            </w:tcMar>
          </w:tcPr>
          <w:p>
            <w:pPr>
              <w:spacing w:after="0"/>
            </w:pPr>
            <w:r>
              <w:rPr>
                <w:sz w:val="20"/>
                <w:szCs w:val="20"/>
              </w:rPr>
              <w:t xml:space="preserve">the e in met</w:t>
            </w:r>
          </w:p>
        </w:tc>
        <w:tc>
          <w:tcPr>
            <w:tcW w:type="dxa" w:w="4119"/>
            <w:shd w:fill="F7F2EC" w:color="auto" w:val="clear"/>
            <w:tcMar>
              <w:top w:type="dxa" w:w="60"/>
              <w:left w:type="dxa" w:w="100"/>
              <w:bottom w:type="dxa" w:w="60"/>
              <w:right w:type="dxa" w:w="100"/>
            </w:tcMar>
          </w:tcPr>
          <w:p>
            <w:pPr>
              <w:spacing w:after="0"/>
            </w:pPr>
            <w:r>
              <w:rPr>
                <w:sz w:val="20"/>
                <w:szCs w:val="20"/>
              </w:rPr>
              <w:t xml:space="preserve">mesa (MEH-sah) table</w:t>
            </w:r>
          </w:p>
        </w:tc>
      </w:tr>
      <w:tr>
        <w:tc>
          <w:tcPr>
            <w:tcW w:type="dxa" w:w="1123"/>
            <w:tcMar>
              <w:top w:type="dxa" w:w="60"/>
              <w:left w:type="dxa" w:w="100"/>
              <w:bottom w:type="dxa" w:w="60"/>
              <w:right w:type="dxa" w:w="100"/>
            </w:tcMar>
          </w:tcPr>
          <w:p>
            <w:pPr>
              <w:spacing w:after="0"/>
            </w:pPr>
            <w:r>
              <w:rPr>
                <w:sz w:val="20"/>
                <w:szCs w:val="20"/>
              </w:rPr>
              <w:t xml:space="preserve">i</w:t>
            </w:r>
          </w:p>
        </w:tc>
        <w:tc>
          <w:tcPr>
            <w:tcW w:type="dxa" w:w="1310"/>
            <w:tcMar>
              <w:top w:type="dxa" w:w="60"/>
              <w:left w:type="dxa" w:w="100"/>
              <w:bottom w:type="dxa" w:w="60"/>
              <w:right w:type="dxa" w:w="100"/>
            </w:tcMar>
          </w:tcPr>
          <w:p>
            <w:pPr>
              <w:spacing w:after="0"/>
            </w:pPr>
            <w:r>
              <w:rPr>
                <w:sz w:val="20"/>
                <w:szCs w:val="20"/>
              </w:rPr>
              <w:t xml:space="preserve">ee</w:t>
            </w:r>
          </w:p>
        </w:tc>
        <w:tc>
          <w:tcPr>
            <w:tcW w:type="dxa" w:w="2808"/>
            <w:tcMar>
              <w:top w:type="dxa" w:w="60"/>
              <w:left w:type="dxa" w:w="100"/>
              <w:bottom w:type="dxa" w:w="60"/>
              <w:right w:type="dxa" w:w="100"/>
            </w:tcMar>
          </w:tcPr>
          <w:p>
            <w:pPr>
              <w:spacing w:after="0"/>
            </w:pPr>
            <w:r>
              <w:rPr>
                <w:sz w:val="20"/>
                <w:szCs w:val="20"/>
              </w:rPr>
              <w:t xml:space="preserve">the ee in see</w:t>
            </w:r>
          </w:p>
        </w:tc>
        <w:tc>
          <w:tcPr>
            <w:tcW w:type="dxa" w:w="4119"/>
            <w:tcMar>
              <w:top w:type="dxa" w:w="60"/>
              <w:left w:type="dxa" w:w="100"/>
              <w:bottom w:type="dxa" w:w="60"/>
              <w:right w:type="dxa" w:w="100"/>
            </w:tcMar>
          </w:tcPr>
          <w:p>
            <w:pPr>
              <w:spacing w:after="0"/>
            </w:pPr>
            <w:r>
              <w:rPr>
                <w:sz w:val="20"/>
                <w:szCs w:val="20"/>
              </w:rPr>
              <w:t xml:space="preserve">libro (LEE-broh) book</w:t>
            </w:r>
          </w:p>
        </w:tc>
      </w:tr>
      <w:tr>
        <w:tc>
          <w:tcPr>
            <w:tcW w:type="dxa" w:w="1123"/>
            <w:shd w:fill="F7F2EC" w:color="auto" w:val="clear"/>
            <w:tcMar>
              <w:top w:type="dxa" w:w="60"/>
              <w:left w:type="dxa" w:w="100"/>
              <w:bottom w:type="dxa" w:w="60"/>
              <w:right w:type="dxa" w:w="100"/>
            </w:tcMar>
          </w:tcPr>
          <w:p>
            <w:pPr>
              <w:spacing w:after="0"/>
            </w:pPr>
            <w:r>
              <w:rPr>
                <w:sz w:val="20"/>
                <w:szCs w:val="20"/>
              </w:rPr>
              <w:t xml:space="preserve">o</w:t>
            </w:r>
          </w:p>
        </w:tc>
        <w:tc>
          <w:tcPr>
            <w:tcW w:type="dxa" w:w="1310"/>
            <w:shd w:fill="F7F2EC" w:color="auto" w:val="clear"/>
            <w:tcMar>
              <w:top w:type="dxa" w:w="60"/>
              <w:left w:type="dxa" w:w="100"/>
              <w:bottom w:type="dxa" w:w="60"/>
              <w:right w:type="dxa" w:w="100"/>
            </w:tcMar>
          </w:tcPr>
          <w:p>
            <w:pPr>
              <w:spacing w:after="0"/>
            </w:pPr>
            <w:r>
              <w:rPr>
                <w:sz w:val="20"/>
                <w:szCs w:val="20"/>
              </w:rPr>
              <w:t xml:space="preserve">oh</w:t>
            </w:r>
          </w:p>
        </w:tc>
        <w:tc>
          <w:tcPr>
            <w:tcW w:type="dxa" w:w="2808"/>
            <w:shd w:fill="F7F2EC" w:color="auto" w:val="clear"/>
            <w:tcMar>
              <w:top w:type="dxa" w:w="60"/>
              <w:left w:type="dxa" w:w="100"/>
              <w:bottom w:type="dxa" w:w="60"/>
              <w:right w:type="dxa" w:w="100"/>
            </w:tcMar>
          </w:tcPr>
          <w:p>
            <w:pPr>
              <w:spacing w:after="0"/>
            </w:pPr>
            <w:r>
              <w:rPr>
                <w:sz w:val="20"/>
                <w:szCs w:val="20"/>
              </w:rPr>
              <w:t xml:space="preserve">the o in no, but shorter</w:t>
            </w:r>
          </w:p>
        </w:tc>
        <w:tc>
          <w:tcPr>
            <w:tcW w:type="dxa" w:w="4119"/>
            <w:shd w:fill="F7F2EC" w:color="auto" w:val="clear"/>
            <w:tcMar>
              <w:top w:type="dxa" w:w="60"/>
              <w:left w:type="dxa" w:w="100"/>
              <w:bottom w:type="dxa" w:w="60"/>
              <w:right w:type="dxa" w:w="100"/>
            </w:tcMar>
          </w:tcPr>
          <w:p>
            <w:pPr>
              <w:spacing w:after="0"/>
            </w:pPr>
            <w:r>
              <w:rPr>
                <w:sz w:val="20"/>
                <w:szCs w:val="20"/>
              </w:rPr>
              <w:t xml:space="preserve">ojo (OH-hoh) eye</w:t>
            </w:r>
          </w:p>
        </w:tc>
      </w:tr>
      <w:tr>
        <w:tc>
          <w:tcPr>
            <w:tcW w:type="dxa" w:w="1123"/>
            <w:tcMar>
              <w:top w:type="dxa" w:w="60"/>
              <w:left w:type="dxa" w:w="100"/>
              <w:bottom w:type="dxa" w:w="60"/>
              <w:right w:type="dxa" w:w="100"/>
            </w:tcMar>
          </w:tcPr>
          <w:p>
            <w:pPr>
              <w:spacing w:after="0"/>
            </w:pPr>
            <w:r>
              <w:rPr>
                <w:sz w:val="20"/>
                <w:szCs w:val="20"/>
              </w:rPr>
              <w:t xml:space="preserve">u</w:t>
            </w:r>
          </w:p>
        </w:tc>
        <w:tc>
          <w:tcPr>
            <w:tcW w:type="dxa" w:w="1310"/>
            <w:tcMar>
              <w:top w:type="dxa" w:w="60"/>
              <w:left w:type="dxa" w:w="100"/>
              <w:bottom w:type="dxa" w:w="60"/>
              <w:right w:type="dxa" w:w="100"/>
            </w:tcMar>
          </w:tcPr>
          <w:p>
            <w:pPr>
              <w:spacing w:after="0"/>
            </w:pPr>
            <w:r>
              <w:rPr>
                <w:sz w:val="20"/>
                <w:szCs w:val="20"/>
              </w:rPr>
              <w:t xml:space="preserve">oo</w:t>
            </w:r>
          </w:p>
        </w:tc>
        <w:tc>
          <w:tcPr>
            <w:tcW w:type="dxa" w:w="2808"/>
            <w:tcMar>
              <w:top w:type="dxa" w:w="60"/>
              <w:left w:type="dxa" w:w="100"/>
              <w:bottom w:type="dxa" w:w="60"/>
              <w:right w:type="dxa" w:w="100"/>
            </w:tcMar>
          </w:tcPr>
          <w:p>
            <w:pPr>
              <w:spacing w:after="0"/>
            </w:pPr>
            <w:r>
              <w:rPr>
                <w:sz w:val="20"/>
                <w:szCs w:val="20"/>
              </w:rPr>
              <w:t xml:space="preserve">the oo in moon</w:t>
            </w:r>
          </w:p>
        </w:tc>
        <w:tc>
          <w:tcPr>
            <w:tcW w:type="dxa" w:w="4119"/>
            <w:tcMar>
              <w:top w:type="dxa" w:w="60"/>
              <w:left w:type="dxa" w:w="100"/>
              <w:bottom w:type="dxa" w:w="60"/>
              <w:right w:type="dxa" w:w="100"/>
            </w:tcMar>
          </w:tcPr>
          <w:p>
            <w:pPr>
              <w:spacing w:after="0"/>
            </w:pPr>
            <w:r>
              <w:rPr>
                <w:sz w:val="20"/>
                <w:szCs w:val="20"/>
              </w:rPr>
              <w:t xml:space="preserve">luna (LOO-nah) moon</w:t>
            </w:r>
          </w:p>
        </w:tc>
      </w:tr>
    </w:tbl>
    <w:p>
      <w:pPr>
        <w:spacing w:after="120"/>
      </w:pPr>
    </w:p>
    <w:p>
      <w:pPr>
        <w:pStyle w:val="Heading3"/>
        <w:spacing w:after="120" w:before="240"/>
      </w:pPr>
      <w:r>
        <w:rPr>
          <w:b/>
          <w:bCs/>
          <w:color w:val="1F2A44"/>
        </w:rPr>
        <w:t xml:space="preserve">Tricky consonants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182"/>
        <w:gridCol w:w="3932"/>
      </w:tblGrid>
      <w:tr>
        <w:trPr>
          <w:tblHeader/>
        </w:trPr>
        <w:tc>
          <w:tcPr>
            <w:tcW w:type="dxa" w:w="2246"/>
            <w:shd w:fill="E35D4F" w:color="auto" w:val="clear"/>
            <w:tcMar>
              <w:top w:type="dxa" w:w="60"/>
              <w:left w:type="dxa" w:w="100"/>
              <w:bottom w:type="dxa" w:w="60"/>
              <w:right w:type="dxa" w:w="100"/>
            </w:tcMar>
          </w:tcPr>
          <w:p>
            <w:pPr>
              <w:spacing w:after="0"/>
            </w:pPr>
            <w:r>
              <w:rPr>
                <w:b/>
                <w:bCs/>
                <w:color w:val="FFFFFF"/>
                <w:sz w:val="20"/>
                <w:szCs w:val="20"/>
              </w:rPr>
              <w:t xml:space="preserve">Letter</w:t>
            </w:r>
          </w:p>
        </w:tc>
        <w:tc>
          <w:tcPr>
            <w:tcW w:type="dxa" w:w="3182"/>
            <w:shd w:fill="E35D4F" w:color="auto" w:val="clear"/>
            <w:tcMar>
              <w:top w:type="dxa" w:w="60"/>
              <w:left w:type="dxa" w:w="100"/>
              <w:bottom w:type="dxa" w:w="60"/>
              <w:right w:type="dxa" w:w="100"/>
            </w:tcMar>
          </w:tcPr>
          <w:p>
            <w:pPr>
              <w:spacing w:after="0"/>
            </w:pPr>
            <w:r>
              <w:rPr>
                <w:b/>
                <w:bCs/>
                <w:color w:val="FFFFFF"/>
                <w:sz w:val="20"/>
                <w:szCs w:val="20"/>
              </w:rPr>
              <w:t xml:space="preserve">Sound</w:t>
            </w:r>
          </w:p>
        </w:tc>
        <w:tc>
          <w:tcPr>
            <w:tcW w:type="dxa" w:w="3932"/>
            <w:shd w:fill="E35D4F" w:color="auto" w:val="clear"/>
            <w:tcMar>
              <w:top w:type="dxa" w:w="60"/>
              <w:left w:type="dxa" w:w="100"/>
              <w:bottom w:type="dxa" w:w="60"/>
              <w:right w:type="dxa" w:w="100"/>
            </w:tcMar>
          </w:tcPr>
          <w:p>
            <w:pPr>
              <w:spacing w:after="0"/>
            </w:pPr>
            <w:r>
              <w:rPr>
                <w:b/>
                <w:bCs/>
                <w:color w:val="FFFFFF"/>
                <w:sz w:val="20"/>
                <w:szCs w:val="20"/>
              </w:rPr>
              <w:t xml:space="preserve">Examples</w:t>
            </w:r>
          </w:p>
        </w:tc>
      </w:tr>
      <w:tr>
        <w:tc>
          <w:tcPr>
            <w:tcW w:type="dxa" w:w="2246"/>
            <w:tcMar>
              <w:top w:type="dxa" w:w="60"/>
              <w:left w:type="dxa" w:w="100"/>
              <w:bottom w:type="dxa" w:w="60"/>
              <w:right w:type="dxa" w:w="100"/>
            </w:tcMar>
          </w:tcPr>
          <w:p>
            <w:pPr>
              <w:spacing w:after="0"/>
            </w:pPr>
            <w:r>
              <w:rPr>
                <w:sz w:val="20"/>
                <w:szCs w:val="20"/>
              </w:rPr>
              <w:t xml:space="preserve">h</w:t>
            </w:r>
          </w:p>
        </w:tc>
        <w:tc>
          <w:tcPr>
            <w:tcW w:type="dxa" w:w="3182"/>
            <w:tcMar>
              <w:top w:type="dxa" w:w="60"/>
              <w:left w:type="dxa" w:w="100"/>
              <w:bottom w:type="dxa" w:w="60"/>
              <w:right w:type="dxa" w:w="100"/>
            </w:tcMar>
          </w:tcPr>
          <w:p>
            <w:pPr>
              <w:spacing w:after="0"/>
            </w:pPr>
            <w:r>
              <w:rPr>
                <w:sz w:val="20"/>
                <w:szCs w:val="20"/>
              </w:rPr>
              <w:t xml:space="preserve">Always silent</w:t>
            </w:r>
          </w:p>
        </w:tc>
        <w:tc>
          <w:tcPr>
            <w:tcW w:type="dxa" w:w="3932"/>
            <w:tcMar>
              <w:top w:type="dxa" w:w="60"/>
              <w:left w:type="dxa" w:w="100"/>
              <w:bottom w:type="dxa" w:w="60"/>
              <w:right w:type="dxa" w:w="100"/>
            </w:tcMar>
          </w:tcPr>
          <w:p>
            <w:pPr>
              <w:spacing w:after="0"/>
            </w:pPr>
            <w:r>
              <w:rPr>
                <w:sz w:val="20"/>
                <w:szCs w:val="20"/>
              </w:rPr>
              <w:t xml:space="preserve">hola (OH-lah), Héctor (EHK-tohr)</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j, and g before e or i</w:t>
            </w:r>
          </w:p>
        </w:tc>
        <w:tc>
          <w:tcPr>
            <w:tcW w:type="dxa" w:w="3182"/>
            <w:shd w:fill="F7F2EC" w:color="auto" w:val="clear"/>
            <w:tcMar>
              <w:top w:type="dxa" w:w="60"/>
              <w:left w:type="dxa" w:w="100"/>
              <w:bottom w:type="dxa" w:w="60"/>
              <w:right w:type="dxa" w:w="100"/>
            </w:tcMar>
          </w:tcPr>
          <w:p>
            <w:pPr>
              <w:spacing w:after="0"/>
            </w:pPr>
            <w:r>
              <w:rPr>
                <w:sz w:val="20"/>
                <w:szCs w:val="20"/>
              </w:rPr>
              <w:t xml:space="preserve">A breathy English h</w:t>
            </w:r>
          </w:p>
        </w:tc>
        <w:tc>
          <w:tcPr>
            <w:tcW w:type="dxa" w:w="3932"/>
            <w:shd w:fill="F7F2EC" w:color="auto" w:val="clear"/>
            <w:tcMar>
              <w:top w:type="dxa" w:w="60"/>
              <w:left w:type="dxa" w:w="100"/>
              <w:bottom w:type="dxa" w:w="60"/>
              <w:right w:type="dxa" w:w="100"/>
            </w:tcMar>
          </w:tcPr>
          <w:p>
            <w:pPr>
              <w:spacing w:after="0"/>
            </w:pPr>
            <w:r>
              <w:rPr>
                <w:sz w:val="20"/>
                <w:szCs w:val="20"/>
              </w:rPr>
              <w:t xml:space="preserve">José (hoh-SEH), Gerardo (heh-RAHR-doh)</w:t>
            </w:r>
          </w:p>
        </w:tc>
      </w:tr>
      <w:tr>
        <w:tc>
          <w:tcPr>
            <w:tcW w:type="dxa" w:w="2246"/>
            <w:tcMar>
              <w:top w:type="dxa" w:w="60"/>
              <w:left w:type="dxa" w:w="100"/>
              <w:bottom w:type="dxa" w:w="60"/>
              <w:right w:type="dxa" w:w="100"/>
            </w:tcMar>
          </w:tcPr>
          <w:p>
            <w:pPr>
              <w:spacing w:after="0"/>
            </w:pPr>
            <w:r>
              <w:rPr>
                <w:sz w:val="20"/>
                <w:szCs w:val="20"/>
              </w:rPr>
              <w:t xml:space="preserve">g before a, o, u</w:t>
            </w:r>
          </w:p>
        </w:tc>
        <w:tc>
          <w:tcPr>
            <w:tcW w:type="dxa" w:w="3182"/>
            <w:tcMar>
              <w:top w:type="dxa" w:w="60"/>
              <w:left w:type="dxa" w:w="100"/>
              <w:bottom w:type="dxa" w:w="60"/>
              <w:right w:type="dxa" w:w="100"/>
            </w:tcMar>
          </w:tcPr>
          <w:p>
            <w:pPr>
              <w:spacing w:after="0"/>
            </w:pPr>
            <w:r>
              <w:rPr>
                <w:sz w:val="20"/>
                <w:szCs w:val="20"/>
              </w:rPr>
              <w:t xml:space="preserve">Hard g, as in go</w:t>
            </w:r>
          </w:p>
        </w:tc>
        <w:tc>
          <w:tcPr>
            <w:tcW w:type="dxa" w:w="3932"/>
            <w:tcMar>
              <w:top w:type="dxa" w:w="60"/>
              <w:left w:type="dxa" w:w="100"/>
              <w:bottom w:type="dxa" w:w="60"/>
              <w:right w:type="dxa" w:w="100"/>
            </w:tcMar>
          </w:tcPr>
          <w:p>
            <w:pPr>
              <w:spacing w:after="0"/>
            </w:pPr>
            <w:r>
              <w:rPr>
                <w:sz w:val="20"/>
                <w:szCs w:val="20"/>
              </w:rPr>
              <w:t xml:space="preserve">Gustavo (goos-TAH-boh)</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gue, gui</w:t>
            </w:r>
          </w:p>
        </w:tc>
        <w:tc>
          <w:tcPr>
            <w:tcW w:type="dxa" w:w="3182"/>
            <w:shd w:fill="F7F2EC" w:color="auto" w:val="clear"/>
            <w:tcMar>
              <w:top w:type="dxa" w:w="60"/>
              <w:left w:type="dxa" w:w="100"/>
              <w:bottom w:type="dxa" w:w="60"/>
              <w:right w:type="dxa" w:w="100"/>
            </w:tcMar>
          </w:tcPr>
          <w:p>
            <w:pPr>
              <w:spacing w:after="0"/>
            </w:pPr>
            <w:r>
              <w:rPr>
                <w:sz w:val="20"/>
                <w:szCs w:val="20"/>
              </w:rPr>
              <w:t xml:space="preserve">Hard g; the u is silent</w:t>
            </w:r>
          </w:p>
        </w:tc>
        <w:tc>
          <w:tcPr>
            <w:tcW w:type="dxa" w:w="3932"/>
            <w:shd w:fill="F7F2EC" w:color="auto" w:val="clear"/>
            <w:tcMar>
              <w:top w:type="dxa" w:w="60"/>
              <w:left w:type="dxa" w:w="100"/>
              <w:bottom w:type="dxa" w:w="60"/>
              <w:right w:type="dxa" w:w="100"/>
            </w:tcMar>
          </w:tcPr>
          <w:p>
            <w:pPr>
              <w:spacing w:after="0"/>
            </w:pPr>
            <w:r>
              <w:rPr>
                <w:sz w:val="20"/>
                <w:szCs w:val="20"/>
              </w:rPr>
              <w:t xml:space="preserve">Guillermo (gee-YEHR-moh)</w:t>
            </w:r>
          </w:p>
        </w:tc>
      </w:tr>
      <w:tr>
        <w:tc>
          <w:tcPr>
            <w:tcW w:type="dxa" w:w="2246"/>
            <w:tcMar>
              <w:top w:type="dxa" w:w="60"/>
              <w:left w:type="dxa" w:w="100"/>
              <w:bottom w:type="dxa" w:w="60"/>
              <w:right w:type="dxa" w:w="100"/>
            </w:tcMar>
          </w:tcPr>
          <w:p>
            <w:pPr>
              <w:spacing w:after="0"/>
            </w:pPr>
            <w:r>
              <w:rPr>
                <w:sz w:val="20"/>
                <w:szCs w:val="20"/>
              </w:rPr>
              <w:t xml:space="preserve">ll and y</w:t>
            </w:r>
          </w:p>
        </w:tc>
        <w:tc>
          <w:tcPr>
            <w:tcW w:type="dxa" w:w="3182"/>
            <w:tcMar>
              <w:top w:type="dxa" w:w="60"/>
              <w:left w:type="dxa" w:w="100"/>
              <w:bottom w:type="dxa" w:w="60"/>
              <w:right w:type="dxa" w:w="100"/>
            </w:tcMar>
          </w:tcPr>
          <w:p>
            <w:pPr>
              <w:spacing w:after="0"/>
            </w:pPr>
            <w:r>
              <w:rPr>
                <w:sz w:val="20"/>
                <w:szCs w:val="20"/>
              </w:rPr>
              <w:t xml:space="preserve">y, as in yes</w:t>
            </w:r>
          </w:p>
        </w:tc>
        <w:tc>
          <w:tcPr>
            <w:tcW w:type="dxa" w:w="3932"/>
            <w:tcMar>
              <w:top w:type="dxa" w:w="60"/>
              <w:left w:type="dxa" w:w="100"/>
              <w:bottom w:type="dxa" w:w="60"/>
              <w:right w:type="dxa" w:w="100"/>
            </w:tcMar>
          </w:tcPr>
          <w:p>
            <w:pPr>
              <w:spacing w:after="0"/>
            </w:pPr>
            <w:r>
              <w:rPr>
                <w:sz w:val="20"/>
                <w:szCs w:val="20"/>
              </w:rPr>
              <w:t xml:space="preserve">Yolanda (yoh-LAHN-dah), Castillo (kahs-TEE-yoh)</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ñ</w:t>
            </w:r>
          </w:p>
        </w:tc>
        <w:tc>
          <w:tcPr>
            <w:tcW w:type="dxa" w:w="3182"/>
            <w:shd w:fill="F7F2EC" w:color="auto" w:val="clear"/>
            <w:tcMar>
              <w:top w:type="dxa" w:w="60"/>
              <w:left w:type="dxa" w:w="100"/>
              <w:bottom w:type="dxa" w:w="60"/>
              <w:right w:type="dxa" w:w="100"/>
            </w:tcMar>
          </w:tcPr>
          <w:p>
            <w:pPr>
              <w:spacing w:after="0"/>
            </w:pPr>
            <w:r>
              <w:rPr>
                <w:sz w:val="20"/>
                <w:szCs w:val="20"/>
              </w:rPr>
              <w:t xml:space="preserve">ny, as in canyon</w:t>
            </w:r>
          </w:p>
        </w:tc>
        <w:tc>
          <w:tcPr>
            <w:tcW w:type="dxa" w:w="3932"/>
            <w:shd w:fill="F7F2EC" w:color="auto" w:val="clear"/>
            <w:tcMar>
              <w:top w:type="dxa" w:w="60"/>
              <w:left w:type="dxa" w:w="100"/>
              <w:bottom w:type="dxa" w:w="60"/>
              <w:right w:type="dxa" w:w="100"/>
            </w:tcMar>
          </w:tcPr>
          <w:p>
            <w:pPr>
              <w:spacing w:after="0"/>
            </w:pPr>
            <w:r>
              <w:rPr>
                <w:sz w:val="20"/>
                <w:szCs w:val="20"/>
              </w:rPr>
              <w:t xml:space="preserve">Peña (PEH-nyah), Muñoz (moo-NYOHS)</w:t>
            </w:r>
          </w:p>
        </w:tc>
      </w:tr>
      <w:tr>
        <w:tc>
          <w:tcPr>
            <w:tcW w:type="dxa" w:w="2246"/>
            <w:tcMar>
              <w:top w:type="dxa" w:w="60"/>
              <w:left w:type="dxa" w:w="100"/>
              <w:bottom w:type="dxa" w:w="60"/>
              <w:right w:type="dxa" w:w="100"/>
            </w:tcMar>
          </w:tcPr>
          <w:p>
            <w:pPr>
              <w:spacing w:after="0"/>
            </w:pPr>
            <w:r>
              <w:rPr>
                <w:sz w:val="20"/>
                <w:szCs w:val="20"/>
              </w:rPr>
              <w:t xml:space="preserve">r between vowels</w:t>
            </w:r>
          </w:p>
        </w:tc>
        <w:tc>
          <w:tcPr>
            <w:tcW w:type="dxa" w:w="3182"/>
            <w:tcMar>
              <w:top w:type="dxa" w:w="60"/>
              <w:left w:type="dxa" w:w="100"/>
              <w:bottom w:type="dxa" w:w="60"/>
              <w:right w:type="dxa" w:w="100"/>
            </w:tcMar>
          </w:tcPr>
          <w:p>
            <w:pPr>
              <w:spacing w:after="0"/>
            </w:pPr>
            <w:r>
              <w:rPr>
                <w:sz w:val="20"/>
                <w:szCs w:val="20"/>
              </w:rPr>
              <w:t xml:space="preserve">A quick tap, like the tt in butter</w:t>
            </w:r>
          </w:p>
        </w:tc>
        <w:tc>
          <w:tcPr>
            <w:tcW w:type="dxa" w:w="3932"/>
            <w:tcMar>
              <w:top w:type="dxa" w:w="60"/>
              <w:left w:type="dxa" w:w="100"/>
              <w:bottom w:type="dxa" w:w="60"/>
              <w:right w:type="dxa" w:w="100"/>
            </w:tcMar>
          </w:tcPr>
          <w:p>
            <w:pPr>
              <w:spacing w:after="0"/>
            </w:pPr>
            <w:r>
              <w:rPr>
                <w:sz w:val="20"/>
                <w:szCs w:val="20"/>
              </w:rPr>
              <w:t xml:space="preserve">Sara (SAH-rah), Mario (MAH-ryoh)</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rr, and r at the start of a word</w:t>
            </w:r>
          </w:p>
        </w:tc>
        <w:tc>
          <w:tcPr>
            <w:tcW w:type="dxa" w:w="3182"/>
            <w:shd w:fill="F7F2EC" w:color="auto" w:val="clear"/>
            <w:tcMar>
              <w:top w:type="dxa" w:w="60"/>
              <w:left w:type="dxa" w:w="100"/>
              <w:bottom w:type="dxa" w:w="60"/>
              <w:right w:type="dxa" w:w="100"/>
            </w:tcMar>
          </w:tcPr>
          <w:p>
            <w:pPr>
              <w:spacing w:after="0"/>
            </w:pPr>
            <w:r>
              <w:rPr>
                <w:sz w:val="20"/>
                <w:szCs w:val="20"/>
              </w:rPr>
              <w:t xml:space="preserve">A rolled or trilled r</w:t>
            </w:r>
          </w:p>
        </w:tc>
        <w:tc>
          <w:tcPr>
            <w:tcW w:type="dxa" w:w="3932"/>
            <w:shd w:fill="F7F2EC" w:color="auto" w:val="clear"/>
            <w:tcMar>
              <w:top w:type="dxa" w:w="60"/>
              <w:left w:type="dxa" w:w="100"/>
              <w:bottom w:type="dxa" w:w="60"/>
              <w:right w:type="dxa" w:w="100"/>
            </w:tcMar>
          </w:tcPr>
          <w:p>
            <w:pPr>
              <w:spacing w:after="0"/>
            </w:pPr>
            <w:r>
              <w:rPr>
                <w:sz w:val="20"/>
                <w:szCs w:val="20"/>
              </w:rPr>
              <w:t xml:space="preserve">Ramón (rrah-MOHN), Iturria (ee-TOO-rryah)</w:t>
            </w:r>
          </w:p>
        </w:tc>
      </w:tr>
      <w:tr>
        <w:tc>
          <w:tcPr>
            <w:tcW w:type="dxa" w:w="2246"/>
            <w:tcMar>
              <w:top w:type="dxa" w:w="60"/>
              <w:left w:type="dxa" w:w="100"/>
              <w:bottom w:type="dxa" w:w="60"/>
              <w:right w:type="dxa" w:w="100"/>
            </w:tcMar>
          </w:tcPr>
          <w:p>
            <w:pPr>
              <w:spacing w:after="0"/>
            </w:pPr>
            <w:r>
              <w:rPr>
                <w:sz w:val="20"/>
                <w:szCs w:val="20"/>
              </w:rPr>
              <w:t xml:space="preserve">z, and c before e or i</w:t>
            </w:r>
          </w:p>
        </w:tc>
        <w:tc>
          <w:tcPr>
            <w:tcW w:type="dxa" w:w="3182"/>
            <w:tcMar>
              <w:top w:type="dxa" w:w="60"/>
              <w:left w:type="dxa" w:w="100"/>
              <w:bottom w:type="dxa" w:w="60"/>
              <w:right w:type="dxa" w:w="100"/>
            </w:tcMar>
          </w:tcPr>
          <w:p>
            <w:pPr>
              <w:spacing w:after="0"/>
            </w:pPr>
            <w:r>
              <w:rPr>
                <w:sz w:val="20"/>
                <w:szCs w:val="20"/>
              </w:rPr>
              <w:t xml:space="preserve">s (in Latin America)</w:t>
            </w:r>
          </w:p>
        </w:tc>
        <w:tc>
          <w:tcPr>
            <w:tcW w:type="dxa" w:w="3932"/>
            <w:tcMar>
              <w:top w:type="dxa" w:w="60"/>
              <w:left w:type="dxa" w:w="100"/>
              <w:bottom w:type="dxa" w:w="60"/>
              <w:right w:type="dxa" w:w="100"/>
            </w:tcMar>
          </w:tcPr>
          <w:p>
            <w:pPr>
              <w:spacing w:after="0"/>
            </w:pPr>
            <w:r>
              <w:rPr>
                <w:sz w:val="20"/>
                <w:szCs w:val="20"/>
              </w:rPr>
              <w:t xml:space="preserve">Zapata (sah-PAH-tah), Cecilia (seh-SEE-lyah)</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qu</w:t>
            </w:r>
          </w:p>
        </w:tc>
        <w:tc>
          <w:tcPr>
            <w:tcW w:type="dxa" w:w="3182"/>
            <w:shd w:fill="F7F2EC" w:color="auto" w:val="clear"/>
            <w:tcMar>
              <w:top w:type="dxa" w:w="60"/>
              <w:left w:type="dxa" w:w="100"/>
              <w:bottom w:type="dxa" w:w="60"/>
              <w:right w:type="dxa" w:w="100"/>
            </w:tcMar>
          </w:tcPr>
          <w:p>
            <w:pPr>
              <w:spacing w:after="0"/>
            </w:pPr>
            <w:r>
              <w:rPr>
                <w:sz w:val="20"/>
                <w:szCs w:val="20"/>
              </w:rPr>
              <w:t xml:space="preserve">k; the u is silent</w:t>
            </w:r>
          </w:p>
        </w:tc>
        <w:tc>
          <w:tcPr>
            <w:tcW w:type="dxa" w:w="3932"/>
            <w:shd w:fill="F7F2EC" w:color="auto" w:val="clear"/>
            <w:tcMar>
              <w:top w:type="dxa" w:w="60"/>
              <w:left w:type="dxa" w:w="100"/>
              <w:bottom w:type="dxa" w:w="60"/>
              <w:right w:type="dxa" w:w="100"/>
            </w:tcMar>
          </w:tcPr>
          <w:p>
            <w:pPr>
              <w:spacing w:after="0"/>
            </w:pPr>
            <w:r>
              <w:rPr>
                <w:sz w:val="20"/>
                <w:szCs w:val="20"/>
              </w:rPr>
              <w:t xml:space="preserve">Joaquín (hwah-KEEN), Enrique (ehn-RREE-keh)</w:t>
            </w:r>
          </w:p>
        </w:tc>
      </w:tr>
      <w:tr>
        <w:tc>
          <w:tcPr>
            <w:tcW w:type="dxa" w:w="2246"/>
            <w:tcMar>
              <w:top w:type="dxa" w:w="60"/>
              <w:left w:type="dxa" w:w="100"/>
              <w:bottom w:type="dxa" w:w="60"/>
              <w:right w:type="dxa" w:w="100"/>
            </w:tcMar>
          </w:tcPr>
          <w:p>
            <w:pPr>
              <w:spacing w:after="0"/>
            </w:pPr>
            <w:r>
              <w:rPr>
                <w:sz w:val="20"/>
                <w:szCs w:val="20"/>
              </w:rPr>
              <w:t xml:space="preserve">v</w:t>
            </w:r>
          </w:p>
        </w:tc>
        <w:tc>
          <w:tcPr>
            <w:tcW w:type="dxa" w:w="3182"/>
            <w:tcMar>
              <w:top w:type="dxa" w:w="60"/>
              <w:left w:type="dxa" w:w="100"/>
              <w:bottom w:type="dxa" w:w="60"/>
              <w:right w:type="dxa" w:w="100"/>
            </w:tcMar>
          </w:tcPr>
          <w:p>
            <w:pPr>
              <w:spacing w:after="0"/>
            </w:pPr>
            <w:r>
              <w:rPr>
                <w:sz w:val="20"/>
                <w:szCs w:val="20"/>
              </w:rPr>
              <w:t xml:space="preserve">Almost the same as b</w:t>
            </w:r>
          </w:p>
        </w:tc>
        <w:tc>
          <w:tcPr>
            <w:tcW w:type="dxa" w:w="3932"/>
            <w:tcMar>
              <w:top w:type="dxa" w:w="60"/>
              <w:left w:type="dxa" w:w="100"/>
              <w:bottom w:type="dxa" w:w="60"/>
              <w:right w:type="dxa" w:w="100"/>
            </w:tcMar>
          </w:tcPr>
          <w:p>
            <w:pPr>
              <w:spacing w:after="0"/>
            </w:pPr>
            <w:r>
              <w:rPr>
                <w:sz w:val="20"/>
                <w:szCs w:val="20"/>
              </w:rPr>
              <w:t xml:space="preserve">Valeria (bah-LEH-ryah)</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x</w:t>
            </w:r>
          </w:p>
        </w:tc>
        <w:tc>
          <w:tcPr>
            <w:tcW w:type="dxa" w:w="3182"/>
            <w:shd w:fill="F7F2EC" w:color="auto" w:val="clear"/>
            <w:tcMar>
              <w:top w:type="dxa" w:w="60"/>
              <w:left w:type="dxa" w:w="100"/>
              <w:bottom w:type="dxa" w:w="60"/>
              <w:right w:type="dxa" w:w="100"/>
            </w:tcMar>
          </w:tcPr>
          <w:p>
            <w:pPr>
              <w:spacing w:after="0"/>
            </w:pPr>
            <w:r>
              <w:rPr>
                <w:sz w:val="20"/>
                <w:szCs w:val="20"/>
              </w:rPr>
              <w:t xml:space="preserve">Usually ks; in some Mexican names, h</w:t>
            </w:r>
          </w:p>
        </w:tc>
        <w:tc>
          <w:tcPr>
            <w:tcW w:type="dxa" w:w="3932"/>
            <w:shd w:fill="F7F2EC" w:color="auto" w:val="clear"/>
            <w:tcMar>
              <w:top w:type="dxa" w:w="60"/>
              <w:left w:type="dxa" w:w="100"/>
              <w:bottom w:type="dxa" w:w="60"/>
              <w:right w:type="dxa" w:w="100"/>
            </w:tcMar>
          </w:tcPr>
          <w:p>
            <w:pPr>
              <w:spacing w:after="0"/>
            </w:pPr>
            <w:r>
              <w:rPr>
                <w:sz w:val="20"/>
                <w:szCs w:val="20"/>
              </w:rPr>
              <w:t xml:space="preserve">Ximena (hee-MEH-nah), México (MEH-hee-koh)</w:t>
            </w:r>
          </w:p>
        </w:tc>
      </w:tr>
    </w:tbl>
    <w:p>
      <w:pPr>
        <w:spacing w:after="120"/>
      </w:pPr>
    </w:p>
    <w:p>
      <w:pPr>
        <w:spacing w:after="120"/>
      </w:pPr>
      <w:r>
        <w:t xml:space="preserve">In much of Spain, z and c before e or i sound like the th in think. In Latin America they sound like s. Follow the way each student and family says their own name.</w:t>
      </w:r>
    </w:p>
    <w:p>
      <w:pPr>
        <w:pStyle w:val="Heading3"/>
        <w:spacing w:after="120" w:before="240"/>
      </w:pPr>
      <w:r>
        <w:rPr>
          <w:b/>
          <w:bCs/>
          <w:color w:val="1F2A44"/>
        </w:rPr>
        <w:t xml:space="preserve">Accent marks and stress</w:t>
      </w:r>
    </w:p>
    <w:p>
      <w:pPr>
        <w:spacing w:after="120"/>
      </w:pPr>
      <w:r>
        <w:t xml:space="preserve">Every Spanish word has one stressed syllable. Three rules tell you where it is:</w:t>
      </w:r>
    </w:p>
    <w:p>
      <w:pPr>
        <w:pStyle w:val="ListParagraph"/>
        <w:numPr>
          <w:ilvl w:val="0"/>
          <w:numId w:val="3"/>
        </w:numPr>
        <w:spacing w:after="60"/>
      </w:pPr>
      <w:r>
        <w:t xml:space="preserve">Rule 1. Words that end in a vowel, n, or s: stress the next-to-last syllable. Carmen (KAHR-mehn), Lucas (LOO-kahs), Rosa (RROH-sah).</w:t>
      </w:r>
    </w:p>
    <w:p>
      <w:pPr>
        <w:pStyle w:val="ListParagraph"/>
        <w:numPr>
          <w:ilvl w:val="0"/>
          <w:numId w:val="3"/>
        </w:numPr>
        <w:spacing w:after="60"/>
      </w:pPr>
      <w:r>
        <w:t xml:space="preserve">Rule 2. Words that end in any other consonant: stress the last syllable. Isabel (ee-sah-BEHL), Salvador (sahl-bah-DOHR).</w:t>
      </w:r>
    </w:p>
    <w:p>
      <w:pPr>
        <w:pStyle w:val="ListParagraph"/>
        <w:numPr>
          <w:ilvl w:val="0"/>
          <w:numId w:val="3"/>
        </w:numPr>
        <w:spacing w:after="60"/>
      </w:pPr>
      <w:r>
        <w:t xml:space="preserve">Rule 3. A written accent mark overrides Rules 1 and 2: stress the marked syllable. Martínez (mahr-TEE-nehs), Sofía (soh-FEE-ah), Andrés (ahn-DREHS).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35D4F" w:sz="36"/>
              <w:bottom w:val="none" w:color="FFFFFF" w:sz="0"/>
              <w:right w:val="none" w:color="FFFFFF" w:sz="0"/>
            </w:tcBorders>
            <w:shd w:fill="FFF6E0" w:color="auto" w:val="clear"/>
            <w:tcMar>
              <w:top w:type="dxa" w:w="120"/>
              <w:left w:type="dxa" w:w="200"/>
              <w:bottom w:type="dxa" w:w="120"/>
              <w:right w:type="dxa" w:w="200"/>
            </w:tcMar>
          </w:tcPr>
          <w:p>
            <w:pPr>
              <w:spacing w:after="80"/>
            </w:pPr>
            <w:r>
              <w:rPr>
                <w:b/>
                <w:bCs/>
                <w:color w:val="1F2A44"/>
              </w:rPr>
              <w:t xml:space="preserve">Accents are part of the spelling</w:t>
            </w:r>
          </w:p>
          <w:p>
            <w:pPr>
              <w:pStyle w:val="ListParagraph"/>
              <w:numPr>
                <w:ilvl w:val="0"/>
                <w:numId w:val="2"/>
              </w:numPr>
              <w:spacing w:after="40"/>
            </w:pPr>
            <w:r>
              <w:t xml:space="preserve">Write the accent mark on rosters, name tags, labels, and certificates whenever the student or family uses it. José without the accent is a spelling mistake, not a style choice.</w:t>
            </w:r>
          </w:p>
          <w:p>
            <w:pPr>
              <w:pStyle w:val="ListParagraph"/>
              <w:numPr>
                <w:ilvl w:val="0"/>
                <w:numId w:val="2"/>
              </w:numPr>
              <w:spacing w:after="40"/>
            </w:pPr>
            <w:r>
              <w:t xml:space="preserve">An accent mark can change meaning: papa (potato) and papá (dad); si (if) and sí (yes).</w:t>
            </w:r>
          </w:p>
          <w:p>
            <w:pPr>
              <w:pStyle w:val="ListParagraph"/>
              <w:numPr>
                <w:ilvl w:val="0"/>
                <w:numId w:val="2"/>
              </w:numPr>
              <w:spacing w:after="40"/>
            </w:pPr>
            <w:r>
              <w:t xml:space="preserve">Spanish questions and exclamations open with an upside-down mark: ¿Cómo estás? ¡Muy bien!</w:t>
            </w:r>
          </w:p>
        </w:tc>
      </w:tr>
    </w:tbl>
    <w:p>
      <w:pPr>
        <w:spacing w:after="120"/>
      </w:pPr>
    </w:p>
    <w:p>
      <w:pPr>
        <w:pStyle w:val="Heading3"/>
        <w:spacing w:after="120" w:before="240"/>
      </w:pPr>
      <w:r>
        <w:rPr>
          <w:b/>
          <w:bCs/>
          <w:color w:val="1F2A44"/>
        </w:rPr>
        <w:t xml:space="preserve">Learning a student's name: Ask, Listen, Repeat, Check, Use</w:t>
      </w:r>
    </w:p>
    <w:p>
      <w:pPr>
        <w:pStyle w:val="ListParagraph"/>
        <w:numPr>
          <w:ilvl w:val="0"/>
          <w:numId w:val="4"/>
        </w:numPr>
        <w:spacing w:after="60"/>
      </w:pPr>
      <w:r>
        <w:t xml:space="preserve">Ask: "¿Cómo se dice tu nombre?" (How do you say your name?)</w:t>
      </w:r>
    </w:p>
    <w:p>
      <w:pPr>
        <w:pStyle w:val="ListParagraph"/>
        <w:numPr>
          <w:ilvl w:val="0"/>
          <w:numId w:val="4"/>
        </w:numPr>
        <w:spacing w:after="60"/>
      </w:pPr>
      <w:r>
        <w:t xml:space="preserve">Listen closely. Notice the vowels and which syllable is stressed.</w:t>
      </w:r>
    </w:p>
    <w:p>
      <w:pPr>
        <w:pStyle w:val="ListParagraph"/>
        <w:numPr>
          <w:ilvl w:val="0"/>
          <w:numId w:val="4"/>
        </w:numPr>
        <w:spacing w:after="60"/>
      </w:pPr>
      <w:r>
        <w:t xml:space="preserve">Repeat it back, slowly.</w:t>
      </w:r>
    </w:p>
    <w:p>
      <w:pPr>
        <w:pStyle w:val="ListParagraph"/>
        <w:numPr>
          <w:ilvl w:val="0"/>
          <w:numId w:val="4"/>
        </w:numPr>
        <w:spacing w:after="60"/>
      </w:pPr>
      <w:r>
        <w:t xml:space="preserve">Check: "¿Lo digo bien?" (Am I saying it right?) Try again until the student is satisfied.</w:t>
      </w:r>
    </w:p>
    <w:p>
      <w:pPr>
        <w:pStyle w:val="ListParagraph"/>
        <w:numPr>
          <w:ilvl w:val="0"/>
          <w:numId w:val="4"/>
        </w:numPr>
        <w:spacing w:after="60"/>
      </w:pPr>
      <w:r>
        <w:t xml:space="preserve">Use it every day, and write your own respelling in your roster so a substitute can say it too.</w:t>
      </w:r>
    </w:p>
    <w:p>
      <w:pPr>
        <w:spacing w:after="120"/>
      </w:pPr>
      <w:r>
        <w:t xml:space="preserve">Do not shorten or anglicize a name unless the student asks you to. Some students choose an English nickname themselves; follow the student's lead and the family's wishes.</w:t>
      </w:r>
    </w:p>
    <w:p>
      <w:pPr>
        <w:pStyle w:val="Heading3"/>
        <w:spacing w:after="120" w:before="240"/>
      </w:pPr>
      <w:r>
        <w:rPr>
          <w:b/>
          <w:bCs/>
          <w:color w:val="1F2A44"/>
        </w:rPr>
        <w:t xml:space="preserve">Two surnames (dos apellidos)</w:t>
      </w:r>
    </w:p>
    <w:p>
      <w:pPr>
        <w:spacing w:after="120"/>
      </w:pPr>
      <w:r>
        <w:t xml:space="preserve">Many people from Spanish-speaking countries have two surnames. Traditionally, the first surname comes from the father and the second comes from the mother. Conventions vary by country and by family, so when in doubt,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2621"/>
        <w:gridCol w:w="2621"/>
      </w:tblGrid>
      <w:tr>
        <w:trPr>
          <w:tblHeader/>
        </w:trPr>
        <w:tc>
          <w:tcPr>
            <w:tcW w:type="dxa" w:w="2059"/>
            <w:shd w:fill="E35D4F" w:color="auto" w:val="clear"/>
            <w:tcMar>
              <w:top w:type="dxa" w:w="60"/>
              <w:left w:type="dxa" w:w="100"/>
              <w:bottom w:type="dxa" w:w="60"/>
              <w:right w:type="dxa" w:w="100"/>
            </w:tcMar>
          </w:tcPr>
          <w:p>
            <w:pPr>
              <w:spacing w:after="0"/>
            </w:pPr>
            <w:r>
              <w:rPr>
                <w:b/>
                <w:bCs/>
                <w:color w:val="FFFFFF"/>
                <w:sz w:val="20"/>
                <w:szCs w:val="20"/>
              </w:rPr>
              <w:t xml:space="preserve">Person</w:t>
            </w:r>
          </w:p>
        </w:tc>
        <w:tc>
          <w:tcPr>
            <w:tcW w:type="dxa" w:w="2059"/>
            <w:shd w:fill="E35D4F" w:color="auto" w:val="clear"/>
            <w:tcMar>
              <w:top w:type="dxa" w:w="60"/>
              <w:left w:type="dxa" w:w="100"/>
              <w:bottom w:type="dxa" w:w="60"/>
              <w:right w:type="dxa" w:w="100"/>
            </w:tcMar>
          </w:tcPr>
          <w:p>
            <w:pPr>
              <w:spacing w:after="0"/>
            </w:pPr>
            <w:r>
              <w:rPr>
                <w:b/>
                <w:bCs/>
                <w:color w:val="FFFFFF"/>
                <w:sz w:val="20"/>
                <w:szCs w:val="20"/>
              </w:rPr>
              <w:t xml:space="preserve">First name</w:t>
            </w:r>
          </w:p>
        </w:tc>
        <w:tc>
          <w:tcPr>
            <w:tcW w:type="dxa" w:w="2621"/>
            <w:shd w:fill="E35D4F" w:color="auto" w:val="clear"/>
            <w:tcMar>
              <w:top w:type="dxa" w:w="60"/>
              <w:left w:type="dxa" w:w="100"/>
              <w:bottom w:type="dxa" w:w="60"/>
              <w:right w:type="dxa" w:w="100"/>
            </w:tcMar>
          </w:tcPr>
          <w:p>
            <w:pPr>
              <w:spacing w:after="0"/>
            </w:pPr>
            <w:r>
              <w:rPr>
                <w:b/>
                <w:bCs/>
                <w:color w:val="FFFFFF"/>
                <w:sz w:val="20"/>
                <w:szCs w:val="20"/>
              </w:rPr>
              <w:t xml:space="preserve">1st surname (father's)</w:t>
            </w:r>
          </w:p>
        </w:tc>
        <w:tc>
          <w:tcPr>
            <w:tcW w:type="dxa" w:w="2621"/>
            <w:shd w:fill="E35D4F" w:color="auto" w:val="clear"/>
            <w:tcMar>
              <w:top w:type="dxa" w:w="60"/>
              <w:left w:type="dxa" w:w="100"/>
              <w:bottom w:type="dxa" w:w="60"/>
              <w:right w:type="dxa" w:w="100"/>
            </w:tcMar>
          </w:tcPr>
          <w:p>
            <w:pPr>
              <w:spacing w:after="0"/>
            </w:pPr>
            <w:r>
              <w:rPr>
                <w:b/>
                <w:bCs/>
                <w:color w:val="FFFFFF"/>
                <w:sz w:val="20"/>
                <w:szCs w:val="20"/>
              </w:rPr>
              <w:t xml:space="preserve">2nd surname (mother's)</w:t>
            </w:r>
          </w:p>
        </w:tc>
      </w:tr>
      <w:tr>
        <w:tc>
          <w:tcPr>
            <w:tcW w:type="dxa" w:w="2059"/>
            <w:tcMar>
              <w:top w:type="dxa" w:w="60"/>
              <w:left w:type="dxa" w:w="100"/>
              <w:bottom w:type="dxa" w:w="60"/>
              <w:right w:type="dxa" w:w="100"/>
            </w:tcMar>
          </w:tcPr>
          <w:p>
            <w:pPr>
              <w:spacing w:after="0"/>
            </w:pPr>
            <w:r>
              <w:rPr>
                <w:sz w:val="20"/>
                <w:szCs w:val="20"/>
              </w:rPr>
              <w:t xml:space="preserve">Father</w:t>
            </w:r>
          </w:p>
        </w:tc>
        <w:tc>
          <w:tcPr>
            <w:tcW w:type="dxa" w:w="2059"/>
            <w:tcMar>
              <w:top w:type="dxa" w:w="60"/>
              <w:left w:type="dxa" w:w="100"/>
              <w:bottom w:type="dxa" w:w="60"/>
              <w:right w:type="dxa" w:w="100"/>
            </w:tcMar>
          </w:tcPr>
          <w:p>
            <w:pPr>
              <w:spacing w:after="0"/>
            </w:pPr>
            <w:r>
              <w:rPr>
                <w:sz w:val="20"/>
                <w:szCs w:val="20"/>
              </w:rPr>
              <w:t xml:space="preserve">Luis</w:t>
            </w:r>
          </w:p>
        </w:tc>
        <w:tc>
          <w:tcPr>
            <w:tcW w:type="dxa" w:w="2621"/>
            <w:tcMar>
              <w:top w:type="dxa" w:w="60"/>
              <w:left w:type="dxa" w:w="100"/>
              <w:bottom w:type="dxa" w:w="60"/>
              <w:right w:type="dxa" w:w="100"/>
            </w:tcMar>
          </w:tcPr>
          <w:p>
            <w:pPr>
              <w:spacing w:after="0"/>
            </w:pPr>
            <w:r>
              <w:rPr>
                <w:sz w:val="20"/>
                <w:szCs w:val="20"/>
              </w:rPr>
              <w:t xml:space="preserve">Hernández</w:t>
            </w:r>
          </w:p>
        </w:tc>
        <w:tc>
          <w:tcPr>
            <w:tcW w:type="dxa" w:w="2621"/>
            <w:tcMar>
              <w:top w:type="dxa" w:w="60"/>
              <w:left w:type="dxa" w:w="100"/>
              <w:bottom w:type="dxa" w:w="60"/>
              <w:right w:type="dxa" w:w="100"/>
            </w:tcMar>
          </w:tcPr>
          <w:p>
            <w:pPr>
              <w:spacing w:after="0"/>
            </w:pPr>
            <w:r>
              <w:rPr>
                <w:sz w:val="20"/>
                <w:szCs w:val="20"/>
              </w:rPr>
              <w:t xml:space="preserve">Castillo</w:t>
            </w:r>
          </w:p>
        </w:tc>
      </w:tr>
      <w:tr>
        <w:tc>
          <w:tcPr>
            <w:tcW w:type="dxa" w:w="2059"/>
            <w:shd w:fill="F7F2EC" w:color="auto" w:val="clear"/>
            <w:tcMar>
              <w:top w:type="dxa" w:w="60"/>
              <w:left w:type="dxa" w:w="100"/>
              <w:bottom w:type="dxa" w:w="60"/>
              <w:right w:type="dxa" w:w="100"/>
            </w:tcMar>
          </w:tcPr>
          <w:p>
            <w:pPr>
              <w:spacing w:after="0"/>
            </w:pPr>
            <w:r>
              <w:rPr>
                <w:sz w:val="20"/>
                <w:szCs w:val="20"/>
              </w:rPr>
              <w:t xml:space="preserve">Mother</w:t>
            </w:r>
          </w:p>
        </w:tc>
        <w:tc>
          <w:tcPr>
            <w:tcW w:type="dxa" w:w="2059"/>
            <w:shd w:fill="F7F2EC" w:color="auto" w:val="clear"/>
            <w:tcMar>
              <w:top w:type="dxa" w:w="60"/>
              <w:left w:type="dxa" w:w="100"/>
              <w:bottom w:type="dxa" w:w="60"/>
              <w:right w:type="dxa" w:w="100"/>
            </w:tcMar>
          </w:tcPr>
          <w:p>
            <w:pPr>
              <w:spacing w:after="0"/>
            </w:pPr>
            <w:r>
              <w:rPr>
                <w:sz w:val="20"/>
                <w:szCs w:val="20"/>
              </w:rPr>
              <w:t xml:space="preserve">Marta</w:t>
            </w:r>
          </w:p>
        </w:tc>
        <w:tc>
          <w:tcPr>
            <w:tcW w:type="dxa" w:w="2621"/>
            <w:shd w:fill="F7F2EC" w:color="auto" w:val="clear"/>
            <w:tcMar>
              <w:top w:type="dxa" w:w="60"/>
              <w:left w:type="dxa" w:w="100"/>
              <w:bottom w:type="dxa" w:w="60"/>
              <w:right w:type="dxa" w:w="100"/>
            </w:tcMar>
          </w:tcPr>
          <w:p>
            <w:pPr>
              <w:spacing w:after="0"/>
            </w:pPr>
            <w:r>
              <w:rPr>
                <w:sz w:val="20"/>
                <w:szCs w:val="20"/>
              </w:rPr>
              <w:t xml:space="preserve">Ruiz</w:t>
            </w:r>
          </w:p>
        </w:tc>
        <w:tc>
          <w:tcPr>
            <w:tcW w:type="dxa" w:w="2621"/>
            <w:shd w:fill="F7F2EC" w:color="auto" w:val="clear"/>
            <w:tcMar>
              <w:top w:type="dxa" w:w="60"/>
              <w:left w:type="dxa" w:w="100"/>
              <w:bottom w:type="dxa" w:w="60"/>
              <w:right w:type="dxa" w:w="100"/>
            </w:tcMar>
          </w:tcPr>
          <w:p>
            <w:pPr>
              <w:spacing w:after="0"/>
            </w:pPr>
            <w:r>
              <w:rPr>
                <w:sz w:val="20"/>
                <w:szCs w:val="20"/>
              </w:rPr>
              <w:t xml:space="preserve">Ortega</w:t>
            </w:r>
          </w:p>
        </w:tc>
      </w:tr>
      <w:tr>
        <w:tc>
          <w:tcPr>
            <w:tcW w:type="dxa" w:w="2059"/>
            <w:tcMar>
              <w:top w:type="dxa" w:w="60"/>
              <w:left w:type="dxa" w:w="100"/>
              <w:bottom w:type="dxa" w:w="60"/>
              <w:right w:type="dxa" w:w="100"/>
            </w:tcMar>
          </w:tcPr>
          <w:p>
            <w:pPr>
              <w:spacing w:after="0"/>
            </w:pPr>
            <w:r>
              <w:rPr>
                <w:sz w:val="20"/>
                <w:szCs w:val="20"/>
              </w:rPr>
              <w:t xml:space="preserve">Student</w:t>
            </w:r>
          </w:p>
        </w:tc>
        <w:tc>
          <w:tcPr>
            <w:tcW w:type="dxa" w:w="2059"/>
            <w:tcMar>
              <w:top w:type="dxa" w:w="60"/>
              <w:left w:type="dxa" w:w="100"/>
              <w:bottom w:type="dxa" w:w="60"/>
              <w:right w:type="dxa" w:w="100"/>
            </w:tcMar>
          </w:tcPr>
          <w:p>
            <w:pPr>
              <w:spacing w:after="0"/>
            </w:pPr>
            <w:r>
              <w:rPr>
                <w:sz w:val="20"/>
                <w:szCs w:val="20"/>
              </w:rPr>
              <w:t xml:space="preserve">Daniela</w:t>
            </w:r>
          </w:p>
        </w:tc>
        <w:tc>
          <w:tcPr>
            <w:tcW w:type="dxa" w:w="2621"/>
            <w:tcMar>
              <w:top w:type="dxa" w:w="60"/>
              <w:left w:type="dxa" w:w="100"/>
              <w:bottom w:type="dxa" w:w="60"/>
              <w:right w:type="dxa" w:w="100"/>
            </w:tcMar>
          </w:tcPr>
          <w:p>
            <w:pPr>
              <w:spacing w:after="0"/>
            </w:pPr>
            <w:r>
              <w:rPr>
                <w:sz w:val="20"/>
                <w:szCs w:val="20"/>
              </w:rPr>
              <w:t xml:space="preserve">Hernández</w:t>
            </w:r>
          </w:p>
        </w:tc>
        <w:tc>
          <w:tcPr>
            <w:tcW w:type="dxa" w:w="2621"/>
            <w:tcMar>
              <w:top w:type="dxa" w:w="60"/>
              <w:left w:type="dxa" w:w="100"/>
              <w:bottom w:type="dxa" w:w="60"/>
              <w:right w:type="dxa" w:w="100"/>
            </w:tcMar>
          </w:tcPr>
          <w:p>
            <w:pPr>
              <w:spacing w:after="0"/>
            </w:pPr>
            <w:r>
              <w:rPr>
                <w:sz w:val="20"/>
                <w:szCs w:val="20"/>
              </w:rPr>
              <w:t xml:space="preserve">Ruiz</w:t>
            </w:r>
          </w:p>
        </w:tc>
      </w:tr>
    </w:tbl>
    <w:p>
      <w:pPr>
        <w:spacing w:after="120"/>
      </w:pPr>
    </w:p>
    <w:p>
      <w:pPr>
        <w:pStyle w:val="ListParagraph"/>
        <w:numPr>
          <w:ilvl w:val="0"/>
          <w:numId w:val="2"/>
        </w:numPr>
        <w:spacing w:after="60"/>
      </w:pPr>
      <w:r>
        <w:t xml:space="preserve">Daniela usually goes by her first surname: Daniela Hernández. File and search for her under H.</w:t>
      </w:r>
    </w:p>
    <w:p>
      <w:pPr>
        <w:pStyle w:val="ListParagraph"/>
        <w:numPr>
          <w:ilvl w:val="0"/>
          <w:numId w:val="2"/>
        </w:numPr>
        <w:spacing w:after="60"/>
      </w:pPr>
      <w:r>
        <w:t xml:space="preserve">Her mother is Señora Ruiz, not "Mrs. Hernández." Many women keep their own surnames after marriage.</w:t>
      </w:r>
    </w:p>
    <w:p>
      <w:pPr>
        <w:pStyle w:val="ListParagraph"/>
        <w:numPr>
          <w:ilvl w:val="0"/>
          <w:numId w:val="2"/>
        </w:numPr>
        <w:spacing w:after="60"/>
      </w:pPr>
      <w:r>
        <w:t xml:space="preserve">If a form has only one surname box, ask the family what they prefer. Some families use a hyphen (Hernández-Ruiz).</w:t>
      </w:r>
    </w:p>
    <w:p>
      <w:pPr>
        <w:pStyle w:val="ListParagraph"/>
        <w:numPr>
          <w:ilvl w:val="0"/>
          <w:numId w:val="2"/>
        </w:numPr>
        <w:spacing w:after="60"/>
      </w:pPr>
      <w:r>
        <w:t xml:space="preserve">Compound first names are common: María José, Juan Pablo, José Luis. Use both parts if the student does.</w:t>
      </w:r>
    </w:p>
    <w:p>
      <w:pPr>
        <w:pStyle w:val="Heading2"/>
        <w:spacing w:after="120" w:before="240"/>
      </w:pPr>
      <w:r>
        <w:rPr>
          <w:b/>
          <w:bCs/>
          <w:color w:val="E35D4F"/>
        </w:rPr>
        <w:t xml:space="preserve">Phrases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shd w:fill="E35D4F"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360"/>
            <w:shd w:fill="E35D4F"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E35D4F"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000"/>
            <w:tcMar>
              <w:top w:type="dxa" w:w="60"/>
              <w:left w:type="dxa" w:w="100"/>
              <w:bottom w:type="dxa" w:w="60"/>
              <w:right w:type="dxa" w:w="100"/>
            </w:tcMar>
          </w:tcPr>
          <w:p>
            <w:pPr>
              <w:spacing w:after="0"/>
            </w:pPr>
            <w:r>
              <w:rPr>
                <w:b w:val="false"/>
                <w:bCs w:val="false"/>
                <w:sz w:val="20"/>
                <w:szCs w:val="20"/>
              </w:rPr>
              <w:t xml:space="preserve">Hello, what is your name?</w:t>
            </w:r>
          </w:p>
        </w:tc>
        <w:tc>
          <w:tcPr>
            <w:tcW w:type="dxa" w:w="3360"/>
            <w:tcMar>
              <w:top w:type="dxa" w:w="60"/>
              <w:left w:type="dxa" w:w="100"/>
              <w:bottom w:type="dxa" w:w="60"/>
              <w:right w:type="dxa" w:w="100"/>
            </w:tcMar>
          </w:tcPr>
          <w:p>
            <w:pPr>
              <w:spacing w:after="0"/>
            </w:pPr>
            <w:r>
              <w:rPr>
                <w:b w:val="false"/>
                <w:bCs w:val="false"/>
                <w:sz w:val="20"/>
                <w:szCs w:val="20"/>
              </w:rPr>
              <w:t xml:space="preserve">Hola, ¿cómo te llamas?</w:t>
            </w:r>
          </w:p>
        </w:tc>
        <w:tc>
          <w:tcPr>
            <w:tcW w:type="dxa" w:w="3000"/>
            <w:tcMar>
              <w:top w:type="dxa" w:w="60"/>
              <w:left w:type="dxa" w:w="100"/>
              <w:bottom w:type="dxa" w:w="60"/>
              <w:right w:type="dxa" w:w="100"/>
            </w:tcMar>
          </w:tcPr>
          <w:p>
            <w:pPr>
              <w:spacing w:after="0"/>
            </w:pPr>
            <w:r>
              <w:rPr>
                <w:b w:val="false"/>
                <w:bCs w:val="false"/>
                <w:sz w:val="20"/>
                <w:szCs w:val="20"/>
              </w:rPr>
              <w:t xml:space="preserve">OH-lah, KOH-moh teh YAH-mahs</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My name is ___.</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Me llamo ___.</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meh YAH-moh</w:t>
            </w:r>
          </w:p>
        </w:tc>
      </w:tr>
      <w:tr>
        <w:tc>
          <w:tcPr>
            <w:tcW w:type="dxa" w:w="3000"/>
            <w:tcMar>
              <w:top w:type="dxa" w:w="60"/>
              <w:left w:type="dxa" w:w="100"/>
              <w:bottom w:type="dxa" w:w="60"/>
              <w:right w:type="dxa" w:w="100"/>
            </w:tcMar>
          </w:tcPr>
          <w:p>
            <w:pPr>
              <w:spacing w:after="0"/>
            </w:pPr>
            <w:r>
              <w:rPr>
                <w:b w:val="false"/>
                <w:bCs w:val="false"/>
                <w:sz w:val="20"/>
                <w:szCs w:val="20"/>
              </w:rPr>
              <w:t xml:space="preserve">Nice to meet you.</w:t>
            </w:r>
          </w:p>
        </w:tc>
        <w:tc>
          <w:tcPr>
            <w:tcW w:type="dxa" w:w="3360"/>
            <w:tcMar>
              <w:top w:type="dxa" w:w="60"/>
              <w:left w:type="dxa" w:w="100"/>
              <w:bottom w:type="dxa" w:w="60"/>
              <w:right w:type="dxa" w:w="100"/>
            </w:tcMar>
          </w:tcPr>
          <w:p>
            <w:pPr>
              <w:spacing w:after="0"/>
            </w:pPr>
            <w:r>
              <w:rPr>
                <w:b w:val="false"/>
                <w:bCs w:val="false"/>
                <w:sz w:val="20"/>
                <w:szCs w:val="20"/>
              </w:rPr>
              <w:t xml:space="preserve">Mucho gusto.</w:t>
            </w:r>
          </w:p>
        </w:tc>
        <w:tc>
          <w:tcPr>
            <w:tcW w:type="dxa" w:w="3000"/>
            <w:tcMar>
              <w:top w:type="dxa" w:w="60"/>
              <w:left w:type="dxa" w:w="100"/>
              <w:bottom w:type="dxa" w:w="60"/>
              <w:right w:type="dxa" w:w="100"/>
            </w:tcMar>
          </w:tcPr>
          <w:p>
            <w:pPr>
              <w:spacing w:after="0"/>
            </w:pPr>
            <w:r>
              <w:rPr>
                <w:b w:val="false"/>
                <w:bCs w:val="false"/>
                <w:sz w:val="20"/>
                <w:szCs w:val="20"/>
              </w:rPr>
              <w:t xml:space="preserve">MOO-choh GOOS-toh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How do you say your name?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¿Cómo se dice tu nombre?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KOH-moh seh DEE-seh too NOHM-breh</w:t>
            </w:r>
          </w:p>
        </w:tc>
      </w:tr>
      <w:tr>
        <w:tc>
          <w:tcPr>
            <w:tcW w:type="dxa" w:w="3000"/>
            <w:tcMar>
              <w:top w:type="dxa" w:w="60"/>
              <w:left w:type="dxa" w:w="100"/>
              <w:bottom w:type="dxa" w:w="60"/>
              <w:right w:type="dxa" w:w="100"/>
            </w:tcMar>
          </w:tcPr>
          <w:p>
            <w:pPr>
              <w:spacing w:after="0"/>
            </w:pPr>
            <w:r>
              <w:rPr>
                <w:b w:val="false"/>
                <w:bCs w:val="false"/>
                <w:sz w:val="20"/>
                <w:szCs w:val="20"/>
              </w:rPr>
              <w:t xml:space="preserve">Am I saying it right?</w:t>
            </w:r>
          </w:p>
        </w:tc>
        <w:tc>
          <w:tcPr>
            <w:tcW w:type="dxa" w:w="3360"/>
            <w:tcMar>
              <w:top w:type="dxa" w:w="60"/>
              <w:left w:type="dxa" w:w="100"/>
              <w:bottom w:type="dxa" w:w="60"/>
              <w:right w:type="dxa" w:w="100"/>
            </w:tcMar>
          </w:tcPr>
          <w:p>
            <w:pPr>
              <w:spacing w:after="0"/>
            </w:pPr>
            <w:r>
              <w:rPr>
                <w:b w:val="false"/>
                <w:bCs w:val="false"/>
                <w:sz w:val="20"/>
                <w:szCs w:val="20"/>
              </w:rPr>
              <w:t xml:space="preserve">¿Lo digo bien?</w:t>
            </w:r>
          </w:p>
        </w:tc>
        <w:tc>
          <w:tcPr>
            <w:tcW w:type="dxa" w:w="3000"/>
            <w:tcMar>
              <w:top w:type="dxa" w:w="60"/>
              <w:left w:type="dxa" w:w="100"/>
              <w:bottom w:type="dxa" w:w="60"/>
              <w:right w:type="dxa" w:w="100"/>
            </w:tcMar>
          </w:tcPr>
          <w:p>
            <w:pPr>
              <w:spacing w:after="0"/>
            </w:pPr>
            <w:r>
              <w:rPr>
                <w:b w:val="false"/>
                <w:bCs w:val="false"/>
                <w:sz w:val="20"/>
                <w:szCs w:val="20"/>
              </w:rPr>
              <w:t xml:space="preserve">loh DEE-goh BYEHN</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Say it again, please.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Repítelo, por favor.</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rreh-PEE-teh-loh, pohr fah-BOHR</w:t>
            </w:r>
          </w:p>
        </w:tc>
      </w:tr>
      <w:tr>
        <w:tc>
          <w:tcPr>
            <w:tcW w:type="dxa" w:w="3000"/>
            <w:tcMar>
              <w:top w:type="dxa" w:w="60"/>
              <w:left w:type="dxa" w:w="100"/>
              <w:bottom w:type="dxa" w:w="60"/>
              <w:right w:type="dxa" w:w="100"/>
            </w:tcMar>
          </w:tcPr>
          <w:p>
            <w:pPr>
              <w:spacing w:after="0"/>
            </w:pPr>
            <w:r>
              <w:rPr>
                <w:b w:val="false"/>
                <w:bCs w:val="false"/>
                <w:sz w:val="20"/>
                <w:szCs w:val="20"/>
              </w:rPr>
              <w:t xml:space="preserve">More slowly, please.</w:t>
            </w:r>
          </w:p>
        </w:tc>
        <w:tc>
          <w:tcPr>
            <w:tcW w:type="dxa" w:w="3360"/>
            <w:tcMar>
              <w:top w:type="dxa" w:w="60"/>
              <w:left w:type="dxa" w:w="100"/>
              <w:bottom w:type="dxa" w:w="60"/>
              <w:right w:type="dxa" w:w="100"/>
            </w:tcMar>
          </w:tcPr>
          <w:p>
            <w:pPr>
              <w:spacing w:after="0"/>
            </w:pPr>
            <w:r>
              <w:rPr>
                <w:b w:val="false"/>
                <w:bCs w:val="false"/>
                <w:sz w:val="20"/>
                <w:szCs w:val="20"/>
              </w:rPr>
              <w:t xml:space="preserve">Más despacio, por favor.</w:t>
            </w:r>
          </w:p>
        </w:tc>
        <w:tc>
          <w:tcPr>
            <w:tcW w:type="dxa" w:w="3000"/>
            <w:tcMar>
              <w:top w:type="dxa" w:w="60"/>
              <w:left w:type="dxa" w:w="100"/>
              <w:bottom w:type="dxa" w:w="60"/>
              <w:right w:type="dxa" w:w="100"/>
            </w:tcMar>
          </w:tcPr>
          <w:p>
            <w:pPr>
              <w:spacing w:after="0"/>
            </w:pPr>
            <w:r>
              <w:rPr>
                <w:b w:val="false"/>
                <w:bCs w:val="false"/>
                <w:sz w:val="20"/>
                <w:szCs w:val="20"/>
              </w:rPr>
              <w:t xml:space="preserve">MAHS dehs-PAH-syoh, pohr fah-BOHR</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How do you spell it?</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¿Cómo se escribe?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KOH-moh seh ehs-KREE-beh</w:t>
            </w:r>
          </w:p>
        </w:tc>
      </w:tr>
      <w:tr>
        <w:tc>
          <w:tcPr>
            <w:tcW w:type="dxa" w:w="3000"/>
            <w:tcMar>
              <w:top w:type="dxa" w:w="60"/>
              <w:left w:type="dxa" w:w="100"/>
              <w:bottom w:type="dxa" w:w="60"/>
              <w:right w:type="dxa" w:w="100"/>
            </w:tcMar>
          </w:tcPr>
          <w:p>
            <w:pPr>
              <w:spacing w:after="0"/>
            </w:pPr>
            <w:r>
              <w:rPr>
                <w:b w:val="false"/>
                <w:bCs w:val="false"/>
                <w:sz w:val="20"/>
                <w:szCs w:val="20"/>
              </w:rPr>
              <w:t xml:space="preserve">Does it have an accent mark?</w:t>
            </w:r>
          </w:p>
        </w:tc>
        <w:tc>
          <w:tcPr>
            <w:tcW w:type="dxa" w:w="3360"/>
            <w:tcMar>
              <w:top w:type="dxa" w:w="60"/>
              <w:left w:type="dxa" w:w="100"/>
              <w:bottom w:type="dxa" w:w="60"/>
              <w:right w:type="dxa" w:w="100"/>
            </w:tcMar>
          </w:tcPr>
          <w:p>
            <w:pPr>
              <w:spacing w:after="0"/>
            </w:pPr>
            <w:r>
              <w:rPr>
                <w:b w:val="false"/>
                <w:bCs w:val="false"/>
                <w:sz w:val="20"/>
                <w:szCs w:val="20"/>
              </w:rPr>
              <w:t xml:space="preserve">¿Lleva acento?</w:t>
            </w:r>
          </w:p>
        </w:tc>
        <w:tc>
          <w:tcPr>
            <w:tcW w:type="dxa" w:w="3000"/>
            <w:tcMar>
              <w:top w:type="dxa" w:w="60"/>
              <w:left w:type="dxa" w:w="100"/>
              <w:bottom w:type="dxa" w:w="60"/>
              <w:right w:type="dxa" w:w="100"/>
            </w:tcMar>
          </w:tcPr>
          <w:p>
            <w:pPr>
              <w:spacing w:after="0"/>
            </w:pPr>
            <w:r>
              <w:rPr>
                <w:b w:val="false"/>
                <w:bCs w:val="false"/>
                <w:sz w:val="20"/>
                <w:szCs w:val="20"/>
              </w:rPr>
              <w:t xml:space="preserve">YEH-bah ah-SEHN-toh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What is your last name?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¿Cuál es tu apellido?</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KWAHL ehs too ah-peh-YEE-doh</w:t>
            </w:r>
          </w:p>
        </w:tc>
      </w:tr>
      <w:tr>
        <w:tc>
          <w:tcPr>
            <w:tcW w:type="dxa" w:w="3000"/>
            <w:tcMar>
              <w:top w:type="dxa" w:w="60"/>
              <w:left w:type="dxa" w:w="100"/>
              <w:bottom w:type="dxa" w:w="60"/>
              <w:right w:type="dxa" w:w="100"/>
            </w:tcMar>
          </w:tcPr>
          <w:p>
            <w:pPr>
              <w:spacing w:after="0"/>
            </w:pPr>
            <w:r>
              <w:rPr>
                <w:b w:val="false"/>
                <w:bCs w:val="false"/>
                <w:sz w:val="20"/>
                <w:szCs w:val="20"/>
              </w:rPr>
              <w:t xml:space="preserve">What do you like to be called?</w:t>
            </w:r>
          </w:p>
        </w:tc>
        <w:tc>
          <w:tcPr>
            <w:tcW w:type="dxa" w:w="3360"/>
            <w:tcMar>
              <w:top w:type="dxa" w:w="60"/>
              <w:left w:type="dxa" w:w="100"/>
              <w:bottom w:type="dxa" w:w="60"/>
              <w:right w:type="dxa" w:w="100"/>
            </w:tcMar>
          </w:tcPr>
          <w:p>
            <w:pPr>
              <w:spacing w:after="0"/>
            </w:pPr>
            <w:r>
              <w:rPr>
                <w:b w:val="false"/>
                <w:bCs w:val="false"/>
                <w:sz w:val="20"/>
                <w:szCs w:val="20"/>
              </w:rPr>
              <w:t xml:space="preserve">¿Cómo te gusta que te llamen?</w:t>
            </w:r>
          </w:p>
        </w:tc>
        <w:tc>
          <w:tcPr>
            <w:tcW w:type="dxa" w:w="3000"/>
            <w:tcMar>
              <w:top w:type="dxa" w:w="60"/>
              <w:left w:type="dxa" w:w="100"/>
              <w:bottom w:type="dxa" w:w="60"/>
              <w:right w:type="dxa" w:w="100"/>
            </w:tcMar>
          </w:tcPr>
          <w:p>
            <w:pPr>
              <w:spacing w:after="0"/>
            </w:pPr>
            <w:r>
              <w:rPr>
                <w:b w:val="false"/>
                <w:bCs w:val="false"/>
                <w:sz w:val="20"/>
                <w:szCs w:val="20"/>
              </w:rPr>
              <w:t xml:space="preserve">KOH-moh teh GOOS-tah keh teh YAH-mehn</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What is your mom's name?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¿Cómo se llama tu mamá?</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KOH-moh seh YAH-mah too mah-MAH</w:t>
            </w:r>
          </w:p>
        </w:tc>
      </w:tr>
      <w:tr>
        <w:tc>
          <w:tcPr>
            <w:tcW w:type="dxa" w:w="3000"/>
            <w:tcMar>
              <w:top w:type="dxa" w:w="60"/>
              <w:left w:type="dxa" w:w="100"/>
              <w:bottom w:type="dxa" w:w="60"/>
              <w:right w:type="dxa" w:w="100"/>
            </w:tcMar>
          </w:tcPr>
          <w:p>
            <w:pPr>
              <w:spacing w:after="0"/>
            </w:pPr>
            <w:r>
              <w:rPr>
                <w:b w:val="false"/>
                <w:bCs w:val="false"/>
                <w:sz w:val="20"/>
                <w:szCs w:val="20"/>
              </w:rPr>
              <w:t xml:space="preserve">Thank you for teaching me.</w:t>
            </w:r>
          </w:p>
        </w:tc>
        <w:tc>
          <w:tcPr>
            <w:tcW w:type="dxa" w:w="3360"/>
            <w:tcMar>
              <w:top w:type="dxa" w:w="60"/>
              <w:left w:type="dxa" w:w="100"/>
              <w:bottom w:type="dxa" w:w="60"/>
              <w:right w:type="dxa" w:w="100"/>
            </w:tcMar>
          </w:tcPr>
          <w:p>
            <w:pPr>
              <w:spacing w:after="0"/>
            </w:pPr>
            <w:r>
              <w:rPr>
                <w:b w:val="false"/>
                <w:bCs w:val="false"/>
                <w:sz w:val="20"/>
                <w:szCs w:val="20"/>
              </w:rPr>
              <w:t xml:space="preserve">Gracias por enseñarme.</w:t>
            </w:r>
          </w:p>
        </w:tc>
        <w:tc>
          <w:tcPr>
            <w:tcW w:type="dxa" w:w="3000"/>
            <w:tcMar>
              <w:top w:type="dxa" w:w="60"/>
              <w:left w:type="dxa" w:w="100"/>
              <w:bottom w:type="dxa" w:w="60"/>
              <w:right w:type="dxa" w:w="100"/>
            </w:tcMar>
          </w:tcPr>
          <w:p>
            <w:pPr>
              <w:spacing w:after="0"/>
            </w:pPr>
            <w:r>
              <w:rPr>
                <w:b w:val="false"/>
                <w:bCs w:val="false"/>
                <w:sz w:val="20"/>
                <w:szCs w:val="20"/>
              </w:rPr>
              <w:t xml:space="preserve">GRAH-syahs pohr ehn-seh-NYAHR-meh</w:t>
            </w:r>
          </w:p>
        </w:tc>
      </w:tr>
    </w:tbl>
    <w:p>
      <w:pPr>
        <w:spacing w:after="120"/>
      </w:pPr>
    </w:p>
    <w:p>
      <w:pPr>
        <w:pStyle w:val="Heading2"/>
        <w:spacing w:after="120" w:before="240"/>
      </w:pPr>
      <w:r>
        <w:rPr>
          <w:b/>
          <w:bCs/>
          <w:color w:val="E35D4F"/>
        </w:rPr>
        <w:t xml:space="preserve">Cultural and teaching tip: Names carry family history</w:t>
      </w:r>
    </w:p>
    <w:p>
      <w:pPr>
        <w:spacing w:after="120"/>
      </w:pPr>
      <w:r>
        <w:t xml:space="preserve">A name often connects a child to parents, grandparents, and a home country. When you take the time to learn it, you honor that connection.</w:t>
      </w:r>
    </w:p>
    <w:p>
      <w:pPr>
        <w:spacing w:after="120"/>
      </w:pPr>
      <w:r>
        <w:t xml:space="preserve">If a student is shy, practice the name privately rather than in front of the class. If you make a mistake, say "Perdón. ¿Cómo se dice?" (Sorry. How do you say it?) and try again. You are modeling exactly what you ask of your English learners: taking a risk with a new language.</w:t>
      </w:r>
    </w:p>
    <w:p>
      <w:pPr>
        <w:spacing w:after="120"/>
      </w:pPr>
      <w:r>
        <w:t xml:space="preserve">Keep a pronunciation column in your roster and in your substitute plans. A guest teacher who says a name correctly protects the respect you have built.</w:t>
      </w:r>
    </w:p>
    <w:p>
      <w:r>
        <w:br w:type="page"/>
      </w:r>
    </w:p>
    <w:p>
      <w:pPr>
        <w:pStyle w:val="Heading2"/>
        <w:spacing w:after="120" w:before="240"/>
      </w:pPr>
      <w:r>
        <w:rPr>
          <w:b/>
          <w:bCs/>
          <w:color w:val="E35D4F"/>
        </w:rPr>
        <w:t xml:space="preserve">Module 1 Practice</w:t>
      </w:r>
    </w:p>
    <w:p>
      <w:pPr>
        <w:spacing w:after="60" w:before="200"/>
      </w:pPr>
      <w:r>
        <w:rPr>
          <w:b/>
          <w:bCs/>
          <w:color w:val="E35D4F"/>
          <w:sz w:val="18"/>
          <w:szCs w:val="18"/>
        </w:rPr>
        <w:t xml:space="preserve">Activity 1 · MATCHING  </w:t>
      </w:r>
      <w:r>
        <w:rPr>
          <w:b/>
          <w:bCs/>
          <w:color w:val="1F2A44"/>
          <w:sz w:val="26"/>
          <w:szCs w:val="26"/>
        </w:rPr>
        <w:t xml:space="preserve">Letters and sounds</w:t>
      </w:r>
    </w:p>
    <w:p>
      <w:pPr>
        <w:spacing w:after="120"/>
        <w:rPr>
          <w:i/>
          <w:iCs/>
          <w:color w:val="555555"/>
        </w:rPr>
      </w:pPr>
      <w:r>
        <w:rPr>
          <w:i/>
          <w:iCs/>
          <w:color w:val="555555"/>
        </w:rPr>
        <w:t xml:space="preserve">Write the letter of the matching sound next to each Spanish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4360"/>
      </w:tblGrid>
      <w:tr>
        <w:tc>
          <w:tcPr>
            <w:tcW w:type="dxa" w:w="4200"/>
            <w:tcMar>
              <w:top w:type="dxa" w:w="60"/>
              <w:left w:type="dxa" w:w="100"/>
              <w:bottom w:type="dxa" w:w="60"/>
              <w:right w:type="dxa" w:w="100"/>
            </w:tcMar>
          </w:tcPr>
          <w:p>
            <w:pPr>
              <w:spacing w:after="0"/>
            </w:pPr>
            <w:r>
              <w:rPr>
                <w:sz w:val="20"/>
                <w:szCs w:val="20"/>
              </w:rPr>
              <w:t xml:space="preserve">1. h</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a. ny, as in canyon</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2. j</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b. k, with a silent u</w:t>
            </w:r>
          </w:p>
        </w:tc>
      </w:tr>
      <w:tr>
        <w:tc>
          <w:tcPr>
            <w:tcW w:type="dxa" w:w="4200"/>
            <w:tcMar>
              <w:top w:type="dxa" w:w="60"/>
              <w:left w:type="dxa" w:w="100"/>
              <w:bottom w:type="dxa" w:w="60"/>
              <w:right w:type="dxa" w:w="100"/>
            </w:tcMar>
          </w:tcPr>
          <w:p>
            <w:pPr>
              <w:spacing w:after="0"/>
            </w:pPr>
            <w:r>
              <w:rPr>
                <w:sz w:val="20"/>
                <w:szCs w:val="20"/>
              </w:rPr>
              <w:t xml:space="preserve">3. ll</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c. silent</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4. ñ</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d. rolled or trilled r</w:t>
            </w:r>
          </w:p>
        </w:tc>
      </w:tr>
      <w:tr>
        <w:tc>
          <w:tcPr>
            <w:tcW w:type="dxa" w:w="4200"/>
            <w:tcMar>
              <w:top w:type="dxa" w:w="60"/>
              <w:left w:type="dxa" w:w="100"/>
              <w:bottom w:type="dxa" w:w="60"/>
              <w:right w:type="dxa" w:w="100"/>
            </w:tcMar>
          </w:tcPr>
          <w:p>
            <w:pPr>
              <w:spacing w:after="0"/>
            </w:pPr>
            <w:r>
              <w:rPr>
                <w:sz w:val="20"/>
                <w:szCs w:val="20"/>
              </w:rPr>
              <w:t xml:space="preserve">5. z</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e. y, as in yes</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6. qu</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f. s</w:t>
            </w:r>
          </w:p>
        </w:tc>
      </w:tr>
      <w:tr>
        <w:tc>
          <w:tcPr>
            <w:tcW w:type="dxa" w:w="4200"/>
            <w:tcMar>
              <w:top w:type="dxa" w:w="60"/>
              <w:left w:type="dxa" w:w="100"/>
              <w:bottom w:type="dxa" w:w="60"/>
              <w:right w:type="dxa" w:w="100"/>
            </w:tcMar>
          </w:tcPr>
          <w:p>
            <w:pPr>
              <w:spacing w:after="0"/>
            </w:pPr>
            <w:r>
              <w:rPr>
                <w:sz w:val="20"/>
                <w:szCs w:val="20"/>
              </w:rPr>
              <w:t xml:space="preserve">7. rr</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g. breathy h, as in hat</w:t>
            </w:r>
          </w:p>
        </w:tc>
      </w:tr>
    </w:tbl>
    <w:p>
      <w:pPr>
        <w:spacing w:after="120"/>
      </w:pPr>
    </w:p>
    <w:p>
      <w:pPr>
        <w:spacing w:after="60" w:before="200"/>
      </w:pPr>
      <w:r>
        <w:rPr>
          <w:b/>
          <w:bCs/>
          <w:color w:val="E35D4F"/>
          <w:sz w:val="18"/>
          <w:szCs w:val="18"/>
        </w:rPr>
        <w:t xml:space="preserve">Activity 2 · FILL-IN  </w:t>
      </w:r>
      <w:r>
        <w:rPr>
          <w:b/>
          <w:bCs/>
          <w:color w:val="1F2A44"/>
          <w:sz w:val="26"/>
          <w:szCs w:val="26"/>
        </w:rPr>
        <w:t xml:space="preserve">Find the stress</w:t>
      </w:r>
    </w:p>
    <w:p>
      <w:pPr>
        <w:spacing w:after="120"/>
        <w:rPr>
          <w:i/>
          <w:iCs/>
          <w:color w:val="555555"/>
        </w:rPr>
      </w:pPr>
      <w:r>
        <w:rPr>
          <w:i/>
          <w:iCs/>
          <w:color w:val="555555"/>
        </w:rPr>
        <w:t xml:space="preserve">Write the stressed syllable in capital letters, then write the rule (1, 2, or 3) that tells you. The first one is done for you.</w:t>
      </w:r>
    </w:p>
    <w:p>
      <w:pPr>
        <w:spacing w:after="160"/>
      </w:pPr>
      <w:r>
        <w:t xml:space="preserve">1. Carmen:  CAR   Rule 1</w:t>
      </w:r>
    </w:p>
    <w:p>
      <w:pPr>
        <w:spacing w:after="160"/>
      </w:pPr>
      <w:r>
        <w:t xml:space="preserve">2. Isabel: ____________  Rule ____</w:t>
      </w:r>
    </w:p>
    <w:p>
      <w:pPr>
        <w:spacing w:after="160"/>
      </w:pPr>
      <w:r>
        <w:t xml:space="preserve">3. Ramírez: ____________  Rule ____</w:t>
      </w:r>
    </w:p>
    <w:p>
      <w:pPr>
        <w:spacing w:after="160"/>
      </w:pPr>
      <w:r>
        <w:t xml:space="preserve">4. Lucas: ____________  Rule ____</w:t>
      </w:r>
    </w:p>
    <w:p>
      <w:pPr>
        <w:spacing w:after="160"/>
      </w:pPr>
      <w:r>
        <w:t xml:space="preserve">5. Raúl: ____________  Rule ____</w:t>
      </w:r>
    </w:p>
    <w:p>
      <w:pPr>
        <w:spacing w:after="160"/>
      </w:pPr>
      <w:r>
        <w:t xml:space="preserve">6. Salvador: ____________  Rule ____</w:t>
      </w:r>
    </w:p>
    <w:p>
      <w:pPr>
        <w:spacing w:after="160"/>
      </w:pPr>
      <w:r>
        <w:t xml:space="preserve">7. Valentina: ____________  Rule ____</w:t>
      </w:r>
    </w:p>
    <w:p>
      <w:pPr>
        <w:spacing w:after="160"/>
      </w:pPr>
      <w:r>
        <w:t xml:space="preserve">8. Andrés: ____________  Rule ____</w:t>
      </w:r>
    </w:p>
    <w:p>
      <w:pPr>
        <w:spacing w:after="60" w:before="200"/>
      </w:pPr>
      <w:r>
        <w:rPr>
          <w:b/>
          <w:bCs/>
          <w:color w:val="E35D4F"/>
          <w:sz w:val="18"/>
          <w:szCs w:val="18"/>
        </w:rPr>
        <w:t xml:space="preserve">Activity 3 · SCENARIO  </w:t>
      </w:r>
      <w:r>
        <w:rPr>
          <w:b/>
          <w:bCs/>
          <w:color w:val="1F2A44"/>
          <w:sz w:val="26"/>
          <w:szCs w:val="26"/>
        </w:rPr>
        <w:t xml:space="preserve">Roster detective</w:t>
      </w:r>
    </w:p>
    <w:p>
      <w:pPr>
        <w:spacing w:after="120"/>
        <w:rPr>
          <w:i/>
          <w:iCs/>
          <w:color w:val="555555"/>
        </w:rPr>
      </w:pPr>
      <w:r>
        <w:rPr>
          <w:i/>
          <w:iCs/>
          <w:color w:val="555555"/>
        </w:rPr>
        <w:t xml:space="preserve">Read each situation and write what you would do or say.</w:t>
      </w:r>
    </w:p>
    <w:p>
      <w:pPr>
        <w:spacing w:after="120"/>
      </w:pPr>
      <w:r>
        <w:t xml:space="preserve">1. Your roster lists "Hernández Ruiz, Daniela." Under which letter do you file her work? What is her father's surname?</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2. Daniela's mother, Marta Ruiz Ortega, comes to pick her up. How do you greet her by name?</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3. A new student writes "Juan Pablo Torres Medina" on an index card. What do you call him in class?</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4. The office record says "José Luis García," but the student says, "Me llamo José Luis García Morales." What should you do?</w:t>
      </w:r>
    </w:p>
    <w:p>
      <w:pPr>
        <w:pBdr>
          <w:bottom w:val="single" w:color="999999" w:sz="6"/>
        </w:pBdr>
        <w:spacing w:after="200"/>
      </w:pPr>
      <w:r>
        <w:t xml:space="preserve"> </w:t>
      </w:r>
    </w:p>
    <w:p>
      <w:pPr>
        <w:pBdr>
          <w:bottom w:val="single" w:color="999999" w:sz="6"/>
        </w:pBdr>
        <w:spacing w:after="200"/>
      </w:pPr>
      <w:r>
        <w:t xml:space="preserve"> </w:t>
      </w:r>
    </w:p>
    <w:p>
      <w:pPr>
        <w:spacing w:after="60" w:before="200"/>
      </w:pPr>
      <w:r>
        <w:rPr>
          <w:b/>
          <w:bCs/>
          <w:color w:val="E35D4F"/>
          <w:sz w:val="18"/>
          <w:szCs w:val="18"/>
        </w:rPr>
        <w:t xml:space="preserve">Activity 4 · SPEAK ALOUD  </w:t>
      </w:r>
      <w:r>
        <w:rPr>
          <w:b/>
          <w:bCs/>
          <w:color w:val="1F2A44"/>
          <w:sz w:val="26"/>
          <w:szCs w:val="26"/>
        </w:rPr>
        <w:t xml:space="preserve">Read the roster</w:t>
      </w:r>
    </w:p>
    <w:p>
      <w:pPr>
        <w:spacing w:after="120"/>
        <w:rPr>
          <w:i/>
          <w:iCs/>
          <w:color w:val="555555"/>
        </w:rPr>
      </w:pPr>
      <w:r>
        <w:rPr>
          <w:i/>
          <w:iCs/>
          <w:color w:val="555555"/>
        </w:rPr>
        <w:t xml:space="preserve">Read each name aloud twice using the sound rules. Then check yourself with the respellings in the answer key.</w:t>
      </w:r>
    </w:p>
    <w:p>
      <w:pPr>
        <w:spacing w:after="60"/>
      </w:pPr>
      <w:r>
        <w:t xml:space="preserve">José</w:t>
      </w:r>
    </w:p>
    <w:p>
      <w:pPr>
        <w:spacing w:after="60"/>
      </w:pPr>
      <w:r>
        <w:t xml:space="preserve">Jesús</w:t>
      </w:r>
    </w:p>
    <w:p>
      <w:pPr>
        <w:spacing w:after="60"/>
      </w:pPr>
      <w:r>
        <w:t xml:space="preserve">Guadalupe</w:t>
      </w:r>
    </w:p>
    <w:p>
      <w:pPr>
        <w:spacing w:after="60"/>
      </w:pPr>
      <w:r>
        <w:t xml:space="preserve">Ximena</w:t>
      </w:r>
    </w:p>
    <w:p>
      <w:pPr>
        <w:spacing w:after="60"/>
      </w:pPr>
      <w:r>
        <w:t xml:space="preserve">Joaquín</w:t>
      </w:r>
    </w:p>
    <w:p>
      <w:pPr>
        <w:spacing w:after="60"/>
      </w:pPr>
      <w:r>
        <w:t xml:space="preserve">Guillermo</w:t>
      </w:r>
    </w:p>
    <w:p>
      <w:pPr>
        <w:spacing w:after="60"/>
      </w:pPr>
      <w:r>
        <w:t xml:space="preserve">Yesenia</w:t>
      </w:r>
    </w:p>
    <w:p>
      <w:pPr>
        <w:spacing w:after="60"/>
      </w:pPr>
      <w:r>
        <w:t xml:space="preserve">Rocío</w:t>
      </w:r>
    </w:p>
    <w:p>
      <w:pPr>
        <w:spacing w:after="60"/>
      </w:pPr>
      <w:r>
        <w:t xml:space="preserve">Ángel</w:t>
      </w:r>
    </w:p>
    <w:p>
      <w:pPr>
        <w:spacing w:after="60"/>
      </w:pPr>
      <w:r>
        <w:t xml:space="preserve">Jiménez</w:t>
      </w:r>
    </w:p>
    <w:p>
      <w:pPr>
        <w:spacing w:after="60"/>
      </w:pPr>
      <w:r>
        <w:t xml:space="preserve">Gutiérrez</w:t>
      </w:r>
    </w:p>
    <w:p>
      <w:pPr>
        <w:spacing w:after="60"/>
      </w:pPr>
      <w:r>
        <w:t xml:space="preserve">Rodríguez</w:t>
      </w:r>
    </w:p>
    <w:p>
      <w:pPr>
        <w:spacing w:after="60"/>
      </w:pPr>
      <w:r>
        <w:t xml:space="preserve">Vázquez</w:t>
      </w:r>
    </w:p>
    <w:p>
      <w:pPr>
        <w:spacing w:after="60"/>
      </w:pPr>
      <w:r>
        <w:t xml:space="preserve">Muñoz</w:t>
      </w:r>
    </w:p>
    <w:p>
      <w:pPr>
        <w:spacing w:after="60"/>
      </w:pPr>
      <w:r>
        <w:t xml:space="preserve">Hernández</w:t>
      </w:r>
    </w:p>
    <w:p>
      <w:pPr>
        <w:spacing w:after="60"/>
      </w:pPr>
      <w:r>
        <w:t xml:space="preserve">Iturria</w:t>
      </w:r>
    </w:p>
    <w:p>
      <w:pPr>
        <w:spacing w:after="60" w:before="200"/>
      </w:pPr>
      <w:r>
        <w:rPr>
          <w:b/>
          <w:bCs/>
          <w:color w:val="E35D4F"/>
          <w:sz w:val="18"/>
          <w:szCs w:val="18"/>
        </w:rPr>
        <w:t xml:space="preserve">Activity 5 · PARTNER ROLE-PLAY  </w:t>
      </w:r>
      <w:r>
        <w:rPr>
          <w:b/>
          <w:bCs/>
          <w:color w:val="1F2A44"/>
          <w:sz w:val="26"/>
          <w:szCs w:val="26"/>
        </w:rPr>
        <w:t xml:space="preserve">First-day name check</w:t>
      </w:r>
    </w:p>
    <w:p>
      <w:pPr>
        <w:spacing w:after="120"/>
        <w:rPr>
          <w:i/>
          <w:iCs/>
          <w:color w:val="555555"/>
        </w:rPr>
      </w:pPr>
      <w:r>
        <w:rPr>
          <w:i/>
          <w:iCs/>
          <w:color w:val="555555"/>
        </w:rPr>
        <w:t xml:space="preserve">Partner A is a new student and picks a full name with two surnames from this module. Partner B is the teacher. Use the Ask, Listen, Repeat, Check, Use routine. Then switch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Hola. ¿Cómo te llamas?</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Student</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Me llamo Yesenia Rodríguez Peña.</w:t>
            </w:r>
          </w:p>
        </w:tc>
      </w:tr>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Mucho gusto, Yesenia. ¿Lo digo bien?</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Student</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Sí. (or: No, es Ye-SE-nia.)</w:t>
            </w:r>
          </w:p>
        </w:tc>
      </w:tr>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Repítelo, por favor. ... ¿Cómo te gusta que te llamen?</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Student</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Yesenia.</w:t>
            </w:r>
          </w:p>
        </w:tc>
      </w:tr>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Gracias por enseñarme.</w:t>
            </w:r>
          </w:p>
        </w:tc>
      </w:tr>
    </w:tbl>
    <w:p>
      <w:pPr>
        <w:spacing w:after="120"/>
      </w:pPr>
    </w:p>
    <w:p>
      <w:pPr>
        <w:spacing w:after="120"/>
        <w:rPr>
          <w:b/>
          <w:bCs/>
        </w:rPr>
      </w:pPr>
      <w:r>
        <w:rPr>
          <w:b/>
          <w:bCs/>
        </w:rPr>
        <w:t xml:space="preserve">Self-check:</w:t>
      </w:r>
    </w:p>
    <w:p>
      <w:pPr>
        <w:spacing w:after="40"/>
      </w:pPr>
      <w:r>
        <w:t xml:space="preserve">☐  Pure vowels, no glides</w:t>
      </w:r>
    </w:p>
    <w:p>
      <w:pPr>
        <w:spacing w:after="40"/>
      </w:pPr>
      <w:r>
        <w:t xml:space="preserve">☐  Correct stressed syllable</w:t>
      </w:r>
    </w:p>
    <w:p>
      <w:pPr>
        <w:spacing w:after="40"/>
      </w:pPr>
      <w:r>
        <w:t xml:space="preserve">☐  Used the name at the end</w:t>
      </w:r>
    </w:p>
    <w:p>
      <w:pPr>
        <w:spacing w:after="40"/>
      </w:pPr>
      <w:r>
        <w:t xml:space="preserve">☐  Identified the first surname</w:t>
      </w:r>
    </w:p>
    <w:p>
      <w:pPr>
        <w:pStyle w:val="Heading2"/>
        <w:spacing w:after="120" w:before="240"/>
      </w:pPr>
      <w:r>
        <w:rPr>
          <w:b/>
          <w:bCs/>
          <w:color w:val="E35D4F"/>
        </w:rPr>
        <w:t xml:space="preserve">Module 1 Quiz</w:t>
      </w:r>
    </w:p>
    <w:p>
      <w:pPr>
        <w:spacing w:after="40" w:before="120"/>
        <w:rPr>
          <w:b/>
          <w:bCs/>
        </w:rPr>
      </w:pPr>
      <w:r>
        <w:rPr>
          <w:b/>
          <w:bCs/>
        </w:rPr>
        <w:t xml:space="preserve">1. Which letter is always silent in Spanish?</w:t>
      </w:r>
    </w:p>
    <w:p>
      <w:pPr>
        <w:spacing w:after="20"/>
      </w:pPr>
      <w:r>
        <w:t xml:space="preserve">    A.  j</w:t>
      </w:r>
    </w:p>
    <w:p>
      <w:pPr>
        <w:spacing w:after="20"/>
      </w:pPr>
      <w:r>
        <w:t xml:space="preserve">    B.  h</w:t>
      </w:r>
    </w:p>
    <w:p>
      <w:pPr>
        <w:spacing w:after="20"/>
      </w:pPr>
      <w:r>
        <w:t xml:space="preserve">    C.  ll</w:t>
      </w:r>
    </w:p>
    <w:p>
      <w:pPr>
        <w:spacing w:after="20"/>
      </w:pPr>
      <w:r>
        <w:t xml:space="preserve">    D.  ñ</w:t>
      </w:r>
    </w:p>
    <w:p>
      <w:pPr>
        <w:spacing w:after="40" w:before="120"/>
        <w:rPr>
          <w:b/>
          <w:bCs/>
        </w:rPr>
      </w:pPr>
      <w:r>
        <w:rPr>
          <w:b/>
          <w:bCs/>
        </w:rPr>
        <w:t xml:space="preserve">2. How is the name José pronounced?</w:t>
      </w:r>
    </w:p>
    <w:p>
      <w:pPr>
        <w:spacing w:after="20"/>
      </w:pPr>
      <w:r>
        <w:t xml:space="preserve">    A.  HOH-seh</w:t>
      </w:r>
    </w:p>
    <w:p>
      <w:pPr>
        <w:spacing w:after="20"/>
      </w:pPr>
      <w:r>
        <w:t xml:space="preserve">    B.  hoh-SEH</w:t>
      </w:r>
    </w:p>
    <w:p>
      <w:pPr>
        <w:spacing w:after="20"/>
      </w:pPr>
      <w:r>
        <w:t xml:space="preserve">    C.  JOH-zee</w:t>
      </w:r>
    </w:p>
    <w:p>
      <w:pPr>
        <w:spacing w:after="20"/>
      </w:pPr>
      <w:r>
        <w:t xml:space="preserve">    D.  hoh-ZAY</w:t>
      </w:r>
    </w:p>
    <w:p>
      <w:pPr>
        <w:spacing w:after="40" w:before="120"/>
        <w:rPr>
          <w:b/>
          <w:bCs/>
        </w:rPr>
      </w:pPr>
      <w:r>
        <w:rPr>
          <w:b/>
          <w:bCs/>
        </w:rPr>
        <w:t xml:space="preserve">3. In the name Valeria, the v sounds most like:</w:t>
      </w:r>
    </w:p>
    <w:p>
      <w:pPr>
        <w:spacing w:after="20"/>
      </w:pPr>
      <w:r>
        <w:t xml:space="preserve">    A.  English v</w:t>
      </w:r>
    </w:p>
    <w:p>
      <w:pPr>
        <w:spacing w:after="20"/>
      </w:pPr>
      <w:r>
        <w:t xml:space="preserve">    B.  English f</w:t>
      </w:r>
    </w:p>
    <w:p>
      <w:pPr>
        <w:spacing w:after="20"/>
      </w:pPr>
      <w:r>
        <w:t xml:space="preserve">    C.  English b</w:t>
      </w:r>
    </w:p>
    <w:p>
      <w:pPr>
        <w:spacing w:after="20"/>
      </w:pPr>
      <w:r>
        <w:t xml:space="preserve">    D.  English w</w:t>
      </w:r>
    </w:p>
    <w:p>
      <w:pPr>
        <w:spacing w:after="40" w:before="120"/>
        <w:rPr>
          <w:b/>
          <w:bCs/>
        </w:rPr>
      </w:pPr>
      <w:r>
        <w:rPr>
          <w:b/>
          <w:bCs/>
        </w:rPr>
        <w:t xml:space="preserve">4. Mariana López Castro usually goes by which surname?</w:t>
      </w:r>
    </w:p>
    <w:p>
      <w:pPr>
        <w:spacing w:after="20"/>
      </w:pPr>
      <w:r>
        <w:t xml:space="preserve">    A.  López</w:t>
      </w:r>
    </w:p>
    <w:p>
      <w:pPr>
        <w:spacing w:after="20"/>
      </w:pPr>
      <w:r>
        <w:t xml:space="preserve">    B.  Castro</w:t>
      </w:r>
    </w:p>
    <w:p>
      <w:pPr>
        <w:spacing w:after="20"/>
      </w:pPr>
      <w:r>
        <w:t xml:space="preserve">    C.  Mariana</w:t>
      </w:r>
    </w:p>
    <w:p>
      <w:pPr>
        <w:spacing w:after="20"/>
      </w:pPr>
      <w:r>
        <w:t xml:space="preserve">    D.  Both, always with a hyphen</w:t>
      </w:r>
    </w:p>
    <w:p>
      <w:pPr>
        <w:spacing w:after="40" w:before="120"/>
        <w:rPr>
          <w:b/>
          <w:bCs/>
        </w:rPr>
      </w:pPr>
      <w:r>
        <w:rPr>
          <w:b/>
          <w:bCs/>
        </w:rPr>
        <w:t xml:space="preserve">5. You are not sure how to say a new student's name. What is the best first step?</w:t>
      </w:r>
    </w:p>
    <w:p>
      <w:pPr>
        <w:spacing w:after="20"/>
      </w:pPr>
      <w:r>
        <w:t xml:space="preserve">    A.  Give the student a nickname</w:t>
      </w:r>
    </w:p>
    <w:p>
      <w:pPr>
        <w:spacing w:after="20"/>
      </w:pPr>
      <w:r>
        <w:t xml:space="preserve">    B.  Use only the last name</w:t>
      </w:r>
    </w:p>
    <w:p>
      <w:pPr>
        <w:spacing w:after="20"/>
      </w:pPr>
      <w:r>
        <w:t xml:space="preserve">    C.  Ask the student privately: "¿Cómo se dice tu nombre?"</w:t>
      </w:r>
    </w:p>
    <w:p>
      <w:pPr>
        <w:spacing w:after="20"/>
      </w:pPr>
      <w:r>
        <w:t xml:space="preserve">    D.  Skip the name during roll call</w:t>
      </w:r>
    </w:p>
    <w:p>
      <w:r>
        <w:br w:type="page"/>
      </w:r>
    </w:p>
    <w:p>
      <w:pPr>
        <w:spacing w:after="40"/>
      </w:pPr>
      <w:r>
        <w:rPr>
          <w:b/>
          <w:bCs/>
          <w:color w:val="1F2A44"/>
          <w:sz w:val="40"/>
          <w:szCs w:val="40"/>
        </w:rPr>
        <w:t xml:space="preserve">Module 1 Cheat Sheet</w:t>
      </w:r>
    </w:p>
    <w:p>
      <w:pPr>
        <w:pBdr>
          <w:bottom w:val="single" w:color="E35D4F" w:sz="18"/>
        </w:pBdr>
        <w:spacing w:after="200"/>
      </w:pPr>
      <w:r>
        <w:rPr>
          <w:i/>
          <w:iCs/>
          <w:color w:val="E35D4F"/>
        </w:rPr>
        <w:t xml:space="preserve">Sounds and Names · Los sonidos y los nombres</w:t>
      </w:r>
    </w:p>
    <w:p>
      <w:pPr>
        <w:pStyle w:val="Heading3"/>
        <w:spacing w:after="120" w:before="240"/>
      </w:pPr>
      <w:r>
        <w:rPr>
          <w:b/>
          <w:bCs/>
          <w:color w:val="1F2A44"/>
        </w:rPr>
        <w:t xml:space="preserve">The five vowels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a</w:t>
            </w:r>
          </w:p>
        </w:tc>
        <w:tc>
          <w:tcPr>
            <w:tcW w:type="dxa" w:w="5360"/>
            <w:tcMar>
              <w:top w:type="dxa" w:w="60"/>
              <w:left w:type="dxa" w:w="100"/>
              <w:bottom w:type="dxa" w:w="60"/>
              <w:right w:type="dxa" w:w="100"/>
            </w:tcMar>
          </w:tcPr>
          <w:p>
            <w:pPr>
              <w:spacing w:after="0"/>
            </w:pPr>
            <w:r>
              <w:rPr>
                <w:b w:val="false"/>
                <w:bCs w:val="false"/>
                <w:sz w:val="20"/>
                <w:szCs w:val="20"/>
              </w:rPr>
              <w:t xml:space="preserve">ah (father)</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e</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eh (met)</w:t>
            </w:r>
          </w:p>
        </w:tc>
      </w:tr>
      <w:tr>
        <w:tc>
          <w:tcPr>
            <w:tcW w:type="dxa" w:w="4000"/>
            <w:tcMar>
              <w:top w:type="dxa" w:w="60"/>
              <w:left w:type="dxa" w:w="100"/>
              <w:bottom w:type="dxa" w:w="60"/>
              <w:right w:type="dxa" w:w="100"/>
            </w:tcMar>
          </w:tcPr>
          <w:p>
            <w:pPr>
              <w:spacing w:after="0"/>
            </w:pPr>
            <w:r>
              <w:rPr>
                <w:b/>
                <w:bCs/>
                <w:sz w:val="20"/>
                <w:szCs w:val="20"/>
              </w:rPr>
              <w:t xml:space="preserve">i</w:t>
            </w:r>
          </w:p>
        </w:tc>
        <w:tc>
          <w:tcPr>
            <w:tcW w:type="dxa" w:w="5360"/>
            <w:tcMar>
              <w:top w:type="dxa" w:w="60"/>
              <w:left w:type="dxa" w:w="100"/>
              <w:bottom w:type="dxa" w:w="60"/>
              <w:right w:type="dxa" w:w="100"/>
            </w:tcMar>
          </w:tcPr>
          <w:p>
            <w:pPr>
              <w:spacing w:after="0"/>
            </w:pPr>
            <w:r>
              <w:rPr>
                <w:b w:val="false"/>
                <w:bCs w:val="false"/>
                <w:sz w:val="20"/>
                <w:szCs w:val="20"/>
              </w:rPr>
              <w:t xml:space="preserve">ee (see)</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o</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oh (no, short)</w:t>
            </w:r>
          </w:p>
        </w:tc>
      </w:tr>
      <w:tr>
        <w:tc>
          <w:tcPr>
            <w:tcW w:type="dxa" w:w="4000"/>
            <w:tcMar>
              <w:top w:type="dxa" w:w="60"/>
              <w:left w:type="dxa" w:w="100"/>
              <w:bottom w:type="dxa" w:w="60"/>
              <w:right w:type="dxa" w:w="100"/>
            </w:tcMar>
          </w:tcPr>
          <w:p>
            <w:pPr>
              <w:spacing w:after="0"/>
            </w:pPr>
            <w:r>
              <w:rPr>
                <w:b/>
                <w:bCs/>
                <w:sz w:val="20"/>
                <w:szCs w:val="20"/>
              </w:rPr>
              <w:t xml:space="preserve">u</w:t>
            </w:r>
          </w:p>
        </w:tc>
        <w:tc>
          <w:tcPr>
            <w:tcW w:type="dxa" w:w="5360"/>
            <w:tcMar>
              <w:top w:type="dxa" w:w="60"/>
              <w:left w:type="dxa" w:w="100"/>
              <w:bottom w:type="dxa" w:w="60"/>
              <w:right w:type="dxa" w:w="100"/>
            </w:tcMar>
          </w:tcPr>
          <w:p>
            <w:pPr>
              <w:spacing w:after="0"/>
            </w:pPr>
            <w:r>
              <w:rPr>
                <w:b w:val="false"/>
                <w:bCs w:val="false"/>
                <w:sz w:val="20"/>
                <w:szCs w:val="20"/>
              </w:rPr>
              <w:t xml:space="preserve">oo (moon)</w:t>
            </w:r>
          </w:p>
        </w:tc>
      </w:tr>
    </w:tbl>
    <w:p>
      <w:pPr>
        <w:spacing w:after="120"/>
      </w:pPr>
    </w:p>
    <w:p>
      <w:pPr>
        <w:pStyle w:val="Heading3"/>
        <w:spacing w:after="120" w:before="240"/>
      </w:pPr>
      <w:r>
        <w:rPr>
          <w:b/>
          <w:bCs/>
          <w:color w:val="1F2A44"/>
        </w:rPr>
        <w:t xml:space="preserve">Tricky consonants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h</w:t>
            </w:r>
          </w:p>
        </w:tc>
        <w:tc>
          <w:tcPr>
            <w:tcW w:type="dxa" w:w="5360"/>
            <w:tcMar>
              <w:top w:type="dxa" w:w="60"/>
              <w:left w:type="dxa" w:w="100"/>
              <w:bottom w:type="dxa" w:w="60"/>
              <w:right w:type="dxa" w:w="100"/>
            </w:tcMar>
          </w:tcPr>
          <w:p>
            <w:pPr>
              <w:spacing w:after="0"/>
            </w:pPr>
            <w:r>
              <w:rPr>
                <w:b w:val="false"/>
                <w:bCs w:val="false"/>
                <w:sz w:val="20"/>
                <w:szCs w:val="20"/>
              </w:rPr>
              <w:t xml:space="preserve">silent</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j, ge, gi</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breathy h</w:t>
            </w:r>
          </w:p>
        </w:tc>
      </w:tr>
      <w:tr>
        <w:tc>
          <w:tcPr>
            <w:tcW w:type="dxa" w:w="4000"/>
            <w:tcMar>
              <w:top w:type="dxa" w:w="60"/>
              <w:left w:type="dxa" w:w="100"/>
              <w:bottom w:type="dxa" w:w="60"/>
              <w:right w:type="dxa" w:w="100"/>
            </w:tcMar>
          </w:tcPr>
          <w:p>
            <w:pPr>
              <w:spacing w:after="0"/>
            </w:pPr>
            <w:r>
              <w:rPr>
                <w:b/>
                <w:bCs/>
                <w:sz w:val="20"/>
                <w:szCs w:val="20"/>
              </w:rPr>
              <w:t xml:space="preserve">ll, y</w:t>
            </w:r>
          </w:p>
        </w:tc>
        <w:tc>
          <w:tcPr>
            <w:tcW w:type="dxa" w:w="5360"/>
            <w:tcMar>
              <w:top w:type="dxa" w:w="60"/>
              <w:left w:type="dxa" w:w="100"/>
              <w:bottom w:type="dxa" w:w="60"/>
              <w:right w:type="dxa" w:w="100"/>
            </w:tcMar>
          </w:tcPr>
          <w:p>
            <w:pPr>
              <w:spacing w:after="0"/>
            </w:pPr>
            <w:r>
              <w:rPr>
                <w:b w:val="false"/>
                <w:bCs w:val="false"/>
                <w:sz w:val="20"/>
                <w:szCs w:val="20"/>
              </w:rPr>
              <w:t xml:space="preserve">y (yes)</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ñ</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ny (canyon)</w:t>
            </w:r>
          </w:p>
        </w:tc>
      </w:tr>
      <w:tr>
        <w:tc>
          <w:tcPr>
            <w:tcW w:type="dxa" w:w="4000"/>
            <w:tcMar>
              <w:top w:type="dxa" w:w="60"/>
              <w:left w:type="dxa" w:w="100"/>
              <w:bottom w:type="dxa" w:w="60"/>
              <w:right w:type="dxa" w:w="100"/>
            </w:tcMar>
          </w:tcPr>
          <w:p>
            <w:pPr>
              <w:spacing w:after="0"/>
            </w:pPr>
            <w:r>
              <w:rPr>
                <w:b/>
                <w:bCs/>
                <w:sz w:val="20"/>
                <w:szCs w:val="20"/>
              </w:rPr>
              <w:t xml:space="preserve">z, ce, ci</w:t>
            </w:r>
          </w:p>
        </w:tc>
        <w:tc>
          <w:tcPr>
            <w:tcW w:type="dxa" w:w="5360"/>
            <w:tcMar>
              <w:top w:type="dxa" w:w="60"/>
              <w:left w:type="dxa" w:w="100"/>
              <w:bottom w:type="dxa" w:w="60"/>
              <w:right w:type="dxa" w:w="100"/>
            </w:tcMar>
          </w:tcPr>
          <w:p>
            <w:pPr>
              <w:spacing w:after="0"/>
            </w:pPr>
            <w:r>
              <w:rPr>
                <w:b w:val="false"/>
                <w:bCs w:val="false"/>
                <w:sz w:val="20"/>
                <w:szCs w:val="20"/>
              </w:rPr>
              <w:t xml:space="preserve">s</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qu</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k</w:t>
            </w:r>
          </w:p>
        </w:tc>
      </w:tr>
      <w:tr>
        <w:tc>
          <w:tcPr>
            <w:tcW w:type="dxa" w:w="4000"/>
            <w:tcMar>
              <w:top w:type="dxa" w:w="60"/>
              <w:left w:type="dxa" w:w="100"/>
              <w:bottom w:type="dxa" w:w="60"/>
              <w:right w:type="dxa" w:w="100"/>
            </w:tcMar>
          </w:tcPr>
          <w:p>
            <w:pPr>
              <w:spacing w:after="0"/>
            </w:pPr>
            <w:r>
              <w:rPr>
                <w:b/>
                <w:bCs/>
                <w:sz w:val="20"/>
                <w:szCs w:val="20"/>
              </w:rPr>
              <w:t xml:space="preserve">v</w:t>
            </w:r>
          </w:p>
        </w:tc>
        <w:tc>
          <w:tcPr>
            <w:tcW w:type="dxa" w:w="5360"/>
            <w:tcMar>
              <w:top w:type="dxa" w:w="60"/>
              <w:left w:type="dxa" w:w="100"/>
              <w:bottom w:type="dxa" w:w="60"/>
              <w:right w:type="dxa" w:w="100"/>
            </w:tcMar>
          </w:tcPr>
          <w:p>
            <w:pPr>
              <w:spacing w:after="0"/>
            </w:pPr>
            <w:r>
              <w:rPr>
                <w:b w:val="false"/>
                <w:bCs w:val="false"/>
                <w:sz w:val="20"/>
                <w:szCs w:val="20"/>
              </w:rPr>
              <w:t xml:space="preserve">b</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rr</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rolled r</w:t>
            </w:r>
          </w:p>
        </w:tc>
      </w:tr>
    </w:tbl>
    <w:p>
      <w:pPr>
        <w:spacing w:after="120"/>
      </w:pPr>
    </w:p>
    <w:p>
      <w:pPr>
        <w:pStyle w:val="Heading3"/>
        <w:spacing w:after="120" w:before="240"/>
      </w:pPr>
      <w:r>
        <w:rPr>
          <w:b/>
          <w:bCs/>
          <w:color w:val="1F2A44"/>
        </w:rPr>
        <w:t xml:space="preserve">Where is the stress?</w:t>
      </w:r>
    </w:p>
    <w:p>
      <w:pPr>
        <w:pStyle w:val="ListParagraph"/>
        <w:numPr>
          <w:ilvl w:val="0"/>
          <w:numId w:val="2"/>
        </w:numPr>
        <w:spacing w:after="60"/>
      </w:pPr>
      <w:r>
        <w:t xml:space="preserve">Ends in vowel, n, s: next-to-last syllable (CAR-men)</w:t>
      </w:r>
    </w:p>
    <w:p>
      <w:pPr>
        <w:pStyle w:val="ListParagraph"/>
        <w:numPr>
          <w:ilvl w:val="0"/>
          <w:numId w:val="2"/>
        </w:numPr>
        <w:spacing w:after="60"/>
      </w:pPr>
      <w:r>
        <w:t xml:space="preserve">Ends in another consonant: last syllable (i-sa-BEL)</w:t>
      </w:r>
    </w:p>
    <w:p>
      <w:pPr>
        <w:pStyle w:val="ListParagraph"/>
        <w:numPr>
          <w:ilvl w:val="0"/>
          <w:numId w:val="2"/>
        </w:numPr>
        <w:spacing w:after="60"/>
      </w:pPr>
      <w:r>
        <w:t xml:space="preserve">Accent mark: stress it (Mar-TÍ-nez)</w:t>
      </w:r>
    </w:p>
    <w:p>
      <w:pPr>
        <w:spacing w:after="120"/>
      </w:pPr>
    </w:p>
    <w:p>
      <w:pPr>
        <w:pStyle w:val="Heading3"/>
        <w:spacing w:after="120" w:before="240"/>
      </w:pPr>
      <w:r>
        <w:rPr>
          <w:b/>
          <w:bCs/>
          <w:color w:val="1F2A44"/>
        </w:rPr>
        <w:t xml:space="preserve">Two surnames</w:t>
      </w:r>
    </w:p>
    <w:p>
      <w:pPr>
        <w:pStyle w:val="ListParagraph"/>
        <w:numPr>
          <w:ilvl w:val="0"/>
          <w:numId w:val="2"/>
        </w:numPr>
        <w:spacing w:after="60"/>
      </w:pPr>
      <w:r>
        <w:t xml:space="preserve">Daniela Hernández Ruiz</w:t>
      </w:r>
    </w:p>
    <w:p>
      <w:pPr>
        <w:pStyle w:val="ListParagraph"/>
        <w:numPr>
          <w:ilvl w:val="0"/>
          <w:numId w:val="2"/>
        </w:numPr>
        <w:spacing w:after="60"/>
      </w:pPr>
      <w:r>
        <w:t xml:space="preserve">Hernández = father's; file under H</w:t>
      </w:r>
    </w:p>
    <w:p>
      <w:pPr>
        <w:pStyle w:val="ListParagraph"/>
        <w:numPr>
          <w:ilvl w:val="0"/>
          <w:numId w:val="2"/>
        </w:numPr>
        <w:spacing w:after="60"/>
      </w:pPr>
      <w:r>
        <w:t xml:space="preserve">Ruiz = mother's; Mom is Señora Ruiz</w:t>
      </w:r>
    </w:p>
    <w:p>
      <w:pPr>
        <w:pStyle w:val="ListParagraph"/>
        <w:numPr>
          <w:ilvl w:val="0"/>
          <w:numId w:val="2"/>
        </w:numPr>
        <w:spacing w:after="60"/>
      </w:pPr>
      <w:r>
        <w:t xml:space="preserve">One box on a form? Ask the family</w:t>
      </w:r>
    </w:p>
    <w:p>
      <w:pPr>
        <w:spacing w:after="120"/>
      </w:pPr>
    </w:p>
    <w:p>
      <w:pPr>
        <w:pStyle w:val="Heading3"/>
        <w:spacing w:after="120" w:before="240"/>
      </w:pPr>
      <w:r>
        <w:rPr>
          <w:b/>
          <w:bCs/>
          <w:color w:val="1F2A44"/>
        </w:rPr>
        <w:t xml:space="preserve">Name routine: Ask, Listen, Repeat, Check,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shd w:fill="E35D4F"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E35D4F"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000"/>
            <w:shd w:fill="E35D4F"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360"/>
            <w:tcMar>
              <w:top w:type="dxa" w:w="60"/>
              <w:left w:type="dxa" w:w="100"/>
              <w:bottom w:type="dxa" w:w="60"/>
              <w:right w:type="dxa" w:w="100"/>
            </w:tcMar>
          </w:tcPr>
          <w:p>
            <w:pPr>
              <w:spacing w:after="0"/>
            </w:pPr>
            <w:r>
              <w:rPr>
                <w:b/>
                <w:bCs/>
                <w:sz w:val="20"/>
                <w:szCs w:val="20"/>
              </w:rPr>
              <w:t xml:space="preserve">¿Cómo te llamas?</w:t>
            </w:r>
          </w:p>
        </w:tc>
        <w:tc>
          <w:tcPr>
            <w:tcW w:type="dxa" w:w="3000"/>
            <w:tcMar>
              <w:top w:type="dxa" w:w="60"/>
              <w:left w:type="dxa" w:w="100"/>
              <w:bottom w:type="dxa" w:w="60"/>
              <w:right w:type="dxa" w:w="100"/>
            </w:tcMar>
          </w:tcPr>
          <w:p>
            <w:pPr>
              <w:spacing w:after="0"/>
            </w:pPr>
            <w:r>
              <w:rPr>
                <w:b w:val="false"/>
                <w:bCs w:val="false"/>
                <w:sz w:val="20"/>
                <w:szCs w:val="20"/>
              </w:rPr>
              <w:t xml:space="preserve">What is your name?</w:t>
            </w:r>
          </w:p>
        </w:tc>
        <w:tc>
          <w:tcPr>
            <w:tcW w:type="dxa" w:w="3000"/>
            <w:tcMar>
              <w:top w:type="dxa" w:w="60"/>
              <w:left w:type="dxa" w:w="100"/>
              <w:bottom w:type="dxa" w:w="60"/>
              <w:right w:type="dxa" w:w="100"/>
            </w:tcMar>
          </w:tcPr>
          <w:p>
            <w:pPr>
              <w:spacing w:after="0"/>
            </w:pPr>
            <w:r>
              <w:rPr>
                <w:b w:val="false"/>
                <w:bCs w:val="false"/>
                <w:sz w:val="20"/>
                <w:szCs w:val="20"/>
              </w:rPr>
              <w:t xml:space="preserve">KOH-moh teh YAH-mahs</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¿Cómo se dice tu nombre?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How do you say your name?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KOH-moh seh DEE-seh too NOHM-breh</w:t>
            </w:r>
          </w:p>
        </w:tc>
      </w:tr>
      <w:tr>
        <w:tc>
          <w:tcPr>
            <w:tcW w:type="dxa" w:w="3360"/>
            <w:tcMar>
              <w:top w:type="dxa" w:w="60"/>
              <w:left w:type="dxa" w:w="100"/>
              <w:bottom w:type="dxa" w:w="60"/>
              <w:right w:type="dxa" w:w="100"/>
            </w:tcMar>
          </w:tcPr>
          <w:p>
            <w:pPr>
              <w:spacing w:after="0"/>
            </w:pPr>
            <w:r>
              <w:rPr>
                <w:b/>
                <w:bCs/>
                <w:sz w:val="20"/>
                <w:szCs w:val="20"/>
              </w:rPr>
              <w:t xml:space="preserve">¿Lo digo bien?</w:t>
            </w:r>
          </w:p>
        </w:tc>
        <w:tc>
          <w:tcPr>
            <w:tcW w:type="dxa" w:w="3000"/>
            <w:tcMar>
              <w:top w:type="dxa" w:w="60"/>
              <w:left w:type="dxa" w:w="100"/>
              <w:bottom w:type="dxa" w:w="60"/>
              <w:right w:type="dxa" w:w="100"/>
            </w:tcMar>
          </w:tcPr>
          <w:p>
            <w:pPr>
              <w:spacing w:after="0"/>
            </w:pPr>
            <w:r>
              <w:rPr>
                <w:b w:val="false"/>
                <w:bCs w:val="false"/>
                <w:sz w:val="20"/>
                <w:szCs w:val="20"/>
              </w:rPr>
              <w:t xml:space="preserve">Am I saying it right?</w:t>
            </w:r>
          </w:p>
        </w:tc>
        <w:tc>
          <w:tcPr>
            <w:tcW w:type="dxa" w:w="3000"/>
            <w:tcMar>
              <w:top w:type="dxa" w:w="60"/>
              <w:left w:type="dxa" w:w="100"/>
              <w:bottom w:type="dxa" w:w="60"/>
              <w:right w:type="dxa" w:w="100"/>
            </w:tcMar>
          </w:tcPr>
          <w:p>
            <w:pPr>
              <w:spacing w:after="0"/>
            </w:pPr>
            <w:r>
              <w:rPr>
                <w:b w:val="false"/>
                <w:bCs w:val="false"/>
                <w:sz w:val="20"/>
                <w:szCs w:val="20"/>
              </w:rPr>
              <w:t xml:space="preserve">loh DEE-goh BYEHN</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Repítelo, por favor.</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Say it again, please.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rreh-PEE-teh-loh, pohr fah-BOHR</w:t>
            </w:r>
          </w:p>
        </w:tc>
      </w:tr>
      <w:tr>
        <w:tc>
          <w:tcPr>
            <w:tcW w:type="dxa" w:w="3360"/>
            <w:tcMar>
              <w:top w:type="dxa" w:w="60"/>
              <w:left w:type="dxa" w:w="100"/>
              <w:bottom w:type="dxa" w:w="60"/>
              <w:right w:type="dxa" w:w="100"/>
            </w:tcMar>
          </w:tcPr>
          <w:p>
            <w:pPr>
              <w:spacing w:after="0"/>
            </w:pPr>
            <w:r>
              <w:rPr>
                <w:b/>
                <w:bCs/>
                <w:sz w:val="20"/>
                <w:szCs w:val="20"/>
              </w:rPr>
              <w:t xml:space="preserve">¿Cómo te gusta que te llamen?</w:t>
            </w:r>
          </w:p>
        </w:tc>
        <w:tc>
          <w:tcPr>
            <w:tcW w:type="dxa" w:w="3000"/>
            <w:tcMar>
              <w:top w:type="dxa" w:w="60"/>
              <w:left w:type="dxa" w:w="100"/>
              <w:bottom w:type="dxa" w:w="60"/>
              <w:right w:type="dxa" w:w="100"/>
            </w:tcMar>
          </w:tcPr>
          <w:p>
            <w:pPr>
              <w:spacing w:after="0"/>
            </w:pPr>
            <w:r>
              <w:rPr>
                <w:b w:val="false"/>
                <w:bCs w:val="false"/>
                <w:sz w:val="20"/>
                <w:szCs w:val="20"/>
              </w:rPr>
              <w:t xml:space="preserve">What do you like to be called?</w:t>
            </w:r>
          </w:p>
        </w:tc>
        <w:tc>
          <w:tcPr>
            <w:tcW w:type="dxa" w:w="3000"/>
            <w:tcMar>
              <w:top w:type="dxa" w:w="60"/>
              <w:left w:type="dxa" w:w="100"/>
              <w:bottom w:type="dxa" w:w="60"/>
              <w:right w:type="dxa" w:w="100"/>
            </w:tcMar>
          </w:tcPr>
          <w:p>
            <w:pPr>
              <w:spacing w:after="0"/>
            </w:pPr>
            <w:r>
              <w:rPr>
                <w:b w:val="false"/>
                <w:bCs w:val="false"/>
                <w:sz w:val="20"/>
                <w:szCs w:val="20"/>
              </w:rPr>
              <w:t xml:space="preserve">KOH-moh teh GOOS-tah keh teh YAH-mehn</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Gracias por enseñarme.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Thank you for teaching me.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GRAH-syahs pohr ehn-seh-NYAHR-meh</w:t>
            </w:r>
          </w:p>
        </w:tc>
      </w:tr>
    </w:tbl>
    <w:p>
      <w:pPr>
        <w:spacing w:after="120"/>
      </w:pPr>
    </w:p>
    <w:p>
      <w:pPr>
        <w:pStyle w:val="Heading3"/>
        <w:spacing w:after="120" w:before="240"/>
      </w:pPr>
      <w:r>
        <w:rPr>
          <w:b/>
          <w:bCs/>
          <w:color w:val="1F2A44"/>
        </w:rPr>
        <w:t xml:space="preserve">Remember</w:t>
      </w:r>
    </w:p>
    <w:p>
      <w:pPr>
        <w:pStyle w:val="ListParagraph"/>
        <w:numPr>
          <w:ilvl w:val="0"/>
          <w:numId w:val="2"/>
        </w:numPr>
        <w:spacing w:after="60"/>
      </w:pPr>
      <w:r>
        <w:t xml:space="preserve">Write accent marks on every roster, label, and certificate.</w:t>
      </w:r>
    </w:p>
    <w:p>
      <w:pPr>
        <w:pStyle w:val="ListParagraph"/>
        <w:numPr>
          <w:ilvl w:val="0"/>
          <w:numId w:val="2"/>
        </w:numPr>
        <w:spacing w:after="60"/>
      </w:pPr>
      <w:r>
        <w:t xml:space="preserve">Do not anglicize a name unless the student asks.</w:t>
      </w:r>
    </w:p>
    <w:p>
      <w:pPr>
        <w:pStyle w:val="ListParagraph"/>
        <w:numPr>
          <w:ilvl w:val="0"/>
          <w:numId w:val="2"/>
        </w:numPr>
        <w:spacing w:after="60"/>
      </w:pPr>
      <w:r>
        <w:t xml:space="preserve">Add your respelling to your roster and sub plans.</w:t>
      </w:r>
    </w:p>
    <w:p>
      <w:pPr>
        <w:spacing w:after="120"/>
      </w:pPr>
    </w:p>
    <w:p>
      <w:r>
        <w:br w:type="page"/>
      </w:r>
    </w:p>
    <w:p>
      <w:pPr>
        <w:spacing w:after="0"/>
      </w:pPr>
      <w:r>
        <w:rPr>
          <w:b/>
          <w:bCs/>
          <w:color w:val="C8902E"/>
          <w:spacing w:val="60"/>
          <w:sz w:val="20"/>
          <w:szCs w:val="20"/>
        </w:rPr>
        <w:t xml:space="preserve">MODULE 2 OF 6</w:t>
      </w:r>
    </w:p>
    <w:p>
      <w:pPr>
        <w:spacing w:after="40"/>
      </w:pPr>
      <w:r>
        <w:rPr>
          <w:b/>
          <w:bCs/>
          <w:color w:val="1F2A44"/>
          <w:sz w:val="56"/>
          <w:szCs w:val="56"/>
        </w:rPr>
        <w:t xml:space="preserve">Greetings and Relationships</w:t>
      </w:r>
    </w:p>
    <w:p>
      <w:pPr>
        <w:pBdr>
          <w:bottom w:val="single" w:color="C8902E" w:sz="18"/>
        </w:pBdr>
        <w:spacing w:after="200"/>
      </w:pPr>
      <w:r>
        <w:rPr>
          <w:i/>
          <w:iCs/>
          <w:color w:val="C8902E"/>
          <w:sz w:val="28"/>
          <w:szCs w:val="28"/>
        </w:rPr>
        <w:t xml:space="preserve">Los saludos y las relaciones</w:t>
      </w:r>
    </w:p>
    <w:p>
      <w:pPr>
        <w:spacing w:after="120"/>
        <w:rPr>
          <w:b/>
          <w:bCs/>
        </w:rPr>
      </w:pPr>
      <w:r>
        <w:rPr>
          <w:b/>
          <w:bCs/>
        </w:rPr>
        <w:t xml:space="preserve">A warm, accurate greeting is the fastest way to build a relationship. Learn greetings for every time of day, and learn when to use tú with students and usted with adults.</w:t>
      </w:r>
    </w:p>
    <w:p>
      <w:pPr>
        <w:pStyle w:val="Heading2"/>
        <w:spacing w:after="120" w:before="240"/>
      </w:pPr>
      <w:r>
        <w:rPr>
          <w:b/>
          <w:bCs/>
          <w:color w:val="C8902E"/>
        </w:rPr>
        <w:t xml:space="preserve">Learning goals</w:t>
      </w:r>
    </w:p>
    <w:p>
      <w:pPr>
        <w:pStyle w:val="ListParagraph"/>
        <w:numPr>
          <w:ilvl w:val="0"/>
          <w:numId w:val="2"/>
        </w:numPr>
        <w:spacing w:after="60"/>
      </w:pPr>
      <w:r>
        <w:t xml:space="preserve">Greet students and adults correctly for the time of day.</w:t>
      </w:r>
    </w:p>
    <w:p>
      <w:pPr>
        <w:pStyle w:val="ListParagraph"/>
        <w:numPr>
          <w:ilvl w:val="0"/>
          <w:numId w:val="2"/>
        </w:numPr>
        <w:spacing w:after="60"/>
      </w:pPr>
      <w:r>
        <w:t xml:space="preserve">Choose tú for one student and usted for an adult.</w:t>
      </w:r>
    </w:p>
    <w:p>
      <w:pPr>
        <w:pStyle w:val="ListParagraph"/>
        <w:numPr>
          <w:ilvl w:val="0"/>
          <w:numId w:val="2"/>
        </w:numPr>
        <w:spacing w:after="60"/>
      </w:pPr>
      <w:r>
        <w:t xml:space="preserve">Use titles and family words that show respect.</w:t>
      </w:r>
    </w:p>
    <w:p>
      <w:pPr>
        <w:pStyle w:val="ListParagraph"/>
        <w:numPr>
          <w:ilvl w:val="0"/>
          <w:numId w:val="2"/>
        </w:numPr>
        <w:spacing w:after="60"/>
      </w:pPr>
      <w:r>
        <w:t xml:space="preserve">Build short greeting routines for arrival, dismissal, and a student's return after an absence.</w:t>
      </w:r>
    </w:p>
    <w:p>
      <w:pPr>
        <w:pStyle w:val="Heading2"/>
        <w:spacing w:after="120" w:before="240"/>
      </w:pPr>
      <w:r>
        <w:rPr>
          <w:b/>
          <w:bCs/>
          <w:color w:val="C8902E"/>
        </w:rPr>
        <w:t xml:space="preserve">Mini-lesson</w:t>
      </w:r>
    </w:p>
    <w:p>
      <w:pPr>
        <w:pStyle w:val="Heading3"/>
        <w:spacing w:after="120" w:before="240"/>
      </w:pPr>
      <w:r>
        <w:rPr>
          <w:b/>
          <w:bCs/>
          <w:color w:val="1F2A44"/>
        </w:rPr>
        <w:t xml:space="preserve">Greetings by time of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2808"/>
        <w:gridCol w:w="3931"/>
      </w:tblGrid>
      <w:tr>
        <w:trPr>
          <w:tblHeader/>
        </w:trPr>
        <w:tc>
          <w:tcPr>
            <w:tcW w:type="dxa" w:w="2621"/>
            <w:shd w:fill="C8902E" w:color="auto" w:val="clear"/>
            <w:tcMar>
              <w:top w:type="dxa" w:w="60"/>
              <w:left w:type="dxa" w:w="100"/>
              <w:bottom w:type="dxa" w:w="60"/>
              <w:right w:type="dxa" w:w="100"/>
            </w:tcMar>
          </w:tcPr>
          <w:p>
            <w:pPr>
              <w:spacing w:after="0"/>
            </w:pPr>
            <w:r>
              <w:rPr>
                <w:b/>
                <w:bCs/>
                <w:color w:val="FFFFFF"/>
                <w:sz w:val="20"/>
                <w:szCs w:val="20"/>
              </w:rPr>
              <w:t xml:space="preserve">Greeting</w:t>
            </w:r>
          </w:p>
        </w:tc>
        <w:tc>
          <w:tcPr>
            <w:tcW w:type="dxa" w:w="2808"/>
            <w:shd w:fill="C8902E" w:color="auto" w:val="clear"/>
            <w:tcMar>
              <w:top w:type="dxa" w:w="60"/>
              <w:left w:type="dxa" w:w="100"/>
              <w:bottom w:type="dxa" w:w="60"/>
              <w:right w:type="dxa" w:w="100"/>
            </w:tcMar>
          </w:tcPr>
          <w:p>
            <w:pPr>
              <w:spacing w:after="0"/>
            </w:pPr>
            <w:r>
              <w:rPr>
                <w:b/>
                <w:bCs/>
                <w:color w:val="FFFFFF"/>
                <w:sz w:val="20"/>
                <w:szCs w:val="20"/>
              </w:rPr>
              <w:t xml:space="preserve">Pronunciation</w:t>
            </w:r>
          </w:p>
        </w:tc>
        <w:tc>
          <w:tcPr>
            <w:tcW w:type="dxa" w:w="3931"/>
            <w:shd w:fill="C8902E" w:color="auto" w:val="clear"/>
            <w:tcMar>
              <w:top w:type="dxa" w:w="60"/>
              <w:left w:type="dxa" w:w="100"/>
              <w:bottom w:type="dxa" w:w="60"/>
              <w:right w:type="dxa" w:w="100"/>
            </w:tcMar>
          </w:tcPr>
          <w:p>
            <w:pPr>
              <w:spacing w:after="0"/>
            </w:pPr>
            <w:r>
              <w:rPr>
                <w:b/>
                <w:bCs/>
                <w:color w:val="FFFFFF"/>
                <w:sz w:val="20"/>
                <w:szCs w:val="20"/>
              </w:rPr>
              <w:t xml:space="preserve">When to use it</w:t>
            </w:r>
          </w:p>
        </w:tc>
      </w:tr>
      <w:tr>
        <w:tc>
          <w:tcPr>
            <w:tcW w:type="dxa" w:w="2621"/>
            <w:tcMar>
              <w:top w:type="dxa" w:w="60"/>
              <w:left w:type="dxa" w:w="100"/>
              <w:bottom w:type="dxa" w:w="60"/>
              <w:right w:type="dxa" w:w="100"/>
            </w:tcMar>
          </w:tcPr>
          <w:p>
            <w:pPr>
              <w:spacing w:after="0"/>
            </w:pPr>
            <w:r>
              <w:rPr>
                <w:sz w:val="20"/>
                <w:szCs w:val="20"/>
              </w:rPr>
              <w:t xml:space="preserve">Buenos días.</w:t>
            </w:r>
          </w:p>
        </w:tc>
        <w:tc>
          <w:tcPr>
            <w:tcW w:type="dxa" w:w="2808"/>
            <w:tcMar>
              <w:top w:type="dxa" w:w="60"/>
              <w:left w:type="dxa" w:w="100"/>
              <w:bottom w:type="dxa" w:w="60"/>
              <w:right w:type="dxa" w:w="100"/>
            </w:tcMar>
          </w:tcPr>
          <w:p>
            <w:pPr>
              <w:spacing w:after="0"/>
            </w:pPr>
            <w:r>
              <w:rPr>
                <w:sz w:val="20"/>
                <w:szCs w:val="20"/>
              </w:rPr>
              <w:t xml:space="preserve">BWEH-nohs DEE-ahs</w:t>
            </w:r>
          </w:p>
        </w:tc>
        <w:tc>
          <w:tcPr>
            <w:tcW w:type="dxa" w:w="3931"/>
            <w:tcMar>
              <w:top w:type="dxa" w:w="60"/>
              <w:left w:type="dxa" w:w="100"/>
              <w:bottom w:type="dxa" w:w="60"/>
              <w:right w:type="dxa" w:w="100"/>
            </w:tcMar>
          </w:tcPr>
          <w:p>
            <w:pPr>
              <w:spacing w:after="0"/>
            </w:pPr>
            <w:r>
              <w:rPr>
                <w:sz w:val="20"/>
                <w:szCs w:val="20"/>
              </w:rPr>
              <w:t xml:space="preserve">Morning, until about noon</w:t>
            </w:r>
          </w:p>
        </w:tc>
      </w:tr>
      <w:tr>
        <w:tc>
          <w:tcPr>
            <w:tcW w:type="dxa" w:w="2621"/>
            <w:shd w:fill="F7F2EC" w:color="auto" w:val="clear"/>
            <w:tcMar>
              <w:top w:type="dxa" w:w="60"/>
              <w:left w:type="dxa" w:w="100"/>
              <w:bottom w:type="dxa" w:w="60"/>
              <w:right w:type="dxa" w:w="100"/>
            </w:tcMar>
          </w:tcPr>
          <w:p>
            <w:pPr>
              <w:spacing w:after="0"/>
            </w:pPr>
            <w:r>
              <w:rPr>
                <w:sz w:val="20"/>
                <w:szCs w:val="20"/>
              </w:rPr>
              <w:t xml:space="preserve">Buenas tardes.</w:t>
            </w:r>
          </w:p>
        </w:tc>
        <w:tc>
          <w:tcPr>
            <w:tcW w:type="dxa" w:w="2808"/>
            <w:shd w:fill="F7F2EC" w:color="auto" w:val="clear"/>
            <w:tcMar>
              <w:top w:type="dxa" w:w="60"/>
              <w:left w:type="dxa" w:w="100"/>
              <w:bottom w:type="dxa" w:w="60"/>
              <w:right w:type="dxa" w:w="100"/>
            </w:tcMar>
          </w:tcPr>
          <w:p>
            <w:pPr>
              <w:spacing w:after="0"/>
            </w:pPr>
            <w:r>
              <w:rPr>
                <w:sz w:val="20"/>
                <w:szCs w:val="20"/>
              </w:rPr>
              <w:t xml:space="preserve">BWEH-nahs TAHR-dehs</w:t>
            </w:r>
          </w:p>
        </w:tc>
        <w:tc>
          <w:tcPr>
            <w:tcW w:type="dxa" w:w="3931"/>
            <w:shd w:fill="F7F2EC" w:color="auto" w:val="clear"/>
            <w:tcMar>
              <w:top w:type="dxa" w:w="60"/>
              <w:left w:type="dxa" w:w="100"/>
              <w:bottom w:type="dxa" w:w="60"/>
              <w:right w:type="dxa" w:w="100"/>
            </w:tcMar>
          </w:tcPr>
          <w:p>
            <w:pPr>
              <w:spacing w:after="0"/>
            </w:pPr>
            <w:r>
              <w:rPr>
                <w:sz w:val="20"/>
                <w:szCs w:val="20"/>
              </w:rPr>
              <w:t xml:space="preserve">Afternoon, from about noon until dark</w:t>
            </w:r>
          </w:p>
        </w:tc>
      </w:tr>
      <w:tr>
        <w:tc>
          <w:tcPr>
            <w:tcW w:type="dxa" w:w="2621"/>
            <w:tcMar>
              <w:top w:type="dxa" w:w="60"/>
              <w:left w:type="dxa" w:w="100"/>
              <w:bottom w:type="dxa" w:w="60"/>
              <w:right w:type="dxa" w:w="100"/>
            </w:tcMar>
          </w:tcPr>
          <w:p>
            <w:pPr>
              <w:spacing w:after="0"/>
            </w:pPr>
            <w:r>
              <w:rPr>
                <w:sz w:val="20"/>
                <w:szCs w:val="20"/>
              </w:rPr>
              <w:t xml:space="preserve">Buenas noches.</w:t>
            </w:r>
          </w:p>
        </w:tc>
        <w:tc>
          <w:tcPr>
            <w:tcW w:type="dxa" w:w="2808"/>
            <w:tcMar>
              <w:top w:type="dxa" w:w="60"/>
              <w:left w:type="dxa" w:w="100"/>
              <w:bottom w:type="dxa" w:w="60"/>
              <w:right w:type="dxa" w:w="100"/>
            </w:tcMar>
          </w:tcPr>
          <w:p>
            <w:pPr>
              <w:spacing w:after="0"/>
            </w:pPr>
            <w:r>
              <w:rPr>
                <w:sz w:val="20"/>
                <w:szCs w:val="20"/>
              </w:rPr>
              <w:t xml:space="preserve">BWEH-nahs NOH-chehs</w:t>
            </w:r>
          </w:p>
        </w:tc>
        <w:tc>
          <w:tcPr>
            <w:tcW w:type="dxa" w:w="3931"/>
            <w:tcMar>
              <w:top w:type="dxa" w:w="60"/>
              <w:left w:type="dxa" w:w="100"/>
              <w:bottom w:type="dxa" w:w="60"/>
              <w:right w:type="dxa" w:w="100"/>
            </w:tcMar>
          </w:tcPr>
          <w:p>
            <w:pPr>
              <w:spacing w:after="0"/>
            </w:pPr>
            <w:r>
              <w:rPr>
                <w:sz w:val="20"/>
                <w:szCs w:val="20"/>
              </w:rPr>
              <w:t xml:space="preserve">Evening and night; also used as good night</w:t>
            </w:r>
          </w:p>
        </w:tc>
      </w:tr>
      <w:tr>
        <w:tc>
          <w:tcPr>
            <w:tcW w:type="dxa" w:w="2621"/>
            <w:shd w:fill="F7F2EC" w:color="auto" w:val="clear"/>
            <w:tcMar>
              <w:top w:type="dxa" w:w="60"/>
              <w:left w:type="dxa" w:w="100"/>
              <w:bottom w:type="dxa" w:w="60"/>
              <w:right w:type="dxa" w:w="100"/>
            </w:tcMar>
          </w:tcPr>
          <w:p>
            <w:pPr>
              <w:spacing w:after="0"/>
            </w:pPr>
            <w:r>
              <w:rPr>
                <w:sz w:val="20"/>
                <w:szCs w:val="20"/>
              </w:rPr>
              <w:t xml:space="preserve">¡Hola!</w:t>
            </w:r>
          </w:p>
        </w:tc>
        <w:tc>
          <w:tcPr>
            <w:tcW w:type="dxa" w:w="2808"/>
            <w:shd w:fill="F7F2EC" w:color="auto" w:val="clear"/>
            <w:tcMar>
              <w:top w:type="dxa" w:w="60"/>
              <w:left w:type="dxa" w:w="100"/>
              <w:bottom w:type="dxa" w:w="60"/>
              <w:right w:type="dxa" w:w="100"/>
            </w:tcMar>
          </w:tcPr>
          <w:p>
            <w:pPr>
              <w:spacing w:after="0"/>
            </w:pPr>
            <w:r>
              <w:rPr>
                <w:sz w:val="20"/>
                <w:szCs w:val="20"/>
              </w:rPr>
              <w:t xml:space="preserve">OH-lah</w:t>
            </w:r>
          </w:p>
        </w:tc>
        <w:tc>
          <w:tcPr>
            <w:tcW w:type="dxa" w:w="3931"/>
            <w:shd w:fill="F7F2EC" w:color="auto" w:val="clear"/>
            <w:tcMar>
              <w:top w:type="dxa" w:w="60"/>
              <w:left w:type="dxa" w:w="100"/>
              <w:bottom w:type="dxa" w:w="60"/>
              <w:right w:type="dxa" w:w="100"/>
            </w:tcMar>
          </w:tcPr>
          <w:p>
            <w:pPr>
              <w:spacing w:after="0"/>
            </w:pPr>
            <w:r>
              <w:rPr>
                <w:sz w:val="20"/>
                <w:szCs w:val="20"/>
              </w:rPr>
              <w:t xml:space="preserve">Any time; friendly and informal</w:t>
            </w:r>
          </w:p>
        </w:tc>
      </w:tr>
    </w:tbl>
    <w:p>
      <w:pPr>
        <w:spacing w:after="120"/>
      </w:pPr>
    </w:p>
    <w:p>
      <w:pPr>
        <w:spacing w:after="120"/>
      </w:pPr>
      <w:r>
        <w:t xml:space="preserve">Notice buenos with días but buenas with tardes and noches. Día is a masculine word, and tarde and noche are feminine words, so the describing word changes to match.</w:t>
      </w:r>
    </w:p>
    <w:p>
      <w:pPr>
        <w:pStyle w:val="Heading3"/>
        <w:spacing w:after="120" w:before="240"/>
      </w:pPr>
      <w:r>
        <w:rPr>
          <w:b/>
          <w:bCs/>
          <w:color w:val="1F2A44"/>
        </w:rPr>
        <w:t xml:space="preserve">Tú or usted?</w:t>
      </w:r>
    </w:p>
    <w:p>
      <w:pPr>
        <w:spacing w:after="120"/>
      </w:pPr>
      <w:r>
        <w:t xml:space="preserve">Spanish has two common ways to say "you" to one person. Tú is familiar. Usted is respectful and formal. As a teacher, you will use tú with a student and usted with parents, grandparents, colleagues, and other adults.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rPr>
          <w:tblHeader/>
        </w:trPr>
        <w:tc>
          <w:tcPr>
            <w:tcW w:type="dxa" w:w="2808"/>
            <w:shd w:fill="C8902E" w:color="auto" w:val="clear"/>
            <w:tcMar>
              <w:top w:type="dxa" w:w="60"/>
              <w:left w:type="dxa" w:w="100"/>
              <w:bottom w:type="dxa" w:w="60"/>
              <w:right w:type="dxa" w:w="100"/>
            </w:tcMar>
          </w:tcPr>
          <w:p>
            <w:pPr>
              <w:spacing w:after="0"/>
            </w:pPr>
            <w:r>
              <w:rPr>
                <w:b/>
                <w:bCs/>
                <w:color w:val="FFFFFF"/>
                <w:sz w:val="20"/>
                <w:szCs w:val="20"/>
              </w:rPr>
              <w:t xml:space="preserve"/>
            </w:r>
          </w:p>
        </w:tc>
        <w:tc>
          <w:tcPr>
            <w:tcW w:type="dxa" w:w="3276"/>
            <w:shd w:fill="C8902E" w:color="auto" w:val="clear"/>
            <w:tcMar>
              <w:top w:type="dxa" w:w="60"/>
              <w:left w:type="dxa" w:w="100"/>
              <w:bottom w:type="dxa" w:w="60"/>
              <w:right w:type="dxa" w:w="100"/>
            </w:tcMar>
          </w:tcPr>
          <w:p>
            <w:pPr>
              <w:spacing w:after="0"/>
            </w:pPr>
            <w:r>
              <w:rPr>
                <w:b/>
                <w:bCs/>
                <w:color w:val="FFFFFF"/>
                <w:sz w:val="20"/>
                <w:szCs w:val="20"/>
              </w:rPr>
              <w:t xml:space="preserve">Tú (one student)</w:t>
            </w:r>
          </w:p>
        </w:tc>
        <w:tc>
          <w:tcPr>
            <w:tcW w:type="dxa" w:w="3276"/>
            <w:shd w:fill="C8902E" w:color="auto" w:val="clear"/>
            <w:tcMar>
              <w:top w:type="dxa" w:w="60"/>
              <w:left w:type="dxa" w:w="100"/>
              <w:bottom w:type="dxa" w:w="60"/>
              <w:right w:type="dxa" w:w="100"/>
            </w:tcMar>
          </w:tcPr>
          <w:p>
            <w:pPr>
              <w:spacing w:after="0"/>
            </w:pPr>
            <w:r>
              <w:rPr>
                <w:b/>
                <w:bCs/>
                <w:color w:val="FFFFFF"/>
                <w:sz w:val="20"/>
                <w:szCs w:val="20"/>
              </w:rPr>
              <w:t xml:space="preserve">Usted (one adult)</w:t>
            </w:r>
          </w:p>
        </w:tc>
      </w:tr>
      <w:tr>
        <w:tc>
          <w:tcPr>
            <w:tcW w:type="dxa" w:w="2808"/>
            <w:tcMar>
              <w:top w:type="dxa" w:w="60"/>
              <w:left w:type="dxa" w:w="100"/>
              <w:bottom w:type="dxa" w:w="60"/>
              <w:right w:type="dxa" w:w="100"/>
            </w:tcMar>
          </w:tcPr>
          <w:p>
            <w:pPr>
              <w:spacing w:after="0"/>
            </w:pPr>
            <w:r>
              <w:rPr>
                <w:sz w:val="20"/>
                <w:szCs w:val="20"/>
              </w:rPr>
              <w:t xml:space="preserve">How are you?</w:t>
            </w:r>
          </w:p>
        </w:tc>
        <w:tc>
          <w:tcPr>
            <w:tcW w:type="dxa" w:w="3276"/>
            <w:tcMar>
              <w:top w:type="dxa" w:w="60"/>
              <w:left w:type="dxa" w:w="100"/>
              <w:bottom w:type="dxa" w:w="60"/>
              <w:right w:type="dxa" w:w="100"/>
            </w:tcMar>
          </w:tcPr>
          <w:p>
            <w:pPr>
              <w:spacing w:after="0"/>
            </w:pPr>
            <w:r>
              <w:rPr>
                <w:sz w:val="20"/>
                <w:szCs w:val="20"/>
              </w:rPr>
              <w:t xml:space="preserve">¿Cómo estás?</w:t>
            </w:r>
          </w:p>
        </w:tc>
        <w:tc>
          <w:tcPr>
            <w:tcW w:type="dxa" w:w="3276"/>
            <w:tcMar>
              <w:top w:type="dxa" w:w="60"/>
              <w:left w:type="dxa" w:w="100"/>
              <w:bottom w:type="dxa" w:w="60"/>
              <w:right w:type="dxa" w:w="100"/>
            </w:tcMar>
          </w:tcPr>
          <w:p>
            <w:pPr>
              <w:spacing w:after="0"/>
            </w:pPr>
            <w:r>
              <w:rPr>
                <w:sz w:val="20"/>
                <w:szCs w:val="20"/>
              </w:rPr>
              <w:t xml:space="preserve">¿Cómo está usted?</w:t>
            </w:r>
          </w:p>
        </w:tc>
      </w:tr>
      <w:tr>
        <w:tc>
          <w:tcPr>
            <w:tcW w:type="dxa" w:w="2808"/>
            <w:shd w:fill="F7F2EC" w:color="auto" w:val="clear"/>
            <w:tcMar>
              <w:top w:type="dxa" w:w="60"/>
              <w:left w:type="dxa" w:w="100"/>
              <w:bottom w:type="dxa" w:w="60"/>
              <w:right w:type="dxa" w:w="100"/>
            </w:tcMar>
          </w:tcPr>
          <w:p>
            <w:pPr>
              <w:spacing w:after="0"/>
            </w:pPr>
            <w:r>
              <w:rPr>
                <w:sz w:val="20"/>
                <w:szCs w:val="20"/>
              </w:rPr>
              <w:t xml:space="preserve">And you?</w:t>
            </w:r>
          </w:p>
        </w:tc>
        <w:tc>
          <w:tcPr>
            <w:tcW w:type="dxa" w:w="3276"/>
            <w:shd w:fill="F7F2EC" w:color="auto" w:val="clear"/>
            <w:tcMar>
              <w:top w:type="dxa" w:w="60"/>
              <w:left w:type="dxa" w:w="100"/>
              <w:bottom w:type="dxa" w:w="60"/>
              <w:right w:type="dxa" w:w="100"/>
            </w:tcMar>
          </w:tcPr>
          <w:p>
            <w:pPr>
              <w:spacing w:after="0"/>
            </w:pPr>
            <w:r>
              <w:rPr>
                <w:sz w:val="20"/>
                <w:szCs w:val="20"/>
              </w:rPr>
              <w:t xml:space="preserve">¿Y tú?</w:t>
            </w:r>
          </w:p>
        </w:tc>
        <w:tc>
          <w:tcPr>
            <w:tcW w:type="dxa" w:w="3276"/>
            <w:shd w:fill="F7F2EC" w:color="auto" w:val="clear"/>
            <w:tcMar>
              <w:top w:type="dxa" w:w="60"/>
              <w:left w:type="dxa" w:w="100"/>
              <w:bottom w:type="dxa" w:w="60"/>
              <w:right w:type="dxa" w:w="100"/>
            </w:tcMar>
          </w:tcPr>
          <w:p>
            <w:pPr>
              <w:spacing w:after="0"/>
            </w:pPr>
            <w:r>
              <w:rPr>
                <w:sz w:val="20"/>
                <w:szCs w:val="20"/>
              </w:rPr>
              <w:t xml:space="preserve">¿Y usted?</w:t>
            </w:r>
          </w:p>
        </w:tc>
      </w:tr>
      <w:tr>
        <w:tc>
          <w:tcPr>
            <w:tcW w:type="dxa" w:w="2808"/>
            <w:tcMar>
              <w:top w:type="dxa" w:w="60"/>
              <w:left w:type="dxa" w:w="100"/>
              <w:bottom w:type="dxa" w:w="60"/>
              <w:right w:type="dxa" w:w="100"/>
            </w:tcMar>
          </w:tcPr>
          <w:p>
            <w:pPr>
              <w:spacing w:after="0"/>
            </w:pPr>
            <w:r>
              <w:rPr>
                <w:sz w:val="20"/>
                <w:szCs w:val="20"/>
              </w:rPr>
              <w:t xml:space="preserve">Have a good day.</w:t>
            </w:r>
          </w:p>
        </w:tc>
        <w:tc>
          <w:tcPr>
            <w:tcW w:type="dxa" w:w="3276"/>
            <w:tcMar>
              <w:top w:type="dxa" w:w="60"/>
              <w:left w:type="dxa" w:w="100"/>
              <w:bottom w:type="dxa" w:w="60"/>
              <w:right w:type="dxa" w:w="100"/>
            </w:tcMar>
          </w:tcPr>
          <w:p>
            <w:pPr>
              <w:spacing w:after="0"/>
            </w:pPr>
            <w:r>
              <w:rPr>
                <w:sz w:val="20"/>
                <w:szCs w:val="20"/>
              </w:rPr>
              <w:t xml:space="preserve">Que tengas un buen día.</w:t>
            </w:r>
          </w:p>
        </w:tc>
        <w:tc>
          <w:tcPr>
            <w:tcW w:type="dxa" w:w="3276"/>
            <w:tcMar>
              <w:top w:type="dxa" w:w="60"/>
              <w:left w:type="dxa" w:w="100"/>
              <w:bottom w:type="dxa" w:w="60"/>
              <w:right w:type="dxa" w:w="100"/>
            </w:tcMar>
          </w:tcPr>
          <w:p>
            <w:pPr>
              <w:spacing w:after="0"/>
            </w:pPr>
            <w:r>
              <w:rPr>
                <w:sz w:val="20"/>
                <w:szCs w:val="20"/>
              </w:rPr>
              <w:t xml:space="preserve">Que tenga un buen día.</w:t>
            </w:r>
          </w:p>
        </w:tc>
      </w:tr>
      <w:tr>
        <w:tc>
          <w:tcPr>
            <w:tcW w:type="dxa" w:w="2808"/>
            <w:shd w:fill="F7F2EC" w:color="auto" w:val="clear"/>
            <w:tcMar>
              <w:top w:type="dxa" w:w="60"/>
              <w:left w:type="dxa" w:w="100"/>
              <w:bottom w:type="dxa" w:w="60"/>
              <w:right w:type="dxa" w:w="100"/>
            </w:tcMar>
          </w:tcPr>
          <w:p>
            <w:pPr>
              <w:spacing w:after="0"/>
            </w:pPr>
            <w:r>
              <w:rPr>
                <w:sz w:val="20"/>
                <w:szCs w:val="20"/>
              </w:rPr>
              <w:t xml:space="preserve">your (book)</w:t>
            </w:r>
          </w:p>
        </w:tc>
        <w:tc>
          <w:tcPr>
            <w:tcW w:type="dxa" w:w="3276"/>
            <w:shd w:fill="F7F2EC" w:color="auto" w:val="clear"/>
            <w:tcMar>
              <w:top w:type="dxa" w:w="60"/>
              <w:left w:type="dxa" w:w="100"/>
              <w:bottom w:type="dxa" w:w="60"/>
              <w:right w:type="dxa" w:w="100"/>
            </w:tcMar>
          </w:tcPr>
          <w:p>
            <w:pPr>
              <w:spacing w:after="0"/>
            </w:pPr>
            <w:r>
              <w:rPr>
                <w:sz w:val="20"/>
                <w:szCs w:val="20"/>
              </w:rPr>
              <w:t xml:space="preserve">tu libro</w:t>
            </w:r>
          </w:p>
        </w:tc>
        <w:tc>
          <w:tcPr>
            <w:tcW w:type="dxa" w:w="3276"/>
            <w:shd w:fill="F7F2EC" w:color="auto" w:val="clear"/>
            <w:tcMar>
              <w:top w:type="dxa" w:w="60"/>
              <w:left w:type="dxa" w:w="100"/>
              <w:bottom w:type="dxa" w:w="60"/>
              <w:right w:type="dxa" w:w="100"/>
            </w:tcMar>
          </w:tcPr>
          <w:p>
            <w:pPr>
              <w:spacing w:after="0"/>
            </w:pPr>
            <w:r>
              <w:rPr>
                <w:sz w:val="20"/>
                <w:szCs w:val="20"/>
              </w:rPr>
              <w:t xml:space="preserve">su libro</w:t>
            </w:r>
          </w:p>
        </w:tc>
      </w:tr>
    </w:tbl>
    <w:p>
      <w:pPr>
        <w:spacing w:after="120"/>
      </w:pPr>
    </w:p>
    <w:p>
      <w:pPr>
        <w:spacing w:after="120"/>
      </w:pPr>
      <w:r>
        <w:t xml:space="preserve">Many students will use usted with you. That is a sign of respect, not distance. If you are unsure which form to use with an adult, choose usted. It is never rude.</w:t>
      </w:r>
    </w:p>
    <w:p>
      <w:pPr>
        <w:pStyle w:val="Heading3"/>
        <w:spacing w:after="120" w:before="240"/>
      </w:pPr>
      <w:r>
        <w:rPr>
          <w:b/>
          <w:bCs/>
          <w:color w:val="1F2A44"/>
        </w:rPr>
        <w:t xml:space="preserve">Titles and relationship words</w:t>
      </w:r>
    </w:p>
    <w:p>
      <w:pPr>
        <w:pStyle w:val="ListParagraph"/>
        <w:numPr>
          <w:ilvl w:val="0"/>
          <w:numId w:val="2"/>
        </w:numPr>
        <w:spacing w:after="60"/>
      </w:pPr>
      <w:r>
        <w:t xml:space="preserve">Señor (Sr.), señora (Sra.), and señorita (Srta.) are used with a last name or on their own: "Buenos días, señora."</w:t>
      </w:r>
    </w:p>
    <w:p>
      <w:pPr>
        <w:pStyle w:val="ListParagraph"/>
        <w:numPr>
          <w:ilvl w:val="0"/>
          <w:numId w:val="2"/>
        </w:numPr>
        <w:spacing w:after="60"/>
      </w:pPr>
      <w:r>
        <w:t xml:space="preserve">Students from many Latin American schools call a teacher Maestro, Maestra, Profesor, Profesora, or simply "Teacher." This is a respectful title, not a sign that the student forgot your name.</w:t>
      </w:r>
    </w:p>
    <w:p>
      <w:pPr>
        <w:pStyle w:val="ListParagraph"/>
        <w:numPr>
          <w:ilvl w:val="0"/>
          <w:numId w:val="2"/>
        </w:numPr>
        <w:spacing w:after="60"/>
      </w:pPr>
      <w:r>
        <w:t xml:space="preserve">Useful family words: mamá (mom), papá (dad), abuela (grandmother), abuelo (grandfather), tía (aunt), tío (uncle), hermana (sister), hermano (brother), prima / primo (cousin), familia (family).</w:t>
      </w:r>
    </w:p>
    <w:p>
      <w:pPr>
        <w:pStyle w:val="ListParagraph"/>
        <w:numPr>
          <w:ilvl w:val="0"/>
          <w:numId w:val="2"/>
        </w:numPr>
        <w:spacing w:after="60"/>
      </w:pPr>
      <w:r>
        <w:t xml:space="preserve">Many children are cared for or picked up by grandparents, aunts, uncles, or older cousins. Greet every family adult with the same warmth and respect.</w:t>
      </w:r>
    </w:p>
    <w:p>
      <w:pPr>
        <w:pStyle w:val="Heading3"/>
        <w:spacing w:after="120" w:before="240"/>
      </w:pPr>
      <w:r>
        <w:rPr>
          <w:b/>
          <w:bCs/>
          <w:color w:val="1F2A44"/>
        </w:rPr>
        <w:t xml:space="preserve">What students may say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621"/>
        <w:gridCol w:w="3931"/>
      </w:tblGrid>
      <w:tr>
        <w:trPr>
          <w:tblHeader/>
        </w:trPr>
        <w:tc>
          <w:tcPr>
            <w:tcW w:type="dxa" w:w="2808"/>
            <w:shd w:fill="C8902E" w:color="auto" w:val="clear"/>
            <w:tcMar>
              <w:top w:type="dxa" w:w="60"/>
              <w:left w:type="dxa" w:w="100"/>
              <w:bottom w:type="dxa" w:w="60"/>
              <w:right w:type="dxa" w:w="100"/>
            </w:tcMar>
          </w:tcPr>
          <w:p>
            <w:pPr>
              <w:spacing w:after="0"/>
            </w:pPr>
            <w:r>
              <w:rPr>
                <w:b/>
                <w:bCs/>
                <w:color w:val="FFFFFF"/>
                <w:sz w:val="20"/>
                <w:szCs w:val="20"/>
              </w:rPr>
              <w:t xml:space="preserve">Student says</w:t>
            </w:r>
          </w:p>
        </w:tc>
        <w:tc>
          <w:tcPr>
            <w:tcW w:type="dxa" w:w="2621"/>
            <w:shd w:fill="C8902E" w:color="auto" w:val="clear"/>
            <w:tcMar>
              <w:top w:type="dxa" w:w="60"/>
              <w:left w:type="dxa" w:w="100"/>
              <w:bottom w:type="dxa" w:w="60"/>
              <w:right w:type="dxa" w:w="100"/>
            </w:tcMar>
          </w:tcPr>
          <w:p>
            <w:pPr>
              <w:spacing w:after="0"/>
            </w:pPr>
            <w:r>
              <w:rPr>
                <w:b/>
                <w:bCs/>
                <w:color w:val="FFFFFF"/>
                <w:sz w:val="20"/>
                <w:szCs w:val="20"/>
              </w:rPr>
              <w:t xml:space="preserve">Meaning</w:t>
            </w:r>
          </w:p>
        </w:tc>
        <w:tc>
          <w:tcPr>
            <w:tcW w:type="dxa" w:w="3931"/>
            <w:shd w:fill="C8902E" w:color="auto" w:val="clear"/>
            <w:tcMar>
              <w:top w:type="dxa" w:w="60"/>
              <w:left w:type="dxa" w:w="100"/>
              <w:bottom w:type="dxa" w:w="60"/>
              <w:right w:type="dxa" w:w="100"/>
            </w:tcMar>
          </w:tcPr>
          <w:p>
            <w:pPr>
              <w:spacing w:after="0"/>
            </w:pPr>
            <w:r>
              <w:rPr>
                <w:b/>
                <w:bCs/>
                <w:color w:val="FFFFFF"/>
                <w:sz w:val="20"/>
                <w:szCs w:val="20"/>
              </w:rPr>
              <w:t xml:space="preserve">You can answer</w:t>
            </w:r>
          </w:p>
        </w:tc>
      </w:tr>
      <w:tr>
        <w:tc>
          <w:tcPr>
            <w:tcW w:type="dxa" w:w="2808"/>
            <w:tcMar>
              <w:top w:type="dxa" w:w="60"/>
              <w:left w:type="dxa" w:w="100"/>
              <w:bottom w:type="dxa" w:w="60"/>
              <w:right w:type="dxa" w:w="100"/>
            </w:tcMar>
          </w:tcPr>
          <w:p>
            <w:pPr>
              <w:spacing w:after="0"/>
            </w:pPr>
            <w:r>
              <w:rPr>
                <w:sz w:val="20"/>
                <w:szCs w:val="20"/>
              </w:rPr>
              <w:t xml:space="preserve">Bien, gracias.</w:t>
            </w:r>
          </w:p>
        </w:tc>
        <w:tc>
          <w:tcPr>
            <w:tcW w:type="dxa" w:w="2621"/>
            <w:tcMar>
              <w:top w:type="dxa" w:w="60"/>
              <w:left w:type="dxa" w:w="100"/>
              <w:bottom w:type="dxa" w:w="60"/>
              <w:right w:type="dxa" w:w="100"/>
            </w:tcMar>
          </w:tcPr>
          <w:p>
            <w:pPr>
              <w:spacing w:after="0"/>
            </w:pPr>
            <w:r>
              <w:rPr>
                <w:sz w:val="20"/>
                <w:szCs w:val="20"/>
              </w:rPr>
              <w:t xml:space="preserve">Fine, thanks.</w:t>
            </w:r>
          </w:p>
        </w:tc>
        <w:tc>
          <w:tcPr>
            <w:tcW w:type="dxa" w:w="3931"/>
            <w:tcMar>
              <w:top w:type="dxa" w:w="60"/>
              <w:left w:type="dxa" w:w="100"/>
              <w:bottom w:type="dxa" w:w="60"/>
              <w:right w:type="dxa" w:w="100"/>
            </w:tcMar>
          </w:tcPr>
          <w:p>
            <w:pPr>
              <w:spacing w:after="0"/>
            </w:pPr>
            <w:r>
              <w:rPr>
                <w:sz w:val="20"/>
                <w:szCs w:val="20"/>
              </w:rPr>
              <w:t xml:space="preserve">¡Qué bueno! (KEH BWEH-noh) Great!</w:t>
            </w:r>
          </w:p>
        </w:tc>
      </w:tr>
      <w:tr>
        <w:tc>
          <w:tcPr>
            <w:tcW w:type="dxa" w:w="2808"/>
            <w:shd w:fill="F7F2EC" w:color="auto" w:val="clear"/>
            <w:tcMar>
              <w:top w:type="dxa" w:w="60"/>
              <w:left w:type="dxa" w:w="100"/>
              <w:bottom w:type="dxa" w:w="60"/>
              <w:right w:type="dxa" w:w="100"/>
            </w:tcMar>
          </w:tcPr>
          <w:p>
            <w:pPr>
              <w:spacing w:after="0"/>
            </w:pPr>
            <w:r>
              <w:rPr>
                <w:sz w:val="20"/>
                <w:szCs w:val="20"/>
              </w:rPr>
              <w:t xml:space="preserve">Más o menos.</w:t>
            </w:r>
          </w:p>
        </w:tc>
        <w:tc>
          <w:tcPr>
            <w:tcW w:type="dxa" w:w="2621"/>
            <w:shd w:fill="F7F2EC" w:color="auto" w:val="clear"/>
            <w:tcMar>
              <w:top w:type="dxa" w:w="60"/>
              <w:left w:type="dxa" w:w="100"/>
              <w:bottom w:type="dxa" w:w="60"/>
              <w:right w:type="dxa" w:w="100"/>
            </w:tcMar>
          </w:tcPr>
          <w:p>
            <w:pPr>
              <w:spacing w:after="0"/>
            </w:pPr>
            <w:r>
              <w:rPr>
                <w:sz w:val="20"/>
                <w:szCs w:val="20"/>
              </w:rPr>
              <w:t xml:space="preserve">So-so.</w:t>
            </w:r>
          </w:p>
        </w:tc>
        <w:tc>
          <w:tcPr>
            <w:tcW w:type="dxa" w:w="3931"/>
            <w:shd w:fill="F7F2EC" w:color="auto" w:val="clear"/>
            <w:tcMar>
              <w:top w:type="dxa" w:w="60"/>
              <w:left w:type="dxa" w:w="100"/>
              <w:bottom w:type="dxa" w:w="60"/>
              <w:right w:type="dxa" w:w="100"/>
            </w:tcMar>
          </w:tcPr>
          <w:p>
            <w:pPr>
              <w:spacing w:after="0"/>
            </w:pPr>
            <w:r>
              <w:rPr>
                <w:sz w:val="20"/>
                <w:szCs w:val="20"/>
              </w:rPr>
              <w:t xml:space="preserve">¿Por qué? (pohr KEH) Why?</w:t>
            </w:r>
          </w:p>
        </w:tc>
      </w:tr>
      <w:tr>
        <w:tc>
          <w:tcPr>
            <w:tcW w:type="dxa" w:w="2808"/>
            <w:tcMar>
              <w:top w:type="dxa" w:w="60"/>
              <w:left w:type="dxa" w:w="100"/>
              <w:bottom w:type="dxa" w:w="60"/>
              <w:right w:type="dxa" w:w="100"/>
            </w:tcMar>
          </w:tcPr>
          <w:p>
            <w:pPr>
              <w:spacing w:after="0"/>
            </w:pPr>
            <w:r>
              <w:rPr>
                <w:sz w:val="20"/>
                <w:szCs w:val="20"/>
              </w:rPr>
              <w:t xml:space="preserve">Mal. / Estoy cansado.</w:t>
            </w:r>
          </w:p>
        </w:tc>
        <w:tc>
          <w:tcPr>
            <w:tcW w:type="dxa" w:w="2621"/>
            <w:tcMar>
              <w:top w:type="dxa" w:w="60"/>
              <w:left w:type="dxa" w:w="100"/>
              <w:bottom w:type="dxa" w:w="60"/>
              <w:right w:type="dxa" w:w="100"/>
            </w:tcMar>
          </w:tcPr>
          <w:p>
            <w:pPr>
              <w:spacing w:after="0"/>
            </w:pPr>
            <w:r>
              <w:rPr>
                <w:sz w:val="20"/>
                <w:szCs w:val="20"/>
              </w:rPr>
              <w:t xml:space="preserve">Bad. / I'm tired.</w:t>
            </w:r>
          </w:p>
        </w:tc>
        <w:tc>
          <w:tcPr>
            <w:tcW w:type="dxa" w:w="3931"/>
            <w:tcMar>
              <w:top w:type="dxa" w:w="60"/>
              <w:left w:type="dxa" w:w="100"/>
              <w:bottom w:type="dxa" w:w="60"/>
              <w:right w:type="dxa" w:w="100"/>
            </w:tcMar>
          </w:tcPr>
          <w:p>
            <w:pPr>
              <w:spacing w:after="0"/>
            </w:pPr>
            <w:r>
              <w:rPr>
                <w:sz w:val="20"/>
                <w:szCs w:val="20"/>
              </w:rPr>
              <w:t xml:space="preserve">Lo siento. (loh SYEHN-toh) I'm sorry.</w:t>
            </w:r>
          </w:p>
        </w:tc>
      </w:tr>
      <w:tr>
        <w:tc>
          <w:tcPr>
            <w:tcW w:type="dxa" w:w="2808"/>
            <w:shd w:fill="F7F2EC" w:color="auto" w:val="clear"/>
            <w:tcMar>
              <w:top w:type="dxa" w:w="60"/>
              <w:left w:type="dxa" w:w="100"/>
              <w:bottom w:type="dxa" w:w="60"/>
              <w:right w:type="dxa" w:w="100"/>
            </w:tcMar>
          </w:tcPr>
          <w:p>
            <w:pPr>
              <w:spacing w:after="0"/>
            </w:pPr>
            <w:r>
              <w:rPr>
                <w:sz w:val="20"/>
                <w:szCs w:val="20"/>
              </w:rPr>
              <w:t xml:space="preserve">¿Y usted, maestra?</w:t>
            </w:r>
          </w:p>
        </w:tc>
        <w:tc>
          <w:tcPr>
            <w:tcW w:type="dxa" w:w="2621"/>
            <w:shd w:fill="F7F2EC" w:color="auto" w:val="clear"/>
            <w:tcMar>
              <w:top w:type="dxa" w:w="60"/>
              <w:left w:type="dxa" w:w="100"/>
              <w:bottom w:type="dxa" w:w="60"/>
              <w:right w:type="dxa" w:w="100"/>
            </w:tcMar>
          </w:tcPr>
          <w:p>
            <w:pPr>
              <w:spacing w:after="0"/>
            </w:pPr>
            <w:r>
              <w:rPr>
                <w:sz w:val="20"/>
                <w:szCs w:val="20"/>
              </w:rPr>
              <w:t xml:space="preserve">And you, teacher?</w:t>
            </w:r>
          </w:p>
        </w:tc>
        <w:tc>
          <w:tcPr>
            <w:tcW w:type="dxa" w:w="3931"/>
            <w:shd w:fill="F7F2EC" w:color="auto" w:val="clear"/>
            <w:tcMar>
              <w:top w:type="dxa" w:w="60"/>
              <w:left w:type="dxa" w:w="100"/>
              <w:bottom w:type="dxa" w:w="60"/>
              <w:right w:type="dxa" w:w="100"/>
            </w:tcMar>
          </w:tcPr>
          <w:p>
            <w:pPr>
              <w:spacing w:after="0"/>
            </w:pPr>
            <w:r>
              <w:rPr>
                <w:sz w:val="20"/>
                <w:szCs w:val="20"/>
              </w:rPr>
              <w:t xml:space="preserve">Muy bien, gracias. (MOOY BYEHN) Very well.</w:t>
            </w:r>
          </w:p>
        </w:tc>
      </w:tr>
    </w:tbl>
    <w:p>
      <w:pPr>
        <w:spacing w:after="120"/>
      </w:pPr>
    </w:p>
    <w:p>
      <w:pPr>
        <w:pStyle w:val="Heading2"/>
        <w:spacing w:after="120" w:before="240"/>
      </w:pPr>
      <w:r>
        <w:rPr>
          <w:b/>
          <w:bCs/>
          <w:color w:val="C8902E"/>
        </w:rPr>
        <w:t xml:space="preserve">Phrases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shd w:fill="C8902E"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360"/>
            <w:shd w:fill="C8902E"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C8902E"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000"/>
            <w:tcMar>
              <w:top w:type="dxa" w:w="60"/>
              <w:left w:type="dxa" w:w="100"/>
              <w:bottom w:type="dxa" w:w="60"/>
              <w:right w:type="dxa" w:w="100"/>
            </w:tcMar>
          </w:tcPr>
          <w:p>
            <w:pPr>
              <w:spacing w:after="0"/>
            </w:pPr>
            <w:r>
              <w:rPr>
                <w:b w:val="false"/>
                <w:bCs w:val="false"/>
                <w:sz w:val="20"/>
                <w:szCs w:val="20"/>
              </w:rPr>
              <w:t xml:space="preserve">Good morning.</w:t>
            </w:r>
          </w:p>
        </w:tc>
        <w:tc>
          <w:tcPr>
            <w:tcW w:type="dxa" w:w="3360"/>
            <w:tcMar>
              <w:top w:type="dxa" w:w="60"/>
              <w:left w:type="dxa" w:w="100"/>
              <w:bottom w:type="dxa" w:w="60"/>
              <w:right w:type="dxa" w:w="100"/>
            </w:tcMar>
          </w:tcPr>
          <w:p>
            <w:pPr>
              <w:spacing w:after="0"/>
            </w:pPr>
            <w:r>
              <w:rPr>
                <w:b w:val="false"/>
                <w:bCs w:val="false"/>
                <w:sz w:val="20"/>
                <w:szCs w:val="20"/>
              </w:rPr>
              <w:t xml:space="preserve">Buenos días.</w:t>
            </w:r>
          </w:p>
        </w:tc>
        <w:tc>
          <w:tcPr>
            <w:tcW w:type="dxa" w:w="3000"/>
            <w:tcMar>
              <w:top w:type="dxa" w:w="60"/>
              <w:left w:type="dxa" w:w="100"/>
              <w:bottom w:type="dxa" w:w="60"/>
              <w:right w:type="dxa" w:w="100"/>
            </w:tcMar>
          </w:tcPr>
          <w:p>
            <w:pPr>
              <w:spacing w:after="0"/>
            </w:pPr>
            <w:r>
              <w:rPr>
                <w:b w:val="false"/>
                <w:bCs w:val="false"/>
                <w:sz w:val="20"/>
                <w:szCs w:val="20"/>
              </w:rPr>
              <w:t xml:space="preserve">BWEH-nohs DEE-ahs</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Good afternoon.</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Buenas tardes.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BWEH-nahs TAHR-dehs</w:t>
            </w:r>
          </w:p>
        </w:tc>
      </w:tr>
      <w:tr>
        <w:tc>
          <w:tcPr>
            <w:tcW w:type="dxa" w:w="3000"/>
            <w:tcMar>
              <w:top w:type="dxa" w:w="60"/>
              <w:left w:type="dxa" w:w="100"/>
              <w:bottom w:type="dxa" w:w="60"/>
              <w:right w:type="dxa" w:w="100"/>
            </w:tcMar>
          </w:tcPr>
          <w:p>
            <w:pPr>
              <w:spacing w:after="0"/>
            </w:pPr>
            <w:r>
              <w:rPr>
                <w:b w:val="false"/>
                <w:bCs w:val="false"/>
                <w:sz w:val="20"/>
                <w:szCs w:val="20"/>
              </w:rPr>
              <w:t xml:space="preserve">Hello!</w:t>
            </w:r>
          </w:p>
        </w:tc>
        <w:tc>
          <w:tcPr>
            <w:tcW w:type="dxa" w:w="3360"/>
            <w:tcMar>
              <w:top w:type="dxa" w:w="60"/>
              <w:left w:type="dxa" w:w="100"/>
              <w:bottom w:type="dxa" w:w="60"/>
              <w:right w:type="dxa" w:w="100"/>
            </w:tcMar>
          </w:tcPr>
          <w:p>
            <w:pPr>
              <w:spacing w:after="0"/>
            </w:pPr>
            <w:r>
              <w:rPr>
                <w:b w:val="false"/>
                <w:bCs w:val="false"/>
                <w:sz w:val="20"/>
                <w:szCs w:val="20"/>
              </w:rPr>
              <w:t xml:space="preserve">¡Hola!</w:t>
            </w:r>
          </w:p>
        </w:tc>
        <w:tc>
          <w:tcPr>
            <w:tcW w:type="dxa" w:w="3000"/>
            <w:tcMar>
              <w:top w:type="dxa" w:w="60"/>
              <w:left w:type="dxa" w:w="100"/>
              <w:bottom w:type="dxa" w:w="60"/>
              <w:right w:type="dxa" w:w="100"/>
            </w:tcMar>
          </w:tcPr>
          <w:p>
            <w:pPr>
              <w:spacing w:after="0"/>
            </w:pPr>
            <w:r>
              <w:rPr>
                <w:b w:val="false"/>
                <w:bCs w:val="false"/>
                <w:sz w:val="20"/>
                <w:szCs w:val="20"/>
              </w:rPr>
              <w:t xml:space="preserve">OH-lah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How are you? (to a student)</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¿Cómo estás?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KOH-moh ehs-TAHS</w:t>
            </w:r>
          </w:p>
        </w:tc>
      </w:tr>
      <w:tr>
        <w:tc>
          <w:tcPr>
            <w:tcW w:type="dxa" w:w="3000"/>
            <w:tcMar>
              <w:top w:type="dxa" w:w="60"/>
              <w:left w:type="dxa" w:w="100"/>
              <w:bottom w:type="dxa" w:w="60"/>
              <w:right w:type="dxa" w:w="100"/>
            </w:tcMar>
          </w:tcPr>
          <w:p>
            <w:pPr>
              <w:spacing w:after="0"/>
            </w:pPr>
            <w:r>
              <w:rPr>
                <w:b w:val="false"/>
                <w:bCs w:val="false"/>
                <w:sz w:val="20"/>
                <w:szCs w:val="20"/>
              </w:rPr>
              <w:t xml:space="preserve">How are you? (to an adult)</w:t>
            </w:r>
          </w:p>
        </w:tc>
        <w:tc>
          <w:tcPr>
            <w:tcW w:type="dxa" w:w="3360"/>
            <w:tcMar>
              <w:top w:type="dxa" w:w="60"/>
              <w:left w:type="dxa" w:w="100"/>
              <w:bottom w:type="dxa" w:w="60"/>
              <w:right w:type="dxa" w:w="100"/>
            </w:tcMar>
          </w:tcPr>
          <w:p>
            <w:pPr>
              <w:spacing w:after="0"/>
            </w:pPr>
            <w:r>
              <w:rPr>
                <w:b w:val="false"/>
                <w:bCs w:val="false"/>
                <w:sz w:val="20"/>
                <w:szCs w:val="20"/>
              </w:rPr>
              <w:t xml:space="preserve">¿Cómo está usted?</w:t>
            </w:r>
          </w:p>
        </w:tc>
        <w:tc>
          <w:tcPr>
            <w:tcW w:type="dxa" w:w="3000"/>
            <w:tcMar>
              <w:top w:type="dxa" w:w="60"/>
              <w:left w:type="dxa" w:w="100"/>
              <w:bottom w:type="dxa" w:w="60"/>
              <w:right w:type="dxa" w:w="100"/>
            </w:tcMar>
          </w:tcPr>
          <w:p>
            <w:pPr>
              <w:spacing w:after="0"/>
            </w:pPr>
            <w:r>
              <w:rPr>
                <w:b w:val="false"/>
                <w:bCs w:val="false"/>
                <w:sz w:val="20"/>
                <w:szCs w:val="20"/>
              </w:rPr>
              <w:t xml:space="preserve">KOH-moh ehs-TAH oos-TEHD</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Fine, thank you. And you?</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Bien, gracias. ¿Y tú?</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BYEHN, GRAH-syahs. ee TOO</w:t>
            </w:r>
          </w:p>
        </w:tc>
      </w:tr>
      <w:tr>
        <w:tc>
          <w:tcPr>
            <w:tcW w:type="dxa" w:w="3000"/>
            <w:tcMar>
              <w:top w:type="dxa" w:w="60"/>
              <w:left w:type="dxa" w:w="100"/>
              <w:bottom w:type="dxa" w:w="60"/>
              <w:right w:type="dxa" w:w="100"/>
            </w:tcMar>
          </w:tcPr>
          <w:p>
            <w:pPr>
              <w:spacing w:after="0"/>
            </w:pPr>
            <w:r>
              <w:rPr>
                <w:b w:val="false"/>
                <w:bCs w:val="false"/>
                <w:sz w:val="20"/>
                <w:szCs w:val="20"/>
              </w:rPr>
              <w:t xml:space="preserve">Welcome to class. (to a boy / to a girl)</w:t>
            </w:r>
          </w:p>
        </w:tc>
        <w:tc>
          <w:tcPr>
            <w:tcW w:type="dxa" w:w="3360"/>
            <w:tcMar>
              <w:top w:type="dxa" w:w="60"/>
              <w:left w:type="dxa" w:w="100"/>
              <w:bottom w:type="dxa" w:w="60"/>
              <w:right w:type="dxa" w:w="100"/>
            </w:tcMar>
          </w:tcPr>
          <w:p>
            <w:pPr>
              <w:spacing w:after="0"/>
            </w:pPr>
            <w:r>
              <w:rPr>
                <w:b w:val="false"/>
                <w:bCs w:val="false"/>
                <w:sz w:val="20"/>
                <w:szCs w:val="20"/>
              </w:rPr>
              <w:t xml:space="preserve">Bienvenido a la clase. / Bienvenida a la clase.</w:t>
            </w:r>
          </w:p>
        </w:tc>
        <w:tc>
          <w:tcPr>
            <w:tcW w:type="dxa" w:w="3000"/>
            <w:tcMar>
              <w:top w:type="dxa" w:w="60"/>
              <w:left w:type="dxa" w:w="100"/>
              <w:bottom w:type="dxa" w:w="60"/>
              <w:right w:type="dxa" w:w="100"/>
            </w:tcMar>
          </w:tcPr>
          <w:p>
            <w:pPr>
              <w:spacing w:after="0"/>
            </w:pPr>
            <w:r>
              <w:rPr>
                <w:b w:val="false"/>
                <w:bCs w:val="false"/>
                <w:sz w:val="20"/>
                <w:szCs w:val="20"/>
              </w:rPr>
              <w:t xml:space="preserve">byehn-beh-NEE-doh / byehn-beh-NEE-dah ah lah KLAH-seh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I'm your teacher. (male / female)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Soy tu maestro. / Soy tu maestra.</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SOY too mah-EHS-troh / mah-EHS-trah</w:t>
            </w:r>
          </w:p>
        </w:tc>
      </w:tr>
      <w:tr>
        <w:tc>
          <w:tcPr>
            <w:tcW w:type="dxa" w:w="3000"/>
            <w:tcMar>
              <w:top w:type="dxa" w:w="60"/>
              <w:left w:type="dxa" w:w="100"/>
              <w:bottom w:type="dxa" w:w="60"/>
              <w:right w:type="dxa" w:w="100"/>
            </w:tcMar>
          </w:tcPr>
          <w:p>
            <w:pPr>
              <w:spacing w:after="0"/>
            </w:pPr>
            <w:r>
              <w:rPr>
                <w:b w:val="false"/>
                <w:bCs w:val="false"/>
                <w:sz w:val="20"/>
                <w:szCs w:val="20"/>
              </w:rPr>
              <w:t xml:space="preserve">I'm glad you are here.</w:t>
            </w:r>
          </w:p>
        </w:tc>
        <w:tc>
          <w:tcPr>
            <w:tcW w:type="dxa" w:w="3360"/>
            <w:tcMar>
              <w:top w:type="dxa" w:w="60"/>
              <w:left w:type="dxa" w:w="100"/>
              <w:bottom w:type="dxa" w:w="60"/>
              <w:right w:type="dxa" w:w="100"/>
            </w:tcMar>
          </w:tcPr>
          <w:p>
            <w:pPr>
              <w:spacing w:after="0"/>
            </w:pPr>
            <w:r>
              <w:rPr>
                <w:b w:val="false"/>
                <w:bCs w:val="false"/>
                <w:sz w:val="20"/>
                <w:szCs w:val="20"/>
              </w:rPr>
              <w:t xml:space="preserve">Me alegra que estés aquí.</w:t>
            </w:r>
          </w:p>
        </w:tc>
        <w:tc>
          <w:tcPr>
            <w:tcW w:type="dxa" w:w="3000"/>
            <w:tcMar>
              <w:top w:type="dxa" w:w="60"/>
              <w:left w:type="dxa" w:w="100"/>
              <w:bottom w:type="dxa" w:w="60"/>
              <w:right w:type="dxa" w:w="100"/>
            </w:tcMar>
          </w:tcPr>
          <w:p>
            <w:pPr>
              <w:spacing w:after="0"/>
            </w:pPr>
            <w:r>
              <w:rPr>
                <w:b w:val="false"/>
                <w:bCs w:val="false"/>
                <w:sz w:val="20"/>
                <w:szCs w:val="20"/>
              </w:rPr>
              <w:t xml:space="preserve">meh ah-LEH-grah keh ehs-TEHS ah-KEE</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We missed you.</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Te extrañamos.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teh ehks-trah-NYAH-mohs</w:t>
            </w:r>
          </w:p>
        </w:tc>
      </w:tr>
      <w:tr>
        <w:tc>
          <w:tcPr>
            <w:tcW w:type="dxa" w:w="3000"/>
            <w:tcMar>
              <w:top w:type="dxa" w:w="60"/>
              <w:left w:type="dxa" w:w="100"/>
              <w:bottom w:type="dxa" w:w="60"/>
              <w:right w:type="dxa" w:w="100"/>
            </w:tcMar>
          </w:tcPr>
          <w:p>
            <w:pPr>
              <w:spacing w:after="0"/>
            </w:pPr>
            <w:r>
              <w:rPr>
                <w:b w:val="false"/>
                <w:bCs w:val="false"/>
                <w:sz w:val="20"/>
                <w:szCs w:val="20"/>
              </w:rPr>
              <w:t xml:space="preserve">How was your weekend?</w:t>
            </w:r>
          </w:p>
        </w:tc>
        <w:tc>
          <w:tcPr>
            <w:tcW w:type="dxa" w:w="3360"/>
            <w:tcMar>
              <w:top w:type="dxa" w:w="60"/>
              <w:left w:type="dxa" w:w="100"/>
              <w:bottom w:type="dxa" w:w="60"/>
              <w:right w:type="dxa" w:w="100"/>
            </w:tcMar>
          </w:tcPr>
          <w:p>
            <w:pPr>
              <w:spacing w:after="0"/>
            </w:pPr>
            <w:r>
              <w:rPr>
                <w:b w:val="false"/>
                <w:bCs w:val="false"/>
                <w:sz w:val="20"/>
                <w:szCs w:val="20"/>
              </w:rPr>
              <w:t xml:space="preserve">¿Qué tal tu fin de semana?</w:t>
            </w:r>
          </w:p>
        </w:tc>
        <w:tc>
          <w:tcPr>
            <w:tcW w:type="dxa" w:w="3000"/>
            <w:tcMar>
              <w:top w:type="dxa" w:w="60"/>
              <w:left w:type="dxa" w:w="100"/>
              <w:bottom w:type="dxa" w:w="60"/>
              <w:right w:type="dxa" w:w="100"/>
            </w:tcMar>
          </w:tcPr>
          <w:p>
            <w:pPr>
              <w:spacing w:after="0"/>
            </w:pPr>
            <w:r>
              <w:rPr>
                <w:b w:val="false"/>
                <w:bCs w:val="false"/>
                <w:sz w:val="20"/>
                <w:szCs w:val="20"/>
              </w:rPr>
              <w:t xml:space="preserve">KEH TAHL too FEEN deh seh-MAH-nah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Who is picking you up today?</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¿Quién te recoge hoy?</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KYEHN teh rreh-KOH-heh OY</w:t>
            </w:r>
          </w:p>
        </w:tc>
      </w:tr>
      <w:tr>
        <w:tc>
          <w:tcPr>
            <w:tcW w:type="dxa" w:w="3000"/>
            <w:tcMar>
              <w:top w:type="dxa" w:w="60"/>
              <w:left w:type="dxa" w:w="100"/>
              <w:bottom w:type="dxa" w:w="60"/>
              <w:right w:type="dxa" w:w="100"/>
            </w:tcMar>
          </w:tcPr>
          <w:p>
            <w:pPr>
              <w:spacing w:after="0"/>
            </w:pPr>
            <w:r>
              <w:rPr>
                <w:b w:val="false"/>
                <w:bCs w:val="false"/>
                <w:sz w:val="20"/>
                <w:szCs w:val="20"/>
              </w:rPr>
              <w:t xml:space="preserve">See you tomorrow.</w:t>
            </w:r>
          </w:p>
        </w:tc>
        <w:tc>
          <w:tcPr>
            <w:tcW w:type="dxa" w:w="3360"/>
            <w:tcMar>
              <w:top w:type="dxa" w:w="60"/>
              <w:left w:type="dxa" w:w="100"/>
              <w:bottom w:type="dxa" w:w="60"/>
              <w:right w:type="dxa" w:w="100"/>
            </w:tcMar>
          </w:tcPr>
          <w:p>
            <w:pPr>
              <w:spacing w:after="0"/>
            </w:pPr>
            <w:r>
              <w:rPr>
                <w:b w:val="false"/>
                <w:bCs w:val="false"/>
                <w:sz w:val="20"/>
                <w:szCs w:val="20"/>
              </w:rPr>
              <w:t xml:space="preserve">Hasta mañana.</w:t>
            </w:r>
          </w:p>
        </w:tc>
        <w:tc>
          <w:tcPr>
            <w:tcW w:type="dxa" w:w="3000"/>
            <w:tcMar>
              <w:top w:type="dxa" w:w="60"/>
              <w:left w:type="dxa" w:w="100"/>
              <w:bottom w:type="dxa" w:w="60"/>
              <w:right w:type="dxa" w:w="100"/>
            </w:tcMar>
          </w:tcPr>
          <w:p>
            <w:pPr>
              <w:spacing w:after="0"/>
            </w:pPr>
            <w:r>
              <w:rPr>
                <w:b w:val="false"/>
                <w:bCs w:val="false"/>
                <w:sz w:val="20"/>
                <w:szCs w:val="20"/>
              </w:rPr>
              <w:t xml:space="preserve">AHS-tah mah-NYAH-nah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See you Monday.</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Hasta el lunes.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AHS-tah ehl LOO-nehs</w:t>
            </w:r>
          </w:p>
        </w:tc>
      </w:tr>
      <w:tr>
        <w:tc>
          <w:tcPr>
            <w:tcW w:type="dxa" w:w="3000"/>
            <w:tcMar>
              <w:top w:type="dxa" w:w="60"/>
              <w:left w:type="dxa" w:w="100"/>
              <w:bottom w:type="dxa" w:w="60"/>
              <w:right w:type="dxa" w:w="100"/>
            </w:tcMar>
          </w:tcPr>
          <w:p>
            <w:pPr>
              <w:spacing w:after="0"/>
            </w:pPr>
            <w:r>
              <w:rPr>
                <w:b w:val="false"/>
                <w:bCs w:val="false"/>
                <w:sz w:val="20"/>
                <w:szCs w:val="20"/>
              </w:rPr>
              <w:t xml:space="preserve">Have a good day.</w:t>
            </w:r>
          </w:p>
        </w:tc>
        <w:tc>
          <w:tcPr>
            <w:tcW w:type="dxa" w:w="3360"/>
            <w:tcMar>
              <w:top w:type="dxa" w:w="60"/>
              <w:left w:type="dxa" w:w="100"/>
              <w:bottom w:type="dxa" w:w="60"/>
              <w:right w:type="dxa" w:w="100"/>
            </w:tcMar>
          </w:tcPr>
          <w:p>
            <w:pPr>
              <w:spacing w:after="0"/>
            </w:pPr>
            <w:r>
              <w:rPr>
                <w:b w:val="false"/>
                <w:bCs w:val="false"/>
                <w:sz w:val="20"/>
                <w:szCs w:val="20"/>
              </w:rPr>
              <w:t xml:space="preserve">Que tengas un buen día.</w:t>
            </w:r>
          </w:p>
        </w:tc>
        <w:tc>
          <w:tcPr>
            <w:tcW w:type="dxa" w:w="3000"/>
            <w:tcMar>
              <w:top w:type="dxa" w:w="60"/>
              <w:left w:type="dxa" w:w="100"/>
              <w:bottom w:type="dxa" w:w="60"/>
              <w:right w:type="dxa" w:w="100"/>
            </w:tcMar>
          </w:tcPr>
          <w:p>
            <w:pPr>
              <w:spacing w:after="0"/>
            </w:pPr>
            <w:r>
              <w:rPr>
                <w:b w:val="false"/>
                <w:bCs w:val="false"/>
                <w:sz w:val="20"/>
                <w:szCs w:val="20"/>
              </w:rPr>
              <w:t xml:space="preserve">keh TEHN-gahs oon BWEHN DEE-ah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Goodbye.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Adiós.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ah-DYOHS</w:t>
            </w:r>
          </w:p>
        </w:tc>
      </w:tr>
    </w:tbl>
    <w:p>
      <w:pPr>
        <w:spacing w:after="120"/>
      </w:pPr>
    </w:p>
    <w:p>
      <w:pPr>
        <w:pStyle w:val="Heading2"/>
        <w:spacing w:after="120" w:before="240"/>
      </w:pPr>
      <w:r>
        <w:rPr>
          <w:b/>
          <w:bCs/>
          <w:color w:val="C8902E"/>
        </w:rPr>
        <w:t xml:space="preserve">Cultural and teaching tip: The greeting at the door</w:t>
      </w:r>
    </w:p>
    <w:p>
      <w:pPr>
        <w:spacing w:after="120"/>
      </w:pPr>
      <w:r>
        <w:t xml:space="preserve">In many Spanish-speaking families, children learn to greet each adult when they enter a room. A greeting by name at your door, in Spanish and then in English, meets that expectation and starts each class with a personal connection.</w:t>
      </w:r>
    </w:p>
    <w:p>
      <w:pPr>
        <w:spacing w:after="120"/>
      </w:pPr>
      <w:r>
        <w:t xml:space="preserve">Moll et al. (1992) showed that students' households hold rich funds of knowledge: skills, practices, and experiences that teachers can learn about and build on. A daily greeting is the first step toward learning what your students bring from home.</w:t>
      </w:r>
    </w:p>
    <w:p>
      <w:pPr>
        <w:spacing w:after="120"/>
      </w:pPr>
      <w:r>
        <w:t xml:space="preserve">In some families, children show respect to adults by lowering their eyes. Do not assume that a student who looks down while you speak is being rude or is not listening.</w:t>
      </w:r>
    </w:p>
    <w:p>
      <w:r>
        <w:br w:type="page"/>
      </w:r>
    </w:p>
    <w:p>
      <w:pPr>
        <w:pStyle w:val="Heading2"/>
        <w:spacing w:after="120" w:before="240"/>
      </w:pPr>
      <w:r>
        <w:rPr>
          <w:b/>
          <w:bCs/>
          <w:color w:val="C8902E"/>
        </w:rPr>
        <w:t xml:space="preserve">Module 2 Practice</w:t>
      </w:r>
    </w:p>
    <w:p>
      <w:pPr>
        <w:spacing w:after="60" w:before="200"/>
      </w:pPr>
      <w:r>
        <w:rPr>
          <w:b/>
          <w:bCs/>
          <w:color w:val="C8902E"/>
          <w:sz w:val="18"/>
          <w:szCs w:val="18"/>
        </w:rPr>
        <w:t xml:space="preserve">Activity 1 · MATCHING  </w:t>
      </w:r>
      <w:r>
        <w:rPr>
          <w:b/>
          <w:bCs/>
          <w:color w:val="1F2A44"/>
          <w:sz w:val="26"/>
          <w:szCs w:val="26"/>
        </w:rPr>
        <w:t xml:space="preserve">The right greeting</w:t>
      </w:r>
    </w:p>
    <w:p>
      <w:pPr>
        <w:spacing w:after="120"/>
        <w:rPr>
          <w:i/>
          <w:iCs/>
          <w:color w:val="555555"/>
        </w:rPr>
      </w:pPr>
      <w:r>
        <w:rPr>
          <w:i/>
          <w:iCs/>
          <w:color w:val="555555"/>
        </w:rPr>
        <w:t xml:space="preserve">Match each situation to the best thing to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4360"/>
      </w:tblGrid>
      <w:tr>
        <w:tc>
          <w:tcPr>
            <w:tcW w:type="dxa" w:w="4200"/>
            <w:tcMar>
              <w:top w:type="dxa" w:w="60"/>
              <w:left w:type="dxa" w:w="100"/>
              <w:bottom w:type="dxa" w:w="60"/>
              <w:right w:type="dxa" w:w="100"/>
            </w:tcMar>
          </w:tcPr>
          <w:p>
            <w:pPr>
              <w:spacing w:after="0"/>
            </w:pPr>
            <w:r>
              <w:rPr>
                <w:sz w:val="20"/>
                <w:szCs w:val="20"/>
              </w:rPr>
              <w:t xml:space="preserve">1. 8:00 a.m., students arrive</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a. Hasta el lunes.</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2. 2:30 p.m., class begins</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b. Buenas tardes, señora. ¿Cómo está usted?</w:t>
            </w:r>
          </w:p>
        </w:tc>
      </w:tr>
      <w:tr>
        <w:tc>
          <w:tcPr>
            <w:tcW w:type="dxa" w:w="4200"/>
            <w:tcMar>
              <w:top w:type="dxa" w:w="60"/>
              <w:left w:type="dxa" w:w="100"/>
              <w:bottom w:type="dxa" w:w="60"/>
              <w:right w:type="dxa" w:w="100"/>
            </w:tcMar>
          </w:tcPr>
          <w:p>
            <w:pPr>
              <w:spacing w:after="0"/>
            </w:pPr>
            <w:r>
              <w:rPr>
                <w:sz w:val="20"/>
                <w:szCs w:val="20"/>
              </w:rPr>
              <w:t xml:space="preserve">3. A student returns after being out sick</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c. Buenos días.</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4. Friday dismissal</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d. Bienvenido a la clase.</w:t>
            </w:r>
          </w:p>
        </w:tc>
      </w:tr>
      <w:tr>
        <w:tc>
          <w:tcPr>
            <w:tcW w:type="dxa" w:w="4200"/>
            <w:tcMar>
              <w:top w:type="dxa" w:w="60"/>
              <w:left w:type="dxa" w:w="100"/>
              <w:bottom w:type="dxa" w:w="60"/>
              <w:right w:type="dxa" w:w="100"/>
            </w:tcMar>
          </w:tcPr>
          <w:p>
            <w:pPr>
              <w:spacing w:after="0"/>
            </w:pPr>
            <w:r>
              <w:rPr>
                <w:sz w:val="20"/>
                <w:szCs w:val="20"/>
              </w:rPr>
              <w:t xml:space="preserve">5. A mother arrives at 3:15 p.m. pickup</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e. Te extrañamos. Me alegra que estés aquí.</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6. A new student's first day (a boy)</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f. Buenas tardes.</w:t>
            </w:r>
          </w:p>
        </w:tc>
      </w:tr>
    </w:tbl>
    <w:p>
      <w:pPr>
        <w:spacing w:after="120"/>
      </w:pPr>
    </w:p>
    <w:p>
      <w:pPr>
        <w:spacing w:after="60" w:before="200"/>
      </w:pPr>
      <w:r>
        <w:rPr>
          <w:b/>
          <w:bCs/>
          <w:color w:val="C8902E"/>
          <w:sz w:val="18"/>
          <w:szCs w:val="18"/>
        </w:rPr>
        <w:t xml:space="preserve">Activity 2 · FILL-IN  </w:t>
      </w:r>
      <w:r>
        <w:rPr>
          <w:b/>
          <w:bCs/>
          <w:color w:val="1F2A44"/>
          <w:sz w:val="26"/>
          <w:szCs w:val="26"/>
        </w:rPr>
        <w:t xml:space="preserve">Tú or usted?</w:t>
      </w:r>
    </w:p>
    <w:p>
      <w:pPr>
        <w:spacing w:after="120"/>
        <w:rPr>
          <w:i/>
          <w:iCs/>
          <w:color w:val="555555"/>
        </w:rPr>
      </w:pPr>
      <w:r>
        <w:rPr>
          <w:i/>
          <w:iCs/>
          <w:color w:val="555555"/>
        </w:rPr>
        <w:t xml:space="preserve">Complete each sentence with the correct word.</w:t>
      </w:r>
    </w:p>
    <w:p>
      <w:pPr>
        <w:spacing w:after="160"/>
      </w:pPr>
      <w:r>
        <w:t xml:space="preserve">1. (to a student) ¿Cómo ____________?</w:t>
      </w:r>
    </w:p>
    <w:p>
      <w:pPr>
        <w:spacing w:after="160"/>
      </w:pPr>
      <w:r>
        <w:t xml:space="preserve">2. (to a student's grandfather) ¿Cómo está ____________?</w:t>
      </w:r>
    </w:p>
    <w:p>
      <w:pPr>
        <w:spacing w:after="160"/>
      </w:pPr>
      <w:r>
        <w:t xml:space="preserve">3. (to a student) Que ____________ un buen día.</w:t>
      </w:r>
    </w:p>
    <w:p>
      <w:pPr>
        <w:spacing w:after="160"/>
      </w:pPr>
      <w:r>
        <w:t xml:space="preserve">4. (to a parent) Que ____________ un buen día.</w:t>
      </w:r>
    </w:p>
    <w:p>
      <w:pPr>
        <w:spacing w:after="160"/>
      </w:pPr>
      <w:r>
        <w:t xml:space="preserve">5. (to the principal) Bien, gracias. ¿Y ____________?</w:t>
      </w:r>
    </w:p>
    <w:p>
      <w:pPr>
        <w:spacing w:after="160"/>
      </w:pPr>
      <w:r>
        <w:t xml:space="preserve">6. (to a new girl) Bienvenid____ a la clase.</w:t>
      </w:r>
    </w:p>
    <w:p>
      <w:pPr>
        <w:spacing w:after="60" w:before="200"/>
      </w:pPr>
      <w:r>
        <w:rPr>
          <w:b/>
          <w:bCs/>
          <w:color w:val="C8902E"/>
          <w:sz w:val="18"/>
          <w:szCs w:val="18"/>
        </w:rPr>
        <w:t xml:space="preserve">Activity 3 · SCENARIO  </w:t>
      </w:r>
      <w:r>
        <w:rPr>
          <w:b/>
          <w:bCs/>
          <w:color w:val="1F2A44"/>
          <w:sz w:val="26"/>
          <w:szCs w:val="26"/>
        </w:rPr>
        <w:t xml:space="preserve">What would you say?</w:t>
      </w:r>
    </w:p>
    <w:p>
      <w:pPr>
        <w:spacing w:after="120"/>
        <w:rPr>
          <w:i/>
          <w:iCs/>
          <w:color w:val="555555"/>
        </w:rPr>
      </w:pPr>
      <w:r>
        <w:rPr>
          <w:i/>
          <w:iCs/>
          <w:color w:val="555555"/>
        </w:rPr>
        <w:t xml:space="preserve">Write what you would say in Spanish. Add a note about what you would do.</w:t>
      </w:r>
    </w:p>
    <w:p>
      <w:pPr>
        <w:spacing w:after="120"/>
      </w:pPr>
      <w:r>
        <w:t xml:space="preserve">1. Monday morning. Luis walks in slowly and looks sleepy.</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2. Señora Ruiz arrives early for afternoon pickup and waits by your door.</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3. A newcomer says, "Good morning, Teacher," every day instead of using your name. A colleague says this is rude. What do you think?</w:t>
      </w:r>
    </w:p>
    <w:p>
      <w:pPr>
        <w:pBdr>
          <w:bottom w:val="single" w:color="999999" w:sz="6"/>
        </w:pBdr>
        <w:spacing w:after="200"/>
      </w:pPr>
      <w:r>
        <w:t xml:space="preserve"> </w:t>
      </w:r>
    </w:p>
    <w:p>
      <w:pPr>
        <w:pBdr>
          <w:bottom w:val="single" w:color="999999" w:sz="6"/>
        </w:pBdr>
        <w:spacing w:after="200"/>
      </w:pPr>
      <w:r>
        <w:t xml:space="preserve"> </w:t>
      </w:r>
    </w:p>
    <w:p>
      <w:pPr>
        <w:spacing w:after="60" w:before="200"/>
      </w:pPr>
      <w:r>
        <w:rPr>
          <w:b/>
          <w:bCs/>
          <w:color w:val="C8902E"/>
          <w:sz w:val="18"/>
          <w:szCs w:val="18"/>
        </w:rPr>
        <w:t xml:space="preserve">Activity 4 · PARTNER ROLE-PLAY  </w:t>
      </w:r>
      <w:r>
        <w:rPr>
          <w:b/>
          <w:bCs/>
          <w:color w:val="1F2A44"/>
          <w:sz w:val="26"/>
          <w:szCs w:val="26"/>
        </w:rPr>
        <w:t xml:space="preserve">Door greeting, two ways</w:t>
      </w:r>
    </w:p>
    <w:p>
      <w:pPr>
        <w:spacing w:after="120"/>
        <w:rPr>
          <w:i/>
          <w:iCs/>
          <w:color w:val="555555"/>
        </w:rPr>
      </w:pPr>
      <w:r>
        <w:rPr>
          <w:i/>
          <w:iCs/>
          <w:color w:val="555555"/>
        </w:rPr>
        <w:t xml:space="preserve">Round 1: Partner A is the teacher at the door and Partner B is a student. Round 2: Partner B is a parent at pickup, so the teacher switches to usted. Then switch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Buenos días, Daniela. ¿Cómo estás?</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Student</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Más o menos.</w:t>
            </w:r>
          </w:p>
        </w:tc>
      </w:tr>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Lo siento. Me alegra que estés aquí.</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Teacher (Round 2)</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Buenas tardes, señor. ¿Cómo está usted?</w:t>
            </w:r>
          </w:p>
        </w:tc>
      </w:tr>
      <w:tr>
        <w:tc>
          <w:tcPr>
            <w:tcW w:type="dxa" w:w="2600"/>
            <w:tcMar>
              <w:top w:type="dxa" w:w="60"/>
              <w:left w:type="dxa" w:w="100"/>
              <w:bottom w:type="dxa" w:w="60"/>
              <w:right w:type="dxa" w:w="100"/>
            </w:tcMar>
          </w:tcPr>
          <w:p>
            <w:pPr>
              <w:spacing w:after="0"/>
            </w:pPr>
            <w:r>
              <w:rPr>
                <w:b/>
                <w:bCs/>
                <w:sz w:val="20"/>
                <w:szCs w:val="20"/>
              </w:rPr>
              <w:t xml:space="preserve">Parent</w:t>
            </w:r>
          </w:p>
        </w:tc>
        <w:tc>
          <w:tcPr>
            <w:tcW w:type="dxa" w:w="6760"/>
            <w:tcMar>
              <w:top w:type="dxa" w:w="60"/>
              <w:left w:type="dxa" w:w="100"/>
              <w:bottom w:type="dxa" w:w="60"/>
              <w:right w:type="dxa" w:w="100"/>
            </w:tcMar>
          </w:tcPr>
          <w:p>
            <w:pPr>
              <w:spacing w:after="0"/>
            </w:pPr>
            <w:r>
              <w:rPr>
                <w:b w:val="false"/>
                <w:bCs w:val="false"/>
                <w:sz w:val="20"/>
                <w:szCs w:val="20"/>
              </w:rPr>
              <w:t xml:space="preserve">Bien, gracias. ¿Y usted?</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Teacher</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Muy bien, gracias. Hasta mañana.</w:t>
            </w:r>
          </w:p>
        </w:tc>
      </w:tr>
    </w:tbl>
    <w:p>
      <w:pPr>
        <w:spacing w:after="120"/>
      </w:pPr>
    </w:p>
    <w:p>
      <w:pPr>
        <w:spacing w:after="120"/>
        <w:rPr>
          <w:b/>
          <w:bCs/>
        </w:rPr>
      </w:pPr>
      <w:r>
        <w:rPr>
          <w:b/>
          <w:bCs/>
        </w:rPr>
        <w:t xml:space="preserve">Self-check:</w:t>
      </w:r>
    </w:p>
    <w:p>
      <w:pPr>
        <w:spacing w:after="40"/>
      </w:pPr>
      <w:r>
        <w:t xml:space="preserve">☐  Greeting matches the time of day</w:t>
      </w:r>
    </w:p>
    <w:p>
      <w:pPr>
        <w:spacing w:after="40"/>
      </w:pPr>
      <w:r>
        <w:t xml:space="preserve">☐  Tú with the student, usted with the adult</w:t>
      </w:r>
    </w:p>
    <w:p>
      <w:pPr>
        <w:spacing w:after="40"/>
      </w:pPr>
      <w:r>
        <w:t xml:space="preserve">☐  Used a name or title</w:t>
      </w:r>
    </w:p>
    <w:p>
      <w:pPr>
        <w:spacing w:after="40"/>
      </w:pPr>
      <w:r>
        <w:t xml:space="preserve">☐  Warm tone</w:t>
      </w:r>
    </w:p>
    <w:p>
      <w:pPr>
        <w:spacing w:after="60" w:before="200"/>
      </w:pPr>
      <w:r>
        <w:rPr>
          <w:b/>
          <w:bCs/>
          <w:color w:val="C8902E"/>
          <w:sz w:val="18"/>
          <w:szCs w:val="18"/>
        </w:rPr>
        <w:t xml:space="preserve">Activity 5 · SPEAK ALOUD  </w:t>
      </w:r>
      <w:r>
        <w:rPr>
          <w:b/>
          <w:bCs/>
          <w:color w:val="1F2A44"/>
          <w:sz w:val="26"/>
          <w:szCs w:val="26"/>
        </w:rPr>
        <w:t xml:space="preserve">Pure vowels</w:t>
      </w:r>
    </w:p>
    <w:p>
      <w:pPr>
        <w:spacing w:after="120"/>
        <w:rPr>
          <w:i/>
          <w:iCs/>
          <w:color w:val="555555"/>
        </w:rPr>
      </w:pPr>
      <w:r>
        <w:rPr>
          <w:i/>
          <w:iCs/>
          <w:color w:val="555555"/>
        </w:rPr>
        <w:t xml:space="preserve">Say each phrase aloud three times. Record yourself and listen for short, pure vowels: BWEH, not "BWAY."</w:t>
      </w:r>
    </w:p>
    <w:p>
      <w:pPr>
        <w:spacing w:after="60"/>
      </w:pPr>
      <w:r>
        <w:t xml:space="preserve">Buenos días.</w:t>
      </w:r>
    </w:p>
    <w:p>
      <w:pPr>
        <w:spacing w:after="60"/>
      </w:pPr>
      <w:r>
        <w:t xml:space="preserve">Buenas tardes.</w:t>
      </w:r>
    </w:p>
    <w:p>
      <w:pPr>
        <w:spacing w:after="60"/>
      </w:pPr>
      <w:r>
        <w:t xml:space="preserve">¿Cómo está usted?</w:t>
      </w:r>
    </w:p>
    <w:p>
      <w:pPr>
        <w:spacing w:after="60"/>
      </w:pPr>
      <w:r>
        <w:t xml:space="preserve">Te extrañamos.</w:t>
      </w:r>
    </w:p>
    <w:p>
      <w:pPr>
        <w:spacing w:after="60"/>
      </w:pPr>
      <w:r>
        <w:t xml:space="preserve">¿Quién te recoge hoy?</w:t>
      </w:r>
    </w:p>
    <w:p>
      <w:pPr>
        <w:spacing w:after="60"/>
      </w:pPr>
      <w:r>
        <w:t xml:space="preserve">Que tengas un buen día.</w:t>
      </w:r>
    </w:p>
    <w:p>
      <w:pPr>
        <w:pStyle w:val="Heading2"/>
        <w:spacing w:after="120" w:before="240"/>
      </w:pPr>
      <w:r>
        <w:rPr>
          <w:b/>
          <w:bCs/>
          <w:color w:val="C8902E"/>
        </w:rPr>
        <w:t xml:space="preserve">Module 2 Quiz</w:t>
      </w:r>
    </w:p>
    <w:p>
      <w:pPr>
        <w:spacing w:after="40" w:before="120"/>
        <w:rPr>
          <w:b/>
          <w:bCs/>
        </w:rPr>
      </w:pPr>
      <w:r>
        <w:rPr>
          <w:b/>
          <w:bCs/>
        </w:rPr>
        <w:t xml:space="preserve">1. At 1:30 p.m., you greet a class with:</w:t>
      </w:r>
    </w:p>
    <w:p>
      <w:pPr>
        <w:spacing w:after="20"/>
      </w:pPr>
      <w:r>
        <w:t xml:space="preserve">    A.  Buenos días.</w:t>
      </w:r>
    </w:p>
    <w:p>
      <w:pPr>
        <w:spacing w:after="20"/>
      </w:pPr>
      <w:r>
        <w:t xml:space="preserve">    B.  Buenas tardes.</w:t>
      </w:r>
    </w:p>
    <w:p>
      <w:pPr>
        <w:spacing w:after="20"/>
      </w:pPr>
      <w:r>
        <w:t xml:space="preserve">    C.  Buenas noches.</w:t>
      </w:r>
    </w:p>
    <w:p>
      <w:pPr>
        <w:spacing w:after="20"/>
      </w:pPr>
      <w:r>
        <w:t xml:space="preserve">    D.  Hasta mañana.</w:t>
      </w:r>
    </w:p>
    <w:p>
      <w:pPr>
        <w:spacing w:after="40" w:before="120"/>
        <w:rPr>
          <w:b/>
          <w:bCs/>
        </w:rPr>
      </w:pPr>
      <w:r>
        <w:rPr>
          <w:b/>
          <w:bCs/>
        </w:rPr>
        <w:t xml:space="preserve">2. Which question do you use with a student's grandmother?</w:t>
      </w:r>
    </w:p>
    <w:p>
      <w:pPr>
        <w:spacing w:after="20"/>
      </w:pPr>
      <w:r>
        <w:t xml:space="preserve">    A.  ¿Cómo estás?</w:t>
      </w:r>
    </w:p>
    <w:p>
      <w:pPr>
        <w:spacing w:after="20"/>
      </w:pPr>
      <w:r>
        <w:t xml:space="preserve">    B.  ¿Qué tal, amiga?</w:t>
      </w:r>
    </w:p>
    <w:p>
      <w:pPr>
        <w:spacing w:after="20"/>
      </w:pPr>
      <w:r>
        <w:t xml:space="preserve">    C.  ¿Cómo está usted?</w:t>
      </w:r>
    </w:p>
    <w:p>
      <w:pPr>
        <w:spacing w:after="20"/>
      </w:pPr>
      <w:r>
        <w:t xml:space="preserve">    D.  ¿Y tú?</w:t>
      </w:r>
    </w:p>
    <w:p>
      <w:pPr>
        <w:spacing w:after="40" w:before="120"/>
        <w:rPr>
          <w:b/>
          <w:bCs/>
        </w:rPr>
      </w:pPr>
      <w:r>
        <w:rPr>
          <w:b/>
          <w:bCs/>
        </w:rPr>
        <w:t xml:space="preserve">3. A student calls you "Maestra" instead of using your last name. This is usually:</w:t>
      </w:r>
    </w:p>
    <w:p>
      <w:pPr>
        <w:spacing w:after="20"/>
      </w:pPr>
      <w:r>
        <w:t xml:space="preserve">    A.  Disrespectful</w:t>
      </w:r>
    </w:p>
    <w:p>
      <w:pPr>
        <w:spacing w:after="20"/>
      </w:pPr>
      <w:r>
        <w:t xml:space="preserve">    B.  A respectful title used in many schools</w:t>
      </w:r>
    </w:p>
    <w:p>
      <w:pPr>
        <w:spacing w:after="20"/>
      </w:pPr>
      <w:r>
        <w:t xml:space="preserve">    C.  A joke</w:t>
      </w:r>
    </w:p>
    <w:p>
      <w:pPr>
        <w:spacing w:after="20"/>
      </w:pPr>
      <w:r>
        <w:t xml:space="preserve">    D.  A mistake to correct right away</w:t>
      </w:r>
    </w:p>
    <w:p>
      <w:pPr>
        <w:spacing w:after="40" w:before="120"/>
        <w:rPr>
          <w:b/>
          <w:bCs/>
        </w:rPr>
      </w:pPr>
      <w:r>
        <w:rPr>
          <w:b/>
          <w:bCs/>
        </w:rPr>
        <w:t xml:space="preserve">4. "Te extrañamos" means:</w:t>
      </w:r>
    </w:p>
    <w:p>
      <w:pPr>
        <w:spacing w:after="20"/>
      </w:pPr>
      <w:r>
        <w:t xml:space="preserve">    A.  We missed you.</w:t>
      </w:r>
    </w:p>
    <w:p>
      <w:pPr>
        <w:spacing w:after="20"/>
      </w:pPr>
      <w:r>
        <w:t xml:space="preserve">    B.  See you tomorrow.</w:t>
      </w:r>
    </w:p>
    <w:p>
      <w:pPr>
        <w:spacing w:after="20"/>
      </w:pPr>
      <w:r>
        <w:t xml:space="preserve">    C.  Welcome.</w:t>
      </w:r>
    </w:p>
    <w:p>
      <w:pPr>
        <w:spacing w:after="20"/>
      </w:pPr>
      <w:r>
        <w:t xml:space="preserve">    D.  Who is picking you up?</w:t>
      </w:r>
    </w:p>
    <w:p>
      <w:pPr>
        <w:spacing w:after="40" w:before="120"/>
        <w:rPr>
          <w:b/>
          <w:bCs/>
        </w:rPr>
      </w:pPr>
      <w:r>
        <w:rPr>
          <w:b/>
          <w:bCs/>
        </w:rPr>
        <w:t xml:space="preserve">5. To welcome a new girl to class, say:</w:t>
      </w:r>
    </w:p>
    <w:p>
      <w:pPr>
        <w:spacing w:after="20"/>
      </w:pPr>
      <w:r>
        <w:t xml:space="preserve">    A.  Bienvenido a la clase.</w:t>
      </w:r>
    </w:p>
    <w:p>
      <w:pPr>
        <w:spacing w:after="20"/>
      </w:pPr>
      <w:r>
        <w:t xml:space="preserve">    B.  Bienvenidos a la clase.</w:t>
      </w:r>
    </w:p>
    <w:p>
      <w:pPr>
        <w:spacing w:after="20"/>
      </w:pPr>
      <w:r>
        <w:t xml:space="preserve">    C.  Bien a la clase.</w:t>
      </w:r>
    </w:p>
    <w:p>
      <w:pPr>
        <w:spacing w:after="20"/>
      </w:pPr>
      <w:r>
        <w:t xml:space="preserve">    D.  Bienvenida a la clase.</w:t>
      </w:r>
    </w:p>
    <w:p>
      <w:r>
        <w:br w:type="page"/>
      </w:r>
    </w:p>
    <w:p>
      <w:pPr>
        <w:spacing w:after="40"/>
      </w:pPr>
      <w:r>
        <w:rPr>
          <w:b/>
          <w:bCs/>
          <w:color w:val="1F2A44"/>
          <w:sz w:val="40"/>
          <w:szCs w:val="40"/>
        </w:rPr>
        <w:t xml:space="preserve">Module 2 Cheat Sheet</w:t>
      </w:r>
    </w:p>
    <w:p>
      <w:pPr>
        <w:pBdr>
          <w:bottom w:val="single" w:color="C8902E" w:sz="18"/>
        </w:pBdr>
        <w:spacing w:after="200"/>
      </w:pPr>
      <w:r>
        <w:rPr>
          <w:i/>
          <w:iCs/>
          <w:color w:val="C8902E"/>
        </w:rPr>
        <w:t xml:space="preserve">Greetings and Relationships · Los saludos y las relaciones</w:t>
      </w:r>
    </w:p>
    <w:p>
      <w:pPr>
        <w:pStyle w:val="Heading3"/>
        <w:spacing w:after="120" w:before="240"/>
      </w:pPr>
      <w:r>
        <w:rPr>
          <w:b/>
          <w:bCs/>
          <w:color w:val="1F2A44"/>
        </w:rPr>
        <w:t xml:space="preserve">Time of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Buenos días.</w:t>
            </w:r>
          </w:p>
        </w:tc>
        <w:tc>
          <w:tcPr>
            <w:tcW w:type="dxa" w:w="5360"/>
            <w:tcMar>
              <w:top w:type="dxa" w:w="60"/>
              <w:left w:type="dxa" w:w="100"/>
              <w:bottom w:type="dxa" w:w="60"/>
              <w:right w:type="dxa" w:w="100"/>
            </w:tcMar>
          </w:tcPr>
          <w:p>
            <w:pPr>
              <w:spacing w:after="0"/>
            </w:pPr>
            <w:r>
              <w:rPr>
                <w:b w:val="false"/>
                <w:bCs w:val="false"/>
                <w:sz w:val="20"/>
                <w:szCs w:val="20"/>
              </w:rPr>
              <w:t xml:space="preserve">Good morning (to noon)</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Buenas tardes.</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Good afternoon</w:t>
            </w:r>
          </w:p>
        </w:tc>
      </w:tr>
      <w:tr>
        <w:tc>
          <w:tcPr>
            <w:tcW w:type="dxa" w:w="4000"/>
            <w:tcMar>
              <w:top w:type="dxa" w:w="60"/>
              <w:left w:type="dxa" w:w="100"/>
              <w:bottom w:type="dxa" w:w="60"/>
              <w:right w:type="dxa" w:w="100"/>
            </w:tcMar>
          </w:tcPr>
          <w:p>
            <w:pPr>
              <w:spacing w:after="0"/>
            </w:pPr>
            <w:r>
              <w:rPr>
                <w:b/>
                <w:bCs/>
                <w:sz w:val="20"/>
                <w:szCs w:val="20"/>
              </w:rPr>
              <w:t xml:space="preserve">Buenas noches.</w:t>
            </w:r>
          </w:p>
        </w:tc>
        <w:tc>
          <w:tcPr>
            <w:tcW w:type="dxa" w:w="5360"/>
            <w:tcMar>
              <w:top w:type="dxa" w:w="60"/>
              <w:left w:type="dxa" w:w="100"/>
              <w:bottom w:type="dxa" w:w="60"/>
              <w:right w:type="dxa" w:w="100"/>
            </w:tcMar>
          </w:tcPr>
          <w:p>
            <w:pPr>
              <w:spacing w:after="0"/>
            </w:pPr>
            <w:r>
              <w:rPr>
                <w:b w:val="false"/>
                <w:bCs w:val="false"/>
                <w:sz w:val="20"/>
                <w:szCs w:val="20"/>
              </w:rPr>
              <w:t xml:space="preserve">Good evening / night</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¡Hola!</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Hi! (any time)</w:t>
            </w:r>
          </w:p>
        </w:tc>
      </w:tr>
    </w:tbl>
    <w:p>
      <w:pPr>
        <w:spacing w:after="120"/>
      </w:pPr>
    </w:p>
    <w:p>
      <w:pPr>
        <w:pStyle w:val="Heading3"/>
        <w:spacing w:after="120" w:before="240"/>
      </w:pPr>
      <w:r>
        <w:rPr>
          <w:b/>
          <w:bCs/>
          <w:color w:val="1F2A44"/>
        </w:rPr>
        <w:t xml:space="preserve">Tú or 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Student</w:t>
            </w:r>
          </w:p>
        </w:tc>
        <w:tc>
          <w:tcPr>
            <w:tcW w:type="dxa" w:w="5360"/>
            <w:tcMar>
              <w:top w:type="dxa" w:w="60"/>
              <w:left w:type="dxa" w:w="100"/>
              <w:bottom w:type="dxa" w:w="60"/>
              <w:right w:type="dxa" w:w="100"/>
            </w:tcMar>
          </w:tcPr>
          <w:p>
            <w:pPr>
              <w:spacing w:after="0"/>
            </w:pPr>
            <w:r>
              <w:rPr>
                <w:b w:val="false"/>
                <w:bCs w:val="false"/>
                <w:sz w:val="20"/>
                <w:szCs w:val="20"/>
              </w:rPr>
              <w:t xml:space="preserve">tú: ¿Cómo estás?</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Adult</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usted: ¿Cómo está usted?</w:t>
            </w:r>
          </w:p>
        </w:tc>
      </w:tr>
      <w:tr>
        <w:tc>
          <w:tcPr>
            <w:tcW w:type="dxa" w:w="4000"/>
            <w:tcMar>
              <w:top w:type="dxa" w:w="60"/>
              <w:left w:type="dxa" w:w="100"/>
              <w:bottom w:type="dxa" w:w="60"/>
              <w:right w:type="dxa" w:w="100"/>
            </w:tcMar>
          </w:tcPr>
          <w:p>
            <w:pPr>
              <w:spacing w:after="0"/>
            </w:pPr>
            <w:r>
              <w:rPr>
                <w:b/>
                <w:bCs/>
                <w:sz w:val="20"/>
                <w:szCs w:val="20"/>
              </w:rPr>
              <w:t xml:space="preserve">Not sure?</w:t>
            </w:r>
          </w:p>
        </w:tc>
        <w:tc>
          <w:tcPr>
            <w:tcW w:type="dxa" w:w="5360"/>
            <w:tcMar>
              <w:top w:type="dxa" w:w="60"/>
              <w:left w:type="dxa" w:w="100"/>
              <w:bottom w:type="dxa" w:w="60"/>
              <w:right w:type="dxa" w:w="100"/>
            </w:tcMar>
          </w:tcPr>
          <w:p>
            <w:pPr>
              <w:spacing w:after="0"/>
            </w:pPr>
            <w:r>
              <w:rPr>
                <w:b w:val="false"/>
                <w:bCs w:val="false"/>
                <w:sz w:val="20"/>
                <w:szCs w:val="20"/>
              </w:rPr>
              <w:t xml:space="preserve">Choose usted.</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your</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tu (student), su (adult)</w:t>
            </w:r>
          </w:p>
        </w:tc>
      </w:tr>
    </w:tbl>
    <w:p>
      <w:pPr>
        <w:spacing w:after="120"/>
      </w:pPr>
    </w:p>
    <w:p>
      <w:pPr>
        <w:pStyle w:val="Heading3"/>
        <w:spacing w:after="120" w:before="240"/>
      </w:pPr>
      <w:r>
        <w:rPr>
          <w:b/>
          <w:bCs/>
          <w:color w:val="1F2A44"/>
        </w:rPr>
        <w:t xml:space="preserve">Arrival and dismissal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shd w:fill="C8902E"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C8902E"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000"/>
            <w:shd w:fill="C8902E"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360"/>
            <w:tcMar>
              <w:top w:type="dxa" w:w="60"/>
              <w:left w:type="dxa" w:w="100"/>
              <w:bottom w:type="dxa" w:w="60"/>
              <w:right w:type="dxa" w:w="100"/>
            </w:tcMar>
          </w:tcPr>
          <w:p>
            <w:pPr>
              <w:spacing w:after="0"/>
            </w:pPr>
            <w:r>
              <w:rPr>
                <w:b/>
                <w:bCs/>
                <w:sz w:val="20"/>
                <w:szCs w:val="20"/>
              </w:rPr>
              <w:t xml:space="preserve">Bienvenido / Bienvenida a la clase.</w:t>
            </w:r>
          </w:p>
        </w:tc>
        <w:tc>
          <w:tcPr>
            <w:tcW w:type="dxa" w:w="3000"/>
            <w:tcMar>
              <w:top w:type="dxa" w:w="60"/>
              <w:left w:type="dxa" w:w="100"/>
              <w:bottom w:type="dxa" w:w="60"/>
              <w:right w:type="dxa" w:w="100"/>
            </w:tcMar>
          </w:tcPr>
          <w:p>
            <w:pPr>
              <w:spacing w:after="0"/>
            </w:pPr>
            <w:r>
              <w:rPr>
                <w:b w:val="false"/>
                <w:bCs w:val="false"/>
                <w:sz w:val="20"/>
                <w:szCs w:val="20"/>
              </w:rPr>
              <w:t xml:space="preserve">Welcome to class.</w:t>
            </w:r>
          </w:p>
        </w:tc>
        <w:tc>
          <w:tcPr>
            <w:tcW w:type="dxa" w:w="3000"/>
            <w:tcMar>
              <w:top w:type="dxa" w:w="60"/>
              <w:left w:type="dxa" w:w="100"/>
              <w:bottom w:type="dxa" w:w="60"/>
              <w:right w:type="dxa" w:w="100"/>
            </w:tcMar>
          </w:tcPr>
          <w:p>
            <w:pPr>
              <w:spacing w:after="0"/>
            </w:pPr>
            <w:r>
              <w:rPr>
                <w:b w:val="false"/>
                <w:bCs w:val="false"/>
                <w:sz w:val="20"/>
                <w:szCs w:val="20"/>
              </w:rPr>
              <w:t xml:space="preserve">byehn-beh-NEE-doh / -dah ah lah KLAH-seh</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Me alegra que estés aquí.</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I'm glad you are here.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meh ah-LEH-grah keh ehs-TEHS ah-KEE</w:t>
            </w:r>
          </w:p>
        </w:tc>
      </w:tr>
      <w:tr>
        <w:tc>
          <w:tcPr>
            <w:tcW w:type="dxa" w:w="3360"/>
            <w:tcMar>
              <w:top w:type="dxa" w:w="60"/>
              <w:left w:type="dxa" w:w="100"/>
              <w:bottom w:type="dxa" w:w="60"/>
              <w:right w:type="dxa" w:w="100"/>
            </w:tcMar>
          </w:tcPr>
          <w:p>
            <w:pPr>
              <w:spacing w:after="0"/>
            </w:pPr>
            <w:r>
              <w:rPr>
                <w:b/>
                <w:bCs/>
                <w:sz w:val="20"/>
                <w:szCs w:val="20"/>
              </w:rPr>
              <w:t xml:space="preserve">Te extrañamos.</w:t>
            </w:r>
          </w:p>
        </w:tc>
        <w:tc>
          <w:tcPr>
            <w:tcW w:type="dxa" w:w="3000"/>
            <w:tcMar>
              <w:top w:type="dxa" w:w="60"/>
              <w:left w:type="dxa" w:w="100"/>
              <w:bottom w:type="dxa" w:w="60"/>
              <w:right w:type="dxa" w:w="100"/>
            </w:tcMar>
          </w:tcPr>
          <w:p>
            <w:pPr>
              <w:spacing w:after="0"/>
            </w:pPr>
            <w:r>
              <w:rPr>
                <w:b w:val="false"/>
                <w:bCs w:val="false"/>
                <w:sz w:val="20"/>
                <w:szCs w:val="20"/>
              </w:rPr>
              <w:t xml:space="preserve">We missed you.</w:t>
            </w:r>
          </w:p>
        </w:tc>
        <w:tc>
          <w:tcPr>
            <w:tcW w:type="dxa" w:w="3000"/>
            <w:tcMar>
              <w:top w:type="dxa" w:w="60"/>
              <w:left w:type="dxa" w:w="100"/>
              <w:bottom w:type="dxa" w:w="60"/>
              <w:right w:type="dxa" w:w="100"/>
            </w:tcMar>
          </w:tcPr>
          <w:p>
            <w:pPr>
              <w:spacing w:after="0"/>
            </w:pPr>
            <w:r>
              <w:rPr>
                <w:b w:val="false"/>
                <w:bCs w:val="false"/>
                <w:sz w:val="20"/>
                <w:szCs w:val="20"/>
              </w:rPr>
              <w:t xml:space="preserve">teh ehks-trah-NYAH-mohs</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¿Qué tal tu fin de semana?</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How was your weekend?</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KEH TAHL too FEEN deh seh-MAH-nah</w:t>
            </w:r>
          </w:p>
        </w:tc>
      </w:tr>
      <w:tr>
        <w:tc>
          <w:tcPr>
            <w:tcW w:type="dxa" w:w="3360"/>
            <w:tcMar>
              <w:top w:type="dxa" w:w="60"/>
              <w:left w:type="dxa" w:w="100"/>
              <w:bottom w:type="dxa" w:w="60"/>
              <w:right w:type="dxa" w:w="100"/>
            </w:tcMar>
          </w:tcPr>
          <w:p>
            <w:pPr>
              <w:spacing w:after="0"/>
            </w:pPr>
            <w:r>
              <w:rPr>
                <w:b/>
                <w:bCs/>
                <w:sz w:val="20"/>
                <w:szCs w:val="20"/>
              </w:rPr>
              <w:t xml:space="preserve">¿Quién te recoge hoy?</w:t>
            </w:r>
          </w:p>
        </w:tc>
        <w:tc>
          <w:tcPr>
            <w:tcW w:type="dxa" w:w="3000"/>
            <w:tcMar>
              <w:top w:type="dxa" w:w="60"/>
              <w:left w:type="dxa" w:w="100"/>
              <w:bottom w:type="dxa" w:w="60"/>
              <w:right w:type="dxa" w:w="100"/>
            </w:tcMar>
          </w:tcPr>
          <w:p>
            <w:pPr>
              <w:spacing w:after="0"/>
            </w:pPr>
            <w:r>
              <w:rPr>
                <w:b w:val="false"/>
                <w:bCs w:val="false"/>
                <w:sz w:val="20"/>
                <w:szCs w:val="20"/>
              </w:rPr>
              <w:t xml:space="preserve">Who is picking you up today?</w:t>
            </w:r>
          </w:p>
        </w:tc>
        <w:tc>
          <w:tcPr>
            <w:tcW w:type="dxa" w:w="3000"/>
            <w:tcMar>
              <w:top w:type="dxa" w:w="60"/>
              <w:left w:type="dxa" w:w="100"/>
              <w:bottom w:type="dxa" w:w="60"/>
              <w:right w:type="dxa" w:w="100"/>
            </w:tcMar>
          </w:tcPr>
          <w:p>
            <w:pPr>
              <w:spacing w:after="0"/>
            </w:pPr>
            <w:r>
              <w:rPr>
                <w:b w:val="false"/>
                <w:bCs w:val="false"/>
                <w:sz w:val="20"/>
                <w:szCs w:val="20"/>
              </w:rPr>
              <w:t xml:space="preserve">KYEHN teh rreh-KOH-heh OY</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Hasta mañana. / Hasta el lunes.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See you tomorrow. / See you Monday.</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AHS-tah mah-NYAH-nah / ehl LOO-nehs</w:t>
            </w:r>
          </w:p>
        </w:tc>
      </w:tr>
      <w:tr>
        <w:tc>
          <w:tcPr>
            <w:tcW w:type="dxa" w:w="3360"/>
            <w:tcMar>
              <w:top w:type="dxa" w:w="60"/>
              <w:left w:type="dxa" w:w="100"/>
              <w:bottom w:type="dxa" w:w="60"/>
              <w:right w:type="dxa" w:w="100"/>
            </w:tcMar>
          </w:tcPr>
          <w:p>
            <w:pPr>
              <w:spacing w:after="0"/>
            </w:pPr>
            <w:r>
              <w:rPr>
                <w:b/>
                <w:bCs/>
                <w:sz w:val="20"/>
                <w:szCs w:val="20"/>
              </w:rPr>
              <w:t xml:space="preserve">Que tengas un buen día.</w:t>
            </w:r>
          </w:p>
        </w:tc>
        <w:tc>
          <w:tcPr>
            <w:tcW w:type="dxa" w:w="3000"/>
            <w:tcMar>
              <w:top w:type="dxa" w:w="60"/>
              <w:left w:type="dxa" w:w="100"/>
              <w:bottom w:type="dxa" w:w="60"/>
              <w:right w:type="dxa" w:w="100"/>
            </w:tcMar>
          </w:tcPr>
          <w:p>
            <w:pPr>
              <w:spacing w:after="0"/>
            </w:pPr>
            <w:r>
              <w:rPr>
                <w:b w:val="false"/>
                <w:bCs w:val="false"/>
                <w:sz w:val="20"/>
                <w:szCs w:val="20"/>
              </w:rPr>
              <w:t xml:space="preserve">Have a good day. (to a student)</w:t>
            </w:r>
          </w:p>
        </w:tc>
        <w:tc>
          <w:tcPr>
            <w:tcW w:type="dxa" w:w="3000"/>
            <w:tcMar>
              <w:top w:type="dxa" w:w="60"/>
              <w:left w:type="dxa" w:w="100"/>
              <w:bottom w:type="dxa" w:w="60"/>
              <w:right w:type="dxa" w:w="100"/>
            </w:tcMar>
          </w:tcPr>
          <w:p>
            <w:pPr>
              <w:spacing w:after="0"/>
            </w:pPr>
            <w:r>
              <w:rPr>
                <w:b w:val="false"/>
                <w:bCs w:val="false"/>
                <w:sz w:val="20"/>
                <w:szCs w:val="20"/>
              </w:rPr>
              <w:t xml:space="preserve">keh TEHN-gahs oon BWEHN DEE-ah</w:t>
            </w:r>
          </w:p>
        </w:tc>
      </w:tr>
    </w:tbl>
    <w:p>
      <w:pPr>
        <w:spacing w:after="120"/>
      </w:pPr>
    </w:p>
    <w:p>
      <w:pPr>
        <w:pStyle w:val="Heading3"/>
        <w:spacing w:after="120" w:before="240"/>
      </w:pPr>
      <w:r>
        <w:rPr>
          <w:b/>
          <w:bCs/>
          <w:color w:val="1F2A44"/>
        </w:rPr>
        <w:t xml:space="preserve">When they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Bien / Muy bien</w:t>
            </w:r>
          </w:p>
        </w:tc>
        <w:tc>
          <w:tcPr>
            <w:tcW w:type="dxa" w:w="5360"/>
            <w:tcMar>
              <w:top w:type="dxa" w:w="60"/>
              <w:left w:type="dxa" w:w="100"/>
              <w:bottom w:type="dxa" w:w="60"/>
              <w:right w:type="dxa" w:w="100"/>
            </w:tcMar>
          </w:tcPr>
          <w:p>
            <w:pPr>
              <w:spacing w:after="0"/>
            </w:pPr>
            <w:r>
              <w:rPr>
                <w:b w:val="false"/>
                <w:bCs w:val="false"/>
                <w:sz w:val="20"/>
                <w:szCs w:val="20"/>
              </w:rPr>
              <w:t xml:space="preserve">Fine / Very well</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Más o menos</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So-so</w:t>
            </w:r>
          </w:p>
        </w:tc>
      </w:tr>
      <w:tr>
        <w:tc>
          <w:tcPr>
            <w:tcW w:type="dxa" w:w="4000"/>
            <w:tcMar>
              <w:top w:type="dxa" w:w="60"/>
              <w:left w:type="dxa" w:w="100"/>
              <w:bottom w:type="dxa" w:w="60"/>
              <w:right w:type="dxa" w:w="100"/>
            </w:tcMar>
          </w:tcPr>
          <w:p>
            <w:pPr>
              <w:spacing w:after="0"/>
            </w:pPr>
            <w:r>
              <w:rPr>
                <w:b/>
                <w:bCs/>
                <w:sz w:val="20"/>
                <w:szCs w:val="20"/>
              </w:rPr>
              <w:t xml:space="preserve">Mal / Cansado</w:t>
            </w:r>
          </w:p>
        </w:tc>
        <w:tc>
          <w:tcPr>
            <w:tcW w:type="dxa" w:w="5360"/>
            <w:tcMar>
              <w:top w:type="dxa" w:w="60"/>
              <w:left w:type="dxa" w:w="100"/>
              <w:bottom w:type="dxa" w:w="60"/>
              <w:right w:type="dxa" w:w="100"/>
            </w:tcMar>
          </w:tcPr>
          <w:p>
            <w:pPr>
              <w:spacing w:after="0"/>
            </w:pPr>
            <w:r>
              <w:rPr>
                <w:b w:val="false"/>
                <w:bCs w:val="false"/>
                <w:sz w:val="20"/>
                <w:szCs w:val="20"/>
              </w:rPr>
              <w:t xml:space="preserve">Bad / Tired</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Lo siento.</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I'm sorry.</w:t>
            </w:r>
          </w:p>
        </w:tc>
      </w:tr>
    </w:tbl>
    <w:p>
      <w:pPr>
        <w:spacing w:after="120"/>
      </w:pPr>
    </w:p>
    <w:p>
      <w:pPr>
        <w:pStyle w:val="Heading3"/>
        <w:spacing w:after="120" w:before="240"/>
      </w:pPr>
      <w:r>
        <w:rPr>
          <w:b/>
          <w:bCs/>
          <w:color w:val="1F2A44"/>
        </w:rPr>
        <w:t xml:space="preserve">Family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mamá / papá</w:t>
            </w:r>
          </w:p>
        </w:tc>
        <w:tc>
          <w:tcPr>
            <w:tcW w:type="dxa" w:w="5360"/>
            <w:tcMar>
              <w:top w:type="dxa" w:w="60"/>
              <w:left w:type="dxa" w:w="100"/>
              <w:bottom w:type="dxa" w:w="60"/>
              <w:right w:type="dxa" w:w="100"/>
            </w:tcMar>
          </w:tcPr>
          <w:p>
            <w:pPr>
              <w:spacing w:after="0"/>
            </w:pPr>
            <w:r>
              <w:rPr>
                <w:b w:val="false"/>
                <w:bCs w:val="false"/>
                <w:sz w:val="20"/>
                <w:szCs w:val="20"/>
              </w:rPr>
              <w:t xml:space="preserve">mom / dad</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abuela / abuelo</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grandma / grandpa</w:t>
            </w:r>
          </w:p>
        </w:tc>
      </w:tr>
      <w:tr>
        <w:tc>
          <w:tcPr>
            <w:tcW w:type="dxa" w:w="4000"/>
            <w:tcMar>
              <w:top w:type="dxa" w:w="60"/>
              <w:left w:type="dxa" w:w="100"/>
              <w:bottom w:type="dxa" w:w="60"/>
              <w:right w:type="dxa" w:w="100"/>
            </w:tcMar>
          </w:tcPr>
          <w:p>
            <w:pPr>
              <w:spacing w:after="0"/>
            </w:pPr>
            <w:r>
              <w:rPr>
                <w:b/>
                <w:bCs/>
                <w:sz w:val="20"/>
                <w:szCs w:val="20"/>
              </w:rPr>
              <w:t xml:space="preserve">tía / tío</w:t>
            </w:r>
          </w:p>
        </w:tc>
        <w:tc>
          <w:tcPr>
            <w:tcW w:type="dxa" w:w="5360"/>
            <w:tcMar>
              <w:top w:type="dxa" w:w="60"/>
              <w:left w:type="dxa" w:w="100"/>
              <w:bottom w:type="dxa" w:w="60"/>
              <w:right w:type="dxa" w:w="100"/>
            </w:tcMar>
          </w:tcPr>
          <w:p>
            <w:pPr>
              <w:spacing w:after="0"/>
            </w:pPr>
            <w:r>
              <w:rPr>
                <w:b w:val="false"/>
                <w:bCs w:val="false"/>
                <w:sz w:val="20"/>
                <w:szCs w:val="20"/>
              </w:rPr>
              <w:t xml:space="preserve">aunt / uncle</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hermana / hermano</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sister / brother</w:t>
            </w:r>
          </w:p>
        </w:tc>
      </w:tr>
    </w:tbl>
    <w:p>
      <w:pPr>
        <w:spacing w:after="120"/>
      </w:pPr>
    </w:p>
    <w:p>
      <w:r>
        <w:br w:type="page"/>
      </w:r>
    </w:p>
    <w:p>
      <w:pPr>
        <w:spacing w:after="0"/>
      </w:pPr>
      <w:r>
        <w:rPr>
          <w:b/>
          <w:bCs/>
          <w:color w:val="2B8A9A"/>
          <w:spacing w:val="60"/>
          <w:sz w:val="20"/>
          <w:szCs w:val="20"/>
        </w:rPr>
        <w:t xml:space="preserve">MODULE 3 OF 6</w:t>
      </w:r>
    </w:p>
    <w:p>
      <w:pPr>
        <w:spacing w:after="40"/>
      </w:pPr>
      <w:r>
        <w:rPr>
          <w:b/>
          <w:bCs/>
          <w:color w:val="1F2A44"/>
          <w:sz w:val="56"/>
          <w:szCs w:val="56"/>
        </w:rPr>
        <w:t xml:space="preserve">Classroom Directions</w:t>
      </w:r>
    </w:p>
    <w:p>
      <w:pPr>
        <w:pBdr>
          <w:bottom w:val="single" w:color="2B8A9A" w:sz="18"/>
        </w:pBdr>
        <w:spacing w:after="200"/>
      </w:pPr>
      <w:r>
        <w:rPr>
          <w:i/>
          <w:iCs/>
          <w:color w:val="2B8A9A"/>
          <w:sz w:val="28"/>
          <w:szCs w:val="28"/>
        </w:rPr>
        <w:t xml:space="preserve">Las instrucciones en clase</w:t>
      </w:r>
    </w:p>
    <w:p>
      <w:pPr>
        <w:spacing w:after="120"/>
        <w:rPr>
          <w:b/>
          <w:bCs/>
        </w:rPr>
      </w:pPr>
      <w:r>
        <w:rPr>
          <w:b/>
          <w:bCs/>
        </w:rPr>
        <w:t xml:space="preserve">Short, clear directions help newcomers follow along from day one. Learn to give a direction to one student (tú), to the whole class (ustedes), and to an adult (usted).</w:t>
      </w:r>
    </w:p>
    <w:p>
      <w:pPr>
        <w:pStyle w:val="Heading2"/>
        <w:spacing w:after="120" w:before="240"/>
      </w:pPr>
      <w:r>
        <w:rPr>
          <w:b/>
          <w:bCs/>
          <w:color w:val="2B8A9A"/>
        </w:rPr>
        <w:t xml:space="preserve">Learning goals</w:t>
      </w:r>
    </w:p>
    <w:p>
      <w:pPr>
        <w:pStyle w:val="ListParagraph"/>
        <w:numPr>
          <w:ilvl w:val="0"/>
          <w:numId w:val="2"/>
        </w:numPr>
        <w:spacing w:after="60"/>
      </w:pPr>
      <w:r>
        <w:t xml:space="preserve">Give common classroom directions to one student and to the whole class.</w:t>
      </w:r>
    </w:p>
    <w:p>
      <w:pPr>
        <w:pStyle w:val="ListParagraph"/>
        <w:numPr>
          <w:ilvl w:val="0"/>
          <w:numId w:val="2"/>
        </w:numPr>
        <w:spacing w:after="60"/>
      </w:pPr>
      <w:r>
        <w:t xml:space="preserve">Explain the pattern that turns a tú command into an ustedes command.</w:t>
      </w:r>
    </w:p>
    <w:p>
      <w:pPr>
        <w:pStyle w:val="ListParagraph"/>
        <w:numPr>
          <w:ilvl w:val="0"/>
          <w:numId w:val="2"/>
        </w:numPr>
        <w:spacing w:after="60"/>
      </w:pPr>
      <w:r>
        <w:t xml:space="preserve">Use usted commands politely with families and other adults.</w:t>
      </w:r>
    </w:p>
    <w:p>
      <w:pPr>
        <w:pStyle w:val="ListParagraph"/>
        <w:numPr>
          <w:ilvl w:val="0"/>
          <w:numId w:val="2"/>
        </w:numPr>
        <w:spacing w:after="60"/>
      </w:pPr>
      <w:r>
        <w:t xml:space="preserve">Pair short directions with gestures, visuals, and por favor.</w:t>
      </w:r>
    </w:p>
    <w:p>
      <w:pPr>
        <w:pStyle w:val="Heading2"/>
        <w:spacing w:after="120" w:before="240"/>
      </w:pPr>
      <w:r>
        <w:rPr>
          <w:b/>
          <w:bCs/>
          <w:color w:val="2B8A9A"/>
        </w:rPr>
        <w:t xml:space="preserve">Mini-lesson</w:t>
      </w:r>
    </w:p>
    <w:p>
      <w:pPr>
        <w:pStyle w:val="Heading3"/>
        <w:spacing w:after="120" w:before="240"/>
      </w:pPr>
      <w:r>
        <w:rPr>
          <w:b/>
          <w:bCs/>
          <w:color w:val="1F2A44"/>
        </w:rPr>
        <w:t xml:space="preserve">Three ways to say "you" in a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680"/>
        <w:gridCol w:w="2995"/>
      </w:tblGrid>
      <w:tr>
        <w:trPr>
          <w:tblHeader/>
        </w:trPr>
        <w:tc>
          <w:tcPr>
            <w:tcW w:type="dxa" w:w="1685"/>
            <w:shd w:fill="2B8A9A" w:color="auto" w:val="clear"/>
            <w:tcMar>
              <w:top w:type="dxa" w:w="60"/>
              <w:left w:type="dxa" w:w="100"/>
              <w:bottom w:type="dxa" w:w="60"/>
              <w:right w:type="dxa" w:w="100"/>
            </w:tcMar>
          </w:tcPr>
          <w:p>
            <w:pPr>
              <w:spacing w:after="0"/>
            </w:pPr>
            <w:r>
              <w:rPr>
                <w:b/>
                <w:bCs/>
                <w:color w:val="FFFFFF"/>
                <w:sz w:val="20"/>
                <w:szCs w:val="20"/>
              </w:rPr>
              <w:t xml:space="preserve">Form</w:t>
            </w:r>
          </w:p>
        </w:tc>
        <w:tc>
          <w:tcPr>
            <w:tcW w:type="dxa" w:w="4680"/>
            <w:shd w:fill="2B8A9A" w:color="auto" w:val="clear"/>
            <w:tcMar>
              <w:top w:type="dxa" w:w="60"/>
              <w:left w:type="dxa" w:w="100"/>
              <w:bottom w:type="dxa" w:w="60"/>
              <w:right w:type="dxa" w:w="100"/>
            </w:tcMar>
          </w:tcPr>
          <w:p>
            <w:pPr>
              <w:spacing w:after="0"/>
            </w:pPr>
            <w:r>
              <w:rPr>
                <w:b/>
                <w:bCs/>
                <w:color w:val="FFFFFF"/>
                <w:sz w:val="20"/>
                <w:szCs w:val="20"/>
              </w:rPr>
              <w:t xml:space="preserve">Use it with</w:t>
            </w:r>
          </w:p>
        </w:tc>
        <w:tc>
          <w:tcPr>
            <w:tcW w:type="dxa" w:w="2995"/>
            <w:shd w:fill="2B8A9A" w:color="auto" w:val="clear"/>
            <w:tcMar>
              <w:top w:type="dxa" w:w="60"/>
              <w:left w:type="dxa" w:w="100"/>
              <w:bottom w:type="dxa" w:w="60"/>
              <w:right w:type="dxa" w:w="100"/>
            </w:tcMar>
          </w:tcPr>
          <w:p>
            <w:pPr>
              <w:spacing w:after="0"/>
            </w:pPr>
            <w:r>
              <w:rPr>
                <w:b/>
                <w:bCs/>
                <w:color w:val="FFFFFF"/>
                <w:sz w:val="20"/>
                <w:szCs w:val="20"/>
              </w:rPr>
              <w:t xml:space="preserve">"Sit down"</w:t>
            </w:r>
          </w:p>
        </w:tc>
      </w:tr>
      <w:tr>
        <w:tc>
          <w:tcPr>
            <w:tcW w:type="dxa" w:w="1685"/>
            <w:tcMar>
              <w:top w:type="dxa" w:w="60"/>
              <w:left w:type="dxa" w:w="100"/>
              <w:bottom w:type="dxa" w:w="60"/>
              <w:right w:type="dxa" w:w="100"/>
            </w:tcMar>
          </w:tcPr>
          <w:p>
            <w:pPr>
              <w:spacing w:after="0"/>
            </w:pPr>
            <w:r>
              <w:rPr>
                <w:sz w:val="20"/>
                <w:szCs w:val="20"/>
              </w:rPr>
              <w:t xml:space="preserve">tú</w:t>
            </w:r>
          </w:p>
        </w:tc>
        <w:tc>
          <w:tcPr>
            <w:tcW w:type="dxa" w:w="4680"/>
            <w:tcMar>
              <w:top w:type="dxa" w:w="60"/>
              <w:left w:type="dxa" w:w="100"/>
              <w:bottom w:type="dxa" w:w="60"/>
              <w:right w:type="dxa" w:w="100"/>
            </w:tcMar>
          </w:tcPr>
          <w:p>
            <w:pPr>
              <w:spacing w:after="0"/>
            </w:pPr>
            <w:r>
              <w:rPr>
                <w:sz w:val="20"/>
                <w:szCs w:val="20"/>
              </w:rPr>
              <w:t xml:space="preserve">One student</w:t>
            </w:r>
          </w:p>
        </w:tc>
        <w:tc>
          <w:tcPr>
            <w:tcW w:type="dxa" w:w="2995"/>
            <w:tcMar>
              <w:top w:type="dxa" w:w="60"/>
              <w:left w:type="dxa" w:w="100"/>
              <w:bottom w:type="dxa" w:w="60"/>
              <w:right w:type="dxa" w:w="100"/>
            </w:tcMar>
          </w:tcPr>
          <w:p>
            <w:pPr>
              <w:spacing w:after="0"/>
            </w:pPr>
            <w:r>
              <w:rPr>
                <w:sz w:val="20"/>
                <w:szCs w:val="20"/>
              </w:rPr>
              <w:t xml:space="preserve">Siéntate. (SYEHN-tah-teh)</w:t>
            </w:r>
          </w:p>
        </w:tc>
      </w:tr>
      <w:tr>
        <w:tc>
          <w:tcPr>
            <w:tcW w:type="dxa" w:w="1685"/>
            <w:shd w:fill="F7F2EC" w:color="auto" w:val="clear"/>
            <w:tcMar>
              <w:top w:type="dxa" w:w="60"/>
              <w:left w:type="dxa" w:w="100"/>
              <w:bottom w:type="dxa" w:w="60"/>
              <w:right w:type="dxa" w:w="100"/>
            </w:tcMar>
          </w:tcPr>
          <w:p>
            <w:pPr>
              <w:spacing w:after="0"/>
            </w:pPr>
            <w:r>
              <w:rPr>
                <w:sz w:val="20"/>
                <w:szCs w:val="20"/>
              </w:rPr>
              <w:t xml:space="preserve">ustedes</w:t>
            </w:r>
          </w:p>
        </w:tc>
        <w:tc>
          <w:tcPr>
            <w:tcW w:type="dxa" w:w="4680"/>
            <w:shd w:fill="F7F2EC" w:color="auto" w:val="clear"/>
            <w:tcMar>
              <w:top w:type="dxa" w:w="60"/>
              <w:left w:type="dxa" w:w="100"/>
              <w:bottom w:type="dxa" w:w="60"/>
              <w:right w:type="dxa" w:w="100"/>
            </w:tcMar>
          </w:tcPr>
          <w:p>
            <w:pPr>
              <w:spacing w:after="0"/>
            </w:pPr>
            <w:r>
              <w:rPr>
                <w:sz w:val="20"/>
                <w:szCs w:val="20"/>
              </w:rPr>
              <w:t xml:space="preserve">Two or more people: a group of students or the whole class</w:t>
            </w:r>
          </w:p>
        </w:tc>
        <w:tc>
          <w:tcPr>
            <w:tcW w:type="dxa" w:w="2995"/>
            <w:shd w:fill="F7F2EC" w:color="auto" w:val="clear"/>
            <w:tcMar>
              <w:top w:type="dxa" w:w="60"/>
              <w:left w:type="dxa" w:w="100"/>
              <w:bottom w:type="dxa" w:w="60"/>
              <w:right w:type="dxa" w:w="100"/>
            </w:tcMar>
          </w:tcPr>
          <w:p>
            <w:pPr>
              <w:spacing w:after="0"/>
            </w:pPr>
            <w:r>
              <w:rPr>
                <w:sz w:val="20"/>
                <w:szCs w:val="20"/>
              </w:rPr>
              <w:t xml:space="preserve">Siéntense. (SYEHN-tehn-seh)</w:t>
            </w:r>
          </w:p>
        </w:tc>
      </w:tr>
      <w:tr>
        <w:tc>
          <w:tcPr>
            <w:tcW w:type="dxa" w:w="1685"/>
            <w:tcMar>
              <w:top w:type="dxa" w:w="60"/>
              <w:left w:type="dxa" w:w="100"/>
              <w:bottom w:type="dxa" w:w="60"/>
              <w:right w:type="dxa" w:w="100"/>
            </w:tcMar>
          </w:tcPr>
          <w:p>
            <w:pPr>
              <w:spacing w:after="0"/>
            </w:pPr>
            <w:r>
              <w:rPr>
                <w:sz w:val="20"/>
                <w:szCs w:val="20"/>
              </w:rPr>
              <w:t xml:space="preserve">usted</w:t>
            </w:r>
          </w:p>
        </w:tc>
        <w:tc>
          <w:tcPr>
            <w:tcW w:type="dxa" w:w="4680"/>
            <w:tcMar>
              <w:top w:type="dxa" w:w="60"/>
              <w:left w:type="dxa" w:w="100"/>
              <w:bottom w:type="dxa" w:w="60"/>
              <w:right w:type="dxa" w:w="100"/>
            </w:tcMar>
          </w:tcPr>
          <w:p>
            <w:pPr>
              <w:spacing w:after="0"/>
            </w:pPr>
            <w:r>
              <w:rPr>
                <w:sz w:val="20"/>
                <w:szCs w:val="20"/>
              </w:rPr>
              <w:t xml:space="preserve">One adult: a parent, grandparent, or colleague</w:t>
            </w:r>
          </w:p>
        </w:tc>
        <w:tc>
          <w:tcPr>
            <w:tcW w:type="dxa" w:w="2995"/>
            <w:tcMar>
              <w:top w:type="dxa" w:w="60"/>
              <w:left w:type="dxa" w:w="100"/>
              <w:bottom w:type="dxa" w:w="60"/>
              <w:right w:type="dxa" w:w="100"/>
            </w:tcMar>
          </w:tcPr>
          <w:p>
            <w:pPr>
              <w:spacing w:after="0"/>
            </w:pPr>
            <w:r>
              <w:rPr>
                <w:sz w:val="20"/>
                <w:szCs w:val="20"/>
              </w:rPr>
              <w:t xml:space="preserve">Siéntese. (SYEHN-teh-seh)</w:t>
            </w:r>
          </w:p>
        </w:tc>
      </w:tr>
    </w:tbl>
    <w:p>
      <w:pPr>
        <w:spacing w:after="120"/>
      </w:pPr>
    </w:p>
    <w:p>
      <w:pPr>
        <w:spacing w:after="120"/>
      </w:pPr>
      <w:r>
        <w:t xml:space="preserve">In Latin America, ustedes is the everyday plural "you" for any group, friends or strangers. In Spain you may also hear vosotros. Your students will understand ustedes, and it is the form this course uses.</w:t>
      </w:r>
    </w:p>
    <w:p>
      <w:pPr>
        <w:pStyle w:val="Heading3"/>
        <w:spacing w:after="120" w:before="240"/>
      </w:pPr>
      <w:r>
        <w:rPr>
          <w:b/>
          <w:bCs/>
          <w:color w:val="1F2A44"/>
        </w:rPr>
        <w:t xml:space="preserve">The pattern: from one student to the whole class</w:t>
      </w:r>
    </w:p>
    <w:p>
      <w:pPr>
        <w:spacing w:after="120"/>
      </w:pPr>
      <w:r>
        <w:t xml:space="preserve">Most one-student commands look like the "he/she" form of the verb: escucha, mira, escribe, lee. To speak to the whole class, switch the final vowel and add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089"/>
        <w:gridCol w:w="3089"/>
      </w:tblGrid>
      <w:tr>
        <w:trPr>
          <w:tblHeader/>
        </w:trPr>
        <w:tc>
          <w:tcPr>
            <w:tcW w:type="dxa" w:w="3182"/>
            <w:shd w:fill="2B8A9A" w:color="auto" w:val="clear"/>
            <w:tcMar>
              <w:top w:type="dxa" w:w="60"/>
              <w:left w:type="dxa" w:w="100"/>
              <w:bottom w:type="dxa" w:w="60"/>
              <w:right w:type="dxa" w:w="100"/>
            </w:tcMar>
          </w:tcPr>
          <w:p>
            <w:pPr>
              <w:spacing w:after="0"/>
            </w:pPr>
            <w:r>
              <w:rPr>
                <w:b/>
                <w:bCs/>
                <w:color w:val="FFFFFF"/>
                <w:sz w:val="20"/>
                <w:szCs w:val="20"/>
              </w:rPr>
              <w:t xml:space="preserve">Verb type</w:t>
            </w:r>
          </w:p>
        </w:tc>
        <w:tc>
          <w:tcPr>
            <w:tcW w:type="dxa" w:w="3089"/>
            <w:shd w:fill="2B8A9A" w:color="auto" w:val="clear"/>
            <w:tcMar>
              <w:top w:type="dxa" w:w="60"/>
              <w:left w:type="dxa" w:w="100"/>
              <w:bottom w:type="dxa" w:w="60"/>
              <w:right w:type="dxa" w:w="100"/>
            </w:tcMar>
          </w:tcPr>
          <w:p>
            <w:pPr>
              <w:spacing w:after="0"/>
            </w:pPr>
            <w:r>
              <w:rPr>
                <w:b/>
                <w:bCs/>
                <w:color w:val="FFFFFF"/>
                <w:sz w:val="20"/>
                <w:szCs w:val="20"/>
              </w:rPr>
              <w:t xml:space="preserve">One student (tú)</w:t>
            </w:r>
          </w:p>
        </w:tc>
        <w:tc>
          <w:tcPr>
            <w:tcW w:type="dxa" w:w="3089"/>
            <w:shd w:fill="2B8A9A" w:color="auto" w:val="clear"/>
            <w:tcMar>
              <w:top w:type="dxa" w:w="60"/>
              <w:left w:type="dxa" w:w="100"/>
              <w:bottom w:type="dxa" w:w="60"/>
              <w:right w:type="dxa" w:w="100"/>
            </w:tcMar>
          </w:tcPr>
          <w:p>
            <w:pPr>
              <w:spacing w:after="0"/>
            </w:pPr>
            <w:r>
              <w:rPr>
                <w:b/>
                <w:bCs/>
                <w:color w:val="FFFFFF"/>
                <w:sz w:val="20"/>
                <w:szCs w:val="20"/>
              </w:rPr>
              <w:t xml:space="preserve">Whole class (ustedes)</w:t>
            </w:r>
          </w:p>
        </w:tc>
      </w:tr>
      <w:tr>
        <w:tc>
          <w:tcPr>
            <w:tcW w:type="dxa" w:w="3182"/>
            <w:tcMar>
              <w:top w:type="dxa" w:w="60"/>
              <w:left w:type="dxa" w:w="100"/>
              <w:bottom w:type="dxa" w:w="60"/>
              <w:right w:type="dxa" w:w="100"/>
            </w:tcMar>
          </w:tcPr>
          <w:p>
            <w:pPr>
              <w:spacing w:after="0"/>
            </w:pPr>
            <w:r>
              <w:rPr>
                <w:sz w:val="20"/>
                <w:szCs w:val="20"/>
              </w:rPr>
              <w:t xml:space="preserve">-ar verbs: a becomes en</w:t>
            </w:r>
          </w:p>
        </w:tc>
        <w:tc>
          <w:tcPr>
            <w:tcW w:type="dxa" w:w="3089"/>
            <w:tcMar>
              <w:top w:type="dxa" w:w="60"/>
              <w:left w:type="dxa" w:w="100"/>
              <w:bottom w:type="dxa" w:w="60"/>
              <w:right w:type="dxa" w:w="100"/>
            </w:tcMar>
          </w:tcPr>
          <w:p>
            <w:pPr>
              <w:spacing w:after="0"/>
            </w:pPr>
            <w:r>
              <w:rPr>
                <w:sz w:val="20"/>
                <w:szCs w:val="20"/>
              </w:rPr>
              <w:t xml:space="preserve">Escucha. Mira. Trabaja.</w:t>
            </w:r>
          </w:p>
        </w:tc>
        <w:tc>
          <w:tcPr>
            <w:tcW w:type="dxa" w:w="3089"/>
            <w:tcMar>
              <w:top w:type="dxa" w:w="60"/>
              <w:left w:type="dxa" w:w="100"/>
              <w:bottom w:type="dxa" w:w="60"/>
              <w:right w:type="dxa" w:w="100"/>
            </w:tcMar>
          </w:tcPr>
          <w:p>
            <w:pPr>
              <w:spacing w:after="0"/>
            </w:pPr>
            <w:r>
              <w:rPr>
                <w:sz w:val="20"/>
                <w:szCs w:val="20"/>
              </w:rPr>
              <w:t xml:space="preserve">Escuchen. Miren. Trabajen.</w:t>
            </w:r>
          </w:p>
        </w:tc>
      </w:tr>
      <w:tr>
        <w:tc>
          <w:tcPr>
            <w:tcW w:type="dxa" w:w="3182"/>
            <w:shd w:fill="F7F2EC" w:color="auto" w:val="clear"/>
            <w:tcMar>
              <w:top w:type="dxa" w:w="60"/>
              <w:left w:type="dxa" w:w="100"/>
              <w:bottom w:type="dxa" w:w="60"/>
              <w:right w:type="dxa" w:w="100"/>
            </w:tcMar>
          </w:tcPr>
          <w:p>
            <w:pPr>
              <w:spacing w:after="0"/>
            </w:pPr>
            <w:r>
              <w:rPr>
                <w:sz w:val="20"/>
                <w:szCs w:val="20"/>
              </w:rPr>
              <w:t xml:space="preserve">-er and -ir verbs: e becomes an</w:t>
            </w:r>
          </w:p>
        </w:tc>
        <w:tc>
          <w:tcPr>
            <w:tcW w:type="dxa" w:w="3089"/>
            <w:shd w:fill="F7F2EC" w:color="auto" w:val="clear"/>
            <w:tcMar>
              <w:top w:type="dxa" w:w="60"/>
              <w:left w:type="dxa" w:w="100"/>
              <w:bottom w:type="dxa" w:w="60"/>
              <w:right w:type="dxa" w:w="100"/>
            </w:tcMar>
          </w:tcPr>
          <w:p>
            <w:pPr>
              <w:spacing w:after="0"/>
            </w:pPr>
            <w:r>
              <w:rPr>
                <w:sz w:val="20"/>
                <w:szCs w:val="20"/>
              </w:rPr>
              <w:t xml:space="preserve">Lee. Escribe. Abre.</w:t>
            </w:r>
          </w:p>
        </w:tc>
        <w:tc>
          <w:tcPr>
            <w:tcW w:type="dxa" w:w="3089"/>
            <w:shd w:fill="F7F2EC" w:color="auto" w:val="clear"/>
            <w:tcMar>
              <w:top w:type="dxa" w:w="60"/>
              <w:left w:type="dxa" w:w="100"/>
              <w:bottom w:type="dxa" w:w="60"/>
              <w:right w:type="dxa" w:w="100"/>
            </w:tcMar>
          </w:tcPr>
          <w:p>
            <w:pPr>
              <w:spacing w:after="0"/>
            </w:pPr>
            <w:r>
              <w:rPr>
                <w:sz w:val="20"/>
                <w:szCs w:val="20"/>
              </w:rPr>
              <w:t xml:space="preserve">Lean. Escriban. Abran.</w:t>
            </w:r>
          </w:p>
        </w:tc>
      </w:tr>
    </w:tbl>
    <w:p>
      <w:pPr>
        <w:spacing w:after="120"/>
      </w:pPr>
    </w:p>
    <w:p>
      <w:pPr>
        <w:spacing w:after="120"/>
      </w:pPr>
      <w:r>
        <w:t xml:space="preserve">A few common verbs are irregular. Learn them as whole chunks: Ven / Vengan (Come), Haz / Hagan (Do, Make), Pon / Pongan (Put), Sal / Salgan (Go out). Some spelling changes keep the sound the same: Saca becomes Saquen (Take out).</w:t>
      </w:r>
    </w:p>
    <w:p>
      <w:pPr>
        <w:pStyle w:val="Heading3"/>
        <w:spacing w:after="120" w:before="240"/>
      </w:pPr>
      <w:r>
        <w:rPr>
          <w:b/>
          <w:bCs/>
          <w:color w:val="1F2A44"/>
        </w:rPr>
        <w:t xml:space="preserve">Words that attach to the end</w:t>
      </w:r>
    </w:p>
    <w:p>
      <w:pPr>
        <w:spacing w:after="120"/>
      </w:pPr>
      <w:r>
        <w:t xml:space="preserve">Some commands carry a small word on the end, such as te, se, or me: Siéntate (Sit down), Levántense (Stand up), Muéstrame (Show me). When the word gets longer, Spanish adds a written accent to keep the stress in the same place. Always include that accent on posters and slides.</w:t>
      </w:r>
    </w:p>
    <w:p>
      <w:pPr>
        <w:pStyle w:val="Heading3"/>
        <w:spacing w:after="120" w:before="240"/>
      </w:pPr>
      <w:r>
        <w:rPr>
          <w:b/>
          <w:bCs/>
          <w:color w:val="1F2A44"/>
        </w:rPr>
        <w:t xml:space="preserve">Softening a command</w:t>
      </w:r>
    </w:p>
    <w:p>
      <w:pPr>
        <w:pStyle w:val="ListParagraph"/>
        <w:numPr>
          <w:ilvl w:val="0"/>
          <w:numId w:val="2"/>
        </w:numPr>
        <w:spacing w:after="60"/>
      </w:pPr>
      <w:r>
        <w:t xml:space="preserve">Add por favor (pohr fah-BOHR): Siéntense, por favor.</w:t>
      </w:r>
    </w:p>
    <w:p>
      <w:pPr>
        <w:pStyle w:val="ListParagraph"/>
        <w:numPr>
          <w:ilvl w:val="0"/>
          <w:numId w:val="2"/>
        </w:numPr>
        <w:spacing w:after="60"/>
      </w:pPr>
      <w:r>
        <w:t xml:space="preserve">Use Vamos a + verb (Let's ___) to include yourself: Vamos a leer (BAH-mohs ah leh-EHR), Let's read.</w:t>
      </w:r>
    </w:p>
    <w:p>
      <w:pPr>
        <w:pStyle w:val="ListParagraph"/>
        <w:numPr>
          <w:ilvl w:val="0"/>
          <w:numId w:val="2"/>
        </w:numPr>
        <w:spacing w:after="60"/>
      </w:pPr>
      <w:r>
        <w:t xml:space="preserve">Use a calm, normal voice. Speaking louder does not make a new language easier to understand; slowing down and gesturing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B8A9A" w:sz="36"/>
              <w:bottom w:val="none" w:color="FFFFFF" w:sz="0"/>
              <w:right w:val="none" w:color="FFFFFF" w:sz="0"/>
            </w:tcBorders>
            <w:shd w:fill="FFF6E0" w:color="auto" w:val="clear"/>
            <w:tcMar>
              <w:top w:type="dxa" w:w="120"/>
              <w:left w:type="dxa" w:w="200"/>
              <w:bottom w:type="dxa" w:w="120"/>
              <w:right w:type="dxa" w:w="200"/>
            </w:tcMar>
          </w:tcPr>
          <w:p>
            <w:pPr>
              <w:spacing w:after="80"/>
            </w:pPr>
            <w:r>
              <w:rPr>
                <w:b/>
                <w:bCs/>
                <w:color w:val="1F2A44"/>
              </w:rPr>
              <w:t xml:space="preserve">Using usted with adults</w:t>
            </w:r>
          </w:p>
          <w:p>
            <w:pPr>
              <w:pStyle w:val="ListParagraph"/>
              <w:numPr>
                <w:ilvl w:val="0"/>
                <w:numId w:val="2"/>
              </w:numPr>
              <w:spacing w:after="40"/>
            </w:pPr>
            <w:r>
              <w:t xml:space="preserve">Pase, por favor. (PAH-seh) Come in, please.</w:t>
            </w:r>
          </w:p>
          <w:p>
            <w:pPr>
              <w:pStyle w:val="ListParagraph"/>
              <w:numPr>
                <w:ilvl w:val="0"/>
                <w:numId w:val="2"/>
              </w:numPr>
              <w:spacing w:after="40"/>
            </w:pPr>
            <w:r>
              <w:t xml:space="preserve">Siéntese, por favor. (SYEHN-teh-seh) Have a seat, please.</w:t>
            </w:r>
          </w:p>
          <w:p>
            <w:pPr>
              <w:pStyle w:val="ListParagraph"/>
              <w:numPr>
                <w:ilvl w:val="0"/>
                <w:numId w:val="2"/>
              </w:numPr>
              <w:spacing w:after="40"/>
            </w:pPr>
            <w:r>
              <w:t xml:space="preserve">Espere un momento, por favor. (ehs-PEH-reh oon moh-MEHN-toh) Wait a moment, please.</w:t>
            </w:r>
          </w:p>
          <w:p>
            <w:pPr>
              <w:pStyle w:val="ListParagraph"/>
              <w:numPr>
                <w:ilvl w:val="0"/>
                <w:numId w:val="2"/>
              </w:numPr>
              <w:spacing w:after="40"/>
            </w:pPr>
            <w:r>
              <w:t xml:space="preserve">Firme aquí, por favor. (FEER-meh ah-KEE) Sign here, please.</w:t>
            </w:r>
          </w:p>
          <w:p>
            <w:pPr>
              <w:pStyle w:val="ListParagraph"/>
              <w:numPr>
                <w:ilvl w:val="0"/>
                <w:numId w:val="2"/>
              </w:numPr>
              <w:spacing w:after="40"/>
            </w:pPr>
            <w:r>
              <w:t xml:space="preserve">Sígame, por favor. (SEE-gah-meh) Follow me, please.</w:t>
            </w:r>
          </w:p>
        </w:tc>
      </w:tr>
    </w:tbl>
    <w:p>
      <w:pPr>
        <w:spacing w:after="120"/>
      </w:pPr>
    </w:p>
    <w:p>
      <w:pPr>
        <w:pStyle w:val="Heading2"/>
        <w:spacing w:after="120" w:before="240"/>
      </w:pPr>
      <w:r>
        <w:rPr>
          <w:b/>
          <w:bCs/>
          <w:color w:val="2B8A9A"/>
        </w:rPr>
        <w:t xml:space="preserve">Phrases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60"/>
      </w:tblGrid>
      <w:tr>
        <w:trPr>
          <w:tblHeader/>
        </w:trPr>
        <w:tc>
          <w:tcPr>
            <w:tcW w:type="dxa" w:w="1700"/>
            <w:shd w:fill="2B8A9A" w:color="auto" w:val="clear"/>
            <w:tcMar>
              <w:top w:type="dxa" w:w="60"/>
              <w:left w:type="dxa" w:w="100"/>
              <w:bottom w:type="dxa" w:w="60"/>
              <w:right w:type="dxa" w:w="100"/>
            </w:tcMar>
          </w:tcPr>
          <w:p>
            <w:pPr>
              <w:spacing w:after="0"/>
            </w:pPr>
            <w:r>
              <w:rPr>
                <w:b/>
                <w:bCs/>
                <w:color w:val="FFFFFF"/>
                <w:sz w:val="18"/>
                <w:szCs w:val="18"/>
              </w:rPr>
              <w:t xml:space="preserve">English</w:t>
            </w:r>
          </w:p>
        </w:tc>
        <w:tc>
          <w:tcPr>
            <w:tcW w:type="dxa" w:w="1900"/>
            <w:shd w:fill="2B8A9A" w:color="auto" w:val="clear"/>
            <w:tcMar>
              <w:top w:type="dxa" w:w="60"/>
              <w:left w:type="dxa" w:w="100"/>
              <w:bottom w:type="dxa" w:w="60"/>
              <w:right w:type="dxa" w:w="100"/>
            </w:tcMar>
          </w:tcPr>
          <w:p>
            <w:pPr>
              <w:spacing w:after="0"/>
            </w:pPr>
            <w:r>
              <w:rPr>
                <w:b/>
                <w:bCs/>
                <w:color w:val="FFFFFF"/>
                <w:sz w:val="18"/>
                <w:szCs w:val="18"/>
              </w:rPr>
              <w:t xml:space="preserve">One student (tú)</w:t>
            </w:r>
          </w:p>
        </w:tc>
        <w:tc>
          <w:tcPr>
            <w:tcW w:type="dxa" w:w="1900"/>
            <w:shd w:fill="2B8A9A" w:color="auto" w:val="clear"/>
            <w:tcMar>
              <w:top w:type="dxa" w:w="60"/>
              <w:left w:type="dxa" w:w="100"/>
              <w:bottom w:type="dxa" w:w="60"/>
              <w:right w:type="dxa" w:w="100"/>
            </w:tcMar>
          </w:tcPr>
          <w:p>
            <w:pPr>
              <w:spacing w:after="0"/>
            </w:pPr>
            <w:r>
              <w:rPr>
                <w:b/>
                <w:bCs/>
                <w:color w:val="FFFFFF"/>
                <w:sz w:val="18"/>
                <w:szCs w:val="18"/>
              </w:rPr>
              <w:t xml:space="preserve">Say it</w:t>
            </w:r>
          </w:p>
        </w:tc>
        <w:tc>
          <w:tcPr>
            <w:tcW w:type="dxa" w:w="1900"/>
            <w:shd w:fill="2B8A9A" w:color="auto" w:val="clear"/>
            <w:tcMar>
              <w:top w:type="dxa" w:w="60"/>
              <w:left w:type="dxa" w:w="100"/>
              <w:bottom w:type="dxa" w:w="60"/>
              <w:right w:type="dxa" w:w="100"/>
            </w:tcMar>
          </w:tcPr>
          <w:p>
            <w:pPr>
              <w:spacing w:after="0"/>
            </w:pPr>
            <w:r>
              <w:rPr>
                <w:b/>
                <w:bCs/>
                <w:color w:val="FFFFFF"/>
                <w:sz w:val="18"/>
                <w:szCs w:val="18"/>
              </w:rPr>
              <w:t xml:space="preserve">Whole class (ustedes)</w:t>
            </w:r>
          </w:p>
        </w:tc>
        <w:tc>
          <w:tcPr>
            <w:tcW w:type="dxa" w:w="1960"/>
            <w:shd w:fill="2B8A9A" w:color="auto" w:val="clear"/>
            <w:tcMar>
              <w:top w:type="dxa" w:w="60"/>
              <w:left w:type="dxa" w:w="100"/>
              <w:bottom w:type="dxa" w:w="60"/>
              <w:right w:type="dxa" w:w="100"/>
            </w:tcMar>
          </w:tcPr>
          <w:p>
            <w:pPr>
              <w:spacing w:after="0"/>
            </w:pPr>
            <w:r>
              <w:rPr>
                <w:b/>
                <w:bCs/>
                <w:color w:val="FFFFFF"/>
                <w:sz w:val="18"/>
                <w:szCs w:val="18"/>
              </w:rPr>
              <w:t xml:space="preserve">Say it</w:t>
            </w:r>
          </w:p>
        </w:tc>
      </w:tr>
      <w:tr>
        <w:tc>
          <w:tcPr>
            <w:tcW w:type="dxa" w:w="1700"/>
            <w:tcMar>
              <w:top w:type="dxa" w:w="60"/>
              <w:left w:type="dxa" w:w="100"/>
              <w:bottom w:type="dxa" w:w="60"/>
              <w:right w:type="dxa" w:w="100"/>
            </w:tcMar>
          </w:tcPr>
          <w:p>
            <w:pPr>
              <w:spacing w:after="0"/>
            </w:pPr>
            <w:r>
              <w:rPr>
                <w:sz w:val="18"/>
                <w:szCs w:val="18"/>
              </w:rPr>
              <w:t xml:space="preserve">Sit down.</w:t>
            </w:r>
          </w:p>
        </w:tc>
        <w:tc>
          <w:tcPr>
            <w:tcW w:type="dxa" w:w="1900"/>
            <w:tcMar>
              <w:top w:type="dxa" w:w="60"/>
              <w:left w:type="dxa" w:w="100"/>
              <w:bottom w:type="dxa" w:w="60"/>
              <w:right w:type="dxa" w:w="100"/>
            </w:tcMar>
          </w:tcPr>
          <w:p>
            <w:pPr>
              <w:spacing w:after="0"/>
            </w:pPr>
            <w:r>
              <w:rPr>
                <w:sz w:val="18"/>
                <w:szCs w:val="18"/>
              </w:rPr>
              <w:t xml:space="preserve">Siéntate.</w:t>
            </w:r>
          </w:p>
        </w:tc>
        <w:tc>
          <w:tcPr>
            <w:tcW w:type="dxa" w:w="1900"/>
            <w:tcMar>
              <w:top w:type="dxa" w:w="60"/>
              <w:left w:type="dxa" w:w="100"/>
              <w:bottom w:type="dxa" w:w="60"/>
              <w:right w:type="dxa" w:w="100"/>
            </w:tcMar>
          </w:tcPr>
          <w:p>
            <w:pPr>
              <w:spacing w:after="0"/>
            </w:pPr>
            <w:r>
              <w:rPr>
                <w:sz w:val="18"/>
                <w:szCs w:val="18"/>
              </w:rPr>
              <w:t xml:space="preserve">SYEHN-tah-teh</w:t>
            </w:r>
          </w:p>
        </w:tc>
        <w:tc>
          <w:tcPr>
            <w:tcW w:type="dxa" w:w="1900"/>
            <w:tcMar>
              <w:top w:type="dxa" w:w="60"/>
              <w:left w:type="dxa" w:w="100"/>
              <w:bottom w:type="dxa" w:w="60"/>
              <w:right w:type="dxa" w:w="100"/>
            </w:tcMar>
          </w:tcPr>
          <w:p>
            <w:pPr>
              <w:spacing w:after="0"/>
            </w:pPr>
            <w:r>
              <w:rPr>
                <w:sz w:val="18"/>
                <w:szCs w:val="18"/>
              </w:rPr>
              <w:t xml:space="preserve">Siéntense.</w:t>
            </w:r>
          </w:p>
        </w:tc>
        <w:tc>
          <w:tcPr>
            <w:tcW w:type="dxa" w:w="1960"/>
            <w:tcMar>
              <w:top w:type="dxa" w:w="60"/>
              <w:left w:type="dxa" w:w="100"/>
              <w:bottom w:type="dxa" w:w="60"/>
              <w:right w:type="dxa" w:w="100"/>
            </w:tcMar>
          </w:tcPr>
          <w:p>
            <w:pPr>
              <w:spacing w:after="0"/>
            </w:pPr>
            <w:r>
              <w:rPr>
                <w:sz w:val="18"/>
                <w:szCs w:val="18"/>
              </w:rPr>
              <w:t xml:space="preserve">SYEHN-tehn-seh</w:t>
            </w:r>
          </w:p>
        </w:tc>
      </w:tr>
      <w:tr>
        <w:tc>
          <w:tcPr>
            <w:tcW w:type="dxa" w:w="1700"/>
            <w:shd w:fill="F7F2EC" w:color="auto" w:val="clear"/>
            <w:tcMar>
              <w:top w:type="dxa" w:w="60"/>
              <w:left w:type="dxa" w:w="100"/>
              <w:bottom w:type="dxa" w:w="60"/>
              <w:right w:type="dxa" w:w="100"/>
            </w:tcMar>
          </w:tcPr>
          <w:p>
            <w:pPr>
              <w:spacing w:after="0"/>
            </w:pPr>
            <w:r>
              <w:rPr>
                <w:sz w:val="18"/>
                <w:szCs w:val="18"/>
              </w:rPr>
              <w:t xml:space="preserve">Stand up.</w:t>
            </w:r>
          </w:p>
        </w:tc>
        <w:tc>
          <w:tcPr>
            <w:tcW w:type="dxa" w:w="1900"/>
            <w:shd w:fill="F7F2EC" w:color="auto" w:val="clear"/>
            <w:tcMar>
              <w:top w:type="dxa" w:w="60"/>
              <w:left w:type="dxa" w:w="100"/>
              <w:bottom w:type="dxa" w:w="60"/>
              <w:right w:type="dxa" w:w="100"/>
            </w:tcMar>
          </w:tcPr>
          <w:p>
            <w:pPr>
              <w:spacing w:after="0"/>
            </w:pPr>
            <w:r>
              <w:rPr>
                <w:sz w:val="18"/>
                <w:szCs w:val="18"/>
              </w:rPr>
              <w:t xml:space="preserve">Levántate.</w:t>
            </w:r>
          </w:p>
        </w:tc>
        <w:tc>
          <w:tcPr>
            <w:tcW w:type="dxa" w:w="1900"/>
            <w:shd w:fill="F7F2EC" w:color="auto" w:val="clear"/>
            <w:tcMar>
              <w:top w:type="dxa" w:w="60"/>
              <w:left w:type="dxa" w:w="100"/>
              <w:bottom w:type="dxa" w:w="60"/>
              <w:right w:type="dxa" w:w="100"/>
            </w:tcMar>
          </w:tcPr>
          <w:p>
            <w:pPr>
              <w:spacing w:after="0"/>
            </w:pPr>
            <w:r>
              <w:rPr>
                <w:sz w:val="18"/>
                <w:szCs w:val="18"/>
              </w:rPr>
              <w:t xml:space="preserve">leh-BAHN-tah-teh</w:t>
            </w:r>
          </w:p>
        </w:tc>
        <w:tc>
          <w:tcPr>
            <w:tcW w:type="dxa" w:w="1900"/>
            <w:shd w:fill="F7F2EC" w:color="auto" w:val="clear"/>
            <w:tcMar>
              <w:top w:type="dxa" w:w="60"/>
              <w:left w:type="dxa" w:w="100"/>
              <w:bottom w:type="dxa" w:w="60"/>
              <w:right w:type="dxa" w:w="100"/>
            </w:tcMar>
          </w:tcPr>
          <w:p>
            <w:pPr>
              <w:spacing w:after="0"/>
            </w:pPr>
            <w:r>
              <w:rPr>
                <w:sz w:val="18"/>
                <w:szCs w:val="18"/>
              </w:rPr>
              <w:t xml:space="preserve">Levántense.</w:t>
            </w:r>
          </w:p>
        </w:tc>
        <w:tc>
          <w:tcPr>
            <w:tcW w:type="dxa" w:w="1960"/>
            <w:shd w:fill="F7F2EC" w:color="auto" w:val="clear"/>
            <w:tcMar>
              <w:top w:type="dxa" w:w="60"/>
              <w:left w:type="dxa" w:w="100"/>
              <w:bottom w:type="dxa" w:w="60"/>
              <w:right w:type="dxa" w:w="100"/>
            </w:tcMar>
          </w:tcPr>
          <w:p>
            <w:pPr>
              <w:spacing w:after="0"/>
            </w:pPr>
            <w:r>
              <w:rPr>
                <w:sz w:val="18"/>
                <w:szCs w:val="18"/>
              </w:rPr>
              <w:t xml:space="preserve">leh-BAHN-tehn-seh</w:t>
            </w:r>
          </w:p>
        </w:tc>
      </w:tr>
      <w:tr>
        <w:tc>
          <w:tcPr>
            <w:tcW w:type="dxa" w:w="1700"/>
            <w:tcMar>
              <w:top w:type="dxa" w:w="60"/>
              <w:left w:type="dxa" w:w="100"/>
              <w:bottom w:type="dxa" w:w="60"/>
              <w:right w:type="dxa" w:w="100"/>
            </w:tcMar>
          </w:tcPr>
          <w:p>
            <w:pPr>
              <w:spacing w:after="0"/>
            </w:pPr>
            <w:r>
              <w:rPr>
                <w:sz w:val="18"/>
                <w:szCs w:val="18"/>
              </w:rPr>
              <w:t xml:space="preserve">Listen.</w:t>
            </w:r>
          </w:p>
        </w:tc>
        <w:tc>
          <w:tcPr>
            <w:tcW w:type="dxa" w:w="1900"/>
            <w:tcMar>
              <w:top w:type="dxa" w:w="60"/>
              <w:left w:type="dxa" w:w="100"/>
              <w:bottom w:type="dxa" w:w="60"/>
              <w:right w:type="dxa" w:w="100"/>
            </w:tcMar>
          </w:tcPr>
          <w:p>
            <w:pPr>
              <w:spacing w:after="0"/>
            </w:pPr>
            <w:r>
              <w:rPr>
                <w:sz w:val="18"/>
                <w:szCs w:val="18"/>
              </w:rPr>
              <w:t xml:space="preserve">Escucha.</w:t>
            </w:r>
          </w:p>
        </w:tc>
        <w:tc>
          <w:tcPr>
            <w:tcW w:type="dxa" w:w="1900"/>
            <w:tcMar>
              <w:top w:type="dxa" w:w="60"/>
              <w:left w:type="dxa" w:w="100"/>
              <w:bottom w:type="dxa" w:w="60"/>
              <w:right w:type="dxa" w:w="100"/>
            </w:tcMar>
          </w:tcPr>
          <w:p>
            <w:pPr>
              <w:spacing w:after="0"/>
            </w:pPr>
            <w:r>
              <w:rPr>
                <w:sz w:val="18"/>
                <w:szCs w:val="18"/>
              </w:rPr>
              <w:t xml:space="preserve">ehs-KOO-chah</w:t>
            </w:r>
          </w:p>
        </w:tc>
        <w:tc>
          <w:tcPr>
            <w:tcW w:type="dxa" w:w="1900"/>
            <w:tcMar>
              <w:top w:type="dxa" w:w="60"/>
              <w:left w:type="dxa" w:w="100"/>
              <w:bottom w:type="dxa" w:w="60"/>
              <w:right w:type="dxa" w:w="100"/>
            </w:tcMar>
          </w:tcPr>
          <w:p>
            <w:pPr>
              <w:spacing w:after="0"/>
            </w:pPr>
            <w:r>
              <w:rPr>
                <w:sz w:val="18"/>
                <w:szCs w:val="18"/>
              </w:rPr>
              <w:t xml:space="preserve">Escuchen.</w:t>
            </w:r>
          </w:p>
        </w:tc>
        <w:tc>
          <w:tcPr>
            <w:tcW w:type="dxa" w:w="1960"/>
            <w:tcMar>
              <w:top w:type="dxa" w:w="60"/>
              <w:left w:type="dxa" w:w="100"/>
              <w:bottom w:type="dxa" w:w="60"/>
              <w:right w:type="dxa" w:w="100"/>
            </w:tcMar>
          </w:tcPr>
          <w:p>
            <w:pPr>
              <w:spacing w:after="0"/>
            </w:pPr>
            <w:r>
              <w:rPr>
                <w:sz w:val="18"/>
                <w:szCs w:val="18"/>
              </w:rPr>
              <w:t xml:space="preserve">ehs-KOO-chehn</w:t>
            </w:r>
          </w:p>
        </w:tc>
      </w:tr>
      <w:tr>
        <w:tc>
          <w:tcPr>
            <w:tcW w:type="dxa" w:w="1700"/>
            <w:shd w:fill="F7F2EC" w:color="auto" w:val="clear"/>
            <w:tcMar>
              <w:top w:type="dxa" w:w="60"/>
              <w:left w:type="dxa" w:w="100"/>
              <w:bottom w:type="dxa" w:w="60"/>
              <w:right w:type="dxa" w:w="100"/>
            </w:tcMar>
          </w:tcPr>
          <w:p>
            <w:pPr>
              <w:spacing w:after="0"/>
            </w:pPr>
            <w:r>
              <w:rPr>
                <w:sz w:val="18"/>
                <w:szCs w:val="18"/>
              </w:rPr>
              <w:t xml:space="preserve">Look.</w:t>
            </w:r>
          </w:p>
        </w:tc>
        <w:tc>
          <w:tcPr>
            <w:tcW w:type="dxa" w:w="1900"/>
            <w:shd w:fill="F7F2EC" w:color="auto" w:val="clear"/>
            <w:tcMar>
              <w:top w:type="dxa" w:w="60"/>
              <w:left w:type="dxa" w:w="100"/>
              <w:bottom w:type="dxa" w:w="60"/>
              <w:right w:type="dxa" w:w="100"/>
            </w:tcMar>
          </w:tcPr>
          <w:p>
            <w:pPr>
              <w:spacing w:after="0"/>
            </w:pPr>
            <w:r>
              <w:rPr>
                <w:sz w:val="18"/>
                <w:szCs w:val="18"/>
              </w:rPr>
              <w:t xml:space="preserve">Mira.</w:t>
            </w:r>
          </w:p>
        </w:tc>
        <w:tc>
          <w:tcPr>
            <w:tcW w:type="dxa" w:w="1900"/>
            <w:shd w:fill="F7F2EC" w:color="auto" w:val="clear"/>
            <w:tcMar>
              <w:top w:type="dxa" w:w="60"/>
              <w:left w:type="dxa" w:w="100"/>
              <w:bottom w:type="dxa" w:w="60"/>
              <w:right w:type="dxa" w:w="100"/>
            </w:tcMar>
          </w:tcPr>
          <w:p>
            <w:pPr>
              <w:spacing w:after="0"/>
            </w:pPr>
            <w:r>
              <w:rPr>
                <w:sz w:val="18"/>
                <w:szCs w:val="18"/>
              </w:rPr>
              <w:t xml:space="preserve">MEE-rah</w:t>
            </w:r>
          </w:p>
        </w:tc>
        <w:tc>
          <w:tcPr>
            <w:tcW w:type="dxa" w:w="1900"/>
            <w:shd w:fill="F7F2EC" w:color="auto" w:val="clear"/>
            <w:tcMar>
              <w:top w:type="dxa" w:w="60"/>
              <w:left w:type="dxa" w:w="100"/>
              <w:bottom w:type="dxa" w:w="60"/>
              <w:right w:type="dxa" w:w="100"/>
            </w:tcMar>
          </w:tcPr>
          <w:p>
            <w:pPr>
              <w:spacing w:after="0"/>
            </w:pPr>
            <w:r>
              <w:rPr>
                <w:sz w:val="18"/>
                <w:szCs w:val="18"/>
              </w:rPr>
              <w:t xml:space="preserve">Miren.</w:t>
            </w:r>
          </w:p>
        </w:tc>
        <w:tc>
          <w:tcPr>
            <w:tcW w:type="dxa" w:w="1960"/>
            <w:shd w:fill="F7F2EC" w:color="auto" w:val="clear"/>
            <w:tcMar>
              <w:top w:type="dxa" w:w="60"/>
              <w:left w:type="dxa" w:w="100"/>
              <w:bottom w:type="dxa" w:w="60"/>
              <w:right w:type="dxa" w:w="100"/>
            </w:tcMar>
          </w:tcPr>
          <w:p>
            <w:pPr>
              <w:spacing w:after="0"/>
            </w:pPr>
            <w:r>
              <w:rPr>
                <w:sz w:val="18"/>
                <w:szCs w:val="18"/>
              </w:rPr>
              <w:t xml:space="preserve">MEE-rehn</w:t>
            </w:r>
          </w:p>
        </w:tc>
      </w:tr>
      <w:tr>
        <w:tc>
          <w:tcPr>
            <w:tcW w:type="dxa" w:w="1700"/>
            <w:tcMar>
              <w:top w:type="dxa" w:w="60"/>
              <w:left w:type="dxa" w:w="100"/>
              <w:bottom w:type="dxa" w:w="60"/>
              <w:right w:type="dxa" w:w="100"/>
            </w:tcMar>
          </w:tcPr>
          <w:p>
            <w:pPr>
              <w:spacing w:after="0"/>
            </w:pPr>
            <w:r>
              <w:rPr>
                <w:sz w:val="18"/>
                <w:szCs w:val="18"/>
              </w:rPr>
              <w:t xml:space="preserve">Pay attention.</w:t>
            </w:r>
          </w:p>
        </w:tc>
        <w:tc>
          <w:tcPr>
            <w:tcW w:type="dxa" w:w="1900"/>
            <w:tcMar>
              <w:top w:type="dxa" w:w="60"/>
              <w:left w:type="dxa" w:w="100"/>
              <w:bottom w:type="dxa" w:w="60"/>
              <w:right w:type="dxa" w:w="100"/>
            </w:tcMar>
          </w:tcPr>
          <w:p>
            <w:pPr>
              <w:spacing w:after="0"/>
            </w:pPr>
            <w:r>
              <w:rPr>
                <w:sz w:val="18"/>
                <w:szCs w:val="18"/>
              </w:rPr>
              <w:t xml:space="preserve">Pon atención.</w:t>
            </w:r>
          </w:p>
        </w:tc>
        <w:tc>
          <w:tcPr>
            <w:tcW w:type="dxa" w:w="1900"/>
            <w:tcMar>
              <w:top w:type="dxa" w:w="60"/>
              <w:left w:type="dxa" w:w="100"/>
              <w:bottom w:type="dxa" w:w="60"/>
              <w:right w:type="dxa" w:w="100"/>
            </w:tcMar>
          </w:tcPr>
          <w:p>
            <w:pPr>
              <w:spacing w:after="0"/>
            </w:pPr>
            <w:r>
              <w:rPr>
                <w:sz w:val="18"/>
                <w:szCs w:val="18"/>
              </w:rPr>
              <w:t xml:space="preserve">POHN ah-tehn-SYOHN</w:t>
            </w:r>
          </w:p>
        </w:tc>
        <w:tc>
          <w:tcPr>
            <w:tcW w:type="dxa" w:w="1900"/>
            <w:tcMar>
              <w:top w:type="dxa" w:w="60"/>
              <w:left w:type="dxa" w:w="100"/>
              <w:bottom w:type="dxa" w:w="60"/>
              <w:right w:type="dxa" w:w="100"/>
            </w:tcMar>
          </w:tcPr>
          <w:p>
            <w:pPr>
              <w:spacing w:after="0"/>
            </w:pPr>
            <w:r>
              <w:rPr>
                <w:sz w:val="18"/>
                <w:szCs w:val="18"/>
              </w:rPr>
              <w:t xml:space="preserve">Pongan atención.</w:t>
            </w:r>
          </w:p>
        </w:tc>
        <w:tc>
          <w:tcPr>
            <w:tcW w:type="dxa" w:w="1960"/>
            <w:tcMar>
              <w:top w:type="dxa" w:w="60"/>
              <w:left w:type="dxa" w:w="100"/>
              <w:bottom w:type="dxa" w:w="60"/>
              <w:right w:type="dxa" w:w="100"/>
            </w:tcMar>
          </w:tcPr>
          <w:p>
            <w:pPr>
              <w:spacing w:after="0"/>
            </w:pPr>
            <w:r>
              <w:rPr>
                <w:sz w:val="18"/>
                <w:szCs w:val="18"/>
              </w:rPr>
              <w:t xml:space="preserve">POHN-gahn ah-tehn-SYOHN</w:t>
            </w:r>
          </w:p>
        </w:tc>
      </w:tr>
      <w:tr>
        <w:tc>
          <w:tcPr>
            <w:tcW w:type="dxa" w:w="1700"/>
            <w:shd w:fill="F7F2EC" w:color="auto" w:val="clear"/>
            <w:tcMar>
              <w:top w:type="dxa" w:w="60"/>
              <w:left w:type="dxa" w:w="100"/>
              <w:bottom w:type="dxa" w:w="60"/>
              <w:right w:type="dxa" w:w="100"/>
            </w:tcMar>
          </w:tcPr>
          <w:p>
            <w:pPr>
              <w:spacing w:after="0"/>
            </w:pPr>
            <w:r>
              <w:rPr>
                <w:sz w:val="18"/>
                <w:szCs w:val="18"/>
              </w:rPr>
              <w:t xml:space="preserve">Open your book(s).</w:t>
            </w:r>
          </w:p>
        </w:tc>
        <w:tc>
          <w:tcPr>
            <w:tcW w:type="dxa" w:w="1900"/>
            <w:shd w:fill="F7F2EC" w:color="auto" w:val="clear"/>
            <w:tcMar>
              <w:top w:type="dxa" w:w="60"/>
              <w:left w:type="dxa" w:w="100"/>
              <w:bottom w:type="dxa" w:w="60"/>
              <w:right w:type="dxa" w:w="100"/>
            </w:tcMar>
          </w:tcPr>
          <w:p>
            <w:pPr>
              <w:spacing w:after="0"/>
            </w:pPr>
            <w:r>
              <w:rPr>
                <w:sz w:val="18"/>
                <w:szCs w:val="18"/>
              </w:rPr>
              <w:t xml:space="preserve">Abre tu libro.</w:t>
            </w:r>
          </w:p>
        </w:tc>
        <w:tc>
          <w:tcPr>
            <w:tcW w:type="dxa" w:w="1900"/>
            <w:shd w:fill="F7F2EC" w:color="auto" w:val="clear"/>
            <w:tcMar>
              <w:top w:type="dxa" w:w="60"/>
              <w:left w:type="dxa" w:w="100"/>
              <w:bottom w:type="dxa" w:w="60"/>
              <w:right w:type="dxa" w:w="100"/>
            </w:tcMar>
          </w:tcPr>
          <w:p>
            <w:pPr>
              <w:spacing w:after="0"/>
            </w:pPr>
            <w:r>
              <w:rPr>
                <w:sz w:val="18"/>
                <w:szCs w:val="18"/>
              </w:rPr>
              <w:t xml:space="preserve">AH-breh too LEE-broh</w:t>
            </w:r>
          </w:p>
        </w:tc>
        <w:tc>
          <w:tcPr>
            <w:tcW w:type="dxa" w:w="1900"/>
            <w:shd w:fill="F7F2EC" w:color="auto" w:val="clear"/>
            <w:tcMar>
              <w:top w:type="dxa" w:w="60"/>
              <w:left w:type="dxa" w:w="100"/>
              <w:bottom w:type="dxa" w:w="60"/>
              <w:right w:type="dxa" w:w="100"/>
            </w:tcMar>
          </w:tcPr>
          <w:p>
            <w:pPr>
              <w:spacing w:after="0"/>
            </w:pPr>
            <w:r>
              <w:rPr>
                <w:sz w:val="18"/>
                <w:szCs w:val="18"/>
              </w:rPr>
              <w:t xml:space="preserve">Abran sus libros.</w:t>
            </w:r>
          </w:p>
        </w:tc>
        <w:tc>
          <w:tcPr>
            <w:tcW w:type="dxa" w:w="1960"/>
            <w:shd w:fill="F7F2EC" w:color="auto" w:val="clear"/>
            <w:tcMar>
              <w:top w:type="dxa" w:w="60"/>
              <w:left w:type="dxa" w:w="100"/>
              <w:bottom w:type="dxa" w:w="60"/>
              <w:right w:type="dxa" w:w="100"/>
            </w:tcMar>
          </w:tcPr>
          <w:p>
            <w:pPr>
              <w:spacing w:after="0"/>
            </w:pPr>
            <w:r>
              <w:rPr>
                <w:sz w:val="18"/>
                <w:szCs w:val="18"/>
              </w:rPr>
              <w:t xml:space="preserve">AH-brahn soos LEE-brohs</w:t>
            </w:r>
          </w:p>
        </w:tc>
      </w:tr>
      <w:tr>
        <w:tc>
          <w:tcPr>
            <w:tcW w:type="dxa" w:w="1700"/>
            <w:tcMar>
              <w:top w:type="dxa" w:w="60"/>
              <w:left w:type="dxa" w:w="100"/>
              <w:bottom w:type="dxa" w:w="60"/>
              <w:right w:type="dxa" w:w="100"/>
            </w:tcMar>
          </w:tcPr>
          <w:p>
            <w:pPr>
              <w:spacing w:after="0"/>
            </w:pPr>
            <w:r>
              <w:rPr>
                <w:sz w:val="18"/>
                <w:szCs w:val="18"/>
              </w:rPr>
              <w:t xml:space="preserve">Close your book(s).</w:t>
            </w:r>
          </w:p>
        </w:tc>
        <w:tc>
          <w:tcPr>
            <w:tcW w:type="dxa" w:w="1900"/>
            <w:tcMar>
              <w:top w:type="dxa" w:w="60"/>
              <w:left w:type="dxa" w:w="100"/>
              <w:bottom w:type="dxa" w:w="60"/>
              <w:right w:type="dxa" w:w="100"/>
            </w:tcMar>
          </w:tcPr>
          <w:p>
            <w:pPr>
              <w:spacing w:after="0"/>
            </w:pPr>
            <w:r>
              <w:rPr>
                <w:sz w:val="18"/>
                <w:szCs w:val="18"/>
              </w:rPr>
              <w:t xml:space="preserve">Cierra tu libro.</w:t>
            </w:r>
          </w:p>
        </w:tc>
        <w:tc>
          <w:tcPr>
            <w:tcW w:type="dxa" w:w="1900"/>
            <w:tcMar>
              <w:top w:type="dxa" w:w="60"/>
              <w:left w:type="dxa" w:w="100"/>
              <w:bottom w:type="dxa" w:w="60"/>
              <w:right w:type="dxa" w:w="100"/>
            </w:tcMar>
          </w:tcPr>
          <w:p>
            <w:pPr>
              <w:spacing w:after="0"/>
            </w:pPr>
            <w:r>
              <w:rPr>
                <w:sz w:val="18"/>
                <w:szCs w:val="18"/>
              </w:rPr>
              <w:t xml:space="preserve">SYEH-rrah too LEE-broh</w:t>
            </w:r>
          </w:p>
        </w:tc>
        <w:tc>
          <w:tcPr>
            <w:tcW w:type="dxa" w:w="1900"/>
            <w:tcMar>
              <w:top w:type="dxa" w:w="60"/>
              <w:left w:type="dxa" w:w="100"/>
              <w:bottom w:type="dxa" w:w="60"/>
              <w:right w:type="dxa" w:w="100"/>
            </w:tcMar>
          </w:tcPr>
          <w:p>
            <w:pPr>
              <w:spacing w:after="0"/>
            </w:pPr>
            <w:r>
              <w:rPr>
                <w:sz w:val="18"/>
                <w:szCs w:val="18"/>
              </w:rPr>
              <w:t xml:space="preserve">Cierren sus libros.</w:t>
            </w:r>
          </w:p>
        </w:tc>
        <w:tc>
          <w:tcPr>
            <w:tcW w:type="dxa" w:w="1960"/>
            <w:tcMar>
              <w:top w:type="dxa" w:w="60"/>
              <w:left w:type="dxa" w:w="100"/>
              <w:bottom w:type="dxa" w:w="60"/>
              <w:right w:type="dxa" w:w="100"/>
            </w:tcMar>
          </w:tcPr>
          <w:p>
            <w:pPr>
              <w:spacing w:after="0"/>
            </w:pPr>
            <w:r>
              <w:rPr>
                <w:sz w:val="18"/>
                <w:szCs w:val="18"/>
              </w:rPr>
              <w:t xml:space="preserve">SYEH-rrehn soos LEE-brohs</w:t>
            </w:r>
          </w:p>
        </w:tc>
      </w:tr>
      <w:tr>
        <w:tc>
          <w:tcPr>
            <w:tcW w:type="dxa" w:w="1700"/>
            <w:shd w:fill="F7F2EC" w:color="auto" w:val="clear"/>
            <w:tcMar>
              <w:top w:type="dxa" w:w="60"/>
              <w:left w:type="dxa" w:w="100"/>
              <w:bottom w:type="dxa" w:w="60"/>
              <w:right w:type="dxa" w:w="100"/>
            </w:tcMar>
          </w:tcPr>
          <w:p>
            <w:pPr>
              <w:spacing w:after="0"/>
            </w:pPr>
            <w:r>
              <w:rPr>
                <w:sz w:val="18"/>
                <w:szCs w:val="18"/>
              </w:rPr>
              <w:t xml:space="preserve">Take out a pencil.</w:t>
            </w:r>
          </w:p>
        </w:tc>
        <w:tc>
          <w:tcPr>
            <w:tcW w:type="dxa" w:w="1900"/>
            <w:shd w:fill="F7F2EC" w:color="auto" w:val="clear"/>
            <w:tcMar>
              <w:top w:type="dxa" w:w="60"/>
              <w:left w:type="dxa" w:w="100"/>
              <w:bottom w:type="dxa" w:w="60"/>
              <w:right w:type="dxa" w:w="100"/>
            </w:tcMar>
          </w:tcPr>
          <w:p>
            <w:pPr>
              <w:spacing w:after="0"/>
            </w:pPr>
            <w:r>
              <w:rPr>
                <w:sz w:val="18"/>
                <w:szCs w:val="18"/>
              </w:rPr>
              <w:t xml:space="preserve">Saca un lápiz.</w:t>
            </w:r>
          </w:p>
        </w:tc>
        <w:tc>
          <w:tcPr>
            <w:tcW w:type="dxa" w:w="1900"/>
            <w:shd w:fill="F7F2EC" w:color="auto" w:val="clear"/>
            <w:tcMar>
              <w:top w:type="dxa" w:w="60"/>
              <w:left w:type="dxa" w:w="100"/>
              <w:bottom w:type="dxa" w:w="60"/>
              <w:right w:type="dxa" w:w="100"/>
            </w:tcMar>
          </w:tcPr>
          <w:p>
            <w:pPr>
              <w:spacing w:after="0"/>
            </w:pPr>
            <w:r>
              <w:rPr>
                <w:sz w:val="18"/>
                <w:szCs w:val="18"/>
              </w:rPr>
              <w:t xml:space="preserve">SAH-kah oon LAH-pees</w:t>
            </w:r>
          </w:p>
        </w:tc>
        <w:tc>
          <w:tcPr>
            <w:tcW w:type="dxa" w:w="1900"/>
            <w:shd w:fill="F7F2EC" w:color="auto" w:val="clear"/>
            <w:tcMar>
              <w:top w:type="dxa" w:w="60"/>
              <w:left w:type="dxa" w:w="100"/>
              <w:bottom w:type="dxa" w:w="60"/>
              <w:right w:type="dxa" w:w="100"/>
            </w:tcMar>
          </w:tcPr>
          <w:p>
            <w:pPr>
              <w:spacing w:after="0"/>
            </w:pPr>
            <w:r>
              <w:rPr>
                <w:sz w:val="18"/>
                <w:szCs w:val="18"/>
              </w:rPr>
              <w:t xml:space="preserve">Saquen un lápiz.</w:t>
            </w:r>
          </w:p>
        </w:tc>
        <w:tc>
          <w:tcPr>
            <w:tcW w:type="dxa" w:w="1960"/>
            <w:shd w:fill="F7F2EC" w:color="auto" w:val="clear"/>
            <w:tcMar>
              <w:top w:type="dxa" w:w="60"/>
              <w:left w:type="dxa" w:w="100"/>
              <w:bottom w:type="dxa" w:w="60"/>
              <w:right w:type="dxa" w:w="100"/>
            </w:tcMar>
          </w:tcPr>
          <w:p>
            <w:pPr>
              <w:spacing w:after="0"/>
            </w:pPr>
            <w:r>
              <w:rPr>
                <w:sz w:val="18"/>
                <w:szCs w:val="18"/>
              </w:rPr>
              <w:t xml:space="preserve">SAH-kehn oon LAH-pees</w:t>
            </w:r>
          </w:p>
        </w:tc>
      </w:tr>
      <w:tr>
        <w:tc>
          <w:tcPr>
            <w:tcW w:type="dxa" w:w="1700"/>
            <w:tcMar>
              <w:top w:type="dxa" w:w="60"/>
              <w:left w:type="dxa" w:w="100"/>
              <w:bottom w:type="dxa" w:w="60"/>
              <w:right w:type="dxa" w:w="100"/>
            </w:tcMar>
          </w:tcPr>
          <w:p>
            <w:pPr>
              <w:spacing w:after="0"/>
            </w:pPr>
            <w:r>
              <w:rPr>
                <w:sz w:val="18"/>
                <w:szCs w:val="18"/>
              </w:rPr>
              <w:t xml:space="preserve">Write.</w:t>
            </w:r>
          </w:p>
        </w:tc>
        <w:tc>
          <w:tcPr>
            <w:tcW w:type="dxa" w:w="1900"/>
            <w:tcMar>
              <w:top w:type="dxa" w:w="60"/>
              <w:left w:type="dxa" w:w="100"/>
              <w:bottom w:type="dxa" w:w="60"/>
              <w:right w:type="dxa" w:w="100"/>
            </w:tcMar>
          </w:tcPr>
          <w:p>
            <w:pPr>
              <w:spacing w:after="0"/>
            </w:pPr>
            <w:r>
              <w:rPr>
                <w:sz w:val="18"/>
                <w:szCs w:val="18"/>
              </w:rPr>
              <w:t xml:space="preserve">Escribe.</w:t>
            </w:r>
          </w:p>
        </w:tc>
        <w:tc>
          <w:tcPr>
            <w:tcW w:type="dxa" w:w="1900"/>
            <w:tcMar>
              <w:top w:type="dxa" w:w="60"/>
              <w:left w:type="dxa" w:w="100"/>
              <w:bottom w:type="dxa" w:w="60"/>
              <w:right w:type="dxa" w:w="100"/>
            </w:tcMar>
          </w:tcPr>
          <w:p>
            <w:pPr>
              <w:spacing w:after="0"/>
            </w:pPr>
            <w:r>
              <w:rPr>
                <w:sz w:val="18"/>
                <w:szCs w:val="18"/>
              </w:rPr>
              <w:t xml:space="preserve">ehs-KREE-beh</w:t>
            </w:r>
          </w:p>
        </w:tc>
        <w:tc>
          <w:tcPr>
            <w:tcW w:type="dxa" w:w="1900"/>
            <w:tcMar>
              <w:top w:type="dxa" w:w="60"/>
              <w:left w:type="dxa" w:w="100"/>
              <w:bottom w:type="dxa" w:w="60"/>
              <w:right w:type="dxa" w:w="100"/>
            </w:tcMar>
          </w:tcPr>
          <w:p>
            <w:pPr>
              <w:spacing w:after="0"/>
            </w:pPr>
            <w:r>
              <w:rPr>
                <w:sz w:val="18"/>
                <w:szCs w:val="18"/>
              </w:rPr>
              <w:t xml:space="preserve">Escriban.</w:t>
            </w:r>
          </w:p>
        </w:tc>
        <w:tc>
          <w:tcPr>
            <w:tcW w:type="dxa" w:w="1960"/>
            <w:tcMar>
              <w:top w:type="dxa" w:w="60"/>
              <w:left w:type="dxa" w:w="100"/>
              <w:bottom w:type="dxa" w:w="60"/>
              <w:right w:type="dxa" w:w="100"/>
            </w:tcMar>
          </w:tcPr>
          <w:p>
            <w:pPr>
              <w:spacing w:after="0"/>
            </w:pPr>
            <w:r>
              <w:rPr>
                <w:sz w:val="18"/>
                <w:szCs w:val="18"/>
              </w:rPr>
              <w:t xml:space="preserve">ehs-KREE-bahn</w:t>
            </w:r>
          </w:p>
        </w:tc>
      </w:tr>
      <w:tr>
        <w:tc>
          <w:tcPr>
            <w:tcW w:type="dxa" w:w="1700"/>
            <w:shd w:fill="F7F2EC" w:color="auto" w:val="clear"/>
            <w:tcMar>
              <w:top w:type="dxa" w:w="60"/>
              <w:left w:type="dxa" w:w="100"/>
              <w:bottom w:type="dxa" w:w="60"/>
              <w:right w:type="dxa" w:w="100"/>
            </w:tcMar>
          </w:tcPr>
          <w:p>
            <w:pPr>
              <w:spacing w:after="0"/>
            </w:pPr>
            <w:r>
              <w:rPr>
                <w:sz w:val="18"/>
                <w:szCs w:val="18"/>
              </w:rPr>
              <w:t xml:space="preserve">Read.</w:t>
            </w:r>
          </w:p>
        </w:tc>
        <w:tc>
          <w:tcPr>
            <w:tcW w:type="dxa" w:w="1900"/>
            <w:shd w:fill="F7F2EC" w:color="auto" w:val="clear"/>
            <w:tcMar>
              <w:top w:type="dxa" w:w="60"/>
              <w:left w:type="dxa" w:w="100"/>
              <w:bottom w:type="dxa" w:w="60"/>
              <w:right w:type="dxa" w:w="100"/>
            </w:tcMar>
          </w:tcPr>
          <w:p>
            <w:pPr>
              <w:spacing w:after="0"/>
            </w:pPr>
            <w:r>
              <w:rPr>
                <w:sz w:val="18"/>
                <w:szCs w:val="18"/>
              </w:rPr>
              <w:t xml:space="preserve">Lee.</w:t>
            </w:r>
          </w:p>
        </w:tc>
        <w:tc>
          <w:tcPr>
            <w:tcW w:type="dxa" w:w="1900"/>
            <w:shd w:fill="F7F2EC" w:color="auto" w:val="clear"/>
            <w:tcMar>
              <w:top w:type="dxa" w:w="60"/>
              <w:left w:type="dxa" w:w="100"/>
              <w:bottom w:type="dxa" w:w="60"/>
              <w:right w:type="dxa" w:w="100"/>
            </w:tcMar>
          </w:tcPr>
          <w:p>
            <w:pPr>
              <w:spacing w:after="0"/>
            </w:pPr>
            <w:r>
              <w:rPr>
                <w:sz w:val="18"/>
                <w:szCs w:val="18"/>
              </w:rPr>
              <w:t xml:space="preserve">LEH-eh</w:t>
            </w:r>
          </w:p>
        </w:tc>
        <w:tc>
          <w:tcPr>
            <w:tcW w:type="dxa" w:w="1900"/>
            <w:shd w:fill="F7F2EC" w:color="auto" w:val="clear"/>
            <w:tcMar>
              <w:top w:type="dxa" w:w="60"/>
              <w:left w:type="dxa" w:w="100"/>
              <w:bottom w:type="dxa" w:w="60"/>
              <w:right w:type="dxa" w:w="100"/>
            </w:tcMar>
          </w:tcPr>
          <w:p>
            <w:pPr>
              <w:spacing w:after="0"/>
            </w:pPr>
            <w:r>
              <w:rPr>
                <w:sz w:val="18"/>
                <w:szCs w:val="18"/>
              </w:rPr>
              <w:t xml:space="preserve">Lean.</w:t>
            </w:r>
          </w:p>
        </w:tc>
        <w:tc>
          <w:tcPr>
            <w:tcW w:type="dxa" w:w="1960"/>
            <w:shd w:fill="F7F2EC" w:color="auto" w:val="clear"/>
            <w:tcMar>
              <w:top w:type="dxa" w:w="60"/>
              <w:left w:type="dxa" w:w="100"/>
              <w:bottom w:type="dxa" w:w="60"/>
              <w:right w:type="dxa" w:w="100"/>
            </w:tcMar>
          </w:tcPr>
          <w:p>
            <w:pPr>
              <w:spacing w:after="0"/>
            </w:pPr>
            <w:r>
              <w:rPr>
                <w:sz w:val="18"/>
                <w:szCs w:val="18"/>
              </w:rPr>
              <w:t xml:space="preserve">LEH-ahn</w:t>
            </w:r>
          </w:p>
        </w:tc>
      </w:tr>
      <w:tr>
        <w:tc>
          <w:tcPr>
            <w:tcW w:type="dxa" w:w="1700"/>
            <w:tcMar>
              <w:top w:type="dxa" w:w="60"/>
              <w:left w:type="dxa" w:w="100"/>
              <w:bottom w:type="dxa" w:w="60"/>
              <w:right w:type="dxa" w:w="100"/>
            </w:tcMar>
          </w:tcPr>
          <w:p>
            <w:pPr>
              <w:spacing w:after="0"/>
            </w:pPr>
            <w:r>
              <w:rPr>
                <w:sz w:val="18"/>
                <w:szCs w:val="18"/>
              </w:rPr>
              <w:t xml:space="preserve">Raise your hand.</w:t>
            </w:r>
          </w:p>
        </w:tc>
        <w:tc>
          <w:tcPr>
            <w:tcW w:type="dxa" w:w="1900"/>
            <w:tcMar>
              <w:top w:type="dxa" w:w="60"/>
              <w:left w:type="dxa" w:w="100"/>
              <w:bottom w:type="dxa" w:w="60"/>
              <w:right w:type="dxa" w:w="100"/>
            </w:tcMar>
          </w:tcPr>
          <w:p>
            <w:pPr>
              <w:spacing w:after="0"/>
            </w:pPr>
            <w:r>
              <w:rPr>
                <w:sz w:val="18"/>
                <w:szCs w:val="18"/>
              </w:rPr>
              <w:t xml:space="preserve">Levanta la mano.</w:t>
            </w:r>
          </w:p>
        </w:tc>
        <w:tc>
          <w:tcPr>
            <w:tcW w:type="dxa" w:w="1900"/>
            <w:tcMar>
              <w:top w:type="dxa" w:w="60"/>
              <w:left w:type="dxa" w:w="100"/>
              <w:bottom w:type="dxa" w:w="60"/>
              <w:right w:type="dxa" w:w="100"/>
            </w:tcMar>
          </w:tcPr>
          <w:p>
            <w:pPr>
              <w:spacing w:after="0"/>
            </w:pPr>
            <w:r>
              <w:rPr>
                <w:sz w:val="18"/>
                <w:szCs w:val="18"/>
              </w:rPr>
              <w:t xml:space="preserve">leh-BAHN-tah lah MAH-noh</w:t>
            </w:r>
          </w:p>
        </w:tc>
        <w:tc>
          <w:tcPr>
            <w:tcW w:type="dxa" w:w="1900"/>
            <w:tcMar>
              <w:top w:type="dxa" w:w="60"/>
              <w:left w:type="dxa" w:w="100"/>
              <w:bottom w:type="dxa" w:w="60"/>
              <w:right w:type="dxa" w:w="100"/>
            </w:tcMar>
          </w:tcPr>
          <w:p>
            <w:pPr>
              <w:spacing w:after="0"/>
            </w:pPr>
            <w:r>
              <w:rPr>
                <w:sz w:val="18"/>
                <w:szCs w:val="18"/>
              </w:rPr>
              <w:t xml:space="preserve">Levanten la mano.</w:t>
            </w:r>
          </w:p>
        </w:tc>
        <w:tc>
          <w:tcPr>
            <w:tcW w:type="dxa" w:w="1960"/>
            <w:tcMar>
              <w:top w:type="dxa" w:w="60"/>
              <w:left w:type="dxa" w:w="100"/>
              <w:bottom w:type="dxa" w:w="60"/>
              <w:right w:type="dxa" w:w="100"/>
            </w:tcMar>
          </w:tcPr>
          <w:p>
            <w:pPr>
              <w:spacing w:after="0"/>
            </w:pPr>
            <w:r>
              <w:rPr>
                <w:sz w:val="18"/>
                <w:szCs w:val="18"/>
              </w:rPr>
              <w:t xml:space="preserve">leh-BAHN-tehn lah MAH-noh</w:t>
            </w:r>
          </w:p>
        </w:tc>
      </w:tr>
      <w:tr>
        <w:tc>
          <w:tcPr>
            <w:tcW w:type="dxa" w:w="1700"/>
            <w:shd w:fill="F7F2EC" w:color="auto" w:val="clear"/>
            <w:tcMar>
              <w:top w:type="dxa" w:w="60"/>
              <w:left w:type="dxa" w:w="100"/>
              <w:bottom w:type="dxa" w:w="60"/>
              <w:right w:type="dxa" w:w="100"/>
            </w:tcMar>
          </w:tcPr>
          <w:p>
            <w:pPr>
              <w:spacing w:after="0"/>
            </w:pPr>
            <w:r>
              <w:rPr>
                <w:sz w:val="18"/>
                <w:szCs w:val="18"/>
              </w:rPr>
              <w:t xml:space="preserve">Repeat.</w:t>
            </w:r>
          </w:p>
        </w:tc>
        <w:tc>
          <w:tcPr>
            <w:tcW w:type="dxa" w:w="1900"/>
            <w:shd w:fill="F7F2EC" w:color="auto" w:val="clear"/>
            <w:tcMar>
              <w:top w:type="dxa" w:w="60"/>
              <w:left w:type="dxa" w:w="100"/>
              <w:bottom w:type="dxa" w:w="60"/>
              <w:right w:type="dxa" w:w="100"/>
            </w:tcMar>
          </w:tcPr>
          <w:p>
            <w:pPr>
              <w:spacing w:after="0"/>
            </w:pPr>
            <w:r>
              <w:rPr>
                <w:sz w:val="18"/>
                <w:szCs w:val="18"/>
              </w:rPr>
              <w:t xml:space="preserve">Repite.</w:t>
            </w:r>
          </w:p>
        </w:tc>
        <w:tc>
          <w:tcPr>
            <w:tcW w:type="dxa" w:w="1900"/>
            <w:shd w:fill="F7F2EC" w:color="auto" w:val="clear"/>
            <w:tcMar>
              <w:top w:type="dxa" w:w="60"/>
              <w:left w:type="dxa" w:w="100"/>
              <w:bottom w:type="dxa" w:w="60"/>
              <w:right w:type="dxa" w:w="100"/>
            </w:tcMar>
          </w:tcPr>
          <w:p>
            <w:pPr>
              <w:spacing w:after="0"/>
            </w:pPr>
            <w:r>
              <w:rPr>
                <w:sz w:val="18"/>
                <w:szCs w:val="18"/>
              </w:rPr>
              <w:t xml:space="preserve">rreh-PEE-teh</w:t>
            </w:r>
          </w:p>
        </w:tc>
        <w:tc>
          <w:tcPr>
            <w:tcW w:type="dxa" w:w="1900"/>
            <w:shd w:fill="F7F2EC" w:color="auto" w:val="clear"/>
            <w:tcMar>
              <w:top w:type="dxa" w:w="60"/>
              <w:left w:type="dxa" w:w="100"/>
              <w:bottom w:type="dxa" w:w="60"/>
              <w:right w:type="dxa" w:w="100"/>
            </w:tcMar>
          </w:tcPr>
          <w:p>
            <w:pPr>
              <w:spacing w:after="0"/>
            </w:pPr>
            <w:r>
              <w:rPr>
                <w:sz w:val="18"/>
                <w:szCs w:val="18"/>
              </w:rPr>
              <w:t xml:space="preserve">Repitan.</w:t>
            </w:r>
          </w:p>
        </w:tc>
        <w:tc>
          <w:tcPr>
            <w:tcW w:type="dxa" w:w="1960"/>
            <w:shd w:fill="F7F2EC" w:color="auto" w:val="clear"/>
            <w:tcMar>
              <w:top w:type="dxa" w:w="60"/>
              <w:left w:type="dxa" w:w="100"/>
              <w:bottom w:type="dxa" w:w="60"/>
              <w:right w:type="dxa" w:w="100"/>
            </w:tcMar>
          </w:tcPr>
          <w:p>
            <w:pPr>
              <w:spacing w:after="0"/>
            </w:pPr>
            <w:r>
              <w:rPr>
                <w:sz w:val="18"/>
                <w:szCs w:val="18"/>
              </w:rPr>
              <w:t xml:space="preserve">rreh-PEE-tahn</w:t>
            </w:r>
          </w:p>
        </w:tc>
      </w:tr>
      <w:tr>
        <w:tc>
          <w:tcPr>
            <w:tcW w:type="dxa" w:w="1700"/>
            <w:tcMar>
              <w:top w:type="dxa" w:w="60"/>
              <w:left w:type="dxa" w:w="100"/>
              <w:bottom w:type="dxa" w:w="60"/>
              <w:right w:type="dxa" w:w="100"/>
            </w:tcMar>
          </w:tcPr>
          <w:p>
            <w:pPr>
              <w:spacing w:after="0"/>
            </w:pPr>
            <w:r>
              <w:rPr>
                <w:sz w:val="18"/>
                <w:szCs w:val="18"/>
              </w:rPr>
              <w:t xml:space="preserve">Show me.</w:t>
            </w:r>
          </w:p>
        </w:tc>
        <w:tc>
          <w:tcPr>
            <w:tcW w:type="dxa" w:w="1900"/>
            <w:tcMar>
              <w:top w:type="dxa" w:w="60"/>
              <w:left w:type="dxa" w:w="100"/>
              <w:bottom w:type="dxa" w:w="60"/>
              <w:right w:type="dxa" w:w="100"/>
            </w:tcMar>
          </w:tcPr>
          <w:p>
            <w:pPr>
              <w:spacing w:after="0"/>
            </w:pPr>
            <w:r>
              <w:rPr>
                <w:sz w:val="18"/>
                <w:szCs w:val="18"/>
              </w:rPr>
              <w:t xml:space="preserve">Muéstrame.</w:t>
            </w:r>
          </w:p>
        </w:tc>
        <w:tc>
          <w:tcPr>
            <w:tcW w:type="dxa" w:w="1900"/>
            <w:tcMar>
              <w:top w:type="dxa" w:w="60"/>
              <w:left w:type="dxa" w:w="100"/>
              <w:bottom w:type="dxa" w:w="60"/>
              <w:right w:type="dxa" w:w="100"/>
            </w:tcMar>
          </w:tcPr>
          <w:p>
            <w:pPr>
              <w:spacing w:after="0"/>
            </w:pPr>
            <w:r>
              <w:rPr>
                <w:sz w:val="18"/>
                <w:szCs w:val="18"/>
              </w:rPr>
              <w:t xml:space="preserve">MWEHS-trah-meh</w:t>
            </w:r>
          </w:p>
        </w:tc>
        <w:tc>
          <w:tcPr>
            <w:tcW w:type="dxa" w:w="1900"/>
            <w:tcMar>
              <w:top w:type="dxa" w:w="60"/>
              <w:left w:type="dxa" w:w="100"/>
              <w:bottom w:type="dxa" w:w="60"/>
              <w:right w:type="dxa" w:w="100"/>
            </w:tcMar>
          </w:tcPr>
          <w:p>
            <w:pPr>
              <w:spacing w:after="0"/>
            </w:pPr>
            <w:r>
              <w:rPr>
                <w:sz w:val="18"/>
                <w:szCs w:val="18"/>
              </w:rPr>
              <w:t xml:space="preserve">Muéstrenme.</w:t>
            </w:r>
          </w:p>
        </w:tc>
        <w:tc>
          <w:tcPr>
            <w:tcW w:type="dxa" w:w="1960"/>
            <w:tcMar>
              <w:top w:type="dxa" w:w="60"/>
              <w:left w:type="dxa" w:w="100"/>
              <w:bottom w:type="dxa" w:w="60"/>
              <w:right w:type="dxa" w:w="100"/>
            </w:tcMar>
          </w:tcPr>
          <w:p>
            <w:pPr>
              <w:spacing w:after="0"/>
            </w:pPr>
            <w:r>
              <w:rPr>
                <w:sz w:val="18"/>
                <w:szCs w:val="18"/>
              </w:rPr>
              <w:t xml:space="preserve">MWEHS-trehn-meh</w:t>
            </w:r>
          </w:p>
        </w:tc>
      </w:tr>
      <w:tr>
        <w:tc>
          <w:tcPr>
            <w:tcW w:type="dxa" w:w="1700"/>
            <w:shd w:fill="F7F2EC" w:color="auto" w:val="clear"/>
            <w:tcMar>
              <w:top w:type="dxa" w:w="60"/>
              <w:left w:type="dxa" w:w="100"/>
              <w:bottom w:type="dxa" w:w="60"/>
              <w:right w:type="dxa" w:w="100"/>
            </w:tcMar>
          </w:tcPr>
          <w:p>
            <w:pPr>
              <w:spacing w:after="0"/>
            </w:pPr>
            <w:r>
              <w:rPr>
                <w:sz w:val="18"/>
                <w:szCs w:val="18"/>
              </w:rPr>
              <w:t xml:space="preserve">Wait, please.</w:t>
            </w:r>
          </w:p>
        </w:tc>
        <w:tc>
          <w:tcPr>
            <w:tcW w:type="dxa" w:w="1900"/>
            <w:shd w:fill="F7F2EC" w:color="auto" w:val="clear"/>
            <w:tcMar>
              <w:top w:type="dxa" w:w="60"/>
              <w:left w:type="dxa" w:w="100"/>
              <w:bottom w:type="dxa" w:w="60"/>
              <w:right w:type="dxa" w:w="100"/>
            </w:tcMar>
          </w:tcPr>
          <w:p>
            <w:pPr>
              <w:spacing w:after="0"/>
            </w:pPr>
            <w:r>
              <w:rPr>
                <w:sz w:val="18"/>
                <w:szCs w:val="18"/>
              </w:rPr>
              <w:t xml:space="preserve">Espera, por favor.</w:t>
            </w:r>
          </w:p>
        </w:tc>
        <w:tc>
          <w:tcPr>
            <w:tcW w:type="dxa" w:w="1900"/>
            <w:shd w:fill="F7F2EC" w:color="auto" w:val="clear"/>
            <w:tcMar>
              <w:top w:type="dxa" w:w="60"/>
              <w:left w:type="dxa" w:w="100"/>
              <w:bottom w:type="dxa" w:w="60"/>
              <w:right w:type="dxa" w:w="100"/>
            </w:tcMar>
          </w:tcPr>
          <w:p>
            <w:pPr>
              <w:spacing w:after="0"/>
            </w:pPr>
            <w:r>
              <w:rPr>
                <w:sz w:val="18"/>
                <w:szCs w:val="18"/>
              </w:rPr>
              <w:t xml:space="preserve">ehs-PEH-rah, pohr fah-BOHR</w:t>
            </w:r>
          </w:p>
        </w:tc>
        <w:tc>
          <w:tcPr>
            <w:tcW w:type="dxa" w:w="1900"/>
            <w:shd w:fill="F7F2EC" w:color="auto" w:val="clear"/>
            <w:tcMar>
              <w:top w:type="dxa" w:w="60"/>
              <w:left w:type="dxa" w:w="100"/>
              <w:bottom w:type="dxa" w:w="60"/>
              <w:right w:type="dxa" w:w="100"/>
            </w:tcMar>
          </w:tcPr>
          <w:p>
            <w:pPr>
              <w:spacing w:after="0"/>
            </w:pPr>
            <w:r>
              <w:rPr>
                <w:sz w:val="18"/>
                <w:szCs w:val="18"/>
              </w:rPr>
              <w:t xml:space="preserve">Esperen, por favor.</w:t>
            </w:r>
          </w:p>
        </w:tc>
        <w:tc>
          <w:tcPr>
            <w:tcW w:type="dxa" w:w="1960"/>
            <w:shd w:fill="F7F2EC" w:color="auto" w:val="clear"/>
            <w:tcMar>
              <w:top w:type="dxa" w:w="60"/>
              <w:left w:type="dxa" w:w="100"/>
              <w:bottom w:type="dxa" w:w="60"/>
              <w:right w:type="dxa" w:w="100"/>
            </w:tcMar>
          </w:tcPr>
          <w:p>
            <w:pPr>
              <w:spacing w:after="0"/>
            </w:pPr>
            <w:r>
              <w:rPr>
                <w:sz w:val="18"/>
                <w:szCs w:val="18"/>
              </w:rPr>
              <w:t xml:space="preserve">ehs-PEH-rehn, pohr fah-BOHR</w:t>
            </w:r>
          </w:p>
        </w:tc>
      </w:tr>
      <w:tr>
        <w:tc>
          <w:tcPr>
            <w:tcW w:type="dxa" w:w="1700"/>
            <w:tcMar>
              <w:top w:type="dxa" w:w="60"/>
              <w:left w:type="dxa" w:w="100"/>
              <w:bottom w:type="dxa" w:w="60"/>
              <w:right w:type="dxa" w:w="100"/>
            </w:tcMar>
          </w:tcPr>
          <w:p>
            <w:pPr>
              <w:spacing w:after="0"/>
            </w:pPr>
            <w:r>
              <w:rPr>
                <w:sz w:val="18"/>
                <w:szCs w:val="18"/>
              </w:rPr>
              <w:t xml:space="preserve">Come here.</w:t>
            </w:r>
          </w:p>
        </w:tc>
        <w:tc>
          <w:tcPr>
            <w:tcW w:type="dxa" w:w="1900"/>
            <w:tcMar>
              <w:top w:type="dxa" w:w="60"/>
              <w:left w:type="dxa" w:w="100"/>
              <w:bottom w:type="dxa" w:w="60"/>
              <w:right w:type="dxa" w:w="100"/>
            </w:tcMar>
          </w:tcPr>
          <w:p>
            <w:pPr>
              <w:spacing w:after="0"/>
            </w:pPr>
            <w:r>
              <w:rPr>
                <w:sz w:val="18"/>
                <w:szCs w:val="18"/>
              </w:rPr>
              <w:t xml:space="preserve">Ven aquí.</w:t>
            </w:r>
          </w:p>
        </w:tc>
        <w:tc>
          <w:tcPr>
            <w:tcW w:type="dxa" w:w="1900"/>
            <w:tcMar>
              <w:top w:type="dxa" w:w="60"/>
              <w:left w:type="dxa" w:w="100"/>
              <w:bottom w:type="dxa" w:w="60"/>
              <w:right w:type="dxa" w:w="100"/>
            </w:tcMar>
          </w:tcPr>
          <w:p>
            <w:pPr>
              <w:spacing w:after="0"/>
            </w:pPr>
            <w:r>
              <w:rPr>
                <w:sz w:val="18"/>
                <w:szCs w:val="18"/>
              </w:rPr>
              <w:t xml:space="preserve">BEHN ah-KEE</w:t>
            </w:r>
          </w:p>
        </w:tc>
        <w:tc>
          <w:tcPr>
            <w:tcW w:type="dxa" w:w="1900"/>
            <w:tcMar>
              <w:top w:type="dxa" w:w="60"/>
              <w:left w:type="dxa" w:w="100"/>
              <w:bottom w:type="dxa" w:w="60"/>
              <w:right w:type="dxa" w:w="100"/>
            </w:tcMar>
          </w:tcPr>
          <w:p>
            <w:pPr>
              <w:spacing w:after="0"/>
            </w:pPr>
            <w:r>
              <w:rPr>
                <w:sz w:val="18"/>
                <w:szCs w:val="18"/>
              </w:rPr>
              <w:t xml:space="preserve">Vengan aquí.</w:t>
            </w:r>
          </w:p>
        </w:tc>
        <w:tc>
          <w:tcPr>
            <w:tcW w:type="dxa" w:w="1960"/>
            <w:tcMar>
              <w:top w:type="dxa" w:w="60"/>
              <w:left w:type="dxa" w:w="100"/>
              <w:bottom w:type="dxa" w:w="60"/>
              <w:right w:type="dxa" w:w="100"/>
            </w:tcMar>
          </w:tcPr>
          <w:p>
            <w:pPr>
              <w:spacing w:after="0"/>
            </w:pPr>
            <w:r>
              <w:rPr>
                <w:sz w:val="18"/>
                <w:szCs w:val="18"/>
              </w:rPr>
              <w:t xml:space="preserve">BEHN-gahn ah-KEE</w:t>
            </w:r>
          </w:p>
        </w:tc>
      </w:tr>
      <w:tr>
        <w:tc>
          <w:tcPr>
            <w:tcW w:type="dxa" w:w="1700"/>
            <w:shd w:fill="F7F2EC" w:color="auto" w:val="clear"/>
            <w:tcMar>
              <w:top w:type="dxa" w:w="60"/>
              <w:left w:type="dxa" w:w="100"/>
              <w:bottom w:type="dxa" w:w="60"/>
              <w:right w:type="dxa" w:w="100"/>
            </w:tcMar>
          </w:tcPr>
          <w:p>
            <w:pPr>
              <w:spacing w:after="0"/>
            </w:pPr>
            <w:r>
              <w:rPr>
                <w:sz w:val="18"/>
                <w:szCs w:val="18"/>
              </w:rPr>
              <w:t xml:space="preserve">Work with a partner.</w:t>
            </w:r>
          </w:p>
        </w:tc>
        <w:tc>
          <w:tcPr>
            <w:tcW w:type="dxa" w:w="1900"/>
            <w:shd w:fill="F7F2EC" w:color="auto" w:val="clear"/>
            <w:tcMar>
              <w:top w:type="dxa" w:w="60"/>
              <w:left w:type="dxa" w:w="100"/>
              <w:bottom w:type="dxa" w:w="60"/>
              <w:right w:type="dxa" w:w="100"/>
            </w:tcMar>
          </w:tcPr>
          <w:p>
            <w:pPr>
              <w:spacing w:after="0"/>
            </w:pPr>
            <w:r>
              <w:rPr>
                <w:sz w:val="18"/>
                <w:szCs w:val="18"/>
              </w:rPr>
              <w:t xml:space="preserve">Trabaja con un compañero.</w:t>
            </w:r>
          </w:p>
        </w:tc>
        <w:tc>
          <w:tcPr>
            <w:tcW w:type="dxa" w:w="1900"/>
            <w:shd w:fill="F7F2EC" w:color="auto" w:val="clear"/>
            <w:tcMar>
              <w:top w:type="dxa" w:w="60"/>
              <w:left w:type="dxa" w:w="100"/>
              <w:bottom w:type="dxa" w:w="60"/>
              <w:right w:type="dxa" w:w="100"/>
            </w:tcMar>
          </w:tcPr>
          <w:p>
            <w:pPr>
              <w:spacing w:after="0"/>
            </w:pPr>
            <w:r>
              <w:rPr>
                <w:sz w:val="18"/>
                <w:szCs w:val="18"/>
              </w:rPr>
              <w:t xml:space="preserve">trah-BAH-hah kohn oon kohm-pah-NYEH-roh</w:t>
            </w:r>
          </w:p>
        </w:tc>
        <w:tc>
          <w:tcPr>
            <w:tcW w:type="dxa" w:w="1900"/>
            <w:shd w:fill="F7F2EC" w:color="auto" w:val="clear"/>
            <w:tcMar>
              <w:top w:type="dxa" w:w="60"/>
              <w:left w:type="dxa" w:w="100"/>
              <w:bottom w:type="dxa" w:w="60"/>
              <w:right w:type="dxa" w:w="100"/>
            </w:tcMar>
          </w:tcPr>
          <w:p>
            <w:pPr>
              <w:spacing w:after="0"/>
            </w:pPr>
            <w:r>
              <w:rPr>
                <w:sz w:val="18"/>
                <w:szCs w:val="18"/>
              </w:rPr>
              <w:t xml:space="preserve">Trabajen en parejas.</w:t>
            </w:r>
          </w:p>
        </w:tc>
        <w:tc>
          <w:tcPr>
            <w:tcW w:type="dxa" w:w="1960"/>
            <w:shd w:fill="F7F2EC" w:color="auto" w:val="clear"/>
            <w:tcMar>
              <w:top w:type="dxa" w:w="60"/>
              <w:left w:type="dxa" w:w="100"/>
              <w:bottom w:type="dxa" w:w="60"/>
              <w:right w:type="dxa" w:w="100"/>
            </w:tcMar>
          </w:tcPr>
          <w:p>
            <w:pPr>
              <w:spacing w:after="0"/>
            </w:pPr>
            <w:r>
              <w:rPr>
                <w:sz w:val="18"/>
                <w:szCs w:val="18"/>
              </w:rPr>
              <w:t xml:space="preserve">trah-BAH-hehn ehn pah-REH-hahs</w:t>
            </w:r>
          </w:p>
        </w:tc>
      </w:tr>
      <w:tr>
        <w:tc>
          <w:tcPr>
            <w:tcW w:type="dxa" w:w="1700"/>
            <w:tcMar>
              <w:top w:type="dxa" w:w="60"/>
              <w:left w:type="dxa" w:w="100"/>
              <w:bottom w:type="dxa" w:w="60"/>
              <w:right w:type="dxa" w:w="100"/>
            </w:tcMar>
          </w:tcPr>
          <w:p>
            <w:pPr>
              <w:spacing w:after="0"/>
            </w:pPr>
            <w:r>
              <w:rPr>
                <w:sz w:val="18"/>
                <w:szCs w:val="18"/>
              </w:rPr>
              <w:t xml:space="preserve">Line up.</w:t>
            </w:r>
          </w:p>
        </w:tc>
        <w:tc>
          <w:tcPr>
            <w:tcW w:type="dxa" w:w="1900"/>
            <w:tcMar>
              <w:top w:type="dxa" w:w="60"/>
              <w:left w:type="dxa" w:w="100"/>
              <w:bottom w:type="dxa" w:w="60"/>
              <w:right w:type="dxa" w:w="100"/>
            </w:tcMar>
          </w:tcPr>
          <w:p>
            <w:pPr>
              <w:spacing w:after="0"/>
            </w:pPr>
            <w:r>
              <w:rPr>
                <w:sz w:val="18"/>
                <w:szCs w:val="18"/>
              </w:rPr>
              <w:t xml:space="preserve">Haz fila.</w:t>
            </w:r>
          </w:p>
        </w:tc>
        <w:tc>
          <w:tcPr>
            <w:tcW w:type="dxa" w:w="1900"/>
            <w:tcMar>
              <w:top w:type="dxa" w:w="60"/>
              <w:left w:type="dxa" w:w="100"/>
              <w:bottom w:type="dxa" w:w="60"/>
              <w:right w:type="dxa" w:w="100"/>
            </w:tcMar>
          </w:tcPr>
          <w:p>
            <w:pPr>
              <w:spacing w:after="0"/>
            </w:pPr>
            <w:r>
              <w:rPr>
                <w:sz w:val="18"/>
                <w:szCs w:val="18"/>
              </w:rPr>
              <w:t xml:space="preserve">AHS FEE-lah</w:t>
            </w:r>
          </w:p>
        </w:tc>
        <w:tc>
          <w:tcPr>
            <w:tcW w:type="dxa" w:w="1900"/>
            <w:tcMar>
              <w:top w:type="dxa" w:w="60"/>
              <w:left w:type="dxa" w:w="100"/>
              <w:bottom w:type="dxa" w:w="60"/>
              <w:right w:type="dxa" w:w="100"/>
            </w:tcMar>
          </w:tcPr>
          <w:p>
            <w:pPr>
              <w:spacing w:after="0"/>
            </w:pPr>
            <w:r>
              <w:rPr>
                <w:sz w:val="18"/>
                <w:szCs w:val="18"/>
              </w:rPr>
              <w:t xml:space="preserve">Hagan fila.</w:t>
            </w:r>
          </w:p>
        </w:tc>
        <w:tc>
          <w:tcPr>
            <w:tcW w:type="dxa" w:w="1960"/>
            <w:tcMar>
              <w:top w:type="dxa" w:w="60"/>
              <w:left w:type="dxa" w:w="100"/>
              <w:bottom w:type="dxa" w:w="60"/>
              <w:right w:type="dxa" w:w="100"/>
            </w:tcMar>
          </w:tcPr>
          <w:p>
            <w:pPr>
              <w:spacing w:after="0"/>
            </w:pPr>
            <w:r>
              <w:rPr>
                <w:sz w:val="18"/>
                <w:szCs w:val="18"/>
              </w:rPr>
              <w:t xml:space="preserve">AH-gahn FEE-lah</w:t>
            </w:r>
          </w:p>
        </w:tc>
      </w:tr>
    </w:tbl>
    <w:p>
      <w:pPr>
        <w:spacing w:after="120"/>
      </w:pPr>
    </w:p>
    <w:p>
      <w:pPr>
        <w:pStyle w:val="Heading2"/>
        <w:spacing w:after="120" w:before="240"/>
      </w:pPr>
      <w:r>
        <w:rPr>
          <w:b/>
          <w:bCs/>
          <w:color w:val="2B8A9A"/>
        </w:rPr>
        <w:t xml:space="preserve">Cultural and teaching tip: Say it, show it, post it</w:t>
      </w:r>
    </w:p>
    <w:p>
      <w:pPr>
        <w:spacing w:after="120"/>
      </w:pPr>
      <w:r>
        <w:t xml:space="preserve">Pair every direction with the same gesture every time: a flat hand moving down for siéntense, a cupped ear for escuchen, an open-book motion for abran sus libros. Consistency lets newcomers act on a direction before they know every word.</w:t>
      </w:r>
    </w:p>
    <w:p>
      <w:pPr>
        <w:spacing w:after="120"/>
      </w:pPr>
      <w:r>
        <w:t xml:space="preserve">Post a bilingual direction wall with an icon, the English, and the Spanish for your ten most common directions. Point to it as you speak. Over time, students will connect the English words to the routine and need the Spanish less.</w:t>
      </w:r>
    </w:p>
    <w:p>
      <w:pPr>
        <w:spacing w:after="120"/>
      </w:pPr>
      <w:r>
        <w:t xml:space="preserve">Use Spanish as a bridge, not a replacement. Give the direction in English with a gesture, then in Spanish if needed. As routines become familiar, use less Spanish for them.</w:t>
      </w:r>
    </w:p>
    <w:p>
      <w:r>
        <w:br w:type="page"/>
      </w:r>
    </w:p>
    <w:p>
      <w:pPr>
        <w:pStyle w:val="Heading2"/>
        <w:spacing w:after="120" w:before="240"/>
      </w:pPr>
      <w:r>
        <w:rPr>
          <w:b/>
          <w:bCs/>
          <w:color w:val="2B8A9A"/>
        </w:rPr>
        <w:t xml:space="preserve">Module 3 Practice</w:t>
      </w:r>
    </w:p>
    <w:p>
      <w:pPr>
        <w:spacing w:after="60" w:before="200"/>
      </w:pPr>
      <w:r>
        <w:rPr>
          <w:b/>
          <w:bCs/>
          <w:color w:val="2B8A9A"/>
          <w:sz w:val="18"/>
          <w:szCs w:val="18"/>
        </w:rPr>
        <w:t xml:space="preserve">Activity 1 · MATCHING  </w:t>
      </w:r>
      <w:r>
        <w:rPr>
          <w:b/>
          <w:bCs/>
          <w:color w:val="1F2A44"/>
          <w:sz w:val="26"/>
          <w:szCs w:val="26"/>
        </w:rPr>
        <w:t xml:space="preserve">Directions to one student</w:t>
      </w:r>
    </w:p>
    <w:p>
      <w:pPr>
        <w:spacing w:after="120"/>
        <w:rPr>
          <w:i/>
          <w:iCs/>
          <w:color w:val="555555"/>
        </w:rPr>
      </w:pPr>
      <w:r>
        <w:rPr>
          <w:i/>
          <w:iCs/>
          <w:color w:val="555555"/>
        </w:rPr>
        <w:t xml:space="preserve">Match each English direction to the Spanish tú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4360"/>
      </w:tblGrid>
      <w:tr>
        <w:tc>
          <w:tcPr>
            <w:tcW w:type="dxa" w:w="4200"/>
            <w:tcMar>
              <w:top w:type="dxa" w:w="60"/>
              <w:left w:type="dxa" w:w="100"/>
              <w:bottom w:type="dxa" w:w="60"/>
              <w:right w:type="dxa" w:w="100"/>
            </w:tcMar>
          </w:tcPr>
          <w:p>
            <w:pPr>
              <w:spacing w:after="0"/>
            </w:pPr>
            <w:r>
              <w:rPr>
                <w:sz w:val="20"/>
                <w:szCs w:val="20"/>
              </w:rPr>
              <w:t xml:space="preserve">1. Sit down.</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a. Haz fila.</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2. Listen.</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b. Abre tu libro.</w:t>
            </w:r>
          </w:p>
        </w:tc>
      </w:tr>
      <w:tr>
        <w:tc>
          <w:tcPr>
            <w:tcW w:type="dxa" w:w="4200"/>
            <w:tcMar>
              <w:top w:type="dxa" w:w="60"/>
              <w:left w:type="dxa" w:w="100"/>
              <w:bottom w:type="dxa" w:w="60"/>
              <w:right w:type="dxa" w:w="100"/>
            </w:tcMar>
          </w:tcPr>
          <w:p>
            <w:pPr>
              <w:spacing w:after="0"/>
            </w:pPr>
            <w:r>
              <w:rPr>
                <w:sz w:val="20"/>
                <w:szCs w:val="20"/>
              </w:rPr>
              <w:t xml:space="preserve">3. Write.</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c. Escucha.</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4. Raise your hand.</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d. Siéntate.</w:t>
            </w:r>
          </w:p>
        </w:tc>
      </w:tr>
      <w:tr>
        <w:tc>
          <w:tcPr>
            <w:tcW w:type="dxa" w:w="4200"/>
            <w:tcMar>
              <w:top w:type="dxa" w:w="60"/>
              <w:left w:type="dxa" w:w="100"/>
              <w:bottom w:type="dxa" w:w="60"/>
              <w:right w:type="dxa" w:w="100"/>
            </w:tcMar>
          </w:tcPr>
          <w:p>
            <w:pPr>
              <w:spacing w:after="0"/>
            </w:pPr>
            <w:r>
              <w:rPr>
                <w:sz w:val="20"/>
                <w:szCs w:val="20"/>
              </w:rPr>
              <w:t xml:space="preserve">5. Line up.</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e. Levanta la mano.</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6. Open your book.</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f. Escribe.</w:t>
            </w:r>
          </w:p>
        </w:tc>
      </w:tr>
    </w:tbl>
    <w:p>
      <w:pPr>
        <w:spacing w:after="120"/>
      </w:pPr>
    </w:p>
    <w:p>
      <w:pPr>
        <w:spacing w:after="60" w:before="200"/>
      </w:pPr>
      <w:r>
        <w:rPr>
          <w:b/>
          <w:bCs/>
          <w:color w:val="2B8A9A"/>
          <w:sz w:val="18"/>
          <w:szCs w:val="18"/>
        </w:rPr>
        <w:t xml:space="preserve">Activity 2 · FILL-IN  </w:t>
      </w:r>
      <w:r>
        <w:rPr>
          <w:b/>
          <w:bCs/>
          <w:color w:val="1F2A44"/>
          <w:sz w:val="26"/>
          <w:szCs w:val="26"/>
        </w:rPr>
        <w:t xml:space="preserve">Now tell the whole class</w:t>
      </w:r>
    </w:p>
    <w:p>
      <w:pPr>
        <w:spacing w:after="120"/>
        <w:rPr>
          <w:i/>
          <w:iCs/>
          <w:color w:val="555555"/>
        </w:rPr>
      </w:pPr>
      <w:r>
        <w:rPr>
          <w:i/>
          <w:iCs/>
          <w:color w:val="555555"/>
        </w:rPr>
        <w:t xml:space="preserve">Change each one-student command into a whole-class (ustedes) command.</w:t>
      </w:r>
    </w:p>
    <w:p>
      <w:pPr>
        <w:spacing w:after="160"/>
      </w:pPr>
      <w:r>
        <w:t xml:space="preserve">1. Escucha. → ____________</w:t>
      </w:r>
    </w:p>
    <w:p>
      <w:pPr>
        <w:spacing w:after="160"/>
      </w:pPr>
      <w:r>
        <w:t xml:space="preserve">2. Mira. → ____________</w:t>
      </w:r>
    </w:p>
    <w:p>
      <w:pPr>
        <w:spacing w:after="160"/>
      </w:pPr>
      <w:r>
        <w:t xml:space="preserve">3. Escribe. → ____________</w:t>
      </w:r>
    </w:p>
    <w:p>
      <w:pPr>
        <w:spacing w:after="160"/>
      </w:pPr>
      <w:r>
        <w:t xml:space="preserve">4. Lee. → ____________</w:t>
      </w:r>
    </w:p>
    <w:p>
      <w:pPr>
        <w:spacing w:after="160"/>
      </w:pPr>
      <w:r>
        <w:t xml:space="preserve">5. Abre tu libro. → ____________</w:t>
      </w:r>
    </w:p>
    <w:p>
      <w:pPr>
        <w:spacing w:after="160"/>
      </w:pPr>
      <w:r>
        <w:t xml:space="preserve">6. Siéntate. → ____________</w:t>
      </w:r>
    </w:p>
    <w:p>
      <w:pPr>
        <w:spacing w:after="160"/>
      </w:pPr>
      <w:r>
        <w:t xml:space="preserve">7. Ven aquí. → ____________</w:t>
      </w:r>
    </w:p>
    <w:p>
      <w:pPr>
        <w:spacing w:after="160"/>
      </w:pPr>
      <w:r>
        <w:t xml:space="preserve">8. Saca un lápiz. → ____________</w:t>
      </w:r>
    </w:p>
    <w:p>
      <w:pPr>
        <w:spacing w:after="60" w:before="200"/>
      </w:pPr>
      <w:r>
        <w:rPr>
          <w:b/>
          <w:bCs/>
          <w:color w:val="2B8A9A"/>
          <w:sz w:val="18"/>
          <w:szCs w:val="18"/>
        </w:rPr>
        <w:t xml:space="preserve">Activity 3 · SCENARIO  </w:t>
      </w:r>
      <w:r>
        <w:rPr>
          <w:b/>
          <w:bCs/>
          <w:color w:val="1F2A44"/>
          <w:sz w:val="26"/>
          <w:szCs w:val="26"/>
        </w:rPr>
        <w:t xml:space="preserve">Tú, ustedes, or usted?</w:t>
      </w:r>
    </w:p>
    <w:p>
      <w:pPr>
        <w:spacing w:after="120"/>
        <w:rPr>
          <w:i/>
          <w:iCs/>
          <w:color w:val="555555"/>
        </w:rPr>
      </w:pPr>
      <w:r>
        <w:rPr>
          <w:i/>
          <w:iCs/>
          <w:color w:val="555555"/>
        </w:rPr>
        <w:t xml:space="preserve">Circle the form you need, then write the command in Spanish.</w:t>
      </w:r>
    </w:p>
    <w:p>
      <w:pPr>
        <w:spacing w:after="120"/>
      </w:pPr>
      <w:r>
        <w:t xml:space="preserve">1. Tell Marco to sit down.  (tú / ustedes / usted)</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2. Tell the whole class to take out a pencil.  (tú / ustedes / usted)</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3. Invite a student's father into your room.  (tú / ustedes / usted)</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4. Tell two students to work together.  (tú / ustedes / usted)</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5. Ask a grandmother to wait a moment.  (tú / ustedes / usted)</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6. Ask Ana to show you her work.  (tú / ustedes / usted)</w:t>
      </w:r>
    </w:p>
    <w:p>
      <w:pPr>
        <w:pBdr>
          <w:bottom w:val="single" w:color="999999" w:sz="6"/>
        </w:pBdr>
        <w:spacing w:after="200"/>
      </w:pPr>
      <w:r>
        <w:t xml:space="preserve"> </w:t>
      </w:r>
    </w:p>
    <w:p>
      <w:pPr>
        <w:pBdr>
          <w:bottom w:val="single" w:color="999999" w:sz="6"/>
        </w:pBdr>
        <w:spacing w:after="200"/>
      </w:pPr>
      <w:r>
        <w:t xml:space="preserve"> </w:t>
      </w:r>
    </w:p>
    <w:p>
      <w:pPr>
        <w:spacing w:after="60" w:before="200"/>
      </w:pPr>
      <w:r>
        <w:rPr>
          <w:b/>
          <w:bCs/>
          <w:color w:val="2B8A9A"/>
          <w:sz w:val="18"/>
          <w:szCs w:val="18"/>
        </w:rPr>
        <w:t xml:space="preserve">Activity 4 · PARTNER ROLE-PLAY  </w:t>
      </w:r>
      <w:r>
        <w:rPr>
          <w:b/>
          <w:bCs/>
          <w:color w:val="1F2A44"/>
          <w:sz w:val="26"/>
          <w:szCs w:val="26"/>
        </w:rPr>
        <w:t xml:space="preserve">Simón dice (Simon Says)</w:t>
      </w:r>
    </w:p>
    <w:p>
      <w:pPr>
        <w:spacing w:after="120"/>
        <w:rPr>
          <w:i/>
          <w:iCs/>
          <w:color w:val="555555"/>
        </w:rPr>
      </w:pPr>
      <w:r>
        <w:rPr>
          <w:i/>
          <w:iCs/>
          <w:color w:val="555555"/>
        </w:rPr>
        <w:t xml:space="preserve">Play with a partner or small group. The leader gives commands, using tú when naming one person and ustedes for everyone. Players act only when they hear "Simón dice." Rotate leaders every five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60"/>
              <w:left w:type="dxa" w:w="100"/>
              <w:bottom w:type="dxa" w:w="60"/>
              <w:right w:type="dxa" w:w="100"/>
            </w:tcMar>
          </w:tcPr>
          <w:p>
            <w:pPr>
              <w:spacing w:after="0"/>
            </w:pPr>
            <w:r>
              <w:rPr>
                <w:b/>
                <w:bCs/>
                <w:sz w:val="20"/>
                <w:szCs w:val="20"/>
              </w:rPr>
              <w:t xml:space="preserve">Leader</w:t>
            </w:r>
          </w:p>
        </w:tc>
        <w:tc>
          <w:tcPr>
            <w:tcW w:type="dxa" w:w="6760"/>
            <w:tcMar>
              <w:top w:type="dxa" w:w="60"/>
              <w:left w:type="dxa" w:w="100"/>
              <w:bottom w:type="dxa" w:w="60"/>
              <w:right w:type="dxa" w:w="100"/>
            </w:tcMar>
          </w:tcPr>
          <w:p>
            <w:pPr>
              <w:spacing w:after="0"/>
            </w:pPr>
            <w:r>
              <w:rPr>
                <w:b w:val="false"/>
                <w:bCs w:val="false"/>
                <w:sz w:val="20"/>
                <w:szCs w:val="20"/>
              </w:rPr>
              <w:t xml:space="preserve">Simón dice: levántense.</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Leader</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Simón dice: miren la puerta.</w:t>
            </w:r>
          </w:p>
        </w:tc>
      </w:tr>
      <w:tr>
        <w:tc>
          <w:tcPr>
            <w:tcW w:type="dxa" w:w="2600"/>
            <w:tcMar>
              <w:top w:type="dxa" w:w="60"/>
              <w:left w:type="dxa" w:w="100"/>
              <w:bottom w:type="dxa" w:w="60"/>
              <w:right w:type="dxa" w:w="100"/>
            </w:tcMar>
          </w:tcPr>
          <w:p>
            <w:pPr>
              <w:spacing w:after="0"/>
            </w:pPr>
            <w:r>
              <w:rPr>
                <w:b/>
                <w:bCs/>
                <w:sz w:val="20"/>
                <w:szCs w:val="20"/>
              </w:rPr>
              <w:t xml:space="preserve">Leader</w:t>
            </w:r>
          </w:p>
        </w:tc>
        <w:tc>
          <w:tcPr>
            <w:tcW w:type="dxa" w:w="6760"/>
            <w:tcMar>
              <w:top w:type="dxa" w:w="60"/>
              <w:left w:type="dxa" w:w="100"/>
              <w:bottom w:type="dxa" w:w="60"/>
              <w:right w:type="dxa" w:w="100"/>
            </w:tcMar>
          </w:tcPr>
          <w:p>
            <w:pPr>
              <w:spacing w:after="0"/>
            </w:pPr>
            <w:r>
              <w:rPr>
                <w:b w:val="false"/>
                <w:bCs w:val="false"/>
                <w:sz w:val="20"/>
                <w:szCs w:val="20"/>
              </w:rPr>
              <w:t xml:space="preserve">Simón dice: Ana, levanta la mano.</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Leader</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Siéntense. (No one moves. Simón no lo dijo.)</w:t>
            </w:r>
          </w:p>
        </w:tc>
      </w:tr>
      <w:tr>
        <w:tc>
          <w:tcPr>
            <w:tcW w:type="dxa" w:w="2600"/>
            <w:tcMar>
              <w:top w:type="dxa" w:w="60"/>
              <w:left w:type="dxa" w:w="100"/>
              <w:bottom w:type="dxa" w:w="60"/>
              <w:right w:type="dxa" w:w="100"/>
            </w:tcMar>
          </w:tcPr>
          <w:p>
            <w:pPr>
              <w:spacing w:after="0"/>
            </w:pPr>
            <w:r>
              <w:rPr>
                <w:b/>
                <w:bCs/>
                <w:sz w:val="20"/>
                <w:szCs w:val="20"/>
              </w:rPr>
              <w:t xml:space="preserve">Leader</w:t>
            </w:r>
          </w:p>
        </w:tc>
        <w:tc>
          <w:tcPr>
            <w:tcW w:type="dxa" w:w="6760"/>
            <w:tcMar>
              <w:top w:type="dxa" w:w="60"/>
              <w:left w:type="dxa" w:w="100"/>
              <w:bottom w:type="dxa" w:w="60"/>
              <w:right w:type="dxa" w:w="100"/>
            </w:tcMar>
          </w:tcPr>
          <w:p>
            <w:pPr>
              <w:spacing w:after="0"/>
            </w:pPr>
            <w:r>
              <w:rPr>
                <w:b w:val="false"/>
                <w:bCs w:val="false"/>
                <w:sz w:val="20"/>
                <w:szCs w:val="20"/>
              </w:rPr>
              <w:t xml:space="preserve">Simón dice: siéntense, por favor.</w:t>
            </w:r>
          </w:p>
        </w:tc>
      </w:tr>
    </w:tbl>
    <w:p>
      <w:pPr>
        <w:spacing w:after="120"/>
      </w:pPr>
    </w:p>
    <w:p>
      <w:pPr>
        <w:spacing w:after="120"/>
        <w:rPr>
          <w:b/>
          <w:bCs/>
        </w:rPr>
      </w:pPr>
      <w:r>
        <w:rPr>
          <w:b/>
          <w:bCs/>
        </w:rPr>
        <w:t xml:space="preserve">Self-check:</w:t>
      </w:r>
    </w:p>
    <w:p>
      <w:pPr>
        <w:spacing w:after="40"/>
      </w:pPr>
      <w:r>
        <w:t xml:space="preserve">☐  -n ending for the group</w:t>
      </w:r>
    </w:p>
    <w:p>
      <w:pPr>
        <w:spacing w:after="40"/>
      </w:pPr>
      <w:r>
        <w:t xml:space="preserve">☐  Tú form for one person</w:t>
      </w:r>
    </w:p>
    <w:p>
      <w:pPr>
        <w:spacing w:after="40"/>
      </w:pPr>
      <w:r>
        <w:t xml:space="preserve">☐  Stress in Siéntate / Siéntense</w:t>
      </w:r>
    </w:p>
    <w:p>
      <w:pPr>
        <w:spacing w:after="40"/>
      </w:pPr>
      <w:r>
        <w:t xml:space="preserve">☐  Matching gesture each time</w:t>
      </w:r>
    </w:p>
    <w:p>
      <w:pPr>
        <w:spacing w:after="60" w:before="200"/>
      </w:pPr>
      <w:r>
        <w:rPr>
          <w:b/>
          <w:bCs/>
          <w:color w:val="2B8A9A"/>
          <w:sz w:val="18"/>
          <w:szCs w:val="18"/>
        </w:rPr>
        <w:t xml:space="preserve">Activity 5 · SPEAK ALOUD  </w:t>
      </w:r>
      <w:r>
        <w:rPr>
          <w:b/>
          <w:bCs/>
          <w:color w:val="1F2A44"/>
          <w:sz w:val="26"/>
          <w:szCs w:val="26"/>
        </w:rPr>
        <w:t xml:space="preserve">A morning routine script</w:t>
      </w:r>
    </w:p>
    <w:p>
      <w:pPr>
        <w:spacing w:after="120"/>
        <w:rPr>
          <w:i/>
          <w:iCs/>
          <w:color w:val="555555"/>
        </w:rPr>
      </w:pPr>
      <w:r>
        <w:rPr>
          <w:i/>
          <w:iCs/>
          <w:color w:val="555555"/>
        </w:rPr>
        <w:t xml:space="preserve">Read this opening routine aloud as if your class were in front of you. Add a gesture for each line.</w:t>
      </w:r>
    </w:p>
    <w:p>
      <w:pPr>
        <w:spacing w:after="60"/>
      </w:pPr>
      <w:r>
        <w:t xml:space="preserve">Buenos días. Siéntense, por favor.</w:t>
      </w:r>
    </w:p>
    <w:p>
      <w:pPr>
        <w:spacing w:after="60"/>
      </w:pPr>
      <w:r>
        <w:t xml:space="preserve">Saquen un lápiz.</w:t>
      </w:r>
    </w:p>
    <w:p>
      <w:pPr>
        <w:spacing w:after="60"/>
      </w:pPr>
      <w:r>
        <w:t xml:space="preserve">Abran sus libros en la página diez.</w:t>
      </w:r>
    </w:p>
    <w:p>
      <w:pPr>
        <w:spacing w:after="60"/>
      </w:pPr>
      <w:r>
        <w:t xml:space="preserve">Escuchen.</w:t>
      </w:r>
    </w:p>
    <w:p>
      <w:pPr>
        <w:spacing w:after="60"/>
      </w:pPr>
      <w:r>
        <w:t xml:space="preserve">Levanten la mano si tienen una pregunta.</w:t>
      </w:r>
    </w:p>
    <w:p>
      <w:pPr>
        <w:spacing w:after="60"/>
      </w:pPr>
      <w:r>
        <w:t xml:space="preserve">Muy bien. Vamos a empezar.</w:t>
      </w:r>
    </w:p>
    <w:p>
      <w:pPr>
        <w:pStyle w:val="Heading2"/>
        <w:spacing w:after="120" w:before="240"/>
      </w:pPr>
      <w:r>
        <w:rPr>
          <w:b/>
          <w:bCs/>
          <w:color w:val="2B8A9A"/>
        </w:rPr>
        <w:t xml:space="preserve">Module 3 Quiz</w:t>
      </w:r>
    </w:p>
    <w:p>
      <w:pPr>
        <w:spacing w:after="40" w:before="120"/>
        <w:rPr>
          <w:b/>
          <w:bCs/>
        </w:rPr>
      </w:pPr>
      <w:r>
        <w:rPr>
          <w:b/>
          <w:bCs/>
        </w:rPr>
        <w:t xml:space="preserve">1. To tell one student to listen, say:</w:t>
      </w:r>
    </w:p>
    <w:p>
      <w:pPr>
        <w:spacing w:after="20"/>
      </w:pPr>
      <w:r>
        <w:t xml:space="preserve">    A.  Escuchen.</w:t>
      </w:r>
    </w:p>
    <w:p>
      <w:pPr>
        <w:spacing w:after="20"/>
      </w:pPr>
      <w:r>
        <w:t xml:space="preserve">    B.  Escucha.</w:t>
      </w:r>
    </w:p>
    <w:p>
      <w:pPr>
        <w:spacing w:after="20"/>
      </w:pPr>
      <w:r>
        <w:t xml:space="preserve">    C.  Escuche.</w:t>
      </w:r>
    </w:p>
    <w:p>
      <w:pPr>
        <w:spacing w:after="20"/>
      </w:pPr>
      <w:r>
        <w:t xml:space="preserve">    D.  Escuchar.</w:t>
      </w:r>
    </w:p>
    <w:p>
      <w:pPr>
        <w:spacing w:after="40" w:before="120"/>
        <w:rPr>
          <w:b/>
          <w:bCs/>
        </w:rPr>
      </w:pPr>
      <w:r>
        <w:rPr>
          <w:b/>
          <w:bCs/>
        </w:rPr>
        <w:t xml:space="preserve">2. To tell the whole class to write, say:</w:t>
      </w:r>
    </w:p>
    <w:p>
      <w:pPr>
        <w:spacing w:after="20"/>
      </w:pPr>
      <w:r>
        <w:t xml:space="preserve">    A.  Escribe.</w:t>
      </w:r>
    </w:p>
    <w:p>
      <w:pPr>
        <w:spacing w:after="20"/>
      </w:pPr>
      <w:r>
        <w:t xml:space="preserve">    B.  Escribir.</w:t>
      </w:r>
    </w:p>
    <w:p>
      <w:pPr>
        <w:spacing w:after="20"/>
      </w:pPr>
      <w:r>
        <w:t xml:space="preserve">    C.  Escribes.</w:t>
      </w:r>
    </w:p>
    <w:p>
      <w:pPr>
        <w:spacing w:after="20"/>
      </w:pPr>
      <w:r>
        <w:t xml:space="preserve">    D.  Escriban.</w:t>
      </w:r>
    </w:p>
    <w:p>
      <w:pPr>
        <w:spacing w:after="40" w:before="120"/>
        <w:rPr>
          <w:b/>
          <w:bCs/>
        </w:rPr>
      </w:pPr>
      <w:r>
        <w:rPr>
          <w:b/>
          <w:bCs/>
        </w:rPr>
        <w:t xml:space="preserve">3. Which form do you use to ask a parent to sit down?</w:t>
      </w:r>
    </w:p>
    <w:p>
      <w:pPr>
        <w:spacing w:after="20"/>
      </w:pPr>
      <w:r>
        <w:t xml:space="preserve">    A.  Siéntese, por favor.</w:t>
      </w:r>
    </w:p>
    <w:p>
      <w:pPr>
        <w:spacing w:after="20"/>
      </w:pPr>
      <w:r>
        <w:t xml:space="preserve">    B.  Siéntate, por favor.</w:t>
      </w:r>
    </w:p>
    <w:p>
      <w:pPr>
        <w:spacing w:after="20"/>
      </w:pPr>
      <w:r>
        <w:t xml:space="preserve">    C.  Siéntense, por favor.</w:t>
      </w:r>
    </w:p>
    <w:p>
      <w:pPr>
        <w:spacing w:after="20"/>
      </w:pPr>
      <w:r>
        <w:t xml:space="preserve">    D.  Sentar, por favor.</w:t>
      </w:r>
    </w:p>
    <w:p>
      <w:pPr>
        <w:spacing w:after="40" w:before="120"/>
        <w:rPr>
          <w:b/>
          <w:bCs/>
        </w:rPr>
      </w:pPr>
      <w:r>
        <w:rPr>
          <w:b/>
          <w:bCs/>
        </w:rPr>
        <w:t xml:space="preserve">4. "Levanten la mano" means:</w:t>
      </w:r>
    </w:p>
    <w:p>
      <w:pPr>
        <w:spacing w:after="20"/>
      </w:pPr>
      <w:r>
        <w:t xml:space="preserve">    A.  Stand up.</w:t>
      </w:r>
    </w:p>
    <w:p>
      <w:pPr>
        <w:spacing w:after="20"/>
      </w:pPr>
      <w:r>
        <w:t xml:space="preserve">    B.  Raise your hand. (to the class)</w:t>
      </w:r>
    </w:p>
    <w:p>
      <w:pPr>
        <w:spacing w:after="20"/>
      </w:pPr>
      <w:r>
        <w:t xml:space="preserve">    C.  Wash your hands.</w:t>
      </w:r>
    </w:p>
    <w:p>
      <w:pPr>
        <w:spacing w:after="20"/>
      </w:pPr>
      <w:r>
        <w:t xml:space="preserve">    D.  Line up.</w:t>
      </w:r>
    </w:p>
    <w:p>
      <w:pPr>
        <w:spacing w:after="40" w:before="120"/>
        <w:rPr>
          <w:b/>
          <w:bCs/>
        </w:rPr>
      </w:pPr>
      <w:r>
        <w:rPr>
          <w:b/>
          <w:bCs/>
        </w:rPr>
        <w:t xml:space="preserve">5. In most US classrooms with students from Latin America, the everyday plural "you" is:</w:t>
      </w:r>
    </w:p>
    <w:p>
      <w:pPr>
        <w:spacing w:after="20"/>
      </w:pPr>
      <w:r>
        <w:t xml:space="preserve">    A.  vosotros</w:t>
      </w:r>
    </w:p>
    <w:p>
      <w:pPr>
        <w:spacing w:after="20"/>
      </w:pPr>
      <w:r>
        <w:t xml:space="preserve">    B.  tú</w:t>
      </w:r>
    </w:p>
    <w:p>
      <w:pPr>
        <w:spacing w:after="20"/>
      </w:pPr>
      <w:r>
        <w:t xml:space="preserve">    C.  ustedes</w:t>
      </w:r>
    </w:p>
    <w:p>
      <w:pPr>
        <w:spacing w:after="20"/>
      </w:pPr>
      <w:r>
        <w:t xml:space="preserve">    D.  usted</w:t>
      </w:r>
    </w:p>
    <w:p>
      <w:r>
        <w:br w:type="page"/>
      </w:r>
    </w:p>
    <w:p>
      <w:pPr>
        <w:spacing w:after="40"/>
      </w:pPr>
      <w:r>
        <w:rPr>
          <w:b/>
          <w:bCs/>
          <w:color w:val="1F2A44"/>
          <w:sz w:val="40"/>
          <w:szCs w:val="40"/>
        </w:rPr>
        <w:t xml:space="preserve">Module 3 Cheat Sheet</w:t>
      </w:r>
    </w:p>
    <w:p>
      <w:pPr>
        <w:pBdr>
          <w:bottom w:val="single" w:color="2B8A9A" w:sz="18"/>
        </w:pBdr>
        <w:spacing w:after="200"/>
      </w:pPr>
      <w:r>
        <w:rPr>
          <w:i/>
          <w:iCs/>
          <w:color w:val="2B8A9A"/>
        </w:rPr>
        <w:t xml:space="preserve">Classroom Directions · Las instrucciones en clase</w:t>
      </w:r>
    </w:p>
    <w:p>
      <w:pPr>
        <w:pStyle w:val="Heading3"/>
        <w:spacing w:after="120" w:before="240"/>
      </w:pPr>
      <w:r>
        <w:rPr>
          <w:b/>
          <w:bCs/>
          <w:color w:val="1F2A44"/>
        </w:rPr>
        <w:t xml:space="preserve">Who gets which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tú</w:t>
            </w:r>
          </w:p>
        </w:tc>
        <w:tc>
          <w:tcPr>
            <w:tcW w:type="dxa" w:w="5360"/>
            <w:tcMar>
              <w:top w:type="dxa" w:w="60"/>
              <w:left w:type="dxa" w:w="100"/>
              <w:bottom w:type="dxa" w:w="60"/>
              <w:right w:type="dxa" w:w="100"/>
            </w:tcMar>
          </w:tcPr>
          <w:p>
            <w:pPr>
              <w:spacing w:after="0"/>
            </w:pPr>
            <w:r>
              <w:rPr>
                <w:b w:val="false"/>
                <w:bCs w:val="false"/>
                <w:sz w:val="20"/>
                <w:szCs w:val="20"/>
              </w:rPr>
              <w:t xml:space="preserve">one student: Siéntate.</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ustedes</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group or class: Siéntense.</w:t>
            </w:r>
          </w:p>
        </w:tc>
      </w:tr>
      <w:tr>
        <w:tc>
          <w:tcPr>
            <w:tcW w:type="dxa" w:w="4000"/>
            <w:tcMar>
              <w:top w:type="dxa" w:w="60"/>
              <w:left w:type="dxa" w:w="100"/>
              <w:bottom w:type="dxa" w:w="60"/>
              <w:right w:type="dxa" w:w="100"/>
            </w:tcMar>
          </w:tcPr>
          <w:p>
            <w:pPr>
              <w:spacing w:after="0"/>
            </w:pPr>
            <w:r>
              <w:rPr>
                <w:b/>
                <w:bCs/>
                <w:sz w:val="20"/>
                <w:szCs w:val="20"/>
              </w:rPr>
              <w:t xml:space="preserve">usted</w:t>
            </w:r>
          </w:p>
        </w:tc>
        <w:tc>
          <w:tcPr>
            <w:tcW w:type="dxa" w:w="5360"/>
            <w:tcMar>
              <w:top w:type="dxa" w:w="60"/>
              <w:left w:type="dxa" w:w="100"/>
              <w:bottom w:type="dxa" w:w="60"/>
              <w:right w:type="dxa" w:w="100"/>
            </w:tcMar>
          </w:tcPr>
          <w:p>
            <w:pPr>
              <w:spacing w:after="0"/>
            </w:pPr>
            <w:r>
              <w:rPr>
                <w:b w:val="false"/>
                <w:bCs w:val="false"/>
                <w:sz w:val="20"/>
                <w:szCs w:val="20"/>
              </w:rPr>
              <w:t xml:space="preserve">one adult: Siéntese.</w:t>
            </w:r>
          </w:p>
        </w:tc>
      </w:tr>
    </w:tbl>
    <w:p>
      <w:pPr>
        <w:spacing w:after="120"/>
      </w:pPr>
    </w:p>
    <w:p>
      <w:pPr>
        <w:pStyle w:val="Heading3"/>
        <w:spacing w:after="120" w:before="240"/>
      </w:pPr>
      <w:r>
        <w:rPr>
          <w:b/>
          <w:bCs/>
          <w:color w:val="1F2A44"/>
        </w:rPr>
        <w:t xml:space="preserve">The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-ar</w:t>
            </w:r>
          </w:p>
        </w:tc>
        <w:tc>
          <w:tcPr>
            <w:tcW w:type="dxa" w:w="5360"/>
            <w:tcMar>
              <w:top w:type="dxa" w:w="60"/>
              <w:left w:type="dxa" w:w="100"/>
              <w:bottom w:type="dxa" w:w="60"/>
              <w:right w:type="dxa" w:w="100"/>
            </w:tcMar>
          </w:tcPr>
          <w:p>
            <w:pPr>
              <w:spacing w:after="0"/>
            </w:pPr>
            <w:r>
              <w:rPr>
                <w:b w:val="false"/>
                <w:bCs w:val="false"/>
                <w:sz w:val="20"/>
                <w:szCs w:val="20"/>
              </w:rPr>
              <w:t xml:space="preserve">Escucha → Escuchen</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-er / -ir</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Escribe → Escriban</w:t>
            </w:r>
          </w:p>
        </w:tc>
      </w:tr>
      <w:tr>
        <w:tc>
          <w:tcPr>
            <w:tcW w:type="dxa" w:w="4000"/>
            <w:tcMar>
              <w:top w:type="dxa" w:w="60"/>
              <w:left w:type="dxa" w:w="100"/>
              <w:bottom w:type="dxa" w:w="60"/>
              <w:right w:type="dxa" w:w="100"/>
            </w:tcMar>
          </w:tcPr>
          <w:p>
            <w:pPr>
              <w:spacing w:after="0"/>
            </w:pPr>
            <w:r>
              <w:rPr>
                <w:b/>
                <w:bCs/>
                <w:sz w:val="20"/>
                <w:szCs w:val="20"/>
              </w:rPr>
              <w:t xml:space="preserve">Irregular</w:t>
            </w:r>
          </w:p>
        </w:tc>
        <w:tc>
          <w:tcPr>
            <w:tcW w:type="dxa" w:w="5360"/>
            <w:tcMar>
              <w:top w:type="dxa" w:w="60"/>
              <w:left w:type="dxa" w:w="100"/>
              <w:bottom w:type="dxa" w:w="60"/>
              <w:right w:type="dxa" w:w="100"/>
            </w:tcMar>
          </w:tcPr>
          <w:p>
            <w:pPr>
              <w:spacing w:after="0"/>
            </w:pPr>
            <w:r>
              <w:rPr>
                <w:b w:val="false"/>
                <w:bCs w:val="false"/>
                <w:sz w:val="20"/>
                <w:szCs w:val="20"/>
              </w:rPr>
              <w:t xml:space="preserve">Ven → Vengan; Haz → Hagan</w:t>
            </w:r>
          </w:p>
        </w:tc>
      </w:tr>
    </w:tbl>
    <w:p>
      <w:pPr>
        <w:spacing w:after="120"/>
      </w:pPr>
    </w:p>
    <w:p>
      <w:pPr>
        <w:pStyle w:val="Heading3"/>
        <w:spacing w:after="120" w:before="240"/>
      </w:pPr>
      <w:r>
        <w:rPr>
          <w:b/>
          <w:bCs/>
          <w:color w:val="1F2A44"/>
        </w:rPr>
        <w:t xml:space="preserve">Top directions: one student / whole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B8A9A"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120"/>
            <w:shd w:fill="2B8A9A" w:color="auto" w:val="clear"/>
            <w:tcMar>
              <w:top w:type="dxa" w:w="60"/>
              <w:left w:type="dxa" w:w="100"/>
              <w:bottom w:type="dxa" w:w="60"/>
              <w:right w:type="dxa" w:w="100"/>
            </w:tcMar>
          </w:tcPr>
          <w:p>
            <w:pPr>
              <w:spacing w:after="0"/>
            </w:pPr>
            <w:r>
              <w:rPr>
                <w:b/>
                <w:bCs/>
                <w:color w:val="FFFFFF"/>
                <w:sz w:val="20"/>
                <w:szCs w:val="20"/>
              </w:rPr>
              <w:t xml:space="preserve">One student (tú)</w:t>
            </w:r>
          </w:p>
        </w:tc>
        <w:tc>
          <w:tcPr>
            <w:tcW w:type="dxa" w:w="3120"/>
            <w:shd w:fill="2B8A9A" w:color="auto" w:val="clear"/>
            <w:tcMar>
              <w:top w:type="dxa" w:w="60"/>
              <w:left w:type="dxa" w:w="100"/>
              <w:bottom w:type="dxa" w:w="60"/>
              <w:right w:type="dxa" w:w="100"/>
            </w:tcMar>
          </w:tcPr>
          <w:p>
            <w:pPr>
              <w:spacing w:after="0"/>
            </w:pPr>
            <w:r>
              <w:rPr>
                <w:b/>
                <w:bCs/>
                <w:color w:val="FFFFFF"/>
                <w:sz w:val="20"/>
                <w:szCs w:val="20"/>
              </w:rPr>
              <w:t xml:space="preserve">Whole class (ustedes)</w:t>
            </w:r>
          </w:p>
        </w:tc>
      </w:tr>
      <w:tr>
        <w:tc>
          <w:tcPr>
            <w:tcW w:type="dxa" w:w="3120"/>
            <w:tcMar>
              <w:top w:type="dxa" w:w="60"/>
              <w:left w:type="dxa" w:w="100"/>
              <w:bottom w:type="dxa" w:w="60"/>
              <w:right w:type="dxa" w:w="100"/>
            </w:tcMar>
          </w:tcPr>
          <w:p>
            <w:pPr>
              <w:spacing w:after="0"/>
            </w:pPr>
            <w:r>
              <w:rPr>
                <w:sz w:val="20"/>
                <w:szCs w:val="20"/>
              </w:rPr>
              <w:t xml:space="preserve">Sit down.</w:t>
            </w:r>
          </w:p>
        </w:tc>
        <w:tc>
          <w:tcPr>
            <w:tcW w:type="dxa" w:w="3120"/>
            <w:tcMar>
              <w:top w:type="dxa" w:w="60"/>
              <w:left w:type="dxa" w:w="100"/>
              <w:bottom w:type="dxa" w:w="60"/>
              <w:right w:type="dxa" w:w="100"/>
            </w:tcMar>
          </w:tcPr>
          <w:p>
            <w:pPr>
              <w:spacing w:after="0"/>
            </w:pPr>
            <w:r>
              <w:rPr>
                <w:sz w:val="20"/>
                <w:szCs w:val="20"/>
              </w:rPr>
              <w:t xml:space="preserve">Siéntate.</w:t>
            </w:r>
          </w:p>
        </w:tc>
        <w:tc>
          <w:tcPr>
            <w:tcW w:type="dxa" w:w="3120"/>
            <w:tcMar>
              <w:top w:type="dxa" w:w="60"/>
              <w:left w:type="dxa" w:w="100"/>
              <w:bottom w:type="dxa" w:w="60"/>
              <w:right w:type="dxa" w:w="100"/>
            </w:tcMar>
          </w:tcPr>
          <w:p>
            <w:pPr>
              <w:spacing w:after="0"/>
            </w:pPr>
            <w:r>
              <w:rPr>
                <w:sz w:val="20"/>
                <w:szCs w:val="20"/>
              </w:rPr>
              <w:t xml:space="preserve">Siéntense.</w:t>
            </w:r>
          </w:p>
        </w:tc>
      </w:tr>
      <w:tr>
        <w:tc>
          <w:tcPr>
            <w:tcW w:type="dxa" w:w="3120"/>
            <w:shd w:fill="F7F2EC" w:color="auto" w:val="clear"/>
            <w:tcMar>
              <w:top w:type="dxa" w:w="60"/>
              <w:left w:type="dxa" w:w="100"/>
              <w:bottom w:type="dxa" w:w="60"/>
              <w:right w:type="dxa" w:w="100"/>
            </w:tcMar>
          </w:tcPr>
          <w:p>
            <w:pPr>
              <w:spacing w:after="0"/>
            </w:pPr>
            <w:r>
              <w:rPr>
                <w:sz w:val="20"/>
                <w:szCs w:val="20"/>
              </w:rPr>
              <w:t xml:space="preserve">Stand up.</w:t>
            </w:r>
          </w:p>
        </w:tc>
        <w:tc>
          <w:tcPr>
            <w:tcW w:type="dxa" w:w="3120"/>
            <w:shd w:fill="F7F2EC" w:color="auto" w:val="clear"/>
            <w:tcMar>
              <w:top w:type="dxa" w:w="60"/>
              <w:left w:type="dxa" w:w="100"/>
              <w:bottom w:type="dxa" w:w="60"/>
              <w:right w:type="dxa" w:w="100"/>
            </w:tcMar>
          </w:tcPr>
          <w:p>
            <w:pPr>
              <w:spacing w:after="0"/>
            </w:pPr>
            <w:r>
              <w:rPr>
                <w:sz w:val="20"/>
                <w:szCs w:val="20"/>
              </w:rPr>
              <w:t xml:space="preserve">Levántate.</w:t>
            </w:r>
          </w:p>
        </w:tc>
        <w:tc>
          <w:tcPr>
            <w:tcW w:type="dxa" w:w="3120"/>
            <w:shd w:fill="F7F2EC" w:color="auto" w:val="clear"/>
            <w:tcMar>
              <w:top w:type="dxa" w:w="60"/>
              <w:left w:type="dxa" w:w="100"/>
              <w:bottom w:type="dxa" w:w="60"/>
              <w:right w:type="dxa" w:w="100"/>
            </w:tcMar>
          </w:tcPr>
          <w:p>
            <w:pPr>
              <w:spacing w:after="0"/>
            </w:pPr>
            <w:r>
              <w:rPr>
                <w:sz w:val="20"/>
                <w:szCs w:val="20"/>
              </w:rPr>
              <w:t xml:space="preserve">Levántense.</w:t>
            </w:r>
          </w:p>
        </w:tc>
      </w:tr>
      <w:tr>
        <w:tc>
          <w:tcPr>
            <w:tcW w:type="dxa" w:w="3120"/>
            <w:tcMar>
              <w:top w:type="dxa" w:w="60"/>
              <w:left w:type="dxa" w:w="100"/>
              <w:bottom w:type="dxa" w:w="60"/>
              <w:right w:type="dxa" w:w="100"/>
            </w:tcMar>
          </w:tcPr>
          <w:p>
            <w:pPr>
              <w:spacing w:after="0"/>
            </w:pPr>
            <w:r>
              <w:rPr>
                <w:sz w:val="20"/>
                <w:szCs w:val="20"/>
              </w:rPr>
              <w:t xml:space="preserve">Listen.</w:t>
            </w:r>
          </w:p>
        </w:tc>
        <w:tc>
          <w:tcPr>
            <w:tcW w:type="dxa" w:w="3120"/>
            <w:tcMar>
              <w:top w:type="dxa" w:w="60"/>
              <w:left w:type="dxa" w:w="100"/>
              <w:bottom w:type="dxa" w:w="60"/>
              <w:right w:type="dxa" w:w="100"/>
            </w:tcMar>
          </w:tcPr>
          <w:p>
            <w:pPr>
              <w:spacing w:after="0"/>
            </w:pPr>
            <w:r>
              <w:rPr>
                <w:sz w:val="20"/>
                <w:szCs w:val="20"/>
              </w:rPr>
              <w:t xml:space="preserve">Escucha.</w:t>
            </w:r>
          </w:p>
        </w:tc>
        <w:tc>
          <w:tcPr>
            <w:tcW w:type="dxa" w:w="3120"/>
            <w:tcMar>
              <w:top w:type="dxa" w:w="60"/>
              <w:left w:type="dxa" w:w="100"/>
              <w:bottom w:type="dxa" w:w="60"/>
              <w:right w:type="dxa" w:w="100"/>
            </w:tcMar>
          </w:tcPr>
          <w:p>
            <w:pPr>
              <w:spacing w:after="0"/>
            </w:pPr>
            <w:r>
              <w:rPr>
                <w:sz w:val="20"/>
                <w:szCs w:val="20"/>
              </w:rPr>
              <w:t xml:space="preserve">Escuchen.</w:t>
            </w:r>
          </w:p>
        </w:tc>
      </w:tr>
      <w:tr>
        <w:tc>
          <w:tcPr>
            <w:tcW w:type="dxa" w:w="3120"/>
            <w:shd w:fill="F7F2EC" w:color="auto" w:val="clear"/>
            <w:tcMar>
              <w:top w:type="dxa" w:w="60"/>
              <w:left w:type="dxa" w:w="100"/>
              <w:bottom w:type="dxa" w:w="60"/>
              <w:right w:type="dxa" w:w="100"/>
            </w:tcMar>
          </w:tcPr>
          <w:p>
            <w:pPr>
              <w:spacing w:after="0"/>
            </w:pPr>
            <w:r>
              <w:rPr>
                <w:sz w:val="20"/>
                <w:szCs w:val="20"/>
              </w:rPr>
              <w:t xml:space="preserve">Look.</w:t>
            </w:r>
          </w:p>
        </w:tc>
        <w:tc>
          <w:tcPr>
            <w:tcW w:type="dxa" w:w="3120"/>
            <w:shd w:fill="F7F2EC" w:color="auto" w:val="clear"/>
            <w:tcMar>
              <w:top w:type="dxa" w:w="60"/>
              <w:left w:type="dxa" w:w="100"/>
              <w:bottom w:type="dxa" w:w="60"/>
              <w:right w:type="dxa" w:w="100"/>
            </w:tcMar>
          </w:tcPr>
          <w:p>
            <w:pPr>
              <w:spacing w:after="0"/>
            </w:pPr>
            <w:r>
              <w:rPr>
                <w:sz w:val="20"/>
                <w:szCs w:val="20"/>
              </w:rPr>
              <w:t xml:space="preserve">Mira.</w:t>
            </w:r>
          </w:p>
        </w:tc>
        <w:tc>
          <w:tcPr>
            <w:tcW w:type="dxa" w:w="3120"/>
            <w:shd w:fill="F7F2EC" w:color="auto" w:val="clear"/>
            <w:tcMar>
              <w:top w:type="dxa" w:w="60"/>
              <w:left w:type="dxa" w:w="100"/>
              <w:bottom w:type="dxa" w:w="60"/>
              <w:right w:type="dxa" w:w="100"/>
            </w:tcMar>
          </w:tcPr>
          <w:p>
            <w:pPr>
              <w:spacing w:after="0"/>
            </w:pPr>
            <w:r>
              <w:rPr>
                <w:sz w:val="20"/>
                <w:szCs w:val="20"/>
              </w:rPr>
              <w:t xml:space="preserve">Miren.</w:t>
            </w:r>
          </w:p>
        </w:tc>
      </w:tr>
      <w:tr>
        <w:tc>
          <w:tcPr>
            <w:tcW w:type="dxa" w:w="3120"/>
            <w:tcMar>
              <w:top w:type="dxa" w:w="60"/>
              <w:left w:type="dxa" w:w="100"/>
              <w:bottom w:type="dxa" w:w="60"/>
              <w:right w:type="dxa" w:w="100"/>
            </w:tcMar>
          </w:tcPr>
          <w:p>
            <w:pPr>
              <w:spacing w:after="0"/>
            </w:pPr>
            <w:r>
              <w:rPr>
                <w:sz w:val="20"/>
                <w:szCs w:val="20"/>
              </w:rPr>
              <w:t xml:space="preserve">Open your book(s).</w:t>
            </w:r>
          </w:p>
        </w:tc>
        <w:tc>
          <w:tcPr>
            <w:tcW w:type="dxa" w:w="3120"/>
            <w:tcMar>
              <w:top w:type="dxa" w:w="60"/>
              <w:left w:type="dxa" w:w="100"/>
              <w:bottom w:type="dxa" w:w="60"/>
              <w:right w:type="dxa" w:w="100"/>
            </w:tcMar>
          </w:tcPr>
          <w:p>
            <w:pPr>
              <w:spacing w:after="0"/>
            </w:pPr>
            <w:r>
              <w:rPr>
                <w:sz w:val="20"/>
                <w:szCs w:val="20"/>
              </w:rPr>
              <w:t xml:space="preserve">Abre tu libro.</w:t>
            </w:r>
          </w:p>
        </w:tc>
        <w:tc>
          <w:tcPr>
            <w:tcW w:type="dxa" w:w="3120"/>
            <w:tcMar>
              <w:top w:type="dxa" w:w="60"/>
              <w:left w:type="dxa" w:w="100"/>
              <w:bottom w:type="dxa" w:w="60"/>
              <w:right w:type="dxa" w:w="100"/>
            </w:tcMar>
          </w:tcPr>
          <w:p>
            <w:pPr>
              <w:spacing w:after="0"/>
            </w:pPr>
            <w:r>
              <w:rPr>
                <w:sz w:val="20"/>
                <w:szCs w:val="20"/>
              </w:rPr>
              <w:t xml:space="preserve">Abran sus libros.</w:t>
            </w:r>
          </w:p>
        </w:tc>
      </w:tr>
      <w:tr>
        <w:tc>
          <w:tcPr>
            <w:tcW w:type="dxa" w:w="3120"/>
            <w:shd w:fill="F7F2EC" w:color="auto" w:val="clear"/>
            <w:tcMar>
              <w:top w:type="dxa" w:w="60"/>
              <w:left w:type="dxa" w:w="100"/>
              <w:bottom w:type="dxa" w:w="60"/>
              <w:right w:type="dxa" w:w="100"/>
            </w:tcMar>
          </w:tcPr>
          <w:p>
            <w:pPr>
              <w:spacing w:after="0"/>
            </w:pPr>
            <w:r>
              <w:rPr>
                <w:sz w:val="20"/>
                <w:szCs w:val="20"/>
              </w:rPr>
              <w:t xml:space="preserve">Take out a pencil.</w:t>
            </w:r>
          </w:p>
        </w:tc>
        <w:tc>
          <w:tcPr>
            <w:tcW w:type="dxa" w:w="3120"/>
            <w:shd w:fill="F7F2EC" w:color="auto" w:val="clear"/>
            <w:tcMar>
              <w:top w:type="dxa" w:w="60"/>
              <w:left w:type="dxa" w:w="100"/>
              <w:bottom w:type="dxa" w:w="60"/>
              <w:right w:type="dxa" w:w="100"/>
            </w:tcMar>
          </w:tcPr>
          <w:p>
            <w:pPr>
              <w:spacing w:after="0"/>
            </w:pPr>
            <w:r>
              <w:rPr>
                <w:sz w:val="20"/>
                <w:szCs w:val="20"/>
              </w:rPr>
              <w:t xml:space="preserve">Saca un lápiz.</w:t>
            </w:r>
          </w:p>
        </w:tc>
        <w:tc>
          <w:tcPr>
            <w:tcW w:type="dxa" w:w="3120"/>
            <w:shd w:fill="F7F2EC" w:color="auto" w:val="clear"/>
            <w:tcMar>
              <w:top w:type="dxa" w:w="60"/>
              <w:left w:type="dxa" w:w="100"/>
              <w:bottom w:type="dxa" w:w="60"/>
              <w:right w:type="dxa" w:w="100"/>
            </w:tcMar>
          </w:tcPr>
          <w:p>
            <w:pPr>
              <w:spacing w:after="0"/>
            </w:pPr>
            <w:r>
              <w:rPr>
                <w:sz w:val="20"/>
                <w:szCs w:val="20"/>
              </w:rPr>
              <w:t xml:space="preserve">Saquen un lápiz.</w:t>
            </w:r>
          </w:p>
        </w:tc>
      </w:tr>
      <w:tr>
        <w:tc>
          <w:tcPr>
            <w:tcW w:type="dxa" w:w="3120"/>
            <w:tcMar>
              <w:top w:type="dxa" w:w="60"/>
              <w:left w:type="dxa" w:w="100"/>
              <w:bottom w:type="dxa" w:w="60"/>
              <w:right w:type="dxa" w:w="100"/>
            </w:tcMar>
          </w:tcPr>
          <w:p>
            <w:pPr>
              <w:spacing w:after="0"/>
            </w:pPr>
            <w:r>
              <w:rPr>
                <w:sz w:val="20"/>
                <w:szCs w:val="20"/>
              </w:rPr>
              <w:t xml:space="preserve">Write.</w:t>
            </w:r>
          </w:p>
        </w:tc>
        <w:tc>
          <w:tcPr>
            <w:tcW w:type="dxa" w:w="3120"/>
            <w:tcMar>
              <w:top w:type="dxa" w:w="60"/>
              <w:left w:type="dxa" w:w="100"/>
              <w:bottom w:type="dxa" w:w="60"/>
              <w:right w:type="dxa" w:w="100"/>
            </w:tcMar>
          </w:tcPr>
          <w:p>
            <w:pPr>
              <w:spacing w:after="0"/>
            </w:pPr>
            <w:r>
              <w:rPr>
                <w:sz w:val="20"/>
                <w:szCs w:val="20"/>
              </w:rPr>
              <w:t xml:space="preserve">Escribe.</w:t>
            </w:r>
          </w:p>
        </w:tc>
        <w:tc>
          <w:tcPr>
            <w:tcW w:type="dxa" w:w="3120"/>
            <w:tcMar>
              <w:top w:type="dxa" w:w="60"/>
              <w:left w:type="dxa" w:w="100"/>
              <w:bottom w:type="dxa" w:w="60"/>
              <w:right w:type="dxa" w:w="100"/>
            </w:tcMar>
          </w:tcPr>
          <w:p>
            <w:pPr>
              <w:spacing w:after="0"/>
            </w:pPr>
            <w:r>
              <w:rPr>
                <w:sz w:val="20"/>
                <w:szCs w:val="20"/>
              </w:rPr>
              <w:t xml:space="preserve">Escriban.</w:t>
            </w:r>
          </w:p>
        </w:tc>
      </w:tr>
      <w:tr>
        <w:tc>
          <w:tcPr>
            <w:tcW w:type="dxa" w:w="3120"/>
            <w:shd w:fill="F7F2EC" w:color="auto" w:val="clear"/>
            <w:tcMar>
              <w:top w:type="dxa" w:w="60"/>
              <w:left w:type="dxa" w:w="100"/>
              <w:bottom w:type="dxa" w:w="60"/>
              <w:right w:type="dxa" w:w="100"/>
            </w:tcMar>
          </w:tcPr>
          <w:p>
            <w:pPr>
              <w:spacing w:after="0"/>
            </w:pPr>
            <w:r>
              <w:rPr>
                <w:sz w:val="20"/>
                <w:szCs w:val="20"/>
              </w:rPr>
              <w:t xml:space="preserve">Read.</w:t>
            </w:r>
          </w:p>
        </w:tc>
        <w:tc>
          <w:tcPr>
            <w:tcW w:type="dxa" w:w="3120"/>
            <w:shd w:fill="F7F2EC" w:color="auto" w:val="clear"/>
            <w:tcMar>
              <w:top w:type="dxa" w:w="60"/>
              <w:left w:type="dxa" w:w="100"/>
              <w:bottom w:type="dxa" w:w="60"/>
              <w:right w:type="dxa" w:w="100"/>
            </w:tcMar>
          </w:tcPr>
          <w:p>
            <w:pPr>
              <w:spacing w:after="0"/>
            </w:pPr>
            <w:r>
              <w:rPr>
                <w:sz w:val="20"/>
                <w:szCs w:val="20"/>
              </w:rPr>
              <w:t xml:space="preserve">Lee.</w:t>
            </w:r>
          </w:p>
        </w:tc>
        <w:tc>
          <w:tcPr>
            <w:tcW w:type="dxa" w:w="3120"/>
            <w:shd w:fill="F7F2EC" w:color="auto" w:val="clear"/>
            <w:tcMar>
              <w:top w:type="dxa" w:w="60"/>
              <w:left w:type="dxa" w:w="100"/>
              <w:bottom w:type="dxa" w:w="60"/>
              <w:right w:type="dxa" w:w="100"/>
            </w:tcMar>
          </w:tcPr>
          <w:p>
            <w:pPr>
              <w:spacing w:after="0"/>
            </w:pPr>
            <w:r>
              <w:rPr>
                <w:sz w:val="20"/>
                <w:szCs w:val="20"/>
              </w:rPr>
              <w:t xml:space="preserve">Lean.</w:t>
            </w:r>
          </w:p>
        </w:tc>
      </w:tr>
      <w:tr>
        <w:tc>
          <w:tcPr>
            <w:tcW w:type="dxa" w:w="3120"/>
            <w:tcMar>
              <w:top w:type="dxa" w:w="60"/>
              <w:left w:type="dxa" w:w="100"/>
              <w:bottom w:type="dxa" w:w="60"/>
              <w:right w:type="dxa" w:w="100"/>
            </w:tcMar>
          </w:tcPr>
          <w:p>
            <w:pPr>
              <w:spacing w:after="0"/>
            </w:pPr>
            <w:r>
              <w:rPr>
                <w:sz w:val="20"/>
                <w:szCs w:val="20"/>
              </w:rPr>
              <w:t xml:space="preserve">Raise your hand.</w:t>
            </w:r>
          </w:p>
        </w:tc>
        <w:tc>
          <w:tcPr>
            <w:tcW w:type="dxa" w:w="3120"/>
            <w:tcMar>
              <w:top w:type="dxa" w:w="60"/>
              <w:left w:type="dxa" w:w="100"/>
              <w:bottom w:type="dxa" w:w="60"/>
              <w:right w:type="dxa" w:w="100"/>
            </w:tcMar>
          </w:tcPr>
          <w:p>
            <w:pPr>
              <w:spacing w:after="0"/>
            </w:pPr>
            <w:r>
              <w:rPr>
                <w:sz w:val="20"/>
                <w:szCs w:val="20"/>
              </w:rPr>
              <w:t xml:space="preserve">Levanta la mano.</w:t>
            </w:r>
          </w:p>
        </w:tc>
        <w:tc>
          <w:tcPr>
            <w:tcW w:type="dxa" w:w="3120"/>
            <w:tcMar>
              <w:top w:type="dxa" w:w="60"/>
              <w:left w:type="dxa" w:w="100"/>
              <w:bottom w:type="dxa" w:w="60"/>
              <w:right w:type="dxa" w:w="100"/>
            </w:tcMar>
          </w:tcPr>
          <w:p>
            <w:pPr>
              <w:spacing w:after="0"/>
            </w:pPr>
            <w:r>
              <w:rPr>
                <w:sz w:val="20"/>
                <w:szCs w:val="20"/>
              </w:rPr>
              <w:t xml:space="preserve">Levanten la mano.</w:t>
            </w:r>
          </w:p>
        </w:tc>
      </w:tr>
      <w:tr>
        <w:tc>
          <w:tcPr>
            <w:tcW w:type="dxa" w:w="3120"/>
            <w:shd w:fill="F7F2EC" w:color="auto" w:val="clear"/>
            <w:tcMar>
              <w:top w:type="dxa" w:w="60"/>
              <w:left w:type="dxa" w:w="100"/>
              <w:bottom w:type="dxa" w:w="60"/>
              <w:right w:type="dxa" w:w="100"/>
            </w:tcMar>
          </w:tcPr>
          <w:p>
            <w:pPr>
              <w:spacing w:after="0"/>
            </w:pPr>
            <w:r>
              <w:rPr>
                <w:sz w:val="20"/>
                <w:szCs w:val="20"/>
              </w:rPr>
              <w:t xml:space="preserve">Show me.</w:t>
            </w:r>
          </w:p>
        </w:tc>
        <w:tc>
          <w:tcPr>
            <w:tcW w:type="dxa" w:w="3120"/>
            <w:shd w:fill="F7F2EC" w:color="auto" w:val="clear"/>
            <w:tcMar>
              <w:top w:type="dxa" w:w="60"/>
              <w:left w:type="dxa" w:w="100"/>
              <w:bottom w:type="dxa" w:w="60"/>
              <w:right w:type="dxa" w:w="100"/>
            </w:tcMar>
          </w:tcPr>
          <w:p>
            <w:pPr>
              <w:spacing w:after="0"/>
            </w:pPr>
            <w:r>
              <w:rPr>
                <w:sz w:val="20"/>
                <w:szCs w:val="20"/>
              </w:rPr>
              <w:t xml:space="preserve">Muéstrame.</w:t>
            </w:r>
          </w:p>
        </w:tc>
        <w:tc>
          <w:tcPr>
            <w:tcW w:type="dxa" w:w="3120"/>
            <w:shd w:fill="F7F2EC" w:color="auto" w:val="clear"/>
            <w:tcMar>
              <w:top w:type="dxa" w:w="60"/>
              <w:left w:type="dxa" w:w="100"/>
              <w:bottom w:type="dxa" w:w="60"/>
              <w:right w:type="dxa" w:w="100"/>
            </w:tcMar>
          </w:tcPr>
          <w:p>
            <w:pPr>
              <w:spacing w:after="0"/>
            </w:pPr>
            <w:r>
              <w:rPr>
                <w:sz w:val="20"/>
                <w:szCs w:val="20"/>
              </w:rPr>
              <w:t xml:space="preserve">Muéstrenme.</w:t>
            </w:r>
          </w:p>
        </w:tc>
      </w:tr>
      <w:tr>
        <w:tc>
          <w:tcPr>
            <w:tcW w:type="dxa" w:w="3120"/>
            <w:tcMar>
              <w:top w:type="dxa" w:w="60"/>
              <w:left w:type="dxa" w:w="100"/>
              <w:bottom w:type="dxa" w:w="60"/>
              <w:right w:type="dxa" w:w="100"/>
            </w:tcMar>
          </w:tcPr>
          <w:p>
            <w:pPr>
              <w:spacing w:after="0"/>
            </w:pPr>
            <w:r>
              <w:rPr>
                <w:sz w:val="20"/>
                <w:szCs w:val="20"/>
              </w:rPr>
              <w:t xml:space="preserve">Work with a partner.</w:t>
            </w:r>
          </w:p>
        </w:tc>
        <w:tc>
          <w:tcPr>
            <w:tcW w:type="dxa" w:w="3120"/>
            <w:tcMar>
              <w:top w:type="dxa" w:w="60"/>
              <w:left w:type="dxa" w:w="100"/>
              <w:bottom w:type="dxa" w:w="60"/>
              <w:right w:type="dxa" w:w="100"/>
            </w:tcMar>
          </w:tcPr>
          <w:p>
            <w:pPr>
              <w:spacing w:after="0"/>
            </w:pPr>
            <w:r>
              <w:rPr>
                <w:sz w:val="20"/>
                <w:szCs w:val="20"/>
              </w:rPr>
              <w:t xml:space="preserve">Trabaja con un compañero.</w:t>
            </w:r>
          </w:p>
        </w:tc>
        <w:tc>
          <w:tcPr>
            <w:tcW w:type="dxa" w:w="3120"/>
            <w:tcMar>
              <w:top w:type="dxa" w:w="60"/>
              <w:left w:type="dxa" w:w="100"/>
              <w:bottom w:type="dxa" w:w="60"/>
              <w:right w:type="dxa" w:w="100"/>
            </w:tcMar>
          </w:tcPr>
          <w:p>
            <w:pPr>
              <w:spacing w:after="0"/>
            </w:pPr>
            <w:r>
              <w:rPr>
                <w:sz w:val="20"/>
                <w:szCs w:val="20"/>
              </w:rPr>
              <w:t xml:space="preserve">Trabajen en parejas.</w:t>
            </w:r>
          </w:p>
        </w:tc>
      </w:tr>
      <w:tr>
        <w:tc>
          <w:tcPr>
            <w:tcW w:type="dxa" w:w="3120"/>
            <w:shd w:fill="F7F2EC" w:color="auto" w:val="clear"/>
            <w:tcMar>
              <w:top w:type="dxa" w:w="60"/>
              <w:left w:type="dxa" w:w="100"/>
              <w:bottom w:type="dxa" w:w="60"/>
              <w:right w:type="dxa" w:w="100"/>
            </w:tcMar>
          </w:tcPr>
          <w:p>
            <w:pPr>
              <w:spacing w:after="0"/>
            </w:pPr>
            <w:r>
              <w:rPr>
                <w:sz w:val="20"/>
                <w:szCs w:val="20"/>
              </w:rPr>
              <w:t xml:space="preserve">Line up.</w:t>
            </w:r>
          </w:p>
        </w:tc>
        <w:tc>
          <w:tcPr>
            <w:tcW w:type="dxa" w:w="3120"/>
            <w:shd w:fill="F7F2EC" w:color="auto" w:val="clear"/>
            <w:tcMar>
              <w:top w:type="dxa" w:w="60"/>
              <w:left w:type="dxa" w:w="100"/>
              <w:bottom w:type="dxa" w:w="60"/>
              <w:right w:type="dxa" w:w="100"/>
            </w:tcMar>
          </w:tcPr>
          <w:p>
            <w:pPr>
              <w:spacing w:after="0"/>
            </w:pPr>
            <w:r>
              <w:rPr>
                <w:sz w:val="20"/>
                <w:szCs w:val="20"/>
              </w:rPr>
              <w:t xml:space="preserve">Haz fila.</w:t>
            </w:r>
          </w:p>
        </w:tc>
        <w:tc>
          <w:tcPr>
            <w:tcW w:type="dxa" w:w="3120"/>
            <w:shd w:fill="F7F2EC" w:color="auto" w:val="clear"/>
            <w:tcMar>
              <w:top w:type="dxa" w:w="60"/>
              <w:left w:type="dxa" w:w="100"/>
              <w:bottom w:type="dxa" w:w="60"/>
              <w:right w:type="dxa" w:w="100"/>
            </w:tcMar>
          </w:tcPr>
          <w:p>
            <w:pPr>
              <w:spacing w:after="0"/>
            </w:pPr>
            <w:r>
              <w:rPr>
                <w:sz w:val="20"/>
                <w:szCs w:val="20"/>
              </w:rPr>
              <w:t xml:space="preserve">Hagan fila.</w:t>
            </w:r>
          </w:p>
        </w:tc>
      </w:tr>
    </w:tbl>
    <w:p>
      <w:pPr>
        <w:spacing w:after="120"/>
      </w:pPr>
    </w:p>
    <w:p>
      <w:pPr>
        <w:pStyle w:val="Heading3"/>
        <w:spacing w:after="120" w:before="240"/>
      </w:pPr>
      <w:r>
        <w:rPr>
          <w:b/>
          <w:bCs/>
          <w:color w:val="1F2A44"/>
        </w:rPr>
        <w:t xml:space="preserve">To adults (usted)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Pase, por favor.</w:t>
            </w:r>
          </w:p>
        </w:tc>
        <w:tc>
          <w:tcPr>
            <w:tcW w:type="dxa" w:w="5360"/>
            <w:tcMar>
              <w:top w:type="dxa" w:w="60"/>
              <w:left w:type="dxa" w:w="100"/>
              <w:bottom w:type="dxa" w:w="60"/>
              <w:right w:type="dxa" w:w="100"/>
            </w:tcMar>
          </w:tcPr>
          <w:p>
            <w:pPr>
              <w:spacing w:after="0"/>
            </w:pPr>
            <w:r>
              <w:rPr>
                <w:b w:val="false"/>
                <w:bCs w:val="false"/>
                <w:sz w:val="20"/>
                <w:szCs w:val="20"/>
              </w:rPr>
              <w:t xml:space="preserve">Come in, please.</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Siéntese, por favor.</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Have a seat, please.</w:t>
            </w:r>
          </w:p>
        </w:tc>
      </w:tr>
      <w:tr>
        <w:tc>
          <w:tcPr>
            <w:tcW w:type="dxa" w:w="4000"/>
            <w:tcMar>
              <w:top w:type="dxa" w:w="60"/>
              <w:left w:type="dxa" w:w="100"/>
              <w:bottom w:type="dxa" w:w="60"/>
              <w:right w:type="dxa" w:w="100"/>
            </w:tcMar>
          </w:tcPr>
          <w:p>
            <w:pPr>
              <w:spacing w:after="0"/>
            </w:pPr>
            <w:r>
              <w:rPr>
                <w:b/>
                <w:bCs/>
                <w:sz w:val="20"/>
                <w:szCs w:val="20"/>
              </w:rPr>
              <w:t xml:space="preserve">Espere un momento.</w:t>
            </w:r>
          </w:p>
        </w:tc>
        <w:tc>
          <w:tcPr>
            <w:tcW w:type="dxa" w:w="5360"/>
            <w:tcMar>
              <w:top w:type="dxa" w:w="60"/>
              <w:left w:type="dxa" w:w="100"/>
              <w:bottom w:type="dxa" w:w="60"/>
              <w:right w:type="dxa" w:w="100"/>
            </w:tcMar>
          </w:tcPr>
          <w:p>
            <w:pPr>
              <w:spacing w:after="0"/>
            </w:pPr>
            <w:r>
              <w:rPr>
                <w:b w:val="false"/>
                <w:bCs w:val="false"/>
                <w:sz w:val="20"/>
                <w:szCs w:val="20"/>
              </w:rPr>
              <w:t xml:space="preserve">Wait a moment.</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Sígame, por favor.</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Follow me, please.</w:t>
            </w:r>
          </w:p>
        </w:tc>
      </w:tr>
    </w:tbl>
    <w:p>
      <w:pPr>
        <w:spacing w:after="120"/>
      </w:pPr>
    </w:p>
    <w:p>
      <w:pPr>
        <w:pStyle w:val="Heading3"/>
        <w:spacing w:after="120" w:before="240"/>
      </w:pPr>
      <w:r>
        <w:rPr>
          <w:b/>
          <w:bCs/>
          <w:color w:val="1F2A44"/>
        </w:rPr>
        <w:t xml:space="preserve">Make it easy</w:t>
      </w:r>
    </w:p>
    <w:p>
      <w:pPr>
        <w:pStyle w:val="ListParagraph"/>
        <w:numPr>
          <w:ilvl w:val="0"/>
          <w:numId w:val="2"/>
        </w:numPr>
        <w:spacing w:after="60"/>
      </w:pPr>
      <w:r>
        <w:t xml:space="preserve">Same gesture every time</w:t>
      </w:r>
    </w:p>
    <w:p>
      <w:pPr>
        <w:pStyle w:val="ListParagraph"/>
        <w:numPr>
          <w:ilvl w:val="0"/>
          <w:numId w:val="2"/>
        </w:numPr>
        <w:spacing w:after="60"/>
      </w:pPr>
      <w:r>
        <w:t xml:space="preserve">Add por favor</w:t>
      </w:r>
    </w:p>
    <w:p>
      <w:pPr>
        <w:pStyle w:val="ListParagraph"/>
        <w:numPr>
          <w:ilvl w:val="0"/>
          <w:numId w:val="2"/>
        </w:numPr>
        <w:spacing w:after="60"/>
      </w:pPr>
      <w:r>
        <w:t xml:space="preserve">Slow down; don't get louder</w:t>
      </w:r>
    </w:p>
    <w:p>
      <w:pPr>
        <w:pStyle w:val="ListParagraph"/>
        <w:numPr>
          <w:ilvl w:val="0"/>
          <w:numId w:val="2"/>
        </w:numPr>
        <w:spacing w:after="60"/>
      </w:pPr>
      <w:r>
        <w:t xml:space="preserve">Point to the direction wall</w:t>
      </w:r>
    </w:p>
    <w:p>
      <w:pPr>
        <w:spacing w:after="120"/>
      </w:pPr>
    </w:p>
    <w:p>
      <w:r>
        <w:br w:type="page"/>
      </w:r>
    </w:p>
    <w:p>
      <w:pPr>
        <w:spacing w:after="0"/>
      </w:pPr>
      <w:r>
        <w:rPr>
          <w:b/>
          <w:bCs/>
          <w:color w:val="3F8F5F"/>
          <w:spacing w:val="60"/>
          <w:sz w:val="20"/>
          <w:szCs w:val="20"/>
        </w:rPr>
        <w:t xml:space="preserve">MODULE 4 OF 6</w:t>
      </w:r>
    </w:p>
    <w:p>
      <w:pPr>
        <w:spacing w:after="40"/>
      </w:pPr>
      <w:r>
        <w:rPr>
          <w:b/>
          <w:bCs/>
          <w:color w:val="1F2A44"/>
          <w:sz w:val="56"/>
          <w:szCs w:val="56"/>
        </w:rPr>
        <w:t xml:space="preserve">Praise, Support, and Checking In</w:t>
      </w:r>
    </w:p>
    <w:p>
      <w:pPr>
        <w:pBdr>
          <w:bottom w:val="single" w:color="3F8F5F" w:sz="18"/>
        </w:pBdr>
        <w:spacing w:after="200"/>
      </w:pPr>
      <w:r>
        <w:rPr>
          <w:i/>
          <w:iCs/>
          <w:color w:val="3F8F5F"/>
          <w:sz w:val="28"/>
          <w:szCs w:val="28"/>
        </w:rPr>
        <w:t xml:space="preserve">Elogios, apoyo y bienestar</w:t>
      </w:r>
    </w:p>
    <w:p>
      <w:pPr>
        <w:spacing w:after="120"/>
        <w:rPr>
          <w:b/>
          <w:bCs/>
        </w:rPr>
      </w:pPr>
      <w:r>
        <w:rPr>
          <w:b/>
          <w:bCs/>
        </w:rPr>
        <w:t xml:space="preserve">Encouragement in a student's home language can ease anxiety and build trust. Learn to praise effort specifically, support a student after a mistake, check understanding, and check in on well-being.</w:t>
      </w:r>
    </w:p>
    <w:p>
      <w:pPr>
        <w:pStyle w:val="Heading2"/>
        <w:spacing w:after="120" w:before="240"/>
      </w:pPr>
      <w:r>
        <w:rPr>
          <w:b/>
          <w:bCs/>
          <w:color w:val="3F8F5F"/>
        </w:rPr>
        <w:t xml:space="preserve">Learning goals</w:t>
      </w:r>
    </w:p>
    <w:p>
      <w:pPr>
        <w:pStyle w:val="ListParagraph"/>
        <w:numPr>
          <w:ilvl w:val="0"/>
          <w:numId w:val="2"/>
        </w:numPr>
        <w:spacing w:after="60"/>
      </w:pPr>
      <w:r>
        <w:t xml:space="preserve">Give specific praise that names the effort or strategy.</w:t>
      </w:r>
    </w:p>
    <w:p>
      <w:pPr>
        <w:pStyle w:val="ListParagraph"/>
        <w:numPr>
          <w:ilvl w:val="0"/>
          <w:numId w:val="2"/>
        </w:numPr>
        <w:spacing w:after="60"/>
      </w:pPr>
      <w:r>
        <w:t xml:space="preserve">Encourage a student to keep trying after a mistake.</w:t>
      </w:r>
    </w:p>
    <w:p>
      <w:pPr>
        <w:pStyle w:val="ListParagraph"/>
        <w:numPr>
          <w:ilvl w:val="0"/>
          <w:numId w:val="2"/>
        </w:numPr>
        <w:spacing w:after="60"/>
      </w:pPr>
      <w:r>
        <w:t xml:space="preserve">Check for understanding without relying on "Do you understand?"</w:t>
      </w:r>
    </w:p>
    <w:p>
      <w:pPr>
        <w:pStyle w:val="ListParagraph"/>
        <w:numPr>
          <w:ilvl w:val="0"/>
          <w:numId w:val="2"/>
        </w:numPr>
        <w:spacing w:after="60"/>
      </w:pPr>
      <w:r>
        <w:t xml:space="preserve">Check in on how a student feels, and know when to bring in help.</w:t>
      </w:r>
    </w:p>
    <w:p>
      <w:pPr>
        <w:pStyle w:val="Heading2"/>
        <w:spacing w:after="120" w:before="240"/>
      </w:pPr>
      <w:r>
        <w:rPr>
          <w:b/>
          <w:bCs/>
          <w:color w:val="3F8F5F"/>
        </w:rPr>
        <w:t xml:space="preserve">Mini-lesson</w:t>
      </w:r>
    </w:p>
    <w:p>
      <w:pPr>
        <w:pStyle w:val="Heading3"/>
        <w:spacing w:after="120" w:before="240"/>
      </w:pPr>
      <w:r>
        <w:rPr>
          <w:b/>
          <w:bCs/>
          <w:color w:val="1F2A44"/>
        </w:rPr>
        <w:t xml:space="preserve">Make praise specific</w:t>
      </w:r>
    </w:p>
    <w:p>
      <w:pPr>
        <w:spacing w:after="120"/>
      </w:pPr>
      <w:r>
        <w:t xml:space="preserve">¡Muy bien! is a good start. Praise becomes more powerful when it names what the student did. Two simple frames work in any subject:</w:t>
      </w:r>
    </w:p>
    <w:p>
      <w:pPr>
        <w:pStyle w:val="ListParagraph"/>
        <w:numPr>
          <w:ilvl w:val="0"/>
          <w:numId w:val="2"/>
        </w:numPr>
        <w:spacing w:after="60"/>
      </w:pPr>
      <w:r>
        <w:t xml:space="preserve">¡Buen trabajo con ___! (BWEHN trah-BAH-hoh kohn) Great job with ___! Example: ¡Buen trabajo con las fracciones!</w:t>
      </w:r>
    </w:p>
    <w:p>
      <w:pPr>
        <w:pStyle w:val="ListParagraph"/>
        <w:numPr>
          <w:ilvl w:val="0"/>
          <w:numId w:val="2"/>
        </w:numPr>
        <w:spacing w:after="60"/>
      </w:pPr>
      <w:r>
        <w:t xml:space="preserve">Me gusta cómo ___. (meh GOOS-tah KOH-moh) I like how you ___. Example: Me gusta cómo explicaste tu idea. (I like how you explained your idea.)</w:t>
      </w:r>
    </w:p>
    <w:p>
      <w:pPr>
        <w:pStyle w:val="ListParagraph"/>
        <w:numPr>
          <w:ilvl w:val="0"/>
          <w:numId w:val="2"/>
        </w:numPr>
        <w:spacing w:after="60"/>
      </w:pPr>
      <w:r>
        <w:t xml:space="preserve">Praise effort, not just answers: Trabajaste mucho. (trah-bah-HAHS-teh MOO-choh) You worked hard.</w:t>
      </w:r>
    </w:p>
    <w:p>
      <w:pPr>
        <w:pStyle w:val="Heading3"/>
        <w:spacing w:after="120" w:before="240"/>
      </w:pPr>
      <w:r>
        <w:rPr>
          <w:b/>
          <w:bCs/>
          <w:color w:val="1F2A44"/>
        </w:rPr>
        <w:t xml:space="preserve">Words that change for boys and girls</w:t>
      </w:r>
    </w:p>
    <w:p>
      <w:pPr>
        <w:spacing w:after="120"/>
      </w:pPr>
      <w:r>
        <w:t xml:space="preserve">Many describing words end in -o for a male and -a for a female. When you describe yourself, match your own gender: a male teacher says Estoy orgulloso de ti; a female teacher says Estoy orgullosa de ti. When you describe a student, match the student: ¿Estás cansado? (to a boy), ¿Estás cansada? (to a girl). Words ending in -e or a consonant, like triste, excelente, and feliz, do not change.</w:t>
      </w:r>
    </w:p>
    <w:p>
      <w:pPr>
        <w:pStyle w:val="Heading3"/>
        <w:spacing w:after="120" w:before="240"/>
      </w:pPr>
      <w:r>
        <w:rPr>
          <w:b/>
          <w:bCs/>
          <w:color w:val="1F2A44"/>
        </w:rPr>
        <w:t xml:space="preserve">Check understanding the smart way</w:t>
      </w:r>
    </w:p>
    <w:p>
      <w:pPr>
        <w:spacing w:after="120"/>
      </w:pPr>
      <w:r>
        <w:t xml:space="preserve">If you ask "¿Entiendes?" (Do you understand?), many students will politely say "sí" even when they are lost. Ask students to show you instead:</w:t>
      </w:r>
    </w:p>
    <w:p>
      <w:pPr>
        <w:pStyle w:val="ListParagraph"/>
        <w:numPr>
          <w:ilvl w:val="0"/>
          <w:numId w:val="2"/>
        </w:numPr>
        <w:spacing w:after="60"/>
      </w:pPr>
      <w:r>
        <w:t xml:space="preserve">¿Pulgar arriba o pulgar abajo? (pool-GAHR ah-RREE-bah oh pool-GAHR ah-BAH-hoh) Thumbs up or thumbs down?</w:t>
      </w:r>
    </w:p>
    <w:p>
      <w:pPr>
        <w:pStyle w:val="ListParagraph"/>
        <w:numPr>
          <w:ilvl w:val="0"/>
          <w:numId w:val="2"/>
        </w:numPr>
        <w:spacing w:after="60"/>
      </w:pPr>
      <w:r>
        <w:t xml:space="preserve">Muéstrame con los dedos, del uno al cinco. (MWEHS-trah-meh kohn lohs DEH-dohs, dehl OO-noh ahl SEEN-koh) Show me with your fingers, one to five.</w:t>
      </w:r>
    </w:p>
    <w:p>
      <w:pPr>
        <w:pStyle w:val="ListParagraph"/>
        <w:numPr>
          <w:ilvl w:val="0"/>
          <w:numId w:val="2"/>
        </w:numPr>
        <w:spacing w:after="60"/>
      </w:pPr>
      <w:r>
        <w:t xml:space="preserve">¿Qué vas a hacer primero? (KEH BAHS ah ah-SEHR pree-MEH-roh) What are you going to do first?</w:t>
      </w:r>
    </w:p>
    <w:p>
      <w:pPr>
        <w:pStyle w:val="ListParagraph"/>
        <w:numPr>
          <w:ilvl w:val="0"/>
          <w:numId w:val="2"/>
        </w:numPr>
        <w:spacing w:after="60"/>
      </w:pPr>
      <w:r>
        <w:t xml:space="preserve">Muéstrame. (MWEHS-trah-meh) Show me. Let the student point to the first step.</w:t>
      </w:r>
    </w:p>
    <w:p>
      <w:pPr>
        <w:spacing w:after="120"/>
      </w:pPr>
      <w:r>
        <w:t xml:space="preserve">Tell students they can answer in either language: Puedes contestar en español o en inglés.</w:t>
      </w:r>
    </w:p>
    <w:p>
      <w:pPr>
        <w:pStyle w:val="Heading3"/>
        <w:spacing w:after="120" w:before="240"/>
      </w:pPr>
      <w:r>
        <w:rPr>
          <w:b/>
          <w:bCs/>
          <w:color w:val="1F2A44"/>
        </w:rPr>
        <w:t xml:space="preserve">Check in on feelings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370"/>
        <w:gridCol w:w="3744"/>
      </w:tblGrid>
      <w:tr>
        <w:trPr>
          <w:tblHeader/>
        </w:trPr>
        <w:tc>
          <w:tcPr>
            <w:tcW w:type="dxa" w:w="2246"/>
            <w:shd w:fill="3F8F5F"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370"/>
            <w:shd w:fill="3F8F5F" w:color="auto" w:val="clear"/>
            <w:tcMar>
              <w:top w:type="dxa" w:w="60"/>
              <w:left w:type="dxa" w:w="100"/>
              <w:bottom w:type="dxa" w:w="60"/>
              <w:right w:type="dxa" w:w="100"/>
            </w:tcMar>
          </w:tcPr>
          <w:p>
            <w:pPr>
              <w:spacing w:after="0"/>
            </w:pPr>
            <w:r>
              <w:rPr>
                <w:b/>
                <w:bCs/>
                <w:color w:val="FFFFFF"/>
                <w:sz w:val="20"/>
                <w:szCs w:val="20"/>
              </w:rPr>
              <w:t xml:space="preserve">Spanish (boy / girl)</w:t>
            </w:r>
          </w:p>
        </w:tc>
        <w:tc>
          <w:tcPr>
            <w:tcW w:type="dxa" w:w="3744"/>
            <w:shd w:fill="3F8F5F" w:color="auto" w:val="clear"/>
            <w:tcMar>
              <w:top w:type="dxa" w:w="60"/>
              <w:left w:type="dxa" w:w="100"/>
              <w:bottom w:type="dxa" w:w="60"/>
              <w:right w:type="dxa" w:w="100"/>
            </w:tcMar>
          </w:tcPr>
          <w:p>
            <w:pPr>
              <w:spacing w:after="0"/>
            </w:pPr>
            <w:r>
              <w:rPr>
                <w:b/>
                <w:bCs/>
                <w:color w:val="FFFFFF"/>
                <w:sz w:val="20"/>
                <w:szCs w:val="20"/>
              </w:rPr>
              <w:t xml:space="preserve">Pronunciation</w:t>
            </w:r>
          </w:p>
        </w:tc>
      </w:tr>
      <w:tr>
        <w:tc>
          <w:tcPr>
            <w:tcW w:type="dxa" w:w="2246"/>
            <w:tcMar>
              <w:top w:type="dxa" w:w="60"/>
              <w:left w:type="dxa" w:w="100"/>
              <w:bottom w:type="dxa" w:w="60"/>
              <w:right w:type="dxa" w:w="100"/>
            </w:tcMar>
          </w:tcPr>
          <w:p>
            <w:pPr>
              <w:spacing w:after="0"/>
            </w:pPr>
            <w:r>
              <w:rPr>
                <w:sz w:val="20"/>
                <w:szCs w:val="20"/>
              </w:rPr>
              <w:t xml:space="preserve">happy</w:t>
            </w:r>
          </w:p>
        </w:tc>
        <w:tc>
          <w:tcPr>
            <w:tcW w:type="dxa" w:w="3370"/>
            <w:tcMar>
              <w:top w:type="dxa" w:w="60"/>
              <w:left w:type="dxa" w:w="100"/>
              <w:bottom w:type="dxa" w:w="60"/>
              <w:right w:type="dxa" w:w="100"/>
            </w:tcMar>
          </w:tcPr>
          <w:p>
            <w:pPr>
              <w:spacing w:after="0"/>
            </w:pPr>
            <w:r>
              <w:rPr>
                <w:sz w:val="20"/>
                <w:szCs w:val="20"/>
              </w:rPr>
              <w:t xml:space="preserve">feliz</w:t>
            </w:r>
          </w:p>
        </w:tc>
        <w:tc>
          <w:tcPr>
            <w:tcW w:type="dxa" w:w="3744"/>
            <w:tcMar>
              <w:top w:type="dxa" w:w="60"/>
              <w:left w:type="dxa" w:w="100"/>
              <w:bottom w:type="dxa" w:w="60"/>
              <w:right w:type="dxa" w:w="100"/>
            </w:tcMar>
          </w:tcPr>
          <w:p>
            <w:pPr>
              <w:spacing w:after="0"/>
            </w:pPr>
            <w:r>
              <w:rPr>
                <w:sz w:val="20"/>
                <w:szCs w:val="20"/>
              </w:rPr>
              <w:t xml:space="preserve">feh-LEES</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sad</w:t>
            </w:r>
          </w:p>
        </w:tc>
        <w:tc>
          <w:tcPr>
            <w:tcW w:type="dxa" w:w="3370"/>
            <w:shd w:fill="F7F2EC" w:color="auto" w:val="clear"/>
            <w:tcMar>
              <w:top w:type="dxa" w:w="60"/>
              <w:left w:type="dxa" w:w="100"/>
              <w:bottom w:type="dxa" w:w="60"/>
              <w:right w:type="dxa" w:w="100"/>
            </w:tcMar>
          </w:tcPr>
          <w:p>
            <w:pPr>
              <w:spacing w:after="0"/>
            </w:pPr>
            <w:r>
              <w:rPr>
                <w:sz w:val="20"/>
                <w:szCs w:val="20"/>
              </w:rPr>
              <w:t xml:space="preserve">triste</w:t>
            </w:r>
          </w:p>
        </w:tc>
        <w:tc>
          <w:tcPr>
            <w:tcW w:type="dxa" w:w="3744"/>
            <w:shd w:fill="F7F2EC" w:color="auto" w:val="clear"/>
            <w:tcMar>
              <w:top w:type="dxa" w:w="60"/>
              <w:left w:type="dxa" w:w="100"/>
              <w:bottom w:type="dxa" w:w="60"/>
              <w:right w:type="dxa" w:w="100"/>
            </w:tcMar>
          </w:tcPr>
          <w:p>
            <w:pPr>
              <w:spacing w:after="0"/>
            </w:pPr>
            <w:r>
              <w:rPr>
                <w:sz w:val="20"/>
                <w:szCs w:val="20"/>
              </w:rPr>
              <w:t xml:space="preserve">TREES-teh</w:t>
            </w:r>
          </w:p>
        </w:tc>
      </w:tr>
      <w:tr>
        <w:tc>
          <w:tcPr>
            <w:tcW w:type="dxa" w:w="2246"/>
            <w:tcMar>
              <w:top w:type="dxa" w:w="60"/>
              <w:left w:type="dxa" w:w="100"/>
              <w:bottom w:type="dxa" w:w="60"/>
              <w:right w:type="dxa" w:w="100"/>
            </w:tcMar>
          </w:tcPr>
          <w:p>
            <w:pPr>
              <w:spacing w:after="0"/>
            </w:pPr>
            <w:r>
              <w:rPr>
                <w:sz w:val="20"/>
                <w:szCs w:val="20"/>
              </w:rPr>
              <w:t xml:space="preserve">tired</w:t>
            </w:r>
          </w:p>
        </w:tc>
        <w:tc>
          <w:tcPr>
            <w:tcW w:type="dxa" w:w="3370"/>
            <w:tcMar>
              <w:top w:type="dxa" w:w="60"/>
              <w:left w:type="dxa" w:w="100"/>
              <w:bottom w:type="dxa" w:w="60"/>
              <w:right w:type="dxa" w:w="100"/>
            </w:tcMar>
          </w:tcPr>
          <w:p>
            <w:pPr>
              <w:spacing w:after="0"/>
            </w:pPr>
            <w:r>
              <w:rPr>
                <w:sz w:val="20"/>
                <w:szCs w:val="20"/>
              </w:rPr>
              <w:t xml:space="preserve">cansado / cansada</w:t>
            </w:r>
          </w:p>
        </w:tc>
        <w:tc>
          <w:tcPr>
            <w:tcW w:type="dxa" w:w="3744"/>
            <w:tcMar>
              <w:top w:type="dxa" w:w="60"/>
              <w:left w:type="dxa" w:w="100"/>
              <w:bottom w:type="dxa" w:w="60"/>
              <w:right w:type="dxa" w:w="100"/>
            </w:tcMar>
          </w:tcPr>
          <w:p>
            <w:pPr>
              <w:spacing w:after="0"/>
            </w:pPr>
            <w:r>
              <w:rPr>
                <w:sz w:val="20"/>
                <w:szCs w:val="20"/>
              </w:rPr>
              <w:t xml:space="preserve">kahn-SAH-doh / kahn-SAH-dah</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nervous</w:t>
            </w:r>
          </w:p>
        </w:tc>
        <w:tc>
          <w:tcPr>
            <w:tcW w:type="dxa" w:w="3370"/>
            <w:shd w:fill="F7F2EC" w:color="auto" w:val="clear"/>
            <w:tcMar>
              <w:top w:type="dxa" w:w="60"/>
              <w:left w:type="dxa" w:w="100"/>
              <w:bottom w:type="dxa" w:w="60"/>
              <w:right w:type="dxa" w:w="100"/>
            </w:tcMar>
          </w:tcPr>
          <w:p>
            <w:pPr>
              <w:spacing w:after="0"/>
            </w:pPr>
            <w:r>
              <w:rPr>
                <w:sz w:val="20"/>
                <w:szCs w:val="20"/>
              </w:rPr>
              <w:t xml:space="preserve">nervioso / nerviosa</w:t>
            </w:r>
          </w:p>
        </w:tc>
        <w:tc>
          <w:tcPr>
            <w:tcW w:type="dxa" w:w="3744"/>
            <w:shd w:fill="F7F2EC" w:color="auto" w:val="clear"/>
            <w:tcMar>
              <w:top w:type="dxa" w:w="60"/>
              <w:left w:type="dxa" w:w="100"/>
              <w:bottom w:type="dxa" w:w="60"/>
              <w:right w:type="dxa" w:w="100"/>
            </w:tcMar>
          </w:tcPr>
          <w:p>
            <w:pPr>
              <w:spacing w:after="0"/>
            </w:pPr>
            <w:r>
              <w:rPr>
                <w:sz w:val="20"/>
                <w:szCs w:val="20"/>
              </w:rPr>
              <w:t xml:space="preserve">nehr-BYOH-soh / nehr-BYOH-sah</w:t>
            </w:r>
          </w:p>
        </w:tc>
      </w:tr>
      <w:tr>
        <w:tc>
          <w:tcPr>
            <w:tcW w:type="dxa" w:w="2246"/>
            <w:tcMar>
              <w:top w:type="dxa" w:w="60"/>
              <w:left w:type="dxa" w:w="100"/>
              <w:bottom w:type="dxa" w:w="60"/>
              <w:right w:type="dxa" w:w="100"/>
            </w:tcMar>
          </w:tcPr>
          <w:p>
            <w:pPr>
              <w:spacing w:after="0"/>
            </w:pPr>
            <w:r>
              <w:rPr>
                <w:sz w:val="20"/>
                <w:szCs w:val="20"/>
              </w:rPr>
              <w:t xml:space="preserve">worried</w:t>
            </w:r>
          </w:p>
        </w:tc>
        <w:tc>
          <w:tcPr>
            <w:tcW w:type="dxa" w:w="3370"/>
            <w:tcMar>
              <w:top w:type="dxa" w:w="60"/>
              <w:left w:type="dxa" w:w="100"/>
              <w:bottom w:type="dxa" w:w="60"/>
              <w:right w:type="dxa" w:w="100"/>
            </w:tcMar>
          </w:tcPr>
          <w:p>
            <w:pPr>
              <w:spacing w:after="0"/>
            </w:pPr>
            <w:r>
              <w:rPr>
                <w:sz w:val="20"/>
                <w:szCs w:val="20"/>
              </w:rPr>
              <w:t xml:space="preserve">preocupado / preocupada</w:t>
            </w:r>
          </w:p>
        </w:tc>
        <w:tc>
          <w:tcPr>
            <w:tcW w:type="dxa" w:w="3744"/>
            <w:tcMar>
              <w:top w:type="dxa" w:w="60"/>
              <w:left w:type="dxa" w:w="100"/>
              <w:bottom w:type="dxa" w:w="60"/>
              <w:right w:type="dxa" w:w="100"/>
            </w:tcMar>
          </w:tcPr>
          <w:p>
            <w:pPr>
              <w:spacing w:after="0"/>
            </w:pPr>
            <w:r>
              <w:rPr>
                <w:sz w:val="20"/>
                <w:szCs w:val="20"/>
              </w:rPr>
              <w:t xml:space="preserve">preh-oh-koo-PAH-doh / -dah</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angry</w:t>
            </w:r>
          </w:p>
        </w:tc>
        <w:tc>
          <w:tcPr>
            <w:tcW w:type="dxa" w:w="3370"/>
            <w:shd w:fill="F7F2EC" w:color="auto" w:val="clear"/>
            <w:tcMar>
              <w:top w:type="dxa" w:w="60"/>
              <w:left w:type="dxa" w:w="100"/>
              <w:bottom w:type="dxa" w:w="60"/>
              <w:right w:type="dxa" w:w="100"/>
            </w:tcMar>
          </w:tcPr>
          <w:p>
            <w:pPr>
              <w:spacing w:after="0"/>
            </w:pPr>
            <w:r>
              <w:rPr>
                <w:sz w:val="20"/>
                <w:szCs w:val="20"/>
              </w:rPr>
              <w:t xml:space="preserve">enojado / enojada</w:t>
            </w:r>
          </w:p>
        </w:tc>
        <w:tc>
          <w:tcPr>
            <w:tcW w:type="dxa" w:w="3744"/>
            <w:shd w:fill="F7F2EC" w:color="auto" w:val="clear"/>
            <w:tcMar>
              <w:top w:type="dxa" w:w="60"/>
              <w:left w:type="dxa" w:w="100"/>
              <w:bottom w:type="dxa" w:w="60"/>
              <w:right w:type="dxa" w:w="100"/>
            </w:tcMar>
          </w:tcPr>
          <w:p>
            <w:pPr>
              <w:spacing w:after="0"/>
            </w:pPr>
            <w:r>
              <w:rPr>
                <w:sz w:val="20"/>
                <w:szCs w:val="20"/>
              </w:rPr>
              <w:t xml:space="preserve">eh-noh-HAH-doh / eh-noh-HAH-dah</w:t>
            </w:r>
          </w:p>
        </w:tc>
      </w:tr>
      <w:tr>
        <w:tc>
          <w:tcPr>
            <w:tcW w:type="dxa" w:w="2246"/>
            <w:tcMar>
              <w:top w:type="dxa" w:w="60"/>
              <w:left w:type="dxa" w:w="100"/>
              <w:bottom w:type="dxa" w:w="60"/>
              <w:right w:type="dxa" w:w="100"/>
            </w:tcMar>
          </w:tcPr>
          <w:p>
            <w:pPr>
              <w:spacing w:after="0"/>
            </w:pPr>
            <w:r>
              <w:rPr>
                <w:sz w:val="20"/>
                <w:szCs w:val="20"/>
              </w:rPr>
              <w:t xml:space="preserve">sick</w:t>
            </w:r>
          </w:p>
        </w:tc>
        <w:tc>
          <w:tcPr>
            <w:tcW w:type="dxa" w:w="3370"/>
            <w:tcMar>
              <w:top w:type="dxa" w:w="60"/>
              <w:left w:type="dxa" w:w="100"/>
              <w:bottom w:type="dxa" w:w="60"/>
              <w:right w:type="dxa" w:w="100"/>
            </w:tcMar>
          </w:tcPr>
          <w:p>
            <w:pPr>
              <w:spacing w:after="0"/>
            </w:pPr>
            <w:r>
              <w:rPr>
                <w:sz w:val="20"/>
                <w:szCs w:val="20"/>
              </w:rPr>
              <w:t xml:space="preserve">enfermo / enferma</w:t>
            </w:r>
          </w:p>
        </w:tc>
        <w:tc>
          <w:tcPr>
            <w:tcW w:type="dxa" w:w="3744"/>
            <w:tcMar>
              <w:top w:type="dxa" w:w="60"/>
              <w:left w:type="dxa" w:w="100"/>
              <w:bottom w:type="dxa" w:w="60"/>
              <w:right w:type="dxa" w:w="100"/>
            </w:tcMar>
          </w:tcPr>
          <w:p>
            <w:pPr>
              <w:spacing w:after="0"/>
            </w:pPr>
            <w:r>
              <w:rPr>
                <w:sz w:val="20"/>
                <w:szCs w:val="20"/>
              </w:rPr>
              <w:t xml:space="preserve">ehn-FEHR-moh / ehn-FEHR-mah</w:t>
            </w:r>
          </w:p>
        </w:tc>
      </w:tr>
      <w:tr>
        <w:tc>
          <w:tcPr>
            <w:tcW w:type="dxa" w:w="2246"/>
            <w:shd w:fill="F7F2EC" w:color="auto" w:val="clear"/>
            <w:tcMar>
              <w:top w:type="dxa" w:w="60"/>
              <w:left w:type="dxa" w:w="100"/>
              <w:bottom w:type="dxa" w:w="60"/>
              <w:right w:type="dxa" w:w="100"/>
            </w:tcMar>
          </w:tcPr>
          <w:p>
            <w:pPr>
              <w:spacing w:after="0"/>
            </w:pPr>
            <w:r>
              <w:rPr>
                <w:sz w:val="20"/>
                <w:szCs w:val="20"/>
              </w:rPr>
              <w:t xml:space="preserve">so-so</w:t>
            </w:r>
          </w:p>
        </w:tc>
        <w:tc>
          <w:tcPr>
            <w:tcW w:type="dxa" w:w="3370"/>
            <w:shd w:fill="F7F2EC" w:color="auto" w:val="clear"/>
            <w:tcMar>
              <w:top w:type="dxa" w:w="60"/>
              <w:left w:type="dxa" w:w="100"/>
              <w:bottom w:type="dxa" w:w="60"/>
              <w:right w:type="dxa" w:w="100"/>
            </w:tcMar>
          </w:tcPr>
          <w:p>
            <w:pPr>
              <w:spacing w:after="0"/>
            </w:pPr>
            <w:r>
              <w:rPr>
                <w:sz w:val="20"/>
                <w:szCs w:val="20"/>
              </w:rPr>
              <w:t xml:space="preserve">más o menos</w:t>
            </w:r>
          </w:p>
        </w:tc>
        <w:tc>
          <w:tcPr>
            <w:tcW w:type="dxa" w:w="3744"/>
            <w:shd w:fill="F7F2EC" w:color="auto" w:val="clear"/>
            <w:tcMar>
              <w:top w:type="dxa" w:w="60"/>
              <w:left w:type="dxa" w:w="100"/>
              <w:bottom w:type="dxa" w:w="60"/>
              <w:right w:type="dxa" w:w="100"/>
            </w:tcMar>
          </w:tcPr>
          <w:p>
            <w:pPr>
              <w:spacing w:after="0"/>
            </w:pPr>
            <w:r>
              <w:rPr>
                <w:sz w:val="20"/>
                <w:szCs w:val="20"/>
              </w:rPr>
              <w:t xml:space="preserve">MAHS oh MEH-nohs</w:t>
            </w:r>
          </w:p>
        </w:tc>
      </w:tr>
      <w:tr>
        <w:tc>
          <w:tcPr>
            <w:tcW w:type="dxa" w:w="2246"/>
            <w:tcMar>
              <w:top w:type="dxa" w:w="60"/>
              <w:left w:type="dxa" w:w="100"/>
              <w:bottom w:type="dxa" w:w="60"/>
              <w:right w:type="dxa" w:w="100"/>
            </w:tcMar>
          </w:tcPr>
          <w:p>
            <w:pPr>
              <w:spacing w:after="0"/>
            </w:pPr>
            <w:r>
              <w:rPr>
                <w:sz w:val="20"/>
                <w:szCs w:val="20"/>
              </w:rPr>
              <w:t xml:space="preserve">I'm hungry. / I'm sleepy.</w:t>
            </w:r>
          </w:p>
        </w:tc>
        <w:tc>
          <w:tcPr>
            <w:tcW w:type="dxa" w:w="3370"/>
            <w:tcMar>
              <w:top w:type="dxa" w:w="60"/>
              <w:left w:type="dxa" w:w="100"/>
              <w:bottom w:type="dxa" w:w="60"/>
              <w:right w:type="dxa" w:w="100"/>
            </w:tcMar>
          </w:tcPr>
          <w:p>
            <w:pPr>
              <w:spacing w:after="0"/>
            </w:pPr>
            <w:r>
              <w:rPr>
                <w:sz w:val="20"/>
                <w:szCs w:val="20"/>
              </w:rPr>
              <w:t xml:space="preserve">Tengo hambre. / Tengo sueño.</w:t>
            </w:r>
          </w:p>
        </w:tc>
        <w:tc>
          <w:tcPr>
            <w:tcW w:type="dxa" w:w="3744"/>
            <w:tcMar>
              <w:top w:type="dxa" w:w="60"/>
              <w:left w:type="dxa" w:w="100"/>
              <w:bottom w:type="dxa" w:w="60"/>
              <w:right w:type="dxa" w:w="100"/>
            </w:tcMar>
          </w:tcPr>
          <w:p>
            <w:pPr>
              <w:spacing w:after="0"/>
            </w:pPr>
            <w:r>
              <w:rPr>
                <w:sz w:val="20"/>
                <w:szCs w:val="20"/>
              </w:rPr>
              <w:t xml:space="preserve">TEHN-goh AHM-breh / TEHN-goh SWEH-nyoh</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F8F5F" w:sz="36"/>
              <w:bottom w:val="none" w:color="FFFFFF" w:sz="0"/>
              <w:right w:val="none" w:color="FFFFFF" w:sz="0"/>
            </w:tcBorders>
            <w:shd w:fill="FFF6E0" w:color="auto" w:val="clear"/>
            <w:tcMar>
              <w:top w:type="dxa" w:w="120"/>
              <w:left w:type="dxa" w:w="200"/>
              <w:bottom w:type="dxa" w:w="120"/>
              <w:right w:type="dxa" w:w="200"/>
            </w:tcMar>
          </w:tcPr>
          <w:p>
            <w:pPr>
              <w:spacing w:after="80"/>
            </w:pPr>
            <w:r>
              <w:rPr>
                <w:b/>
                <w:bCs/>
                <w:color w:val="1F2A44"/>
              </w:rPr>
              <w:t xml:space="preserve">When a check-in becomes serious</w:t>
            </w:r>
          </w:p>
          <w:p>
            <w:pPr>
              <w:pStyle w:val="ListParagraph"/>
              <w:numPr>
                <w:ilvl w:val="0"/>
                <w:numId w:val="2"/>
              </w:numPr>
              <w:spacing w:after="40"/>
            </w:pPr>
            <w:r>
              <w:t xml:space="preserve">If a student says or shows anything that suggests harm, abuse, danger, or a threat to self or others, follow your school's reporting procedures right away.</w:t>
            </w:r>
          </w:p>
          <w:p>
            <w:pPr>
              <w:pStyle w:val="ListParagraph"/>
              <w:numPr>
                <w:ilvl w:val="0"/>
                <w:numId w:val="2"/>
              </w:numPr>
              <w:spacing w:after="40"/>
            </w:pPr>
            <w:r>
              <w:t xml:space="preserve">Bring in your counselor or administrator and a qualified interpreter. Do not try to handle a serious disclosure with limited Spanish, and never ask another student to interpret.</w:t>
            </w:r>
          </w:p>
          <w:p>
            <w:pPr>
              <w:pStyle w:val="ListParagraph"/>
              <w:numPr>
                <w:ilvl w:val="0"/>
                <w:numId w:val="2"/>
              </w:numPr>
              <w:spacing w:after="40"/>
            </w:pPr>
            <w:r>
              <w:t xml:space="preserve">Do not promise to keep a secret. You can say: Estoy aquí para ayudarte. (I'm here to help you.)</w:t>
            </w:r>
          </w:p>
        </w:tc>
      </w:tr>
    </w:tbl>
    <w:p>
      <w:pPr>
        <w:spacing w:after="120"/>
      </w:pPr>
    </w:p>
    <w:p>
      <w:pPr>
        <w:pStyle w:val="Heading2"/>
        <w:spacing w:after="120" w:before="240"/>
      </w:pPr>
      <w:r>
        <w:rPr>
          <w:b/>
          <w:bCs/>
          <w:color w:val="3F8F5F"/>
        </w:rPr>
        <w:t xml:space="preserve">Phrases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shd w:fill="3F8F5F"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360"/>
            <w:shd w:fill="3F8F5F"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3F8F5F"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000"/>
            <w:tcMar>
              <w:top w:type="dxa" w:w="60"/>
              <w:left w:type="dxa" w:w="100"/>
              <w:bottom w:type="dxa" w:w="60"/>
              <w:right w:type="dxa" w:w="100"/>
            </w:tcMar>
          </w:tcPr>
          <w:p>
            <w:pPr>
              <w:spacing w:after="0"/>
            </w:pPr>
            <w:r>
              <w:rPr>
                <w:b w:val="false"/>
                <w:bCs w:val="false"/>
                <w:sz w:val="20"/>
                <w:szCs w:val="20"/>
              </w:rPr>
              <w:t xml:space="preserve">Very good!</w:t>
            </w:r>
          </w:p>
        </w:tc>
        <w:tc>
          <w:tcPr>
            <w:tcW w:type="dxa" w:w="3360"/>
            <w:tcMar>
              <w:top w:type="dxa" w:w="60"/>
              <w:left w:type="dxa" w:w="100"/>
              <w:bottom w:type="dxa" w:w="60"/>
              <w:right w:type="dxa" w:w="100"/>
            </w:tcMar>
          </w:tcPr>
          <w:p>
            <w:pPr>
              <w:spacing w:after="0"/>
            </w:pPr>
            <w:r>
              <w:rPr>
                <w:b w:val="false"/>
                <w:bCs w:val="false"/>
                <w:sz w:val="20"/>
                <w:szCs w:val="20"/>
              </w:rPr>
              <w:t xml:space="preserve">¡Muy bien!</w:t>
            </w:r>
          </w:p>
        </w:tc>
        <w:tc>
          <w:tcPr>
            <w:tcW w:type="dxa" w:w="3000"/>
            <w:tcMar>
              <w:top w:type="dxa" w:w="60"/>
              <w:left w:type="dxa" w:w="100"/>
              <w:bottom w:type="dxa" w:w="60"/>
              <w:right w:type="dxa" w:w="100"/>
            </w:tcMar>
          </w:tcPr>
          <w:p>
            <w:pPr>
              <w:spacing w:after="0"/>
            </w:pPr>
            <w:r>
              <w:rPr>
                <w:b w:val="false"/>
                <w:bCs w:val="false"/>
                <w:sz w:val="20"/>
                <w:szCs w:val="20"/>
              </w:rPr>
              <w:t xml:space="preserve">MOOY BYEHN</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Excellent!</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¡Excelente!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ehk-seh-LEHN-teh</w:t>
            </w:r>
          </w:p>
        </w:tc>
      </w:tr>
      <w:tr>
        <w:tc>
          <w:tcPr>
            <w:tcW w:type="dxa" w:w="3000"/>
            <w:tcMar>
              <w:top w:type="dxa" w:w="60"/>
              <w:left w:type="dxa" w:w="100"/>
              <w:bottom w:type="dxa" w:w="60"/>
              <w:right w:type="dxa" w:w="100"/>
            </w:tcMar>
          </w:tcPr>
          <w:p>
            <w:pPr>
              <w:spacing w:after="0"/>
            </w:pPr>
            <w:r>
              <w:rPr>
                <w:b w:val="false"/>
                <w:bCs w:val="false"/>
                <w:sz w:val="20"/>
                <w:szCs w:val="20"/>
              </w:rPr>
              <w:t xml:space="preserve">Great job!</w:t>
            </w:r>
          </w:p>
        </w:tc>
        <w:tc>
          <w:tcPr>
            <w:tcW w:type="dxa" w:w="3360"/>
            <w:tcMar>
              <w:top w:type="dxa" w:w="60"/>
              <w:left w:type="dxa" w:w="100"/>
              <w:bottom w:type="dxa" w:w="60"/>
              <w:right w:type="dxa" w:w="100"/>
            </w:tcMar>
          </w:tcPr>
          <w:p>
            <w:pPr>
              <w:spacing w:after="0"/>
            </w:pPr>
            <w:r>
              <w:rPr>
                <w:b w:val="false"/>
                <w:bCs w:val="false"/>
                <w:sz w:val="20"/>
                <w:szCs w:val="20"/>
              </w:rPr>
              <w:t xml:space="preserve">¡Buen trabajo!</w:t>
            </w:r>
          </w:p>
        </w:tc>
        <w:tc>
          <w:tcPr>
            <w:tcW w:type="dxa" w:w="3000"/>
            <w:tcMar>
              <w:top w:type="dxa" w:w="60"/>
              <w:left w:type="dxa" w:w="100"/>
              <w:bottom w:type="dxa" w:w="60"/>
              <w:right w:type="dxa" w:w="100"/>
            </w:tcMar>
          </w:tcPr>
          <w:p>
            <w:pPr>
              <w:spacing w:after="0"/>
            </w:pPr>
            <w:r>
              <w:rPr>
                <w:b w:val="false"/>
                <w:bCs w:val="false"/>
                <w:sz w:val="20"/>
                <w:szCs w:val="20"/>
              </w:rPr>
              <w:t xml:space="preserve">BWEHN trah-BAH-hoh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Keep it up!</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¡Sigue así!</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SEE-geh ah-SEE</w:t>
            </w:r>
          </w:p>
        </w:tc>
      </w:tr>
      <w:tr>
        <w:tc>
          <w:tcPr>
            <w:tcW w:type="dxa" w:w="3000"/>
            <w:tcMar>
              <w:top w:type="dxa" w:w="60"/>
              <w:left w:type="dxa" w:w="100"/>
              <w:bottom w:type="dxa" w:w="60"/>
              <w:right w:type="dxa" w:w="100"/>
            </w:tcMar>
          </w:tcPr>
          <w:p>
            <w:pPr>
              <w:spacing w:after="0"/>
            </w:pPr>
            <w:r>
              <w:rPr>
                <w:b w:val="false"/>
                <w:bCs w:val="false"/>
                <w:sz w:val="20"/>
                <w:szCs w:val="20"/>
              </w:rPr>
              <w:t xml:space="preserve">You can do it.</w:t>
            </w:r>
          </w:p>
        </w:tc>
        <w:tc>
          <w:tcPr>
            <w:tcW w:type="dxa" w:w="3360"/>
            <w:tcMar>
              <w:top w:type="dxa" w:w="60"/>
              <w:left w:type="dxa" w:w="100"/>
              <w:bottom w:type="dxa" w:w="60"/>
              <w:right w:type="dxa" w:w="100"/>
            </w:tcMar>
          </w:tcPr>
          <w:p>
            <w:pPr>
              <w:spacing w:after="0"/>
            </w:pPr>
            <w:r>
              <w:rPr>
                <w:b w:val="false"/>
                <w:bCs w:val="false"/>
                <w:sz w:val="20"/>
                <w:szCs w:val="20"/>
              </w:rPr>
              <w:t xml:space="preserve">Tú puedes.</w:t>
            </w:r>
          </w:p>
        </w:tc>
        <w:tc>
          <w:tcPr>
            <w:tcW w:type="dxa" w:w="3000"/>
            <w:tcMar>
              <w:top w:type="dxa" w:w="60"/>
              <w:left w:type="dxa" w:w="100"/>
              <w:bottom w:type="dxa" w:w="60"/>
              <w:right w:type="dxa" w:w="100"/>
            </w:tcMar>
          </w:tcPr>
          <w:p>
            <w:pPr>
              <w:spacing w:after="0"/>
            </w:pPr>
            <w:r>
              <w:rPr>
                <w:b w:val="false"/>
                <w:bCs w:val="false"/>
                <w:sz w:val="20"/>
                <w:szCs w:val="20"/>
              </w:rPr>
              <w:t xml:space="preserve">TOO PWEH-dehs</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Try again.</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Inténtalo otra vez.</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een-TEHN-tah-loh OH-trah BEHS</w:t>
            </w:r>
          </w:p>
        </w:tc>
      </w:tr>
      <w:tr>
        <w:tc>
          <w:tcPr>
            <w:tcW w:type="dxa" w:w="3000"/>
            <w:tcMar>
              <w:top w:type="dxa" w:w="60"/>
              <w:left w:type="dxa" w:w="100"/>
              <w:bottom w:type="dxa" w:w="60"/>
              <w:right w:type="dxa" w:w="100"/>
            </w:tcMar>
          </w:tcPr>
          <w:p>
            <w:pPr>
              <w:spacing w:after="0"/>
            </w:pPr>
            <w:r>
              <w:rPr>
                <w:b w:val="false"/>
                <w:bCs w:val="false"/>
                <w:sz w:val="20"/>
                <w:szCs w:val="20"/>
              </w:rPr>
              <w:t xml:space="preserve">Mistakes help us learn.</w:t>
            </w:r>
          </w:p>
        </w:tc>
        <w:tc>
          <w:tcPr>
            <w:tcW w:type="dxa" w:w="3360"/>
            <w:tcMar>
              <w:top w:type="dxa" w:w="60"/>
              <w:left w:type="dxa" w:w="100"/>
              <w:bottom w:type="dxa" w:w="60"/>
              <w:right w:type="dxa" w:w="100"/>
            </w:tcMar>
          </w:tcPr>
          <w:p>
            <w:pPr>
              <w:spacing w:after="0"/>
            </w:pPr>
            <w:r>
              <w:rPr>
                <w:b w:val="false"/>
                <w:bCs w:val="false"/>
                <w:sz w:val="20"/>
                <w:szCs w:val="20"/>
              </w:rPr>
              <w:t xml:space="preserve">Los errores nos ayudan a aprender.</w:t>
            </w:r>
          </w:p>
        </w:tc>
        <w:tc>
          <w:tcPr>
            <w:tcW w:type="dxa" w:w="3000"/>
            <w:tcMar>
              <w:top w:type="dxa" w:w="60"/>
              <w:left w:type="dxa" w:w="100"/>
              <w:bottom w:type="dxa" w:w="60"/>
              <w:right w:type="dxa" w:w="100"/>
            </w:tcMar>
          </w:tcPr>
          <w:p>
            <w:pPr>
              <w:spacing w:after="0"/>
            </w:pPr>
            <w:r>
              <w:rPr>
                <w:b w:val="false"/>
                <w:bCs w:val="false"/>
                <w:sz w:val="20"/>
                <w:szCs w:val="20"/>
              </w:rPr>
              <w:t xml:space="preserve">lohs eh-RROH-rehs nohs ah-YOO-dahn ah ah-prehn-DEHR</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Take your time.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Tómate tu tiempo.</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TOH-mah-teh too TYEHM-poh</w:t>
            </w:r>
          </w:p>
        </w:tc>
      </w:tr>
      <w:tr>
        <w:tc>
          <w:tcPr>
            <w:tcW w:type="dxa" w:w="3000"/>
            <w:tcMar>
              <w:top w:type="dxa" w:w="60"/>
              <w:left w:type="dxa" w:w="100"/>
              <w:bottom w:type="dxa" w:w="60"/>
              <w:right w:type="dxa" w:w="100"/>
            </w:tcMar>
          </w:tcPr>
          <w:p>
            <w:pPr>
              <w:spacing w:after="0"/>
            </w:pPr>
            <w:r>
              <w:rPr>
                <w:b w:val="false"/>
                <w:bCs w:val="false"/>
                <w:sz w:val="20"/>
                <w:szCs w:val="20"/>
              </w:rPr>
              <w:t xml:space="preserve">I'm proud of you. (male / female speaker)</w:t>
            </w:r>
          </w:p>
        </w:tc>
        <w:tc>
          <w:tcPr>
            <w:tcW w:type="dxa" w:w="3360"/>
            <w:tcMar>
              <w:top w:type="dxa" w:w="60"/>
              <w:left w:type="dxa" w:w="100"/>
              <w:bottom w:type="dxa" w:w="60"/>
              <w:right w:type="dxa" w:w="100"/>
            </w:tcMar>
          </w:tcPr>
          <w:p>
            <w:pPr>
              <w:spacing w:after="0"/>
            </w:pPr>
            <w:r>
              <w:rPr>
                <w:b w:val="false"/>
                <w:bCs w:val="false"/>
                <w:sz w:val="20"/>
                <w:szCs w:val="20"/>
              </w:rPr>
              <w:t xml:space="preserve">Estoy orgulloso de ti. / Estoy orgullosa de ti.</w:t>
            </w:r>
          </w:p>
        </w:tc>
        <w:tc>
          <w:tcPr>
            <w:tcW w:type="dxa" w:w="3000"/>
            <w:tcMar>
              <w:top w:type="dxa" w:w="60"/>
              <w:left w:type="dxa" w:w="100"/>
              <w:bottom w:type="dxa" w:w="60"/>
              <w:right w:type="dxa" w:w="100"/>
            </w:tcMar>
          </w:tcPr>
          <w:p>
            <w:pPr>
              <w:spacing w:after="0"/>
            </w:pPr>
            <w:r>
              <w:rPr>
                <w:b w:val="false"/>
                <w:bCs w:val="false"/>
                <w:sz w:val="20"/>
                <w:szCs w:val="20"/>
              </w:rPr>
              <w:t xml:space="preserve">ehs-TOY ohr-goo-YOH-soh / ohr-goo-YOH-sah deh TEE</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Do you need help?</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¿Necesitas ayuda?</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neh-seh-SEE-tahs ah-YOO-dah</w:t>
            </w:r>
          </w:p>
        </w:tc>
      </w:tr>
      <w:tr>
        <w:tc>
          <w:tcPr>
            <w:tcW w:type="dxa" w:w="3000"/>
            <w:tcMar>
              <w:top w:type="dxa" w:w="60"/>
              <w:left w:type="dxa" w:w="100"/>
              <w:bottom w:type="dxa" w:w="60"/>
              <w:right w:type="dxa" w:w="100"/>
            </w:tcMar>
          </w:tcPr>
          <w:p>
            <w:pPr>
              <w:spacing w:after="0"/>
            </w:pPr>
            <w:r>
              <w:rPr>
                <w:b w:val="false"/>
                <w:bCs w:val="false"/>
                <w:sz w:val="20"/>
                <w:szCs w:val="20"/>
              </w:rPr>
              <w:t xml:space="preserve">What are you going to do first?</w:t>
            </w:r>
          </w:p>
        </w:tc>
        <w:tc>
          <w:tcPr>
            <w:tcW w:type="dxa" w:w="3360"/>
            <w:tcMar>
              <w:top w:type="dxa" w:w="60"/>
              <w:left w:type="dxa" w:w="100"/>
              <w:bottom w:type="dxa" w:w="60"/>
              <w:right w:type="dxa" w:w="100"/>
            </w:tcMar>
          </w:tcPr>
          <w:p>
            <w:pPr>
              <w:spacing w:after="0"/>
            </w:pPr>
            <w:r>
              <w:rPr>
                <w:b w:val="false"/>
                <w:bCs w:val="false"/>
                <w:sz w:val="20"/>
                <w:szCs w:val="20"/>
              </w:rPr>
              <w:t xml:space="preserve">¿Qué vas a hacer primero?</w:t>
            </w:r>
          </w:p>
        </w:tc>
        <w:tc>
          <w:tcPr>
            <w:tcW w:type="dxa" w:w="3000"/>
            <w:tcMar>
              <w:top w:type="dxa" w:w="60"/>
              <w:left w:type="dxa" w:w="100"/>
              <w:bottom w:type="dxa" w:w="60"/>
              <w:right w:type="dxa" w:w="100"/>
            </w:tcMar>
          </w:tcPr>
          <w:p>
            <w:pPr>
              <w:spacing w:after="0"/>
            </w:pPr>
            <w:r>
              <w:rPr>
                <w:b w:val="false"/>
                <w:bCs w:val="false"/>
                <w:sz w:val="20"/>
                <w:szCs w:val="20"/>
              </w:rPr>
              <w:t xml:space="preserve">KEH BAHS ah ah-SEHR pree-MEH-roh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You can answer in Spanish or English.</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Puedes contestar en español o en inglés.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PWEH-dehs kohn-tehs-TAHR ehn ehs-pah-NYOHL oh ehn een-GLEHS</w:t>
            </w:r>
          </w:p>
        </w:tc>
      </w:tr>
      <w:tr>
        <w:tc>
          <w:tcPr>
            <w:tcW w:type="dxa" w:w="3000"/>
            <w:tcMar>
              <w:top w:type="dxa" w:w="60"/>
              <w:left w:type="dxa" w:w="100"/>
              <w:bottom w:type="dxa" w:w="60"/>
              <w:right w:type="dxa" w:w="100"/>
            </w:tcMar>
          </w:tcPr>
          <w:p>
            <w:pPr>
              <w:spacing w:after="0"/>
            </w:pPr>
            <w:r>
              <w:rPr>
                <w:b w:val="false"/>
                <w:bCs w:val="false"/>
                <w:sz w:val="20"/>
                <w:szCs w:val="20"/>
              </w:rPr>
              <w:t xml:space="preserve">How do you feel today?</w:t>
            </w:r>
          </w:p>
        </w:tc>
        <w:tc>
          <w:tcPr>
            <w:tcW w:type="dxa" w:w="3360"/>
            <w:tcMar>
              <w:top w:type="dxa" w:w="60"/>
              <w:left w:type="dxa" w:w="100"/>
              <w:bottom w:type="dxa" w:w="60"/>
              <w:right w:type="dxa" w:w="100"/>
            </w:tcMar>
          </w:tcPr>
          <w:p>
            <w:pPr>
              <w:spacing w:after="0"/>
            </w:pPr>
            <w:r>
              <w:rPr>
                <w:b w:val="false"/>
                <w:bCs w:val="false"/>
                <w:sz w:val="20"/>
                <w:szCs w:val="20"/>
              </w:rPr>
              <w:t xml:space="preserve">¿Cómo te sientes hoy?</w:t>
            </w:r>
          </w:p>
        </w:tc>
        <w:tc>
          <w:tcPr>
            <w:tcW w:type="dxa" w:w="3000"/>
            <w:tcMar>
              <w:top w:type="dxa" w:w="60"/>
              <w:left w:type="dxa" w:w="100"/>
              <w:bottom w:type="dxa" w:w="60"/>
              <w:right w:type="dxa" w:w="100"/>
            </w:tcMar>
          </w:tcPr>
          <w:p>
            <w:pPr>
              <w:spacing w:after="0"/>
            </w:pPr>
            <w:r>
              <w:rPr>
                <w:b w:val="false"/>
                <w:bCs w:val="false"/>
                <w:sz w:val="20"/>
                <w:szCs w:val="20"/>
              </w:rPr>
              <w:t xml:space="preserve">KOH-moh teh SYEHN-tehs OY</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Are you okay?</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¿Estás bien?</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ehs-TAHS BYEHN</w:t>
            </w:r>
          </w:p>
        </w:tc>
      </w:tr>
      <w:tr>
        <w:tc>
          <w:tcPr>
            <w:tcW w:type="dxa" w:w="3000"/>
            <w:tcMar>
              <w:top w:type="dxa" w:w="60"/>
              <w:left w:type="dxa" w:w="100"/>
              <w:bottom w:type="dxa" w:w="60"/>
              <w:right w:type="dxa" w:w="100"/>
            </w:tcMar>
          </w:tcPr>
          <w:p>
            <w:pPr>
              <w:spacing w:after="0"/>
            </w:pPr>
            <w:r>
              <w:rPr>
                <w:b w:val="false"/>
                <w:bCs w:val="false"/>
                <w:sz w:val="20"/>
                <w:szCs w:val="20"/>
              </w:rPr>
              <w:t xml:space="preserve">Do you want to talk?</w:t>
            </w:r>
          </w:p>
        </w:tc>
        <w:tc>
          <w:tcPr>
            <w:tcW w:type="dxa" w:w="3360"/>
            <w:tcMar>
              <w:top w:type="dxa" w:w="60"/>
              <w:left w:type="dxa" w:w="100"/>
              <w:bottom w:type="dxa" w:w="60"/>
              <w:right w:type="dxa" w:w="100"/>
            </w:tcMar>
          </w:tcPr>
          <w:p>
            <w:pPr>
              <w:spacing w:after="0"/>
            </w:pPr>
            <w:r>
              <w:rPr>
                <w:b w:val="false"/>
                <w:bCs w:val="false"/>
                <w:sz w:val="20"/>
                <w:szCs w:val="20"/>
              </w:rPr>
              <w:t xml:space="preserve">¿Quieres hablar?</w:t>
            </w:r>
          </w:p>
        </w:tc>
        <w:tc>
          <w:tcPr>
            <w:tcW w:type="dxa" w:w="3000"/>
            <w:tcMar>
              <w:top w:type="dxa" w:w="60"/>
              <w:left w:type="dxa" w:w="100"/>
              <w:bottom w:type="dxa" w:w="60"/>
              <w:right w:type="dxa" w:w="100"/>
            </w:tcMar>
          </w:tcPr>
          <w:p>
            <w:pPr>
              <w:spacing w:after="0"/>
            </w:pPr>
            <w:r>
              <w:rPr>
                <w:b w:val="false"/>
                <w:bCs w:val="false"/>
                <w:sz w:val="20"/>
                <w:szCs w:val="20"/>
              </w:rPr>
              <w:t xml:space="preserve">KYEH-rehs ah-BLAHR</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Do you want to go to the nurse?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¿Quieres ir a la enfermería?</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KYEH-rehs EER ah lah ehn-fehr-meh-REE-ah</w:t>
            </w:r>
          </w:p>
        </w:tc>
      </w:tr>
      <w:tr>
        <w:tc>
          <w:tcPr>
            <w:tcW w:type="dxa" w:w="3000"/>
            <w:tcMar>
              <w:top w:type="dxa" w:w="60"/>
              <w:left w:type="dxa" w:w="100"/>
              <w:bottom w:type="dxa" w:w="60"/>
              <w:right w:type="dxa" w:w="100"/>
            </w:tcMar>
          </w:tcPr>
          <w:p>
            <w:pPr>
              <w:spacing w:after="0"/>
            </w:pPr>
            <w:r>
              <w:rPr>
                <w:b w:val="false"/>
                <w:bCs w:val="false"/>
                <w:sz w:val="20"/>
                <w:szCs w:val="20"/>
              </w:rPr>
              <w:t xml:space="preserve">I'm here to help you.</w:t>
            </w:r>
          </w:p>
        </w:tc>
        <w:tc>
          <w:tcPr>
            <w:tcW w:type="dxa" w:w="3360"/>
            <w:tcMar>
              <w:top w:type="dxa" w:w="60"/>
              <w:left w:type="dxa" w:w="100"/>
              <w:bottom w:type="dxa" w:w="60"/>
              <w:right w:type="dxa" w:w="100"/>
            </w:tcMar>
          </w:tcPr>
          <w:p>
            <w:pPr>
              <w:spacing w:after="0"/>
            </w:pPr>
            <w:r>
              <w:rPr>
                <w:b w:val="false"/>
                <w:bCs w:val="false"/>
                <w:sz w:val="20"/>
                <w:szCs w:val="20"/>
              </w:rPr>
              <w:t xml:space="preserve">Estoy aquí para ayudarte.</w:t>
            </w:r>
          </w:p>
        </w:tc>
        <w:tc>
          <w:tcPr>
            <w:tcW w:type="dxa" w:w="3000"/>
            <w:tcMar>
              <w:top w:type="dxa" w:w="60"/>
              <w:left w:type="dxa" w:w="100"/>
              <w:bottom w:type="dxa" w:w="60"/>
              <w:right w:type="dxa" w:w="100"/>
            </w:tcMar>
          </w:tcPr>
          <w:p>
            <w:pPr>
              <w:spacing w:after="0"/>
            </w:pPr>
            <w:r>
              <w:rPr>
                <w:b w:val="false"/>
                <w:bCs w:val="false"/>
                <w:sz w:val="20"/>
                <w:szCs w:val="20"/>
              </w:rPr>
              <w:t xml:space="preserve">ehs-TOY ah-KEE PAH-rah ah-yoo-DAHR-teh</w:t>
            </w:r>
          </w:p>
        </w:tc>
      </w:tr>
    </w:tbl>
    <w:p>
      <w:pPr>
        <w:spacing w:after="120"/>
      </w:pPr>
    </w:p>
    <w:p>
      <w:pPr>
        <w:pStyle w:val="Heading2"/>
        <w:spacing w:after="120" w:before="240"/>
      </w:pPr>
      <w:r>
        <w:rPr>
          <w:b/>
          <w:bCs/>
          <w:color w:val="3F8F5F"/>
        </w:rPr>
        <w:t xml:space="preserve">Cultural and teaching tip: Quiet is not the same as disengaged</w:t>
      </w:r>
    </w:p>
    <w:p>
      <w:pPr>
        <w:spacing w:after="120"/>
      </w:pPr>
      <w:r>
        <w:t xml:space="preserve">Many new English learners go through a quiet period when they listen far more than they speak. This is a normal part of learning a language. Offer ways to participate without speaking: pointing, gestures, thumbs, drawing, or choosing between two answers.</w:t>
      </w:r>
    </w:p>
    <w:p>
      <w:pPr>
        <w:spacing w:after="120"/>
      </w:pPr>
      <w:r>
        <w:t xml:space="preserve">Some students love public praise; others feel embarrassed by it. Watch how each student responds. A quiet "¡Buen trabajo!" at a desk can mean more than a shout-out.</w:t>
      </w:r>
    </w:p>
    <w:p>
      <w:pPr>
        <w:spacing w:after="120"/>
      </w:pPr>
      <w:r>
        <w:t xml:space="preserve">Cummins (2001) argues that the way teachers interact with students sends a message about whether their language and identity are valued. A few words of encouragement in Spanish tell a student that who they are is welcome in your classroom.</w:t>
      </w:r>
    </w:p>
    <w:p>
      <w:r>
        <w:br w:type="page"/>
      </w:r>
    </w:p>
    <w:p>
      <w:pPr>
        <w:pStyle w:val="Heading2"/>
        <w:spacing w:after="120" w:before="240"/>
      </w:pPr>
      <w:r>
        <w:rPr>
          <w:b/>
          <w:bCs/>
          <w:color w:val="3F8F5F"/>
        </w:rPr>
        <w:t xml:space="preserve">Module 4 Practice</w:t>
      </w:r>
    </w:p>
    <w:p>
      <w:pPr>
        <w:spacing w:after="60" w:before="200"/>
      </w:pPr>
      <w:r>
        <w:rPr>
          <w:b/>
          <w:bCs/>
          <w:color w:val="3F8F5F"/>
          <w:sz w:val="18"/>
          <w:szCs w:val="18"/>
        </w:rPr>
        <w:t xml:space="preserve">Activity 1 · MATCHING  </w:t>
      </w:r>
      <w:r>
        <w:rPr>
          <w:b/>
          <w:bCs/>
          <w:color w:val="1F2A44"/>
          <w:sz w:val="26"/>
          <w:szCs w:val="26"/>
        </w:rPr>
        <w:t xml:space="preserve">The right words at the right moment</w:t>
      </w:r>
    </w:p>
    <w:p>
      <w:pPr>
        <w:spacing w:after="120"/>
        <w:rPr>
          <w:i/>
          <w:iCs/>
          <w:color w:val="555555"/>
        </w:rPr>
      </w:pPr>
      <w:r>
        <w:rPr>
          <w:i/>
          <w:iCs/>
          <w:color w:val="555555"/>
        </w:rPr>
        <w:t xml:space="preserve">Match each classroom moment to the best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4360"/>
      </w:tblGrid>
      <w:tr>
        <w:tc>
          <w:tcPr>
            <w:tcW w:type="dxa" w:w="4200"/>
            <w:tcMar>
              <w:top w:type="dxa" w:w="60"/>
              <w:left w:type="dxa" w:w="100"/>
              <w:bottom w:type="dxa" w:w="60"/>
              <w:right w:type="dxa" w:w="100"/>
            </w:tcMar>
          </w:tcPr>
          <w:p>
            <w:pPr>
              <w:spacing w:after="0"/>
            </w:pPr>
            <w:r>
              <w:rPr>
                <w:sz w:val="20"/>
                <w:szCs w:val="20"/>
              </w:rPr>
              <w:t xml:space="preserve">1. A student solves a hard problem.</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a. ¿Qué vas a hacer primero?</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2. A student gets a wrong answer and looks frustrated.</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b. Tómate tu tiempo.</w:t>
            </w:r>
          </w:p>
        </w:tc>
      </w:tr>
      <w:tr>
        <w:tc>
          <w:tcPr>
            <w:tcW w:type="dxa" w:w="4200"/>
            <w:tcMar>
              <w:top w:type="dxa" w:w="60"/>
              <w:left w:type="dxa" w:w="100"/>
              <w:bottom w:type="dxa" w:w="60"/>
              <w:right w:type="dxa" w:w="100"/>
            </w:tcMar>
          </w:tcPr>
          <w:p>
            <w:pPr>
              <w:spacing w:after="0"/>
            </w:pPr>
            <w:r>
              <w:rPr>
                <w:sz w:val="20"/>
                <w:szCs w:val="20"/>
              </w:rPr>
              <w:t xml:space="preserve">3. A student is working slowly but carefully.</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c. ¡Excelente! ¡Buen trabajo!</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4. You want to check that a student understood the directions.</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d. ¿Estás bien? ¿Quieres ir a la enfermería?</w:t>
            </w:r>
          </w:p>
        </w:tc>
      </w:tr>
      <w:tr>
        <w:tc>
          <w:tcPr>
            <w:tcW w:type="dxa" w:w="4200"/>
            <w:tcMar>
              <w:top w:type="dxa" w:w="60"/>
              <w:left w:type="dxa" w:w="100"/>
              <w:bottom w:type="dxa" w:w="60"/>
              <w:right w:type="dxa" w:w="100"/>
            </w:tcMar>
          </w:tcPr>
          <w:p>
            <w:pPr>
              <w:spacing w:after="0"/>
            </w:pPr>
            <w:r>
              <w:rPr>
                <w:sz w:val="20"/>
                <w:szCs w:val="20"/>
              </w:rPr>
              <w:t xml:space="preserve">5. A student looks pale and holds her stomach.</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e. Estoy orgulloso / orgullosa de ti.</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6. A student has turned in every assignment this week.</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f. Inténtalo otra vez. Tú puedes.</w:t>
            </w:r>
          </w:p>
        </w:tc>
      </w:tr>
    </w:tbl>
    <w:p>
      <w:pPr>
        <w:spacing w:after="120"/>
      </w:pPr>
    </w:p>
    <w:p>
      <w:pPr>
        <w:spacing w:after="60" w:before="200"/>
      </w:pPr>
      <w:r>
        <w:rPr>
          <w:b/>
          <w:bCs/>
          <w:color w:val="3F8F5F"/>
          <w:sz w:val="18"/>
          <w:szCs w:val="18"/>
        </w:rPr>
        <w:t xml:space="preserve">Activity 2 · FILL-IN  </w:t>
      </w:r>
      <w:r>
        <w:rPr>
          <w:b/>
          <w:bCs/>
          <w:color w:val="1F2A44"/>
          <w:sz w:val="26"/>
          <w:szCs w:val="26"/>
        </w:rPr>
        <w:t xml:space="preserve">Complete the phrase</w:t>
      </w:r>
    </w:p>
    <w:p>
      <w:pPr>
        <w:spacing w:after="120"/>
        <w:rPr>
          <w:i/>
          <w:iCs/>
          <w:color w:val="555555"/>
        </w:rPr>
      </w:pPr>
      <w:r>
        <w:rPr>
          <w:i/>
          <w:iCs/>
          <w:color w:val="555555"/>
        </w:rPr>
        <w:t xml:space="preserve">Write the missing word. Watch for -o and -a endings.</w:t>
      </w:r>
    </w:p>
    <w:p>
      <w:pPr>
        <w:spacing w:after="160"/>
      </w:pPr>
      <w:r>
        <w:t xml:space="preserve">1. (a female teacher) Estoy ____________ de ti. (proud)</w:t>
      </w:r>
    </w:p>
    <w:p>
      <w:pPr>
        <w:spacing w:after="160"/>
      </w:pPr>
      <w:r>
        <w:t xml:space="preserve">2. (to a boy) ¿Estás ____________? (tired)</w:t>
      </w:r>
    </w:p>
    <w:p>
      <w:pPr>
        <w:spacing w:after="160"/>
      </w:pPr>
      <w:r>
        <w:t xml:space="preserve">3. (to a girl) ¿Estás ____________? (nervous)</w:t>
      </w:r>
    </w:p>
    <w:p>
      <w:pPr>
        <w:spacing w:after="160"/>
      </w:pPr>
      <w:r>
        <w:t xml:space="preserve">4. ¿Necesitas ____________? (help)</w:t>
      </w:r>
    </w:p>
    <w:p>
      <w:pPr>
        <w:spacing w:after="160"/>
      </w:pPr>
      <w:r>
        <w:t xml:space="preserve">5. Los errores nos ayudan a ____________. (learn)</w:t>
      </w:r>
    </w:p>
    <w:p>
      <w:pPr>
        <w:spacing w:after="160"/>
      </w:pPr>
      <w:r>
        <w:t xml:space="preserve">6. Puedes contestar en español o en ____________. (English)</w:t>
      </w:r>
    </w:p>
    <w:p>
      <w:pPr>
        <w:spacing w:after="60" w:before="200"/>
      </w:pPr>
      <w:r>
        <w:rPr>
          <w:b/>
          <w:bCs/>
          <w:color w:val="3F8F5F"/>
          <w:sz w:val="18"/>
          <w:szCs w:val="18"/>
        </w:rPr>
        <w:t xml:space="preserve">Activity 3 · SCENARIO  </w:t>
      </w:r>
      <w:r>
        <w:rPr>
          <w:b/>
          <w:bCs/>
          <w:color w:val="1F2A44"/>
          <w:sz w:val="26"/>
          <w:szCs w:val="26"/>
        </w:rPr>
        <w:t xml:space="preserve">What would you do?</w:t>
      </w:r>
    </w:p>
    <w:p>
      <w:pPr>
        <w:spacing w:after="120"/>
        <w:rPr>
          <w:i/>
          <w:iCs/>
          <w:color w:val="555555"/>
        </w:rPr>
      </w:pPr>
      <w:r>
        <w:rPr>
          <w:i/>
          <w:iCs/>
          <w:color w:val="555555"/>
        </w:rPr>
        <w:t xml:space="preserve">Write what you would say and do in each situation.</w:t>
      </w:r>
    </w:p>
    <w:p>
      <w:pPr>
        <w:spacing w:after="120"/>
      </w:pPr>
      <w:r>
        <w:t xml:space="preserve">1. You ask Mateo "¿Entiendes?" He says "Sí," but two minutes later he has not started.</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2. Lucía puts her head on her desk. When you ask "¿Estás bien?" she says, "Estoy triste."</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3. During a check-in, a student says something that makes you worry someone at home is hurting him.</w:t>
      </w:r>
    </w:p>
    <w:p>
      <w:pPr>
        <w:pBdr>
          <w:bottom w:val="single" w:color="999999" w:sz="6"/>
        </w:pBdr>
        <w:spacing w:after="200"/>
      </w:pPr>
      <w:r>
        <w:t xml:space="preserve"> </w:t>
      </w:r>
    </w:p>
    <w:p>
      <w:pPr>
        <w:pBdr>
          <w:bottom w:val="single" w:color="999999" w:sz="6"/>
        </w:pBdr>
        <w:spacing w:after="200"/>
      </w:pPr>
      <w:r>
        <w:t xml:space="preserve"> </w:t>
      </w:r>
    </w:p>
    <w:p>
      <w:pPr>
        <w:spacing w:after="60" w:before="200"/>
      </w:pPr>
      <w:r>
        <w:rPr>
          <w:b/>
          <w:bCs/>
          <w:color w:val="3F8F5F"/>
          <w:sz w:val="18"/>
          <w:szCs w:val="18"/>
        </w:rPr>
        <w:t xml:space="preserve">Activity 4 · PARTNER ROLE-PLAY  </w:t>
      </w:r>
      <w:r>
        <w:rPr>
          <w:b/>
          <w:bCs/>
          <w:color w:val="1F2A44"/>
          <w:sz w:val="26"/>
          <w:szCs w:val="26"/>
        </w:rPr>
        <w:t xml:space="preserve">Desk-side check-in</w:t>
      </w:r>
    </w:p>
    <w:p>
      <w:pPr>
        <w:spacing w:after="120"/>
        <w:rPr>
          <w:i/>
          <w:iCs/>
          <w:color w:val="555555"/>
        </w:rPr>
      </w:pPr>
      <w:r>
        <w:rPr>
          <w:i/>
          <w:iCs/>
          <w:color w:val="555555"/>
        </w:rPr>
        <w:t xml:space="preserve">Partner A is the teacher; Partner B is a student working on a task. The teacher checks feelings, checks understanding without "¿Entiendes?", and gives specific praise. Then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Hola, Carlos. ¿Cómo te sientes hoy?</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Student</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Más o menos. Estoy cansado.</w:t>
            </w:r>
          </w:p>
        </w:tc>
      </w:tr>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Lo siento. ¿Qué vas a hacer primero?</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Student</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(points to step 1)</w:t>
            </w:r>
          </w:p>
        </w:tc>
      </w:tr>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¡Muy bien! Muéstrame con los dedos, del uno al cinco.</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Student</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(shows four fingers)</w:t>
            </w:r>
          </w:p>
        </w:tc>
      </w:tr>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¡Buen trabajo con el primer paso! ¡Sigue así!</w:t>
            </w:r>
          </w:p>
        </w:tc>
      </w:tr>
    </w:tbl>
    <w:p>
      <w:pPr>
        <w:spacing w:after="120"/>
      </w:pPr>
    </w:p>
    <w:p>
      <w:pPr>
        <w:spacing w:after="120"/>
        <w:rPr>
          <w:b/>
          <w:bCs/>
        </w:rPr>
      </w:pPr>
      <w:r>
        <w:rPr>
          <w:b/>
          <w:bCs/>
        </w:rPr>
        <w:t xml:space="preserve">Self-check:</w:t>
      </w:r>
    </w:p>
    <w:p>
      <w:pPr>
        <w:spacing w:after="40"/>
      </w:pPr>
      <w:r>
        <w:t xml:space="preserve">☐  Feelings check-in</w:t>
      </w:r>
    </w:p>
    <w:p>
      <w:pPr>
        <w:spacing w:after="40"/>
      </w:pPr>
      <w:r>
        <w:t xml:space="preserve">☐  Understanding check without ¿Entiendes?</w:t>
      </w:r>
    </w:p>
    <w:p>
      <w:pPr>
        <w:spacing w:after="40"/>
      </w:pPr>
      <w:r>
        <w:t xml:space="preserve">☐  Specific praise</w:t>
      </w:r>
    </w:p>
    <w:p>
      <w:pPr>
        <w:spacing w:after="40"/>
      </w:pPr>
      <w:r>
        <w:t xml:space="preserve">☐  Correct -o / -a ending</w:t>
      </w:r>
    </w:p>
    <w:p>
      <w:pPr>
        <w:spacing w:after="60" w:before="200"/>
      </w:pPr>
      <w:r>
        <w:rPr>
          <w:b/>
          <w:bCs/>
          <w:color w:val="3F8F5F"/>
          <w:sz w:val="18"/>
          <w:szCs w:val="18"/>
        </w:rPr>
        <w:t xml:space="preserve">Activity 5 · SPEAK ALOUD  </w:t>
      </w:r>
      <w:r>
        <w:rPr>
          <w:b/>
          <w:bCs/>
          <w:color w:val="1F2A44"/>
          <w:sz w:val="26"/>
          <w:szCs w:val="26"/>
        </w:rPr>
        <w:t xml:space="preserve">The praise ladder</w:t>
      </w:r>
    </w:p>
    <w:p>
      <w:pPr>
        <w:spacing w:after="120"/>
        <w:rPr>
          <w:i/>
          <w:iCs/>
          <w:color w:val="555555"/>
        </w:rPr>
      </w:pPr>
      <w:r>
        <w:rPr>
          <w:i/>
          <w:iCs/>
          <w:color w:val="555555"/>
        </w:rPr>
        <w:t xml:space="preserve">Say each line aloud with real enthusiasm. Stress the capitalized syllable in the respelling.</w:t>
      </w:r>
    </w:p>
    <w:p>
      <w:pPr>
        <w:spacing w:after="60"/>
      </w:pPr>
      <w:r>
        <w:t xml:space="preserve">¡Muy bien!</w:t>
      </w:r>
    </w:p>
    <w:p>
      <w:pPr>
        <w:spacing w:after="60"/>
      </w:pPr>
      <w:r>
        <w:t xml:space="preserve">¡Excelente!</w:t>
      </w:r>
    </w:p>
    <w:p>
      <w:pPr>
        <w:spacing w:after="60"/>
      </w:pPr>
      <w:r>
        <w:t xml:space="preserve">¡Buen trabajo!</w:t>
      </w:r>
    </w:p>
    <w:p>
      <w:pPr>
        <w:spacing w:after="60"/>
      </w:pPr>
      <w:r>
        <w:t xml:space="preserve">¡Sigue así!</w:t>
      </w:r>
    </w:p>
    <w:p>
      <w:pPr>
        <w:spacing w:after="60"/>
      </w:pPr>
      <w:r>
        <w:t xml:space="preserve">Tú puedes.</w:t>
      </w:r>
    </w:p>
    <w:p>
      <w:pPr>
        <w:spacing w:after="60"/>
      </w:pPr>
      <w:r>
        <w:t xml:space="preserve">Los errores nos ayudan a aprender.</w:t>
      </w:r>
    </w:p>
    <w:p>
      <w:pPr>
        <w:pStyle w:val="Heading2"/>
        <w:spacing w:after="120" w:before="240"/>
      </w:pPr>
      <w:r>
        <w:rPr>
          <w:b/>
          <w:bCs/>
          <w:color w:val="3F8F5F"/>
        </w:rPr>
        <w:t xml:space="preserve">Module 4 Quiz</w:t>
      </w:r>
    </w:p>
    <w:p>
      <w:pPr>
        <w:spacing w:after="40" w:before="120"/>
        <w:rPr>
          <w:b/>
          <w:bCs/>
        </w:rPr>
      </w:pPr>
      <w:r>
        <w:rPr>
          <w:b/>
          <w:bCs/>
        </w:rPr>
        <w:t xml:space="preserve">1. Which is the best way to check whether a student understood the directions?</w:t>
      </w:r>
    </w:p>
    <w:p>
      <w:pPr>
        <w:spacing w:after="20"/>
      </w:pPr>
      <w:r>
        <w:t xml:space="preserve">    A.  Ask only "¿Entiendes?"</w:t>
      </w:r>
    </w:p>
    <w:p>
      <w:pPr>
        <w:spacing w:after="20"/>
      </w:pPr>
      <w:r>
        <w:t xml:space="preserve">    B.  Ask "¿Qué vas a hacer primero?"</w:t>
      </w:r>
    </w:p>
    <w:p>
      <w:pPr>
        <w:spacing w:after="20"/>
      </w:pPr>
      <w:r>
        <w:t xml:space="preserve">    C.  Ask "¿Estás bien?"</w:t>
      </w:r>
    </w:p>
    <w:p>
      <w:pPr>
        <w:spacing w:after="20"/>
      </w:pPr>
      <w:r>
        <w:t xml:space="preserve">    D.  Say "¡Muy bien!"</w:t>
      </w:r>
    </w:p>
    <w:p>
      <w:pPr>
        <w:spacing w:after="40" w:before="120"/>
        <w:rPr>
          <w:b/>
          <w:bCs/>
        </w:rPr>
      </w:pPr>
      <w:r>
        <w:rPr>
          <w:b/>
          <w:bCs/>
        </w:rPr>
        <w:t xml:space="preserve">2. A female teacher wants to say "I'm proud of you." She says:</w:t>
      </w:r>
    </w:p>
    <w:p>
      <w:pPr>
        <w:spacing w:after="20"/>
      </w:pPr>
      <w:r>
        <w:t xml:space="preserve">    A.  Estoy orgulloso de ti.</w:t>
      </w:r>
    </w:p>
    <w:p>
      <w:pPr>
        <w:spacing w:after="20"/>
      </w:pPr>
      <w:r>
        <w:t xml:space="preserve">    B.  Eres orgullosa.</w:t>
      </w:r>
    </w:p>
    <w:p>
      <w:pPr>
        <w:spacing w:after="20"/>
      </w:pPr>
      <w:r>
        <w:t xml:space="preserve">    C.  Estoy orgullosa de ti.</w:t>
      </w:r>
    </w:p>
    <w:p>
      <w:pPr>
        <w:spacing w:after="20"/>
      </w:pPr>
      <w:r>
        <w:t xml:space="preserve">    D.  Estás orgulloso.</w:t>
      </w:r>
    </w:p>
    <w:p>
      <w:pPr>
        <w:spacing w:after="40" w:before="120"/>
        <w:rPr>
          <w:b/>
          <w:bCs/>
        </w:rPr>
      </w:pPr>
      <w:r>
        <w:rPr>
          <w:b/>
          <w:bCs/>
        </w:rPr>
        <w:t xml:space="preserve">3. "Tómate tu tiempo" means:</w:t>
      </w:r>
    </w:p>
    <w:p>
      <w:pPr>
        <w:spacing w:after="20"/>
      </w:pPr>
      <w:r>
        <w:t xml:space="preserve">    A.  Hurry up.</w:t>
      </w:r>
    </w:p>
    <w:p>
      <w:pPr>
        <w:spacing w:after="20"/>
      </w:pPr>
      <w:r>
        <w:t xml:space="preserve">    B.  Take your time.</w:t>
      </w:r>
    </w:p>
    <w:p>
      <w:pPr>
        <w:spacing w:after="20"/>
      </w:pPr>
      <w:r>
        <w:t xml:space="preserve">    C.  It's time to go.</w:t>
      </w:r>
    </w:p>
    <w:p>
      <w:pPr>
        <w:spacing w:after="20"/>
      </w:pPr>
      <w:r>
        <w:t xml:space="preserve">    D.  What time is it?</w:t>
      </w:r>
    </w:p>
    <w:p>
      <w:pPr>
        <w:spacing w:after="40" w:before="120"/>
        <w:rPr>
          <w:b/>
          <w:bCs/>
        </w:rPr>
      </w:pPr>
      <w:r>
        <w:rPr>
          <w:b/>
          <w:bCs/>
        </w:rPr>
        <w:t xml:space="preserve">4. A student says "Tengo sueño." She is:</w:t>
      </w:r>
    </w:p>
    <w:p>
      <w:pPr>
        <w:spacing w:after="20"/>
      </w:pPr>
      <w:r>
        <w:t xml:space="preserve">    A.  sleepy</w:t>
      </w:r>
    </w:p>
    <w:p>
      <w:pPr>
        <w:spacing w:after="20"/>
      </w:pPr>
      <w:r>
        <w:t xml:space="preserve">    B.  hungry</w:t>
      </w:r>
    </w:p>
    <w:p>
      <w:pPr>
        <w:spacing w:after="20"/>
      </w:pPr>
      <w:r>
        <w:t xml:space="preserve">    C.  sad</w:t>
      </w:r>
    </w:p>
    <w:p>
      <w:pPr>
        <w:spacing w:after="20"/>
      </w:pPr>
      <w:r>
        <w:t xml:space="preserve">    D.  sick</w:t>
      </w:r>
    </w:p>
    <w:p>
      <w:pPr>
        <w:spacing w:after="40" w:before="120"/>
        <w:rPr>
          <w:b/>
          <w:bCs/>
        </w:rPr>
      </w:pPr>
      <w:r>
        <w:rPr>
          <w:b/>
          <w:bCs/>
        </w:rPr>
        <w:t xml:space="preserve">5. A student says something that suggests possible harm at home. You should:</w:t>
      </w:r>
    </w:p>
    <w:p>
      <w:pPr>
        <w:spacing w:after="20"/>
      </w:pPr>
      <w:r>
        <w:t xml:space="preserve">    A.  Ask many follow-up questions in Spanish</w:t>
      </w:r>
    </w:p>
    <w:p>
      <w:pPr>
        <w:spacing w:after="20"/>
      </w:pPr>
      <w:r>
        <w:t xml:space="preserve">    B.  Ask a bilingual classmate to help</w:t>
      </w:r>
    </w:p>
    <w:p>
      <w:pPr>
        <w:spacing w:after="20"/>
      </w:pPr>
      <w:r>
        <w:t xml:space="preserve">    C.  Wait to see if it happens again</w:t>
      </w:r>
    </w:p>
    <w:p>
      <w:pPr>
        <w:spacing w:after="20"/>
      </w:pPr>
      <w:r>
        <w:t xml:space="preserve">    D.  Follow your school's reporting procedures right away and involve qualified staff and an interpreter</w:t>
      </w:r>
    </w:p>
    <w:p>
      <w:r>
        <w:br w:type="page"/>
      </w:r>
    </w:p>
    <w:p>
      <w:pPr>
        <w:spacing w:after="40"/>
      </w:pPr>
      <w:r>
        <w:rPr>
          <w:b/>
          <w:bCs/>
          <w:color w:val="1F2A44"/>
          <w:sz w:val="40"/>
          <w:szCs w:val="40"/>
        </w:rPr>
        <w:t xml:space="preserve">Module 4 Cheat Sheet</w:t>
      </w:r>
    </w:p>
    <w:p>
      <w:pPr>
        <w:pBdr>
          <w:bottom w:val="single" w:color="3F8F5F" w:sz="18"/>
        </w:pBdr>
        <w:spacing w:after="200"/>
      </w:pPr>
      <w:r>
        <w:rPr>
          <w:i/>
          <w:iCs/>
          <w:color w:val="3F8F5F"/>
        </w:rPr>
        <w:t xml:space="preserve">Praise, Support, and Checking In · Elogios, apoyo y bienestar</w:t>
      </w:r>
    </w:p>
    <w:p>
      <w:pPr>
        <w:pStyle w:val="Heading3"/>
        <w:spacing w:after="120" w:before="240"/>
      </w:pPr>
      <w:r>
        <w:rPr>
          <w:b/>
          <w:bCs/>
          <w:color w:val="1F2A44"/>
        </w:rPr>
        <w:t xml:space="preserve">Praise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¡Muy bien!</w:t>
            </w:r>
          </w:p>
        </w:tc>
        <w:tc>
          <w:tcPr>
            <w:tcW w:type="dxa" w:w="5360"/>
            <w:tcMar>
              <w:top w:type="dxa" w:w="60"/>
              <w:left w:type="dxa" w:w="100"/>
              <w:bottom w:type="dxa" w:w="60"/>
              <w:right w:type="dxa" w:w="100"/>
            </w:tcMar>
          </w:tcPr>
          <w:p>
            <w:pPr>
              <w:spacing w:after="0"/>
            </w:pPr>
            <w:r>
              <w:rPr>
                <w:b w:val="false"/>
                <w:bCs w:val="false"/>
                <w:sz w:val="20"/>
                <w:szCs w:val="20"/>
              </w:rPr>
              <w:t xml:space="preserve">Very good!</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¡Excelente!</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Excellent!</w:t>
            </w:r>
          </w:p>
        </w:tc>
      </w:tr>
      <w:tr>
        <w:tc>
          <w:tcPr>
            <w:tcW w:type="dxa" w:w="4000"/>
            <w:tcMar>
              <w:top w:type="dxa" w:w="60"/>
              <w:left w:type="dxa" w:w="100"/>
              <w:bottom w:type="dxa" w:w="60"/>
              <w:right w:type="dxa" w:w="100"/>
            </w:tcMar>
          </w:tcPr>
          <w:p>
            <w:pPr>
              <w:spacing w:after="0"/>
            </w:pPr>
            <w:r>
              <w:rPr>
                <w:b/>
                <w:bCs/>
                <w:sz w:val="20"/>
                <w:szCs w:val="20"/>
              </w:rPr>
              <w:t xml:space="preserve">¡Buen trabajo con ___!</w:t>
            </w:r>
          </w:p>
        </w:tc>
        <w:tc>
          <w:tcPr>
            <w:tcW w:type="dxa" w:w="5360"/>
            <w:tcMar>
              <w:top w:type="dxa" w:w="60"/>
              <w:left w:type="dxa" w:w="100"/>
              <w:bottom w:type="dxa" w:w="60"/>
              <w:right w:type="dxa" w:w="100"/>
            </w:tcMar>
          </w:tcPr>
          <w:p>
            <w:pPr>
              <w:spacing w:after="0"/>
            </w:pPr>
            <w:r>
              <w:rPr>
                <w:b w:val="false"/>
                <w:bCs w:val="false"/>
                <w:sz w:val="20"/>
                <w:szCs w:val="20"/>
              </w:rPr>
              <w:t xml:space="preserve">Great job with ___!</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Me gusta cómo ___.</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I like how you ___.</w:t>
            </w:r>
          </w:p>
        </w:tc>
      </w:tr>
      <w:tr>
        <w:tc>
          <w:tcPr>
            <w:tcW w:type="dxa" w:w="4000"/>
            <w:tcMar>
              <w:top w:type="dxa" w:w="60"/>
              <w:left w:type="dxa" w:w="100"/>
              <w:bottom w:type="dxa" w:w="60"/>
              <w:right w:type="dxa" w:w="100"/>
            </w:tcMar>
          </w:tcPr>
          <w:p>
            <w:pPr>
              <w:spacing w:after="0"/>
            </w:pPr>
            <w:r>
              <w:rPr>
                <w:b/>
                <w:bCs/>
                <w:sz w:val="20"/>
                <w:szCs w:val="20"/>
              </w:rPr>
              <w:t xml:space="preserve">¡Sigue así!</w:t>
            </w:r>
          </w:p>
        </w:tc>
        <w:tc>
          <w:tcPr>
            <w:tcW w:type="dxa" w:w="5360"/>
            <w:tcMar>
              <w:top w:type="dxa" w:w="60"/>
              <w:left w:type="dxa" w:w="100"/>
              <w:bottom w:type="dxa" w:w="60"/>
              <w:right w:type="dxa" w:w="100"/>
            </w:tcMar>
          </w:tcPr>
          <w:p>
            <w:pPr>
              <w:spacing w:after="0"/>
            </w:pPr>
            <w:r>
              <w:rPr>
                <w:b w:val="false"/>
                <w:bCs w:val="false"/>
                <w:sz w:val="20"/>
                <w:szCs w:val="20"/>
              </w:rPr>
              <w:t xml:space="preserve">Keep it up!</w:t>
            </w:r>
          </w:p>
        </w:tc>
      </w:tr>
    </w:tbl>
    <w:p>
      <w:pPr>
        <w:spacing w:after="120"/>
      </w:pPr>
    </w:p>
    <w:p>
      <w:pPr>
        <w:pStyle w:val="Heading3"/>
        <w:spacing w:after="120" w:before="240"/>
      </w:pPr>
      <w:r>
        <w:rPr>
          <w:b/>
          <w:bCs/>
          <w:color w:val="1F2A44"/>
        </w:rPr>
        <w:t xml:space="preserve">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Tú puedes.</w:t>
            </w:r>
          </w:p>
        </w:tc>
        <w:tc>
          <w:tcPr>
            <w:tcW w:type="dxa" w:w="5360"/>
            <w:tcMar>
              <w:top w:type="dxa" w:w="60"/>
              <w:left w:type="dxa" w:w="100"/>
              <w:bottom w:type="dxa" w:w="60"/>
              <w:right w:type="dxa" w:w="100"/>
            </w:tcMar>
          </w:tcPr>
          <w:p>
            <w:pPr>
              <w:spacing w:after="0"/>
            </w:pPr>
            <w:r>
              <w:rPr>
                <w:b w:val="false"/>
                <w:bCs w:val="false"/>
                <w:sz w:val="20"/>
                <w:szCs w:val="20"/>
              </w:rPr>
              <w:t xml:space="preserve">You can do it.</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Inténtalo otra vez.</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Try again.</w:t>
            </w:r>
          </w:p>
        </w:tc>
      </w:tr>
      <w:tr>
        <w:tc>
          <w:tcPr>
            <w:tcW w:type="dxa" w:w="4000"/>
            <w:tcMar>
              <w:top w:type="dxa" w:w="60"/>
              <w:left w:type="dxa" w:w="100"/>
              <w:bottom w:type="dxa" w:w="60"/>
              <w:right w:type="dxa" w:w="100"/>
            </w:tcMar>
          </w:tcPr>
          <w:p>
            <w:pPr>
              <w:spacing w:after="0"/>
            </w:pPr>
            <w:r>
              <w:rPr>
                <w:b/>
                <w:bCs/>
                <w:sz w:val="20"/>
                <w:szCs w:val="20"/>
              </w:rPr>
              <w:t xml:space="preserve">Tómate tu tiempo.</w:t>
            </w:r>
          </w:p>
        </w:tc>
        <w:tc>
          <w:tcPr>
            <w:tcW w:type="dxa" w:w="5360"/>
            <w:tcMar>
              <w:top w:type="dxa" w:w="60"/>
              <w:left w:type="dxa" w:w="100"/>
              <w:bottom w:type="dxa" w:w="60"/>
              <w:right w:type="dxa" w:w="100"/>
            </w:tcMar>
          </w:tcPr>
          <w:p>
            <w:pPr>
              <w:spacing w:after="0"/>
            </w:pPr>
            <w:r>
              <w:rPr>
                <w:b w:val="false"/>
                <w:bCs w:val="false"/>
                <w:sz w:val="20"/>
                <w:szCs w:val="20"/>
              </w:rPr>
              <w:t xml:space="preserve">Take your time.</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¿Necesitas ayuda?</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Do you need help?</w:t>
            </w:r>
          </w:p>
        </w:tc>
      </w:tr>
      <w:tr>
        <w:tc>
          <w:tcPr>
            <w:tcW w:type="dxa" w:w="4000"/>
            <w:tcMar>
              <w:top w:type="dxa" w:w="60"/>
              <w:left w:type="dxa" w:w="100"/>
              <w:bottom w:type="dxa" w:w="60"/>
              <w:right w:type="dxa" w:w="100"/>
            </w:tcMar>
          </w:tcPr>
          <w:p>
            <w:pPr>
              <w:spacing w:after="0"/>
            </w:pPr>
            <w:r>
              <w:rPr>
                <w:b/>
                <w:bCs/>
                <w:sz w:val="20"/>
                <w:szCs w:val="20"/>
              </w:rPr>
              <w:t xml:space="preserve">Los errores nos ayudan a aprender.</w:t>
            </w:r>
          </w:p>
        </w:tc>
        <w:tc>
          <w:tcPr>
            <w:tcW w:type="dxa" w:w="5360"/>
            <w:tcMar>
              <w:top w:type="dxa" w:w="60"/>
              <w:left w:type="dxa" w:w="100"/>
              <w:bottom w:type="dxa" w:w="60"/>
              <w:right w:type="dxa" w:w="100"/>
            </w:tcMar>
          </w:tcPr>
          <w:p>
            <w:pPr>
              <w:spacing w:after="0"/>
            </w:pPr>
            <w:r>
              <w:rPr>
                <w:b w:val="false"/>
                <w:bCs w:val="false"/>
                <w:sz w:val="20"/>
                <w:szCs w:val="20"/>
              </w:rPr>
              <w:t xml:space="preserve">Mistakes help us learn.</w:t>
            </w:r>
          </w:p>
        </w:tc>
      </w:tr>
    </w:tbl>
    <w:p>
      <w:pPr>
        <w:spacing w:after="120"/>
      </w:pPr>
    </w:p>
    <w:p>
      <w:pPr>
        <w:pStyle w:val="Heading3"/>
        <w:spacing w:after="120" w:before="240"/>
      </w:pPr>
      <w:r>
        <w:rPr>
          <w:b/>
          <w:bCs/>
          <w:color w:val="1F2A44"/>
        </w:rPr>
        <w:t xml:space="preserve">Check understanding (not just ¿Entiendes?)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shd w:fill="3F8F5F"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3F8F5F"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000"/>
            <w:shd w:fill="3F8F5F"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360"/>
            <w:tcMar>
              <w:top w:type="dxa" w:w="60"/>
              <w:left w:type="dxa" w:w="100"/>
              <w:bottom w:type="dxa" w:w="60"/>
              <w:right w:type="dxa" w:w="100"/>
            </w:tcMar>
          </w:tcPr>
          <w:p>
            <w:pPr>
              <w:spacing w:after="0"/>
            </w:pPr>
            <w:r>
              <w:rPr>
                <w:b/>
                <w:bCs/>
                <w:sz w:val="20"/>
                <w:szCs w:val="20"/>
              </w:rPr>
              <w:t xml:space="preserve">¿Pulgar arriba o pulgar abajo?</w:t>
            </w:r>
          </w:p>
        </w:tc>
        <w:tc>
          <w:tcPr>
            <w:tcW w:type="dxa" w:w="3000"/>
            <w:tcMar>
              <w:top w:type="dxa" w:w="60"/>
              <w:left w:type="dxa" w:w="100"/>
              <w:bottom w:type="dxa" w:w="60"/>
              <w:right w:type="dxa" w:w="100"/>
            </w:tcMar>
          </w:tcPr>
          <w:p>
            <w:pPr>
              <w:spacing w:after="0"/>
            </w:pPr>
            <w:r>
              <w:rPr>
                <w:b w:val="false"/>
                <w:bCs w:val="false"/>
                <w:sz w:val="20"/>
                <w:szCs w:val="20"/>
              </w:rPr>
              <w:t xml:space="preserve">Thumbs up or thumbs down?</w:t>
            </w:r>
          </w:p>
        </w:tc>
        <w:tc>
          <w:tcPr>
            <w:tcW w:type="dxa" w:w="3000"/>
            <w:tcMar>
              <w:top w:type="dxa" w:w="60"/>
              <w:left w:type="dxa" w:w="100"/>
              <w:bottom w:type="dxa" w:w="60"/>
              <w:right w:type="dxa" w:w="100"/>
            </w:tcMar>
          </w:tcPr>
          <w:p>
            <w:pPr>
              <w:spacing w:after="0"/>
            </w:pPr>
            <w:r>
              <w:rPr>
                <w:b w:val="false"/>
                <w:bCs w:val="false"/>
                <w:sz w:val="20"/>
                <w:szCs w:val="20"/>
              </w:rPr>
              <w:t xml:space="preserve">pool-GAHR ah-RREE-bah oh pool-GAHR ah-BAH-hoh</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Muéstrame con los dedos, del uno al cinco.</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Show me with your fingers, one to five.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MWEHS-trah-meh kohn lohs DEH-dohs</w:t>
            </w:r>
          </w:p>
        </w:tc>
      </w:tr>
      <w:tr>
        <w:tc>
          <w:tcPr>
            <w:tcW w:type="dxa" w:w="3360"/>
            <w:tcMar>
              <w:top w:type="dxa" w:w="60"/>
              <w:left w:type="dxa" w:w="100"/>
              <w:bottom w:type="dxa" w:w="60"/>
              <w:right w:type="dxa" w:w="100"/>
            </w:tcMar>
          </w:tcPr>
          <w:p>
            <w:pPr>
              <w:spacing w:after="0"/>
            </w:pPr>
            <w:r>
              <w:rPr>
                <w:b/>
                <w:bCs/>
                <w:sz w:val="20"/>
                <w:szCs w:val="20"/>
              </w:rPr>
              <w:t xml:space="preserve">¿Qué vas a hacer primero?</w:t>
            </w:r>
          </w:p>
        </w:tc>
        <w:tc>
          <w:tcPr>
            <w:tcW w:type="dxa" w:w="3000"/>
            <w:tcMar>
              <w:top w:type="dxa" w:w="60"/>
              <w:left w:type="dxa" w:w="100"/>
              <w:bottom w:type="dxa" w:w="60"/>
              <w:right w:type="dxa" w:w="100"/>
            </w:tcMar>
          </w:tcPr>
          <w:p>
            <w:pPr>
              <w:spacing w:after="0"/>
            </w:pPr>
            <w:r>
              <w:rPr>
                <w:b w:val="false"/>
                <w:bCs w:val="false"/>
                <w:sz w:val="20"/>
                <w:szCs w:val="20"/>
              </w:rPr>
              <w:t xml:space="preserve">What are you going to do first?</w:t>
            </w:r>
          </w:p>
        </w:tc>
        <w:tc>
          <w:tcPr>
            <w:tcW w:type="dxa" w:w="3000"/>
            <w:tcMar>
              <w:top w:type="dxa" w:w="60"/>
              <w:left w:type="dxa" w:w="100"/>
              <w:bottom w:type="dxa" w:w="60"/>
              <w:right w:type="dxa" w:w="100"/>
            </w:tcMar>
          </w:tcPr>
          <w:p>
            <w:pPr>
              <w:spacing w:after="0"/>
            </w:pPr>
            <w:r>
              <w:rPr>
                <w:b w:val="false"/>
                <w:bCs w:val="false"/>
                <w:sz w:val="20"/>
                <w:szCs w:val="20"/>
              </w:rPr>
              <w:t xml:space="preserve">KEH BAHS ah ah-SEHR pree-MEH-roh</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Puedes contestar en español o en inglés.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You can answer in Spanish or English.</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PWEH-dehs kohn-tehs-TAHR ehn ehs-pah-NYOHL</w:t>
            </w:r>
          </w:p>
        </w:tc>
      </w:tr>
    </w:tbl>
    <w:p>
      <w:pPr>
        <w:spacing w:after="120"/>
      </w:pPr>
    </w:p>
    <w:p>
      <w:pPr>
        <w:pStyle w:val="Heading3"/>
        <w:spacing w:after="120" w:before="240"/>
      </w:pPr>
      <w:r>
        <w:rPr>
          <w:b/>
          <w:bCs/>
          <w:color w:val="1F2A44"/>
        </w:rPr>
        <w:t xml:space="preserve">Check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¿Cómo te sientes hoy?</w:t>
            </w:r>
          </w:p>
        </w:tc>
        <w:tc>
          <w:tcPr>
            <w:tcW w:type="dxa" w:w="5360"/>
            <w:tcMar>
              <w:top w:type="dxa" w:w="60"/>
              <w:left w:type="dxa" w:w="100"/>
              <w:bottom w:type="dxa" w:w="60"/>
              <w:right w:type="dxa" w:w="100"/>
            </w:tcMar>
          </w:tcPr>
          <w:p>
            <w:pPr>
              <w:spacing w:after="0"/>
            </w:pPr>
            <w:r>
              <w:rPr>
                <w:b w:val="false"/>
                <w:bCs w:val="false"/>
                <w:sz w:val="20"/>
                <w:szCs w:val="20"/>
              </w:rPr>
              <w:t xml:space="preserve">How do you feel today?</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¿Estás bien?</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Are you okay?</w:t>
            </w:r>
          </w:p>
        </w:tc>
      </w:tr>
      <w:tr>
        <w:tc>
          <w:tcPr>
            <w:tcW w:type="dxa" w:w="4000"/>
            <w:tcMar>
              <w:top w:type="dxa" w:w="60"/>
              <w:left w:type="dxa" w:w="100"/>
              <w:bottom w:type="dxa" w:w="60"/>
              <w:right w:type="dxa" w:w="100"/>
            </w:tcMar>
          </w:tcPr>
          <w:p>
            <w:pPr>
              <w:spacing w:after="0"/>
            </w:pPr>
            <w:r>
              <w:rPr>
                <w:b/>
                <w:bCs/>
                <w:sz w:val="20"/>
                <w:szCs w:val="20"/>
              </w:rPr>
              <w:t xml:space="preserve">¿Quieres hablar?</w:t>
            </w:r>
          </w:p>
        </w:tc>
        <w:tc>
          <w:tcPr>
            <w:tcW w:type="dxa" w:w="5360"/>
            <w:tcMar>
              <w:top w:type="dxa" w:w="60"/>
              <w:left w:type="dxa" w:w="100"/>
              <w:bottom w:type="dxa" w:w="60"/>
              <w:right w:type="dxa" w:w="100"/>
            </w:tcMar>
          </w:tcPr>
          <w:p>
            <w:pPr>
              <w:spacing w:after="0"/>
            </w:pPr>
            <w:r>
              <w:rPr>
                <w:b w:val="false"/>
                <w:bCs w:val="false"/>
                <w:sz w:val="20"/>
                <w:szCs w:val="20"/>
              </w:rPr>
              <w:t xml:space="preserve">Do you want to talk?</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¿Quieres ir a la enfermería?</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Go to the nurse?</w:t>
            </w:r>
          </w:p>
        </w:tc>
      </w:tr>
      <w:tr>
        <w:tc>
          <w:tcPr>
            <w:tcW w:type="dxa" w:w="4000"/>
            <w:tcMar>
              <w:top w:type="dxa" w:w="60"/>
              <w:left w:type="dxa" w:w="100"/>
              <w:bottom w:type="dxa" w:w="60"/>
              <w:right w:type="dxa" w:w="100"/>
            </w:tcMar>
          </w:tcPr>
          <w:p>
            <w:pPr>
              <w:spacing w:after="0"/>
            </w:pPr>
            <w:r>
              <w:rPr>
                <w:b/>
                <w:bCs/>
                <w:sz w:val="20"/>
                <w:szCs w:val="20"/>
              </w:rPr>
              <w:t xml:space="preserve">Estoy aquí para ayudarte.</w:t>
            </w:r>
          </w:p>
        </w:tc>
        <w:tc>
          <w:tcPr>
            <w:tcW w:type="dxa" w:w="5360"/>
            <w:tcMar>
              <w:top w:type="dxa" w:w="60"/>
              <w:left w:type="dxa" w:w="100"/>
              <w:bottom w:type="dxa" w:w="60"/>
              <w:right w:type="dxa" w:w="100"/>
            </w:tcMar>
          </w:tcPr>
          <w:p>
            <w:pPr>
              <w:spacing w:after="0"/>
            </w:pPr>
            <w:r>
              <w:rPr>
                <w:b w:val="false"/>
                <w:bCs w:val="false"/>
                <w:sz w:val="20"/>
                <w:szCs w:val="20"/>
              </w:rPr>
              <w:t xml:space="preserve">I'm here to help you.</w:t>
            </w:r>
          </w:p>
        </w:tc>
      </w:tr>
    </w:tbl>
    <w:p>
      <w:pPr>
        <w:spacing w:after="120"/>
      </w:pPr>
    </w:p>
    <w:p>
      <w:pPr>
        <w:pStyle w:val="Heading3"/>
        <w:spacing w:after="120" w:before="240"/>
      </w:pPr>
      <w:r>
        <w:rPr>
          <w:b/>
          <w:bCs/>
          <w:color w:val="1F2A44"/>
        </w:rPr>
        <w:t xml:space="preserve">Feelings (boy / girl)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feliz / triste</w:t>
            </w:r>
          </w:p>
        </w:tc>
        <w:tc>
          <w:tcPr>
            <w:tcW w:type="dxa" w:w="5360"/>
            <w:tcMar>
              <w:top w:type="dxa" w:w="60"/>
              <w:left w:type="dxa" w:w="100"/>
              <w:bottom w:type="dxa" w:w="60"/>
              <w:right w:type="dxa" w:w="100"/>
            </w:tcMar>
          </w:tcPr>
          <w:p>
            <w:pPr>
              <w:spacing w:after="0"/>
            </w:pPr>
            <w:r>
              <w:rPr>
                <w:b w:val="false"/>
                <w:bCs w:val="false"/>
                <w:sz w:val="20"/>
                <w:szCs w:val="20"/>
              </w:rPr>
              <w:t xml:space="preserve">happy / sad</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cansado / cansada</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tired</w:t>
            </w:r>
          </w:p>
        </w:tc>
      </w:tr>
      <w:tr>
        <w:tc>
          <w:tcPr>
            <w:tcW w:type="dxa" w:w="4000"/>
            <w:tcMar>
              <w:top w:type="dxa" w:w="60"/>
              <w:left w:type="dxa" w:w="100"/>
              <w:bottom w:type="dxa" w:w="60"/>
              <w:right w:type="dxa" w:w="100"/>
            </w:tcMar>
          </w:tcPr>
          <w:p>
            <w:pPr>
              <w:spacing w:after="0"/>
            </w:pPr>
            <w:r>
              <w:rPr>
                <w:b/>
                <w:bCs/>
                <w:sz w:val="20"/>
                <w:szCs w:val="20"/>
              </w:rPr>
              <w:t xml:space="preserve">nervioso / nerviosa</w:t>
            </w:r>
          </w:p>
        </w:tc>
        <w:tc>
          <w:tcPr>
            <w:tcW w:type="dxa" w:w="5360"/>
            <w:tcMar>
              <w:top w:type="dxa" w:w="60"/>
              <w:left w:type="dxa" w:w="100"/>
              <w:bottom w:type="dxa" w:w="60"/>
              <w:right w:type="dxa" w:w="100"/>
            </w:tcMar>
          </w:tcPr>
          <w:p>
            <w:pPr>
              <w:spacing w:after="0"/>
            </w:pPr>
            <w:r>
              <w:rPr>
                <w:b w:val="false"/>
                <w:bCs w:val="false"/>
                <w:sz w:val="20"/>
                <w:szCs w:val="20"/>
              </w:rPr>
              <w:t xml:space="preserve">nervous</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enfermo / enferma</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sick</w:t>
            </w:r>
          </w:p>
        </w:tc>
      </w:tr>
      <w:tr>
        <w:tc>
          <w:tcPr>
            <w:tcW w:type="dxa" w:w="4000"/>
            <w:tcMar>
              <w:top w:type="dxa" w:w="60"/>
              <w:left w:type="dxa" w:w="100"/>
              <w:bottom w:type="dxa" w:w="60"/>
              <w:right w:type="dxa" w:w="100"/>
            </w:tcMar>
          </w:tcPr>
          <w:p>
            <w:pPr>
              <w:spacing w:after="0"/>
            </w:pPr>
            <w:r>
              <w:rPr>
                <w:b/>
                <w:bCs/>
                <w:sz w:val="20"/>
                <w:szCs w:val="20"/>
              </w:rPr>
              <w:t xml:space="preserve">más o menos</w:t>
            </w:r>
          </w:p>
        </w:tc>
        <w:tc>
          <w:tcPr>
            <w:tcW w:type="dxa" w:w="5360"/>
            <w:tcMar>
              <w:top w:type="dxa" w:w="60"/>
              <w:left w:type="dxa" w:w="100"/>
              <w:bottom w:type="dxa" w:w="60"/>
              <w:right w:type="dxa" w:w="100"/>
            </w:tcMar>
          </w:tcPr>
          <w:p>
            <w:pPr>
              <w:spacing w:after="0"/>
            </w:pPr>
            <w:r>
              <w:rPr>
                <w:b w:val="false"/>
                <w:bCs w:val="false"/>
                <w:sz w:val="20"/>
                <w:szCs w:val="20"/>
              </w:rPr>
              <w:t xml:space="preserve">so-so</w:t>
            </w:r>
          </w:p>
        </w:tc>
      </w:tr>
    </w:tbl>
    <w:p>
      <w:pPr>
        <w:spacing w:after="120"/>
      </w:pPr>
    </w:p>
    <w:p>
      <w:pPr>
        <w:pStyle w:val="Heading3"/>
        <w:spacing w:after="120" w:before="240"/>
      </w:pPr>
      <w:r>
        <w:rPr>
          <w:b/>
          <w:bCs/>
          <w:color w:val="F26B5B"/>
        </w:rPr>
        <w:t xml:space="preserve">Serious concern? Stop and get help.</w:t>
      </w:r>
    </w:p>
    <w:p>
      <w:pPr>
        <w:pStyle w:val="ListParagraph"/>
        <w:numPr>
          <w:ilvl w:val="0"/>
          <w:numId w:val="2"/>
        </w:numPr>
        <w:spacing w:after="60"/>
      </w:pPr>
      <w:r>
        <w:t xml:space="preserve">Follow reporting procedures right away. Involve the counselor or administrator and a qualified interpreter. Never use a student to interpret. Do not promise secrecy.</w:t>
      </w:r>
    </w:p>
    <w:p>
      <w:pPr>
        <w:spacing w:after="120"/>
      </w:pPr>
    </w:p>
    <w:p>
      <w:r>
        <w:br w:type="page"/>
      </w:r>
    </w:p>
    <w:p>
      <w:pPr>
        <w:spacing w:after="0"/>
      </w:pPr>
      <w:r>
        <w:rPr>
          <w:b/>
          <w:bCs/>
          <w:color w:val="7A5C9E"/>
          <w:spacing w:val="60"/>
          <w:sz w:val="20"/>
          <w:szCs w:val="20"/>
        </w:rPr>
        <w:t xml:space="preserve">MODULE 5 OF 6</w:t>
      </w:r>
    </w:p>
    <w:p>
      <w:pPr>
        <w:spacing w:after="40"/>
      </w:pPr>
      <w:r>
        <w:rPr>
          <w:b/>
          <w:bCs/>
          <w:color w:val="1F2A44"/>
          <w:sz w:val="56"/>
          <w:szCs w:val="56"/>
        </w:rPr>
        <w:t xml:space="preserve">Academic Language</w:t>
      </w:r>
    </w:p>
    <w:p>
      <w:pPr>
        <w:pBdr>
          <w:bottom w:val="single" w:color="7A5C9E" w:sz="18"/>
        </w:pBdr>
        <w:spacing w:after="200"/>
      </w:pPr>
      <w:r>
        <w:rPr>
          <w:i/>
          <w:iCs/>
          <w:color w:val="7A5C9E"/>
          <w:sz w:val="28"/>
          <w:szCs w:val="28"/>
        </w:rPr>
        <w:t xml:space="preserve">El lenguaje académico</w:t>
      </w:r>
    </w:p>
    <w:p>
      <w:pPr>
        <w:spacing w:after="120"/>
        <w:rPr>
          <w:b/>
          <w:bCs/>
        </w:rPr>
      </w:pPr>
      <w:r>
        <w:rPr>
          <w:b/>
          <w:bCs/>
        </w:rPr>
        <w:t xml:space="preserve">Your students' Spanish is a resource for learning content. Use cognates, watch for false cognates, offer bilingual sentence frames, and plan routines that let students think in one language and produce in another.</w:t>
      </w:r>
    </w:p>
    <w:p>
      <w:pPr>
        <w:pStyle w:val="Heading2"/>
        <w:spacing w:after="120" w:before="240"/>
      </w:pPr>
      <w:r>
        <w:rPr>
          <w:b/>
          <w:bCs/>
          <w:color w:val="7A5C9E"/>
        </w:rPr>
        <w:t xml:space="preserve">Learning goals</w:t>
      </w:r>
    </w:p>
    <w:p>
      <w:pPr>
        <w:pStyle w:val="ListParagraph"/>
        <w:numPr>
          <w:ilvl w:val="0"/>
          <w:numId w:val="2"/>
        </w:numPr>
        <w:spacing w:after="60"/>
      </w:pPr>
      <w:r>
        <w:t xml:space="preserve">Use Spanish-English cognates to make content vocabulary more accessible.</w:t>
      </w:r>
    </w:p>
    <w:p>
      <w:pPr>
        <w:pStyle w:val="ListParagraph"/>
        <w:numPr>
          <w:ilvl w:val="0"/>
          <w:numId w:val="2"/>
        </w:numPr>
        <w:spacing w:after="60"/>
      </w:pPr>
      <w:r>
        <w:t xml:space="preserve">Recognize common false cognates and prevent confusion.</w:t>
      </w:r>
    </w:p>
    <w:p>
      <w:pPr>
        <w:pStyle w:val="ListParagraph"/>
        <w:numPr>
          <w:ilvl w:val="0"/>
          <w:numId w:val="2"/>
        </w:numPr>
        <w:spacing w:after="60"/>
      </w:pPr>
      <w:r>
        <w:t xml:space="preserve">Provide bilingual sentence frames for academic talk and writing.</w:t>
      </w:r>
    </w:p>
    <w:p>
      <w:pPr>
        <w:pStyle w:val="ListParagraph"/>
        <w:numPr>
          <w:ilvl w:val="0"/>
          <w:numId w:val="2"/>
        </w:numPr>
        <w:spacing w:after="60"/>
      </w:pPr>
      <w:r>
        <w:t xml:space="preserve">Run a Talk Then Write routine in which students may think and talk in either language.</w:t>
      </w:r>
    </w:p>
    <w:p>
      <w:pPr>
        <w:pStyle w:val="ListParagraph"/>
        <w:numPr>
          <w:ilvl w:val="0"/>
          <w:numId w:val="2"/>
        </w:numPr>
        <w:spacing w:after="60"/>
      </w:pPr>
      <w:r>
        <w:t xml:space="preserve">Plan a Preview-View-Review lesson.</w:t>
      </w:r>
    </w:p>
    <w:p>
      <w:pPr>
        <w:pStyle w:val="Heading2"/>
        <w:spacing w:after="120" w:before="240"/>
      </w:pPr>
      <w:r>
        <w:rPr>
          <w:b/>
          <w:bCs/>
          <w:color w:val="7A5C9E"/>
        </w:rPr>
        <w:t xml:space="preserve">Mini-lesson</w:t>
      </w:r>
    </w:p>
    <w:p>
      <w:pPr>
        <w:pStyle w:val="Heading3"/>
        <w:spacing w:after="120" w:before="240"/>
      </w:pPr>
      <w:r>
        <w:rPr>
          <w:b/>
          <w:bCs/>
          <w:color w:val="1F2A44"/>
        </w:rPr>
        <w:t xml:space="preserve">Why the home language helps</w:t>
      </w:r>
    </w:p>
    <w:p>
      <w:pPr>
        <w:spacing w:after="120"/>
      </w:pPr>
      <w:r>
        <w:t xml:space="preserve">Cummins (2001) describes how concepts and skills learned in one language support learning in another. A student who already understands photosynthesis or fractions in Spanish does not need to relearn the idea, only the English words for it. García, Johnson, and Seltzer (2017) describe translanguaging: students draw on their whole language repertoire to make meaning, and teachers can plan lessons that invite this on purpose. You do not need to be fluent in Spanish to open that door.</w:t>
      </w:r>
    </w:p>
    <w:p>
      <w:pPr>
        <w:pStyle w:val="Heading3"/>
        <w:spacing w:after="120" w:before="240"/>
      </w:pPr>
      <w:r>
        <w:rPr>
          <w:b/>
          <w:bCs/>
          <w:color w:val="1F2A44"/>
        </w:rPr>
        <w:t xml:space="preserve">Cognates: words that are shared</w:t>
      </w:r>
    </w:p>
    <w:p>
      <w:pPr>
        <w:spacing w:after="120"/>
      </w:pPr>
      <w:r>
        <w:t xml:space="preserve">Cognates are words that look alike, sound alike, and mean the same thing in two languages. Much academic English comes from Latin, so many content words have close Spanish relatives. Spelling patterns make them easy to spot: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shd w:fill="7A5C9E" w:color="auto" w:val="clear"/>
            <w:tcMar>
              <w:top w:type="dxa" w:w="60"/>
              <w:left w:type="dxa" w:w="100"/>
              <w:bottom w:type="dxa" w:w="60"/>
              <w:right w:type="dxa" w:w="100"/>
            </w:tcMar>
          </w:tcPr>
          <w:p>
            <w:pPr>
              <w:spacing w:after="0"/>
            </w:pPr>
            <w:r>
              <w:rPr>
                <w:b/>
                <w:bCs/>
                <w:color w:val="FFFFFF"/>
                <w:sz w:val="20"/>
                <w:szCs w:val="20"/>
              </w:rPr>
              <w:t xml:space="preserve">English ending</w:t>
            </w:r>
          </w:p>
        </w:tc>
        <w:tc>
          <w:tcPr>
            <w:tcW w:type="dxa" w:w="2340"/>
            <w:shd w:fill="7A5C9E" w:color="auto" w:val="clear"/>
            <w:tcMar>
              <w:top w:type="dxa" w:w="60"/>
              <w:left w:type="dxa" w:w="100"/>
              <w:bottom w:type="dxa" w:w="60"/>
              <w:right w:type="dxa" w:w="100"/>
            </w:tcMar>
          </w:tcPr>
          <w:p>
            <w:pPr>
              <w:spacing w:after="0"/>
            </w:pPr>
            <w:r>
              <w:rPr>
                <w:b/>
                <w:bCs/>
                <w:color w:val="FFFFFF"/>
                <w:sz w:val="20"/>
                <w:szCs w:val="20"/>
              </w:rPr>
              <w:t xml:space="preserve">Spanish ending</w:t>
            </w:r>
          </w:p>
        </w:tc>
        <w:tc>
          <w:tcPr>
            <w:tcW w:type="dxa" w:w="4680"/>
            <w:shd w:fill="7A5C9E" w:color="auto" w:val="clear"/>
            <w:tcMar>
              <w:top w:type="dxa" w:w="60"/>
              <w:left w:type="dxa" w:w="100"/>
              <w:bottom w:type="dxa" w:w="60"/>
              <w:right w:type="dxa" w:w="100"/>
            </w:tcMar>
          </w:tcPr>
          <w:p>
            <w:pPr>
              <w:spacing w:after="0"/>
            </w:pPr>
            <w:r>
              <w:rPr>
                <w:b/>
                <w:bCs/>
                <w:color w:val="FFFFFF"/>
                <w:sz w:val="20"/>
                <w:szCs w:val="20"/>
              </w:rPr>
              <w:t xml:space="preserve">Example</w:t>
            </w:r>
          </w:p>
        </w:tc>
      </w:tr>
      <w:tr>
        <w:tc>
          <w:tcPr>
            <w:tcW w:type="dxa" w:w="2340"/>
            <w:tcMar>
              <w:top w:type="dxa" w:w="60"/>
              <w:left w:type="dxa" w:w="100"/>
              <w:bottom w:type="dxa" w:w="60"/>
              <w:right w:type="dxa" w:w="100"/>
            </w:tcMar>
          </w:tcPr>
          <w:p>
            <w:pPr>
              <w:spacing w:after="0"/>
            </w:pPr>
            <w:r>
              <w:rPr>
                <w:sz w:val="20"/>
                <w:szCs w:val="20"/>
              </w:rPr>
              <w:t xml:space="preserve">-tion</w:t>
            </w:r>
          </w:p>
        </w:tc>
        <w:tc>
          <w:tcPr>
            <w:tcW w:type="dxa" w:w="2340"/>
            <w:tcMar>
              <w:top w:type="dxa" w:w="60"/>
              <w:left w:type="dxa" w:w="100"/>
              <w:bottom w:type="dxa" w:w="60"/>
              <w:right w:type="dxa" w:w="100"/>
            </w:tcMar>
          </w:tcPr>
          <w:p>
            <w:pPr>
              <w:spacing w:after="0"/>
            </w:pPr>
            <w:r>
              <w:rPr>
                <w:sz w:val="20"/>
                <w:szCs w:val="20"/>
              </w:rPr>
              <w:t xml:space="preserve">-ción</w:t>
            </w:r>
          </w:p>
        </w:tc>
        <w:tc>
          <w:tcPr>
            <w:tcW w:type="dxa" w:w="4680"/>
            <w:tcMar>
              <w:top w:type="dxa" w:w="60"/>
              <w:left w:type="dxa" w:w="100"/>
              <w:bottom w:type="dxa" w:w="60"/>
              <w:right w:type="dxa" w:w="100"/>
            </w:tcMar>
          </w:tcPr>
          <w:p>
            <w:pPr>
              <w:spacing w:after="0"/>
            </w:pPr>
            <w:r>
              <w:rPr>
                <w:sz w:val="20"/>
                <w:szCs w:val="20"/>
              </w:rPr>
              <w:t xml:space="preserve">evaporation / evaporación</w:t>
            </w:r>
          </w:p>
        </w:tc>
      </w:tr>
      <w:tr>
        <w:tc>
          <w:tcPr>
            <w:tcW w:type="dxa" w:w="2340"/>
            <w:shd w:fill="F7F2EC" w:color="auto" w:val="clear"/>
            <w:tcMar>
              <w:top w:type="dxa" w:w="60"/>
              <w:left w:type="dxa" w:w="100"/>
              <w:bottom w:type="dxa" w:w="60"/>
              <w:right w:type="dxa" w:w="100"/>
            </w:tcMar>
          </w:tcPr>
          <w:p>
            <w:pPr>
              <w:spacing w:after="0"/>
            </w:pPr>
            <w:r>
              <w:rPr>
                <w:sz w:val="20"/>
                <w:szCs w:val="20"/>
              </w:rPr>
              <w:t xml:space="preserve">-ty</w:t>
            </w:r>
          </w:p>
        </w:tc>
        <w:tc>
          <w:tcPr>
            <w:tcW w:type="dxa" w:w="2340"/>
            <w:shd w:fill="F7F2EC" w:color="auto" w:val="clear"/>
            <w:tcMar>
              <w:top w:type="dxa" w:w="60"/>
              <w:left w:type="dxa" w:w="100"/>
              <w:bottom w:type="dxa" w:w="60"/>
              <w:right w:type="dxa" w:w="100"/>
            </w:tcMar>
          </w:tcPr>
          <w:p>
            <w:pPr>
              <w:spacing w:after="0"/>
            </w:pPr>
            <w:r>
              <w:rPr>
                <w:sz w:val="20"/>
                <w:szCs w:val="20"/>
              </w:rPr>
              <w:t xml:space="preserve">-dad</w:t>
            </w:r>
          </w:p>
        </w:tc>
        <w:tc>
          <w:tcPr>
            <w:tcW w:type="dxa" w:w="4680"/>
            <w:shd w:fill="F7F2EC" w:color="auto" w:val="clear"/>
            <w:tcMar>
              <w:top w:type="dxa" w:w="60"/>
              <w:left w:type="dxa" w:w="100"/>
              <w:bottom w:type="dxa" w:w="60"/>
              <w:right w:type="dxa" w:w="100"/>
            </w:tcMar>
          </w:tcPr>
          <w:p>
            <w:pPr>
              <w:spacing w:after="0"/>
            </w:pPr>
            <w:r>
              <w:rPr>
                <w:sz w:val="20"/>
                <w:szCs w:val="20"/>
              </w:rPr>
              <w:t xml:space="preserve">community / comunidad</w:t>
            </w:r>
          </w:p>
        </w:tc>
      </w:tr>
      <w:tr>
        <w:tc>
          <w:tcPr>
            <w:tcW w:type="dxa" w:w="2340"/>
            <w:tcMar>
              <w:top w:type="dxa" w:w="60"/>
              <w:left w:type="dxa" w:w="100"/>
              <w:bottom w:type="dxa" w:w="60"/>
              <w:right w:type="dxa" w:w="100"/>
            </w:tcMar>
          </w:tcPr>
          <w:p>
            <w:pPr>
              <w:spacing w:after="0"/>
            </w:pPr>
            <w:r>
              <w:rPr>
                <w:sz w:val="20"/>
                <w:szCs w:val="20"/>
              </w:rPr>
              <w:t xml:space="preserve">-ous</w:t>
            </w:r>
          </w:p>
        </w:tc>
        <w:tc>
          <w:tcPr>
            <w:tcW w:type="dxa" w:w="2340"/>
            <w:tcMar>
              <w:top w:type="dxa" w:w="60"/>
              <w:left w:type="dxa" w:w="100"/>
              <w:bottom w:type="dxa" w:w="60"/>
              <w:right w:type="dxa" w:w="100"/>
            </w:tcMar>
          </w:tcPr>
          <w:p>
            <w:pPr>
              <w:spacing w:after="0"/>
            </w:pPr>
            <w:r>
              <w:rPr>
                <w:sz w:val="20"/>
                <w:szCs w:val="20"/>
              </w:rPr>
              <w:t xml:space="preserve">-oso</w:t>
            </w:r>
          </w:p>
        </w:tc>
        <w:tc>
          <w:tcPr>
            <w:tcW w:type="dxa" w:w="4680"/>
            <w:tcMar>
              <w:top w:type="dxa" w:w="60"/>
              <w:left w:type="dxa" w:w="100"/>
              <w:bottom w:type="dxa" w:w="60"/>
              <w:right w:type="dxa" w:w="100"/>
            </w:tcMar>
          </w:tcPr>
          <w:p>
            <w:pPr>
              <w:spacing w:after="0"/>
            </w:pPr>
            <w:r>
              <w:rPr>
                <w:sz w:val="20"/>
                <w:szCs w:val="20"/>
              </w:rPr>
              <w:t xml:space="preserve">famous / famoso</w:t>
            </w:r>
          </w:p>
        </w:tc>
      </w:tr>
      <w:tr>
        <w:tc>
          <w:tcPr>
            <w:tcW w:type="dxa" w:w="2340"/>
            <w:shd w:fill="F7F2EC" w:color="auto" w:val="clear"/>
            <w:tcMar>
              <w:top w:type="dxa" w:w="60"/>
              <w:left w:type="dxa" w:w="100"/>
              <w:bottom w:type="dxa" w:w="60"/>
              <w:right w:type="dxa" w:w="100"/>
            </w:tcMar>
          </w:tcPr>
          <w:p>
            <w:pPr>
              <w:spacing w:after="0"/>
            </w:pPr>
            <w:r>
              <w:rPr>
                <w:sz w:val="20"/>
                <w:szCs w:val="20"/>
              </w:rPr>
              <w:t xml:space="preserve">-ly</w:t>
            </w:r>
          </w:p>
        </w:tc>
        <w:tc>
          <w:tcPr>
            <w:tcW w:type="dxa" w:w="2340"/>
            <w:shd w:fill="F7F2EC" w:color="auto" w:val="clear"/>
            <w:tcMar>
              <w:top w:type="dxa" w:w="60"/>
              <w:left w:type="dxa" w:w="100"/>
              <w:bottom w:type="dxa" w:w="60"/>
              <w:right w:type="dxa" w:w="100"/>
            </w:tcMar>
          </w:tcPr>
          <w:p>
            <w:pPr>
              <w:spacing w:after="0"/>
            </w:pPr>
            <w:r>
              <w:rPr>
                <w:sz w:val="20"/>
                <w:szCs w:val="20"/>
              </w:rPr>
              <w:t xml:space="preserve">-mente</w:t>
            </w:r>
          </w:p>
        </w:tc>
        <w:tc>
          <w:tcPr>
            <w:tcW w:type="dxa" w:w="4680"/>
            <w:shd w:fill="F7F2EC" w:color="auto" w:val="clear"/>
            <w:tcMar>
              <w:top w:type="dxa" w:w="60"/>
              <w:left w:type="dxa" w:w="100"/>
              <w:bottom w:type="dxa" w:w="60"/>
              <w:right w:type="dxa" w:w="100"/>
            </w:tcMar>
          </w:tcPr>
          <w:p>
            <w:pPr>
              <w:spacing w:after="0"/>
            </w:pPr>
            <w:r>
              <w:rPr>
                <w:sz w:val="20"/>
                <w:szCs w:val="20"/>
              </w:rPr>
              <w:t xml:space="preserve">finally / finalmente</w:t>
            </w:r>
          </w:p>
        </w:tc>
      </w:tr>
      <w:tr>
        <w:tc>
          <w:tcPr>
            <w:tcW w:type="dxa" w:w="2340"/>
            <w:tcMar>
              <w:top w:type="dxa" w:w="60"/>
              <w:left w:type="dxa" w:w="100"/>
              <w:bottom w:type="dxa" w:w="60"/>
              <w:right w:type="dxa" w:w="100"/>
            </w:tcMar>
          </w:tcPr>
          <w:p>
            <w:pPr>
              <w:spacing w:after="0"/>
            </w:pPr>
            <w:r>
              <w:rPr>
                <w:sz w:val="20"/>
                <w:szCs w:val="20"/>
              </w:rPr>
              <w:t xml:space="preserve">-ic</w:t>
            </w:r>
          </w:p>
        </w:tc>
        <w:tc>
          <w:tcPr>
            <w:tcW w:type="dxa" w:w="2340"/>
            <w:tcMar>
              <w:top w:type="dxa" w:w="60"/>
              <w:left w:type="dxa" w:w="100"/>
              <w:bottom w:type="dxa" w:w="60"/>
              <w:right w:type="dxa" w:w="100"/>
            </w:tcMar>
          </w:tcPr>
          <w:p>
            <w:pPr>
              <w:spacing w:after="0"/>
            </w:pPr>
            <w:r>
              <w:rPr>
                <w:sz w:val="20"/>
                <w:szCs w:val="20"/>
              </w:rPr>
              <w:t xml:space="preserve">-ico</w:t>
            </w:r>
          </w:p>
        </w:tc>
        <w:tc>
          <w:tcPr>
            <w:tcW w:type="dxa" w:w="4680"/>
            <w:tcMar>
              <w:top w:type="dxa" w:w="60"/>
              <w:left w:type="dxa" w:w="100"/>
              <w:bottom w:type="dxa" w:w="60"/>
              <w:right w:type="dxa" w:w="100"/>
            </w:tcMar>
          </w:tcPr>
          <w:p>
            <w:pPr>
              <w:spacing w:after="0"/>
            </w:pPr>
            <w:r>
              <w:rPr>
                <w:sz w:val="20"/>
                <w:szCs w:val="20"/>
              </w:rPr>
              <w:t xml:space="preserve">electric / eléctrico</w:t>
            </w:r>
          </w:p>
        </w:tc>
      </w:tr>
      <w:tr>
        <w:tc>
          <w:tcPr>
            <w:tcW w:type="dxa" w:w="2340"/>
            <w:shd w:fill="F7F2EC" w:color="auto" w:val="clear"/>
            <w:tcMar>
              <w:top w:type="dxa" w:w="60"/>
              <w:left w:type="dxa" w:w="100"/>
              <w:bottom w:type="dxa" w:w="60"/>
              <w:right w:type="dxa" w:w="100"/>
            </w:tcMar>
          </w:tcPr>
          <w:p>
            <w:pPr>
              <w:spacing w:after="0"/>
            </w:pPr>
            <w:r>
              <w:rPr>
                <w:sz w:val="20"/>
                <w:szCs w:val="20"/>
              </w:rPr>
              <w:t xml:space="preserve">-ist</w:t>
            </w:r>
          </w:p>
        </w:tc>
        <w:tc>
          <w:tcPr>
            <w:tcW w:type="dxa" w:w="2340"/>
            <w:shd w:fill="F7F2EC" w:color="auto" w:val="clear"/>
            <w:tcMar>
              <w:top w:type="dxa" w:w="60"/>
              <w:left w:type="dxa" w:w="100"/>
              <w:bottom w:type="dxa" w:w="60"/>
              <w:right w:type="dxa" w:w="100"/>
            </w:tcMar>
          </w:tcPr>
          <w:p>
            <w:pPr>
              <w:spacing w:after="0"/>
            </w:pPr>
            <w:r>
              <w:rPr>
                <w:sz w:val="20"/>
                <w:szCs w:val="20"/>
              </w:rPr>
              <w:t xml:space="preserve">-ista</w:t>
            </w:r>
          </w:p>
        </w:tc>
        <w:tc>
          <w:tcPr>
            <w:tcW w:type="dxa" w:w="4680"/>
            <w:shd w:fill="F7F2EC" w:color="auto" w:val="clear"/>
            <w:tcMar>
              <w:top w:type="dxa" w:w="60"/>
              <w:left w:type="dxa" w:w="100"/>
              <w:bottom w:type="dxa" w:w="60"/>
              <w:right w:type="dxa" w:w="100"/>
            </w:tcMar>
          </w:tcPr>
          <w:p>
            <w:pPr>
              <w:spacing w:after="0"/>
            </w:pPr>
            <w:r>
              <w:rPr>
                <w:sz w:val="20"/>
                <w:szCs w:val="20"/>
              </w:rPr>
              <w:t xml:space="preserve">artist / artista</w:t>
            </w:r>
          </w:p>
        </w:tc>
      </w:tr>
      <w:tr>
        <w:tc>
          <w:tcPr>
            <w:tcW w:type="dxa" w:w="2340"/>
            <w:tcMar>
              <w:top w:type="dxa" w:w="60"/>
              <w:left w:type="dxa" w:w="100"/>
              <w:bottom w:type="dxa" w:w="60"/>
              <w:right w:type="dxa" w:w="100"/>
            </w:tcMar>
          </w:tcPr>
          <w:p>
            <w:pPr>
              <w:spacing w:after="0"/>
            </w:pPr>
            <w:r>
              <w:rPr>
                <w:sz w:val="20"/>
                <w:szCs w:val="20"/>
              </w:rPr>
              <w:t xml:space="preserve">-ent, -ant</w:t>
            </w:r>
          </w:p>
        </w:tc>
        <w:tc>
          <w:tcPr>
            <w:tcW w:type="dxa" w:w="2340"/>
            <w:tcMar>
              <w:top w:type="dxa" w:w="60"/>
              <w:left w:type="dxa" w:w="100"/>
              <w:bottom w:type="dxa" w:w="60"/>
              <w:right w:type="dxa" w:w="100"/>
            </w:tcMar>
          </w:tcPr>
          <w:p>
            <w:pPr>
              <w:spacing w:after="0"/>
            </w:pPr>
            <w:r>
              <w:rPr>
                <w:sz w:val="20"/>
                <w:szCs w:val="20"/>
              </w:rPr>
              <w:t xml:space="preserve">-ente, -ante</w:t>
            </w:r>
          </w:p>
        </w:tc>
        <w:tc>
          <w:tcPr>
            <w:tcW w:type="dxa" w:w="4680"/>
            <w:tcMar>
              <w:top w:type="dxa" w:w="60"/>
              <w:left w:type="dxa" w:w="100"/>
              <w:bottom w:type="dxa" w:w="60"/>
              <w:right w:type="dxa" w:w="100"/>
            </w:tcMar>
          </w:tcPr>
          <w:p>
            <w:pPr>
              <w:spacing w:after="0"/>
            </w:pPr>
            <w:r>
              <w:rPr>
                <w:sz w:val="20"/>
                <w:szCs w:val="20"/>
              </w:rPr>
              <w:t xml:space="preserve">different / diferente; important / importante</w:t>
            </w:r>
          </w:p>
        </w:tc>
      </w:tr>
    </w:tbl>
    <w:p>
      <w:pPr>
        <w:spacing w:after="120"/>
      </w:pPr>
    </w:p>
    <w:p>
      <w:pPr>
        <w:pStyle w:val="Heading3"/>
        <w:spacing w:after="120" w:before="240"/>
      </w:pPr>
      <w:r>
        <w:rPr>
          <w:b/>
          <w:bCs/>
          <w:color w:val="1F2A44"/>
        </w:rPr>
        <w:t xml:space="preserve">Cognates by subject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7A5C9E" w:color="auto" w:val="clear"/>
            <w:tcMar>
              <w:top w:type="dxa" w:w="60"/>
              <w:left w:type="dxa" w:w="100"/>
              <w:bottom w:type="dxa" w:w="60"/>
              <w:right w:type="dxa" w:w="100"/>
            </w:tcMar>
          </w:tcPr>
          <w:p>
            <w:pPr>
              <w:spacing w:after="0"/>
            </w:pPr>
            <w:r>
              <w:rPr>
                <w:b/>
                <w:bCs/>
                <w:color w:val="FFFFFF"/>
                <w:sz w:val="20"/>
                <w:szCs w:val="20"/>
              </w:rPr>
              <w:t xml:space="preserve">Math</w:t>
            </w:r>
          </w:p>
        </w:tc>
        <w:tc>
          <w:tcPr>
            <w:tcW w:type="dxa" w:w="2340"/>
            <w:shd w:fill="7A5C9E" w:color="auto" w:val="clear"/>
            <w:tcMar>
              <w:top w:type="dxa" w:w="60"/>
              <w:left w:type="dxa" w:w="100"/>
              <w:bottom w:type="dxa" w:w="60"/>
              <w:right w:type="dxa" w:w="100"/>
            </w:tcMar>
          </w:tcPr>
          <w:p>
            <w:pPr>
              <w:spacing w:after="0"/>
            </w:pPr>
            <w:r>
              <w:rPr>
                <w:b/>
                <w:bCs/>
                <w:color w:val="FFFFFF"/>
                <w:sz w:val="20"/>
                <w:szCs w:val="20"/>
              </w:rPr>
              <w:t xml:space="preserve">Science</w:t>
            </w:r>
          </w:p>
        </w:tc>
        <w:tc>
          <w:tcPr>
            <w:tcW w:type="dxa" w:w="2340"/>
            <w:shd w:fill="7A5C9E" w:color="auto" w:val="clear"/>
            <w:tcMar>
              <w:top w:type="dxa" w:w="60"/>
              <w:left w:type="dxa" w:w="100"/>
              <w:bottom w:type="dxa" w:w="60"/>
              <w:right w:type="dxa" w:w="100"/>
            </w:tcMar>
          </w:tcPr>
          <w:p>
            <w:pPr>
              <w:spacing w:after="0"/>
            </w:pPr>
            <w:r>
              <w:rPr>
                <w:b/>
                <w:bCs/>
                <w:color w:val="FFFFFF"/>
                <w:sz w:val="20"/>
                <w:szCs w:val="20"/>
              </w:rPr>
              <w:t xml:space="preserve">Social Studies</w:t>
            </w:r>
          </w:p>
        </w:tc>
        <w:tc>
          <w:tcPr>
            <w:tcW w:type="dxa" w:w="2340"/>
            <w:shd w:fill="7A5C9E" w:color="auto" w:val="clear"/>
            <w:tcMar>
              <w:top w:type="dxa" w:w="60"/>
              <w:left w:type="dxa" w:w="100"/>
              <w:bottom w:type="dxa" w:w="60"/>
              <w:right w:type="dxa" w:w="100"/>
            </w:tcMar>
          </w:tcPr>
          <w:p>
            <w:pPr>
              <w:spacing w:after="0"/>
            </w:pPr>
            <w:r>
              <w:rPr>
                <w:b/>
                <w:bCs/>
                <w:color w:val="FFFFFF"/>
                <w:sz w:val="20"/>
                <w:szCs w:val="20"/>
              </w:rPr>
              <w:t xml:space="preserve">ELA</w:t>
            </w:r>
          </w:p>
        </w:tc>
      </w:tr>
      <w:tr>
        <w:tc>
          <w:tcPr>
            <w:tcW w:type="dxa" w:w="2340"/>
            <w:tcMar>
              <w:top w:type="dxa" w:w="60"/>
              <w:left w:type="dxa" w:w="100"/>
              <w:bottom w:type="dxa" w:w="60"/>
              <w:right w:type="dxa" w:w="100"/>
            </w:tcMar>
          </w:tcPr>
          <w:p>
            <w:pPr>
              <w:spacing w:after="0"/>
            </w:pPr>
            <w:r>
              <w:rPr>
                <w:sz w:val="20"/>
                <w:szCs w:val="20"/>
              </w:rPr>
              <w:t xml:space="preserve">ecuación (equation)</w:t>
            </w:r>
          </w:p>
        </w:tc>
        <w:tc>
          <w:tcPr>
            <w:tcW w:type="dxa" w:w="2340"/>
            <w:tcMar>
              <w:top w:type="dxa" w:w="60"/>
              <w:left w:type="dxa" w:w="100"/>
              <w:bottom w:type="dxa" w:w="60"/>
              <w:right w:type="dxa" w:w="100"/>
            </w:tcMar>
          </w:tcPr>
          <w:p>
            <w:pPr>
              <w:spacing w:after="0"/>
            </w:pPr>
            <w:r>
              <w:rPr>
                <w:sz w:val="20"/>
                <w:szCs w:val="20"/>
              </w:rPr>
              <w:t xml:space="preserve">célula (cell)</w:t>
            </w:r>
          </w:p>
        </w:tc>
        <w:tc>
          <w:tcPr>
            <w:tcW w:type="dxa" w:w="2340"/>
            <w:tcMar>
              <w:top w:type="dxa" w:w="60"/>
              <w:left w:type="dxa" w:w="100"/>
              <w:bottom w:type="dxa" w:w="60"/>
              <w:right w:type="dxa" w:w="100"/>
            </w:tcMar>
          </w:tcPr>
          <w:p>
            <w:pPr>
              <w:spacing w:after="0"/>
            </w:pPr>
            <w:r>
              <w:rPr>
                <w:sz w:val="20"/>
                <w:szCs w:val="20"/>
              </w:rPr>
              <w:t xml:space="preserve">constitución (constitution)</w:t>
            </w:r>
          </w:p>
        </w:tc>
        <w:tc>
          <w:tcPr>
            <w:tcW w:type="dxa" w:w="2340"/>
            <w:tcMar>
              <w:top w:type="dxa" w:w="60"/>
              <w:left w:type="dxa" w:w="100"/>
              <w:bottom w:type="dxa" w:w="60"/>
              <w:right w:type="dxa" w:w="100"/>
            </w:tcMar>
          </w:tcPr>
          <w:p>
            <w:pPr>
              <w:spacing w:after="0"/>
            </w:pPr>
            <w:r>
              <w:rPr>
                <w:sz w:val="20"/>
                <w:szCs w:val="20"/>
              </w:rPr>
              <w:t xml:space="preserve">narrador (narrator)</w:t>
            </w:r>
          </w:p>
        </w:tc>
      </w:tr>
      <w:tr>
        <w:tc>
          <w:tcPr>
            <w:tcW w:type="dxa" w:w="2340"/>
            <w:shd w:fill="F7F2EC" w:color="auto" w:val="clear"/>
            <w:tcMar>
              <w:top w:type="dxa" w:w="60"/>
              <w:left w:type="dxa" w:w="100"/>
              <w:bottom w:type="dxa" w:w="60"/>
              <w:right w:type="dxa" w:w="100"/>
            </w:tcMar>
          </w:tcPr>
          <w:p>
            <w:pPr>
              <w:spacing w:after="0"/>
            </w:pPr>
            <w:r>
              <w:rPr>
                <w:sz w:val="20"/>
                <w:szCs w:val="20"/>
              </w:rPr>
              <w:t xml:space="preserve">fracción (fraction)</w:t>
            </w:r>
          </w:p>
        </w:tc>
        <w:tc>
          <w:tcPr>
            <w:tcW w:type="dxa" w:w="2340"/>
            <w:shd w:fill="F7F2EC" w:color="auto" w:val="clear"/>
            <w:tcMar>
              <w:top w:type="dxa" w:w="60"/>
              <w:left w:type="dxa" w:w="100"/>
              <w:bottom w:type="dxa" w:w="60"/>
              <w:right w:type="dxa" w:w="100"/>
            </w:tcMar>
          </w:tcPr>
          <w:p>
            <w:pPr>
              <w:spacing w:after="0"/>
            </w:pPr>
            <w:r>
              <w:rPr>
                <w:sz w:val="20"/>
                <w:szCs w:val="20"/>
              </w:rPr>
              <w:t xml:space="preserve">energía (energy)</w:t>
            </w:r>
          </w:p>
        </w:tc>
        <w:tc>
          <w:tcPr>
            <w:tcW w:type="dxa" w:w="2340"/>
            <w:shd w:fill="F7F2EC" w:color="auto" w:val="clear"/>
            <w:tcMar>
              <w:top w:type="dxa" w:w="60"/>
              <w:left w:type="dxa" w:w="100"/>
              <w:bottom w:type="dxa" w:w="60"/>
              <w:right w:type="dxa" w:w="100"/>
            </w:tcMar>
          </w:tcPr>
          <w:p>
            <w:pPr>
              <w:spacing w:after="0"/>
            </w:pPr>
            <w:r>
              <w:rPr>
                <w:sz w:val="20"/>
                <w:szCs w:val="20"/>
              </w:rPr>
              <w:t xml:space="preserve">democracia (democracy)</w:t>
            </w:r>
          </w:p>
        </w:tc>
        <w:tc>
          <w:tcPr>
            <w:tcW w:type="dxa" w:w="2340"/>
            <w:shd w:fill="F7F2EC" w:color="auto" w:val="clear"/>
            <w:tcMar>
              <w:top w:type="dxa" w:w="60"/>
              <w:left w:type="dxa" w:w="100"/>
              <w:bottom w:type="dxa" w:w="60"/>
              <w:right w:type="dxa" w:w="100"/>
            </w:tcMar>
          </w:tcPr>
          <w:p>
            <w:pPr>
              <w:spacing w:after="0"/>
            </w:pPr>
            <w:r>
              <w:rPr>
                <w:sz w:val="20"/>
                <w:szCs w:val="20"/>
              </w:rPr>
              <w:t xml:space="preserve">conflicto (conflict)</w:t>
            </w:r>
          </w:p>
        </w:tc>
      </w:tr>
      <w:tr>
        <w:tc>
          <w:tcPr>
            <w:tcW w:type="dxa" w:w="2340"/>
            <w:tcMar>
              <w:top w:type="dxa" w:w="60"/>
              <w:left w:type="dxa" w:w="100"/>
              <w:bottom w:type="dxa" w:w="60"/>
              <w:right w:type="dxa" w:w="100"/>
            </w:tcMar>
          </w:tcPr>
          <w:p>
            <w:pPr>
              <w:spacing w:after="0"/>
            </w:pPr>
            <w:r>
              <w:rPr>
                <w:sz w:val="20"/>
                <w:szCs w:val="20"/>
              </w:rPr>
              <w:t xml:space="preserve">triángulo (triangle)</w:t>
            </w:r>
          </w:p>
        </w:tc>
        <w:tc>
          <w:tcPr>
            <w:tcW w:type="dxa" w:w="2340"/>
            <w:tcMar>
              <w:top w:type="dxa" w:w="60"/>
              <w:left w:type="dxa" w:w="100"/>
              <w:bottom w:type="dxa" w:w="60"/>
              <w:right w:type="dxa" w:w="100"/>
            </w:tcMar>
          </w:tcPr>
          <w:p>
            <w:pPr>
              <w:spacing w:after="0"/>
            </w:pPr>
            <w:r>
              <w:rPr>
                <w:sz w:val="20"/>
                <w:szCs w:val="20"/>
              </w:rPr>
              <w:t xml:space="preserve">hipótesis (hypothesis)</w:t>
            </w:r>
          </w:p>
        </w:tc>
        <w:tc>
          <w:tcPr>
            <w:tcW w:type="dxa" w:w="2340"/>
            <w:tcMar>
              <w:top w:type="dxa" w:w="60"/>
              <w:left w:type="dxa" w:w="100"/>
              <w:bottom w:type="dxa" w:w="60"/>
              <w:right w:type="dxa" w:w="100"/>
            </w:tcMar>
          </w:tcPr>
          <w:p>
            <w:pPr>
              <w:spacing w:after="0"/>
            </w:pPr>
            <w:r>
              <w:rPr>
                <w:sz w:val="20"/>
                <w:szCs w:val="20"/>
              </w:rPr>
              <w:t xml:space="preserve">colonia (colony)</w:t>
            </w:r>
          </w:p>
        </w:tc>
        <w:tc>
          <w:tcPr>
            <w:tcW w:type="dxa" w:w="2340"/>
            <w:tcMar>
              <w:top w:type="dxa" w:w="60"/>
              <w:left w:type="dxa" w:w="100"/>
              <w:bottom w:type="dxa" w:w="60"/>
              <w:right w:type="dxa" w:w="100"/>
            </w:tcMar>
          </w:tcPr>
          <w:p>
            <w:pPr>
              <w:spacing w:after="0"/>
            </w:pPr>
            <w:r>
              <w:rPr>
                <w:sz w:val="20"/>
                <w:szCs w:val="20"/>
              </w:rPr>
              <w:t xml:space="preserve">poema (poem)</w:t>
            </w:r>
          </w:p>
        </w:tc>
      </w:tr>
      <w:tr>
        <w:tc>
          <w:tcPr>
            <w:tcW w:type="dxa" w:w="2340"/>
            <w:shd w:fill="F7F2EC" w:color="auto" w:val="clear"/>
            <w:tcMar>
              <w:top w:type="dxa" w:w="60"/>
              <w:left w:type="dxa" w:w="100"/>
              <w:bottom w:type="dxa" w:w="60"/>
              <w:right w:type="dxa" w:w="100"/>
            </w:tcMar>
          </w:tcPr>
          <w:p>
            <w:pPr>
              <w:spacing w:after="0"/>
            </w:pPr>
            <w:r>
              <w:rPr>
                <w:sz w:val="20"/>
                <w:szCs w:val="20"/>
              </w:rPr>
              <w:t xml:space="preserve">área (area)</w:t>
            </w:r>
          </w:p>
        </w:tc>
        <w:tc>
          <w:tcPr>
            <w:tcW w:type="dxa" w:w="2340"/>
            <w:shd w:fill="F7F2EC" w:color="auto" w:val="clear"/>
            <w:tcMar>
              <w:top w:type="dxa" w:w="60"/>
              <w:left w:type="dxa" w:w="100"/>
              <w:bottom w:type="dxa" w:w="60"/>
              <w:right w:type="dxa" w:w="100"/>
            </w:tcMar>
          </w:tcPr>
          <w:p>
            <w:pPr>
              <w:spacing w:after="0"/>
            </w:pPr>
            <w:r>
              <w:rPr>
                <w:sz w:val="20"/>
                <w:szCs w:val="20"/>
              </w:rPr>
              <w:t xml:space="preserve">experimento (experiment)</w:t>
            </w:r>
          </w:p>
        </w:tc>
        <w:tc>
          <w:tcPr>
            <w:tcW w:type="dxa" w:w="2340"/>
            <w:shd w:fill="F7F2EC" w:color="auto" w:val="clear"/>
            <w:tcMar>
              <w:top w:type="dxa" w:w="60"/>
              <w:left w:type="dxa" w:w="100"/>
              <w:bottom w:type="dxa" w:w="60"/>
              <w:right w:type="dxa" w:w="100"/>
            </w:tcMar>
          </w:tcPr>
          <w:p>
            <w:pPr>
              <w:spacing w:after="0"/>
            </w:pPr>
            <w:r>
              <w:rPr>
                <w:sz w:val="20"/>
                <w:szCs w:val="20"/>
              </w:rPr>
              <w:t xml:space="preserve">revolución (revolution)</w:t>
            </w:r>
          </w:p>
        </w:tc>
        <w:tc>
          <w:tcPr>
            <w:tcW w:type="dxa" w:w="2340"/>
            <w:shd w:fill="F7F2EC" w:color="auto" w:val="clear"/>
            <w:tcMar>
              <w:top w:type="dxa" w:w="60"/>
              <w:left w:type="dxa" w:w="100"/>
              <w:bottom w:type="dxa" w:w="60"/>
              <w:right w:type="dxa" w:w="100"/>
            </w:tcMar>
          </w:tcPr>
          <w:p>
            <w:pPr>
              <w:spacing w:after="0"/>
            </w:pPr>
            <w:r>
              <w:rPr>
                <w:sz w:val="20"/>
                <w:szCs w:val="20"/>
              </w:rPr>
              <w:t xml:space="preserve">párrafo (paragraph)</w:t>
            </w:r>
          </w:p>
        </w:tc>
      </w:tr>
      <w:tr>
        <w:tc>
          <w:tcPr>
            <w:tcW w:type="dxa" w:w="2340"/>
            <w:tcMar>
              <w:top w:type="dxa" w:w="60"/>
              <w:left w:type="dxa" w:w="100"/>
              <w:bottom w:type="dxa" w:w="60"/>
              <w:right w:type="dxa" w:w="100"/>
            </w:tcMar>
          </w:tcPr>
          <w:p>
            <w:pPr>
              <w:spacing w:after="0"/>
            </w:pPr>
            <w:r>
              <w:rPr>
                <w:sz w:val="20"/>
                <w:szCs w:val="20"/>
              </w:rPr>
              <w:t xml:space="preserve">multiplicar (multiply)</w:t>
            </w:r>
          </w:p>
        </w:tc>
        <w:tc>
          <w:tcPr>
            <w:tcW w:type="dxa" w:w="2340"/>
            <w:tcMar>
              <w:top w:type="dxa" w:w="60"/>
              <w:left w:type="dxa" w:w="100"/>
              <w:bottom w:type="dxa" w:w="60"/>
              <w:right w:type="dxa" w:w="100"/>
            </w:tcMar>
          </w:tcPr>
          <w:p>
            <w:pPr>
              <w:spacing w:after="0"/>
            </w:pPr>
            <w:r>
              <w:rPr>
                <w:sz w:val="20"/>
                <w:szCs w:val="20"/>
              </w:rPr>
              <w:t xml:space="preserve">observar (observe)</w:t>
            </w:r>
          </w:p>
        </w:tc>
        <w:tc>
          <w:tcPr>
            <w:tcW w:type="dxa" w:w="2340"/>
            <w:tcMar>
              <w:top w:type="dxa" w:w="60"/>
              <w:left w:type="dxa" w:w="100"/>
              <w:bottom w:type="dxa" w:w="60"/>
              <w:right w:type="dxa" w:w="100"/>
            </w:tcMar>
          </w:tcPr>
          <w:p>
            <w:pPr>
              <w:spacing w:after="0"/>
            </w:pPr>
            <w:r>
              <w:rPr>
                <w:sz w:val="20"/>
                <w:szCs w:val="20"/>
              </w:rPr>
              <w:t xml:space="preserve">presidente (president)</w:t>
            </w:r>
          </w:p>
        </w:tc>
        <w:tc>
          <w:tcPr>
            <w:tcW w:type="dxa" w:w="2340"/>
            <w:tcMar>
              <w:top w:type="dxa" w:w="60"/>
              <w:left w:type="dxa" w:w="100"/>
              <w:bottom w:type="dxa" w:w="60"/>
              <w:right w:type="dxa" w:w="100"/>
            </w:tcMar>
          </w:tcPr>
          <w:p>
            <w:pPr>
              <w:spacing w:after="0"/>
            </w:pPr>
            <w:r>
              <w:rPr>
                <w:sz w:val="20"/>
                <w:szCs w:val="20"/>
              </w:rPr>
              <w:t xml:space="preserve">describir (describe)</w:t>
            </w:r>
          </w:p>
        </w:tc>
      </w:tr>
      <w:tr>
        <w:tc>
          <w:tcPr>
            <w:tcW w:type="dxa" w:w="2340"/>
            <w:shd w:fill="F7F2EC" w:color="auto" w:val="clear"/>
            <w:tcMar>
              <w:top w:type="dxa" w:w="60"/>
              <w:left w:type="dxa" w:w="100"/>
              <w:bottom w:type="dxa" w:w="60"/>
              <w:right w:type="dxa" w:w="100"/>
            </w:tcMar>
          </w:tcPr>
          <w:p>
            <w:pPr>
              <w:spacing w:after="0"/>
            </w:pPr>
            <w:r>
              <w:rPr>
                <w:sz w:val="20"/>
                <w:szCs w:val="20"/>
              </w:rPr>
              <w:t xml:space="preserve">problema (problem)</w:t>
            </w:r>
          </w:p>
        </w:tc>
        <w:tc>
          <w:tcPr>
            <w:tcW w:type="dxa" w:w="2340"/>
            <w:shd w:fill="F7F2EC" w:color="auto" w:val="clear"/>
            <w:tcMar>
              <w:top w:type="dxa" w:w="60"/>
              <w:left w:type="dxa" w:w="100"/>
              <w:bottom w:type="dxa" w:w="60"/>
              <w:right w:type="dxa" w:w="100"/>
            </w:tcMar>
          </w:tcPr>
          <w:p>
            <w:pPr>
              <w:spacing w:after="0"/>
            </w:pPr>
            <w:r>
              <w:rPr>
                <w:sz w:val="20"/>
                <w:szCs w:val="20"/>
              </w:rPr>
              <w:t xml:space="preserve">planeta (planet)</w:t>
            </w:r>
          </w:p>
        </w:tc>
        <w:tc>
          <w:tcPr>
            <w:tcW w:type="dxa" w:w="2340"/>
            <w:shd w:fill="F7F2EC" w:color="auto" w:val="clear"/>
            <w:tcMar>
              <w:top w:type="dxa" w:w="60"/>
              <w:left w:type="dxa" w:w="100"/>
              <w:bottom w:type="dxa" w:w="60"/>
              <w:right w:type="dxa" w:w="100"/>
            </w:tcMar>
          </w:tcPr>
          <w:p>
            <w:pPr>
              <w:spacing w:after="0"/>
            </w:pPr>
            <w:r>
              <w:rPr>
                <w:sz w:val="20"/>
                <w:szCs w:val="20"/>
              </w:rPr>
              <w:t xml:space="preserve">economía (economy)</w:t>
            </w:r>
          </w:p>
        </w:tc>
        <w:tc>
          <w:tcPr>
            <w:tcW w:type="dxa" w:w="2340"/>
            <w:shd w:fill="F7F2EC" w:color="auto" w:val="clear"/>
            <w:tcMar>
              <w:top w:type="dxa" w:w="60"/>
              <w:left w:type="dxa" w:w="100"/>
              <w:bottom w:type="dxa" w:w="60"/>
              <w:right w:type="dxa" w:w="100"/>
            </w:tcMar>
          </w:tcPr>
          <w:p>
            <w:pPr>
              <w:spacing w:after="0"/>
            </w:pPr>
            <w:r>
              <w:rPr>
                <w:sz w:val="20"/>
                <w:szCs w:val="20"/>
              </w:rPr>
              <w:t xml:space="preserve">comparar (compare)</w:t>
            </w:r>
          </w:p>
        </w:tc>
      </w:tr>
    </w:tbl>
    <w:p>
      <w:pPr>
        <w:spacing w:after="120"/>
      </w:pPr>
    </w:p>
    <w:p>
      <w:pPr>
        <w:spacing w:after="120"/>
      </w:pPr>
      <w:r>
        <w:t xml:space="preserve">Pronunciation: ecuación (eh-kwah-SYOHN), célula (SEH-loo-lah), hipótesis (ee-POH-teh-sees), constitución (kohns-tee-too-SYOHN), párrafo (PAH-rrah-foh).</w:t>
      </w:r>
    </w:p>
    <w:p>
      <w:pPr>
        <w:spacing w:after="120"/>
      </w:pPr>
      <w:r>
        <w:t xml:space="preserve">Make cognates explicit. Say, "This word is a cognate," write both words, and color-code cognates on your word wall. Students with strong schooling in Spanish will often recognize academic cognates quickly. Students whose schooling was interrupted may not know the Spanish academic word either, so teach the concept in both languages.</w:t>
      </w:r>
    </w:p>
    <w:p>
      <w:pPr>
        <w:pStyle w:val="Heading3"/>
        <w:spacing w:after="120" w:before="240"/>
      </w:pPr>
      <w:r>
        <w:rPr>
          <w:b/>
          <w:bCs/>
          <w:color w:val="1F2A44"/>
        </w:rPr>
        <w:t xml:space="preserve">False cognates: look-alikes that fool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246"/>
        <w:gridCol w:w="1872"/>
        <w:gridCol w:w="3370"/>
      </w:tblGrid>
      <w:tr>
        <w:trPr>
          <w:tblHeader/>
        </w:trPr>
        <w:tc>
          <w:tcPr>
            <w:tcW w:type="dxa" w:w="1872"/>
            <w:shd w:fill="7A5C9E" w:color="auto" w:val="clear"/>
            <w:tcMar>
              <w:top w:type="dxa" w:w="60"/>
              <w:left w:type="dxa" w:w="100"/>
              <w:bottom w:type="dxa" w:w="60"/>
              <w:right w:type="dxa" w:w="100"/>
            </w:tcMar>
          </w:tcPr>
          <w:p>
            <w:pPr>
              <w:spacing w:after="0"/>
            </w:pPr>
            <w:r>
              <w:rPr>
                <w:b/>
                <w:bCs/>
                <w:color w:val="FFFFFF"/>
                <w:sz w:val="20"/>
                <w:szCs w:val="20"/>
              </w:rPr>
              <w:t xml:space="preserve">Spanish word</w:t>
            </w:r>
          </w:p>
        </w:tc>
        <w:tc>
          <w:tcPr>
            <w:tcW w:type="dxa" w:w="2246"/>
            <w:shd w:fill="7A5C9E" w:color="auto" w:val="clear"/>
            <w:tcMar>
              <w:top w:type="dxa" w:w="60"/>
              <w:left w:type="dxa" w:w="100"/>
              <w:bottom w:type="dxa" w:w="60"/>
              <w:right w:type="dxa" w:w="100"/>
            </w:tcMar>
          </w:tcPr>
          <w:p>
            <w:pPr>
              <w:spacing w:after="0"/>
            </w:pPr>
            <w:r>
              <w:rPr>
                <w:b/>
                <w:bCs/>
                <w:color w:val="FFFFFF"/>
                <w:sz w:val="20"/>
                <w:szCs w:val="20"/>
              </w:rPr>
              <w:t xml:space="preserve">Really means</w:t>
            </w:r>
          </w:p>
        </w:tc>
        <w:tc>
          <w:tcPr>
            <w:tcW w:type="dxa" w:w="1872"/>
            <w:shd w:fill="7A5C9E" w:color="auto" w:val="clear"/>
            <w:tcMar>
              <w:top w:type="dxa" w:w="60"/>
              <w:left w:type="dxa" w:w="100"/>
              <w:bottom w:type="dxa" w:w="60"/>
              <w:right w:type="dxa" w:w="100"/>
            </w:tcMar>
          </w:tcPr>
          <w:p>
            <w:pPr>
              <w:spacing w:after="0"/>
            </w:pPr>
            <w:r>
              <w:rPr>
                <w:b/>
                <w:bCs/>
                <w:color w:val="FFFFFF"/>
                <w:sz w:val="20"/>
                <w:szCs w:val="20"/>
              </w:rPr>
              <w:t xml:space="preserve">Not</w:t>
            </w:r>
          </w:p>
        </w:tc>
        <w:tc>
          <w:tcPr>
            <w:tcW w:type="dxa" w:w="3370"/>
            <w:shd w:fill="7A5C9E" w:color="auto" w:val="clear"/>
            <w:tcMar>
              <w:top w:type="dxa" w:w="60"/>
              <w:left w:type="dxa" w:w="100"/>
              <w:bottom w:type="dxa" w:w="60"/>
              <w:right w:type="dxa" w:w="100"/>
            </w:tcMar>
          </w:tcPr>
          <w:p>
            <w:pPr>
              <w:spacing w:after="0"/>
            </w:pPr>
            <w:r>
              <w:rPr>
                <w:b/>
                <w:bCs/>
                <w:color w:val="FFFFFF"/>
                <w:sz w:val="20"/>
                <w:szCs w:val="20"/>
              </w:rPr>
              <w:t xml:space="preserve">For the English meaning, use</w:t>
            </w:r>
          </w:p>
        </w:tc>
      </w:tr>
      <w:tr>
        <w:tc>
          <w:tcPr>
            <w:tcW w:type="dxa" w:w="1872"/>
            <w:tcMar>
              <w:top w:type="dxa" w:w="60"/>
              <w:left w:type="dxa" w:w="100"/>
              <w:bottom w:type="dxa" w:w="60"/>
              <w:right w:type="dxa" w:w="100"/>
            </w:tcMar>
          </w:tcPr>
          <w:p>
            <w:pPr>
              <w:spacing w:after="0"/>
            </w:pPr>
            <w:r>
              <w:rPr>
                <w:sz w:val="20"/>
                <w:szCs w:val="20"/>
              </w:rPr>
              <w:t xml:space="preserve">embarazada</w:t>
            </w:r>
          </w:p>
        </w:tc>
        <w:tc>
          <w:tcPr>
            <w:tcW w:type="dxa" w:w="2246"/>
            <w:tcMar>
              <w:top w:type="dxa" w:w="60"/>
              <w:left w:type="dxa" w:w="100"/>
              <w:bottom w:type="dxa" w:w="60"/>
              <w:right w:type="dxa" w:w="100"/>
            </w:tcMar>
          </w:tcPr>
          <w:p>
            <w:pPr>
              <w:spacing w:after="0"/>
            </w:pPr>
            <w:r>
              <w:rPr>
                <w:sz w:val="20"/>
                <w:szCs w:val="20"/>
              </w:rPr>
              <w:t xml:space="preserve">pregnant</w:t>
            </w:r>
          </w:p>
        </w:tc>
        <w:tc>
          <w:tcPr>
            <w:tcW w:type="dxa" w:w="1872"/>
            <w:tcMar>
              <w:top w:type="dxa" w:w="60"/>
              <w:left w:type="dxa" w:w="100"/>
              <w:bottom w:type="dxa" w:w="60"/>
              <w:right w:type="dxa" w:w="100"/>
            </w:tcMar>
          </w:tcPr>
          <w:p>
            <w:pPr>
              <w:spacing w:after="0"/>
            </w:pPr>
            <w:r>
              <w:rPr>
                <w:sz w:val="20"/>
                <w:szCs w:val="20"/>
              </w:rPr>
              <w:t xml:space="preserve">embarrassed</w:t>
            </w:r>
          </w:p>
        </w:tc>
        <w:tc>
          <w:tcPr>
            <w:tcW w:type="dxa" w:w="3370"/>
            <w:tcMar>
              <w:top w:type="dxa" w:w="60"/>
              <w:left w:type="dxa" w:w="100"/>
              <w:bottom w:type="dxa" w:w="60"/>
              <w:right w:type="dxa" w:w="100"/>
            </w:tcMar>
          </w:tcPr>
          <w:p>
            <w:pPr>
              <w:spacing w:after="0"/>
            </w:pPr>
            <w:r>
              <w:rPr>
                <w:sz w:val="20"/>
                <w:szCs w:val="20"/>
              </w:rPr>
              <w:t xml:space="preserve">avergonzado / avergonzada</w:t>
            </w:r>
          </w:p>
        </w:tc>
      </w:tr>
      <w:tr>
        <w:tc>
          <w:tcPr>
            <w:tcW w:type="dxa" w:w="1872"/>
            <w:shd w:fill="F7F2EC" w:color="auto" w:val="clear"/>
            <w:tcMar>
              <w:top w:type="dxa" w:w="60"/>
              <w:left w:type="dxa" w:w="100"/>
              <w:bottom w:type="dxa" w:w="60"/>
              <w:right w:type="dxa" w:w="100"/>
            </w:tcMar>
          </w:tcPr>
          <w:p>
            <w:pPr>
              <w:spacing w:after="0"/>
            </w:pPr>
            <w:r>
              <w:rPr>
                <w:sz w:val="20"/>
                <w:szCs w:val="20"/>
              </w:rPr>
              <w:t xml:space="preserve">éxito</w:t>
            </w:r>
          </w:p>
        </w:tc>
        <w:tc>
          <w:tcPr>
            <w:tcW w:type="dxa" w:w="2246"/>
            <w:shd w:fill="F7F2EC" w:color="auto" w:val="clear"/>
            <w:tcMar>
              <w:top w:type="dxa" w:w="60"/>
              <w:left w:type="dxa" w:w="100"/>
              <w:bottom w:type="dxa" w:w="60"/>
              <w:right w:type="dxa" w:w="100"/>
            </w:tcMar>
          </w:tcPr>
          <w:p>
            <w:pPr>
              <w:spacing w:after="0"/>
            </w:pPr>
            <w:r>
              <w:rPr>
                <w:sz w:val="20"/>
                <w:szCs w:val="20"/>
              </w:rPr>
              <w:t xml:space="preserve">success</w:t>
            </w:r>
          </w:p>
        </w:tc>
        <w:tc>
          <w:tcPr>
            <w:tcW w:type="dxa" w:w="1872"/>
            <w:shd w:fill="F7F2EC" w:color="auto" w:val="clear"/>
            <w:tcMar>
              <w:top w:type="dxa" w:w="60"/>
              <w:left w:type="dxa" w:w="100"/>
              <w:bottom w:type="dxa" w:w="60"/>
              <w:right w:type="dxa" w:w="100"/>
            </w:tcMar>
          </w:tcPr>
          <w:p>
            <w:pPr>
              <w:spacing w:after="0"/>
            </w:pPr>
            <w:r>
              <w:rPr>
                <w:sz w:val="20"/>
                <w:szCs w:val="20"/>
              </w:rPr>
              <w:t xml:space="preserve">exit</w:t>
            </w:r>
          </w:p>
        </w:tc>
        <w:tc>
          <w:tcPr>
            <w:tcW w:type="dxa" w:w="3370"/>
            <w:shd w:fill="F7F2EC" w:color="auto" w:val="clear"/>
            <w:tcMar>
              <w:top w:type="dxa" w:w="60"/>
              <w:left w:type="dxa" w:w="100"/>
              <w:bottom w:type="dxa" w:w="60"/>
              <w:right w:type="dxa" w:w="100"/>
            </w:tcMar>
          </w:tcPr>
          <w:p>
            <w:pPr>
              <w:spacing w:after="0"/>
            </w:pPr>
            <w:r>
              <w:rPr>
                <w:sz w:val="20"/>
                <w:szCs w:val="20"/>
              </w:rPr>
              <w:t xml:space="preserve">salida</w:t>
            </w:r>
          </w:p>
        </w:tc>
      </w:tr>
      <w:tr>
        <w:tc>
          <w:tcPr>
            <w:tcW w:type="dxa" w:w="1872"/>
            <w:tcMar>
              <w:top w:type="dxa" w:w="60"/>
              <w:left w:type="dxa" w:w="100"/>
              <w:bottom w:type="dxa" w:w="60"/>
              <w:right w:type="dxa" w:w="100"/>
            </w:tcMar>
          </w:tcPr>
          <w:p>
            <w:pPr>
              <w:spacing w:after="0"/>
            </w:pPr>
            <w:r>
              <w:rPr>
                <w:sz w:val="20"/>
                <w:szCs w:val="20"/>
              </w:rPr>
              <w:t xml:space="preserve">librería</w:t>
            </w:r>
          </w:p>
        </w:tc>
        <w:tc>
          <w:tcPr>
            <w:tcW w:type="dxa" w:w="2246"/>
            <w:tcMar>
              <w:top w:type="dxa" w:w="60"/>
              <w:left w:type="dxa" w:w="100"/>
              <w:bottom w:type="dxa" w:w="60"/>
              <w:right w:type="dxa" w:w="100"/>
            </w:tcMar>
          </w:tcPr>
          <w:p>
            <w:pPr>
              <w:spacing w:after="0"/>
            </w:pPr>
            <w:r>
              <w:rPr>
                <w:sz w:val="20"/>
                <w:szCs w:val="20"/>
              </w:rPr>
              <w:t xml:space="preserve">bookstore</w:t>
            </w:r>
          </w:p>
        </w:tc>
        <w:tc>
          <w:tcPr>
            <w:tcW w:type="dxa" w:w="1872"/>
            <w:tcMar>
              <w:top w:type="dxa" w:w="60"/>
              <w:left w:type="dxa" w:w="100"/>
              <w:bottom w:type="dxa" w:w="60"/>
              <w:right w:type="dxa" w:w="100"/>
            </w:tcMar>
          </w:tcPr>
          <w:p>
            <w:pPr>
              <w:spacing w:after="0"/>
            </w:pPr>
            <w:r>
              <w:rPr>
                <w:sz w:val="20"/>
                <w:szCs w:val="20"/>
              </w:rPr>
              <w:t xml:space="preserve">library</w:t>
            </w:r>
          </w:p>
        </w:tc>
        <w:tc>
          <w:tcPr>
            <w:tcW w:type="dxa" w:w="3370"/>
            <w:tcMar>
              <w:top w:type="dxa" w:w="60"/>
              <w:left w:type="dxa" w:w="100"/>
              <w:bottom w:type="dxa" w:w="60"/>
              <w:right w:type="dxa" w:w="100"/>
            </w:tcMar>
          </w:tcPr>
          <w:p>
            <w:pPr>
              <w:spacing w:after="0"/>
            </w:pPr>
            <w:r>
              <w:rPr>
                <w:sz w:val="20"/>
                <w:szCs w:val="20"/>
              </w:rPr>
              <w:t xml:space="preserve">biblioteca</w:t>
            </w:r>
          </w:p>
        </w:tc>
      </w:tr>
      <w:tr>
        <w:tc>
          <w:tcPr>
            <w:tcW w:type="dxa" w:w="1872"/>
            <w:shd w:fill="F7F2EC" w:color="auto" w:val="clear"/>
            <w:tcMar>
              <w:top w:type="dxa" w:w="60"/>
              <w:left w:type="dxa" w:w="100"/>
              <w:bottom w:type="dxa" w:w="60"/>
              <w:right w:type="dxa" w:w="100"/>
            </w:tcMar>
          </w:tcPr>
          <w:p>
            <w:pPr>
              <w:spacing w:after="0"/>
            </w:pPr>
            <w:r>
              <w:rPr>
                <w:sz w:val="20"/>
                <w:szCs w:val="20"/>
              </w:rPr>
              <w:t xml:space="preserve">carpeta</w:t>
            </w:r>
          </w:p>
        </w:tc>
        <w:tc>
          <w:tcPr>
            <w:tcW w:type="dxa" w:w="2246"/>
            <w:shd w:fill="F7F2EC" w:color="auto" w:val="clear"/>
            <w:tcMar>
              <w:top w:type="dxa" w:w="60"/>
              <w:left w:type="dxa" w:w="100"/>
              <w:bottom w:type="dxa" w:w="60"/>
              <w:right w:type="dxa" w:w="100"/>
            </w:tcMar>
          </w:tcPr>
          <w:p>
            <w:pPr>
              <w:spacing w:after="0"/>
            </w:pPr>
            <w:r>
              <w:rPr>
                <w:sz w:val="20"/>
                <w:szCs w:val="20"/>
              </w:rPr>
              <w:t xml:space="preserve">folder</w:t>
            </w:r>
          </w:p>
        </w:tc>
        <w:tc>
          <w:tcPr>
            <w:tcW w:type="dxa" w:w="1872"/>
            <w:shd w:fill="F7F2EC" w:color="auto" w:val="clear"/>
            <w:tcMar>
              <w:top w:type="dxa" w:w="60"/>
              <w:left w:type="dxa" w:w="100"/>
              <w:bottom w:type="dxa" w:w="60"/>
              <w:right w:type="dxa" w:w="100"/>
            </w:tcMar>
          </w:tcPr>
          <w:p>
            <w:pPr>
              <w:spacing w:after="0"/>
            </w:pPr>
            <w:r>
              <w:rPr>
                <w:sz w:val="20"/>
                <w:szCs w:val="20"/>
              </w:rPr>
              <w:t xml:space="preserve">carpet</w:t>
            </w:r>
          </w:p>
        </w:tc>
        <w:tc>
          <w:tcPr>
            <w:tcW w:type="dxa" w:w="3370"/>
            <w:shd w:fill="F7F2EC" w:color="auto" w:val="clear"/>
            <w:tcMar>
              <w:top w:type="dxa" w:w="60"/>
              <w:left w:type="dxa" w:w="100"/>
              <w:bottom w:type="dxa" w:w="60"/>
              <w:right w:type="dxa" w:w="100"/>
            </w:tcMar>
          </w:tcPr>
          <w:p>
            <w:pPr>
              <w:spacing w:after="0"/>
            </w:pPr>
            <w:r>
              <w:rPr>
                <w:sz w:val="20"/>
                <w:szCs w:val="20"/>
              </w:rPr>
              <w:t xml:space="preserve">alfombra</w:t>
            </w:r>
          </w:p>
        </w:tc>
      </w:tr>
      <w:tr>
        <w:tc>
          <w:tcPr>
            <w:tcW w:type="dxa" w:w="1872"/>
            <w:tcMar>
              <w:top w:type="dxa" w:w="60"/>
              <w:left w:type="dxa" w:w="100"/>
              <w:bottom w:type="dxa" w:w="60"/>
              <w:right w:type="dxa" w:w="100"/>
            </w:tcMar>
          </w:tcPr>
          <w:p>
            <w:pPr>
              <w:spacing w:after="0"/>
            </w:pPr>
            <w:r>
              <w:rPr>
                <w:sz w:val="20"/>
                <w:szCs w:val="20"/>
              </w:rPr>
              <w:t xml:space="preserve">actual</w:t>
            </w:r>
          </w:p>
        </w:tc>
        <w:tc>
          <w:tcPr>
            <w:tcW w:type="dxa" w:w="2246"/>
            <w:tcMar>
              <w:top w:type="dxa" w:w="60"/>
              <w:left w:type="dxa" w:w="100"/>
              <w:bottom w:type="dxa" w:w="60"/>
              <w:right w:type="dxa" w:w="100"/>
            </w:tcMar>
          </w:tcPr>
          <w:p>
            <w:pPr>
              <w:spacing w:after="0"/>
            </w:pPr>
            <w:r>
              <w:rPr>
                <w:sz w:val="20"/>
                <w:szCs w:val="20"/>
              </w:rPr>
              <w:t xml:space="preserve">current, present-day</w:t>
            </w:r>
          </w:p>
        </w:tc>
        <w:tc>
          <w:tcPr>
            <w:tcW w:type="dxa" w:w="1872"/>
            <w:tcMar>
              <w:top w:type="dxa" w:w="60"/>
              <w:left w:type="dxa" w:w="100"/>
              <w:bottom w:type="dxa" w:w="60"/>
              <w:right w:type="dxa" w:w="100"/>
            </w:tcMar>
          </w:tcPr>
          <w:p>
            <w:pPr>
              <w:spacing w:after="0"/>
            </w:pPr>
            <w:r>
              <w:rPr>
                <w:sz w:val="20"/>
                <w:szCs w:val="20"/>
              </w:rPr>
              <w:t xml:space="preserve">actual (real)</w:t>
            </w:r>
          </w:p>
        </w:tc>
        <w:tc>
          <w:tcPr>
            <w:tcW w:type="dxa" w:w="3370"/>
            <w:tcMar>
              <w:top w:type="dxa" w:w="60"/>
              <w:left w:type="dxa" w:w="100"/>
              <w:bottom w:type="dxa" w:w="60"/>
              <w:right w:type="dxa" w:w="100"/>
            </w:tcMar>
          </w:tcPr>
          <w:p>
            <w:pPr>
              <w:spacing w:after="0"/>
            </w:pPr>
            <w:r>
              <w:rPr>
                <w:sz w:val="20"/>
                <w:szCs w:val="20"/>
              </w:rPr>
              <w:t xml:space="preserve">real, verdadero</w:t>
            </w:r>
          </w:p>
        </w:tc>
      </w:tr>
      <w:tr>
        <w:tc>
          <w:tcPr>
            <w:tcW w:type="dxa" w:w="1872"/>
            <w:shd w:fill="F7F2EC" w:color="auto" w:val="clear"/>
            <w:tcMar>
              <w:top w:type="dxa" w:w="60"/>
              <w:left w:type="dxa" w:w="100"/>
              <w:bottom w:type="dxa" w:w="60"/>
              <w:right w:type="dxa" w:w="100"/>
            </w:tcMar>
          </w:tcPr>
          <w:p>
            <w:pPr>
              <w:spacing w:after="0"/>
            </w:pPr>
            <w:r>
              <w:rPr>
                <w:sz w:val="20"/>
                <w:szCs w:val="20"/>
              </w:rPr>
              <w:t xml:space="preserve">realizar</w:t>
            </w:r>
          </w:p>
        </w:tc>
        <w:tc>
          <w:tcPr>
            <w:tcW w:type="dxa" w:w="2246"/>
            <w:shd w:fill="F7F2EC" w:color="auto" w:val="clear"/>
            <w:tcMar>
              <w:top w:type="dxa" w:w="60"/>
              <w:left w:type="dxa" w:w="100"/>
              <w:bottom w:type="dxa" w:w="60"/>
              <w:right w:type="dxa" w:w="100"/>
            </w:tcMar>
          </w:tcPr>
          <w:p>
            <w:pPr>
              <w:spacing w:after="0"/>
            </w:pPr>
            <w:r>
              <w:rPr>
                <w:sz w:val="20"/>
                <w:szCs w:val="20"/>
              </w:rPr>
              <w:t xml:space="preserve">to carry out</w:t>
            </w:r>
          </w:p>
        </w:tc>
        <w:tc>
          <w:tcPr>
            <w:tcW w:type="dxa" w:w="1872"/>
            <w:shd w:fill="F7F2EC" w:color="auto" w:val="clear"/>
            <w:tcMar>
              <w:top w:type="dxa" w:w="60"/>
              <w:left w:type="dxa" w:w="100"/>
              <w:bottom w:type="dxa" w:w="60"/>
              <w:right w:type="dxa" w:w="100"/>
            </w:tcMar>
          </w:tcPr>
          <w:p>
            <w:pPr>
              <w:spacing w:after="0"/>
            </w:pPr>
            <w:r>
              <w:rPr>
                <w:sz w:val="20"/>
                <w:szCs w:val="20"/>
              </w:rPr>
              <w:t xml:space="preserve">to realize</w:t>
            </w:r>
          </w:p>
        </w:tc>
        <w:tc>
          <w:tcPr>
            <w:tcW w:type="dxa" w:w="3370"/>
            <w:shd w:fill="F7F2EC" w:color="auto" w:val="clear"/>
            <w:tcMar>
              <w:top w:type="dxa" w:w="60"/>
              <w:left w:type="dxa" w:w="100"/>
              <w:bottom w:type="dxa" w:w="60"/>
              <w:right w:type="dxa" w:w="100"/>
            </w:tcMar>
          </w:tcPr>
          <w:p>
            <w:pPr>
              <w:spacing w:after="0"/>
            </w:pPr>
            <w:r>
              <w:rPr>
                <w:sz w:val="20"/>
                <w:szCs w:val="20"/>
              </w:rPr>
              <w:t xml:space="preserve">darse cuenta</w:t>
            </w:r>
          </w:p>
        </w:tc>
      </w:tr>
      <w:tr>
        <w:tc>
          <w:tcPr>
            <w:tcW w:type="dxa" w:w="1872"/>
            <w:tcMar>
              <w:top w:type="dxa" w:w="60"/>
              <w:left w:type="dxa" w:w="100"/>
              <w:bottom w:type="dxa" w:w="60"/>
              <w:right w:type="dxa" w:w="100"/>
            </w:tcMar>
          </w:tcPr>
          <w:p>
            <w:pPr>
              <w:spacing w:after="0"/>
            </w:pPr>
            <w:r>
              <w:rPr>
                <w:sz w:val="20"/>
                <w:szCs w:val="20"/>
              </w:rPr>
              <w:t xml:space="preserve">asistir</w:t>
            </w:r>
          </w:p>
        </w:tc>
        <w:tc>
          <w:tcPr>
            <w:tcW w:type="dxa" w:w="2246"/>
            <w:tcMar>
              <w:top w:type="dxa" w:w="60"/>
              <w:left w:type="dxa" w:w="100"/>
              <w:bottom w:type="dxa" w:w="60"/>
              <w:right w:type="dxa" w:w="100"/>
            </w:tcMar>
          </w:tcPr>
          <w:p>
            <w:pPr>
              <w:spacing w:after="0"/>
            </w:pPr>
            <w:r>
              <w:rPr>
                <w:sz w:val="20"/>
                <w:szCs w:val="20"/>
              </w:rPr>
              <w:t xml:space="preserve">to attend</w:t>
            </w:r>
          </w:p>
        </w:tc>
        <w:tc>
          <w:tcPr>
            <w:tcW w:type="dxa" w:w="1872"/>
            <w:tcMar>
              <w:top w:type="dxa" w:w="60"/>
              <w:left w:type="dxa" w:w="100"/>
              <w:bottom w:type="dxa" w:w="60"/>
              <w:right w:type="dxa" w:w="100"/>
            </w:tcMar>
          </w:tcPr>
          <w:p>
            <w:pPr>
              <w:spacing w:after="0"/>
            </w:pPr>
            <w:r>
              <w:rPr>
                <w:sz w:val="20"/>
                <w:szCs w:val="20"/>
              </w:rPr>
              <w:t xml:space="preserve">to assist</w:t>
            </w:r>
          </w:p>
        </w:tc>
        <w:tc>
          <w:tcPr>
            <w:tcW w:type="dxa" w:w="3370"/>
            <w:tcMar>
              <w:top w:type="dxa" w:w="60"/>
              <w:left w:type="dxa" w:w="100"/>
              <w:bottom w:type="dxa" w:w="60"/>
              <w:right w:type="dxa" w:w="100"/>
            </w:tcMar>
          </w:tcPr>
          <w:p>
            <w:pPr>
              <w:spacing w:after="0"/>
            </w:pPr>
            <w:r>
              <w:rPr>
                <w:sz w:val="20"/>
                <w:szCs w:val="20"/>
              </w:rPr>
              <w:t xml:space="preserve">ayudar</w:t>
            </w:r>
          </w:p>
        </w:tc>
      </w:tr>
      <w:tr>
        <w:tc>
          <w:tcPr>
            <w:tcW w:type="dxa" w:w="1872"/>
            <w:shd w:fill="F7F2EC" w:color="auto" w:val="clear"/>
            <w:tcMar>
              <w:top w:type="dxa" w:w="60"/>
              <w:left w:type="dxa" w:w="100"/>
              <w:bottom w:type="dxa" w:w="60"/>
              <w:right w:type="dxa" w:w="100"/>
            </w:tcMar>
          </w:tcPr>
          <w:p>
            <w:pPr>
              <w:spacing w:after="0"/>
            </w:pPr>
            <w:r>
              <w:rPr>
                <w:sz w:val="20"/>
                <w:szCs w:val="20"/>
              </w:rPr>
              <w:t xml:space="preserve">lectura</w:t>
            </w:r>
          </w:p>
        </w:tc>
        <w:tc>
          <w:tcPr>
            <w:tcW w:type="dxa" w:w="2246"/>
            <w:shd w:fill="F7F2EC" w:color="auto" w:val="clear"/>
            <w:tcMar>
              <w:top w:type="dxa" w:w="60"/>
              <w:left w:type="dxa" w:w="100"/>
              <w:bottom w:type="dxa" w:w="60"/>
              <w:right w:type="dxa" w:w="100"/>
            </w:tcMar>
          </w:tcPr>
          <w:p>
            <w:pPr>
              <w:spacing w:after="0"/>
            </w:pPr>
            <w:r>
              <w:rPr>
                <w:sz w:val="20"/>
                <w:szCs w:val="20"/>
              </w:rPr>
              <w:t xml:space="preserve">reading</w:t>
            </w:r>
          </w:p>
        </w:tc>
        <w:tc>
          <w:tcPr>
            <w:tcW w:type="dxa" w:w="1872"/>
            <w:shd w:fill="F7F2EC" w:color="auto" w:val="clear"/>
            <w:tcMar>
              <w:top w:type="dxa" w:w="60"/>
              <w:left w:type="dxa" w:w="100"/>
              <w:bottom w:type="dxa" w:w="60"/>
              <w:right w:type="dxa" w:w="100"/>
            </w:tcMar>
          </w:tcPr>
          <w:p>
            <w:pPr>
              <w:spacing w:after="0"/>
            </w:pPr>
            <w:r>
              <w:rPr>
                <w:sz w:val="20"/>
                <w:szCs w:val="20"/>
              </w:rPr>
              <w:t xml:space="preserve">lecture</w:t>
            </w:r>
          </w:p>
        </w:tc>
        <w:tc>
          <w:tcPr>
            <w:tcW w:type="dxa" w:w="3370"/>
            <w:shd w:fill="F7F2EC" w:color="auto" w:val="clear"/>
            <w:tcMar>
              <w:top w:type="dxa" w:w="60"/>
              <w:left w:type="dxa" w:w="100"/>
              <w:bottom w:type="dxa" w:w="60"/>
              <w:right w:type="dxa" w:w="100"/>
            </w:tcMar>
          </w:tcPr>
          <w:p>
            <w:pPr>
              <w:spacing w:after="0"/>
            </w:pPr>
            <w:r>
              <w:rPr>
                <w:sz w:val="20"/>
                <w:szCs w:val="20"/>
              </w:rPr>
              <w:t xml:space="preserve">conferencia, clase</w:t>
            </w:r>
          </w:p>
        </w:tc>
      </w:tr>
      <w:tr>
        <w:tc>
          <w:tcPr>
            <w:tcW w:type="dxa" w:w="1872"/>
            <w:tcMar>
              <w:top w:type="dxa" w:w="60"/>
              <w:left w:type="dxa" w:w="100"/>
              <w:bottom w:type="dxa" w:w="60"/>
              <w:right w:type="dxa" w:w="100"/>
            </w:tcMar>
          </w:tcPr>
          <w:p>
            <w:pPr>
              <w:spacing w:after="0"/>
            </w:pPr>
            <w:r>
              <w:rPr>
                <w:sz w:val="20"/>
                <w:szCs w:val="20"/>
              </w:rPr>
              <w:t xml:space="preserve">recordar</w:t>
            </w:r>
          </w:p>
        </w:tc>
        <w:tc>
          <w:tcPr>
            <w:tcW w:type="dxa" w:w="2246"/>
            <w:tcMar>
              <w:top w:type="dxa" w:w="60"/>
              <w:left w:type="dxa" w:w="100"/>
              <w:bottom w:type="dxa" w:w="60"/>
              <w:right w:type="dxa" w:w="100"/>
            </w:tcMar>
          </w:tcPr>
          <w:p>
            <w:pPr>
              <w:spacing w:after="0"/>
            </w:pPr>
            <w:r>
              <w:rPr>
                <w:sz w:val="20"/>
                <w:szCs w:val="20"/>
              </w:rPr>
              <w:t xml:space="preserve">to remember, to remind</w:t>
            </w:r>
          </w:p>
        </w:tc>
        <w:tc>
          <w:tcPr>
            <w:tcW w:type="dxa" w:w="1872"/>
            <w:tcMar>
              <w:top w:type="dxa" w:w="60"/>
              <w:left w:type="dxa" w:w="100"/>
              <w:bottom w:type="dxa" w:w="60"/>
              <w:right w:type="dxa" w:w="100"/>
            </w:tcMar>
          </w:tcPr>
          <w:p>
            <w:pPr>
              <w:spacing w:after="0"/>
            </w:pPr>
            <w:r>
              <w:rPr>
                <w:sz w:val="20"/>
                <w:szCs w:val="20"/>
              </w:rPr>
              <w:t xml:space="preserve">to record</w:t>
            </w:r>
          </w:p>
        </w:tc>
        <w:tc>
          <w:tcPr>
            <w:tcW w:type="dxa" w:w="3370"/>
            <w:tcMar>
              <w:top w:type="dxa" w:w="60"/>
              <w:left w:type="dxa" w:w="100"/>
              <w:bottom w:type="dxa" w:w="60"/>
              <w:right w:type="dxa" w:w="100"/>
            </w:tcMar>
          </w:tcPr>
          <w:p>
            <w:pPr>
              <w:spacing w:after="0"/>
            </w:pPr>
            <w:r>
              <w:rPr>
                <w:sz w:val="20"/>
                <w:szCs w:val="20"/>
              </w:rPr>
              <w:t xml:space="preserve">grabar</w:t>
            </w:r>
          </w:p>
        </w:tc>
      </w:tr>
      <w:tr>
        <w:tc>
          <w:tcPr>
            <w:tcW w:type="dxa" w:w="1872"/>
            <w:shd w:fill="F7F2EC" w:color="auto" w:val="clear"/>
            <w:tcMar>
              <w:top w:type="dxa" w:w="60"/>
              <w:left w:type="dxa" w:w="100"/>
              <w:bottom w:type="dxa" w:w="60"/>
              <w:right w:type="dxa" w:w="100"/>
            </w:tcMar>
          </w:tcPr>
          <w:p>
            <w:pPr>
              <w:spacing w:after="0"/>
            </w:pPr>
            <w:r>
              <w:rPr>
                <w:sz w:val="20"/>
                <w:szCs w:val="20"/>
              </w:rPr>
              <w:t xml:space="preserve">sopa</w:t>
            </w:r>
          </w:p>
        </w:tc>
        <w:tc>
          <w:tcPr>
            <w:tcW w:type="dxa" w:w="2246"/>
            <w:shd w:fill="F7F2EC" w:color="auto" w:val="clear"/>
            <w:tcMar>
              <w:top w:type="dxa" w:w="60"/>
              <w:left w:type="dxa" w:w="100"/>
              <w:bottom w:type="dxa" w:w="60"/>
              <w:right w:type="dxa" w:w="100"/>
            </w:tcMar>
          </w:tcPr>
          <w:p>
            <w:pPr>
              <w:spacing w:after="0"/>
            </w:pPr>
            <w:r>
              <w:rPr>
                <w:sz w:val="20"/>
                <w:szCs w:val="20"/>
              </w:rPr>
              <w:t xml:space="preserve">soup</w:t>
            </w:r>
          </w:p>
        </w:tc>
        <w:tc>
          <w:tcPr>
            <w:tcW w:type="dxa" w:w="1872"/>
            <w:shd w:fill="F7F2EC" w:color="auto" w:val="clear"/>
            <w:tcMar>
              <w:top w:type="dxa" w:w="60"/>
              <w:left w:type="dxa" w:w="100"/>
              <w:bottom w:type="dxa" w:w="60"/>
              <w:right w:type="dxa" w:w="100"/>
            </w:tcMar>
          </w:tcPr>
          <w:p>
            <w:pPr>
              <w:spacing w:after="0"/>
            </w:pPr>
            <w:r>
              <w:rPr>
                <w:sz w:val="20"/>
                <w:szCs w:val="20"/>
              </w:rPr>
              <w:t xml:space="preserve">soap</w:t>
            </w:r>
          </w:p>
        </w:tc>
        <w:tc>
          <w:tcPr>
            <w:tcW w:type="dxa" w:w="3370"/>
            <w:shd w:fill="F7F2EC" w:color="auto" w:val="clear"/>
            <w:tcMar>
              <w:top w:type="dxa" w:w="60"/>
              <w:left w:type="dxa" w:w="100"/>
              <w:bottom w:type="dxa" w:w="60"/>
              <w:right w:type="dxa" w:w="100"/>
            </w:tcMar>
          </w:tcPr>
          <w:p>
            <w:pPr>
              <w:spacing w:after="0"/>
            </w:pPr>
            <w:r>
              <w:rPr>
                <w:sz w:val="20"/>
                <w:szCs w:val="20"/>
              </w:rPr>
              <w:t xml:space="preserve">jabón</w:t>
            </w:r>
          </w:p>
        </w:tc>
      </w:tr>
    </w:tbl>
    <w:p>
      <w:pPr>
        <w:spacing w:after="120"/>
      </w:pPr>
    </w:p>
    <w:p>
      <w:pPr>
        <w:pStyle w:val="Heading3"/>
        <w:spacing w:after="120" w:before="240"/>
      </w:pPr>
      <w:r>
        <w:rPr>
          <w:b/>
          <w:bCs/>
          <w:color w:val="1F2A44"/>
        </w:rPr>
        <w:t xml:space="preserve">Bilingual sentence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182"/>
        <w:gridCol w:w="3183"/>
      </w:tblGrid>
      <w:tr>
        <w:trPr>
          <w:tblHeader/>
        </w:trPr>
        <w:tc>
          <w:tcPr>
            <w:tcW w:type="dxa" w:w="2995"/>
            <w:shd w:fill="7A5C9E" w:color="auto" w:val="clear"/>
            <w:tcMar>
              <w:top w:type="dxa" w:w="60"/>
              <w:left w:type="dxa" w:w="100"/>
              <w:bottom w:type="dxa" w:w="60"/>
              <w:right w:type="dxa" w:w="100"/>
            </w:tcMar>
          </w:tcPr>
          <w:p>
            <w:pPr>
              <w:spacing w:after="0"/>
            </w:pPr>
            <w:r>
              <w:rPr>
                <w:b/>
                <w:bCs/>
                <w:color w:val="FFFFFF"/>
                <w:sz w:val="20"/>
                <w:szCs w:val="20"/>
              </w:rPr>
              <w:t xml:space="preserve">English frame</w:t>
            </w:r>
          </w:p>
        </w:tc>
        <w:tc>
          <w:tcPr>
            <w:tcW w:type="dxa" w:w="3182"/>
            <w:shd w:fill="7A5C9E" w:color="auto" w:val="clear"/>
            <w:tcMar>
              <w:top w:type="dxa" w:w="60"/>
              <w:left w:type="dxa" w:w="100"/>
              <w:bottom w:type="dxa" w:w="60"/>
              <w:right w:type="dxa" w:w="100"/>
            </w:tcMar>
          </w:tcPr>
          <w:p>
            <w:pPr>
              <w:spacing w:after="0"/>
            </w:pPr>
            <w:r>
              <w:rPr>
                <w:b/>
                <w:bCs/>
                <w:color w:val="FFFFFF"/>
                <w:sz w:val="20"/>
                <w:szCs w:val="20"/>
              </w:rPr>
              <w:t xml:space="preserve">Spanish frame</w:t>
            </w:r>
          </w:p>
        </w:tc>
        <w:tc>
          <w:tcPr>
            <w:tcW w:type="dxa" w:w="3183"/>
            <w:shd w:fill="7A5C9E" w:color="auto" w:val="clear"/>
            <w:tcMar>
              <w:top w:type="dxa" w:w="60"/>
              <w:left w:type="dxa" w:w="100"/>
              <w:bottom w:type="dxa" w:w="60"/>
              <w:right w:type="dxa" w:w="100"/>
            </w:tcMar>
          </w:tcPr>
          <w:p>
            <w:pPr>
              <w:spacing w:after="0"/>
            </w:pPr>
            <w:r>
              <w:rPr>
                <w:b/>
                <w:bCs/>
                <w:color w:val="FFFFFF"/>
                <w:sz w:val="20"/>
                <w:szCs w:val="20"/>
              </w:rPr>
              <w:t xml:space="preserve">Pronunciation</w:t>
            </w:r>
          </w:p>
        </w:tc>
      </w:tr>
      <w:tr>
        <w:tc>
          <w:tcPr>
            <w:tcW w:type="dxa" w:w="2995"/>
            <w:tcMar>
              <w:top w:type="dxa" w:w="60"/>
              <w:left w:type="dxa" w:w="100"/>
              <w:bottom w:type="dxa" w:w="60"/>
              <w:right w:type="dxa" w:w="100"/>
            </w:tcMar>
          </w:tcPr>
          <w:p>
            <w:pPr>
              <w:spacing w:after="0"/>
            </w:pPr>
            <w:r>
              <w:rPr>
                <w:sz w:val="20"/>
                <w:szCs w:val="20"/>
              </w:rPr>
              <w:t xml:space="preserve">I think ___ because ___.</w:t>
            </w:r>
          </w:p>
        </w:tc>
        <w:tc>
          <w:tcPr>
            <w:tcW w:type="dxa" w:w="3182"/>
            <w:tcMar>
              <w:top w:type="dxa" w:w="60"/>
              <w:left w:type="dxa" w:w="100"/>
              <w:bottom w:type="dxa" w:w="60"/>
              <w:right w:type="dxa" w:w="100"/>
            </w:tcMar>
          </w:tcPr>
          <w:p>
            <w:pPr>
              <w:spacing w:after="0"/>
            </w:pPr>
            <w:r>
              <w:rPr>
                <w:sz w:val="20"/>
                <w:szCs w:val="20"/>
              </w:rPr>
              <w:t xml:space="preserve">Creo que ___ porque ___.</w:t>
            </w:r>
          </w:p>
        </w:tc>
        <w:tc>
          <w:tcPr>
            <w:tcW w:type="dxa" w:w="3183"/>
            <w:tcMar>
              <w:top w:type="dxa" w:w="60"/>
              <w:left w:type="dxa" w:w="100"/>
              <w:bottom w:type="dxa" w:w="60"/>
              <w:right w:type="dxa" w:w="100"/>
            </w:tcMar>
          </w:tcPr>
          <w:p>
            <w:pPr>
              <w:spacing w:after="0"/>
            </w:pPr>
            <w:r>
              <w:rPr>
                <w:sz w:val="20"/>
                <w:szCs w:val="20"/>
              </w:rPr>
              <w:t xml:space="preserve">KREH-oh keh ... POHR-keh</w:t>
            </w:r>
          </w:p>
        </w:tc>
      </w:tr>
      <w:tr>
        <w:tc>
          <w:tcPr>
            <w:tcW w:type="dxa" w:w="2995"/>
            <w:shd w:fill="F7F2EC" w:color="auto" w:val="clear"/>
            <w:tcMar>
              <w:top w:type="dxa" w:w="60"/>
              <w:left w:type="dxa" w:w="100"/>
              <w:bottom w:type="dxa" w:w="60"/>
              <w:right w:type="dxa" w:w="100"/>
            </w:tcMar>
          </w:tcPr>
          <w:p>
            <w:pPr>
              <w:spacing w:after="0"/>
            </w:pPr>
            <w:r>
              <w:rPr>
                <w:sz w:val="20"/>
                <w:szCs w:val="20"/>
              </w:rPr>
              <w:t xml:space="preserve">I agree with ___ because ___.</w:t>
            </w:r>
          </w:p>
        </w:tc>
        <w:tc>
          <w:tcPr>
            <w:tcW w:type="dxa" w:w="3182"/>
            <w:shd w:fill="F7F2EC" w:color="auto" w:val="clear"/>
            <w:tcMar>
              <w:top w:type="dxa" w:w="60"/>
              <w:left w:type="dxa" w:w="100"/>
              <w:bottom w:type="dxa" w:w="60"/>
              <w:right w:type="dxa" w:w="100"/>
            </w:tcMar>
          </w:tcPr>
          <w:p>
            <w:pPr>
              <w:spacing w:after="0"/>
            </w:pPr>
            <w:r>
              <w:rPr>
                <w:sz w:val="20"/>
                <w:szCs w:val="20"/>
              </w:rPr>
              <w:t xml:space="preserve">Estoy de acuerdo con ___ porque ___.</w:t>
            </w:r>
          </w:p>
        </w:tc>
        <w:tc>
          <w:tcPr>
            <w:tcW w:type="dxa" w:w="3183"/>
            <w:shd w:fill="F7F2EC" w:color="auto" w:val="clear"/>
            <w:tcMar>
              <w:top w:type="dxa" w:w="60"/>
              <w:left w:type="dxa" w:w="100"/>
              <w:bottom w:type="dxa" w:w="60"/>
              <w:right w:type="dxa" w:w="100"/>
            </w:tcMar>
          </w:tcPr>
          <w:p>
            <w:pPr>
              <w:spacing w:after="0"/>
            </w:pPr>
            <w:r>
              <w:rPr>
                <w:sz w:val="20"/>
                <w:szCs w:val="20"/>
              </w:rPr>
              <w:t xml:space="preserve">ehs-TOY deh ah-KWEHR-doh kohn</w:t>
            </w:r>
          </w:p>
        </w:tc>
      </w:tr>
      <w:tr>
        <w:tc>
          <w:tcPr>
            <w:tcW w:type="dxa" w:w="2995"/>
            <w:tcMar>
              <w:top w:type="dxa" w:w="60"/>
              <w:left w:type="dxa" w:w="100"/>
              <w:bottom w:type="dxa" w:w="60"/>
              <w:right w:type="dxa" w:w="100"/>
            </w:tcMar>
          </w:tcPr>
          <w:p>
            <w:pPr>
              <w:spacing w:after="0"/>
            </w:pPr>
            <w:r>
              <w:rPr>
                <w:sz w:val="20"/>
                <w:szCs w:val="20"/>
              </w:rPr>
              <w:t xml:space="preserve">I disagree because ___.</w:t>
            </w:r>
          </w:p>
        </w:tc>
        <w:tc>
          <w:tcPr>
            <w:tcW w:type="dxa" w:w="3182"/>
            <w:tcMar>
              <w:top w:type="dxa" w:w="60"/>
              <w:left w:type="dxa" w:w="100"/>
              <w:bottom w:type="dxa" w:w="60"/>
              <w:right w:type="dxa" w:w="100"/>
            </w:tcMar>
          </w:tcPr>
          <w:p>
            <w:pPr>
              <w:spacing w:after="0"/>
            </w:pPr>
            <w:r>
              <w:rPr>
                <w:sz w:val="20"/>
                <w:szCs w:val="20"/>
              </w:rPr>
              <w:t xml:space="preserve">No estoy de acuerdo porque ___.</w:t>
            </w:r>
          </w:p>
        </w:tc>
        <w:tc>
          <w:tcPr>
            <w:tcW w:type="dxa" w:w="3183"/>
            <w:tcMar>
              <w:top w:type="dxa" w:w="60"/>
              <w:left w:type="dxa" w:w="100"/>
              <w:bottom w:type="dxa" w:w="60"/>
              <w:right w:type="dxa" w:w="100"/>
            </w:tcMar>
          </w:tcPr>
          <w:p>
            <w:pPr>
              <w:spacing w:after="0"/>
            </w:pPr>
            <w:r>
              <w:rPr>
                <w:sz w:val="20"/>
                <w:szCs w:val="20"/>
              </w:rPr>
              <w:t xml:space="preserve">NOH ehs-TOY deh ah-KWEHR-doh</w:t>
            </w:r>
          </w:p>
        </w:tc>
      </w:tr>
      <w:tr>
        <w:tc>
          <w:tcPr>
            <w:tcW w:type="dxa" w:w="2995"/>
            <w:shd w:fill="F7F2EC" w:color="auto" w:val="clear"/>
            <w:tcMar>
              <w:top w:type="dxa" w:w="60"/>
              <w:left w:type="dxa" w:w="100"/>
              <w:bottom w:type="dxa" w:w="60"/>
              <w:right w:type="dxa" w:w="100"/>
            </w:tcMar>
          </w:tcPr>
          <w:p>
            <w:pPr>
              <w:spacing w:after="0"/>
            </w:pPr>
            <w:r>
              <w:rPr>
                <w:sz w:val="20"/>
                <w:szCs w:val="20"/>
              </w:rPr>
              <w:t xml:space="preserve">I notice that ___.</w:t>
            </w:r>
          </w:p>
        </w:tc>
        <w:tc>
          <w:tcPr>
            <w:tcW w:type="dxa" w:w="3182"/>
            <w:shd w:fill="F7F2EC" w:color="auto" w:val="clear"/>
            <w:tcMar>
              <w:top w:type="dxa" w:w="60"/>
              <w:left w:type="dxa" w:w="100"/>
              <w:bottom w:type="dxa" w:w="60"/>
              <w:right w:type="dxa" w:w="100"/>
            </w:tcMar>
          </w:tcPr>
          <w:p>
            <w:pPr>
              <w:spacing w:after="0"/>
            </w:pPr>
            <w:r>
              <w:rPr>
                <w:sz w:val="20"/>
                <w:szCs w:val="20"/>
              </w:rPr>
              <w:t xml:space="preserve">Noto que ___.</w:t>
            </w:r>
          </w:p>
        </w:tc>
        <w:tc>
          <w:tcPr>
            <w:tcW w:type="dxa" w:w="3183"/>
            <w:shd w:fill="F7F2EC" w:color="auto" w:val="clear"/>
            <w:tcMar>
              <w:top w:type="dxa" w:w="60"/>
              <w:left w:type="dxa" w:w="100"/>
              <w:bottom w:type="dxa" w:w="60"/>
              <w:right w:type="dxa" w:w="100"/>
            </w:tcMar>
          </w:tcPr>
          <w:p>
            <w:pPr>
              <w:spacing w:after="0"/>
            </w:pPr>
            <w:r>
              <w:rPr>
                <w:sz w:val="20"/>
                <w:szCs w:val="20"/>
              </w:rPr>
              <w:t xml:space="preserve">NOH-toh keh</w:t>
            </w:r>
          </w:p>
        </w:tc>
      </w:tr>
      <w:tr>
        <w:tc>
          <w:tcPr>
            <w:tcW w:type="dxa" w:w="2995"/>
            <w:tcMar>
              <w:top w:type="dxa" w:w="60"/>
              <w:left w:type="dxa" w:w="100"/>
              <w:bottom w:type="dxa" w:w="60"/>
              <w:right w:type="dxa" w:w="100"/>
            </w:tcMar>
          </w:tcPr>
          <w:p>
            <w:pPr>
              <w:spacing w:after="0"/>
            </w:pPr>
            <w:r>
              <w:rPr>
                <w:sz w:val="20"/>
                <w:szCs w:val="20"/>
              </w:rPr>
              <w:t xml:space="preserve">I wonder ___.</w:t>
            </w:r>
          </w:p>
        </w:tc>
        <w:tc>
          <w:tcPr>
            <w:tcW w:type="dxa" w:w="3182"/>
            <w:tcMar>
              <w:top w:type="dxa" w:w="60"/>
              <w:left w:type="dxa" w:w="100"/>
              <w:bottom w:type="dxa" w:w="60"/>
              <w:right w:type="dxa" w:w="100"/>
            </w:tcMar>
          </w:tcPr>
          <w:p>
            <w:pPr>
              <w:spacing w:after="0"/>
            </w:pPr>
            <w:r>
              <w:rPr>
                <w:sz w:val="20"/>
                <w:szCs w:val="20"/>
              </w:rPr>
              <w:t xml:space="preserve">Me pregunto ___.</w:t>
            </w:r>
          </w:p>
        </w:tc>
        <w:tc>
          <w:tcPr>
            <w:tcW w:type="dxa" w:w="3183"/>
            <w:tcMar>
              <w:top w:type="dxa" w:w="60"/>
              <w:left w:type="dxa" w:w="100"/>
              <w:bottom w:type="dxa" w:w="60"/>
              <w:right w:type="dxa" w:w="100"/>
            </w:tcMar>
          </w:tcPr>
          <w:p>
            <w:pPr>
              <w:spacing w:after="0"/>
            </w:pPr>
            <w:r>
              <w:rPr>
                <w:sz w:val="20"/>
                <w:szCs w:val="20"/>
              </w:rPr>
              <w:t xml:space="preserve">meh preh-GOON-toh</w:t>
            </w:r>
          </w:p>
        </w:tc>
      </w:tr>
      <w:tr>
        <w:tc>
          <w:tcPr>
            <w:tcW w:type="dxa" w:w="2995"/>
            <w:shd w:fill="F7F2EC" w:color="auto" w:val="clear"/>
            <w:tcMar>
              <w:top w:type="dxa" w:w="60"/>
              <w:left w:type="dxa" w:w="100"/>
              <w:bottom w:type="dxa" w:w="60"/>
              <w:right w:type="dxa" w:w="100"/>
            </w:tcMar>
          </w:tcPr>
          <w:p>
            <w:pPr>
              <w:spacing w:after="0"/>
            </w:pPr>
            <w:r>
              <w:rPr>
                <w:sz w:val="20"/>
                <w:szCs w:val="20"/>
              </w:rPr>
              <w:t xml:space="preserve">___ is similar to ___ because ___.</w:t>
            </w:r>
          </w:p>
        </w:tc>
        <w:tc>
          <w:tcPr>
            <w:tcW w:type="dxa" w:w="3182"/>
            <w:shd w:fill="F7F2EC" w:color="auto" w:val="clear"/>
            <w:tcMar>
              <w:top w:type="dxa" w:w="60"/>
              <w:left w:type="dxa" w:w="100"/>
              <w:bottom w:type="dxa" w:w="60"/>
              <w:right w:type="dxa" w:w="100"/>
            </w:tcMar>
          </w:tcPr>
          <w:p>
            <w:pPr>
              <w:spacing w:after="0"/>
            </w:pPr>
            <w:r>
              <w:rPr>
                <w:sz w:val="20"/>
                <w:szCs w:val="20"/>
              </w:rPr>
              <w:t xml:space="preserve">___ es parecido a ___ porque ___.</w:t>
            </w:r>
          </w:p>
        </w:tc>
        <w:tc>
          <w:tcPr>
            <w:tcW w:type="dxa" w:w="3183"/>
            <w:shd w:fill="F7F2EC" w:color="auto" w:val="clear"/>
            <w:tcMar>
              <w:top w:type="dxa" w:w="60"/>
              <w:left w:type="dxa" w:w="100"/>
              <w:bottom w:type="dxa" w:w="60"/>
              <w:right w:type="dxa" w:w="100"/>
            </w:tcMar>
          </w:tcPr>
          <w:p>
            <w:pPr>
              <w:spacing w:after="0"/>
            </w:pPr>
            <w:r>
              <w:rPr>
                <w:sz w:val="20"/>
                <w:szCs w:val="20"/>
              </w:rPr>
              <w:t xml:space="preserve">ehs pah-reh-SEE-doh ah</w:t>
            </w:r>
          </w:p>
        </w:tc>
      </w:tr>
      <w:tr>
        <w:tc>
          <w:tcPr>
            <w:tcW w:type="dxa" w:w="2995"/>
            <w:tcMar>
              <w:top w:type="dxa" w:w="60"/>
              <w:left w:type="dxa" w:w="100"/>
              <w:bottom w:type="dxa" w:w="60"/>
              <w:right w:type="dxa" w:w="100"/>
            </w:tcMar>
          </w:tcPr>
          <w:p>
            <w:pPr>
              <w:spacing w:after="0"/>
            </w:pPr>
            <w:r>
              <w:rPr>
                <w:sz w:val="20"/>
                <w:szCs w:val="20"/>
              </w:rPr>
              <w:t xml:space="preserve">The evidence shows that ___.</w:t>
            </w:r>
          </w:p>
        </w:tc>
        <w:tc>
          <w:tcPr>
            <w:tcW w:type="dxa" w:w="3182"/>
            <w:tcMar>
              <w:top w:type="dxa" w:w="60"/>
              <w:left w:type="dxa" w:w="100"/>
              <w:bottom w:type="dxa" w:w="60"/>
              <w:right w:type="dxa" w:w="100"/>
            </w:tcMar>
          </w:tcPr>
          <w:p>
            <w:pPr>
              <w:spacing w:after="0"/>
            </w:pPr>
            <w:r>
              <w:rPr>
                <w:sz w:val="20"/>
                <w:szCs w:val="20"/>
              </w:rPr>
              <w:t xml:space="preserve">La evidencia muestra que ___.</w:t>
            </w:r>
          </w:p>
        </w:tc>
        <w:tc>
          <w:tcPr>
            <w:tcW w:type="dxa" w:w="3183"/>
            <w:tcMar>
              <w:top w:type="dxa" w:w="60"/>
              <w:left w:type="dxa" w:w="100"/>
              <w:bottom w:type="dxa" w:w="60"/>
              <w:right w:type="dxa" w:w="100"/>
            </w:tcMar>
          </w:tcPr>
          <w:p>
            <w:pPr>
              <w:spacing w:after="0"/>
            </w:pPr>
            <w:r>
              <w:rPr>
                <w:sz w:val="20"/>
                <w:szCs w:val="20"/>
              </w:rPr>
              <w:t xml:space="preserve">lah eh-bee-DEHN-syah MWEHS-trah keh</w:t>
            </w:r>
          </w:p>
        </w:tc>
      </w:tr>
      <w:tr>
        <w:tc>
          <w:tcPr>
            <w:tcW w:type="dxa" w:w="2995"/>
            <w:shd w:fill="F7F2EC" w:color="auto" w:val="clear"/>
            <w:tcMar>
              <w:top w:type="dxa" w:w="60"/>
              <w:left w:type="dxa" w:w="100"/>
              <w:bottom w:type="dxa" w:w="60"/>
              <w:right w:type="dxa" w:w="100"/>
            </w:tcMar>
          </w:tcPr>
          <w:p>
            <w:pPr>
              <w:spacing w:after="0"/>
            </w:pPr>
            <w:r>
              <w:rPr>
                <w:sz w:val="20"/>
                <w:szCs w:val="20"/>
              </w:rPr>
              <w:t xml:space="preserve">First, ___. Then, ___. Finally, ___.</w:t>
            </w:r>
          </w:p>
        </w:tc>
        <w:tc>
          <w:tcPr>
            <w:tcW w:type="dxa" w:w="3182"/>
            <w:shd w:fill="F7F2EC" w:color="auto" w:val="clear"/>
            <w:tcMar>
              <w:top w:type="dxa" w:w="60"/>
              <w:left w:type="dxa" w:w="100"/>
              <w:bottom w:type="dxa" w:w="60"/>
              <w:right w:type="dxa" w:w="100"/>
            </w:tcMar>
          </w:tcPr>
          <w:p>
            <w:pPr>
              <w:spacing w:after="0"/>
            </w:pPr>
            <w:r>
              <w:rPr>
                <w:sz w:val="20"/>
                <w:szCs w:val="20"/>
              </w:rPr>
              <w:t xml:space="preserve">Primero, ___. Luego, ___. Por último, ___.</w:t>
            </w:r>
          </w:p>
        </w:tc>
        <w:tc>
          <w:tcPr>
            <w:tcW w:type="dxa" w:w="3183"/>
            <w:shd w:fill="F7F2EC" w:color="auto" w:val="clear"/>
            <w:tcMar>
              <w:top w:type="dxa" w:w="60"/>
              <w:left w:type="dxa" w:w="100"/>
              <w:bottom w:type="dxa" w:w="60"/>
              <w:right w:type="dxa" w:w="100"/>
            </w:tcMar>
          </w:tcPr>
          <w:p>
            <w:pPr>
              <w:spacing w:after="0"/>
            </w:pPr>
            <w:r>
              <w:rPr>
                <w:sz w:val="20"/>
                <w:szCs w:val="20"/>
              </w:rPr>
              <w:t xml:space="preserve">pree-MEH-roh, LWEH-goh, pohr OOL-tee-moh</w:t>
            </w:r>
          </w:p>
        </w:tc>
      </w:tr>
    </w:tbl>
    <w:p>
      <w:pPr>
        <w:spacing w:after="120"/>
      </w:pPr>
    </w:p>
    <w:p>
      <w:pPr>
        <w:pStyle w:val="Heading3"/>
        <w:spacing w:after="120" w:before="240"/>
      </w:pPr>
      <w:r>
        <w:rPr>
          <w:b/>
          <w:bCs/>
          <w:color w:val="1F2A44"/>
        </w:rPr>
        <w:t xml:space="preserve">Talk Then Write</w:t>
      </w:r>
    </w:p>
    <w:p>
      <w:pPr>
        <w:spacing w:after="120"/>
      </w:pPr>
      <w:r>
        <w:t xml:space="preserve">Talk Then Write gives students time to build an idea orally, in any language, before they write in English.</w:t>
      </w:r>
    </w:p>
    <w:p>
      <w:pPr>
        <w:pStyle w:val="ListParagraph"/>
        <w:numPr>
          <w:ilvl w:val="0"/>
          <w:numId w:val="5"/>
        </w:numPr>
        <w:spacing w:after="60"/>
      </w:pPr>
      <w:r>
        <w:t xml:space="preserve">Pose the question and post a bilingual sentence frame.</w:t>
      </w:r>
    </w:p>
    <w:p>
      <w:pPr>
        <w:pStyle w:val="ListParagraph"/>
        <w:numPr>
          <w:ilvl w:val="0"/>
          <w:numId w:val="5"/>
        </w:numPr>
        <w:spacing w:after="60"/>
      </w:pPr>
      <w:r>
        <w:t xml:space="preserve">Think time: Piensa. (PYEHN-sah) Give about 30 seconds of quiet thinking.</w:t>
      </w:r>
    </w:p>
    <w:p>
      <w:pPr>
        <w:pStyle w:val="ListParagraph"/>
        <w:numPr>
          <w:ilvl w:val="0"/>
          <w:numId w:val="5"/>
        </w:numPr>
        <w:spacing w:after="60"/>
      </w:pPr>
      <w:r>
        <w:t xml:space="preserve">Talk with a partner in Spanish, English, or both: Habla con tu compañero. Puedes usar español o inglés.</w:t>
      </w:r>
    </w:p>
    <w:p>
      <w:pPr>
        <w:pStyle w:val="ListParagraph"/>
        <w:numPr>
          <w:ilvl w:val="0"/>
          <w:numId w:val="5"/>
        </w:numPr>
        <w:spacing w:after="60"/>
      </w:pPr>
      <w:r>
        <w:t xml:space="preserve">Share aloud using the frame, in English if the student is ready.</w:t>
      </w:r>
    </w:p>
    <w:p>
      <w:pPr>
        <w:pStyle w:val="ListParagraph"/>
        <w:numPr>
          <w:ilvl w:val="0"/>
          <w:numId w:val="5"/>
        </w:numPr>
        <w:spacing w:after="60"/>
      </w:pPr>
      <w:r>
        <w:t xml:space="preserve">Write: Ahora, escribe. Students write in English. Newcomers may draft in Spanish or mix languages first, then revise with the frame and a word bank.</w:t>
      </w:r>
    </w:p>
    <w:p>
      <w:pPr>
        <w:pStyle w:val="Heading3"/>
        <w:spacing w:after="120" w:before="240"/>
      </w:pPr>
      <w:r>
        <w:rPr>
          <w:b/>
          <w:bCs/>
          <w:color w:val="1F2A44"/>
        </w:rPr>
        <w:t xml:space="preserve">Preview-View-Review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9"/>
        <w:gridCol w:w="3182"/>
        <w:gridCol w:w="3089"/>
      </w:tblGrid>
      <w:tr>
        <w:trPr>
          <w:tblHeader/>
        </w:trPr>
        <w:tc>
          <w:tcPr>
            <w:tcW w:type="dxa" w:w="3089"/>
            <w:shd w:fill="7A5C9E" w:color="auto" w:val="clear"/>
            <w:tcMar>
              <w:top w:type="dxa" w:w="60"/>
              <w:left w:type="dxa" w:w="100"/>
              <w:bottom w:type="dxa" w:w="60"/>
              <w:right w:type="dxa" w:w="100"/>
            </w:tcMar>
          </w:tcPr>
          <w:p>
            <w:pPr>
              <w:spacing w:after="0"/>
            </w:pPr>
            <w:r>
              <w:rPr>
                <w:b/>
                <w:bCs/>
                <w:color w:val="FFFFFF"/>
                <w:sz w:val="20"/>
                <w:szCs w:val="20"/>
              </w:rPr>
              <w:t xml:space="preserve">Preview (Spanish)</w:t>
            </w:r>
          </w:p>
        </w:tc>
        <w:tc>
          <w:tcPr>
            <w:tcW w:type="dxa" w:w="3182"/>
            <w:shd w:fill="7A5C9E" w:color="auto" w:val="clear"/>
            <w:tcMar>
              <w:top w:type="dxa" w:w="60"/>
              <w:left w:type="dxa" w:w="100"/>
              <w:bottom w:type="dxa" w:w="60"/>
              <w:right w:type="dxa" w:w="100"/>
            </w:tcMar>
          </w:tcPr>
          <w:p>
            <w:pPr>
              <w:spacing w:after="0"/>
            </w:pPr>
            <w:r>
              <w:rPr>
                <w:b/>
                <w:bCs/>
                <w:color w:val="FFFFFF"/>
                <w:sz w:val="20"/>
                <w:szCs w:val="20"/>
              </w:rPr>
              <w:t xml:space="preserve">View (English)</w:t>
            </w:r>
          </w:p>
        </w:tc>
        <w:tc>
          <w:tcPr>
            <w:tcW w:type="dxa" w:w="3089"/>
            <w:shd w:fill="7A5C9E" w:color="auto" w:val="clear"/>
            <w:tcMar>
              <w:top w:type="dxa" w:w="60"/>
              <w:left w:type="dxa" w:w="100"/>
              <w:bottom w:type="dxa" w:w="60"/>
              <w:right w:type="dxa" w:w="100"/>
            </w:tcMar>
          </w:tcPr>
          <w:p>
            <w:pPr>
              <w:spacing w:after="0"/>
            </w:pPr>
            <w:r>
              <w:rPr>
                <w:b/>
                <w:bCs/>
                <w:color w:val="FFFFFF"/>
                <w:sz w:val="20"/>
                <w:szCs w:val="20"/>
              </w:rPr>
              <w:t xml:space="preserve">Review (Spanish or both)</w:t>
            </w:r>
          </w:p>
        </w:tc>
      </w:tr>
      <w:tr>
        <w:tc>
          <w:tcPr>
            <w:tcW w:type="dxa" w:w="3089"/>
            <w:tcMar>
              <w:top w:type="dxa" w:w="60"/>
              <w:left w:type="dxa" w:w="100"/>
              <w:bottom w:type="dxa" w:w="60"/>
              <w:right w:type="dxa" w:w="100"/>
            </w:tcMar>
          </w:tcPr>
          <w:p>
            <w:pPr>
              <w:spacing w:after="0"/>
            </w:pPr>
            <w:r>
              <w:rPr>
                <w:sz w:val="20"/>
                <w:szCs w:val="20"/>
              </w:rPr>
              <w:t xml:space="preserve">Before the lesson, students get the big idea and three to five key words in Spanish: a short bilingual summary, a picture, a video, or a partner talk.</w:t>
            </w:r>
          </w:p>
        </w:tc>
        <w:tc>
          <w:tcPr>
            <w:tcW w:type="dxa" w:w="3182"/>
            <w:tcMar>
              <w:top w:type="dxa" w:w="60"/>
              <w:left w:type="dxa" w:w="100"/>
              <w:bottom w:type="dxa" w:w="60"/>
              <w:right w:type="dxa" w:w="100"/>
            </w:tcMar>
          </w:tcPr>
          <w:p>
            <w:pPr>
              <w:spacing w:after="0"/>
            </w:pPr>
            <w:r>
              <w:rPr>
                <w:sz w:val="20"/>
                <w:szCs w:val="20"/>
              </w:rPr>
              <w:t xml:space="preserve">Teach the main lesson in English with visuals, gestures, and cognates highlighted. Students now have a map for what they hear.</w:t>
            </w:r>
          </w:p>
        </w:tc>
        <w:tc>
          <w:tcPr>
            <w:tcW w:type="dxa" w:w="3089"/>
            <w:tcMar>
              <w:top w:type="dxa" w:w="60"/>
              <w:left w:type="dxa" w:w="100"/>
              <w:bottom w:type="dxa" w:w="60"/>
              <w:right w:type="dxa" w:w="100"/>
            </w:tcMar>
          </w:tcPr>
          <w:p>
            <w:pPr>
              <w:spacing w:after="0"/>
            </w:pPr>
            <w:r>
              <w:rPr>
                <w:sz w:val="20"/>
                <w:szCs w:val="20"/>
              </w:rPr>
              <w:t xml:space="preserve">After the lesson, students summarize with a partner in Spanish, complete a bilingual exit ticket, or answer "¿Qué aprendiste hoy?"</w:t>
            </w:r>
          </w:p>
        </w:tc>
      </w:tr>
    </w:tbl>
    <w:p>
      <w:pPr>
        <w:spacing w:after="120"/>
      </w:pPr>
    </w:p>
    <w:p>
      <w:pPr>
        <w:spacing w:after="120"/>
      </w:pPr>
      <w:r>
        <w:t xml:space="preserve">For Spanish previews, use reputable bilingual materials, bilingual colleagues, or a translated summary checked by a fluent speaker. Bilingual classmates can be wonderful learning partners in Preview and Review, but they are partners, not interpreters.</w:t>
      </w:r>
    </w:p>
    <w:p>
      <w:pPr>
        <w:pStyle w:val="Heading2"/>
        <w:spacing w:after="120" w:before="240"/>
      </w:pPr>
      <w:r>
        <w:rPr>
          <w:b/>
          <w:bCs/>
          <w:color w:val="7A5C9E"/>
        </w:rPr>
        <w:t xml:space="preserve">Phrases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shd w:fill="7A5C9E"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360"/>
            <w:shd w:fill="7A5C9E"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7A5C9E"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000"/>
            <w:tcMar>
              <w:top w:type="dxa" w:w="60"/>
              <w:left w:type="dxa" w:w="100"/>
              <w:bottom w:type="dxa" w:w="60"/>
              <w:right w:type="dxa" w:w="100"/>
            </w:tcMar>
          </w:tcPr>
          <w:p>
            <w:pPr>
              <w:spacing w:after="0"/>
            </w:pPr>
            <w:r>
              <w:rPr>
                <w:b w:val="false"/>
                <w:bCs w:val="false"/>
                <w:sz w:val="20"/>
                <w:szCs w:val="20"/>
              </w:rPr>
              <w:t xml:space="preserve">Today we are going to learn about ___.</w:t>
            </w:r>
          </w:p>
        </w:tc>
        <w:tc>
          <w:tcPr>
            <w:tcW w:type="dxa" w:w="3360"/>
            <w:tcMar>
              <w:top w:type="dxa" w:w="60"/>
              <w:left w:type="dxa" w:w="100"/>
              <w:bottom w:type="dxa" w:w="60"/>
              <w:right w:type="dxa" w:w="100"/>
            </w:tcMar>
          </w:tcPr>
          <w:p>
            <w:pPr>
              <w:spacing w:after="0"/>
            </w:pPr>
            <w:r>
              <w:rPr>
                <w:b w:val="false"/>
                <w:bCs w:val="false"/>
                <w:sz w:val="20"/>
                <w:szCs w:val="20"/>
              </w:rPr>
              <w:t xml:space="preserve">Hoy vamos a aprender sobre ___.</w:t>
            </w:r>
          </w:p>
        </w:tc>
        <w:tc>
          <w:tcPr>
            <w:tcW w:type="dxa" w:w="3000"/>
            <w:tcMar>
              <w:top w:type="dxa" w:w="60"/>
              <w:left w:type="dxa" w:w="100"/>
              <w:bottom w:type="dxa" w:w="60"/>
              <w:right w:type="dxa" w:w="100"/>
            </w:tcMar>
          </w:tcPr>
          <w:p>
            <w:pPr>
              <w:spacing w:after="0"/>
            </w:pPr>
            <w:r>
              <w:rPr>
                <w:b w:val="false"/>
                <w:bCs w:val="false"/>
                <w:sz w:val="20"/>
                <w:szCs w:val="20"/>
              </w:rPr>
              <w:t xml:space="preserve">OY BAH-mohs ah ah-prehn-DEHR SOH-breh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Key words</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Palabras clave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pah-LAH-brahs KLAH-beh</w:t>
            </w:r>
          </w:p>
        </w:tc>
      </w:tr>
      <w:tr>
        <w:tc>
          <w:tcPr>
            <w:tcW w:type="dxa" w:w="3000"/>
            <w:tcMar>
              <w:top w:type="dxa" w:w="60"/>
              <w:left w:type="dxa" w:w="100"/>
              <w:bottom w:type="dxa" w:w="60"/>
              <w:right w:type="dxa" w:w="100"/>
            </w:tcMar>
          </w:tcPr>
          <w:p>
            <w:pPr>
              <w:spacing w:after="0"/>
            </w:pPr>
            <w:r>
              <w:rPr>
                <w:b w:val="false"/>
                <w:bCs w:val="false"/>
                <w:sz w:val="20"/>
                <w:szCs w:val="20"/>
              </w:rPr>
              <w:t xml:space="preserve">This word is a cognate.</w:t>
            </w:r>
          </w:p>
        </w:tc>
        <w:tc>
          <w:tcPr>
            <w:tcW w:type="dxa" w:w="3360"/>
            <w:tcMar>
              <w:top w:type="dxa" w:w="60"/>
              <w:left w:type="dxa" w:w="100"/>
              <w:bottom w:type="dxa" w:w="60"/>
              <w:right w:type="dxa" w:w="100"/>
            </w:tcMar>
          </w:tcPr>
          <w:p>
            <w:pPr>
              <w:spacing w:after="0"/>
            </w:pPr>
            <w:r>
              <w:rPr>
                <w:b w:val="false"/>
                <w:bCs w:val="false"/>
                <w:sz w:val="20"/>
                <w:szCs w:val="20"/>
              </w:rPr>
              <w:t xml:space="preserve">Esta palabra es un cognado.</w:t>
            </w:r>
          </w:p>
        </w:tc>
        <w:tc>
          <w:tcPr>
            <w:tcW w:type="dxa" w:w="3000"/>
            <w:tcMar>
              <w:top w:type="dxa" w:w="60"/>
              <w:left w:type="dxa" w:w="100"/>
              <w:bottom w:type="dxa" w:w="60"/>
              <w:right w:type="dxa" w:w="100"/>
            </w:tcMar>
          </w:tcPr>
          <w:p>
            <w:pPr>
              <w:spacing w:after="0"/>
            </w:pPr>
            <w:r>
              <w:rPr>
                <w:b w:val="false"/>
                <w:bCs w:val="false"/>
                <w:sz w:val="20"/>
                <w:szCs w:val="20"/>
              </w:rPr>
              <w:t xml:space="preserve">EHS-tah pah-LAH-brah ehs oon kohg-NAH-doh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Think.</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Piensa.</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PYEHN-sah</w:t>
            </w:r>
          </w:p>
        </w:tc>
      </w:tr>
      <w:tr>
        <w:tc>
          <w:tcPr>
            <w:tcW w:type="dxa" w:w="3000"/>
            <w:tcMar>
              <w:top w:type="dxa" w:w="60"/>
              <w:left w:type="dxa" w:w="100"/>
              <w:bottom w:type="dxa" w:w="60"/>
              <w:right w:type="dxa" w:w="100"/>
            </w:tcMar>
          </w:tcPr>
          <w:p>
            <w:pPr>
              <w:spacing w:after="0"/>
            </w:pPr>
            <w:r>
              <w:rPr>
                <w:b w:val="false"/>
                <w:bCs w:val="false"/>
                <w:sz w:val="20"/>
                <w:szCs w:val="20"/>
              </w:rPr>
              <w:t xml:space="preserve">Talk with your partner. (boy / girl partner)</w:t>
            </w:r>
          </w:p>
        </w:tc>
        <w:tc>
          <w:tcPr>
            <w:tcW w:type="dxa" w:w="3360"/>
            <w:tcMar>
              <w:top w:type="dxa" w:w="60"/>
              <w:left w:type="dxa" w:w="100"/>
              <w:bottom w:type="dxa" w:w="60"/>
              <w:right w:type="dxa" w:w="100"/>
            </w:tcMar>
          </w:tcPr>
          <w:p>
            <w:pPr>
              <w:spacing w:after="0"/>
            </w:pPr>
            <w:r>
              <w:rPr>
                <w:b w:val="false"/>
                <w:bCs w:val="false"/>
                <w:sz w:val="20"/>
                <w:szCs w:val="20"/>
              </w:rPr>
              <w:t xml:space="preserve">Habla con tu compañero. / Habla con tu compañera.</w:t>
            </w:r>
          </w:p>
        </w:tc>
        <w:tc>
          <w:tcPr>
            <w:tcW w:type="dxa" w:w="3000"/>
            <w:tcMar>
              <w:top w:type="dxa" w:w="60"/>
              <w:left w:type="dxa" w:w="100"/>
              <w:bottom w:type="dxa" w:w="60"/>
              <w:right w:type="dxa" w:w="100"/>
            </w:tcMar>
          </w:tcPr>
          <w:p>
            <w:pPr>
              <w:spacing w:after="0"/>
            </w:pPr>
            <w:r>
              <w:rPr>
                <w:b w:val="false"/>
                <w:bCs w:val="false"/>
                <w:sz w:val="20"/>
                <w:szCs w:val="20"/>
              </w:rPr>
              <w:t xml:space="preserve">AH-blah kohn too kohm-pah-NYEH-roh / kohm-pah-NYEH-rah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You can use Spanish or English.</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Puedes usar español o inglés.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PWEH-dehs oo-SAHR ehs-pah-NYOHL oh een-GLEHS</w:t>
            </w:r>
          </w:p>
        </w:tc>
      </w:tr>
      <w:tr>
        <w:tc>
          <w:tcPr>
            <w:tcW w:type="dxa" w:w="3000"/>
            <w:tcMar>
              <w:top w:type="dxa" w:w="60"/>
              <w:left w:type="dxa" w:w="100"/>
              <w:bottom w:type="dxa" w:w="60"/>
              <w:right w:type="dxa" w:w="100"/>
            </w:tcMar>
          </w:tcPr>
          <w:p>
            <w:pPr>
              <w:spacing w:after="0"/>
            </w:pPr>
            <w:r>
              <w:rPr>
                <w:b w:val="false"/>
                <w:bCs w:val="false"/>
                <w:sz w:val="20"/>
                <w:szCs w:val="20"/>
              </w:rPr>
              <w:t xml:space="preserve">Use the sentence frame.</w:t>
            </w:r>
          </w:p>
        </w:tc>
        <w:tc>
          <w:tcPr>
            <w:tcW w:type="dxa" w:w="3360"/>
            <w:tcMar>
              <w:top w:type="dxa" w:w="60"/>
              <w:left w:type="dxa" w:w="100"/>
              <w:bottom w:type="dxa" w:w="60"/>
              <w:right w:type="dxa" w:w="100"/>
            </w:tcMar>
          </w:tcPr>
          <w:p>
            <w:pPr>
              <w:spacing w:after="0"/>
            </w:pPr>
            <w:r>
              <w:rPr>
                <w:b w:val="false"/>
                <w:bCs w:val="false"/>
                <w:sz w:val="20"/>
                <w:szCs w:val="20"/>
              </w:rPr>
              <w:t xml:space="preserve">Usa el marco de oración.</w:t>
            </w:r>
          </w:p>
        </w:tc>
        <w:tc>
          <w:tcPr>
            <w:tcW w:type="dxa" w:w="3000"/>
            <w:tcMar>
              <w:top w:type="dxa" w:w="60"/>
              <w:left w:type="dxa" w:w="100"/>
              <w:bottom w:type="dxa" w:w="60"/>
              <w:right w:type="dxa" w:w="100"/>
            </w:tcMar>
          </w:tcPr>
          <w:p>
            <w:pPr>
              <w:spacing w:after="0"/>
            </w:pPr>
            <w:r>
              <w:rPr>
                <w:b w:val="false"/>
                <w:bCs w:val="false"/>
                <w:sz w:val="20"/>
                <w:szCs w:val="20"/>
              </w:rPr>
              <w:t xml:space="preserve">OO-sah ehl MAHR-koh deh oh-rah-SYOHN</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Now, write.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Ahora, escribe.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ah-OH-rah, ehs-KREE-beh</w:t>
            </w:r>
          </w:p>
        </w:tc>
      </w:tr>
      <w:tr>
        <w:tc>
          <w:tcPr>
            <w:tcW w:type="dxa" w:w="3000"/>
            <w:tcMar>
              <w:top w:type="dxa" w:w="60"/>
              <w:left w:type="dxa" w:w="100"/>
              <w:bottom w:type="dxa" w:w="60"/>
              <w:right w:type="dxa" w:w="100"/>
            </w:tcMar>
          </w:tcPr>
          <w:p>
            <w:pPr>
              <w:spacing w:after="0"/>
            </w:pPr>
            <w:r>
              <w:rPr>
                <w:b w:val="false"/>
                <w:bCs w:val="false"/>
                <w:sz w:val="20"/>
                <w:szCs w:val="20"/>
              </w:rPr>
              <w:t xml:space="preserve">Explain your answer.</w:t>
            </w:r>
          </w:p>
        </w:tc>
        <w:tc>
          <w:tcPr>
            <w:tcW w:type="dxa" w:w="3360"/>
            <w:tcMar>
              <w:top w:type="dxa" w:w="60"/>
              <w:left w:type="dxa" w:w="100"/>
              <w:bottom w:type="dxa" w:w="60"/>
              <w:right w:type="dxa" w:w="100"/>
            </w:tcMar>
          </w:tcPr>
          <w:p>
            <w:pPr>
              <w:spacing w:after="0"/>
            </w:pPr>
            <w:r>
              <w:rPr>
                <w:b w:val="false"/>
                <w:bCs w:val="false"/>
                <w:sz w:val="20"/>
                <w:szCs w:val="20"/>
              </w:rPr>
              <w:t xml:space="preserve">Explica tu respuesta.</w:t>
            </w:r>
          </w:p>
        </w:tc>
        <w:tc>
          <w:tcPr>
            <w:tcW w:type="dxa" w:w="3000"/>
            <w:tcMar>
              <w:top w:type="dxa" w:w="60"/>
              <w:left w:type="dxa" w:w="100"/>
              <w:bottom w:type="dxa" w:w="60"/>
              <w:right w:type="dxa" w:w="100"/>
            </w:tcMar>
          </w:tcPr>
          <w:p>
            <w:pPr>
              <w:spacing w:after="0"/>
            </w:pPr>
            <w:r>
              <w:rPr>
                <w:b w:val="false"/>
                <w:bCs w:val="false"/>
                <w:sz w:val="20"/>
                <w:szCs w:val="20"/>
              </w:rPr>
              <w:t xml:space="preserve">ehks-PLEE-kah too rrehs-PWEHS-tah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Give an example.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Da un ejemplo.</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DAH oon eh-HEHM-ploh</w:t>
            </w:r>
          </w:p>
        </w:tc>
      </w:tr>
      <w:tr>
        <w:tc>
          <w:tcPr>
            <w:tcW w:type="dxa" w:w="3000"/>
            <w:tcMar>
              <w:top w:type="dxa" w:w="60"/>
              <w:left w:type="dxa" w:w="100"/>
              <w:bottom w:type="dxa" w:w="60"/>
              <w:right w:type="dxa" w:w="100"/>
            </w:tcMar>
          </w:tcPr>
          <w:p>
            <w:pPr>
              <w:spacing w:after="0"/>
            </w:pPr>
            <w:r>
              <w:rPr>
                <w:b w:val="false"/>
                <w:bCs w:val="false"/>
                <w:sz w:val="20"/>
                <w:szCs w:val="20"/>
              </w:rPr>
              <w:t xml:space="preserve">Why?</w:t>
            </w:r>
          </w:p>
        </w:tc>
        <w:tc>
          <w:tcPr>
            <w:tcW w:type="dxa" w:w="3360"/>
            <w:tcMar>
              <w:top w:type="dxa" w:w="60"/>
              <w:left w:type="dxa" w:w="100"/>
              <w:bottom w:type="dxa" w:w="60"/>
              <w:right w:type="dxa" w:w="100"/>
            </w:tcMar>
          </w:tcPr>
          <w:p>
            <w:pPr>
              <w:spacing w:after="0"/>
            </w:pPr>
            <w:r>
              <w:rPr>
                <w:b w:val="false"/>
                <w:bCs w:val="false"/>
                <w:sz w:val="20"/>
                <w:szCs w:val="20"/>
              </w:rPr>
              <w:t xml:space="preserve">¿Por qué?</w:t>
            </w:r>
          </w:p>
        </w:tc>
        <w:tc>
          <w:tcPr>
            <w:tcW w:type="dxa" w:w="3000"/>
            <w:tcMar>
              <w:top w:type="dxa" w:w="60"/>
              <w:left w:type="dxa" w:w="100"/>
              <w:bottom w:type="dxa" w:w="60"/>
              <w:right w:type="dxa" w:w="100"/>
            </w:tcMar>
          </w:tcPr>
          <w:p>
            <w:pPr>
              <w:spacing w:after="0"/>
            </w:pPr>
            <w:r>
              <w:rPr>
                <w:b w:val="false"/>
                <w:bCs w:val="false"/>
                <w:sz w:val="20"/>
                <w:szCs w:val="20"/>
              </w:rPr>
              <w:t xml:space="preserve">pohr KEH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What did you learn today?</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¿Qué aprendiste hoy?</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KEH ah-prehn-DEES-teh OY</w:t>
            </w:r>
          </w:p>
        </w:tc>
      </w:tr>
    </w:tbl>
    <w:p>
      <w:pPr>
        <w:spacing w:after="120"/>
      </w:pPr>
    </w:p>
    <w:p>
      <w:pPr>
        <w:pStyle w:val="Heading2"/>
        <w:spacing w:after="120" w:before="240"/>
      </w:pPr>
      <w:r>
        <w:rPr>
          <w:b/>
          <w:bCs/>
          <w:color w:val="7A5C9E"/>
        </w:rPr>
        <w:t xml:space="preserve">Cultural and teaching tip: Spanish is a resource, not a crutch</w:t>
      </w:r>
    </w:p>
    <w:p>
      <w:pPr>
        <w:spacing w:after="120"/>
      </w:pPr>
      <w:r>
        <w:t xml:space="preserve">Letting students think and talk in Spanish does not hold back their English. It lets them do grade-level thinking while their English grows, and gives them something worth saying when they write in English.</w:t>
      </w:r>
    </w:p>
    <w:p>
      <w:pPr>
        <w:spacing w:after="120"/>
      </w:pPr>
      <w:r>
        <w:t xml:space="preserve">Do not translate every sentence of your lesson. When everything is repeated in Spanish, some students learn to wait for the Spanish and stop listening to the English. Use Spanish strategically: to preview, to clarify a key concept, and to review.</w:t>
      </w:r>
    </w:p>
    <w:p>
      <w:pPr>
        <w:spacing w:after="120"/>
      </w:pPr>
      <w:r>
        <w:t xml:space="preserve">Build a multilingual word wall with cognates color-coded. Invite students to add words and pictures, and to teach you the Spanish.</w:t>
      </w:r>
    </w:p>
    <w:p>
      <w:r>
        <w:br w:type="page"/>
      </w:r>
    </w:p>
    <w:p>
      <w:pPr>
        <w:pStyle w:val="Heading2"/>
        <w:spacing w:after="120" w:before="240"/>
      </w:pPr>
      <w:r>
        <w:rPr>
          <w:b/>
          <w:bCs/>
          <w:color w:val="7A5C9E"/>
        </w:rPr>
        <w:t xml:space="preserve">Module 5 Practice</w:t>
      </w:r>
    </w:p>
    <w:p>
      <w:pPr>
        <w:spacing w:after="60" w:before="200"/>
      </w:pPr>
      <w:r>
        <w:rPr>
          <w:b/>
          <w:bCs/>
          <w:color w:val="7A5C9E"/>
          <w:sz w:val="18"/>
          <w:szCs w:val="18"/>
        </w:rPr>
        <w:t xml:space="preserve">Activity 1 · MATCHING  </w:t>
      </w:r>
      <w:r>
        <w:rPr>
          <w:b/>
          <w:bCs/>
          <w:color w:val="1F2A44"/>
          <w:sz w:val="26"/>
          <w:szCs w:val="26"/>
        </w:rPr>
        <w:t xml:space="preserve">False cognates</w:t>
      </w:r>
    </w:p>
    <w:p>
      <w:pPr>
        <w:spacing w:after="120"/>
        <w:rPr>
          <w:i/>
          <w:iCs/>
          <w:color w:val="555555"/>
        </w:rPr>
      </w:pPr>
      <w:r>
        <w:rPr>
          <w:i/>
          <w:iCs/>
          <w:color w:val="555555"/>
        </w:rPr>
        <w:t xml:space="preserve">Match each Spanish word to what it really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800"/>
        <w:gridCol w:w="4360"/>
      </w:tblGrid>
      <w:tr>
        <w:tc>
          <w:tcPr>
            <w:tcW w:type="dxa" w:w="4200"/>
            <w:tcMar>
              <w:top w:type="dxa" w:w="60"/>
              <w:left w:type="dxa" w:w="100"/>
              <w:bottom w:type="dxa" w:w="60"/>
              <w:right w:type="dxa" w:w="100"/>
            </w:tcMar>
          </w:tcPr>
          <w:p>
            <w:pPr>
              <w:spacing w:after="0"/>
            </w:pPr>
            <w:r>
              <w:rPr>
                <w:sz w:val="20"/>
                <w:szCs w:val="20"/>
              </w:rPr>
              <w:t xml:space="preserve">1. embarazada</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a. folder</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2. éxito</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b. soup</w:t>
            </w:r>
          </w:p>
        </w:tc>
      </w:tr>
      <w:tr>
        <w:tc>
          <w:tcPr>
            <w:tcW w:type="dxa" w:w="4200"/>
            <w:tcMar>
              <w:top w:type="dxa" w:w="60"/>
              <w:left w:type="dxa" w:w="100"/>
              <w:bottom w:type="dxa" w:w="60"/>
              <w:right w:type="dxa" w:w="100"/>
            </w:tcMar>
          </w:tcPr>
          <w:p>
            <w:pPr>
              <w:spacing w:after="0"/>
            </w:pPr>
            <w:r>
              <w:rPr>
                <w:sz w:val="20"/>
                <w:szCs w:val="20"/>
              </w:rPr>
              <w:t xml:space="preserve">3. librería</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c. pregnant</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4. carpeta</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d. to attend</w:t>
            </w:r>
          </w:p>
        </w:tc>
      </w:tr>
      <w:tr>
        <w:tc>
          <w:tcPr>
            <w:tcW w:type="dxa" w:w="4200"/>
            <w:tcMar>
              <w:top w:type="dxa" w:w="60"/>
              <w:left w:type="dxa" w:w="100"/>
              <w:bottom w:type="dxa" w:w="60"/>
              <w:right w:type="dxa" w:w="100"/>
            </w:tcMar>
          </w:tcPr>
          <w:p>
            <w:pPr>
              <w:spacing w:after="0"/>
            </w:pPr>
            <w:r>
              <w:rPr>
                <w:sz w:val="20"/>
                <w:szCs w:val="20"/>
              </w:rPr>
              <w:t xml:space="preserve">5. asistir</w:t>
            </w:r>
          </w:p>
        </w:tc>
        <w:tc>
          <w:tcPr>
            <w:tcW w:type="dxa" w:w="800"/>
            <w:tcMar>
              <w:top w:type="dxa" w:w="60"/>
              <w:left w:type="dxa" w:w="100"/>
              <w:bottom w:type="dxa" w:w="60"/>
              <w:right w:type="dxa" w:w="100"/>
            </w:tcMar>
          </w:tcPr>
          <w:p>
            <w:pPr>
              <w:spacing w:after="0"/>
            </w:pPr>
            <w:r>
              <w:rPr>
                <w:sz w:val="20"/>
                <w:szCs w:val="20"/>
              </w:rPr>
              <w:t xml:space="preserve">____</w:t>
            </w:r>
          </w:p>
        </w:tc>
        <w:tc>
          <w:tcPr>
            <w:tcW w:type="dxa" w:w="4360"/>
            <w:tcMar>
              <w:top w:type="dxa" w:w="60"/>
              <w:left w:type="dxa" w:w="100"/>
              <w:bottom w:type="dxa" w:w="60"/>
              <w:right w:type="dxa" w:w="100"/>
            </w:tcMar>
          </w:tcPr>
          <w:p>
            <w:pPr>
              <w:spacing w:after="0"/>
            </w:pPr>
            <w:r>
              <w:rPr>
                <w:sz w:val="20"/>
                <w:szCs w:val="20"/>
              </w:rPr>
              <w:t xml:space="preserve">e. success</w:t>
            </w:r>
          </w:p>
        </w:tc>
      </w:tr>
      <w:tr>
        <w:tc>
          <w:tcPr>
            <w:tcW w:type="dxa" w:w="4200"/>
            <w:shd w:fill="F7F2EC" w:color="auto" w:val="clear"/>
            <w:tcMar>
              <w:top w:type="dxa" w:w="60"/>
              <w:left w:type="dxa" w:w="100"/>
              <w:bottom w:type="dxa" w:w="60"/>
              <w:right w:type="dxa" w:w="100"/>
            </w:tcMar>
          </w:tcPr>
          <w:p>
            <w:pPr>
              <w:spacing w:after="0"/>
            </w:pPr>
            <w:r>
              <w:rPr>
                <w:sz w:val="20"/>
                <w:szCs w:val="20"/>
              </w:rPr>
              <w:t xml:space="preserve">6. sopa</w:t>
            </w:r>
          </w:p>
        </w:tc>
        <w:tc>
          <w:tcPr>
            <w:tcW w:type="dxa" w:w="800"/>
            <w:shd w:fill="F7F2EC" w:color="auto" w:val="clear"/>
            <w:tcMar>
              <w:top w:type="dxa" w:w="60"/>
              <w:left w:type="dxa" w:w="100"/>
              <w:bottom w:type="dxa" w:w="60"/>
              <w:right w:type="dxa" w:w="100"/>
            </w:tcMar>
          </w:tcPr>
          <w:p>
            <w:pPr>
              <w:spacing w:after="0"/>
            </w:pPr>
            <w:r>
              <w:rPr>
                <w:sz w:val="20"/>
                <w:szCs w:val="20"/>
              </w:rPr>
              <w:t xml:space="preserve">____</w:t>
            </w:r>
          </w:p>
        </w:tc>
        <w:tc>
          <w:tcPr>
            <w:tcW w:type="dxa" w:w="4360"/>
            <w:shd w:fill="F7F2EC" w:color="auto" w:val="clear"/>
            <w:tcMar>
              <w:top w:type="dxa" w:w="60"/>
              <w:left w:type="dxa" w:w="100"/>
              <w:bottom w:type="dxa" w:w="60"/>
              <w:right w:type="dxa" w:w="100"/>
            </w:tcMar>
          </w:tcPr>
          <w:p>
            <w:pPr>
              <w:spacing w:after="0"/>
            </w:pPr>
            <w:r>
              <w:rPr>
                <w:sz w:val="20"/>
                <w:szCs w:val="20"/>
              </w:rPr>
              <w:t xml:space="preserve">f. bookstore</w:t>
            </w:r>
          </w:p>
        </w:tc>
      </w:tr>
    </w:tbl>
    <w:p>
      <w:pPr>
        <w:spacing w:after="120"/>
      </w:pPr>
    </w:p>
    <w:p>
      <w:pPr>
        <w:spacing w:after="60" w:before="200"/>
      </w:pPr>
      <w:r>
        <w:rPr>
          <w:b/>
          <w:bCs/>
          <w:color w:val="7A5C9E"/>
          <w:sz w:val="18"/>
          <w:szCs w:val="18"/>
        </w:rPr>
        <w:t xml:space="preserve">Activity 2 · FILL-IN  </w:t>
      </w:r>
      <w:r>
        <w:rPr>
          <w:b/>
          <w:bCs/>
          <w:color w:val="1F2A44"/>
          <w:sz w:val="26"/>
          <w:szCs w:val="26"/>
        </w:rPr>
        <w:t xml:space="preserve">Crack the cognate code</w:t>
      </w:r>
    </w:p>
    <w:p>
      <w:pPr>
        <w:spacing w:after="120"/>
        <w:rPr>
          <w:i/>
          <w:iCs/>
          <w:color w:val="555555"/>
        </w:rPr>
      </w:pPr>
      <w:r>
        <w:rPr>
          <w:i/>
          <w:iCs/>
          <w:color w:val="555555"/>
        </w:rPr>
        <w:t xml:space="preserve">Use the spelling patterns to write the Spanish cognate.</w:t>
      </w:r>
    </w:p>
    <w:p>
      <w:pPr>
        <w:spacing w:after="160"/>
      </w:pPr>
      <w:r>
        <w:t xml:space="preserve">1. population → ____________</w:t>
      </w:r>
    </w:p>
    <w:p>
      <w:pPr>
        <w:spacing w:after="160"/>
      </w:pPr>
      <w:r>
        <w:t xml:space="preserve">2. equality → ____________</w:t>
      </w:r>
    </w:p>
    <w:p>
      <w:pPr>
        <w:spacing w:after="160"/>
      </w:pPr>
      <w:r>
        <w:t xml:space="preserve">3. nervous → ____________</w:t>
      </w:r>
    </w:p>
    <w:p>
      <w:pPr>
        <w:spacing w:after="160"/>
      </w:pPr>
      <w:r>
        <w:t xml:space="preserve">4. finally → ____________</w:t>
      </w:r>
    </w:p>
    <w:p>
      <w:pPr>
        <w:spacing w:after="160"/>
      </w:pPr>
      <w:r>
        <w:t xml:space="preserve">5. electric → ____________</w:t>
      </w:r>
    </w:p>
    <w:p>
      <w:pPr>
        <w:spacing w:after="160"/>
      </w:pPr>
      <w:r>
        <w:t xml:space="preserve">6. dentist → ____________</w:t>
      </w:r>
    </w:p>
    <w:p>
      <w:pPr>
        <w:spacing w:after="160"/>
      </w:pPr>
      <w:r>
        <w:t xml:space="preserve">7. important → ____________</w:t>
      </w:r>
    </w:p>
    <w:p>
      <w:pPr>
        <w:spacing w:after="160"/>
      </w:pPr>
      <w:r>
        <w:t xml:space="preserve">8. evaporation → ____________</w:t>
      </w:r>
    </w:p>
    <w:p>
      <w:pPr>
        <w:spacing w:after="60" w:before="200"/>
      </w:pPr>
      <w:r>
        <w:rPr>
          <w:b/>
          <w:bCs/>
          <w:color w:val="7A5C9E"/>
          <w:sz w:val="18"/>
          <w:szCs w:val="18"/>
        </w:rPr>
        <w:t xml:space="preserve">Activity 3 · SCENARIO  </w:t>
      </w:r>
      <w:r>
        <w:rPr>
          <w:b/>
          <w:bCs/>
          <w:color w:val="1F2A44"/>
          <w:sz w:val="26"/>
          <w:szCs w:val="26"/>
        </w:rPr>
        <w:t xml:space="preserve">Plan a Preview-View-Review</w:t>
      </w:r>
    </w:p>
    <w:p>
      <w:pPr>
        <w:spacing w:after="120"/>
        <w:rPr>
          <w:i/>
          <w:iCs/>
          <w:color w:val="555555"/>
        </w:rPr>
      </w:pPr>
      <w:r>
        <w:rPr>
          <w:i/>
          <w:iCs/>
          <w:color w:val="555555"/>
        </w:rPr>
        <w:t xml:space="preserve">You teach a 7th-grade science lesson on the water cycle. Two students are newcomers from Honduras with strong schooling in Spanish. Plan each part.</w:t>
      </w:r>
    </w:p>
    <w:p>
      <w:pPr>
        <w:spacing w:after="120"/>
      </w:pPr>
      <w:r>
        <w:t xml:space="preserve">1. Preview (Spanish): What will students see, hear, or read before the lesson? List three to five key words.</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2. View (English): How will you make the main lesson accessible?</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3. Review (Spanish or both): How will students show what they learned?</w:t>
      </w:r>
    </w:p>
    <w:p>
      <w:pPr>
        <w:pBdr>
          <w:bottom w:val="single" w:color="999999" w:sz="6"/>
        </w:pBdr>
        <w:spacing w:after="200"/>
      </w:pPr>
      <w:r>
        <w:t xml:space="preserve"> </w:t>
      </w:r>
    </w:p>
    <w:p>
      <w:pPr>
        <w:pBdr>
          <w:bottom w:val="single" w:color="999999" w:sz="6"/>
        </w:pBdr>
        <w:spacing w:after="200"/>
      </w:pPr>
      <w:r>
        <w:t xml:space="preserve"> </w:t>
      </w:r>
    </w:p>
    <w:p>
      <w:pPr>
        <w:spacing w:after="60" w:before="200"/>
      </w:pPr>
      <w:r>
        <w:rPr>
          <w:b/>
          <w:bCs/>
          <w:color w:val="7A5C9E"/>
          <w:sz w:val="18"/>
          <w:szCs w:val="18"/>
        </w:rPr>
        <w:t xml:space="preserve">Activity 4 · PARTNER ROLE-PLAY  </w:t>
      </w:r>
      <w:r>
        <w:rPr>
          <w:b/>
          <w:bCs/>
          <w:color w:val="1F2A44"/>
          <w:sz w:val="26"/>
          <w:szCs w:val="26"/>
        </w:rPr>
        <w:t xml:space="preserve">Talk Then Write</w:t>
      </w:r>
    </w:p>
    <w:p>
      <w:pPr>
        <w:spacing w:after="120"/>
        <w:rPr>
          <w:i/>
          <w:iCs/>
          <w:color w:val="555555"/>
        </w:rPr>
      </w:pPr>
      <w:r>
        <w:rPr>
          <w:i/>
          <w:iCs/>
          <w:color w:val="555555"/>
        </w:rPr>
        <w:t xml:space="preserve">Run the routine with a partner. Partner A is the teacher and uses the Spanish teacher phrases. Partner B is the student and answers with a sentence frame. Then both write two sentences in English. Switch roles with a new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¿Qué es más importante para una comunidad: un parque o una biblioteca? Piensa.</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Teacher</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Habla con tu compañero. Puedes usar español o inglés.</w:t>
            </w:r>
          </w:p>
        </w:tc>
      </w:tr>
      <w:tr>
        <w:tc>
          <w:tcPr>
            <w:tcW w:type="dxa" w:w="2600"/>
            <w:tcMar>
              <w:top w:type="dxa" w:w="60"/>
              <w:left w:type="dxa" w:w="100"/>
              <w:bottom w:type="dxa" w:w="60"/>
              <w:right w:type="dxa" w:w="100"/>
            </w:tcMar>
          </w:tcPr>
          <w:p>
            <w:pPr>
              <w:spacing w:after="0"/>
            </w:pPr>
            <w:r>
              <w:rPr>
                <w:b/>
                <w:bCs/>
                <w:sz w:val="20"/>
                <w:szCs w:val="20"/>
              </w:rPr>
              <w:t xml:space="preserve">Student</w:t>
            </w:r>
          </w:p>
        </w:tc>
        <w:tc>
          <w:tcPr>
            <w:tcW w:type="dxa" w:w="6760"/>
            <w:tcMar>
              <w:top w:type="dxa" w:w="60"/>
              <w:left w:type="dxa" w:w="100"/>
              <w:bottom w:type="dxa" w:w="60"/>
              <w:right w:type="dxa" w:w="100"/>
            </w:tcMar>
          </w:tcPr>
          <w:p>
            <w:pPr>
              <w:spacing w:after="0"/>
            </w:pPr>
            <w:r>
              <w:rPr>
                <w:b w:val="false"/>
                <w:bCs w:val="false"/>
                <w:sz w:val="20"/>
                <w:szCs w:val="20"/>
              </w:rPr>
              <w:t xml:space="preserve">Creo que una biblioteca es más importante porque ...</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Teacher</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¿Por qué? Da un ejemplo.</w:t>
            </w:r>
          </w:p>
        </w:tc>
      </w:tr>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Muy bien. Usa el marco de oración. Ahora, escribe.</w:t>
            </w:r>
          </w:p>
        </w:tc>
      </w:tr>
    </w:tbl>
    <w:p>
      <w:pPr>
        <w:spacing w:after="120"/>
      </w:pPr>
    </w:p>
    <w:p>
      <w:pPr>
        <w:spacing w:after="120"/>
        <w:rPr>
          <w:b/>
          <w:bCs/>
        </w:rPr>
      </w:pPr>
      <w:r>
        <w:rPr>
          <w:b/>
          <w:bCs/>
        </w:rPr>
        <w:t xml:space="preserve">Self-check:</w:t>
      </w:r>
    </w:p>
    <w:p>
      <w:pPr>
        <w:spacing w:after="40"/>
      </w:pPr>
      <w:r>
        <w:t xml:space="preserve">☐  Think time given</w:t>
      </w:r>
    </w:p>
    <w:p>
      <w:pPr>
        <w:spacing w:after="40"/>
      </w:pPr>
      <w:r>
        <w:t xml:space="preserve">☐  Either language invited</w:t>
      </w:r>
    </w:p>
    <w:p>
      <w:pPr>
        <w:spacing w:after="40"/>
      </w:pPr>
      <w:r>
        <w:t xml:space="preserve">☐  Frame used aloud</w:t>
      </w:r>
    </w:p>
    <w:p>
      <w:pPr>
        <w:spacing w:after="40"/>
      </w:pPr>
      <w:r>
        <w:t xml:space="preserve">☐  Written in English with the frame</w:t>
      </w:r>
    </w:p>
    <w:p>
      <w:pPr>
        <w:spacing w:after="60" w:before="200"/>
      </w:pPr>
      <w:r>
        <w:rPr>
          <w:b/>
          <w:bCs/>
          <w:color w:val="7A5C9E"/>
          <w:sz w:val="18"/>
          <w:szCs w:val="18"/>
        </w:rPr>
        <w:t xml:space="preserve">Activity 5 · SPEAK ALOUD  </w:t>
      </w:r>
      <w:r>
        <w:rPr>
          <w:b/>
          <w:bCs/>
          <w:color w:val="1F2A44"/>
          <w:sz w:val="26"/>
          <w:szCs w:val="26"/>
        </w:rPr>
        <w:t xml:space="preserve">Cognate read-aloud</w:t>
      </w:r>
    </w:p>
    <w:p>
      <w:pPr>
        <w:spacing w:after="120"/>
        <w:rPr>
          <w:i/>
          <w:iCs/>
          <w:color w:val="555555"/>
        </w:rPr>
      </w:pPr>
      <w:r>
        <w:rPr>
          <w:i/>
          <w:iCs/>
          <w:color w:val="555555"/>
        </w:rPr>
        <w:t xml:space="preserve">Read each cognate aloud in Spanish, then in English. Notice how the stressed syllable often moves.</w:t>
      </w:r>
    </w:p>
    <w:p>
      <w:pPr>
        <w:spacing w:after="60"/>
      </w:pPr>
      <w:r>
        <w:t xml:space="preserve">ecuación</w:t>
      </w:r>
    </w:p>
    <w:p>
      <w:pPr>
        <w:spacing w:after="60"/>
      </w:pPr>
      <w:r>
        <w:t xml:space="preserve">fracción</w:t>
      </w:r>
    </w:p>
    <w:p>
      <w:pPr>
        <w:spacing w:after="60"/>
      </w:pPr>
      <w:r>
        <w:t xml:space="preserve">célula</w:t>
      </w:r>
    </w:p>
    <w:p>
      <w:pPr>
        <w:spacing w:after="60"/>
      </w:pPr>
      <w:r>
        <w:t xml:space="preserve">energía</w:t>
      </w:r>
    </w:p>
    <w:p>
      <w:pPr>
        <w:spacing w:after="60"/>
      </w:pPr>
      <w:r>
        <w:t xml:space="preserve">hipótesis</w:t>
      </w:r>
    </w:p>
    <w:p>
      <w:pPr>
        <w:spacing w:after="60"/>
      </w:pPr>
      <w:r>
        <w:t xml:space="preserve">democracia</w:t>
      </w:r>
    </w:p>
    <w:p>
      <w:pPr>
        <w:spacing w:after="60"/>
      </w:pPr>
      <w:r>
        <w:t xml:space="preserve">revolución</w:t>
      </w:r>
    </w:p>
    <w:p>
      <w:pPr>
        <w:spacing w:after="60"/>
      </w:pPr>
      <w:r>
        <w:t xml:space="preserve">párrafo</w:t>
      </w:r>
    </w:p>
    <w:p>
      <w:pPr>
        <w:pStyle w:val="Heading2"/>
        <w:spacing w:after="120" w:before="240"/>
      </w:pPr>
      <w:r>
        <w:rPr>
          <w:b/>
          <w:bCs/>
          <w:color w:val="7A5C9E"/>
        </w:rPr>
        <w:t xml:space="preserve">Module 5 Quiz</w:t>
      </w:r>
    </w:p>
    <w:p>
      <w:pPr>
        <w:spacing w:after="40" w:before="120"/>
        <w:rPr>
          <w:b/>
          <w:bCs/>
        </w:rPr>
      </w:pPr>
      <w:r>
        <w:rPr>
          <w:b/>
          <w:bCs/>
        </w:rPr>
        <w:t xml:space="preserve">1. Which pair is a true cognate (same meaning)?</w:t>
      </w:r>
    </w:p>
    <w:p>
      <w:pPr>
        <w:spacing w:after="20"/>
      </w:pPr>
      <w:r>
        <w:t xml:space="preserve">    A.  éxito / exit</w:t>
      </w:r>
    </w:p>
    <w:p>
      <w:pPr>
        <w:spacing w:after="20"/>
      </w:pPr>
      <w:r>
        <w:t xml:space="preserve">    B.  carpeta / carpet</w:t>
      </w:r>
    </w:p>
    <w:p>
      <w:pPr>
        <w:spacing w:after="20"/>
      </w:pPr>
      <w:r>
        <w:t xml:space="preserve">    C.  célula / cell</w:t>
      </w:r>
    </w:p>
    <w:p>
      <w:pPr>
        <w:spacing w:after="20"/>
      </w:pPr>
      <w:r>
        <w:t xml:space="preserve">    D.  librería / library</w:t>
      </w:r>
    </w:p>
    <w:p>
      <w:pPr>
        <w:spacing w:after="40" w:before="120"/>
        <w:rPr>
          <w:b/>
          <w:bCs/>
        </w:rPr>
      </w:pPr>
      <w:r>
        <w:rPr>
          <w:b/>
          <w:bCs/>
        </w:rPr>
        <w:t xml:space="preserve">2. "Embarazada" means:</w:t>
      </w:r>
    </w:p>
    <w:p>
      <w:pPr>
        <w:spacing w:after="20"/>
      </w:pPr>
      <w:r>
        <w:t xml:space="preserve">    A.  embarrassed</w:t>
      </w:r>
    </w:p>
    <w:p>
      <w:pPr>
        <w:spacing w:after="20"/>
      </w:pPr>
      <w:r>
        <w:t xml:space="preserve">    B.  pregnant</w:t>
      </w:r>
    </w:p>
    <w:p>
      <w:pPr>
        <w:spacing w:after="20"/>
      </w:pPr>
      <w:r>
        <w:t xml:space="preserve">    C.  busy</w:t>
      </w:r>
    </w:p>
    <w:p>
      <w:pPr>
        <w:spacing w:after="20"/>
      </w:pPr>
      <w:r>
        <w:t xml:space="preserve">    D.  tired</w:t>
      </w:r>
    </w:p>
    <w:p>
      <w:pPr>
        <w:spacing w:after="40" w:before="120"/>
        <w:rPr>
          <w:b/>
          <w:bCs/>
        </w:rPr>
      </w:pPr>
      <w:r>
        <w:rPr>
          <w:b/>
          <w:bCs/>
        </w:rPr>
        <w:t xml:space="preserve">3. The English ending -ty usually becomes:</w:t>
      </w:r>
    </w:p>
    <w:p>
      <w:pPr>
        <w:spacing w:after="20"/>
      </w:pPr>
      <w:r>
        <w:t xml:space="preserve">    A.  -ción</w:t>
      </w:r>
    </w:p>
    <w:p>
      <w:pPr>
        <w:spacing w:after="20"/>
      </w:pPr>
      <w:r>
        <w:t xml:space="preserve">    B.  -mente</w:t>
      </w:r>
    </w:p>
    <w:p>
      <w:pPr>
        <w:spacing w:after="20"/>
      </w:pPr>
      <w:r>
        <w:t xml:space="preserve">    C.  -oso</w:t>
      </w:r>
    </w:p>
    <w:p>
      <w:pPr>
        <w:spacing w:after="20"/>
      </w:pPr>
      <w:r>
        <w:t xml:space="preserve">    D.  -dad</w:t>
      </w:r>
    </w:p>
    <w:p>
      <w:pPr>
        <w:spacing w:after="40" w:before="120"/>
        <w:rPr>
          <w:b/>
          <w:bCs/>
        </w:rPr>
      </w:pPr>
      <w:r>
        <w:rPr>
          <w:b/>
          <w:bCs/>
        </w:rPr>
        <w:t xml:space="preserve">4. In Talk Then Write, students:</w:t>
      </w:r>
    </w:p>
    <w:p>
      <w:pPr>
        <w:spacing w:after="20"/>
      </w:pPr>
      <w:r>
        <w:t xml:space="preserve">    A.  Think and talk in either language, then write using a frame</w:t>
      </w:r>
    </w:p>
    <w:p>
      <w:pPr>
        <w:spacing w:after="20"/>
      </w:pPr>
      <w:r>
        <w:t xml:space="preserve">    B.  Must talk only in English</w:t>
      </w:r>
    </w:p>
    <w:p>
      <w:pPr>
        <w:spacing w:after="20"/>
      </w:pPr>
      <w:r>
        <w:t xml:space="preserve">    C.  Write first, in silence</w:t>
      </w:r>
    </w:p>
    <w:p>
      <w:pPr>
        <w:spacing w:after="20"/>
      </w:pPr>
      <w:r>
        <w:t xml:space="preserve">    D.  Copy the teacher's answer</w:t>
      </w:r>
    </w:p>
    <w:p>
      <w:pPr>
        <w:spacing w:after="40" w:before="120"/>
        <w:rPr>
          <w:b/>
          <w:bCs/>
        </w:rPr>
      </w:pPr>
      <w:r>
        <w:rPr>
          <w:b/>
          <w:bCs/>
        </w:rPr>
        <w:t xml:space="preserve">5. In Preview-View-Review, the "View" step is:</w:t>
      </w:r>
    </w:p>
    <w:p>
      <w:pPr>
        <w:spacing w:after="20"/>
      </w:pPr>
      <w:r>
        <w:t xml:space="preserve">    A.  A Spanish summary before the lesson</w:t>
      </w:r>
    </w:p>
    <w:p>
      <w:pPr>
        <w:spacing w:after="20"/>
      </w:pPr>
      <w:r>
        <w:t xml:space="preserve">    B.  The main lesson in English with visuals and cognates</w:t>
      </w:r>
    </w:p>
    <w:p>
      <w:pPr>
        <w:spacing w:after="20"/>
      </w:pPr>
      <w:r>
        <w:t xml:space="preserve">    C.  A test</w:t>
      </w:r>
    </w:p>
    <w:p>
      <w:pPr>
        <w:spacing w:after="20"/>
      </w:pPr>
      <w:r>
        <w:t xml:space="preserve">    D.  A homework video</w:t>
      </w:r>
    </w:p>
    <w:p>
      <w:r>
        <w:br w:type="page"/>
      </w:r>
    </w:p>
    <w:p>
      <w:pPr>
        <w:spacing w:after="40"/>
      </w:pPr>
      <w:r>
        <w:rPr>
          <w:b/>
          <w:bCs/>
          <w:color w:val="1F2A44"/>
          <w:sz w:val="40"/>
          <w:szCs w:val="40"/>
        </w:rPr>
        <w:t xml:space="preserve">Module 5 Cheat Sheet</w:t>
      </w:r>
    </w:p>
    <w:p>
      <w:pPr>
        <w:pBdr>
          <w:bottom w:val="single" w:color="7A5C9E" w:sz="18"/>
        </w:pBdr>
        <w:spacing w:after="200"/>
      </w:pPr>
      <w:r>
        <w:rPr>
          <w:i/>
          <w:iCs/>
          <w:color w:val="7A5C9E"/>
        </w:rPr>
        <w:t xml:space="preserve">Academic Language · El lenguaje académico</w:t>
      </w:r>
    </w:p>
    <w:p>
      <w:pPr>
        <w:pStyle w:val="Heading3"/>
        <w:spacing w:after="120" w:before="240"/>
      </w:pPr>
      <w:r>
        <w:rPr>
          <w:b/>
          <w:bCs/>
          <w:color w:val="1F2A44"/>
        </w:rPr>
        <w:t xml:space="preserve">Cognate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-tion → -ción</w:t>
            </w:r>
          </w:p>
        </w:tc>
        <w:tc>
          <w:tcPr>
            <w:tcW w:type="dxa" w:w="5360"/>
            <w:tcMar>
              <w:top w:type="dxa" w:w="60"/>
              <w:left w:type="dxa" w:w="100"/>
              <w:bottom w:type="dxa" w:w="60"/>
              <w:right w:type="dxa" w:w="100"/>
            </w:tcMar>
          </w:tcPr>
          <w:p>
            <w:pPr>
              <w:spacing w:after="0"/>
            </w:pPr>
            <w:r>
              <w:rPr>
                <w:b w:val="false"/>
                <w:bCs w:val="false"/>
                <w:sz w:val="20"/>
                <w:szCs w:val="20"/>
              </w:rPr>
              <w:t xml:space="preserve">evaporación</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-ty → -dad</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comunidad</w:t>
            </w:r>
          </w:p>
        </w:tc>
      </w:tr>
      <w:tr>
        <w:tc>
          <w:tcPr>
            <w:tcW w:type="dxa" w:w="4000"/>
            <w:tcMar>
              <w:top w:type="dxa" w:w="60"/>
              <w:left w:type="dxa" w:w="100"/>
              <w:bottom w:type="dxa" w:w="60"/>
              <w:right w:type="dxa" w:w="100"/>
            </w:tcMar>
          </w:tcPr>
          <w:p>
            <w:pPr>
              <w:spacing w:after="0"/>
            </w:pPr>
            <w:r>
              <w:rPr>
                <w:b/>
                <w:bCs/>
                <w:sz w:val="20"/>
                <w:szCs w:val="20"/>
              </w:rPr>
              <w:t xml:space="preserve">-ous → -oso</w:t>
            </w:r>
          </w:p>
        </w:tc>
        <w:tc>
          <w:tcPr>
            <w:tcW w:type="dxa" w:w="5360"/>
            <w:tcMar>
              <w:top w:type="dxa" w:w="60"/>
              <w:left w:type="dxa" w:w="100"/>
              <w:bottom w:type="dxa" w:w="60"/>
              <w:right w:type="dxa" w:w="100"/>
            </w:tcMar>
          </w:tcPr>
          <w:p>
            <w:pPr>
              <w:spacing w:after="0"/>
            </w:pPr>
            <w:r>
              <w:rPr>
                <w:b w:val="false"/>
                <w:bCs w:val="false"/>
                <w:sz w:val="20"/>
                <w:szCs w:val="20"/>
              </w:rPr>
              <w:t xml:space="preserve">famoso</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-ly → -mente</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finalmente</w:t>
            </w:r>
          </w:p>
        </w:tc>
      </w:tr>
      <w:tr>
        <w:tc>
          <w:tcPr>
            <w:tcW w:type="dxa" w:w="4000"/>
            <w:tcMar>
              <w:top w:type="dxa" w:w="60"/>
              <w:left w:type="dxa" w:w="100"/>
              <w:bottom w:type="dxa" w:w="60"/>
              <w:right w:type="dxa" w:w="100"/>
            </w:tcMar>
          </w:tcPr>
          <w:p>
            <w:pPr>
              <w:spacing w:after="0"/>
            </w:pPr>
            <w:r>
              <w:rPr>
                <w:b/>
                <w:bCs/>
                <w:sz w:val="20"/>
                <w:szCs w:val="20"/>
              </w:rPr>
              <w:t xml:space="preserve">-ic → -ico</w:t>
            </w:r>
          </w:p>
        </w:tc>
        <w:tc>
          <w:tcPr>
            <w:tcW w:type="dxa" w:w="5360"/>
            <w:tcMar>
              <w:top w:type="dxa" w:w="60"/>
              <w:left w:type="dxa" w:w="100"/>
              <w:bottom w:type="dxa" w:w="60"/>
              <w:right w:type="dxa" w:w="100"/>
            </w:tcMar>
          </w:tcPr>
          <w:p>
            <w:pPr>
              <w:spacing w:after="0"/>
            </w:pPr>
            <w:r>
              <w:rPr>
                <w:b w:val="false"/>
                <w:bCs w:val="false"/>
                <w:sz w:val="20"/>
                <w:szCs w:val="20"/>
              </w:rPr>
              <w:t xml:space="preserve">eléctrico</w:t>
            </w:r>
          </w:p>
        </w:tc>
      </w:tr>
    </w:tbl>
    <w:p>
      <w:pPr>
        <w:spacing w:after="120"/>
      </w:pPr>
    </w:p>
    <w:p>
      <w:pPr>
        <w:pStyle w:val="Heading3"/>
        <w:spacing w:after="120" w:before="240"/>
      </w:pPr>
      <w:r>
        <w:rPr>
          <w:b/>
          <w:bCs/>
          <w:color w:val="1F2A44"/>
        </w:rPr>
        <w:t xml:space="preserve">False cognates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embarazada</w:t>
            </w:r>
          </w:p>
        </w:tc>
        <w:tc>
          <w:tcPr>
            <w:tcW w:type="dxa" w:w="5360"/>
            <w:tcMar>
              <w:top w:type="dxa" w:w="60"/>
              <w:left w:type="dxa" w:w="100"/>
              <w:bottom w:type="dxa" w:w="60"/>
              <w:right w:type="dxa" w:w="100"/>
            </w:tcMar>
          </w:tcPr>
          <w:p>
            <w:pPr>
              <w:spacing w:after="0"/>
            </w:pPr>
            <w:r>
              <w:rPr>
                <w:b w:val="false"/>
                <w:bCs w:val="false"/>
                <w:sz w:val="20"/>
                <w:szCs w:val="20"/>
              </w:rPr>
              <w:t xml:space="preserve">pregnant</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éxito</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success</w:t>
            </w:r>
          </w:p>
        </w:tc>
      </w:tr>
      <w:tr>
        <w:tc>
          <w:tcPr>
            <w:tcW w:type="dxa" w:w="4000"/>
            <w:tcMar>
              <w:top w:type="dxa" w:w="60"/>
              <w:left w:type="dxa" w:w="100"/>
              <w:bottom w:type="dxa" w:w="60"/>
              <w:right w:type="dxa" w:w="100"/>
            </w:tcMar>
          </w:tcPr>
          <w:p>
            <w:pPr>
              <w:spacing w:after="0"/>
            </w:pPr>
            <w:r>
              <w:rPr>
                <w:b/>
                <w:bCs/>
                <w:sz w:val="20"/>
                <w:szCs w:val="20"/>
              </w:rPr>
              <w:t xml:space="preserve">librería</w:t>
            </w:r>
          </w:p>
        </w:tc>
        <w:tc>
          <w:tcPr>
            <w:tcW w:type="dxa" w:w="5360"/>
            <w:tcMar>
              <w:top w:type="dxa" w:w="60"/>
              <w:left w:type="dxa" w:w="100"/>
              <w:bottom w:type="dxa" w:w="60"/>
              <w:right w:type="dxa" w:w="100"/>
            </w:tcMar>
          </w:tcPr>
          <w:p>
            <w:pPr>
              <w:spacing w:after="0"/>
            </w:pPr>
            <w:r>
              <w:rPr>
                <w:b w:val="false"/>
                <w:bCs w:val="false"/>
                <w:sz w:val="20"/>
                <w:szCs w:val="20"/>
              </w:rPr>
              <w:t xml:space="preserve">bookstore</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carpeta</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folder</w:t>
            </w:r>
          </w:p>
        </w:tc>
      </w:tr>
      <w:tr>
        <w:tc>
          <w:tcPr>
            <w:tcW w:type="dxa" w:w="4000"/>
            <w:tcMar>
              <w:top w:type="dxa" w:w="60"/>
              <w:left w:type="dxa" w:w="100"/>
              <w:bottom w:type="dxa" w:w="60"/>
              <w:right w:type="dxa" w:w="100"/>
            </w:tcMar>
          </w:tcPr>
          <w:p>
            <w:pPr>
              <w:spacing w:after="0"/>
            </w:pPr>
            <w:r>
              <w:rPr>
                <w:b/>
                <w:bCs/>
                <w:sz w:val="20"/>
                <w:szCs w:val="20"/>
              </w:rPr>
              <w:t xml:space="preserve">asistir</w:t>
            </w:r>
          </w:p>
        </w:tc>
        <w:tc>
          <w:tcPr>
            <w:tcW w:type="dxa" w:w="5360"/>
            <w:tcMar>
              <w:top w:type="dxa" w:w="60"/>
              <w:left w:type="dxa" w:w="100"/>
              <w:bottom w:type="dxa" w:w="60"/>
              <w:right w:type="dxa" w:w="100"/>
            </w:tcMar>
          </w:tcPr>
          <w:p>
            <w:pPr>
              <w:spacing w:after="0"/>
            </w:pPr>
            <w:r>
              <w:rPr>
                <w:b w:val="false"/>
                <w:bCs w:val="false"/>
                <w:sz w:val="20"/>
                <w:szCs w:val="20"/>
              </w:rPr>
              <w:t xml:space="preserve">to attend</w:t>
            </w:r>
          </w:p>
        </w:tc>
      </w:tr>
    </w:tbl>
    <w:p>
      <w:pPr>
        <w:spacing w:after="120"/>
      </w:pPr>
    </w:p>
    <w:p>
      <w:pPr>
        <w:pStyle w:val="Heading3"/>
        <w:spacing w:after="120" w:before="240"/>
      </w:pPr>
      <w:r>
        <w:rPr>
          <w:b/>
          <w:bCs/>
          <w:color w:val="1F2A44"/>
        </w:rPr>
        <w:t xml:space="preserve">Sentence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shd w:fill="7A5C9E"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7A5C9E"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000"/>
            <w:shd w:fill="7A5C9E"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360"/>
            <w:tcMar>
              <w:top w:type="dxa" w:w="60"/>
              <w:left w:type="dxa" w:w="100"/>
              <w:bottom w:type="dxa" w:w="60"/>
              <w:right w:type="dxa" w:w="100"/>
            </w:tcMar>
          </w:tcPr>
          <w:p>
            <w:pPr>
              <w:spacing w:after="0"/>
            </w:pPr>
            <w:r>
              <w:rPr>
                <w:b/>
                <w:bCs/>
                <w:sz w:val="20"/>
                <w:szCs w:val="20"/>
              </w:rPr>
              <w:t xml:space="preserve">Creo que ___ porque ___.</w:t>
            </w:r>
          </w:p>
        </w:tc>
        <w:tc>
          <w:tcPr>
            <w:tcW w:type="dxa" w:w="3000"/>
            <w:tcMar>
              <w:top w:type="dxa" w:w="60"/>
              <w:left w:type="dxa" w:w="100"/>
              <w:bottom w:type="dxa" w:w="60"/>
              <w:right w:type="dxa" w:w="100"/>
            </w:tcMar>
          </w:tcPr>
          <w:p>
            <w:pPr>
              <w:spacing w:after="0"/>
            </w:pPr>
            <w:r>
              <w:rPr>
                <w:b w:val="false"/>
                <w:bCs w:val="false"/>
                <w:sz w:val="20"/>
                <w:szCs w:val="20"/>
              </w:rPr>
              <w:t xml:space="preserve">I think ___ because ___.</w:t>
            </w:r>
          </w:p>
        </w:tc>
        <w:tc>
          <w:tcPr>
            <w:tcW w:type="dxa" w:w="3000"/>
            <w:tcMar>
              <w:top w:type="dxa" w:w="60"/>
              <w:left w:type="dxa" w:w="100"/>
              <w:bottom w:type="dxa" w:w="60"/>
              <w:right w:type="dxa" w:w="100"/>
            </w:tcMar>
          </w:tcPr>
          <w:p>
            <w:pPr>
              <w:spacing w:after="0"/>
            </w:pPr>
            <w:r>
              <w:rPr>
                <w:b w:val="false"/>
                <w:bCs w:val="false"/>
                <w:sz w:val="20"/>
                <w:szCs w:val="20"/>
              </w:rPr>
              <w:t xml:space="preserve">KREH-oh keh ... POHR-keh</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Estoy de acuerdo con ___ porque ___.</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I agree with ___ because ___.</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ehs-TOY deh ah-KWEHR-doh kohn</w:t>
            </w:r>
          </w:p>
        </w:tc>
      </w:tr>
      <w:tr>
        <w:tc>
          <w:tcPr>
            <w:tcW w:type="dxa" w:w="3360"/>
            <w:tcMar>
              <w:top w:type="dxa" w:w="60"/>
              <w:left w:type="dxa" w:w="100"/>
              <w:bottom w:type="dxa" w:w="60"/>
              <w:right w:type="dxa" w:w="100"/>
            </w:tcMar>
          </w:tcPr>
          <w:p>
            <w:pPr>
              <w:spacing w:after="0"/>
            </w:pPr>
            <w:r>
              <w:rPr>
                <w:b/>
                <w:bCs/>
                <w:sz w:val="20"/>
                <w:szCs w:val="20"/>
              </w:rPr>
              <w:t xml:space="preserve">Noto que ___. / Me pregunto ___.</w:t>
            </w:r>
          </w:p>
        </w:tc>
        <w:tc>
          <w:tcPr>
            <w:tcW w:type="dxa" w:w="3000"/>
            <w:tcMar>
              <w:top w:type="dxa" w:w="60"/>
              <w:left w:type="dxa" w:w="100"/>
              <w:bottom w:type="dxa" w:w="60"/>
              <w:right w:type="dxa" w:w="100"/>
            </w:tcMar>
          </w:tcPr>
          <w:p>
            <w:pPr>
              <w:spacing w:after="0"/>
            </w:pPr>
            <w:r>
              <w:rPr>
                <w:b w:val="false"/>
                <w:bCs w:val="false"/>
                <w:sz w:val="20"/>
                <w:szCs w:val="20"/>
              </w:rPr>
              <w:t xml:space="preserve">I notice that ___. / I wonder ___.</w:t>
            </w:r>
          </w:p>
        </w:tc>
        <w:tc>
          <w:tcPr>
            <w:tcW w:type="dxa" w:w="3000"/>
            <w:tcMar>
              <w:top w:type="dxa" w:w="60"/>
              <w:left w:type="dxa" w:w="100"/>
              <w:bottom w:type="dxa" w:w="60"/>
              <w:right w:type="dxa" w:w="100"/>
            </w:tcMar>
          </w:tcPr>
          <w:p>
            <w:pPr>
              <w:spacing w:after="0"/>
            </w:pPr>
            <w:r>
              <w:rPr>
                <w:b w:val="false"/>
                <w:bCs w:val="false"/>
                <w:sz w:val="20"/>
                <w:szCs w:val="20"/>
              </w:rPr>
              <w:t xml:space="preserve">NOH-toh keh / meh preh-GOON-toh</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La evidencia muestra que ___.</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The evidence shows that ___.</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lah eh-bee-DEHN-syah MWEHS-trah keh</w:t>
            </w:r>
          </w:p>
        </w:tc>
      </w:tr>
      <w:tr>
        <w:tc>
          <w:tcPr>
            <w:tcW w:type="dxa" w:w="3360"/>
            <w:tcMar>
              <w:top w:type="dxa" w:w="60"/>
              <w:left w:type="dxa" w:w="100"/>
              <w:bottom w:type="dxa" w:w="60"/>
              <w:right w:type="dxa" w:w="100"/>
            </w:tcMar>
          </w:tcPr>
          <w:p>
            <w:pPr>
              <w:spacing w:after="0"/>
            </w:pPr>
            <w:r>
              <w:rPr>
                <w:b/>
                <w:bCs/>
                <w:sz w:val="20"/>
                <w:szCs w:val="20"/>
              </w:rPr>
              <w:t xml:space="preserve">Primero ... Luego ... Por último ...</w:t>
            </w:r>
          </w:p>
        </w:tc>
        <w:tc>
          <w:tcPr>
            <w:tcW w:type="dxa" w:w="3000"/>
            <w:tcMar>
              <w:top w:type="dxa" w:w="60"/>
              <w:left w:type="dxa" w:w="100"/>
              <w:bottom w:type="dxa" w:w="60"/>
              <w:right w:type="dxa" w:w="100"/>
            </w:tcMar>
          </w:tcPr>
          <w:p>
            <w:pPr>
              <w:spacing w:after="0"/>
            </w:pPr>
            <w:r>
              <w:rPr>
                <w:b w:val="false"/>
                <w:bCs w:val="false"/>
                <w:sz w:val="20"/>
                <w:szCs w:val="20"/>
              </w:rPr>
              <w:t xml:space="preserve">First ... Then ... Finally ...</w:t>
            </w:r>
          </w:p>
        </w:tc>
        <w:tc>
          <w:tcPr>
            <w:tcW w:type="dxa" w:w="3000"/>
            <w:tcMar>
              <w:top w:type="dxa" w:w="60"/>
              <w:left w:type="dxa" w:w="100"/>
              <w:bottom w:type="dxa" w:w="60"/>
              <w:right w:type="dxa" w:w="100"/>
            </w:tcMar>
          </w:tcPr>
          <w:p>
            <w:pPr>
              <w:spacing w:after="0"/>
            </w:pPr>
            <w:r>
              <w:rPr>
                <w:b w:val="false"/>
                <w:bCs w:val="false"/>
                <w:sz w:val="20"/>
                <w:szCs w:val="20"/>
              </w:rPr>
              <w:t xml:space="preserve">pree-MEH-roh, LWEH-goh, pohr OOL-tee-moh</w:t>
            </w:r>
          </w:p>
        </w:tc>
      </w:tr>
    </w:tbl>
    <w:p>
      <w:pPr>
        <w:spacing w:after="120"/>
      </w:pPr>
    </w:p>
    <w:p>
      <w:pPr>
        <w:pStyle w:val="Heading3"/>
        <w:spacing w:after="120" w:before="240"/>
      </w:pPr>
      <w:r>
        <w:rPr>
          <w:b/>
          <w:bCs/>
          <w:color w:val="1F2A44"/>
        </w:rPr>
        <w:t xml:space="preserve">Talk Then Write</w:t>
      </w:r>
    </w:p>
    <w:p>
      <w:pPr>
        <w:pStyle w:val="ListParagraph"/>
        <w:numPr>
          <w:ilvl w:val="0"/>
          <w:numId w:val="2"/>
        </w:numPr>
        <w:spacing w:after="60"/>
      </w:pPr>
      <w:r>
        <w:t xml:space="preserve">1. Question + frame</w:t>
      </w:r>
    </w:p>
    <w:p>
      <w:pPr>
        <w:pStyle w:val="ListParagraph"/>
        <w:numPr>
          <w:ilvl w:val="0"/>
          <w:numId w:val="2"/>
        </w:numPr>
        <w:spacing w:after="60"/>
      </w:pPr>
      <w:r>
        <w:t xml:space="preserve">2. Piensa. (think time)</w:t>
      </w:r>
    </w:p>
    <w:p>
      <w:pPr>
        <w:pStyle w:val="ListParagraph"/>
        <w:numPr>
          <w:ilvl w:val="0"/>
          <w:numId w:val="2"/>
        </w:numPr>
        <w:spacing w:after="60"/>
      </w:pPr>
      <w:r>
        <w:t xml:space="preserve">3. Habla con tu compañero.</w:t>
      </w:r>
    </w:p>
    <w:p>
      <w:pPr>
        <w:pStyle w:val="ListParagraph"/>
        <w:numPr>
          <w:ilvl w:val="0"/>
          <w:numId w:val="2"/>
        </w:numPr>
        <w:spacing w:after="60"/>
      </w:pPr>
      <w:r>
        <w:t xml:space="preserve">4. Share with the frame</w:t>
      </w:r>
    </w:p>
    <w:p>
      <w:pPr>
        <w:pStyle w:val="ListParagraph"/>
        <w:numPr>
          <w:ilvl w:val="0"/>
          <w:numId w:val="2"/>
        </w:numPr>
        <w:spacing w:after="60"/>
      </w:pPr>
      <w:r>
        <w:t xml:space="preserve">5. Ahora, escribe.</w:t>
      </w:r>
    </w:p>
    <w:p>
      <w:pPr>
        <w:spacing w:after="120"/>
      </w:pPr>
    </w:p>
    <w:p>
      <w:pPr>
        <w:pStyle w:val="Heading3"/>
        <w:spacing w:after="120" w:before="240"/>
      </w:pPr>
      <w:r>
        <w:rPr>
          <w:b/>
          <w:bCs/>
          <w:color w:val="1F2A44"/>
        </w:rPr>
        <w:t xml:space="preserve">Preview-View-Review</w:t>
      </w:r>
    </w:p>
    <w:p>
      <w:pPr>
        <w:pStyle w:val="ListParagraph"/>
        <w:numPr>
          <w:ilvl w:val="0"/>
          <w:numId w:val="2"/>
        </w:numPr>
        <w:spacing w:after="60"/>
      </w:pPr>
      <w:r>
        <w:t xml:space="preserve">Preview: big idea + key words in Spanish</w:t>
      </w:r>
    </w:p>
    <w:p>
      <w:pPr>
        <w:pStyle w:val="ListParagraph"/>
        <w:numPr>
          <w:ilvl w:val="0"/>
          <w:numId w:val="2"/>
        </w:numPr>
        <w:spacing w:after="60"/>
      </w:pPr>
      <w:r>
        <w:t xml:space="preserve">View: lesson in English, visuals, cognates</w:t>
      </w:r>
    </w:p>
    <w:p>
      <w:pPr>
        <w:pStyle w:val="ListParagraph"/>
        <w:numPr>
          <w:ilvl w:val="0"/>
          <w:numId w:val="2"/>
        </w:numPr>
        <w:spacing w:after="60"/>
      </w:pPr>
      <w:r>
        <w:t xml:space="preserve">Review: partner talk, exit ticket, ¿Qué aprendiste hoy?</w:t>
      </w:r>
    </w:p>
    <w:p>
      <w:pPr>
        <w:spacing w:after="120"/>
      </w:pPr>
    </w:p>
    <w:p>
      <w:r>
        <w:br w:type="page"/>
      </w:r>
    </w:p>
    <w:p>
      <w:pPr>
        <w:spacing w:after="0"/>
      </w:pPr>
      <w:r>
        <w:rPr>
          <w:b/>
          <w:bCs/>
          <w:color w:val="3A5BA0"/>
          <w:spacing w:val="60"/>
          <w:sz w:val="20"/>
          <w:szCs w:val="20"/>
        </w:rPr>
        <w:t xml:space="preserve">MODULE 6 OF 6</w:t>
      </w:r>
    </w:p>
    <w:p>
      <w:pPr>
        <w:spacing w:after="40"/>
      </w:pPr>
      <w:r>
        <w:rPr>
          <w:b/>
          <w:bCs/>
          <w:color w:val="1F2A44"/>
          <w:sz w:val="56"/>
          <w:szCs w:val="56"/>
        </w:rPr>
        <w:t xml:space="preserve">Talking with Families</w:t>
      </w:r>
    </w:p>
    <w:p>
      <w:pPr>
        <w:pBdr>
          <w:bottom w:val="single" w:color="3A5BA0" w:sz="18"/>
        </w:pBdr>
        <w:spacing w:after="200"/>
      </w:pPr>
      <w:r>
        <w:rPr>
          <w:i/>
          <w:iCs/>
          <w:color w:val="3A5BA0"/>
          <w:sz w:val="28"/>
          <w:szCs w:val="28"/>
        </w:rPr>
        <w:t xml:space="preserve">Hablar con las familias</w:t>
      </w:r>
    </w:p>
    <w:p>
      <w:pPr>
        <w:spacing w:after="120"/>
        <w:rPr>
          <w:b/>
          <w:bCs/>
        </w:rPr>
      </w:pPr>
      <w:r>
        <w:rPr>
          <w:b/>
          <w:bCs/>
        </w:rPr>
        <w:t xml:space="preserve">Families are your partners. Learn to make a short good-news call, welcome families to a conference, and recognize when your Spanish should stop and a qualified interpreter should take over.</w:t>
      </w:r>
    </w:p>
    <w:p>
      <w:pPr>
        <w:pStyle w:val="Heading2"/>
        <w:spacing w:after="120" w:before="240"/>
      </w:pPr>
      <w:r>
        <w:rPr>
          <w:b/>
          <w:bCs/>
          <w:color w:val="3A5BA0"/>
        </w:rPr>
        <w:t xml:space="preserve">Learning goals</w:t>
      </w:r>
    </w:p>
    <w:p>
      <w:pPr>
        <w:pStyle w:val="ListParagraph"/>
        <w:numPr>
          <w:ilvl w:val="0"/>
          <w:numId w:val="2"/>
        </w:numPr>
        <w:spacing w:after="60"/>
      </w:pPr>
      <w:r>
        <w:t xml:space="preserve">Make a short good-news phone call or leave a voicemail in Spanish.</w:t>
      </w:r>
    </w:p>
    <w:p>
      <w:pPr>
        <w:pStyle w:val="ListParagraph"/>
        <w:numPr>
          <w:ilvl w:val="0"/>
          <w:numId w:val="2"/>
        </w:numPr>
        <w:spacing w:after="60"/>
      </w:pPr>
      <w:r>
        <w:t xml:space="preserve">Welcome families and open a conference using usted.</w:t>
      </w:r>
    </w:p>
    <w:p>
      <w:pPr>
        <w:pStyle w:val="ListParagraph"/>
        <w:numPr>
          <w:ilvl w:val="0"/>
          <w:numId w:val="2"/>
        </w:numPr>
        <w:spacing w:after="60"/>
      </w:pPr>
      <w:r>
        <w:t xml:space="preserve">Recognize when to stop and bring in a qualified interpreter.</w:t>
      </w:r>
    </w:p>
    <w:p>
      <w:pPr>
        <w:pStyle w:val="ListParagraph"/>
        <w:numPr>
          <w:ilvl w:val="0"/>
          <w:numId w:val="2"/>
        </w:numPr>
        <w:spacing w:after="60"/>
      </w:pPr>
      <w:r>
        <w:t xml:space="preserve">Explain why students should never interpret for their own families or for others.</w:t>
      </w:r>
    </w:p>
    <w:p>
      <w:pPr>
        <w:pStyle w:val="ListParagraph"/>
        <w:numPr>
          <w:ilvl w:val="0"/>
          <w:numId w:val="2"/>
        </w:numPr>
        <w:spacing w:after="60"/>
      </w:pPr>
      <w:r>
        <w:t xml:space="preserve">Protect families by never asking about immigration status.</w:t>
      </w:r>
    </w:p>
    <w:p>
      <w:pPr>
        <w:pStyle w:val="Heading2"/>
        <w:spacing w:after="120" w:before="240"/>
      </w:pPr>
      <w:r>
        <w:rPr>
          <w:b/>
          <w:bCs/>
          <w:color w:val="3A5BA0"/>
        </w:rPr>
        <w:t xml:space="preserve">Mini-lesson</w:t>
      </w:r>
    </w:p>
    <w:p>
      <w:pPr>
        <w:pStyle w:val="Heading3"/>
        <w:spacing w:after="120" w:before="240"/>
      </w:pPr>
      <w:r>
        <w:rPr>
          <w:b/>
          <w:bCs/>
          <w:color w:val="1F2A44"/>
        </w:rPr>
        <w:t xml:space="preserve">Start with good news</w:t>
      </w:r>
    </w:p>
    <w:p>
      <w:pPr>
        <w:spacing w:after="120"/>
      </w:pPr>
      <w:r>
        <w:t xml:space="preserve">Many families hear from school only when something is wrong. A first call that brings good news builds trust before any problem comes up. Say "Todo está bien" (Everything is fine) early, so the parent can relax and listen.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680"/>
        <w:gridCol w:w="3931"/>
      </w:tblGrid>
      <w:tr>
        <w:trPr>
          <w:tblHeader/>
        </w:trPr>
        <w:tc>
          <w:tcPr>
            <w:tcW w:type="dxa" w:w="749"/>
            <w:shd w:fill="3A5BA0" w:color="auto" w:val="clear"/>
            <w:tcMar>
              <w:top w:type="dxa" w:w="60"/>
              <w:left w:type="dxa" w:w="100"/>
              <w:bottom w:type="dxa" w:w="60"/>
              <w:right w:type="dxa" w:w="100"/>
            </w:tcMar>
          </w:tcPr>
          <w:p>
            <w:pPr>
              <w:spacing w:after="0"/>
            </w:pPr>
            <w:r>
              <w:rPr>
                <w:b/>
                <w:bCs/>
                <w:color w:val="FFFFFF"/>
                <w:sz w:val="20"/>
                <w:szCs w:val="20"/>
              </w:rPr>
              <w:t xml:space="preserve">Step</w:t>
            </w:r>
          </w:p>
        </w:tc>
        <w:tc>
          <w:tcPr>
            <w:tcW w:type="dxa" w:w="4680"/>
            <w:shd w:fill="3A5BA0"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931"/>
            <w:shd w:fill="3A5BA0" w:color="auto" w:val="clear"/>
            <w:tcMar>
              <w:top w:type="dxa" w:w="60"/>
              <w:left w:type="dxa" w:w="100"/>
              <w:bottom w:type="dxa" w:w="60"/>
              <w:right w:type="dxa" w:w="100"/>
            </w:tcMar>
          </w:tcPr>
          <w:p>
            <w:pPr>
              <w:spacing w:after="0"/>
            </w:pPr>
            <w:r>
              <w:rPr>
                <w:b/>
                <w:bCs/>
                <w:color w:val="FFFFFF"/>
                <w:sz w:val="20"/>
                <w:szCs w:val="20"/>
              </w:rPr>
              <w:t xml:space="preserve">English</w:t>
            </w:r>
          </w:p>
        </w:tc>
      </w:tr>
      <w:tr>
        <w:tc>
          <w:tcPr>
            <w:tcW w:type="dxa" w:w="749"/>
            <w:tcMar>
              <w:top w:type="dxa" w:w="60"/>
              <w:left w:type="dxa" w:w="100"/>
              <w:bottom w:type="dxa" w:w="60"/>
              <w:right w:type="dxa" w:w="100"/>
            </w:tcMar>
          </w:tcPr>
          <w:p>
            <w:pPr>
              <w:spacing w:after="0"/>
            </w:pPr>
            <w:r>
              <w:rPr>
                <w:sz w:val="20"/>
                <w:szCs w:val="20"/>
              </w:rPr>
              <w:t xml:space="preserve">1</w:t>
            </w:r>
          </w:p>
        </w:tc>
        <w:tc>
          <w:tcPr>
            <w:tcW w:type="dxa" w:w="4680"/>
            <w:tcMar>
              <w:top w:type="dxa" w:w="60"/>
              <w:left w:type="dxa" w:w="100"/>
              <w:bottom w:type="dxa" w:w="60"/>
              <w:right w:type="dxa" w:w="100"/>
            </w:tcMar>
          </w:tcPr>
          <w:p>
            <w:pPr>
              <w:spacing w:after="0"/>
            </w:pPr>
            <w:r>
              <w:rPr>
                <w:sz w:val="20"/>
                <w:szCs w:val="20"/>
              </w:rPr>
              <w:t xml:space="preserve">Buenas tardes. ¿Hablo con la mamá de Daniela?</w:t>
            </w:r>
          </w:p>
        </w:tc>
        <w:tc>
          <w:tcPr>
            <w:tcW w:type="dxa" w:w="3931"/>
            <w:tcMar>
              <w:top w:type="dxa" w:w="60"/>
              <w:left w:type="dxa" w:w="100"/>
              <w:bottom w:type="dxa" w:w="60"/>
              <w:right w:type="dxa" w:w="100"/>
            </w:tcMar>
          </w:tcPr>
          <w:p>
            <w:pPr>
              <w:spacing w:after="0"/>
            </w:pPr>
            <w:r>
              <w:rPr>
                <w:sz w:val="20"/>
                <w:szCs w:val="20"/>
              </w:rPr>
              <w:t xml:space="preserve">Good afternoon. Am I speaking with Daniela's mom?</w:t>
            </w:r>
          </w:p>
        </w:tc>
      </w:tr>
      <w:tr>
        <w:tc>
          <w:tcPr>
            <w:tcW w:type="dxa" w:w="749"/>
            <w:shd w:fill="F7F2EC" w:color="auto" w:val="clear"/>
            <w:tcMar>
              <w:top w:type="dxa" w:w="60"/>
              <w:left w:type="dxa" w:w="100"/>
              <w:bottom w:type="dxa" w:w="60"/>
              <w:right w:type="dxa" w:w="100"/>
            </w:tcMar>
          </w:tcPr>
          <w:p>
            <w:pPr>
              <w:spacing w:after="0"/>
            </w:pPr>
            <w:r>
              <w:rPr>
                <w:sz w:val="20"/>
                <w:szCs w:val="20"/>
              </w:rPr>
              <w:t xml:space="preserve">2</w:t>
            </w:r>
          </w:p>
        </w:tc>
        <w:tc>
          <w:tcPr>
            <w:tcW w:type="dxa" w:w="4680"/>
            <w:shd w:fill="F7F2EC" w:color="auto" w:val="clear"/>
            <w:tcMar>
              <w:top w:type="dxa" w:w="60"/>
              <w:left w:type="dxa" w:w="100"/>
              <w:bottom w:type="dxa" w:w="60"/>
              <w:right w:type="dxa" w:w="100"/>
            </w:tcMar>
          </w:tcPr>
          <w:p>
            <w:pPr>
              <w:spacing w:after="0"/>
            </w:pPr>
            <w:r>
              <w:rPr>
                <w:sz w:val="20"/>
                <w:szCs w:val="20"/>
              </w:rPr>
              <w:t xml:space="preserve">Habla la maestra Smith, la maestra de Daniela.</w:t>
            </w:r>
          </w:p>
        </w:tc>
        <w:tc>
          <w:tcPr>
            <w:tcW w:type="dxa" w:w="3931"/>
            <w:shd w:fill="F7F2EC" w:color="auto" w:val="clear"/>
            <w:tcMar>
              <w:top w:type="dxa" w:w="60"/>
              <w:left w:type="dxa" w:w="100"/>
              <w:bottom w:type="dxa" w:w="60"/>
              <w:right w:type="dxa" w:w="100"/>
            </w:tcMar>
          </w:tcPr>
          <w:p>
            <w:pPr>
              <w:spacing w:after="0"/>
            </w:pPr>
            <w:r>
              <w:rPr>
                <w:sz w:val="20"/>
                <w:szCs w:val="20"/>
              </w:rPr>
              <w:t xml:space="preserve">This is Ms. Smith, Daniela's teacher.</w:t>
            </w:r>
          </w:p>
        </w:tc>
      </w:tr>
      <w:tr>
        <w:tc>
          <w:tcPr>
            <w:tcW w:type="dxa" w:w="749"/>
            <w:tcMar>
              <w:top w:type="dxa" w:w="60"/>
              <w:left w:type="dxa" w:w="100"/>
              <w:bottom w:type="dxa" w:w="60"/>
              <w:right w:type="dxa" w:w="100"/>
            </w:tcMar>
          </w:tcPr>
          <w:p>
            <w:pPr>
              <w:spacing w:after="0"/>
            </w:pPr>
            <w:r>
              <w:rPr>
                <w:sz w:val="20"/>
                <w:szCs w:val="20"/>
              </w:rPr>
              <w:t xml:space="preserve">3</w:t>
            </w:r>
          </w:p>
        </w:tc>
        <w:tc>
          <w:tcPr>
            <w:tcW w:type="dxa" w:w="4680"/>
            <w:tcMar>
              <w:top w:type="dxa" w:w="60"/>
              <w:left w:type="dxa" w:w="100"/>
              <w:bottom w:type="dxa" w:w="60"/>
              <w:right w:type="dxa" w:w="100"/>
            </w:tcMar>
          </w:tcPr>
          <w:p>
            <w:pPr>
              <w:spacing w:after="0"/>
            </w:pPr>
            <w:r>
              <w:rPr>
                <w:sz w:val="20"/>
                <w:szCs w:val="20"/>
              </w:rPr>
              <w:t xml:space="preserve">Todo está bien. Le llamo con buenas noticias.</w:t>
            </w:r>
          </w:p>
        </w:tc>
        <w:tc>
          <w:tcPr>
            <w:tcW w:type="dxa" w:w="3931"/>
            <w:tcMar>
              <w:top w:type="dxa" w:w="60"/>
              <w:left w:type="dxa" w:w="100"/>
              <w:bottom w:type="dxa" w:w="60"/>
              <w:right w:type="dxa" w:w="100"/>
            </w:tcMar>
          </w:tcPr>
          <w:p>
            <w:pPr>
              <w:spacing w:after="0"/>
            </w:pPr>
            <w:r>
              <w:rPr>
                <w:sz w:val="20"/>
                <w:szCs w:val="20"/>
              </w:rPr>
              <w:t xml:space="preserve">Everything is fine. I'm calling with good news.</w:t>
            </w:r>
          </w:p>
        </w:tc>
      </w:tr>
      <w:tr>
        <w:tc>
          <w:tcPr>
            <w:tcW w:type="dxa" w:w="749"/>
            <w:shd w:fill="F7F2EC" w:color="auto" w:val="clear"/>
            <w:tcMar>
              <w:top w:type="dxa" w:w="60"/>
              <w:left w:type="dxa" w:w="100"/>
              <w:bottom w:type="dxa" w:w="60"/>
              <w:right w:type="dxa" w:w="100"/>
            </w:tcMar>
          </w:tcPr>
          <w:p>
            <w:pPr>
              <w:spacing w:after="0"/>
            </w:pPr>
            <w:r>
              <w:rPr>
                <w:sz w:val="20"/>
                <w:szCs w:val="20"/>
              </w:rPr>
              <w:t xml:space="preserve">4</w:t>
            </w:r>
          </w:p>
        </w:tc>
        <w:tc>
          <w:tcPr>
            <w:tcW w:type="dxa" w:w="4680"/>
            <w:shd w:fill="F7F2EC" w:color="auto" w:val="clear"/>
            <w:tcMar>
              <w:top w:type="dxa" w:w="60"/>
              <w:left w:type="dxa" w:w="100"/>
              <w:bottom w:type="dxa" w:w="60"/>
              <w:right w:type="dxa" w:w="100"/>
            </w:tcMar>
          </w:tcPr>
          <w:p>
            <w:pPr>
              <w:spacing w:after="0"/>
            </w:pPr>
            <w:r>
              <w:rPr>
                <w:sz w:val="20"/>
                <w:szCs w:val="20"/>
              </w:rPr>
              <w:t xml:space="preserve">Daniela trabajó mucho hoy en matemáticas.</w:t>
            </w:r>
          </w:p>
        </w:tc>
        <w:tc>
          <w:tcPr>
            <w:tcW w:type="dxa" w:w="3931"/>
            <w:shd w:fill="F7F2EC" w:color="auto" w:val="clear"/>
            <w:tcMar>
              <w:top w:type="dxa" w:w="60"/>
              <w:left w:type="dxa" w:w="100"/>
              <w:bottom w:type="dxa" w:w="60"/>
              <w:right w:type="dxa" w:w="100"/>
            </w:tcMar>
          </w:tcPr>
          <w:p>
            <w:pPr>
              <w:spacing w:after="0"/>
            </w:pPr>
            <w:r>
              <w:rPr>
                <w:sz w:val="20"/>
                <w:szCs w:val="20"/>
              </w:rPr>
              <w:t xml:space="preserve">Daniela worked hard today in math.</w:t>
            </w:r>
          </w:p>
        </w:tc>
      </w:tr>
      <w:tr>
        <w:tc>
          <w:tcPr>
            <w:tcW w:type="dxa" w:w="749"/>
            <w:tcMar>
              <w:top w:type="dxa" w:w="60"/>
              <w:left w:type="dxa" w:w="100"/>
              <w:bottom w:type="dxa" w:w="60"/>
              <w:right w:type="dxa" w:w="100"/>
            </w:tcMar>
          </w:tcPr>
          <w:p>
            <w:pPr>
              <w:spacing w:after="0"/>
            </w:pPr>
            <w:r>
              <w:rPr>
                <w:sz w:val="20"/>
                <w:szCs w:val="20"/>
              </w:rPr>
              <w:t xml:space="preserve">5</w:t>
            </w:r>
          </w:p>
        </w:tc>
        <w:tc>
          <w:tcPr>
            <w:tcW w:type="dxa" w:w="4680"/>
            <w:tcMar>
              <w:top w:type="dxa" w:w="60"/>
              <w:left w:type="dxa" w:w="100"/>
              <w:bottom w:type="dxa" w:w="60"/>
              <w:right w:type="dxa" w:w="100"/>
            </w:tcMar>
          </w:tcPr>
          <w:p>
            <w:pPr>
              <w:spacing w:after="0"/>
            </w:pPr>
            <w:r>
              <w:rPr>
                <w:sz w:val="20"/>
                <w:szCs w:val="20"/>
              </w:rPr>
              <w:t xml:space="preserve">Gracias por su apoyo.</w:t>
            </w:r>
          </w:p>
        </w:tc>
        <w:tc>
          <w:tcPr>
            <w:tcW w:type="dxa" w:w="3931"/>
            <w:tcMar>
              <w:top w:type="dxa" w:w="60"/>
              <w:left w:type="dxa" w:w="100"/>
              <w:bottom w:type="dxa" w:w="60"/>
              <w:right w:type="dxa" w:w="100"/>
            </w:tcMar>
          </w:tcPr>
          <w:p>
            <w:pPr>
              <w:spacing w:after="0"/>
            </w:pPr>
            <w:r>
              <w:rPr>
                <w:sz w:val="20"/>
                <w:szCs w:val="20"/>
              </w:rPr>
              <w:t xml:space="preserve">Thank you for your support.</w:t>
            </w:r>
          </w:p>
        </w:tc>
      </w:tr>
      <w:tr>
        <w:tc>
          <w:tcPr>
            <w:tcW w:type="dxa" w:w="749"/>
            <w:shd w:fill="F7F2EC" w:color="auto" w:val="clear"/>
            <w:tcMar>
              <w:top w:type="dxa" w:w="60"/>
              <w:left w:type="dxa" w:w="100"/>
              <w:bottom w:type="dxa" w:w="60"/>
              <w:right w:type="dxa" w:w="100"/>
            </w:tcMar>
          </w:tcPr>
          <w:p>
            <w:pPr>
              <w:spacing w:after="0"/>
            </w:pPr>
            <w:r>
              <w:rPr>
                <w:sz w:val="20"/>
                <w:szCs w:val="20"/>
              </w:rPr>
              <w:t xml:space="preserve">6</w:t>
            </w:r>
          </w:p>
        </w:tc>
        <w:tc>
          <w:tcPr>
            <w:tcW w:type="dxa" w:w="4680"/>
            <w:shd w:fill="F7F2EC" w:color="auto" w:val="clear"/>
            <w:tcMar>
              <w:top w:type="dxa" w:w="60"/>
              <w:left w:type="dxa" w:w="100"/>
              <w:bottom w:type="dxa" w:w="60"/>
              <w:right w:type="dxa" w:w="100"/>
            </w:tcMar>
          </w:tcPr>
          <w:p>
            <w:pPr>
              <w:spacing w:after="0"/>
            </w:pPr>
            <w:r>
              <w:rPr>
                <w:sz w:val="20"/>
                <w:szCs w:val="20"/>
              </w:rPr>
              <w:t xml:space="preserve">Que tenga un buen día. Adiós.</w:t>
            </w:r>
          </w:p>
        </w:tc>
        <w:tc>
          <w:tcPr>
            <w:tcW w:type="dxa" w:w="3931"/>
            <w:shd w:fill="F7F2EC" w:color="auto" w:val="clear"/>
            <w:tcMar>
              <w:top w:type="dxa" w:w="60"/>
              <w:left w:type="dxa" w:w="100"/>
              <w:bottom w:type="dxa" w:w="60"/>
              <w:right w:type="dxa" w:w="100"/>
            </w:tcMar>
          </w:tcPr>
          <w:p>
            <w:pPr>
              <w:spacing w:after="0"/>
            </w:pPr>
            <w:r>
              <w:rPr>
                <w:sz w:val="20"/>
                <w:szCs w:val="20"/>
              </w:rPr>
              <w:t xml:space="preserve">Have a good day. Goodbye.</w:t>
            </w:r>
          </w:p>
        </w:tc>
      </w:tr>
    </w:tbl>
    <w:p>
      <w:pPr>
        <w:spacing w:after="120"/>
      </w:pPr>
    </w:p>
    <w:p>
      <w:pPr>
        <w:spacing w:after="120"/>
      </w:pPr>
      <w:r>
        <w:t xml:space="preserve">A male teacher says el maestro: "Habla el maestro Smith, el maestro de Daniela." Other good news to share: ayudó a un compañero (helped a classmate), participó en clase (participated in class), terminó su proyecto (finished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A5BA0" w:sz="36"/>
              <w:bottom w:val="none" w:color="FFFFFF" w:sz="0"/>
              <w:right w:val="none" w:color="FFFFFF" w:sz="0"/>
            </w:tcBorders>
            <w:shd w:fill="FFF6E0" w:color="auto" w:val="clear"/>
            <w:tcMar>
              <w:top w:type="dxa" w:w="120"/>
              <w:left w:type="dxa" w:w="200"/>
              <w:bottom w:type="dxa" w:w="120"/>
              <w:right w:type="dxa" w:w="200"/>
            </w:tcMar>
          </w:tcPr>
          <w:p>
            <w:pPr>
              <w:spacing w:after="80"/>
            </w:pPr>
            <w:r>
              <w:rPr>
                <w:b/>
                <w:bCs/>
                <w:color w:val="1F2A44"/>
              </w:rPr>
              <w:t xml:space="preserve">Voicemail script</w:t>
            </w:r>
          </w:p>
          <w:p>
            <w:pPr>
              <w:pStyle w:val="ListParagraph"/>
              <w:numPr>
                <w:ilvl w:val="0"/>
                <w:numId w:val="2"/>
              </w:numPr>
              <w:spacing w:after="40"/>
            </w:pPr>
            <w:r>
              <w:t xml:space="preserve">Buenas tardes. Le llama la maestra Smith, la maestra de Daniela. Todo está bien. Le llamo con buenas noticias: Daniela trabajó mucho hoy. Gracias. Adiós.</w:t>
            </w:r>
          </w:p>
          <w:p>
            <w:pPr>
              <w:pStyle w:val="ListParagraph"/>
              <w:numPr>
                <w:ilvl w:val="0"/>
                <w:numId w:val="2"/>
              </w:numPr>
              <w:spacing w:after="40"/>
            </w:pPr>
            <w:r>
              <w:t xml:space="preserve">(Good afternoon. This is Ms. Smith, Daniela's teacher. Everything is fine. I'm calling with good news: Daniela worked hard today. Thank you. Goodbye.)</w:t>
            </w:r>
          </w:p>
        </w:tc>
      </w:tr>
    </w:tbl>
    <w:p>
      <w:pPr>
        <w:spacing w:after="120"/>
      </w:pPr>
    </w:p>
    <w:p>
      <w:pPr>
        <w:pStyle w:val="Heading3"/>
        <w:spacing w:after="120" w:before="240"/>
      </w:pPr>
      <w:r>
        <w:rPr>
          <w:b/>
          <w:bCs/>
          <w:color w:val="1F2A44"/>
        </w:rPr>
        <w:t xml:space="preserve">Welcoming families to a conference</w:t>
      </w:r>
    </w:p>
    <w:p>
      <w:pPr>
        <w:pStyle w:val="ListParagraph"/>
        <w:numPr>
          <w:ilvl w:val="0"/>
          <w:numId w:val="2"/>
        </w:numPr>
        <w:spacing w:after="60"/>
      </w:pPr>
      <w:r>
        <w:t xml:space="preserve">Arrange a qualified interpreter ahead of time for any full conference unless you are fluent. Ask the family their preferred language when you schedule.</w:t>
      </w:r>
    </w:p>
    <w:p>
      <w:pPr>
        <w:pStyle w:val="ListParagraph"/>
        <w:numPr>
          <w:ilvl w:val="0"/>
          <w:numId w:val="2"/>
        </w:numPr>
        <w:spacing w:after="60"/>
      </w:pPr>
      <w:r>
        <w:t xml:space="preserve">Open the meeting yourself in Spanish: Bienvenidos. Pase, por favor. Siéntese, por favor. It shows respect even when the interpreter does the rest.</w:t>
      </w:r>
    </w:p>
    <w:p>
      <w:pPr>
        <w:pStyle w:val="ListParagraph"/>
        <w:numPr>
          <w:ilvl w:val="0"/>
          <w:numId w:val="2"/>
        </w:numPr>
        <w:spacing w:after="60"/>
      </w:pPr>
      <w:r>
        <w:t xml:space="preserve">Look at and speak to the parent, not the interpreter. Say "Your daughter is reading more," not "Tell her that her daughter..."</w:t>
      </w:r>
    </w:p>
    <w:p>
      <w:pPr>
        <w:pStyle w:val="ListParagraph"/>
        <w:numPr>
          <w:ilvl w:val="0"/>
          <w:numId w:val="2"/>
        </w:numPr>
        <w:spacing w:after="60"/>
      </w:pPr>
      <w:r>
        <w:t xml:space="preserve">Use short sentences and pause often so the interpreter can keep up. Explain or avoid acronyms and jargon such as IEP, MTSS, or benchmark.</w:t>
      </w:r>
    </w:p>
    <w:p>
      <w:pPr>
        <w:pStyle w:val="ListParagraph"/>
        <w:numPr>
          <w:ilvl w:val="0"/>
          <w:numId w:val="2"/>
        </w:numPr>
        <w:spacing w:after="60"/>
      </w:pPr>
      <w:r>
        <w:t xml:space="preserve">Bring student work to show progress. Ask about strengths at home: ¿Qué le gusta hacer a Daniela en casa? (What does Daniela like to do at home?) Moll et al. (1992) found that families' everyday knowledge and skills are valuable resources for teaching.</w:t>
      </w:r>
    </w:p>
    <w:p>
      <w:pPr>
        <w:pStyle w:val="Heading3"/>
        <w:spacing w:after="120" w:before="240"/>
      </w:pPr>
      <w:r>
        <w:rPr>
          <w:b/>
          <w:bCs/>
          <w:color w:val="1F2A44"/>
        </w:rPr>
        <w:t xml:space="preserve">When to use a qualified interpreter</w:t>
      </w:r>
    </w:p>
    <w:p>
      <w:pPr>
        <w:spacing w:after="120"/>
      </w:pPr>
      <w:r>
        <w:t xml:space="preserve">Your Spanish phrases are for greetings, good news, and simple logistics. For anything serious, use a qualified interpreter, in person, by phone, or by video. Under federal civil rights law, schools must communicate with families who have limited English in a language they can understand. Ask your school how to request an interpreter.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3A5BA0" w:color="auto" w:val="clear"/>
            <w:tcMar>
              <w:top w:type="dxa" w:w="60"/>
              <w:left w:type="dxa" w:w="100"/>
              <w:bottom w:type="dxa" w:w="60"/>
              <w:right w:type="dxa" w:w="100"/>
            </w:tcMar>
          </w:tcPr>
          <w:p>
            <w:pPr>
              <w:spacing w:after="0"/>
            </w:pPr>
            <w:r>
              <w:rPr>
                <w:b/>
                <w:bCs/>
                <w:color w:val="FFFFFF"/>
                <w:sz w:val="20"/>
                <w:szCs w:val="20"/>
              </w:rPr>
              <w:t xml:space="preserve">Your Spanish phrases are fine for</w:t>
            </w:r>
          </w:p>
        </w:tc>
        <w:tc>
          <w:tcPr>
            <w:tcW w:type="dxa" w:w="4680"/>
            <w:shd w:fill="3A5BA0" w:color="auto" w:val="clear"/>
            <w:tcMar>
              <w:top w:type="dxa" w:w="60"/>
              <w:left w:type="dxa" w:w="100"/>
              <w:bottom w:type="dxa" w:w="60"/>
              <w:right w:type="dxa" w:w="100"/>
            </w:tcMar>
          </w:tcPr>
          <w:p>
            <w:pPr>
              <w:spacing w:after="0"/>
            </w:pPr>
            <w:r>
              <w:rPr>
                <w:b/>
                <w:bCs/>
                <w:color w:val="FFFFFF"/>
                <w:sz w:val="20"/>
                <w:szCs w:val="20"/>
              </w:rPr>
              <w:t xml:space="preserve">Always use a qualified interpreter for</w:t>
            </w:r>
          </w:p>
        </w:tc>
      </w:tr>
      <w:tr>
        <w:tc>
          <w:tcPr>
            <w:tcW w:type="dxa" w:w="4680"/>
            <w:tcMar>
              <w:top w:type="dxa" w:w="60"/>
              <w:left w:type="dxa" w:w="100"/>
              <w:bottom w:type="dxa" w:w="60"/>
              <w:right w:type="dxa" w:w="100"/>
            </w:tcMar>
          </w:tcPr>
          <w:p>
            <w:pPr>
              <w:spacing w:after="0"/>
            </w:pPr>
            <w:r>
              <w:rPr>
                <w:sz w:val="20"/>
                <w:szCs w:val="20"/>
              </w:rPr>
              <w:t xml:space="preserve">Greetings and introductions</w:t>
            </w:r>
          </w:p>
        </w:tc>
        <w:tc>
          <w:tcPr>
            <w:tcW w:type="dxa" w:w="4680"/>
            <w:tcMar>
              <w:top w:type="dxa" w:w="60"/>
              <w:left w:type="dxa" w:w="100"/>
              <w:bottom w:type="dxa" w:w="60"/>
              <w:right w:type="dxa" w:w="100"/>
            </w:tcMar>
          </w:tcPr>
          <w:p>
            <w:pPr>
              <w:spacing w:after="0"/>
            </w:pPr>
            <w:r>
              <w:rPr>
                <w:sz w:val="20"/>
                <w:szCs w:val="20"/>
              </w:rPr>
              <w:t xml:space="preserve">Grades, failing, or retention</w:t>
            </w:r>
          </w:p>
        </w:tc>
      </w:tr>
      <w:tr>
        <w:tc>
          <w:tcPr>
            <w:tcW w:type="dxa" w:w="4680"/>
            <w:shd w:fill="F7F2EC" w:color="auto" w:val="clear"/>
            <w:tcMar>
              <w:top w:type="dxa" w:w="60"/>
              <w:left w:type="dxa" w:w="100"/>
              <w:bottom w:type="dxa" w:w="60"/>
              <w:right w:type="dxa" w:w="100"/>
            </w:tcMar>
          </w:tcPr>
          <w:p>
            <w:pPr>
              <w:spacing w:after="0"/>
            </w:pPr>
            <w:r>
              <w:rPr>
                <w:sz w:val="20"/>
                <w:szCs w:val="20"/>
              </w:rPr>
              <w:t xml:space="preserve">Good-news calls and voicemails</w:t>
            </w:r>
          </w:p>
        </w:tc>
        <w:tc>
          <w:tcPr>
            <w:tcW w:type="dxa" w:w="4680"/>
            <w:shd w:fill="F7F2EC" w:color="auto" w:val="clear"/>
            <w:tcMar>
              <w:top w:type="dxa" w:w="60"/>
              <w:left w:type="dxa" w:w="100"/>
              <w:bottom w:type="dxa" w:w="60"/>
              <w:right w:type="dxa" w:w="100"/>
            </w:tcMar>
          </w:tcPr>
          <w:p>
            <w:pPr>
              <w:spacing w:after="0"/>
            </w:pPr>
            <w:r>
              <w:rPr>
                <w:sz w:val="20"/>
                <w:szCs w:val="20"/>
              </w:rPr>
              <w:t xml:space="preserve">Discipline, suspension, or behavior plans</w:t>
            </w:r>
          </w:p>
        </w:tc>
      </w:tr>
      <w:tr>
        <w:tc>
          <w:tcPr>
            <w:tcW w:type="dxa" w:w="4680"/>
            <w:tcMar>
              <w:top w:type="dxa" w:w="60"/>
              <w:left w:type="dxa" w:w="100"/>
              <w:bottom w:type="dxa" w:w="60"/>
              <w:right w:type="dxa" w:w="100"/>
            </w:tcMar>
          </w:tcPr>
          <w:p>
            <w:pPr>
              <w:spacing w:after="0"/>
            </w:pPr>
            <w:r>
              <w:rPr>
                <w:sz w:val="20"/>
                <w:szCs w:val="20"/>
              </w:rPr>
              <w:t xml:space="preserve">Reminders: picture day, a field trip, a schedule</w:t>
            </w:r>
          </w:p>
        </w:tc>
        <w:tc>
          <w:tcPr>
            <w:tcW w:type="dxa" w:w="4680"/>
            <w:tcMar>
              <w:top w:type="dxa" w:w="60"/>
              <w:left w:type="dxa" w:w="100"/>
              <w:bottom w:type="dxa" w:w="60"/>
              <w:right w:type="dxa" w:w="100"/>
            </w:tcMar>
          </w:tcPr>
          <w:p>
            <w:pPr>
              <w:spacing w:after="0"/>
            </w:pPr>
            <w:r>
              <w:rPr>
                <w:sz w:val="20"/>
                <w:szCs w:val="20"/>
              </w:rPr>
              <w:t xml:space="preserve">Special education: evaluations, IEP and 504 meetings</w:t>
            </w:r>
          </w:p>
        </w:tc>
      </w:tr>
      <w:tr>
        <w:tc>
          <w:tcPr>
            <w:tcW w:type="dxa" w:w="4680"/>
            <w:shd w:fill="F7F2EC" w:color="auto" w:val="clear"/>
            <w:tcMar>
              <w:top w:type="dxa" w:w="60"/>
              <w:left w:type="dxa" w:w="100"/>
              <w:bottom w:type="dxa" w:w="60"/>
              <w:right w:type="dxa" w:w="100"/>
            </w:tcMar>
          </w:tcPr>
          <w:p>
            <w:pPr>
              <w:spacing w:after="0"/>
            </w:pPr>
            <w:r>
              <w:rPr>
                <w:sz w:val="20"/>
                <w:szCs w:val="20"/>
              </w:rPr>
              <w:t xml:space="preserve">Opening and closing a conference</w:t>
            </w:r>
          </w:p>
        </w:tc>
        <w:tc>
          <w:tcPr>
            <w:tcW w:type="dxa" w:w="4680"/>
            <w:shd w:fill="F7F2EC" w:color="auto" w:val="clear"/>
            <w:tcMar>
              <w:top w:type="dxa" w:w="60"/>
              <w:left w:type="dxa" w:w="100"/>
              <w:bottom w:type="dxa" w:w="60"/>
              <w:right w:type="dxa" w:w="100"/>
            </w:tcMar>
          </w:tcPr>
          <w:p>
            <w:pPr>
              <w:spacing w:after="0"/>
            </w:pPr>
            <w:r>
              <w:rPr>
                <w:sz w:val="20"/>
                <w:szCs w:val="20"/>
              </w:rPr>
              <w:t xml:space="preserve">Health, safety, attendance, or counseling concerns</w:t>
            </w:r>
          </w:p>
        </w:tc>
      </w:tr>
      <w:tr>
        <w:tc>
          <w:tcPr>
            <w:tcW w:type="dxa" w:w="4680"/>
            <w:tcMar>
              <w:top w:type="dxa" w:w="60"/>
              <w:left w:type="dxa" w:w="100"/>
              <w:bottom w:type="dxa" w:w="60"/>
              <w:right w:type="dxa" w:w="100"/>
            </w:tcMar>
          </w:tcPr>
          <w:p>
            <w:pPr>
              <w:spacing w:after="0"/>
            </w:pPr>
            <w:r>
              <w:rPr>
                <w:sz w:val="20"/>
                <w:szCs w:val="20"/>
              </w:rPr>
              <w:t xml:space="preserve">Asking for a good time to call back</w:t>
            </w:r>
          </w:p>
        </w:tc>
        <w:tc>
          <w:tcPr>
            <w:tcW w:type="dxa" w:w="4680"/>
            <w:tcMar>
              <w:top w:type="dxa" w:w="60"/>
              <w:left w:type="dxa" w:w="100"/>
              <w:bottom w:type="dxa" w:w="60"/>
              <w:right w:type="dxa" w:w="100"/>
            </w:tcMar>
          </w:tcPr>
          <w:p>
            <w:pPr>
              <w:spacing w:after="0"/>
            </w:pPr>
            <w:r>
              <w:rPr>
                <w:sz w:val="20"/>
                <w:szCs w:val="20"/>
              </w:rPr>
              <w:t xml:space="preserve">Anything legal, custody-related, or emotional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A5BA0" w:sz="36"/>
              <w:bottom w:val="none" w:color="FFFFFF" w:sz="0"/>
              <w:right w:val="none" w:color="FFFFFF" w:sz="0"/>
            </w:tcBorders>
            <w:shd w:fill="FFF6E0" w:color="auto" w:val="clear"/>
            <w:tcMar>
              <w:top w:type="dxa" w:w="120"/>
              <w:left w:type="dxa" w:w="200"/>
              <w:bottom w:type="dxa" w:w="120"/>
              <w:right w:type="dxa" w:w="200"/>
            </w:tcMar>
          </w:tcPr>
          <w:p>
            <w:pPr>
              <w:spacing w:after="80"/>
            </w:pPr>
            <w:r>
              <w:rPr>
                <w:b/>
                <w:bCs/>
                <w:color w:val="1F2A44"/>
              </w:rPr>
              <w:t xml:space="preserve">Never use students as interpreters</w:t>
            </w:r>
          </w:p>
          <w:p>
            <w:pPr>
              <w:pStyle w:val="ListParagraph"/>
              <w:numPr>
                <w:ilvl w:val="0"/>
                <w:numId w:val="2"/>
              </w:numPr>
              <w:spacing w:after="40"/>
            </w:pPr>
            <w:r>
              <w:t xml:space="preserve">Do not ask a student, a sibling, or another child to interpret for a family, even if the student offers and even for something that seems simple.</w:t>
            </w:r>
          </w:p>
          <w:p>
            <w:pPr>
              <w:pStyle w:val="ListParagraph"/>
              <w:numPr>
                <w:ilvl w:val="0"/>
                <w:numId w:val="2"/>
              </w:numPr>
              <w:spacing w:after="40"/>
            </w:pPr>
            <w:r>
              <w:t xml:space="preserve">It places a child in an adult role and can add stress. A child may not know the vocabulary and may soften or change a message, especially one about their own grades or behavior. It also takes away the family's privacy.</w:t>
            </w:r>
          </w:p>
          <w:p>
            <w:pPr>
              <w:pStyle w:val="ListParagraph"/>
              <w:numPr>
                <w:ilvl w:val="0"/>
                <w:numId w:val="2"/>
              </w:numPr>
              <w:spacing w:after="40"/>
            </w:pPr>
            <w:r>
              <w:t xml:space="preserve">Say kindly: Gracias, pero vamos a usar un intérprete. (Thank you, but we are going to use an interpreter.)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A5BA0" w:sz="36"/>
              <w:bottom w:val="none" w:color="FFFFFF" w:sz="0"/>
              <w:right w:val="none" w:color="FFFFFF" w:sz="0"/>
            </w:tcBorders>
            <w:shd w:fill="FFF6E0" w:color="auto" w:val="clear"/>
            <w:tcMar>
              <w:top w:type="dxa" w:w="120"/>
              <w:left w:type="dxa" w:w="200"/>
              <w:bottom w:type="dxa" w:w="120"/>
              <w:right w:type="dxa" w:w="200"/>
            </w:tcMar>
          </w:tcPr>
          <w:p>
            <w:pPr>
              <w:spacing w:after="80"/>
            </w:pPr>
            <w:r>
              <w:rPr>
                <w:b/>
                <w:bCs/>
                <w:color w:val="1F2A44"/>
              </w:rPr>
              <w:t xml:space="preserve">Never ask about immigration status</w:t>
            </w:r>
          </w:p>
          <w:p>
            <w:pPr>
              <w:pStyle w:val="ListParagraph"/>
              <w:numPr>
                <w:ilvl w:val="0"/>
                <w:numId w:val="2"/>
              </w:numPr>
              <w:spacing w:after="40"/>
            </w:pPr>
            <w:r>
              <w:t xml:space="preserve">In Plyler v. Doe (1982), the U.S. Supreme Court ruled that public schools may not deny children a free K-12 education because of their immigration status.</w:t>
            </w:r>
          </w:p>
          <w:p>
            <w:pPr>
              <w:pStyle w:val="ListParagraph"/>
              <w:numPr>
                <w:ilvl w:val="0"/>
                <w:numId w:val="2"/>
              </w:numPr>
              <w:spacing w:after="40"/>
            </w:pPr>
            <w:r>
              <w:t xml:space="preserve">Do not ask students or families about citizenship, "papers," or immigration status, and do not comment on it. Questions like these can frighten families and keep children away from school.</w:t>
            </w:r>
          </w:p>
          <w:p>
            <w:pPr>
              <w:pStyle w:val="ListParagraph"/>
              <w:numPr>
                <w:ilvl w:val="0"/>
                <w:numId w:val="2"/>
              </w:numPr>
              <w:spacing w:after="40"/>
            </w:pPr>
            <w:r>
              <w:t xml:space="preserve">Follow your district's enrollment procedures. If a family shares information about status, keep it confidential and do not repeat or record it.</w:t>
            </w:r>
          </w:p>
        </w:tc>
      </w:tr>
    </w:tbl>
    <w:p>
      <w:pPr>
        <w:spacing w:after="120"/>
      </w:pPr>
    </w:p>
    <w:p>
      <w:pPr>
        <w:pStyle w:val="Heading2"/>
        <w:spacing w:after="120" w:before="240"/>
      </w:pPr>
      <w:r>
        <w:rPr>
          <w:b/>
          <w:bCs/>
          <w:color w:val="3A5BA0"/>
        </w:rPr>
        <w:t xml:space="preserve">Phrases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shd w:fill="3A5BA0"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360"/>
            <w:shd w:fill="3A5BA0"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3A5BA0"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000"/>
            <w:tcMar>
              <w:top w:type="dxa" w:w="60"/>
              <w:left w:type="dxa" w:w="100"/>
              <w:bottom w:type="dxa" w:w="60"/>
              <w:right w:type="dxa" w:w="100"/>
            </w:tcMar>
          </w:tcPr>
          <w:p>
            <w:pPr>
              <w:spacing w:after="0"/>
            </w:pPr>
            <w:r>
              <w:rPr>
                <w:b w:val="false"/>
                <w:bCs w:val="false"/>
                <w:sz w:val="20"/>
                <w:szCs w:val="20"/>
              </w:rPr>
              <w:t xml:space="preserve">Good afternoon. Am I speaking with ___'s mom / dad?</w:t>
            </w:r>
          </w:p>
        </w:tc>
        <w:tc>
          <w:tcPr>
            <w:tcW w:type="dxa" w:w="3360"/>
            <w:tcMar>
              <w:top w:type="dxa" w:w="60"/>
              <w:left w:type="dxa" w:w="100"/>
              <w:bottom w:type="dxa" w:w="60"/>
              <w:right w:type="dxa" w:w="100"/>
            </w:tcMar>
          </w:tcPr>
          <w:p>
            <w:pPr>
              <w:spacing w:after="0"/>
            </w:pPr>
            <w:r>
              <w:rPr>
                <w:b w:val="false"/>
                <w:bCs w:val="false"/>
                <w:sz w:val="20"/>
                <w:szCs w:val="20"/>
              </w:rPr>
              <w:t xml:space="preserve">Buenas tardes. ¿Hablo con la mamá / el papá de ___?</w:t>
            </w:r>
          </w:p>
        </w:tc>
        <w:tc>
          <w:tcPr>
            <w:tcW w:type="dxa" w:w="3000"/>
            <w:tcMar>
              <w:top w:type="dxa" w:w="60"/>
              <w:left w:type="dxa" w:w="100"/>
              <w:bottom w:type="dxa" w:w="60"/>
              <w:right w:type="dxa" w:w="100"/>
            </w:tcMar>
          </w:tcPr>
          <w:p>
            <w:pPr>
              <w:spacing w:after="0"/>
            </w:pPr>
            <w:r>
              <w:rPr>
                <w:b w:val="false"/>
                <w:bCs w:val="false"/>
                <w:sz w:val="20"/>
                <w:szCs w:val="20"/>
              </w:rPr>
              <w:t xml:space="preserve">BWEH-nahs TAHR-dehs. AH-bloh kohn lah mah-MAH / ehl pah-PAH deh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This is ___, ___'s teacher. (female / male)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Habla la maestra ___, la maestra de ___. / Habla el maestro ___, el maestro de ___.</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AH-blah lah mah-EHS-trah / ehl mah-EHS-troh</w:t>
            </w:r>
          </w:p>
        </w:tc>
      </w:tr>
      <w:tr>
        <w:tc>
          <w:tcPr>
            <w:tcW w:type="dxa" w:w="3000"/>
            <w:tcMar>
              <w:top w:type="dxa" w:w="60"/>
              <w:left w:type="dxa" w:w="100"/>
              <w:bottom w:type="dxa" w:w="60"/>
              <w:right w:type="dxa" w:w="100"/>
            </w:tcMar>
          </w:tcPr>
          <w:p>
            <w:pPr>
              <w:spacing w:after="0"/>
            </w:pPr>
            <w:r>
              <w:rPr>
                <w:b w:val="false"/>
                <w:bCs w:val="false"/>
                <w:sz w:val="20"/>
                <w:szCs w:val="20"/>
              </w:rPr>
              <w:t xml:space="preserve">Everything is fine.</w:t>
            </w:r>
          </w:p>
        </w:tc>
        <w:tc>
          <w:tcPr>
            <w:tcW w:type="dxa" w:w="3360"/>
            <w:tcMar>
              <w:top w:type="dxa" w:w="60"/>
              <w:left w:type="dxa" w:w="100"/>
              <w:bottom w:type="dxa" w:w="60"/>
              <w:right w:type="dxa" w:w="100"/>
            </w:tcMar>
          </w:tcPr>
          <w:p>
            <w:pPr>
              <w:spacing w:after="0"/>
            </w:pPr>
            <w:r>
              <w:rPr>
                <w:b w:val="false"/>
                <w:bCs w:val="false"/>
                <w:sz w:val="20"/>
                <w:szCs w:val="20"/>
              </w:rPr>
              <w:t xml:space="preserve">Todo está bien.</w:t>
            </w:r>
          </w:p>
        </w:tc>
        <w:tc>
          <w:tcPr>
            <w:tcW w:type="dxa" w:w="3000"/>
            <w:tcMar>
              <w:top w:type="dxa" w:w="60"/>
              <w:left w:type="dxa" w:w="100"/>
              <w:bottom w:type="dxa" w:w="60"/>
              <w:right w:type="dxa" w:w="100"/>
            </w:tcMar>
          </w:tcPr>
          <w:p>
            <w:pPr>
              <w:spacing w:after="0"/>
            </w:pPr>
            <w:r>
              <w:rPr>
                <w:b w:val="false"/>
                <w:bCs w:val="false"/>
                <w:sz w:val="20"/>
                <w:szCs w:val="20"/>
              </w:rPr>
              <w:t xml:space="preserve">TOH-doh ehs-TAH BYEHN</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I'm calling with good news.</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Le llamo con buenas noticias.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leh YAH-moh kohn BWEH-nahs noh-TEE-syahs</w:t>
            </w:r>
          </w:p>
        </w:tc>
      </w:tr>
      <w:tr>
        <w:tc>
          <w:tcPr>
            <w:tcW w:type="dxa" w:w="3000"/>
            <w:tcMar>
              <w:top w:type="dxa" w:w="60"/>
              <w:left w:type="dxa" w:w="100"/>
              <w:bottom w:type="dxa" w:w="60"/>
              <w:right w:type="dxa" w:w="100"/>
            </w:tcMar>
          </w:tcPr>
          <w:p>
            <w:pPr>
              <w:spacing w:after="0"/>
            </w:pPr>
            <w:r>
              <w:rPr>
                <w:b w:val="false"/>
                <w:bCs w:val="false"/>
                <w:sz w:val="20"/>
                <w:szCs w:val="20"/>
              </w:rPr>
              <w:t xml:space="preserve">Your son / daughter worked hard today.</w:t>
            </w:r>
          </w:p>
        </w:tc>
        <w:tc>
          <w:tcPr>
            <w:tcW w:type="dxa" w:w="3360"/>
            <w:tcMar>
              <w:top w:type="dxa" w:w="60"/>
              <w:left w:type="dxa" w:w="100"/>
              <w:bottom w:type="dxa" w:w="60"/>
              <w:right w:type="dxa" w:w="100"/>
            </w:tcMar>
          </w:tcPr>
          <w:p>
            <w:pPr>
              <w:spacing w:after="0"/>
            </w:pPr>
            <w:r>
              <w:rPr>
                <w:b w:val="false"/>
                <w:bCs w:val="false"/>
                <w:sz w:val="20"/>
                <w:szCs w:val="20"/>
              </w:rPr>
              <w:t xml:space="preserve">Su hijo / Su hija trabajó mucho hoy.</w:t>
            </w:r>
          </w:p>
        </w:tc>
        <w:tc>
          <w:tcPr>
            <w:tcW w:type="dxa" w:w="3000"/>
            <w:tcMar>
              <w:top w:type="dxa" w:w="60"/>
              <w:left w:type="dxa" w:w="100"/>
              <w:bottom w:type="dxa" w:w="60"/>
              <w:right w:type="dxa" w:w="100"/>
            </w:tcMar>
          </w:tcPr>
          <w:p>
            <w:pPr>
              <w:spacing w:after="0"/>
            </w:pPr>
            <w:r>
              <w:rPr>
                <w:b w:val="false"/>
                <w:bCs w:val="false"/>
                <w:sz w:val="20"/>
                <w:szCs w:val="20"/>
              </w:rPr>
              <w:t xml:space="preserve">soo EE-hoh / soo EE-hah trah-bah-HOH MOO-choh OY</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Thank you for your support.</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Gracias por su apoyo.</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GRAH-syahs pohr soo ah-POH-yoh</w:t>
            </w:r>
          </w:p>
        </w:tc>
      </w:tr>
      <w:tr>
        <w:tc>
          <w:tcPr>
            <w:tcW w:type="dxa" w:w="3000"/>
            <w:tcMar>
              <w:top w:type="dxa" w:w="60"/>
              <w:left w:type="dxa" w:w="100"/>
              <w:bottom w:type="dxa" w:w="60"/>
              <w:right w:type="dxa" w:w="100"/>
            </w:tcMar>
          </w:tcPr>
          <w:p>
            <w:pPr>
              <w:spacing w:after="0"/>
            </w:pPr>
            <w:r>
              <w:rPr>
                <w:b w:val="false"/>
                <w:bCs w:val="false"/>
                <w:sz w:val="20"/>
                <w:szCs w:val="20"/>
              </w:rPr>
              <w:t xml:space="preserve">Have a good day.</w:t>
            </w:r>
          </w:p>
        </w:tc>
        <w:tc>
          <w:tcPr>
            <w:tcW w:type="dxa" w:w="3360"/>
            <w:tcMar>
              <w:top w:type="dxa" w:w="60"/>
              <w:left w:type="dxa" w:w="100"/>
              <w:bottom w:type="dxa" w:w="60"/>
              <w:right w:type="dxa" w:w="100"/>
            </w:tcMar>
          </w:tcPr>
          <w:p>
            <w:pPr>
              <w:spacing w:after="0"/>
            </w:pPr>
            <w:r>
              <w:rPr>
                <w:b w:val="false"/>
                <w:bCs w:val="false"/>
                <w:sz w:val="20"/>
                <w:szCs w:val="20"/>
              </w:rPr>
              <w:t xml:space="preserve">Que tenga un buen día.</w:t>
            </w:r>
          </w:p>
        </w:tc>
        <w:tc>
          <w:tcPr>
            <w:tcW w:type="dxa" w:w="3000"/>
            <w:tcMar>
              <w:top w:type="dxa" w:w="60"/>
              <w:left w:type="dxa" w:w="100"/>
              <w:bottom w:type="dxa" w:w="60"/>
              <w:right w:type="dxa" w:w="100"/>
            </w:tcMar>
          </w:tcPr>
          <w:p>
            <w:pPr>
              <w:spacing w:after="0"/>
            </w:pPr>
            <w:r>
              <w:rPr>
                <w:b w:val="false"/>
                <w:bCs w:val="false"/>
                <w:sz w:val="20"/>
                <w:szCs w:val="20"/>
              </w:rPr>
              <w:t xml:space="preserve">keh TEHN-gah oon BWEHN DEE-ah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Welcome. Come in, please.</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Bienvenidos. Pase, por favor.</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byehn-beh-NEE-dohs. PAH-seh, pohr fah-BOHR</w:t>
            </w:r>
          </w:p>
        </w:tc>
      </w:tr>
      <w:tr>
        <w:tc>
          <w:tcPr>
            <w:tcW w:type="dxa" w:w="3000"/>
            <w:tcMar>
              <w:top w:type="dxa" w:w="60"/>
              <w:left w:type="dxa" w:w="100"/>
              <w:bottom w:type="dxa" w:w="60"/>
              <w:right w:type="dxa" w:w="100"/>
            </w:tcMar>
          </w:tcPr>
          <w:p>
            <w:pPr>
              <w:spacing w:after="0"/>
            </w:pPr>
            <w:r>
              <w:rPr>
                <w:b w:val="false"/>
                <w:bCs w:val="false"/>
                <w:sz w:val="20"/>
                <w:szCs w:val="20"/>
              </w:rPr>
              <w:t xml:space="preserve">Have a seat, please.</w:t>
            </w:r>
          </w:p>
        </w:tc>
        <w:tc>
          <w:tcPr>
            <w:tcW w:type="dxa" w:w="3360"/>
            <w:tcMar>
              <w:top w:type="dxa" w:w="60"/>
              <w:left w:type="dxa" w:w="100"/>
              <w:bottom w:type="dxa" w:w="60"/>
              <w:right w:type="dxa" w:w="100"/>
            </w:tcMar>
          </w:tcPr>
          <w:p>
            <w:pPr>
              <w:spacing w:after="0"/>
            </w:pPr>
            <w:r>
              <w:rPr>
                <w:b w:val="false"/>
                <w:bCs w:val="false"/>
                <w:sz w:val="20"/>
                <w:szCs w:val="20"/>
              </w:rPr>
              <w:t xml:space="preserve">Siéntese, por favor.</w:t>
            </w:r>
          </w:p>
        </w:tc>
        <w:tc>
          <w:tcPr>
            <w:tcW w:type="dxa" w:w="3000"/>
            <w:tcMar>
              <w:top w:type="dxa" w:w="60"/>
              <w:left w:type="dxa" w:w="100"/>
              <w:bottom w:type="dxa" w:w="60"/>
              <w:right w:type="dxa" w:w="100"/>
            </w:tcMar>
          </w:tcPr>
          <w:p>
            <w:pPr>
              <w:spacing w:after="0"/>
            </w:pPr>
            <w:r>
              <w:rPr>
                <w:b w:val="false"/>
                <w:bCs w:val="false"/>
                <w:sz w:val="20"/>
                <w:szCs w:val="20"/>
              </w:rPr>
              <w:t xml:space="preserve">SYEHN-teh-seh, pohr fah-BOHR</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What language do you prefer?</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¿Qué idioma prefiere?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KEH ee-DYOH-mah preh-FYEH-reh</w:t>
            </w:r>
          </w:p>
        </w:tc>
      </w:tr>
      <w:tr>
        <w:tc>
          <w:tcPr>
            <w:tcW w:type="dxa" w:w="3000"/>
            <w:tcMar>
              <w:top w:type="dxa" w:w="60"/>
              <w:left w:type="dxa" w:w="100"/>
              <w:bottom w:type="dxa" w:w="60"/>
              <w:right w:type="dxa" w:w="100"/>
            </w:tcMar>
          </w:tcPr>
          <w:p>
            <w:pPr>
              <w:spacing w:after="0"/>
            </w:pPr>
            <w:r>
              <w:rPr>
                <w:b w:val="false"/>
                <w:bCs w:val="false"/>
                <w:sz w:val="20"/>
                <w:szCs w:val="20"/>
              </w:rPr>
              <w:t xml:space="preserve">Would you like an interpreter?</w:t>
            </w:r>
          </w:p>
        </w:tc>
        <w:tc>
          <w:tcPr>
            <w:tcW w:type="dxa" w:w="3360"/>
            <w:tcMar>
              <w:top w:type="dxa" w:w="60"/>
              <w:left w:type="dxa" w:w="100"/>
              <w:bottom w:type="dxa" w:w="60"/>
              <w:right w:type="dxa" w:w="100"/>
            </w:tcMar>
          </w:tcPr>
          <w:p>
            <w:pPr>
              <w:spacing w:after="0"/>
            </w:pPr>
            <w:r>
              <w:rPr>
                <w:b w:val="false"/>
                <w:bCs w:val="false"/>
                <w:sz w:val="20"/>
                <w:szCs w:val="20"/>
              </w:rPr>
              <w:t xml:space="preserve">¿Quiere un intérprete?</w:t>
            </w:r>
          </w:p>
        </w:tc>
        <w:tc>
          <w:tcPr>
            <w:tcW w:type="dxa" w:w="3000"/>
            <w:tcMar>
              <w:top w:type="dxa" w:w="60"/>
              <w:left w:type="dxa" w:w="100"/>
              <w:bottom w:type="dxa" w:w="60"/>
              <w:right w:type="dxa" w:w="100"/>
            </w:tcMar>
          </w:tcPr>
          <w:p>
            <w:pPr>
              <w:spacing w:after="0"/>
            </w:pPr>
            <w:r>
              <w:rPr>
                <w:b w:val="false"/>
                <w:bCs w:val="false"/>
                <w:sz w:val="20"/>
                <w:szCs w:val="20"/>
              </w:rPr>
              <w:t xml:space="preserve">KYEH-reh oon een-TEHR-preh-teh</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An interpreter is going to help us.</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Un intérprete nos va a ayudar.</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oon een-TEHR-preh-teh nohs BAH ah ah-yoo-DAHR</w:t>
            </w:r>
          </w:p>
        </w:tc>
      </w:tr>
      <w:tr>
        <w:tc>
          <w:tcPr>
            <w:tcW w:type="dxa" w:w="3000"/>
            <w:tcMar>
              <w:top w:type="dxa" w:w="60"/>
              <w:left w:type="dxa" w:w="100"/>
              <w:bottom w:type="dxa" w:w="60"/>
              <w:right w:type="dxa" w:w="100"/>
            </w:tcMar>
          </w:tcPr>
          <w:p>
            <w:pPr>
              <w:spacing w:after="0"/>
            </w:pPr>
            <w:r>
              <w:rPr>
                <w:b w:val="false"/>
                <w:bCs w:val="false"/>
                <w:sz w:val="20"/>
                <w:szCs w:val="20"/>
              </w:rPr>
              <w:t xml:space="preserve">One moment, please.</w:t>
            </w:r>
          </w:p>
        </w:tc>
        <w:tc>
          <w:tcPr>
            <w:tcW w:type="dxa" w:w="3360"/>
            <w:tcMar>
              <w:top w:type="dxa" w:w="60"/>
              <w:left w:type="dxa" w:w="100"/>
              <w:bottom w:type="dxa" w:w="60"/>
              <w:right w:type="dxa" w:w="100"/>
            </w:tcMar>
          </w:tcPr>
          <w:p>
            <w:pPr>
              <w:spacing w:after="0"/>
            </w:pPr>
            <w:r>
              <w:rPr>
                <w:b w:val="false"/>
                <w:bCs w:val="false"/>
                <w:sz w:val="20"/>
                <w:szCs w:val="20"/>
              </w:rPr>
              <w:t xml:space="preserve">Un momento, por favor.</w:t>
            </w:r>
          </w:p>
        </w:tc>
        <w:tc>
          <w:tcPr>
            <w:tcW w:type="dxa" w:w="3000"/>
            <w:tcMar>
              <w:top w:type="dxa" w:w="60"/>
              <w:left w:type="dxa" w:w="100"/>
              <w:bottom w:type="dxa" w:w="60"/>
              <w:right w:type="dxa" w:w="100"/>
            </w:tcMar>
          </w:tcPr>
          <w:p>
            <w:pPr>
              <w:spacing w:after="0"/>
            </w:pPr>
            <w:r>
              <w:rPr>
                <w:b w:val="false"/>
                <w:bCs w:val="false"/>
                <w:sz w:val="20"/>
                <w:szCs w:val="20"/>
              </w:rPr>
              <w:t xml:space="preserve">oon moh-MEHN-toh, pohr fah-BOHR</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I'll call you back with an interpreter.</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Le vuelvo a llamar con un intérprete.</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leh BWEHL-boh ah yah-MAHR kohn oon een-TEHR-preh-teh</w:t>
            </w:r>
          </w:p>
        </w:tc>
      </w:tr>
      <w:tr>
        <w:tc>
          <w:tcPr>
            <w:tcW w:type="dxa" w:w="3000"/>
            <w:tcMar>
              <w:top w:type="dxa" w:w="60"/>
              <w:left w:type="dxa" w:w="100"/>
              <w:bottom w:type="dxa" w:w="60"/>
              <w:right w:type="dxa" w:w="100"/>
            </w:tcMar>
          </w:tcPr>
          <w:p>
            <w:pPr>
              <w:spacing w:after="0"/>
            </w:pPr>
            <w:r>
              <w:rPr>
                <w:b w:val="false"/>
                <w:bCs w:val="false"/>
                <w:sz w:val="20"/>
                <w:szCs w:val="20"/>
              </w:rPr>
              <w:t xml:space="preserve">When is a good time to talk?</w:t>
            </w:r>
          </w:p>
        </w:tc>
        <w:tc>
          <w:tcPr>
            <w:tcW w:type="dxa" w:w="3360"/>
            <w:tcMar>
              <w:top w:type="dxa" w:w="60"/>
              <w:left w:type="dxa" w:w="100"/>
              <w:bottom w:type="dxa" w:w="60"/>
              <w:right w:type="dxa" w:w="100"/>
            </w:tcMar>
          </w:tcPr>
          <w:p>
            <w:pPr>
              <w:spacing w:after="0"/>
            </w:pPr>
            <w:r>
              <w:rPr>
                <w:b w:val="false"/>
                <w:bCs w:val="false"/>
                <w:sz w:val="20"/>
                <w:szCs w:val="20"/>
              </w:rPr>
              <w:t xml:space="preserve">¿Cuándo es un buen momento para hablar?</w:t>
            </w:r>
          </w:p>
        </w:tc>
        <w:tc>
          <w:tcPr>
            <w:tcW w:type="dxa" w:w="3000"/>
            <w:tcMar>
              <w:top w:type="dxa" w:w="60"/>
              <w:left w:type="dxa" w:w="100"/>
              <w:bottom w:type="dxa" w:w="60"/>
              <w:right w:type="dxa" w:w="100"/>
            </w:tcMar>
          </w:tcPr>
          <w:p>
            <w:pPr>
              <w:spacing w:after="0"/>
            </w:pPr>
            <w:r>
              <w:rPr>
                <w:b w:val="false"/>
                <w:bCs w:val="false"/>
                <w:sz w:val="20"/>
                <w:szCs w:val="20"/>
              </w:rPr>
              <w:t xml:space="preserve">KWAHN-doh ehs oon BWEHN moh-MEHN-toh PAH-rah ah-BLAHR</w:t>
            </w:r>
          </w:p>
        </w:tc>
      </w:tr>
      <w:tr>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Do you have any questions?</w:t>
            </w:r>
          </w:p>
        </w:tc>
        <w:tc>
          <w:tcPr>
            <w:tcW w:type="dxa" w:w="3360"/>
            <w:shd w:fill="F7F2EC" w:color="auto" w:val="clear"/>
            <w:tcMar>
              <w:top w:type="dxa" w:w="60"/>
              <w:left w:type="dxa" w:w="100"/>
              <w:bottom w:type="dxa" w:w="60"/>
              <w:right w:type="dxa" w:w="100"/>
            </w:tcMar>
          </w:tcPr>
          <w:p>
            <w:pPr>
              <w:spacing w:after="0"/>
            </w:pPr>
            <w:r>
              <w:rPr>
                <w:b w:val="false"/>
                <w:bCs w:val="false"/>
                <w:sz w:val="20"/>
                <w:szCs w:val="20"/>
              </w:rPr>
              <w:t xml:space="preserve">¿Tiene preguntas?</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TYEH-neh preh-GOON-tahs</w:t>
            </w:r>
          </w:p>
        </w:tc>
      </w:tr>
      <w:tr>
        <w:tc>
          <w:tcPr>
            <w:tcW w:type="dxa" w:w="3000"/>
            <w:tcMar>
              <w:top w:type="dxa" w:w="60"/>
              <w:left w:type="dxa" w:w="100"/>
              <w:bottom w:type="dxa" w:w="60"/>
              <w:right w:type="dxa" w:w="100"/>
            </w:tcMar>
          </w:tcPr>
          <w:p>
            <w:pPr>
              <w:spacing w:after="0"/>
            </w:pPr>
            <w:r>
              <w:rPr>
                <w:b w:val="false"/>
                <w:bCs w:val="false"/>
                <w:sz w:val="20"/>
                <w:szCs w:val="20"/>
              </w:rPr>
              <w:t xml:space="preserve">Thank you, but we are going to use an interpreter.</w:t>
            </w:r>
          </w:p>
        </w:tc>
        <w:tc>
          <w:tcPr>
            <w:tcW w:type="dxa" w:w="3360"/>
            <w:tcMar>
              <w:top w:type="dxa" w:w="60"/>
              <w:left w:type="dxa" w:w="100"/>
              <w:bottom w:type="dxa" w:w="60"/>
              <w:right w:type="dxa" w:w="100"/>
            </w:tcMar>
          </w:tcPr>
          <w:p>
            <w:pPr>
              <w:spacing w:after="0"/>
            </w:pPr>
            <w:r>
              <w:rPr>
                <w:b w:val="false"/>
                <w:bCs w:val="false"/>
                <w:sz w:val="20"/>
                <w:szCs w:val="20"/>
              </w:rPr>
              <w:t xml:space="preserve">Gracias, pero vamos a usar un intérprete.</w:t>
            </w:r>
          </w:p>
        </w:tc>
        <w:tc>
          <w:tcPr>
            <w:tcW w:type="dxa" w:w="3000"/>
            <w:tcMar>
              <w:top w:type="dxa" w:w="60"/>
              <w:left w:type="dxa" w:w="100"/>
              <w:bottom w:type="dxa" w:w="60"/>
              <w:right w:type="dxa" w:w="100"/>
            </w:tcMar>
          </w:tcPr>
          <w:p>
            <w:pPr>
              <w:spacing w:after="0"/>
            </w:pPr>
            <w:r>
              <w:rPr>
                <w:b w:val="false"/>
                <w:bCs w:val="false"/>
                <w:sz w:val="20"/>
                <w:szCs w:val="20"/>
              </w:rPr>
              <w:t xml:space="preserve">GRAH-syahs, PEH-roh BAH-mohs ah oo-SAHR oon een-TEHR-preh-teh</w:t>
            </w:r>
          </w:p>
        </w:tc>
      </w:tr>
    </w:tbl>
    <w:p>
      <w:pPr>
        <w:spacing w:after="120"/>
      </w:pPr>
    </w:p>
    <w:p>
      <w:pPr>
        <w:pStyle w:val="Heading2"/>
        <w:spacing w:after="120" w:before="240"/>
      </w:pPr>
      <w:r>
        <w:rPr>
          <w:b/>
          <w:bCs/>
          <w:color w:val="3A5BA0"/>
        </w:rPr>
        <w:t xml:space="preserve">Cultural and teaching tip: Respect, flexibility, and partnership</w:t>
      </w:r>
    </w:p>
    <w:p>
      <w:pPr>
        <w:spacing w:after="120"/>
      </w:pPr>
      <w:r>
        <w:t xml:space="preserve">Use usted, titles, and last names with family members unless they invite you to do otherwise. Greet everyone who comes, including grandparents and younger siblings.</w:t>
      </w:r>
    </w:p>
    <w:p>
      <w:pPr>
        <w:spacing w:after="120"/>
      </w:pPr>
      <w:r>
        <w:t xml:space="preserve">Ask each family how and when they prefer to be contacted: phone, text, a messaging app, or notes home. Many parents work long or changing hours, so offer a few different times.</w:t>
      </w:r>
    </w:p>
    <w:p>
      <w:pPr>
        <w:spacing w:after="120"/>
      </w:pPr>
      <w:r>
        <w:t xml:space="preserve">See families as experts on their children. Ask what the child is good at, what they enjoy at home, and what the family hopes for this year. Then use what you learn in your teaching.</w:t>
      </w:r>
    </w:p>
    <w:p>
      <w:r>
        <w:br w:type="page"/>
      </w:r>
    </w:p>
    <w:p>
      <w:pPr>
        <w:pStyle w:val="Heading2"/>
        <w:spacing w:after="120" w:before="240"/>
      </w:pPr>
      <w:r>
        <w:rPr>
          <w:b/>
          <w:bCs/>
          <w:color w:val="3A5BA0"/>
        </w:rPr>
        <w:t xml:space="preserve">Module 6 Practice</w:t>
      </w:r>
    </w:p>
    <w:p>
      <w:pPr>
        <w:spacing w:after="60" w:before="200"/>
      </w:pPr>
      <w:r>
        <w:rPr>
          <w:b/>
          <w:bCs/>
          <w:color w:val="3A5BA0"/>
          <w:sz w:val="18"/>
          <w:szCs w:val="18"/>
        </w:rPr>
        <w:t xml:space="preserve">Activity 1 · SEQUENCING  </w:t>
      </w:r>
      <w:r>
        <w:rPr>
          <w:b/>
          <w:bCs/>
          <w:color w:val="1F2A44"/>
          <w:sz w:val="26"/>
          <w:szCs w:val="26"/>
        </w:rPr>
        <w:t xml:space="preserve">Put the good-news call in order</w:t>
      </w:r>
    </w:p>
    <w:p>
      <w:pPr>
        <w:spacing w:after="120"/>
        <w:rPr>
          <w:i/>
          <w:iCs/>
          <w:color w:val="555555"/>
        </w:rPr>
      </w:pPr>
      <w:r>
        <w:rPr>
          <w:i/>
          <w:iCs/>
          <w:color w:val="555555"/>
        </w:rPr>
        <w:t xml:space="preserve">Number the lines from 1 to 6 to build a good-news phone call.</w:t>
      </w:r>
    </w:p>
    <w:p>
      <w:pPr>
        <w:spacing w:after="160"/>
      </w:pPr>
      <w:r>
        <w:t xml:space="preserve">____  Gracias por su apoyo.</w:t>
      </w:r>
    </w:p>
    <w:p>
      <w:pPr>
        <w:spacing w:after="160"/>
      </w:pPr>
      <w:r>
        <w:t xml:space="preserve">____  Habla la maestra Smith, la maestra de Daniela.</w:t>
      </w:r>
    </w:p>
    <w:p>
      <w:pPr>
        <w:spacing w:after="160"/>
      </w:pPr>
      <w:r>
        <w:t xml:space="preserve">____  Que tenga un buen día. Adiós.</w:t>
      </w:r>
    </w:p>
    <w:p>
      <w:pPr>
        <w:spacing w:after="160"/>
      </w:pPr>
      <w:r>
        <w:t xml:space="preserve">____  Buenas tardes. ¿Hablo con la mamá de Daniela?</w:t>
      </w:r>
    </w:p>
    <w:p>
      <w:pPr>
        <w:spacing w:after="160"/>
      </w:pPr>
      <w:r>
        <w:t xml:space="preserve">____  Daniela trabajó mucho hoy en matemáticas.</w:t>
      </w:r>
    </w:p>
    <w:p>
      <w:pPr>
        <w:spacing w:after="160"/>
      </w:pPr>
      <w:r>
        <w:t xml:space="preserve">____  Todo está bien. Le llamo con buenas noticias.</w:t>
      </w:r>
    </w:p>
    <w:p>
      <w:pPr>
        <w:spacing w:after="60" w:before="200"/>
      </w:pPr>
      <w:r>
        <w:rPr>
          <w:b/>
          <w:bCs/>
          <w:color w:val="3A5BA0"/>
          <w:sz w:val="18"/>
          <w:szCs w:val="18"/>
        </w:rPr>
        <w:t xml:space="preserve">Activity 2 · FILL-IN  </w:t>
      </w:r>
      <w:r>
        <w:rPr>
          <w:b/>
          <w:bCs/>
          <w:color w:val="1F2A44"/>
          <w:sz w:val="26"/>
          <w:szCs w:val="26"/>
        </w:rPr>
        <w:t xml:space="preserve">Family phrases</w:t>
      </w:r>
    </w:p>
    <w:p>
      <w:pPr>
        <w:spacing w:after="120"/>
        <w:rPr>
          <w:i/>
          <w:iCs/>
          <w:color w:val="555555"/>
        </w:rPr>
      </w:pPr>
      <w:r>
        <w:rPr>
          <w:i/>
          <w:iCs/>
          <w:color w:val="555555"/>
        </w:rPr>
        <w:t xml:space="preserve">Write the missing word.</w:t>
      </w:r>
    </w:p>
    <w:p>
      <w:pPr>
        <w:spacing w:after="160"/>
      </w:pPr>
      <w:r>
        <w:t xml:space="preserve">1. Todo está ____________. (fine)</w:t>
      </w:r>
    </w:p>
    <w:p>
      <w:pPr>
        <w:spacing w:after="160"/>
      </w:pPr>
      <w:r>
        <w:t xml:space="preserve">2. Le llamo con buenas ____________. (news)</w:t>
      </w:r>
    </w:p>
    <w:p>
      <w:pPr>
        <w:spacing w:after="160"/>
      </w:pPr>
      <w:r>
        <w:t xml:space="preserve">3. Gracias por su ____________. (support)</w:t>
      </w:r>
    </w:p>
    <w:p>
      <w:pPr>
        <w:spacing w:after="160"/>
      </w:pPr>
      <w:r>
        <w:t xml:space="preserve">4. Que ____________ un buen día. (to a parent)</w:t>
      </w:r>
    </w:p>
    <w:p>
      <w:pPr>
        <w:spacing w:after="160"/>
      </w:pPr>
      <w:r>
        <w:t xml:space="preserve">5. ¿Quiere un ____________? (interpreter)</w:t>
      </w:r>
    </w:p>
    <w:p>
      <w:pPr>
        <w:spacing w:after="160"/>
      </w:pPr>
      <w:r>
        <w:t xml:space="preserve">6. Pase, por ____________. (please)</w:t>
      </w:r>
    </w:p>
    <w:p>
      <w:pPr>
        <w:spacing w:after="60" w:before="200"/>
      </w:pPr>
      <w:r>
        <w:rPr>
          <w:b/>
          <w:bCs/>
          <w:color w:val="3A5BA0"/>
          <w:sz w:val="18"/>
          <w:szCs w:val="18"/>
        </w:rPr>
        <w:t xml:space="preserve">Activity 3 · SCENARIO  </w:t>
      </w:r>
      <w:r>
        <w:rPr>
          <w:b/>
          <w:bCs/>
          <w:color w:val="1F2A44"/>
          <w:sz w:val="26"/>
          <w:szCs w:val="26"/>
        </w:rPr>
        <w:t xml:space="preserve">My Spanish, or an interpreter?</w:t>
      </w:r>
    </w:p>
    <w:p>
      <w:pPr>
        <w:spacing w:after="120"/>
        <w:rPr>
          <w:i/>
          <w:iCs/>
          <w:color w:val="555555"/>
        </w:rPr>
      </w:pPr>
      <w:r>
        <w:rPr>
          <w:i/>
          <w:iCs/>
          <w:color w:val="555555"/>
        </w:rPr>
        <w:t xml:space="preserve">For each situation, write P (my phrases are fine) or I (qualified interpreter needed), and explain what you would do.</w:t>
      </w:r>
    </w:p>
    <w:p>
      <w:pPr>
        <w:spacing w:after="120"/>
      </w:pPr>
      <w:r>
        <w:t xml:space="preserve">1. You want to tell a mom that her daughter helped a new classmate today.</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2. You need to explain to a father why his son was suspended.</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3. You want to remind a family that picture day is tomorrow.</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4. A meeting is scheduled to discuss a special education evaluation.</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5. A student says, "I can translate for my mom at the conference about my grades."</w:t>
      </w:r>
    </w:p>
    <w:p>
      <w:pPr>
        <w:pBdr>
          <w:bottom w:val="single" w:color="999999" w:sz="6"/>
        </w:pBdr>
        <w:spacing w:after="200"/>
      </w:pPr>
      <w:r>
        <w:t xml:space="preserve"> </w:t>
      </w:r>
    </w:p>
    <w:p>
      <w:pPr>
        <w:pBdr>
          <w:bottom w:val="single" w:color="999999" w:sz="6"/>
        </w:pBdr>
        <w:spacing w:after="200"/>
      </w:pPr>
      <w:r>
        <w:t xml:space="preserve"> </w:t>
      </w:r>
    </w:p>
    <w:p>
      <w:pPr>
        <w:spacing w:after="120"/>
      </w:pPr>
      <w:r>
        <w:t xml:space="preserve">6. A front-office worker asks you to find out whether a new family is "legal."</w:t>
      </w:r>
    </w:p>
    <w:p>
      <w:pPr>
        <w:pBdr>
          <w:bottom w:val="single" w:color="999999" w:sz="6"/>
        </w:pBdr>
        <w:spacing w:after="200"/>
      </w:pPr>
      <w:r>
        <w:t xml:space="preserve"> </w:t>
      </w:r>
    </w:p>
    <w:p>
      <w:pPr>
        <w:pBdr>
          <w:bottom w:val="single" w:color="999999" w:sz="6"/>
        </w:pBdr>
        <w:spacing w:after="200"/>
      </w:pPr>
      <w:r>
        <w:t xml:space="preserve"> </w:t>
      </w:r>
    </w:p>
    <w:p>
      <w:pPr>
        <w:spacing w:after="60" w:before="200"/>
      </w:pPr>
      <w:r>
        <w:rPr>
          <w:b/>
          <w:bCs/>
          <w:color w:val="3A5BA0"/>
          <w:sz w:val="18"/>
          <w:szCs w:val="18"/>
        </w:rPr>
        <w:t xml:space="preserve">Activity 4 · PARTNER ROLE-PLAY  </w:t>
      </w:r>
      <w:r>
        <w:rPr>
          <w:b/>
          <w:bCs/>
          <w:color w:val="1F2A44"/>
          <w:sz w:val="26"/>
          <w:szCs w:val="26"/>
        </w:rPr>
        <w:t xml:space="preserve">Opening a conference with an interpreter</w:t>
      </w:r>
    </w:p>
    <w:p>
      <w:pPr>
        <w:spacing w:after="120"/>
        <w:rPr>
          <w:i/>
          <w:iCs/>
          <w:color w:val="555555"/>
        </w:rPr>
      </w:pPr>
      <w:r>
        <w:rPr>
          <w:i/>
          <w:iCs/>
          <w:color w:val="555555"/>
        </w:rPr>
        <w:t xml:space="preserve">Work in groups of three: teacher, parent, and interpreter. The teacher opens in Spanish, then speaks directly to the parent in short English sentences while the interpreter interprets. Rotate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Buenas tardes, señora. Bienvenida. Pase, por favor. Siéntese, por favor.</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Teacher</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Un intérprete nos va a ayudar.</w:t>
            </w:r>
          </w:p>
        </w:tc>
      </w:tr>
      <w:tr>
        <w:tc>
          <w:tcPr>
            <w:tcW w:type="dxa" w:w="2600"/>
            <w:tcMar>
              <w:top w:type="dxa" w:w="60"/>
              <w:left w:type="dxa" w:w="100"/>
              <w:bottom w:type="dxa" w:w="60"/>
              <w:right w:type="dxa" w:w="100"/>
            </w:tcMar>
          </w:tcPr>
          <w:p>
            <w:pPr>
              <w:spacing w:after="0"/>
            </w:pPr>
            <w:r>
              <w:rPr>
                <w:b/>
                <w:bCs/>
                <w:sz w:val="20"/>
                <w:szCs w:val="20"/>
              </w:rPr>
              <w:t xml:space="preserve">Teacher (in English)</w:t>
            </w:r>
          </w:p>
        </w:tc>
        <w:tc>
          <w:tcPr>
            <w:tcW w:type="dxa" w:w="6760"/>
            <w:tcMar>
              <w:top w:type="dxa" w:w="60"/>
              <w:left w:type="dxa" w:w="100"/>
              <w:bottom w:type="dxa" w:w="60"/>
              <w:right w:type="dxa" w:w="100"/>
            </w:tcMar>
          </w:tcPr>
          <w:p>
            <w:pPr>
              <w:spacing w:after="0"/>
            </w:pPr>
            <w:r>
              <w:rPr>
                <w:b w:val="false"/>
                <w:bCs w:val="false"/>
                <w:sz w:val="20"/>
                <w:szCs w:val="20"/>
              </w:rPr>
              <w:t xml:space="preserve">Thank you for coming. Daniela is a hard worker.</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Interpreter</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(interprets)</w:t>
            </w:r>
          </w:p>
        </w:tc>
      </w:tr>
      <w:tr>
        <w:tc>
          <w:tcPr>
            <w:tcW w:type="dxa" w:w="2600"/>
            <w:tcMar>
              <w:top w:type="dxa" w:w="60"/>
              <w:left w:type="dxa" w:w="100"/>
              <w:bottom w:type="dxa" w:w="60"/>
              <w:right w:type="dxa" w:w="100"/>
            </w:tcMar>
          </w:tcPr>
          <w:p>
            <w:pPr>
              <w:spacing w:after="0"/>
            </w:pPr>
            <w:r>
              <w:rPr>
                <w:b/>
                <w:bCs/>
                <w:sz w:val="20"/>
                <w:szCs w:val="20"/>
              </w:rPr>
              <w:t xml:space="preserve">Teacher</w:t>
            </w:r>
          </w:p>
        </w:tc>
        <w:tc>
          <w:tcPr>
            <w:tcW w:type="dxa" w:w="6760"/>
            <w:tcMar>
              <w:top w:type="dxa" w:w="60"/>
              <w:left w:type="dxa" w:w="100"/>
              <w:bottom w:type="dxa" w:w="60"/>
              <w:right w:type="dxa" w:w="100"/>
            </w:tcMar>
          </w:tcPr>
          <w:p>
            <w:pPr>
              <w:spacing w:after="0"/>
            </w:pPr>
            <w:r>
              <w:rPr>
                <w:b w:val="false"/>
                <w:bCs w:val="false"/>
                <w:sz w:val="20"/>
                <w:szCs w:val="20"/>
              </w:rPr>
              <w:t xml:space="preserve">What does Daniela like to do at home?</w:t>
            </w:r>
          </w:p>
        </w:tc>
      </w:tr>
      <w:tr>
        <w:tc>
          <w:tcPr>
            <w:tcW w:type="dxa" w:w="2600"/>
            <w:shd w:fill="F7F2EC" w:color="auto" w:val="clear"/>
            <w:tcMar>
              <w:top w:type="dxa" w:w="60"/>
              <w:left w:type="dxa" w:w="100"/>
              <w:bottom w:type="dxa" w:w="60"/>
              <w:right w:type="dxa" w:w="100"/>
            </w:tcMar>
          </w:tcPr>
          <w:p>
            <w:pPr>
              <w:spacing w:after="0"/>
            </w:pPr>
            <w:r>
              <w:rPr>
                <w:b/>
                <w:bCs/>
                <w:sz w:val="20"/>
                <w:szCs w:val="20"/>
              </w:rPr>
              <w:t xml:space="preserve">Teacher (closing)</w:t>
            </w:r>
          </w:p>
        </w:tc>
        <w:tc>
          <w:tcPr>
            <w:tcW w:type="dxa" w:w="6760"/>
            <w:shd w:fill="F7F2EC" w:color="auto" w:val="clear"/>
            <w:tcMar>
              <w:top w:type="dxa" w:w="60"/>
              <w:left w:type="dxa" w:w="100"/>
              <w:bottom w:type="dxa" w:w="60"/>
              <w:right w:type="dxa" w:w="100"/>
            </w:tcMar>
          </w:tcPr>
          <w:p>
            <w:pPr>
              <w:spacing w:after="0"/>
            </w:pPr>
            <w:r>
              <w:rPr>
                <w:b w:val="false"/>
                <w:bCs w:val="false"/>
                <w:sz w:val="20"/>
                <w:szCs w:val="20"/>
              </w:rPr>
              <w:t xml:space="preserve">¿Tiene preguntas? ... Gracias por su apoyo.</w:t>
            </w:r>
          </w:p>
        </w:tc>
      </w:tr>
    </w:tbl>
    <w:p>
      <w:pPr>
        <w:spacing w:after="120"/>
      </w:pPr>
    </w:p>
    <w:p>
      <w:pPr>
        <w:spacing w:after="120"/>
        <w:rPr>
          <w:b/>
          <w:bCs/>
        </w:rPr>
      </w:pPr>
      <w:r>
        <w:rPr>
          <w:b/>
          <w:bCs/>
        </w:rPr>
        <w:t xml:space="preserve">Self-check:</w:t>
      </w:r>
    </w:p>
    <w:p>
      <w:pPr>
        <w:spacing w:after="40"/>
      </w:pPr>
      <w:r>
        <w:t xml:space="preserve">☐  Usted throughout</w:t>
      </w:r>
    </w:p>
    <w:p>
      <w:pPr>
        <w:spacing w:after="40"/>
      </w:pPr>
      <w:r>
        <w:t xml:space="preserve">☐  Eyes and words to the parent</w:t>
      </w:r>
    </w:p>
    <w:p>
      <w:pPr>
        <w:spacing w:after="40"/>
      </w:pPr>
      <w:r>
        <w:t xml:space="preserve">☐  Short sentences, pauses</w:t>
      </w:r>
    </w:p>
    <w:p>
      <w:pPr>
        <w:spacing w:after="40"/>
      </w:pPr>
      <w:r>
        <w:t xml:space="preserve">☐  Asked about strengths at home</w:t>
      </w:r>
    </w:p>
    <w:p>
      <w:pPr>
        <w:spacing w:after="60" w:before="200"/>
      </w:pPr>
      <w:r>
        <w:rPr>
          <w:b/>
          <w:bCs/>
          <w:color w:val="3A5BA0"/>
          <w:sz w:val="18"/>
          <w:szCs w:val="18"/>
        </w:rPr>
        <w:t xml:space="preserve">Activity 5 · SPEAK ALOUD  </w:t>
      </w:r>
      <w:r>
        <w:rPr>
          <w:b/>
          <w:bCs/>
          <w:color w:val="1F2A44"/>
          <w:sz w:val="26"/>
          <w:szCs w:val="26"/>
        </w:rPr>
        <w:t xml:space="preserve">Leave a voicemail</w:t>
      </w:r>
    </w:p>
    <w:p>
      <w:pPr>
        <w:spacing w:after="120"/>
        <w:rPr>
          <w:i/>
          <w:iCs/>
          <w:color w:val="555555"/>
        </w:rPr>
      </w:pPr>
      <w:r>
        <w:rPr>
          <w:i/>
          <w:iCs/>
          <w:color w:val="555555"/>
        </w:rPr>
        <w:t xml:space="preserve">Fill in your name and a student's first name, then leave a practice voicemail on your own phone. Play it back and check your vowels and stress.</w:t>
      </w:r>
    </w:p>
    <w:p>
      <w:pPr>
        <w:spacing w:after="60"/>
      </w:pPr>
      <w:r>
        <w:t xml:space="preserve">Buenas tardes.</w:t>
      </w:r>
    </w:p>
    <w:p>
      <w:pPr>
        <w:spacing w:after="60"/>
      </w:pPr>
      <w:r>
        <w:t xml:space="preserve">Le llama la maestra / el maestro ________, la maestra / el maestro de ________.</w:t>
      </w:r>
    </w:p>
    <w:p>
      <w:pPr>
        <w:spacing w:after="60"/>
      </w:pPr>
      <w:r>
        <w:t xml:space="preserve">Todo está bien.</w:t>
      </w:r>
    </w:p>
    <w:p>
      <w:pPr>
        <w:spacing w:after="60"/>
      </w:pPr>
      <w:r>
        <w:t xml:space="preserve">Le llamo con buenas noticias: ________ trabajó mucho hoy.</w:t>
      </w:r>
    </w:p>
    <w:p>
      <w:pPr>
        <w:spacing w:after="60"/>
      </w:pPr>
      <w:r>
        <w:t xml:space="preserve">Gracias. Adiós.</w:t>
      </w:r>
    </w:p>
    <w:p>
      <w:pPr>
        <w:pStyle w:val="Heading2"/>
        <w:spacing w:after="120" w:before="240"/>
      </w:pPr>
      <w:r>
        <w:rPr>
          <w:b/>
          <w:bCs/>
          <w:color w:val="3A5BA0"/>
        </w:rPr>
        <w:t xml:space="preserve">Module 6 Quiz</w:t>
      </w:r>
    </w:p>
    <w:p>
      <w:pPr>
        <w:spacing w:after="40" w:before="120"/>
        <w:rPr>
          <w:b/>
          <w:bCs/>
        </w:rPr>
      </w:pPr>
      <w:r>
        <w:rPr>
          <w:b/>
          <w:bCs/>
        </w:rPr>
        <w:t xml:space="preserve">1. Early in a good-news call, you should say:</w:t>
      </w:r>
    </w:p>
    <w:p>
      <w:pPr>
        <w:spacing w:after="20"/>
      </w:pPr>
      <w:r>
        <w:t xml:space="preserve">    A.  Tenemos un problema.</w:t>
      </w:r>
    </w:p>
    <w:p>
      <w:pPr>
        <w:spacing w:after="20"/>
      </w:pPr>
      <w:r>
        <w:t xml:space="preserve">    B.  Todo está bien.</w:t>
      </w:r>
    </w:p>
    <w:p>
      <w:pPr>
        <w:spacing w:after="20"/>
      </w:pPr>
      <w:r>
        <w:t xml:space="preserve">    C.  ¿Tiene papeles?</w:t>
      </w:r>
    </w:p>
    <w:p>
      <w:pPr>
        <w:spacing w:after="20"/>
      </w:pPr>
      <w:r>
        <w:t xml:space="preserve">    D.  Hasta mañana.</w:t>
      </w:r>
    </w:p>
    <w:p>
      <w:pPr>
        <w:spacing w:after="40" w:before="120"/>
        <w:rPr>
          <w:b/>
          <w:bCs/>
        </w:rPr>
      </w:pPr>
      <w:r>
        <w:rPr>
          <w:b/>
          <w:bCs/>
        </w:rPr>
        <w:t xml:space="preserve">2. Who should interpret a conference about failing grades?</w:t>
      </w:r>
    </w:p>
    <w:p>
      <w:pPr>
        <w:spacing w:after="20"/>
      </w:pPr>
      <w:r>
        <w:t xml:space="preserve">    A.  The student</w:t>
      </w:r>
    </w:p>
    <w:p>
      <w:pPr>
        <w:spacing w:after="20"/>
      </w:pPr>
      <w:r>
        <w:t xml:space="preserve">    B.  An older sibling</w:t>
      </w:r>
    </w:p>
    <w:p>
      <w:pPr>
        <w:spacing w:after="20"/>
      </w:pPr>
      <w:r>
        <w:t xml:space="preserve">    C.  Another parent in the hallway</w:t>
      </w:r>
    </w:p>
    <w:p>
      <w:pPr>
        <w:spacing w:after="20"/>
      </w:pPr>
      <w:r>
        <w:t xml:space="preserve">    D.  A qualified interpreter</w:t>
      </w:r>
    </w:p>
    <w:p>
      <w:pPr>
        <w:spacing w:after="40" w:before="120"/>
        <w:rPr>
          <w:b/>
          <w:bCs/>
        </w:rPr>
      </w:pPr>
      <w:r>
        <w:rPr>
          <w:b/>
          <w:bCs/>
        </w:rPr>
        <w:t xml:space="preserve">3. When you work with an interpreter, you should:</w:t>
      </w:r>
    </w:p>
    <w:p>
      <w:pPr>
        <w:spacing w:after="20"/>
      </w:pPr>
      <w:r>
        <w:t xml:space="preserve">    A.  Look at and speak directly to the parent</w:t>
      </w:r>
    </w:p>
    <w:p>
      <w:pPr>
        <w:spacing w:after="20"/>
      </w:pPr>
      <w:r>
        <w:t xml:space="preserve">    B.  Say "Tell her that..."</w:t>
      </w:r>
    </w:p>
    <w:p>
      <w:pPr>
        <w:spacing w:after="20"/>
      </w:pPr>
      <w:r>
        <w:t xml:space="preserve">    C.  Talk quickly to save time</w:t>
      </w:r>
    </w:p>
    <w:p>
      <w:pPr>
        <w:spacing w:after="20"/>
      </w:pPr>
      <w:r>
        <w:t xml:space="preserve">    D.  Speak only to the interpreter</w:t>
      </w:r>
    </w:p>
    <w:p>
      <w:pPr>
        <w:spacing w:after="40" w:before="120"/>
        <w:rPr>
          <w:b/>
          <w:bCs/>
        </w:rPr>
      </w:pPr>
      <w:r>
        <w:rPr>
          <w:b/>
          <w:bCs/>
        </w:rPr>
        <w:t xml:space="preserve">4. Asking a family about immigration status is:</w:t>
      </w:r>
    </w:p>
    <w:p>
      <w:pPr>
        <w:spacing w:after="20"/>
      </w:pPr>
      <w:r>
        <w:t xml:space="preserve">    A.  Required at enrollment</w:t>
      </w:r>
    </w:p>
    <w:p>
      <w:pPr>
        <w:spacing w:after="20"/>
      </w:pPr>
      <w:r>
        <w:t xml:space="preserve">    B.  Fine if you are friendly about it</w:t>
      </w:r>
    </w:p>
    <w:p>
      <w:pPr>
        <w:spacing w:after="20"/>
      </w:pPr>
      <w:r>
        <w:t xml:space="preserve">    C.  Something to avoid; children have a right to a public K-12 education regardless of status</w:t>
      </w:r>
    </w:p>
    <w:p>
      <w:pPr>
        <w:spacing w:after="20"/>
      </w:pPr>
      <w:r>
        <w:t xml:space="preserve">    D.  Only for newcomers</w:t>
      </w:r>
    </w:p>
    <w:p>
      <w:pPr>
        <w:spacing w:after="40" w:before="120"/>
        <w:rPr>
          <w:b/>
          <w:bCs/>
        </w:rPr>
      </w:pPr>
      <w:r>
        <w:rPr>
          <w:b/>
          <w:bCs/>
        </w:rPr>
        <w:t xml:space="preserve">5. To ask a parent to have a seat, say:</w:t>
      </w:r>
    </w:p>
    <w:p>
      <w:pPr>
        <w:spacing w:after="20"/>
      </w:pPr>
      <w:r>
        <w:t xml:space="preserve">    A.  Siéntate, por favor.</w:t>
      </w:r>
    </w:p>
    <w:p>
      <w:pPr>
        <w:spacing w:after="20"/>
      </w:pPr>
      <w:r>
        <w:t xml:space="preserve">    B.  Siéntense, por favor.</w:t>
      </w:r>
    </w:p>
    <w:p>
      <w:pPr>
        <w:spacing w:after="20"/>
      </w:pPr>
      <w:r>
        <w:t xml:space="preserve">    C.  Siéntese, por favor.</w:t>
      </w:r>
    </w:p>
    <w:p>
      <w:pPr>
        <w:spacing w:after="20"/>
      </w:pPr>
      <w:r>
        <w:t xml:space="preserve">    D.  Sentarse, por favor.</w:t>
      </w:r>
    </w:p>
    <w:p>
      <w:r>
        <w:br w:type="page"/>
      </w:r>
    </w:p>
    <w:p>
      <w:pPr>
        <w:spacing w:after="40"/>
      </w:pPr>
      <w:r>
        <w:rPr>
          <w:b/>
          <w:bCs/>
          <w:color w:val="1F2A44"/>
          <w:sz w:val="40"/>
          <w:szCs w:val="40"/>
        </w:rPr>
        <w:t xml:space="preserve">Module 6 Cheat Sheet</w:t>
      </w:r>
    </w:p>
    <w:p>
      <w:pPr>
        <w:pBdr>
          <w:bottom w:val="single" w:color="3A5BA0" w:sz="18"/>
        </w:pBdr>
        <w:spacing w:after="200"/>
      </w:pPr>
      <w:r>
        <w:rPr>
          <w:i/>
          <w:iCs/>
          <w:color w:val="3A5BA0"/>
        </w:rPr>
        <w:t xml:space="preserve">Talking with Families · Hablar con las familias</w:t>
      </w:r>
    </w:p>
    <w:p>
      <w:pPr>
        <w:pStyle w:val="Heading3"/>
        <w:spacing w:after="120" w:before="240"/>
      </w:pPr>
      <w:r>
        <w:rPr>
          <w:b/>
          <w:bCs/>
          <w:color w:val="1F2A44"/>
        </w:rPr>
        <w:t xml:space="preserve">Good-news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shd w:fill="3A5BA0" w:color="auto" w:val="clear"/>
            <w:tcMar>
              <w:top w:type="dxa" w:w="60"/>
              <w:left w:type="dxa" w:w="100"/>
              <w:bottom w:type="dxa" w:w="60"/>
              <w:right w:type="dxa" w:w="100"/>
            </w:tcMar>
          </w:tcPr>
          <w:p>
            <w:pPr>
              <w:spacing w:after="0"/>
            </w:pPr>
            <w:r>
              <w:rPr>
                <w:b/>
                <w:bCs/>
                <w:color w:val="FFFFFF"/>
                <w:sz w:val="20"/>
                <w:szCs w:val="20"/>
              </w:rPr>
              <w:t xml:space="preserve">Spanish</w:t>
            </w:r>
          </w:p>
        </w:tc>
        <w:tc>
          <w:tcPr>
            <w:tcW w:type="dxa" w:w="3000"/>
            <w:shd w:fill="3A5BA0" w:color="auto" w:val="clear"/>
            <w:tcMar>
              <w:top w:type="dxa" w:w="60"/>
              <w:left w:type="dxa" w:w="100"/>
              <w:bottom w:type="dxa" w:w="60"/>
              <w:right w:type="dxa" w:w="100"/>
            </w:tcMar>
          </w:tcPr>
          <w:p>
            <w:pPr>
              <w:spacing w:after="0"/>
            </w:pPr>
            <w:r>
              <w:rPr>
                <w:b/>
                <w:bCs/>
                <w:color w:val="FFFFFF"/>
                <w:sz w:val="20"/>
                <w:szCs w:val="20"/>
              </w:rPr>
              <w:t xml:space="preserve">English</w:t>
            </w:r>
          </w:p>
        </w:tc>
        <w:tc>
          <w:tcPr>
            <w:tcW w:type="dxa" w:w="3000"/>
            <w:shd w:fill="3A5BA0" w:color="auto" w:val="clear"/>
            <w:tcMar>
              <w:top w:type="dxa" w:w="60"/>
              <w:left w:type="dxa" w:w="100"/>
              <w:bottom w:type="dxa" w:w="60"/>
              <w:right w:type="dxa" w:w="100"/>
            </w:tcMar>
          </w:tcPr>
          <w:p>
            <w:pPr>
              <w:spacing w:after="0"/>
            </w:pPr>
            <w:r>
              <w:rPr>
                <w:b/>
                <w:bCs/>
                <w:color w:val="FFFFFF"/>
                <w:sz w:val="20"/>
                <w:szCs w:val="20"/>
              </w:rPr>
              <w:t xml:space="preserve">Say it</w:t>
            </w:r>
          </w:p>
        </w:tc>
      </w:tr>
      <w:tr>
        <w:tc>
          <w:tcPr>
            <w:tcW w:type="dxa" w:w="3360"/>
            <w:tcMar>
              <w:top w:type="dxa" w:w="60"/>
              <w:left w:type="dxa" w:w="100"/>
              <w:bottom w:type="dxa" w:w="60"/>
              <w:right w:type="dxa" w:w="100"/>
            </w:tcMar>
          </w:tcPr>
          <w:p>
            <w:pPr>
              <w:spacing w:after="0"/>
            </w:pPr>
            <w:r>
              <w:rPr>
                <w:b/>
                <w:bCs/>
                <w:sz w:val="20"/>
                <w:szCs w:val="20"/>
              </w:rPr>
              <w:t xml:space="preserve">Buenas tardes. ¿Hablo con la mamá / el papá de ___?</w:t>
            </w:r>
          </w:p>
        </w:tc>
        <w:tc>
          <w:tcPr>
            <w:tcW w:type="dxa" w:w="3000"/>
            <w:tcMar>
              <w:top w:type="dxa" w:w="60"/>
              <w:left w:type="dxa" w:w="100"/>
              <w:bottom w:type="dxa" w:w="60"/>
              <w:right w:type="dxa" w:w="100"/>
            </w:tcMar>
          </w:tcPr>
          <w:p>
            <w:pPr>
              <w:spacing w:after="0"/>
            </w:pPr>
            <w:r>
              <w:rPr>
                <w:b w:val="false"/>
                <w:bCs w:val="false"/>
                <w:sz w:val="20"/>
                <w:szCs w:val="20"/>
              </w:rPr>
              <w:t xml:space="preserve">Good afternoon. Am I speaking with ___'s mom / dad?</w:t>
            </w:r>
          </w:p>
        </w:tc>
        <w:tc>
          <w:tcPr>
            <w:tcW w:type="dxa" w:w="3000"/>
            <w:tcMar>
              <w:top w:type="dxa" w:w="60"/>
              <w:left w:type="dxa" w:w="100"/>
              <w:bottom w:type="dxa" w:w="60"/>
              <w:right w:type="dxa" w:w="100"/>
            </w:tcMar>
          </w:tcPr>
          <w:p>
            <w:pPr>
              <w:spacing w:after="0"/>
            </w:pPr>
            <w:r>
              <w:rPr>
                <w:b w:val="false"/>
                <w:bCs w:val="false"/>
                <w:sz w:val="20"/>
                <w:szCs w:val="20"/>
              </w:rPr>
              <w:t xml:space="preserve">AH-bloh kohn lah mah-MAH / ehl pah-PAH</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Habla la maestra / el maestro ___.</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This is ___ (the teacher).</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AH-blah lah mah-EHS-trah / ehl mah-EHS-troh</w:t>
            </w:r>
          </w:p>
        </w:tc>
      </w:tr>
      <w:tr>
        <w:tc>
          <w:tcPr>
            <w:tcW w:type="dxa" w:w="3360"/>
            <w:tcMar>
              <w:top w:type="dxa" w:w="60"/>
              <w:left w:type="dxa" w:w="100"/>
              <w:bottom w:type="dxa" w:w="60"/>
              <w:right w:type="dxa" w:w="100"/>
            </w:tcMar>
          </w:tcPr>
          <w:p>
            <w:pPr>
              <w:spacing w:after="0"/>
            </w:pPr>
            <w:r>
              <w:rPr>
                <w:b/>
                <w:bCs/>
                <w:sz w:val="20"/>
                <w:szCs w:val="20"/>
              </w:rPr>
              <w:t xml:space="preserve">Todo está bien. Le llamo con buenas noticias.</w:t>
            </w:r>
          </w:p>
        </w:tc>
        <w:tc>
          <w:tcPr>
            <w:tcW w:type="dxa" w:w="3000"/>
            <w:tcMar>
              <w:top w:type="dxa" w:w="60"/>
              <w:left w:type="dxa" w:w="100"/>
              <w:bottom w:type="dxa" w:w="60"/>
              <w:right w:type="dxa" w:w="100"/>
            </w:tcMar>
          </w:tcPr>
          <w:p>
            <w:pPr>
              <w:spacing w:after="0"/>
            </w:pPr>
            <w:r>
              <w:rPr>
                <w:b w:val="false"/>
                <w:bCs w:val="false"/>
                <w:sz w:val="20"/>
                <w:szCs w:val="20"/>
              </w:rPr>
              <w:t xml:space="preserve">Everything is fine. I'm calling with good news.</w:t>
            </w:r>
          </w:p>
        </w:tc>
        <w:tc>
          <w:tcPr>
            <w:tcW w:type="dxa" w:w="3000"/>
            <w:tcMar>
              <w:top w:type="dxa" w:w="60"/>
              <w:left w:type="dxa" w:w="100"/>
              <w:bottom w:type="dxa" w:w="60"/>
              <w:right w:type="dxa" w:w="100"/>
            </w:tcMar>
          </w:tcPr>
          <w:p>
            <w:pPr>
              <w:spacing w:after="0"/>
            </w:pPr>
            <w:r>
              <w:rPr>
                <w:b w:val="false"/>
                <w:bCs w:val="false"/>
                <w:sz w:val="20"/>
                <w:szCs w:val="20"/>
              </w:rPr>
              <w:t xml:space="preserve">TOH-doh ehs-TAH BYEHN. leh YAH-moh kohn BWEH-nahs noh-TEE-syahs</w:t>
            </w:r>
          </w:p>
        </w:tc>
      </w:tr>
      <w:tr>
        <w:tc>
          <w:tcPr>
            <w:tcW w:type="dxa" w:w="3360"/>
            <w:shd w:fill="F7F2EC" w:color="auto" w:val="clear"/>
            <w:tcMar>
              <w:top w:type="dxa" w:w="60"/>
              <w:left w:type="dxa" w:w="100"/>
              <w:bottom w:type="dxa" w:w="60"/>
              <w:right w:type="dxa" w:w="100"/>
            </w:tcMar>
          </w:tcPr>
          <w:p>
            <w:pPr>
              <w:spacing w:after="0"/>
            </w:pPr>
            <w:r>
              <w:rPr>
                <w:b/>
                <w:bCs/>
                <w:sz w:val="20"/>
                <w:szCs w:val="20"/>
              </w:rPr>
              <w:t xml:space="preserve">Su hijo / Su hija trabajó mucho hoy.</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Your son / daughter worked hard today.</w:t>
            </w:r>
          </w:p>
        </w:tc>
        <w:tc>
          <w:tcPr>
            <w:tcW w:type="dxa" w:w="3000"/>
            <w:shd w:fill="F7F2EC" w:color="auto" w:val="clear"/>
            <w:tcMar>
              <w:top w:type="dxa" w:w="60"/>
              <w:left w:type="dxa" w:w="100"/>
              <w:bottom w:type="dxa" w:w="60"/>
              <w:right w:type="dxa" w:w="100"/>
            </w:tcMar>
          </w:tcPr>
          <w:p>
            <w:pPr>
              <w:spacing w:after="0"/>
            </w:pPr>
            <w:r>
              <w:rPr>
                <w:b w:val="false"/>
                <w:bCs w:val="false"/>
                <w:sz w:val="20"/>
                <w:szCs w:val="20"/>
              </w:rPr>
              <w:t xml:space="preserve">soo EE-hoh / EE-hah trah-bah-HOH MOO-choh OY</w:t>
            </w:r>
          </w:p>
        </w:tc>
      </w:tr>
      <w:tr>
        <w:tc>
          <w:tcPr>
            <w:tcW w:type="dxa" w:w="3360"/>
            <w:tcMar>
              <w:top w:type="dxa" w:w="60"/>
              <w:left w:type="dxa" w:w="100"/>
              <w:bottom w:type="dxa" w:w="60"/>
              <w:right w:type="dxa" w:w="100"/>
            </w:tcMar>
          </w:tcPr>
          <w:p>
            <w:pPr>
              <w:spacing w:after="0"/>
            </w:pPr>
            <w:r>
              <w:rPr>
                <w:b/>
                <w:bCs/>
                <w:sz w:val="20"/>
                <w:szCs w:val="20"/>
              </w:rPr>
              <w:t xml:space="preserve">Gracias por su apoyo. Que tenga un buen día.</w:t>
            </w:r>
          </w:p>
        </w:tc>
        <w:tc>
          <w:tcPr>
            <w:tcW w:type="dxa" w:w="3000"/>
            <w:tcMar>
              <w:top w:type="dxa" w:w="60"/>
              <w:left w:type="dxa" w:w="100"/>
              <w:bottom w:type="dxa" w:w="60"/>
              <w:right w:type="dxa" w:w="100"/>
            </w:tcMar>
          </w:tcPr>
          <w:p>
            <w:pPr>
              <w:spacing w:after="0"/>
            </w:pPr>
            <w:r>
              <w:rPr>
                <w:b w:val="false"/>
                <w:bCs w:val="false"/>
                <w:sz w:val="20"/>
                <w:szCs w:val="20"/>
              </w:rPr>
              <w:t xml:space="preserve">Thanks for your support. Have a good day.</w:t>
            </w:r>
          </w:p>
        </w:tc>
        <w:tc>
          <w:tcPr>
            <w:tcW w:type="dxa" w:w="3000"/>
            <w:tcMar>
              <w:top w:type="dxa" w:w="60"/>
              <w:left w:type="dxa" w:w="100"/>
              <w:bottom w:type="dxa" w:w="60"/>
              <w:right w:type="dxa" w:w="100"/>
            </w:tcMar>
          </w:tcPr>
          <w:p>
            <w:pPr>
              <w:spacing w:after="0"/>
            </w:pPr>
            <w:r>
              <w:rPr>
                <w:b w:val="false"/>
                <w:bCs w:val="false"/>
                <w:sz w:val="20"/>
                <w:szCs w:val="20"/>
              </w:rPr>
              <w:t xml:space="preserve">GRAH-syahs pohr soo ah-POH-yoh</w:t>
            </w:r>
          </w:p>
        </w:tc>
      </w:tr>
    </w:tbl>
    <w:p>
      <w:pPr>
        <w:spacing w:after="120"/>
      </w:pPr>
    </w:p>
    <w:p>
      <w:pPr>
        <w:pStyle w:val="Heading3"/>
        <w:spacing w:after="120" w:before="240"/>
      </w:pPr>
      <w:r>
        <w:rPr>
          <w:b/>
          <w:bCs/>
          <w:color w:val="1F2A44"/>
        </w:rPr>
        <w:t xml:space="preserve">Conference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Bienvenidos. Pase, por favor.</w:t>
            </w:r>
          </w:p>
        </w:tc>
        <w:tc>
          <w:tcPr>
            <w:tcW w:type="dxa" w:w="5360"/>
            <w:tcMar>
              <w:top w:type="dxa" w:w="60"/>
              <w:left w:type="dxa" w:w="100"/>
              <w:bottom w:type="dxa" w:w="60"/>
              <w:right w:type="dxa" w:w="100"/>
            </w:tcMar>
          </w:tcPr>
          <w:p>
            <w:pPr>
              <w:spacing w:after="0"/>
            </w:pPr>
            <w:r>
              <w:rPr>
                <w:b w:val="false"/>
                <w:bCs w:val="false"/>
                <w:sz w:val="20"/>
                <w:szCs w:val="20"/>
              </w:rPr>
              <w:t xml:space="preserve">Welcome. Come in.</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Siéntese, por favor.</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Have a seat.</w:t>
            </w:r>
          </w:p>
        </w:tc>
      </w:tr>
      <w:tr>
        <w:tc>
          <w:tcPr>
            <w:tcW w:type="dxa" w:w="4000"/>
            <w:tcMar>
              <w:top w:type="dxa" w:w="60"/>
              <w:left w:type="dxa" w:w="100"/>
              <w:bottom w:type="dxa" w:w="60"/>
              <w:right w:type="dxa" w:w="100"/>
            </w:tcMar>
          </w:tcPr>
          <w:p>
            <w:pPr>
              <w:spacing w:after="0"/>
            </w:pPr>
            <w:r>
              <w:rPr>
                <w:b/>
                <w:bCs/>
                <w:sz w:val="20"/>
                <w:szCs w:val="20"/>
              </w:rPr>
              <w:t xml:space="preserve">Un intérprete nos va a ayudar.</w:t>
            </w:r>
          </w:p>
        </w:tc>
        <w:tc>
          <w:tcPr>
            <w:tcW w:type="dxa" w:w="5360"/>
            <w:tcMar>
              <w:top w:type="dxa" w:w="60"/>
              <w:left w:type="dxa" w:w="100"/>
              <w:bottom w:type="dxa" w:w="60"/>
              <w:right w:type="dxa" w:w="100"/>
            </w:tcMar>
          </w:tcPr>
          <w:p>
            <w:pPr>
              <w:spacing w:after="0"/>
            </w:pPr>
            <w:r>
              <w:rPr>
                <w:b w:val="false"/>
                <w:bCs w:val="false"/>
                <w:sz w:val="20"/>
                <w:szCs w:val="20"/>
              </w:rPr>
              <w:t xml:space="preserve">An interpreter will help us.</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¿Tiene preguntas?</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Any questions?</w:t>
            </w:r>
          </w:p>
        </w:tc>
      </w:tr>
    </w:tbl>
    <w:p>
      <w:pPr>
        <w:spacing w:after="120"/>
      </w:pPr>
    </w:p>
    <w:p>
      <w:pPr>
        <w:pStyle w:val="Heading3"/>
        <w:spacing w:after="120" w:before="240"/>
      </w:pPr>
      <w:r>
        <w:rPr>
          <w:b/>
          <w:bCs/>
          <w:color w:val="1F2A44"/>
        </w:rPr>
        <w:t xml:space="preserve">Interpreter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Mar>
              <w:top w:type="dxa" w:w="60"/>
              <w:left w:type="dxa" w:w="100"/>
              <w:bottom w:type="dxa" w:w="60"/>
              <w:right w:type="dxa" w:w="100"/>
            </w:tcMar>
          </w:tcPr>
          <w:p>
            <w:pPr>
              <w:spacing w:after="0"/>
            </w:pPr>
            <w:r>
              <w:rPr>
                <w:b/>
                <w:bCs/>
                <w:sz w:val="20"/>
                <w:szCs w:val="20"/>
              </w:rPr>
              <w:t xml:space="preserve">¿Qué idioma prefiere?</w:t>
            </w:r>
          </w:p>
        </w:tc>
        <w:tc>
          <w:tcPr>
            <w:tcW w:type="dxa" w:w="5360"/>
            <w:tcMar>
              <w:top w:type="dxa" w:w="60"/>
              <w:left w:type="dxa" w:w="100"/>
              <w:bottom w:type="dxa" w:w="60"/>
              <w:right w:type="dxa" w:w="100"/>
            </w:tcMar>
          </w:tcPr>
          <w:p>
            <w:pPr>
              <w:spacing w:after="0"/>
            </w:pPr>
            <w:r>
              <w:rPr>
                <w:b w:val="false"/>
                <w:bCs w:val="false"/>
                <w:sz w:val="20"/>
                <w:szCs w:val="20"/>
              </w:rPr>
              <w:t xml:space="preserve">Preferred language?</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¿Quiere un intérprete?</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Want an interpreter?</w:t>
            </w:r>
          </w:p>
        </w:tc>
      </w:tr>
      <w:tr>
        <w:tc>
          <w:tcPr>
            <w:tcW w:type="dxa" w:w="4000"/>
            <w:tcMar>
              <w:top w:type="dxa" w:w="60"/>
              <w:left w:type="dxa" w:w="100"/>
              <w:bottom w:type="dxa" w:w="60"/>
              <w:right w:type="dxa" w:w="100"/>
            </w:tcMar>
          </w:tcPr>
          <w:p>
            <w:pPr>
              <w:spacing w:after="0"/>
            </w:pPr>
            <w:r>
              <w:rPr>
                <w:b/>
                <w:bCs/>
                <w:sz w:val="20"/>
                <w:szCs w:val="20"/>
              </w:rPr>
              <w:t xml:space="preserve">Le vuelvo a llamar con un intérprete.</w:t>
            </w:r>
          </w:p>
        </w:tc>
        <w:tc>
          <w:tcPr>
            <w:tcW w:type="dxa" w:w="5360"/>
            <w:tcMar>
              <w:top w:type="dxa" w:w="60"/>
              <w:left w:type="dxa" w:w="100"/>
              <w:bottom w:type="dxa" w:w="60"/>
              <w:right w:type="dxa" w:w="100"/>
            </w:tcMar>
          </w:tcPr>
          <w:p>
            <w:pPr>
              <w:spacing w:after="0"/>
            </w:pPr>
            <w:r>
              <w:rPr>
                <w:b w:val="false"/>
                <w:bCs w:val="false"/>
                <w:sz w:val="20"/>
                <w:szCs w:val="20"/>
              </w:rPr>
              <w:t xml:space="preserve">I'll call back with an interpreter.</w:t>
            </w:r>
          </w:p>
        </w:tc>
      </w:tr>
      <w:tr>
        <w:tc>
          <w:tcPr>
            <w:tcW w:type="dxa" w:w="4000"/>
            <w:shd w:fill="F7F2EC" w:color="auto" w:val="clear"/>
            <w:tcMar>
              <w:top w:type="dxa" w:w="60"/>
              <w:left w:type="dxa" w:w="100"/>
              <w:bottom w:type="dxa" w:w="60"/>
              <w:right w:type="dxa" w:w="100"/>
            </w:tcMar>
          </w:tcPr>
          <w:p>
            <w:pPr>
              <w:spacing w:after="0"/>
            </w:pPr>
            <w:r>
              <w:rPr>
                <w:b/>
                <w:bCs/>
                <w:sz w:val="20"/>
                <w:szCs w:val="20"/>
              </w:rPr>
              <w:t xml:space="preserve">Gracias, pero vamos a usar un intérprete.</w:t>
            </w:r>
          </w:p>
        </w:tc>
        <w:tc>
          <w:tcPr>
            <w:tcW w:type="dxa" w:w="5360"/>
            <w:shd w:fill="F7F2EC" w:color="auto" w:val="clear"/>
            <w:tcMar>
              <w:top w:type="dxa" w:w="60"/>
              <w:left w:type="dxa" w:w="100"/>
              <w:bottom w:type="dxa" w:w="60"/>
              <w:right w:type="dxa" w:w="100"/>
            </w:tcMar>
          </w:tcPr>
          <w:p>
            <w:pPr>
              <w:spacing w:after="0"/>
            </w:pPr>
            <w:r>
              <w:rPr>
                <w:b w:val="false"/>
                <w:bCs w:val="false"/>
                <w:sz w:val="20"/>
                <w:szCs w:val="20"/>
              </w:rPr>
              <w:t xml:space="preserve">Thanks, but we'll use an interpreter.</w:t>
            </w:r>
          </w:p>
        </w:tc>
      </w:tr>
    </w:tbl>
    <w:p>
      <w:pPr>
        <w:spacing w:after="120"/>
      </w:pPr>
    </w:p>
    <w:p>
      <w:pPr>
        <w:pStyle w:val="Heading3"/>
        <w:spacing w:after="120" w:before="240"/>
      </w:pPr>
      <w:r>
        <w:rPr>
          <w:b/>
          <w:bCs/>
          <w:color w:val="1F2A44"/>
        </w:rPr>
        <w:t xml:space="preserve">Interpreter required</w:t>
      </w:r>
    </w:p>
    <w:p>
      <w:pPr>
        <w:pStyle w:val="ListParagraph"/>
        <w:numPr>
          <w:ilvl w:val="0"/>
          <w:numId w:val="2"/>
        </w:numPr>
        <w:spacing w:after="60"/>
      </w:pPr>
      <w:r>
        <w:t xml:space="preserve">Grades, failing, retention</w:t>
      </w:r>
    </w:p>
    <w:p>
      <w:pPr>
        <w:pStyle w:val="ListParagraph"/>
        <w:numPr>
          <w:ilvl w:val="0"/>
          <w:numId w:val="2"/>
        </w:numPr>
        <w:spacing w:after="60"/>
      </w:pPr>
      <w:r>
        <w:t xml:space="preserve">Discipline or suspension</w:t>
      </w:r>
    </w:p>
    <w:p>
      <w:pPr>
        <w:pStyle w:val="ListParagraph"/>
        <w:numPr>
          <w:ilvl w:val="0"/>
          <w:numId w:val="2"/>
        </w:numPr>
        <w:spacing w:after="60"/>
      </w:pPr>
      <w:r>
        <w:t xml:space="preserve">Special education, IEP, 504</w:t>
      </w:r>
    </w:p>
    <w:p>
      <w:pPr>
        <w:pStyle w:val="ListParagraph"/>
        <w:numPr>
          <w:ilvl w:val="0"/>
          <w:numId w:val="2"/>
        </w:numPr>
        <w:spacing w:after="60"/>
      </w:pPr>
      <w:r>
        <w:t xml:space="preserve">Health, safety, counseling</w:t>
      </w:r>
    </w:p>
    <w:p>
      <w:pPr>
        <w:pStyle w:val="ListParagraph"/>
        <w:numPr>
          <w:ilvl w:val="0"/>
          <w:numId w:val="2"/>
        </w:numPr>
        <w:spacing w:after="60"/>
      </w:pPr>
      <w:r>
        <w:t xml:space="preserve">Legal or custody matters</w:t>
      </w:r>
    </w:p>
    <w:p>
      <w:pPr>
        <w:spacing w:after="120"/>
      </w:pPr>
    </w:p>
    <w:p>
      <w:pPr>
        <w:pStyle w:val="Heading3"/>
        <w:spacing w:after="120" w:before="240"/>
      </w:pPr>
      <w:r>
        <w:rPr>
          <w:b/>
          <w:bCs/>
          <w:color w:val="F26B5B"/>
        </w:rPr>
        <w:t xml:space="preserve">Two rules, no exceptions</w:t>
      </w:r>
    </w:p>
    <w:p>
      <w:pPr>
        <w:pStyle w:val="ListParagraph"/>
        <w:numPr>
          <w:ilvl w:val="0"/>
          <w:numId w:val="2"/>
        </w:numPr>
        <w:spacing w:after="60"/>
      </w:pPr>
      <w:r>
        <w:t xml:space="preserve">Never use students or siblings as interpreters.</w:t>
      </w:r>
    </w:p>
    <w:p>
      <w:pPr>
        <w:pStyle w:val="ListParagraph"/>
        <w:numPr>
          <w:ilvl w:val="0"/>
          <w:numId w:val="2"/>
        </w:numPr>
        <w:spacing w:after="60"/>
      </w:pPr>
      <w:r>
        <w:t xml:space="preserve">Never ask about immigration status (Plyler v. Doe, 1982).</w:t>
      </w:r>
    </w:p>
    <w:p>
      <w:pPr>
        <w:spacing w:after="120"/>
      </w:pPr>
    </w:p>
    <w:p>
      <w:r>
        <w:br w:type="page"/>
      </w:r>
    </w:p>
    <w:p>
      <w:pPr>
        <w:spacing w:after="40"/>
      </w:pPr>
      <w:r>
        <w:rPr>
          <w:b/>
          <w:bCs/>
          <w:color w:val="1F2A44"/>
          <w:sz w:val="56"/>
          <w:szCs w:val="56"/>
        </w:rPr>
        <w:t xml:space="preserve">Final Assessment</w:t>
      </w:r>
    </w:p>
    <w:p>
      <w:pPr>
        <w:pBdr>
          <w:bottom w:val="single" w:color="F26B5B" w:sz="18"/>
        </w:pBdr>
        <w:spacing w:after="200"/>
      </w:pPr>
      <w:r>
        <w:rPr>
          <w:i/>
          <w:iCs/>
          <w:color w:val="F26B5B"/>
          <w:sz w:val="28"/>
          <w:szCs w:val="28"/>
        </w:rPr>
        <w:t xml:space="preserve">Role-Play Stations · La prueba final</w:t>
      </w:r>
    </w:p>
    <w:p>
      <w:pPr>
        <w:spacing w:after="120"/>
      </w:pPr>
      <w:r>
        <w:t xml:space="preserve">This performance task brings the six modules together. Work with a partner who plays the student or family member and, if possible, a third colleague who observes and uses the rubric. Each station takes about five minutes. You may use your cheat sheets to prepare, but try to perform without them.</w:t>
      </w:r>
    </w:p>
    <w:p>
      <w:pPr>
        <w:pStyle w:val="Heading2"/>
        <w:spacing w:after="120" w:before="240"/>
      </w:pPr>
      <w:r>
        <w:rPr>
          <w:b/>
          <w:bCs/>
          <w:color w:val="F26B5B"/>
        </w:rPr>
        <w:t xml:space="preserve">Station A: The first day</w:t>
      </w:r>
    </w:p>
    <w:p>
      <w:pPr>
        <w:spacing w:after="120"/>
        <w:rPr>
          <w:i/>
          <w:iCs/>
          <w:color w:val="555555"/>
        </w:rPr>
      </w:pPr>
      <w:r>
        <w:rPr>
          <w:i/>
          <w:iCs/>
          <w:color w:val="555555"/>
        </w:rPr>
        <w:t xml:space="preserve">Modules 1, 2, and 3</w:t>
      </w:r>
    </w:p>
    <w:p>
      <w:pPr>
        <w:spacing w:after="60"/>
      </w:pPr>
      <w:r>
        <w:t xml:space="preserve">☐  Greet a new student at the door with the right greeting for the time of day.</w:t>
      </w:r>
    </w:p>
    <w:p>
      <w:pPr>
        <w:spacing w:after="60"/>
      </w:pPr>
      <w:r>
        <w:t xml:space="preserve">☐  Learn the student's full name, which has two surnames. Use Ask, Listen, Repeat, Check, Use, and tell your observer which surname you would file under.</w:t>
      </w:r>
    </w:p>
    <w:p>
      <w:pPr>
        <w:spacing w:after="60"/>
      </w:pPr>
      <w:r>
        <w:t xml:space="preserve">☐  Give three directions to the whole class (ustedes) and one to the new student (tú), with gestures.</w:t>
      </w:r>
    </w:p>
    <w:p>
      <w:pPr>
        <w:pStyle w:val="Heading2"/>
        <w:spacing w:after="120" w:before="240"/>
      </w:pPr>
      <w:r>
        <w:rPr>
          <w:b/>
          <w:bCs/>
          <w:color w:val="F26B5B"/>
        </w:rPr>
        <w:t xml:space="preserve">Station B: During the lesson</w:t>
      </w:r>
    </w:p>
    <w:p>
      <w:pPr>
        <w:spacing w:after="120"/>
        <w:rPr>
          <w:i/>
          <w:iCs/>
          <w:color w:val="555555"/>
        </w:rPr>
      </w:pPr>
      <w:r>
        <w:rPr>
          <w:i/>
          <w:iCs/>
          <w:color w:val="555555"/>
        </w:rPr>
        <w:t xml:space="preserve">Modules 4 and 5</w:t>
      </w:r>
    </w:p>
    <w:p>
      <w:pPr>
        <w:spacing w:after="60"/>
      </w:pPr>
      <w:r>
        <w:t xml:space="preserve">☐  Preview a lesson: say "Hoy vamos a aprender sobre ___" and introduce three cognates from your subject.</w:t>
      </w:r>
    </w:p>
    <w:p>
      <w:pPr>
        <w:spacing w:after="60"/>
      </w:pPr>
      <w:r>
        <w:t xml:space="preserve">☐  Run a short Talk Then Write with a bilingual sentence frame.</w:t>
      </w:r>
    </w:p>
    <w:p>
      <w:pPr>
        <w:spacing w:after="60"/>
      </w:pPr>
      <w:r>
        <w:t xml:space="preserve">☐  Check the student's understanding without saying "¿Entiendes?", then give specific praise.</w:t>
      </w:r>
    </w:p>
    <w:p>
      <w:pPr>
        <w:pStyle w:val="Heading2"/>
        <w:spacing w:after="120" w:before="240"/>
      </w:pPr>
      <w:r>
        <w:rPr>
          <w:b/>
          <w:bCs/>
          <w:color w:val="F26B5B"/>
        </w:rPr>
        <w:t xml:space="preserve">Station C: Reaching the family</w:t>
      </w:r>
    </w:p>
    <w:p>
      <w:pPr>
        <w:spacing w:after="120"/>
        <w:rPr>
          <w:i/>
          <w:iCs/>
          <w:color w:val="555555"/>
        </w:rPr>
      </w:pPr>
      <w:r>
        <w:rPr>
          <w:i/>
          <w:iCs/>
          <w:color w:val="555555"/>
        </w:rPr>
        <w:t xml:space="preserve">Module 6</w:t>
      </w:r>
    </w:p>
    <w:p>
      <w:pPr>
        <w:spacing w:after="60"/>
      </w:pPr>
      <w:r>
        <w:t xml:space="preserve">☐  Make a good-news call or leave a voicemail using usted.</w:t>
      </w:r>
    </w:p>
    <w:p>
      <w:pPr>
        <w:spacing w:after="60"/>
      </w:pPr>
      <w:r>
        <w:t xml:space="preserve">☐  Your partner, as the parent, raises a serious concern, such as a failing grade or a behavior issue. Respond politely in Spanish and arrange a qualified interpreter.</w:t>
      </w:r>
    </w:p>
    <w:p>
      <w:pPr>
        <w:spacing w:after="60"/>
      </w:pPr>
      <w:r>
        <w:t xml:space="preserve">☐  Your partner, as the student, offers to interpret. Decline kindly in Spanish.</w:t>
      </w:r>
    </w:p>
    <w:p>
      <w:pPr>
        <w:pStyle w:val="Heading2"/>
        <w:spacing w:after="120" w:before="240"/>
      </w:pPr>
      <w:r>
        <w:rPr>
          <w:b/>
          <w:bCs/>
          <w:color w:val="F26B5B"/>
        </w:rPr>
        <w:t xml:space="preserve">Rubric</w:t>
      </w:r>
    </w:p>
    <w:p>
      <w:pPr>
        <w:spacing w:after="120"/>
      </w:pPr>
      <w:r>
        <w:t xml:space="preserve">Your observer circles one level per row after all three stations. Use the results to choose what to practice next. Judgment matters most: aim for Confident (3) in that row before you communicate with families on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1F2A44" w:color="auto" w:val="clear"/>
            <w:tcMar>
              <w:top w:type="dxa" w:w="60"/>
              <w:left w:type="dxa" w:w="100"/>
              <w:bottom w:type="dxa" w:w="60"/>
              <w:right w:type="dxa" w:w="100"/>
            </w:tcMar>
          </w:tcPr>
          <w:p>
            <w:pPr>
              <w:spacing w:after="0"/>
            </w:pPr>
            <w:r>
              <w:rPr>
                <w:b/>
                <w:bCs/>
                <w:color w:val="FFFFFF"/>
                <w:sz w:val="18"/>
                <w:szCs w:val="18"/>
              </w:rPr>
              <w:t xml:space="preserve">Criteria</w:t>
            </w:r>
          </w:p>
        </w:tc>
        <w:tc>
          <w:tcPr>
            <w:tcW w:type="dxa" w:w="2520"/>
            <w:shd w:fill="1F2A44" w:color="auto" w:val="clear"/>
            <w:tcMar>
              <w:top w:type="dxa" w:w="60"/>
              <w:left w:type="dxa" w:w="100"/>
              <w:bottom w:type="dxa" w:w="60"/>
              <w:right w:type="dxa" w:w="100"/>
            </w:tcMar>
          </w:tcPr>
          <w:p>
            <w:pPr>
              <w:spacing w:after="0"/>
            </w:pPr>
            <w:r>
              <w:rPr>
                <w:b/>
                <w:bCs/>
                <w:color w:val="FFFFFF"/>
                <w:sz w:val="18"/>
                <w:szCs w:val="18"/>
              </w:rPr>
              <w:t xml:space="preserve">Getting started (1)</w:t>
            </w:r>
          </w:p>
        </w:tc>
        <w:tc>
          <w:tcPr>
            <w:tcW w:type="dxa" w:w="2520"/>
            <w:shd w:fill="1F2A44" w:color="auto" w:val="clear"/>
            <w:tcMar>
              <w:top w:type="dxa" w:w="60"/>
              <w:left w:type="dxa" w:w="100"/>
              <w:bottom w:type="dxa" w:w="60"/>
              <w:right w:type="dxa" w:w="100"/>
            </w:tcMar>
          </w:tcPr>
          <w:p>
            <w:pPr>
              <w:spacing w:after="0"/>
            </w:pPr>
            <w:r>
              <w:rPr>
                <w:b/>
                <w:bCs/>
                <w:color w:val="FFFFFF"/>
                <w:sz w:val="18"/>
                <w:szCs w:val="18"/>
              </w:rPr>
              <w:t xml:space="preserve">Developing (2)</w:t>
            </w:r>
          </w:p>
        </w:tc>
        <w:tc>
          <w:tcPr>
            <w:tcW w:type="dxa" w:w="2520"/>
            <w:shd w:fill="1F2A44" w:color="auto" w:val="clear"/>
            <w:tcMar>
              <w:top w:type="dxa" w:w="60"/>
              <w:left w:type="dxa" w:w="100"/>
              <w:bottom w:type="dxa" w:w="60"/>
              <w:right w:type="dxa" w:w="100"/>
            </w:tcMar>
          </w:tcPr>
          <w:p>
            <w:pPr>
              <w:spacing w:after="0"/>
            </w:pPr>
            <w:r>
              <w:rPr>
                <w:b/>
                <w:bCs/>
                <w:color w:val="FFFFFF"/>
                <w:sz w:val="18"/>
                <w:szCs w:val="18"/>
              </w:rPr>
              <w:t xml:space="preserve">Confident (3)</w:t>
            </w:r>
          </w:p>
        </w:tc>
      </w:tr>
      <w:tr>
        <w:tc>
          <w:tcPr>
            <w:tcW w:type="dxa" w:w="1800"/>
            <w:tcMar>
              <w:top w:type="dxa" w:w="60"/>
              <w:left w:type="dxa" w:w="100"/>
              <w:bottom w:type="dxa" w:w="60"/>
              <w:right w:type="dxa" w:w="100"/>
            </w:tcMar>
          </w:tcPr>
          <w:p>
            <w:pPr>
              <w:spacing w:after="0"/>
            </w:pPr>
            <w:r>
              <w:rPr>
                <w:b/>
                <w:bCs/>
                <w:sz w:val="18"/>
                <w:szCs w:val="18"/>
              </w:rPr>
              <w:t xml:space="preserve">Pronunciation</w:t>
            </w:r>
          </w:p>
        </w:tc>
        <w:tc>
          <w:tcPr>
            <w:tcW w:type="dxa" w:w="2520"/>
            <w:tcMar>
              <w:top w:type="dxa" w:w="60"/>
              <w:left w:type="dxa" w:w="100"/>
              <w:bottom w:type="dxa" w:w="60"/>
              <w:right w:type="dxa" w:w="100"/>
            </w:tcMar>
          </w:tcPr>
          <w:p>
            <w:pPr>
              <w:spacing w:after="0"/>
            </w:pPr>
            <w:r>
              <w:rPr>
                <w:b w:val="false"/>
                <w:bCs w:val="false"/>
                <w:sz w:val="18"/>
                <w:szCs w:val="18"/>
              </w:rPr>
              <w:t xml:space="preserve">Vowels glide; stress often misplaced; names hard to recognize.</w:t>
            </w:r>
          </w:p>
        </w:tc>
        <w:tc>
          <w:tcPr>
            <w:tcW w:type="dxa" w:w="2520"/>
            <w:tcMar>
              <w:top w:type="dxa" w:w="60"/>
              <w:left w:type="dxa" w:w="100"/>
              <w:bottom w:type="dxa" w:w="60"/>
              <w:right w:type="dxa" w:w="100"/>
            </w:tcMar>
          </w:tcPr>
          <w:p>
            <w:pPr>
              <w:spacing w:after="0"/>
            </w:pPr>
            <w:r>
              <w:rPr>
                <w:b w:val="false"/>
                <w:bCs w:val="false"/>
                <w:sz w:val="18"/>
                <w:szCs w:val="18"/>
              </w:rPr>
              <w:t xml:space="preserve">Mostly pure vowels; stress usually correct; names recognizable.</w:t>
            </w:r>
          </w:p>
        </w:tc>
        <w:tc>
          <w:tcPr>
            <w:tcW w:type="dxa" w:w="2520"/>
            <w:tcMar>
              <w:top w:type="dxa" w:w="60"/>
              <w:left w:type="dxa" w:w="100"/>
              <w:bottom w:type="dxa" w:w="60"/>
              <w:right w:type="dxa" w:w="100"/>
            </w:tcMar>
          </w:tcPr>
          <w:p>
            <w:pPr>
              <w:spacing w:after="0"/>
            </w:pPr>
            <w:r>
              <w:rPr>
                <w:b w:val="false"/>
                <w:bCs w:val="false"/>
                <w:sz w:val="18"/>
                <w:szCs w:val="18"/>
              </w:rPr>
              <w:t xml:space="preserve">Pure vowels, correct stress, and names said the way the student says them.</w:t>
            </w:r>
          </w:p>
        </w:tc>
      </w:tr>
      <w:tr>
        <w:tc>
          <w:tcPr>
            <w:tcW w:type="dxa" w:w="1800"/>
            <w:shd w:fill="F7F2EC" w:color="auto" w:val="clear"/>
            <w:tcMar>
              <w:top w:type="dxa" w:w="60"/>
              <w:left w:type="dxa" w:w="100"/>
              <w:bottom w:type="dxa" w:w="60"/>
              <w:right w:type="dxa" w:w="100"/>
            </w:tcMar>
          </w:tcPr>
          <w:p>
            <w:pPr>
              <w:spacing w:after="0"/>
            </w:pPr>
            <w:r>
              <w:rPr>
                <w:b/>
                <w:bCs/>
                <w:sz w:val="18"/>
                <w:szCs w:val="18"/>
              </w:rPr>
              <w:t xml:space="preserve">Accurate forms</w:t>
            </w:r>
          </w:p>
        </w:tc>
        <w:tc>
          <w:tcPr>
            <w:tcW w:type="dxa" w:w="2520"/>
            <w:shd w:fill="F7F2EC" w:color="auto" w:val="clear"/>
            <w:tcMar>
              <w:top w:type="dxa" w:w="60"/>
              <w:left w:type="dxa" w:w="100"/>
              <w:bottom w:type="dxa" w:w="60"/>
              <w:right w:type="dxa" w:w="100"/>
            </w:tcMar>
          </w:tcPr>
          <w:p>
            <w:pPr>
              <w:spacing w:after="0"/>
            </w:pPr>
            <w:r>
              <w:rPr>
                <w:b w:val="false"/>
                <w:bCs w:val="false"/>
                <w:sz w:val="18"/>
                <w:szCs w:val="18"/>
              </w:rPr>
              <w:t xml:space="preserve">Mixes tú, ustedes, and usted.</w:t>
            </w:r>
          </w:p>
        </w:tc>
        <w:tc>
          <w:tcPr>
            <w:tcW w:type="dxa" w:w="2520"/>
            <w:shd w:fill="F7F2EC" w:color="auto" w:val="clear"/>
            <w:tcMar>
              <w:top w:type="dxa" w:w="60"/>
              <w:left w:type="dxa" w:w="100"/>
              <w:bottom w:type="dxa" w:w="60"/>
              <w:right w:type="dxa" w:w="100"/>
            </w:tcMar>
          </w:tcPr>
          <w:p>
            <w:pPr>
              <w:spacing w:after="0"/>
            </w:pPr>
            <w:r>
              <w:rPr>
                <w:b w:val="false"/>
                <w:bCs w:val="false"/>
                <w:sz w:val="18"/>
                <w:szCs w:val="18"/>
              </w:rPr>
              <w:t xml:space="preserve">Usually chooses the right form, with some slips.</w:t>
            </w:r>
          </w:p>
        </w:tc>
        <w:tc>
          <w:tcPr>
            <w:tcW w:type="dxa" w:w="2520"/>
            <w:shd w:fill="F7F2EC" w:color="auto" w:val="clear"/>
            <w:tcMar>
              <w:top w:type="dxa" w:w="60"/>
              <w:left w:type="dxa" w:w="100"/>
              <w:bottom w:type="dxa" w:w="60"/>
              <w:right w:type="dxa" w:w="100"/>
            </w:tcMar>
          </w:tcPr>
          <w:p>
            <w:pPr>
              <w:spacing w:after="0"/>
            </w:pPr>
            <w:r>
              <w:rPr>
                <w:b w:val="false"/>
                <w:bCs w:val="false"/>
                <w:sz w:val="18"/>
                <w:szCs w:val="18"/>
              </w:rPr>
              <w:t xml:space="preserve">Consistently uses tú with one student, ustedes with groups, and usted with adults.</w:t>
            </w:r>
          </w:p>
        </w:tc>
      </w:tr>
      <w:tr>
        <w:tc>
          <w:tcPr>
            <w:tcW w:type="dxa" w:w="1800"/>
            <w:tcMar>
              <w:top w:type="dxa" w:w="60"/>
              <w:left w:type="dxa" w:w="100"/>
              <w:bottom w:type="dxa" w:w="60"/>
              <w:right w:type="dxa" w:w="100"/>
            </w:tcMar>
          </w:tcPr>
          <w:p>
            <w:pPr>
              <w:spacing w:after="0"/>
            </w:pPr>
            <w:r>
              <w:rPr>
                <w:b/>
                <w:bCs/>
                <w:sz w:val="18"/>
                <w:szCs w:val="18"/>
              </w:rPr>
              <w:t xml:space="preserve">Respect and warmth</w:t>
            </w:r>
          </w:p>
        </w:tc>
        <w:tc>
          <w:tcPr>
            <w:tcW w:type="dxa" w:w="2520"/>
            <w:tcMar>
              <w:top w:type="dxa" w:w="60"/>
              <w:left w:type="dxa" w:w="100"/>
              <w:bottom w:type="dxa" w:w="60"/>
              <w:right w:type="dxa" w:w="100"/>
            </w:tcMar>
          </w:tcPr>
          <w:p>
            <w:pPr>
              <w:spacing w:after="0"/>
            </w:pPr>
            <w:r>
              <w:rPr>
                <w:b w:val="false"/>
                <w:bCs w:val="false"/>
                <w:sz w:val="18"/>
                <w:szCs w:val="18"/>
              </w:rPr>
              <w:t xml:space="preserve">Greets without names or titles.</w:t>
            </w:r>
          </w:p>
        </w:tc>
        <w:tc>
          <w:tcPr>
            <w:tcW w:type="dxa" w:w="2520"/>
            <w:tcMar>
              <w:top w:type="dxa" w:w="60"/>
              <w:left w:type="dxa" w:w="100"/>
              <w:bottom w:type="dxa" w:w="60"/>
              <w:right w:type="dxa" w:w="100"/>
            </w:tcMar>
          </w:tcPr>
          <w:p>
            <w:pPr>
              <w:spacing w:after="0"/>
            </w:pPr>
            <w:r>
              <w:rPr>
                <w:b w:val="false"/>
                <w:bCs w:val="false"/>
                <w:sz w:val="18"/>
                <w:szCs w:val="18"/>
              </w:rPr>
              <w:t xml:space="preserve">Uses names and titles most of the time.</w:t>
            </w:r>
          </w:p>
        </w:tc>
        <w:tc>
          <w:tcPr>
            <w:tcW w:type="dxa" w:w="2520"/>
            <w:tcMar>
              <w:top w:type="dxa" w:w="60"/>
              <w:left w:type="dxa" w:w="100"/>
              <w:bottom w:type="dxa" w:w="60"/>
              <w:right w:type="dxa" w:w="100"/>
            </w:tcMar>
          </w:tcPr>
          <w:p>
            <w:pPr>
              <w:spacing w:after="0"/>
            </w:pPr>
            <w:r>
              <w:rPr>
                <w:b w:val="false"/>
                <w:bCs w:val="false"/>
                <w:sz w:val="18"/>
                <w:szCs w:val="18"/>
              </w:rPr>
              <w:t xml:space="preserve">Uses names, titles, greetings, and a warm tone throughout.</w:t>
            </w:r>
          </w:p>
        </w:tc>
      </w:tr>
      <w:tr>
        <w:tc>
          <w:tcPr>
            <w:tcW w:type="dxa" w:w="1800"/>
            <w:shd w:fill="F7F2EC" w:color="auto" w:val="clear"/>
            <w:tcMar>
              <w:top w:type="dxa" w:w="60"/>
              <w:left w:type="dxa" w:w="100"/>
              <w:bottom w:type="dxa" w:w="60"/>
              <w:right w:type="dxa" w:w="100"/>
            </w:tcMar>
          </w:tcPr>
          <w:p>
            <w:pPr>
              <w:spacing w:after="0"/>
            </w:pPr>
            <w:r>
              <w:rPr>
                <w:b/>
                <w:bCs/>
                <w:sz w:val="18"/>
                <w:szCs w:val="18"/>
              </w:rPr>
              <w:t xml:space="preserve">Judgment</w:t>
            </w:r>
          </w:p>
        </w:tc>
        <w:tc>
          <w:tcPr>
            <w:tcW w:type="dxa" w:w="2520"/>
            <w:shd w:fill="F7F2EC" w:color="auto" w:val="clear"/>
            <w:tcMar>
              <w:top w:type="dxa" w:w="60"/>
              <w:left w:type="dxa" w:w="100"/>
              <w:bottom w:type="dxa" w:w="60"/>
              <w:right w:type="dxa" w:w="100"/>
            </w:tcMar>
          </w:tcPr>
          <w:p>
            <w:pPr>
              <w:spacing w:after="0"/>
            </w:pPr>
            <w:r>
              <w:rPr>
                <w:b w:val="false"/>
                <w:bCs w:val="false"/>
                <w:sz w:val="18"/>
                <w:szCs w:val="18"/>
              </w:rPr>
              <w:t xml:space="preserve">Tries to handle a serious matter alone, or uses a student to interpret.</w:t>
            </w:r>
          </w:p>
        </w:tc>
        <w:tc>
          <w:tcPr>
            <w:tcW w:type="dxa" w:w="2520"/>
            <w:shd w:fill="F7F2EC" w:color="auto" w:val="clear"/>
            <w:tcMar>
              <w:top w:type="dxa" w:w="60"/>
              <w:left w:type="dxa" w:w="100"/>
              <w:bottom w:type="dxa" w:w="60"/>
              <w:right w:type="dxa" w:w="100"/>
            </w:tcMar>
          </w:tcPr>
          <w:p>
            <w:pPr>
              <w:spacing w:after="0"/>
            </w:pPr>
            <w:r>
              <w:rPr>
                <w:b w:val="false"/>
                <w:bCs w:val="false"/>
                <w:sz w:val="18"/>
                <w:szCs w:val="18"/>
              </w:rPr>
              <w:t xml:space="preserve">Recognizes the need for an interpreter after a prompt.</w:t>
            </w:r>
          </w:p>
        </w:tc>
        <w:tc>
          <w:tcPr>
            <w:tcW w:type="dxa" w:w="2520"/>
            <w:shd w:fill="F7F2EC" w:color="auto" w:val="clear"/>
            <w:tcMar>
              <w:top w:type="dxa" w:w="60"/>
              <w:left w:type="dxa" w:w="100"/>
              <w:bottom w:type="dxa" w:w="60"/>
              <w:right w:type="dxa" w:w="100"/>
            </w:tcMar>
          </w:tcPr>
          <w:p>
            <w:pPr>
              <w:spacing w:after="0"/>
            </w:pPr>
            <w:r>
              <w:rPr>
                <w:b w:val="false"/>
                <w:bCs w:val="false"/>
                <w:sz w:val="18"/>
                <w:szCs w:val="18"/>
              </w:rPr>
              <w:t xml:space="preserve">Moves to a qualified interpreter without a prompt and declines student interpreting kindly.</w:t>
            </w:r>
          </w:p>
        </w:tc>
      </w:tr>
      <w:tr>
        <w:tc>
          <w:tcPr>
            <w:tcW w:type="dxa" w:w="1800"/>
            <w:tcMar>
              <w:top w:type="dxa" w:w="60"/>
              <w:left w:type="dxa" w:w="100"/>
              <w:bottom w:type="dxa" w:w="60"/>
              <w:right w:type="dxa" w:w="100"/>
            </w:tcMar>
          </w:tcPr>
          <w:p>
            <w:pPr>
              <w:spacing w:after="0"/>
            </w:pPr>
            <w:r>
              <w:rPr>
                <w:b/>
                <w:bCs/>
                <w:sz w:val="18"/>
                <w:szCs w:val="18"/>
              </w:rPr>
              <w:t xml:space="preserve">Support for learning</w:t>
            </w:r>
          </w:p>
        </w:tc>
        <w:tc>
          <w:tcPr>
            <w:tcW w:type="dxa" w:w="2520"/>
            <w:tcMar>
              <w:top w:type="dxa" w:w="60"/>
              <w:left w:type="dxa" w:w="100"/>
              <w:bottom w:type="dxa" w:w="60"/>
              <w:right w:type="dxa" w:w="100"/>
            </w:tcMar>
          </w:tcPr>
          <w:p>
            <w:pPr>
              <w:spacing w:after="0"/>
            </w:pPr>
            <w:r>
              <w:rPr>
                <w:b w:val="false"/>
                <w:bCs w:val="false"/>
                <w:sz w:val="18"/>
                <w:szCs w:val="18"/>
              </w:rPr>
              <w:t xml:space="preserve">Translates everything or uses no strategy.</w:t>
            </w:r>
          </w:p>
        </w:tc>
        <w:tc>
          <w:tcPr>
            <w:tcW w:type="dxa" w:w="2520"/>
            <w:tcMar>
              <w:top w:type="dxa" w:w="60"/>
              <w:left w:type="dxa" w:w="100"/>
              <w:bottom w:type="dxa" w:w="60"/>
              <w:right w:type="dxa" w:w="100"/>
            </w:tcMar>
          </w:tcPr>
          <w:p>
            <w:pPr>
              <w:spacing w:after="0"/>
            </w:pPr>
            <w:r>
              <w:rPr>
                <w:b w:val="false"/>
                <w:bCs w:val="false"/>
                <w:sz w:val="18"/>
                <w:szCs w:val="18"/>
              </w:rPr>
              <w:t xml:space="preserve">Uses one strategy: cognates, a frame, or a check for understanding.</w:t>
            </w:r>
          </w:p>
        </w:tc>
        <w:tc>
          <w:tcPr>
            <w:tcW w:type="dxa" w:w="2520"/>
            <w:tcMar>
              <w:top w:type="dxa" w:w="60"/>
              <w:left w:type="dxa" w:w="100"/>
              <w:bottom w:type="dxa" w:w="60"/>
              <w:right w:type="dxa" w:w="100"/>
            </w:tcMar>
          </w:tcPr>
          <w:p>
            <w:pPr>
              <w:spacing w:after="0"/>
            </w:pPr>
            <w:r>
              <w:rPr>
                <w:b w:val="false"/>
                <w:bCs w:val="false"/>
                <w:sz w:val="18"/>
                <w:szCs w:val="18"/>
              </w:rPr>
              <w:t xml:space="preserve">Combines a preview, cognates, a frame, and a strong check for understanding.</w:t>
            </w:r>
          </w:p>
        </w:tc>
      </w:tr>
    </w:tbl>
    <w:p>
      <w:pPr>
        <w:spacing w:after="120"/>
      </w:pPr>
    </w:p>
    <w:p>
      <w:pPr>
        <w:pStyle w:val="Heading2"/>
        <w:spacing w:after="120" w:before="240"/>
      </w:pPr>
      <w:r>
        <w:rPr>
          <w:b/>
          <w:bCs/>
          <w:color w:val="F26B5B"/>
        </w:rPr>
        <w:t xml:space="preserve">Reflection</w:t>
      </w:r>
    </w:p>
    <w:p>
      <w:pPr>
        <w:spacing w:after="120"/>
        <w:rPr>
          <w:b/>
          <w:bCs/>
        </w:rPr>
      </w:pPr>
      <w:r>
        <w:rPr>
          <w:b/>
          <w:bCs/>
        </w:rPr>
        <w:t xml:space="preserve">Which phrase felt most natural? Which one will you practice this week?</w:t>
      </w:r>
    </w:p>
    <w:p>
      <w:pPr>
        <w:pBdr>
          <w:bottom w:val="single" w:color="999999" w:sz="6"/>
        </w:pBdr>
        <w:spacing w:after="200"/>
      </w:pPr>
      <w:r>
        <w:t xml:space="preserve"> </w:t>
      </w:r>
    </w:p>
    <w:p>
      <w:pPr>
        <w:pBdr>
          <w:bottom w:val="single" w:color="999999" w:sz="6"/>
        </w:pBdr>
        <w:spacing w:after="200"/>
      </w:pPr>
      <w:r>
        <w:t xml:space="preserve"> </w:t>
      </w:r>
    </w:p>
    <w:p>
      <w:pPr>
        <w:spacing w:after="120"/>
        <w:rPr>
          <w:b/>
          <w:bCs/>
        </w:rPr>
      </w:pPr>
      <w:r>
        <w:rPr>
          <w:b/>
          <w:bCs/>
        </w:rPr>
        <w:t xml:space="preserve">Which student will you greet by name, correctly, tomorrow?</w:t>
      </w:r>
    </w:p>
    <w:p>
      <w:pPr>
        <w:pBdr>
          <w:bottom w:val="single" w:color="999999" w:sz="6"/>
        </w:pBdr>
        <w:spacing w:after="200"/>
      </w:pPr>
      <w:r>
        <w:t xml:space="preserve"> </w:t>
      </w:r>
    </w:p>
    <w:p>
      <w:pPr>
        <w:pBdr>
          <w:bottom w:val="single" w:color="999999" w:sz="6"/>
        </w:pBdr>
        <w:spacing w:after="200"/>
      </w:pPr>
      <w:r>
        <w:t xml:space="preserve"> </w:t>
      </w:r>
    </w:p>
    <w:p>
      <w:pPr>
        <w:spacing w:after="120"/>
        <w:rPr>
          <w:b/>
          <w:bCs/>
        </w:rPr>
      </w:pPr>
      <w:r>
        <w:rPr>
          <w:b/>
          <w:bCs/>
        </w:rPr>
        <w:t xml:space="preserve">Which family will get a good-news call from you in the next two weeks?</w:t>
      </w:r>
    </w:p>
    <w:p>
      <w:pPr>
        <w:pBdr>
          <w:bottom w:val="single" w:color="999999" w:sz="6"/>
        </w:pBdr>
        <w:spacing w:after="200"/>
      </w:pPr>
      <w:r>
        <w:t xml:space="preserve"> </w:t>
      </w:r>
    </w:p>
    <w:p>
      <w:pPr>
        <w:pBdr>
          <w:bottom w:val="single" w:color="999999" w:sz="6"/>
        </w:pBdr>
        <w:spacing w:after="200"/>
      </w:pPr>
      <w:r>
        <w:t xml:space="preserve"> </w:t>
      </w:r>
    </w:p>
    <w:p>
      <w:r>
        <w:br w:type="page"/>
      </w:r>
    </w:p>
    <w:p>
      <w:pPr>
        <w:pBdr>
          <w:bottom w:val="single" w:color="F2B33D" w:sz="18"/>
        </w:pBdr>
        <w:spacing w:after="200"/>
      </w:pPr>
      <w:r>
        <w:rPr>
          <w:b/>
          <w:bCs/>
          <w:color w:val="1F2A44"/>
          <w:sz w:val="56"/>
          <w:szCs w:val="56"/>
        </w:rPr>
        <w:t xml:space="preserve">Answer Key</w:t>
      </w:r>
    </w:p>
    <w:p>
      <w:pPr>
        <w:pStyle w:val="Heading2"/>
        <w:spacing w:after="120" w:before="240"/>
      </w:pPr>
      <w:r>
        <w:rPr>
          <w:b/>
          <w:bCs/>
          <w:color w:val="E35D4F"/>
        </w:rPr>
        <w:t xml:space="preserve">Module 1: Sounds and Names</w:t>
      </w:r>
    </w:p>
    <w:p>
      <w:pPr>
        <w:spacing w:after="40" w:before="120"/>
        <w:rPr>
          <w:b/>
          <w:bCs/>
          <w:color w:val="1F2A44"/>
        </w:rPr>
      </w:pPr>
      <w:r>
        <w:rPr>
          <w:b/>
          <w:bCs/>
          <w:color w:val="1F2A44"/>
        </w:rPr>
        <w:t xml:space="preserve">Activity 1 · Letters and sounds</w:t>
      </w:r>
    </w:p>
    <w:p>
      <w:pPr>
        <w:pStyle w:val="ListParagraph"/>
        <w:numPr>
          <w:ilvl w:val="0"/>
          <w:numId w:val="2"/>
        </w:numPr>
        <w:spacing w:after="60"/>
      </w:pPr>
      <w:r>
        <w:t xml:space="preserve">1. c (silent)</w:t>
      </w:r>
    </w:p>
    <w:p>
      <w:pPr>
        <w:pStyle w:val="ListParagraph"/>
        <w:numPr>
          <w:ilvl w:val="0"/>
          <w:numId w:val="2"/>
        </w:numPr>
        <w:spacing w:after="60"/>
      </w:pPr>
      <w:r>
        <w:t xml:space="preserve">2. g (breathy h)</w:t>
      </w:r>
    </w:p>
    <w:p>
      <w:pPr>
        <w:pStyle w:val="ListParagraph"/>
        <w:numPr>
          <w:ilvl w:val="0"/>
          <w:numId w:val="2"/>
        </w:numPr>
        <w:spacing w:after="60"/>
      </w:pPr>
      <w:r>
        <w:t xml:space="preserve">3. e (y, as in yes)</w:t>
      </w:r>
    </w:p>
    <w:p>
      <w:pPr>
        <w:pStyle w:val="ListParagraph"/>
        <w:numPr>
          <w:ilvl w:val="0"/>
          <w:numId w:val="2"/>
        </w:numPr>
        <w:spacing w:after="60"/>
      </w:pPr>
      <w:r>
        <w:t xml:space="preserve">4. a (ny)</w:t>
      </w:r>
    </w:p>
    <w:p>
      <w:pPr>
        <w:pStyle w:val="ListParagraph"/>
        <w:numPr>
          <w:ilvl w:val="0"/>
          <w:numId w:val="2"/>
        </w:numPr>
        <w:spacing w:after="60"/>
      </w:pPr>
      <w:r>
        <w:t xml:space="preserve">5. f (s)</w:t>
      </w:r>
    </w:p>
    <w:p>
      <w:pPr>
        <w:pStyle w:val="ListParagraph"/>
        <w:numPr>
          <w:ilvl w:val="0"/>
          <w:numId w:val="2"/>
        </w:numPr>
        <w:spacing w:after="60"/>
      </w:pPr>
      <w:r>
        <w:t xml:space="preserve">6. b (k, silent u)</w:t>
      </w:r>
    </w:p>
    <w:p>
      <w:pPr>
        <w:pStyle w:val="ListParagraph"/>
        <w:numPr>
          <w:ilvl w:val="0"/>
          <w:numId w:val="2"/>
        </w:numPr>
        <w:spacing w:after="60"/>
      </w:pPr>
      <w:r>
        <w:t xml:space="preserve">7. d (rolled r)</w:t>
      </w:r>
    </w:p>
    <w:p>
      <w:pPr>
        <w:spacing w:after="40" w:before="120"/>
        <w:rPr>
          <w:b/>
          <w:bCs/>
          <w:color w:val="1F2A44"/>
        </w:rPr>
      </w:pPr>
      <w:r>
        <w:rPr>
          <w:b/>
          <w:bCs/>
          <w:color w:val="1F2A44"/>
        </w:rPr>
        <w:t xml:space="preserve">Activity 2 · Find the stress</w:t>
      </w:r>
    </w:p>
    <w:p>
      <w:pPr>
        <w:pStyle w:val="ListParagraph"/>
        <w:numPr>
          <w:ilvl w:val="0"/>
          <w:numId w:val="2"/>
        </w:numPr>
        <w:spacing w:after="60"/>
      </w:pPr>
      <w:r>
        <w:t xml:space="preserve">1. Carmen: CAR, Rule 1 (example)</w:t>
      </w:r>
    </w:p>
    <w:p>
      <w:pPr>
        <w:pStyle w:val="ListParagraph"/>
        <w:numPr>
          <w:ilvl w:val="0"/>
          <w:numId w:val="2"/>
        </w:numPr>
        <w:spacing w:after="60"/>
      </w:pPr>
      <w:r>
        <w:t xml:space="preserve">2. Isabel: BEL, Rule 2</w:t>
      </w:r>
    </w:p>
    <w:p>
      <w:pPr>
        <w:pStyle w:val="ListParagraph"/>
        <w:numPr>
          <w:ilvl w:val="0"/>
          <w:numId w:val="2"/>
        </w:numPr>
        <w:spacing w:after="60"/>
      </w:pPr>
      <w:r>
        <w:t xml:space="preserve">3. Ramírez: MÍ, Rule 3</w:t>
      </w:r>
    </w:p>
    <w:p>
      <w:pPr>
        <w:pStyle w:val="ListParagraph"/>
        <w:numPr>
          <w:ilvl w:val="0"/>
          <w:numId w:val="2"/>
        </w:numPr>
        <w:spacing w:after="60"/>
      </w:pPr>
      <w:r>
        <w:t xml:space="preserve">4. Lucas: LU, Rule 1</w:t>
      </w:r>
    </w:p>
    <w:p>
      <w:pPr>
        <w:pStyle w:val="ListParagraph"/>
        <w:numPr>
          <w:ilvl w:val="0"/>
          <w:numId w:val="2"/>
        </w:numPr>
        <w:spacing w:after="60"/>
      </w:pPr>
      <w:r>
        <w:t xml:space="preserve">5. Raúl: ÚL, Rule 3</w:t>
      </w:r>
    </w:p>
    <w:p>
      <w:pPr>
        <w:pStyle w:val="ListParagraph"/>
        <w:numPr>
          <w:ilvl w:val="0"/>
          <w:numId w:val="2"/>
        </w:numPr>
        <w:spacing w:after="60"/>
      </w:pPr>
      <w:r>
        <w:t xml:space="preserve">6. Salvador: DOR, Rule 2</w:t>
      </w:r>
    </w:p>
    <w:p>
      <w:pPr>
        <w:pStyle w:val="ListParagraph"/>
        <w:numPr>
          <w:ilvl w:val="0"/>
          <w:numId w:val="2"/>
        </w:numPr>
        <w:spacing w:after="60"/>
      </w:pPr>
      <w:r>
        <w:t xml:space="preserve">7. Valentina: TI, Rule 1</w:t>
      </w:r>
    </w:p>
    <w:p>
      <w:pPr>
        <w:pStyle w:val="ListParagraph"/>
        <w:numPr>
          <w:ilvl w:val="0"/>
          <w:numId w:val="2"/>
        </w:numPr>
        <w:spacing w:after="60"/>
      </w:pPr>
      <w:r>
        <w:t xml:space="preserve">8. Andrés: DRÉS, Rule 3</w:t>
      </w:r>
    </w:p>
    <w:p>
      <w:pPr>
        <w:spacing w:after="40" w:before="120"/>
        <w:rPr>
          <w:b/>
          <w:bCs/>
          <w:color w:val="1F2A44"/>
        </w:rPr>
      </w:pPr>
      <w:r>
        <w:rPr>
          <w:b/>
          <w:bCs/>
          <w:color w:val="1F2A44"/>
        </w:rPr>
        <w:t xml:space="preserve">Activity 3 · Roster detective</w:t>
      </w:r>
    </w:p>
    <w:p>
      <w:pPr>
        <w:pStyle w:val="ListParagraph"/>
        <w:numPr>
          <w:ilvl w:val="0"/>
          <w:numId w:val="2"/>
        </w:numPr>
        <w:spacing w:after="60"/>
      </w:pPr>
      <w:r>
        <w:t xml:space="preserve">File her under H. Hernández is her father's surname (her first surname); Ruiz is her mother's.</w:t>
      </w:r>
    </w:p>
    <w:p>
      <w:pPr>
        <w:pStyle w:val="ListParagraph"/>
        <w:numPr>
          <w:ilvl w:val="0"/>
          <w:numId w:val="2"/>
        </w:numPr>
        <w:spacing w:after="60"/>
      </w:pPr>
      <w:r>
        <w:t xml:space="preserve">"Buenos días, señora Ruiz." She is Señora Ruiz, not Mrs. Hernández.</w:t>
      </w:r>
    </w:p>
    <w:p>
      <w:pPr>
        <w:pStyle w:val="ListParagraph"/>
        <w:numPr>
          <w:ilvl w:val="0"/>
          <w:numId w:val="2"/>
        </w:numPr>
        <w:spacing w:after="60"/>
      </w:pPr>
      <w:r>
        <w:t xml:space="preserve">Juan Pablo, using both parts of the first name, unless he tells you he prefers something else.</w:t>
      </w:r>
    </w:p>
    <w:p>
      <w:pPr>
        <w:pStyle w:val="ListParagraph"/>
        <w:numPr>
          <w:ilvl w:val="0"/>
          <w:numId w:val="2"/>
        </w:numPr>
        <w:spacing w:after="60"/>
      </w:pPr>
      <w:r>
        <w:t xml:space="preserve">Thank him, use his full name, and ask the family how they want it recorded. Then let the office know so his records match across systems.</w:t>
      </w:r>
    </w:p>
    <w:p>
      <w:pPr>
        <w:spacing w:after="40" w:before="120"/>
        <w:rPr>
          <w:b/>
          <w:bCs/>
          <w:color w:val="1F2A44"/>
        </w:rPr>
      </w:pPr>
      <w:r>
        <w:rPr>
          <w:b/>
          <w:bCs/>
          <w:color w:val="1F2A44"/>
        </w:rPr>
        <w:t xml:space="preserve">Activity 4 · Read the roster</w:t>
      </w:r>
    </w:p>
    <w:p>
      <w:pPr>
        <w:pStyle w:val="ListParagraph"/>
        <w:numPr>
          <w:ilvl w:val="0"/>
          <w:numId w:val="2"/>
        </w:numPr>
        <w:spacing w:after="60"/>
      </w:pPr>
      <w:r>
        <w:t xml:space="preserve">José (hoh-SEH)</w:t>
      </w:r>
    </w:p>
    <w:p>
      <w:pPr>
        <w:pStyle w:val="ListParagraph"/>
        <w:numPr>
          <w:ilvl w:val="0"/>
          <w:numId w:val="2"/>
        </w:numPr>
        <w:spacing w:after="60"/>
      </w:pPr>
      <w:r>
        <w:t xml:space="preserve">Jesús (heh-SOOS)</w:t>
      </w:r>
    </w:p>
    <w:p>
      <w:pPr>
        <w:pStyle w:val="ListParagraph"/>
        <w:numPr>
          <w:ilvl w:val="0"/>
          <w:numId w:val="2"/>
        </w:numPr>
        <w:spacing w:after="60"/>
      </w:pPr>
      <w:r>
        <w:t xml:space="preserve">Guadalupe (gwah-dah-LOO-peh)</w:t>
      </w:r>
    </w:p>
    <w:p>
      <w:pPr>
        <w:pStyle w:val="ListParagraph"/>
        <w:numPr>
          <w:ilvl w:val="0"/>
          <w:numId w:val="2"/>
        </w:numPr>
        <w:spacing w:after="60"/>
      </w:pPr>
      <w:r>
        <w:t xml:space="preserve">Ximena (hee-MEH-nah)</w:t>
      </w:r>
    </w:p>
    <w:p>
      <w:pPr>
        <w:pStyle w:val="ListParagraph"/>
        <w:numPr>
          <w:ilvl w:val="0"/>
          <w:numId w:val="2"/>
        </w:numPr>
        <w:spacing w:after="60"/>
      </w:pPr>
      <w:r>
        <w:t xml:space="preserve">Joaquín (hwah-KEEN)</w:t>
      </w:r>
    </w:p>
    <w:p>
      <w:pPr>
        <w:pStyle w:val="ListParagraph"/>
        <w:numPr>
          <w:ilvl w:val="0"/>
          <w:numId w:val="2"/>
        </w:numPr>
        <w:spacing w:after="60"/>
      </w:pPr>
      <w:r>
        <w:t xml:space="preserve">Guillermo (gee-YEHR-moh)</w:t>
      </w:r>
    </w:p>
    <w:p>
      <w:pPr>
        <w:pStyle w:val="ListParagraph"/>
        <w:numPr>
          <w:ilvl w:val="0"/>
          <w:numId w:val="2"/>
        </w:numPr>
        <w:spacing w:after="60"/>
      </w:pPr>
      <w:r>
        <w:t xml:space="preserve">Yesenia (yeh-SEH-nyah)</w:t>
      </w:r>
    </w:p>
    <w:p>
      <w:pPr>
        <w:pStyle w:val="ListParagraph"/>
        <w:numPr>
          <w:ilvl w:val="0"/>
          <w:numId w:val="2"/>
        </w:numPr>
        <w:spacing w:after="60"/>
      </w:pPr>
      <w:r>
        <w:t xml:space="preserve">Rocío (rroh-SEE-oh)</w:t>
      </w:r>
    </w:p>
    <w:p>
      <w:pPr>
        <w:pStyle w:val="ListParagraph"/>
        <w:numPr>
          <w:ilvl w:val="0"/>
          <w:numId w:val="2"/>
        </w:numPr>
        <w:spacing w:after="60"/>
      </w:pPr>
      <w:r>
        <w:t xml:space="preserve">Ángel (AHN-hehl)</w:t>
      </w:r>
    </w:p>
    <w:p>
      <w:pPr>
        <w:pStyle w:val="ListParagraph"/>
        <w:numPr>
          <w:ilvl w:val="0"/>
          <w:numId w:val="2"/>
        </w:numPr>
        <w:spacing w:after="60"/>
      </w:pPr>
      <w:r>
        <w:t xml:space="preserve">Jiménez (hee-MEH-nehs)</w:t>
      </w:r>
    </w:p>
    <w:p>
      <w:pPr>
        <w:pStyle w:val="ListParagraph"/>
        <w:numPr>
          <w:ilvl w:val="0"/>
          <w:numId w:val="2"/>
        </w:numPr>
        <w:spacing w:after="60"/>
      </w:pPr>
      <w:r>
        <w:t xml:space="preserve">Gutiérrez (goo-TYEH-rrehs)</w:t>
      </w:r>
    </w:p>
    <w:p>
      <w:pPr>
        <w:pStyle w:val="ListParagraph"/>
        <w:numPr>
          <w:ilvl w:val="0"/>
          <w:numId w:val="2"/>
        </w:numPr>
        <w:spacing w:after="60"/>
      </w:pPr>
      <w:r>
        <w:t xml:space="preserve">Rodríguez (rroh-DREE-gehs)</w:t>
      </w:r>
    </w:p>
    <w:p>
      <w:pPr>
        <w:pStyle w:val="ListParagraph"/>
        <w:numPr>
          <w:ilvl w:val="0"/>
          <w:numId w:val="2"/>
        </w:numPr>
        <w:spacing w:after="60"/>
      </w:pPr>
      <w:r>
        <w:t xml:space="preserve">Vázquez (BAHS-kehs)</w:t>
      </w:r>
    </w:p>
    <w:p>
      <w:pPr>
        <w:pStyle w:val="ListParagraph"/>
        <w:numPr>
          <w:ilvl w:val="0"/>
          <w:numId w:val="2"/>
        </w:numPr>
        <w:spacing w:after="60"/>
      </w:pPr>
      <w:r>
        <w:t xml:space="preserve">Muñoz (moo-NYOHS)</w:t>
      </w:r>
    </w:p>
    <w:p>
      <w:pPr>
        <w:pStyle w:val="ListParagraph"/>
        <w:numPr>
          <w:ilvl w:val="0"/>
          <w:numId w:val="2"/>
        </w:numPr>
        <w:spacing w:after="60"/>
      </w:pPr>
      <w:r>
        <w:t xml:space="preserve">Hernández (ehr-NAHN-dehs)</w:t>
      </w:r>
    </w:p>
    <w:p>
      <w:pPr>
        <w:pStyle w:val="ListParagraph"/>
        <w:numPr>
          <w:ilvl w:val="0"/>
          <w:numId w:val="2"/>
        </w:numPr>
        <w:spacing w:after="60"/>
      </w:pPr>
      <w:r>
        <w:t xml:space="preserve">Iturria (ee-TOO-rryah)</w:t>
      </w:r>
    </w:p>
    <w:p>
      <w:pPr>
        <w:spacing w:after="40" w:before="120"/>
        <w:rPr>
          <w:b/>
          <w:bCs/>
          <w:color w:val="1F2A44"/>
        </w:rPr>
      </w:pPr>
      <w:r>
        <w:rPr>
          <w:b/>
          <w:bCs/>
          <w:color w:val="1F2A44"/>
        </w:rPr>
        <w:t xml:space="preserve">Activity 5 · First-day name check</w:t>
      </w:r>
    </w:p>
    <w:p>
      <w:pPr>
        <w:pStyle w:val="ListParagraph"/>
        <w:numPr>
          <w:ilvl w:val="0"/>
          <w:numId w:val="2"/>
        </w:numPr>
        <w:spacing w:after="60"/>
      </w:pPr>
      <w:r>
        <w:t xml:space="preserve">Answers will vary. Check that the teacher identifies the first surname (in the model, Rodríguez) as the one to file under.</w:t>
      </w:r>
    </w:p>
    <w:p>
      <w:pPr>
        <w:spacing w:after="40" w:before="120"/>
        <w:rPr>
          <w:b/>
          <w:bCs/>
          <w:color w:val="1F2A44"/>
        </w:rPr>
      </w:pPr>
      <w:r>
        <w:rPr>
          <w:b/>
          <w:bCs/>
          <w:color w:val="1F2A44"/>
        </w:rPr>
        <w:t xml:space="preserve">Quiz</w:t>
      </w:r>
    </w:p>
    <w:p>
      <w:pPr>
        <w:spacing w:after="120"/>
      </w:pPr>
      <w:r>
        <w:t xml:space="preserve">1. B     2. B     3. C     4. A     5. C</w:t>
      </w:r>
    </w:p>
    <w:p>
      <w:pPr>
        <w:pStyle w:val="Heading2"/>
        <w:spacing w:after="120" w:before="240"/>
      </w:pPr>
      <w:r>
        <w:rPr>
          <w:b/>
          <w:bCs/>
          <w:color w:val="C8902E"/>
        </w:rPr>
        <w:t xml:space="preserve">Module 2: Greetings and Relationships</w:t>
      </w:r>
    </w:p>
    <w:p>
      <w:pPr>
        <w:spacing w:after="40" w:before="120"/>
        <w:rPr>
          <w:b/>
          <w:bCs/>
          <w:color w:val="1F2A44"/>
        </w:rPr>
      </w:pPr>
      <w:r>
        <w:rPr>
          <w:b/>
          <w:bCs/>
          <w:color w:val="1F2A44"/>
        </w:rPr>
        <w:t xml:space="preserve">Activity 1 · The right greeting</w:t>
      </w:r>
    </w:p>
    <w:p>
      <w:pPr>
        <w:pStyle w:val="ListParagraph"/>
        <w:numPr>
          <w:ilvl w:val="0"/>
          <w:numId w:val="2"/>
        </w:numPr>
        <w:spacing w:after="60"/>
      </w:pPr>
      <w:r>
        <w:t xml:space="preserve">1. c (Buenos días.)</w:t>
      </w:r>
    </w:p>
    <w:p>
      <w:pPr>
        <w:pStyle w:val="ListParagraph"/>
        <w:numPr>
          <w:ilvl w:val="0"/>
          <w:numId w:val="2"/>
        </w:numPr>
        <w:spacing w:after="60"/>
      </w:pPr>
      <w:r>
        <w:t xml:space="preserve">2. f (Buenas tardes.)</w:t>
      </w:r>
    </w:p>
    <w:p>
      <w:pPr>
        <w:pStyle w:val="ListParagraph"/>
        <w:numPr>
          <w:ilvl w:val="0"/>
          <w:numId w:val="2"/>
        </w:numPr>
        <w:spacing w:after="60"/>
      </w:pPr>
      <w:r>
        <w:t xml:space="preserve">3. e (Te extrañamos. Me alegra que estés aquí.)</w:t>
      </w:r>
    </w:p>
    <w:p>
      <w:pPr>
        <w:pStyle w:val="ListParagraph"/>
        <w:numPr>
          <w:ilvl w:val="0"/>
          <w:numId w:val="2"/>
        </w:numPr>
        <w:spacing w:after="60"/>
      </w:pPr>
      <w:r>
        <w:t xml:space="preserve">4. a (Hasta el lunes.)</w:t>
      </w:r>
    </w:p>
    <w:p>
      <w:pPr>
        <w:pStyle w:val="ListParagraph"/>
        <w:numPr>
          <w:ilvl w:val="0"/>
          <w:numId w:val="2"/>
        </w:numPr>
        <w:spacing w:after="60"/>
      </w:pPr>
      <w:r>
        <w:t xml:space="preserve">5. b (Buenas tardes, señora. ¿Cómo está usted?)</w:t>
      </w:r>
    </w:p>
    <w:p>
      <w:pPr>
        <w:pStyle w:val="ListParagraph"/>
        <w:numPr>
          <w:ilvl w:val="0"/>
          <w:numId w:val="2"/>
        </w:numPr>
        <w:spacing w:after="60"/>
      </w:pPr>
      <w:r>
        <w:t xml:space="preserve">6. d (Bienvenido a la clase.)</w:t>
      </w:r>
    </w:p>
    <w:p>
      <w:pPr>
        <w:spacing w:after="40" w:before="120"/>
        <w:rPr>
          <w:b/>
          <w:bCs/>
          <w:color w:val="1F2A44"/>
        </w:rPr>
      </w:pPr>
      <w:r>
        <w:rPr>
          <w:b/>
          <w:bCs/>
          <w:color w:val="1F2A44"/>
        </w:rPr>
        <w:t xml:space="preserve">Activity 2 · Tú or usted?</w:t>
      </w:r>
    </w:p>
    <w:p>
      <w:pPr>
        <w:pStyle w:val="ListParagraph"/>
        <w:numPr>
          <w:ilvl w:val="0"/>
          <w:numId w:val="2"/>
        </w:numPr>
        <w:spacing w:after="60"/>
      </w:pPr>
      <w:r>
        <w:t xml:space="preserve">1. estás</w:t>
      </w:r>
    </w:p>
    <w:p>
      <w:pPr>
        <w:pStyle w:val="ListParagraph"/>
        <w:numPr>
          <w:ilvl w:val="0"/>
          <w:numId w:val="2"/>
        </w:numPr>
        <w:spacing w:after="60"/>
      </w:pPr>
      <w:r>
        <w:t xml:space="preserve">2. usted</w:t>
      </w:r>
    </w:p>
    <w:p>
      <w:pPr>
        <w:pStyle w:val="ListParagraph"/>
        <w:numPr>
          <w:ilvl w:val="0"/>
          <w:numId w:val="2"/>
        </w:numPr>
        <w:spacing w:after="60"/>
      </w:pPr>
      <w:r>
        <w:t xml:space="preserve">3. tengas</w:t>
      </w:r>
    </w:p>
    <w:p>
      <w:pPr>
        <w:pStyle w:val="ListParagraph"/>
        <w:numPr>
          <w:ilvl w:val="0"/>
          <w:numId w:val="2"/>
        </w:numPr>
        <w:spacing w:after="60"/>
      </w:pPr>
      <w:r>
        <w:t xml:space="preserve">4. tenga</w:t>
      </w:r>
    </w:p>
    <w:p>
      <w:pPr>
        <w:pStyle w:val="ListParagraph"/>
        <w:numPr>
          <w:ilvl w:val="0"/>
          <w:numId w:val="2"/>
        </w:numPr>
        <w:spacing w:after="60"/>
      </w:pPr>
      <w:r>
        <w:t xml:space="preserve">5. usted</w:t>
      </w:r>
    </w:p>
    <w:p>
      <w:pPr>
        <w:pStyle w:val="ListParagraph"/>
        <w:numPr>
          <w:ilvl w:val="0"/>
          <w:numId w:val="2"/>
        </w:numPr>
        <w:spacing w:after="60"/>
      </w:pPr>
      <w:r>
        <w:t xml:space="preserve">6. Bienvenida</w:t>
      </w:r>
    </w:p>
    <w:p>
      <w:pPr>
        <w:spacing w:after="40" w:before="120"/>
        <w:rPr>
          <w:b/>
          <w:bCs/>
          <w:color w:val="1F2A44"/>
        </w:rPr>
      </w:pPr>
      <w:r>
        <w:rPr>
          <w:b/>
          <w:bCs/>
          <w:color w:val="1F2A44"/>
        </w:rPr>
        <w:t xml:space="preserve">Activity 3 · What would you say?</w:t>
      </w:r>
    </w:p>
    <w:p>
      <w:pPr>
        <w:pStyle w:val="ListParagraph"/>
        <w:numPr>
          <w:ilvl w:val="0"/>
          <w:numId w:val="2"/>
        </w:numPr>
        <w:spacing w:after="60"/>
      </w:pPr>
      <w:r>
        <w:t xml:space="preserve">"Buenos días, Luis. ¿Cómo estás?" If he says "Cansado," answer "Lo siento" and check in with him privately later.</w:t>
      </w:r>
    </w:p>
    <w:p>
      <w:pPr>
        <w:pStyle w:val="ListParagraph"/>
        <w:numPr>
          <w:ilvl w:val="0"/>
          <w:numId w:val="2"/>
        </w:numPr>
        <w:spacing w:after="60"/>
      </w:pPr>
      <w:r>
        <w:t xml:space="preserve">"Buenas tardes, señora Ruiz. ¿Cómo está usted?" Use usted and her title.</w:t>
      </w:r>
    </w:p>
    <w:p>
      <w:pPr>
        <w:pStyle w:val="ListParagraph"/>
        <w:numPr>
          <w:ilvl w:val="0"/>
          <w:numId w:val="2"/>
        </w:numPr>
        <w:spacing w:after="60"/>
      </w:pPr>
      <w:r>
        <w:t xml:space="preserve">It is not rude. In many Latin American schools, "Teacher" or "Maestra / Maestro" is a respectful title. You can teach your name too, while honoring the respect behind the greeting.</w:t>
      </w:r>
    </w:p>
    <w:p>
      <w:pPr>
        <w:spacing w:after="40" w:before="120"/>
        <w:rPr>
          <w:b/>
          <w:bCs/>
          <w:color w:val="1F2A44"/>
        </w:rPr>
      </w:pPr>
      <w:r>
        <w:rPr>
          <w:b/>
          <w:bCs/>
          <w:color w:val="1F2A44"/>
        </w:rPr>
        <w:t xml:space="preserve">Activity 4 · Door greeting, two ways</w:t>
      </w:r>
    </w:p>
    <w:p>
      <w:pPr>
        <w:pStyle w:val="ListParagraph"/>
        <w:numPr>
          <w:ilvl w:val="0"/>
          <w:numId w:val="2"/>
        </w:numPr>
        <w:spacing w:after="60"/>
      </w:pPr>
      <w:r>
        <w:t xml:space="preserve">Answers will vary. Check for estás with the student and está usted with the adult.</w:t>
      </w:r>
    </w:p>
    <w:p>
      <w:pPr>
        <w:spacing w:after="40" w:before="120"/>
        <w:rPr>
          <w:b/>
          <w:bCs/>
          <w:color w:val="1F2A44"/>
        </w:rPr>
      </w:pPr>
      <w:r>
        <w:rPr>
          <w:b/>
          <w:bCs/>
          <w:color w:val="1F2A44"/>
        </w:rPr>
        <w:t xml:space="preserve">Activity 5 · Pure vowels</w:t>
      </w:r>
    </w:p>
    <w:p>
      <w:pPr>
        <w:pStyle w:val="ListParagraph"/>
        <w:numPr>
          <w:ilvl w:val="0"/>
          <w:numId w:val="2"/>
        </w:numPr>
        <w:spacing w:after="60"/>
      </w:pPr>
      <w:r>
        <w:t xml:space="preserve">BWEH-nohs DEE-ahs</w:t>
      </w:r>
    </w:p>
    <w:p>
      <w:pPr>
        <w:pStyle w:val="ListParagraph"/>
        <w:numPr>
          <w:ilvl w:val="0"/>
          <w:numId w:val="2"/>
        </w:numPr>
        <w:spacing w:after="60"/>
      </w:pPr>
      <w:r>
        <w:t xml:space="preserve">BWEH-nahs TAHR-dehs</w:t>
      </w:r>
    </w:p>
    <w:p>
      <w:pPr>
        <w:pStyle w:val="ListParagraph"/>
        <w:numPr>
          <w:ilvl w:val="0"/>
          <w:numId w:val="2"/>
        </w:numPr>
        <w:spacing w:after="60"/>
      </w:pPr>
      <w:r>
        <w:t xml:space="preserve">KOH-moh ehs-TAH oos-TEHD</w:t>
      </w:r>
    </w:p>
    <w:p>
      <w:pPr>
        <w:pStyle w:val="ListParagraph"/>
        <w:numPr>
          <w:ilvl w:val="0"/>
          <w:numId w:val="2"/>
        </w:numPr>
        <w:spacing w:after="60"/>
      </w:pPr>
      <w:r>
        <w:t xml:space="preserve">teh ehks-trah-NYAH-mohs</w:t>
      </w:r>
    </w:p>
    <w:p>
      <w:pPr>
        <w:pStyle w:val="ListParagraph"/>
        <w:numPr>
          <w:ilvl w:val="0"/>
          <w:numId w:val="2"/>
        </w:numPr>
        <w:spacing w:after="60"/>
      </w:pPr>
      <w:r>
        <w:t xml:space="preserve">KYEHN teh rreh-KOH-heh OY</w:t>
      </w:r>
    </w:p>
    <w:p>
      <w:pPr>
        <w:pStyle w:val="ListParagraph"/>
        <w:numPr>
          <w:ilvl w:val="0"/>
          <w:numId w:val="2"/>
        </w:numPr>
        <w:spacing w:after="60"/>
      </w:pPr>
      <w:r>
        <w:t xml:space="preserve">keh TEHN-gahs oon BWEHN DEE-ah</w:t>
      </w:r>
    </w:p>
    <w:p>
      <w:pPr>
        <w:spacing w:after="40" w:before="120"/>
        <w:rPr>
          <w:b/>
          <w:bCs/>
          <w:color w:val="1F2A44"/>
        </w:rPr>
      </w:pPr>
      <w:r>
        <w:rPr>
          <w:b/>
          <w:bCs/>
          <w:color w:val="1F2A44"/>
        </w:rPr>
        <w:t xml:space="preserve">Quiz</w:t>
      </w:r>
    </w:p>
    <w:p>
      <w:pPr>
        <w:spacing w:after="120"/>
      </w:pPr>
      <w:r>
        <w:t xml:space="preserve">1. B     2. C     3. B     4. A     5. D</w:t>
      </w:r>
    </w:p>
    <w:p>
      <w:pPr>
        <w:pStyle w:val="Heading2"/>
        <w:spacing w:after="120" w:before="240"/>
      </w:pPr>
      <w:r>
        <w:rPr>
          <w:b/>
          <w:bCs/>
          <w:color w:val="2B8A9A"/>
        </w:rPr>
        <w:t xml:space="preserve">Module 3: Classroom Directions</w:t>
      </w:r>
    </w:p>
    <w:p>
      <w:pPr>
        <w:spacing w:after="40" w:before="120"/>
        <w:rPr>
          <w:b/>
          <w:bCs/>
          <w:color w:val="1F2A44"/>
        </w:rPr>
      </w:pPr>
      <w:r>
        <w:rPr>
          <w:b/>
          <w:bCs/>
          <w:color w:val="1F2A44"/>
        </w:rPr>
        <w:t xml:space="preserve">Activity 1 · Directions to one student</w:t>
      </w:r>
    </w:p>
    <w:p>
      <w:pPr>
        <w:pStyle w:val="ListParagraph"/>
        <w:numPr>
          <w:ilvl w:val="0"/>
          <w:numId w:val="2"/>
        </w:numPr>
        <w:spacing w:after="60"/>
      </w:pPr>
      <w:r>
        <w:t xml:space="preserve">1. d (Siéntate.)</w:t>
      </w:r>
    </w:p>
    <w:p>
      <w:pPr>
        <w:pStyle w:val="ListParagraph"/>
        <w:numPr>
          <w:ilvl w:val="0"/>
          <w:numId w:val="2"/>
        </w:numPr>
        <w:spacing w:after="60"/>
      </w:pPr>
      <w:r>
        <w:t xml:space="preserve">2. c (Escucha.)</w:t>
      </w:r>
    </w:p>
    <w:p>
      <w:pPr>
        <w:pStyle w:val="ListParagraph"/>
        <w:numPr>
          <w:ilvl w:val="0"/>
          <w:numId w:val="2"/>
        </w:numPr>
        <w:spacing w:after="60"/>
      </w:pPr>
      <w:r>
        <w:t xml:space="preserve">3. f (Escribe.)</w:t>
      </w:r>
    </w:p>
    <w:p>
      <w:pPr>
        <w:pStyle w:val="ListParagraph"/>
        <w:numPr>
          <w:ilvl w:val="0"/>
          <w:numId w:val="2"/>
        </w:numPr>
        <w:spacing w:after="60"/>
      </w:pPr>
      <w:r>
        <w:t xml:space="preserve">4. e (Levanta la mano.)</w:t>
      </w:r>
    </w:p>
    <w:p>
      <w:pPr>
        <w:pStyle w:val="ListParagraph"/>
        <w:numPr>
          <w:ilvl w:val="0"/>
          <w:numId w:val="2"/>
        </w:numPr>
        <w:spacing w:after="60"/>
      </w:pPr>
      <w:r>
        <w:t xml:space="preserve">5. a (Haz fila.)</w:t>
      </w:r>
    </w:p>
    <w:p>
      <w:pPr>
        <w:pStyle w:val="ListParagraph"/>
        <w:numPr>
          <w:ilvl w:val="0"/>
          <w:numId w:val="2"/>
        </w:numPr>
        <w:spacing w:after="60"/>
      </w:pPr>
      <w:r>
        <w:t xml:space="preserve">6. b (Abre tu libro.)</w:t>
      </w:r>
    </w:p>
    <w:p>
      <w:pPr>
        <w:spacing w:after="40" w:before="120"/>
        <w:rPr>
          <w:b/>
          <w:bCs/>
          <w:color w:val="1F2A44"/>
        </w:rPr>
      </w:pPr>
      <w:r>
        <w:rPr>
          <w:b/>
          <w:bCs/>
          <w:color w:val="1F2A44"/>
        </w:rPr>
        <w:t xml:space="preserve">Activity 2 · Now tell the whole class</w:t>
      </w:r>
    </w:p>
    <w:p>
      <w:pPr>
        <w:pStyle w:val="ListParagraph"/>
        <w:numPr>
          <w:ilvl w:val="0"/>
          <w:numId w:val="2"/>
        </w:numPr>
        <w:spacing w:after="60"/>
      </w:pPr>
      <w:r>
        <w:t xml:space="preserve">1. Escuchen.</w:t>
      </w:r>
    </w:p>
    <w:p>
      <w:pPr>
        <w:pStyle w:val="ListParagraph"/>
        <w:numPr>
          <w:ilvl w:val="0"/>
          <w:numId w:val="2"/>
        </w:numPr>
        <w:spacing w:after="60"/>
      </w:pPr>
      <w:r>
        <w:t xml:space="preserve">2. Miren.</w:t>
      </w:r>
    </w:p>
    <w:p>
      <w:pPr>
        <w:pStyle w:val="ListParagraph"/>
        <w:numPr>
          <w:ilvl w:val="0"/>
          <w:numId w:val="2"/>
        </w:numPr>
        <w:spacing w:after="60"/>
      </w:pPr>
      <w:r>
        <w:t xml:space="preserve">3. Escriban.</w:t>
      </w:r>
    </w:p>
    <w:p>
      <w:pPr>
        <w:pStyle w:val="ListParagraph"/>
        <w:numPr>
          <w:ilvl w:val="0"/>
          <w:numId w:val="2"/>
        </w:numPr>
        <w:spacing w:after="60"/>
      </w:pPr>
      <w:r>
        <w:t xml:space="preserve">4. Lean.</w:t>
      </w:r>
    </w:p>
    <w:p>
      <w:pPr>
        <w:pStyle w:val="ListParagraph"/>
        <w:numPr>
          <w:ilvl w:val="0"/>
          <w:numId w:val="2"/>
        </w:numPr>
        <w:spacing w:after="60"/>
      </w:pPr>
      <w:r>
        <w:t xml:space="preserve">5. Abran sus libros.</w:t>
      </w:r>
    </w:p>
    <w:p>
      <w:pPr>
        <w:pStyle w:val="ListParagraph"/>
        <w:numPr>
          <w:ilvl w:val="0"/>
          <w:numId w:val="2"/>
        </w:numPr>
        <w:spacing w:after="60"/>
      </w:pPr>
      <w:r>
        <w:t xml:space="preserve">6. Siéntense.</w:t>
      </w:r>
    </w:p>
    <w:p>
      <w:pPr>
        <w:pStyle w:val="ListParagraph"/>
        <w:numPr>
          <w:ilvl w:val="0"/>
          <w:numId w:val="2"/>
        </w:numPr>
        <w:spacing w:after="60"/>
      </w:pPr>
      <w:r>
        <w:t xml:space="preserve">7. Vengan aquí.</w:t>
      </w:r>
    </w:p>
    <w:p>
      <w:pPr>
        <w:pStyle w:val="ListParagraph"/>
        <w:numPr>
          <w:ilvl w:val="0"/>
          <w:numId w:val="2"/>
        </w:numPr>
        <w:spacing w:after="60"/>
      </w:pPr>
      <w:r>
        <w:t xml:space="preserve">8. Saquen un lápiz.</w:t>
      </w:r>
    </w:p>
    <w:p>
      <w:pPr>
        <w:spacing w:after="40" w:before="120"/>
        <w:rPr>
          <w:b/>
          <w:bCs/>
          <w:color w:val="1F2A44"/>
        </w:rPr>
      </w:pPr>
      <w:r>
        <w:rPr>
          <w:b/>
          <w:bCs/>
          <w:color w:val="1F2A44"/>
        </w:rPr>
        <w:t xml:space="preserve">Activity 3 · Tú, ustedes, or usted?</w:t>
      </w:r>
    </w:p>
    <w:p>
      <w:pPr>
        <w:pStyle w:val="ListParagraph"/>
        <w:numPr>
          <w:ilvl w:val="0"/>
          <w:numId w:val="2"/>
        </w:numPr>
        <w:spacing w:after="60"/>
      </w:pPr>
      <w:r>
        <w:t xml:space="preserve">1. tú: Siéntate, por favor.</w:t>
      </w:r>
    </w:p>
    <w:p>
      <w:pPr>
        <w:pStyle w:val="ListParagraph"/>
        <w:numPr>
          <w:ilvl w:val="0"/>
          <w:numId w:val="2"/>
        </w:numPr>
        <w:spacing w:after="60"/>
      </w:pPr>
      <w:r>
        <w:t xml:space="preserve">2. ustedes: Saquen un lápiz.</w:t>
      </w:r>
    </w:p>
    <w:p>
      <w:pPr>
        <w:pStyle w:val="ListParagraph"/>
        <w:numPr>
          <w:ilvl w:val="0"/>
          <w:numId w:val="2"/>
        </w:numPr>
        <w:spacing w:after="60"/>
      </w:pPr>
      <w:r>
        <w:t xml:space="preserve">3. usted: Pase, por favor.</w:t>
      </w:r>
    </w:p>
    <w:p>
      <w:pPr>
        <w:pStyle w:val="ListParagraph"/>
        <w:numPr>
          <w:ilvl w:val="0"/>
          <w:numId w:val="2"/>
        </w:numPr>
        <w:spacing w:after="60"/>
      </w:pPr>
      <w:r>
        <w:t xml:space="preserve">4. ustedes: Trabajen en parejas. (or Trabajen juntos.)</w:t>
      </w:r>
    </w:p>
    <w:p>
      <w:pPr>
        <w:pStyle w:val="ListParagraph"/>
        <w:numPr>
          <w:ilvl w:val="0"/>
          <w:numId w:val="2"/>
        </w:numPr>
        <w:spacing w:after="60"/>
      </w:pPr>
      <w:r>
        <w:t xml:space="preserve">5. usted: Espere un momento, por favor.</w:t>
      </w:r>
    </w:p>
    <w:p>
      <w:pPr>
        <w:pStyle w:val="ListParagraph"/>
        <w:numPr>
          <w:ilvl w:val="0"/>
          <w:numId w:val="2"/>
        </w:numPr>
        <w:spacing w:after="60"/>
      </w:pPr>
      <w:r>
        <w:t xml:space="preserve">6. tú: Muéstrame tu trabajo.</w:t>
      </w:r>
    </w:p>
    <w:p>
      <w:pPr>
        <w:spacing w:after="40" w:before="120"/>
        <w:rPr>
          <w:b/>
          <w:bCs/>
          <w:color w:val="1F2A44"/>
        </w:rPr>
      </w:pPr>
      <w:r>
        <w:rPr>
          <w:b/>
          <w:bCs/>
          <w:color w:val="1F2A44"/>
        </w:rPr>
        <w:t xml:space="preserve">Activity 4 · Simón dice (Simon Says)</w:t>
      </w:r>
    </w:p>
    <w:p>
      <w:pPr>
        <w:pStyle w:val="ListParagraph"/>
        <w:numPr>
          <w:ilvl w:val="0"/>
          <w:numId w:val="2"/>
        </w:numPr>
        <w:spacing w:after="60"/>
      </w:pPr>
      <w:r>
        <w:t xml:space="preserve">Answers will vary. Check that group commands end in -n and one-person commands do not.</w:t>
      </w:r>
    </w:p>
    <w:p>
      <w:pPr>
        <w:spacing w:after="40" w:before="120"/>
        <w:rPr>
          <w:b/>
          <w:bCs/>
          <w:color w:val="1F2A44"/>
        </w:rPr>
      </w:pPr>
      <w:r>
        <w:rPr>
          <w:b/>
          <w:bCs/>
          <w:color w:val="1F2A44"/>
        </w:rPr>
        <w:t xml:space="preserve">Activity 5 · A morning routine script</w:t>
      </w:r>
    </w:p>
    <w:p>
      <w:pPr>
        <w:pStyle w:val="ListParagraph"/>
        <w:numPr>
          <w:ilvl w:val="0"/>
          <w:numId w:val="2"/>
        </w:numPr>
        <w:spacing w:after="60"/>
      </w:pPr>
      <w:r>
        <w:t xml:space="preserve">BWEH-nohs DEE-ahs. SYEHN-tehn-seh, pohr fah-BOHR.</w:t>
      </w:r>
    </w:p>
    <w:p>
      <w:pPr>
        <w:pStyle w:val="ListParagraph"/>
        <w:numPr>
          <w:ilvl w:val="0"/>
          <w:numId w:val="2"/>
        </w:numPr>
        <w:spacing w:after="60"/>
      </w:pPr>
      <w:r>
        <w:t xml:space="preserve">SAH-kehn oon LAH-pees.</w:t>
      </w:r>
    </w:p>
    <w:p>
      <w:pPr>
        <w:pStyle w:val="ListParagraph"/>
        <w:numPr>
          <w:ilvl w:val="0"/>
          <w:numId w:val="2"/>
        </w:numPr>
        <w:spacing w:after="60"/>
      </w:pPr>
      <w:r>
        <w:t xml:space="preserve">AH-brahn soos LEE-brohs ehn lah PAH-hee-nah DYEHS.</w:t>
      </w:r>
    </w:p>
    <w:p>
      <w:pPr>
        <w:pStyle w:val="ListParagraph"/>
        <w:numPr>
          <w:ilvl w:val="0"/>
          <w:numId w:val="2"/>
        </w:numPr>
        <w:spacing w:after="60"/>
      </w:pPr>
      <w:r>
        <w:t xml:space="preserve">ehs-KOO-chehn.</w:t>
      </w:r>
    </w:p>
    <w:p>
      <w:pPr>
        <w:pStyle w:val="ListParagraph"/>
        <w:numPr>
          <w:ilvl w:val="0"/>
          <w:numId w:val="2"/>
        </w:numPr>
        <w:spacing w:after="60"/>
      </w:pPr>
      <w:r>
        <w:t xml:space="preserve">leh-BAHN-tehn lah MAH-noh see TYEH-nehn OO-nah preh-GOON-tah.</w:t>
      </w:r>
    </w:p>
    <w:p>
      <w:pPr>
        <w:pStyle w:val="ListParagraph"/>
        <w:numPr>
          <w:ilvl w:val="0"/>
          <w:numId w:val="2"/>
        </w:numPr>
        <w:spacing w:after="60"/>
      </w:pPr>
      <w:r>
        <w:t xml:space="preserve">MOOY BYEHN. BAH-mohs ah ehm-peh-SAHR.</w:t>
      </w:r>
    </w:p>
    <w:p>
      <w:pPr>
        <w:spacing w:after="40" w:before="120"/>
        <w:rPr>
          <w:b/>
          <w:bCs/>
          <w:color w:val="1F2A44"/>
        </w:rPr>
      </w:pPr>
      <w:r>
        <w:rPr>
          <w:b/>
          <w:bCs/>
          <w:color w:val="1F2A44"/>
        </w:rPr>
        <w:t xml:space="preserve">Quiz</w:t>
      </w:r>
    </w:p>
    <w:p>
      <w:pPr>
        <w:spacing w:after="120"/>
      </w:pPr>
      <w:r>
        <w:t xml:space="preserve">1. B     2. D     3. A     4. B     5. C</w:t>
      </w:r>
    </w:p>
    <w:p>
      <w:pPr>
        <w:pStyle w:val="Heading2"/>
        <w:spacing w:after="120" w:before="240"/>
      </w:pPr>
      <w:r>
        <w:rPr>
          <w:b/>
          <w:bCs/>
          <w:color w:val="3F8F5F"/>
        </w:rPr>
        <w:t xml:space="preserve">Module 4: Praise, Support, and Checking In</w:t>
      </w:r>
    </w:p>
    <w:p>
      <w:pPr>
        <w:spacing w:after="40" w:before="120"/>
        <w:rPr>
          <w:b/>
          <w:bCs/>
          <w:color w:val="1F2A44"/>
        </w:rPr>
      </w:pPr>
      <w:r>
        <w:rPr>
          <w:b/>
          <w:bCs/>
          <w:color w:val="1F2A44"/>
        </w:rPr>
        <w:t xml:space="preserve">Activity 1 · The right words at the right moment</w:t>
      </w:r>
    </w:p>
    <w:p>
      <w:pPr>
        <w:pStyle w:val="ListParagraph"/>
        <w:numPr>
          <w:ilvl w:val="0"/>
          <w:numId w:val="2"/>
        </w:numPr>
        <w:spacing w:after="60"/>
      </w:pPr>
      <w:r>
        <w:t xml:space="preserve">1. c (¡Excelente! ¡Buen trabajo!)</w:t>
      </w:r>
    </w:p>
    <w:p>
      <w:pPr>
        <w:pStyle w:val="ListParagraph"/>
        <w:numPr>
          <w:ilvl w:val="0"/>
          <w:numId w:val="2"/>
        </w:numPr>
        <w:spacing w:after="60"/>
      </w:pPr>
      <w:r>
        <w:t xml:space="preserve">2. f (Inténtalo otra vez. Tú puedes.)</w:t>
      </w:r>
    </w:p>
    <w:p>
      <w:pPr>
        <w:pStyle w:val="ListParagraph"/>
        <w:numPr>
          <w:ilvl w:val="0"/>
          <w:numId w:val="2"/>
        </w:numPr>
        <w:spacing w:after="60"/>
      </w:pPr>
      <w:r>
        <w:t xml:space="preserve">3. b (Tómate tu tiempo.)</w:t>
      </w:r>
    </w:p>
    <w:p>
      <w:pPr>
        <w:pStyle w:val="ListParagraph"/>
        <w:numPr>
          <w:ilvl w:val="0"/>
          <w:numId w:val="2"/>
        </w:numPr>
        <w:spacing w:after="60"/>
      </w:pPr>
      <w:r>
        <w:t xml:space="preserve">4. a (¿Qué vas a hacer primero?)</w:t>
      </w:r>
    </w:p>
    <w:p>
      <w:pPr>
        <w:pStyle w:val="ListParagraph"/>
        <w:numPr>
          <w:ilvl w:val="0"/>
          <w:numId w:val="2"/>
        </w:numPr>
        <w:spacing w:after="60"/>
      </w:pPr>
      <w:r>
        <w:t xml:space="preserve">5. d (¿Estás bien? ¿Quieres ir a la enfermería?)</w:t>
      </w:r>
    </w:p>
    <w:p>
      <w:pPr>
        <w:pStyle w:val="ListParagraph"/>
        <w:numPr>
          <w:ilvl w:val="0"/>
          <w:numId w:val="2"/>
        </w:numPr>
        <w:spacing w:after="60"/>
      </w:pPr>
      <w:r>
        <w:t xml:space="preserve">6. e (Estoy orgulloso / orgullosa de ti.)</w:t>
      </w:r>
    </w:p>
    <w:p>
      <w:pPr>
        <w:spacing w:after="40" w:before="120"/>
        <w:rPr>
          <w:b/>
          <w:bCs/>
          <w:color w:val="1F2A44"/>
        </w:rPr>
      </w:pPr>
      <w:r>
        <w:rPr>
          <w:b/>
          <w:bCs/>
          <w:color w:val="1F2A44"/>
        </w:rPr>
        <w:t xml:space="preserve">Activity 2 · Complete the phrase</w:t>
      </w:r>
    </w:p>
    <w:p>
      <w:pPr>
        <w:pStyle w:val="ListParagraph"/>
        <w:numPr>
          <w:ilvl w:val="0"/>
          <w:numId w:val="2"/>
        </w:numPr>
        <w:spacing w:after="60"/>
      </w:pPr>
      <w:r>
        <w:t xml:space="preserve">1. orgullosa</w:t>
      </w:r>
    </w:p>
    <w:p>
      <w:pPr>
        <w:pStyle w:val="ListParagraph"/>
        <w:numPr>
          <w:ilvl w:val="0"/>
          <w:numId w:val="2"/>
        </w:numPr>
        <w:spacing w:after="60"/>
      </w:pPr>
      <w:r>
        <w:t xml:space="preserve">2. cansado</w:t>
      </w:r>
    </w:p>
    <w:p>
      <w:pPr>
        <w:pStyle w:val="ListParagraph"/>
        <w:numPr>
          <w:ilvl w:val="0"/>
          <w:numId w:val="2"/>
        </w:numPr>
        <w:spacing w:after="60"/>
      </w:pPr>
      <w:r>
        <w:t xml:space="preserve">3. nerviosa</w:t>
      </w:r>
    </w:p>
    <w:p>
      <w:pPr>
        <w:pStyle w:val="ListParagraph"/>
        <w:numPr>
          <w:ilvl w:val="0"/>
          <w:numId w:val="2"/>
        </w:numPr>
        <w:spacing w:after="60"/>
      </w:pPr>
      <w:r>
        <w:t xml:space="preserve">4. ayuda</w:t>
      </w:r>
    </w:p>
    <w:p>
      <w:pPr>
        <w:pStyle w:val="ListParagraph"/>
        <w:numPr>
          <w:ilvl w:val="0"/>
          <w:numId w:val="2"/>
        </w:numPr>
        <w:spacing w:after="60"/>
      </w:pPr>
      <w:r>
        <w:t xml:space="preserve">5. aprender</w:t>
      </w:r>
    </w:p>
    <w:p>
      <w:pPr>
        <w:pStyle w:val="ListParagraph"/>
        <w:numPr>
          <w:ilvl w:val="0"/>
          <w:numId w:val="2"/>
        </w:numPr>
        <w:spacing w:after="60"/>
      </w:pPr>
      <w:r>
        <w:t xml:space="preserve">6. inglés</w:t>
      </w:r>
    </w:p>
    <w:p>
      <w:pPr>
        <w:spacing w:after="40" w:before="120"/>
        <w:rPr>
          <w:b/>
          <w:bCs/>
          <w:color w:val="1F2A44"/>
        </w:rPr>
      </w:pPr>
      <w:r>
        <w:rPr>
          <w:b/>
          <w:bCs/>
          <w:color w:val="1F2A44"/>
        </w:rPr>
        <w:t xml:space="preserve">Activity 3 · What would you do?</w:t>
      </w:r>
    </w:p>
    <w:p>
      <w:pPr>
        <w:pStyle w:val="ListParagraph"/>
        <w:numPr>
          <w:ilvl w:val="0"/>
          <w:numId w:val="2"/>
        </w:numPr>
        <w:spacing w:after="60"/>
      </w:pPr>
      <w:r>
        <w:t xml:space="preserve">Kneel beside him and ask "¿Qué vas a hacer primero?" or say "Muéstrame." Point to the first step, model it, and check back in a few minutes.</w:t>
      </w:r>
    </w:p>
    <w:p>
      <w:pPr>
        <w:pStyle w:val="ListParagraph"/>
        <w:numPr>
          <w:ilvl w:val="0"/>
          <w:numId w:val="2"/>
        </w:numPr>
        <w:spacing w:after="60"/>
      </w:pPr>
      <w:r>
        <w:t xml:space="preserve">"Lo siento. ¿Quieres hablar?" Give her a moment, offer a quiet task or a short break, and follow up privately. Let the counselor know if the sadness continues.</w:t>
      </w:r>
    </w:p>
    <w:p>
      <w:pPr>
        <w:pStyle w:val="ListParagraph"/>
        <w:numPr>
          <w:ilvl w:val="0"/>
          <w:numId w:val="2"/>
        </w:numPr>
        <w:spacing w:after="60"/>
      </w:pPr>
      <w:r>
        <w:t xml:space="preserve">Stay calm and say "Estoy aquí para ayudarte." Do not question him further or promise secrecy. Follow your school's mandated reporting procedures immediately, and involve the counselor or administrator and a qualified interpreter.</w:t>
      </w:r>
    </w:p>
    <w:p>
      <w:pPr>
        <w:spacing w:after="40" w:before="120"/>
        <w:rPr>
          <w:b/>
          <w:bCs/>
          <w:color w:val="1F2A44"/>
        </w:rPr>
      </w:pPr>
      <w:r>
        <w:rPr>
          <w:b/>
          <w:bCs/>
          <w:color w:val="1F2A44"/>
        </w:rPr>
        <w:t xml:space="preserve">Activity 4 · Desk-side check-in</w:t>
      </w:r>
    </w:p>
    <w:p>
      <w:pPr>
        <w:pStyle w:val="ListParagraph"/>
        <w:numPr>
          <w:ilvl w:val="0"/>
          <w:numId w:val="2"/>
        </w:numPr>
        <w:spacing w:after="60"/>
      </w:pPr>
      <w:r>
        <w:t xml:space="preserve">Answers will vary. The understanding check should ask the student to show or tell, not just say sí.</w:t>
      </w:r>
    </w:p>
    <w:p>
      <w:pPr>
        <w:spacing w:after="40" w:before="120"/>
        <w:rPr>
          <w:b/>
          <w:bCs/>
          <w:color w:val="1F2A44"/>
        </w:rPr>
      </w:pPr>
      <w:r>
        <w:rPr>
          <w:b/>
          <w:bCs/>
          <w:color w:val="1F2A44"/>
        </w:rPr>
        <w:t xml:space="preserve">Activity 5 · The praise ladder</w:t>
      </w:r>
    </w:p>
    <w:p>
      <w:pPr>
        <w:pStyle w:val="ListParagraph"/>
        <w:numPr>
          <w:ilvl w:val="0"/>
          <w:numId w:val="2"/>
        </w:numPr>
        <w:spacing w:after="60"/>
      </w:pPr>
      <w:r>
        <w:t xml:space="preserve">MOOY BYEHN</w:t>
      </w:r>
    </w:p>
    <w:p>
      <w:pPr>
        <w:pStyle w:val="ListParagraph"/>
        <w:numPr>
          <w:ilvl w:val="0"/>
          <w:numId w:val="2"/>
        </w:numPr>
        <w:spacing w:after="60"/>
      </w:pPr>
      <w:r>
        <w:t xml:space="preserve">ehk-seh-LEHN-teh</w:t>
      </w:r>
    </w:p>
    <w:p>
      <w:pPr>
        <w:pStyle w:val="ListParagraph"/>
        <w:numPr>
          <w:ilvl w:val="0"/>
          <w:numId w:val="2"/>
        </w:numPr>
        <w:spacing w:after="60"/>
      </w:pPr>
      <w:r>
        <w:t xml:space="preserve">BWEHN trah-BAH-hoh</w:t>
      </w:r>
    </w:p>
    <w:p>
      <w:pPr>
        <w:pStyle w:val="ListParagraph"/>
        <w:numPr>
          <w:ilvl w:val="0"/>
          <w:numId w:val="2"/>
        </w:numPr>
        <w:spacing w:after="60"/>
      </w:pPr>
      <w:r>
        <w:t xml:space="preserve">SEE-geh ah-SEE</w:t>
      </w:r>
    </w:p>
    <w:p>
      <w:pPr>
        <w:pStyle w:val="ListParagraph"/>
        <w:numPr>
          <w:ilvl w:val="0"/>
          <w:numId w:val="2"/>
        </w:numPr>
        <w:spacing w:after="60"/>
      </w:pPr>
      <w:r>
        <w:t xml:space="preserve">TOO PWEH-dehs</w:t>
      </w:r>
    </w:p>
    <w:p>
      <w:pPr>
        <w:pStyle w:val="ListParagraph"/>
        <w:numPr>
          <w:ilvl w:val="0"/>
          <w:numId w:val="2"/>
        </w:numPr>
        <w:spacing w:after="60"/>
      </w:pPr>
      <w:r>
        <w:t xml:space="preserve">lohs eh-RROH-rehs nohs ah-YOO-dahn ah ah-prehn-DEHR</w:t>
      </w:r>
    </w:p>
    <w:p>
      <w:pPr>
        <w:spacing w:after="40" w:before="120"/>
        <w:rPr>
          <w:b/>
          <w:bCs/>
          <w:color w:val="1F2A44"/>
        </w:rPr>
      </w:pPr>
      <w:r>
        <w:rPr>
          <w:b/>
          <w:bCs/>
          <w:color w:val="1F2A44"/>
        </w:rPr>
        <w:t xml:space="preserve">Quiz</w:t>
      </w:r>
    </w:p>
    <w:p>
      <w:pPr>
        <w:spacing w:after="120"/>
      </w:pPr>
      <w:r>
        <w:t xml:space="preserve">1. B     2. C     3. B     4. A     5. D</w:t>
      </w:r>
    </w:p>
    <w:p>
      <w:pPr>
        <w:pStyle w:val="Heading2"/>
        <w:spacing w:after="120" w:before="240"/>
      </w:pPr>
      <w:r>
        <w:rPr>
          <w:b/>
          <w:bCs/>
          <w:color w:val="7A5C9E"/>
        </w:rPr>
        <w:t xml:space="preserve">Module 5: Academic Language</w:t>
      </w:r>
    </w:p>
    <w:p>
      <w:pPr>
        <w:spacing w:after="40" w:before="120"/>
        <w:rPr>
          <w:b/>
          <w:bCs/>
          <w:color w:val="1F2A44"/>
        </w:rPr>
      </w:pPr>
      <w:r>
        <w:rPr>
          <w:b/>
          <w:bCs/>
          <w:color w:val="1F2A44"/>
        </w:rPr>
        <w:t xml:space="preserve">Activity 1 · False cognates</w:t>
      </w:r>
    </w:p>
    <w:p>
      <w:pPr>
        <w:pStyle w:val="ListParagraph"/>
        <w:numPr>
          <w:ilvl w:val="0"/>
          <w:numId w:val="2"/>
        </w:numPr>
        <w:spacing w:after="60"/>
      </w:pPr>
      <w:r>
        <w:t xml:space="preserve">1. c (pregnant)</w:t>
      </w:r>
    </w:p>
    <w:p>
      <w:pPr>
        <w:pStyle w:val="ListParagraph"/>
        <w:numPr>
          <w:ilvl w:val="0"/>
          <w:numId w:val="2"/>
        </w:numPr>
        <w:spacing w:after="60"/>
      </w:pPr>
      <w:r>
        <w:t xml:space="preserve">2. e (success)</w:t>
      </w:r>
    </w:p>
    <w:p>
      <w:pPr>
        <w:pStyle w:val="ListParagraph"/>
        <w:numPr>
          <w:ilvl w:val="0"/>
          <w:numId w:val="2"/>
        </w:numPr>
        <w:spacing w:after="60"/>
      </w:pPr>
      <w:r>
        <w:t xml:space="preserve">3. f (bookstore)</w:t>
      </w:r>
    </w:p>
    <w:p>
      <w:pPr>
        <w:pStyle w:val="ListParagraph"/>
        <w:numPr>
          <w:ilvl w:val="0"/>
          <w:numId w:val="2"/>
        </w:numPr>
        <w:spacing w:after="60"/>
      </w:pPr>
      <w:r>
        <w:t xml:space="preserve">4. a (folder)</w:t>
      </w:r>
    </w:p>
    <w:p>
      <w:pPr>
        <w:pStyle w:val="ListParagraph"/>
        <w:numPr>
          <w:ilvl w:val="0"/>
          <w:numId w:val="2"/>
        </w:numPr>
        <w:spacing w:after="60"/>
      </w:pPr>
      <w:r>
        <w:t xml:space="preserve">5. d (to attend)</w:t>
      </w:r>
    </w:p>
    <w:p>
      <w:pPr>
        <w:pStyle w:val="ListParagraph"/>
        <w:numPr>
          <w:ilvl w:val="0"/>
          <w:numId w:val="2"/>
        </w:numPr>
        <w:spacing w:after="60"/>
      </w:pPr>
      <w:r>
        <w:t xml:space="preserve">6. b (soup)</w:t>
      </w:r>
    </w:p>
    <w:p>
      <w:pPr>
        <w:spacing w:after="40" w:before="120"/>
        <w:rPr>
          <w:b/>
          <w:bCs/>
          <w:color w:val="1F2A44"/>
        </w:rPr>
      </w:pPr>
      <w:r>
        <w:rPr>
          <w:b/>
          <w:bCs/>
          <w:color w:val="1F2A44"/>
        </w:rPr>
        <w:t xml:space="preserve">Activity 2 · Crack the cognate code</w:t>
      </w:r>
    </w:p>
    <w:p>
      <w:pPr>
        <w:pStyle w:val="ListParagraph"/>
        <w:numPr>
          <w:ilvl w:val="0"/>
          <w:numId w:val="2"/>
        </w:numPr>
        <w:spacing w:after="60"/>
      </w:pPr>
      <w:r>
        <w:t xml:space="preserve">1. población</w:t>
      </w:r>
    </w:p>
    <w:p>
      <w:pPr>
        <w:pStyle w:val="ListParagraph"/>
        <w:numPr>
          <w:ilvl w:val="0"/>
          <w:numId w:val="2"/>
        </w:numPr>
        <w:spacing w:after="60"/>
      </w:pPr>
      <w:r>
        <w:t xml:space="preserve">2. igualdad</w:t>
      </w:r>
    </w:p>
    <w:p>
      <w:pPr>
        <w:pStyle w:val="ListParagraph"/>
        <w:numPr>
          <w:ilvl w:val="0"/>
          <w:numId w:val="2"/>
        </w:numPr>
        <w:spacing w:after="60"/>
      </w:pPr>
      <w:r>
        <w:t xml:space="preserve">3. nervioso</w:t>
      </w:r>
    </w:p>
    <w:p>
      <w:pPr>
        <w:pStyle w:val="ListParagraph"/>
        <w:numPr>
          <w:ilvl w:val="0"/>
          <w:numId w:val="2"/>
        </w:numPr>
        <w:spacing w:after="60"/>
      </w:pPr>
      <w:r>
        <w:t xml:space="preserve">4. finalmente</w:t>
      </w:r>
    </w:p>
    <w:p>
      <w:pPr>
        <w:pStyle w:val="ListParagraph"/>
        <w:numPr>
          <w:ilvl w:val="0"/>
          <w:numId w:val="2"/>
        </w:numPr>
        <w:spacing w:after="60"/>
      </w:pPr>
      <w:r>
        <w:t xml:space="preserve">5. eléctrico</w:t>
      </w:r>
    </w:p>
    <w:p>
      <w:pPr>
        <w:pStyle w:val="ListParagraph"/>
        <w:numPr>
          <w:ilvl w:val="0"/>
          <w:numId w:val="2"/>
        </w:numPr>
        <w:spacing w:after="60"/>
      </w:pPr>
      <w:r>
        <w:t xml:space="preserve">6. dentista</w:t>
      </w:r>
    </w:p>
    <w:p>
      <w:pPr>
        <w:pStyle w:val="ListParagraph"/>
        <w:numPr>
          <w:ilvl w:val="0"/>
          <w:numId w:val="2"/>
        </w:numPr>
        <w:spacing w:after="60"/>
      </w:pPr>
      <w:r>
        <w:t xml:space="preserve">7. importante</w:t>
      </w:r>
    </w:p>
    <w:p>
      <w:pPr>
        <w:pStyle w:val="ListParagraph"/>
        <w:numPr>
          <w:ilvl w:val="0"/>
          <w:numId w:val="2"/>
        </w:numPr>
        <w:spacing w:after="60"/>
      </w:pPr>
      <w:r>
        <w:t xml:space="preserve">8. evaporación</w:t>
      </w:r>
    </w:p>
    <w:p>
      <w:pPr>
        <w:spacing w:after="40" w:before="120"/>
        <w:rPr>
          <w:b/>
          <w:bCs/>
          <w:color w:val="1F2A44"/>
        </w:rPr>
      </w:pPr>
      <w:r>
        <w:rPr>
          <w:b/>
          <w:bCs/>
          <w:color w:val="1F2A44"/>
        </w:rPr>
        <w:t xml:space="preserve">Activity 3 · Plan a Preview-View-Review</w:t>
      </w:r>
    </w:p>
    <w:p>
      <w:pPr>
        <w:pStyle w:val="ListParagraph"/>
        <w:numPr>
          <w:ilvl w:val="0"/>
          <w:numId w:val="2"/>
        </w:numPr>
        <w:spacing w:after="60"/>
      </w:pPr>
      <w:r>
        <w:t xml:space="preserve">Sample: a short Spanish summary or video on el ciclo del agua, with key cognates evaporación, condensación, and precipitación, plus a labeled diagram. Students discuss it with a partner.</w:t>
      </w:r>
    </w:p>
    <w:p>
      <w:pPr>
        <w:pStyle w:val="ListParagraph"/>
        <w:numPr>
          <w:ilvl w:val="0"/>
          <w:numId w:val="2"/>
        </w:numPr>
        <w:spacing w:after="60"/>
      </w:pPr>
      <w:r>
        <w:t xml:space="preserve">Sample: teach in English with a labeled diagram, gestures for rising and falling water, and the cognates color-coded on the board. Pause to point out each cognate.</w:t>
      </w:r>
    </w:p>
    <w:p>
      <w:pPr>
        <w:pStyle w:val="ListParagraph"/>
        <w:numPr>
          <w:ilvl w:val="0"/>
          <w:numId w:val="2"/>
        </w:numPr>
        <w:spacing w:after="60"/>
      </w:pPr>
      <w:r>
        <w:t xml:space="preserve">Sample: partners explain the cycle in Spanish using Primero, Luego, Por último, then complete a bilingual exit ticket: label the diagram in English and write one sentence with a frame.</w:t>
      </w:r>
    </w:p>
    <w:p>
      <w:pPr>
        <w:spacing w:after="40" w:before="120"/>
        <w:rPr>
          <w:b/>
          <w:bCs/>
          <w:color w:val="1F2A44"/>
        </w:rPr>
      </w:pPr>
      <w:r>
        <w:rPr>
          <w:b/>
          <w:bCs/>
          <w:color w:val="1F2A44"/>
        </w:rPr>
        <w:t xml:space="preserve">Activity 4 · Talk Then Write</w:t>
      </w:r>
    </w:p>
    <w:p>
      <w:pPr>
        <w:pStyle w:val="ListParagraph"/>
        <w:numPr>
          <w:ilvl w:val="0"/>
          <w:numId w:val="2"/>
        </w:numPr>
        <w:spacing w:after="60"/>
      </w:pPr>
      <w:r>
        <w:t xml:space="preserve">Answers will vary. Sample written response: I think a library is more important because people can learn for free. For example, students can use the computers there.</w:t>
      </w:r>
    </w:p>
    <w:p>
      <w:pPr>
        <w:spacing w:after="40" w:before="120"/>
        <w:rPr>
          <w:b/>
          <w:bCs/>
          <w:color w:val="1F2A44"/>
        </w:rPr>
      </w:pPr>
      <w:r>
        <w:rPr>
          <w:b/>
          <w:bCs/>
          <w:color w:val="1F2A44"/>
        </w:rPr>
        <w:t xml:space="preserve">Activity 5 · Cognate read-aloud</w:t>
      </w:r>
    </w:p>
    <w:p>
      <w:pPr>
        <w:pStyle w:val="ListParagraph"/>
        <w:numPr>
          <w:ilvl w:val="0"/>
          <w:numId w:val="2"/>
        </w:numPr>
        <w:spacing w:after="60"/>
      </w:pPr>
      <w:r>
        <w:t xml:space="preserve">ecuación (eh-kwah-SYOHN)</w:t>
      </w:r>
    </w:p>
    <w:p>
      <w:pPr>
        <w:pStyle w:val="ListParagraph"/>
        <w:numPr>
          <w:ilvl w:val="0"/>
          <w:numId w:val="2"/>
        </w:numPr>
        <w:spacing w:after="60"/>
      </w:pPr>
      <w:r>
        <w:t xml:space="preserve">fracción (frahk-SYOHN)</w:t>
      </w:r>
    </w:p>
    <w:p>
      <w:pPr>
        <w:pStyle w:val="ListParagraph"/>
        <w:numPr>
          <w:ilvl w:val="0"/>
          <w:numId w:val="2"/>
        </w:numPr>
        <w:spacing w:after="60"/>
      </w:pPr>
      <w:r>
        <w:t xml:space="preserve">célula (SEH-loo-lah)</w:t>
      </w:r>
    </w:p>
    <w:p>
      <w:pPr>
        <w:pStyle w:val="ListParagraph"/>
        <w:numPr>
          <w:ilvl w:val="0"/>
          <w:numId w:val="2"/>
        </w:numPr>
        <w:spacing w:after="60"/>
      </w:pPr>
      <w:r>
        <w:t xml:space="preserve">energía (eh-nehr-HEE-ah)</w:t>
      </w:r>
    </w:p>
    <w:p>
      <w:pPr>
        <w:pStyle w:val="ListParagraph"/>
        <w:numPr>
          <w:ilvl w:val="0"/>
          <w:numId w:val="2"/>
        </w:numPr>
        <w:spacing w:after="60"/>
      </w:pPr>
      <w:r>
        <w:t xml:space="preserve">hipótesis (ee-POH-teh-sees)</w:t>
      </w:r>
    </w:p>
    <w:p>
      <w:pPr>
        <w:pStyle w:val="ListParagraph"/>
        <w:numPr>
          <w:ilvl w:val="0"/>
          <w:numId w:val="2"/>
        </w:numPr>
        <w:spacing w:after="60"/>
      </w:pPr>
      <w:r>
        <w:t xml:space="preserve">democracia (deh-moh-KRAH-syah)</w:t>
      </w:r>
    </w:p>
    <w:p>
      <w:pPr>
        <w:pStyle w:val="ListParagraph"/>
        <w:numPr>
          <w:ilvl w:val="0"/>
          <w:numId w:val="2"/>
        </w:numPr>
        <w:spacing w:after="60"/>
      </w:pPr>
      <w:r>
        <w:t xml:space="preserve">revolución (rreh-boh-loo-SYOHN)</w:t>
      </w:r>
    </w:p>
    <w:p>
      <w:pPr>
        <w:pStyle w:val="ListParagraph"/>
        <w:numPr>
          <w:ilvl w:val="0"/>
          <w:numId w:val="2"/>
        </w:numPr>
        <w:spacing w:after="60"/>
      </w:pPr>
      <w:r>
        <w:t xml:space="preserve">párrafo (PAH-rrah-foh)</w:t>
      </w:r>
    </w:p>
    <w:p>
      <w:pPr>
        <w:spacing w:after="40" w:before="120"/>
        <w:rPr>
          <w:b/>
          <w:bCs/>
          <w:color w:val="1F2A44"/>
        </w:rPr>
      </w:pPr>
      <w:r>
        <w:rPr>
          <w:b/>
          <w:bCs/>
          <w:color w:val="1F2A44"/>
        </w:rPr>
        <w:t xml:space="preserve">Quiz</w:t>
      </w:r>
    </w:p>
    <w:p>
      <w:pPr>
        <w:spacing w:after="120"/>
      </w:pPr>
      <w:r>
        <w:t xml:space="preserve">1. C     2. B     3. D     4. A     5. B</w:t>
      </w:r>
    </w:p>
    <w:p>
      <w:pPr>
        <w:pStyle w:val="Heading2"/>
        <w:spacing w:after="120" w:before="240"/>
      </w:pPr>
      <w:r>
        <w:rPr>
          <w:b/>
          <w:bCs/>
          <w:color w:val="3A5BA0"/>
        </w:rPr>
        <w:t xml:space="preserve">Module 6: Talking with Families</w:t>
      </w:r>
    </w:p>
    <w:p>
      <w:pPr>
        <w:spacing w:after="40" w:before="120"/>
        <w:rPr>
          <w:b/>
          <w:bCs/>
          <w:color w:val="1F2A44"/>
        </w:rPr>
      </w:pPr>
      <w:r>
        <w:rPr>
          <w:b/>
          <w:bCs/>
          <w:color w:val="1F2A44"/>
        </w:rPr>
        <w:t xml:space="preserve">Activity 1 · Put the good-news call in order</w:t>
      </w:r>
    </w:p>
    <w:p>
      <w:pPr>
        <w:pStyle w:val="ListParagraph"/>
        <w:numPr>
          <w:ilvl w:val="0"/>
          <w:numId w:val="2"/>
        </w:numPr>
        <w:spacing w:after="60"/>
      </w:pPr>
      <w:r>
        <w:t xml:space="preserve">Gracias por su apoyo. = 5</w:t>
      </w:r>
    </w:p>
    <w:p>
      <w:pPr>
        <w:pStyle w:val="ListParagraph"/>
        <w:numPr>
          <w:ilvl w:val="0"/>
          <w:numId w:val="2"/>
        </w:numPr>
        <w:spacing w:after="60"/>
      </w:pPr>
      <w:r>
        <w:t xml:space="preserve">Habla la maestra Smith... = 2</w:t>
      </w:r>
    </w:p>
    <w:p>
      <w:pPr>
        <w:pStyle w:val="ListParagraph"/>
        <w:numPr>
          <w:ilvl w:val="0"/>
          <w:numId w:val="2"/>
        </w:numPr>
        <w:spacing w:after="60"/>
      </w:pPr>
      <w:r>
        <w:t xml:space="preserve">Que tenga un buen día. Adiós. = 6</w:t>
      </w:r>
    </w:p>
    <w:p>
      <w:pPr>
        <w:pStyle w:val="ListParagraph"/>
        <w:numPr>
          <w:ilvl w:val="0"/>
          <w:numId w:val="2"/>
        </w:numPr>
        <w:spacing w:after="60"/>
      </w:pPr>
      <w:r>
        <w:t xml:space="preserve">Buenas tardes. ¿Hablo con la mamá de Daniela? = 1</w:t>
      </w:r>
    </w:p>
    <w:p>
      <w:pPr>
        <w:pStyle w:val="ListParagraph"/>
        <w:numPr>
          <w:ilvl w:val="0"/>
          <w:numId w:val="2"/>
        </w:numPr>
        <w:spacing w:after="60"/>
      </w:pPr>
      <w:r>
        <w:t xml:space="preserve">Daniela trabajó mucho hoy... = 4</w:t>
      </w:r>
    </w:p>
    <w:p>
      <w:pPr>
        <w:pStyle w:val="ListParagraph"/>
        <w:numPr>
          <w:ilvl w:val="0"/>
          <w:numId w:val="2"/>
        </w:numPr>
        <w:spacing w:after="60"/>
      </w:pPr>
      <w:r>
        <w:t xml:space="preserve">Todo está bien. Le llamo con buenas noticias. = 3</w:t>
      </w:r>
    </w:p>
    <w:p>
      <w:pPr>
        <w:spacing w:after="40" w:before="120"/>
        <w:rPr>
          <w:b/>
          <w:bCs/>
          <w:color w:val="1F2A44"/>
        </w:rPr>
      </w:pPr>
      <w:r>
        <w:rPr>
          <w:b/>
          <w:bCs/>
          <w:color w:val="1F2A44"/>
        </w:rPr>
        <w:t xml:space="preserve">Activity 2 · Family phrases</w:t>
      </w:r>
    </w:p>
    <w:p>
      <w:pPr>
        <w:pStyle w:val="ListParagraph"/>
        <w:numPr>
          <w:ilvl w:val="0"/>
          <w:numId w:val="2"/>
        </w:numPr>
        <w:spacing w:after="60"/>
      </w:pPr>
      <w:r>
        <w:t xml:space="preserve">1. bien</w:t>
      </w:r>
    </w:p>
    <w:p>
      <w:pPr>
        <w:pStyle w:val="ListParagraph"/>
        <w:numPr>
          <w:ilvl w:val="0"/>
          <w:numId w:val="2"/>
        </w:numPr>
        <w:spacing w:after="60"/>
      </w:pPr>
      <w:r>
        <w:t xml:space="preserve">2. noticias</w:t>
      </w:r>
    </w:p>
    <w:p>
      <w:pPr>
        <w:pStyle w:val="ListParagraph"/>
        <w:numPr>
          <w:ilvl w:val="0"/>
          <w:numId w:val="2"/>
        </w:numPr>
        <w:spacing w:after="60"/>
      </w:pPr>
      <w:r>
        <w:t xml:space="preserve">3. apoyo</w:t>
      </w:r>
    </w:p>
    <w:p>
      <w:pPr>
        <w:pStyle w:val="ListParagraph"/>
        <w:numPr>
          <w:ilvl w:val="0"/>
          <w:numId w:val="2"/>
        </w:numPr>
        <w:spacing w:after="60"/>
      </w:pPr>
      <w:r>
        <w:t xml:space="preserve">4. tenga</w:t>
      </w:r>
    </w:p>
    <w:p>
      <w:pPr>
        <w:pStyle w:val="ListParagraph"/>
        <w:numPr>
          <w:ilvl w:val="0"/>
          <w:numId w:val="2"/>
        </w:numPr>
        <w:spacing w:after="60"/>
      </w:pPr>
      <w:r>
        <w:t xml:space="preserve">5. intérprete</w:t>
      </w:r>
    </w:p>
    <w:p>
      <w:pPr>
        <w:pStyle w:val="ListParagraph"/>
        <w:numPr>
          <w:ilvl w:val="0"/>
          <w:numId w:val="2"/>
        </w:numPr>
        <w:spacing w:after="60"/>
      </w:pPr>
      <w:r>
        <w:t xml:space="preserve">6. favor</w:t>
      </w:r>
    </w:p>
    <w:p>
      <w:pPr>
        <w:spacing w:after="40" w:before="120"/>
        <w:rPr>
          <w:b/>
          <w:bCs/>
          <w:color w:val="1F2A44"/>
        </w:rPr>
      </w:pPr>
      <w:r>
        <w:rPr>
          <w:b/>
          <w:bCs/>
          <w:color w:val="1F2A44"/>
        </w:rPr>
        <w:t xml:space="preserve">Activity 3 · My Spanish, or an interpreter?</w:t>
      </w:r>
    </w:p>
    <w:p>
      <w:pPr>
        <w:pStyle w:val="ListParagraph"/>
        <w:numPr>
          <w:ilvl w:val="0"/>
          <w:numId w:val="2"/>
        </w:numPr>
        <w:spacing w:after="60"/>
      </w:pPr>
      <w:r>
        <w:t xml:space="preserve">P. A good-news call: Todo está bien. Le llamo con buenas noticias...</w:t>
      </w:r>
    </w:p>
    <w:p>
      <w:pPr>
        <w:pStyle w:val="ListParagraph"/>
        <w:numPr>
          <w:ilvl w:val="0"/>
          <w:numId w:val="2"/>
        </w:numPr>
        <w:spacing w:after="60"/>
      </w:pPr>
      <w:r>
        <w:t xml:space="preserve">I. Discipline always calls for a qualified interpreter.</w:t>
      </w:r>
    </w:p>
    <w:p>
      <w:pPr>
        <w:pStyle w:val="ListParagraph"/>
        <w:numPr>
          <w:ilvl w:val="0"/>
          <w:numId w:val="2"/>
        </w:numPr>
        <w:spacing w:after="60"/>
      </w:pPr>
      <w:r>
        <w:t xml:space="preserve">P. A short call or message is fine; also send the school's written notice in Spanish if one is available.</w:t>
      </w:r>
    </w:p>
    <w:p>
      <w:pPr>
        <w:pStyle w:val="ListParagraph"/>
        <w:numPr>
          <w:ilvl w:val="0"/>
          <w:numId w:val="2"/>
        </w:numPr>
        <w:spacing w:after="60"/>
      </w:pPr>
      <w:r>
        <w:t xml:space="preserve">I. Special education meetings require a qualified interpreter.</w:t>
      </w:r>
    </w:p>
    <w:p>
      <w:pPr>
        <w:pStyle w:val="ListParagraph"/>
        <w:numPr>
          <w:ilvl w:val="0"/>
          <w:numId w:val="2"/>
        </w:numPr>
        <w:spacing w:after="60"/>
      </w:pPr>
      <w:r>
        <w:t xml:space="preserve">I. Decline kindly: Gracias, pero vamos a usar un intérprete. Never use a student to interpret.</w:t>
      </w:r>
    </w:p>
    <w:p>
      <w:pPr>
        <w:pStyle w:val="ListParagraph"/>
        <w:numPr>
          <w:ilvl w:val="0"/>
          <w:numId w:val="2"/>
        </w:numPr>
        <w:spacing w:after="60"/>
      </w:pPr>
      <w:r>
        <w:t xml:space="preserve">Do not ask. Public schools may not deny children an education based on immigration status (Plyler v. Doe, 1982). Refer the worker to district enrollment procedures and leaders.</w:t>
      </w:r>
    </w:p>
    <w:p>
      <w:pPr>
        <w:spacing w:after="40" w:before="120"/>
        <w:rPr>
          <w:b/>
          <w:bCs/>
          <w:color w:val="1F2A44"/>
        </w:rPr>
      </w:pPr>
      <w:r>
        <w:rPr>
          <w:b/>
          <w:bCs/>
          <w:color w:val="1F2A44"/>
        </w:rPr>
        <w:t xml:space="preserve">Activity 4 · Opening a conference with an interpreter</w:t>
      </w:r>
    </w:p>
    <w:p>
      <w:pPr>
        <w:pStyle w:val="ListParagraph"/>
        <w:numPr>
          <w:ilvl w:val="0"/>
          <w:numId w:val="2"/>
        </w:numPr>
        <w:spacing w:after="60"/>
      </w:pPr>
      <w:r>
        <w:t xml:space="preserve">Answers will vary. Check that the teacher addresses the parent directly and never says "Tell her..."</w:t>
      </w:r>
    </w:p>
    <w:p>
      <w:pPr>
        <w:spacing w:after="40" w:before="120"/>
        <w:rPr>
          <w:b/>
          <w:bCs/>
          <w:color w:val="1F2A44"/>
        </w:rPr>
      </w:pPr>
      <w:r>
        <w:rPr>
          <w:b/>
          <w:bCs/>
          <w:color w:val="1F2A44"/>
        </w:rPr>
        <w:t xml:space="preserve">Activity 5 · Leave a voicemail</w:t>
      </w:r>
    </w:p>
    <w:p>
      <w:pPr>
        <w:pStyle w:val="ListParagraph"/>
        <w:numPr>
          <w:ilvl w:val="0"/>
          <w:numId w:val="2"/>
        </w:numPr>
        <w:spacing w:after="60"/>
      </w:pPr>
      <w:r>
        <w:t xml:space="preserve">BWEH-nahs TAHR-dehs.</w:t>
      </w:r>
    </w:p>
    <w:p>
      <w:pPr>
        <w:pStyle w:val="ListParagraph"/>
        <w:numPr>
          <w:ilvl w:val="0"/>
          <w:numId w:val="2"/>
        </w:numPr>
        <w:spacing w:after="60"/>
      </w:pPr>
      <w:r>
        <w:t xml:space="preserve">leh YAH-mah lah mah-EHS-trah / ehl mah-EHS-troh ... deh ...</w:t>
      </w:r>
    </w:p>
    <w:p>
      <w:pPr>
        <w:pStyle w:val="ListParagraph"/>
        <w:numPr>
          <w:ilvl w:val="0"/>
          <w:numId w:val="2"/>
        </w:numPr>
        <w:spacing w:after="60"/>
      </w:pPr>
      <w:r>
        <w:t xml:space="preserve">TOH-doh ehs-TAH BYEHN.</w:t>
      </w:r>
    </w:p>
    <w:p>
      <w:pPr>
        <w:pStyle w:val="ListParagraph"/>
        <w:numPr>
          <w:ilvl w:val="0"/>
          <w:numId w:val="2"/>
        </w:numPr>
        <w:spacing w:after="60"/>
      </w:pPr>
      <w:r>
        <w:t xml:space="preserve">leh YAH-moh kohn BWEH-nahs noh-TEE-syahs ... trah-bah-HOH MOO-choh OY.</w:t>
      </w:r>
    </w:p>
    <w:p>
      <w:pPr>
        <w:pStyle w:val="ListParagraph"/>
        <w:numPr>
          <w:ilvl w:val="0"/>
          <w:numId w:val="2"/>
        </w:numPr>
        <w:spacing w:after="60"/>
      </w:pPr>
      <w:r>
        <w:t xml:space="preserve">GRAH-syahs. ah-DYOHS.</w:t>
      </w:r>
    </w:p>
    <w:p>
      <w:pPr>
        <w:spacing w:after="40" w:before="120"/>
        <w:rPr>
          <w:b/>
          <w:bCs/>
          <w:color w:val="1F2A44"/>
        </w:rPr>
      </w:pPr>
      <w:r>
        <w:rPr>
          <w:b/>
          <w:bCs/>
          <w:color w:val="1F2A44"/>
        </w:rPr>
        <w:t xml:space="preserve">Quiz</w:t>
      </w:r>
    </w:p>
    <w:p>
      <w:pPr>
        <w:spacing w:after="120"/>
      </w:pPr>
      <w:r>
        <w:t xml:space="preserve">1. B     2. D     3. A     4. C     5. C</w:t>
      </w:r>
    </w:p>
    <w:p>
      <w:r>
        <w:br w:type="page"/>
      </w:r>
    </w:p>
    <w:p>
      <w:pPr>
        <w:pStyle w:val="Heading1"/>
        <w:spacing w:after="120" w:before="240"/>
      </w:pPr>
      <w:r>
        <w:rPr>
          <w:b/>
          <w:bCs/>
          <w:color w:val="1F2A44"/>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Mar>
              <w:top w:type="dxa" w:w="60"/>
              <w:left w:type="dxa" w:w="100"/>
              <w:bottom w:type="dxa" w:w="60"/>
              <w:right w:type="dxa" w:w="100"/>
            </w:tcMar>
          </w:tcPr>
          <w:p>
            <w:pPr>
              <w:spacing w:after="0"/>
            </w:pPr>
            <w:r>
              <w:rPr>
                <w:b/>
                <w:bCs/>
                <w:sz w:val="20"/>
                <w:szCs w:val="20"/>
              </w:rPr>
              <w:t xml:space="preserve">acento / tilde</w:t>
            </w:r>
          </w:p>
        </w:tc>
        <w:tc>
          <w:tcPr>
            <w:tcW w:type="dxa" w:w="6360"/>
            <w:tcMar>
              <w:top w:type="dxa" w:w="60"/>
              <w:left w:type="dxa" w:w="100"/>
              <w:bottom w:type="dxa" w:w="60"/>
              <w:right w:type="dxa" w:w="100"/>
            </w:tcMar>
          </w:tcPr>
          <w:p>
            <w:pPr>
              <w:spacing w:after="0"/>
            </w:pPr>
            <w:r>
              <w:rPr>
                <w:b w:val="false"/>
                <w:bCs w:val="false"/>
                <w:sz w:val="20"/>
                <w:szCs w:val="20"/>
              </w:rPr>
              <w:t xml:space="preserve">The written accent mark ( ´ ). It shows the stressed syllable and is part of correct spelling.</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apellido</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Surname. Many Spanish speakers have two: the first usually from the father, the second from the mother.</w:t>
            </w:r>
          </w:p>
        </w:tc>
      </w:tr>
      <w:tr>
        <w:tc>
          <w:tcPr>
            <w:tcW w:type="dxa" w:w="3000"/>
            <w:tcMar>
              <w:top w:type="dxa" w:w="60"/>
              <w:left w:type="dxa" w:w="100"/>
              <w:bottom w:type="dxa" w:w="60"/>
              <w:right w:type="dxa" w:w="100"/>
            </w:tcMar>
          </w:tcPr>
          <w:p>
            <w:pPr>
              <w:spacing w:after="0"/>
            </w:pPr>
            <w:r>
              <w:rPr>
                <w:b/>
                <w:bCs/>
                <w:sz w:val="20"/>
                <w:szCs w:val="20"/>
              </w:rPr>
              <w:t xml:space="preserve">cheat sheet</w:t>
            </w:r>
          </w:p>
        </w:tc>
        <w:tc>
          <w:tcPr>
            <w:tcW w:type="dxa" w:w="6360"/>
            <w:tcMar>
              <w:top w:type="dxa" w:w="60"/>
              <w:left w:type="dxa" w:w="100"/>
              <w:bottom w:type="dxa" w:w="60"/>
              <w:right w:type="dxa" w:w="100"/>
            </w:tcMar>
          </w:tcPr>
          <w:p>
            <w:pPr>
              <w:spacing w:after="0"/>
            </w:pPr>
            <w:r>
              <w:rPr>
                <w:b w:val="false"/>
                <w:bCs w:val="false"/>
                <w:sz w:val="20"/>
                <w:szCs w:val="20"/>
              </w:rPr>
              <w:t xml:space="preserve">The one-page summary at the end of each module, designed to keep on your desk.</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cognado (cognate)</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A word that looks, sounds, and means the same in two languages, such as ecuación and equation.</w:t>
            </w:r>
          </w:p>
        </w:tc>
      </w:tr>
      <w:tr>
        <w:tc>
          <w:tcPr>
            <w:tcW w:type="dxa" w:w="3000"/>
            <w:tcMar>
              <w:top w:type="dxa" w:w="60"/>
              <w:left w:type="dxa" w:w="100"/>
              <w:bottom w:type="dxa" w:w="60"/>
              <w:right w:type="dxa" w:w="100"/>
            </w:tcMar>
          </w:tcPr>
          <w:p>
            <w:pPr>
              <w:spacing w:after="0"/>
            </w:pPr>
            <w:r>
              <w:rPr>
                <w:b/>
                <w:bCs/>
                <w:sz w:val="20"/>
                <w:szCs w:val="20"/>
              </w:rPr>
              <w:t xml:space="preserve">command</w:t>
            </w:r>
          </w:p>
        </w:tc>
        <w:tc>
          <w:tcPr>
            <w:tcW w:type="dxa" w:w="6360"/>
            <w:tcMar>
              <w:top w:type="dxa" w:w="60"/>
              <w:left w:type="dxa" w:w="100"/>
              <w:bottom w:type="dxa" w:w="60"/>
              <w:right w:type="dxa" w:w="100"/>
            </w:tcMar>
          </w:tcPr>
          <w:p>
            <w:pPr>
              <w:spacing w:after="0"/>
            </w:pPr>
            <w:r>
              <w:rPr>
                <w:b w:val="false"/>
                <w:bCs w:val="false"/>
                <w:sz w:val="20"/>
                <w:szCs w:val="20"/>
              </w:rPr>
              <w:t xml:space="preserve">A direction, such as Siéntate (to one student) or Siéntense (to the whole class).</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compañero / compañera</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Classmate or partner.</w:t>
            </w:r>
          </w:p>
        </w:tc>
      </w:tr>
      <w:tr>
        <w:tc>
          <w:tcPr>
            <w:tcW w:type="dxa" w:w="3000"/>
            <w:tcMar>
              <w:top w:type="dxa" w:w="60"/>
              <w:left w:type="dxa" w:w="100"/>
              <w:bottom w:type="dxa" w:w="60"/>
              <w:right w:type="dxa" w:w="100"/>
            </w:tcMar>
          </w:tcPr>
          <w:p>
            <w:pPr>
              <w:spacing w:after="0"/>
            </w:pPr>
            <w:r>
              <w:rPr>
                <w:b/>
                <w:bCs/>
                <w:sz w:val="20"/>
                <w:szCs w:val="20"/>
              </w:rPr>
              <w:t xml:space="preserve">ENL</w:t>
            </w:r>
          </w:p>
        </w:tc>
        <w:tc>
          <w:tcPr>
            <w:tcW w:type="dxa" w:w="6360"/>
            <w:tcMar>
              <w:top w:type="dxa" w:w="60"/>
              <w:left w:type="dxa" w:w="100"/>
              <w:bottom w:type="dxa" w:w="60"/>
              <w:right w:type="dxa" w:w="100"/>
            </w:tcMar>
          </w:tcPr>
          <w:p>
            <w:pPr>
              <w:spacing w:after="0"/>
            </w:pPr>
            <w:r>
              <w:rPr>
                <w:b w:val="false"/>
                <w:bCs w:val="false"/>
                <w:sz w:val="20"/>
                <w:szCs w:val="20"/>
              </w:rPr>
              <w:t xml:space="preserve">English as a New Language: instruction that supports students who are learning English.</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English learner (EL)</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A student who is developing proficiency in English while learning grade-level content.</w:t>
            </w:r>
          </w:p>
        </w:tc>
      </w:tr>
      <w:tr>
        <w:tc>
          <w:tcPr>
            <w:tcW w:type="dxa" w:w="3000"/>
            <w:tcMar>
              <w:top w:type="dxa" w:w="60"/>
              <w:left w:type="dxa" w:w="100"/>
              <w:bottom w:type="dxa" w:w="60"/>
              <w:right w:type="dxa" w:w="100"/>
            </w:tcMar>
          </w:tcPr>
          <w:p>
            <w:pPr>
              <w:spacing w:after="0"/>
            </w:pPr>
            <w:r>
              <w:rPr>
                <w:b/>
                <w:bCs/>
                <w:sz w:val="20"/>
                <w:szCs w:val="20"/>
              </w:rPr>
              <w:t xml:space="preserve">falso cognado (false cognate)</w:t>
            </w:r>
          </w:p>
        </w:tc>
        <w:tc>
          <w:tcPr>
            <w:tcW w:type="dxa" w:w="6360"/>
            <w:tcMar>
              <w:top w:type="dxa" w:w="60"/>
              <w:left w:type="dxa" w:w="100"/>
              <w:bottom w:type="dxa" w:w="60"/>
              <w:right w:type="dxa" w:w="100"/>
            </w:tcMar>
          </w:tcPr>
          <w:p>
            <w:pPr>
              <w:spacing w:after="0"/>
            </w:pPr>
            <w:r>
              <w:rPr>
                <w:b w:val="false"/>
                <w:bCs w:val="false"/>
                <w:sz w:val="20"/>
                <w:szCs w:val="20"/>
              </w:rPr>
              <w:t xml:space="preserve">A look-alike word with a different meaning, such as embarazada, which means pregnant, not embarrassed.</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funds of knowledge</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The knowledge, skills, and practices found in students' households and communities, which teachers can learn from and build on (Moll et al., 1992).</w:t>
            </w:r>
          </w:p>
        </w:tc>
      </w:tr>
      <w:tr>
        <w:tc>
          <w:tcPr>
            <w:tcW w:type="dxa" w:w="3000"/>
            <w:tcMar>
              <w:top w:type="dxa" w:w="60"/>
              <w:left w:type="dxa" w:w="100"/>
              <w:bottom w:type="dxa" w:w="60"/>
              <w:right w:type="dxa" w:w="100"/>
            </w:tcMar>
          </w:tcPr>
          <w:p>
            <w:pPr>
              <w:spacing w:after="0"/>
            </w:pPr>
            <w:r>
              <w:rPr>
                <w:b/>
                <w:bCs/>
                <w:sz w:val="20"/>
                <w:szCs w:val="20"/>
              </w:rPr>
              <w:t xml:space="preserve">intérprete (interpreter)</w:t>
            </w:r>
          </w:p>
        </w:tc>
        <w:tc>
          <w:tcPr>
            <w:tcW w:type="dxa" w:w="6360"/>
            <w:tcMar>
              <w:top w:type="dxa" w:w="60"/>
              <w:left w:type="dxa" w:w="100"/>
              <w:bottom w:type="dxa" w:w="60"/>
              <w:right w:type="dxa" w:w="100"/>
            </w:tcMar>
          </w:tcPr>
          <w:p>
            <w:pPr>
              <w:spacing w:after="0"/>
            </w:pPr>
            <w:r>
              <w:rPr>
                <w:b w:val="false"/>
                <w:bCs w:val="false"/>
                <w:sz w:val="20"/>
                <w:szCs w:val="20"/>
              </w:rPr>
              <w:t xml:space="preserve">A trained person who conveys spoken messages between languages. A translator works with written text.</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marco de oración (sentence frame)</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A partial sentence that supports academic talk or writing, such as Creo que ___ porque ___.</w:t>
            </w:r>
          </w:p>
        </w:tc>
      </w:tr>
      <w:tr>
        <w:tc>
          <w:tcPr>
            <w:tcW w:type="dxa" w:w="3000"/>
            <w:tcMar>
              <w:top w:type="dxa" w:w="60"/>
              <w:left w:type="dxa" w:w="100"/>
              <w:bottom w:type="dxa" w:w="60"/>
              <w:right w:type="dxa" w:w="100"/>
            </w:tcMar>
          </w:tcPr>
          <w:p>
            <w:pPr>
              <w:spacing w:after="0"/>
            </w:pPr>
            <w:r>
              <w:rPr>
                <w:b/>
                <w:bCs/>
                <w:sz w:val="20"/>
                <w:szCs w:val="20"/>
              </w:rPr>
              <w:t xml:space="preserve">palabras clave</w:t>
            </w:r>
          </w:p>
        </w:tc>
        <w:tc>
          <w:tcPr>
            <w:tcW w:type="dxa" w:w="6360"/>
            <w:tcMar>
              <w:top w:type="dxa" w:w="60"/>
              <w:left w:type="dxa" w:w="100"/>
              <w:bottom w:type="dxa" w:w="60"/>
              <w:right w:type="dxa" w:w="100"/>
            </w:tcMar>
          </w:tcPr>
          <w:p>
            <w:pPr>
              <w:spacing w:after="0"/>
            </w:pPr>
            <w:r>
              <w:rPr>
                <w:b w:val="false"/>
                <w:bCs w:val="false"/>
                <w:sz w:val="20"/>
                <w:szCs w:val="20"/>
              </w:rPr>
              <w:t xml:space="preserve">Key words.</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Plyler v. Doe (1982)</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The U.S. Supreme Court case holding that public schools may not deny children a K-12 education based on immigration status.</w:t>
            </w:r>
          </w:p>
        </w:tc>
      </w:tr>
      <w:tr>
        <w:tc>
          <w:tcPr>
            <w:tcW w:type="dxa" w:w="3000"/>
            <w:tcMar>
              <w:top w:type="dxa" w:w="60"/>
              <w:left w:type="dxa" w:w="100"/>
              <w:bottom w:type="dxa" w:w="60"/>
              <w:right w:type="dxa" w:w="100"/>
            </w:tcMar>
          </w:tcPr>
          <w:p>
            <w:pPr>
              <w:spacing w:after="0"/>
            </w:pPr>
            <w:r>
              <w:rPr>
                <w:b/>
                <w:bCs/>
                <w:sz w:val="20"/>
                <w:szCs w:val="20"/>
              </w:rPr>
              <w:t xml:space="preserve">Preview-View-Review</w:t>
            </w:r>
          </w:p>
        </w:tc>
        <w:tc>
          <w:tcPr>
            <w:tcW w:type="dxa" w:w="6360"/>
            <w:tcMar>
              <w:top w:type="dxa" w:w="60"/>
              <w:left w:type="dxa" w:w="100"/>
              <w:bottom w:type="dxa" w:w="60"/>
              <w:right w:type="dxa" w:w="100"/>
            </w:tcMar>
          </w:tcPr>
          <w:p>
            <w:pPr>
              <w:spacing w:after="0"/>
            </w:pPr>
            <w:r>
              <w:rPr>
                <w:b w:val="false"/>
                <w:bCs w:val="false"/>
                <w:sz w:val="20"/>
                <w:szCs w:val="20"/>
              </w:rPr>
              <w:t xml:space="preserve">A lesson routine: preview key ideas in the home language, teach the lesson in English, and review in the home language or both.</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pronunciation respelling</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The English-style spelling in this workbook that shows how to say a Spanish word, with the stressed syllable in capital letters.</w:t>
            </w:r>
          </w:p>
        </w:tc>
      </w:tr>
      <w:tr>
        <w:tc>
          <w:tcPr>
            <w:tcW w:type="dxa" w:w="3000"/>
            <w:tcMar>
              <w:top w:type="dxa" w:w="60"/>
              <w:left w:type="dxa" w:w="100"/>
              <w:bottom w:type="dxa" w:w="60"/>
              <w:right w:type="dxa" w:w="100"/>
            </w:tcMar>
          </w:tcPr>
          <w:p>
            <w:pPr>
              <w:spacing w:after="0"/>
            </w:pPr>
            <w:r>
              <w:rPr>
                <w:b/>
                <w:bCs/>
                <w:sz w:val="20"/>
                <w:szCs w:val="20"/>
              </w:rPr>
              <w:t xml:space="preserve">qualified interpreter</w:t>
            </w:r>
          </w:p>
        </w:tc>
        <w:tc>
          <w:tcPr>
            <w:tcW w:type="dxa" w:w="6360"/>
            <w:tcMar>
              <w:top w:type="dxa" w:w="60"/>
              <w:left w:type="dxa" w:w="100"/>
              <w:bottom w:type="dxa" w:w="60"/>
              <w:right w:type="dxa" w:w="100"/>
            </w:tcMar>
          </w:tcPr>
          <w:p>
            <w:pPr>
              <w:spacing w:after="0"/>
            </w:pPr>
            <w:r>
              <w:rPr>
                <w:b w:val="false"/>
                <w:bCs w:val="false"/>
                <w:sz w:val="20"/>
                <w:szCs w:val="20"/>
              </w:rPr>
              <w:t xml:space="preserve">An interpreter trained for school settings and bound by confidentiality. Never a student, a sibling, or an untrained volunteer.</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quiet period</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A stage in which many new language learners listen far more than they speak.</w:t>
            </w:r>
          </w:p>
        </w:tc>
      </w:tr>
      <w:tr>
        <w:tc>
          <w:tcPr>
            <w:tcW w:type="dxa" w:w="3000"/>
            <w:tcMar>
              <w:top w:type="dxa" w:w="60"/>
              <w:left w:type="dxa" w:w="100"/>
              <w:bottom w:type="dxa" w:w="60"/>
              <w:right w:type="dxa" w:w="100"/>
            </w:tcMar>
          </w:tcPr>
          <w:p>
            <w:pPr>
              <w:spacing w:after="0"/>
            </w:pPr>
            <w:r>
              <w:rPr>
                <w:b/>
                <w:bCs/>
                <w:sz w:val="20"/>
                <w:szCs w:val="20"/>
              </w:rPr>
              <w:t xml:space="preserve">señor, señora, señorita</w:t>
            </w:r>
          </w:p>
        </w:tc>
        <w:tc>
          <w:tcPr>
            <w:tcW w:type="dxa" w:w="6360"/>
            <w:tcMar>
              <w:top w:type="dxa" w:w="60"/>
              <w:left w:type="dxa" w:w="100"/>
              <w:bottom w:type="dxa" w:w="60"/>
              <w:right w:type="dxa" w:w="100"/>
            </w:tcMar>
          </w:tcPr>
          <w:p>
            <w:pPr>
              <w:spacing w:after="0"/>
            </w:pPr>
            <w:r>
              <w:rPr>
                <w:b w:val="false"/>
                <w:bCs w:val="false"/>
                <w:sz w:val="20"/>
                <w:szCs w:val="20"/>
              </w:rPr>
              <w:t xml:space="preserve">Mr., Mrs. or Ms., and Miss. Used with or without a last name.</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Talk Then Write</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A routine in which students think and talk, in any language, before writing in English.</w:t>
            </w:r>
          </w:p>
        </w:tc>
      </w:tr>
      <w:tr>
        <w:tc>
          <w:tcPr>
            <w:tcW w:type="dxa" w:w="3000"/>
            <w:tcMar>
              <w:top w:type="dxa" w:w="60"/>
              <w:left w:type="dxa" w:w="100"/>
              <w:bottom w:type="dxa" w:w="60"/>
              <w:right w:type="dxa" w:w="100"/>
            </w:tcMar>
          </w:tcPr>
          <w:p>
            <w:pPr>
              <w:spacing w:after="0"/>
            </w:pPr>
            <w:r>
              <w:rPr>
                <w:b/>
                <w:bCs/>
                <w:sz w:val="20"/>
                <w:szCs w:val="20"/>
              </w:rPr>
              <w:t xml:space="preserve">translanguaging</w:t>
            </w:r>
          </w:p>
        </w:tc>
        <w:tc>
          <w:tcPr>
            <w:tcW w:type="dxa" w:w="6360"/>
            <w:tcMar>
              <w:top w:type="dxa" w:w="60"/>
              <w:left w:type="dxa" w:w="100"/>
              <w:bottom w:type="dxa" w:w="60"/>
              <w:right w:type="dxa" w:w="100"/>
            </w:tcMar>
          </w:tcPr>
          <w:p>
            <w:pPr>
              <w:spacing w:after="0"/>
            </w:pPr>
            <w:r>
              <w:rPr>
                <w:b w:val="false"/>
                <w:bCs w:val="false"/>
                <w:sz w:val="20"/>
                <w:szCs w:val="20"/>
              </w:rPr>
              <w:t xml:space="preserve">Students' use of their full language repertoire to learn and communicate, and teaching that plans for it (García, Johnson, &amp; Seltzer, 2017).</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tú</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The familiar singular "you." Use it with one student.</w:t>
            </w:r>
          </w:p>
        </w:tc>
      </w:tr>
      <w:tr>
        <w:tc>
          <w:tcPr>
            <w:tcW w:type="dxa" w:w="3000"/>
            <w:tcMar>
              <w:top w:type="dxa" w:w="60"/>
              <w:left w:type="dxa" w:w="100"/>
              <w:bottom w:type="dxa" w:w="60"/>
              <w:right w:type="dxa" w:w="100"/>
            </w:tcMar>
          </w:tcPr>
          <w:p>
            <w:pPr>
              <w:spacing w:after="0"/>
            </w:pPr>
            <w:r>
              <w:rPr>
                <w:b/>
                <w:bCs/>
                <w:sz w:val="20"/>
                <w:szCs w:val="20"/>
              </w:rPr>
              <w:t xml:space="preserve">usted</w:t>
            </w:r>
          </w:p>
        </w:tc>
        <w:tc>
          <w:tcPr>
            <w:tcW w:type="dxa" w:w="6360"/>
            <w:tcMar>
              <w:top w:type="dxa" w:w="60"/>
              <w:left w:type="dxa" w:w="100"/>
              <w:bottom w:type="dxa" w:w="60"/>
              <w:right w:type="dxa" w:w="100"/>
            </w:tcMar>
          </w:tcPr>
          <w:p>
            <w:pPr>
              <w:spacing w:after="0"/>
            </w:pPr>
            <w:r>
              <w:rPr>
                <w:b w:val="false"/>
                <w:bCs w:val="false"/>
                <w:sz w:val="20"/>
                <w:szCs w:val="20"/>
              </w:rPr>
              <w:t xml:space="preserve">The respectful singular "you." Use it with one adult, such as a parent or colleague.</w:t>
            </w:r>
          </w:p>
        </w:tc>
      </w:tr>
      <w:tr>
        <w:tc>
          <w:tcPr>
            <w:tcW w:type="dxa" w:w="3000"/>
            <w:shd w:fill="F7F2EC" w:color="auto" w:val="clear"/>
            <w:tcMar>
              <w:top w:type="dxa" w:w="60"/>
              <w:left w:type="dxa" w:w="100"/>
              <w:bottom w:type="dxa" w:w="60"/>
              <w:right w:type="dxa" w:w="100"/>
            </w:tcMar>
          </w:tcPr>
          <w:p>
            <w:pPr>
              <w:spacing w:after="0"/>
            </w:pPr>
            <w:r>
              <w:rPr>
                <w:b/>
                <w:bCs/>
                <w:sz w:val="20"/>
                <w:szCs w:val="20"/>
              </w:rPr>
              <w:t xml:space="preserve">ustedes</w:t>
            </w:r>
          </w:p>
        </w:tc>
        <w:tc>
          <w:tcPr>
            <w:tcW w:type="dxa" w:w="6360"/>
            <w:shd w:fill="F7F2EC" w:color="auto" w:val="clear"/>
            <w:tcMar>
              <w:top w:type="dxa" w:w="60"/>
              <w:left w:type="dxa" w:w="100"/>
              <w:bottom w:type="dxa" w:w="60"/>
              <w:right w:type="dxa" w:w="100"/>
            </w:tcMar>
          </w:tcPr>
          <w:p>
            <w:pPr>
              <w:spacing w:after="0"/>
            </w:pPr>
            <w:r>
              <w:rPr>
                <w:b w:val="false"/>
                <w:bCs w:val="false"/>
                <w:sz w:val="20"/>
                <w:szCs w:val="20"/>
              </w:rPr>
              <w:t xml:space="preserve">The plural "you" in Latin America. Use it with any group, including the whole class.</w:t>
            </w:r>
          </w:p>
        </w:tc>
      </w:tr>
    </w:tbl>
    <w:p>
      <w:pPr>
        <w:spacing w:after="120"/>
      </w:pPr>
    </w:p>
    <w:p>
      <w:pPr>
        <w:pStyle w:val="Heading1"/>
        <w:spacing w:after="120" w:before="240"/>
      </w:pPr>
      <w:r>
        <w:rPr>
          <w:b/>
          <w:bCs/>
          <w:color w:val="1F2A44"/>
        </w:rPr>
        <w:t xml:space="preserve">References</w:t>
      </w:r>
    </w:p>
    <w:p>
      <w:pPr>
        <w:spacing w:after="120"/>
        <w:ind w:left="720" w:hanging="720"/>
      </w:pPr>
      <w:r>
        <w:t xml:space="preserve">Cummins, J. (2001). Negotiating identities: Education for empowerment in a diverse society (2nd ed.). California Association for Bilingual Education.</w:t>
      </w:r>
    </w:p>
    <w:p>
      <w:pPr>
        <w:spacing w:after="120"/>
        <w:ind w:left="720" w:hanging="720"/>
      </w:pPr>
      <w:r>
        <w:t xml:space="preserve">García, O., Johnson, S. I., &amp; Seltzer, K. (2017). The translanguaging classroom: Leveraging student bilingualism for learning. Caslon.</w:t>
      </w:r>
    </w:p>
    <w:p>
      <w:pPr>
        <w:spacing w:after="120"/>
        <w:ind w:left="720" w:hanging="720"/>
      </w:pPr>
      <w:r>
        <w:t xml:space="preserve">Moll, L. C., Amanti, C., Neff, D., &amp; González, N. (1992). Funds of knowledge for teaching: Using a qualitative approach to connect homes and classrooms. Theory Into Practice, 31(2), 132-141.</w:t>
      </w:r>
    </w:p>
    <w:p>
      <w:pPr>
        <w:spacing w:after="120"/>
        <w:ind w:left="720" w:hanging="720"/>
      </w:pPr>
      <w:r>
        <w:t xml:space="preserve">Plyler v. Doe, 457 U.S. 202 (1982).</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Spanish for Teachers · EL Publishing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2A44"/>
      <w:sz w:val="40"/>
      <w:szCs w:val="40"/>
    </w:rPr>
  </w:style>
  <w:style w:type="paragraph" w:styleId="Heading2">
    <w:name w:val="Heading 2"/>
    <w:basedOn w:val="Normal"/>
    <w:next w:val="Normal"/>
    <w:qFormat/>
    <w:pPr>
      <w:spacing w:after="120" w:before="240"/>
      <w:outlineLvl w:val="1"/>
    </w:pPr>
    <w:rPr>
      <w:rFonts w:ascii="Calibri" w:cs="Calibri" w:eastAsia="Calibri" w:hAnsi="Calibri"/>
      <w:b/>
      <w:bCs/>
      <w:sz w:val="30"/>
      <w:szCs w:val="30"/>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3d8f62b941e7c8ed4023c2ff2ddff424bd3fe3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Spanish for Teachers: Workbook</dc:title>
  <dc:creator>Richard A. Daniel · EL Publishing</dc:creator>
  <cp:lastModifiedBy>Un-named</cp:lastModifiedBy>
  <cp:revision>1</cp:revision>
  <dcterms:created xsi:type="dcterms:W3CDTF">2026-10-26T02:56:52.217Z</dcterms:created>
  <dcterms:modified xsi:type="dcterms:W3CDTF">2026-10-26T02:56:52.217Z</dcterms:modified>
</cp:coreProperties>
</file>

<file path=docProps/custom.xml><?xml version="1.0" encoding="utf-8"?>
<Properties xmlns="http://schemas.openxmlformats.org/officeDocument/2006/custom-properties" xmlns:vt="http://schemas.openxmlformats.org/officeDocument/2006/docPropsVTypes"/>
</file>