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81AE9" w:rsidRDefault="00DD4ED9">
      <w:r w:rsidRPr="00DD4ED9">
        <w:t xml:space="preserve">Let's take a look at a simple web application built using </w:t>
      </w:r>
      <w:r w:rsidRPr="00DD4ED9">
        <w:rPr>
          <w:b/>
          <w:bCs/>
        </w:rPr>
        <w:t>Python</w:t>
      </w:r>
      <w:r w:rsidRPr="00DD4ED9">
        <w:t xml:space="preserve"> and the </w:t>
      </w:r>
      <w:r w:rsidRPr="00DD4ED9">
        <w:rPr>
          <w:b/>
          <w:bCs/>
        </w:rPr>
        <w:t>Flask</w:t>
      </w:r>
      <w:r w:rsidRPr="00DD4ED9">
        <w:t xml:space="preserve"> framework. In this example, the app allows users to register and log in. We'll review the code for any potential security issues and suggest best practices for writing secure code. This process will help us identify areas where improvements can be made to keep the app safe and secure.</w:t>
      </w:r>
    </w:p>
    <w:p w:rsidR="004A65C8" w:rsidRDefault="004A65C8"/>
    <w:p w:rsidR="004A65C8" w:rsidRPr="004A65C8" w:rsidRDefault="004A65C8" w:rsidP="004A65C8">
      <w:pPr>
        <w:rPr>
          <w:b/>
          <w:bCs/>
        </w:rPr>
      </w:pPr>
      <w:r w:rsidRPr="004A65C8">
        <w:rPr>
          <w:b/>
          <w:bCs/>
        </w:rPr>
        <w:t>Security Vulnerabilities and Recommendations</w:t>
      </w:r>
    </w:p>
    <w:p w:rsidR="004A65C8" w:rsidRPr="004A65C8" w:rsidRDefault="004A65C8" w:rsidP="004A65C8">
      <w:pPr>
        <w:rPr>
          <w:b/>
          <w:bCs/>
        </w:rPr>
      </w:pPr>
      <w:r w:rsidRPr="004A65C8">
        <w:rPr>
          <w:b/>
          <w:bCs/>
        </w:rPr>
        <w:t>1. Insecure Password Storage</w:t>
      </w:r>
    </w:p>
    <w:p w:rsidR="004A65C8" w:rsidRPr="004A65C8" w:rsidRDefault="004A65C8" w:rsidP="004A65C8">
      <w:pPr>
        <w:numPr>
          <w:ilvl w:val="0"/>
          <w:numId w:val="1"/>
        </w:numPr>
      </w:pPr>
      <w:r w:rsidRPr="004A65C8">
        <w:rPr>
          <w:b/>
          <w:bCs/>
        </w:rPr>
        <w:t>Problem</w:t>
      </w:r>
      <w:r w:rsidRPr="004A65C8">
        <w:t xml:space="preserve">: The application uses </w:t>
      </w:r>
      <w:proofErr w:type="spellStart"/>
      <w:proofErr w:type="gramStart"/>
      <w:r w:rsidRPr="004A65C8">
        <w:t>werkzeug.security</w:t>
      </w:r>
      <w:proofErr w:type="gramEnd"/>
      <w:r w:rsidRPr="004A65C8">
        <w:t>.generate_password_hash</w:t>
      </w:r>
      <w:proofErr w:type="spellEnd"/>
      <w:r w:rsidRPr="004A65C8">
        <w:t>() for password hashing, but it doesn’t specify which hashing algorithm or its settings. The default algorithm might not be the strongest option available.</w:t>
      </w:r>
    </w:p>
    <w:p w:rsidR="004A65C8" w:rsidRPr="004A65C8" w:rsidRDefault="004A65C8" w:rsidP="004A65C8">
      <w:pPr>
        <w:numPr>
          <w:ilvl w:val="0"/>
          <w:numId w:val="1"/>
        </w:numPr>
      </w:pPr>
      <w:r w:rsidRPr="004A65C8">
        <w:rPr>
          <w:b/>
          <w:bCs/>
        </w:rPr>
        <w:t>Recommendation</w:t>
      </w:r>
      <w:r w:rsidRPr="004A65C8">
        <w:t>:</w:t>
      </w:r>
    </w:p>
    <w:p w:rsidR="004A65C8" w:rsidRPr="004A65C8" w:rsidRDefault="004A65C8" w:rsidP="004A65C8">
      <w:pPr>
        <w:numPr>
          <w:ilvl w:val="1"/>
          <w:numId w:val="1"/>
        </w:numPr>
      </w:pPr>
      <w:r w:rsidRPr="004A65C8">
        <w:t xml:space="preserve">Use a strong hashing algorithm like </w:t>
      </w:r>
      <w:proofErr w:type="spellStart"/>
      <w:r w:rsidRPr="004A65C8">
        <w:rPr>
          <w:b/>
          <w:bCs/>
        </w:rPr>
        <w:t>bcrypt</w:t>
      </w:r>
      <w:proofErr w:type="spellEnd"/>
      <w:r w:rsidRPr="004A65C8">
        <w:t xml:space="preserve">, </w:t>
      </w:r>
      <w:r w:rsidRPr="004A65C8">
        <w:rPr>
          <w:b/>
          <w:bCs/>
        </w:rPr>
        <w:t>argon2</w:t>
      </w:r>
      <w:r w:rsidRPr="004A65C8">
        <w:t xml:space="preserve">, or </w:t>
      </w:r>
      <w:r w:rsidRPr="004A65C8">
        <w:rPr>
          <w:b/>
          <w:bCs/>
        </w:rPr>
        <w:t>pbkdf2_sha256</w:t>
      </w:r>
      <w:r w:rsidRPr="004A65C8">
        <w:t xml:space="preserve"> to securely hash passwords.</w:t>
      </w:r>
    </w:p>
    <w:p w:rsidR="004A65C8" w:rsidRPr="004A65C8" w:rsidRDefault="004A65C8" w:rsidP="004A65C8">
      <w:pPr>
        <w:numPr>
          <w:ilvl w:val="1"/>
          <w:numId w:val="1"/>
        </w:numPr>
      </w:pPr>
      <w:r w:rsidRPr="004A65C8">
        <w:t xml:space="preserve">Ensure the hashing function uses a strong work factor (e.g., </w:t>
      </w:r>
      <w:r w:rsidRPr="004A65C8">
        <w:rPr>
          <w:b/>
          <w:bCs/>
        </w:rPr>
        <w:t>12 rounds</w:t>
      </w:r>
      <w:r w:rsidRPr="004A65C8">
        <w:t xml:space="preserve"> or more) to make brute-forcing harder.</w:t>
      </w:r>
    </w:p>
    <w:p w:rsidR="004A65C8" w:rsidRPr="004A65C8" w:rsidRDefault="004A65C8" w:rsidP="004A65C8">
      <w:pPr>
        <w:numPr>
          <w:ilvl w:val="1"/>
          <w:numId w:val="1"/>
        </w:numPr>
      </w:pPr>
      <w:r w:rsidRPr="004A65C8">
        <w:t xml:space="preserve">While </w:t>
      </w:r>
      <w:proofErr w:type="spellStart"/>
      <w:proofErr w:type="gramStart"/>
      <w:r w:rsidRPr="004A65C8">
        <w:t>werkzeug.security</w:t>
      </w:r>
      <w:proofErr w:type="spellEnd"/>
      <w:proofErr w:type="gramEnd"/>
      <w:r w:rsidRPr="004A65C8">
        <w:t xml:space="preserve"> defaults to </w:t>
      </w:r>
      <w:proofErr w:type="spellStart"/>
      <w:r w:rsidRPr="004A65C8">
        <w:t>bcrypt</w:t>
      </w:r>
      <w:proofErr w:type="spellEnd"/>
      <w:r w:rsidRPr="004A65C8">
        <w:t>, it’s a good idea to allow for configurable parameters (e.g., work factor) for added flexibility and security.</w:t>
      </w:r>
    </w:p>
    <w:p w:rsidR="004A65C8" w:rsidRPr="004A65C8" w:rsidRDefault="004A65C8" w:rsidP="004A65C8">
      <w:pPr>
        <w:rPr>
          <w:b/>
          <w:bCs/>
        </w:rPr>
      </w:pPr>
      <w:r w:rsidRPr="004A65C8">
        <w:rPr>
          <w:b/>
          <w:bCs/>
        </w:rPr>
        <w:t>2. SQL Injection</w:t>
      </w:r>
    </w:p>
    <w:p w:rsidR="004A65C8" w:rsidRPr="004A65C8" w:rsidRDefault="004A65C8" w:rsidP="004A65C8">
      <w:pPr>
        <w:numPr>
          <w:ilvl w:val="0"/>
          <w:numId w:val="2"/>
        </w:numPr>
      </w:pPr>
      <w:r w:rsidRPr="004A65C8">
        <w:rPr>
          <w:b/>
          <w:bCs/>
        </w:rPr>
        <w:t>Problem</w:t>
      </w:r>
      <w:r w:rsidRPr="004A65C8">
        <w:t>: The code uses parameterized queries, which help prevent SQL injection, but there’s still a risk if future changes bypass these safe practices.</w:t>
      </w:r>
    </w:p>
    <w:p w:rsidR="004A65C8" w:rsidRPr="004A65C8" w:rsidRDefault="004A65C8" w:rsidP="004A65C8">
      <w:pPr>
        <w:numPr>
          <w:ilvl w:val="0"/>
          <w:numId w:val="2"/>
        </w:numPr>
      </w:pPr>
      <w:r w:rsidRPr="004A65C8">
        <w:rPr>
          <w:b/>
          <w:bCs/>
        </w:rPr>
        <w:t>Recommendation</w:t>
      </w:r>
      <w:r w:rsidRPr="004A65C8">
        <w:t>:</w:t>
      </w:r>
    </w:p>
    <w:p w:rsidR="004A65C8" w:rsidRPr="004A65C8" w:rsidRDefault="004A65C8" w:rsidP="004A65C8">
      <w:pPr>
        <w:numPr>
          <w:ilvl w:val="1"/>
          <w:numId w:val="2"/>
        </w:numPr>
      </w:pPr>
      <w:r w:rsidRPr="004A65C8">
        <w:t xml:space="preserve">Always use parameterized queries for </w:t>
      </w:r>
      <w:r w:rsidRPr="004A65C8">
        <w:rPr>
          <w:b/>
          <w:bCs/>
        </w:rPr>
        <w:t>all</w:t>
      </w:r>
      <w:r w:rsidRPr="004A65C8">
        <w:t xml:space="preserve"> database interactions. Never directly insert user data into SQL queries.</w:t>
      </w:r>
    </w:p>
    <w:p w:rsidR="004A65C8" w:rsidRPr="004A65C8" w:rsidRDefault="004A65C8" w:rsidP="004A65C8">
      <w:pPr>
        <w:numPr>
          <w:ilvl w:val="1"/>
          <w:numId w:val="2"/>
        </w:numPr>
      </w:pPr>
      <w:r w:rsidRPr="004A65C8">
        <w:t xml:space="preserve">Consider using an Object-Relational Mapping (ORM) tool like </w:t>
      </w:r>
      <w:proofErr w:type="spellStart"/>
      <w:r w:rsidRPr="004A65C8">
        <w:rPr>
          <w:b/>
          <w:bCs/>
        </w:rPr>
        <w:t>SQLAlchemy</w:t>
      </w:r>
      <w:proofErr w:type="spellEnd"/>
      <w:r w:rsidRPr="004A65C8">
        <w:t>. It abstracts database interactions and provides added protection against SQL injection attacks.</w:t>
      </w:r>
    </w:p>
    <w:p w:rsidR="004A65C8" w:rsidRPr="004A65C8" w:rsidRDefault="004A65C8" w:rsidP="004A65C8">
      <w:pPr>
        <w:rPr>
          <w:b/>
          <w:bCs/>
        </w:rPr>
      </w:pPr>
      <w:r w:rsidRPr="004A65C8">
        <w:rPr>
          <w:b/>
          <w:bCs/>
        </w:rPr>
        <w:t>3. Insecure Session Management</w:t>
      </w:r>
    </w:p>
    <w:p w:rsidR="004A65C8" w:rsidRPr="004A65C8" w:rsidRDefault="004A65C8" w:rsidP="004A65C8">
      <w:pPr>
        <w:numPr>
          <w:ilvl w:val="0"/>
          <w:numId w:val="3"/>
        </w:numPr>
      </w:pPr>
      <w:r w:rsidRPr="004A65C8">
        <w:rPr>
          <w:b/>
          <w:bCs/>
        </w:rPr>
        <w:t>Problem</w:t>
      </w:r>
      <w:r w:rsidRPr="004A65C8">
        <w:t xml:space="preserve">: The application uses a hardcoded </w:t>
      </w:r>
      <w:proofErr w:type="spellStart"/>
      <w:r w:rsidRPr="004A65C8">
        <w:t>secret_key</w:t>
      </w:r>
      <w:proofErr w:type="spellEnd"/>
      <w:r w:rsidRPr="004A65C8">
        <w:t xml:space="preserve"> for Flask sessions (</w:t>
      </w:r>
      <w:proofErr w:type="spellStart"/>
      <w:proofErr w:type="gramStart"/>
      <w:r w:rsidRPr="004A65C8">
        <w:t>app.secret</w:t>
      </w:r>
      <w:proofErr w:type="gramEnd"/>
      <w:r w:rsidRPr="004A65C8">
        <w:t>_key</w:t>
      </w:r>
      <w:proofErr w:type="spellEnd"/>
      <w:r w:rsidRPr="004A65C8">
        <w:t xml:space="preserve"> = '</w:t>
      </w:r>
      <w:proofErr w:type="spellStart"/>
      <w:r w:rsidRPr="004A65C8">
        <w:t>secretkey</w:t>
      </w:r>
      <w:proofErr w:type="spellEnd"/>
      <w:r w:rsidRPr="004A65C8">
        <w:t>'). This key could easily be guessed or compromised if the code is exposed.</w:t>
      </w:r>
    </w:p>
    <w:p w:rsidR="004A65C8" w:rsidRPr="004A65C8" w:rsidRDefault="004A65C8" w:rsidP="004A65C8">
      <w:pPr>
        <w:numPr>
          <w:ilvl w:val="0"/>
          <w:numId w:val="3"/>
        </w:numPr>
      </w:pPr>
      <w:r w:rsidRPr="004A65C8">
        <w:rPr>
          <w:b/>
          <w:bCs/>
        </w:rPr>
        <w:t>Recommendation</w:t>
      </w:r>
      <w:r w:rsidRPr="004A65C8">
        <w:t>:</w:t>
      </w:r>
    </w:p>
    <w:p w:rsidR="004A65C8" w:rsidRPr="004A65C8" w:rsidRDefault="004A65C8" w:rsidP="004A65C8">
      <w:pPr>
        <w:numPr>
          <w:ilvl w:val="1"/>
          <w:numId w:val="3"/>
        </w:numPr>
      </w:pPr>
      <w:r w:rsidRPr="004A65C8">
        <w:t xml:space="preserve">Use a </w:t>
      </w:r>
      <w:r w:rsidRPr="004A65C8">
        <w:rPr>
          <w:b/>
          <w:bCs/>
        </w:rPr>
        <w:t>unique and complex secret key</w:t>
      </w:r>
      <w:r w:rsidRPr="004A65C8">
        <w:t>, ideally generated randomly.</w:t>
      </w:r>
    </w:p>
    <w:p w:rsidR="004A65C8" w:rsidRPr="004A65C8" w:rsidRDefault="004A65C8" w:rsidP="004A65C8">
      <w:pPr>
        <w:numPr>
          <w:ilvl w:val="1"/>
          <w:numId w:val="3"/>
        </w:numPr>
      </w:pPr>
      <w:r w:rsidRPr="004A65C8">
        <w:t xml:space="preserve">Store the secret key securely using </w:t>
      </w:r>
      <w:r w:rsidRPr="004A65C8">
        <w:rPr>
          <w:b/>
          <w:bCs/>
        </w:rPr>
        <w:t>environment variables</w:t>
      </w:r>
      <w:r w:rsidRPr="004A65C8">
        <w:t>, not hardcoded in the source code.</w:t>
      </w:r>
    </w:p>
    <w:p w:rsidR="004A65C8" w:rsidRPr="004A65C8" w:rsidRDefault="004A65C8" w:rsidP="004A65C8">
      <w:pPr>
        <w:rPr>
          <w:b/>
          <w:bCs/>
        </w:rPr>
      </w:pPr>
      <w:r w:rsidRPr="004A65C8">
        <w:rPr>
          <w:b/>
          <w:bCs/>
        </w:rPr>
        <w:t>4. Cross-Site Scripting (XSS)</w:t>
      </w:r>
    </w:p>
    <w:p w:rsidR="004A65C8" w:rsidRPr="004A65C8" w:rsidRDefault="004A65C8" w:rsidP="004A65C8">
      <w:pPr>
        <w:numPr>
          <w:ilvl w:val="0"/>
          <w:numId w:val="4"/>
        </w:numPr>
      </w:pPr>
      <w:r w:rsidRPr="004A65C8">
        <w:rPr>
          <w:b/>
          <w:bCs/>
        </w:rPr>
        <w:t>Problem</w:t>
      </w:r>
      <w:r w:rsidRPr="004A65C8">
        <w:t>: The application doesn't sanitize or escape user inputs before rendering them in templates. This could allow attackers to inject malicious scripts into the web pages (XSS attacks).</w:t>
      </w:r>
    </w:p>
    <w:p w:rsidR="004A65C8" w:rsidRPr="004A65C8" w:rsidRDefault="004A65C8" w:rsidP="004A65C8">
      <w:pPr>
        <w:numPr>
          <w:ilvl w:val="0"/>
          <w:numId w:val="4"/>
        </w:numPr>
      </w:pPr>
      <w:r w:rsidRPr="004A65C8">
        <w:rPr>
          <w:b/>
          <w:bCs/>
        </w:rPr>
        <w:lastRenderedPageBreak/>
        <w:t>Recommendation</w:t>
      </w:r>
      <w:r w:rsidRPr="004A65C8">
        <w:t>:</w:t>
      </w:r>
    </w:p>
    <w:p w:rsidR="004A65C8" w:rsidRPr="004A65C8" w:rsidRDefault="004A65C8" w:rsidP="004A65C8">
      <w:pPr>
        <w:numPr>
          <w:ilvl w:val="1"/>
          <w:numId w:val="4"/>
        </w:numPr>
      </w:pPr>
      <w:r w:rsidRPr="004A65C8">
        <w:t xml:space="preserve">Always </w:t>
      </w:r>
      <w:r w:rsidRPr="004A65C8">
        <w:rPr>
          <w:b/>
          <w:bCs/>
        </w:rPr>
        <w:t>escape</w:t>
      </w:r>
      <w:r w:rsidRPr="004A65C8">
        <w:t xml:space="preserve"> or </w:t>
      </w:r>
      <w:r w:rsidRPr="004A65C8">
        <w:rPr>
          <w:b/>
          <w:bCs/>
        </w:rPr>
        <w:t>sanitize</w:t>
      </w:r>
      <w:r w:rsidRPr="004A65C8">
        <w:t xml:space="preserve"> user inputs before rendering them. Thankfully, Flask’s </w:t>
      </w:r>
      <w:proofErr w:type="spellStart"/>
      <w:r w:rsidRPr="004A65C8">
        <w:t>render_</w:t>
      </w:r>
      <w:proofErr w:type="gramStart"/>
      <w:r w:rsidRPr="004A65C8">
        <w:t>template</w:t>
      </w:r>
      <w:proofErr w:type="spellEnd"/>
      <w:r w:rsidRPr="004A65C8">
        <w:t>(</w:t>
      </w:r>
      <w:proofErr w:type="gramEnd"/>
      <w:r w:rsidRPr="004A65C8">
        <w:t>) function automatically escapes content by default. Just ensure you're not injecting raw user input directly into HTML or JavaScript without proper sanitization.</w:t>
      </w:r>
    </w:p>
    <w:p w:rsidR="004A65C8" w:rsidRPr="004A65C8" w:rsidRDefault="004A65C8" w:rsidP="004A65C8">
      <w:pPr>
        <w:rPr>
          <w:b/>
          <w:bCs/>
        </w:rPr>
      </w:pPr>
      <w:r w:rsidRPr="004A65C8">
        <w:rPr>
          <w:b/>
          <w:bCs/>
        </w:rPr>
        <w:t>5. Cross-Site Request Forgery (CSRF)</w:t>
      </w:r>
    </w:p>
    <w:p w:rsidR="004A65C8" w:rsidRPr="004A65C8" w:rsidRDefault="004A65C8" w:rsidP="004A65C8">
      <w:pPr>
        <w:numPr>
          <w:ilvl w:val="0"/>
          <w:numId w:val="5"/>
        </w:numPr>
      </w:pPr>
      <w:r w:rsidRPr="004A65C8">
        <w:rPr>
          <w:b/>
          <w:bCs/>
        </w:rPr>
        <w:t>Problem</w:t>
      </w:r>
      <w:r w:rsidRPr="004A65C8">
        <w:t>: The application lacks CSRF protection, which exposes users to attacks where malicious websites can trick them into making unauthorized requests.</w:t>
      </w:r>
    </w:p>
    <w:p w:rsidR="004A65C8" w:rsidRPr="004A65C8" w:rsidRDefault="004A65C8" w:rsidP="004A65C8">
      <w:pPr>
        <w:numPr>
          <w:ilvl w:val="0"/>
          <w:numId w:val="5"/>
        </w:numPr>
      </w:pPr>
      <w:r w:rsidRPr="004A65C8">
        <w:rPr>
          <w:b/>
          <w:bCs/>
        </w:rPr>
        <w:t>Recommendation</w:t>
      </w:r>
      <w:r w:rsidRPr="004A65C8">
        <w:t>:</w:t>
      </w:r>
    </w:p>
    <w:p w:rsidR="004A65C8" w:rsidRPr="004A65C8" w:rsidRDefault="004A65C8" w:rsidP="004A65C8">
      <w:pPr>
        <w:numPr>
          <w:ilvl w:val="1"/>
          <w:numId w:val="5"/>
        </w:numPr>
      </w:pPr>
      <w:r w:rsidRPr="004A65C8">
        <w:t xml:space="preserve">Implement CSRF protection using </w:t>
      </w:r>
      <w:r w:rsidRPr="004A65C8">
        <w:rPr>
          <w:b/>
          <w:bCs/>
        </w:rPr>
        <w:t>Flask-WTF</w:t>
      </w:r>
      <w:r w:rsidRPr="004A65C8">
        <w:t xml:space="preserve"> or Flask’s built-in CSRF protection by enabling WTF_CSRF_ENABLED = True in your configuration.</w:t>
      </w:r>
    </w:p>
    <w:p w:rsidR="004A65C8" w:rsidRPr="004A65C8" w:rsidRDefault="004A65C8" w:rsidP="004A65C8">
      <w:pPr>
        <w:numPr>
          <w:ilvl w:val="1"/>
          <w:numId w:val="5"/>
        </w:numPr>
      </w:pPr>
      <w:r w:rsidRPr="004A65C8">
        <w:t xml:space="preserve">Ensure that all forms include </w:t>
      </w:r>
      <w:r w:rsidRPr="004A65C8">
        <w:rPr>
          <w:b/>
          <w:bCs/>
        </w:rPr>
        <w:t>CSRF tokens</w:t>
      </w:r>
      <w:r w:rsidRPr="004A65C8">
        <w:t xml:space="preserve"> to prevent such attacks.</w:t>
      </w:r>
    </w:p>
    <w:p w:rsidR="004A65C8" w:rsidRPr="004A65C8" w:rsidRDefault="004A65C8" w:rsidP="004A65C8">
      <w:pPr>
        <w:rPr>
          <w:b/>
          <w:bCs/>
        </w:rPr>
      </w:pPr>
      <w:r w:rsidRPr="004A65C8">
        <w:rPr>
          <w:b/>
          <w:bCs/>
        </w:rPr>
        <w:t>6. Sensitive Data in the Database</w:t>
      </w:r>
    </w:p>
    <w:p w:rsidR="004A65C8" w:rsidRPr="004A65C8" w:rsidRDefault="004A65C8" w:rsidP="004A65C8">
      <w:pPr>
        <w:numPr>
          <w:ilvl w:val="0"/>
          <w:numId w:val="6"/>
        </w:numPr>
      </w:pPr>
      <w:r w:rsidRPr="004A65C8">
        <w:rPr>
          <w:b/>
          <w:bCs/>
        </w:rPr>
        <w:t>Problem</w:t>
      </w:r>
      <w:r w:rsidRPr="004A65C8">
        <w:t>: Storing sensitive user data like email or username in plain text is common practice. However, if you were to store more sensitive data (e.g., credit card numbers), it should be encrypted.</w:t>
      </w:r>
    </w:p>
    <w:p w:rsidR="004A65C8" w:rsidRPr="004A65C8" w:rsidRDefault="004A65C8" w:rsidP="004A65C8">
      <w:pPr>
        <w:numPr>
          <w:ilvl w:val="0"/>
          <w:numId w:val="6"/>
        </w:numPr>
      </w:pPr>
      <w:r w:rsidRPr="004A65C8">
        <w:rPr>
          <w:b/>
          <w:bCs/>
        </w:rPr>
        <w:t>Recommendation</w:t>
      </w:r>
      <w:r w:rsidRPr="004A65C8">
        <w:t>:</w:t>
      </w:r>
    </w:p>
    <w:p w:rsidR="004A65C8" w:rsidRPr="004A65C8" w:rsidRDefault="004A65C8" w:rsidP="004A65C8">
      <w:pPr>
        <w:numPr>
          <w:ilvl w:val="1"/>
          <w:numId w:val="6"/>
        </w:numPr>
      </w:pPr>
      <w:r w:rsidRPr="004A65C8">
        <w:t xml:space="preserve">For </w:t>
      </w:r>
      <w:r w:rsidRPr="004A65C8">
        <w:rPr>
          <w:b/>
          <w:bCs/>
        </w:rPr>
        <w:t>sensitive data</w:t>
      </w:r>
      <w:r w:rsidRPr="004A65C8">
        <w:t xml:space="preserve">, use strong encryption algorithms (e.g., </w:t>
      </w:r>
      <w:r w:rsidRPr="004A65C8">
        <w:rPr>
          <w:b/>
          <w:bCs/>
        </w:rPr>
        <w:t>AES-256</w:t>
      </w:r>
      <w:r w:rsidRPr="004A65C8">
        <w:t>) to encrypt the data before storing it in the database.</w:t>
      </w:r>
    </w:p>
    <w:p w:rsidR="004A65C8" w:rsidRPr="004A65C8" w:rsidRDefault="004A65C8" w:rsidP="004A65C8">
      <w:pPr>
        <w:numPr>
          <w:ilvl w:val="1"/>
          <w:numId w:val="6"/>
        </w:numPr>
      </w:pPr>
      <w:r w:rsidRPr="004A65C8">
        <w:t xml:space="preserve">Always ensure that </w:t>
      </w:r>
      <w:r w:rsidRPr="004A65C8">
        <w:rPr>
          <w:b/>
          <w:bCs/>
        </w:rPr>
        <w:t>non-sensitive</w:t>
      </w:r>
      <w:r w:rsidRPr="004A65C8">
        <w:t xml:space="preserve"> user information (like usernames or emails) is stored in plain text only if absolutely necessary.</w:t>
      </w:r>
    </w:p>
    <w:p w:rsidR="004A65C8" w:rsidRPr="004A65C8" w:rsidRDefault="004A65C8" w:rsidP="004A65C8">
      <w:pPr>
        <w:rPr>
          <w:b/>
          <w:bCs/>
        </w:rPr>
      </w:pPr>
      <w:r w:rsidRPr="004A65C8">
        <w:rPr>
          <w:b/>
          <w:bCs/>
        </w:rPr>
        <w:t>7. Lack of Logging for Authentication Attempts</w:t>
      </w:r>
    </w:p>
    <w:p w:rsidR="004A65C8" w:rsidRPr="004A65C8" w:rsidRDefault="004A65C8" w:rsidP="004A65C8">
      <w:pPr>
        <w:numPr>
          <w:ilvl w:val="0"/>
          <w:numId w:val="7"/>
        </w:numPr>
      </w:pPr>
      <w:r w:rsidRPr="004A65C8">
        <w:rPr>
          <w:b/>
          <w:bCs/>
        </w:rPr>
        <w:t>Problem</w:t>
      </w:r>
      <w:r w:rsidRPr="004A65C8">
        <w:t>: There's no logging for login attempts, which means you can't easily detect suspicious activity like brute-force attacks or unauthorized login attempts.</w:t>
      </w:r>
    </w:p>
    <w:p w:rsidR="004A65C8" w:rsidRPr="004A65C8" w:rsidRDefault="004A65C8" w:rsidP="004A65C8">
      <w:pPr>
        <w:numPr>
          <w:ilvl w:val="0"/>
          <w:numId w:val="7"/>
        </w:numPr>
      </w:pPr>
      <w:r w:rsidRPr="004A65C8">
        <w:rPr>
          <w:b/>
          <w:bCs/>
        </w:rPr>
        <w:t>Recommendation</w:t>
      </w:r>
      <w:r w:rsidRPr="004A65C8">
        <w:t>:</w:t>
      </w:r>
    </w:p>
    <w:p w:rsidR="004A65C8" w:rsidRPr="004A65C8" w:rsidRDefault="004A65C8" w:rsidP="004A65C8">
      <w:pPr>
        <w:numPr>
          <w:ilvl w:val="1"/>
          <w:numId w:val="7"/>
        </w:numPr>
      </w:pPr>
      <w:r w:rsidRPr="004A65C8">
        <w:t xml:space="preserve">Implement logging for both </w:t>
      </w:r>
      <w:r w:rsidRPr="004A65C8">
        <w:rPr>
          <w:b/>
          <w:bCs/>
        </w:rPr>
        <w:t>successful and unsuccessful login attempts</w:t>
      </w:r>
      <w:r w:rsidRPr="004A65C8">
        <w:t>.</w:t>
      </w:r>
    </w:p>
    <w:p w:rsidR="004A65C8" w:rsidRPr="004A65C8" w:rsidRDefault="004A65C8" w:rsidP="004A65C8">
      <w:pPr>
        <w:numPr>
          <w:ilvl w:val="1"/>
          <w:numId w:val="7"/>
        </w:numPr>
      </w:pPr>
      <w:r w:rsidRPr="004A65C8">
        <w:t xml:space="preserve">Monitor these logs for patterns of suspicious activity (e.g., multiple failed </w:t>
      </w:r>
      <w:proofErr w:type="gramStart"/>
      <w:r w:rsidRPr="004A65C8">
        <w:t>login</w:t>
      </w:r>
      <w:proofErr w:type="gramEnd"/>
      <w:r w:rsidRPr="004A65C8">
        <w:t xml:space="preserve"> attempts from the same IP or user account).</w:t>
      </w:r>
    </w:p>
    <w:p w:rsidR="004A65C8" w:rsidRPr="004A65C8" w:rsidRDefault="004A65C8" w:rsidP="004A65C8">
      <w:pPr>
        <w:rPr>
          <w:b/>
          <w:bCs/>
        </w:rPr>
      </w:pPr>
      <w:r w:rsidRPr="004A65C8">
        <w:rPr>
          <w:b/>
          <w:bCs/>
        </w:rPr>
        <w:t>8. Debug Mode in Production</w:t>
      </w:r>
    </w:p>
    <w:p w:rsidR="004A65C8" w:rsidRPr="004A65C8" w:rsidRDefault="004A65C8" w:rsidP="004A65C8">
      <w:pPr>
        <w:numPr>
          <w:ilvl w:val="0"/>
          <w:numId w:val="8"/>
        </w:numPr>
      </w:pPr>
      <w:r w:rsidRPr="004A65C8">
        <w:rPr>
          <w:b/>
          <w:bCs/>
        </w:rPr>
        <w:t>Problem</w:t>
      </w:r>
      <w:r w:rsidRPr="004A65C8">
        <w:t>: The application is running with debug=True, which provides detailed error messages. In a production environment, this could leak sensitive information to attackers.</w:t>
      </w:r>
    </w:p>
    <w:p w:rsidR="004A65C8" w:rsidRPr="004A65C8" w:rsidRDefault="004A65C8" w:rsidP="004A65C8">
      <w:pPr>
        <w:numPr>
          <w:ilvl w:val="0"/>
          <w:numId w:val="8"/>
        </w:numPr>
      </w:pPr>
      <w:r w:rsidRPr="004A65C8">
        <w:rPr>
          <w:b/>
          <w:bCs/>
        </w:rPr>
        <w:t>Recommendation</w:t>
      </w:r>
      <w:r w:rsidRPr="004A65C8">
        <w:t>:</w:t>
      </w:r>
    </w:p>
    <w:p w:rsidR="004A65C8" w:rsidRPr="004A65C8" w:rsidRDefault="004A65C8" w:rsidP="004A65C8">
      <w:pPr>
        <w:numPr>
          <w:ilvl w:val="1"/>
          <w:numId w:val="8"/>
        </w:numPr>
      </w:pPr>
      <w:r w:rsidRPr="004A65C8">
        <w:t>Always ensure that debug=False in production.</w:t>
      </w:r>
    </w:p>
    <w:p w:rsidR="004A65C8" w:rsidRPr="004A65C8" w:rsidRDefault="004A65C8" w:rsidP="004A65C8">
      <w:pPr>
        <w:numPr>
          <w:ilvl w:val="1"/>
          <w:numId w:val="8"/>
        </w:numPr>
      </w:pPr>
      <w:r w:rsidRPr="004A65C8">
        <w:t xml:space="preserve">Configure proper error handling and logging to ensure that </w:t>
      </w:r>
      <w:r w:rsidRPr="004A65C8">
        <w:rPr>
          <w:b/>
          <w:bCs/>
        </w:rPr>
        <w:t>stack traces</w:t>
      </w:r>
      <w:r w:rsidRPr="004A65C8">
        <w:t xml:space="preserve"> and sensitive information are not exposed to end-users.</w:t>
      </w:r>
    </w:p>
    <w:p w:rsidR="004A65C8" w:rsidRPr="004A65C8" w:rsidRDefault="004A65C8" w:rsidP="004A65C8"/>
    <w:p w:rsidR="004A65C8" w:rsidRPr="004A65C8" w:rsidRDefault="004A65C8" w:rsidP="004A65C8">
      <w:pPr>
        <w:rPr>
          <w:b/>
          <w:bCs/>
        </w:rPr>
      </w:pPr>
      <w:r w:rsidRPr="004A65C8">
        <w:rPr>
          <w:b/>
          <w:bCs/>
        </w:rPr>
        <w:lastRenderedPageBreak/>
        <w:t>Other Important Security Practices</w:t>
      </w:r>
    </w:p>
    <w:p w:rsidR="004A65C8" w:rsidRPr="004A65C8" w:rsidRDefault="004A65C8" w:rsidP="004A65C8">
      <w:pPr>
        <w:rPr>
          <w:b/>
          <w:bCs/>
        </w:rPr>
      </w:pPr>
      <w:r w:rsidRPr="004A65C8">
        <w:rPr>
          <w:b/>
          <w:bCs/>
        </w:rPr>
        <w:t>9. Input Validation</w:t>
      </w:r>
    </w:p>
    <w:p w:rsidR="004A65C8" w:rsidRPr="004A65C8" w:rsidRDefault="004A65C8" w:rsidP="004A65C8">
      <w:pPr>
        <w:numPr>
          <w:ilvl w:val="0"/>
          <w:numId w:val="9"/>
        </w:numPr>
      </w:pPr>
      <w:r w:rsidRPr="004A65C8">
        <w:rPr>
          <w:b/>
          <w:bCs/>
        </w:rPr>
        <w:t>Recommendation</w:t>
      </w:r>
      <w:r w:rsidRPr="004A65C8">
        <w:t>: Always validate user input before processing it:</w:t>
      </w:r>
    </w:p>
    <w:p w:rsidR="004A65C8" w:rsidRPr="004A65C8" w:rsidRDefault="004A65C8" w:rsidP="004A65C8">
      <w:pPr>
        <w:numPr>
          <w:ilvl w:val="1"/>
          <w:numId w:val="9"/>
        </w:numPr>
      </w:pPr>
      <w:r w:rsidRPr="004A65C8">
        <w:t>Ensure emails follow proper formats.</w:t>
      </w:r>
    </w:p>
    <w:p w:rsidR="004A65C8" w:rsidRPr="004A65C8" w:rsidRDefault="004A65C8" w:rsidP="004A65C8">
      <w:pPr>
        <w:numPr>
          <w:ilvl w:val="1"/>
          <w:numId w:val="9"/>
        </w:numPr>
      </w:pPr>
      <w:r w:rsidRPr="004A65C8">
        <w:t>Enforce strong passwords (e.g., at least 8 characters, including numbers and special characters).</w:t>
      </w:r>
    </w:p>
    <w:p w:rsidR="004A65C8" w:rsidRPr="004A65C8" w:rsidRDefault="004A65C8" w:rsidP="004A65C8">
      <w:pPr>
        <w:numPr>
          <w:ilvl w:val="1"/>
          <w:numId w:val="9"/>
        </w:numPr>
      </w:pPr>
      <w:r w:rsidRPr="004A65C8">
        <w:t>Validate all forms of input to avoid attacks like XSS, SQL injection, or buffer overflows.</w:t>
      </w:r>
    </w:p>
    <w:p w:rsidR="004A65C8" w:rsidRPr="004A65C8" w:rsidRDefault="004A65C8" w:rsidP="004A65C8">
      <w:pPr>
        <w:rPr>
          <w:b/>
          <w:bCs/>
        </w:rPr>
      </w:pPr>
      <w:r w:rsidRPr="004A65C8">
        <w:rPr>
          <w:b/>
          <w:bCs/>
        </w:rPr>
        <w:t>10. HTTPS (SSL/TLS)</w:t>
      </w:r>
    </w:p>
    <w:p w:rsidR="004A65C8" w:rsidRPr="004A65C8" w:rsidRDefault="004A65C8" w:rsidP="004A65C8">
      <w:pPr>
        <w:numPr>
          <w:ilvl w:val="0"/>
          <w:numId w:val="10"/>
        </w:numPr>
      </w:pPr>
      <w:r w:rsidRPr="004A65C8">
        <w:rPr>
          <w:b/>
          <w:bCs/>
        </w:rPr>
        <w:t>Recommendation</w:t>
      </w:r>
      <w:r w:rsidRPr="004A65C8">
        <w:t xml:space="preserve">: Ensure that the application is served over </w:t>
      </w:r>
      <w:r w:rsidRPr="004A65C8">
        <w:rPr>
          <w:b/>
          <w:bCs/>
        </w:rPr>
        <w:t>HTTPS</w:t>
      </w:r>
      <w:r w:rsidRPr="004A65C8">
        <w:t xml:space="preserve"> to protect sensitive information (like passwords and session data) from being intercepted during transmission.</w:t>
      </w:r>
    </w:p>
    <w:p w:rsidR="004A65C8" w:rsidRPr="004A65C8" w:rsidRDefault="004A65C8" w:rsidP="004A65C8">
      <w:pPr>
        <w:rPr>
          <w:b/>
          <w:bCs/>
        </w:rPr>
      </w:pPr>
      <w:r w:rsidRPr="004A65C8">
        <w:rPr>
          <w:b/>
          <w:bCs/>
        </w:rPr>
        <w:t>11. Session Fixation Protection</w:t>
      </w:r>
    </w:p>
    <w:p w:rsidR="004A65C8" w:rsidRPr="004A65C8" w:rsidRDefault="004A65C8" w:rsidP="004A65C8">
      <w:pPr>
        <w:numPr>
          <w:ilvl w:val="0"/>
          <w:numId w:val="11"/>
        </w:numPr>
      </w:pPr>
      <w:r w:rsidRPr="004A65C8">
        <w:rPr>
          <w:b/>
          <w:bCs/>
        </w:rPr>
        <w:t>Recommendation</w:t>
      </w:r>
      <w:r w:rsidRPr="004A65C8">
        <w:t xml:space="preserve">: To prevent session fixation attacks, Flask should regenerate the session ID after a successful login by setting </w:t>
      </w:r>
      <w:proofErr w:type="spellStart"/>
      <w:proofErr w:type="gramStart"/>
      <w:r w:rsidRPr="004A65C8">
        <w:t>session.permanent</w:t>
      </w:r>
      <w:proofErr w:type="spellEnd"/>
      <w:proofErr w:type="gramEnd"/>
      <w:r w:rsidRPr="004A65C8">
        <w:t xml:space="preserve"> = True and </w:t>
      </w:r>
      <w:proofErr w:type="spellStart"/>
      <w:r w:rsidRPr="004A65C8">
        <w:t>session.modified</w:t>
      </w:r>
      <w:proofErr w:type="spellEnd"/>
      <w:r w:rsidRPr="004A65C8">
        <w:t xml:space="preserve"> = True.</w:t>
      </w:r>
    </w:p>
    <w:p w:rsidR="004A65C8" w:rsidRPr="004A65C8" w:rsidRDefault="004A65C8" w:rsidP="004A65C8">
      <w:pPr>
        <w:rPr>
          <w:b/>
          <w:bCs/>
        </w:rPr>
      </w:pPr>
      <w:r w:rsidRPr="004A65C8">
        <w:rPr>
          <w:b/>
          <w:bCs/>
        </w:rPr>
        <w:t>12. Rate Limiting</w:t>
      </w:r>
    </w:p>
    <w:p w:rsidR="004A65C8" w:rsidRPr="004A65C8" w:rsidRDefault="004A65C8" w:rsidP="004A65C8">
      <w:pPr>
        <w:numPr>
          <w:ilvl w:val="0"/>
          <w:numId w:val="12"/>
        </w:numPr>
      </w:pPr>
      <w:r w:rsidRPr="004A65C8">
        <w:rPr>
          <w:b/>
          <w:bCs/>
        </w:rPr>
        <w:t>Recommendation</w:t>
      </w:r>
      <w:r w:rsidRPr="004A65C8">
        <w:t xml:space="preserve">: Implement </w:t>
      </w:r>
      <w:r w:rsidRPr="004A65C8">
        <w:rPr>
          <w:b/>
          <w:bCs/>
        </w:rPr>
        <w:t>rate limiting</w:t>
      </w:r>
      <w:r w:rsidRPr="004A65C8">
        <w:t xml:space="preserve"> on the registration and login endpoints to prevent brute force attacks. You can use the </w:t>
      </w:r>
      <w:r w:rsidRPr="004A65C8">
        <w:rPr>
          <w:b/>
          <w:bCs/>
        </w:rPr>
        <w:t>Flask-Limiter</w:t>
      </w:r>
      <w:r w:rsidRPr="004A65C8">
        <w:t xml:space="preserve"> extension for this.</w:t>
      </w:r>
    </w:p>
    <w:p w:rsidR="004A65C8" w:rsidRPr="004A65C8" w:rsidRDefault="004A65C8" w:rsidP="004A65C8">
      <w:pPr>
        <w:rPr>
          <w:b/>
          <w:bCs/>
        </w:rPr>
      </w:pPr>
      <w:r w:rsidRPr="004A65C8">
        <w:rPr>
          <w:b/>
          <w:bCs/>
        </w:rPr>
        <w:t>13. Security Headers</w:t>
      </w:r>
    </w:p>
    <w:p w:rsidR="004A65C8" w:rsidRPr="004A65C8" w:rsidRDefault="004A65C8" w:rsidP="004A65C8">
      <w:pPr>
        <w:numPr>
          <w:ilvl w:val="0"/>
          <w:numId w:val="13"/>
        </w:numPr>
      </w:pPr>
      <w:r w:rsidRPr="004A65C8">
        <w:rPr>
          <w:b/>
          <w:bCs/>
        </w:rPr>
        <w:t>Recommendation</w:t>
      </w:r>
      <w:r w:rsidRPr="004A65C8">
        <w:t>: Add HTTP security headers to enhance your app’s security:</w:t>
      </w:r>
    </w:p>
    <w:p w:rsidR="004A65C8" w:rsidRPr="004A65C8" w:rsidRDefault="004A65C8" w:rsidP="004A65C8">
      <w:pPr>
        <w:numPr>
          <w:ilvl w:val="1"/>
          <w:numId w:val="13"/>
        </w:numPr>
      </w:pPr>
      <w:r w:rsidRPr="004A65C8">
        <w:rPr>
          <w:b/>
          <w:bCs/>
        </w:rPr>
        <w:t>Strict-Transport-Security (HSTS)</w:t>
      </w:r>
      <w:r w:rsidRPr="004A65C8">
        <w:t xml:space="preserve"> to enforce HTTPS.</w:t>
      </w:r>
    </w:p>
    <w:p w:rsidR="004A65C8" w:rsidRPr="004A65C8" w:rsidRDefault="004A65C8" w:rsidP="004A65C8">
      <w:pPr>
        <w:numPr>
          <w:ilvl w:val="1"/>
          <w:numId w:val="13"/>
        </w:numPr>
      </w:pPr>
      <w:r w:rsidRPr="004A65C8">
        <w:rPr>
          <w:b/>
          <w:bCs/>
        </w:rPr>
        <w:t>X-Content-Type-Options</w:t>
      </w:r>
      <w:r w:rsidRPr="004A65C8">
        <w:t xml:space="preserve"> to prevent MIME type sniffing.</w:t>
      </w:r>
    </w:p>
    <w:p w:rsidR="004A65C8" w:rsidRPr="004A65C8" w:rsidRDefault="004A65C8" w:rsidP="004A65C8">
      <w:pPr>
        <w:numPr>
          <w:ilvl w:val="1"/>
          <w:numId w:val="13"/>
        </w:numPr>
      </w:pPr>
      <w:r w:rsidRPr="004A65C8">
        <w:rPr>
          <w:b/>
          <w:bCs/>
        </w:rPr>
        <w:t>X-Frame-Options</w:t>
      </w:r>
      <w:r w:rsidRPr="004A65C8">
        <w:t xml:space="preserve"> to prevent clickjacking.</w:t>
      </w:r>
    </w:p>
    <w:p w:rsidR="004A65C8" w:rsidRPr="004A65C8" w:rsidRDefault="004A65C8" w:rsidP="004A65C8">
      <w:pPr>
        <w:numPr>
          <w:ilvl w:val="1"/>
          <w:numId w:val="13"/>
        </w:numPr>
      </w:pPr>
      <w:r w:rsidRPr="004A65C8">
        <w:rPr>
          <w:b/>
          <w:bCs/>
        </w:rPr>
        <w:t>Content-Security-Policy (CSP)</w:t>
      </w:r>
      <w:r w:rsidRPr="004A65C8">
        <w:t xml:space="preserve"> to control what resources are allowed to be loaded by the browser.</w:t>
      </w:r>
    </w:p>
    <w:p w:rsidR="004A65C8" w:rsidRPr="004A65C8" w:rsidRDefault="004A65C8" w:rsidP="004A65C8"/>
    <w:p w:rsidR="004A65C8" w:rsidRPr="004A65C8" w:rsidRDefault="004A65C8" w:rsidP="004A65C8">
      <w:pPr>
        <w:rPr>
          <w:b/>
          <w:bCs/>
        </w:rPr>
      </w:pPr>
      <w:r w:rsidRPr="004A65C8">
        <w:rPr>
          <w:b/>
          <w:bCs/>
        </w:rPr>
        <w:t>Tools for Static Code Analysis</w:t>
      </w:r>
    </w:p>
    <w:p w:rsidR="004A65C8" w:rsidRPr="004A65C8" w:rsidRDefault="004A65C8" w:rsidP="004A65C8">
      <w:r w:rsidRPr="004A65C8">
        <w:t>To help catch security issues early in development, use static code analysis tools to scan your code for common vulnerabilities.</w:t>
      </w:r>
    </w:p>
    <w:p w:rsidR="004A65C8" w:rsidRPr="004A65C8" w:rsidRDefault="004A65C8" w:rsidP="004A65C8">
      <w:pPr>
        <w:numPr>
          <w:ilvl w:val="0"/>
          <w:numId w:val="14"/>
        </w:numPr>
      </w:pPr>
      <w:r w:rsidRPr="004A65C8">
        <w:rPr>
          <w:b/>
          <w:bCs/>
        </w:rPr>
        <w:t>Bandit</w:t>
      </w:r>
      <w:r w:rsidRPr="004A65C8">
        <w:t>: A tool to find security issues in Python code. It can catch vulnerabilities like hardcoded secrets, insecure function calls, and more.</w:t>
      </w:r>
    </w:p>
    <w:p w:rsidR="004A65C8" w:rsidRPr="004A65C8" w:rsidRDefault="004A65C8" w:rsidP="004A65C8">
      <w:r w:rsidRPr="004A65C8">
        <w:t>bash</w:t>
      </w:r>
    </w:p>
    <w:p w:rsidR="004A65C8" w:rsidRPr="004A65C8" w:rsidRDefault="004A65C8" w:rsidP="004A65C8">
      <w:r w:rsidRPr="004A65C8">
        <w:t>Copy code</w:t>
      </w:r>
    </w:p>
    <w:p w:rsidR="004A65C8" w:rsidRPr="004A65C8" w:rsidRDefault="004A65C8" w:rsidP="004A65C8">
      <w:r w:rsidRPr="004A65C8">
        <w:t>pip install bandit</w:t>
      </w:r>
    </w:p>
    <w:p w:rsidR="004A65C8" w:rsidRPr="004A65C8" w:rsidRDefault="004A65C8" w:rsidP="004A65C8">
      <w:r w:rsidRPr="004A65C8">
        <w:t>bandit -r path/to/your/code</w:t>
      </w:r>
    </w:p>
    <w:p w:rsidR="004A65C8" w:rsidRPr="004A65C8" w:rsidRDefault="004A65C8" w:rsidP="004A65C8">
      <w:pPr>
        <w:numPr>
          <w:ilvl w:val="0"/>
          <w:numId w:val="14"/>
        </w:numPr>
      </w:pPr>
      <w:r w:rsidRPr="004A65C8">
        <w:rPr>
          <w:b/>
          <w:bCs/>
        </w:rPr>
        <w:lastRenderedPageBreak/>
        <w:t>Flake8</w:t>
      </w:r>
      <w:r w:rsidRPr="004A65C8">
        <w:t xml:space="preserve">: Although it's mostly used for style checks, </w:t>
      </w:r>
      <w:r w:rsidRPr="004A65C8">
        <w:rPr>
          <w:b/>
          <w:bCs/>
        </w:rPr>
        <w:t>Flake8</w:t>
      </w:r>
      <w:r w:rsidRPr="004A65C8">
        <w:t xml:space="preserve"> can be extended with plugins to detect certain security issues.</w:t>
      </w:r>
    </w:p>
    <w:p w:rsidR="004A65C8" w:rsidRPr="004A65C8" w:rsidRDefault="004A65C8" w:rsidP="004A65C8">
      <w:pPr>
        <w:numPr>
          <w:ilvl w:val="0"/>
          <w:numId w:val="14"/>
        </w:numPr>
      </w:pPr>
      <w:proofErr w:type="spellStart"/>
      <w:r w:rsidRPr="004A65C8">
        <w:rPr>
          <w:b/>
          <w:bCs/>
        </w:rPr>
        <w:t>PyLint</w:t>
      </w:r>
      <w:proofErr w:type="spellEnd"/>
      <w:r w:rsidRPr="004A65C8">
        <w:t>: Offers detailed code quality checks, including checks for security-related concerns.</w:t>
      </w:r>
    </w:p>
    <w:p w:rsidR="004A65C8" w:rsidRDefault="004A65C8"/>
    <w:sectPr w:rsidR="004A6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B7992"/>
    <w:multiLevelType w:val="multilevel"/>
    <w:tmpl w:val="86D2A3A8"/>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91452"/>
    <w:multiLevelType w:val="multilevel"/>
    <w:tmpl w:val="F31884FA"/>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0714D"/>
    <w:multiLevelType w:val="multilevel"/>
    <w:tmpl w:val="CE48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673F93"/>
    <w:multiLevelType w:val="multilevel"/>
    <w:tmpl w:val="C2CE049C"/>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C40486"/>
    <w:multiLevelType w:val="multilevel"/>
    <w:tmpl w:val="E936705A"/>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6B48AE"/>
    <w:multiLevelType w:val="multilevel"/>
    <w:tmpl w:val="DE68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6F121A"/>
    <w:multiLevelType w:val="multilevel"/>
    <w:tmpl w:val="4B2A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51595E"/>
    <w:multiLevelType w:val="multilevel"/>
    <w:tmpl w:val="FA2E6C92"/>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552303"/>
    <w:multiLevelType w:val="multilevel"/>
    <w:tmpl w:val="4740BA28"/>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8F11FA"/>
    <w:multiLevelType w:val="multilevel"/>
    <w:tmpl w:val="04B62206"/>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830A45"/>
    <w:multiLevelType w:val="multilevel"/>
    <w:tmpl w:val="1E60B3A0"/>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233D80"/>
    <w:multiLevelType w:val="multilevel"/>
    <w:tmpl w:val="87F2D070"/>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636AE0"/>
    <w:multiLevelType w:val="multilevel"/>
    <w:tmpl w:val="F484F9E4"/>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4748E0"/>
    <w:multiLevelType w:val="multilevel"/>
    <w:tmpl w:val="0CCE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3735903">
    <w:abstractNumId w:val="0"/>
  </w:num>
  <w:num w:numId="2" w16cid:durableId="878474434">
    <w:abstractNumId w:val="9"/>
  </w:num>
  <w:num w:numId="3" w16cid:durableId="1807236986">
    <w:abstractNumId w:val="1"/>
  </w:num>
  <w:num w:numId="4" w16cid:durableId="1642076796">
    <w:abstractNumId w:val="11"/>
  </w:num>
  <w:num w:numId="5" w16cid:durableId="1549952185">
    <w:abstractNumId w:val="4"/>
  </w:num>
  <w:num w:numId="6" w16cid:durableId="1961453451">
    <w:abstractNumId w:val="10"/>
  </w:num>
  <w:num w:numId="7" w16cid:durableId="627273493">
    <w:abstractNumId w:val="12"/>
  </w:num>
  <w:num w:numId="8" w16cid:durableId="1405103011">
    <w:abstractNumId w:val="8"/>
  </w:num>
  <w:num w:numId="9" w16cid:durableId="1641227631">
    <w:abstractNumId w:val="7"/>
  </w:num>
  <w:num w:numId="10" w16cid:durableId="1487623391">
    <w:abstractNumId w:val="5"/>
  </w:num>
  <w:num w:numId="11" w16cid:durableId="1616866878">
    <w:abstractNumId w:val="6"/>
  </w:num>
  <w:num w:numId="12" w16cid:durableId="126708250">
    <w:abstractNumId w:val="2"/>
  </w:num>
  <w:num w:numId="13" w16cid:durableId="1867673657">
    <w:abstractNumId w:val="3"/>
  </w:num>
  <w:num w:numId="14" w16cid:durableId="3184606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ED9"/>
    <w:rsid w:val="00437C67"/>
    <w:rsid w:val="004A65C8"/>
    <w:rsid w:val="00547EC7"/>
    <w:rsid w:val="00AC6E19"/>
    <w:rsid w:val="00DD4ED9"/>
    <w:rsid w:val="00E57F97"/>
    <w:rsid w:val="00F2727F"/>
    <w:rsid w:val="00F81A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DA2EC"/>
  <w15:chartTrackingRefBased/>
  <w15:docId w15:val="{9845BBFB-5CE4-4D60-87F7-DA0C5B679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944679">
      <w:bodyDiv w:val="1"/>
      <w:marLeft w:val="0"/>
      <w:marRight w:val="0"/>
      <w:marTop w:val="0"/>
      <w:marBottom w:val="0"/>
      <w:divBdr>
        <w:top w:val="none" w:sz="0" w:space="0" w:color="auto"/>
        <w:left w:val="none" w:sz="0" w:space="0" w:color="auto"/>
        <w:bottom w:val="none" w:sz="0" w:space="0" w:color="auto"/>
        <w:right w:val="none" w:sz="0" w:space="0" w:color="auto"/>
      </w:divBdr>
      <w:divsChild>
        <w:div w:id="1933128866">
          <w:marLeft w:val="0"/>
          <w:marRight w:val="0"/>
          <w:marTop w:val="0"/>
          <w:marBottom w:val="0"/>
          <w:divBdr>
            <w:top w:val="none" w:sz="0" w:space="0" w:color="auto"/>
            <w:left w:val="none" w:sz="0" w:space="0" w:color="auto"/>
            <w:bottom w:val="none" w:sz="0" w:space="0" w:color="auto"/>
            <w:right w:val="none" w:sz="0" w:space="0" w:color="auto"/>
          </w:divBdr>
          <w:divsChild>
            <w:div w:id="1747071193">
              <w:marLeft w:val="0"/>
              <w:marRight w:val="0"/>
              <w:marTop w:val="0"/>
              <w:marBottom w:val="0"/>
              <w:divBdr>
                <w:top w:val="none" w:sz="0" w:space="0" w:color="auto"/>
                <w:left w:val="none" w:sz="0" w:space="0" w:color="auto"/>
                <w:bottom w:val="none" w:sz="0" w:space="0" w:color="auto"/>
                <w:right w:val="none" w:sz="0" w:space="0" w:color="auto"/>
              </w:divBdr>
            </w:div>
            <w:div w:id="1935045439">
              <w:marLeft w:val="0"/>
              <w:marRight w:val="0"/>
              <w:marTop w:val="0"/>
              <w:marBottom w:val="0"/>
              <w:divBdr>
                <w:top w:val="none" w:sz="0" w:space="0" w:color="auto"/>
                <w:left w:val="none" w:sz="0" w:space="0" w:color="auto"/>
                <w:bottom w:val="none" w:sz="0" w:space="0" w:color="auto"/>
                <w:right w:val="none" w:sz="0" w:space="0" w:color="auto"/>
              </w:divBdr>
              <w:divsChild>
                <w:div w:id="1746414982">
                  <w:marLeft w:val="0"/>
                  <w:marRight w:val="0"/>
                  <w:marTop w:val="0"/>
                  <w:marBottom w:val="0"/>
                  <w:divBdr>
                    <w:top w:val="none" w:sz="0" w:space="0" w:color="auto"/>
                    <w:left w:val="none" w:sz="0" w:space="0" w:color="auto"/>
                    <w:bottom w:val="none" w:sz="0" w:space="0" w:color="auto"/>
                    <w:right w:val="none" w:sz="0" w:space="0" w:color="auto"/>
                  </w:divBdr>
                  <w:divsChild>
                    <w:div w:id="204945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9474">
      <w:bodyDiv w:val="1"/>
      <w:marLeft w:val="0"/>
      <w:marRight w:val="0"/>
      <w:marTop w:val="0"/>
      <w:marBottom w:val="0"/>
      <w:divBdr>
        <w:top w:val="none" w:sz="0" w:space="0" w:color="auto"/>
        <w:left w:val="none" w:sz="0" w:space="0" w:color="auto"/>
        <w:bottom w:val="none" w:sz="0" w:space="0" w:color="auto"/>
        <w:right w:val="none" w:sz="0" w:space="0" w:color="auto"/>
      </w:divBdr>
      <w:divsChild>
        <w:div w:id="1464539126">
          <w:marLeft w:val="0"/>
          <w:marRight w:val="0"/>
          <w:marTop w:val="0"/>
          <w:marBottom w:val="0"/>
          <w:divBdr>
            <w:top w:val="none" w:sz="0" w:space="0" w:color="auto"/>
            <w:left w:val="none" w:sz="0" w:space="0" w:color="auto"/>
            <w:bottom w:val="none" w:sz="0" w:space="0" w:color="auto"/>
            <w:right w:val="none" w:sz="0" w:space="0" w:color="auto"/>
          </w:divBdr>
          <w:divsChild>
            <w:div w:id="1654330330">
              <w:marLeft w:val="0"/>
              <w:marRight w:val="0"/>
              <w:marTop w:val="0"/>
              <w:marBottom w:val="0"/>
              <w:divBdr>
                <w:top w:val="none" w:sz="0" w:space="0" w:color="auto"/>
                <w:left w:val="none" w:sz="0" w:space="0" w:color="auto"/>
                <w:bottom w:val="none" w:sz="0" w:space="0" w:color="auto"/>
                <w:right w:val="none" w:sz="0" w:space="0" w:color="auto"/>
              </w:divBdr>
            </w:div>
            <w:div w:id="386757709">
              <w:marLeft w:val="0"/>
              <w:marRight w:val="0"/>
              <w:marTop w:val="0"/>
              <w:marBottom w:val="0"/>
              <w:divBdr>
                <w:top w:val="none" w:sz="0" w:space="0" w:color="auto"/>
                <w:left w:val="none" w:sz="0" w:space="0" w:color="auto"/>
                <w:bottom w:val="none" w:sz="0" w:space="0" w:color="auto"/>
                <w:right w:val="none" w:sz="0" w:space="0" w:color="auto"/>
              </w:divBdr>
              <w:divsChild>
                <w:div w:id="219826398">
                  <w:marLeft w:val="0"/>
                  <w:marRight w:val="0"/>
                  <w:marTop w:val="0"/>
                  <w:marBottom w:val="0"/>
                  <w:divBdr>
                    <w:top w:val="none" w:sz="0" w:space="0" w:color="auto"/>
                    <w:left w:val="none" w:sz="0" w:space="0" w:color="auto"/>
                    <w:bottom w:val="none" w:sz="0" w:space="0" w:color="auto"/>
                    <w:right w:val="none" w:sz="0" w:space="0" w:color="auto"/>
                  </w:divBdr>
                  <w:divsChild>
                    <w:div w:id="4842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8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SIRIGIRI</dc:creator>
  <cp:keywords/>
  <dc:description/>
  <cp:lastModifiedBy>RAKESH SIRIGIRI</cp:lastModifiedBy>
  <cp:revision>2</cp:revision>
  <dcterms:created xsi:type="dcterms:W3CDTF">2024-12-25T12:37:00Z</dcterms:created>
  <dcterms:modified xsi:type="dcterms:W3CDTF">2024-12-29T12:55:00Z</dcterms:modified>
</cp:coreProperties>
</file>