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8248A" w14:textId="77777777" w:rsidR="00827A89" w:rsidRDefault="003B4268">
      <w:pPr>
        <w:pStyle w:val="Title"/>
      </w:pPr>
      <w:r>
        <w:t>Task 6 – Password Strength Evaluation Report</w:t>
      </w:r>
    </w:p>
    <w:p w14:paraId="737EBBE3" w14:textId="77777777" w:rsidR="00827A89" w:rsidRDefault="003B4268">
      <w:pPr>
        <w:pStyle w:val="Heading1"/>
      </w:pPr>
      <w:r>
        <w:t>1. Objective:</w:t>
      </w:r>
    </w:p>
    <w:p w14:paraId="5FFAFA1C" w14:textId="77777777" w:rsidR="00827A89" w:rsidRDefault="003B4268">
      <w:r>
        <w:t>To evaluate different types of passwords using online strength checker tools.</w:t>
      </w:r>
    </w:p>
    <w:p w14:paraId="3A59EDBF" w14:textId="77777777" w:rsidR="00827A89" w:rsidRDefault="003B4268">
      <w:pPr>
        <w:pStyle w:val="Heading1"/>
      </w:pPr>
      <w:r>
        <w:t>2. Tools Used:</w:t>
      </w:r>
    </w:p>
    <w:p w14:paraId="27028F9B" w14:textId="77777777" w:rsidR="00827A89" w:rsidRDefault="003B4268">
      <w:r>
        <w:t>• https://www.passwordmeter.com</w:t>
      </w:r>
    </w:p>
    <w:p w14:paraId="284BF145" w14:textId="77777777" w:rsidR="00827A89" w:rsidRDefault="003B4268">
      <w:pPr>
        <w:pStyle w:val="Heading1"/>
      </w:pPr>
      <w:r>
        <w:t>3. Password Strength Results:</w:t>
      </w:r>
    </w:p>
    <w:tbl>
      <w:tblPr>
        <w:tblStyle w:val="TableGrid"/>
        <w:tblW w:w="0" w:type="auto"/>
        <w:tblLook w:val="04A0" w:firstRow="1" w:lastRow="0" w:firstColumn="1" w:lastColumn="0" w:noHBand="0" w:noVBand="1"/>
      </w:tblPr>
      <w:tblGrid>
        <w:gridCol w:w="1705"/>
        <w:gridCol w:w="1783"/>
        <w:gridCol w:w="1707"/>
        <w:gridCol w:w="1718"/>
        <w:gridCol w:w="1717"/>
      </w:tblGrid>
      <w:tr w:rsidR="00827A89" w14:paraId="7C244DB9" w14:textId="77777777">
        <w:tc>
          <w:tcPr>
            <w:tcW w:w="1728" w:type="dxa"/>
          </w:tcPr>
          <w:p w14:paraId="0473B43E" w14:textId="77777777" w:rsidR="00827A89" w:rsidRDefault="003B4268">
            <w:r>
              <w:t>S.No</w:t>
            </w:r>
          </w:p>
        </w:tc>
        <w:tc>
          <w:tcPr>
            <w:tcW w:w="1728" w:type="dxa"/>
          </w:tcPr>
          <w:p w14:paraId="65D66FA2" w14:textId="77777777" w:rsidR="00827A89" w:rsidRDefault="003B4268">
            <w:r>
              <w:t>Password</w:t>
            </w:r>
          </w:p>
        </w:tc>
        <w:tc>
          <w:tcPr>
            <w:tcW w:w="1728" w:type="dxa"/>
          </w:tcPr>
          <w:p w14:paraId="6E859422" w14:textId="77777777" w:rsidR="00827A89" w:rsidRDefault="003B4268">
            <w:r>
              <w:t>Score</w:t>
            </w:r>
          </w:p>
        </w:tc>
        <w:tc>
          <w:tcPr>
            <w:tcW w:w="1728" w:type="dxa"/>
          </w:tcPr>
          <w:p w14:paraId="1590C6FA" w14:textId="77777777" w:rsidR="00827A89" w:rsidRDefault="003B4268">
            <w:r>
              <w:t>Complexity</w:t>
            </w:r>
          </w:p>
        </w:tc>
        <w:tc>
          <w:tcPr>
            <w:tcW w:w="1728" w:type="dxa"/>
          </w:tcPr>
          <w:p w14:paraId="6E2E2A93" w14:textId="77777777" w:rsidR="00827A89" w:rsidRDefault="003B4268">
            <w:r>
              <w:t>Feedback</w:t>
            </w:r>
          </w:p>
        </w:tc>
      </w:tr>
      <w:tr w:rsidR="00827A89" w14:paraId="1195CE10" w14:textId="77777777">
        <w:tc>
          <w:tcPr>
            <w:tcW w:w="1728" w:type="dxa"/>
          </w:tcPr>
          <w:p w14:paraId="17C6AA05" w14:textId="77777777" w:rsidR="00827A89" w:rsidRDefault="003B4268">
            <w:r>
              <w:t>1</w:t>
            </w:r>
          </w:p>
        </w:tc>
        <w:tc>
          <w:tcPr>
            <w:tcW w:w="1728" w:type="dxa"/>
          </w:tcPr>
          <w:p w14:paraId="3B754660" w14:textId="77777777" w:rsidR="00827A89" w:rsidRDefault="003B4268">
            <w:r>
              <w:t>1234</w:t>
            </w:r>
          </w:p>
        </w:tc>
        <w:tc>
          <w:tcPr>
            <w:tcW w:w="1728" w:type="dxa"/>
          </w:tcPr>
          <w:p w14:paraId="1D19B26F" w14:textId="77777777" w:rsidR="00827A89" w:rsidRDefault="003B4268">
            <w:r>
              <w:t>4%</w:t>
            </w:r>
          </w:p>
        </w:tc>
        <w:tc>
          <w:tcPr>
            <w:tcW w:w="1728" w:type="dxa"/>
          </w:tcPr>
          <w:p w14:paraId="7DDF12D4" w14:textId="77777777" w:rsidR="00827A89" w:rsidRDefault="003B4268">
            <w:r>
              <w:t>Very Weak</w:t>
            </w:r>
          </w:p>
        </w:tc>
        <w:tc>
          <w:tcPr>
            <w:tcW w:w="1728" w:type="dxa"/>
          </w:tcPr>
          <w:p w14:paraId="71E24C4B" w14:textId="77777777" w:rsidR="00827A89" w:rsidRDefault="003B4268">
            <w:r>
              <w:t>Only numbers, short length</w:t>
            </w:r>
          </w:p>
        </w:tc>
      </w:tr>
      <w:tr w:rsidR="00827A89" w14:paraId="74F5DFE7" w14:textId="77777777">
        <w:tc>
          <w:tcPr>
            <w:tcW w:w="1728" w:type="dxa"/>
          </w:tcPr>
          <w:p w14:paraId="3B0EF62F" w14:textId="77777777" w:rsidR="00827A89" w:rsidRDefault="003B4268">
            <w:r>
              <w:t>2</w:t>
            </w:r>
          </w:p>
        </w:tc>
        <w:tc>
          <w:tcPr>
            <w:tcW w:w="1728" w:type="dxa"/>
          </w:tcPr>
          <w:p w14:paraId="48072FA8" w14:textId="77777777" w:rsidR="00827A89" w:rsidRDefault="003B4268">
            <w:r>
              <w:t>sunmoon</w:t>
            </w:r>
          </w:p>
        </w:tc>
        <w:tc>
          <w:tcPr>
            <w:tcW w:w="1728" w:type="dxa"/>
          </w:tcPr>
          <w:p w14:paraId="56BC1DEA" w14:textId="77777777" w:rsidR="00827A89" w:rsidRDefault="003B4268">
            <w:r>
              <w:t>7%</w:t>
            </w:r>
          </w:p>
        </w:tc>
        <w:tc>
          <w:tcPr>
            <w:tcW w:w="1728" w:type="dxa"/>
          </w:tcPr>
          <w:p w14:paraId="09D48AB4" w14:textId="77777777" w:rsidR="00827A89" w:rsidRDefault="003B4268">
            <w:r>
              <w:t>Very Weak</w:t>
            </w:r>
          </w:p>
        </w:tc>
        <w:tc>
          <w:tcPr>
            <w:tcW w:w="1728" w:type="dxa"/>
          </w:tcPr>
          <w:p w14:paraId="39D9D60F" w14:textId="77777777" w:rsidR="00827A89" w:rsidRDefault="003B4268">
            <w:r>
              <w:t>Only lowercase, no symbol or number</w:t>
            </w:r>
          </w:p>
        </w:tc>
      </w:tr>
      <w:tr w:rsidR="00827A89" w14:paraId="792657C0" w14:textId="77777777">
        <w:tc>
          <w:tcPr>
            <w:tcW w:w="1728" w:type="dxa"/>
          </w:tcPr>
          <w:p w14:paraId="179B94AF" w14:textId="77777777" w:rsidR="00827A89" w:rsidRDefault="003B4268">
            <w:r>
              <w:t>3</w:t>
            </w:r>
          </w:p>
        </w:tc>
        <w:tc>
          <w:tcPr>
            <w:tcW w:w="1728" w:type="dxa"/>
          </w:tcPr>
          <w:p w14:paraId="46A3C97A" w14:textId="77777777" w:rsidR="00827A89" w:rsidRDefault="003B4268">
            <w:r>
              <w:t>appleRail22@12</w:t>
            </w:r>
          </w:p>
        </w:tc>
        <w:tc>
          <w:tcPr>
            <w:tcW w:w="1728" w:type="dxa"/>
          </w:tcPr>
          <w:p w14:paraId="1475273D" w14:textId="77777777" w:rsidR="00827A89" w:rsidRDefault="003B4268">
            <w:r>
              <w:t>100%</w:t>
            </w:r>
          </w:p>
        </w:tc>
        <w:tc>
          <w:tcPr>
            <w:tcW w:w="1728" w:type="dxa"/>
          </w:tcPr>
          <w:p w14:paraId="6D6F016F" w14:textId="77777777" w:rsidR="00827A89" w:rsidRDefault="003B4268">
            <w:r>
              <w:t>Very Strong</w:t>
            </w:r>
          </w:p>
        </w:tc>
        <w:tc>
          <w:tcPr>
            <w:tcW w:w="1728" w:type="dxa"/>
          </w:tcPr>
          <w:p w14:paraId="5696FAF4" w14:textId="77777777" w:rsidR="00827A89" w:rsidRDefault="003B4268">
            <w:r>
              <w:t>Perfect mix of characters</w:t>
            </w:r>
          </w:p>
        </w:tc>
      </w:tr>
      <w:tr w:rsidR="00827A89" w14:paraId="13CF3F85" w14:textId="77777777">
        <w:tc>
          <w:tcPr>
            <w:tcW w:w="1728" w:type="dxa"/>
          </w:tcPr>
          <w:p w14:paraId="4F015D48" w14:textId="77777777" w:rsidR="00827A89" w:rsidRDefault="003B4268">
            <w:r>
              <w:t>4</w:t>
            </w:r>
          </w:p>
        </w:tc>
        <w:tc>
          <w:tcPr>
            <w:tcW w:w="1728" w:type="dxa"/>
          </w:tcPr>
          <w:p w14:paraId="026468CE" w14:textId="77777777" w:rsidR="00827A89" w:rsidRDefault="003B4268">
            <w:r>
              <w:t>apple22@12</w:t>
            </w:r>
          </w:p>
        </w:tc>
        <w:tc>
          <w:tcPr>
            <w:tcW w:w="1728" w:type="dxa"/>
          </w:tcPr>
          <w:p w14:paraId="61154B8D" w14:textId="77777777" w:rsidR="00827A89" w:rsidRDefault="003B4268">
            <w:r>
              <w:t>74%</w:t>
            </w:r>
          </w:p>
        </w:tc>
        <w:tc>
          <w:tcPr>
            <w:tcW w:w="1728" w:type="dxa"/>
          </w:tcPr>
          <w:p w14:paraId="09003A38" w14:textId="77777777" w:rsidR="00827A89" w:rsidRDefault="003B4268">
            <w:r>
              <w:t>Strong</w:t>
            </w:r>
          </w:p>
        </w:tc>
        <w:tc>
          <w:tcPr>
            <w:tcW w:w="1728" w:type="dxa"/>
          </w:tcPr>
          <w:p w14:paraId="68C6203A" w14:textId="77777777" w:rsidR="00827A89" w:rsidRDefault="003B4268">
            <w:r>
              <w:t>Missing uppercase letter</w:t>
            </w:r>
          </w:p>
        </w:tc>
      </w:tr>
      <w:tr w:rsidR="00827A89" w14:paraId="1C42F38D" w14:textId="77777777">
        <w:tc>
          <w:tcPr>
            <w:tcW w:w="1728" w:type="dxa"/>
          </w:tcPr>
          <w:p w14:paraId="10C47AC1" w14:textId="77777777" w:rsidR="00827A89" w:rsidRDefault="003B4268">
            <w:r>
              <w:t>5</w:t>
            </w:r>
          </w:p>
        </w:tc>
        <w:tc>
          <w:tcPr>
            <w:tcW w:w="1728" w:type="dxa"/>
          </w:tcPr>
          <w:p w14:paraId="5CA602BF" w14:textId="77777777" w:rsidR="00827A89" w:rsidRDefault="003B4268">
            <w:r>
              <w:t>apple22</w:t>
            </w:r>
          </w:p>
        </w:tc>
        <w:tc>
          <w:tcPr>
            <w:tcW w:w="1728" w:type="dxa"/>
          </w:tcPr>
          <w:p w14:paraId="67C441E9" w14:textId="77777777" w:rsidR="00827A89" w:rsidRDefault="003B4268">
            <w:r>
              <w:t>28%</w:t>
            </w:r>
          </w:p>
        </w:tc>
        <w:tc>
          <w:tcPr>
            <w:tcW w:w="1728" w:type="dxa"/>
          </w:tcPr>
          <w:p w14:paraId="6F217064" w14:textId="77777777" w:rsidR="00827A89" w:rsidRDefault="003B4268">
            <w:r>
              <w:t>Weak</w:t>
            </w:r>
          </w:p>
        </w:tc>
        <w:tc>
          <w:tcPr>
            <w:tcW w:w="1728" w:type="dxa"/>
          </w:tcPr>
          <w:p w14:paraId="70E1A9FB" w14:textId="77777777" w:rsidR="00827A89" w:rsidRDefault="003B4268">
            <w:r>
              <w:t xml:space="preserve">No </w:t>
            </w:r>
            <w:r>
              <w:t>symbol, no uppercase</w:t>
            </w:r>
          </w:p>
        </w:tc>
      </w:tr>
    </w:tbl>
    <w:p w14:paraId="4F863B51" w14:textId="77777777" w:rsidR="00827A89" w:rsidRDefault="003B4268">
      <w:pPr>
        <w:pStyle w:val="Heading1"/>
      </w:pPr>
      <w:r>
        <w:t>4. Tips for Strong Passwords:</w:t>
      </w:r>
    </w:p>
    <w:p w14:paraId="6B9E7D1F" w14:textId="77777777" w:rsidR="00827A89" w:rsidRDefault="003B4268">
      <w:r>
        <w:t>• Use at least 12 characters</w:t>
      </w:r>
    </w:p>
    <w:p w14:paraId="3A330147" w14:textId="77777777" w:rsidR="00827A89" w:rsidRDefault="003B4268">
      <w:r>
        <w:t>• Add uppercase + lowercase letters</w:t>
      </w:r>
    </w:p>
    <w:p w14:paraId="51C4D3BD" w14:textId="77777777" w:rsidR="00827A89" w:rsidRDefault="003B4268">
      <w:r>
        <w:t>• Add numbers and symbols</w:t>
      </w:r>
    </w:p>
    <w:p w14:paraId="06FBD66D" w14:textId="77777777" w:rsidR="00827A89" w:rsidRDefault="003B4268">
      <w:r>
        <w:t>• Avoid dictionary words</w:t>
      </w:r>
    </w:p>
    <w:p w14:paraId="065DC222" w14:textId="77777777" w:rsidR="00827A89" w:rsidRDefault="003B4268">
      <w:r>
        <w:t>• Don’t reuse passwords</w:t>
      </w:r>
    </w:p>
    <w:p w14:paraId="55ED3E1C" w14:textId="77777777" w:rsidR="00827A89" w:rsidRDefault="003B4268">
      <w:r>
        <w:t>• Use passphrases or password managers</w:t>
      </w:r>
    </w:p>
    <w:p w14:paraId="09749503" w14:textId="77777777" w:rsidR="00827A89" w:rsidRDefault="003B4268">
      <w:pPr>
        <w:pStyle w:val="Heading1"/>
      </w:pPr>
      <w:r>
        <w:t xml:space="preserve">5. Password </w:t>
      </w:r>
      <w:r>
        <w:t>Attacks Overview:</w:t>
      </w:r>
    </w:p>
    <w:p w14:paraId="58854996" w14:textId="77777777" w:rsidR="00827A89" w:rsidRDefault="003B4268">
      <w:r>
        <w:t>• Brute Force Attack: Tries all combinations; effective but slow.</w:t>
      </w:r>
    </w:p>
    <w:p w14:paraId="0C64F3DC" w14:textId="77777777" w:rsidR="00827A89" w:rsidRDefault="003B4268">
      <w:r>
        <w:lastRenderedPageBreak/>
        <w:t>• Dictionary Attack: Uses list of common words; faster than brute force.</w:t>
      </w:r>
    </w:p>
    <w:p w14:paraId="17EBF5C6" w14:textId="77777777" w:rsidR="00827A89" w:rsidRDefault="003B4268">
      <w:r>
        <w:t>• Credential Stuffing: Uses leaked password data from breached websites.</w:t>
      </w:r>
    </w:p>
    <w:p w14:paraId="52405EE8" w14:textId="77777777" w:rsidR="00827A89" w:rsidRDefault="003B4268">
      <w:pPr>
        <w:pStyle w:val="Heading1"/>
      </w:pPr>
      <w:r>
        <w:t>6. Screenshots:</w:t>
      </w:r>
    </w:p>
    <w:p w14:paraId="0A85CA0B" w14:textId="77777777" w:rsidR="00827A89" w:rsidRDefault="003B4268">
      <w:r>
        <w:t>Screenshots of the password strength evaluations are included separately.</w:t>
      </w:r>
    </w:p>
    <w:p w14:paraId="0DD4EA6C" w14:textId="6540B484" w:rsidR="001636D8" w:rsidRDefault="001636D8">
      <w:r>
        <w:rPr>
          <w:noProof/>
        </w:rPr>
        <w:drawing>
          <wp:anchor distT="0" distB="0" distL="114300" distR="114300" simplePos="0" relativeHeight="251658240" behindDoc="0" locked="0" layoutInCell="1" allowOverlap="1" wp14:anchorId="233CD0CF" wp14:editId="4107D835">
            <wp:simplePos x="1143000" y="2286000"/>
            <wp:positionH relativeFrom="column">
              <wp:align>left</wp:align>
            </wp:positionH>
            <wp:positionV relativeFrom="paragraph">
              <wp:align>top</wp:align>
            </wp:positionV>
            <wp:extent cx="5486400" cy="2953385"/>
            <wp:effectExtent l="0" t="0" r="0" b="0"/>
            <wp:wrapSquare wrapText="bothSides"/>
            <wp:docPr id="155414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3175" name="Picture 1554143175"/>
                    <pic:cNvPicPr/>
                  </pic:nvPicPr>
                  <pic:blipFill>
                    <a:blip r:embed="rId6"/>
                    <a:stretch>
                      <a:fillRect/>
                    </a:stretch>
                  </pic:blipFill>
                  <pic:spPr>
                    <a:xfrm>
                      <a:off x="0" y="0"/>
                      <a:ext cx="5486400" cy="2953385"/>
                    </a:xfrm>
                    <a:prstGeom prst="rect">
                      <a:avLst/>
                    </a:prstGeom>
                  </pic:spPr>
                </pic:pic>
              </a:graphicData>
            </a:graphic>
          </wp:anchor>
        </w:drawing>
      </w:r>
      <w:r>
        <w:br w:type="textWrapping" w:clear="all"/>
      </w:r>
      <w:r>
        <w:rPr>
          <w:noProof/>
        </w:rPr>
        <w:drawing>
          <wp:inline distT="0" distB="0" distL="0" distR="0" wp14:anchorId="7E5A12C0" wp14:editId="275C0384">
            <wp:extent cx="5486400" cy="2781935"/>
            <wp:effectExtent l="0" t="0" r="0" b="0"/>
            <wp:docPr id="210297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73649" name="Picture 2102973649"/>
                    <pic:cNvPicPr/>
                  </pic:nvPicPr>
                  <pic:blipFill>
                    <a:blip r:embed="rId7"/>
                    <a:stretch>
                      <a:fillRect/>
                    </a:stretch>
                  </pic:blipFill>
                  <pic:spPr>
                    <a:xfrm>
                      <a:off x="0" y="0"/>
                      <a:ext cx="5486400" cy="2781935"/>
                    </a:xfrm>
                    <a:prstGeom prst="rect">
                      <a:avLst/>
                    </a:prstGeom>
                  </pic:spPr>
                </pic:pic>
              </a:graphicData>
            </a:graphic>
          </wp:inline>
        </w:drawing>
      </w:r>
    </w:p>
    <w:p w14:paraId="5E55ECF4" w14:textId="699A6AA9" w:rsidR="001636D8" w:rsidRDefault="001636D8">
      <w:r>
        <w:rPr>
          <w:noProof/>
        </w:rPr>
        <w:lastRenderedPageBreak/>
        <w:drawing>
          <wp:inline distT="0" distB="0" distL="0" distR="0" wp14:anchorId="63FABC45" wp14:editId="1F4C0B0E">
            <wp:extent cx="5486400" cy="2940685"/>
            <wp:effectExtent l="0" t="0" r="0" b="0"/>
            <wp:docPr id="1711124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4410" name="Picture 1711124410"/>
                    <pic:cNvPicPr/>
                  </pic:nvPicPr>
                  <pic:blipFill>
                    <a:blip r:embed="rId8"/>
                    <a:stretch>
                      <a:fillRect/>
                    </a:stretch>
                  </pic:blipFill>
                  <pic:spPr>
                    <a:xfrm>
                      <a:off x="0" y="0"/>
                      <a:ext cx="5486400" cy="2940685"/>
                    </a:xfrm>
                    <a:prstGeom prst="rect">
                      <a:avLst/>
                    </a:prstGeom>
                  </pic:spPr>
                </pic:pic>
              </a:graphicData>
            </a:graphic>
          </wp:inline>
        </w:drawing>
      </w:r>
    </w:p>
    <w:p w14:paraId="1169B946" w14:textId="283B99F3" w:rsidR="001636D8" w:rsidRDefault="001636D8">
      <w:r>
        <w:rPr>
          <w:noProof/>
        </w:rPr>
        <w:drawing>
          <wp:inline distT="0" distB="0" distL="0" distR="0" wp14:anchorId="118DC9FC" wp14:editId="4F53B1A7">
            <wp:extent cx="5486400" cy="2946400"/>
            <wp:effectExtent l="0" t="0" r="0" b="6350"/>
            <wp:docPr id="1446255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5241" name="Picture 1446255241"/>
                    <pic:cNvPicPr/>
                  </pic:nvPicPr>
                  <pic:blipFill>
                    <a:blip r:embed="rId9"/>
                    <a:stretch>
                      <a:fillRect/>
                    </a:stretch>
                  </pic:blipFill>
                  <pic:spPr>
                    <a:xfrm>
                      <a:off x="0" y="0"/>
                      <a:ext cx="5486400" cy="2946400"/>
                    </a:xfrm>
                    <a:prstGeom prst="rect">
                      <a:avLst/>
                    </a:prstGeom>
                  </pic:spPr>
                </pic:pic>
              </a:graphicData>
            </a:graphic>
          </wp:inline>
        </w:drawing>
      </w:r>
    </w:p>
    <w:p w14:paraId="394BFCFA" w14:textId="0B924D22" w:rsidR="001636D8" w:rsidRDefault="001636D8">
      <w:r>
        <w:rPr>
          <w:noProof/>
        </w:rPr>
        <w:lastRenderedPageBreak/>
        <w:drawing>
          <wp:inline distT="0" distB="0" distL="0" distR="0" wp14:anchorId="06A5D04C" wp14:editId="1A7C033C">
            <wp:extent cx="5486400" cy="2943860"/>
            <wp:effectExtent l="0" t="0" r="0" b="8890"/>
            <wp:docPr id="20129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6340" name="Picture 201296340"/>
                    <pic:cNvPicPr/>
                  </pic:nvPicPr>
                  <pic:blipFill>
                    <a:blip r:embed="rId10"/>
                    <a:stretch>
                      <a:fillRect/>
                    </a:stretch>
                  </pic:blipFill>
                  <pic:spPr>
                    <a:xfrm>
                      <a:off x="0" y="0"/>
                      <a:ext cx="5486400" cy="2943860"/>
                    </a:xfrm>
                    <a:prstGeom prst="rect">
                      <a:avLst/>
                    </a:prstGeom>
                  </pic:spPr>
                </pic:pic>
              </a:graphicData>
            </a:graphic>
          </wp:inline>
        </w:drawing>
      </w:r>
    </w:p>
    <w:p w14:paraId="49A4C0B7" w14:textId="69BC8B9D" w:rsidR="00827A89" w:rsidRDefault="003B4268">
      <w:pPr>
        <w:pStyle w:val="Heading1"/>
      </w:pPr>
      <w:r>
        <w:t>7. feedback</w:t>
      </w:r>
      <w:r>
        <w:t>:</w:t>
      </w:r>
    </w:p>
    <w:p w14:paraId="6D8765A4" w14:textId="77777777" w:rsidR="003B4268" w:rsidRPr="003B4268" w:rsidRDefault="003B4268" w:rsidP="003B4268">
      <w:pPr>
        <w:rPr>
          <w:lang w:val="en-IN"/>
        </w:rPr>
      </w:pPr>
      <w:r w:rsidRPr="003B4268">
        <w:rPr>
          <w:lang w:val="en-IN"/>
        </w:rPr>
        <w:t xml:space="preserve">The website </w:t>
      </w:r>
      <w:hyperlink r:id="rId11" w:tgtFrame="_new" w:history="1">
        <w:r w:rsidRPr="003B4268">
          <w:rPr>
            <w:rStyle w:val="Hyperlink"/>
            <w:lang w:val="en-IN"/>
          </w:rPr>
          <w:t>https://www.passwordmeter.com</w:t>
        </w:r>
      </w:hyperlink>
      <w:r w:rsidRPr="003B4268">
        <w:rPr>
          <w:lang w:val="en-IN"/>
        </w:rPr>
        <w:t xml:space="preserve"> is a highly useful tool for evaluating the strength of passwords in real-time. It provides a clear and user-friendly interface where users can input passwords and instantly receive a percentage score along with a complexity rating such as "Very Weak", "Weak", "Strong", or "Very Strong". One of its best features is the detailed breakdown it gives—showing what components (like uppercase letters, symbols, or numbers) are present or missing, and how each element contributes positively or negatively to the overall score. The additions and deductions section </w:t>
      </w:r>
      <w:proofErr w:type="gramStart"/>
      <w:r w:rsidRPr="003B4268">
        <w:rPr>
          <w:lang w:val="en-IN"/>
        </w:rPr>
        <w:t>is</w:t>
      </w:r>
      <w:proofErr w:type="gramEnd"/>
      <w:r w:rsidRPr="003B4268">
        <w:rPr>
          <w:lang w:val="en-IN"/>
        </w:rPr>
        <w:t xml:space="preserve"> especially helpful for understanding the logic behind password scoring. However, the tool does not provide an estimated time to crack the password, which could have added extra insight into its security. Additionally, while the interface is functional, it lacks modern visual cues or graphical feedback that could enhance user experience. Despite that, the website performs well, is entirely client-side (meaning passwords are not sent to a server), and is an excellent resource for learning about password complexity during cybersecurity tasks. Overall, PasswordMeter.com is reliable and educational, making it ideal for internship projects and security awareness.</w:t>
      </w:r>
    </w:p>
    <w:p w14:paraId="7E5340CE" w14:textId="77777777" w:rsidR="003B4268" w:rsidRPr="003B4268" w:rsidRDefault="003B4268" w:rsidP="003B4268">
      <w:pPr>
        <w:rPr>
          <w:lang w:val="en-IN"/>
        </w:rPr>
      </w:pPr>
      <w:r w:rsidRPr="003B4268">
        <w:rPr>
          <w:lang w:val="en-IN"/>
        </w:rPr>
        <w:pict w14:anchorId="1533566E">
          <v:rect id="_x0000_i1031" style="width:0;height:1.5pt" o:hralign="center" o:hrstd="t" o:hr="t" fillcolor="#a0a0a0" stroked="f"/>
        </w:pict>
      </w:r>
    </w:p>
    <w:p w14:paraId="50821993" w14:textId="4A840E42" w:rsidR="00827A89" w:rsidRDefault="00827A89"/>
    <w:sectPr w:rsidR="00827A8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47091941">
    <w:abstractNumId w:val="8"/>
  </w:num>
  <w:num w:numId="2" w16cid:durableId="1490825938">
    <w:abstractNumId w:val="6"/>
  </w:num>
  <w:num w:numId="3" w16cid:durableId="714617099">
    <w:abstractNumId w:val="5"/>
  </w:num>
  <w:num w:numId="4" w16cid:durableId="377094236">
    <w:abstractNumId w:val="4"/>
  </w:num>
  <w:num w:numId="5" w16cid:durableId="573662023">
    <w:abstractNumId w:val="7"/>
  </w:num>
  <w:num w:numId="6" w16cid:durableId="1034697305">
    <w:abstractNumId w:val="3"/>
  </w:num>
  <w:num w:numId="7" w16cid:durableId="599796431">
    <w:abstractNumId w:val="2"/>
  </w:num>
  <w:num w:numId="8" w16cid:durableId="555359238">
    <w:abstractNumId w:val="1"/>
  </w:num>
  <w:num w:numId="9" w16cid:durableId="1224558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636D8"/>
    <w:rsid w:val="00281CAC"/>
    <w:rsid w:val="0029639D"/>
    <w:rsid w:val="00326F90"/>
    <w:rsid w:val="003B4268"/>
    <w:rsid w:val="00827A8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BEAB79"/>
  <w14:defaultImageDpi w14:val="300"/>
  <w15:docId w15:val="{B6569C08-B287-4955-837D-09DB2FB56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B4268"/>
    <w:rPr>
      <w:color w:val="0000FF" w:themeColor="hyperlink"/>
      <w:u w:val="single"/>
    </w:rPr>
  </w:style>
  <w:style w:type="character" w:styleId="UnresolvedMention">
    <w:name w:val="Unresolved Mention"/>
    <w:basedOn w:val="DefaultParagraphFont"/>
    <w:uiPriority w:val="99"/>
    <w:semiHidden/>
    <w:unhideWhenUsed/>
    <w:rsid w:val="003B4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534714">
      <w:bodyDiv w:val="1"/>
      <w:marLeft w:val="0"/>
      <w:marRight w:val="0"/>
      <w:marTop w:val="0"/>
      <w:marBottom w:val="0"/>
      <w:divBdr>
        <w:top w:val="none" w:sz="0" w:space="0" w:color="auto"/>
        <w:left w:val="none" w:sz="0" w:space="0" w:color="auto"/>
        <w:bottom w:val="none" w:sz="0" w:space="0" w:color="auto"/>
        <w:right w:val="none" w:sz="0" w:space="0" w:color="auto"/>
      </w:divBdr>
    </w:div>
    <w:div w:id="13641350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asswordmeter.co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Ramya M</cp:lastModifiedBy>
  <cp:revision>2</cp:revision>
  <dcterms:created xsi:type="dcterms:W3CDTF">2025-07-01T16:45:00Z</dcterms:created>
  <dcterms:modified xsi:type="dcterms:W3CDTF">2025-07-01T16:45:00Z</dcterms:modified>
  <cp:category/>
</cp:coreProperties>
</file>