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b/>
          <w:sz w:val="28"/>
          <w:szCs w:val="28"/>
        </w:rPr>
      </w:pPr>
      <w:r>
        <w:rPr>
          <w:b/>
          <w:sz w:val="28"/>
          <w:szCs w:val="28"/>
        </w:rPr>
        <w:drawing>
          <wp:anchor distT="0" distB="0" distL="114300" distR="114300" simplePos="0" relativeHeight="251659264" behindDoc="0" locked="0" layoutInCell="1" allowOverlap="1">
            <wp:simplePos x="0" y="0"/>
            <wp:positionH relativeFrom="page">
              <wp:posOffset>11569700</wp:posOffset>
            </wp:positionH>
            <wp:positionV relativeFrom="topMargin">
              <wp:posOffset>10325100</wp:posOffset>
            </wp:positionV>
            <wp:extent cx="393700" cy="2667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266700"/>
                    </a:xfrm>
                    <a:prstGeom prst="rect">
                      <a:avLst/>
                    </a:prstGeom>
                    <a:noFill/>
                  </pic:spPr>
                </pic:pic>
              </a:graphicData>
            </a:graphic>
          </wp:anchor>
        </w:drawing>
      </w:r>
      <w:r>
        <w:rPr>
          <w:b/>
          <w:sz w:val="28"/>
          <w:szCs w:val="28"/>
        </w:rPr>
        <w:t>201</w:t>
      </w:r>
      <w:r>
        <w:rPr>
          <w:rFonts w:hint="eastAsia"/>
          <w:b/>
          <w:sz w:val="28"/>
          <w:szCs w:val="28"/>
        </w:rPr>
        <w:t>8年普通高等学校招生全国统一考试（浙江卷）</w:t>
      </w:r>
    </w:p>
    <w:p>
      <w:pPr>
        <w:snapToGrid w:val="0"/>
        <w:spacing w:line="360" w:lineRule="auto"/>
        <w:jc w:val="center"/>
        <w:rPr>
          <w:b/>
          <w:sz w:val="28"/>
          <w:szCs w:val="28"/>
        </w:rPr>
      </w:pPr>
      <w:r>
        <w:rPr>
          <w:rFonts w:hint="eastAsia"/>
          <w:b/>
          <w:sz w:val="28"/>
          <w:szCs w:val="28"/>
        </w:rPr>
        <w:t>语</w:t>
      </w:r>
      <w:r>
        <w:rPr>
          <w:b/>
          <w:sz w:val="28"/>
          <w:szCs w:val="28"/>
        </w:rPr>
        <w:t xml:space="preserve">  </w:t>
      </w:r>
      <w:r>
        <w:rPr>
          <w:rFonts w:hint="eastAsia"/>
          <w:b/>
          <w:sz w:val="28"/>
          <w:szCs w:val="28"/>
        </w:rPr>
        <w:t>文</w:t>
      </w:r>
    </w:p>
    <w:p>
      <w:pPr>
        <w:snapToGrid w:val="0"/>
        <w:spacing w:line="360" w:lineRule="auto"/>
        <w:rPr>
          <w:b/>
          <w:szCs w:val="21"/>
        </w:rPr>
      </w:pPr>
      <w:r>
        <w:rPr>
          <w:rFonts w:hint="eastAsia"/>
          <w:b/>
          <w:szCs w:val="21"/>
        </w:rPr>
        <w:t>一、语言文字运用（共</w:t>
      </w:r>
      <w:r>
        <w:rPr>
          <w:b/>
          <w:szCs w:val="21"/>
        </w:rPr>
        <w:t>20</w:t>
      </w:r>
      <w:r>
        <w:rPr>
          <w:rFonts w:hint="eastAsia"/>
          <w:b/>
          <w:szCs w:val="21"/>
        </w:rPr>
        <w:t>分）</w:t>
      </w:r>
    </w:p>
    <w:p>
      <w:pPr>
        <w:spacing w:line="360" w:lineRule="auto"/>
      </w:pPr>
      <w:r>
        <w:rPr>
          <w:rFonts w:hint="eastAsia"/>
        </w:rPr>
        <w:t>1</w:t>
      </w:r>
      <w:r>
        <w:t>．下列各句中，没有错别字且加点字的注音全都正确的一项是（3分）</w:t>
      </w:r>
    </w:p>
    <w:p>
      <w:pPr>
        <w:spacing w:line="360" w:lineRule="auto"/>
        <w:ind w:left="850" w:leftChars="200" w:hanging="430" w:hangingChars="205"/>
      </w:pPr>
      <w:r>
        <w:t>A．从</w:t>
      </w:r>
      <w:r>
        <w:rPr>
          <w:em w:val="dot"/>
        </w:rPr>
        <w:t>懵</w:t>
      </w:r>
      <w:r>
        <w:t>（měng）懂的幼儿到朝气蓬勃的少年，从踌躇满志的青年到成熟的中年，最后步入两</w:t>
      </w:r>
      <w:r>
        <w:rPr>
          <w:rFonts w:hint="eastAsia"/>
          <w:em w:val="dot"/>
        </w:rPr>
        <w:t>鬓</w:t>
      </w:r>
      <w:r>
        <w:t>（bìng）斑白的老年：有序变化是生命亘</w:t>
      </w:r>
      <w:r>
        <w:drawing>
          <wp:inline distT="0" distB="0" distL="0" distR="0">
            <wp:extent cx="17145" cy="26035"/>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26035"/>
                    </a:xfrm>
                    <a:prstGeom prst="rect">
                      <a:avLst/>
                    </a:prstGeom>
                    <a:noFill/>
                    <a:ln>
                      <a:noFill/>
                    </a:ln>
                  </pic:spPr>
                </pic:pic>
              </a:graphicData>
            </a:graphic>
          </wp:inline>
        </w:drawing>
      </w:r>
      <w:r>
        <w:t>古不变的主题。</w:t>
      </w:r>
    </w:p>
    <w:p>
      <w:pPr>
        <w:spacing w:line="360" w:lineRule="auto"/>
        <w:ind w:left="850" w:leftChars="200" w:hanging="430" w:hangingChars="205"/>
      </w:pPr>
      <w:r>
        <w:t>B．虽然语言系统有自我净化能力</w:t>
      </w:r>
      <w:r>
        <w:rPr>
          <w:rFonts w:hint="eastAsia"/>
        </w:rPr>
        <w:t>，</w:t>
      </w:r>
      <w:r>
        <w:t>随着时间的推移，会分层</w:t>
      </w:r>
      <w:r>
        <w:rPr>
          <w:rFonts w:hint="eastAsia"/>
        </w:rPr>
        <w:t>过滤</w:t>
      </w:r>
      <w:r>
        <w:t>，淘尽渣</w:t>
      </w:r>
      <w:r>
        <w:rPr>
          <w:em w:val="dot"/>
        </w:rPr>
        <w:t>滓</w:t>
      </w:r>
      <w:r>
        <w:t>（zǐ），</w:t>
      </w:r>
      <w:r>
        <w:rPr>
          <w:em w:val="dot"/>
        </w:rPr>
        <w:t>淬</w:t>
      </w:r>
      <w:r>
        <w:t>（cuì）炼真金，但是当下网络语言带来的一些负面影响仍不容</w:t>
      </w:r>
      <w:r>
        <w:rPr>
          <w:rFonts w:hint="eastAsia"/>
        </w:rPr>
        <w:t>小觑。</w:t>
      </w:r>
    </w:p>
    <w:p>
      <w:pPr>
        <w:spacing w:line="360" w:lineRule="auto"/>
        <w:ind w:left="850" w:leftChars="200" w:hanging="430" w:hangingChars="205"/>
      </w:pPr>
      <w:r>
        <w:t>C．江上一个个漩涡，似乎在仰首倾听清晨雁</w:t>
      </w:r>
      <w:r>
        <w:rPr>
          <w:rFonts w:hint="eastAsia"/>
        </w:rPr>
        <w:t>鸣</w:t>
      </w:r>
      <w:r>
        <w:t>；那些雉</w:t>
      </w:r>
      <w:r>
        <w:rPr>
          <w:em w:val="dot"/>
        </w:rPr>
        <w:t>堞</w:t>
      </w:r>
      <w:r>
        <w:t>（dié）、战车，均已废驰；鸟鸣声穿过山风烟</w:t>
      </w:r>
      <w:r>
        <w:rPr>
          <w:rFonts w:hint="eastAsia"/>
        </w:rPr>
        <w:t>霭，</w:t>
      </w:r>
      <w:r>
        <w:t>落满了</w:t>
      </w:r>
      <w:r>
        <w:rPr>
          <w:rFonts w:hint="eastAsia"/>
        </w:rPr>
        <w:t>山峦</w:t>
      </w:r>
      <w:r>
        <w:t>；遍野麦浪，渐成</w:t>
      </w:r>
      <w:r>
        <w:rPr>
          <w:em w:val="dot"/>
        </w:rPr>
        <w:t>燎</w:t>
      </w:r>
      <w:r>
        <w:t>（</w:t>
      </w:r>
      <w:r>
        <w:rPr>
          <w:rFonts w:hint="eastAsia"/>
        </w:rPr>
        <w:t>l</w:t>
      </w:r>
      <w:r>
        <w:t>iáo）原之势</w:t>
      </w:r>
      <w:r>
        <w:rPr>
          <w:rFonts w:hint="eastAsia"/>
        </w:rPr>
        <w:t>。</w:t>
      </w:r>
    </w:p>
    <w:p>
      <w:pPr>
        <w:spacing w:line="360" w:lineRule="auto"/>
        <w:ind w:left="850" w:leftChars="200" w:hanging="430" w:hangingChars="205"/>
      </w:pPr>
      <w:r>
        <w:t>D．对于那些</w:t>
      </w:r>
      <w:r>
        <w:rPr>
          <w:rFonts w:hint="eastAsia"/>
        </w:rPr>
        <w:t>枉</w:t>
      </w:r>
      <w:r>
        <w:t>顾道德与法律铤而走险的电商平台</w:t>
      </w:r>
      <w:r>
        <w:rPr>
          <w:rFonts w:hint="eastAsia"/>
        </w:rPr>
        <w:t>，</w:t>
      </w:r>
      <w:r>
        <w:t>有关部门必须给</w:t>
      </w:r>
      <w:r>
        <w:rPr>
          <w:rFonts w:hint="eastAsia"/>
        </w:rPr>
        <w:t>予</w:t>
      </w:r>
      <w:r>
        <w:t>相应的</w:t>
      </w:r>
      <w:r>
        <w:rPr>
          <w:em w:val="dot"/>
        </w:rPr>
        <w:t>惩</w:t>
      </w:r>
      <w:r>
        <w:t>（chěng）罚</w:t>
      </w:r>
      <w:r>
        <w:rPr>
          <w:rFonts w:hint="eastAsia"/>
        </w:rPr>
        <w:t>，</w:t>
      </w:r>
      <w:r>
        <w:t>否则难以制止种种</w:t>
      </w:r>
      <w:r>
        <w:rPr>
          <w:rFonts w:hint="eastAsia"/>
          <w:em w:val="dot"/>
        </w:rPr>
        <w:t>薅</w:t>
      </w:r>
      <w:r>
        <w:t>（hāo）顾客羊毛的恶劣行为。</w:t>
      </w:r>
    </w:p>
    <w:p>
      <w:pPr>
        <w:spacing w:line="360" w:lineRule="auto"/>
      </w:pPr>
      <w:r>
        <w:t>阅读下面的文字，完成2－3题。（5分）</w:t>
      </w:r>
    </w:p>
    <w:p>
      <w:pPr>
        <w:spacing w:line="360" w:lineRule="auto"/>
        <w:ind w:firstLine="420" w:firstLineChars="200"/>
        <w:rPr>
          <w:rFonts w:ascii="楷体" w:hAnsi="楷体" w:eastAsia="楷体"/>
        </w:rPr>
      </w:pPr>
      <w:r>
        <w:rPr>
          <w:rFonts w:ascii="楷体" w:hAnsi="楷体" w:eastAsia="楷体"/>
        </w:rPr>
        <w:t>在第</w:t>
      </w:r>
      <w:r>
        <w:rPr>
          <w:rFonts w:eastAsia="楷体"/>
        </w:rPr>
        <w:t>55</w:t>
      </w:r>
      <w:r>
        <w:rPr>
          <w:rFonts w:ascii="楷体" w:hAnsi="楷体" w:eastAsia="楷体"/>
        </w:rPr>
        <w:t>届博洛尼亚国际儿童书</w:t>
      </w:r>
      <w:r>
        <w:rPr>
          <w:rFonts w:hint="eastAsia" w:ascii="楷体" w:hAnsi="楷体" w:eastAsia="楷体"/>
        </w:rPr>
        <w:t>展</w:t>
      </w:r>
      <w:r>
        <w:rPr>
          <w:rFonts w:ascii="楷体" w:hAnsi="楷体" w:eastAsia="楷体"/>
        </w:rPr>
        <w:t>上，中国插画</w:t>
      </w:r>
      <w:r>
        <w:rPr>
          <w:rFonts w:hint="eastAsia" w:ascii="楷体" w:hAnsi="楷体" w:eastAsia="楷体"/>
        </w:rPr>
        <w:t>展</w:t>
      </w:r>
      <w:r>
        <w:rPr>
          <w:rFonts w:ascii="楷体" w:hAnsi="楷体" w:eastAsia="楷体"/>
        </w:rPr>
        <w:t>现</w:t>
      </w:r>
      <w:r>
        <w:rPr>
          <w:rFonts w:hint="eastAsia" w:ascii="楷体" w:hAnsi="楷体" w:eastAsia="楷体"/>
        </w:rPr>
        <w:t>场</w:t>
      </w:r>
      <w:r>
        <w:rPr>
          <w:rFonts w:ascii="楷体" w:hAnsi="楷体" w:eastAsia="楷体"/>
        </w:rPr>
        <w:t>的观众</w:t>
      </w:r>
      <w:r>
        <w:rPr>
          <w:rFonts w:hint="eastAsia" w:ascii="楷体" w:hAnsi="楷体" w:eastAsia="楷体"/>
          <w:em w:val="dot"/>
        </w:rPr>
        <w:t>络绎不绝</w:t>
      </w:r>
      <w:r>
        <w:rPr>
          <w:rFonts w:ascii="楷体" w:hAnsi="楷体" w:eastAsia="楷体"/>
        </w:rPr>
        <w:t>，显示出各界对中国</w:t>
      </w:r>
      <w:r>
        <w:rPr>
          <w:rFonts w:hint="eastAsia" w:ascii="楷体" w:hAnsi="楷体" w:eastAsia="楷体"/>
        </w:rPr>
        <w:t>插</w:t>
      </w:r>
      <w:r>
        <w:rPr>
          <w:rFonts w:ascii="楷体" w:hAnsi="楷体" w:eastAsia="楷体"/>
        </w:rPr>
        <w:t>画现状与发</w:t>
      </w:r>
      <w:r>
        <w:rPr>
          <w:rFonts w:hint="eastAsia" w:ascii="楷体" w:hAnsi="楷体" w:eastAsia="楷体"/>
        </w:rPr>
        <w:t>展</w:t>
      </w:r>
      <w:r>
        <w:rPr>
          <w:rFonts w:ascii="楷体" w:hAnsi="楷体" w:eastAsia="楷体"/>
        </w:rPr>
        <w:t>的关切。【甲】</w:t>
      </w:r>
      <w:r>
        <w:rPr>
          <w:rFonts w:ascii="楷体" w:hAnsi="楷体" w:eastAsia="楷体"/>
          <w:u w:val="single"/>
        </w:rPr>
        <w:t>什么是</w:t>
      </w:r>
      <w:r>
        <w:rPr>
          <w:rFonts w:hint="eastAsia" w:ascii="楷体" w:hAnsi="楷体" w:eastAsia="楷体"/>
          <w:u w:val="single"/>
        </w:rPr>
        <w:t>插</w:t>
      </w:r>
      <w:r>
        <w:rPr>
          <w:rFonts w:ascii="楷体" w:hAnsi="楷体" w:eastAsia="楷体"/>
          <w:u w:val="single"/>
        </w:rPr>
        <w:t>画？插画就是出版物中的插图：一本书如果以</w:t>
      </w:r>
      <w:r>
        <w:rPr>
          <w:rFonts w:hint="eastAsia" w:ascii="楷体" w:hAnsi="楷体" w:eastAsia="楷体"/>
          <w:u w:val="single"/>
        </w:rPr>
        <w:t>插</w:t>
      </w:r>
      <w:r>
        <w:rPr>
          <w:rFonts w:ascii="楷体" w:hAnsi="楷体" w:eastAsia="楷体"/>
          <w:u w:val="single"/>
        </w:rPr>
        <w:t>画为主，以文字为辅，就被称为绘本，顾名思义就是画出来的书。</w:t>
      </w:r>
      <w:r>
        <w:rPr>
          <w:rFonts w:ascii="楷体" w:hAnsi="楷体" w:eastAsia="楷体"/>
        </w:rPr>
        <w:t>一本优秀的绘本，可以让不认</w:t>
      </w:r>
      <w:r>
        <w:rPr>
          <w:rFonts w:hint="eastAsia" w:ascii="楷体" w:hAnsi="楷体" w:eastAsia="楷体"/>
        </w:rPr>
        <w:t>字</w:t>
      </w:r>
      <w:r>
        <w:rPr>
          <w:rFonts w:ascii="楷体" w:hAnsi="楷体" w:eastAsia="楷体"/>
        </w:rPr>
        <w:t>的孩子“读”出其中</w:t>
      </w:r>
      <w:r>
        <w:rPr>
          <w:rFonts w:hint="eastAsia" w:ascii="楷体" w:hAnsi="楷体" w:eastAsia="楷体"/>
        </w:rPr>
        <w:t>蕴涵</w:t>
      </w:r>
      <w:r>
        <w:rPr>
          <w:rFonts w:ascii="楷体" w:hAnsi="楷体" w:eastAsia="楷体"/>
        </w:rPr>
        <w:t>的深意。【乙］</w:t>
      </w:r>
      <w:r>
        <w:rPr>
          <w:rFonts w:ascii="楷体" w:hAnsi="楷体" w:eastAsia="楷体"/>
          <w:u w:val="single"/>
        </w:rPr>
        <w:t>在各色画笔下，</w:t>
      </w:r>
      <w:r>
        <w:rPr>
          <w:rFonts w:hint="eastAsia" w:ascii="楷体" w:hAnsi="楷体" w:eastAsia="楷体"/>
          <w:u w:val="single"/>
        </w:rPr>
        <w:t>蝴蝶</w:t>
      </w:r>
      <w:r>
        <w:rPr>
          <w:rFonts w:ascii="楷体" w:hAnsi="楷体" w:eastAsia="楷体"/>
          <w:u w:val="single"/>
        </w:rPr>
        <w:t>、花朵、叶子、大树等</w:t>
      </w:r>
      <w:r>
        <w:rPr>
          <w:rFonts w:hint="eastAsia" w:ascii="楷体" w:hAnsi="楷体" w:eastAsia="楷体"/>
          <w:u w:val="single"/>
          <w:em w:val="dot"/>
        </w:rPr>
        <w:t>跃然纸上</w:t>
      </w:r>
      <w:r>
        <w:rPr>
          <w:rFonts w:ascii="楷体" w:hAnsi="楷体" w:eastAsia="楷体"/>
          <w:u w:val="single"/>
        </w:rPr>
        <w:t>，孩子可以对色彩、实物进行认知学习。</w:t>
      </w:r>
      <w:r>
        <w:rPr>
          <w:rFonts w:ascii="楷体" w:hAnsi="楷体" w:eastAsia="楷体"/>
        </w:rPr>
        <w:t>在学校里阅</w:t>
      </w:r>
      <w:r>
        <w:rPr>
          <w:rFonts w:ascii="楷体" w:hAnsi="楷体" w:eastAsia="楷体"/>
        </w:rPr>
        <w:drawing>
          <wp:inline distT="0" distB="0" distL="0" distR="0">
            <wp:extent cx="17145" cy="1714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ascii="楷体" w:hAnsi="楷体" w:eastAsia="楷体"/>
        </w:rPr>
        <w:t>读的绘本，父母在家里也可以和孩子一起阅读。如此一来，孩子在幼儿</w:t>
      </w:r>
      <w:r>
        <w:rPr>
          <w:rFonts w:hint="eastAsia" w:ascii="楷体" w:hAnsi="楷体" w:eastAsia="楷体"/>
        </w:rPr>
        <w:t>园</w:t>
      </w:r>
      <w:r>
        <w:rPr>
          <w:rFonts w:ascii="楷体" w:hAnsi="楷体" w:eastAsia="楷体"/>
        </w:rPr>
        <w:t>抑或在家里，都拥有一个</w:t>
      </w:r>
      <w:r>
        <w:rPr>
          <w:rFonts w:hint="eastAsia" w:ascii="楷体" w:hAnsi="楷体" w:eastAsia="楷体"/>
        </w:rPr>
        <w:t>语言</w:t>
      </w:r>
      <w:r>
        <w:rPr>
          <w:rFonts w:ascii="楷体" w:hAnsi="楷体" w:eastAsia="楷体"/>
        </w:rPr>
        <w:t>互通的环境。【丙】</w:t>
      </w:r>
      <w:r>
        <w:rPr>
          <w:rFonts w:ascii="楷体" w:hAnsi="楷体" w:eastAsia="楷体"/>
          <w:u w:val="single"/>
        </w:rPr>
        <w:t>“绘本在儿童早期教育中的作用已被越来越多的人认识，但绘本的发展还需加快步伐</w:t>
      </w:r>
      <w:r>
        <w:rPr>
          <w:rFonts w:hint="eastAsia" w:ascii="楷体" w:hAnsi="楷体" w:eastAsia="楷体"/>
          <w:u w:val="single"/>
        </w:rPr>
        <w:t>。</w:t>
      </w:r>
      <w:r>
        <w:rPr>
          <w:rFonts w:ascii="楷体" w:hAnsi="楷体" w:eastAsia="楷体"/>
          <w:u w:val="single"/>
        </w:rPr>
        <w:t>”</w:t>
      </w:r>
      <w:r>
        <w:rPr>
          <w:rFonts w:ascii="楷体" w:hAnsi="楷体" w:eastAsia="楷体"/>
        </w:rPr>
        <w:t>书展上多家出版社的负责人都持类似观点。当然，</w:t>
      </w:r>
      <w:r>
        <w:rPr>
          <w:rFonts w:ascii="楷体" w:hAnsi="楷体" w:eastAsia="楷体"/>
          <w:em w:val="dot"/>
        </w:rPr>
        <w:t>关于</w:t>
      </w:r>
      <w:r>
        <w:rPr>
          <w:rFonts w:ascii="楷体" w:hAnsi="楷体" w:eastAsia="楷体"/>
        </w:rPr>
        <w:t>绘本创作者，需要</w:t>
      </w:r>
      <w:r>
        <w:rPr>
          <w:rFonts w:ascii="楷体" w:hAnsi="楷体" w:eastAsia="楷体"/>
          <w:em w:val="dot"/>
        </w:rPr>
        <w:t>观照</w:t>
      </w:r>
      <w:r>
        <w:rPr>
          <w:rFonts w:ascii="楷体" w:hAnsi="楷体" w:eastAsia="楷体"/>
        </w:rPr>
        <w:t>的，不仅有儿童心灵成长的</w:t>
      </w:r>
      <w:r>
        <w:rPr>
          <w:rFonts w:hint="eastAsia" w:ascii="楷体" w:hAnsi="楷体" w:eastAsia="楷体"/>
        </w:rPr>
        <w:t>需</w:t>
      </w:r>
      <w:r>
        <w:rPr>
          <w:rFonts w:ascii="楷体" w:hAnsi="楷体" w:eastAsia="楷体"/>
        </w:rPr>
        <w:t>求，还有成年读者的精神世界</w:t>
      </w:r>
      <w:r>
        <w:rPr>
          <w:rFonts w:hint="eastAsia" w:ascii="楷体" w:hAnsi="楷体" w:eastAsia="楷体"/>
        </w:rPr>
        <w:t>。</w:t>
      </w:r>
    </w:p>
    <w:p>
      <w:pPr>
        <w:spacing w:line="360" w:lineRule="auto"/>
      </w:pPr>
      <w:r>
        <w:t>2．文段中的加点词，运用</w:t>
      </w:r>
      <w:r>
        <w:rPr>
          <w:em w:val="dot"/>
        </w:rPr>
        <w:t>不正确</w:t>
      </w:r>
      <w:r>
        <w:t>的一项是（3分）</w:t>
      </w:r>
    </w:p>
    <w:p>
      <w:pPr>
        <w:spacing w:line="360" w:lineRule="auto"/>
        <w:ind w:left="420" w:leftChars="200"/>
      </w:pPr>
      <w:r>
        <w:t>A．络绎不绝</w:t>
      </w:r>
      <w:r>
        <w:rPr>
          <w:rFonts w:hint="eastAsia"/>
        </w:rPr>
        <w:t xml:space="preserve"> </w:t>
      </w:r>
      <w:r>
        <w:t xml:space="preserve">     B．跃然纸上</w:t>
      </w:r>
      <w:r>
        <w:rPr>
          <w:rFonts w:hint="eastAsia"/>
        </w:rPr>
        <w:t xml:space="preserve"> </w:t>
      </w:r>
      <w:r>
        <w:t xml:space="preserve">      C．关于</w:t>
      </w:r>
      <w:r>
        <w:rPr>
          <w:rFonts w:hint="eastAsia"/>
        </w:rPr>
        <w:t xml:space="preserve"> </w:t>
      </w:r>
      <w:r>
        <w:t xml:space="preserve">       D．观照</w:t>
      </w:r>
    </w:p>
    <w:p>
      <w:pPr>
        <w:spacing w:line="360" w:lineRule="auto"/>
      </w:pPr>
      <w:r>
        <w:t>3．文段中画线的甲、乙、丙句，标点有误的一项是（2分）</w:t>
      </w:r>
    </w:p>
    <w:p>
      <w:pPr>
        <w:spacing w:line="360" w:lineRule="auto"/>
        <w:ind w:firstLine="420" w:firstLineChars="200"/>
      </w:pPr>
      <w:r>
        <w:t>A．</w:t>
      </w:r>
      <w:r>
        <w:rPr>
          <w:rFonts w:hint="eastAsia"/>
        </w:rPr>
        <w:t xml:space="preserve">甲 </w:t>
      </w:r>
      <w:r>
        <w:t xml:space="preserve">           B．乙</w:t>
      </w:r>
      <w:r>
        <w:rPr>
          <w:rFonts w:hint="eastAsia"/>
        </w:rPr>
        <w:t xml:space="preserve"> </w:t>
      </w:r>
      <w:r>
        <w:t xml:space="preserve">            C．</w:t>
      </w:r>
      <w:r>
        <w:rPr>
          <w:rFonts w:hint="eastAsia"/>
        </w:rPr>
        <w:t>丙</w:t>
      </w:r>
    </w:p>
    <w:p>
      <w:pPr>
        <w:spacing w:line="360" w:lineRule="auto"/>
      </w:pPr>
      <w:r>
        <w:t>4．下列各句中</w:t>
      </w:r>
      <w:r>
        <w:rPr>
          <w:rFonts w:hint="eastAsia"/>
        </w:rPr>
        <w:t>，</w:t>
      </w:r>
      <w:r>
        <w:t>没有语病的一项是（3分）</w:t>
      </w:r>
    </w:p>
    <w:p>
      <w:pPr>
        <w:spacing w:line="360" w:lineRule="auto"/>
        <w:ind w:left="850" w:leftChars="200" w:hanging="430" w:hangingChars="205"/>
      </w:pPr>
      <w:r>
        <w:t>A．出版社除了将本身的品牌作为吸引受众的内容进行推广，利用直播、短视频等形式传播外，图书营销还有在社交平台做线上活动这个必选项</w:t>
      </w:r>
      <w:r>
        <w:rPr>
          <w:rFonts w:hint="eastAsia"/>
        </w:rPr>
        <w:t>。</w:t>
      </w:r>
    </w:p>
    <w:p>
      <w:pPr>
        <w:spacing w:line="360" w:lineRule="auto"/>
        <w:ind w:left="850" w:leftChars="200" w:hanging="430" w:hangingChars="205"/>
      </w:pPr>
      <w:r>
        <w:t>B．运用互联网思维有助于优化治理，比</w:t>
      </w:r>
      <w:r>
        <w:rPr>
          <w:rFonts w:ascii="宋体" w:hAnsi="宋体"/>
        </w:rPr>
        <w:t>如“最多跑一次”改</w:t>
      </w:r>
      <w:r>
        <w:t>革，办事程序能删繁就简的原因</w:t>
      </w:r>
      <w:r>
        <w:rPr>
          <w:rFonts w:hint="eastAsia"/>
        </w:rPr>
        <w:t>，</w:t>
      </w:r>
      <w:r>
        <w:t>仰赖的就是政务数据的互联互通和办事流程的全面再造</w:t>
      </w:r>
      <w:r>
        <w:rPr>
          <w:rFonts w:hint="eastAsia"/>
        </w:rPr>
        <w:t>。</w:t>
      </w:r>
    </w:p>
    <w:p>
      <w:pPr>
        <w:spacing w:line="360" w:lineRule="auto"/>
        <w:ind w:left="850" w:leftChars="200" w:hanging="430" w:hangingChars="205"/>
      </w:pPr>
      <w:r>
        <w:t>C．观众跟随着这档浸润理想情怀的节目</w:t>
      </w:r>
      <w:r>
        <w:rPr>
          <w:rFonts w:hint="eastAsia"/>
        </w:rPr>
        <w:t>，</w:t>
      </w:r>
      <w:r>
        <w:t>回</w:t>
      </w:r>
      <w:r>
        <w:rPr>
          <w:rFonts w:hint="eastAsia"/>
        </w:rPr>
        <w:t>顾</w:t>
      </w:r>
      <w:r>
        <w:t>科学技术的研发过程，感知科学家的创造力</w:t>
      </w:r>
      <w:r>
        <w:rPr>
          <w:rFonts w:hint="eastAsia"/>
        </w:rPr>
        <w:t>，</w:t>
      </w:r>
      <w:r>
        <w:t>把握时代的</w:t>
      </w:r>
      <w:r>
        <w:rPr>
          <w:rFonts w:hint="eastAsia"/>
        </w:rPr>
        <w:t>脉搏</w:t>
      </w:r>
      <w:r>
        <w:t>，激发前进的动力，受到各界一致好评。</w:t>
      </w:r>
    </w:p>
    <w:p>
      <w:pPr>
        <w:spacing w:line="360" w:lineRule="auto"/>
        <w:ind w:left="850" w:leftChars="200" w:hanging="430" w:hangingChars="205"/>
      </w:pPr>
      <w:r>
        <w:t>D．该研究团队揭示了用化学方法制备干细胞的科学原理，开发了简单、高效制备干细胞的新技术，为优化制备途径提供了新的科学视角和解决方案。</w:t>
      </w:r>
    </w:p>
    <w:p>
      <w:pPr>
        <w:spacing w:line="360" w:lineRule="auto"/>
        <w:ind w:left="283" w:hanging="283" w:hangingChars="135"/>
      </w:pPr>
      <w:r>
        <w:t>5．在下面一段文字横线处补写恰当的语句，使整段文字语意完整连贯，内容</w:t>
      </w:r>
      <w:r>
        <w:rPr>
          <w:rFonts w:hint="eastAsia"/>
        </w:rPr>
        <w:t>贴</w:t>
      </w:r>
      <w:r>
        <w:t>切，逻辑严密。</w:t>
      </w:r>
      <w:r>
        <w:rPr>
          <w:rFonts w:hint="eastAsia"/>
        </w:rPr>
        <w:t>每处不超过</w:t>
      </w:r>
      <w:r>
        <w:t>15个字。（3分）</w:t>
      </w:r>
    </w:p>
    <w:p>
      <w:pPr>
        <w:spacing w:line="360" w:lineRule="auto"/>
        <w:ind w:left="283" w:leftChars="135" w:firstLine="420" w:firstLineChars="200"/>
        <w:rPr>
          <w:rFonts w:ascii="楷体" w:hAnsi="楷体" w:eastAsia="楷体"/>
        </w:rPr>
      </w:pPr>
      <w:r>
        <w:rPr>
          <w:rFonts w:hint="eastAsia" w:ascii="楷体" w:hAnsi="楷体" w:eastAsia="楷体"/>
        </w:rPr>
        <w:t>植物的生长与光合作用、呼吸作用及蒸腾作用</w:t>
      </w:r>
      <w:r>
        <w:rPr>
          <w:rFonts w:ascii="楷体" w:hAnsi="楷体" w:eastAsia="楷体"/>
        </w:rPr>
        <w:drawing>
          <wp:inline distT="0" distB="0" distL="0" distR="0">
            <wp:extent cx="17145" cy="17145"/>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rPr>
        <w:t>有关，</w:t>
      </w:r>
      <w:r>
        <w:rPr>
          <w:rFonts w:ascii="楷体" w:hAnsi="楷体" w:eastAsia="楷体"/>
          <w:u w:val="single"/>
        </w:rPr>
        <w:t xml:space="preserve">        </w:t>
      </w:r>
      <w:r>
        <w:rPr>
          <w:rFonts w:hint="eastAsia" w:ascii="楷体" w:hAnsi="楷体" w:eastAsia="楷体"/>
          <w:u w:val="single"/>
        </w:rPr>
        <w:t>①</w:t>
      </w:r>
      <w:r>
        <w:rPr>
          <w:rFonts w:ascii="楷体" w:hAnsi="楷体" w:eastAsia="楷体"/>
          <w:u w:val="single"/>
        </w:rPr>
        <w:t xml:space="preserve">        </w:t>
      </w:r>
      <w:r>
        <w:rPr>
          <w:rFonts w:ascii="楷体" w:hAnsi="楷体" w:eastAsia="楷体"/>
        </w:rPr>
        <w:t>，所以温度直接影</w:t>
      </w:r>
      <w:r>
        <w:rPr>
          <w:rFonts w:hint="eastAsia" w:ascii="楷体" w:hAnsi="楷体" w:eastAsia="楷体"/>
        </w:rPr>
        <w:t>响植物的生长。温度的变化，既影响植物吸收肥料的程度，也影响植物的新陈代谢过程，</w:t>
      </w:r>
      <w:r>
        <w:rPr>
          <w:rFonts w:ascii="楷体" w:hAnsi="楷体" w:eastAsia="楷体"/>
          <w:u w:val="single"/>
        </w:rPr>
        <w:t xml:space="preserve">        </w:t>
      </w:r>
      <w:r>
        <w:rPr>
          <w:rFonts w:hint="eastAsia" w:ascii="楷体" w:hAnsi="楷体" w:eastAsia="楷体"/>
          <w:u w:val="single"/>
        </w:rPr>
        <w:t>②</w:t>
      </w:r>
      <w:r>
        <w:rPr>
          <w:rFonts w:ascii="楷体" w:hAnsi="楷体" w:eastAsia="楷体"/>
          <w:u w:val="single"/>
        </w:rPr>
        <w:t xml:space="preserve">        </w:t>
      </w:r>
      <w:r>
        <w:rPr>
          <w:rFonts w:hint="eastAsia" w:ascii="楷体" w:hAnsi="楷体" w:eastAsia="楷体"/>
        </w:rPr>
        <w:t>，都会使植物新陈代谢的酶活性发生变化，只有适宜的温度才能使新陈代谢达到最佳状态，利于植物的快速成长。据研究，</w:t>
      </w:r>
      <w:r>
        <w:rPr>
          <w:rFonts w:ascii="楷体" w:hAnsi="楷体" w:eastAsia="楷体"/>
          <w:u w:val="single"/>
        </w:rPr>
        <w:t xml:space="preserve">        </w:t>
      </w:r>
      <w:r>
        <w:rPr>
          <w:rFonts w:hint="eastAsia" w:ascii="楷体" w:hAnsi="楷体" w:eastAsia="楷体"/>
          <w:u w:val="single"/>
        </w:rPr>
        <w:t>③</w:t>
      </w:r>
      <w:r>
        <w:rPr>
          <w:rFonts w:ascii="楷体" w:hAnsi="楷体" w:eastAsia="楷体"/>
          <w:u w:val="single"/>
        </w:rPr>
        <w:t xml:space="preserve">        </w:t>
      </w:r>
      <w:r>
        <w:rPr>
          <w:rFonts w:hint="eastAsia" w:ascii="楷体" w:hAnsi="楷体" w:eastAsia="楷体"/>
        </w:rPr>
        <w:t>，即根、冠、叶的温度都有差异，而根温对植物的生长影响最直接。</w:t>
      </w:r>
    </w:p>
    <w:p>
      <w:pPr>
        <w:spacing w:line="360" w:lineRule="auto"/>
      </w:pPr>
      <w:r>
        <w:t>6．阅读下面的文字，完成题目。（6分）</w:t>
      </w:r>
    </w:p>
    <w:p>
      <w:pPr>
        <w:spacing w:line="360" w:lineRule="auto"/>
        <w:ind w:left="283" w:leftChars="135" w:firstLine="420" w:firstLineChars="200"/>
        <w:rPr>
          <w:rFonts w:ascii="楷体" w:hAnsi="楷体" w:eastAsia="楷体"/>
        </w:rPr>
      </w:pPr>
      <w:r>
        <w:rPr>
          <w:rFonts w:hint="eastAsia" w:ascii="楷体" w:hAnsi="楷体" w:eastAsia="楷体"/>
        </w:rPr>
        <w:t>中国新闻出版研究院</w:t>
      </w:r>
      <w:r>
        <w:rPr>
          <w:rFonts w:eastAsia="楷体"/>
        </w:rPr>
        <w:t>2018年4月18日</w:t>
      </w:r>
      <w:r>
        <w:rPr>
          <w:rFonts w:ascii="楷体" w:hAnsi="楷体" w:eastAsia="楷体"/>
        </w:rPr>
        <w:t>在京发布第十五次全国国民阅读调查报告。报</w:t>
      </w:r>
      <w:r>
        <w:rPr>
          <w:rFonts w:hint="eastAsia" w:ascii="楷体" w:hAnsi="楷体" w:eastAsia="楷体"/>
        </w:rPr>
        <w:t>告显示，</w:t>
      </w:r>
      <w:r>
        <w:rPr>
          <w:rFonts w:eastAsia="楷体"/>
        </w:rPr>
        <w:t>2017</w:t>
      </w:r>
      <w:r>
        <w:rPr>
          <w:rFonts w:ascii="楷体" w:hAnsi="楷体" w:eastAsia="楷体"/>
        </w:rPr>
        <w:t>年我国成年国民各种媒介（</w:t>
      </w:r>
      <w:r>
        <w:rPr>
          <w:rFonts w:hint="eastAsia" w:ascii="楷体" w:hAnsi="楷体" w:eastAsia="楷体"/>
        </w:rPr>
        <w:t>包括</w:t>
      </w:r>
      <w:r>
        <w:rPr>
          <w:rFonts w:ascii="楷体" w:hAnsi="楷体" w:eastAsia="楷体"/>
        </w:rPr>
        <w:t>书报刊和数字出版物）的综合</w:t>
      </w:r>
      <w:r>
        <w:rPr>
          <w:rFonts w:hint="eastAsia" w:ascii="楷体" w:hAnsi="楷体" w:eastAsia="楷体"/>
        </w:rPr>
        <w:t>阅</w:t>
      </w:r>
      <w:r>
        <w:rPr>
          <w:rFonts w:ascii="楷体" w:hAnsi="楷体" w:eastAsia="楷体"/>
        </w:rPr>
        <w:t>读率为</w:t>
      </w:r>
      <w:r>
        <w:rPr>
          <w:rFonts w:eastAsia="楷体"/>
        </w:rPr>
        <w:t>80.3％，</w:t>
      </w:r>
      <w:r>
        <w:rPr>
          <w:rFonts w:ascii="楷体" w:hAnsi="楷体" w:eastAsia="楷体"/>
        </w:rPr>
        <w:t>较</w:t>
      </w:r>
      <w:r>
        <w:rPr>
          <w:rFonts w:eastAsia="楷体"/>
        </w:rPr>
        <w:t>2016年的79</w:t>
      </w:r>
      <w:r>
        <w:rPr>
          <w:rFonts w:hint="eastAsia" w:eastAsia="楷体"/>
        </w:rPr>
        <w:t>.</w:t>
      </w:r>
      <w:r>
        <w:rPr>
          <w:rFonts w:eastAsia="楷体"/>
        </w:rPr>
        <w:t>9％</w:t>
      </w:r>
      <w:r>
        <w:rPr>
          <w:rFonts w:ascii="楷体" w:hAnsi="楷体" w:eastAsia="楷体"/>
        </w:rPr>
        <w:t>有所提升；数</w:t>
      </w:r>
      <w:r>
        <w:rPr>
          <w:rFonts w:hint="eastAsia" w:ascii="楷体" w:hAnsi="楷体" w:eastAsia="楷体"/>
        </w:rPr>
        <w:t>字</w:t>
      </w:r>
      <w:r>
        <w:rPr>
          <w:rFonts w:ascii="楷体" w:hAnsi="楷体" w:eastAsia="楷体"/>
        </w:rPr>
        <w:t>化阅读方式（网络在线阅读、手机阅读、电子</w:t>
      </w:r>
      <w:r>
        <w:rPr>
          <w:rFonts w:hint="eastAsia" w:ascii="楷体" w:hAnsi="楷体" w:eastAsia="楷体"/>
        </w:rPr>
        <w:t>阅读器阅读等）的接触率为</w:t>
      </w:r>
      <w:r>
        <w:rPr>
          <w:rFonts w:eastAsia="楷体"/>
        </w:rPr>
        <w:t>73．0％</w:t>
      </w:r>
      <w:r>
        <w:rPr>
          <w:rFonts w:ascii="楷体" w:hAnsi="楷体" w:eastAsia="楷体"/>
        </w:rPr>
        <w:t>，较</w:t>
      </w:r>
      <w:r>
        <w:rPr>
          <w:rFonts w:eastAsia="楷体"/>
        </w:rPr>
        <w:t>2016年上升了4．8</w:t>
      </w:r>
      <w:r>
        <w:rPr>
          <w:rFonts w:ascii="楷体" w:hAnsi="楷体" w:eastAsia="楷体"/>
        </w:rPr>
        <w:t>个百分点。成年国民各媒介综合</w:t>
      </w:r>
      <w:r>
        <w:rPr>
          <w:rFonts w:hint="eastAsia" w:ascii="楷体" w:hAnsi="楷体" w:eastAsia="楷体"/>
        </w:rPr>
        <w:t>阅读率与数字化阅读方式的接触率保持增长势头。</w:t>
      </w:r>
    </w:p>
    <w:p>
      <w:pPr>
        <w:spacing w:line="360" w:lineRule="auto"/>
        <w:ind w:left="283" w:leftChars="135" w:firstLine="420" w:firstLineChars="200"/>
        <w:rPr>
          <w:rFonts w:ascii="楷体" w:hAnsi="楷体" w:eastAsia="楷体"/>
        </w:rPr>
      </w:pPr>
      <w:r>
        <w:rPr>
          <w:rFonts w:hint="eastAsia" w:ascii="楷体" w:hAnsi="楷体" w:eastAsia="楷体"/>
        </w:rPr>
        <w:t>调查还发现，有声阅读成为国民阅读新的增长点。</w:t>
      </w:r>
      <w:r>
        <w:rPr>
          <w:rFonts w:eastAsia="楷体"/>
        </w:rPr>
        <w:t>2017</w:t>
      </w:r>
      <w:r>
        <w:rPr>
          <w:rFonts w:ascii="楷体" w:hAnsi="楷体" w:eastAsia="楷体"/>
        </w:rPr>
        <w:t>年，我国成年国民的听书率为</w:t>
      </w:r>
      <w:r>
        <w:rPr>
          <w:rFonts w:eastAsia="楷体"/>
        </w:rPr>
        <w:t>22．8％，较2016年的17．0％提高了5．8个百分点；0</w:t>
      </w:r>
      <w:r>
        <w:rPr>
          <w:rFonts w:hint="eastAsia" w:eastAsia="楷体"/>
        </w:rPr>
        <w:t>—</w:t>
      </w:r>
      <w:r>
        <w:rPr>
          <w:rFonts w:eastAsia="楷体"/>
        </w:rPr>
        <w:t>17</w:t>
      </w:r>
      <w:r>
        <w:rPr>
          <w:rFonts w:ascii="楷体" w:hAnsi="楷体" w:eastAsia="楷体"/>
        </w:rPr>
        <w:t>周岁未成年人的听书率也有所增</w:t>
      </w:r>
      <w:r>
        <w:rPr>
          <w:rFonts w:hint="eastAsia" w:ascii="楷体" w:hAnsi="楷体" w:eastAsia="楷体"/>
        </w:rPr>
        <w:t>长。具体来看，未成年人群体中，</w:t>
      </w:r>
      <w:r>
        <w:rPr>
          <w:rFonts w:eastAsia="楷体"/>
        </w:rPr>
        <w:t>14—17周岁青少年的听书率最高，9—13周岁少年儿童和0—8周岁儿</w:t>
      </w:r>
      <w:r>
        <w:rPr>
          <w:rFonts w:ascii="楷体" w:hAnsi="楷体" w:eastAsia="楷体"/>
        </w:rPr>
        <w:t>童的听书</w:t>
      </w:r>
      <w:r>
        <w:rPr>
          <w:rFonts w:hint="eastAsia" w:ascii="楷体" w:hAnsi="楷体" w:eastAsia="楷体"/>
        </w:rPr>
        <w:t>率</w:t>
      </w:r>
      <w:r>
        <w:rPr>
          <w:rFonts w:ascii="楷体" w:hAnsi="楷体" w:eastAsia="楷体"/>
        </w:rPr>
        <w:t>相差不大。同时，听书的方式也很多样。我国成年国民中，</w:t>
      </w:r>
      <w:r>
        <w:rPr>
          <w:rFonts w:hint="eastAsia" w:ascii="楷体" w:hAnsi="楷体" w:eastAsia="楷体"/>
        </w:rPr>
        <w:t>选择</w:t>
      </w:r>
      <w:r>
        <w:rPr>
          <w:rFonts w:ascii="楷体" w:hAnsi="楷体" w:eastAsia="楷体"/>
        </w:rPr>
        <w:t>通</w:t>
      </w:r>
      <w:r>
        <w:rPr>
          <w:rFonts w:hint="eastAsia" w:ascii="楷体" w:hAnsi="楷体" w:eastAsia="楷体"/>
        </w:rPr>
        <w:t>过移动有声应用软件平台听书的人最多，选择通过广播和微信语音推送听书的也占一定比例。</w:t>
      </w:r>
    </w:p>
    <w:p>
      <w:pPr>
        <w:spacing w:line="360" w:lineRule="auto"/>
        <w:ind w:left="850" w:leftChars="200" w:hanging="430" w:hangingChars="205"/>
      </w:pPr>
      <w:r>
        <w:rPr>
          <w:rFonts w:hint="eastAsia"/>
        </w:rPr>
        <w:t>（</w:t>
      </w:r>
      <w:r>
        <w:t>1）用一句话归纳上述消息的主要内容。不超过30个字。（2分）</w:t>
      </w:r>
    </w:p>
    <w:p>
      <w:pPr>
        <w:spacing w:line="360" w:lineRule="auto"/>
        <w:ind w:left="850" w:leftChars="200" w:hanging="430" w:hangingChars="205"/>
      </w:pPr>
      <w:r>
        <w:rPr>
          <w:rFonts w:hint="eastAsia"/>
        </w:rPr>
        <w:t>（</w:t>
      </w:r>
      <w:r>
        <w:t>2）针对上述消息所反映的社会现象，写一段评述性文字。不超过80个字。（4分）</w:t>
      </w:r>
    </w:p>
    <w:p>
      <w:pPr>
        <w:snapToGrid w:val="0"/>
        <w:spacing w:line="360" w:lineRule="auto"/>
        <w:ind w:left="422" w:hanging="422" w:hangingChars="200"/>
        <w:rPr>
          <w:b/>
          <w:szCs w:val="21"/>
        </w:rPr>
      </w:pPr>
      <w:r>
        <w:rPr>
          <w:rFonts w:hint="eastAsia"/>
          <w:b/>
          <w:szCs w:val="21"/>
        </w:rPr>
        <w:t>二、现代文阅读（共</w:t>
      </w:r>
      <w:r>
        <w:rPr>
          <w:b/>
          <w:szCs w:val="21"/>
        </w:rPr>
        <w:t>30</w:t>
      </w:r>
      <w:r>
        <w:rPr>
          <w:rFonts w:hint="eastAsia"/>
          <w:b/>
          <w:szCs w:val="21"/>
        </w:rPr>
        <w:t>分）</w:t>
      </w:r>
    </w:p>
    <w:p>
      <w:pPr>
        <w:snapToGrid w:val="0"/>
        <w:spacing w:line="360" w:lineRule="auto"/>
        <w:ind w:left="420" w:hanging="420" w:hangingChars="200"/>
        <w:rPr>
          <w:szCs w:val="21"/>
        </w:rPr>
      </w:pPr>
      <w:r>
        <w:rPr>
          <w:rFonts w:hint="eastAsia"/>
          <w:szCs w:val="21"/>
        </w:rPr>
        <w:t>（一）阅读下面的文字，完成</w:t>
      </w:r>
      <w:r>
        <w:rPr>
          <w:szCs w:val="21"/>
        </w:rPr>
        <w:t>7</w:t>
      </w:r>
      <w:r>
        <w:rPr>
          <w:rFonts w:hint="eastAsia"/>
          <w:szCs w:val="21"/>
        </w:rPr>
        <w:t>—</w:t>
      </w:r>
      <w:r>
        <w:rPr>
          <w:szCs w:val="21"/>
        </w:rPr>
        <w:t>9</w:t>
      </w:r>
      <w:r>
        <w:rPr>
          <w:rFonts w:hint="eastAsia"/>
          <w:szCs w:val="21"/>
        </w:rPr>
        <w:t>题。（</w:t>
      </w:r>
      <w:r>
        <w:rPr>
          <w:szCs w:val="21"/>
        </w:rPr>
        <w:t>10</w:t>
      </w:r>
      <w:r>
        <w:rPr>
          <w:rFonts w:hint="eastAsia"/>
          <w:szCs w:val="21"/>
        </w:rPr>
        <w:t>分）</w:t>
      </w:r>
    </w:p>
    <w:p>
      <w:pPr>
        <w:spacing w:line="360" w:lineRule="auto"/>
        <w:ind w:firstLine="420" w:firstLineChars="200"/>
      </w:pPr>
      <w:r>
        <w:t>材料一：</w:t>
      </w:r>
    </w:p>
    <w:p>
      <w:pPr>
        <w:spacing w:line="360" w:lineRule="auto"/>
        <w:ind w:firstLine="420" w:firstLineChars="200"/>
        <w:rPr>
          <w:rFonts w:ascii="楷体" w:hAnsi="楷体" w:eastAsia="楷体"/>
        </w:rPr>
      </w:pPr>
      <w:r>
        <w:rPr>
          <w:rFonts w:ascii="楷体" w:hAnsi="楷体" w:eastAsia="楷体"/>
        </w:rPr>
        <w:t>我很高兴发现一群和我一样喜欢自然的孩子，但聊着</w:t>
      </w:r>
      <w:r>
        <w:rPr>
          <w:rFonts w:ascii="楷体" w:hAnsi="楷体" w:eastAsia="楷体"/>
        </w:rPr>
        <w:drawing>
          <wp:inline distT="0" distB="0" distL="0" distR="0">
            <wp:extent cx="26035" cy="889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聊着就发现他们中有一半人最喜欢</w:t>
      </w:r>
    </w:p>
    <w:p>
      <w:pPr>
        <w:spacing w:line="360" w:lineRule="auto"/>
        <w:rPr>
          <w:rFonts w:ascii="宋体" w:hAnsi="宋体"/>
        </w:rPr>
      </w:pPr>
      <w:r>
        <w:rPr>
          <w:rFonts w:ascii="楷体" w:hAnsi="楷体" w:eastAsia="楷体"/>
        </w:rPr>
        <w:t>的是在自然里骑车。有个男孩说：“我和爸爸在沙漠里骑车，基本上都不走大路。我爸爸和越野车们赛车。他说就算走大路去沙漠也很好玩，因为还是可以看到动物，而且和汽车</w:t>
      </w:r>
      <w:r>
        <w:rPr>
          <w:rFonts w:hint="eastAsia" w:ascii="楷体" w:hAnsi="楷体" w:eastAsia="楷体"/>
        </w:rPr>
        <w:t>比赛</w:t>
      </w:r>
      <w:r>
        <w:rPr>
          <w:rFonts w:ascii="楷体" w:hAnsi="楷体" w:eastAsia="楷体"/>
        </w:rPr>
        <w:t>很有趣。”还有个男孩说：“我们每</w:t>
      </w:r>
      <w:r>
        <w:rPr>
          <w:rFonts w:eastAsia="楷体"/>
        </w:rPr>
        <w:t>年8月都去犹他州，我妈妈的朋友有3</w:t>
      </w:r>
      <w:r>
        <w:rPr>
          <w:rFonts w:ascii="楷体" w:hAnsi="楷体" w:eastAsia="楷体"/>
        </w:rPr>
        <w:t>辆全地形车。我们骑着好玩，但最主要是晚上看鹿</w:t>
      </w:r>
      <w:r>
        <w:rPr>
          <w:rFonts w:hint="eastAsia" w:ascii="楷体" w:hAnsi="楷体" w:eastAsia="楷体"/>
        </w:rPr>
        <w:t>啊</w:t>
      </w:r>
      <w:r>
        <w:rPr>
          <w:rFonts w:ascii="楷体" w:hAnsi="楷体" w:eastAsia="楷体"/>
        </w:rPr>
        <w:t>臭鼬啊之类的动物。你要是把鱼的内脏丢在外面，晚上出去就能看</w:t>
      </w:r>
      <w:r>
        <w:rPr>
          <w:rFonts w:eastAsia="楷体"/>
        </w:rPr>
        <w:t>到5头</w:t>
      </w:r>
      <w:r>
        <w:rPr>
          <w:rFonts w:ascii="楷体" w:hAnsi="楷体" w:eastAsia="楷体"/>
        </w:rPr>
        <w:t>黑熊。太好玩了！”第三个男孩说：“我们每周末都去沙漠，他们那儿有比赛。有个小山没人去，因为上面都是石头，所以我们把它改</w:t>
      </w:r>
      <w:r>
        <w:rPr>
          <w:rFonts w:hint="eastAsia" w:ascii="楷体" w:hAnsi="楷体" w:eastAsia="楷体"/>
        </w:rPr>
        <w:t>造</w:t>
      </w:r>
      <w:r>
        <w:rPr>
          <w:rFonts w:ascii="楷体" w:hAnsi="楷体" w:eastAsia="楷体"/>
        </w:rPr>
        <w:t>了一下，上山后可以跳下去，我们在那儿看到蛇洞和蛇了。热的时候我们就出去找</w:t>
      </w:r>
      <w:r>
        <w:rPr>
          <w:rFonts w:hint="eastAsia" w:ascii="楷体" w:hAnsi="楷体" w:eastAsia="楷体"/>
        </w:rPr>
        <w:t>蜥蜴</w:t>
      </w:r>
      <w:r>
        <w:rPr>
          <w:rFonts w:ascii="楷体" w:hAnsi="楷体" w:eastAsia="楷体"/>
        </w:rPr>
        <w:t>。”还有一个女孩天真地补充说：“我爸爸有辆四轮驱动的卡车，我们去沙漠，不去自然之类的地方</w:t>
      </w:r>
      <w:r>
        <w:rPr>
          <w:rFonts w:hint="eastAsia" w:ascii="楷体" w:hAnsi="楷体" w:eastAsia="楷体"/>
        </w:rPr>
        <w:t>。”</w:t>
      </w:r>
      <w:r>
        <w:t>（</w:t>
      </w:r>
      <w:r>
        <w:rPr>
          <w:rFonts w:hint="eastAsia"/>
        </w:rPr>
        <w:t>摘编</w:t>
      </w:r>
      <w:r>
        <w:t>自理查德</w:t>
      </w:r>
      <w:r>
        <w:rPr>
          <w:rFonts w:hint="eastAsia"/>
        </w:rPr>
        <w:t>·</w:t>
      </w:r>
      <w:r>
        <w:t>洛夫著，郝冰等译《林间最后的小孩——拯救自然缺失症儿童》）</w:t>
      </w:r>
    </w:p>
    <w:p>
      <w:pPr>
        <w:spacing w:line="360" w:lineRule="auto"/>
      </w:pPr>
      <w:r>
        <w:drawing>
          <wp:inline distT="0" distB="0" distL="0" distR="0">
            <wp:extent cx="5219065" cy="2717165"/>
            <wp:effectExtent l="0" t="0" r="635" b="6985"/>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19065" cy="2717165"/>
                    </a:xfrm>
                    <a:prstGeom prst="rect">
                      <a:avLst/>
                    </a:prstGeom>
                    <a:noFill/>
                    <a:ln>
                      <a:noFill/>
                    </a:ln>
                  </pic:spPr>
                </pic:pic>
              </a:graphicData>
            </a:graphic>
          </wp:inline>
        </w:drawing>
      </w:r>
    </w:p>
    <w:p>
      <w:pPr>
        <w:spacing w:line="360" w:lineRule="auto"/>
        <w:ind w:firstLine="420" w:firstLineChars="200"/>
        <w:rPr>
          <w:rFonts w:ascii="楷体" w:hAnsi="楷体" w:eastAsia="楷体"/>
        </w:rPr>
      </w:pPr>
      <w:r>
        <w:rPr>
          <w:rFonts w:ascii="楷体" w:hAnsi="楷体" w:eastAsia="楷体"/>
        </w:rPr>
        <w:t>【注】其他，指机构一类的特殊群体，如政府机构等。自然教育，指以有吸引力的方式，让人们在自然中体验、学习关于自然的知识，建立与自然的联结，树立生态的世界观</w:t>
      </w:r>
      <w:r>
        <w:rPr>
          <w:rFonts w:hint="eastAsia" w:ascii="楷体" w:hAnsi="楷体" w:eastAsia="楷体"/>
        </w:rPr>
        <w:t>。</w:t>
      </w:r>
    </w:p>
    <w:p>
      <w:pPr>
        <w:spacing w:line="360" w:lineRule="auto"/>
        <w:ind w:firstLine="420" w:firstLineChars="200"/>
      </w:pPr>
      <w:r>
        <w:t>材料三：</w:t>
      </w:r>
    </w:p>
    <w:p>
      <w:pPr>
        <w:spacing w:line="360" w:lineRule="auto"/>
        <w:ind w:firstLine="420" w:firstLineChars="200"/>
      </w:pPr>
      <w:r>
        <w:rPr>
          <w:rFonts w:ascii="楷体" w:hAnsi="楷体" w:eastAsia="楷体"/>
        </w:rPr>
        <w:t>去</w:t>
      </w:r>
      <w:r>
        <w:rPr>
          <w:rFonts w:hint="eastAsia" w:ascii="楷体" w:hAnsi="楷体" w:eastAsia="楷体"/>
        </w:rPr>
        <w:t>爱</w:t>
      </w:r>
      <w:r>
        <w:rPr>
          <w:rFonts w:ascii="楷体" w:hAnsi="楷体" w:eastAsia="楷体"/>
        </w:rPr>
        <w:t>非人类的生物，其实并不太困难，只要多了解它们就不难办到。这种能力，甚至是这种倾向，可能都是人类的本能之一。这种现象被称为</w:t>
      </w:r>
      <w:r>
        <w:rPr>
          <w:rFonts w:hint="eastAsia" w:ascii="楷体" w:hAnsi="楷体" w:eastAsia="楷体"/>
        </w:rPr>
        <w:t>“</w:t>
      </w:r>
      <w:r>
        <w:rPr>
          <w:rFonts w:ascii="楷体" w:hAnsi="楷体" w:eastAsia="楷体"/>
        </w:rPr>
        <w:t>亲生命性</w:t>
      </w:r>
      <w:r>
        <w:rPr>
          <w:rFonts w:hint="eastAsia" w:ascii="楷体" w:hAnsi="楷体" w:eastAsia="楷体"/>
        </w:rPr>
        <w:t>”</w:t>
      </w:r>
      <w:r>
        <w:rPr>
          <w:rFonts w:ascii="楷体" w:hAnsi="楷体" w:eastAsia="楷体"/>
        </w:rPr>
        <w:t>，是一种与生俱来、特别关注生命以及类似的生命形式的倾向，有时甚至会想与它们进行情感交流。人类能够很敏锐地分辨出生命与无生命。我们认为其他生物是新奇、多样的。未知的生物，不论生活在深海、原始林，还是遥远的深山中，都会令我们觉得兴奋。其他星球上可能有生物的想法，也总是吸引着我们。恐龙更是人们心目中生物多样性消失的象征。在美国，参观动物</w:t>
      </w:r>
      <w:r>
        <w:rPr>
          <w:rFonts w:hint="eastAsia" w:ascii="楷体" w:hAnsi="楷体" w:eastAsia="楷体"/>
        </w:rPr>
        <w:t>园</w:t>
      </w:r>
      <w:r>
        <w:rPr>
          <w:rFonts w:ascii="楷体" w:hAnsi="楷体" w:eastAsia="楷体"/>
        </w:rPr>
        <w:t>的人数要超过职业运动比赛的观众数。而在华盛顿的国家动物园，最受欢迎的是昆虫馆，因为这儿展示的物种最新奇，样式也最多</w:t>
      </w:r>
      <w:r>
        <w:rPr>
          <w:rFonts w:hint="eastAsia" w:ascii="楷体" w:hAnsi="楷体" w:eastAsia="楷体"/>
        </w:rPr>
        <w:t>。</w:t>
      </w:r>
      <w:r>
        <w:t>（摘编自</w:t>
      </w:r>
      <w:r>
        <w:rPr>
          <w:rFonts w:hint="eastAsia"/>
        </w:rPr>
        <w:t>爱</w:t>
      </w:r>
      <w:r>
        <w:t>德华</w:t>
      </w:r>
      <w:r>
        <w:rPr>
          <w:rFonts w:hint="eastAsia"/>
        </w:rPr>
        <w:t>·</w:t>
      </w:r>
      <w:r>
        <w:t>威尔逊著，杨玉龄译《生命的未来》）</w:t>
      </w:r>
    </w:p>
    <w:p>
      <w:pPr>
        <w:spacing w:line="360" w:lineRule="auto"/>
        <w:ind w:firstLine="420" w:firstLineChars="200"/>
      </w:pPr>
      <w:r>
        <w:t>材料四：</w:t>
      </w:r>
    </w:p>
    <w:p>
      <w:pPr>
        <w:spacing w:line="360" w:lineRule="auto"/>
        <w:ind w:firstLine="420" w:firstLineChars="200"/>
        <w:rPr>
          <w:rFonts w:ascii="楷体" w:hAnsi="楷体" w:eastAsia="楷体"/>
        </w:rPr>
      </w:pPr>
      <w:r>
        <w:rPr>
          <w:rFonts w:ascii="楷体" w:hAnsi="楷体" w:eastAsia="楷体"/>
        </w:rPr>
        <w:t>与</w:t>
      </w:r>
      <w:r>
        <w:rPr>
          <w:rFonts w:ascii="楷体" w:hAnsi="楷体" w:eastAsia="楷体"/>
        </w:rPr>
        <w:drawing>
          <wp:inline distT="0" distB="0" distL="0" distR="0">
            <wp:extent cx="26035" cy="889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8890"/>
                    </a:xfrm>
                    <a:prstGeom prst="rect">
                      <a:avLst/>
                    </a:prstGeom>
                    <a:noFill/>
                    <a:ln>
                      <a:noFill/>
                    </a:ln>
                  </pic:spPr>
                </pic:pic>
              </a:graphicData>
            </a:graphic>
          </wp:inline>
        </w:drawing>
      </w:r>
      <w:r>
        <w:rPr>
          <w:rFonts w:ascii="楷体" w:hAnsi="楷体" w:eastAsia="楷体"/>
        </w:rPr>
        <w:t>亲生命性相对的是生物恐惧症。和亲生命性一样，这些生物</w:t>
      </w:r>
      <w:r>
        <w:rPr>
          <w:rFonts w:hint="eastAsia" w:ascii="楷体" w:hAnsi="楷体" w:eastAsia="楷体"/>
        </w:rPr>
        <w:t>恐惧</w:t>
      </w:r>
      <w:r>
        <w:rPr>
          <w:rFonts w:ascii="楷体" w:hAnsi="楷体" w:eastAsia="楷体"/>
        </w:rPr>
        <w:t>症也是通过学习而获</w:t>
      </w:r>
    </w:p>
    <w:p>
      <w:pPr>
        <w:spacing w:line="360" w:lineRule="auto"/>
        <w:rPr>
          <w:rFonts w:ascii="楷体" w:hAnsi="楷体" w:eastAsia="楷体"/>
        </w:rPr>
      </w:pPr>
      <w:r>
        <w:rPr>
          <w:rFonts w:ascii="楷体" w:hAnsi="楷体" w:eastAsia="楷体"/>
        </w:rPr>
        <w:t>得的。恐惧的强度会因个人的遗传与经历</w:t>
      </w:r>
      <w:r>
        <w:rPr>
          <w:rFonts w:hint="eastAsia" w:ascii="楷体" w:hAnsi="楷体" w:eastAsia="楷体"/>
        </w:rPr>
        <w:t>差异</w:t>
      </w:r>
      <w:r>
        <w:rPr>
          <w:rFonts w:ascii="楷体" w:hAnsi="楷体" w:eastAsia="楷体"/>
        </w:rPr>
        <w:t>而有所不同。最轻微的症状只是稍微厌恶，或</w:t>
      </w:r>
    </w:p>
    <w:p>
      <w:pPr>
        <w:spacing w:line="360" w:lineRule="auto"/>
      </w:pPr>
      <w:r>
        <w:rPr>
          <w:rFonts w:ascii="楷体" w:hAnsi="楷体" w:eastAsia="楷体"/>
        </w:rPr>
        <w:t>感觉不安。但严重的</w:t>
      </w:r>
      <w:r>
        <w:rPr>
          <w:rFonts w:hint="eastAsia" w:ascii="楷体" w:hAnsi="楷体" w:eastAsia="楷体"/>
        </w:rPr>
        <w:t>案例</w:t>
      </w:r>
      <w:r>
        <w:rPr>
          <w:rFonts w:ascii="楷体" w:hAnsi="楷体" w:eastAsia="楷体"/>
        </w:rPr>
        <w:t>，可能就是标准的临床恐惧症，</w:t>
      </w:r>
      <w:r>
        <w:rPr>
          <w:rFonts w:hint="eastAsia" w:ascii="楷体" w:hAnsi="楷体" w:eastAsia="楷体"/>
        </w:rPr>
        <w:t>激发</w:t>
      </w:r>
      <w:r>
        <w:rPr>
          <w:rFonts w:ascii="楷体" w:hAnsi="楷体" w:eastAsia="楷体"/>
        </w:rPr>
        <w:t>交感</w:t>
      </w:r>
      <w:r>
        <w:rPr>
          <w:rFonts w:hint="eastAsia" w:ascii="楷体" w:hAnsi="楷体" w:eastAsia="楷体"/>
        </w:rPr>
        <w:t>神经系统</w:t>
      </w:r>
      <w:r>
        <w:rPr>
          <w:rFonts w:ascii="楷体" w:hAnsi="楷体" w:eastAsia="楷体"/>
        </w:rPr>
        <w:t>，造成恐慌、恶心以及冒冷汗。这种根植于天性里的生物恐惧感，随时准备为危险源所激发，而危险源就是人类进化过程中，在自然界中所遭遇到的危险，包括高度、密闭空间、湍急的水流、蛇、狼、老鼠、</w:t>
      </w:r>
      <w:r>
        <w:rPr>
          <w:rFonts w:hint="eastAsia" w:ascii="楷体" w:hAnsi="楷体" w:eastAsia="楷体"/>
        </w:rPr>
        <w:t>蝙蝠</w:t>
      </w:r>
      <w:r>
        <w:rPr>
          <w:rFonts w:ascii="楷体" w:hAnsi="楷体" w:eastAsia="楷体"/>
        </w:rPr>
        <w:t>、蜘蛛以及鲜血，却不包括刀子、</w:t>
      </w:r>
      <w:r>
        <w:rPr>
          <w:rFonts w:hint="eastAsia" w:ascii="楷体" w:hAnsi="楷体" w:eastAsia="楷体"/>
        </w:rPr>
        <w:t>磨损</w:t>
      </w:r>
      <w:r>
        <w:rPr>
          <w:rFonts w:ascii="楷体" w:hAnsi="楷体" w:eastAsia="楷体"/>
        </w:rPr>
        <w:t>的电线、汽车以及枪支，虽然它们比起古代的危险源，更具杀伤力，但在进化历史上还是太过近代，不足以形成可</w:t>
      </w:r>
      <w:r>
        <w:rPr>
          <w:rFonts w:hint="eastAsia" w:ascii="楷体" w:hAnsi="楷体" w:eastAsia="楷体"/>
        </w:rPr>
        <w:t>遗传</w:t>
      </w:r>
      <w:r>
        <w:rPr>
          <w:rFonts w:ascii="楷体" w:hAnsi="楷体" w:eastAsia="楷体"/>
        </w:rPr>
        <w:t>的天性。</w:t>
      </w:r>
      <w:r>
        <w:t>（来源同材料三）</w:t>
      </w:r>
    </w:p>
    <w:p>
      <w:pPr>
        <w:spacing w:line="360" w:lineRule="auto"/>
      </w:pPr>
      <w:r>
        <w:t>7．下列对</w:t>
      </w:r>
      <w:r>
        <w:rPr>
          <w:rFonts w:ascii="宋体" w:hAnsi="宋体"/>
        </w:rPr>
        <w:t>材料中“亲生命性”和</w:t>
      </w:r>
      <w:r>
        <w:rPr>
          <w:rFonts w:hint="eastAsia" w:ascii="宋体" w:hAnsi="宋体"/>
        </w:rPr>
        <w:t>“</w:t>
      </w:r>
      <w:r>
        <w:rPr>
          <w:rFonts w:ascii="宋体" w:hAnsi="宋体"/>
        </w:rPr>
        <w:t>生物恐惧症”的相关理解，正</w:t>
      </w:r>
      <w:r>
        <w:t>确的一项是（3分）</w:t>
      </w:r>
    </w:p>
    <w:p>
      <w:pPr>
        <w:spacing w:line="360" w:lineRule="auto"/>
        <w:ind w:left="283" w:leftChars="135"/>
      </w:pPr>
      <w:r>
        <w:t>A．人类生来就可能有对生物的爱和恐惧，天生就能与自然界的生物进行感情交流。</w:t>
      </w:r>
    </w:p>
    <w:p>
      <w:pPr>
        <w:spacing w:line="360" w:lineRule="auto"/>
        <w:ind w:left="283" w:leftChars="135"/>
      </w:pPr>
      <w:r>
        <w:t>B．人类生来就有对生物的爱和恐惧，随时都会因自然危险源而激发生物恐惧症。</w:t>
      </w:r>
    </w:p>
    <w:p>
      <w:pPr>
        <w:spacing w:line="360" w:lineRule="auto"/>
        <w:ind w:left="283" w:leftChars="135"/>
      </w:pPr>
      <w:r>
        <w:t>C．人类对生物的恐惧是与生俱来的本能</w:t>
      </w:r>
      <w:r>
        <w:rPr>
          <w:rFonts w:hint="eastAsia"/>
        </w:rPr>
        <w:t>，</w:t>
      </w:r>
      <w:r>
        <w:t>我们的遗传基因里便具有对生物爱的反应能力。</w:t>
      </w:r>
    </w:p>
    <w:p>
      <w:pPr>
        <w:spacing w:line="360" w:lineRule="auto"/>
        <w:ind w:left="283" w:leftChars="135"/>
      </w:pPr>
      <w:r>
        <w:t>D．人类对生物的爱可能是与生俱来的本能，我们对生物恐惧的反应是通过学习而获得的。</w:t>
      </w:r>
    </w:p>
    <w:p>
      <w:pPr>
        <w:spacing w:line="360" w:lineRule="auto"/>
      </w:pPr>
      <w:r>
        <w:t>8．下列对材料相关内容的理解和分析，不正确的一项是（3分）</w:t>
      </w:r>
    </w:p>
    <w:p>
      <w:pPr>
        <w:spacing w:line="360" w:lineRule="auto"/>
        <w:ind w:left="707" w:leftChars="135" w:hanging="424"/>
      </w:pPr>
      <w:r>
        <w:t>A．喜欢自然的孩子中有一半喜欢在自然里</w:t>
      </w:r>
      <w:r>
        <w:rPr>
          <w:rFonts w:hint="eastAsia"/>
        </w:rPr>
        <w:t>骑车</w:t>
      </w:r>
      <w:r>
        <w:t>，这种自然体验符合儿童天性，有利于他们形成亲近自然、热爱生命的意识</w:t>
      </w:r>
      <w:r>
        <w:rPr>
          <w:rFonts w:hint="eastAsia"/>
        </w:rPr>
        <w:t>。</w:t>
      </w:r>
    </w:p>
    <w:p>
      <w:pPr>
        <w:spacing w:line="360" w:lineRule="auto"/>
        <w:ind w:left="707" w:leftChars="135" w:hanging="424"/>
      </w:pPr>
      <w:r>
        <w:t>B．从当前我国自然教育的受众群体特征看，值得注意的是</w:t>
      </w:r>
      <w:r>
        <w:rPr>
          <w:rFonts w:hint="eastAsia"/>
        </w:rPr>
        <w:t>，</w:t>
      </w:r>
      <w:r>
        <w:t>政府和公司占比较小，二者是自然教育行业很大的潜在市场</w:t>
      </w:r>
      <w:r>
        <w:rPr>
          <w:rFonts w:hint="eastAsia"/>
        </w:rPr>
        <w:t>。</w:t>
      </w:r>
    </w:p>
    <w:p>
      <w:pPr>
        <w:spacing w:line="360" w:lineRule="auto"/>
        <w:ind w:left="707" w:leftChars="135" w:hanging="424"/>
      </w:pPr>
      <w:r>
        <w:t>C．在美国，去动物园参观的游客比去体育场馆看职业运动比赛的观众多，这一事实是人类</w:t>
      </w:r>
      <w:r>
        <w:rPr>
          <w:rFonts w:hint="eastAsia"/>
        </w:rPr>
        <w:t>“</w:t>
      </w:r>
      <w:r>
        <w:t>亲生命性</w:t>
      </w:r>
      <w:r>
        <w:rPr>
          <w:rFonts w:hint="eastAsia"/>
        </w:rPr>
        <w:t>”</w:t>
      </w:r>
      <w:r>
        <w:t>的证据之一</w:t>
      </w:r>
      <w:r>
        <w:rPr>
          <w:rFonts w:hint="eastAsia"/>
        </w:rPr>
        <w:t>。</w:t>
      </w:r>
    </w:p>
    <w:p>
      <w:pPr>
        <w:spacing w:line="360" w:lineRule="auto"/>
        <w:ind w:left="707" w:leftChars="135" w:hanging="424"/>
      </w:pPr>
      <w:r>
        <w:t>D．人对高度、密闭空间、湍急水流的恐惧，跟他具备的知识有关，也可能跟他的经历有关，还可能跟人类基因有关</w:t>
      </w:r>
      <w:r>
        <w:rPr>
          <w:rFonts w:hint="eastAsia"/>
        </w:rPr>
        <w:t>。</w:t>
      </w:r>
    </w:p>
    <w:p>
      <w:pPr>
        <w:spacing w:line="360" w:lineRule="auto"/>
      </w:pPr>
      <w:r>
        <w:t>9．根据上述材料，概括出重视自然教育必要性的事实和理论依据。（4分</w:t>
      </w:r>
      <w:r>
        <w:rPr>
          <w:rFonts w:hint="eastAsia"/>
        </w:rPr>
        <w:t>）</w:t>
      </w:r>
    </w:p>
    <w:p>
      <w:pPr>
        <w:spacing w:line="360" w:lineRule="auto"/>
      </w:pPr>
      <w:r>
        <w:t>（1）事实依据：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rFonts w:hint="eastAsia"/>
        </w:rPr>
        <w:t>（</w:t>
      </w:r>
      <w:r>
        <w:t>2分）</w:t>
      </w:r>
    </w:p>
    <w:p>
      <w:pPr>
        <w:spacing w:line="360" w:lineRule="auto"/>
      </w:pPr>
      <w:r>
        <w:t>（2）理论依据：</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（2分）</w:t>
      </w:r>
    </w:p>
    <w:p>
      <w:pPr>
        <w:snapToGrid w:val="0"/>
        <w:spacing w:line="336" w:lineRule="auto"/>
        <w:rPr>
          <w:color w:val="000000"/>
          <w:szCs w:val="21"/>
        </w:rPr>
      </w:pPr>
      <w:r>
        <w:rPr>
          <w:rFonts w:hint="eastAsia"/>
          <w:color w:val="000000"/>
          <w:szCs w:val="21"/>
        </w:rPr>
        <w:t>（二）阅读下面的文字，完成</w:t>
      </w:r>
      <w:r>
        <w:rPr>
          <w:color w:val="000000"/>
          <w:szCs w:val="21"/>
        </w:rPr>
        <w:t>10</w:t>
      </w:r>
      <w:r>
        <w:rPr>
          <w:rFonts w:hint="eastAsia"/>
          <w:color w:val="000000"/>
          <w:szCs w:val="21"/>
        </w:rPr>
        <w:t>—</w:t>
      </w:r>
      <w:r>
        <w:rPr>
          <w:color w:val="000000"/>
          <w:szCs w:val="21"/>
        </w:rPr>
        <w:t>13</w:t>
      </w:r>
      <w:r>
        <w:rPr>
          <w:rFonts w:hint="eastAsia"/>
          <w:color w:val="000000"/>
          <w:szCs w:val="21"/>
        </w:rPr>
        <w:t>题。（</w:t>
      </w:r>
      <w:r>
        <w:rPr>
          <w:color w:val="000000"/>
          <w:szCs w:val="21"/>
        </w:rPr>
        <w:t>20</w:t>
      </w:r>
      <w:r>
        <w:rPr>
          <w:rFonts w:hint="eastAsia"/>
          <w:color w:val="000000"/>
          <w:szCs w:val="21"/>
        </w:rPr>
        <w:t>分）</w:t>
      </w:r>
    </w:p>
    <w:p>
      <w:pPr>
        <w:spacing w:line="360" w:lineRule="auto"/>
        <w:jc w:val="center"/>
      </w:pPr>
      <w:r>
        <w:rPr>
          <w:rFonts w:hint="eastAsia"/>
        </w:rPr>
        <w:t>汴京的</w:t>
      </w:r>
      <w:r>
        <w:t>星河</w:t>
      </w:r>
    </w:p>
    <w:p>
      <w:pPr>
        <w:spacing w:line="360" w:lineRule="auto"/>
        <w:jc w:val="center"/>
      </w:pPr>
      <w:r>
        <w:rPr>
          <w:rFonts w:hint="eastAsia"/>
        </w:rPr>
        <w:t>叶文玲</w:t>
      </w:r>
    </w:p>
    <w:p>
      <w:pPr>
        <w:spacing w:line="360" w:lineRule="auto"/>
        <w:ind w:firstLine="420" w:firstLineChars="200"/>
        <w:rPr>
          <w:rFonts w:ascii="楷体" w:hAnsi="楷体" w:eastAsia="楷体"/>
        </w:rPr>
      </w:pPr>
      <w:r>
        <w:rPr>
          <w:rFonts w:ascii="楷体" w:hAnsi="楷体" w:eastAsia="楷体"/>
        </w:rPr>
        <w:t>孩提时，</w:t>
      </w:r>
      <w:r>
        <w:rPr>
          <w:rFonts w:hint="eastAsia" w:ascii="楷体" w:hAnsi="楷体" w:eastAsia="楷体"/>
        </w:rPr>
        <w:t>我</w:t>
      </w:r>
      <w:r>
        <w:rPr>
          <w:rFonts w:ascii="楷体" w:hAnsi="楷体" w:eastAsia="楷体"/>
        </w:rPr>
        <w:t>有许多美丽的憧憬，天真的梦。</w:t>
      </w:r>
      <w:r>
        <w:rPr>
          <w:rFonts w:hint="eastAsia" w:ascii="楷体" w:hAnsi="楷体" w:eastAsia="楷体"/>
        </w:rPr>
        <w:t>那时，</w:t>
      </w:r>
      <w:r>
        <w:rPr>
          <w:rFonts w:ascii="楷体" w:hAnsi="楷体" w:eastAsia="楷体"/>
        </w:rPr>
        <w:t>我最喜欢看天上的星河。夏夜仰望那缀</w:t>
      </w:r>
      <w:r>
        <w:rPr>
          <w:rFonts w:ascii="楷体" w:hAnsi="楷体" w:eastAsia="楷体"/>
        </w:rPr>
        <w:drawing>
          <wp:inline distT="0" distB="0" distL="0" distR="0">
            <wp:extent cx="26035" cy="1714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ascii="楷体" w:hAnsi="楷体" w:eastAsia="楷体"/>
        </w:rPr>
        <w:t>满星星的夜空，我会几个小时地坐对发痴，小脑瓜里整个儿盘旋着关于星星月亮的种种神话传说。于是，我总相信月宫里</w:t>
      </w:r>
      <w:r>
        <w:rPr>
          <w:rFonts w:hint="eastAsia" w:ascii="楷体" w:hAnsi="楷体" w:eastAsia="楷体"/>
        </w:rPr>
        <w:t>有</w:t>
      </w:r>
      <w:r>
        <w:rPr>
          <w:rFonts w:ascii="楷体" w:hAnsi="楷体" w:eastAsia="楷体"/>
        </w:rPr>
        <w:t>嫦娥，早晚有一天会从那影影绰绰的桂花树下飘飘走出，而那璀璨的星星呢，一定是那些调皮的小仙女随意抛洒的宝石珠贝。我很想什么时候飞上天去，抓住天幕的一角轻轻一抖，让这些明亮得耀眼的珠宝纷纷飞落下来，穿过云端，落到人间</w:t>
      </w:r>
      <w:r>
        <w:rPr>
          <w:rFonts w:hint="eastAsia" w:ascii="楷体" w:hAnsi="楷体" w:eastAsia="楷体"/>
        </w:rPr>
        <w:t>,</w:t>
      </w:r>
    </w:p>
    <w:p>
      <w:pPr>
        <w:spacing w:line="360" w:lineRule="auto"/>
        <w:ind w:firstLine="420" w:firstLineChars="200"/>
        <w:rPr>
          <w:rFonts w:ascii="楷体" w:hAnsi="楷体" w:eastAsia="楷体"/>
        </w:rPr>
      </w:pPr>
      <w:r>
        <w:rPr>
          <w:rFonts w:ascii="楷体" w:hAnsi="楷体" w:eastAsia="楷体"/>
        </w:rPr>
        <w:t>傻念头想过万万千，我却从不以为可笑，倒觉得这些记忆，永远像蜜汁一样醇甜。</w:t>
      </w:r>
    </w:p>
    <w:p>
      <w:pPr>
        <w:spacing w:line="360" w:lineRule="auto"/>
        <w:ind w:firstLine="420" w:firstLineChars="200"/>
        <w:rPr>
          <w:rFonts w:ascii="楷体" w:hAnsi="楷体" w:eastAsia="楷体"/>
        </w:rPr>
      </w:pPr>
      <w:r>
        <w:rPr>
          <w:rFonts w:ascii="楷体" w:hAnsi="楷体" w:eastAsia="楷体"/>
        </w:rPr>
        <w:t>大概就因为这颗未泯的童心吧，一些别人认为是不算稀奇的事，在我，却总要兴奋得大喊大叫。</w:t>
      </w:r>
    </w:p>
    <w:p>
      <w:pPr>
        <w:spacing w:line="360" w:lineRule="auto"/>
        <w:ind w:firstLine="420" w:firstLineChars="200"/>
        <w:rPr>
          <w:rFonts w:ascii="楷体" w:hAnsi="楷体" w:eastAsia="楷体"/>
        </w:rPr>
      </w:pPr>
      <w:r>
        <w:rPr>
          <w:rFonts w:hint="eastAsia" w:ascii="楷体" w:hAnsi="楷体" w:eastAsia="楷体"/>
        </w:rPr>
        <w:t>现在</w:t>
      </w:r>
      <w:r>
        <w:rPr>
          <w:rFonts w:ascii="楷体" w:hAnsi="楷体" w:eastAsia="楷体"/>
        </w:rPr>
        <w:t>，我就</w:t>
      </w:r>
      <w:r>
        <w:rPr>
          <w:rFonts w:hint="eastAsia" w:ascii="楷体" w:hAnsi="楷体" w:eastAsia="楷体"/>
        </w:rPr>
        <w:t>又</w:t>
      </w:r>
      <w:r>
        <w:rPr>
          <w:rFonts w:ascii="楷体" w:hAnsi="楷体" w:eastAsia="楷体"/>
        </w:rPr>
        <w:t>想叫喊了：最近，我真的看见了天上落下的星河</w:t>
      </w:r>
      <w:r>
        <w:rPr>
          <w:rFonts w:eastAsia="楷体"/>
        </w:rPr>
        <w:t>——</w:t>
      </w:r>
      <w:r>
        <w:rPr>
          <w:rFonts w:hint="eastAsia" w:ascii="楷体" w:hAnsi="楷体" w:eastAsia="楷体"/>
        </w:rPr>
        <w:t>那</w:t>
      </w:r>
      <w:r>
        <w:rPr>
          <w:rFonts w:ascii="楷体" w:hAnsi="楷体" w:eastAsia="楷体"/>
        </w:rPr>
        <w:t>明亮</w:t>
      </w:r>
      <w:r>
        <w:rPr>
          <w:rFonts w:hint="eastAsia" w:ascii="楷体" w:hAnsi="楷体" w:eastAsia="楷体"/>
        </w:rPr>
        <w:t>得</w:t>
      </w:r>
      <w:r>
        <w:rPr>
          <w:rFonts w:ascii="楷体" w:hAnsi="楷体" w:eastAsia="楷体"/>
        </w:rPr>
        <w:t>耀眼的珠宝。</w:t>
      </w:r>
    </w:p>
    <w:p>
      <w:pPr>
        <w:spacing w:line="360" w:lineRule="auto"/>
        <w:ind w:firstLine="420" w:firstLineChars="200"/>
        <w:rPr>
          <w:rFonts w:ascii="楷体" w:hAnsi="楷体" w:eastAsia="楷体"/>
        </w:rPr>
      </w:pPr>
      <w:r>
        <w:rPr>
          <w:rFonts w:hint="eastAsia" w:ascii="楷体" w:hAnsi="楷体" w:eastAsia="楷体"/>
        </w:rPr>
        <w:t>那是</w:t>
      </w:r>
      <w:r>
        <w:rPr>
          <w:rFonts w:ascii="楷体" w:hAnsi="楷体" w:eastAsia="楷体"/>
        </w:rPr>
        <w:t>在汴京</w:t>
      </w:r>
      <w:r>
        <w:rPr>
          <w:rFonts w:eastAsia="楷体"/>
        </w:rPr>
        <w:t>——</w:t>
      </w:r>
      <w:r>
        <w:rPr>
          <w:rFonts w:hint="eastAsia" w:ascii="楷体" w:hAnsi="楷体" w:eastAsia="楷体"/>
        </w:rPr>
        <w:t>开封</w:t>
      </w:r>
      <w:r>
        <w:rPr>
          <w:rFonts w:ascii="楷体" w:hAnsi="楷体" w:eastAsia="楷体"/>
        </w:rPr>
        <w:t>。这个赫赫有名的宋代京都汴梁城，果真又一次</w:t>
      </w:r>
      <w:r>
        <w:rPr>
          <w:rFonts w:hint="eastAsia" w:ascii="楷体" w:hAnsi="楷体" w:eastAsia="楷体"/>
        </w:rPr>
        <w:t>牵</w:t>
      </w:r>
      <w:r>
        <w:rPr>
          <w:rFonts w:ascii="楷体" w:hAnsi="楷体" w:eastAsia="楷体"/>
        </w:rPr>
        <w:t>下了天上的星河，让无数次揣想过</w:t>
      </w:r>
      <w:r>
        <w:rPr>
          <w:rFonts w:hint="eastAsia" w:ascii="楷体" w:hAnsi="楷体" w:eastAsia="楷体"/>
        </w:rPr>
        <w:t>《东京梦华录》笔下</w:t>
      </w:r>
      <w:r>
        <w:rPr>
          <w:rFonts w:ascii="楷体" w:hAnsi="楷体" w:eastAsia="楷体"/>
        </w:rPr>
        <w:t>灯宵月夕的我，</w:t>
      </w:r>
      <w:r>
        <w:rPr>
          <w:rFonts w:ascii="楷体" w:hAnsi="楷体" w:eastAsia="楷体"/>
          <w:em w:val="dot"/>
        </w:rPr>
        <w:t>感到如此新奇和</w:t>
      </w:r>
      <w:r>
        <w:rPr>
          <w:rFonts w:hint="eastAsia" w:ascii="楷体" w:hAnsi="楷体" w:eastAsia="楷体"/>
          <w:em w:val="dot"/>
        </w:rPr>
        <w:t>庆幸</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素</w:t>
      </w:r>
      <w:r>
        <w:rPr>
          <w:rFonts w:ascii="楷体" w:hAnsi="楷体" w:eastAsia="楷体"/>
        </w:rPr>
        <w:t>享</w:t>
      </w:r>
      <w:r>
        <w:rPr>
          <w:rFonts w:hint="eastAsia" w:ascii="楷体" w:hAnsi="楷体" w:eastAsia="楷体"/>
        </w:rPr>
        <w:t>声誉</w:t>
      </w:r>
      <w:r>
        <w:rPr>
          <w:rFonts w:ascii="楷体" w:hAnsi="楷体" w:eastAsia="楷体"/>
        </w:rPr>
        <w:t>的汴京，果</w:t>
      </w:r>
      <w:r>
        <w:rPr>
          <w:rFonts w:hint="eastAsia" w:ascii="楷体" w:hAnsi="楷体" w:eastAsia="楷体"/>
        </w:rPr>
        <w:t>不</w:t>
      </w:r>
      <w:r>
        <w:rPr>
          <w:rFonts w:ascii="楷体" w:hAnsi="楷体" w:eastAsia="楷体"/>
        </w:rPr>
        <w:t>负人愿。在</w:t>
      </w:r>
      <w:r>
        <w:rPr>
          <w:rFonts w:hint="eastAsia" w:ascii="楷体" w:hAnsi="楷体" w:eastAsia="楷体"/>
        </w:rPr>
        <w:t>月华</w:t>
      </w:r>
      <w:r>
        <w:rPr>
          <w:rFonts w:ascii="楷体" w:hAnsi="楷体" w:eastAsia="楷体"/>
        </w:rPr>
        <w:t>皎皎的元宵节，它再次以</w:t>
      </w:r>
      <w:r>
        <w:rPr>
          <w:rFonts w:hint="eastAsia" w:ascii="楷体" w:hAnsi="楷体" w:eastAsia="楷体"/>
        </w:rPr>
        <w:t>花</w:t>
      </w:r>
      <w:r>
        <w:rPr>
          <w:rFonts w:ascii="楷体" w:hAnsi="楷体" w:eastAsia="楷体"/>
        </w:rPr>
        <w:t>光满路千门如昼</w:t>
      </w:r>
      <w:r>
        <w:rPr>
          <w:rFonts w:hint="eastAsia" w:ascii="楷体" w:hAnsi="楷体" w:eastAsia="楷体"/>
        </w:rPr>
        <w:t>的</w:t>
      </w:r>
      <w:r>
        <w:rPr>
          <w:rFonts w:ascii="楷体" w:hAnsi="楷体" w:eastAsia="楷体"/>
        </w:rPr>
        <w:t>姿</w:t>
      </w:r>
      <w:r>
        <w:rPr>
          <w:rFonts w:hint="eastAsia" w:ascii="楷体" w:hAnsi="楷体" w:eastAsia="楷体"/>
        </w:rPr>
        <w:t>颜，</w:t>
      </w:r>
      <w:r>
        <w:rPr>
          <w:rFonts w:ascii="楷体" w:hAnsi="楷体" w:eastAsia="楷体"/>
        </w:rPr>
        <w:t>呈现了它非同寻常的辉煌。</w:t>
      </w:r>
    </w:p>
    <w:p>
      <w:pPr>
        <w:spacing w:line="360" w:lineRule="auto"/>
        <w:ind w:firstLine="420" w:firstLineChars="200"/>
        <w:rPr>
          <w:rFonts w:ascii="楷体" w:hAnsi="楷体" w:eastAsia="楷体"/>
        </w:rPr>
      </w:pPr>
      <w:r>
        <w:rPr>
          <w:rFonts w:hint="eastAsia" w:ascii="楷体" w:hAnsi="楷体" w:eastAsia="楷体"/>
        </w:rPr>
        <w:t>非是我这个初来乍到的外来客言辞夸大，</w:t>
      </w:r>
      <w:r>
        <w:rPr>
          <w:rFonts w:ascii="楷体" w:hAnsi="楷体" w:eastAsia="楷体"/>
        </w:rPr>
        <w:t>我总觉得在汴京看灯会，别有一番意趣</w:t>
      </w:r>
      <w:r>
        <w:rPr>
          <w:rFonts w:hint="eastAsia" w:ascii="楷体" w:hAnsi="楷体" w:eastAsia="楷体"/>
        </w:rPr>
        <w:t>，</w:t>
      </w:r>
      <w:r>
        <w:rPr>
          <w:rFonts w:ascii="楷体" w:hAnsi="楷体" w:eastAsia="楷体"/>
        </w:rPr>
        <w:t>在灯会中看汴京，别有一番别处</w:t>
      </w:r>
      <w:r>
        <w:rPr>
          <w:rFonts w:hint="eastAsia" w:ascii="楷体" w:hAnsi="楷体" w:eastAsia="楷体"/>
        </w:rPr>
        <w:t>难以</w:t>
      </w:r>
      <w:r>
        <w:rPr>
          <w:rFonts w:ascii="楷体" w:hAnsi="楷体" w:eastAsia="楷体"/>
        </w:rPr>
        <w:t>得见的古城神韵和</w:t>
      </w:r>
      <w:r>
        <w:rPr>
          <w:rFonts w:hint="eastAsia" w:ascii="楷体" w:hAnsi="楷体" w:eastAsia="楷体"/>
        </w:rPr>
        <w:t>京都</w:t>
      </w:r>
      <w:r>
        <w:rPr>
          <w:rFonts w:ascii="楷体" w:hAnsi="楷体" w:eastAsia="楷体"/>
        </w:rPr>
        <w:t>风光。</w:t>
      </w:r>
    </w:p>
    <w:p>
      <w:pPr>
        <w:spacing w:line="360" w:lineRule="auto"/>
        <w:ind w:firstLine="420" w:firstLineChars="200"/>
        <w:rPr>
          <w:rFonts w:ascii="楷体" w:hAnsi="楷体" w:eastAsia="楷体"/>
        </w:rPr>
      </w:pPr>
      <w:r>
        <w:rPr>
          <w:rFonts w:hint="eastAsia" w:ascii="楷体" w:hAnsi="楷体" w:eastAsia="楷体"/>
        </w:rPr>
        <w:t>这种</w:t>
      </w:r>
      <w:r>
        <w:rPr>
          <w:rFonts w:ascii="楷体" w:hAnsi="楷体" w:eastAsia="楷体"/>
        </w:rPr>
        <w:t>新奇</w:t>
      </w:r>
      <w:r>
        <w:rPr>
          <w:rFonts w:hint="eastAsia" w:ascii="楷体" w:hAnsi="楷体" w:eastAsia="楷体"/>
        </w:rPr>
        <w:t>有趣</w:t>
      </w:r>
      <w:r>
        <w:rPr>
          <w:rFonts w:ascii="楷体" w:hAnsi="楷体" w:eastAsia="楷体"/>
        </w:rPr>
        <w:t>的感觉缘何而</w:t>
      </w:r>
      <w:r>
        <w:rPr>
          <w:rFonts w:hint="eastAsia" w:ascii="楷体" w:hAnsi="楷体" w:eastAsia="楷体"/>
        </w:rPr>
        <w:t>来</w:t>
      </w:r>
      <w:r>
        <w:rPr>
          <w:rFonts w:ascii="楷体" w:hAnsi="楷体" w:eastAsia="楷体"/>
        </w:rPr>
        <w:t>？是</w:t>
      </w:r>
      <w:r>
        <w:rPr>
          <w:rFonts w:hint="eastAsia" w:ascii="楷体" w:hAnsi="楷体" w:eastAsia="楷体"/>
        </w:rPr>
        <w:t>因</w:t>
      </w:r>
      <w:r>
        <w:rPr>
          <w:rFonts w:ascii="楷体" w:hAnsi="楷体" w:eastAsia="楷体"/>
        </w:rPr>
        <w:t>了那些盏灯，也因了那</w:t>
      </w:r>
      <w:r>
        <w:rPr>
          <w:rFonts w:hint="eastAsia" w:ascii="楷体" w:hAnsi="楷体" w:eastAsia="楷体"/>
        </w:rPr>
        <w:t>看灯</w:t>
      </w:r>
      <w:r>
        <w:rPr>
          <w:rFonts w:ascii="楷体" w:hAnsi="楷体" w:eastAsia="楷体"/>
        </w:rPr>
        <w:t>的人，也因了那挂灯的街</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先说</w:t>
      </w:r>
      <w:r>
        <w:rPr>
          <w:rFonts w:ascii="楷体" w:hAnsi="楷体" w:eastAsia="楷体"/>
        </w:rPr>
        <w:t>那街。</w:t>
      </w:r>
    </w:p>
    <w:p>
      <w:pPr>
        <w:spacing w:line="360" w:lineRule="auto"/>
        <w:ind w:firstLine="420" w:firstLineChars="200"/>
        <w:rPr>
          <w:rFonts w:ascii="楷体" w:hAnsi="楷体" w:eastAsia="楷体"/>
        </w:rPr>
      </w:pPr>
      <w:r>
        <w:rPr>
          <w:rFonts w:hint="eastAsia" w:ascii="楷体" w:hAnsi="楷体" w:eastAsia="楷体"/>
        </w:rPr>
        <w:t>汴京</w:t>
      </w:r>
      <w:r>
        <w:rPr>
          <w:rFonts w:ascii="楷体" w:hAnsi="楷体" w:eastAsia="楷体"/>
        </w:rPr>
        <w:t>的街，古今相映成趣，一片繁荣。路</w:t>
      </w:r>
      <w:r>
        <w:rPr>
          <w:rFonts w:hint="eastAsia" w:ascii="楷体" w:hAnsi="楷体" w:eastAsia="楷体"/>
        </w:rPr>
        <w:t>这</w:t>
      </w:r>
      <w:r>
        <w:rPr>
          <w:rFonts w:ascii="楷体" w:hAnsi="楷体" w:eastAsia="楷体"/>
        </w:rPr>
        <w:t>厢，高高耸立起一幢幢现代化大楼；路那厢，则一色是明</w:t>
      </w:r>
      <w:r>
        <w:rPr>
          <w:rFonts w:hint="eastAsia" w:ascii="楷体" w:hAnsi="楷体" w:eastAsia="楷体"/>
        </w:rPr>
        <w:t>清</w:t>
      </w:r>
      <w:r>
        <w:rPr>
          <w:rFonts w:ascii="楷体" w:hAnsi="楷体" w:eastAsia="楷体"/>
        </w:rPr>
        <w:t>风味的木柱木门木栅，</w:t>
      </w:r>
      <w:r>
        <w:rPr>
          <w:rFonts w:hint="eastAsia" w:ascii="楷体" w:hAnsi="楷体" w:eastAsia="楷体"/>
        </w:rPr>
        <w:t>特别</w:t>
      </w:r>
      <w:r>
        <w:rPr>
          <w:rFonts w:ascii="楷体" w:hAnsi="楷体" w:eastAsia="楷体"/>
        </w:rPr>
        <w:t>是那雕镂朱漆的木窗棂，很能教人想起</w:t>
      </w:r>
      <w:r>
        <w:rPr>
          <w:rFonts w:hint="eastAsia" w:ascii="楷体" w:hAnsi="楷体" w:eastAsia="楷体"/>
        </w:rPr>
        <w:t>白话</w:t>
      </w:r>
      <w:r>
        <w:rPr>
          <w:rFonts w:ascii="楷体" w:hAnsi="楷体" w:eastAsia="楷体"/>
        </w:rPr>
        <w:t>小说中</w:t>
      </w:r>
      <w:r>
        <w:rPr>
          <w:rFonts w:hint="eastAsia" w:ascii="楷体" w:hAnsi="楷体" w:eastAsia="楷体"/>
        </w:rPr>
        <w:t>所</w:t>
      </w:r>
      <w:r>
        <w:rPr>
          <w:rFonts w:ascii="楷体" w:hAnsi="楷体" w:eastAsia="楷体"/>
        </w:rPr>
        <w:t>写的</w:t>
      </w:r>
      <w:r>
        <w:rPr>
          <w:rFonts w:hint="eastAsia" w:ascii="楷体" w:hAnsi="楷体" w:eastAsia="楷体"/>
        </w:rPr>
        <w:t>布衣</w:t>
      </w:r>
      <w:r>
        <w:rPr>
          <w:rFonts w:ascii="楷体" w:hAnsi="楷体" w:eastAsia="楷体"/>
        </w:rPr>
        <w:t>小帽的“</w:t>
      </w:r>
      <w:r>
        <w:rPr>
          <w:rFonts w:hint="eastAsia" w:ascii="楷体" w:hAnsi="楷体" w:eastAsia="楷体"/>
        </w:rPr>
        <w:t>市井人家</w:t>
      </w:r>
      <w:r>
        <w:rPr>
          <w:rFonts w:ascii="楷体" w:hAnsi="楷体" w:eastAsia="楷体"/>
        </w:rPr>
        <w:t>”</w:t>
      </w:r>
      <w:r>
        <w:rPr>
          <w:rFonts w:hint="eastAsia" w:ascii="楷体" w:hAnsi="楷体" w:eastAsia="楷体"/>
        </w:rPr>
        <w:t>。</w:t>
      </w:r>
      <w:r>
        <w:rPr>
          <w:rFonts w:ascii="楷体" w:hAnsi="楷体" w:eastAsia="楷体"/>
        </w:rPr>
        <w:t>甚至</w:t>
      </w:r>
      <w:r>
        <w:rPr>
          <w:rFonts w:hint="eastAsia" w:ascii="楷体" w:hAnsi="楷体" w:eastAsia="楷体"/>
        </w:rPr>
        <w:t>连</w:t>
      </w:r>
      <w:r>
        <w:rPr>
          <w:rFonts w:ascii="楷体" w:hAnsi="楷体" w:eastAsia="楷体"/>
        </w:rPr>
        <w:t>门口那长垂的</w:t>
      </w:r>
      <w:r>
        <w:rPr>
          <w:rFonts w:hint="eastAsia" w:ascii="楷体" w:hAnsi="楷体" w:eastAsia="楷体"/>
        </w:rPr>
        <w:t>竹</w:t>
      </w:r>
      <w:r>
        <w:rPr>
          <w:rFonts w:ascii="楷体" w:hAnsi="楷体" w:eastAsia="楷体"/>
        </w:rPr>
        <w:t>帘一动，你都会蓦然一惊</w:t>
      </w:r>
      <w:r>
        <w:rPr>
          <w:rFonts w:hint="eastAsia" w:ascii="楷体" w:hAnsi="楷体" w:eastAsia="楷体"/>
        </w:rPr>
        <w:t>：</w:t>
      </w:r>
      <w:r>
        <w:rPr>
          <w:rFonts w:ascii="楷体" w:hAnsi="楷体" w:eastAsia="楷体"/>
        </w:rPr>
        <w:t>是要走出一位</w:t>
      </w:r>
      <w:r>
        <w:rPr>
          <w:rFonts w:hint="eastAsia" w:ascii="楷体" w:hAnsi="楷体" w:eastAsia="楷体"/>
        </w:rPr>
        <w:t>肩搭</w:t>
      </w:r>
      <w:r>
        <w:rPr>
          <w:rFonts w:ascii="楷体" w:hAnsi="楷体" w:eastAsia="楷体"/>
        </w:rPr>
        <w:t>长巾鼻头抹了点白粉的“</w:t>
      </w:r>
      <w:r>
        <w:rPr>
          <w:rFonts w:hint="eastAsia" w:ascii="楷体" w:hAnsi="楷体" w:eastAsia="楷体"/>
        </w:rPr>
        <w:t>酒保</w:t>
      </w:r>
      <w:r>
        <w:rPr>
          <w:rFonts w:ascii="楷体" w:hAnsi="楷体" w:eastAsia="楷体"/>
        </w:rPr>
        <w:t>”</w:t>
      </w:r>
      <w:r>
        <w:rPr>
          <w:rFonts w:hint="eastAsia" w:ascii="楷体" w:hAnsi="楷体" w:eastAsia="楷体"/>
        </w:rPr>
        <w:t>，</w:t>
      </w:r>
      <w:r>
        <w:rPr>
          <w:rFonts w:ascii="楷体" w:hAnsi="楷体" w:eastAsia="楷体"/>
        </w:rPr>
        <w:t>还是朱钗</w:t>
      </w:r>
      <w:r>
        <w:rPr>
          <w:rFonts w:hint="eastAsia" w:ascii="楷体" w:hAnsi="楷体" w:eastAsia="楷体"/>
        </w:rPr>
        <w:t>满头</w:t>
      </w:r>
      <w:r>
        <w:rPr>
          <w:rFonts w:ascii="楷体" w:hAnsi="楷体" w:eastAsia="楷体"/>
        </w:rPr>
        <w:t>罗</w:t>
      </w:r>
      <w:r>
        <w:rPr>
          <w:rFonts w:hint="eastAsia" w:ascii="楷体" w:hAnsi="楷体" w:eastAsia="楷体"/>
        </w:rPr>
        <w:t>裙曳地</w:t>
      </w:r>
      <w:r>
        <w:rPr>
          <w:rFonts w:ascii="楷体" w:hAnsi="楷体" w:eastAsia="楷体"/>
        </w:rPr>
        <w:t>的“</w:t>
      </w:r>
      <w:r>
        <w:rPr>
          <w:rFonts w:hint="eastAsia" w:ascii="楷体" w:hAnsi="楷体" w:eastAsia="楷体"/>
        </w:rPr>
        <w:t>女娇娃</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且</w:t>
      </w:r>
      <w:r>
        <w:rPr>
          <w:rFonts w:ascii="楷体" w:hAnsi="楷体" w:eastAsia="楷体"/>
        </w:rPr>
        <w:t>说那人。</w:t>
      </w:r>
    </w:p>
    <w:p>
      <w:pPr>
        <w:spacing w:line="360" w:lineRule="auto"/>
        <w:ind w:firstLine="420" w:firstLineChars="200"/>
        <w:rPr>
          <w:rFonts w:ascii="楷体" w:hAnsi="楷体" w:eastAsia="楷体"/>
        </w:rPr>
      </w:pPr>
      <w:r>
        <w:rPr>
          <w:rFonts w:hint="eastAsia" w:ascii="楷体" w:hAnsi="楷体" w:eastAsia="楷体"/>
        </w:rPr>
        <w:t>也许</w:t>
      </w:r>
      <w:r>
        <w:rPr>
          <w:rFonts w:ascii="楷体" w:hAnsi="楷体" w:eastAsia="楷体"/>
        </w:rPr>
        <w:t>正月正是“</w:t>
      </w:r>
      <w:r>
        <w:rPr>
          <w:rFonts w:hint="eastAsia" w:ascii="楷体" w:hAnsi="楷体" w:eastAsia="楷体"/>
        </w:rPr>
        <w:t>闲月</w:t>
      </w:r>
      <w:r>
        <w:rPr>
          <w:rFonts w:ascii="楷体" w:hAnsi="楷体" w:eastAsia="楷体"/>
        </w:rPr>
        <w:t>”</w:t>
      </w:r>
      <w:r>
        <w:rPr>
          <w:rFonts w:hint="eastAsia" w:ascii="楷体" w:hAnsi="楷体" w:eastAsia="楷体"/>
        </w:rPr>
        <w:t>吧</w:t>
      </w:r>
      <w:r>
        <w:rPr>
          <w:rFonts w:ascii="楷体" w:hAnsi="楷体" w:eastAsia="楷体"/>
        </w:rPr>
        <w:t>，不大的汴京城竟</w:t>
      </w:r>
      <w:r>
        <w:rPr>
          <w:rFonts w:hint="eastAsia" w:ascii="楷体" w:hAnsi="楷体" w:eastAsia="楷体"/>
        </w:rPr>
        <w:t>拥集了</w:t>
      </w:r>
      <w:r>
        <w:rPr>
          <w:rFonts w:ascii="楷体" w:hAnsi="楷体" w:eastAsia="楷体"/>
        </w:rPr>
        <w:t>这么多的“</w:t>
      </w:r>
      <w:r>
        <w:rPr>
          <w:rFonts w:hint="eastAsia" w:ascii="楷体" w:hAnsi="楷体" w:eastAsia="楷体"/>
        </w:rPr>
        <w:t>闲人</w:t>
      </w:r>
      <w:r>
        <w:rPr>
          <w:rFonts w:ascii="楷体" w:hAnsi="楷体" w:eastAsia="楷体"/>
        </w:rPr>
        <w:t>”</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紧挨着</w:t>
      </w:r>
      <w:r>
        <w:rPr>
          <w:rFonts w:ascii="楷体" w:hAnsi="楷体" w:eastAsia="楷体"/>
        </w:rPr>
        <w:t>相国寺的小</w:t>
      </w:r>
      <w:r>
        <w:rPr>
          <w:rFonts w:hint="eastAsia" w:ascii="楷体" w:hAnsi="楷体" w:eastAsia="楷体"/>
        </w:rPr>
        <w:t>商品</w:t>
      </w:r>
      <w:r>
        <w:rPr>
          <w:rFonts w:ascii="楷体" w:hAnsi="楷体" w:eastAsia="楷体"/>
        </w:rPr>
        <w:t>市场，设在一条长而又长的窄巷内，天天人头攒动，</w:t>
      </w:r>
      <w:r>
        <w:rPr>
          <w:rFonts w:hint="eastAsia" w:ascii="楷体" w:hAnsi="楷体" w:eastAsia="楷体"/>
        </w:rPr>
        <w:t>熙来攘往</w:t>
      </w:r>
      <w:r>
        <w:rPr>
          <w:rFonts w:ascii="楷体" w:hAnsi="楷体" w:eastAsia="楷体"/>
        </w:rPr>
        <w:t>，那琳琅满目的小摊和</w:t>
      </w:r>
      <w:r>
        <w:rPr>
          <w:rFonts w:hint="eastAsia" w:ascii="楷体" w:hAnsi="楷体" w:eastAsia="楷体"/>
        </w:rPr>
        <w:t>形形色色</w:t>
      </w:r>
      <w:r>
        <w:rPr>
          <w:rFonts w:ascii="楷体" w:hAnsi="楷体" w:eastAsia="楷体"/>
        </w:rPr>
        <w:t>的顾客，</w:t>
      </w:r>
      <w:r>
        <w:rPr>
          <w:rFonts w:hint="eastAsia" w:ascii="楷体" w:hAnsi="楷体" w:eastAsia="楷体"/>
        </w:rPr>
        <w:t>还</w:t>
      </w:r>
      <w:r>
        <w:rPr>
          <w:rFonts w:ascii="楷体" w:hAnsi="楷体" w:eastAsia="楷体"/>
        </w:rPr>
        <w:t>真像升平鼎盛的北宋“</w:t>
      </w:r>
      <w:r>
        <w:rPr>
          <w:rFonts w:hint="eastAsia" w:ascii="楷体" w:hAnsi="楷体" w:eastAsia="楷体"/>
        </w:rPr>
        <w:t>相国寺</w:t>
      </w:r>
      <w:r>
        <w:rPr>
          <w:rFonts w:ascii="楷体" w:hAnsi="楷体" w:eastAsia="楷体"/>
        </w:rPr>
        <w:t>万姓交易”</w:t>
      </w:r>
      <w:r>
        <w:rPr>
          <w:rFonts w:hint="eastAsia" w:ascii="楷体" w:hAnsi="楷体" w:eastAsia="楷体"/>
        </w:rPr>
        <w:t>的</w:t>
      </w:r>
      <w:r>
        <w:rPr>
          <w:rFonts w:ascii="楷体" w:hAnsi="楷体" w:eastAsia="楷体"/>
        </w:rPr>
        <w:t>盛况呢！那</w:t>
      </w:r>
      <w:r>
        <w:rPr>
          <w:rFonts w:hint="eastAsia" w:ascii="楷体" w:hAnsi="楷体" w:eastAsia="楷体"/>
        </w:rPr>
        <w:t>儿</w:t>
      </w:r>
      <w:r>
        <w:rPr>
          <w:rFonts w:ascii="楷体" w:hAnsi="楷体" w:eastAsia="楷体"/>
        </w:rPr>
        <w:t>，摆着那么多卖各色小吃的食摊，香气四溢，烟雾腾腾，碗盏丁冬，吆</w:t>
      </w:r>
      <w:r>
        <w:rPr>
          <w:rFonts w:hint="eastAsia" w:ascii="楷体" w:hAnsi="楷体" w:eastAsia="楷体"/>
        </w:rPr>
        <w:t>声</w:t>
      </w:r>
      <w:r>
        <w:rPr>
          <w:rFonts w:ascii="楷体" w:hAnsi="楷体" w:eastAsia="楷体"/>
        </w:rPr>
        <w:t>大作。那个</w:t>
      </w:r>
      <w:r>
        <w:rPr>
          <w:rFonts w:hint="eastAsia" w:ascii="楷体" w:hAnsi="楷体" w:eastAsia="楷体"/>
        </w:rPr>
        <w:t>素</w:t>
      </w:r>
      <w:r>
        <w:rPr>
          <w:rFonts w:ascii="楷体" w:hAnsi="楷体" w:eastAsia="楷体"/>
        </w:rPr>
        <w:t>享</w:t>
      </w:r>
      <w:r>
        <w:rPr>
          <w:rFonts w:hint="eastAsia" w:ascii="楷体" w:hAnsi="楷体" w:eastAsia="楷体"/>
        </w:rPr>
        <w:t>盛名</w:t>
      </w:r>
      <w:r>
        <w:rPr>
          <w:rFonts w:ascii="楷体" w:hAnsi="楷体" w:eastAsia="楷体"/>
        </w:rPr>
        <w:t>的“</w:t>
      </w:r>
      <w:r>
        <w:rPr>
          <w:rFonts w:hint="eastAsia" w:ascii="楷体" w:hAnsi="楷体" w:eastAsia="楷体"/>
        </w:rPr>
        <w:t>第一楼</w:t>
      </w:r>
      <w:r>
        <w:rPr>
          <w:rFonts w:ascii="楷体" w:hAnsi="楷体" w:eastAsia="楷体"/>
        </w:rPr>
        <w:t>”</w:t>
      </w:r>
      <w:r>
        <w:rPr>
          <w:rFonts w:hint="eastAsia" w:ascii="楷体" w:hAnsi="楷体" w:eastAsia="楷体"/>
        </w:rPr>
        <w:t>，</w:t>
      </w:r>
      <w:r>
        <w:rPr>
          <w:rFonts w:ascii="楷体" w:hAnsi="楷体" w:eastAsia="楷体"/>
        </w:rPr>
        <w:t>更是整日价</w:t>
      </w:r>
      <w:r>
        <w:rPr>
          <w:rFonts w:hint="eastAsia" w:ascii="楷体" w:hAnsi="楷体" w:eastAsia="楷体"/>
        </w:rPr>
        <w:t>顾客盈门</w:t>
      </w:r>
      <w:r>
        <w:rPr>
          <w:rFonts w:ascii="楷体" w:hAnsi="楷体" w:eastAsia="楷体"/>
        </w:rPr>
        <w:t>，座无虚席。这</w:t>
      </w:r>
      <w:r>
        <w:rPr>
          <w:rFonts w:hint="eastAsia" w:ascii="楷体" w:hAnsi="楷体" w:eastAsia="楷体"/>
        </w:rPr>
        <w:t>一切</w:t>
      </w:r>
      <w:r>
        <w:rPr>
          <w:rFonts w:ascii="楷体" w:hAnsi="楷体" w:eastAsia="楷体"/>
        </w:rPr>
        <w:t>，不也大有向</w:t>
      </w:r>
      <w:r>
        <w:rPr>
          <w:rFonts w:hint="eastAsia" w:ascii="楷体" w:hAnsi="楷体" w:eastAsia="楷体"/>
        </w:rPr>
        <w:t>以</w:t>
      </w:r>
      <w:r>
        <w:rPr>
          <w:rFonts w:ascii="楷体" w:hAnsi="楷体" w:eastAsia="楷体"/>
        </w:rPr>
        <w:t>时令小吃</w:t>
      </w:r>
      <w:r>
        <w:rPr>
          <w:rFonts w:hint="eastAsia" w:ascii="楷体" w:hAnsi="楷体" w:eastAsia="楷体"/>
        </w:rPr>
        <w:t>著称</w:t>
      </w:r>
      <w:r>
        <w:rPr>
          <w:rFonts w:ascii="楷体" w:hAnsi="楷体" w:eastAsia="楷体"/>
        </w:rPr>
        <w:t>天下的汴京城遗风么？但是</w:t>
      </w:r>
      <w:r>
        <w:rPr>
          <w:rFonts w:hint="eastAsia" w:ascii="楷体" w:hAnsi="楷体" w:eastAsia="楷体"/>
        </w:rPr>
        <w:t>，</w:t>
      </w:r>
      <w:r>
        <w:rPr>
          <w:rFonts w:ascii="楷体" w:hAnsi="楷体" w:eastAsia="楷体"/>
        </w:rPr>
        <w:t>我晓得，这盛况，这胜景，前些年是</w:t>
      </w:r>
      <w:r>
        <w:rPr>
          <w:rFonts w:hint="eastAsia" w:ascii="楷体" w:hAnsi="楷体" w:eastAsia="楷体"/>
        </w:rPr>
        <w:t>断断</w:t>
      </w:r>
      <w:r>
        <w:rPr>
          <w:rFonts w:ascii="楷体" w:hAnsi="楷体" w:eastAsia="楷体"/>
        </w:rPr>
        <w:t>没有的，</w:t>
      </w:r>
      <w:r>
        <w:rPr>
          <w:rFonts w:hint="eastAsia" w:ascii="楷体" w:hAnsi="楷体" w:eastAsia="楷体"/>
        </w:rPr>
        <w:t>假如</w:t>
      </w:r>
      <w:r>
        <w:rPr>
          <w:rFonts w:ascii="楷体" w:hAnsi="楷体" w:eastAsia="楷体"/>
        </w:rPr>
        <w:t>没有改革开放的新经济政策带来的繁荣，一向贫寒的豫东农民，能这样衣帽鲜亮亮、脸上油光光地率领</w:t>
      </w:r>
      <w:r>
        <w:rPr>
          <w:rFonts w:hint="eastAsia" w:ascii="楷体" w:hAnsi="楷体" w:eastAsia="楷体"/>
        </w:rPr>
        <w:t>举家</w:t>
      </w:r>
      <w:r>
        <w:rPr>
          <w:rFonts w:ascii="楷体" w:hAnsi="楷体" w:eastAsia="楷体"/>
        </w:rPr>
        <w:t>老小来开封大饱眼福和口</w:t>
      </w:r>
      <w:r>
        <w:rPr>
          <w:rFonts w:hint="eastAsia" w:ascii="楷体" w:hAnsi="楷体" w:eastAsia="楷体"/>
        </w:rPr>
        <w:t>福</w:t>
      </w:r>
      <w:r>
        <w:rPr>
          <w:rFonts w:ascii="楷体" w:hAnsi="楷体" w:eastAsia="楷体"/>
        </w:rPr>
        <w:t>吗？</w:t>
      </w:r>
    </w:p>
    <w:p>
      <w:pPr>
        <w:spacing w:line="360" w:lineRule="auto"/>
        <w:ind w:firstLine="420" w:firstLineChars="200"/>
        <w:rPr>
          <w:rFonts w:ascii="楷体" w:hAnsi="楷体" w:eastAsia="楷体"/>
        </w:rPr>
      </w:pPr>
      <w:r>
        <w:rPr>
          <w:rFonts w:hint="eastAsia" w:ascii="楷体" w:hAnsi="楷体" w:eastAsia="楷体"/>
        </w:rPr>
        <w:t>今年</w:t>
      </w:r>
      <w:r>
        <w:rPr>
          <w:rFonts w:ascii="楷体" w:hAnsi="楷体" w:eastAsia="楷体"/>
        </w:rPr>
        <w:t>，到开封游逛</w:t>
      </w:r>
      <w:r>
        <w:rPr>
          <w:rFonts w:hint="eastAsia" w:ascii="楷体" w:hAnsi="楷体" w:eastAsia="楷体"/>
        </w:rPr>
        <w:t>的</w:t>
      </w:r>
      <w:r>
        <w:rPr>
          <w:rFonts w:ascii="楷体" w:hAnsi="楷体" w:eastAsia="楷体"/>
        </w:rPr>
        <w:t>人特别</w:t>
      </w:r>
      <w:r>
        <w:rPr>
          <w:rFonts w:hint="eastAsia" w:ascii="楷体" w:hAnsi="楷体" w:eastAsia="楷体"/>
        </w:rPr>
        <w:t>多</w:t>
      </w:r>
      <w:r>
        <w:rPr>
          <w:rFonts w:ascii="楷体" w:hAnsi="楷体" w:eastAsia="楷体"/>
        </w:rPr>
        <w:t>，逛街的</w:t>
      </w:r>
      <w:r>
        <w:rPr>
          <w:rFonts w:hint="eastAsia" w:ascii="楷体" w:hAnsi="楷体" w:eastAsia="楷体"/>
        </w:rPr>
        <w:t>最</w:t>
      </w:r>
      <w:r>
        <w:rPr>
          <w:rFonts w:ascii="楷体" w:hAnsi="楷体" w:eastAsia="楷体"/>
        </w:rPr>
        <w:t>主要目的，就是来</w:t>
      </w:r>
      <w:r>
        <w:rPr>
          <w:rFonts w:hint="eastAsia" w:ascii="楷体" w:hAnsi="楷体" w:eastAsia="楷体"/>
        </w:rPr>
        <w:t>观</w:t>
      </w:r>
      <w:r>
        <w:rPr>
          <w:rFonts w:ascii="楷体" w:hAnsi="楷体" w:eastAsia="楷体"/>
        </w:rPr>
        <w:t>灯。</w:t>
      </w:r>
    </w:p>
    <w:p>
      <w:pPr>
        <w:spacing w:line="360" w:lineRule="auto"/>
        <w:ind w:firstLine="420" w:firstLineChars="200"/>
        <w:rPr>
          <w:rFonts w:ascii="楷体" w:hAnsi="楷体" w:eastAsia="楷体"/>
        </w:rPr>
      </w:pPr>
      <w:r>
        <w:rPr>
          <w:rFonts w:hint="eastAsia" w:ascii="楷体" w:hAnsi="楷体" w:eastAsia="楷体"/>
        </w:rPr>
        <w:t>再说</w:t>
      </w:r>
      <w:r>
        <w:rPr>
          <w:rFonts w:ascii="楷体" w:hAnsi="楷体" w:eastAsia="楷体"/>
        </w:rPr>
        <w:t>那</w:t>
      </w:r>
      <w:r>
        <w:rPr>
          <w:rFonts w:hint="eastAsia" w:ascii="楷体" w:hAnsi="楷体" w:eastAsia="楷体"/>
        </w:rPr>
        <w:t>灯</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我们</w:t>
      </w:r>
      <w:r>
        <w:rPr>
          <w:rFonts w:ascii="楷体" w:hAnsi="楷体" w:eastAsia="楷体"/>
        </w:rPr>
        <w:t>抵达之时</w:t>
      </w:r>
      <w:r>
        <w:rPr>
          <w:rFonts w:hint="eastAsia" w:ascii="楷体" w:hAnsi="楷体" w:eastAsia="楷体"/>
        </w:rPr>
        <w:t>，</w:t>
      </w:r>
      <w:r>
        <w:rPr>
          <w:rFonts w:ascii="楷体" w:hAnsi="楷体" w:eastAsia="楷体"/>
        </w:rPr>
        <w:t>虽</w:t>
      </w:r>
      <w:r>
        <w:rPr>
          <w:rFonts w:hint="eastAsia" w:ascii="楷体" w:hAnsi="楷体" w:eastAsia="楷体"/>
        </w:rPr>
        <w:t>是</w:t>
      </w:r>
      <w:r>
        <w:rPr>
          <w:rFonts w:ascii="楷体" w:hAnsi="楷体" w:eastAsia="楷体"/>
        </w:rPr>
        <w:t>正午，</w:t>
      </w:r>
      <w:r>
        <w:rPr>
          <w:rFonts w:hint="eastAsia" w:ascii="楷体" w:hAnsi="楷体" w:eastAsia="楷体"/>
        </w:rPr>
        <w:t>却</w:t>
      </w:r>
      <w:r>
        <w:rPr>
          <w:rFonts w:ascii="楷体" w:hAnsi="楷体" w:eastAsia="楷体"/>
        </w:rPr>
        <w:t>见鼓楼、龙亭这些主要街区，俱已</w:t>
      </w:r>
      <w:r>
        <w:rPr>
          <w:rFonts w:hint="eastAsia" w:ascii="楷体" w:hAnsi="楷体" w:eastAsia="楷体"/>
        </w:rPr>
        <w:t>“东风夜</w:t>
      </w:r>
      <w:r>
        <w:rPr>
          <w:rFonts w:ascii="楷体" w:hAnsi="楷体" w:eastAsia="楷体"/>
        </w:rPr>
        <w:t>放花千树</w:t>
      </w:r>
      <w:r>
        <w:rPr>
          <w:rFonts w:hint="eastAsia" w:ascii="楷体" w:hAnsi="楷体" w:eastAsia="楷体"/>
        </w:rPr>
        <w:t>”了</w:t>
      </w:r>
      <w:r>
        <w:rPr>
          <w:rFonts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说</w:t>
      </w:r>
      <w:r>
        <w:rPr>
          <w:rFonts w:ascii="楷体" w:hAnsi="楷体" w:eastAsia="楷体"/>
        </w:rPr>
        <w:t>也怪，越</w:t>
      </w:r>
      <w:r>
        <w:rPr>
          <w:rFonts w:hint="eastAsia" w:ascii="楷体" w:hAnsi="楷体" w:eastAsia="楷体"/>
        </w:rPr>
        <w:t>盼淡月</w:t>
      </w:r>
      <w:r>
        <w:rPr>
          <w:rFonts w:ascii="楷体" w:hAnsi="楷体" w:eastAsia="楷体"/>
        </w:rPr>
        <w:t>胧明，偏偏日落</w:t>
      </w:r>
      <w:r>
        <w:rPr>
          <w:rFonts w:hint="eastAsia" w:ascii="楷体" w:hAnsi="楷体" w:eastAsia="楷体"/>
        </w:rPr>
        <w:t>迟迟</w:t>
      </w:r>
      <w:r>
        <w:rPr>
          <w:rFonts w:ascii="楷体" w:hAnsi="楷体" w:eastAsia="楷体"/>
        </w:rPr>
        <w:t>，待挨</w:t>
      </w:r>
      <w:r>
        <w:rPr>
          <w:rFonts w:hint="eastAsia" w:ascii="楷体" w:hAnsi="楷体" w:eastAsia="楷体"/>
        </w:rPr>
        <w:t>得</w:t>
      </w:r>
      <w:r>
        <w:rPr>
          <w:rFonts w:ascii="楷体" w:hAnsi="楷体" w:eastAsia="楷体"/>
        </w:rPr>
        <w:t>黄昏近，笑语喧</w:t>
      </w:r>
      <w:r>
        <w:rPr>
          <w:rFonts w:hint="eastAsia" w:ascii="楷体" w:hAnsi="楷体" w:eastAsia="楷体"/>
        </w:rPr>
        <w:t>，</w:t>
      </w:r>
      <w:r>
        <w:rPr>
          <w:rFonts w:ascii="楷体" w:hAnsi="楷体" w:eastAsia="楷体"/>
        </w:rPr>
        <w:t>好心的主人却又劝阻道：此时去观灯，保准你们挨都挨不到跟前！</w:t>
      </w:r>
    </w:p>
    <w:p>
      <w:pPr>
        <w:spacing w:line="360" w:lineRule="auto"/>
        <w:ind w:firstLine="420" w:firstLineChars="200"/>
        <w:rPr>
          <w:rFonts w:ascii="楷体" w:hAnsi="楷体" w:eastAsia="楷体"/>
        </w:rPr>
      </w:pPr>
      <w:r>
        <w:rPr>
          <w:rFonts w:hint="eastAsia" w:ascii="楷体" w:hAnsi="楷体" w:eastAsia="楷体"/>
        </w:rPr>
        <w:t>纵然</w:t>
      </w:r>
      <w:r>
        <w:rPr>
          <w:rFonts w:ascii="楷体" w:hAnsi="楷体" w:eastAsia="楷体"/>
        </w:rPr>
        <w:t>心急难耐，也只好耐下心来，</w:t>
      </w:r>
      <w:r>
        <w:rPr>
          <w:rFonts w:hint="eastAsia" w:ascii="楷体" w:hAnsi="楷体" w:eastAsia="楷体"/>
        </w:rPr>
        <w:t>远远</w:t>
      </w:r>
      <w:r>
        <w:rPr>
          <w:rFonts w:ascii="楷体" w:hAnsi="楷体" w:eastAsia="楷体"/>
        </w:rPr>
        <w:t>地站在门口，</w:t>
      </w:r>
      <w:r>
        <w:rPr>
          <w:rFonts w:hint="eastAsia" w:ascii="楷体" w:hAnsi="楷体" w:eastAsia="楷体"/>
        </w:rPr>
        <w:t>放眼</w:t>
      </w:r>
      <w:r>
        <w:rPr>
          <w:rFonts w:ascii="楷体" w:hAnsi="楷体" w:eastAsia="楷体"/>
        </w:rPr>
        <w:t>眺望长街，果然是人潮滚滚，黑压压一片。虽</w:t>
      </w:r>
      <w:r>
        <w:rPr>
          <w:rFonts w:hint="eastAsia" w:ascii="楷体" w:hAnsi="楷体" w:eastAsia="楷体"/>
        </w:rPr>
        <w:t>未</w:t>
      </w:r>
      <w:r>
        <w:rPr>
          <w:rFonts w:ascii="楷体" w:hAnsi="楷体" w:eastAsia="楷体"/>
        </w:rPr>
        <w:t>亲临，可是一阵阵传来的欢声</w:t>
      </w:r>
      <w:r>
        <w:rPr>
          <w:rFonts w:hint="eastAsia" w:ascii="楷体" w:hAnsi="楷体" w:eastAsia="楷体"/>
        </w:rPr>
        <w:t>笑</w:t>
      </w:r>
      <w:r>
        <w:rPr>
          <w:rFonts w:ascii="楷体" w:hAnsi="楷体" w:eastAsia="楷体"/>
        </w:rPr>
        <w:t>浪，越发教你心痒痒得如痴如醉了。</w:t>
      </w:r>
    </w:p>
    <w:p>
      <w:pPr>
        <w:spacing w:line="360" w:lineRule="auto"/>
        <w:ind w:firstLine="420" w:firstLineChars="200"/>
        <w:rPr>
          <w:rFonts w:ascii="楷体" w:hAnsi="楷体" w:eastAsia="楷体"/>
        </w:rPr>
      </w:pPr>
      <w:r>
        <w:rPr>
          <w:rFonts w:hint="eastAsia" w:ascii="楷体" w:hAnsi="楷体" w:eastAsia="楷体"/>
        </w:rPr>
        <w:t>好容易</w:t>
      </w:r>
      <w:r>
        <w:rPr>
          <w:rFonts w:ascii="楷体" w:hAnsi="楷体" w:eastAsia="楷体"/>
        </w:rPr>
        <w:t>等到了“</w:t>
      </w:r>
      <w:r>
        <w:rPr>
          <w:rFonts w:hint="eastAsia" w:ascii="楷体" w:hAnsi="楷体" w:eastAsia="楷体"/>
        </w:rPr>
        <w:t>灯火阑珊</w:t>
      </w:r>
      <w:r>
        <w:rPr>
          <w:rFonts w:ascii="楷体" w:hAnsi="楷体" w:eastAsia="楷体"/>
        </w:rPr>
        <w:t>”</w:t>
      </w:r>
      <w:r>
        <w:rPr>
          <w:rFonts w:hint="eastAsia" w:ascii="楷体" w:hAnsi="楷体" w:eastAsia="楷体"/>
        </w:rPr>
        <w:t>时</w:t>
      </w:r>
      <w:r>
        <w:rPr>
          <w:rFonts w:ascii="楷体" w:hAnsi="楷体" w:eastAsia="楷体"/>
        </w:rPr>
        <w:t>。哦</w:t>
      </w:r>
      <w:r>
        <w:rPr>
          <w:rFonts w:hint="eastAsia" w:ascii="楷体" w:hAnsi="楷体" w:eastAsia="楷体"/>
        </w:rPr>
        <w:t>，</w:t>
      </w:r>
      <w:r>
        <w:rPr>
          <w:rFonts w:ascii="楷体" w:hAnsi="楷体" w:eastAsia="楷体"/>
        </w:rPr>
        <w:t>这话儿也许不算准确，已</w:t>
      </w:r>
      <w:r>
        <w:rPr>
          <w:rFonts w:hint="eastAsia" w:ascii="楷体" w:hAnsi="楷体" w:eastAsia="楷体"/>
        </w:rPr>
        <w:t>是</w:t>
      </w:r>
      <w:r>
        <w:rPr>
          <w:rFonts w:ascii="楷体" w:hAnsi="楷体" w:eastAsia="楷体"/>
        </w:rPr>
        <w:t>灯露</w:t>
      </w:r>
      <w:r>
        <w:rPr>
          <w:rFonts w:hint="eastAsia" w:ascii="楷体" w:hAnsi="楷体" w:eastAsia="楷体"/>
        </w:rPr>
        <w:t>生凉</w:t>
      </w:r>
      <w:r>
        <w:rPr>
          <w:rFonts w:ascii="楷体" w:hAnsi="楷体" w:eastAsia="楷体"/>
        </w:rPr>
        <w:t>月横中天了，兴致浓浓的观灯人，还是一簇簇一队队地</w:t>
      </w:r>
      <w:r>
        <w:rPr>
          <w:rFonts w:hint="eastAsia" w:ascii="楷体" w:hAnsi="楷体" w:eastAsia="楷体"/>
        </w:rPr>
        <w:t>蜂拥不绝</w:t>
      </w:r>
      <w:r>
        <w:rPr>
          <w:rFonts w:ascii="楷体" w:hAnsi="楷体" w:eastAsia="楷体"/>
        </w:rPr>
        <w:t>。</w:t>
      </w:r>
    </w:p>
    <w:p>
      <w:pPr>
        <w:spacing w:line="360" w:lineRule="auto"/>
        <w:ind w:firstLine="420" w:firstLineChars="200"/>
        <w:rPr>
          <w:rFonts w:ascii="楷体" w:hAnsi="楷体" w:eastAsia="楷体"/>
          <w:u w:val="single"/>
        </w:rPr>
      </w:pPr>
      <w:r>
        <w:rPr>
          <w:rFonts w:hint="eastAsia" w:ascii="楷体" w:hAnsi="楷体" w:eastAsia="楷体"/>
          <w:u w:val="single"/>
        </w:rPr>
        <w:t>汴京城名不虚传</w:t>
      </w:r>
      <w:r>
        <w:rPr>
          <w:rFonts w:ascii="楷体" w:hAnsi="楷体" w:eastAsia="楷体"/>
          <w:u w:val="single"/>
        </w:rPr>
        <w:t>，而</w:t>
      </w:r>
      <w:r>
        <w:rPr>
          <w:rFonts w:hint="eastAsia" w:ascii="楷体" w:hAnsi="楷体" w:eastAsia="楷体"/>
          <w:u w:val="single"/>
        </w:rPr>
        <w:t>汴京</w:t>
      </w:r>
      <w:r>
        <w:rPr>
          <w:rFonts w:ascii="楷体" w:hAnsi="楷体" w:eastAsia="楷体"/>
          <w:u w:val="single"/>
        </w:rPr>
        <w:t>人也果</w:t>
      </w:r>
      <w:r>
        <w:rPr>
          <w:rFonts w:hint="eastAsia" w:ascii="楷体" w:hAnsi="楷体" w:eastAsia="楷体"/>
          <w:u w:val="single"/>
        </w:rPr>
        <w:t>有</w:t>
      </w:r>
      <w:r>
        <w:rPr>
          <w:rFonts w:ascii="楷体" w:hAnsi="楷体" w:eastAsia="楷体"/>
          <w:u w:val="single"/>
        </w:rPr>
        <w:t>奇术异能！你</w:t>
      </w:r>
      <w:r>
        <w:rPr>
          <w:rFonts w:hint="eastAsia" w:ascii="楷体" w:hAnsi="楷体" w:eastAsia="楷体"/>
          <w:u w:val="single"/>
        </w:rPr>
        <w:t>看</w:t>
      </w:r>
      <w:r>
        <w:rPr>
          <w:rFonts w:ascii="楷体" w:hAnsi="楷体" w:eastAsia="楷体"/>
          <w:u w:val="single"/>
        </w:rPr>
        <w:t>那一盏盏巧夺天工的</w:t>
      </w:r>
      <w:r>
        <w:rPr>
          <w:rFonts w:hint="eastAsia" w:ascii="楷体" w:hAnsi="楷体" w:eastAsia="楷体"/>
          <w:u w:val="single"/>
        </w:rPr>
        <w:t>彩灯</w:t>
      </w:r>
      <w:r>
        <w:rPr>
          <w:rFonts w:ascii="楷体" w:hAnsi="楷体" w:eastAsia="楷体"/>
          <w:u w:val="single"/>
        </w:rPr>
        <w:t>，</w:t>
      </w:r>
      <w:r>
        <w:rPr>
          <w:rFonts w:hint="eastAsia" w:ascii="楷体" w:hAnsi="楷体" w:eastAsia="楷体"/>
          <w:u w:val="single"/>
        </w:rPr>
        <w:t>真</w:t>
      </w:r>
      <w:r>
        <w:rPr>
          <w:rFonts w:ascii="楷体" w:hAnsi="楷体" w:eastAsia="楷体"/>
          <w:u w:val="single"/>
        </w:rPr>
        <w:t>个是收尽了祥云</w:t>
      </w:r>
      <w:r>
        <w:rPr>
          <w:rFonts w:hint="eastAsia" w:ascii="楷体" w:hAnsi="楷体" w:eastAsia="楷体"/>
          <w:u w:val="single"/>
        </w:rPr>
        <w:t>五</w:t>
      </w:r>
      <w:r>
        <w:rPr>
          <w:rFonts w:ascii="楷体" w:hAnsi="楷体" w:eastAsia="楷体"/>
          <w:u w:val="single"/>
        </w:rPr>
        <w:t>色</w:t>
      </w:r>
      <w:r>
        <w:rPr>
          <w:rFonts w:hint="eastAsia" w:ascii="楷体" w:hAnsi="楷体" w:eastAsia="楷体"/>
          <w:u w:val="single"/>
        </w:rPr>
        <w:t>荧煌炫</w:t>
      </w:r>
      <w:r>
        <w:rPr>
          <w:rFonts w:ascii="楷体" w:hAnsi="楷体" w:eastAsia="楷体"/>
          <w:u w:val="single"/>
        </w:rPr>
        <w:t>转</w:t>
      </w:r>
      <w:r>
        <w:rPr>
          <w:rFonts w:hint="eastAsia" w:ascii="楷体" w:hAnsi="楷体" w:eastAsia="楷体"/>
          <w:u w:val="single"/>
        </w:rPr>
        <w:t>，</w:t>
      </w:r>
      <w:r>
        <w:rPr>
          <w:rFonts w:ascii="楷体" w:hAnsi="楷体" w:eastAsia="楷体"/>
          <w:u w:val="single"/>
        </w:rPr>
        <w:t>那千百盏争奇斗</w:t>
      </w:r>
      <w:r>
        <w:rPr>
          <w:rFonts w:hint="eastAsia" w:ascii="楷体" w:hAnsi="楷体" w:eastAsia="楷体"/>
          <w:u w:val="single"/>
        </w:rPr>
        <w:t>俏</w:t>
      </w:r>
      <w:r>
        <w:rPr>
          <w:rFonts w:ascii="楷体" w:hAnsi="楷体" w:eastAsia="楷体"/>
          <w:u w:val="single"/>
        </w:rPr>
        <w:t>的灯，</w:t>
      </w:r>
      <w:r>
        <w:rPr>
          <w:rFonts w:hint="eastAsia" w:ascii="楷体" w:hAnsi="楷体" w:eastAsia="楷体"/>
          <w:u w:val="single"/>
        </w:rPr>
        <w:t>一一</w:t>
      </w:r>
      <w:r>
        <w:rPr>
          <w:rFonts w:ascii="楷体" w:hAnsi="楷体" w:eastAsia="楷体"/>
          <w:u w:val="single"/>
        </w:rPr>
        <w:t>地当街密密地排列开来，交相辉映，金光四射。近近地看</w:t>
      </w:r>
      <w:r>
        <w:rPr>
          <w:rFonts w:hint="eastAsia" w:ascii="楷体" w:hAnsi="楷体" w:eastAsia="楷体"/>
          <w:u w:val="single"/>
        </w:rPr>
        <w:t>，</w:t>
      </w:r>
      <w:r>
        <w:rPr>
          <w:rFonts w:ascii="楷体" w:hAnsi="楷体" w:eastAsia="楷体"/>
          <w:u w:val="single"/>
        </w:rPr>
        <w:t>真是千姿百态，大方光华，直</w:t>
      </w:r>
      <w:r>
        <w:rPr>
          <w:rFonts w:hint="eastAsia" w:ascii="楷体" w:hAnsi="楷体" w:eastAsia="楷体"/>
          <w:u w:val="single"/>
        </w:rPr>
        <w:t>教人</w:t>
      </w:r>
      <w:r>
        <w:rPr>
          <w:rFonts w:ascii="楷体" w:hAnsi="楷体" w:eastAsia="楷体"/>
          <w:u w:val="single"/>
        </w:rPr>
        <w:t>眼花缭乱；远远地看，只见高高低低，五颜六色，飞旋</w:t>
      </w:r>
      <w:r>
        <w:rPr>
          <w:rFonts w:hint="eastAsia" w:ascii="楷体" w:hAnsi="楷体" w:eastAsia="楷体"/>
          <w:u w:val="single"/>
        </w:rPr>
        <w:t>流</w:t>
      </w:r>
      <w:r>
        <w:rPr>
          <w:rFonts w:ascii="楷体" w:hAnsi="楷体" w:eastAsia="楷体"/>
          <w:u w:val="single"/>
        </w:rPr>
        <w:t>转，闪闪烁烁，道它是银河垂地，一点也不夸张。不</w:t>
      </w:r>
      <w:r>
        <w:rPr>
          <w:rFonts w:hint="eastAsia" w:ascii="楷体" w:hAnsi="楷体" w:eastAsia="楷体"/>
          <w:u w:val="single"/>
        </w:rPr>
        <w:t>信的</w:t>
      </w:r>
      <w:r>
        <w:rPr>
          <w:rFonts w:ascii="楷体" w:hAnsi="楷体" w:eastAsia="楷体"/>
          <w:u w:val="single"/>
        </w:rPr>
        <w:t>话，此时你抬头望望中天，平日如</w:t>
      </w:r>
      <w:r>
        <w:rPr>
          <w:rFonts w:hint="eastAsia" w:ascii="楷体" w:hAnsi="楷体" w:eastAsia="楷体"/>
          <w:u w:val="single"/>
        </w:rPr>
        <w:t>练</w:t>
      </w:r>
      <w:r>
        <w:rPr>
          <w:rFonts w:ascii="楷体" w:hAnsi="楷体" w:eastAsia="楷体"/>
          <w:u w:val="single"/>
        </w:rPr>
        <w:t>的素月，也悄然失色，端端地消</w:t>
      </w:r>
      <w:r>
        <w:rPr>
          <w:rFonts w:hint="eastAsia" w:ascii="楷体" w:hAnsi="楷体" w:eastAsia="楷体"/>
          <w:u w:val="single"/>
        </w:rPr>
        <w:t>淡了</w:t>
      </w:r>
      <w:r>
        <w:rPr>
          <w:rFonts w:ascii="楷体" w:hAnsi="楷体" w:eastAsia="楷体"/>
          <w:u w:val="single"/>
        </w:rPr>
        <w:t>很多光华。</w:t>
      </w:r>
    </w:p>
    <w:p>
      <w:pPr>
        <w:spacing w:line="360" w:lineRule="auto"/>
        <w:ind w:firstLine="420" w:firstLineChars="200"/>
        <w:rPr>
          <w:rFonts w:ascii="楷体" w:hAnsi="楷体" w:eastAsia="楷体"/>
        </w:rPr>
      </w:pPr>
      <w:r>
        <w:rPr>
          <w:rFonts w:hint="eastAsia" w:ascii="楷体" w:hAnsi="楷体" w:eastAsia="楷体"/>
        </w:rPr>
        <w:t>古人观灯</w:t>
      </w:r>
      <w:r>
        <w:rPr>
          <w:rFonts w:ascii="楷体" w:hAnsi="楷体" w:eastAsia="楷体"/>
        </w:rPr>
        <w:t>，只能欣赏那奇</w:t>
      </w:r>
      <w:r>
        <w:rPr>
          <w:rFonts w:hint="eastAsia" w:ascii="楷体" w:hAnsi="楷体" w:eastAsia="楷体"/>
        </w:rPr>
        <w:t>巧百</w:t>
      </w:r>
      <w:r>
        <w:rPr>
          <w:rFonts w:ascii="楷体" w:hAnsi="楷体" w:eastAsia="楷体"/>
        </w:rPr>
        <w:t>端</w:t>
      </w:r>
      <w:r>
        <w:rPr>
          <w:rFonts w:hint="eastAsia" w:ascii="楷体" w:hAnsi="楷体" w:eastAsia="楷体"/>
        </w:rPr>
        <w:t>的</w:t>
      </w:r>
      <w:r>
        <w:rPr>
          <w:rFonts w:ascii="楷体" w:hAnsi="楷体" w:eastAsia="楷体"/>
        </w:rPr>
        <w:t>扎灯</w:t>
      </w:r>
      <w:r>
        <w:rPr>
          <w:rFonts w:hint="eastAsia" w:ascii="楷体" w:hAnsi="楷体" w:eastAsia="楷体"/>
        </w:rPr>
        <w:t>技艺</w:t>
      </w:r>
      <w:r>
        <w:rPr>
          <w:rFonts w:ascii="楷体" w:hAnsi="楷体" w:eastAsia="楷体"/>
        </w:rPr>
        <w:t>，</w:t>
      </w:r>
      <w:r>
        <w:rPr>
          <w:rFonts w:hint="eastAsia" w:ascii="楷体" w:hAnsi="楷体" w:eastAsia="楷体"/>
        </w:rPr>
        <w:t>点</w:t>
      </w:r>
      <w:r>
        <w:rPr>
          <w:rFonts w:ascii="楷体" w:hAnsi="楷体" w:eastAsia="楷体"/>
        </w:rPr>
        <w:t>的是蜡烛，糊的是绢纸，纵然巧夺天</w:t>
      </w:r>
      <w:r>
        <w:rPr>
          <w:rFonts w:hint="eastAsia" w:ascii="楷体" w:hAnsi="楷体" w:eastAsia="楷体"/>
        </w:rPr>
        <w:t>工</w:t>
      </w:r>
      <w:r>
        <w:rPr>
          <w:rFonts w:ascii="楷体" w:hAnsi="楷体" w:eastAsia="楷体"/>
        </w:rPr>
        <w:t>，也难经风吹雪打；而今的灯，有了科学技术</w:t>
      </w:r>
      <w:r>
        <w:rPr>
          <w:rFonts w:hint="eastAsia" w:ascii="楷体" w:hAnsi="楷体" w:eastAsia="楷体"/>
        </w:rPr>
        <w:t>辅佐</w:t>
      </w:r>
      <w:r>
        <w:rPr>
          <w:rFonts w:ascii="楷体" w:hAnsi="楷体" w:eastAsia="楷体"/>
        </w:rPr>
        <w:t>，自然更加高明。你</w:t>
      </w:r>
      <w:r>
        <w:rPr>
          <w:rFonts w:hint="eastAsia" w:ascii="楷体" w:hAnsi="楷体" w:eastAsia="楷体"/>
        </w:rPr>
        <w:t>看</w:t>
      </w:r>
      <w:r>
        <w:rPr>
          <w:rFonts w:ascii="楷体" w:hAnsi="楷体" w:eastAsia="楷体"/>
        </w:rPr>
        <w:t>那腾跃而起的奔马灯浑身通亮，</w:t>
      </w:r>
      <w:r>
        <w:rPr>
          <w:rFonts w:hint="eastAsia" w:ascii="楷体" w:hAnsi="楷体" w:eastAsia="楷体"/>
        </w:rPr>
        <w:t>那</w:t>
      </w:r>
      <w:r>
        <w:rPr>
          <w:rFonts w:ascii="楷体" w:hAnsi="楷体" w:eastAsia="楷体"/>
        </w:rPr>
        <w:t>纵马奔驰的勇士目光如炬；那能与人对话的机器娃娃灯前</w:t>
      </w:r>
      <w:r>
        <w:rPr>
          <w:rFonts w:hint="eastAsia" w:ascii="楷体" w:hAnsi="楷体" w:eastAsia="楷体"/>
        </w:rPr>
        <w:t>趋</w:t>
      </w:r>
      <w:r>
        <w:rPr>
          <w:rFonts w:ascii="楷体" w:hAnsi="楷体" w:eastAsia="楷体"/>
        </w:rPr>
        <w:t>后仰</w:t>
      </w:r>
      <w:r>
        <w:rPr>
          <w:rFonts w:hint="eastAsia" w:ascii="楷体" w:hAnsi="楷体" w:eastAsia="楷体"/>
        </w:rPr>
        <w:t>，</w:t>
      </w:r>
      <w:r>
        <w:rPr>
          <w:rFonts w:ascii="楷体" w:hAnsi="楷体" w:eastAsia="楷体"/>
        </w:rPr>
        <w:t>憨态可掬；那大书“</w:t>
      </w:r>
      <w:r>
        <w:rPr>
          <w:rFonts w:hint="eastAsia" w:ascii="楷体" w:hAnsi="楷体" w:eastAsia="楷体"/>
        </w:rPr>
        <w:t>为民作主</w:t>
      </w:r>
      <w:r>
        <w:rPr>
          <w:rFonts w:ascii="楷体" w:hAnsi="楷体" w:eastAsia="楷体"/>
        </w:rPr>
        <w:t>”</w:t>
      </w:r>
      <w:r>
        <w:rPr>
          <w:rFonts w:hint="eastAsia" w:ascii="楷体" w:hAnsi="楷体" w:eastAsia="楷体"/>
        </w:rPr>
        <w:t>的</w:t>
      </w:r>
      <w:r>
        <w:rPr>
          <w:rFonts w:ascii="楷体" w:hAnsi="楷体" w:eastAsia="楷体"/>
        </w:rPr>
        <w:t>扇子灯来回穿梭，熠熠生辉。</w:t>
      </w:r>
    </w:p>
    <w:p>
      <w:pPr>
        <w:spacing w:line="360" w:lineRule="auto"/>
        <w:ind w:firstLine="420" w:firstLineChars="200"/>
        <w:rPr>
          <w:rFonts w:ascii="楷体" w:hAnsi="楷体" w:eastAsia="楷体"/>
        </w:rPr>
      </w:pPr>
      <w:r>
        <w:rPr>
          <w:rFonts w:hint="eastAsia" w:ascii="楷体" w:hAnsi="楷体" w:eastAsia="楷体"/>
        </w:rPr>
        <w:t>呵，</w:t>
      </w:r>
      <w:r>
        <w:rPr>
          <w:rFonts w:ascii="楷体" w:hAnsi="楷体" w:eastAsia="楷体"/>
        </w:rPr>
        <w:t>怪不得，所有的看</w:t>
      </w:r>
      <w:r>
        <w:rPr>
          <w:rFonts w:hint="eastAsia" w:ascii="楷体" w:hAnsi="楷体" w:eastAsia="楷体"/>
        </w:rPr>
        <w:t>灯</w:t>
      </w:r>
      <w:r>
        <w:rPr>
          <w:rFonts w:ascii="楷体" w:hAnsi="楷体" w:eastAsia="楷体"/>
        </w:rPr>
        <w:t>人都不恋恋于</w:t>
      </w:r>
      <w:r>
        <w:rPr>
          <w:rFonts w:hint="eastAsia" w:ascii="楷体" w:hAnsi="楷体" w:eastAsia="楷体"/>
        </w:rPr>
        <w:t>那些</w:t>
      </w:r>
      <w:r>
        <w:rPr>
          <w:rFonts w:ascii="楷体" w:hAnsi="楷体" w:eastAsia="楷体"/>
        </w:rPr>
        <w:t>只有光色，只亮不转</w:t>
      </w:r>
      <w:r>
        <w:rPr>
          <w:rFonts w:hint="eastAsia" w:ascii="楷体" w:hAnsi="楷体" w:eastAsia="楷体"/>
        </w:rPr>
        <w:t>的</w:t>
      </w:r>
      <w:r>
        <w:rPr>
          <w:rFonts w:ascii="楷体" w:hAnsi="楷体" w:eastAsia="楷体"/>
        </w:rPr>
        <w:t>小灯，却把以上那些巨大的，既</w:t>
      </w:r>
      <w:r>
        <w:rPr>
          <w:rFonts w:hint="eastAsia" w:ascii="楷体" w:hAnsi="楷体" w:eastAsia="楷体"/>
        </w:rPr>
        <w:t>有</w:t>
      </w:r>
      <w:r>
        <w:rPr>
          <w:rFonts w:ascii="楷体" w:hAnsi="楷体" w:eastAsia="楷体"/>
        </w:rPr>
        <w:t>传统技巧，又有现代化特色的新鲜</w:t>
      </w:r>
      <w:r>
        <w:rPr>
          <w:rFonts w:hint="eastAsia" w:ascii="楷体" w:hAnsi="楷体" w:eastAsia="楷体"/>
        </w:rPr>
        <w:t>有趣</w:t>
      </w:r>
      <w:r>
        <w:rPr>
          <w:rFonts w:ascii="楷体" w:hAnsi="楷体" w:eastAsia="楷体"/>
        </w:rPr>
        <w:t>的大转灯，密匝匝地围了个水泄不通。</w:t>
      </w:r>
    </w:p>
    <w:p>
      <w:pPr>
        <w:spacing w:line="360" w:lineRule="auto"/>
        <w:ind w:firstLine="420" w:firstLineChars="200"/>
        <w:rPr>
          <w:rFonts w:ascii="楷体" w:hAnsi="楷体" w:eastAsia="楷体"/>
        </w:rPr>
      </w:pPr>
      <w:r>
        <w:rPr>
          <w:rFonts w:hint="eastAsia" w:ascii="楷体" w:hAnsi="楷体" w:eastAsia="楷体"/>
        </w:rPr>
        <w:t>一点不错</w:t>
      </w:r>
      <w:r>
        <w:rPr>
          <w:rFonts w:ascii="楷体" w:hAnsi="楷体" w:eastAsia="楷体"/>
        </w:rPr>
        <w:t>，尽管灯节是古代传统，但人，毕竟是</w:t>
      </w:r>
      <w:r>
        <w:rPr>
          <w:rFonts w:eastAsia="楷体"/>
        </w:rPr>
        <w:t>80</w:t>
      </w:r>
      <w:r>
        <w:rPr>
          <w:rFonts w:hint="eastAsia" w:ascii="楷体" w:hAnsi="楷体" w:eastAsia="楷体"/>
        </w:rPr>
        <w:t>年代</w:t>
      </w:r>
      <w:r>
        <w:rPr>
          <w:rFonts w:ascii="楷体" w:hAnsi="楷体" w:eastAsia="楷体"/>
        </w:rPr>
        <w:t>的人，现代人最仰慕的还是科学技术和现代文明啊！</w:t>
      </w:r>
    </w:p>
    <w:p>
      <w:pPr>
        <w:spacing w:line="360" w:lineRule="auto"/>
        <w:ind w:firstLine="420" w:firstLineChars="200"/>
        <w:rPr>
          <w:rFonts w:ascii="楷体" w:hAnsi="楷体" w:eastAsia="楷体"/>
          <w:u w:val="wave"/>
        </w:rPr>
      </w:pPr>
      <w:r>
        <w:rPr>
          <w:rFonts w:ascii="楷体" w:hAnsi="楷体" w:eastAsia="楷体"/>
          <w:u w:val="wave"/>
        </w:rPr>
        <w:t>兴尽欲归时，在长街的拐角处，却又见到了一幅教我怦然心动的景象——一间小木楼的门窗呀地一声启开，一根长竿软软地伸将出来，竹竿头上，滴溜溜</w:t>
      </w:r>
      <w:r>
        <w:rPr>
          <w:rFonts w:hint="eastAsia" w:ascii="楷体" w:hAnsi="楷体" w:eastAsia="楷体"/>
          <w:u w:val="wave"/>
        </w:rPr>
        <w:t>地</w:t>
      </w:r>
      <w:r>
        <w:rPr>
          <w:rFonts w:ascii="楷体" w:hAnsi="楷体" w:eastAsia="楷体"/>
          <w:u w:val="wave"/>
        </w:rPr>
        <w:t>悬了一盏八角宫灯，那宫灯虽小，款式却玲珑剔透，做工也极精致细巧。一时间，我没看清灯壁上那悠悠旋转的花卉图样，只觉得像飘过去一簇飞花，一团流云……</w:t>
      </w:r>
    </w:p>
    <w:p>
      <w:pPr>
        <w:spacing w:line="360" w:lineRule="auto"/>
        <w:ind w:firstLine="420" w:firstLineChars="200"/>
        <w:rPr>
          <w:rFonts w:ascii="楷体" w:hAnsi="楷体" w:eastAsia="楷体"/>
          <w:u w:val="wave"/>
        </w:rPr>
      </w:pPr>
      <w:r>
        <w:rPr>
          <w:rFonts w:ascii="楷体" w:hAnsi="楷体" w:eastAsia="楷体"/>
          <w:u w:val="wave"/>
        </w:rPr>
        <w:t>我看得呆了，循了那挑灯的手望去，恍恍的灯影下，只见是一个穿猩红雪衫的姑娘</w:t>
      </w:r>
      <w:r>
        <w:rPr>
          <w:rFonts w:hint="eastAsia" w:ascii="楷体" w:hAnsi="楷体" w:eastAsia="楷体"/>
          <w:u w:val="wave"/>
        </w:rPr>
        <w:t>。</w:t>
      </w:r>
      <w:r>
        <w:rPr>
          <w:rFonts w:ascii="楷体" w:hAnsi="楷体" w:eastAsia="楷体"/>
          <w:u w:val="wave"/>
        </w:rPr>
        <w:t>许是那衣衫太红，那灯光太朦胧了，我看不清姑娘的眉眼儿，只见她那笑盈盈的脸蛋儿，被身上那件红衫，手中的那盏红灯，映照成了一团艳艳的红云……</w:t>
      </w:r>
    </w:p>
    <w:p>
      <w:pPr>
        <w:spacing w:line="360" w:lineRule="auto"/>
        <w:ind w:firstLine="420" w:firstLineChars="200"/>
        <w:rPr>
          <w:rFonts w:ascii="楷体" w:hAnsi="楷体" w:eastAsia="楷体"/>
        </w:rPr>
      </w:pPr>
      <w:r>
        <w:rPr>
          <w:rFonts w:hint="eastAsia" w:ascii="楷体" w:hAnsi="楷体" w:eastAsia="楷体"/>
        </w:rPr>
        <w:t>那红云</w:t>
      </w:r>
      <w:r>
        <w:rPr>
          <w:rFonts w:ascii="楷体" w:hAnsi="楷体" w:eastAsia="楷体"/>
        </w:rPr>
        <w:t>，那灯彩，</w:t>
      </w:r>
      <w:r>
        <w:rPr>
          <w:rFonts w:hint="eastAsia" w:ascii="楷体" w:hAnsi="楷体" w:eastAsia="楷体"/>
        </w:rPr>
        <w:t>久久</w:t>
      </w:r>
      <w:r>
        <w:rPr>
          <w:rFonts w:ascii="楷体" w:hAnsi="楷体" w:eastAsia="楷体"/>
        </w:rPr>
        <w:t>地晃在我的眼前，直</w:t>
      </w:r>
      <w:r>
        <w:rPr>
          <w:rFonts w:hint="eastAsia" w:ascii="楷体" w:hAnsi="楷体" w:eastAsia="楷体"/>
        </w:rPr>
        <w:t>伴着</w:t>
      </w:r>
      <w:r>
        <w:rPr>
          <w:rFonts w:ascii="楷体" w:hAnsi="楷体" w:eastAsia="楷体"/>
        </w:rPr>
        <w:t>我进入梦境</w:t>
      </w:r>
      <w:r>
        <w:rPr>
          <w:rFonts w:hint="eastAsia" w:ascii="楷体" w:hAnsi="楷体" w:eastAsia="楷体"/>
        </w:rPr>
        <w:t>。</w:t>
      </w:r>
    </w:p>
    <w:p>
      <w:pPr>
        <w:spacing w:line="360" w:lineRule="auto"/>
        <w:ind w:firstLine="420" w:firstLineChars="200"/>
        <w:rPr>
          <w:rFonts w:ascii="楷体" w:hAnsi="楷体" w:eastAsia="楷体"/>
        </w:rPr>
      </w:pPr>
      <w:r>
        <w:rPr>
          <w:rFonts w:hint="eastAsia" w:ascii="楷体" w:hAnsi="楷体" w:eastAsia="楷体"/>
        </w:rPr>
        <w:t>午夜</w:t>
      </w:r>
      <w:r>
        <w:rPr>
          <w:rFonts w:ascii="楷体" w:hAnsi="楷体" w:eastAsia="楷体"/>
        </w:rPr>
        <w:t>，我果然重温了少年时的梦</w:t>
      </w:r>
      <w:r>
        <w:rPr>
          <w:rFonts w:eastAsia="楷体"/>
        </w:rPr>
        <w:t>——</w:t>
      </w:r>
      <w:r>
        <w:rPr>
          <w:rFonts w:ascii="楷体" w:hAnsi="楷体" w:eastAsia="楷体"/>
        </w:rPr>
        <w:t>我见那闪闪烁烁的星星，却从</w:t>
      </w:r>
      <w:r>
        <w:rPr>
          <w:rFonts w:hint="eastAsia" w:ascii="楷体" w:hAnsi="楷体" w:eastAsia="楷体"/>
        </w:rPr>
        <w:t>天河</w:t>
      </w:r>
      <w:r>
        <w:rPr>
          <w:rFonts w:ascii="楷体" w:hAnsi="楷体" w:eastAsia="楷体"/>
        </w:rPr>
        <w:t>里飞溅下</w:t>
      </w:r>
      <w:r>
        <w:rPr>
          <w:rFonts w:hint="eastAsia" w:ascii="楷体" w:hAnsi="楷体" w:eastAsia="楷体"/>
        </w:rPr>
        <w:t>来</w:t>
      </w:r>
      <w:r>
        <w:rPr>
          <w:rFonts w:ascii="楷体" w:hAnsi="楷体" w:eastAsia="楷体"/>
        </w:rPr>
        <w:t>，变成了“</w:t>
      </w:r>
      <w:r>
        <w:rPr>
          <w:rFonts w:hint="eastAsia" w:ascii="楷体" w:hAnsi="楷体" w:eastAsia="楷体"/>
        </w:rPr>
        <w:t>灯雨</w:t>
      </w:r>
      <w:r>
        <w:rPr>
          <w:rFonts w:ascii="楷体" w:hAnsi="楷体" w:eastAsia="楷体"/>
        </w:rPr>
        <w:t>”</w:t>
      </w:r>
      <w:r>
        <w:rPr>
          <w:rFonts w:hint="eastAsia" w:ascii="楷体" w:hAnsi="楷体" w:eastAsia="楷体"/>
        </w:rPr>
        <w:t>，</w:t>
      </w:r>
      <w:r>
        <w:rPr>
          <w:rFonts w:ascii="楷体" w:hAnsi="楷体" w:eastAsia="楷体"/>
        </w:rPr>
        <w:t>洒落在汴京城</w:t>
      </w:r>
      <w:r>
        <w:rPr>
          <w:rFonts w:hint="eastAsia" w:ascii="楷体" w:hAnsi="楷体" w:eastAsia="楷体"/>
        </w:rPr>
        <w:t>……</w:t>
      </w:r>
    </w:p>
    <w:p>
      <w:pPr>
        <w:spacing w:line="360" w:lineRule="auto"/>
        <w:jc w:val="right"/>
      </w:pPr>
      <w:r>
        <w:rPr>
          <w:rFonts w:hint="eastAsia"/>
        </w:rPr>
        <w:t>（本文</w:t>
      </w:r>
      <w:r>
        <w:t>有删改</w:t>
      </w:r>
      <w:r>
        <w:rPr>
          <w:rFonts w:hint="eastAsia"/>
        </w:rPr>
        <w:t>）</w:t>
      </w:r>
    </w:p>
    <w:p>
      <w:pPr>
        <w:spacing w:line="360" w:lineRule="auto"/>
      </w:pPr>
      <w:r>
        <w:rPr>
          <w:rFonts w:hint="eastAsia"/>
        </w:rPr>
        <w:t>10．作者</w:t>
      </w:r>
      <w:r>
        <w:t>的兴奋情绪在文中</w:t>
      </w:r>
      <w:r>
        <w:rPr>
          <w:rFonts w:hint="eastAsia"/>
        </w:rPr>
        <w:t>画</w:t>
      </w:r>
      <w:r>
        <w:t>横线部分表现为怎样的语言特点？</w:t>
      </w:r>
      <w:r>
        <w:rPr>
          <w:rFonts w:hint="eastAsia"/>
        </w:rPr>
        <w:t>（4分）</w:t>
      </w:r>
    </w:p>
    <w:p>
      <w:pPr>
        <w:spacing w:line="360" w:lineRule="auto"/>
      </w:pPr>
      <w:r>
        <w:rPr>
          <w:rFonts w:hint="eastAsia"/>
        </w:rPr>
        <w:t>11．文中</w:t>
      </w:r>
      <w:r>
        <w:t>画波浪线部分连用</w:t>
      </w:r>
      <w:r>
        <w:rPr>
          <w:rFonts w:hint="eastAsia"/>
        </w:rPr>
        <w:t>10</w:t>
      </w:r>
      <w:r>
        <w:rPr>
          <w:rFonts w:hint="eastAsia" w:ascii="宋体" w:hAnsi="宋体"/>
        </w:rPr>
        <w:t>个</w:t>
      </w:r>
      <w:r>
        <w:rPr>
          <w:rFonts w:ascii="宋体" w:hAnsi="宋体"/>
        </w:rPr>
        <w:t>“</w:t>
      </w:r>
      <w:r>
        <w:rPr>
          <w:rFonts w:hint="eastAsia" w:ascii="宋体" w:hAnsi="宋体"/>
        </w:rPr>
        <w:t>一</w:t>
      </w:r>
      <w:r>
        <w:rPr>
          <w:rFonts w:ascii="宋体" w:hAnsi="宋体"/>
        </w:rPr>
        <w:t>”</w:t>
      </w:r>
      <w:r>
        <w:rPr>
          <w:rFonts w:hint="eastAsia" w:ascii="宋体" w:hAnsi="宋体"/>
        </w:rPr>
        <w:t>，</w:t>
      </w:r>
      <w:r>
        <w:rPr>
          <w:rFonts w:ascii="宋体" w:hAnsi="宋体"/>
        </w:rPr>
        <w:t>具有怎样的艺</w:t>
      </w:r>
      <w:r>
        <w:t>术效果？（</w:t>
      </w:r>
      <w:r>
        <w:rPr>
          <w:rFonts w:hint="eastAsia"/>
        </w:rPr>
        <w:t>5分）</w:t>
      </w:r>
    </w:p>
    <w:p>
      <w:pPr>
        <w:spacing w:line="360" w:lineRule="auto"/>
      </w:pPr>
      <w:r>
        <w:rPr>
          <w:rFonts w:hint="eastAsia"/>
        </w:rPr>
        <w:t>12．从结构</w:t>
      </w:r>
      <w:r>
        <w:t>上分析作品为什么</w:t>
      </w:r>
      <w:r>
        <w:rPr>
          <w:rFonts w:hint="eastAsia"/>
        </w:rPr>
        <w:t>先</w:t>
      </w:r>
      <w:r>
        <w:t>写</w:t>
      </w:r>
      <w:r>
        <w:rPr>
          <w:rFonts w:hint="eastAsia"/>
        </w:rPr>
        <w:t>街、</w:t>
      </w:r>
      <w:r>
        <w:t>再写人、后写</w:t>
      </w:r>
      <w:r>
        <w:rPr>
          <w:rFonts w:hint="eastAsia"/>
        </w:rPr>
        <w:t>灯</w:t>
      </w:r>
      <w:r>
        <w:t>。（</w:t>
      </w:r>
      <w:r>
        <w:rPr>
          <w:rFonts w:hint="eastAsia"/>
        </w:rPr>
        <w:t>5分</w:t>
      </w:r>
      <w:r>
        <w:t>）</w:t>
      </w:r>
    </w:p>
    <w:p>
      <w:pPr>
        <w:spacing w:line="360" w:lineRule="auto"/>
      </w:pPr>
      <w:r>
        <w:rPr>
          <w:rFonts w:hint="eastAsia"/>
        </w:rPr>
        <w:t>13．根据</w:t>
      </w:r>
      <w:r>
        <w:t>全文，分析</w:t>
      </w:r>
      <w:r>
        <w:rPr>
          <w:rFonts w:ascii="宋体" w:hAnsi="宋体"/>
        </w:rPr>
        <w:t>作者“</w:t>
      </w:r>
      <w:r>
        <w:rPr>
          <w:rFonts w:hint="eastAsia" w:ascii="宋体" w:hAnsi="宋体"/>
        </w:rPr>
        <w:t>感到</w:t>
      </w:r>
      <w:r>
        <w:rPr>
          <w:rFonts w:ascii="宋体" w:hAnsi="宋体"/>
        </w:rPr>
        <w:t>如此新奇和庆幸”</w:t>
      </w:r>
      <w:r>
        <w:rPr>
          <w:rFonts w:hint="eastAsia" w:ascii="宋体" w:hAnsi="宋体"/>
        </w:rPr>
        <w:t>的</w:t>
      </w:r>
      <w:r>
        <w:rPr>
          <w:rFonts w:ascii="宋体" w:hAnsi="宋体"/>
        </w:rPr>
        <w:t>深</w:t>
      </w:r>
      <w:r>
        <w:t>层意蕴。（</w:t>
      </w:r>
      <w:r>
        <w:rPr>
          <w:rFonts w:hint="eastAsia"/>
        </w:rPr>
        <w:t>6分</w:t>
      </w:r>
      <w:r>
        <w:t>）</w:t>
      </w:r>
    </w:p>
    <w:p>
      <w:pPr>
        <w:spacing w:line="360" w:lineRule="auto"/>
      </w:pPr>
    </w:p>
    <w:p>
      <w:pPr>
        <w:snapToGrid w:val="0"/>
        <w:spacing w:line="360" w:lineRule="auto"/>
        <w:rPr>
          <w:b/>
          <w:szCs w:val="21"/>
        </w:rPr>
      </w:pPr>
      <w:r>
        <w:rPr>
          <w:rFonts w:hint="eastAsia"/>
          <w:b/>
          <w:szCs w:val="21"/>
        </w:rPr>
        <w:t>三、古代诗文阅读（共</w:t>
      </w:r>
      <w:r>
        <w:rPr>
          <w:b/>
          <w:szCs w:val="21"/>
        </w:rPr>
        <w:t>40</w:t>
      </w:r>
      <w:r>
        <w:rPr>
          <w:rFonts w:hint="eastAsia"/>
          <w:b/>
          <w:szCs w:val="21"/>
        </w:rPr>
        <w:t>分）</w:t>
      </w:r>
    </w:p>
    <w:p>
      <w:pPr>
        <w:snapToGrid w:val="0"/>
        <w:spacing w:line="360" w:lineRule="auto"/>
        <w:rPr>
          <w:szCs w:val="21"/>
        </w:rPr>
      </w:pPr>
      <w:r>
        <w:rPr>
          <w:rFonts w:hint="eastAsia"/>
          <w:szCs w:val="21"/>
        </w:rPr>
        <w:t>（一）阅读下面的文言文，完成</w:t>
      </w:r>
      <w:r>
        <w:rPr>
          <w:szCs w:val="21"/>
        </w:rPr>
        <w:t>14-18</w:t>
      </w:r>
      <w:r>
        <w:rPr>
          <w:rFonts w:hint="eastAsia"/>
          <w:szCs w:val="21"/>
        </w:rPr>
        <w:t>题。（</w:t>
      </w:r>
      <w:r>
        <w:rPr>
          <w:szCs w:val="21"/>
        </w:rPr>
        <w:t>20</w:t>
      </w:r>
      <w:r>
        <w:rPr>
          <w:rFonts w:hint="eastAsia"/>
          <w:szCs w:val="21"/>
        </w:rPr>
        <w:t>分）</w:t>
      </w:r>
    </w:p>
    <w:p>
      <w:pPr>
        <w:snapToGrid w:val="0"/>
        <w:spacing w:line="360" w:lineRule="auto"/>
        <w:jc w:val="center"/>
        <w:rPr>
          <w:szCs w:val="21"/>
        </w:rPr>
      </w:pPr>
      <w:r>
        <w:rPr>
          <w:rFonts w:hint="eastAsia"/>
          <w:szCs w:val="21"/>
        </w:rPr>
        <w:t>颜太初杂文序</w:t>
      </w:r>
    </w:p>
    <w:p>
      <w:pPr>
        <w:snapToGrid w:val="0"/>
        <w:spacing w:line="360" w:lineRule="auto"/>
        <w:jc w:val="center"/>
        <w:rPr>
          <w:szCs w:val="21"/>
        </w:rPr>
      </w:pPr>
      <w:r>
        <w:rPr>
          <w:rFonts w:hint="eastAsia"/>
          <w:szCs w:val="21"/>
        </w:rPr>
        <w:t>司马光</w:t>
      </w:r>
    </w:p>
    <w:p>
      <w:pPr>
        <w:snapToGrid w:val="0"/>
        <w:spacing w:line="360" w:lineRule="auto"/>
        <w:ind w:firstLine="420" w:firstLineChars="200"/>
        <w:rPr>
          <w:rFonts w:ascii="楷体" w:hAnsi="楷体" w:eastAsia="楷体"/>
          <w:szCs w:val="21"/>
        </w:rPr>
      </w:pPr>
      <w:r>
        <w:rPr>
          <w:rFonts w:hint="eastAsia" w:ascii="楷体" w:hAnsi="楷体" w:eastAsia="楷体"/>
          <w:szCs w:val="21"/>
        </w:rPr>
        <w:t>天下之不尚儒久矣。今世之士大夫，</w:t>
      </w:r>
      <w:r>
        <w:rPr>
          <w:rFonts w:hint="eastAsia" w:ascii="楷体" w:hAnsi="楷体" w:eastAsia="楷体"/>
          <w:szCs w:val="21"/>
          <w:em w:val="dot"/>
        </w:rPr>
        <w:t>发言</w:t>
      </w:r>
      <w:r>
        <w:rPr>
          <w:rFonts w:hint="eastAsia" w:ascii="楷体" w:hAnsi="楷体" w:eastAsia="楷体"/>
          <w:szCs w:val="21"/>
        </w:rPr>
        <w:t>必自称曰儒。儒者果何如哉？高冠博带、广袂之衣谓之儒邪？执简伏册、呻吟不息谓之儒耶？又况点墨濡翰、织制绮组之文以称儒，亦远矣。舍此勿言，至于西汉之公孙丞相、萧望之、张禹、孔光，东汉之欧阳歙、张酺、胡广，世之所谓大儒，果足以充</w:t>
      </w:r>
      <w:r>
        <w:rPr>
          <w:rFonts w:hint="eastAsia" w:ascii="楷体" w:hAnsi="楷体" w:eastAsia="楷体"/>
          <w:szCs w:val="21"/>
          <w:em w:val="dot"/>
        </w:rPr>
        <w:t>儒</w:t>
      </w:r>
      <w:r>
        <w:rPr>
          <w:rFonts w:hint="eastAsia" w:ascii="楷体" w:hAnsi="楷体" w:eastAsia="楷体"/>
          <w:szCs w:val="21"/>
        </w:rPr>
        <w:t>之名乎？</w:t>
      </w:r>
    </w:p>
    <w:p>
      <w:pPr>
        <w:snapToGrid w:val="0"/>
        <w:spacing w:line="360" w:lineRule="auto"/>
        <w:ind w:firstLine="420" w:firstLineChars="200"/>
        <w:rPr>
          <w:rFonts w:ascii="楷体" w:hAnsi="楷体" w:eastAsia="楷体"/>
          <w:szCs w:val="21"/>
        </w:rPr>
      </w:pPr>
      <w:r>
        <w:rPr>
          <w:rFonts w:hint="eastAsia" w:ascii="楷体" w:hAnsi="楷体" w:eastAsia="楷体"/>
          <w:szCs w:val="21"/>
        </w:rPr>
        <w:t>鲁人颜太初，字醇之，常愤其然。读先王之书，不治章句，必求其理而已矣。</w:t>
      </w:r>
      <w:r>
        <w:rPr>
          <w:rFonts w:hint="eastAsia" w:ascii="楷体" w:hAnsi="楷体" w:eastAsia="楷体"/>
          <w:szCs w:val="21"/>
          <w:u w:val="single"/>
        </w:rPr>
        <w:t>既得其理，不徒诵之，以夸诳于人，必也蹈而行之。</w:t>
      </w:r>
      <w:r>
        <w:rPr>
          <w:rFonts w:hint="eastAsia" w:ascii="楷体" w:hAnsi="楷体" w:eastAsia="楷体"/>
          <w:szCs w:val="21"/>
        </w:rPr>
        <w:t>在其身与乡党无余，于</w:t>
      </w:r>
      <w:r>
        <w:rPr>
          <w:rFonts w:hint="eastAsia" w:ascii="楷体" w:hAnsi="楷体" w:eastAsia="楷体"/>
          <w:szCs w:val="21"/>
          <w:em w:val="dot"/>
        </w:rPr>
        <w:t>其</w:t>
      </w:r>
      <w:r>
        <w:rPr>
          <w:rFonts w:hint="eastAsia" w:ascii="楷体" w:hAnsi="楷体" w:eastAsia="楷体"/>
          <w:szCs w:val="21"/>
        </w:rPr>
        <w:t>外则不光。不光，先王之道犹蘙如也，乃求天下国家政理风俗之得失，为诗歌洎文以宣畅之。景祐初，青州牧有以荒淫放荡为事，慕嵇康、阮籍之为人，当时四方士大夫其无名教之</w:t>
      </w:r>
      <w:r>
        <w:rPr>
          <w:rFonts w:hint="eastAsia" w:ascii="楷体" w:hAnsi="楷体" w:eastAsia="楷体"/>
          <w:szCs w:val="21"/>
          <w:em w:val="dot"/>
        </w:rPr>
        <w:t>拘</w:t>
      </w:r>
      <w:r>
        <w:rPr>
          <w:rFonts w:hint="eastAsia" w:ascii="楷体" w:hAnsi="楷体" w:eastAsia="楷体"/>
          <w:szCs w:val="21"/>
        </w:rPr>
        <w:t>，翕然效之，浸以成风。太初恶其为大乱风俗之本，作《东州逸党》诗以刺之。诗遂上闻，天子亟治牧罪。又有郓州牧怒属令之清直与己异者，诬以罪，榜掠死狱中。妻子弱不能自诉，太初素与令善，怜其冤死，作《哭友人》诗，牧亦坐是</w:t>
      </w:r>
      <w:r>
        <w:rPr>
          <w:rFonts w:hint="eastAsia" w:ascii="楷体" w:hAnsi="楷体" w:eastAsia="楷体"/>
          <w:szCs w:val="21"/>
          <w:em w:val="dot"/>
        </w:rPr>
        <w:t>废</w:t>
      </w:r>
      <w:r>
        <w:rPr>
          <w:rFonts w:hint="eastAsia" w:ascii="楷体" w:hAnsi="楷体" w:eastAsia="楷体"/>
          <w:szCs w:val="21"/>
        </w:rPr>
        <w:t>。</w:t>
      </w:r>
    </w:p>
    <w:p>
      <w:pPr>
        <w:snapToGrid w:val="0"/>
        <w:spacing w:line="360" w:lineRule="auto"/>
        <w:ind w:firstLine="420" w:firstLineChars="200"/>
        <w:rPr>
          <w:rFonts w:ascii="楷体" w:hAnsi="楷体" w:eastAsia="楷体"/>
          <w:szCs w:val="21"/>
        </w:rPr>
      </w:pPr>
      <w:r>
        <w:rPr>
          <w:rFonts w:hint="eastAsia" w:ascii="楷体" w:hAnsi="楷体" w:eastAsia="楷体"/>
          <w:szCs w:val="21"/>
        </w:rPr>
        <w:t>于时或荐太初博学有文，诏用为国子监直讲。会有御史素不善太初者，上言太初狂狷，不可任学官。诏即行所至，改除河中府临晋主簿。太初为人，实宽良有</w:t>
      </w:r>
      <w:r>
        <w:rPr>
          <w:rFonts w:hint="eastAsia" w:ascii="楷体" w:hAnsi="楷体" w:eastAsia="楷体"/>
          <w:szCs w:val="21"/>
          <w:em w:val="dot"/>
        </w:rPr>
        <w:t>治行</w:t>
      </w:r>
      <w:r>
        <w:rPr>
          <w:rFonts w:hint="eastAsia" w:ascii="楷体" w:hAnsi="楷体" w:eastAsia="楷体"/>
          <w:szCs w:val="21"/>
        </w:rPr>
        <w:t>，非狂人也。自临晋改</w:t>
      </w:r>
      <w:r>
        <w:rPr>
          <w:rFonts w:ascii="楷体" w:hAnsi="楷体" w:eastAsia="楷体"/>
          <w:szCs w:val="21"/>
        </w:rPr>
        <w:drawing>
          <wp:inline distT="0" distB="0" distL="0" distR="0">
            <wp:extent cx="26035" cy="17145"/>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ascii="楷体" w:hAnsi="楷体" w:eastAsia="楷体"/>
          <w:szCs w:val="21"/>
        </w:rPr>
        <w:t>应天府户曹，掌南京学，卒</w:t>
      </w:r>
      <w:r>
        <w:rPr>
          <w:rFonts w:hint="eastAsia" w:ascii="楷体" w:hAnsi="楷体" w:eastAsia="楷体"/>
          <w:szCs w:val="21"/>
          <w:em w:val="dot"/>
        </w:rPr>
        <w:t>于</w:t>
      </w:r>
      <w:r>
        <w:rPr>
          <w:rFonts w:hint="eastAsia" w:ascii="楷体" w:hAnsi="楷体" w:eastAsia="楷体"/>
          <w:szCs w:val="21"/>
        </w:rPr>
        <w:t>睢阳。旧制，判、司、簿、尉四考，无殿负</w:t>
      </w:r>
      <w:r>
        <w:rPr>
          <w:rFonts w:hint="eastAsia" w:ascii="楷体" w:hAnsi="楷体" w:eastAsia="楷体"/>
          <w:szCs w:val="21"/>
          <w:vertAlign w:val="superscript"/>
        </w:rPr>
        <w:t>①</w:t>
      </w:r>
      <w:r>
        <w:rPr>
          <w:rFonts w:hint="eastAsia" w:ascii="楷体" w:hAnsi="楷体" w:eastAsia="楷体"/>
          <w:szCs w:val="21"/>
        </w:rPr>
        <w:t>，例为令录。虽愚懦昏耄无所取者，积以年数，必得之。而太初才识如此，举进士解褐近十年，卒不得脱判、司、簿、尉之列以终身，死时年四十余。噫，天丧儒者，使必至于大坏乎！将大吠</w:t>
      </w:r>
      <w:r>
        <w:rPr>
          <w:rFonts w:hint="eastAsia" w:ascii="楷体" w:hAnsi="楷体" w:eastAsia="楷体"/>
          <w:szCs w:val="21"/>
          <w:em w:val="dot"/>
        </w:rPr>
        <w:t>所</w:t>
      </w:r>
      <w:r>
        <w:rPr>
          <w:rFonts w:hint="eastAsia" w:ascii="楷体" w:hAnsi="楷体" w:eastAsia="楷体"/>
          <w:szCs w:val="21"/>
        </w:rPr>
        <w:t>怪，桀桀者必见锄也？何其仕与寿两穷如此？</w:t>
      </w:r>
    </w:p>
    <w:p>
      <w:pPr>
        <w:snapToGrid w:val="0"/>
        <w:spacing w:line="360" w:lineRule="auto"/>
        <w:ind w:firstLine="420" w:firstLineChars="200"/>
        <w:rPr>
          <w:rFonts w:ascii="楷体" w:hAnsi="楷体" w:eastAsia="楷体"/>
          <w:szCs w:val="21"/>
        </w:rPr>
      </w:pPr>
      <w:r>
        <w:rPr>
          <w:rFonts w:hint="eastAsia" w:ascii="楷体" w:hAnsi="楷体" w:eastAsia="楷体"/>
          <w:szCs w:val="21"/>
          <w:u w:val="wave"/>
        </w:rPr>
        <w:t>世人见太初官职不能动人又其文多指讦有疵病者所恶闻虽得其文不甚重之故所弃失居多余止得其两卷</w:t>
      </w:r>
      <w:r>
        <w:rPr>
          <w:rFonts w:hint="eastAsia" w:ascii="楷体" w:hAnsi="楷体" w:eastAsia="楷体"/>
          <w:szCs w:val="21"/>
        </w:rPr>
        <w:t>。同州又得其所为《题名记》，今集而序之。</w:t>
      </w:r>
      <w:r>
        <w:rPr>
          <w:rFonts w:hint="eastAsia" w:ascii="楷体" w:hAnsi="楷体" w:eastAsia="楷体"/>
          <w:szCs w:val="21"/>
          <w:u w:val="single"/>
        </w:rPr>
        <w:t>前世之士身不显于时，而言立于后世者多矣。太初虽贱而夭，其文岂必不传？</w:t>
      </w:r>
      <w:r>
        <w:rPr>
          <w:rFonts w:hint="eastAsia" w:ascii="楷体" w:hAnsi="楷体" w:eastAsia="楷体"/>
          <w:szCs w:val="21"/>
        </w:rPr>
        <w:t>异日有见之者，观其《后车》诗，则不忘鉴戒矣：观其《逸党》诗，则礼义不坏矣；观其《哭友人》诗，则酷吏愧心矣；观其《同州题名记），则守长知弊政矣；現其《望仙驿记》，守长不事厨传矣。由是言之，为益岂不厚哉！</w:t>
      </w:r>
    </w:p>
    <w:p>
      <w:pPr>
        <w:snapToGrid w:val="0"/>
        <w:spacing w:line="360" w:lineRule="auto"/>
        <w:jc w:val="right"/>
        <w:rPr>
          <w:szCs w:val="21"/>
        </w:rPr>
      </w:pPr>
      <w:r>
        <w:rPr>
          <w:rFonts w:hint="eastAsia"/>
          <w:szCs w:val="21"/>
        </w:rPr>
        <w:t>（选自《司马光集》）</w:t>
      </w:r>
    </w:p>
    <w:p>
      <w:pPr>
        <w:snapToGrid w:val="0"/>
        <w:spacing w:line="360" w:lineRule="auto"/>
        <w:ind w:firstLine="420" w:firstLineChars="200"/>
        <w:rPr>
          <w:rFonts w:ascii="楷体" w:hAnsi="楷体" w:eastAsia="楷体"/>
          <w:szCs w:val="21"/>
        </w:rPr>
      </w:pPr>
      <w:r>
        <w:rPr>
          <w:rFonts w:hint="eastAsia" w:ascii="楷体" w:hAnsi="楷体" w:eastAsia="楷体"/>
          <w:szCs w:val="21"/>
        </w:rPr>
        <w:t>【注】①殿负：因欠国家赋税而考</w:t>
      </w:r>
      <w:r>
        <w:rPr>
          <w:rFonts w:ascii="楷体" w:hAnsi="楷体" w:eastAsia="楷体"/>
          <w:szCs w:val="21"/>
        </w:rPr>
        <w:drawing>
          <wp:inline distT="0" distB="0" distL="0" distR="0">
            <wp:extent cx="17145" cy="17145"/>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核</w:t>
      </w:r>
      <w:r>
        <w:rPr>
          <w:rFonts w:ascii="楷体" w:hAnsi="楷体" w:eastAsia="楷体"/>
          <w:szCs w:val="21"/>
        </w:rPr>
        <w:drawing>
          <wp:inline distT="0" distB="0" distL="0" distR="0">
            <wp:extent cx="26035" cy="26035"/>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rPr>
          <w:rFonts w:hint="eastAsia" w:ascii="楷体" w:hAnsi="楷体" w:eastAsia="楷体"/>
          <w:szCs w:val="21"/>
        </w:rPr>
        <w:t>为下等。</w:t>
      </w:r>
    </w:p>
    <w:p>
      <w:pPr>
        <w:spacing w:line="360" w:lineRule="auto"/>
        <w:rPr>
          <w:szCs w:val="21"/>
        </w:rPr>
      </w:pPr>
      <w:r>
        <w:rPr>
          <w:rFonts w:hint="eastAsia"/>
          <w:szCs w:val="21"/>
        </w:rPr>
        <w:t>14</w:t>
      </w:r>
      <w:r>
        <w:rPr>
          <w:szCs w:val="21"/>
        </w:rPr>
        <w:t>．对下列句子中加点词语的解释</w:t>
      </w:r>
      <w:r>
        <w:rPr>
          <w:rFonts w:hint="eastAsia"/>
          <w:szCs w:val="21"/>
        </w:rPr>
        <w:t>，</w:t>
      </w:r>
      <w:r>
        <w:rPr>
          <w:szCs w:val="21"/>
          <w:em w:val="dot"/>
        </w:rPr>
        <w:t>不正确</w:t>
      </w:r>
      <w:r>
        <w:rPr>
          <w:szCs w:val="21"/>
        </w:rPr>
        <w:t>的一项是</w:t>
      </w:r>
      <w:r>
        <w:rPr>
          <w:rFonts w:hint="eastAsia"/>
          <w:szCs w:val="21"/>
        </w:rPr>
        <w:t>（3分）</w:t>
      </w:r>
    </w:p>
    <w:p>
      <w:pPr>
        <w:spacing w:line="360" w:lineRule="auto"/>
        <w:ind w:left="850" w:leftChars="203" w:hanging="424" w:hangingChars="202"/>
        <w:rPr>
          <w:szCs w:val="21"/>
        </w:rPr>
      </w:pPr>
      <w:r>
        <w:rPr>
          <w:szCs w:val="21"/>
        </w:rPr>
        <w:t>A．</w:t>
      </w:r>
      <w:r>
        <w:rPr>
          <w:rFonts w:hint="eastAsia"/>
          <w:szCs w:val="21"/>
          <w:em w:val="dot"/>
        </w:rPr>
        <w:t>发言</w:t>
      </w:r>
      <w:r>
        <w:rPr>
          <w:szCs w:val="21"/>
        </w:rPr>
        <w:t>必自称曰儒</w:t>
      </w:r>
      <w:r>
        <w:rPr>
          <w:rFonts w:hint="eastAsia"/>
          <w:szCs w:val="21"/>
        </w:rPr>
        <w:t xml:space="preserve">                   发言：发表意见。   </w:t>
      </w:r>
    </w:p>
    <w:p>
      <w:pPr>
        <w:spacing w:line="360" w:lineRule="auto"/>
        <w:ind w:left="850" w:leftChars="203" w:hanging="424" w:hangingChars="202"/>
        <w:rPr>
          <w:szCs w:val="21"/>
        </w:rPr>
      </w:pPr>
      <w:r>
        <w:rPr>
          <w:szCs w:val="21"/>
        </w:rPr>
        <w:t>B．当时四方士大夫乐其无名教之</w:t>
      </w:r>
      <w:r>
        <w:rPr>
          <w:szCs w:val="21"/>
          <w:em w:val="dot"/>
        </w:rPr>
        <w:t>拘</w:t>
      </w:r>
      <w:r>
        <w:rPr>
          <w:rFonts w:hint="eastAsia"/>
          <w:szCs w:val="21"/>
        </w:rPr>
        <w:t xml:space="preserve">     拘：束缚，拘束</w:t>
      </w:r>
      <w:r>
        <w:rPr>
          <w:szCs w:val="21"/>
        </w:rPr>
        <w:drawing>
          <wp:inline distT="0" distB="0" distL="0" distR="0">
            <wp:extent cx="17145" cy="1714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szCs w:val="21"/>
        </w:rPr>
        <w:t>。</w:t>
      </w:r>
    </w:p>
    <w:p>
      <w:pPr>
        <w:spacing w:line="360" w:lineRule="auto"/>
        <w:ind w:left="850" w:leftChars="203" w:hanging="424" w:hangingChars="202"/>
        <w:rPr>
          <w:szCs w:val="21"/>
        </w:rPr>
      </w:pPr>
      <w:r>
        <w:rPr>
          <w:szCs w:val="21"/>
        </w:rPr>
        <w:t>C．牧亦坐是</w:t>
      </w:r>
      <w:r>
        <w:rPr>
          <w:szCs w:val="21"/>
          <w:em w:val="dot"/>
        </w:rPr>
        <w:t>废</w:t>
      </w:r>
      <w:r>
        <w:rPr>
          <w:rFonts w:hint="eastAsia"/>
          <w:szCs w:val="21"/>
        </w:rPr>
        <w:t xml:space="preserve">                       废：（被）罢免。</w:t>
      </w:r>
    </w:p>
    <w:p>
      <w:pPr>
        <w:spacing w:line="360" w:lineRule="auto"/>
        <w:ind w:left="850" w:leftChars="203" w:hanging="424" w:hangingChars="202"/>
        <w:rPr>
          <w:szCs w:val="21"/>
        </w:rPr>
      </w:pPr>
      <w:r>
        <w:rPr>
          <w:szCs w:val="21"/>
        </w:rPr>
        <w:t>D．实宽良有</w:t>
      </w:r>
      <w:r>
        <w:rPr>
          <w:szCs w:val="21"/>
          <w:em w:val="dot"/>
        </w:rPr>
        <w:t>治行</w:t>
      </w:r>
      <w:r>
        <w:rPr>
          <w:rFonts w:hint="eastAsia"/>
          <w:szCs w:val="21"/>
        </w:rPr>
        <w:t xml:space="preserve">                     </w:t>
      </w:r>
      <w:r>
        <w:rPr>
          <w:szCs w:val="21"/>
        </w:rPr>
        <w:t>治行</w:t>
      </w:r>
      <w:r>
        <w:rPr>
          <w:rFonts w:hint="eastAsia"/>
          <w:szCs w:val="21"/>
        </w:rPr>
        <w:t>：</w:t>
      </w:r>
      <w:r>
        <w:rPr>
          <w:szCs w:val="21"/>
        </w:rPr>
        <w:t>政绩</w:t>
      </w:r>
      <w:r>
        <w:rPr>
          <w:rFonts w:hint="eastAsia"/>
          <w:szCs w:val="21"/>
        </w:rPr>
        <w:t>。</w:t>
      </w:r>
    </w:p>
    <w:p>
      <w:pPr>
        <w:spacing w:line="360" w:lineRule="auto"/>
        <w:rPr>
          <w:szCs w:val="21"/>
        </w:rPr>
      </w:pPr>
      <w:r>
        <w:rPr>
          <w:rFonts w:hint="eastAsia"/>
          <w:szCs w:val="21"/>
        </w:rPr>
        <w:t>15</w:t>
      </w:r>
      <w:r>
        <w:rPr>
          <w:szCs w:val="21"/>
        </w:rPr>
        <w:t>．下列各组句子中</w:t>
      </w:r>
      <w:r>
        <w:rPr>
          <w:rFonts w:hint="eastAsia"/>
          <w:szCs w:val="21"/>
        </w:rPr>
        <w:t>，</w:t>
      </w:r>
      <w:r>
        <w:rPr>
          <w:szCs w:val="21"/>
        </w:rPr>
        <w:t>加点词</w:t>
      </w:r>
      <w:r>
        <w:rPr>
          <w:rFonts w:hint="eastAsia"/>
          <w:szCs w:val="21"/>
        </w:rPr>
        <w:t>的</w:t>
      </w:r>
      <w:r>
        <w:rPr>
          <w:szCs w:val="21"/>
        </w:rPr>
        <w:t>意义和用法相同的一组是</w:t>
      </w:r>
      <w:r>
        <w:rPr>
          <w:rFonts w:hint="eastAsia"/>
          <w:szCs w:val="21"/>
        </w:rPr>
        <w:t>（3分）</w:t>
      </w:r>
    </w:p>
    <w:p>
      <w:pPr>
        <w:spacing w:line="360" w:lineRule="auto"/>
        <w:ind w:left="850" w:leftChars="203" w:hanging="424" w:hangingChars="202"/>
        <w:rPr>
          <w:rFonts w:ascii="宋体" w:hAnsi="宋体"/>
          <w:szCs w:val="21"/>
        </w:rPr>
      </w:pPr>
      <w:r>
        <w:rPr>
          <w:szCs w:val="21"/>
        </w:rPr>
        <w:t>A．</w:t>
      </w:r>
      <w:r>
        <w:rPr>
          <w:rFonts w:hint="eastAsia"/>
          <w:szCs w:val="21"/>
        </w:rPr>
        <w:t>果</w:t>
      </w:r>
      <w:r>
        <w:rPr>
          <w:szCs w:val="21"/>
        </w:rPr>
        <w:t>足以充儒</w:t>
      </w:r>
      <w:r>
        <w:rPr>
          <w:szCs w:val="21"/>
          <w:em w:val="dot"/>
        </w:rPr>
        <w:t>之</w:t>
      </w:r>
      <w:r>
        <w:rPr>
          <w:rFonts w:ascii="宋体" w:hAnsi="宋体"/>
          <w:szCs w:val="21"/>
        </w:rPr>
        <w:t>名乎</w:t>
      </w:r>
      <w:r>
        <w:rPr>
          <w:rFonts w:hint="eastAsia" w:ascii="宋体" w:hAnsi="宋体"/>
          <w:szCs w:val="21"/>
        </w:rPr>
        <w:t>//句读</w:t>
      </w:r>
      <w:r>
        <w:rPr>
          <w:rFonts w:hint="eastAsia" w:ascii="宋体" w:hAnsi="宋体"/>
          <w:szCs w:val="21"/>
          <w:em w:val="dot"/>
        </w:rPr>
        <w:t>之</w:t>
      </w:r>
      <w:r>
        <w:rPr>
          <w:rFonts w:hint="eastAsia" w:ascii="宋体" w:hAnsi="宋体"/>
          <w:szCs w:val="21"/>
        </w:rPr>
        <w:t xml:space="preserve">不知   </w:t>
      </w:r>
    </w:p>
    <w:p>
      <w:pPr>
        <w:spacing w:line="360" w:lineRule="auto"/>
        <w:ind w:left="850" w:leftChars="203" w:hanging="424" w:hangingChars="202"/>
        <w:rPr>
          <w:rFonts w:ascii="宋体" w:hAnsi="宋体"/>
          <w:szCs w:val="21"/>
        </w:rPr>
      </w:pPr>
      <w:r>
        <w:rPr>
          <w:szCs w:val="21"/>
        </w:rPr>
        <w:t>B．</w:t>
      </w:r>
      <w:r>
        <w:rPr>
          <w:rFonts w:hint="eastAsia" w:ascii="宋体" w:hAnsi="宋体"/>
          <w:szCs w:val="21"/>
        </w:rPr>
        <w:t>于</w:t>
      </w:r>
      <w:r>
        <w:rPr>
          <w:rFonts w:hint="eastAsia" w:ascii="宋体" w:hAnsi="宋体"/>
          <w:szCs w:val="21"/>
          <w:em w:val="dot"/>
        </w:rPr>
        <w:t>其</w:t>
      </w:r>
      <w:r>
        <w:rPr>
          <w:rFonts w:hint="eastAsia" w:ascii="宋体" w:hAnsi="宋体"/>
          <w:szCs w:val="21"/>
        </w:rPr>
        <w:t>外则不光//此</w:t>
      </w:r>
      <w:r>
        <w:rPr>
          <w:rFonts w:hint="eastAsia" w:ascii="宋体" w:hAnsi="宋体"/>
          <w:szCs w:val="21"/>
          <w:em w:val="dot"/>
        </w:rPr>
        <w:t>其</w:t>
      </w:r>
      <w:r>
        <w:rPr>
          <w:rFonts w:hint="eastAsia" w:ascii="宋体" w:hAnsi="宋体"/>
          <w:szCs w:val="21"/>
        </w:rPr>
        <w:t>志不在小</w:t>
      </w:r>
    </w:p>
    <w:p>
      <w:pPr>
        <w:spacing w:line="360" w:lineRule="auto"/>
        <w:ind w:left="850" w:leftChars="203" w:hanging="424" w:hangingChars="202"/>
        <w:rPr>
          <w:rFonts w:ascii="宋体" w:hAnsi="宋体"/>
          <w:szCs w:val="21"/>
        </w:rPr>
      </w:pPr>
      <w:r>
        <w:rPr>
          <w:szCs w:val="21"/>
        </w:rPr>
        <w:t>C．</w:t>
      </w:r>
      <w:r>
        <w:rPr>
          <w:rFonts w:hint="eastAsia" w:ascii="宋体" w:hAnsi="宋体"/>
          <w:szCs w:val="21"/>
        </w:rPr>
        <w:t>卒</w:t>
      </w:r>
      <w:r>
        <w:rPr>
          <w:rFonts w:hint="eastAsia" w:ascii="宋体" w:hAnsi="宋体"/>
          <w:szCs w:val="21"/>
          <w:em w:val="dot"/>
        </w:rPr>
        <w:t>于</w:t>
      </w:r>
      <w:r>
        <w:rPr>
          <w:rFonts w:ascii="宋体" w:hAnsi="宋体"/>
          <w:szCs w:val="21"/>
        </w:rPr>
        <w:t>睢阳</w:t>
      </w:r>
      <w:r>
        <w:rPr>
          <w:rFonts w:hint="eastAsia" w:ascii="宋体" w:hAnsi="宋体"/>
          <w:szCs w:val="21"/>
        </w:rPr>
        <w:t>//从径道亡，归璧</w:t>
      </w:r>
      <w:r>
        <w:rPr>
          <w:rFonts w:hint="eastAsia" w:ascii="宋体" w:hAnsi="宋体"/>
          <w:szCs w:val="21"/>
          <w:em w:val="dot"/>
        </w:rPr>
        <w:t>于</w:t>
      </w:r>
      <w:r>
        <w:rPr>
          <w:rFonts w:hint="eastAsia" w:ascii="宋体" w:hAnsi="宋体"/>
          <w:szCs w:val="21"/>
        </w:rPr>
        <w:t>赵</w:t>
      </w:r>
    </w:p>
    <w:p>
      <w:pPr>
        <w:spacing w:line="360" w:lineRule="auto"/>
        <w:ind w:left="850" w:leftChars="203" w:hanging="424" w:hangingChars="202"/>
        <w:rPr>
          <w:rFonts w:ascii="宋体" w:hAnsi="宋体"/>
          <w:szCs w:val="21"/>
        </w:rPr>
      </w:pPr>
      <w:r>
        <w:rPr>
          <w:szCs w:val="21"/>
        </w:rPr>
        <w:t>D．</w:t>
      </w:r>
      <w:r>
        <w:rPr>
          <w:rFonts w:hint="eastAsia" w:ascii="宋体" w:hAnsi="宋体"/>
          <w:szCs w:val="21"/>
        </w:rPr>
        <w:t>将</w:t>
      </w:r>
      <w:r>
        <w:rPr>
          <w:rFonts w:ascii="宋体" w:hAnsi="宋体"/>
          <w:szCs w:val="21"/>
        </w:rPr>
        <w:t>犬吠</w:t>
      </w:r>
      <w:r>
        <w:rPr>
          <w:rFonts w:ascii="宋体" w:hAnsi="宋体"/>
          <w:szCs w:val="21"/>
          <w:em w:val="dot"/>
        </w:rPr>
        <w:t>所</w:t>
      </w:r>
      <w:r>
        <w:rPr>
          <w:rFonts w:ascii="宋体" w:hAnsi="宋体"/>
          <w:szCs w:val="21"/>
        </w:rPr>
        <w:t>怪</w:t>
      </w:r>
      <w:r>
        <w:rPr>
          <w:rFonts w:hint="eastAsia" w:ascii="宋体" w:hAnsi="宋体"/>
          <w:szCs w:val="21"/>
        </w:rPr>
        <w:t>//为巡船</w:t>
      </w:r>
      <w:r>
        <w:rPr>
          <w:rFonts w:hint="eastAsia" w:ascii="宋体" w:hAnsi="宋体"/>
          <w:szCs w:val="21"/>
          <w:em w:val="dot"/>
        </w:rPr>
        <w:t>所</w:t>
      </w:r>
      <w:r>
        <w:rPr>
          <w:rFonts w:hint="eastAsia" w:ascii="宋体" w:hAnsi="宋体"/>
          <w:szCs w:val="21"/>
        </w:rPr>
        <w:t>物色</w:t>
      </w:r>
    </w:p>
    <w:p>
      <w:pPr>
        <w:snapToGrid w:val="0"/>
        <w:spacing w:line="360" w:lineRule="auto"/>
        <w:rPr>
          <w:szCs w:val="21"/>
        </w:rPr>
      </w:pPr>
      <w:r>
        <w:rPr>
          <w:rFonts w:hint="eastAsia"/>
          <w:szCs w:val="21"/>
        </w:rPr>
        <w:t>16．下列对原文有关内容的概括与赏析，不正确的一项是（3分）</w:t>
      </w:r>
    </w:p>
    <w:p>
      <w:pPr>
        <w:snapToGrid w:val="0"/>
        <w:spacing w:line="360" w:lineRule="auto"/>
        <w:ind w:left="707" w:leftChars="203" w:hanging="281" w:hangingChars="134"/>
        <w:rPr>
          <w:szCs w:val="21"/>
        </w:rPr>
      </w:pPr>
      <w:r>
        <w:rPr>
          <w:rFonts w:hint="eastAsia"/>
          <w:szCs w:val="21"/>
        </w:rPr>
        <w:t>A．作者认为，对真正的儒者而言，读书不应雕章琢句，作文不应只追求辞藻华丽，而应抱着学以致用的目的，匡正时弊，有益社会的进步。</w:t>
      </w:r>
    </w:p>
    <w:p>
      <w:pPr>
        <w:snapToGrid w:val="0"/>
        <w:spacing w:line="360" w:lineRule="auto"/>
        <w:ind w:left="707" w:leftChars="203" w:hanging="281" w:hangingChars="134"/>
        <w:rPr>
          <w:szCs w:val="21"/>
        </w:rPr>
      </w:pPr>
      <w:r>
        <w:rPr>
          <w:rFonts w:hint="eastAsia"/>
          <w:szCs w:val="21"/>
        </w:rPr>
        <w:t>B．颜太初考中进士后，担任过临晋主簿和应天府户曹。主簿是县令的属官，户曹是知府的属官。县令的上级是州牧。</w:t>
      </w:r>
    </w:p>
    <w:p>
      <w:pPr>
        <w:snapToGrid w:val="0"/>
        <w:spacing w:line="360" w:lineRule="auto"/>
        <w:ind w:left="707" w:leftChars="203" w:hanging="281" w:hangingChars="134"/>
        <w:rPr>
          <w:szCs w:val="21"/>
        </w:rPr>
      </w:pPr>
      <w:r>
        <w:rPr>
          <w:rFonts w:hint="eastAsia"/>
          <w:szCs w:val="21"/>
        </w:rPr>
        <w:t>C．颜太初宽厚正直，才识过人，效法嵇康、阮籍，诗文讥刺时事，遭到利益集团的嫉恨排挤，终身仕途不顺，郁郁不得志。</w:t>
      </w:r>
    </w:p>
    <w:p>
      <w:pPr>
        <w:snapToGrid w:val="0"/>
        <w:spacing w:line="360" w:lineRule="auto"/>
        <w:ind w:left="707" w:leftChars="203" w:hanging="281" w:hangingChars="134"/>
        <w:rPr>
          <w:szCs w:val="21"/>
        </w:rPr>
      </w:pPr>
      <w:r>
        <w:rPr>
          <w:rFonts w:hint="eastAsia"/>
          <w:szCs w:val="21"/>
        </w:rPr>
        <w:t>D．文章叙议结合。作者在记叙颜太初生平经历中，表达了欣赏的态度并寄寓深切同情；在评价颜太初诗文创作时，充分肯定了其作品的价值。</w:t>
      </w:r>
    </w:p>
    <w:p>
      <w:pPr>
        <w:snapToGrid w:val="0"/>
        <w:spacing w:line="360" w:lineRule="auto"/>
        <w:rPr>
          <w:szCs w:val="21"/>
        </w:rPr>
      </w:pPr>
      <w:r>
        <w:rPr>
          <w:rFonts w:hint="eastAsia"/>
          <w:szCs w:val="21"/>
        </w:rPr>
        <w:t>17．用“/”给文中画波浪线的部分断句。（3分）</w:t>
      </w:r>
    </w:p>
    <w:p>
      <w:pPr>
        <w:snapToGrid w:val="0"/>
        <w:spacing w:line="360" w:lineRule="auto"/>
        <w:ind w:firstLine="420" w:firstLineChars="200"/>
        <w:rPr>
          <w:szCs w:val="21"/>
        </w:rPr>
      </w:pPr>
      <w:r>
        <w:rPr>
          <w:rFonts w:hint="eastAsia"/>
          <w:szCs w:val="21"/>
        </w:rPr>
        <w:t>世 人 见 太 初 官</w:t>
      </w:r>
      <w:r>
        <w:rPr>
          <w:szCs w:val="21"/>
        </w:rPr>
        <w:drawing>
          <wp:inline distT="0" distB="0" distL="0" distR="0">
            <wp:extent cx="26035" cy="1714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szCs w:val="21"/>
        </w:rPr>
        <w:t xml:space="preserve"> 职 不 能 动 人 又 其 文 多 指 讦 有 疵 病 者 所 恶 闻 虽 得 其 文 不 甚 重 之 故 所 弃 失 居 多 余 止 得 其 两 卷</w:t>
      </w:r>
    </w:p>
    <w:p>
      <w:pPr>
        <w:snapToGrid w:val="0"/>
        <w:spacing w:line="360" w:lineRule="auto"/>
        <w:rPr>
          <w:szCs w:val="21"/>
        </w:rPr>
      </w:pPr>
      <w:r>
        <w:rPr>
          <w:rFonts w:hint="eastAsia"/>
          <w:szCs w:val="21"/>
        </w:rPr>
        <w:t>18．把文中画线的句子译成现代汉语。（8分）</w:t>
      </w:r>
    </w:p>
    <w:p>
      <w:pPr>
        <w:snapToGrid w:val="0"/>
        <w:spacing w:line="360" w:lineRule="auto"/>
        <w:ind w:firstLine="420" w:firstLineChars="200"/>
        <w:rPr>
          <w:szCs w:val="21"/>
        </w:rPr>
      </w:pPr>
      <w:r>
        <w:rPr>
          <w:rFonts w:hint="eastAsia"/>
          <w:szCs w:val="21"/>
        </w:rPr>
        <w:t>（1）既得其理，不徒诵之，以夸诳于人，必也蹈而行之。</w:t>
      </w:r>
    </w:p>
    <w:p>
      <w:pPr>
        <w:snapToGrid w:val="0"/>
        <w:spacing w:line="360" w:lineRule="auto"/>
        <w:ind w:firstLine="420" w:firstLineChars="200"/>
        <w:rPr>
          <w:szCs w:val="21"/>
        </w:rPr>
      </w:pPr>
      <w:r>
        <w:rPr>
          <w:rFonts w:hint="eastAsia"/>
          <w:szCs w:val="21"/>
        </w:rPr>
        <w:t>（2）前世之士身不显于时，而言立于后世者多矣。太初虽贱而夭，其文岂必不传？</w:t>
      </w:r>
    </w:p>
    <w:p>
      <w:pPr>
        <w:snapToGrid w:val="0"/>
        <w:spacing w:line="360" w:lineRule="auto"/>
        <w:rPr>
          <w:szCs w:val="21"/>
        </w:rPr>
      </w:pPr>
      <w:r>
        <w:rPr>
          <w:rFonts w:hint="eastAsia"/>
          <w:szCs w:val="21"/>
        </w:rPr>
        <w:t>（二）阅读下面这首诗，完成</w:t>
      </w:r>
      <w:r>
        <w:rPr>
          <w:szCs w:val="21"/>
        </w:rPr>
        <w:t>19—20</w:t>
      </w:r>
      <w:r>
        <w:rPr>
          <w:rFonts w:hint="eastAsia"/>
          <w:szCs w:val="21"/>
        </w:rPr>
        <w:t>题。（</w:t>
      </w:r>
      <w:r>
        <w:rPr>
          <w:szCs w:val="21"/>
        </w:rPr>
        <w:t>8</w:t>
      </w:r>
      <w:r>
        <w:rPr>
          <w:rFonts w:hint="eastAsia"/>
          <w:szCs w:val="21"/>
        </w:rPr>
        <w:t>分）</w:t>
      </w:r>
    </w:p>
    <w:p>
      <w:pPr>
        <w:spacing w:line="360" w:lineRule="auto"/>
        <w:jc w:val="center"/>
        <w:rPr>
          <w:rFonts w:ascii="楷体" w:hAnsi="楷体" w:eastAsia="楷体"/>
          <w:b/>
          <w:szCs w:val="21"/>
        </w:rPr>
      </w:pPr>
      <w:r>
        <w:rPr>
          <w:rFonts w:hint="eastAsia" w:ascii="楷体" w:hAnsi="楷体" w:eastAsia="楷体"/>
          <w:b/>
          <w:szCs w:val="21"/>
        </w:rPr>
        <w:t>送王昌龄</w:t>
      </w:r>
    </w:p>
    <w:p>
      <w:pPr>
        <w:spacing w:line="360" w:lineRule="auto"/>
        <w:jc w:val="center"/>
        <w:rPr>
          <w:rFonts w:ascii="楷体" w:hAnsi="楷体" w:eastAsia="楷体"/>
          <w:sz w:val="18"/>
          <w:szCs w:val="18"/>
        </w:rPr>
      </w:pPr>
      <w:r>
        <w:rPr>
          <w:rFonts w:hint="eastAsia" w:ascii="楷体" w:hAnsi="楷体" w:eastAsia="楷体"/>
          <w:sz w:val="18"/>
          <w:szCs w:val="18"/>
        </w:rPr>
        <w:t>李颀</w:t>
      </w:r>
    </w:p>
    <w:p>
      <w:pPr>
        <w:spacing w:line="360" w:lineRule="auto"/>
        <w:jc w:val="center"/>
        <w:rPr>
          <w:rFonts w:ascii="楷体" w:hAnsi="楷体" w:eastAsia="楷体"/>
          <w:szCs w:val="21"/>
        </w:rPr>
      </w:pPr>
      <w:r>
        <w:rPr>
          <w:rFonts w:ascii="楷体" w:hAnsi="楷体" w:eastAsia="楷体"/>
          <w:szCs w:val="21"/>
        </w:rPr>
        <w:t>漕水东去远，送君多暮情。</w:t>
      </w:r>
      <w:r>
        <w:rPr>
          <w:rFonts w:ascii="楷体" w:hAnsi="楷体" w:eastAsia="楷体"/>
          <w:szCs w:val="21"/>
        </w:rPr>
        <w:br w:type="textWrapping"/>
      </w:r>
      <w:r>
        <w:rPr>
          <w:rFonts w:ascii="楷体" w:hAnsi="楷体" w:eastAsia="楷体"/>
          <w:szCs w:val="21"/>
        </w:rPr>
        <w:t>淹留野寺出，向背孤山明。</w:t>
      </w:r>
      <w:r>
        <w:rPr>
          <w:rFonts w:ascii="楷体" w:hAnsi="楷体" w:eastAsia="楷体"/>
          <w:szCs w:val="21"/>
        </w:rPr>
        <w:br w:type="textWrapping"/>
      </w:r>
      <w:r>
        <w:rPr>
          <w:rFonts w:ascii="楷体" w:hAnsi="楷体" w:eastAsia="楷体"/>
          <w:szCs w:val="21"/>
        </w:rPr>
        <w:t>前望数千里，中无蒲稗生。</w:t>
      </w:r>
      <w:r>
        <w:rPr>
          <w:rFonts w:ascii="楷体" w:hAnsi="楷体" w:eastAsia="楷体"/>
          <w:szCs w:val="21"/>
        </w:rPr>
        <w:br w:type="textWrapping"/>
      </w:r>
      <w:r>
        <w:rPr>
          <w:rFonts w:ascii="楷体" w:hAnsi="楷体" w:eastAsia="楷体"/>
          <w:szCs w:val="21"/>
        </w:rPr>
        <w:t>夕阳满舟楫，但爱微波清。</w:t>
      </w:r>
      <w:r>
        <w:rPr>
          <w:rFonts w:ascii="楷体" w:hAnsi="楷体" w:eastAsia="楷体"/>
          <w:szCs w:val="21"/>
        </w:rPr>
        <w:br w:type="textWrapping"/>
      </w:r>
      <w:r>
        <w:rPr>
          <w:rFonts w:ascii="楷体" w:hAnsi="楷体" w:eastAsia="楷体"/>
          <w:szCs w:val="21"/>
        </w:rPr>
        <w:t>举酒林月上，解衣沙鸟鸣。</w:t>
      </w:r>
      <w:r>
        <w:rPr>
          <w:rFonts w:ascii="楷体" w:hAnsi="楷体" w:eastAsia="楷体"/>
          <w:szCs w:val="21"/>
        </w:rPr>
        <w:br w:type="textWrapping"/>
      </w:r>
      <w:r>
        <w:rPr>
          <w:rFonts w:ascii="楷体" w:hAnsi="楷体" w:eastAsia="楷体"/>
          <w:szCs w:val="21"/>
        </w:rPr>
        <w:t>夜来莲花界</w:t>
      </w:r>
      <w:r>
        <w:rPr>
          <w:rFonts w:hint="eastAsia" w:ascii="楷体" w:hAnsi="楷体" w:eastAsia="楷体"/>
          <w:szCs w:val="21"/>
          <w:vertAlign w:val="superscript"/>
        </w:rPr>
        <w:t>①</w:t>
      </w:r>
      <w:r>
        <w:rPr>
          <w:rFonts w:ascii="楷体" w:hAnsi="楷体" w:eastAsia="楷体"/>
          <w:szCs w:val="21"/>
        </w:rPr>
        <w:t>，梦里金陵城。</w:t>
      </w:r>
      <w:r>
        <w:rPr>
          <w:rFonts w:ascii="楷体" w:hAnsi="楷体" w:eastAsia="楷体"/>
          <w:szCs w:val="21"/>
        </w:rPr>
        <w:br w:type="textWrapping"/>
      </w:r>
      <w:r>
        <w:rPr>
          <w:rFonts w:ascii="楷体" w:hAnsi="楷体" w:eastAsia="楷体"/>
          <w:szCs w:val="21"/>
        </w:rPr>
        <w:t>叹息此离别，悠悠江海行。</w:t>
      </w:r>
    </w:p>
    <w:p>
      <w:pPr>
        <w:spacing w:line="360" w:lineRule="auto"/>
        <w:ind w:firstLine="420" w:firstLineChars="200"/>
        <w:jc w:val="left"/>
      </w:pPr>
      <w:r>
        <w:rPr>
          <w:rFonts w:hint="eastAsia" w:ascii="楷体" w:hAnsi="楷体" w:eastAsia="楷体"/>
          <w:szCs w:val="21"/>
        </w:rPr>
        <w:t>【注】①莲花界：佛寺，诗中指洛阳白马寺。</w:t>
      </w:r>
      <w:r>
        <w:rPr>
          <w:rFonts w:ascii="楷体" w:hAnsi="楷体" w:eastAsia="楷体"/>
          <w:szCs w:val="21"/>
        </w:rPr>
        <w:br w:type="textWrapping"/>
      </w:r>
      <w:r>
        <w:rPr>
          <w:szCs w:val="21"/>
        </w:rPr>
        <w:t>19</w:t>
      </w:r>
      <w:r>
        <w:t>．</w:t>
      </w:r>
      <w:r>
        <w:rPr>
          <w:rFonts w:hint="eastAsia"/>
        </w:rPr>
        <w:t>“淹留野寺出”一句中“淹留”的意思是</w:t>
      </w:r>
      <w:r>
        <w:rPr>
          <w:rFonts w:hint="eastAsia"/>
          <w:u w:val="single"/>
        </w:rPr>
        <w:t xml:space="preserve">               </w:t>
      </w:r>
      <w:r>
        <w:rPr>
          <w:rFonts w:hint="eastAsia"/>
        </w:rPr>
        <w:t>，体现出诗人</w:t>
      </w:r>
      <w:r>
        <w:rPr>
          <w:rFonts w:hint="eastAsia"/>
          <w:u w:val="single"/>
        </w:rPr>
        <w:t xml:space="preserve">              </w:t>
      </w:r>
      <w:r>
        <w:rPr>
          <w:rFonts w:hint="eastAsia"/>
        </w:rPr>
        <w:t>的心情。（2分）</w:t>
      </w:r>
    </w:p>
    <w:p>
      <w:pPr>
        <w:spacing w:line="360" w:lineRule="auto"/>
        <w:jc w:val="left"/>
      </w:pPr>
      <w:r>
        <w:rPr>
          <w:rFonts w:hint="eastAsia"/>
          <w:szCs w:val="21"/>
        </w:rPr>
        <w:t>20</w:t>
      </w:r>
      <w:r>
        <w:t>．这首诗与柳永</w:t>
      </w:r>
      <w:r>
        <w:rPr>
          <w:rFonts w:hint="eastAsia"/>
        </w:rPr>
        <w:t>《雨霖铃》词都运用了点染手法，试赏析本诗的点染手法。（6分）</w:t>
      </w:r>
    </w:p>
    <w:p>
      <w:pPr>
        <w:snapToGrid w:val="0"/>
        <w:spacing w:line="360" w:lineRule="auto"/>
        <w:rPr>
          <w:szCs w:val="21"/>
        </w:rPr>
      </w:pPr>
      <w:r>
        <w:rPr>
          <w:rFonts w:hint="eastAsia"/>
          <w:szCs w:val="21"/>
        </w:rPr>
        <w:t>（三）阅读下面的材料，完成</w:t>
      </w:r>
      <w:r>
        <w:rPr>
          <w:szCs w:val="21"/>
        </w:rPr>
        <w:t>21—22</w:t>
      </w:r>
      <w:r>
        <w:rPr>
          <w:rFonts w:hint="eastAsia"/>
          <w:szCs w:val="21"/>
        </w:rPr>
        <w:t>题。（</w:t>
      </w:r>
      <w:r>
        <w:rPr>
          <w:szCs w:val="21"/>
        </w:rPr>
        <w:t>6</w:t>
      </w:r>
      <w:r>
        <w:rPr>
          <w:rFonts w:hint="eastAsia"/>
          <w:szCs w:val="21"/>
        </w:rPr>
        <w:t>分）</w:t>
      </w:r>
    </w:p>
    <w:p>
      <w:pPr>
        <w:spacing w:line="360" w:lineRule="auto"/>
        <w:ind w:firstLine="424" w:firstLineChars="202"/>
        <w:jc w:val="left"/>
        <w:rPr>
          <w:rFonts w:ascii="楷体" w:hAnsi="楷体" w:eastAsia="楷体"/>
          <w:szCs w:val="21"/>
        </w:rPr>
      </w:pPr>
      <w:r>
        <w:rPr>
          <w:rFonts w:hint="eastAsia" w:ascii="楷体" w:hAnsi="楷体" w:eastAsia="楷体"/>
          <w:szCs w:val="21"/>
        </w:rPr>
        <w:t>子曰：“甚矣吾衰也！久矣吾不复梦见周公！”（《论语·述</w:t>
      </w:r>
      <w:r>
        <w:rPr>
          <w:rFonts w:ascii="楷体" w:hAnsi="楷体" w:eastAsia="楷体"/>
          <w:szCs w:val="21"/>
        </w:rPr>
        <w:drawing>
          <wp:inline distT="0" distB="0" distL="0" distR="0">
            <wp:extent cx="17145" cy="1714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145" cy="17145"/>
                    </a:xfrm>
                    <a:prstGeom prst="rect">
                      <a:avLst/>
                    </a:prstGeom>
                    <a:noFill/>
                    <a:ln>
                      <a:noFill/>
                    </a:ln>
                  </pic:spPr>
                </pic:pic>
              </a:graphicData>
            </a:graphic>
          </wp:inline>
        </w:drawing>
      </w:r>
      <w:r>
        <w:rPr>
          <w:rFonts w:hint="eastAsia" w:ascii="楷体" w:hAnsi="楷体" w:eastAsia="楷体"/>
          <w:szCs w:val="21"/>
        </w:rPr>
        <w:t>而》）</w:t>
      </w:r>
    </w:p>
    <w:p>
      <w:pPr>
        <w:spacing w:line="360" w:lineRule="auto"/>
        <w:ind w:firstLine="424" w:firstLineChars="202"/>
        <w:jc w:val="left"/>
        <w:rPr>
          <w:rFonts w:ascii="楷体" w:hAnsi="楷体" w:eastAsia="楷体"/>
          <w:szCs w:val="21"/>
        </w:rPr>
      </w:pPr>
      <w:r>
        <w:rPr>
          <w:rFonts w:hint="eastAsia" w:ascii="楷体" w:hAnsi="楷体" w:eastAsia="楷体"/>
          <w:szCs w:val="21"/>
        </w:rPr>
        <w:t>子曰：“如有周公之才之美</w:t>
      </w:r>
      <w:r>
        <w:rPr>
          <w:rFonts w:hint="eastAsia" w:ascii="楷体" w:hAnsi="楷体" w:eastAsia="楷体"/>
          <w:szCs w:val="21"/>
          <w:vertAlign w:val="superscript"/>
        </w:rPr>
        <w:t>①</w:t>
      </w:r>
      <w:r>
        <w:rPr>
          <w:rFonts w:hint="eastAsia" w:ascii="楷体" w:hAnsi="楷体" w:eastAsia="楷体"/>
          <w:szCs w:val="21"/>
        </w:rPr>
        <w:t>，使</w:t>
      </w:r>
      <w:r>
        <w:rPr>
          <w:rFonts w:hint="eastAsia" w:ascii="楷体" w:hAnsi="楷体" w:eastAsia="楷体"/>
          <w:szCs w:val="21"/>
          <w:vertAlign w:val="superscript"/>
        </w:rPr>
        <w:t>②</w:t>
      </w:r>
      <w:r>
        <w:rPr>
          <w:rFonts w:hint="eastAsia" w:ascii="楷体" w:hAnsi="楷体" w:eastAsia="楷体"/>
          <w:szCs w:val="21"/>
        </w:rPr>
        <w:t>骄且吝，其余不足观也已！”（《论语·泰伯》）</w:t>
      </w:r>
    </w:p>
    <w:p>
      <w:pPr>
        <w:spacing w:line="360" w:lineRule="auto"/>
        <w:ind w:firstLine="424" w:firstLineChars="202"/>
        <w:jc w:val="left"/>
        <w:rPr>
          <w:rFonts w:ascii="楷体" w:hAnsi="楷体" w:eastAsia="楷体"/>
          <w:szCs w:val="21"/>
        </w:rPr>
      </w:pPr>
      <w:r>
        <w:rPr>
          <w:rFonts w:hint="eastAsia" w:ascii="楷体" w:hAnsi="楷体" w:eastAsia="楷体"/>
          <w:szCs w:val="21"/>
        </w:rPr>
        <w:t>【注】①才之美：美好的才华。②使：假使。</w:t>
      </w:r>
    </w:p>
    <w:p>
      <w:pPr>
        <w:spacing w:line="360" w:lineRule="auto"/>
        <w:jc w:val="left"/>
      </w:pPr>
      <w:r>
        <w:rPr>
          <w:rFonts w:hint="eastAsia"/>
          <w:szCs w:val="21"/>
        </w:rPr>
        <w:t>21</w:t>
      </w:r>
      <w:r>
        <w:t>．第一则材料中</w:t>
      </w:r>
      <w:r>
        <w:rPr>
          <w:rFonts w:hint="eastAsia"/>
        </w:rPr>
        <w:t>“梦见周公”的含义是什么？（2分）</w:t>
      </w:r>
    </w:p>
    <w:p>
      <w:pPr>
        <w:spacing w:line="360" w:lineRule="auto"/>
        <w:jc w:val="left"/>
      </w:pPr>
      <w:r>
        <w:rPr>
          <w:rFonts w:hint="eastAsia"/>
        </w:rPr>
        <w:t>22</w:t>
      </w:r>
      <w:r>
        <w:drawing>
          <wp:inline distT="0" distB="0" distL="0" distR="0">
            <wp:extent cx="26035" cy="2603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26035"/>
                    </a:xfrm>
                    <a:prstGeom prst="rect">
                      <a:avLst/>
                    </a:prstGeom>
                    <a:noFill/>
                    <a:ln>
                      <a:noFill/>
                    </a:ln>
                  </pic:spPr>
                </pic:pic>
              </a:graphicData>
            </a:graphic>
          </wp:inline>
        </w:drawing>
      </w:r>
      <w:r>
        <w:t>．概括第二则材料的主旨</w:t>
      </w:r>
      <w:r>
        <w:rPr>
          <w:rFonts w:hint="eastAsia"/>
        </w:rPr>
        <w:t>，</w:t>
      </w:r>
      <w:r>
        <w:t>并加以分析</w:t>
      </w:r>
      <w:r>
        <w:rPr>
          <w:rFonts w:hint="eastAsia"/>
        </w:rPr>
        <w:t>。（4分）</w:t>
      </w:r>
    </w:p>
    <w:p>
      <w:pPr>
        <w:snapToGrid w:val="0"/>
        <w:spacing w:line="360" w:lineRule="auto"/>
        <w:rPr>
          <w:szCs w:val="21"/>
        </w:rPr>
      </w:pPr>
      <w:r>
        <w:rPr>
          <w:rFonts w:hint="eastAsia"/>
          <w:szCs w:val="21"/>
        </w:rPr>
        <w:t>（四）古诗文默写。（</w:t>
      </w:r>
      <w:r>
        <w:rPr>
          <w:szCs w:val="21"/>
        </w:rPr>
        <w:t>6</w:t>
      </w:r>
      <w:r>
        <w:rPr>
          <w:rFonts w:hint="eastAsia"/>
          <w:szCs w:val="21"/>
        </w:rPr>
        <w:t>分）</w:t>
      </w:r>
    </w:p>
    <w:p>
      <w:pPr>
        <w:snapToGrid w:val="0"/>
        <w:spacing w:line="360" w:lineRule="auto"/>
        <w:rPr>
          <w:szCs w:val="21"/>
        </w:rPr>
      </w:pPr>
      <w:r>
        <w:rPr>
          <w:szCs w:val="21"/>
        </w:rPr>
        <w:t>23</w:t>
      </w:r>
      <w:r>
        <w:rPr>
          <w:rFonts w:hint="eastAsia"/>
          <w:szCs w:val="21"/>
        </w:rPr>
        <w:t>．补写出下列名篇名句的空缺部分。（只选</w:t>
      </w:r>
      <w:r>
        <w:rPr>
          <w:szCs w:val="21"/>
        </w:rPr>
        <w:t>3</w:t>
      </w:r>
      <w:r>
        <w:rPr>
          <w:rFonts w:hint="eastAsia"/>
          <w:szCs w:val="21"/>
        </w:rPr>
        <w:t>小题）（</w:t>
      </w:r>
      <w:r>
        <w:rPr>
          <w:szCs w:val="21"/>
        </w:rPr>
        <w:t>6</w:t>
      </w:r>
      <w:r>
        <w:rPr>
          <w:rFonts w:hint="eastAsia"/>
          <w:szCs w:val="21"/>
        </w:rPr>
        <w:t>分）</w:t>
      </w:r>
    </w:p>
    <w:p>
      <w:pPr>
        <w:spacing w:line="360" w:lineRule="auto"/>
        <w:ind w:firstLine="424" w:firstLineChars="202"/>
        <w:jc w:val="left"/>
        <w:rPr>
          <w:szCs w:val="21"/>
        </w:rPr>
      </w:pPr>
      <w:r>
        <w:rPr>
          <w:rFonts w:hint="eastAsia"/>
          <w:szCs w:val="21"/>
        </w:rPr>
        <w:t>（1）不愤不启，</w:t>
      </w:r>
      <w:r>
        <w:rPr>
          <w:rFonts w:hint="eastAsia"/>
          <w:u w:val="single"/>
        </w:rPr>
        <w:t xml:space="preserve">              </w:t>
      </w:r>
      <w:r>
        <w:rPr>
          <w:rFonts w:hint="eastAsia"/>
        </w:rPr>
        <w:t>。</w:t>
      </w:r>
      <w:r>
        <w:rPr>
          <w:rFonts w:hint="eastAsia"/>
          <w:u w:val="single"/>
        </w:rPr>
        <w:t xml:space="preserve">              </w:t>
      </w:r>
      <w:r>
        <w:rPr>
          <w:rFonts w:hint="eastAsia"/>
        </w:rPr>
        <w:t>，则不复也。（《论语》）</w:t>
      </w:r>
    </w:p>
    <w:p>
      <w:pPr>
        <w:spacing w:line="360" w:lineRule="auto"/>
        <w:ind w:firstLine="424" w:firstLineChars="202"/>
        <w:jc w:val="left"/>
        <w:rPr>
          <w:szCs w:val="21"/>
        </w:rPr>
      </w:pPr>
      <w:r>
        <w:rPr>
          <w:rFonts w:hint="eastAsia"/>
          <w:szCs w:val="21"/>
        </w:rPr>
        <w:t>（2）</w:t>
      </w:r>
      <w:r>
        <w:rPr>
          <w:rFonts w:hint="eastAsia"/>
          <w:u w:val="single"/>
        </w:rPr>
        <w:t xml:space="preserve">              </w:t>
      </w:r>
      <w:r>
        <w:rPr>
          <w:rFonts w:hint="eastAsia"/>
        </w:rPr>
        <w:t>，</w:t>
      </w:r>
      <w:r>
        <w:rPr>
          <w:rFonts w:hint="eastAsia"/>
          <w:u w:val="single"/>
        </w:rPr>
        <w:t xml:space="preserve">              </w:t>
      </w:r>
      <w:r>
        <w:rPr>
          <w:rFonts w:hint="eastAsia"/>
        </w:rPr>
        <w:t>，七十者可以食肉矣。（《孟子·寡人之于国也》）</w:t>
      </w:r>
    </w:p>
    <w:p>
      <w:pPr>
        <w:spacing w:line="360" w:lineRule="auto"/>
        <w:ind w:firstLine="424" w:firstLineChars="202"/>
        <w:jc w:val="left"/>
        <w:rPr>
          <w:szCs w:val="21"/>
        </w:rPr>
      </w:pPr>
      <w:r>
        <w:rPr>
          <w:rFonts w:hint="eastAsia"/>
          <w:szCs w:val="21"/>
        </w:rPr>
        <w:t>（3）亦欲以究天人之际，</w:t>
      </w:r>
      <w:r>
        <w:rPr>
          <w:rFonts w:hint="eastAsia"/>
          <w:u w:val="single"/>
        </w:rPr>
        <w:t xml:space="preserve">              </w:t>
      </w:r>
      <w:r>
        <w:rPr>
          <w:rFonts w:hint="eastAsia"/>
        </w:rPr>
        <w:t>，</w:t>
      </w:r>
      <w:r>
        <w:rPr>
          <w:rFonts w:hint="eastAsia"/>
          <w:u w:val="single"/>
        </w:rPr>
        <w:t xml:space="preserve">              </w:t>
      </w:r>
      <w:r>
        <w:rPr>
          <w:rFonts w:hint="eastAsia"/>
        </w:rPr>
        <w:t>。（司马迁《报任安书》）</w:t>
      </w:r>
    </w:p>
    <w:p>
      <w:pPr>
        <w:spacing w:line="360" w:lineRule="auto"/>
        <w:ind w:firstLine="424" w:firstLineChars="202"/>
        <w:jc w:val="left"/>
        <w:rPr>
          <w:szCs w:val="21"/>
        </w:rPr>
      </w:pPr>
      <w:r>
        <w:rPr>
          <w:rFonts w:hint="eastAsia"/>
          <w:szCs w:val="21"/>
        </w:rPr>
        <w:t>（4）间关莺语花底滑，幽咽泉流冰下难。</w:t>
      </w:r>
      <w:r>
        <w:rPr>
          <w:rFonts w:hint="eastAsia"/>
          <w:u w:val="single"/>
        </w:rPr>
        <w:t xml:space="preserve">              </w:t>
      </w:r>
      <w:r>
        <w:rPr>
          <w:rFonts w:hint="eastAsia"/>
        </w:rPr>
        <w:t>，</w:t>
      </w:r>
      <w:r>
        <w:rPr>
          <w:rFonts w:hint="eastAsia"/>
          <w:u w:val="single"/>
        </w:rPr>
        <w:t xml:space="preserve">              </w:t>
      </w:r>
      <w:r>
        <w:rPr>
          <w:rFonts w:hint="eastAsia"/>
        </w:rPr>
        <w:t>。（</w:t>
      </w:r>
      <w:r>
        <w:drawing>
          <wp:inline distT="0" distB="0" distL="0" distR="0">
            <wp:extent cx="26035" cy="1714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035" cy="17145"/>
                    </a:xfrm>
                    <a:prstGeom prst="rect">
                      <a:avLst/>
                    </a:prstGeom>
                    <a:noFill/>
                    <a:ln>
                      <a:noFill/>
                    </a:ln>
                  </pic:spPr>
                </pic:pic>
              </a:graphicData>
            </a:graphic>
          </wp:inline>
        </w:drawing>
      </w:r>
      <w:r>
        <w:rPr>
          <w:rFonts w:hint="eastAsia"/>
        </w:rPr>
        <w:t>白居易《琵琶行》）</w:t>
      </w:r>
    </w:p>
    <w:p>
      <w:pPr>
        <w:spacing w:line="360" w:lineRule="auto"/>
        <w:ind w:firstLine="424" w:firstLineChars="202"/>
        <w:jc w:val="left"/>
        <w:rPr>
          <w:rFonts w:ascii="楷体" w:hAnsi="楷体" w:eastAsia="楷体"/>
          <w:szCs w:val="21"/>
        </w:rPr>
      </w:pPr>
      <w:r>
        <w:rPr>
          <w:rFonts w:hint="eastAsia"/>
          <w:szCs w:val="21"/>
        </w:rPr>
        <w:t>（5）鸟雀呼晴，</w:t>
      </w:r>
      <w:r>
        <w:rPr>
          <w:rFonts w:hint="eastAsia"/>
          <w:u w:val="single"/>
        </w:rPr>
        <w:t xml:space="preserve">              </w:t>
      </w:r>
      <w:r>
        <w:rPr>
          <w:rFonts w:hint="eastAsia"/>
        </w:rPr>
        <w:t>。叶上初阳干宿雨，水面清圆，</w:t>
      </w:r>
      <w:r>
        <w:rPr>
          <w:rFonts w:hint="eastAsia"/>
          <w:u w:val="single"/>
        </w:rPr>
        <w:t xml:space="preserve">              </w:t>
      </w:r>
      <w:r>
        <w:rPr>
          <w:rFonts w:hint="eastAsia"/>
        </w:rPr>
        <w:t>。（周邦彦《苏幕遮》）</w:t>
      </w:r>
    </w:p>
    <w:p>
      <w:pPr>
        <w:snapToGrid w:val="0"/>
        <w:spacing w:line="360" w:lineRule="auto"/>
        <w:rPr>
          <w:b/>
          <w:szCs w:val="21"/>
        </w:rPr>
      </w:pPr>
      <w:r>
        <w:rPr>
          <w:rFonts w:hint="eastAsia"/>
          <w:b/>
          <w:szCs w:val="21"/>
        </w:rPr>
        <w:t>四、作文（</w:t>
      </w:r>
      <w:r>
        <w:rPr>
          <w:b/>
          <w:szCs w:val="21"/>
        </w:rPr>
        <w:t>60</w:t>
      </w:r>
      <w:r>
        <w:rPr>
          <w:rFonts w:hint="eastAsia"/>
          <w:b/>
          <w:szCs w:val="21"/>
        </w:rPr>
        <w:t>分）</w:t>
      </w:r>
    </w:p>
    <w:p>
      <w:pPr>
        <w:snapToGrid w:val="0"/>
        <w:spacing w:line="360" w:lineRule="auto"/>
        <w:rPr>
          <w:szCs w:val="21"/>
        </w:rPr>
      </w:pPr>
      <w:r>
        <w:rPr>
          <w:szCs w:val="21"/>
        </w:rPr>
        <w:t>24</w:t>
      </w:r>
      <w:r>
        <w:rPr>
          <w:rFonts w:hint="eastAsia"/>
          <w:szCs w:val="21"/>
        </w:rPr>
        <w:t>．阅读下面文字，根据要求作文。（</w:t>
      </w:r>
      <w:r>
        <w:rPr>
          <w:szCs w:val="21"/>
        </w:rPr>
        <w:t>60</w:t>
      </w:r>
      <w:r>
        <w:rPr>
          <w:rFonts w:hint="eastAsia"/>
          <w:szCs w:val="21"/>
        </w:rPr>
        <w:t>分）</w:t>
      </w:r>
    </w:p>
    <w:p>
      <w:pPr>
        <w:spacing w:line="360" w:lineRule="auto"/>
        <w:ind w:firstLine="420" w:firstLineChars="200"/>
        <w:rPr>
          <w:rFonts w:ascii="楷体" w:hAnsi="楷体" w:eastAsia="楷体"/>
          <w:szCs w:val="21"/>
        </w:rPr>
      </w:pPr>
      <w:r>
        <w:rPr>
          <w:rFonts w:hint="eastAsia" w:ascii="楷体" w:hAnsi="楷体" w:eastAsia="楷体"/>
          <w:szCs w:val="21"/>
        </w:rPr>
        <w:t>浙江大地，历史上孕育过务实、知行合一、经世致用等思想，今天又形成了“干在实处、走在前列、勇立潮头”的浙江精神。</w:t>
      </w:r>
    </w:p>
    <w:p>
      <w:pPr>
        <w:spacing w:line="360" w:lineRule="auto"/>
        <w:ind w:firstLine="420" w:firstLineChars="200"/>
        <w:rPr>
          <w:rFonts w:ascii="楷体" w:hAnsi="楷体" w:eastAsia="楷体"/>
          <w:szCs w:val="21"/>
        </w:rPr>
      </w:pPr>
      <w:r>
        <w:rPr>
          <w:rFonts w:hint="eastAsia" w:ascii="楷体" w:hAnsi="楷体" w:eastAsia="楷体"/>
          <w:szCs w:val="21"/>
        </w:rPr>
        <w:t>在与时俱进的浙江文化滋养下，代代浙江人书写了一个又一个浙江故事，创造了一个又一个浙江传奇。</w:t>
      </w:r>
    </w:p>
    <w:p>
      <w:pPr>
        <w:spacing w:line="360" w:lineRule="auto"/>
        <w:ind w:firstLine="420" w:firstLineChars="200"/>
        <w:rPr>
          <w:szCs w:val="21"/>
        </w:rPr>
      </w:pPr>
      <w:r>
        <w:rPr>
          <w:rFonts w:hint="eastAsia"/>
          <w:szCs w:val="21"/>
        </w:rPr>
        <w:t>作为浙江学子，站在人生新起点，你有怎样的体验和思考？结合上述材料，写一篇文章。</w:t>
      </w:r>
    </w:p>
    <w:p>
      <w:pPr>
        <w:spacing w:line="360" w:lineRule="auto"/>
        <w:ind w:firstLine="420" w:firstLineChars="200"/>
        <w:rPr>
          <w:szCs w:val="21"/>
        </w:rPr>
      </w:pPr>
      <w:r>
        <w:rPr>
          <w:rFonts w:hint="eastAsia"/>
          <w:szCs w:val="21"/>
        </w:rPr>
        <w:t>【注意】</w:t>
      </w:r>
      <w:r>
        <w:rPr>
          <w:rFonts w:hint="eastAsia" w:ascii="宋体" w:hAnsi="宋体"/>
          <w:szCs w:val="21"/>
        </w:rPr>
        <w:t>①</w:t>
      </w:r>
      <w:r>
        <w:rPr>
          <w:rFonts w:hint="eastAsia"/>
          <w:szCs w:val="21"/>
        </w:rPr>
        <w:t>角度自选，立意自定，题目自拟。</w:t>
      </w:r>
      <w:r>
        <w:rPr>
          <w:rFonts w:hint="eastAsia" w:ascii="宋体" w:hAnsi="宋体"/>
          <w:szCs w:val="21"/>
        </w:rPr>
        <w:t>②</w:t>
      </w:r>
      <w:r>
        <w:rPr>
          <w:rFonts w:hint="eastAsia"/>
          <w:szCs w:val="21"/>
        </w:rPr>
        <w:t>明确文体，不得写成诗歌。</w:t>
      </w:r>
      <w:r>
        <w:rPr>
          <w:rFonts w:hint="eastAsia" w:ascii="宋体" w:hAnsi="宋体"/>
          <w:szCs w:val="21"/>
        </w:rPr>
        <w:t>③</w:t>
      </w:r>
      <w:r>
        <w:rPr>
          <w:rFonts w:hint="eastAsia"/>
          <w:szCs w:val="21"/>
        </w:rPr>
        <w:t>不得少于800字。</w:t>
      </w:r>
      <w:r>
        <w:rPr>
          <w:rFonts w:hint="eastAsia" w:ascii="宋体" w:hAnsi="宋体"/>
          <w:szCs w:val="21"/>
        </w:rPr>
        <w:t>④</w:t>
      </w:r>
      <w:r>
        <w:rPr>
          <w:rFonts w:hint="eastAsia"/>
          <w:szCs w:val="21"/>
        </w:rPr>
        <w:t>不得抄袭、套作。</w:t>
      </w: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IPAPANNEW">
    <w:altName w:val="Calibri"/>
    <w:panose1 w:val="00000000000000000000"/>
    <w:charset w:val="00"/>
    <w:family w:val="auto"/>
    <w:pitch w:val="default"/>
    <w:sig w:usb0="00000000" w:usb1="00000000" w:usb2="00000021" w:usb3="00000000" w:csb0="00000197"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C77"/>
    <w:rsid w:val="00107C77"/>
    <w:rsid w:val="00527461"/>
    <w:rsid w:val="00766CDB"/>
    <w:rsid w:val="00B35872"/>
    <w:rsid w:val="00BB3153"/>
    <w:rsid w:val="00C907AD"/>
    <w:rsid w:val="00CC0518"/>
    <w:rsid w:val="00F815C1"/>
    <w:rsid w:val="1179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 w:type="paragraph" w:styleId="4">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Baidu</Company>
  <Pages>2</Pages>
  <Words>1479</Words>
  <Characters>8432</Characters>
  <Lines>70</Lines>
  <Paragraphs>19</Paragraphs>
  <TotalTime>0</TotalTime>
  <ScaleCrop>false</ScaleCrop>
  <LinksUpToDate>false</LinksUpToDate>
  <CharactersWithSpaces>9892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2018-06-09T07:19:00Z</dcterms:created>
  <dc:creator>v_jiangqi01</dc:creator>
  <cp:lastModifiedBy>mi</cp:lastModifiedBy>
  <dcterms:modified xsi:type="dcterms:W3CDTF">2021-05-09T10:11:48Z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E68DC87C87CA4B24BE49D0C3A5C0E148</vt:lpwstr>
  </property>
</Properties>
</file>