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E41CFD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№3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E41CFD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СТРОКИ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/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  <w:bookmarkStart w:id="0" w:name="_GoBack"/>
          <w:bookmarkEnd w:id="0"/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157226" w:rsidRPr="00157226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010EC">
            <w:rPr>
              <w:sz w:val="40"/>
            </w:rPr>
            <w:fldChar w:fldCharType="begin"/>
          </w:r>
          <w:r w:rsidRPr="002010EC">
            <w:rPr>
              <w:sz w:val="40"/>
            </w:rPr>
            <w:instrText xml:space="preserve"> TOC \o "1-3" \h \z \u </w:instrText>
          </w:r>
          <w:r w:rsidRPr="002010EC">
            <w:rPr>
              <w:sz w:val="40"/>
            </w:rPr>
            <w:fldChar w:fldCharType="separate"/>
          </w:r>
          <w:hyperlink w:anchor="_Toc510300484" w:history="1">
            <w:r w:rsidR="00157226" w:rsidRPr="00157226">
              <w:rPr>
                <w:rStyle w:val="ab"/>
                <w:noProof/>
                <w:sz w:val="32"/>
              </w:rPr>
              <w:t>Задание 1</w:t>
            </w:r>
            <w:r w:rsidR="00157226" w:rsidRPr="00157226">
              <w:rPr>
                <w:noProof/>
                <w:webHidden/>
                <w:sz w:val="32"/>
              </w:rPr>
              <w:tab/>
            </w:r>
            <w:r w:rsidR="00157226" w:rsidRPr="00157226">
              <w:rPr>
                <w:noProof/>
                <w:webHidden/>
                <w:sz w:val="32"/>
              </w:rPr>
              <w:fldChar w:fldCharType="begin"/>
            </w:r>
            <w:r w:rsidR="00157226" w:rsidRPr="00157226">
              <w:rPr>
                <w:noProof/>
                <w:webHidden/>
                <w:sz w:val="32"/>
              </w:rPr>
              <w:instrText xml:space="preserve"> PAGEREF _Toc510300484 \h </w:instrText>
            </w:r>
            <w:r w:rsidR="00157226" w:rsidRPr="00157226">
              <w:rPr>
                <w:noProof/>
                <w:webHidden/>
                <w:sz w:val="32"/>
              </w:rPr>
            </w:r>
            <w:r w:rsidR="00157226" w:rsidRPr="00157226">
              <w:rPr>
                <w:noProof/>
                <w:webHidden/>
                <w:sz w:val="32"/>
              </w:rPr>
              <w:fldChar w:fldCharType="separate"/>
            </w:r>
            <w:r w:rsidR="00157226" w:rsidRPr="00157226">
              <w:rPr>
                <w:noProof/>
                <w:webHidden/>
                <w:sz w:val="32"/>
              </w:rPr>
              <w:t>3</w:t>
            </w:r>
            <w:r w:rsidR="00157226"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85" w:history="1">
            <w:r w:rsidRPr="00157226">
              <w:rPr>
                <w:rStyle w:val="ab"/>
                <w:noProof/>
                <w:sz w:val="32"/>
              </w:rPr>
              <w:t>Условия задания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_Toc510300485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3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86" w:history="1">
            <w:r w:rsidRPr="00157226">
              <w:rPr>
                <w:rStyle w:val="ab"/>
                <w:noProof/>
                <w:sz w:val="32"/>
              </w:rPr>
              <w:t>Декомпозиция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_Toc510300486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3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87" w:history="1">
            <w:r w:rsidRPr="00157226">
              <w:rPr>
                <w:rStyle w:val="ab"/>
                <w:noProof/>
                <w:sz w:val="32"/>
              </w:rPr>
              <w:t>Реализация функций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_Toc510300487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3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88" w:history="1">
            <w:r w:rsidRPr="00157226">
              <w:rPr>
                <w:rStyle w:val="ab"/>
                <w:noProof/>
                <w:sz w:val="32"/>
              </w:rPr>
              <w:t>Задание</w:t>
            </w:r>
            <w:r w:rsidRPr="00157226">
              <w:rPr>
                <w:rStyle w:val="ab"/>
                <w:noProof/>
                <w:sz w:val="32"/>
                <w:lang w:val="en-US"/>
              </w:rPr>
              <w:t xml:space="preserve"> 2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_Toc510300488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3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89" w:history="1">
            <w:r w:rsidRPr="00157226">
              <w:rPr>
                <w:rStyle w:val="ab"/>
                <w:noProof/>
                <w:sz w:val="32"/>
              </w:rPr>
              <w:t>Условия задания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_Toc510300489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3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90" w:history="1">
            <w:r w:rsidRPr="00157226">
              <w:rPr>
                <w:rStyle w:val="ab"/>
                <w:noProof/>
                <w:sz w:val="32"/>
              </w:rPr>
              <w:t>Декомпозиция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_Toc510300490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4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91" w:history="1">
            <w:r w:rsidRPr="00157226">
              <w:rPr>
                <w:rStyle w:val="ab"/>
                <w:noProof/>
                <w:sz w:val="32"/>
              </w:rPr>
              <w:t>Реализация функций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_Toc510300491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4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92" w:history="1">
            <w:r w:rsidRPr="00157226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_Toc510300492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5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P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300493" w:history="1">
            <w:r w:rsidRPr="00157226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</w:t>
            </w:r>
            <w:r w:rsidRPr="00157226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157226">
              <w:rPr>
                <w:rStyle w:val="ab"/>
                <w:rFonts w:eastAsiaTheme="minorHAnsi"/>
                <w:noProof/>
                <w:sz w:val="32"/>
                <w:lang w:eastAsia="en-US"/>
              </w:rPr>
              <w:t>алгоритма</w:t>
            </w:r>
            <w:r w:rsidRPr="00157226">
              <w:rPr>
                <w:rStyle w:val="ab"/>
                <w:rFonts w:eastAsiaTheme="minorHAnsi"/>
                <w:noProof/>
                <w:sz w:val="32"/>
                <w:lang w:val="en-US" w:eastAsia="en-US"/>
              </w:rPr>
              <w:t xml:space="preserve"> </w:t>
            </w:r>
            <w:r w:rsidRPr="00157226">
              <w:rPr>
                <w:rStyle w:val="ab"/>
                <w:rFonts w:eastAsiaTheme="minorHAnsi"/>
                <w:noProof/>
                <w:sz w:val="32"/>
                <w:lang w:eastAsia="en-US"/>
              </w:rPr>
              <w:t>программы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_Toc510300493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6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157226" w:rsidRDefault="00157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0300494" w:history="1">
            <w:r w:rsidRPr="00157226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157226">
              <w:rPr>
                <w:noProof/>
                <w:webHidden/>
                <w:sz w:val="32"/>
              </w:rPr>
              <w:tab/>
            </w:r>
            <w:r w:rsidRPr="00157226">
              <w:rPr>
                <w:noProof/>
                <w:webHidden/>
                <w:sz w:val="32"/>
              </w:rPr>
              <w:fldChar w:fldCharType="begin"/>
            </w:r>
            <w:r w:rsidRPr="00157226">
              <w:rPr>
                <w:noProof/>
                <w:webHidden/>
                <w:sz w:val="32"/>
              </w:rPr>
              <w:instrText xml:space="preserve"> PAGEREF _Toc510300494 \h </w:instrText>
            </w:r>
            <w:r w:rsidRPr="00157226">
              <w:rPr>
                <w:noProof/>
                <w:webHidden/>
                <w:sz w:val="32"/>
              </w:rPr>
            </w:r>
            <w:r w:rsidRPr="00157226">
              <w:rPr>
                <w:noProof/>
                <w:webHidden/>
                <w:sz w:val="32"/>
              </w:rPr>
              <w:fldChar w:fldCharType="separate"/>
            </w:r>
            <w:r w:rsidRPr="00157226">
              <w:rPr>
                <w:noProof/>
                <w:webHidden/>
                <w:sz w:val="32"/>
              </w:rPr>
              <w:t>11</w:t>
            </w:r>
            <w:r w:rsidRPr="00157226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Default="009C680F">
          <w:r w:rsidRPr="002010EC">
            <w:rPr>
              <w:b/>
              <w:bCs/>
              <w:sz w:val="40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1" w:name="_Toc510300484"/>
      <w:r w:rsidRPr="00956A80">
        <w:rPr>
          <w:sz w:val="36"/>
        </w:rPr>
        <w:lastRenderedPageBreak/>
        <w:t>Задание 1</w:t>
      </w:r>
      <w:bookmarkEnd w:id="1"/>
    </w:p>
    <w:p w:rsidR="00956A80" w:rsidRDefault="00956A80" w:rsidP="0020304C">
      <w:pPr>
        <w:pStyle w:val="1"/>
        <w:ind w:firstLine="708"/>
        <w:jc w:val="both"/>
      </w:pPr>
      <w:bookmarkStart w:id="2" w:name="_Toc510300485"/>
      <w:r>
        <w:t>Условия задания</w:t>
      </w:r>
      <w:bookmarkEnd w:id="2"/>
    </w:p>
    <w:p w:rsidR="00956A80" w:rsidRDefault="00956A80" w:rsidP="0020304C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E41CFD" w:rsidRPr="00E41CFD">
        <w:rPr>
          <w:rFonts w:cs="Times New Roman"/>
        </w:rPr>
        <w:t>Дан текст, хранящийся в строковой переменной, удалить все гласные буквы.</w:t>
      </w:r>
    </w:p>
    <w:p w:rsidR="00956A80" w:rsidRDefault="00956A80" w:rsidP="0020304C">
      <w:pPr>
        <w:pStyle w:val="1"/>
        <w:ind w:firstLine="708"/>
        <w:jc w:val="both"/>
      </w:pPr>
      <w:bookmarkStart w:id="3" w:name="_Toc510300486"/>
      <w:r>
        <w:t>Декомпозиция</w:t>
      </w:r>
      <w:bookmarkEnd w:id="3"/>
    </w:p>
    <w:p w:rsidR="00E41CFD" w:rsidRDefault="00E41CFD" w:rsidP="00E41CFD">
      <w:pPr>
        <w:pStyle w:val="a3"/>
        <w:numPr>
          <w:ilvl w:val="0"/>
          <w:numId w:val="14"/>
        </w:numPr>
      </w:pPr>
      <w:r>
        <w:t>Объявить массив из гласных букв обоих алфавитов.</w:t>
      </w:r>
    </w:p>
    <w:p w:rsidR="00033B12" w:rsidRDefault="00033B12" w:rsidP="00033B12">
      <w:pPr>
        <w:pStyle w:val="a3"/>
        <w:numPr>
          <w:ilvl w:val="0"/>
          <w:numId w:val="14"/>
        </w:numPr>
      </w:pPr>
      <w:r>
        <w:t>Прохождение по строке, если буква найдена в строке гласных, то не добавляем в новую строку, если она не найдена (то есть она не гласная, так как в строке гласных перечислены только гласные), то добавляем символ в строке, которую одна из функций вернет.</w:t>
      </w:r>
    </w:p>
    <w:p w:rsidR="00033B12" w:rsidRPr="00033B12" w:rsidRDefault="00033B12" w:rsidP="00033B12">
      <w:pPr>
        <w:pStyle w:val="a3"/>
      </w:pPr>
    </w:p>
    <w:p w:rsidR="00956A80" w:rsidRDefault="00956A80" w:rsidP="00E41CFD">
      <w:pPr>
        <w:pStyle w:val="1"/>
        <w:ind w:firstLine="708"/>
        <w:jc w:val="both"/>
      </w:pPr>
      <w:bookmarkStart w:id="4" w:name="_Toc510300487"/>
      <w:r>
        <w:t>Реализация</w:t>
      </w:r>
      <w:r w:rsidRPr="00033B12">
        <w:t xml:space="preserve"> </w:t>
      </w:r>
      <w:r>
        <w:t>функций</w:t>
      </w:r>
      <w:bookmarkEnd w:id="4"/>
    </w:p>
    <w:p w:rsidR="00033B12" w:rsidRDefault="00033B12" w:rsidP="00033B12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vowels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уеыаоэяиюё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eyuioa</w:t>
      </w:r>
      <w:proofErr w:type="spellEnd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033B12" w:rsidRPr="00033B12" w:rsidRDefault="00033B12" w:rsidP="00033B12"/>
    <w:p w:rsid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длины строки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033B1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символа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строке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индекс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массиве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strArr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strArr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гласных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deleteVowels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vw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vowels) {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//char* temp = (char*</w:t>
      </w:r>
      <w:proofErr w:type="gramStart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 * </w:t>
      </w:r>
      <w:proofErr w:type="spellStart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033B1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vw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&lt; 0)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033B1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gramEnd"/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033B1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33B12" w:rsidRP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33B12" w:rsidRDefault="00033B12" w:rsidP="00033B1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B1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56A80" w:rsidRPr="00033B12" w:rsidRDefault="00033B12" w:rsidP="00033B12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A0694" w:rsidRPr="00E41CFD" w:rsidRDefault="0020304C" w:rsidP="0020304C">
      <w:pPr>
        <w:pStyle w:val="1"/>
        <w:jc w:val="both"/>
        <w:rPr>
          <w:sz w:val="36"/>
          <w:lang w:val="en-US"/>
        </w:rPr>
      </w:pPr>
      <w:bookmarkStart w:id="5" w:name="_Toc510300488"/>
      <w:r>
        <w:rPr>
          <w:sz w:val="36"/>
        </w:rPr>
        <w:t>Задание</w:t>
      </w:r>
      <w:r w:rsidRPr="00E41CFD">
        <w:rPr>
          <w:sz w:val="36"/>
          <w:lang w:val="en-US"/>
        </w:rPr>
        <w:t xml:space="preserve"> 2</w:t>
      </w:r>
      <w:bookmarkEnd w:id="5"/>
    </w:p>
    <w:p w:rsidR="004A0694" w:rsidRDefault="004A0694" w:rsidP="0020304C">
      <w:pPr>
        <w:pStyle w:val="1"/>
        <w:ind w:firstLine="708"/>
        <w:jc w:val="both"/>
      </w:pPr>
      <w:bookmarkStart w:id="6" w:name="_Toc510300489"/>
      <w:r>
        <w:t>Условия задания</w:t>
      </w:r>
      <w:bookmarkEnd w:id="6"/>
    </w:p>
    <w:p w:rsidR="004A0694" w:rsidRPr="004A0694" w:rsidRDefault="004A0694" w:rsidP="00E41CFD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033B12" w:rsidRPr="00033B12">
        <w:rPr>
          <w:rFonts w:cs="Times New Roman"/>
        </w:rPr>
        <w:t xml:space="preserve">Дано предложение, составленное из слов и групп цифр (считать тоже словами), определяющих целые числа. Слова разделены запятой или </w:t>
      </w:r>
      <w:r w:rsidR="00033B12">
        <w:rPr>
          <w:rFonts w:cs="Times New Roman"/>
        </w:rPr>
        <w:t>одним или несколькими пробелами</w:t>
      </w:r>
      <w:r w:rsidR="00033B12" w:rsidRPr="00033B12">
        <w:rPr>
          <w:rFonts w:cs="Times New Roman"/>
        </w:rPr>
        <w:t>.</w:t>
      </w:r>
      <w:r w:rsidR="00033B12">
        <w:rPr>
          <w:rFonts w:cs="Times New Roman"/>
        </w:rPr>
        <w:t xml:space="preserve"> Удалить из него слова</w:t>
      </w:r>
      <w:r w:rsidR="00033B12" w:rsidRPr="00033B12">
        <w:rPr>
          <w:rFonts w:cs="Times New Roman"/>
        </w:rPr>
        <w:t xml:space="preserve">, которые встретились там более одного </w:t>
      </w:r>
      <w:proofErr w:type="gramStart"/>
      <w:r w:rsidR="00033B12" w:rsidRPr="00033B12">
        <w:rPr>
          <w:rFonts w:cs="Times New Roman"/>
        </w:rPr>
        <w:t>раза</w:t>
      </w:r>
      <w:proofErr w:type="gramEnd"/>
      <w:r w:rsidR="00033B12" w:rsidRPr="00033B12">
        <w:rPr>
          <w:rFonts w:cs="Times New Roman"/>
        </w:rPr>
        <w:t xml:space="preserve"> и </w:t>
      </w:r>
      <w:r w:rsidR="00033B12" w:rsidRPr="00033B12">
        <w:rPr>
          <w:rFonts w:cs="Times New Roman"/>
        </w:rPr>
        <w:lastRenderedPageBreak/>
        <w:t>сформировать массив из чисел, встретившихся в тексте.</w:t>
      </w:r>
    </w:p>
    <w:p w:rsidR="004A0694" w:rsidRDefault="004A0694" w:rsidP="0020304C">
      <w:pPr>
        <w:pStyle w:val="1"/>
        <w:ind w:firstLine="708"/>
        <w:jc w:val="both"/>
      </w:pPr>
      <w:bookmarkStart w:id="7" w:name="_Toc510300490"/>
      <w:r>
        <w:t>Декомпозиция</w:t>
      </w:r>
      <w:bookmarkEnd w:id="7"/>
    </w:p>
    <w:p w:rsidR="00033B12" w:rsidRDefault="00033B12" w:rsidP="00033B12">
      <w:pPr>
        <w:pStyle w:val="a3"/>
        <w:numPr>
          <w:ilvl w:val="0"/>
          <w:numId w:val="15"/>
        </w:numPr>
      </w:pPr>
      <w:r>
        <w:t>Отделения слова от строки</w:t>
      </w:r>
    </w:p>
    <w:p w:rsidR="00033B12" w:rsidRDefault="00033B12" w:rsidP="00033B12">
      <w:pPr>
        <w:pStyle w:val="a3"/>
        <w:numPr>
          <w:ilvl w:val="0"/>
          <w:numId w:val="15"/>
        </w:numPr>
      </w:pPr>
      <w:r>
        <w:t>Если слова является целым числом, то добавить в массив чисел.</w:t>
      </w:r>
    </w:p>
    <w:p w:rsidR="00033B12" w:rsidRDefault="00033B12" w:rsidP="00033B12">
      <w:pPr>
        <w:pStyle w:val="a3"/>
        <w:numPr>
          <w:ilvl w:val="0"/>
          <w:numId w:val="15"/>
        </w:numPr>
      </w:pPr>
      <w:r>
        <w:t>Использовать словарь для определения частоты встречи слова (повторяющихся слов).</w:t>
      </w:r>
    </w:p>
    <w:p w:rsidR="00033B12" w:rsidRDefault="00033B12" w:rsidP="00033B12">
      <w:pPr>
        <w:pStyle w:val="a3"/>
        <w:numPr>
          <w:ilvl w:val="0"/>
          <w:numId w:val="15"/>
        </w:numPr>
      </w:pPr>
      <w:r>
        <w:t>Если ключ слова уже есть в словаре, то увеличить его значение на 1, если нет добавить ключ.</w:t>
      </w:r>
    </w:p>
    <w:p w:rsidR="00033B12" w:rsidRDefault="00033B12" w:rsidP="00033B12">
      <w:pPr>
        <w:pStyle w:val="a3"/>
        <w:numPr>
          <w:ilvl w:val="0"/>
          <w:numId w:val="15"/>
        </w:numPr>
      </w:pPr>
      <w:r>
        <w:t>Если ключ слова</w:t>
      </w:r>
      <w:r w:rsidR="0044270D">
        <w:t xml:space="preserve"> не</w:t>
      </w:r>
      <w:r>
        <w:t xml:space="preserve"> найден в словаре, </w:t>
      </w:r>
      <w:r w:rsidR="0044270D">
        <w:t>то добавить в массив уникальных слов для будущей пересоздания строки.</w:t>
      </w:r>
    </w:p>
    <w:p w:rsidR="0044270D" w:rsidRDefault="0044270D" w:rsidP="00033B12">
      <w:pPr>
        <w:pStyle w:val="a3"/>
        <w:numPr>
          <w:ilvl w:val="0"/>
          <w:numId w:val="15"/>
        </w:numPr>
      </w:pPr>
      <w:r>
        <w:t>Во время разбора строки на слова также добавлять в отдельный массив разделители между словами, так как они в пересозданной строке должны будут остаться.</w:t>
      </w:r>
    </w:p>
    <w:p w:rsidR="0044270D" w:rsidRDefault="0044270D" w:rsidP="0044270D">
      <w:pPr>
        <w:pStyle w:val="a3"/>
        <w:numPr>
          <w:ilvl w:val="0"/>
          <w:numId w:val="15"/>
        </w:numPr>
      </w:pPr>
      <w:r>
        <w:t xml:space="preserve">Функция пересоздания строки, которая получает массив слов без повторений, с пустыми местами, вместо повторяющихся слов и массив разделителей между словами. </w:t>
      </w:r>
    </w:p>
    <w:p w:rsidR="0044270D" w:rsidRPr="0044270D" w:rsidRDefault="0044270D" w:rsidP="0044270D">
      <w:pPr>
        <w:pStyle w:val="a3"/>
      </w:pPr>
    </w:p>
    <w:p w:rsidR="004A0694" w:rsidRDefault="004A0694" w:rsidP="0020304C">
      <w:pPr>
        <w:pStyle w:val="1"/>
        <w:ind w:firstLine="708"/>
        <w:jc w:val="both"/>
      </w:pPr>
      <w:bookmarkStart w:id="8" w:name="_Toc510300491"/>
      <w:r>
        <w:t>Реализация</w:t>
      </w:r>
      <w:r w:rsidRPr="004A0694">
        <w:t xml:space="preserve"> </w:t>
      </w:r>
      <w:r>
        <w:t>функций</w:t>
      </w:r>
      <w:bookmarkEnd w:id="8"/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вычленение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getWord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word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 * ++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 = (char*</w:t>
      </w:r>
      <w:proofErr w:type="gram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- 1], 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(char) * 1);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&gt;=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&lt;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- cx];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число ли это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числа с проверкой на диапазон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temp[256];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&gt;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целое число от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до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256);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temp;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stoi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cArray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44270D" w:rsidRDefault="0044270D" w:rsidP="0044270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пересборка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строки с массивом удаленных слов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rebuildString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result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[0];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 +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]) +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(result,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length);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 j++)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 j++)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length]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44270D" w:rsidRDefault="0044270D" w:rsidP="0044270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Pr="0044270D" w:rsidRDefault="0044270D" w:rsidP="0044270D"/>
    <w:p w:rsidR="0044270D" w:rsidRDefault="009C680F" w:rsidP="0044270D">
      <w:pPr>
        <w:pStyle w:val="1"/>
      </w:pPr>
      <w:bookmarkStart w:id="9" w:name="_Toc510300492"/>
      <w:r>
        <w:t>Функции ввода\вывода массива\значений</w:t>
      </w:r>
      <w:bookmarkEnd w:id="9"/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символов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4270D" w:rsidRDefault="0044270D" w:rsidP="0044270D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Pr="0044270D" w:rsidRDefault="0044270D" w:rsidP="0044270D"/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добавление элемента в массив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append(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печать массива целых чисел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пуст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&amp;&amp;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печать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пуст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&amp;&amp;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"\"]"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C680F" w:rsidRDefault="009C680F" w:rsidP="009C680F">
      <w:pPr>
        <w:pStyle w:val="1"/>
        <w:rPr>
          <w:rFonts w:eastAsiaTheme="minorHAnsi"/>
          <w:lang w:eastAsia="en-US" w:bidi="ar-SA"/>
        </w:rPr>
      </w:pPr>
      <w:bookmarkStart w:id="10" w:name="_Toc510300493"/>
      <w:r>
        <w:rPr>
          <w:rFonts w:eastAsiaTheme="minorHAnsi"/>
          <w:lang w:eastAsia="en-US" w:bidi="ar-SA"/>
        </w:rPr>
        <w:t>Кодирование</w:t>
      </w:r>
      <w:r w:rsidRPr="00E41CFD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E41CFD"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10"/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"string"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ctype.h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vowels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уеыаоэяиюё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eyuioa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russianOutput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LC_ALL,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".866"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LC_ALL,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длины строки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символа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строке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string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индекс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массиве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гласных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deleteVowels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vw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vowels)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//char* temp = (char*</w:t>
      </w:r>
      <w:proofErr w:type="gram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 * 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vw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&lt; 0)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символов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вычленение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getWord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word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 * ++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 = (char*</w:t>
      </w:r>
      <w:proofErr w:type="gram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- 1], 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(char) * 1);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&gt;=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&lt;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- cx];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проверка число ли это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-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9)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числа с проверкой на диапазон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temp[256];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&gt;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целое число от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до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temp, 256);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cArray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temp;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stoi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cArray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добавление элемента в массив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append(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печать массива целых чисел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пуст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&amp;&amp;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печать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4270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пуст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..."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&amp;&amp;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"\"]"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пересборка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строки с массивом удаленных слов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rebuildString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result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[0];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 +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]) +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(result,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length);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 j++)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proofErr w:type="spellStart"/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 j++)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cx++] = </w:t>
      </w:r>
      <w:r w:rsidRPr="0044270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words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length]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"Strings (lab. 3) 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Akzhigitov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Radmir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IKBO-07-17 (31.03.18)\n"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Удалить из строки гласные буквы\n2) Удалить повторяющиеся слова и выделить массив целый чисел\n3) Выход\n"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proofErr w:type="gramEnd"/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 = input(1, 3);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 :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строку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string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deleteVowels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string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string;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 :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строку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getCharArray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word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words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*[0];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cx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newString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"Введенная строка: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((word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getWord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,"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&amp;&amp;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!=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newStr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(words,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 * ++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(word)];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word;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isNumber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(word))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append(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(word));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массиве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cx)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cx) &gt;=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cx)] &gt;= 0)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indexOf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cx)]++;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++cx);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 - 1] = 0;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**)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 * cx);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[cx - 1] = (char*</w:t>
      </w:r>
      <w:proofErr w:type="gram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malloc</w:t>
      </w:r>
      <w:proofErr w:type="spellEnd"/>
      <w:proofErr w:type="gram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[cx - 1], 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 * </w:t>
      </w:r>
      <w:proofErr w:type="spellStart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(word));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cx - 1] =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(word)];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cx - 1] = word;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чисел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intsLength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Ключи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словаря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cx);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Значения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словаря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cx);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Разделители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между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словами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Слова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words,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Удалены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повторения</w:t>
      </w:r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rebuildString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(words,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wordsCounter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delimsSize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44270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dictionaryKeys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dictionaryValues</w:t>
      </w:r>
      <w:proofErr w:type="spell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44270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 : {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4270D" w:rsidRP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 == 3) </w:t>
      </w:r>
      <w:r w:rsidRPr="0044270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4270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44270D" w:rsidRDefault="0044270D" w:rsidP="0044270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44270D" w:rsidRDefault="0044270D" w:rsidP="0044270D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4270D" w:rsidRPr="0044270D" w:rsidRDefault="0044270D" w:rsidP="0044270D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:rsidR="002010EC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1" w:name="_Toc510300494"/>
      <w:r>
        <w:rPr>
          <w:lang w:eastAsia="en-US" w:bidi="ar-SA"/>
        </w:rPr>
        <w:lastRenderedPageBreak/>
        <w:t>Вывод</w:t>
      </w:r>
      <w:bookmarkEnd w:id="11"/>
    </w:p>
    <w:p w:rsidR="00157226" w:rsidRPr="00157226" w:rsidRDefault="002010EC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</w:r>
      <w:r w:rsidR="00157226">
        <w:rPr>
          <w:lang w:eastAsia="en-US" w:bidi="ar-SA"/>
        </w:rPr>
        <w:t xml:space="preserve">Строки – важный тип данных, хранится в памяти, как обычный массива символов, но в конце обязательно идет спецсимвол конца строки: «\0». Поэтому не обязательно указывать длину строки, программа считает строку до этого символа. Множество методов можно найти в модуле </w:t>
      </w:r>
      <w:r w:rsidR="00157226" w:rsidRPr="00157226">
        <w:rPr>
          <w:lang w:eastAsia="en-US" w:bidi="ar-SA"/>
        </w:rPr>
        <w:t>&lt;</w:t>
      </w:r>
      <w:r w:rsidR="00157226">
        <w:rPr>
          <w:lang w:val="en-US" w:eastAsia="en-US" w:bidi="ar-SA"/>
        </w:rPr>
        <w:t>string</w:t>
      </w:r>
      <w:r w:rsidR="00157226" w:rsidRPr="00157226">
        <w:rPr>
          <w:lang w:eastAsia="en-US" w:bidi="ar-SA"/>
        </w:rPr>
        <w:t>&gt;.</w:t>
      </w:r>
      <w:r w:rsidR="00157226">
        <w:rPr>
          <w:lang w:eastAsia="en-US" w:bidi="ar-SA"/>
        </w:rPr>
        <w:t xml:space="preserve"> Ввод строки можно осуществлять с помощью поток ввода </w:t>
      </w:r>
      <w:proofErr w:type="spellStart"/>
      <w:r w:rsidR="00157226">
        <w:rPr>
          <w:lang w:val="en-US" w:eastAsia="en-US" w:bidi="ar-SA"/>
        </w:rPr>
        <w:t>cin</w:t>
      </w:r>
      <w:proofErr w:type="spellEnd"/>
      <w:r w:rsidR="00157226" w:rsidRPr="00157226">
        <w:rPr>
          <w:lang w:eastAsia="en-US" w:bidi="ar-SA"/>
        </w:rPr>
        <w:t xml:space="preserve"> &gt;&gt;, </w:t>
      </w:r>
      <w:proofErr w:type="spellStart"/>
      <w:r w:rsidR="00157226">
        <w:rPr>
          <w:lang w:val="en-US" w:eastAsia="en-US" w:bidi="ar-SA"/>
        </w:rPr>
        <w:t>cin</w:t>
      </w:r>
      <w:proofErr w:type="spellEnd"/>
      <w:r w:rsidR="00157226" w:rsidRPr="00157226">
        <w:rPr>
          <w:lang w:eastAsia="en-US" w:bidi="ar-SA"/>
        </w:rPr>
        <w:t>.</w:t>
      </w:r>
      <w:proofErr w:type="spellStart"/>
      <w:r w:rsidR="00157226">
        <w:rPr>
          <w:lang w:val="en-US" w:eastAsia="en-US" w:bidi="ar-SA"/>
        </w:rPr>
        <w:t>getline</w:t>
      </w:r>
      <w:proofErr w:type="spellEnd"/>
      <w:r w:rsidR="00157226" w:rsidRPr="00157226">
        <w:rPr>
          <w:lang w:eastAsia="en-US" w:bidi="ar-SA"/>
        </w:rPr>
        <w:t>(</w:t>
      </w:r>
      <w:r w:rsidR="00157226">
        <w:rPr>
          <w:lang w:val="en-US" w:eastAsia="en-US" w:bidi="ar-SA"/>
        </w:rPr>
        <w:t>char</w:t>
      </w:r>
      <w:r w:rsidR="00157226" w:rsidRPr="00157226">
        <w:rPr>
          <w:lang w:eastAsia="en-US" w:bidi="ar-SA"/>
        </w:rPr>
        <w:t xml:space="preserve">* </w:t>
      </w:r>
      <w:proofErr w:type="spellStart"/>
      <w:r w:rsidR="00157226">
        <w:rPr>
          <w:lang w:val="en-US" w:eastAsia="en-US" w:bidi="ar-SA"/>
        </w:rPr>
        <w:t>arr</w:t>
      </w:r>
      <w:proofErr w:type="spellEnd"/>
      <w:r w:rsidR="00157226" w:rsidRPr="00157226">
        <w:rPr>
          <w:lang w:eastAsia="en-US" w:bidi="ar-SA"/>
        </w:rPr>
        <w:t>[</w:t>
      </w:r>
      <w:r w:rsidR="00157226">
        <w:rPr>
          <w:lang w:val="en-US" w:eastAsia="en-US" w:bidi="ar-SA"/>
        </w:rPr>
        <w:t>size</w:t>
      </w:r>
      <w:r w:rsidR="00157226" w:rsidRPr="00157226">
        <w:rPr>
          <w:lang w:eastAsia="en-US" w:bidi="ar-SA"/>
        </w:rPr>
        <w:t xml:space="preserve">], </w:t>
      </w:r>
      <w:r w:rsidR="00157226">
        <w:rPr>
          <w:lang w:val="en-US" w:eastAsia="en-US" w:bidi="ar-SA"/>
        </w:rPr>
        <w:t>size</w:t>
      </w:r>
      <w:r w:rsidR="00157226" w:rsidRPr="00157226">
        <w:rPr>
          <w:lang w:eastAsia="en-US" w:bidi="ar-SA"/>
        </w:rPr>
        <w:t xml:space="preserve">), </w:t>
      </w:r>
      <w:proofErr w:type="spellStart"/>
      <w:r w:rsidR="00157226">
        <w:rPr>
          <w:lang w:val="en-US" w:eastAsia="en-US" w:bidi="ar-SA"/>
        </w:rPr>
        <w:t>getline</w:t>
      </w:r>
      <w:proofErr w:type="spellEnd"/>
      <w:r w:rsidR="00157226" w:rsidRPr="00157226">
        <w:rPr>
          <w:lang w:eastAsia="en-US" w:bidi="ar-SA"/>
        </w:rPr>
        <w:t>(</w:t>
      </w:r>
      <w:proofErr w:type="spellStart"/>
      <w:r w:rsidR="00157226">
        <w:rPr>
          <w:lang w:val="en-US" w:eastAsia="en-US" w:bidi="ar-SA"/>
        </w:rPr>
        <w:t>cin</w:t>
      </w:r>
      <w:proofErr w:type="spellEnd"/>
      <w:r w:rsidR="00157226" w:rsidRPr="00157226">
        <w:rPr>
          <w:lang w:eastAsia="en-US" w:bidi="ar-SA"/>
        </w:rPr>
        <w:t xml:space="preserve">, </w:t>
      </w:r>
      <w:proofErr w:type="spellStart"/>
      <w:r w:rsidR="00157226">
        <w:rPr>
          <w:lang w:val="en-US" w:eastAsia="en-US" w:bidi="ar-SA"/>
        </w:rPr>
        <w:t>std</w:t>
      </w:r>
      <w:proofErr w:type="spellEnd"/>
      <w:r w:rsidR="00157226" w:rsidRPr="00157226">
        <w:rPr>
          <w:lang w:eastAsia="en-US" w:bidi="ar-SA"/>
        </w:rPr>
        <w:t>::</w:t>
      </w:r>
      <w:r w:rsidR="00157226">
        <w:rPr>
          <w:lang w:val="en-US" w:eastAsia="en-US" w:bidi="ar-SA"/>
        </w:rPr>
        <w:t>string</w:t>
      </w:r>
      <w:r w:rsidR="00157226" w:rsidRPr="00157226">
        <w:rPr>
          <w:lang w:eastAsia="en-US" w:bidi="ar-SA"/>
        </w:rPr>
        <w:t xml:space="preserve"> </w:t>
      </w:r>
      <w:proofErr w:type="spellStart"/>
      <w:r w:rsidR="00157226">
        <w:rPr>
          <w:lang w:val="en-US" w:eastAsia="en-US" w:bidi="ar-SA"/>
        </w:rPr>
        <w:t>str</w:t>
      </w:r>
      <w:proofErr w:type="spellEnd"/>
      <w:r w:rsidR="00157226">
        <w:rPr>
          <w:lang w:eastAsia="en-US" w:bidi="ar-SA"/>
        </w:rPr>
        <w:t>)</w:t>
      </w:r>
      <w:r w:rsidR="00157226" w:rsidRPr="00157226">
        <w:rPr>
          <w:lang w:eastAsia="en-US" w:bidi="ar-SA"/>
        </w:rPr>
        <w:t>.</w:t>
      </w:r>
    </w:p>
    <w:p w:rsidR="002010EC" w:rsidRPr="00157226" w:rsidRDefault="002010EC" w:rsidP="00157226">
      <w:pPr>
        <w:tabs>
          <w:tab w:val="left" w:pos="2745"/>
        </w:tabs>
        <w:rPr>
          <w:lang w:eastAsia="en-US" w:bidi="ar-SA"/>
        </w:rPr>
      </w:pPr>
    </w:p>
    <w:sectPr w:rsidR="002010EC" w:rsidRPr="00157226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1F" w:rsidRDefault="00CD4B1F" w:rsidP="005E0F73">
      <w:r>
        <w:separator/>
      </w:r>
    </w:p>
  </w:endnote>
  <w:endnote w:type="continuationSeparator" w:id="0">
    <w:p w:rsidR="00CD4B1F" w:rsidRDefault="00CD4B1F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226">
          <w:rPr>
            <w:noProof/>
          </w:rPr>
          <w:t>2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1F" w:rsidRDefault="00CD4B1F" w:rsidP="005E0F73">
      <w:r>
        <w:separator/>
      </w:r>
    </w:p>
  </w:footnote>
  <w:footnote w:type="continuationSeparator" w:id="0">
    <w:p w:rsidR="00CD4B1F" w:rsidRDefault="00CD4B1F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424D"/>
    <w:multiLevelType w:val="hybridMultilevel"/>
    <w:tmpl w:val="B23A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12C3"/>
    <w:multiLevelType w:val="hybridMultilevel"/>
    <w:tmpl w:val="D8804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2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12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33B12"/>
    <w:rsid w:val="0005474D"/>
    <w:rsid w:val="000B0C6C"/>
    <w:rsid w:val="0011060F"/>
    <w:rsid w:val="00157226"/>
    <w:rsid w:val="002010EC"/>
    <w:rsid w:val="0020304C"/>
    <w:rsid w:val="00285CC4"/>
    <w:rsid w:val="0044270D"/>
    <w:rsid w:val="00457AEC"/>
    <w:rsid w:val="004A0694"/>
    <w:rsid w:val="005E0F73"/>
    <w:rsid w:val="006D2A4B"/>
    <w:rsid w:val="00956A80"/>
    <w:rsid w:val="009C680F"/>
    <w:rsid w:val="009D5F88"/>
    <w:rsid w:val="00A05398"/>
    <w:rsid w:val="00A11F64"/>
    <w:rsid w:val="00AF3D76"/>
    <w:rsid w:val="00B81540"/>
    <w:rsid w:val="00CB08D3"/>
    <w:rsid w:val="00CD4B1F"/>
    <w:rsid w:val="00DF3677"/>
    <w:rsid w:val="00E34ACE"/>
    <w:rsid w:val="00E41CFD"/>
    <w:rsid w:val="00E4397B"/>
    <w:rsid w:val="00EF7CA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0BC0-23EC-4599-86AE-5A7B1739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13</cp:revision>
  <dcterms:created xsi:type="dcterms:W3CDTF">2016-09-14T16:25:00Z</dcterms:created>
  <dcterms:modified xsi:type="dcterms:W3CDTF">2018-03-31T19:59:00Z</dcterms:modified>
</cp:coreProperties>
</file>