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7986" w14:textId="77777777" w:rsidR="00CB015F" w:rsidRDefault="00CB015F" w:rsidP="00CB015F">
      <w:r>
        <w:t>Estrutura Geral</w:t>
      </w:r>
    </w:p>
    <w:p w14:paraId="187BE948" w14:textId="7726F8F1" w:rsidR="00CB015F" w:rsidRDefault="00CB015F" w:rsidP="00CB015F">
      <w:r>
        <w:t xml:space="preserve">O banco de dados </w:t>
      </w:r>
      <w:proofErr w:type="spellStart"/>
      <w:r>
        <w:t>ferreiras_petshop</w:t>
      </w:r>
      <w:proofErr w:type="spellEnd"/>
      <w:r>
        <w:t xml:space="preserve"> contém quatro tabelas principais:</w:t>
      </w:r>
    </w:p>
    <w:p w14:paraId="7DFFCAB0" w14:textId="2D29305C" w:rsidR="00CB015F" w:rsidRDefault="00CB015F" w:rsidP="00CB015F">
      <w:r>
        <w:t>cliente → Armazena informações dos clientes.</w:t>
      </w:r>
    </w:p>
    <w:p w14:paraId="4C07F74A" w14:textId="745B4FE0" w:rsidR="00CB015F" w:rsidRDefault="00CB015F" w:rsidP="00CB015F">
      <w:r>
        <w:t>produtos → Contém os produtos disponíveis para venda.</w:t>
      </w:r>
    </w:p>
    <w:p w14:paraId="6032E60E" w14:textId="6E1442ED" w:rsidR="00CB015F" w:rsidRDefault="00CB015F" w:rsidP="00CB015F">
      <w:r>
        <w:t>vendas → Registra as vendas realizadas.</w:t>
      </w:r>
    </w:p>
    <w:p w14:paraId="427224A7" w14:textId="1BB089D8" w:rsidR="00D00D8D" w:rsidRDefault="00CB015F" w:rsidP="00CB015F">
      <w:proofErr w:type="spellStart"/>
      <w:r>
        <w:t>venda_itens</w:t>
      </w:r>
      <w:proofErr w:type="spellEnd"/>
      <w:r>
        <w:t xml:space="preserve"> → Detalha os produtos incluídos em cada venda.</w:t>
      </w:r>
    </w:p>
    <w:p w14:paraId="4EC16F6D" w14:textId="7A06E8C7" w:rsidR="00CB015F" w:rsidRDefault="00CB015F" w:rsidP="00CB015F">
      <w:r w:rsidRPr="00CB015F">
        <w:t>Criação do Banco de Dados</w:t>
      </w:r>
    </w:p>
    <w:p w14:paraId="7F05D902" w14:textId="748811E0" w:rsidR="00CB015F" w:rsidRPr="00CB015F" w:rsidRDefault="00CB015F" w:rsidP="00CB015F">
      <w:r w:rsidRPr="00CB015F">
        <w:rPr>
          <w:b/>
          <w:bCs/>
        </w:rPr>
        <w:t xml:space="preserve">CREATE DATABASE IF NOT EXISTS </w:t>
      </w:r>
      <w:proofErr w:type="spellStart"/>
      <w:r w:rsidRPr="00CB015F">
        <w:rPr>
          <w:b/>
          <w:bCs/>
        </w:rPr>
        <w:t>ferreiras_petshop</w:t>
      </w:r>
      <w:proofErr w:type="spellEnd"/>
      <w:r w:rsidRPr="00CB015F">
        <w:t xml:space="preserve"> → Cria o banco de dados apenas se ele ainda não existir.</w:t>
      </w:r>
    </w:p>
    <w:p w14:paraId="1E6327ED" w14:textId="21ABA3BC" w:rsidR="00CB015F" w:rsidRDefault="00CB015F" w:rsidP="00CB015F">
      <w:r w:rsidRPr="00CB015F">
        <w:rPr>
          <w:b/>
          <w:bCs/>
        </w:rPr>
        <w:t xml:space="preserve">USE </w:t>
      </w:r>
      <w:proofErr w:type="spellStart"/>
      <w:r w:rsidRPr="00CB015F">
        <w:rPr>
          <w:b/>
          <w:bCs/>
        </w:rPr>
        <w:t>ferreiras_petshop</w:t>
      </w:r>
      <w:proofErr w:type="spellEnd"/>
      <w:r w:rsidRPr="00CB015F">
        <w:t xml:space="preserve"> → Define esse banco como o banco de dados ativo para as operações seguintes.</w:t>
      </w:r>
    </w:p>
    <w:p w14:paraId="550E10AA" w14:textId="4978172A" w:rsidR="00CB015F" w:rsidRDefault="00CB015F" w:rsidP="00CB015F">
      <w:r w:rsidRPr="00CB015F">
        <w:t>Tabela: cliente</w:t>
      </w:r>
      <w:r>
        <w:tab/>
      </w:r>
    </w:p>
    <w:p w14:paraId="369FC549" w14:textId="77777777" w:rsidR="00CB015F" w:rsidRPr="00CB015F" w:rsidRDefault="00CB015F" w:rsidP="00CB015F">
      <w:pPr>
        <w:numPr>
          <w:ilvl w:val="0"/>
          <w:numId w:val="2"/>
        </w:numPr>
      </w:pPr>
      <w:r w:rsidRPr="00CB015F">
        <w:rPr>
          <w:b/>
          <w:bCs/>
        </w:rPr>
        <w:t>id</w:t>
      </w:r>
      <w:r w:rsidRPr="00CB015F">
        <w:t>: Identificador único do cliente.</w:t>
      </w:r>
    </w:p>
    <w:p w14:paraId="2A6041BC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 xml:space="preserve">Tipo: </w:t>
      </w:r>
      <w:proofErr w:type="spellStart"/>
      <w:r w:rsidRPr="00CB015F">
        <w:t>Integer</w:t>
      </w:r>
      <w:proofErr w:type="spellEnd"/>
      <w:r w:rsidRPr="00CB015F">
        <w:t xml:space="preserve"> (ou UUID, dependendo do sistema)</w:t>
      </w:r>
    </w:p>
    <w:p w14:paraId="49C69653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>Descrição: Este campo armazena um valor único que identifica de forma exclusiva cada cliente na base de dados. Ele é a chave primária da tabela e não pode ser duplicado.</w:t>
      </w:r>
    </w:p>
    <w:p w14:paraId="6281BD80" w14:textId="77777777" w:rsidR="00CB015F" w:rsidRPr="00CB015F" w:rsidRDefault="00CB015F" w:rsidP="00CB015F">
      <w:pPr>
        <w:numPr>
          <w:ilvl w:val="0"/>
          <w:numId w:val="2"/>
        </w:numPr>
      </w:pPr>
      <w:r w:rsidRPr="00CB015F">
        <w:rPr>
          <w:b/>
          <w:bCs/>
        </w:rPr>
        <w:t>nome</w:t>
      </w:r>
      <w:r w:rsidRPr="00CB015F">
        <w:t>: Nome completo do cliente.</w:t>
      </w:r>
    </w:p>
    <w:p w14:paraId="264FBF0E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 xml:space="preserve">Tipo: </w:t>
      </w:r>
      <w:proofErr w:type="spellStart"/>
      <w:r w:rsidRPr="00CB015F">
        <w:t>String</w:t>
      </w:r>
      <w:proofErr w:type="spellEnd"/>
    </w:p>
    <w:p w14:paraId="5C61309C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>Descrição: Armazena o nome completo do cliente. Pode ser composto por um ou mais nomes, incluindo sobrenomes.</w:t>
      </w:r>
    </w:p>
    <w:p w14:paraId="1792B72D" w14:textId="77777777" w:rsidR="00CB015F" w:rsidRPr="00CB015F" w:rsidRDefault="00CB015F" w:rsidP="00CB015F">
      <w:pPr>
        <w:numPr>
          <w:ilvl w:val="0"/>
          <w:numId w:val="2"/>
        </w:numPr>
      </w:pPr>
      <w:proofErr w:type="spellStart"/>
      <w:r w:rsidRPr="00CB015F">
        <w:rPr>
          <w:b/>
          <w:bCs/>
        </w:rPr>
        <w:t>cpf</w:t>
      </w:r>
      <w:proofErr w:type="spellEnd"/>
      <w:r w:rsidRPr="00CB015F">
        <w:t>: CPF do cliente (único).</w:t>
      </w:r>
    </w:p>
    <w:p w14:paraId="7289FF67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 xml:space="preserve">Tipo: </w:t>
      </w:r>
      <w:proofErr w:type="spellStart"/>
      <w:r w:rsidRPr="00CB015F">
        <w:t>String</w:t>
      </w:r>
      <w:proofErr w:type="spellEnd"/>
      <w:r w:rsidRPr="00CB015F">
        <w:t xml:space="preserve"> ou </w:t>
      </w:r>
      <w:proofErr w:type="spellStart"/>
      <w:r w:rsidRPr="00CB015F">
        <w:t>Integer</w:t>
      </w:r>
      <w:proofErr w:type="spellEnd"/>
    </w:p>
    <w:p w14:paraId="33180C41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>Descrição: Armazena o número de CPF do cliente, sendo um identificador único para cada pessoa no Brasil. Este campo deve ser único e não pode haver duplicidade.</w:t>
      </w:r>
    </w:p>
    <w:p w14:paraId="3C9ADA94" w14:textId="77777777" w:rsidR="00CB015F" w:rsidRPr="00CB015F" w:rsidRDefault="00CB015F" w:rsidP="00CB015F">
      <w:pPr>
        <w:numPr>
          <w:ilvl w:val="0"/>
          <w:numId w:val="2"/>
        </w:numPr>
      </w:pPr>
      <w:r w:rsidRPr="00CB015F">
        <w:rPr>
          <w:b/>
          <w:bCs/>
        </w:rPr>
        <w:t>telefone</w:t>
      </w:r>
      <w:r w:rsidRPr="00CB015F">
        <w:t>: Número de telefone.</w:t>
      </w:r>
    </w:p>
    <w:p w14:paraId="1BC025C0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 xml:space="preserve">Tipo: </w:t>
      </w:r>
      <w:proofErr w:type="spellStart"/>
      <w:r w:rsidRPr="00CB015F">
        <w:t>String</w:t>
      </w:r>
      <w:proofErr w:type="spellEnd"/>
    </w:p>
    <w:p w14:paraId="35750341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>Descrição: Armazena o número de telefone do cliente, podendo incluir código de área e o número de telefone (como um número de celular ou telefone fixo).</w:t>
      </w:r>
    </w:p>
    <w:p w14:paraId="650A998C" w14:textId="77777777" w:rsidR="00CB015F" w:rsidRPr="00CB015F" w:rsidRDefault="00CB015F" w:rsidP="00CB015F">
      <w:pPr>
        <w:numPr>
          <w:ilvl w:val="0"/>
          <w:numId w:val="2"/>
        </w:numPr>
      </w:pPr>
      <w:proofErr w:type="spellStart"/>
      <w:r w:rsidRPr="00CB015F">
        <w:rPr>
          <w:b/>
          <w:bCs/>
        </w:rPr>
        <w:lastRenderedPageBreak/>
        <w:t>email</w:t>
      </w:r>
      <w:proofErr w:type="spellEnd"/>
      <w:r w:rsidRPr="00CB015F">
        <w:t>: Endereço de e-mail.</w:t>
      </w:r>
    </w:p>
    <w:p w14:paraId="62B16DE5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 xml:space="preserve">Tipo: </w:t>
      </w:r>
      <w:proofErr w:type="spellStart"/>
      <w:r w:rsidRPr="00CB015F">
        <w:t>String</w:t>
      </w:r>
      <w:proofErr w:type="spellEnd"/>
    </w:p>
    <w:p w14:paraId="4BD1C275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>Descrição: Armazena o endereço de e-mail do cliente, utilizado para comunicação digital.</w:t>
      </w:r>
    </w:p>
    <w:p w14:paraId="491DDB4B" w14:textId="77777777" w:rsidR="00CB015F" w:rsidRPr="00CB015F" w:rsidRDefault="00CB015F" w:rsidP="00CB015F">
      <w:pPr>
        <w:numPr>
          <w:ilvl w:val="0"/>
          <w:numId w:val="2"/>
        </w:numPr>
      </w:pPr>
      <w:proofErr w:type="spellStart"/>
      <w:r w:rsidRPr="00CB015F">
        <w:rPr>
          <w:b/>
          <w:bCs/>
        </w:rPr>
        <w:t>endereco</w:t>
      </w:r>
      <w:proofErr w:type="spellEnd"/>
      <w:r w:rsidRPr="00CB015F">
        <w:t>: Endereço completo.</w:t>
      </w:r>
    </w:p>
    <w:p w14:paraId="1972AF74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 xml:space="preserve">Tipo: </w:t>
      </w:r>
      <w:proofErr w:type="spellStart"/>
      <w:r w:rsidRPr="00CB015F">
        <w:t>String</w:t>
      </w:r>
      <w:proofErr w:type="spellEnd"/>
    </w:p>
    <w:p w14:paraId="5FC1BB7F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>Descrição: Armazena o endereço completo do cliente, incluindo rua, número, bairro, cidade, estado e CEP.</w:t>
      </w:r>
    </w:p>
    <w:p w14:paraId="2642E67B" w14:textId="77777777" w:rsidR="00CB015F" w:rsidRPr="00CB015F" w:rsidRDefault="00CB015F" w:rsidP="00CB015F">
      <w:pPr>
        <w:numPr>
          <w:ilvl w:val="0"/>
          <w:numId w:val="2"/>
        </w:numPr>
      </w:pPr>
      <w:proofErr w:type="spellStart"/>
      <w:r w:rsidRPr="00CB015F">
        <w:rPr>
          <w:b/>
          <w:bCs/>
        </w:rPr>
        <w:t>created_at</w:t>
      </w:r>
      <w:proofErr w:type="spellEnd"/>
      <w:r w:rsidRPr="00CB015F">
        <w:t>: Data de criação do registro.</w:t>
      </w:r>
    </w:p>
    <w:p w14:paraId="6F90D360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>Tipo: Data/</w:t>
      </w:r>
      <w:proofErr w:type="spellStart"/>
      <w:r w:rsidRPr="00CB015F">
        <w:t>Timestamp</w:t>
      </w:r>
      <w:proofErr w:type="spellEnd"/>
    </w:p>
    <w:p w14:paraId="2209E9C9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>Descrição: Armazena a data e hora em que o registro do cliente foi criado no banco de dados. Este campo é gerado automaticamente no momento da inserção.</w:t>
      </w:r>
    </w:p>
    <w:p w14:paraId="715A8AAD" w14:textId="77777777" w:rsidR="00CB015F" w:rsidRPr="00CB015F" w:rsidRDefault="00CB015F" w:rsidP="00CB015F">
      <w:pPr>
        <w:numPr>
          <w:ilvl w:val="0"/>
          <w:numId w:val="2"/>
        </w:numPr>
      </w:pPr>
      <w:proofErr w:type="spellStart"/>
      <w:r w:rsidRPr="00CB015F">
        <w:rPr>
          <w:b/>
          <w:bCs/>
        </w:rPr>
        <w:t>updated_at</w:t>
      </w:r>
      <w:proofErr w:type="spellEnd"/>
      <w:r w:rsidRPr="00CB015F">
        <w:t>: Data da última atualização do registro.</w:t>
      </w:r>
    </w:p>
    <w:p w14:paraId="3986F3B4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>Tipo: Data/</w:t>
      </w:r>
      <w:proofErr w:type="spellStart"/>
      <w:r w:rsidRPr="00CB015F">
        <w:t>Timestamp</w:t>
      </w:r>
      <w:proofErr w:type="spellEnd"/>
    </w:p>
    <w:p w14:paraId="094006C1" w14:textId="77777777" w:rsidR="00CB015F" w:rsidRPr="00CB015F" w:rsidRDefault="00CB015F" w:rsidP="00CB015F">
      <w:pPr>
        <w:numPr>
          <w:ilvl w:val="1"/>
          <w:numId w:val="2"/>
        </w:numPr>
      </w:pPr>
      <w:r w:rsidRPr="00CB015F">
        <w:t>Descrição: Armazena a data e hora da última vez que o registro do cliente foi modificado ou atualizado. Este campo é atualizado automaticamente sempre que há alteração no registro.</w:t>
      </w:r>
    </w:p>
    <w:p w14:paraId="784FBCBA" w14:textId="77777777" w:rsidR="00CB015F" w:rsidRPr="00CB015F" w:rsidRDefault="00CB015F" w:rsidP="00CB015F">
      <w:r w:rsidRPr="00CB015F">
        <w:pict w14:anchorId="1CE27499">
          <v:rect id="_x0000_i1031" style="width:0;height:1.5pt" o:hralign="center" o:hrstd="t" o:hr="t" fillcolor="#a0a0a0" stroked="f"/>
        </w:pict>
      </w:r>
    </w:p>
    <w:p w14:paraId="260828A1" w14:textId="77777777" w:rsidR="00CB015F" w:rsidRPr="00CB015F" w:rsidRDefault="00CB015F" w:rsidP="00CB015F">
      <w:r w:rsidRPr="00CB015F">
        <w:rPr>
          <w:b/>
          <w:bCs/>
        </w:rPr>
        <w:t>Chave Primária:</w:t>
      </w:r>
    </w:p>
    <w:p w14:paraId="220B621C" w14:textId="77777777" w:rsidR="00CB015F" w:rsidRPr="00CB015F" w:rsidRDefault="00CB015F" w:rsidP="00CB015F">
      <w:pPr>
        <w:numPr>
          <w:ilvl w:val="0"/>
          <w:numId w:val="3"/>
        </w:numPr>
      </w:pPr>
      <w:r w:rsidRPr="00CB015F">
        <w:rPr>
          <w:b/>
          <w:bCs/>
        </w:rPr>
        <w:t>id</w:t>
      </w:r>
      <w:r w:rsidRPr="00CB015F">
        <w:t xml:space="preserve"> é a chave primária da tabela, ou seja, ele é o campo que garante a unicidade de cada registro e é usado para referenciar o cliente em outras tabelas.</w:t>
      </w:r>
    </w:p>
    <w:p w14:paraId="3A583C2C" w14:textId="77777777" w:rsidR="00CB015F" w:rsidRPr="00CB015F" w:rsidRDefault="00CB015F" w:rsidP="00CB015F">
      <w:r w:rsidRPr="00CB015F">
        <w:t xml:space="preserve">tabela </w:t>
      </w:r>
      <w:r w:rsidRPr="00CB015F">
        <w:rPr>
          <w:b/>
          <w:bCs/>
        </w:rPr>
        <w:t>produtos</w:t>
      </w:r>
      <w:r w:rsidRPr="00CB015F">
        <w:t>:</w:t>
      </w:r>
    </w:p>
    <w:p w14:paraId="66092CBD" w14:textId="77777777" w:rsidR="00CB015F" w:rsidRPr="00CB015F" w:rsidRDefault="00CB015F" w:rsidP="00CB015F">
      <w:pPr>
        <w:numPr>
          <w:ilvl w:val="0"/>
          <w:numId w:val="4"/>
        </w:numPr>
      </w:pPr>
      <w:r w:rsidRPr="00CB015F">
        <w:rPr>
          <w:b/>
          <w:bCs/>
        </w:rPr>
        <w:t>id</w:t>
      </w:r>
      <w:r w:rsidRPr="00CB015F">
        <w:t>: Identificador único do produto.</w:t>
      </w:r>
    </w:p>
    <w:p w14:paraId="090636D0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Tipo: INT AUTO_INCREMENT PRIMARY KEY</w:t>
      </w:r>
    </w:p>
    <w:p w14:paraId="4E718F78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Descrição: Este campo armazena um valor numérico único que identifica cada produto de forma exclusiva na base de dados. O valor é gerado automaticamente, e serve como chave primária para a tabela.</w:t>
      </w:r>
    </w:p>
    <w:p w14:paraId="7599DA7D" w14:textId="77777777" w:rsidR="00CB015F" w:rsidRPr="00CB015F" w:rsidRDefault="00CB015F" w:rsidP="00CB015F">
      <w:pPr>
        <w:numPr>
          <w:ilvl w:val="0"/>
          <w:numId w:val="4"/>
        </w:numPr>
      </w:pPr>
      <w:r w:rsidRPr="00CB015F">
        <w:rPr>
          <w:b/>
          <w:bCs/>
        </w:rPr>
        <w:t>nome</w:t>
      </w:r>
      <w:r w:rsidRPr="00CB015F">
        <w:t>: Nome do produto.</w:t>
      </w:r>
    </w:p>
    <w:p w14:paraId="2A5FDCD5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lastRenderedPageBreak/>
        <w:t>Tipo: VARCHAR(255) NOT NULL</w:t>
      </w:r>
    </w:p>
    <w:p w14:paraId="3AA78EC0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Descrição: Armazena o nome do produto. Este campo é obrigatório (não pode ser nulo) e deve ter até 255 caracteres.</w:t>
      </w:r>
    </w:p>
    <w:p w14:paraId="491C3E81" w14:textId="77777777" w:rsidR="00CB015F" w:rsidRPr="00CB015F" w:rsidRDefault="00CB015F" w:rsidP="00CB015F">
      <w:pPr>
        <w:numPr>
          <w:ilvl w:val="0"/>
          <w:numId w:val="4"/>
        </w:numPr>
      </w:pPr>
      <w:proofErr w:type="spellStart"/>
      <w:r w:rsidRPr="00CB015F">
        <w:rPr>
          <w:b/>
          <w:bCs/>
        </w:rPr>
        <w:t>preco</w:t>
      </w:r>
      <w:proofErr w:type="spellEnd"/>
      <w:r w:rsidRPr="00CB015F">
        <w:t>: Preço unitário do produto.</w:t>
      </w:r>
    </w:p>
    <w:p w14:paraId="5B96C423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Tipo: DECIMAL(10,2) NOT NULL</w:t>
      </w:r>
    </w:p>
    <w:p w14:paraId="41EF546C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Descrição: Armazena o preço do produto, com até 10 dígitos no total e 2 casas decimais para valores fracionados. Este campo é obrigatório.</w:t>
      </w:r>
    </w:p>
    <w:p w14:paraId="158687AE" w14:textId="77777777" w:rsidR="00CB015F" w:rsidRPr="00CB015F" w:rsidRDefault="00CB015F" w:rsidP="00CB015F">
      <w:pPr>
        <w:numPr>
          <w:ilvl w:val="0"/>
          <w:numId w:val="4"/>
        </w:numPr>
      </w:pPr>
      <w:r w:rsidRPr="00CB015F">
        <w:rPr>
          <w:b/>
          <w:bCs/>
        </w:rPr>
        <w:t>estoque</w:t>
      </w:r>
      <w:r w:rsidRPr="00CB015F">
        <w:t>: Quantidade disponível no estoque.</w:t>
      </w:r>
    </w:p>
    <w:p w14:paraId="650FECE2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Tipo: INT NOT NULL</w:t>
      </w:r>
    </w:p>
    <w:p w14:paraId="2EFF8FAA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Descrição: Armazena a quantidade de unidades do produto disponíveis no estoque. Este campo é obrigatório e deve ser um valor inteiro (não pode ser negativo).</w:t>
      </w:r>
    </w:p>
    <w:p w14:paraId="1D374660" w14:textId="77777777" w:rsidR="00CB015F" w:rsidRPr="00CB015F" w:rsidRDefault="00CB015F" w:rsidP="00CB015F">
      <w:pPr>
        <w:numPr>
          <w:ilvl w:val="0"/>
          <w:numId w:val="4"/>
        </w:numPr>
      </w:pPr>
      <w:r w:rsidRPr="00CB015F">
        <w:rPr>
          <w:b/>
          <w:bCs/>
        </w:rPr>
        <w:t>categoria</w:t>
      </w:r>
      <w:r w:rsidRPr="00CB015F">
        <w:t>: Categoria do produto.</w:t>
      </w:r>
    </w:p>
    <w:p w14:paraId="6C938DA4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Tipo: VARCHAR(100)</w:t>
      </w:r>
    </w:p>
    <w:p w14:paraId="73ADB254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Descrição: Armazena a categoria ou tipo do produto, como "eletrônicos", "roupas", "alimentos", etc. Este campo é opcional e pode ter até 100 caracteres.</w:t>
      </w:r>
    </w:p>
    <w:p w14:paraId="699F3421" w14:textId="77777777" w:rsidR="00CB015F" w:rsidRPr="00CB015F" w:rsidRDefault="00CB015F" w:rsidP="00CB015F">
      <w:pPr>
        <w:numPr>
          <w:ilvl w:val="0"/>
          <w:numId w:val="4"/>
        </w:numPr>
      </w:pPr>
      <w:r w:rsidRPr="00CB015F">
        <w:rPr>
          <w:b/>
          <w:bCs/>
        </w:rPr>
        <w:t>ativo</w:t>
      </w:r>
      <w:r w:rsidRPr="00CB015F">
        <w:t>: Indica se o produto está ativo (1) ou inativo (0).</w:t>
      </w:r>
    </w:p>
    <w:p w14:paraId="1B9FBA52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Tipo: TINYINT(1) DEFAULT 1</w:t>
      </w:r>
    </w:p>
    <w:p w14:paraId="59BB9795" w14:textId="77777777" w:rsidR="00CB015F" w:rsidRPr="00CB015F" w:rsidRDefault="00CB015F" w:rsidP="00CB015F">
      <w:pPr>
        <w:numPr>
          <w:ilvl w:val="1"/>
          <w:numId w:val="4"/>
        </w:numPr>
      </w:pPr>
      <w:r w:rsidRPr="00CB015F">
        <w:t>Descrição: Este campo indica se o produto está ativo ou inativo no sistema. O valor 1 significa que o produto está ativo, e 0 indica que está inativo. O valor padrão é 1, o que significa que o produto é considerado ativo por padrão ao ser cadastrado.</w:t>
      </w:r>
    </w:p>
    <w:p w14:paraId="0CB30706" w14:textId="77777777" w:rsidR="00CB015F" w:rsidRPr="00CB015F" w:rsidRDefault="00CB015F" w:rsidP="00CB015F">
      <w:r w:rsidRPr="00CB015F">
        <w:pict w14:anchorId="2A3E7D43">
          <v:rect id="_x0000_i1039" style="width:0;height:1.5pt" o:hralign="center" o:hrstd="t" o:hr="t" fillcolor="#a0a0a0" stroked="f"/>
        </w:pict>
      </w:r>
    </w:p>
    <w:p w14:paraId="4B212721" w14:textId="77777777" w:rsidR="00CB015F" w:rsidRPr="00CB015F" w:rsidRDefault="00CB015F" w:rsidP="00CB015F">
      <w:r w:rsidRPr="00CB015F">
        <w:rPr>
          <w:b/>
          <w:bCs/>
        </w:rPr>
        <w:t>Chave Primária:</w:t>
      </w:r>
    </w:p>
    <w:p w14:paraId="51E6EE6F" w14:textId="77777777" w:rsidR="00CB015F" w:rsidRPr="00CB015F" w:rsidRDefault="00CB015F" w:rsidP="00CB015F">
      <w:pPr>
        <w:numPr>
          <w:ilvl w:val="0"/>
          <w:numId w:val="5"/>
        </w:numPr>
      </w:pPr>
      <w:r w:rsidRPr="00CB015F">
        <w:rPr>
          <w:b/>
          <w:bCs/>
        </w:rPr>
        <w:t>id</w:t>
      </w:r>
      <w:r w:rsidRPr="00CB015F">
        <w:t xml:space="preserve"> é a chave primária da tabela, ou seja, ela garante a unicidade de cada registro e é usada para identificar o produto de forma única.</w:t>
      </w:r>
    </w:p>
    <w:p w14:paraId="67722458" w14:textId="77777777" w:rsidR="00CB015F" w:rsidRPr="00CB015F" w:rsidRDefault="00CB015F" w:rsidP="00CB015F">
      <w:r>
        <w:br/>
      </w:r>
      <w:r w:rsidRPr="00CB015F">
        <w:t xml:space="preserve">tabela </w:t>
      </w:r>
      <w:r w:rsidRPr="00CB015F">
        <w:rPr>
          <w:b/>
          <w:bCs/>
        </w:rPr>
        <w:t>vendas</w:t>
      </w:r>
      <w:r w:rsidRPr="00CB015F">
        <w:t>:</w:t>
      </w:r>
    </w:p>
    <w:p w14:paraId="20E93CAE" w14:textId="77777777" w:rsidR="00CB015F" w:rsidRPr="00CB015F" w:rsidRDefault="00CB015F" w:rsidP="00CB015F">
      <w:pPr>
        <w:numPr>
          <w:ilvl w:val="0"/>
          <w:numId w:val="6"/>
        </w:numPr>
      </w:pPr>
      <w:r w:rsidRPr="00CB015F">
        <w:rPr>
          <w:b/>
          <w:bCs/>
        </w:rPr>
        <w:t>id</w:t>
      </w:r>
      <w:r w:rsidRPr="00CB015F">
        <w:t>: Identificador único da venda.</w:t>
      </w:r>
    </w:p>
    <w:p w14:paraId="2EC9AA97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Tipo: INT AUTO_INCREMENT PRIMARY KEY</w:t>
      </w:r>
    </w:p>
    <w:p w14:paraId="09A2325C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lastRenderedPageBreak/>
        <w:t>Descrição: Este campo armazena um valor numérico único que identifica cada venda de forma exclusiva. O valor é gerado automaticamente e serve como chave primária para a tabela.</w:t>
      </w:r>
    </w:p>
    <w:p w14:paraId="2E729C2F" w14:textId="77777777" w:rsidR="00CB015F" w:rsidRPr="00CB015F" w:rsidRDefault="00CB015F" w:rsidP="00CB015F">
      <w:pPr>
        <w:numPr>
          <w:ilvl w:val="0"/>
          <w:numId w:val="6"/>
        </w:numPr>
      </w:pPr>
      <w:proofErr w:type="spellStart"/>
      <w:r w:rsidRPr="00CB015F">
        <w:rPr>
          <w:b/>
          <w:bCs/>
        </w:rPr>
        <w:t>data_venda</w:t>
      </w:r>
      <w:proofErr w:type="spellEnd"/>
      <w:r w:rsidRPr="00CB015F">
        <w:t>: Data e hora da venda.</w:t>
      </w:r>
    </w:p>
    <w:p w14:paraId="7DDE89B7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Tipo: DATETIME DEFAULT CURRENT_TIMESTAMP</w:t>
      </w:r>
    </w:p>
    <w:p w14:paraId="5D563F18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Descrição: Armazena a data e hora em que a venda foi realizada. O valor é preenchido automaticamente com a data e hora do momento em que o registro foi criado (utilizando o valor atual do sistema como padrão).</w:t>
      </w:r>
    </w:p>
    <w:p w14:paraId="50BF613F" w14:textId="77777777" w:rsidR="00CB015F" w:rsidRPr="00CB015F" w:rsidRDefault="00CB015F" w:rsidP="00CB015F">
      <w:pPr>
        <w:numPr>
          <w:ilvl w:val="0"/>
          <w:numId w:val="6"/>
        </w:numPr>
      </w:pPr>
      <w:r w:rsidRPr="00CB015F">
        <w:rPr>
          <w:b/>
          <w:bCs/>
        </w:rPr>
        <w:t>total</w:t>
      </w:r>
      <w:r w:rsidRPr="00CB015F">
        <w:t>: Valor total da venda.</w:t>
      </w:r>
    </w:p>
    <w:p w14:paraId="59028C72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Tipo: DECIMAL(10,2) NOT NULL</w:t>
      </w:r>
    </w:p>
    <w:p w14:paraId="51D2D418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Descrição: Armazena o valor total da venda, com até 10 dígitos no total e 2 casas decimais. Este campo é obrigatório e deve refletir o total da compra realizada.</w:t>
      </w:r>
    </w:p>
    <w:p w14:paraId="201F7F07" w14:textId="77777777" w:rsidR="00CB015F" w:rsidRPr="00CB015F" w:rsidRDefault="00CB015F" w:rsidP="00CB015F">
      <w:pPr>
        <w:numPr>
          <w:ilvl w:val="0"/>
          <w:numId w:val="6"/>
        </w:numPr>
      </w:pPr>
      <w:r w:rsidRPr="00CB015F">
        <w:rPr>
          <w:b/>
          <w:bCs/>
        </w:rPr>
        <w:t>status</w:t>
      </w:r>
      <w:r w:rsidRPr="00CB015F">
        <w:t>: Status da venda.</w:t>
      </w:r>
    </w:p>
    <w:p w14:paraId="7358EF01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Tipo: ENUM('pendente', 'pago', 'cancelado', 'confirmado') NOT NULL</w:t>
      </w:r>
    </w:p>
    <w:p w14:paraId="35D5F3CC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Descrição: Armazena o status atual da venda. Ele pode assumir um dos seguintes valores:</w:t>
      </w:r>
    </w:p>
    <w:p w14:paraId="6BF6AB74" w14:textId="77777777" w:rsidR="00CB015F" w:rsidRPr="00CB015F" w:rsidRDefault="00CB015F" w:rsidP="00CB015F">
      <w:pPr>
        <w:numPr>
          <w:ilvl w:val="2"/>
          <w:numId w:val="6"/>
        </w:numPr>
      </w:pPr>
      <w:r w:rsidRPr="00CB015F">
        <w:t>'pendente': A venda foi realizada, mas o pagamento ainda não foi confirmado.</w:t>
      </w:r>
    </w:p>
    <w:p w14:paraId="711C72E1" w14:textId="77777777" w:rsidR="00CB015F" w:rsidRPr="00CB015F" w:rsidRDefault="00CB015F" w:rsidP="00CB015F">
      <w:pPr>
        <w:numPr>
          <w:ilvl w:val="2"/>
          <w:numId w:val="6"/>
        </w:numPr>
      </w:pPr>
      <w:r w:rsidRPr="00CB015F">
        <w:t>'pago': A venda foi paga.</w:t>
      </w:r>
    </w:p>
    <w:p w14:paraId="6B7017BF" w14:textId="77777777" w:rsidR="00CB015F" w:rsidRPr="00CB015F" w:rsidRDefault="00CB015F" w:rsidP="00CB015F">
      <w:pPr>
        <w:numPr>
          <w:ilvl w:val="2"/>
          <w:numId w:val="6"/>
        </w:numPr>
      </w:pPr>
      <w:r w:rsidRPr="00CB015F">
        <w:t>'cancelado': A venda foi cancelada.</w:t>
      </w:r>
    </w:p>
    <w:p w14:paraId="464BFDE3" w14:textId="77777777" w:rsidR="00CB015F" w:rsidRPr="00CB015F" w:rsidRDefault="00CB015F" w:rsidP="00CB015F">
      <w:pPr>
        <w:numPr>
          <w:ilvl w:val="2"/>
          <w:numId w:val="6"/>
        </w:numPr>
      </w:pPr>
      <w:r w:rsidRPr="00CB015F">
        <w:t>'confirmado': A venda foi confirmada (normalmente, o pagamento foi recebido ou a transação foi validada).</w:t>
      </w:r>
    </w:p>
    <w:p w14:paraId="6C57BEE9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Este campo é obrigatório.</w:t>
      </w:r>
    </w:p>
    <w:p w14:paraId="7D43DB7D" w14:textId="77777777" w:rsidR="00CB015F" w:rsidRPr="00CB015F" w:rsidRDefault="00CB015F" w:rsidP="00CB015F">
      <w:pPr>
        <w:numPr>
          <w:ilvl w:val="0"/>
          <w:numId w:val="6"/>
        </w:numPr>
      </w:pPr>
      <w:proofErr w:type="spellStart"/>
      <w:r w:rsidRPr="00CB015F">
        <w:rPr>
          <w:b/>
          <w:bCs/>
        </w:rPr>
        <w:t>cliente_id</w:t>
      </w:r>
      <w:proofErr w:type="spellEnd"/>
      <w:r w:rsidRPr="00CB015F">
        <w:t>: ID do cliente que realizou a compra.</w:t>
      </w:r>
    </w:p>
    <w:p w14:paraId="2F484B83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Tipo: INT NOT NULL</w:t>
      </w:r>
    </w:p>
    <w:p w14:paraId="0385B93C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 xml:space="preserve">Descrição: Armazena o identificador do cliente que realizou a venda. Este campo é obrigatório e </w:t>
      </w:r>
      <w:proofErr w:type="spellStart"/>
      <w:r w:rsidRPr="00CB015F">
        <w:t>referencia</w:t>
      </w:r>
      <w:proofErr w:type="spellEnd"/>
      <w:r w:rsidRPr="00CB015F">
        <w:t xml:space="preserve"> a tabela </w:t>
      </w:r>
      <w:r w:rsidRPr="00CB015F">
        <w:rPr>
          <w:b/>
          <w:bCs/>
        </w:rPr>
        <w:t>cliente</w:t>
      </w:r>
      <w:r w:rsidRPr="00CB015F">
        <w:t xml:space="preserve"> através da chave estrangeira </w:t>
      </w:r>
      <w:proofErr w:type="spellStart"/>
      <w:r w:rsidRPr="00CB015F">
        <w:rPr>
          <w:b/>
          <w:bCs/>
        </w:rPr>
        <w:t>cliente_id</w:t>
      </w:r>
      <w:proofErr w:type="spellEnd"/>
      <w:r w:rsidRPr="00CB015F">
        <w:t>.</w:t>
      </w:r>
    </w:p>
    <w:p w14:paraId="3C1FE1B4" w14:textId="77777777" w:rsidR="00CB015F" w:rsidRPr="00CB015F" w:rsidRDefault="00CB015F" w:rsidP="00CB015F">
      <w:pPr>
        <w:numPr>
          <w:ilvl w:val="0"/>
          <w:numId w:val="6"/>
        </w:numPr>
      </w:pPr>
      <w:proofErr w:type="spellStart"/>
      <w:r w:rsidRPr="00CB015F">
        <w:rPr>
          <w:b/>
          <w:bCs/>
        </w:rPr>
        <w:t>created_at</w:t>
      </w:r>
      <w:proofErr w:type="spellEnd"/>
      <w:r w:rsidRPr="00CB015F">
        <w:t>: Data de criação do registro.</w:t>
      </w:r>
    </w:p>
    <w:p w14:paraId="2E2284FE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Tipo: TIMESTAMP DEFAULT CURRENT_TIMESTAMP</w:t>
      </w:r>
    </w:p>
    <w:p w14:paraId="7D54CC80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lastRenderedPageBreak/>
        <w:t>Descrição: Armazena a data e hora em que o registro da venda foi criado. Este campo é preenchido automaticamente no momento da inserção.</w:t>
      </w:r>
    </w:p>
    <w:p w14:paraId="39364E99" w14:textId="77777777" w:rsidR="00CB015F" w:rsidRPr="00CB015F" w:rsidRDefault="00CB015F" w:rsidP="00CB015F">
      <w:pPr>
        <w:numPr>
          <w:ilvl w:val="0"/>
          <w:numId w:val="6"/>
        </w:numPr>
      </w:pPr>
      <w:proofErr w:type="spellStart"/>
      <w:r w:rsidRPr="00CB015F">
        <w:rPr>
          <w:b/>
          <w:bCs/>
        </w:rPr>
        <w:t>updated_at</w:t>
      </w:r>
      <w:proofErr w:type="spellEnd"/>
      <w:r w:rsidRPr="00CB015F">
        <w:t>: Data da última atualização do registro.</w:t>
      </w:r>
    </w:p>
    <w:p w14:paraId="73722669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Tipo: TIMESTAMP DEFAULT CURRENT_TIMESTAMP ON UPDATE CURRENT_TIMESTAMP</w:t>
      </w:r>
    </w:p>
    <w:p w14:paraId="7D387A62" w14:textId="77777777" w:rsidR="00CB015F" w:rsidRPr="00CB015F" w:rsidRDefault="00CB015F" w:rsidP="00CB015F">
      <w:pPr>
        <w:numPr>
          <w:ilvl w:val="1"/>
          <w:numId w:val="6"/>
        </w:numPr>
      </w:pPr>
      <w:r w:rsidRPr="00CB015F">
        <w:t>Descrição: Armazena a data e hora da última atualização do registro. Este campo é atualizado automaticamente toda vez que o registro da venda é modificado.</w:t>
      </w:r>
    </w:p>
    <w:p w14:paraId="7ABC05B2" w14:textId="77777777" w:rsidR="00CB015F" w:rsidRPr="00CB015F" w:rsidRDefault="00CB015F" w:rsidP="00CB015F">
      <w:r w:rsidRPr="00CB015F">
        <w:pict w14:anchorId="6CFE00D0">
          <v:rect id="_x0000_i1047" style="width:0;height:1.5pt" o:hralign="center" o:hrstd="t" o:hr="t" fillcolor="#a0a0a0" stroked="f"/>
        </w:pict>
      </w:r>
    </w:p>
    <w:p w14:paraId="1A3386DC" w14:textId="77777777" w:rsidR="00CB015F" w:rsidRPr="00CB015F" w:rsidRDefault="00CB015F" w:rsidP="00CB015F">
      <w:r w:rsidRPr="00CB015F">
        <w:rPr>
          <w:b/>
          <w:bCs/>
        </w:rPr>
        <w:t>Chave Primária:</w:t>
      </w:r>
    </w:p>
    <w:p w14:paraId="45C96FE0" w14:textId="77777777" w:rsidR="00CB015F" w:rsidRPr="00CB015F" w:rsidRDefault="00CB015F" w:rsidP="00CB015F">
      <w:pPr>
        <w:numPr>
          <w:ilvl w:val="0"/>
          <w:numId w:val="7"/>
        </w:numPr>
      </w:pPr>
      <w:r w:rsidRPr="00CB015F">
        <w:rPr>
          <w:b/>
          <w:bCs/>
        </w:rPr>
        <w:t>id</w:t>
      </w:r>
      <w:r w:rsidRPr="00CB015F">
        <w:t xml:space="preserve"> é a chave primária da tabela, ou seja, ela garante a unicidade de cada venda e é usada para identificar o registro de forma exclusiva.</w:t>
      </w:r>
    </w:p>
    <w:p w14:paraId="5BD5C8ED" w14:textId="77777777" w:rsidR="00CB015F" w:rsidRPr="00CB015F" w:rsidRDefault="00CB015F" w:rsidP="00CB015F">
      <w:r w:rsidRPr="00CB015F">
        <w:rPr>
          <w:b/>
          <w:bCs/>
        </w:rPr>
        <w:t>Chave Estrangeira:</w:t>
      </w:r>
    </w:p>
    <w:p w14:paraId="338A2329" w14:textId="77777777" w:rsidR="00CB015F" w:rsidRPr="00CB015F" w:rsidRDefault="00CB015F" w:rsidP="00CB015F">
      <w:pPr>
        <w:numPr>
          <w:ilvl w:val="0"/>
          <w:numId w:val="8"/>
        </w:numPr>
      </w:pPr>
      <w:proofErr w:type="spellStart"/>
      <w:r w:rsidRPr="00CB015F">
        <w:rPr>
          <w:b/>
          <w:bCs/>
        </w:rPr>
        <w:t>cliente_id</w:t>
      </w:r>
      <w:proofErr w:type="spellEnd"/>
      <w:r w:rsidRPr="00CB015F">
        <w:t xml:space="preserve"> é uma chave estrangeira que </w:t>
      </w:r>
      <w:proofErr w:type="spellStart"/>
      <w:r w:rsidRPr="00CB015F">
        <w:t>referencia</w:t>
      </w:r>
      <w:proofErr w:type="spellEnd"/>
      <w:r w:rsidRPr="00CB015F">
        <w:t xml:space="preserve"> o campo </w:t>
      </w:r>
      <w:r w:rsidRPr="00CB015F">
        <w:rPr>
          <w:b/>
          <w:bCs/>
        </w:rPr>
        <w:t>id</w:t>
      </w:r>
      <w:r w:rsidRPr="00CB015F">
        <w:t xml:space="preserve"> da tabela </w:t>
      </w:r>
      <w:r w:rsidRPr="00CB015F">
        <w:rPr>
          <w:b/>
          <w:bCs/>
        </w:rPr>
        <w:t>cliente</w:t>
      </w:r>
      <w:r w:rsidRPr="00CB015F">
        <w:t xml:space="preserve">. Isso significa que cada venda está associada a um cliente específico, e o campo </w:t>
      </w:r>
      <w:proofErr w:type="spellStart"/>
      <w:r w:rsidRPr="00CB015F">
        <w:rPr>
          <w:b/>
          <w:bCs/>
        </w:rPr>
        <w:t>cliente_id</w:t>
      </w:r>
      <w:proofErr w:type="spellEnd"/>
      <w:r w:rsidRPr="00CB015F">
        <w:t xml:space="preserve"> deve conter um valor correspondente a um </w:t>
      </w:r>
      <w:r w:rsidRPr="00CB015F">
        <w:rPr>
          <w:b/>
          <w:bCs/>
        </w:rPr>
        <w:t>id</w:t>
      </w:r>
      <w:r w:rsidRPr="00CB015F">
        <w:t xml:space="preserve"> válido da tabela </w:t>
      </w:r>
      <w:r w:rsidRPr="00CB015F">
        <w:rPr>
          <w:b/>
          <w:bCs/>
        </w:rPr>
        <w:t>cliente</w:t>
      </w:r>
      <w:r w:rsidRPr="00CB015F">
        <w:t>.</w:t>
      </w:r>
    </w:p>
    <w:p w14:paraId="5573A76C" w14:textId="77777777" w:rsidR="00CB015F" w:rsidRPr="00CB015F" w:rsidRDefault="00CB015F" w:rsidP="00CB015F">
      <w:r w:rsidRPr="00CB015F">
        <w:rPr>
          <w:b/>
          <w:bCs/>
        </w:rPr>
        <w:t>Registros automáticos de data e hora:</w:t>
      </w:r>
    </w:p>
    <w:p w14:paraId="50EAB7AB" w14:textId="77777777" w:rsidR="00CB015F" w:rsidRPr="00CB015F" w:rsidRDefault="00CB015F" w:rsidP="00CB015F">
      <w:pPr>
        <w:numPr>
          <w:ilvl w:val="0"/>
          <w:numId w:val="9"/>
        </w:numPr>
      </w:pPr>
      <w:r w:rsidRPr="00CB015F">
        <w:t xml:space="preserve">Os campos </w:t>
      </w:r>
      <w:proofErr w:type="spellStart"/>
      <w:r w:rsidRPr="00CB015F">
        <w:rPr>
          <w:b/>
          <w:bCs/>
        </w:rPr>
        <w:t>created_at</w:t>
      </w:r>
      <w:proofErr w:type="spellEnd"/>
      <w:r w:rsidRPr="00CB015F">
        <w:t xml:space="preserve"> e </w:t>
      </w:r>
      <w:proofErr w:type="spellStart"/>
      <w:r w:rsidRPr="00CB015F">
        <w:rPr>
          <w:b/>
          <w:bCs/>
        </w:rPr>
        <w:t>updated_at</w:t>
      </w:r>
      <w:proofErr w:type="spellEnd"/>
      <w:r w:rsidRPr="00CB015F">
        <w:t xml:space="preserve"> são preenchidos automaticamente com a data e hora do sistema, facilitando o controle de quando o registro foi criado e modificado.</w:t>
      </w:r>
    </w:p>
    <w:p w14:paraId="5795085E" w14:textId="77777777" w:rsidR="00CB015F" w:rsidRPr="00CB015F" w:rsidRDefault="00CB015F" w:rsidP="00CB015F">
      <w:r w:rsidRPr="00CB015F">
        <w:rPr>
          <w:b/>
          <w:bCs/>
        </w:rPr>
        <w:t>Comportamento de Exclusão:</w:t>
      </w:r>
    </w:p>
    <w:p w14:paraId="0B6ED18C" w14:textId="77777777" w:rsidR="00CB015F" w:rsidRPr="00CB015F" w:rsidRDefault="00CB015F" w:rsidP="00CB015F">
      <w:pPr>
        <w:numPr>
          <w:ilvl w:val="0"/>
          <w:numId w:val="10"/>
        </w:numPr>
      </w:pPr>
      <w:r w:rsidRPr="00CB015F">
        <w:rPr>
          <w:b/>
          <w:bCs/>
        </w:rPr>
        <w:t>ON DELETE CASCADE</w:t>
      </w:r>
      <w:r w:rsidRPr="00CB015F">
        <w:t xml:space="preserve">: Isso significa que, se um cliente for excluído da tabela </w:t>
      </w:r>
      <w:r w:rsidRPr="00CB015F">
        <w:rPr>
          <w:b/>
          <w:bCs/>
        </w:rPr>
        <w:t>cliente</w:t>
      </w:r>
      <w:r w:rsidRPr="00CB015F">
        <w:t>, todas as vendas associadas a esse cliente também serão excluídas automaticamente. Isso mantém a integridade dos dados, evitando vendas órfãs sem um cliente associado.</w:t>
      </w:r>
    </w:p>
    <w:p w14:paraId="318D7AC4" w14:textId="77777777" w:rsidR="00CB015F" w:rsidRPr="00CB015F" w:rsidRDefault="00CB015F" w:rsidP="00CB015F">
      <w:r w:rsidRPr="00CB015F">
        <w:t xml:space="preserve">tabela </w:t>
      </w:r>
      <w:proofErr w:type="spellStart"/>
      <w:r w:rsidRPr="00CB015F">
        <w:rPr>
          <w:b/>
          <w:bCs/>
        </w:rPr>
        <w:t>venda_itens</w:t>
      </w:r>
      <w:proofErr w:type="spellEnd"/>
      <w:r w:rsidRPr="00CB015F">
        <w:t>:</w:t>
      </w:r>
    </w:p>
    <w:p w14:paraId="1BAB6CEC" w14:textId="77777777" w:rsidR="00CB015F" w:rsidRPr="00CB015F" w:rsidRDefault="00CB015F" w:rsidP="00CB015F">
      <w:pPr>
        <w:numPr>
          <w:ilvl w:val="0"/>
          <w:numId w:val="11"/>
        </w:numPr>
      </w:pPr>
      <w:r w:rsidRPr="00CB015F">
        <w:rPr>
          <w:b/>
          <w:bCs/>
        </w:rPr>
        <w:t>id</w:t>
      </w:r>
      <w:r w:rsidRPr="00CB015F">
        <w:t>: Identificador único do item da venda.</w:t>
      </w:r>
    </w:p>
    <w:p w14:paraId="1A7E6AA9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Tipo: INT AUTO_INCREMENT PRIMARY KEY</w:t>
      </w:r>
    </w:p>
    <w:p w14:paraId="7ECE8F76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Descrição: Este campo armazena um valor numérico único que identifica de forma exclusiva cada item da venda. O valor é gerado automaticamente e serve como chave primária para a tabela.</w:t>
      </w:r>
    </w:p>
    <w:p w14:paraId="5562994D" w14:textId="77777777" w:rsidR="00CB015F" w:rsidRPr="00CB015F" w:rsidRDefault="00CB015F" w:rsidP="00CB015F">
      <w:pPr>
        <w:numPr>
          <w:ilvl w:val="0"/>
          <w:numId w:val="11"/>
        </w:numPr>
      </w:pPr>
      <w:proofErr w:type="spellStart"/>
      <w:r w:rsidRPr="00CB015F">
        <w:rPr>
          <w:b/>
          <w:bCs/>
        </w:rPr>
        <w:lastRenderedPageBreak/>
        <w:t>venda_id</w:t>
      </w:r>
      <w:proofErr w:type="spellEnd"/>
      <w:r w:rsidRPr="00CB015F">
        <w:t>: Identifica a venda à qual o item pertence.</w:t>
      </w:r>
    </w:p>
    <w:p w14:paraId="42A00D7E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Tipo: INT NOT NULL</w:t>
      </w:r>
    </w:p>
    <w:p w14:paraId="1132718B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 xml:space="preserve">Descrição: Este campo armazena o identificador da venda à qual o item foi associado. É uma chave estrangeira que </w:t>
      </w:r>
      <w:proofErr w:type="spellStart"/>
      <w:r w:rsidRPr="00CB015F">
        <w:t>referencia</w:t>
      </w:r>
      <w:proofErr w:type="spellEnd"/>
      <w:r w:rsidRPr="00CB015F">
        <w:t xml:space="preserve"> o campo </w:t>
      </w:r>
      <w:r w:rsidRPr="00CB015F">
        <w:rPr>
          <w:b/>
          <w:bCs/>
        </w:rPr>
        <w:t>id</w:t>
      </w:r>
      <w:r w:rsidRPr="00CB015F">
        <w:t xml:space="preserve"> na tabela </w:t>
      </w:r>
      <w:r w:rsidRPr="00CB015F">
        <w:rPr>
          <w:b/>
          <w:bCs/>
        </w:rPr>
        <w:t>vendas</w:t>
      </w:r>
      <w:r w:rsidRPr="00CB015F">
        <w:t>. Este campo é obrigatório e garante que cada item pertença a uma venda existente.</w:t>
      </w:r>
    </w:p>
    <w:p w14:paraId="573AA202" w14:textId="77777777" w:rsidR="00CB015F" w:rsidRPr="00CB015F" w:rsidRDefault="00CB015F" w:rsidP="00CB015F">
      <w:pPr>
        <w:numPr>
          <w:ilvl w:val="0"/>
          <w:numId w:val="11"/>
        </w:numPr>
      </w:pPr>
      <w:proofErr w:type="spellStart"/>
      <w:r w:rsidRPr="00CB015F">
        <w:rPr>
          <w:b/>
          <w:bCs/>
        </w:rPr>
        <w:t>produto_id</w:t>
      </w:r>
      <w:proofErr w:type="spellEnd"/>
      <w:r w:rsidRPr="00CB015F">
        <w:t>: ID do produto vendido.</w:t>
      </w:r>
    </w:p>
    <w:p w14:paraId="7F660F9F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Tipo: INT NOT NULL</w:t>
      </w:r>
    </w:p>
    <w:p w14:paraId="0972525B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 xml:space="preserve">Descrição: Armazena o identificador único do produto que foi vendido. Este campo é uma chave estrangeira que </w:t>
      </w:r>
      <w:proofErr w:type="spellStart"/>
      <w:r w:rsidRPr="00CB015F">
        <w:t>referencia</w:t>
      </w:r>
      <w:proofErr w:type="spellEnd"/>
      <w:r w:rsidRPr="00CB015F">
        <w:t xml:space="preserve"> o campo </w:t>
      </w:r>
      <w:r w:rsidRPr="00CB015F">
        <w:rPr>
          <w:b/>
          <w:bCs/>
        </w:rPr>
        <w:t>id</w:t>
      </w:r>
      <w:r w:rsidRPr="00CB015F">
        <w:t xml:space="preserve"> na tabela </w:t>
      </w:r>
      <w:r w:rsidRPr="00CB015F">
        <w:rPr>
          <w:b/>
          <w:bCs/>
        </w:rPr>
        <w:t>produtos</w:t>
      </w:r>
      <w:r w:rsidRPr="00CB015F">
        <w:t>. Ele garante que o produto exista na base de dados e esteja disponível para a venda.</w:t>
      </w:r>
    </w:p>
    <w:p w14:paraId="01CE2FD3" w14:textId="77777777" w:rsidR="00CB015F" w:rsidRPr="00CB015F" w:rsidRDefault="00CB015F" w:rsidP="00CB015F">
      <w:pPr>
        <w:numPr>
          <w:ilvl w:val="0"/>
          <w:numId w:val="11"/>
        </w:numPr>
      </w:pPr>
      <w:proofErr w:type="spellStart"/>
      <w:r w:rsidRPr="00CB015F">
        <w:rPr>
          <w:b/>
          <w:bCs/>
        </w:rPr>
        <w:t>produto_nome</w:t>
      </w:r>
      <w:proofErr w:type="spellEnd"/>
      <w:r w:rsidRPr="00CB015F">
        <w:t>: Nome do produto vendido.</w:t>
      </w:r>
    </w:p>
    <w:p w14:paraId="5E0D5F0F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Tipo: VARCHAR(255) NOT NULL</w:t>
      </w:r>
    </w:p>
    <w:p w14:paraId="42049F23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Descrição: Armazena o nome do produto no momento da venda. Este campo é obrigatório e reflete o nome do produto vendido, permitindo que o item da venda tenha o nome do produto como parte do seu registro.</w:t>
      </w:r>
    </w:p>
    <w:p w14:paraId="4659E6A5" w14:textId="77777777" w:rsidR="00CB015F" w:rsidRPr="00CB015F" w:rsidRDefault="00CB015F" w:rsidP="00CB015F">
      <w:pPr>
        <w:numPr>
          <w:ilvl w:val="0"/>
          <w:numId w:val="11"/>
        </w:numPr>
      </w:pPr>
      <w:proofErr w:type="spellStart"/>
      <w:r w:rsidRPr="00CB015F">
        <w:rPr>
          <w:b/>
          <w:bCs/>
        </w:rPr>
        <w:t>preco_unitario</w:t>
      </w:r>
      <w:proofErr w:type="spellEnd"/>
      <w:r w:rsidRPr="00CB015F">
        <w:t>: Preço unitário do produto no momento da venda.</w:t>
      </w:r>
    </w:p>
    <w:p w14:paraId="01F2151F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Tipo: DECIMAL(10,2) NOT NULL</w:t>
      </w:r>
    </w:p>
    <w:p w14:paraId="3F20FD2F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Descrição: Armazena o preço do produto no momento em que a venda foi realizada. Este campo é obrigatório e reflete o valor unitário do produto naquela transação.</w:t>
      </w:r>
    </w:p>
    <w:p w14:paraId="6F9DD362" w14:textId="77777777" w:rsidR="00CB015F" w:rsidRPr="00CB015F" w:rsidRDefault="00CB015F" w:rsidP="00CB015F">
      <w:pPr>
        <w:numPr>
          <w:ilvl w:val="0"/>
          <w:numId w:val="11"/>
        </w:numPr>
      </w:pPr>
      <w:r w:rsidRPr="00CB015F">
        <w:rPr>
          <w:b/>
          <w:bCs/>
        </w:rPr>
        <w:t>quantidade</w:t>
      </w:r>
      <w:r w:rsidRPr="00CB015F">
        <w:t>: Quantidade comprada.</w:t>
      </w:r>
    </w:p>
    <w:p w14:paraId="14C3493F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Tipo: INT NOT NULL</w:t>
      </w:r>
    </w:p>
    <w:p w14:paraId="22DDA611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Descrição: Armazena a quantidade de unidades do produto que foram compradas na venda. Este campo é obrigatório e deve ser um valor inteiro (não pode ser negativo).</w:t>
      </w:r>
    </w:p>
    <w:p w14:paraId="2C38AC26" w14:textId="77777777" w:rsidR="00CB015F" w:rsidRPr="00CB015F" w:rsidRDefault="00CB015F" w:rsidP="00CB015F">
      <w:pPr>
        <w:numPr>
          <w:ilvl w:val="0"/>
          <w:numId w:val="11"/>
        </w:numPr>
      </w:pPr>
      <w:r w:rsidRPr="00CB015F">
        <w:rPr>
          <w:b/>
          <w:bCs/>
        </w:rPr>
        <w:t>subtotal</w:t>
      </w:r>
      <w:r w:rsidRPr="00CB015F">
        <w:t>: Valor total do item na venda.</w:t>
      </w:r>
    </w:p>
    <w:p w14:paraId="1530FCB5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Tipo: DECIMAL(10,2) NOT NULL</w:t>
      </w:r>
    </w:p>
    <w:p w14:paraId="135B697F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Descrição: Armazena o valor total do item vendido (quantidade x preço unitário). Este campo é obrigatório e é calculado com base na quantidade comprada e no preço unitário do produto.</w:t>
      </w:r>
    </w:p>
    <w:p w14:paraId="34EAFA64" w14:textId="77777777" w:rsidR="00CB015F" w:rsidRPr="00CB015F" w:rsidRDefault="00CB015F" w:rsidP="00CB015F">
      <w:pPr>
        <w:numPr>
          <w:ilvl w:val="0"/>
          <w:numId w:val="11"/>
        </w:numPr>
      </w:pPr>
      <w:proofErr w:type="spellStart"/>
      <w:r w:rsidRPr="00CB015F">
        <w:rPr>
          <w:b/>
          <w:bCs/>
        </w:rPr>
        <w:lastRenderedPageBreak/>
        <w:t>created_at</w:t>
      </w:r>
      <w:proofErr w:type="spellEnd"/>
      <w:r w:rsidRPr="00CB015F">
        <w:t>: Data de criação do registro.</w:t>
      </w:r>
    </w:p>
    <w:p w14:paraId="35948C38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Tipo: TIMESTAMP DEFAULT CURRENT_TIMESTAMP</w:t>
      </w:r>
    </w:p>
    <w:p w14:paraId="1ED41B89" w14:textId="77777777" w:rsidR="00CB015F" w:rsidRPr="00CB015F" w:rsidRDefault="00CB015F" w:rsidP="00CB015F">
      <w:pPr>
        <w:numPr>
          <w:ilvl w:val="1"/>
          <w:numId w:val="11"/>
        </w:numPr>
      </w:pPr>
      <w:r w:rsidRPr="00CB015F">
        <w:t>Descrição: Armazena a data e hora em que o registro do item foi criado na base de dados. Este campo é preenchido automaticamente com a data e hora do momento da inserção.</w:t>
      </w:r>
    </w:p>
    <w:p w14:paraId="4A310C6B" w14:textId="77777777" w:rsidR="00CB015F" w:rsidRPr="00CB015F" w:rsidRDefault="00CB015F" w:rsidP="00CB015F">
      <w:r w:rsidRPr="00CB015F">
        <w:pict w14:anchorId="7928E95D">
          <v:rect id="_x0000_i1055" style="width:0;height:1.5pt" o:hralign="center" o:hrstd="t" o:hr="t" fillcolor="#a0a0a0" stroked="f"/>
        </w:pict>
      </w:r>
    </w:p>
    <w:p w14:paraId="56B640CF" w14:textId="77777777" w:rsidR="00CB015F" w:rsidRPr="00CB015F" w:rsidRDefault="00CB015F" w:rsidP="00CB015F">
      <w:r w:rsidRPr="00CB015F">
        <w:rPr>
          <w:b/>
          <w:bCs/>
        </w:rPr>
        <w:t>Chave Primária:</w:t>
      </w:r>
    </w:p>
    <w:p w14:paraId="28E11A2B" w14:textId="77777777" w:rsidR="00CB015F" w:rsidRPr="00CB015F" w:rsidRDefault="00CB015F" w:rsidP="00CB015F">
      <w:pPr>
        <w:numPr>
          <w:ilvl w:val="0"/>
          <w:numId w:val="12"/>
        </w:numPr>
      </w:pPr>
      <w:r w:rsidRPr="00CB015F">
        <w:rPr>
          <w:b/>
          <w:bCs/>
        </w:rPr>
        <w:t>id</w:t>
      </w:r>
      <w:r w:rsidRPr="00CB015F">
        <w:t xml:space="preserve"> é a chave primária da tabela, ou seja, ela garante a unicidade de cada item da venda e é usada para identificar o item de forma exclusiva.</w:t>
      </w:r>
    </w:p>
    <w:p w14:paraId="5EB5BCB6" w14:textId="77777777" w:rsidR="00CB015F" w:rsidRPr="00CB015F" w:rsidRDefault="00CB015F" w:rsidP="00CB015F">
      <w:r w:rsidRPr="00CB015F">
        <w:rPr>
          <w:b/>
          <w:bCs/>
        </w:rPr>
        <w:t>Chaves Estrangeiras:</w:t>
      </w:r>
    </w:p>
    <w:p w14:paraId="7D156AD4" w14:textId="77777777" w:rsidR="00CB015F" w:rsidRPr="00CB015F" w:rsidRDefault="00CB015F" w:rsidP="00CB015F">
      <w:pPr>
        <w:numPr>
          <w:ilvl w:val="0"/>
          <w:numId w:val="13"/>
        </w:numPr>
      </w:pPr>
      <w:proofErr w:type="spellStart"/>
      <w:r w:rsidRPr="00CB015F">
        <w:rPr>
          <w:b/>
          <w:bCs/>
        </w:rPr>
        <w:t>venda_id</w:t>
      </w:r>
      <w:proofErr w:type="spellEnd"/>
      <w:r w:rsidRPr="00CB015F">
        <w:t xml:space="preserve">: Referencia o campo </w:t>
      </w:r>
      <w:r w:rsidRPr="00CB015F">
        <w:rPr>
          <w:b/>
          <w:bCs/>
        </w:rPr>
        <w:t>id</w:t>
      </w:r>
      <w:r w:rsidRPr="00CB015F">
        <w:t xml:space="preserve"> da tabela </w:t>
      </w:r>
      <w:r w:rsidRPr="00CB015F">
        <w:rPr>
          <w:b/>
          <w:bCs/>
        </w:rPr>
        <w:t>vendas</w:t>
      </w:r>
      <w:r w:rsidRPr="00CB015F">
        <w:t xml:space="preserve"> e garante que o item esteja associado a uma venda existente.</w:t>
      </w:r>
    </w:p>
    <w:p w14:paraId="39B0499E" w14:textId="77777777" w:rsidR="00CB015F" w:rsidRPr="00CB015F" w:rsidRDefault="00CB015F" w:rsidP="00CB015F">
      <w:pPr>
        <w:numPr>
          <w:ilvl w:val="0"/>
          <w:numId w:val="13"/>
        </w:numPr>
      </w:pPr>
      <w:proofErr w:type="spellStart"/>
      <w:r w:rsidRPr="00CB015F">
        <w:rPr>
          <w:b/>
          <w:bCs/>
        </w:rPr>
        <w:t>produto_id</w:t>
      </w:r>
      <w:proofErr w:type="spellEnd"/>
      <w:r w:rsidRPr="00CB015F">
        <w:t xml:space="preserve">: Referencia o campo </w:t>
      </w:r>
      <w:r w:rsidRPr="00CB015F">
        <w:rPr>
          <w:b/>
          <w:bCs/>
        </w:rPr>
        <w:t>id</w:t>
      </w:r>
      <w:r w:rsidRPr="00CB015F">
        <w:t xml:space="preserve"> da tabela </w:t>
      </w:r>
      <w:r w:rsidRPr="00CB015F">
        <w:rPr>
          <w:b/>
          <w:bCs/>
        </w:rPr>
        <w:t>produtos</w:t>
      </w:r>
      <w:r w:rsidRPr="00CB015F">
        <w:t xml:space="preserve"> e garante que o item esteja relacionado a um produto existente no banco de dados.</w:t>
      </w:r>
    </w:p>
    <w:p w14:paraId="3B04FCF4" w14:textId="77777777" w:rsidR="00CB015F" w:rsidRPr="00CB015F" w:rsidRDefault="00CB015F" w:rsidP="00CB015F">
      <w:r w:rsidRPr="00CB015F">
        <w:rPr>
          <w:b/>
          <w:bCs/>
        </w:rPr>
        <w:t>Comportamento de Exclusão:</w:t>
      </w:r>
    </w:p>
    <w:p w14:paraId="4968EC37" w14:textId="77777777" w:rsidR="00CB015F" w:rsidRPr="00CB015F" w:rsidRDefault="00CB015F" w:rsidP="00CB015F">
      <w:pPr>
        <w:numPr>
          <w:ilvl w:val="0"/>
          <w:numId w:val="14"/>
        </w:numPr>
      </w:pPr>
      <w:r w:rsidRPr="00CB015F">
        <w:rPr>
          <w:b/>
          <w:bCs/>
        </w:rPr>
        <w:t>ON DELETE CASCADE</w:t>
      </w:r>
      <w:r w:rsidRPr="00CB015F">
        <w:t>: Isso significa que, se uma venda for excluída, todos os itens dessa venda também serão removidos automaticamente, mantendo a integridade dos dados. Isso evita que itens de vendas excluídas permaneçam no banco de dados sem a venda associada.</w:t>
      </w:r>
    </w:p>
    <w:p w14:paraId="12AB1F9D" w14:textId="3569A1B4" w:rsidR="00CB015F" w:rsidRPr="00CB015F" w:rsidRDefault="00CB015F" w:rsidP="00CB015F"/>
    <w:p w14:paraId="324568CD" w14:textId="77777777" w:rsidR="00CB015F" w:rsidRDefault="00CB015F" w:rsidP="00CB015F"/>
    <w:sectPr w:rsidR="00CB0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477"/>
    <w:multiLevelType w:val="multilevel"/>
    <w:tmpl w:val="CAB2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B7F8B"/>
    <w:multiLevelType w:val="multilevel"/>
    <w:tmpl w:val="9942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E7385"/>
    <w:multiLevelType w:val="multilevel"/>
    <w:tmpl w:val="1F9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36299"/>
    <w:multiLevelType w:val="multilevel"/>
    <w:tmpl w:val="859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D42BA"/>
    <w:multiLevelType w:val="multilevel"/>
    <w:tmpl w:val="144A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52EBB"/>
    <w:multiLevelType w:val="multilevel"/>
    <w:tmpl w:val="FD9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35460"/>
    <w:multiLevelType w:val="multilevel"/>
    <w:tmpl w:val="65B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C4A8A"/>
    <w:multiLevelType w:val="multilevel"/>
    <w:tmpl w:val="8954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33E8B"/>
    <w:multiLevelType w:val="multilevel"/>
    <w:tmpl w:val="1EFC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60492"/>
    <w:multiLevelType w:val="multilevel"/>
    <w:tmpl w:val="2C6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431C3"/>
    <w:multiLevelType w:val="multilevel"/>
    <w:tmpl w:val="80EA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561F2"/>
    <w:multiLevelType w:val="multilevel"/>
    <w:tmpl w:val="86F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21697"/>
    <w:multiLevelType w:val="multilevel"/>
    <w:tmpl w:val="8702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C5DAC"/>
    <w:multiLevelType w:val="multilevel"/>
    <w:tmpl w:val="8E66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589579">
    <w:abstractNumId w:val="0"/>
  </w:num>
  <w:num w:numId="2" w16cid:durableId="115686666">
    <w:abstractNumId w:val="4"/>
  </w:num>
  <w:num w:numId="3" w16cid:durableId="1864586373">
    <w:abstractNumId w:val="13"/>
  </w:num>
  <w:num w:numId="4" w16cid:durableId="83646165">
    <w:abstractNumId w:val="1"/>
  </w:num>
  <w:num w:numId="5" w16cid:durableId="1567256589">
    <w:abstractNumId w:val="8"/>
  </w:num>
  <w:num w:numId="6" w16cid:durableId="2083136115">
    <w:abstractNumId w:val="3"/>
  </w:num>
  <w:num w:numId="7" w16cid:durableId="1493646739">
    <w:abstractNumId w:val="7"/>
  </w:num>
  <w:num w:numId="8" w16cid:durableId="1676154876">
    <w:abstractNumId w:val="10"/>
  </w:num>
  <w:num w:numId="9" w16cid:durableId="230893787">
    <w:abstractNumId w:val="9"/>
  </w:num>
  <w:num w:numId="10" w16cid:durableId="1615987652">
    <w:abstractNumId w:val="2"/>
  </w:num>
  <w:num w:numId="11" w16cid:durableId="1181623876">
    <w:abstractNumId w:val="12"/>
  </w:num>
  <w:num w:numId="12" w16cid:durableId="62921254">
    <w:abstractNumId w:val="5"/>
  </w:num>
  <w:num w:numId="13" w16cid:durableId="2066175690">
    <w:abstractNumId w:val="11"/>
  </w:num>
  <w:num w:numId="14" w16cid:durableId="141972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D8"/>
    <w:rsid w:val="003F6B33"/>
    <w:rsid w:val="00CB015F"/>
    <w:rsid w:val="00D00D8D"/>
    <w:rsid w:val="00D3396C"/>
    <w:rsid w:val="00F4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E661"/>
  <w15:chartTrackingRefBased/>
  <w15:docId w15:val="{9CA85CD1-3E7F-4DF9-AA28-99B060D3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4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4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4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4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4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4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1488</Words>
  <Characters>8037</Characters>
  <Application>Microsoft Office Word</Application>
  <DocSecurity>0</DocSecurity>
  <Lines>66</Lines>
  <Paragraphs>19</Paragraphs>
  <ScaleCrop>false</ScaleCrop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2</cp:revision>
  <dcterms:created xsi:type="dcterms:W3CDTF">2025-03-25T22:35:00Z</dcterms:created>
  <dcterms:modified xsi:type="dcterms:W3CDTF">2025-03-25T22:44:00Z</dcterms:modified>
</cp:coreProperties>
</file>