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B71E" w14:textId="65C1B2A6" w:rsidR="00651667" w:rsidRDefault="00620F64" w:rsidP="00620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620F64">
        <w:rPr>
          <w:lang w:val="en-US"/>
        </w:rPr>
        <w:instrText>https://community.amazonquicksight.com/t/url-action-inside-the-cell-of-a-table-visual/5761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477A14">
        <w:rPr>
          <w:rStyle w:val="Hyperlink"/>
          <w:lang w:val="en-US"/>
        </w:rPr>
        <w:t>https://community.amazonquicksight.com/t/url-action-inside-the-cell-of-a-table-visual/5761</w:t>
      </w:r>
      <w:r>
        <w:rPr>
          <w:lang w:val="en-US"/>
        </w:rPr>
        <w:fldChar w:fldCharType="end"/>
      </w:r>
    </w:p>
    <w:p w14:paraId="253988F4" w14:textId="29A24358" w:rsidR="00620F64" w:rsidRDefault="00B8335D" w:rsidP="00620F64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477A14">
          <w:rPr>
            <w:rStyle w:val="Hyperlink"/>
            <w:lang w:val="en-US"/>
          </w:rPr>
          <w:t>https://docs.aws.amazon.com/quicksight/latest/user/repairing-custom-actions.html</w:t>
        </w:r>
      </w:hyperlink>
    </w:p>
    <w:p w14:paraId="46B0CD7A" w14:textId="351991F7" w:rsidR="00B8335D" w:rsidRPr="001F03D4" w:rsidRDefault="00B8335D" w:rsidP="00265009">
      <w:pPr>
        <w:pStyle w:val="ListParagraph"/>
        <w:ind w:left="1440"/>
        <w:rPr>
          <w:b/>
          <w:bCs/>
          <w:sz w:val="32"/>
          <w:szCs w:val="32"/>
          <w:u w:val="single"/>
          <w:lang w:val="en-US"/>
        </w:rPr>
      </w:pPr>
      <w:r w:rsidRPr="001F03D4">
        <w:rPr>
          <w:b/>
          <w:bCs/>
          <w:sz w:val="32"/>
          <w:szCs w:val="32"/>
          <w:u w:val="single"/>
        </w:rPr>
        <w:t xml:space="preserve">what kind of problems we face during the </w:t>
      </w:r>
      <w:proofErr w:type="spellStart"/>
      <w:r w:rsidRPr="001F03D4">
        <w:rPr>
          <w:b/>
          <w:bCs/>
          <w:sz w:val="32"/>
          <w:szCs w:val="32"/>
          <w:u w:val="single"/>
        </w:rPr>
        <w:t>url</w:t>
      </w:r>
      <w:proofErr w:type="spellEnd"/>
      <w:r w:rsidRPr="001F03D4">
        <w:rPr>
          <w:b/>
          <w:bCs/>
          <w:sz w:val="32"/>
          <w:szCs w:val="32"/>
          <w:u w:val="single"/>
        </w:rPr>
        <w:t xml:space="preserve"> creations</w:t>
      </w:r>
      <w:r w:rsidRPr="001F03D4">
        <w:rPr>
          <w:b/>
          <w:bCs/>
          <w:sz w:val="32"/>
          <w:szCs w:val="32"/>
          <w:u w:val="single"/>
        </w:rPr>
        <w:t>:</w:t>
      </w:r>
    </w:p>
    <w:p w14:paraId="264A2890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t xml:space="preserve">When creating URL actions in Amazon </w:t>
      </w:r>
      <w:proofErr w:type="spellStart"/>
      <w:r w:rsidRPr="00B8335D">
        <w:t>QuickSight</w:t>
      </w:r>
      <w:proofErr w:type="spellEnd"/>
      <w:r w:rsidRPr="00B8335D">
        <w:t>, you might encounter several common issues:</w:t>
      </w:r>
    </w:p>
    <w:p w14:paraId="0602F136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Invalid URL Format</w:t>
      </w:r>
      <w:r w:rsidRPr="00B8335D">
        <w:t>: Ensure the URL is correctly formatted. An incorrect syntax can prevent the action from functioning.</w:t>
      </w:r>
    </w:p>
    <w:p w14:paraId="39EC5060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Dynamic Value Issues</w:t>
      </w:r>
      <w:r w:rsidRPr="00B8335D">
        <w:t>: If you're using placeholders (like {</w:t>
      </w:r>
      <w:proofErr w:type="spellStart"/>
      <w:r w:rsidRPr="00B8335D">
        <w:t>field_name</w:t>
      </w:r>
      <w:proofErr w:type="spellEnd"/>
      <w:r w:rsidRPr="00B8335D">
        <w:t>}), ensure they are correctly spelled and exist in your dataset. If they don't match, the URL might break.</w:t>
      </w:r>
    </w:p>
    <w:p w14:paraId="39D44FB6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Permissions</w:t>
      </w:r>
      <w:r w:rsidRPr="00B8335D">
        <w:t>: If the URL points to a resource that requires authentication, users may encounter access issues. Make sure the target URL is accessible.</w:t>
      </w:r>
    </w:p>
    <w:p w14:paraId="2102D4FB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Browser Settings</w:t>
      </w:r>
      <w:r w:rsidRPr="00B8335D">
        <w:t>: Some browser settings or extensions may block pop-ups or redirect actions, affecting how URLs open.</w:t>
      </w:r>
    </w:p>
    <w:p w14:paraId="04B16F30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Limited Customization</w:t>
      </w:r>
      <w:r w:rsidRPr="00B8335D">
        <w:t xml:space="preserve">: </w:t>
      </w:r>
      <w:proofErr w:type="spellStart"/>
      <w:r w:rsidRPr="00B8335D">
        <w:t>QuickSight's</w:t>
      </w:r>
      <w:proofErr w:type="spellEnd"/>
      <w:r w:rsidRPr="00B8335D">
        <w:t xml:space="preserve"> URL action capabilities may not allow for complex URL manipulations or query string constructions, which can limit functionality.</w:t>
      </w:r>
    </w:p>
    <w:p w14:paraId="26033B49" w14:textId="77777777" w:rsidR="00B8335D" w:rsidRPr="00B8335D" w:rsidRDefault="00B8335D" w:rsidP="00B8335D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Performance</w:t>
      </w:r>
      <w:r w:rsidRPr="00B8335D">
        <w:t>: Excessive or complex URL actions can slow down dashboard performance, especially if they involve heavy queries or external calls.</w:t>
      </w:r>
    </w:p>
    <w:p w14:paraId="0E2DD3EE" w14:textId="13B952FC" w:rsidR="00B8335D" w:rsidRDefault="00B8335D" w:rsidP="00265009">
      <w:pPr>
        <w:pStyle w:val="ListParagraph"/>
        <w:numPr>
          <w:ilvl w:val="0"/>
          <w:numId w:val="3"/>
        </w:numPr>
      </w:pPr>
      <w:r w:rsidRPr="00B8335D">
        <w:rPr>
          <w:b/>
          <w:bCs/>
        </w:rPr>
        <w:t>User Experience</w:t>
      </w:r>
      <w:r w:rsidRPr="00B8335D">
        <w:t>: Poorly designed URL actions can confuse users, especially if they don’t understand what will happen when they click a link.</w:t>
      </w:r>
    </w:p>
    <w:p w14:paraId="157D0C77" w14:textId="18411478" w:rsidR="00265009" w:rsidRPr="001F03D4" w:rsidRDefault="00265009" w:rsidP="0026500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in my task the </w:t>
      </w:r>
      <w:proofErr w:type="spellStart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url</w:t>
      </w:r>
      <w:proofErr w:type="spellEnd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is correct when </w:t>
      </w:r>
      <w:proofErr w:type="spellStart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i</w:t>
      </w:r>
      <w:proofErr w:type="spellEnd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test it </w:t>
      </w:r>
      <w:proofErr w:type="spellStart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separet</w:t>
      </w:r>
      <w:r w:rsidR="001F03D4"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ly</w:t>
      </w:r>
      <w:proofErr w:type="spellEnd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but not working when it placed in </w:t>
      </w:r>
      <w:proofErr w:type="spellStart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url</w:t>
      </w:r>
      <w:proofErr w:type="spellEnd"/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action</w:t>
      </w:r>
      <w:r w:rsidRPr="001F03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37877F6" w14:textId="77777777" w:rsidR="00265009" w:rsidRDefault="00265009" w:rsidP="00265009">
      <w:pPr>
        <w:pStyle w:val="ListParagraph"/>
        <w:numPr>
          <w:ilvl w:val="0"/>
          <w:numId w:val="3"/>
        </w:numPr>
      </w:pPr>
    </w:p>
    <w:p w14:paraId="45A17332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t xml:space="preserve">If your URL works when tested separately but not as a URL action in </w:t>
      </w:r>
      <w:proofErr w:type="spellStart"/>
      <w:r w:rsidRPr="00265009">
        <w:t>QuickSight</w:t>
      </w:r>
      <w:proofErr w:type="spellEnd"/>
      <w:r w:rsidRPr="00265009">
        <w:t>, here are some troubleshooting steps to consider:</w:t>
      </w:r>
    </w:p>
    <w:p w14:paraId="5DCD21A0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Check for Placeholders</w:t>
      </w:r>
      <w:r w:rsidRPr="00265009">
        <w:t>: Ensure that any dynamic placeholders in the URL are correctly set up and referencing valid fields in your dataset. Incorrectly spelled field names will result in broken URLs.</w:t>
      </w:r>
    </w:p>
    <w:p w14:paraId="218FD683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Debugging the URL</w:t>
      </w:r>
      <w:r w:rsidRPr="00265009">
        <w:t>: If your URL includes query parameters, make sure they are correctly formatted and that the data types match what the receiving application expects.</w:t>
      </w:r>
    </w:p>
    <w:p w14:paraId="26251BD6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Open in New Tab</w:t>
      </w:r>
      <w:r w:rsidRPr="00265009">
        <w:t>: If the action is not opening at all, try changing the action settings to open the URL in a new tab. This can sometimes bypass restrictions that may prevent opening in the same tab.</w:t>
      </w:r>
    </w:p>
    <w:p w14:paraId="78A995B7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Permissions and Access</w:t>
      </w:r>
      <w:r w:rsidRPr="00265009">
        <w:t xml:space="preserve">: Ensure that the URL does not require additional authentication that might not be available when accessed through </w:t>
      </w:r>
      <w:proofErr w:type="spellStart"/>
      <w:r w:rsidRPr="00265009">
        <w:t>QuickSight</w:t>
      </w:r>
      <w:proofErr w:type="spellEnd"/>
      <w:r w:rsidRPr="00265009">
        <w:t>.</w:t>
      </w:r>
    </w:p>
    <w:p w14:paraId="1CE1776E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Browser Console Errors</w:t>
      </w:r>
      <w:r w:rsidRPr="00265009">
        <w:t>: Open your browser's developer console (usually F12) and check for any error messages when you click the URL action. This might provide clues about what’s going wrong.</w:t>
      </w:r>
    </w:p>
    <w:p w14:paraId="10AF8ACF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Testing with Static URL</w:t>
      </w:r>
      <w:r w:rsidRPr="00265009">
        <w:t>: Temporarily replace your dynamic URL with a static one to see if the action works. This can help determine if the issue is with the URL structure or the action itself.</w:t>
      </w:r>
    </w:p>
    <w:p w14:paraId="396CE47E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rPr>
          <w:b/>
          <w:bCs/>
        </w:rPr>
        <w:t>URL Length</w:t>
      </w:r>
      <w:r w:rsidRPr="00265009">
        <w:t>: Check if the URL is too long. Some browsers and applications have limits on URL length that can cause issues.</w:t>
      </w:r>
    </w:p>
    <w:p w14:paraId="21867F94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  <w:r w:rsidRPr="00265009">
        <w:lastRenderedPageBreak/>
        <w:t xml:space="preserve">If you've tried these steps and it’s still not working, please provide more context or specific details about the URL action setup, </w:t>
      </w:r>
    </w:p>
    <w:p w14:paraId="7620F476" w14:textId="77777777" w:rsidR="00265009" w:rsidRPr="00265009" w:rsidRDefault="00265009" w:rsidP="00265009">
      <w:pPr>
        <w:pStyle w:val="ListParagraph"/>
        <w:numPr>
          <w:ilvl w:val="0"/>
          <w:numId w:val="3"/>
        </w:numPr>
      </w:pPr>
    </w:p>
    <w:sectPr w:rsidR="00265009" w:rsidRPr="0026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35BCC"/>
    <w:multiLevelType w:val="multilevel"/>
    <w:tmpl w:val="C232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76528"/>
    <w:multiLevelType w:val="hybridMultilevel"/>
    <w:tmpl w:val="CB808ACA"/>
    <w:lvl w:ilvl="0" w:tplc="13E45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94483"/>
    <w:multiLevelType w:val="hybridMultilevel"/>
    <w:tmpl w:val="1AD0193A"/>
    <w:lvl w:ilvl="0" w:tplc="7BB41D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D17309"/>
    <w:multiLevelType w:val="hybridMultilevel"/>
    <w:tmpl w:val="53B25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529EF"/>
    <w:multiLevelType w:val="multilevel"/>
    <w:tmpl w:val="E840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140731">
    <w:abstractNumId w:val="3"/>
  </w:num>
  <w:num w:numId="2" w16cid:durableId="1557857406">
    <w:abstractNumId w:val="1"/>
  </w:num>
  <w:num w:numId="3" w16cid:durableId="19481151">
    <w:abstractNumId w:val="2"/>
  </w:num>
  <w:num w:numId="4" w16cid:durableId="61606528">
    <w:abstractNumId w:val="0"/>
  </w:num>
  <w:num w:numId="5" w16cid:durableId="536158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7D"/>
    <w:rsid w:val="000866AC"/>
    <w:rsid w:val="001E4776"/>
    <w:rsid w:val="001F03D4"/>
    <w:rsid w:val="00227EC4"/>
    <w:rsid w:val="00265009"/>
    <w:rsid w:val="00620F64"/>
    <w:rsid w:val="00651667"/>
    <w:rsid w:val="00912288"/>
    <w:rsid w:val="00B8335D"/>
    <w:rsid w:val="00E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B3D3"/>
  <w15:chartTrackingRefBased/>
  <w15:docId w15:val="{BBC7D851-87B4-4C11-8978-CA389B8E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quicksight/latest/user/repairing-custom-a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2</cp:revision>
  <dcterms:created xsi:type="dcterms:W3CDTF">2024-09-19T11:14:00Z</dcterms:created>
  <dcterms:modified xsi:type="dcterms:W3CDTF">2024-09-19T11:14:00Z</dcterms:modified>
</cp:coreProperties>
</file>