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Visveswariah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7745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9664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7923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117257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22228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53091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type w:val="continuous"/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7865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32748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5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94405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44099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7608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6676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29797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38757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</w:t>
      </w:r>
      <w:r>
        <w:rPr>
          <w:spacing w:val="-2"/>
          <w:u w:val="none"/>
        </w:rPr>
        <w:t>li,Bangalore,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</w:t>
      </w:r>
      <w:r>
        <w:rPr>
          <w:spacing w:val="-2"/>
          <w:u w:val="none"/>
        </w:rPr>
        <w:t>anagara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101965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122559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</w:t>
      </w:r>
      <w:r>
        <w:rPr>
          <w:spacing w:val="-2"/>
          <w:u w:val="none"/>
        </w:rPr>
        <w:t>ballapur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</w:t>
      </w:r>
      <w:r>
        <w:rPr>
          <w:spacing w:val="-2"/>
          <w:u w:val="none"/>
        </w:rPr>
        <w:t>ballapur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Tiptur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Tiptur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Electronics, Instr. 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E024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Gadag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50820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92826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E029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E029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</w:t>
      </w:r>
      <w:r>
        <w:rPr>
          <w:u w:val="none"/>
        </w:rPr>
        <w:t>ET)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Hulkoti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E033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-17"/>
          <w:u w:val="single"/>
        </w:rPr>
        <w:t> 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Ranebennur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Dharwad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41986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vijayapur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District,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</w:t>
      </w:r>
      <w:r>
        <w:rPr>
          <w:spacing w:val="-2"/>
          <w:u w:val="none"/>
        </w:rPr>
        <w:t>alburgi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139860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144731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138822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156944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171354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0"/>
        <w:ind w:left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161022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73285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89199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108624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86883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Bhalki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88586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79110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142013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82787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Bellari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E046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38"/>
          <w:u w:val="single"/>
        </w:rPr>
        <w:t> </w:t>
      </w:r>
      <w:r>
        <w:rPr>
          <w:spacing w:val="36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E047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115406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6434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5851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Nitte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137511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Tech.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E058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</w:t>
      </w:r>
      <w:r>
        <w:rPr>
          <w:spacing w:val="-2"/>
          <w:u w:val="none"/>
        </w:rPr>
        <w:t>us,Bangalore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67793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82406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24779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E061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E061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</w:t>
      </w:r>
      <w:r>
        <w:rPr>
          <w:spacing w:val="-2"/>
          <w:u w:val="none"/>
        </w:rPr>
        <w:t>tradurga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</w:t>
      </w:r>
      <w:r>
        <w:rPr>
          <w:spacing w:val="-2"/>
          <w:u w:val="none"/>
        </w:rPr>
        <w:t>ickmagalur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Shimoga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58296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Dist,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Dist,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Bellary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</w:t>
      </w:r>
      <w:r>
        <w:rPr>
          <w:u w:val="none"/>
        </w:rPr>
        <w:t>t,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34005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34851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49136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90934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102805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E081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51909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</w:t>
      </w:r>
      <w:r>
        <w:rPr>
          <w:spacing w:val="-2"/>
          <w:u w:val="none"/>
        </w:rPr>
        <w:t>ekal,Bangalore</w:t>
      </w:r>
    </w:p>
    <w:p>
      <w:pPr>
        <w:pStyle w:val="BodyText"/>
        <w:spacing w:before="0"/>
        <w:ind w:left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</w:t>
      </w:r>
      <w:r>
        <w:rPr>
          <w:spacing w:val="-2"/>
          <w:u w:val="none"/>
        </w:rPr>
        <w:t>ekal,Bangalore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61562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North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50380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94092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111605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Kodagu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Kodagu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178221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99864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125893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48989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36646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65536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45884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29926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31654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37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EXTENDED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</w:t>
      </w:r>
      <w:r>
        <w:rPr>
          <w:u w:val="none"/>
        </w:rPr>
        <w:t>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(R)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E105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74135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89216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110806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54258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47774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79500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31752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27083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39707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111885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56590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153754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</w:t>
      </w:r>
      <w:r>
        <w:rPr>
          <w:spacing w:val="-2"/>
          <w:u w:val="none"/>
        </w:rPr>
        <w:t>anagere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28140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90478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Kengeri,</w:t>
      </w:r>
      <w:r>
        <w:rPr>
          <w:spacing w:val="-2"/>
          <w:u w:val="none"/>
        </w:rPr>
        <w:t>Bangalore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5"/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Kengeri,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34859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29944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123600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</w:t>
      </w:r>
      <w:r>
        <w:rPr>
          <w:spacing w:val="-2"/>
          <w:u w:val="none"/>
        </w:rPr>
        <w:t>Gulbarga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132844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99342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122836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</w:t>
      </w:r>
      <w:r>
        <w:rPr>
          <w:u w:val="none"/>
        </w:rPr>
        <w:t>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Urban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Kalaburagi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174852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Bijapur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30571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76250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</w:t>
      </w:r>
      <w:r>
        <w:rPr>
          <w:u w:val="none"/>
        </w:rPr>
        <w:t>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E141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Dist.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</w:t>
      </w:r>
      <w:r>
        <w:rPr>
          <w:spacing w:val="-2"/>
          <w:u w:val="none"/>
        </w:rPr>
        <w:t>ngalore.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</w:t>
      </w:r>
      <w:r>
        <w:rPr>
          <w:spacing w:val="-2"/>
          <w:u w:val="none"/>
        </w:rPr>
        <w:t>u,Bangalore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61220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Shivamogga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Tq,D.K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Kannada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107687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</w:t>
      </w:r>
      <w:r>
        <w:rPr>
          <w:u w:val="none"/>
        </w:rPr>
        <w:t>am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</w:t>
      </w:r>
      <w:r>
        <w:rPr>
          <w:u w:val="none"/>
        </w:rPr>
        <w:t>am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</w:t>
      </w:r>
      <w:r>
        <w:rPr>
          <w:spacing w:val="-2"/>
          <w:u w:val="none"/>
        </w:rPr>
        <w:t>ajanagara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E155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</w:t>
      </w:r>
      <w:r>
        <w:rPr>
          <w:spacing w:val="-2"/>
          <w:u w:val="none"/>
        </w:rPr>
        <w:t>managara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E160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E160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E162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62"/>
          <w:u w:val="single"/>
        </w:rPr>
        <w:t> </w:t>
      </w:r>
      <w:r>
        <w:rPr>
          <w:spacing w:val="-63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</w:t>
      </w:r>
      <w:r>
        <w:rPr>
          <w:spacing w:val="-2"/>
          <w:u w:val="none"/>
        </w:rPr>
        <w:t>ri,Haveri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</w:t>
      </w:r>
      <w:r>
        <w:rPr>
          <w:spacing w:val="-2"/>
          <w:u w:val="none"/>
        </w:rPr>
        <w:t>Moodbidri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</w:t>
      </w:r>
      <w:r>
        <w:rPr>
          <w:spacing w:val="-2"/>
          <w:u w:val="none"/>
        </w:rPr>
        <w:t>state,Ban'lore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Moodabidri,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95508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50955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34001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2"/>
          <w:u w:val="none"/>
        </w:rPr>
        <w:t>Dist,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E176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u w:val="single"/>
        </w:rPr>
        <w:t> 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Raihcur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E178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Tumkur(D)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</w:t>
      </w:r>
      <w:r>
        <w:rPr>
          <w:spacing w:val="-2"/>
          <w:u w:val="none"/>
        </w:rPr>
        <w:t>kballapur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</w:t>
      </w:r>
      <w:r>
        <w:rPr>
          <w:spacing w:val="-2"/>
          <w:u w:val="none"/>
        </w:rPr>
        <w:t>kballapur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Kolar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</w:t>
      </w:r>
      <w:r>
        <w:rPr>
          <w:u w:val="none"/>
        </w:rPr>
        <w:t>dali,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120359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</w:t>
      </w:r>
      <w:r>
        <w:rPr>
          <w:spacing w:val="-2"/>
          <w:u w:val="none"/>
        </w:rPr>
        <w:t>,Belgaum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Gulbarga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176994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</w:t>
      </w:r>
      <w:r>
        <w:rPr>
          <w:spacing w:val="-2"/>
          <w:u w:val="none"/>
        </w:rPr>
        <w:t>li,Mysore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153533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59"/>
          <w:w w:val="150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</w:t>
      </w:r>
      <w:r>
        <w:rPr>
          <w:spacing w:val="-2"/>
          <w:u w:val="none"/>
        </w:rPr>
        <w:t>avanagere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84237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80928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146887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59"/>
          <w:w w:val="150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59"/>
          <w:w w:val="150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</w:t>
      </w:r>
      <w:r>
        <w:rPr>
          <w:u w:val="none"/>
        </w:rPr>
        <w:t>Bagalkot-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</w:t>
      </w:r>
      <w:r>
        <w:rPr>
          <w:spacing w:val="-2"/>
          <w:u w:val="none"/>
        </w:rPr>
        <w:t>),Bangalore(R)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tq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Bio-</w:t>
            </w:r>
            <w:r>
              <w:rPr>
                <w:b/>
                <w:sz w:val="20"/>
              </w:rPr>
              <w:t>Electronics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29955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System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Automotive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Mathamatics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 Science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125855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Dev Ops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93644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61583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Petroleum</w:t>
            </w:r>
          </w:p>
          <w:p>
            <w:pPr>
              <w:pStyle w:val="TableParagraph"/>
              <w:spacing w:line="199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0"/>
        <w:ind w:left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7"/>
          <w:u w:val="single"/>
        </w:rPr>
        <w:t> </w:t>
      </w:r>
      <w:r>
        <w:rPr>
          <w:spacing w:val="-10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 Science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39383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Industrial </w:t>
            </w:r>
            <w:r>
              <w:rPr>
                <w:b/>
                <w:spacing w:val="-2"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</w:t>
      </w:r>
      <w:r>
        <w:rPr>
          <w:u w:val="none"/>
        </w:rPr>
        <w:t>nt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119901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E254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163531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5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91720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112653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5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7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Hubballi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48428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163437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60460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94471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</w:t>
      </w:r>
      <w:r>
        <w:rPr>
          <w:spacing w:val="-2"/>
          <w:u w:val="none"/>
        </w:rPr>
        <w:t>al,Koppal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</w:t>
      </w:r>
      <w:r>
        <w:rPr>
          <w:spacing w:val="-2"/>
          <w:u w:val="none"/>
        </w:rPr>
        <w:t>al,Koppal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Gangavathi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</w:t>
      </w:r>
      <w:r>
        <w:rPr>
          <w:spacing w:val="-2"/>
          <w:u w:val="none"/>
        </w:rPr>
        <w:t>lli,Hassan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Bengaluru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</w:t>
      </w:r>
      <w:r>
        <w:rPr>
          <w:spacing w:val="-2"/>
          <w:u w:val="none"/>
        </w:rPr>
        <w:t>ckkaballapur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</w:t>
      </w:r>
      <w:r>
        <w:rPr>
          <w:spacing w:val="-2"/>
          <w:u w:val="none"/>
        </w:rPr>
        <w:t>hitradurga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ysore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Robotic 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 Environment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sectPr>
      <w:pgSz w:w="31660" w:h="24470" w:orient="landscape"/>
      <w:pgMar w:header="183" w:footer="0" w:top="400" w:bottom="280" w:left="141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8264448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CET-2021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EXTENDED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25.034027pt;margin-top:8.149025pt;width:487.8pt;height:13.35pt;mso-position-horizontal-relative:page;mso-position-vertical-relative:page;z-index:-750520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CET-2021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EXTENDED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848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18" w:right="24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engg_cutoff_2021_R3_HK.pdf</dc:title>
  <dcterms:created xsi:type="dcterms:W3CDTF">2025-09-15T16:33:07Z</dcterms:created>
  <dcterms:modified xsi:type="dcterms:W3CDTF">2025-09-15T16:33:07Z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