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63C3B" w14:textId="2C88CE9C" w:rsidR="009D6412" w:rsidRDefault="009D6412" w:rsidP="00623938">
      <w:pPr>
        <w:pStyle w:val="Heading1"/>
      </w:pPr>
      <w:bookmarkStart w:id="0" w:name="lab-implement-task-processing-logic-by-u"/>
      <w:bookmarkEnd w:id="0"/>
      <w:r>
        <w:t xml:space="preserve">Lab: </w:t>
      </w:r>
      <w:r w:rsidR="00623938">
        <w:t>Implement a console application to calculate the output from set of instructions.</w:t>
      </w:r>
    </w:p>
    <w:p w14:paraId="00714D79" w14:textId="1DB31EE7" w:rsidR="009D6412" w:rsidRDefault="00623938" w:rsidP="009D6412">
      <w:pPr>
        <w:pStyle w:val="Heading2"/>
      </w:pPr>
      <w:bookmarkStart w:id="1" w:name="lab-scenario"/>
      <w:bookmarkEnd w:id="1"/>
      <w:r>
        <w:t>S</w:t>
      </w:r>
      <w:r w:rsidR="009D6412">
        <w:t>cenario</w:t>
      </w:r>
    </w:p>
    <w:p w14:paraId="51A06E9F" w14:textId="77777777" w:rsidR="00623938" w:rsidRDefault="00623938" w:rsidP="00623938">
      <w:pPr>
        <w:pStyle w:val="PlainText"/>
        <w:rPr>
          <w:rFonts w:asciiTheme="minorHAnsi" w:hAnsiTheme="minorHAnsi"/>
        </w:rPr>
      </w:pPr>
      <w:r>
        <w:rPr>
          <w:rFonts w:asciiTheme="minorHAnsi" w:hAnsiTheme="minorHAnsi"/>
        </w:rPr>
        <w:t>Instructions comprise a keyword and a number that are separated by a space per line. Instructions are loaded from file and results are output to the screen. Any number of Instructions can be specified.</w:t>
      </w:r>
    </w:p>
    <w:p w14:paraId="15B5CA9D" w14:textId="6C273AD5" w:rsidR="009D6412" w:rsidRDefault="00623938" w:rsidP="00623938">
      <w:r>
        <w:t xml:space="preserve">Instructions can be any binary operators of your choice (e.g., add, divide, </w:t>
      </w:r>
      <w:r>
        <w:t>etc.</w:t>
      </w:r>
      <w:r>
        <w:t xml:space="preserve">), ignoring mathematical precedence. The last instruction should be "apply" and a number (e.g., "apply 3"). The calculator is then </w:t>
      </w:r>
      <w:r>
        <w:t>initialized</w:t>
      </w:r>
      <w:r>
        <w:t xml:space="preserve"> with that number and the previous instructions are applied to that number.</w:t>
      </w:r>
    </w:p>
    <w:p w14:paraId="7A2AB097" w14:textId="77777777" w:rsidR="009D6412" w:rsidRDefault="009D6412" w:rsidP="009D6412">
      <w:pPr>
        <w:pStyle w:val="Heading2"/>
      </w:pPr>
      <w:bookmarkStart w:id="2" w:name="objectives"/>
      <w:bookmarkEnd w:id="2"/>
      <w:r>
        <w:t>Objectives</w:t>
      </w:r>
    </w:p>
    <w:p w14:paraId="52C5881A" w14:textId="32596E6E" w:rsidR="009D6412" w:rsidRDefault="00623938" w:rsidP="009D6412">
      <w:r>
        <w:t>Demonstrate and show case your C# development skills;</w:t>
      </w:r>
    </w:p>
    <w:p w14:paraId="7F033D9C" w14:textId="7C9AB001" w:rsidR="009D6412" w:rsidRDefault="00623938" w:rsidP="009D6412">
      <w:pPr>
        <w:numPr>
          <w:ilvl w:val="0"/>
          <w:numId w:val="1"/>
        </w:numPr>
      </w:pPr>
      <w:r>
        <w:t>SOLID principles</w:t>
      </w:r>
      <w:r w:rsidR="0066755A">
        <w:t>, Single responsibility principle, Interface design, Open closed principle</w:t>
      </w:r>
      <w:r w:rsidR="009D6412">
        <w:t>.</w:t>
      </w:r>
    </w:p>
    <w:p w14:paraId="2AD6386B" w14:textId="4F8C26EA" w:rsidR="00623938" w:rsidRDefault="00623938" w:rsidP="009D6412">
      <w:pPr>
        <w:numPr>
          <w:ilvl w:val="0"/>
          <w:numId w:val="1"/>
        </w:numPr>
      </w:pPr>
      <w:r>
        <w:t>Dependency Injection, C#,</w:t>
      </w:r>
      <w:r w:rsidRPr="00E66BCF">
        <w:rPr>
          <w:lang w:val="en-GB"/>
        </w:rPr>
        <w:t xml:space="preserve"> NUnit</w:t>
      </w:r>
      <w:r>
        <w:t xml:space="preserve"> Test Framework, Fluent Validations </w:t>
      </w:r>
    </w:p>
    <w:p w14:paraId="7DBD8D9B" w14:textId="56DDFE60" w:rsidR="009D6412" w:rsidRDefault="00623938" w:rsidP="00623938">
      <w:pPr>
        <w:numPr>
          <w:ilvl w:val="0"/>
          <w:numId w:val="1"/>
        </w:numPr>
      </w:pPr>
      <w:r>
        <w:t>TDD, ability to write unit tests</w:t>
      </w:r>
      <w:r w:rsidR="009D6412">
        <w:t>.</w:t>
      </w:r>
    </w:p>
    <w:p w14:paraId="66F8DA80" w14:textId="455FC525" w:rsidR="00623938" w:rsidRDefault="00623938" w:rsidP="009D6412">
      <w:pPr>
        <w:pStyle w:val="Heading4"/>
      </w:pPr>
      <w:bookmarkStart w:id="3" w:name="lab-setup"/>
      <w:bookmarkStart w:id="4" w:name="instructions"/>
      <w:bookmarkStart w:id="5" w:name="review-the-installed-applications"/>
      <w:bookmarkEnd w:id="3"/>
      <w:bookmarkEnd w:id="4"/>
      <w:bookmarkEnd w:id="5"/>
    </w:p>
    <w:p w14:paraId="061AE56D" w14:textId="52C07244" w:rsidR="00623938" w:rsidRPr="00623938" w:rsidRDefault="00623938" w:rsidP="00623938">
      <w:pPr>
        <w:rPr>
          <w:rFonts w:eastAsia="MS Mincho"/>
          <w:b/>
          <w:iCs/>
          <w:sz w:val="22"/>
          <w:szCs w:val="22"/>
          <w:lang w:eastAsia="ja-JP"/>
        </w:rPr>
      </w:pPr>
      <w:r w:rsidRPr="00623938">
        <w:rPr>
          <w:rFonts w:eastAsia="MS Mincho"/>
          <w:b/>
          <w:iCs/>
          <w:sz w:val="22"/>
          <w:szCs w:val="22"/>
          <w:lang w:eastAsia="ja-JP"/>
        </w:rPr>
        <w:t>Setup</w:t>
      </w:r>
    </w:p>
    <w:p w14:paraId="3BEC7165" w14:textId="54C4EBC4" w:rsidR="00623938" w:rsidRDefault="00623938" w:rsidP="00623938">
      <w:pPr>
        <w:rPr>
          <w:lang w:eastAsia="ja-JP"/>
        </w:rPr>
      </w:pPr>
      <w:r>
        <w:rPr>
          <w:lang w:eastAsia="ja-JP"/>
        </w:rPr>
        <w:t xml:space="preserve">The solution </w:t>
      </w:r>
      <w:r w:rsidR="0066755A">
        <w:rPr>
          <w:lang w:eastAsia="ja-JP"/>
        </w:rPr>
        <w:t xml:space="preserve">file </w:t>
      </w:r>
      <w:r>
        <w:rPr>
          <w:lang w:eastAsia="ja-JP"/>
        </w:rPr>
        <w:t>exists under ..\</w:t>
      </w:r>
      <w:r w:rsidRPr="00623938">
        <w:rPr>
          <w:lang w:eastAsia="ja-JP"/>
        </w:rPr>
        <w:t>Calculator\Calculator\Calculator.sln</w:t>
      </w:r>
      <w:r w:rsidR="0066755A">
        <w:rPr>
          <w:lang w:eastAsia="ja-JP"/>
        </w:rPr>
        <w:t>. The project was built and created using VS 2019.</w:t>
      </w:r>
    </w:p>
    <w:p w14:paraId="4FAED33B" w14:textId="77777777" w:rsidR="0066755A" w:rsidRDefault="0066755A" w:rsidP="00623938">
      <w:pPr>
        <w:rPr>
          <w:lang w:eastAsia="ja-JP"/>
        </w:rPr>
      </w:pPr>
      <w:r>
        <w:rPr>
          <w:lang w:eastAsia="ja-JP"/>
        </w:rPr>
        <w:t>The solution contains 3 projects;</w:t>
      </w:r>
    </w:p>
    <w:p w14:paraId="21959ECA" w14:textId="4AC3CF9B" w:rsidR="0066755A" w:rsidRDefault="0066755A" w:rsidP="0066755A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t>A console application project Calculator.csproj</w:t>
      </w:r>
    </w:p>
    <w:p w14:paraId="545611CB" w14:textId="17291BF6" w:rsidR="0066755A" w:rsidRDefault="0066755A" w:rsidP="0066755A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t xml:space="preserve">The engine class library </w:t>
      </w:r>
      <w:r w:rsidRPr="0066755A">
        <w:rPr>
          <w:lang w:eastAsia="ja-JP"/>
        </w:rPr>
        <w:t>Calculator.Engine</w:t>
      </w:r>
      <w:r>
        <w:rPr>
          <w:lang w:eastAsia="ja-JP"/>
        </w:rPr>
        <w:t>.csproj</w:t>
      </w:r>
    </w:p>
    <w:p w14:paraId="1F227CD8" w14:textId="4AB0F653" w:rsidR="0066755A" w:rsidRDefault="0066755A" w:rsidP="0066755A">
      <w:pPr>
        <w:pStyle w:val="ListParagraph"/>
        <w:numPr>
          <w:ilvl w:val="0"/>
          <w:numId w:val="2"/>
        </w:numPr>
        <w:rPr>
          <w:lang w:eastAsia="ja-JP"/>
        </w:rPr>
      </w:pPr>
      <w:r>
        <w:rPr>
          <w:lang w:eastAsia="ja-JP"/>
        </w:rPr>
        <w:t xml:space="preserve">The unit test project </w:t>
      </w:r>
      <w:r w:rsidRPr="0066755A">
        <w:rPr>
          <w:lang w:eastAsia="ja-JP"/>
        </w:rPr>
        <w:t>Calculator.Engine.Tests</w:t>
      </w:r>
      <w:r>
        <w:rPr>
          <w:lang w:eastAsia="ja-JP"/>
        </w:rPr>
        <w:t>.csproj</w:t>
      </w:r>
    </w:p>
    <w:p w14:paraId="7A9E944B" w14:textId="77777777" w:rsidR="0066755A" w:rsidRDefault="0066755A" w:rsidP="0066755A">
      <w:pPr>
        <w:ind w:left="48"/>
        <w:rPr>
          <w:lang w:eastAsia="ja-JP"/>
        </w:rPr>
      </w:pPr>
    </w:p>
    <w:p w14:paraId="01E6AAB1" w14:textId="27C98FCE" w:rsidR="0066755A" w:rsidRDefault="0066755A" w:rsidP="0066755A">
      <w:pPr>
        <w:ind w:left="48"/>
        <w:rPr>
          <w:lang w:eastAsia="ja-JP"/>
        </w:rPr>
      </w:pPr>
      <w:r>
        <w:rPr>
          <w:lang w:eastAsia="ja-JP"/>
        </w:rPr>
        <w:t xml:space="preserve">The solution requires the following NuGet packages </w:t>
      </w:r>
    </w:p>
    <w:p w14:paraId="3522B652" w14:textId="6BACBD0A" w:rsidR="0066755A" w:rsidRDefault="0066755A" w:rsidP="0066755A">
      <w:pPr>
        <w:pStyle w:val="ListParagraph"/>
        <w:numPr>
          <w:ilvl w:val="0"/>
          <w:numId w:val="3"/>
        </w:numPr>
        <w:rPr>
          <w:lang w:eastAsia="ja-JP"/>
        </w:rPr>
      </w:pPr>
      <w:r w:rsidRPr="0066755A">
        <w:rPr>
          <w:lang w:eastAsia="ja-JP"/>
        </w:rPr>
        <w:t>Microsoft.Extensions.DependencyInjection</w:t>
      </w:r>
    </w:p>
    <w:p w14:paraId="5CDD0817" w14:textId="5A1022F3" w:rsidR="0066755A" w:rsidRDefault="0066755A" w:rsidP="0066755A">
      <w:pPr>
        <w:pStyle w:val="ListParagraph"/>
        <w:numPr>
          <w:ilvl w:val="0"/>
          <w:numId w:val="3"/>
        </w:numPr>
        <w:rPr>
          <w:lang w:eastAsia="ja-JP"/>
        </w:rPr>
      </w:pPr>
      <w:r w:rsidRPr="0066755A">
        <w:rPr>
          <w:lang w:eastAsia="ja-JP"/>
        </w:rPr>
        <w:t>FluentValidation.AspNetCore</w:t>
      </w:r>
    </w:p>
    <w:p w14:paraId="1555C654" w14:textId="30AC05DF" w:rsidR="0066755A" w:rsidRDefault="0066755A" w:rsidP="00623938">
      <w:pPr>
        <w:rPr>
          <w:lang w:eastAsia="ja-JP"/>
        </w:rPr>
      </w:pPr>
    </w:p>
    <w:p w14:paraId="526A02F8" w14:textId="7473868A" w:rsidR="0066755A" w:rsidRDefault="0066755A" w:rsidP="00623938">
      <w:pPr>
        <w:rPr>
          <w:lang w:eastAsia="ja-JP"/>
        </w:rPr>
      </w:pPr>
      <w:r>
        <w:rPr>
          <w:lang w:eastAsia="ja-JP"/>
        </w:rPr>
        <w:t>The console application contains the text files listed below they are marked as copy to output.</w:t>
      </w:r>
    </w:p>
    <w:p w14:paraId="21D26B42" w14:textId="5F544AF1" w:rsidR="0066755A" w:rsidRDefault="0066755A" w:rsidP="0066755A">
      <w:pPr>
        <w:rPr>
          <w:lang w:eastAsia="ja-JP"/>
        </w:rPr>
      </w:pPr>
      <w:r>
        <w:rPr>
          <w:lang w:eastAsia="ja-JP"/>
        </w:rPr>
        <w:t>When the console application is Run</w:t>
      </w:r>
      <w:r w:rsidR="00AA6C1F">
        <w:rPr>
          <w:lang w:eastAsia="ja-JP"/>
        </w:rPr>
        <w:t xml:space="preserve"> </w:t>
      </w:r>
      <w:r>
        <w:rPr>
          <w:lang w:eastAsia="ja-JP"/>
        </w:rPr>
        <w:t>/ Launched, the user can provide the path to one of the files listed.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66755A" w14:paraId="74AF58FE" w14:textId="77777777" w:rsidTr="0066755A">
        <w:tc>
          <w:tcPr>
            <w:tcW w:w="704" w:type="dxa"/>
          </w:tcPr>
          <w:p w14:paraId="6E216EF0" w14:textId="23A9B67E" w:rsidR="0066755A" w:rsidRDefault="0066755A" w:rsidP="0066755A">
            <w:pPr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8312" w:type="dxa"/>
          </w:tcPr>
          <w:p w14:paraId="13A9D078" w14:textId="42F29F3A" w:rsidR="0066755A" w:rsidRDefault="0066755A" w:rsidP="0066755A">
            <w:pPr>
              <w:rPr>
                <w:lang w:eastAsia="ja-JP"/>
              </w:rPr>
            </w:pPr>
            <w:r>
              <w:rPr>
                <w:lang w:eastAsia="ja-JP"/>
              </w:rPr>
              <w:t>..</w:t>
            </w:r>
            <w:r>
              <w:rPr>
                <w:lang w:eastAsia="ja-JP"/>
              </w:rPr>
              <w:t>\Calculator\Calculator\Files\Calc01.txt</w:t>
            </w:r>
          </w:p>
        </w:tc>
      </w:tr>
      <w:tr w:rsidR="0066755A" w14:paraId="4FD9ED1C" w14:textId="77777777" w:rsidTr="0066755A">
        <w:tc>
          <w:tcPr>
            <w:tcW w:w="704" w:type="dxa"/>
          </w:tcPr>
          <w:p w14:paraId="05F5FA78" w14:textId="40CAD39E" w:rsidR="0066755A" w:rsidRDefault="0066755A" w:rsidP="0066755A">
            <w:pPr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8312" w:type="dxa"/>
          </w:tcPr>
          <w:p w14:paraId="48967A2D" w14:textId="6D04003E" w:rsidR="0066755A" w:rsidRDefault="0066755A" w:rsidP="0066755A">
            <w:pPr>
              <w:rPr>
                <w:lang w:eastAsia="ja-JP"/>
              </w:rPr>
            </w:pPr>
            <w:r>
              <w:rPr>
                <w:lang w:eastAsia="ja-JP"/>
              </w:rPr>
              <w:t>..</w:t>
            </w:r>
            <w:r>
              <w:rPr>
                <w:lang w:eastAsia="ja-JP"/>
              </w:rPr>
              <w:t>\Calculator\Calculator\Files\Calc02.txt</w:t>
            </w:r>
          </w:p>
        </w:tc>
      </w:tr>
      <w:tr w:rsidR="0066755A" w14:paraId="6A948671" w14:textId="77777777" w:rsidTr="0066755A">
        <w:tc>
          <w:tcPr>
            <w:tcW w:w="704" w:type="dxa"/>
          </w:tcPr>
          <w:p w14:paraId="766A2010" w14:textId="4025380E" w:rsidR="0066755A" w:rsidRDefault="0066755A" w:rsidP="0066755A">
            <w:pPr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8312" w:type="dxa"/>
          </w:tcPr>
          <w:p w14:paraId="605CFE4C" w14:textId="18024340" w:rsidR="0066755A" w:rsidRDefault="0066755A" w:rsidP="0066755A">
            <w:pPr>
              <w:rPr>
                <w:lang w:eastAsia="ja-JP"/>
              </w:rPr>
            </w:pPr>
            <w:r>
              <w:rPr>
                <w:lang w:eastAsia="ja-JP"/>
              </w:rPr>
              <w:t>..</w:t>
            </w:r>
            <w:r>
              <w:rPr>
                <w:lang w:eastAsia="ja-JP"/>
              </w:rPr>
              <w:t>\Calculator\Calculator\Files\Calc03.txt</w:t>
            </w:r>
          </w:p>
        </w:tc>
      </w:tr>
      <w:tr w:rsidR="0066755A" w14:paraId="317B2CF5" w14:textId="77777777" w:rsidTr="0066755A">
        <w:tc>
          <w:tcPr>
            <w:tcW w:w="704" w:type="dxa"/>
          </w:tcPr>
          <w:p w14:paraId="5EF69F46" w14:textId="6EE43AE3" w:rsidR="0066755A" w:rsidRDefault="0066755A" w:rsidP="0066755A">
            <w:pPr>
              <w:rPr>
                <w:lang w:eastAsia="ja-JP"/>
              </w:rPr>
            </w:pPr>
            <w:r>
              <w:rPr>
                <w:lang w:eastAsia="ja-JP"/>
              </w:rPr>
              <w:t>4</w:t>
            </w:r>
          </w:p>
        </w:tc>
        <w:tc>
          <w:tcPr>
            <w:tcW w:w="8312" w:type="dxa"/>
          </w:tcPr>
          <w:p w14:paraId="364934CB" w14:textId="02C6C73D" w:rsidR="0066755A" w:rsidRDefault="0066755A" w:rsidP="0066755A">
            <w:pPr>
              <w:rPr>
                <w:lang w:eastAsia="ja-JP"/>
              </w:rPr>
            </w:pPr>
            <w:r>
              <w:rPr>
                <w:lang w:eastAsia="ja-JP"/>
              </w:rPr>
              <w:t>..</w:t>
            </w:r>
            <w:r>
              <w:rPr>
                <w:lang w:eastAsia="ja-JP"/>
              </w:rPr>
              <w:t>\Calculator\Calculator\Files\Calc04NoApply.txt</w:t>
            </w:r>
          </w:p>
        </w:tc>
      </w:tr>
      <w:tr w:rsidR="0066755A" w14:paraId="691E54A7" w14:textId="77777777" w:rsidTr="0066755A">
        <w:tc>
          <w:tcPr>
            <w:tcW w:w="704" w:type="dxa"/>
          </w:tcPr>
          <w:p w14:paraId="5D788B58" w14:textId="44B41372" w:rsidR="0066755A" w:rsidRDefault="0066755A" w:rsidP="0066755A">
            <w:pPr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  <w:tc>
          <w:tcPr>
            <w:tcW w:w="8312" w:type="dxa"/>
          </w:tcPr>
          <w:p w14:paraId="74868EB9" w14:textId="536C2260" w:rsidR="0066755A" w:rsidRDefault="0066755A" w:rsidP="0066755A">
            <w:pPr>
              <w:rPr>
                <w:lang w:eastAsia="ja-JP"/>
              </w:rPr>
            </w:pPr>
            <w:r>
              <w:rPr>
                <w:lang w:eastAsia="ja-JP"/>
              </w:rPr>
              <w:t>..</w:t>
            </w:r>
            <w:r>
              <w:rPr>
                <w:lang w:eastAsia="ja-JP"/>
              </w:rPr>
              <w:t>\Calculator\Calculator\Files\Calc05EmptyFile.txt</w:t>
            </w:r>
          </w:p>
        </w:tc>
      </w:tr>
      <w:tr w:rsidR="0066755A" w14:paraId="467E28BC" w14:textId="77777777" w:rsidTr="0066755A">
        <w:tc>
          <w:tcPr>
            <w:tcW w:w="704" w:type="dxa"/>
          </w:tcPr>
          <w:p w14:paraId="4BA277D7" w14:textId="4B5AD55B" w:rsidR="0066755A" w:rsidRDefault="0066755A" w:rsidP="0066755A">
            <w:pPr>
              <w:rPr>
                <w:lang w:eastAsia="ja-JP"/>
              </w:rPr>
            </w:pPr>
            <w:r>
              <w:rPr>
                <w:lang w:eastAsia="ja-JP"/>
              </w:rPr>
              <w:t>6</w:t>
            </w:r>
          </w:p>
        </w:tc>
        <w:tc>
          <w:tcPr>
            <w:tcW w:w="8312" w:type="dxa"/>
          </w:tcPr>
          <w:p w14:paraId="32DC3F89" w14:textId="25B89F66" w:rsidR="0066755A" w:rsidRDefault="0066755A" w:rsidP="0066755A">
            <w:pPr>
              <w:rPr>
                <w:lang w:eastAsia="ja-JP"/>
              </w:rPr>
            </w:pPr>
            <w:r>
              <w:rPr>
                <w:lang w:eastAsia="ja-JP"/>
              </w:rPr>
              <w:t>..</w:t>
            </w:r>
            <w:r>
              <w:rPr>
                <w:lang w:eastAsia="ja-JP"/>
              </w:rPr>
              <w:t>\Calculator\Calculator\Files\Calc06MissingOperation.txt</w:t>
            </w:r>
          </w:p>
        </w:tc>
      </w:tr>
    </w:tbl>
    <w:p w14:paraId="2318BDE6" w14:textId="0739E591" w:rsidR="0066755A" w:rsidRDefault="0066755A" w:rsidP="0066755A">
      <w:pPr>
        <w:rPr>
          <w:lang w:eastAsia="ja-JP"/>
        </w:rPr>
      </w:pPr>
    </w:p>
    <w:p w14:paraId="5328AA51" w14:textId="77777777" w:rsidR="0066755A" w:rsidRDefault="0066755A" w:rsidP="0066755A">
      <w:pPr>
        <w:rPr>
          <w:lang w:eastAsia="ja-JP"/>
        </w:rPr>
      </w:pPr>
    </w:p>
    <w:p w14:paraId="5958BA9F" w14:textId="0B311764" w:rsidR="0066755A" w:rsidRDefault="0066755A" w:rsidP="0066755A">
      <w:pPr>
        <w:rPr>
          <w:lang w:eastAsia="ja-JP"/>
        </w:rPr>
      </w:pPr>
    </w:p>
    <w:p w14:paraId="3BFC557B" w14:textId="19BE4616" w:rsidR="0066755A" w:rsidRDefault="0066755A" w:rsidP="0066755A">
      <w:pPr>
        <w:rPr>
          <w:lang w:eastAsia="ja-JP"/>
        </w:rPr>
      </w:pPr>
    </w:p>
    <w:p w14:paraId="07AE4D9B" w14:textId="1F8B4456" w:rsidR="00623938" w:rsidRPr="00AA6C1F" w:rsidRDefault="00AA6C1F" w:rsidP="00623938">
      <w:pPr>
        <w:rPr>
          <w:b/>
          <w:bCs/>
          <w:lang w:eastAsia="ja-JP"/>
        </w:rPr>
      </w:pPr>
      <w:r w:rsidRPr="00AA6C1F">
        <w:rPr>
          <w:b/>
          <w:bCs/>
          <w:lang w:eastAsia="ja-JP"/>
        </w:rPr>
        <w:lastRenderedPageBreak/>
        <w:t>Summary</w:t>
      </w:r>
    </w:p>
    <w:p w14:paraId="3CC949E5" w14:textId="1124A7F1" w:rsidR="00AA6C1F" w:rsidRDefault="00AA6C1F" w:rsidP="00623938">
      <w:pPr>
        <w:rPr>
          <w:lang w:eastAsia="ja-JP"/>
        </w:rPr>
      </w:pPr>
    </w:p>
    <w:p w14:paraId="59064DF4" w14:textId="4F09A7A5" w:rsidR="00AA6C1F" w:rsidRDefault="00AA6C1F" w:rsidP="00623938">
      <w:pPr>
        <w:rPr>
          <w:lang w:eastAsia="ja-JP"/>
        </w:rPr>
      </w:pPr>
      <w:r>
        <w:rPr>
          <w:lang w:eastAsia="ja-JP"/>
        </w:rPr>
        <w:t>The Calculator.csproj has a Program.cs file and uses dependency injection to talk to the Calculator engine libraries.</w:t>
      </w:r>
    </w:p>
    <w:p w14:paraId="75014A70" w14:textId="678C87A0" w:rsidR="00AA6C1F" w:rsidRDefault="00AA6C1F" w:rsidP="00623938">
      <w:pPr>
        <w:rPr>
          <w:lang w:eastAsia="ja-JP"/>
        </w:rPr>
      </w:pPr>
      <w:r>
        <w:rPr>
          <w:lang w:eastAsia="ja-JP"/>
        </w:rPr>
        <w:t>I have used Fluent validation to perform the necessary validation.  To build the map between the instructions and the mathematical operations, the application uses regular expressions.</w:t>
      </w:r>
    </w:p>
    <w:p w14:paraId="153BF96B" w14:textId="1F352740" w:rsidR="00AA6C1F" w:rsidRDefault="00AA6C1F" w:rsidP="00623938">
      <w:pPr>
        <w:rPr>
          <w:lang w:eastAsia="ja-JP"/>
        </w:rPr>
      </w:pPr>
      <w:r>
        <w:rPr>
          <w:lang w:eastAsia="ja-JP"/>
        </w:rPr>
        <w:t>The regular expressions can be found at ..</w:t>
      </w:r>
      <w:r w:rsidRPr="00AA6C1F">
        <w:rPr>
          <w:lang w:eastAsia="ja-JP"/>
        </w:rPr>
        <w:t>\Calculator\Calculator.Engine\Extensions.cs</w:t>
      </w:r>
    </w:p>
    <w:p w14:paraId="199EA86B" w14:textId="03064262" w:rsidR="00AA6C1F" w:rsidRDefault="00E66BCF" w:rsidP="00623938">
      <w:pPr>
        <w:rPr>
          <w:lang w:eastAsia="ja-JP"/>
        </w:rPr>
      </w:pPr>
      <w:r>
        <w:rPr>
          <w:lang w:eastAsia="ja-JP"/>
        </w:rPr>
        <w:t xml:space="preserve">The Calculator.Engine project applies the generic IProvide interface, it is implemented as 3 provider classes </w:t>
      </w:r>
      <w:r w:rsidRPr="00E66BCF">
        <w:rPr>
          <w:lang w:eastAsia="ja-JP"/>
        </w:rPr>
        <w:t>CalculatorEngineProvider.cs</w:t>
      </w:r>
      <w:r>
        <w:rPr>
          <w:lang w:eastAsia="ja-JP"/>
        </w:rPr>
        <w:t xml:space="preserve">, </w:t>
      </w:r>
      <w:r w:rsidRPr="00E66BCF">
        <w:rPr>
          <w:lang w:eastAsia="ja-JP"/>
        </w:rPr>
        <w:t>EvalProvider.cs</w:t>
      </w:r>
      <w:r>
        <w:rPr>
          <w:lang w:eastAsia="ja-JP"/>
        </w:rPr>
        <w:t xml:space="preserve"> and </w:t>
      </w:r>
      <w:r w:rsidRPr="00E66BCF">
        <w:rPr>
          <w:lang w:eastAsia="ja-JP"/>
        </w:rPr>
        <w:t>InstructionToExprProvider.cs</w:t>
      </w:r>
    </w:p>
    <w:p w14:paraId="222D4FD1" w14:textId="3F5BD0D5" w:rsidR="00E66BCF" w:rsidRDefault="00E66BCF" w:rsidP="00623938">
      <w:pPr>
        <w:rPr>
          <w:lang w:eastAsia="ja-JP"/>
        </w:rPr>
      </w:pPr>
    </w:p>
    <w:p w14:paraId="406745EF" w14:textId="64244756" w:rsidR="00E66BCF" w:rsidRDefault="001D02CE" w:rsidP="00623938">
      <w:pPr>
        <w:rPr>
          <w:lang w:eastAsia="ja-JP"/>
        </w:rPr>
      </w:pPr>
      <w:r>
        <w:rPr>
          <w:lang w:eastAsia="ja-JP"/>
        </w:rPr>
        <w:t>The unit tests project will test each of the providers above</w:t>
      </w:r>
    </w:p>
    <w:p w14:paraId="0545FF40" w14:textId="485C16B6" w:rsidR="00287913" w:rsidRDefault="001D02CE" w:rsidP="009D6412">
      <w:pPr>
        <w:rPr>
          <w:lang w:eastAsia="ja-JP"/>
        </w:rPr>
      </w:pPr>
      <w:r>
        <w:rPr>
          <w:lang w:eastAsia="ja-JP"/>
        </w:rPr>
        <w:t>C# does not contain an eval function like javascript, however there is a Compute method within the</w:t>
      </w:r>
      <w:r w:rsidRPr="001D02CE">
        <w:rPr>
          <w:lang w:val="en-GB" w:eastAsia="ja-JP"/>
        </w:rPr>
        <w:t xml:space="preserve"> DataTable</w:t>
      </w:r>
      <w:r>
        <w:rPr>
          <w:lang w:eastAsia="ja-JP"/>
        </w:rPr>
        <w:t xml:space="preserve"> library which performs an eval.</w:t>
      </w:r>
    </w:p>
    <w:sectPr w:rsidR="00287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Semibold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59E63"/>
    <w:multiLevelType w:val="multilevel"/>
    <w:tmpl w:val="4198E11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5455F36"/>
    <w:multiLevelType w:val="hybridMultilevel"/>
    <w:tmpl w:val="6FDCC4EE"/>
    <w:lvl w:ilvl="0" w:tplc="DE064D5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8" w:hanging="360"/>
      </w:pPr>
    </w:lvl>
    <w:lvl w:ilvl="2" w:tplc="0809001B" w:tentative="1">
      <w:start w:val="1"/>
      <w:numFmt w:val="lowerRoman"/>
      <w:lvlText w:val="%3."/>
      <w:lvlJc w:val="right"/>
      <w:pPr>
        <w:ind w:left="1848" w:hanging="180"/>
      </w:pPr>
    </w:lvl>
    <w:lvl w:ilvl="3" w:tplc="0809000F" w:tentative="1">
      <w:start w:val="1"/>
      <w:numFmt w:val="decimal"/>
      <w:lvlText w:val="%4."/>
      <w:lvlJc w:val="left"/>
      <w:pPr>
        <w:ind w:left="2568" w:hanging="360"/>
      </w:pPr>
    </w:lvl>
    <w:lvl w:ilvl="4" w:tplc="08090019" w:tentative="1">
      <w:start w:val="1"/>
      <w:numFmt w:val="lowerLetter"/>
      <w:lvlText w:val="%5."/>
      <w:lvlJc w:val="left"/>
      <w:pPr>
        <w:ind w:left="3288" w:hanging="360"/>
      </w:pPr>
    </w:lvl>
    <w:lvl w:ilvl="5" w:tplc="0809001B" w:tentative="1">
      <w:start w:val="1"/>
      <w:numFmt w:val="lowerRoman"/>
      <w:lvlText w:val="%6."/>
      <w:lvlJc w:val="right"/>
      <w:pPr>
        <w:ind w:left="4008" w:hanging="180"/>
      </w:pPr>
    </w:lvl>
    <w:lvl w:ilvl="6" w:tplc="0809000F" w:tentative="1">
      <w:start w:val="1"/>
      <w:numFmt w:val="decimal"/>
      <w:lvlText w:val="%7."/>
      <w:lvlJc w:val="left"/>
      <w:pPr>
        <w:ind w:left="4728" w:hanging="360"/>
      </w:pPr>
    </w:lvl>
    <w:lvl w:ilvl="7" w:tplc="08090019" w:tentative="1">
      <w:start w:val="1"/>
      <w:numFmt w:val="lowerLetter"/>
      <w:lvlText w:val="%8."/>
      <w:lvlJc w:val="left"/>
      <w:pPr>
        <w:ind w:left="5448" w:hanging="360"/>
      </w:pPr>
    </w:lvl>
    <w:lvl w:ilvl="8" w:tplc="08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1C6F7DE9"/>
    <w:multiLevelType w:val="hybridMultilevel"/>
    <w:tmpl w:val="10DAEF76"/>
    <w:lvl w:ilvl="0" w:tplc="998E674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8" w:hanging="360"/>
      </w:pPr>
    </w:lvl>
    <w:lvl w:ilvl="2" w:tplc="0809001B" w:tentative="1">
      <w:start w:val="1"/>
      <w:numFmt w:val="lowerRoman"/>
      <w:lvlText w:val="%3."/>
      <w:lvlJc w:val="right"/>
      <w:pPr>
        <w:ind w:left="1848" w:hanging="180"/>
      </w:pPr>
    </w:lvl>
    <w:lvl w:ilvl="3" w:tplc="0809000F" w:tentative="1">
      <w:start w:val="1"/>
      <w:numFmt w:val="decimal"/>
      <w:lvlText w:val="%4."/>
      <w:lvlJc w:val="left"/>
      <w:pPr>
        <w:ind w:left="2568" w:hanging="360"/>
      </w:pPr>
    </w:lvl>
    <w:lvl w:ilvl="4" w:tplc="08090019" w:tentative="1">
      <w:start w:val="1"/>
      <w:numFmt w:val="lowerLetter"/>
      <w:lvlText w:val="%5."/>
      <w:lvlJc w:val="left"/>
      <w:pPr>
        <w:ind w:left="3288" w:hanging="360"/>
      </w:pPr>
    </w:lvl>
    <w:lvl w:ilvl="5" w:tplc="0809001B" w:tentative="1">
      <w:start w:val="1"/>
      <w:numFmt w:val="lowerRoman"/>
      <w:lvlText w:val="%6."/>
      <w:lvlJc w:val="right"/>
      <w:pPr>
        <w:ind w:left="4008" w:hanging="180"/>
      </w:pPr>
    </w:lvl>
    <w:lvl w:ilvl="6" w:tplc="0809000F" w:tentative="1">
      <w:start w:val="1"/>
      <w:numFmt w:val="decimal"/>
      <w:lvlText w:val="%7."/>
      <w:lvlJc w:val="left"/>
      <w:pPr>
        <w:ind w:left="4728" w:hanging="360"/>
      </w:pPr>
    </w:lvl>
    <w:lvl w:ilvl="7" w:tplc="08090019" w:tentative="1">
      <w:start w:val="1"/>
      <w:numFmt w:val="lowerLetter"/>
      <w:lvlText w:val="%8."/>
      <w:lvlJc w:val="left"/>
      <w:pPr>
        <w:ind w:left="5448" w:hanging="360"/>
      </w:pPr>
    </w:lvl>
    <w:lvl w:ilvl="8" w:tplc="08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12"/>
    <w:rsid w:val="001D02CE"/>
    <w:rsid w:val="00287913"/>
    <w:rsid w:val="00623938"/>
    <w:rsid w:val="0066755A"/>
    <w:rsid w:val="009D6412"/>
    <w:rsid w:val="00AA6C1F"/>
    <w:rsid w:val="00E6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67BA"/>
  <w15:chartTrackingRefBased/>
  <w15:docId w15:val="{50D06367-D32D-48B0-B20B-6C6A19B33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412"/>
    <w:pPr>
      <w:spacing w:after="120" w:line="260" w:lineRule="exact"/>
    </w:pPr>
    <w:rPr>
      <w:rFonts w:ascii="Segoe" w:eastAsia="Times New Roman" w:hAnsi="Segoe" w:cs="Times New Roman"/>
      <w:sz w:val="19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6412"/>
    <w:pPr>
      <w:keepNext/>
      <w:keepLines/>
      <w:spacing w:after="0" w:line="400" w:lineRule="exact"/>
      <w:outlineLvl w:val="0"/>
    </w:pPr>
    <w:rPr>
      <w:rFonts w:ascii="Segoe Semibold" w:hAnsi="Segoe Semibold"/>
      <w:sz w:val="36"/>
    </w:rPr>
  </w:style>
  <w:style w:type="paragraph" w:styleId="Heading2">
    <w:name w:val="heading 2"/>
    <w:basedOn w:val="Heading3"/>
    <w:next w:val="Normal"/>
    <w:link w:val="Heading2Char"/>
    <w:semiHidden/>
    <w:unhideWhenUsed/>
    <w:qFormat/>
    <w:rsid w:val="009D6412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D6412"/>
    <w:pPr>
      <w:keepNext/>
      <w:keepLines/>
      <w:spacing w:before="180" w:after="60"/>
      <w:outlineLvl w:val="2"/>
    </w:pPr>
    <w:rPr>
      <w:rFonts w:eastAsiaTheme="minorEastAsia" w:cs="Segoe UI"/>
      <w:b/>
      <w:sz w:val="22"/>
      <w:szCs w:val="19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412"/>
    <w:pPr>
      <w:keepNext/>
      <w:keepLines/>
      <w:spacing w:before="180" w:after="60" w:line="300" w:lineRule="exact"/>
      <w:outlineLvl w:val="3"/>
    </w:pPr>
    <w:rPr>
      <w:rFonts w:eastAsia="MS Mincho"/>
      <w:b/>
      <w:iCs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412"/>
    <w:rPr>
      <w:rFonts w:ascii="Segoe Semibold" w:eastAsia="Times New Roman" w:hAnsi="Segoe Semibold" w:cs="Times New Roman"/>
      <w:sz w:val="36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9D6412"/>
    <w:rPr>
      <w:rFonts w:ascii="Segoe" w:eastAsiaTheme="minorEastAsia" w:hAnsi="Segoe" w:cs="Segoe UI"/>
      <w:b/>
      <w:szCs w:val="19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9D6412"/>
    <w:rPr>
      <w:rFonts w:ascii="Segoe" w:eastAsiaTheme="minorEastAsia" w:hAnsi="Segoe" w:cs="Segoe UI"/>
      <w:b/>
      <w:szCs w:val="19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412"/>
    <w:rPr>
      <w:rFonts w:ascii="Segoe" w:eastAsia="MS Mincho" w:hAnsi="Segoe" w:cs="Times New Roman"/>
      <w:b/>
      <w:iCs/>
      <w:lang w:val="en-US" w:eastAsia="ja-JP"/>
    </w:rPr>
  </w:style>
  <w:style w:type="character" w:customStyle="1" w:styleId="CompactChar">
    <w:name w:val="Compact Char"/>
    <w:basedOn w:val="DefaultParagraphFont"/>
    <w:link w:val="Compact"/>
    <w:locked/>
    <w:rsid w:val="009D6412"/>
    <w:rPr>
      <w:rFonts w:ascii="Segoe" w:eastAsia="Times New Roman" w:hAnsi="Segoe" w:cs="Times New Roman"/>
      <w:sz w:val="19"/>
      <w:szCs w:val="24"/>
    </w:rPr>
  </w:style>
  <w:style w:type="paragraph" w:customStyle="1" w:styleId="Compact">
    <w:name w:val="Compact"/>
    <w:basedOn w:val="Normal"/>
    <w:next w:val="Normal"/>
    <w:link w:val="CompactChar"/>
    <w:qFormat/>
    <w:rsid w:val="009D6412"/>
    <w:pPr>
      <w:tabs>
        <w:tab w:val="num" w:pos="0"/>
      </w:tabs>
      <w:ind w:left="475" w:hanging="475"/>
    </w:pPr>
    <w:rPr>
      <w:lang w:val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23938"/>
    <w:pPr>
      <w:spacing w:after="0" w:line="240" w:lineRule="auto"/>
    </w:pPr>
    <w:rPr>
      <w:rFonts w:ascii="Consolas" w:eastAsiaTheme="minorHAnsi" w:hAnsi="Consolas" w:cstheme="minorBidi"/>
      <w:sz w:val="21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2393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66755A"/>
    <w:pPr>
      <w:ind w:left="720"/>
      <w:contextualSpacing/>
    </w:pPr>
  </w:style>
  <w:style w:type="table" w:styleId="TableGrid">
    <w:name w:val="Table Grid"/>
    <w:basedOn w:val="TableNormal"/>
    <w:uiPriority w:val="39"/>
    <w:rsid w:val="00667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1D02CE"/>
    <w:pPr>
      <w:spacing w:after="0" w:line="240" w:lineRule="auto"/>
    </w:pPr>
    <w:rPr>
      <w:rFonts w:ascii="Segoe" w:eastAsia="Times New Roman" w:hAnsi="Segoe" w:cs="Times New Roman"/>
      <w:sz w:val="19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0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B973C-7BE8-4888-AA62-89CF30E41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Ranglani</dc:creator>
  <cp:keywords/>
  <dc:description/>
  <cp:lastModifiedBy>Rajesh Ranglani</cp:lastModifiedBy>
  <cp:revision>4</cp:revision>
  <dcterms:created xsi:type="dcterms:W3CDTF">2020-10-20T08:43:00Z</dcterms:created>
  <dcterms:modified xsi:type="dcterms:W3CDTF">2020-10-20T09:57:00Z</dcterms:modified>
</cp:coreProperties>
</file>