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HAnsi"/>
        </w:rPr>
        <w:id w:val="-1398048379"/>
        <w:docPartObj>
          <w:docPartGallery w:val="Cover Pages"/>
          <w:docPartUnique/>
        </w:docPartObj>
      </w:sdtPr>
      <w:sdtEndPr>
        <w:rPr>
          <w:sz w:val="72"/>
          <w:szCs w:val="72"/>
        </w:rPr>
      </w:sdtEndPr>
      <w:sdtContent>
        <w:p w14:paraId="285FEAAD" w14:textId="03270E7C" w:rsidR="00D41330" w:rsidRPr="005A17C9" w:rsidRDefault="00D8747B">
          <w:pPr>
            <w:rPr>
              <w:rFonts w:asciiTheme="minorHAnsi" w:hAnsiTheme="minorHAnsi" w:cstheme="minorHAnsi"/>
            </w:rPr>
          </w:pPr>
          <w:r w:rsidRPr="005A17C9">
            <w:rPr>
              <w:rFonts w:asciiTheme="minorHAnsi" w:eastAsia="Calibri" w:hAnsiTheme="minorHAnsi" w:cstheme="minorHAnsi"/>
              <w:noProof/>
            </w:rPr>
            <w:drawing>
              <wp:anchor distT="0" distB="0" distL="114300" distR="114300" simplePos="0" relativeHeight="251658245" behindDoc="0" locked="0" layoutInCell="1" allowOverlap="1" wp14:anchorId="0D4A50C5" wp14:editId="0DEB992D">
                <wp:simplePos x="0" y="0"/>
                <wp:positionH relativeFrom="column">
                  <wp:posOffset>1685290</wp:posOffset>
                </wp:positionH>
                <wp:positionV relativeFrom="paragraph">
                  <wp:posOffset>-88265</wp:posOffset>
                </wp:positionV>
                <wp:extent cx="724395" cy="744453"/>
                <wp:effectExtent l="0" t="0" r="0" b="0"/>
                <wp:wrapNone/>
                <wp:docPr id="13302514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4395" cy="7444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17C9">
            <w:rPr>
              <w:rFonts w:asciiTheme="minorHAnsi" w:eastAsia="Calibri" w:hAnsiTheme="minorHAnsi" w:cstheme="minorHAnsi"/>
              <w:b/>
              <w:noProof/>
              <w:color w:val="00B0F0"/>
              <w:sz w:val="40"/>
              <w:szCs w:val="40"/>
            </w:rPr>
            <mc:AlternateContent>
              <mc:Choice Requires="wps">
                <w:drawing>
                  <wp:anchor distT="45720" distB="45720" distL="114300" distR="114300" simplePos="0" relativeHeight="251658244" behindDoc="0" locked="0" layoutInCell="1" allowOverlap="1" wp14:anchorId="2F6F05A3" wp14:editId="24B913E7">
                    <wp:simplePos x="0" y="0"/>
                    <wp:positionH relativeFrom="column">
                      <wp:posOffset>2380615</wp:posOffset>
                    </wp:positionH>
                    <wp:positionV relativeFrom="paragraph">
                      <wp:posOffset>5715</wp:posOffset>
                    </wp:positionV>
                    <wp:extent cx="1288415" cy="474980"/>
                    <wp:effectExtent l="0" t="0" r="698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474980"/>
                            </a:xfrm>
                            <a:prstGeom prst="rect">
                              <a:avLst/>
                            </a:prstGeom>
                            <a:solidFill>
                              <a:srgbClr val="FFFFFF"/>
                            </a:solidFill>
                            <a:ln w="9525">
                              <a:noFill/>
                              <a:miter lim="800000"/>
                              <a:headEnd/>
                              <a:tailEnd/>
                            </a:ln>
                          </wps:spPr>
                          <wps:txbx>
                            <w:txbxContent>
                              <w:p w14:paraId="5B32CA4D" w14:textId="4F1BA52C" w:rsidR="00D8747B" w:rsidRPr="00D8747B" w:rsidRDefault="00F2151E">
                                <w:pPr>
                                  <w:rPr>
                                    <w:rFonts w:ascii="Freestyle Script" w:hAnsi="Freestyle Script"/>
                                    <w:sz w:val="52"/>
                                    <w:szCs w:val="52"/>
                                    <w:lang w:val="en-IN"/>
                                  </w:rPr>
                                </w:pPr>
                                <w:r>
                                  <w:rPr>
                                    <w:rFonts w:ascii="Freestyle Script" w:hAnsi="Freestyle Script"/>
                                    <w:sz w:val="52"/>
                                    <w:szCs w:val="52"/>
                                    <w:lang w:val="en-IN"/>
                                  </w:rPr>
                                  <w:t xml:space="preserve">Rakshitha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F05A3" id="_x0000_t202" coordsize="21600,21600" o:spt="202" path="m,l,21600r21600,l21600,xe">
                    <v:stroke joinstyle="miter"/>
                    <v:path gradientshapeok="t" o:connecttype="rect"/>
                  </v:shapetype>
                  <v:shape id="Text Box 2" o:spid="_x0000_s1026" type="#_x0000_t202" style="position:absolute;margin-left:187.45pt;margin-top:.45pt;width:101.45pt;height:37.4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" stroked="f">
                    <v:textbox>
                      <w:txbxContent>
                        <w:p w14:paraId="5B32CA4D" w14:textId="4F1BA52C" w:rsidR="00D8747B" w:rsidRPr="00D8747B" w:rsidRDefault="00F2151E">
                          <w:pPr>
                            <w:rPr>
                              <w:rFonts w:ascii="Freestyle Script" w:hAnsi="Freestyle Script"/>
                              <w:sz w:val="52"/>
                              <w:szCs w:val="52"/>
                              <w:lang w:val="en-IN"/>
                            </w:rPr>
                          </w:pPr>
                          <w:r>
                            <w:rPr>
                              <w:rFonts w:ascii="Freestyle Script" w:hAnsi="Freestyle Script"/>
                              <w:sz w:val="52"/>
                              <w:szCs w:val="52"/>
                              <w:lang w:val="en-IN"/>
                            </w:rPr>
                            <w:t xml:space="preserve">Rakshitha </w:t>
                          </w:r>
                        </w:p>
                      </w:txbxContent>
                    </v:textbox>
                    <w10:wrap type="square"/>
                  </v:shape>
                </w:pict>
              </mc:Fallback>
            </mc:AlternateContent>
          </w:r>
          <w:r w:rsidR="00F71556" w:rsidRPr="005A17C9">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285FEC78" wp14:editId="285FEC79">
                    <wp:simplePos x="0" y="0"/>
                    <wp:positionH relativeFrom="column">
                      <wp:posOffset>-880110</wp:posOffset>
                    </wp:positionH>
                    <wp:positionV relativeFrom="paragraph">
                      <wp:posOffset>-859790</wp:posOffset>
                    </wp:positionV>
                    <wp:extent cx="488950" cy="297180"/>
                    <wp:effectExtent l="0" t="0" r="254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97180"/>
                            </a:xfrm>
                            <a:prstGeom prst="rect">
                              <a:avLst/>
                            </a:prstGeom>
                            <a:solidFill>
                              <a:srgbClr val="FFFFFF"/>
                            </a:solidFill>
                            <a:ln w="9525">
                              <a:solidFill>
                                <a:srgbClr val="000000"/>
                              </a:solidFill>
                              <a:miter lim="800000"/>
                              <a:headEnd/>
                              <a:tailEnd/>
                            </a:ln>
                          </wps:spPr>
                          <wps:txbx>
                            <w:txbxContent>
                              <w:p w14:paraId="285FECB5" w14:textId="77777777" w:rsidR="00F635FC" w:rsidRDefault="00F635FC">
                                <w:r>
                                  <w:t>CPD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FEC78" id="_x0000_s1027" type="#_x0000_t202" style="position:absolute;margin-left:-69.3pt;margin-top:-67.7pt;width:38.5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">
                    <v:textbox>
                      <w:txbxContent>
                        <w:p w14:paraId="285FECB5" w14:textId="77777777" w:rsidR="00F635FC" w:rsidRDefault="00F635FC">
                          <w:r>
                            <w:t>CPD</w:t>
                          </w:r>
                        </w:p>
                      </w:txbxContent>
                    </v:textbox>
                  </v:shape>
                </w:pict>
              </mc:Fallback>
            </mc:AlternateContent>
          </w:r>
          <w:r w:rsidR="00D41330" w:rsidRPr="005A17C9">
            <w:rPr>
              <w:rFonts w:asciiTheme="minorHAnsi" w:eastAsia="Calibri" w:hAnsiTheme="minorHAnsi" w:cstheme="minorHAnsi"/>
              <w:noProof/>
            </w:rPr>
            <mc:AlternateContent>
              <mc:Choice Requires="wps">
                <w:drawing>
                  <wp:anchor distT="0" distB="0" distL="114300" distR="114300" simplePos="0" relativeHeight="251658241" behindDoc="0" locked="0" layoutInCell="1" allowOverlap="1" wp14:anchorId="285FEC7A" wp14:editId="285FEC7B">
                    <wp:simplePos x="0" y="0"/>
                    <wp:positionH relativeFrom="column">
                      <wp:posOffset>-1031358</wp:posOffset>
                    </wp:positionH>
                    <wp:positionV relativeFrom="paragraph">
                      <wp:posOffset>-925033</wp:posOffset>
                    </wp:positionV>
                    <wp:extent cx="1988288" cy="11212195"/>
                    <wp:effectExtent l="0" t="0" r="0" b="8255"/>
                    <wp:wrapNone/>
                    <wp:docPr id="409" name="Freeform 409" title="Decorative background 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8288" cy="11212195"/>
                            </a:xfrm>
                            <a:custGeom>
                              <a:avLst/>
                              <a:gdLst>
                                <a:gd name="T0" fmla="*/ 0 w 2880"/>
                                <a:gd name="T1" fmla="*/ 15839 h 15839"/>
                                <a:gd name="T2" fmla="*/ 2880 w 2880"/>
                                <a:gd name="T3" fmla="*/ 15839 h 15839"/>
                                <a:gd name="T4" fmla="*/ 2880 w 2880"/>
                                <a:gd name="T5" fmla="*/ 0 h 15839"/>
                                <a:gd name="T6" fmla="*/ 0 w 2880"/>
                                <a:gd name="T7" fmla="*/ 0 h 15839"/>
                                <a:gd name="T8" fmla="*/ 0 w 2880"/>
                                <a:gd name="T9" fmla="*/ 15839 h 15839"/>
                              </a:gdLst>
                              <a:ahLst/>
                              <a:cxnLst>
                                <a:cxn ang="0">
                                  <a:pos x="T0" y="T1"/>
                                </a:cxn>
                                <a:cxn ang="0">
                                  <a:pos x="T2" y="T3"/>
                                </a:cxn>
                                <a:cxn ang="0">
                                  <a:pos x="T4" y="T5"/>
                                </a:cxn>
                                <a:cxn ang="0">
                                  <a:pos x="T6" y="T7"/>
                                </a:cxn>
                                <a:cxn ang="0">
                                  <a:pos x="T8" y="T9"/>
                                </a:cxn>
                              </a:cxnLst>
                              <a:rect l="0" t="0" r="r" b="b"/>
                              <a:pathLst>
                                <a:path w="2880" h="15839">
                                  <a:moveTo>
                                    <a:pt x="0" y="15839"/>
                                  </a:moveTo>
                                  <a:lnTo>
                                    <a:pt x="2880" y="15839"/>
                                  </a:lnTo>
                                  <a:lnTo>
                                    <a:pt x="2880" y="0"/>
                                  </a:lnTo>
                                  <a:lnTo>
                                    <a:pt x="0" y="0"/>
                                  </a:lnTo>
                                  <a:lnTo>
                                    <a:pt x="0" y="15839"/>
                                  </a:lnTo>
                                </a:path>
                              </a:pathLst>
                            </a:cu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CCBAD" id="Freeform 409" o:spid="_x0000_s1026" alt="Title: Decorative background shape" style="position:absolute;margin-left:-81.2pt;margin-top:-72.85pt;width:156.55pt;height:8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8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" path="m,15839r2880,l2880,,,,,15839e" fillcolor="#17365d [2415]" stroked="f">
                    <v:path arrowok="t" o:connecttype="custom" o:connectlocs="0,11212195;1988288,11212195;1988288,0;0,0;0,11212195" o:connectangles="0,0,0,0,0"/>
                  </v:shape>
                </w:pict>
              </mc:Fallback>
            </mc:AlternateContent>
          </w:r>
        </w:p>
        <w:p w14:paraId="285FEAAE" w14:textId="23003958" w:rsidR="00D41330" w:rsidRPr="005A17C9" w:rsidRDefault="00D41330" w:rsidP="00D41330">
          <w:pPr>
            <w:spacing w:before="120" w:after="0" w:line="240" w:lineRule="auto"/>
            <w:rPr>
              <w:rFonts w:asciiTheme="minorHAnsi" w:eastAsia="Calibri" w:hAnsiTheme="minorHAnsi" w:cstheme="minorHAnsi"/>
              <w:sz w:val="40"/>
              <w:szCs w:val="40"/>
            </w:rPr>
          </w:pPr>
        </w:p>
        <w:p w14:paraId="285FEAAF" w14:textId="39816881"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0"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1"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2"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3"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4"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5"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6" w14:textId="77777777" w:rsidR="00D41330" w:rsidRPr="005A17C9" w:rsidRDefault="009065D3" w:rsidP="00D41330">
          <w:pPr>
            <w:spacing w:before="120" w:after="0" w:line="240" w:lineRule="auto"/>
            <w:jc w:val="right"/>
            <w:rPr>
              <w:rFonts w:asciiTheme="minorHAnsi" w:eastAsia="Calibri" w:hAnsiTheme="minorHAnsi" w:cstheme="minorHAnsi"/>
            </w:rPr>
          </w:pPr>
          <w:r w:rsidRPr="005A17C9">
            <w:rPr>
              <w:rFonts w:asciiTheme="minorHAnsi" w:hAnsiTheme="minorHAnsi" w:cstheme="minorHAnsi"/>
              <w:noProof/>
            </w:rPr>
            <mc:AlternateContent>
              <mc:Choice Requires="wps">
                <w:drawing>
                  <wp:anchor distT="0" distB="0" distL="114300" distR="114300" simplePos="0" relativeHeight="251658243" behindDoc="0" locked="0" layoutInCell="1" allowOverlap="1" wp14:anchorId="285FEC7E" wp14:editId="285FEC7F">
                    <wp:simplePos x="0" y="0"/>
                    <wp:positionH relativeFrom="column">
                      <wp:posOffset>1424763</wp:posOffset>
                    </wp:positionH>
                    <wp:positionV relativeFrom="paragraph">
                      <wp:posOffset>94896</wp:posOffset>
                    </wp:positionV>
                    <wp:extent cx="4848225" cy="2658139"/>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6" w14:textId="7ECB8BE8" w:rsidR="00F635FC" w:rsidRDefault="001401CF"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00F635FC"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w:t>
                                </w:r>
                                <w:r w:rsidR="006F1CC1" w:rsidRPr="005A17C9">
                                  <w:rPr>
                                    <w:rFonts w:asciiTheme="minorHAnsi" w:hAnsiTheme="minorHAnsi" w:cstheme="minorHAnsi"/>
                                    <w:sz w:val="72"/>
                                    <w:szCs w:val="22"/>
                                  </w:rPr>
                                  <w:t xml:space="preserve"> </w:t>
                                </w:r>
                              </w:p>
                              <w:p w14:paraId="189F5937" w14:textId="6173C3E8" w:rsidR="00F2151E" w:rsidRPr="005A17C9" w:rsidRDefault="00F2151E" w:rsidP="00216DB9">
                                <w:pPr>
                                  <w:pStyle w:val="DOCTitle"/>
                                  <w:rPr>
                                    <w:rFonts w:asciiTheme="minorHAnsi" w:hAnsiTheme="minorHAnsi" w:cstheme="minorHAnsi"/>
                                    <w:sz w:val="72"/>
                                    <w:szCs w:val="22"/>
                                  </w:rPr>
                                </w:pPr>
                                <w:r>
                                  <w:rPr>
                                    <w:rFonts w:asciiTheme="minorHAnsi" w:hAnsiTheme="minorHAnsi" w:cstheme="minorHAnsi"/>
                                    <w:sz w:val="72"/>
                                    <w:szCs w:val="22"/>
                                  </w:rPr>
                                  <w:t>BANK MANAGEMENT SYSTE</w:t>
                                </w:r>
                                <w:r w:rsidR="008A0409">
                                  <w:rPr>
                                    <w:rFonts w:asciiTheme="minorHAnsi" w:hAnsiTheme="minorHAnsi" w:cstheme="minorHAnsi"/>
                                    <w:sz w:val="72"/>
                                    <w:szCs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7E" id="Text Box 7" o:spid="_x0000_s1028" type="#_x0000_t202" style="position:absolute;left:0;text-align:left;margin-left:112.2pt;margin-top:7.45pt;width:381.75pt;height:209.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" fillcolor="white [3201]" stroked="f" strokeweight=".5pt">
                    <v:textbox>
                      <w:txbxContent>
                        <w:p w14:paraId="285FECB6" w14:textId="7ECB8BE8" w:rsidR="00F635FC" w:rsidRDefault="001401CF"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00F635FC"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w:t>
                          </w:r>
                          <w:r w:rsidR="006F1CC1" w:rsidRPr="005A17C9">
                            <w:rPr>
                              <w:rFonts w:asciiTheme="minorHAnsi" w:hAnsiTheme="minorHAnsi" w:cstheme="minorHAnsi"/>
                              <w:sz w:val="72"/>
                              <w:szCs w:val="22"/>
                            </w:rPr>
                            <w:t xml:space="preserve"> </w:t>
                          </w:r>
                        </w:p>
                        <w:p w14:paraId="189F5937" w14:textId="6173C3E8" w:rsidR="00F2151E" w:rsidRPr="005A17C9" w:rsidRDefault="00F2151E" w:rsidP="00216DB9">
                          <w:pPr>
                            <w:pStyle w:val="DOCTitle"/>
                            <w:rPr>
                              <w:rFonts w:asciiTheme="minorHAnsi" w:hAnsiTheme="minorHAnsi" w:cstheme="minorHAnsi"/>
                              <w:sz w:val="72"/>
                              <w:szCs w:val="22"/>
                            </w:rPr>
                          </w:pPr>
                          <w:r>
                            <w:rPr>
                              <w:rFonts w:asciiTheme="minorHAnsi" w:hAnsiTheme="minorHAnsi" w:cstheme="minorHAnsi"/>
                              <w:sz w:val="72"/>
                              <w:szCs w:val="22"/>
                            </w:rPr>
                            <w:t>BANK MANAGEMENT SYSTE</w:t>
                          </w:r>
                          <w:r w:rsidR="008A0409">
                            <w:rPr>
                              <w:rFonts w:asciiTheme="minorHAnsi" w:hAnsiTheme="minorHAnsi" w:cstheme="minorHAnsi"/>
                              <w:sz w:val="72"/>
                              <w:szCs w:val="22"/>
                            </w:rPr>
                            <w:t>m</w:t>
                          </w:r>
                        </w:p>
                      </w:txbxContent>
                    </v:textbox>
                  </v:shape>
                </w:pict>
              </mc:Fallback>
            </mc:AlternateContent>
          </w:r>
        </w:p>
        <w:p w14:paraId="285FEAB7"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8" w14:textId="77777777" w:rsidR="00D41330" w:rsidRPr="005A17C9" w:rsidRDefault="00D41330" w:rsidP="006D215B">
          <w:pPr>
            <w:rPr>
              <w:rFonts w:asciiTheme="minorHAnsi" w:hAnsiTheme="minorHAnsi" w:cstheme="minorHAnsi"/>
            </w:rPr>
          </w:pPr>
          <w:r w:rsidRPr="005A17C9">
            <w:rPr>
              <w:rFonts w:asciiTheme="minorHAnsi" w:hAnsiTheme="minorHAnsi" w:cstheme="minorHAnsi"/>
            </w:rPr>
            <w:t xml:space="preserve">                        </w:t>
          </w:r>
        </w:p>
        <w:p w14:paraId="285FEAB9" w14:textId="77777777" w:rsidR="0023312A" w:rsidRPr="005A17C9" w:rsidRDefault="0023312A" w:rsidP="0023312A">
          <w:pPr>
            <w:spacing w:before="120" w:after="0" w:line="240" w:lineRule="auto"/>
            <w:jc w:val="center"/>
            <w:rPr>
              <w:rFonts w:asciiTheme="minorHAnsi" w:eastAsia="Calibri" w:hAnsiTheme="minorHAnsi" w:cstheme="minorHAnsi"/>
            </w:rPr>
          </w:pPr>
        </w:p>
        <w:p w14:paraId="285FEABA"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B"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C" w14:textId="77777777" w:rsidR="00D41330" w:rsidRPr="005A17C9" w:rsidRDefault="00D41330" w:rsidP="00D41330">
          <w:pPr>
            <w:spacing w:before="120" w:after="0" w:line="240" w:lineRule="auto"/>
            <w:ind w:left="1440"/>
            <w:jc w:val="center"/>
            <w:rPr>
              <w:rFonts w:asciiTheme="minorHAnsi" w:eastAsia="Calibri" w:hAnsiTheme="minorHAnsi" w:cstheme="minorHAnsi"/>
              <w:b/>
              <w:color w:val="002060"/>
              <w:sz w:val="36"/>
              <w:szCs w:val="32"/>
            </w:rPr>
          </w:pPr>
        </w:p>
        <w:p w14:paraId="285FEABD"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E"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F"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0" w14:textId="77777777" w:rsidR="00D41330" w:rsidRPr="005A17C9" w:rsidRDefault="009065D3" w:rsidP="00D41330">
          <w:pPr>
            <w:spacing w:before="120" w:after="0" w:line="240" w:lineRule="auto"/>
            <w:ind w:left="1440"/>
            <w:jc w:val="center"/>
            <w:rPr>
              <w:rFonts w:asciiTheme="minorHAnsi" w:eastAsia="Calibri" w:hAnsiTheme="minorHAnsi" w:cstheme="minorHAnsi"/>
            </w:rPr>
          </w:pPr>
          <w:r w:rsidRPr="005A17C9">
            <w:rPr>
              <w:rFonts w:asciiTheme="minorHAnsi" w:eastAsia="Calibri" w:hAnsiTheme="minorHAnsi" w:cstheme="minorHAnsi"/>
              <w:noProof/>
            </w:rPr>
            <mc:AlternateContent>
              <mc:Choice Requires="wps">
                <w:drawing>
                  <wp:anchor distT="0" distB="0" distL="114300" distR="114300" simplePos="0" relativeHeight="251658242" behindDoc="0" locked="0" layoutInCell="1" allowOverlap="1" wp14:anchorId="285FEC80" wp14:editId="285FEC81">
                    <wp:simplePos x="0" y="0"/>
                    <wp:positionH relativeFrom="column">
                      <wp:posOffset>1265555</wp:posOffset>
                    </wp:positionH>
                    <wp:positionV relativeFrom="paragraph">
                      <wp:posOffset>114300</wp:posOffset>
                    </wp:positionV>
                    <wp:extent cx="5260975"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260975"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7" w14:textId="77777777" w:rsidR="00F635FC" w:rsidRPr="005A17C9" w:rsidRDefault="00F635FC"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80" id="Text Box 4" o:spid="_x0000_s1029" type="#_x0000_t202" style="position:absolute;left:0;text-align:left;margin-left:99.65pt;margin-top:9pt;width:414.25pt;height:29.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" fillcolor="white [3201]" stroked="f" strokeweight=".5pt">
                    <v:textbox>
                      <w:txbxContent>
                        <w:p w14:paraId="285FECB7" w14:textId="77777777" w:rsidR="00F635FC" w:rsidRPr="005A17C9" w:rsidRDefault="00F635FC"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v:textbox>
                  </v:shape>
                </w:pict>
              </mc:Fallback>
            </mc:AlternateContent>
          </w:r>
        </w:p>
        <w:p w14:paraId="285FEAC1"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2"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3" w14:textId="77777777" w:rsidR="00D13694" w:rsidRPr="005A17C9" w:rsidRDefault="00D13694" w:rsidP="00D41330">
          <w:pPr>
            <w:spacing w:before="120" w:after="0" w:line="240" w:lineRule="auto"/>
            <w:ind w:left="1440"/>
            <w:jc w:val="center"/>
            <w:rPr>
              <w:rFonts w:asciiTheme="minorHAnsi" w:eastAsia="Calibri" w:hAnsiTheme="minorHAnsi" w:cstheme="minorHAnsi"/>
            </w:rPr>
          </w:pPr>
        </w:p>
        <w:p w14:paraId="285FEAC4" w14:textId="77777777" w:rsidR="004C0E34" w:rsidRPr="005A17C9" w:rsidRDefault="004C0E34" w:rsidP="00D41330">
          <w:pPr>
            <w:spacing w:before="120" w:after="0" w:line="240" w:lineRule="auto"/>
            <w:ind w:left="1440"/>
            <w:jc w:val="center"/>
            <w:rPr>
              <w:rFonts w:asciiTheme="minorHAnsi" w:eastAsia="Calibri" w:hAnsiTheme="minorHAnsi" w:cstheme="minorHAnsi"/>
            </w:rPr>
            <w:sectPr w:rsidR="004C0E34" w:rsidRPr="005A17C9" w:rsidSect="00883A53">
              <w:headerReference w:type="even" r:id="rId12"/>
              <w:headerReference w:type="default" r:id="rId13"/>
              <w:footerReference w:type="even" r:id="rId14"/>
              <w:footerReference w:type="default" r:id="rId15"/>
              <w:headerReference w:type="first" r:id="rId16"/>
              <w:footerReference w:type="first" r:id="rId17"/>
              <w:footnotePr>
                <w:numRestart w:val="eachSect"/>
              </w:footnotePr>
              <w:type w:val="continuous"/>
              <w:pgSz w:w="12240" w:h="15840" w:code="1"/>
              <w:pgMar w:top="1440" w:right="1440" w:bottom="1440" w:left="1440" w:header="720" w:footer="720" w:gutter="0"/>
              <w:pgNumType w:start="1" w:chapStyle="7"/>
              <w:cols w:space="720"/>
              <w:docGrid w:linePitch="360"/>
            </w:sectPr>
          </w:pPr>
        </w:p>
        <w:p w14:paraId="285FEAC7" w14:textId="27D6F129" w:rsidR="00D41330" w:rsidRPr="005A17C9" w:rsidRDefault="00000000">
          <w:pPr>
            <w:rPr>
              <w:rFonts w:asciiTheme="minorHAnsi" w:hAnsiTheme="minorHAnsi" w:cstheme="minorHAnsi"/>
            </w:rPr>
          </w:pPr>
        </w:p>
      </w:sdtContent>
    </w:sdt>
    <w:p w14:paraId="285FEAC8" w14:textId="77777777" w:rsidR="001302EE" w:rsidRPr="005A17C9" w:rsidRDefault="004016D2" w:rsidP="00DE2A21">
      <w:pPr>
        <w:pStyle w:val="SECTION-Header"/>
        <w:rPr>
          <w:rFonts w:asciiTheme="minorHAnsi" w:hAnsiTheme="minorHAnsi" w:cstheme="minorHAnsi"/>
        </w:rPr>
      </w:pPr>
      <w:r w:rsidRPr="005A17C9">
        <w:rPr>
          <w:rFonts w:asciiTheme="minorHAnsi" w:hAnsiTheme="minorHAnsi" w:cstheme="minorHAnsi"/>
        </w:rPr>
        <w:t>APPROVAL SIGNATURES</w:t>
      </w:r>
    </w:p>
    <w:tbl>
      <w:tblPr>
        <w:tblStyle w:val="TableGrid"/>
        <w:tblW w:w="0" w:type="auto"/>
        <w:tblInd w:w="108" w:type="dxa"/>
        <w:tbl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insideH w:val="single" w:sz="2" w:space="0" w:color="404040" w:themeColor="text1" w:themeTint="BF"/>
          <w:insideV w:val="single" w:sz="2" w:space="0" w:color="404040" w:themeColor="text1" w:themeTint="BF"/>
        </w:tblBorders>
        <w:tblCellMar>
          <w:left w:w="115" w:type="dxa"/>
          <w:right w:w="115" w:type="dxa"/>
        </w:tblCellMar>
        <w:tblLook w:val="0600" w:firstRow="0" w:lastRow="0" w:firstColumn="0" w:lastColumn="0" w:noHBand="1" w:noVBand="1"/>
        <w:tblCaption w:val="Approval Signatures Table for Contractor"/>
      </w:tblPr>
      <w:tblGrid>
        <w:gridCol w:w="3518"/>
        <w:gridCol w:w="4384"/>
        <w:gridCol w:w="1344"/>
      </w:tblGrid>
      <w:tr w:rsidR="001302EE" w:rsidRPr="005A17C9" w14:paraId="285FEACB" w14:textId="77777777" w:rsidTr="00744C1A">
        <w:trPr>
          <w:trHeight w:val="483"/>
          <w:tblHeader/>
        </w:trPr>
        <w:tc>
          <w:tcPr>
            <w:tcW w:w="8100" w:type="dxa"/>
            <w:gridSpan w:val="2"/>
            <w:shd w:val="clear" w:color="auto" w:fill="17365D" w:themeFill="text2" w:themeFillShade="BF"/>
          </w:tcPr>
          <w:p w14:paraId="285FEAC9"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CONTRACTOR</w:t>
            </w:r>
          </w:p>
        </w:tc>
        <w:tc>
          <w:tcPr>
            <w:tcW w:w="1368" w:type="dxa"/>
            <w:shd w:val="clear" w:color="auto" w:fill="17365D" w:themeFill="text2" w:themeFillShade="BF"/>
          </w:tcPr>
          <w:p w14:paraId="285FEACA"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DATE</w:t>
            </w:r>
          </w:p>
        </w:tc>
      </w:tr>
      <w:tr w:rsidR="001302EE" w:rsidRPr="005A17C9" w14:paraId="285FEAD0" w14:textId="77777777" w:rsidTr="00744C1A">
        <w:trPr>
          <w:trHeight w:val="402"/>
        </w:trPr>
        <w:tc>
          <w:tcPr>
            <w:tcW w:w="3600" w:type="dxa"/>
          </w:tcPr>
          <w:p w14:paraId="285FEACC"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&lt;&lt;Deliverable Owner&gt;&gt;</w:t>
            </w:r>
          </w:p>
          <w:p w14:paraId="285FEACD" w14:textId="77777777" w:rsidR="00CF29B9" w:rsidRPr="005A17C9" w:rsidRDefault="00F86C96" w:rsidP="000209E8">
            <w:pPr>
              <w:pStyle w:val="TABLE-BodyText"/>
              <w:rPr>
                <w:rFonts w:asciiTheme="minorHAnsi" w:hAnsiTheme="minorHAnsi" w:cstheme="minorHAnsi"/>
              </w:rPr>
            </w:pPr>
            <w:r w:rsidRPr="005A17C9">
              <w:rPr>
                <w:rFonts w:asciiTheme="minorHAnsi" w:hAnsiTheme="minorHAnsi" w:cstheme="minorHAnsi"/>
              </w:rPr>
              <w:t>&lt;&lt;John Doe, Manager&gt;&gt;</w:t>
            </w:r>
          </w:p>
        </w:tc>
        <w:tc>
          <w:tcPr>
            <w:tcW w:w="4500" w:type="dxa"/>
          </w:tcPr>
          <w:p w14:paraId="285FEACE"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CF" w14:textId="77777777" w:rsidR="001302EE" w:rsidRPr="005A17C9" w:rsidRDefault="001302EE" w:rsidP="000209E8">
            <w:pPr>
              <w:pStyle w:val="TABLE-BodyText"/>
              <w:rPr>
                <w:rFonts w:asciiTheme="minorHAnsi" w:hAnsiTheme="minorHAnsi" w:cstheme="minorHAnsi"/>
              </w:rPr>
            </w:pPr>
          </w:p>
        </w:tc>
      </w:tr>
      <w:tr w:rsidR="001302EE" w:rsidRPr="005A17C9" w14:paraId="285FEAD4" w14:textId="77777777" w:rsidTr="00744C1A">
        <w:trPr>
          <w:trHeight w:val="638"/>
        </w:trPr>
        <w:tc>
          <w:tcPr>
            <w:tcW w:w="3600" w:type="dxa"/>
          </w:tcPr>
          <w:p w14:paraId="285FEAD1" w14:textId="77777777" w:rsidR="001302EE" w:rsidRPr="005A17C9" w:rsidRDefault="00F86C96" w:rsidP="005F53EB">
            <w:pPr>
              <w:pStyle w:val="TABLE-BodyText"/>
              <w:rPr>
                <w:rFonts w:asciiTheme="minorHAnsi" w:hAnsiTheme="minorHAnsi" w:cstheme="minorHAnsi"/>
              </w:rPr>
            </w:pPr>
            <w:r w:rsidRPr="005A17C9">
              <w:rPr>
                <w:rFonts w:asciiTheme="minorHAnsi" w:hAnsiTheme="minorHAnsi" w:cstheme="minorHAnsi"/>
              </w:rPr>
              <w:t>&lt;&lt;Vendor Project Manager&gt;&gt;</w:t>
            </w:r>
          </w:p>
        </w:tc>
        <w:tc>
          <w:tcPr>
            <w:tcW w:w="4500" w:type="dxa"/>
          </w:tcPr>
          <w:p w14:paraId="285FEAD2"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3" w14:textId="77777777" w:rsidR="001302EE" w:rsidRPr="005A17C9" w:rsidRDefault="001302EE" w:rsidP="000209E8">
            <w:pPr>
              <w:pStyle w:val="TABLE-BodyText"/>
              <w:rPr>
                <w:rFonts w:asciiTheme="minorHAnsi" w:hAnsiTheme="minorHAnsi" w:cstheme="minorHAnsi"/>
              </w:rPr>
            </w:pPr>
          </w:p>
        </w:tc>
      </w:tr>
      <w:tr w:rsidR="001302EE" w:rsidRPr="005A17C9" w14:paraId="285FEAD8" w14:textId="77777777" w:rsidTr="00744C1A">
        <w:trPr>
          <w:trHeight w:val="701"/>
        </w:trPr>
        <w:tc>
          <w:tcPr>
            <w:tcW w:w="3600" w:type="dxa"/>
          </w:tcPr>
          <w:p w14:paraId="285FEAD5"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&lt;&lt;Vendor Managing Director&gt;&gt;</w:t>
            </w:r>
          </w:p>
        </w:tc>
        <w:tc>
          <w:tcPr>
            <w:tcW w:w="4500" w:type="dxa"/>
          </w:tcPr>
          <w:p w14:paraId="285FEAD6"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7" w14:textId="77777777" w:rsidR="001302EE" w:rsidRPr="005A17C9" w:rsidRDefault="001302EE" w:rsidP="000209E8">
            <w:pPr>
              <w:pStyle w:val="TABLE-BodyText"/>
              <w:rPr>
                <w:rFonts w:asciiTheme="minorHAnsi" w:hAnsiTheme="minorHAnsi" w:cstheme="minorHAnsi"/>
              </w:rPr>
            </w:pPr>
          </w:p>
        </w:tc>
      </w:tr>
    </w:tbl>
    <w:p w14:paraId="285FEAD9" w14:textId="77777777" w:rsidR="001302EE" w:rsidRPr="005A17C9" w:rsidRDefault="001302EE" w:rsidP="001302EE">
      <w:pPr>
        <w:rPr>
          <w:rFonts w:asciiTheme="minorHAnsi" w:hAnsiTheme="minorHAnsi" w:cstheme="minorHAnsi"/>
        </w:rPr>
      </w:pPr>
    </w:p>
    <w:p w14:paraId="285FEADA" w14:textId="77777777" w:rsidR="001302EE" w:rsidRPr="005A17C9" w:rsidRDefault="001302EE" w:rsidP="001302EE">
      <w:pPr>
        <w:spacing w:after="0"/>
        <w:rPr>
          <w:rFonts w:asciiTheme="minorHAnsi" w:hAnsiTheme="minorHAnsi" w:cstheme="minorHAnsi"/>
          <w:b/>
          <w:i/>
          <w:sz w:val="22"/>
          <w:u w:val="single"/>
        </w:rPr>
      </w:pPr>
    </w:p>
    <w:tbl>
      <w:tblPr>
        <w:tblStyle w:val="TableGrid"/>
        <w:tblW w:w="0" w:type="auto"/>
        <w:tblInd w:w="108" w:type="dxa"/>
        <w:tblLook w:val="04A0" w:firstRow="1" w:lastRow="0" w:firstColumn="1" w:lastColumn="0" w:noHBand="0" w:noVBand="1"/>
        <w:tblCaption w:val="Approval Signatures for State Project Manager"/>
      </w:tblPr>
      <w:tblGrid>
        <w:gridCol w:w="805"/>
        <w:gridCol w:w="2806"/>
        <w:gridCol w:w="568"/>
        <w:gridCol w:w="2906"/>
        <w:gridCol w:w="2137"/>
      </w:tblGrid>
      <w:tr w:rsidR="001302EE" w:rsidRPr="005A17C9" w14:paraId="285FEADC" w14:textId="77777777" w:rsidTr="00D73806">
        <w:trPr>
          <w:cnfStyle w:val="100000000000" w:firstRow="1" w:lastRow="0" w:firstColumn="0" w:lastColumn="0" w:oddVBand="0" w:evenVBand="0" w:oddHBand="0" w:evenHBand="0" w:firstRowFirstColumn="0" w:firstRowLastColumn="0" w:lastRowFirstColumn="0" w:lastRowLastColumn="0"/>
          <w:trHeight w:val="465"/>
          <w:tblHeader/>
        </w:trPr>
        <w:tc>
          <w:tcPr>
            <w:tcW w:w="9455" w:type="dxa"/>
            <w:gridSpan w:val="5"/>
            <w:tcBorders>
              <w:bottom w:val="single" w:sz="4" w:space="0" w:color="262626" w:themeColor="text1" w:themeTint="D9"/>
            </w:tcBorders>
            <w:shd w:val="clear" w:color="auto" w:fill="17365D" w:themeFill="text2" w:themeFillShade="BF"/>
          </w:tcPr>
          <w:p w14:paraId="285FEADB" w14:textId="2B4B106C" w:rsidR="001302EE" w:rsidRPr="005A17C9" w:rsidRDefault="00002571" w:rsidP="00002571">
            <w:pPr>
              <w:pStyle w:val="TABLE-Header"/>
              <w:rPr>
                <w:rFonts w:asciiTheme="minorHAnsi" w:hAnsiTheme="minorHAnsi" w:cstheme="minorHAnsi"/>
                <w:b/>
              </w:rPr>
            </w:pPr>
            <w:r w:rsidRPr="005A17C9">
              <w:rPr>
                <w:rFonts w:asciiTheme="minorHAnsi" w:hAnsiTheme="minorHAnsi" w:cstheme="minorHAnsi"/>
                <w:b/>
              </w:rPr>
              <w:t>PROJECT MANAGER</w:t>
            </w:r>
          </w:p>
        </w:tc>
      </w:tr>
      <w:tr w:rsidR="001302EE" w:rsidRPr="005A17C9" w14:paraId="285FEAE1" w14:textId="77777777" w:rsidTr="000134B6">
        <w:trPr>
          <w:trHeight w:val="598"/>
        </w:trPr>
        <w:tc>
          <w:tcPr>
            <w:tcW w:w="810" w:type="dxa"/>
            <w:tcBorders>
              <w:bottom w:val="single" w:sz="4" w:space="0" w:color="262626" w:themeColor="text1" w:themeTint="D9"/>
              <w:right w:val="single" w:sz="4" w:space="0" w:color="262626" w:themeColor="text1" w:themeTint="D9"/>
            </w:tcBorders>
            <w:shd w:val="clear" w:color="auto" w:fill="FFFFFF" w:themeFill="background1"/>
          </w:tcPr>
          <w:p w14:paraId="285FEADD"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Date:</w:t>
            </w:r>
          </w:p>
        </w:tc>
        <w:tc>
          <w:tcPr>
            <w:tcW w:w="2875"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E" w14:textId="0299ADBA" w:rsidR="001302EE" w:rsidRPr="005A17C9" w:rsidRDefault="00F15F2F" w:rsidP="000261DF">
            <w:pPr>
              <w:pStyle w:val="BodyText"/>
              <w:rPr>
                <w:rFonts w:asciiTheme="minorHAnsi" w:hAnsiTheme="minorHAnsi" w:cstheme="minorHAnsi"/>
              </w:rPr>
            </w:pPr>
            <w:r w:rsidRPr="005A17C9">
              <w:rPr>
                <w:rFonts w:asciiTheme="minorHAnsi" w:hAnsiTheme="minorHAnsi" w:cstheme="minorHAnsi"/>
              </w:rPr>
              <w:t>1</w:t>
            </w:r>
            <w:r w:rsidR="00840761">
              <w:rPr>
                <w:rFonts w:asciiTheme="minorHAnsi" w:hAnsiTheme="minorHAnsi" w:cstheme="minorHAnsi"/>
              </w:rPr>
              <w:t>2</w:t>
            </w:r>
            <w:r w:rsidRPr="005A17C9">
              <w:rPr>
                <w:rFonts w:asciiTheme="minorHAnsi" w:hAnsiTheme="minorHAnsi" w:cstheme="minorHAnsi"/>
              </w:rPr>
              <w:t>.11.2024</w:t>
            </w:r>
          </w:p>
        </w:tc>
        <w:tc>
          <w:tcPr>
            <w:tcW w:w="571"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F"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To:</w:t>
            </w:r>
          </w:p>
        </w:tc>
        <w:tc>
          <w:tcPr>
            <w:tcW w:w="5199" w:type="dxa"/>
            <w:gridSpan w:val="2"/>
            <w:tcBorders>
              <w:left w:val="single" w:sz="4" w:space="0" w:color="262626" w:themeColor="text1" w:themeTint="D9"/>
              <w:bottom w:val="single" w:sz="4" w:space="0" w:color="262626" w:themeColor="text1" w:themeTint="D9"/>
            </w:tcBorders>
            <w:shd w:val="clear" w:color="auto" w:fill="FFFFFF" w:themeFill="background1"/>
          </w:tcPr>
          <w:p w14:paraId="285FEAE0" w14:textId="501119E8" w:rsidR="001302EE" w:rsidRPr="005A17C9" w:rsidRDefault="00F15F2F" w:rsidP="000261DF">
            <w:pPr>
              <w:pStyle w:val="BodyText"/>
              <w:rPr>
                <w:rFonts w:asciiTheme="minorHAnsi" w:hAnsiTheme="minorHAnsi" w:cstheme="minorHAnsi"/>
              </w:rPr>
            </w:pPr>
            <w:r w:rsidRPr="005A17C9">
              <w:rPr>
                <w:rFonts w:asciiTheme="minorHAnsi" w:hAnsiTheme="minorHAnsi" w:cstheme="minorHAnsi"/>
                <w:b/>
              </w:rPr>
              <w:t>Nisarg Nirmalkumar</w:t>
            </w:r>
            <w:r w:rsidR="001302EE" w:rsidRPr="005A17C9">
              <w:rPr>
                <w:rFonts w:asciiTheme="minorHAnsi" w:hAnsiTheme="minorHAnsi" w:cstheme="minorHAnsi"/>
                <w:b/>
              </w:rPr>
              <w:t>,</w:t>
            </w:r>
            <w:r w:rsidR="001302EE" w:rsidRPr="005A17C9">
              <w:rPr>
                <w:rFonts w:asciiTheme="minorHAnsi" w:hAnsiTheme="minorHAnsi" w:cstheme="minorHAnsi"/>
              </w:rPr>
              <w:t xml:space="preserve"> Project Manager</w:t>
            </w:r>
          </w:p>
        </w:tc>
      </w:tr>
      <w:tr w:rsidR="001302EE" w:rsidRPr="005A17C9" w14:paraId="285FEAE4" w14:textId="77777777" w:rsidTr="00B3067A">
        <w:trPr>
          <w:trHeight w:val="343"/>
        </w:trPr>
        <w:tc>
          <w:tcPr>
            <w:tcW w:w="810" w:type="dxa"/>
            <w:tcBorders>
              <w:top w:val="single" w:sz="4" w:space="0" w:color="262626" w:themeColor="text1" w:themeTint="D9"/>
              <w:right w:val="single" w:sz="4" w:space="0" w:color="262626" w:themeColor="text1" w:themeTint="D9"/>
            </w:tcBorders>
            <w:shd w:val="clear" w:color="auto" w:fill="FFFFFF" w:themeFill="background1"/>
          </w:tcPr>
          <w:p w14:paraId="285FEAE2"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3"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I approve this deliverable and have no further questions or comments.</w:t>
            </w:r>
          </w:p>
        </w:tc>
      </w:tr>
      <w:tr w:rsidR="001302EE" w:rsidRPr="005A17C9" w14:paraId="285FEAE7" w14:textId="77777777" w:rsidTr="00B3067A">
        <w:trPr>
          <w:trHeight w:val="486"/>
        </w:trPr>
        <w:tc>
          <w:tcPr>
            <w:tcW w:w="810" w:type="dxa"/>
            <w:tcBorders>
              <w:right w:val="single" w:sz="4" w:space="0" w:color="262626" w:themeColor="text1" w:themeTint="D9"/>
            </w:tcBorders>
            <w:shd w:val="clear" w:color="auto" w:fill="FFFFFF" w:themeFill="background1"/>
          </w:tcPr>
          <w:p w14:paraId="285FEAE5"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6"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approve this </w:t>
            </w:r>
            <w:r w:rsidR="005145AC" w:rsidRPr="005A17C9">
              <w:rPr>
                <w:rFonts w:asciiTheme="minorHAnsi" w:hAnsiTheme="minorHAnsi" w:cstheme="minorHAnsi"/>
              </w:rPr>
              <w:t>deliverable</w:t>
            </w:r>
            <w:r w:rsidRPr="005A17C9">
              <w:rPr>
                <w:rFonts w:asciiTheme="minorHAnsi" w:hAnsiTheme="minorHAnsi" w:cstheme="minorHAnsi"/>
              </w:rPr>
              <w:t xml:space="preserve"> conditionally, contingent on the review and approval of the following corrections (see comments).</w:t>
            </w:r>
          </w:p>
        </w:tc>
      </w:tr>
      <w:tr w:rsidR="001302EE" w:rsidRPr="005A17C9" w14:paraId="285FEAEA" w14:textId="77777777" w:rsidTr="00B3067A">
        <w:trPr>
          <w:trHeight w:val="452"/>
        </w:trPr>
        <w:tc>
          <w:tcPr>
            <w:tcW w:w="810" w:type="dxa"/>
            <w:tcBorders>
              <w:right w:val="single" w:sz="4" w:space="0" w:color="262626" w:themeColor="text1" w:themeTint="D9"/>
            </w:tcBorders>
            <w:shd w:val="clear" w:color="auto" w:fill="FFFFFF" w:themeFill="background1"/>
          </w:tcPr>
          <w:p w14:paraId="285FEAE8"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9"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reject this </w:t>
            </w:r>
            <w:r w:rsidR="005145AC" w:rsidRPr="005A17C9">
              <w:rPr>
                <w:rFonts w:asciiTheme="minorHAnsi" w:hAnsiTheme="minorHAnsi" w:cstheme="minorHAnsi"/>
              </w:rPr>
              <w:t>deliverable</w:t>
            </w:r>
            <w:r w:rsidRPr="005A17C9">
              <w:rPr>
                <w:rFonts w:asciiTheme="minorHAnsi" w:hAnsiTheme="minorHAnsi" w:cstheme="minorHAnsi"/>
              </w:rPr>
              <w:t xml:space="preserve"> for the following reasons identified (see comments).</w:t>
            </w:r>
          </w:p>
        </w:tc>
      </w:tr>
      <w:tr w:rsidR="001302EE" w:rsidRPr="005A17C9" w14:paraId="285FEAEC" w14:textId="77777777" w:rsidTr="004016D2">
        <w:trPr>
          <w:trHeight w:val="215"/>
        </w:trPr>
        <w:tc>
          <w:tcPr>
            <w:tcW w:w="9455" w:type="dxa"/>
            <w:gridSpan w:val="5"/>
            <w:shd w:val="clear" w:color="auto" w:fill="17365D" w:themeFill="text2" w:themeFillShade="BF"/>
          </w:tcPr>
          <w:p w14:paraId="285FEAEB" w14:textId="77777777" w:rsidR="001302EE" w:rsidRPr="005A17C9" w:rsidRDefault="001302EE" w:rsidP="003837A9">
            <w:pPr>
              <w:spacing w:after="0"/>
              <w:rPr>
                <w:rFonts w:asciiTheme="minorHAnsi" w:hAnsiTheme="minorHAnsi" w:cstheme="minorHAnsi"/>
                <w:sz w:val="16"/>
                <w:szCs w:val="22"/>
              </w:rPr>
            </w:pPr>
          </w:p>
        </w:tc>
      </w:tr>
      <w:tr w:rsidR="001302EE" w:rsidRPr="005A17C9" w14:paraId="285FEAEF" w14:textId="77777777" w:rsidTr="001302EE">
        <w:trPr>
          <w:trHeight w:val="905"/>
        </w:trPr>
        <w:tc>
          <w:tcPr>
            <w:tcW w:w="7280" w:type="dxa"/>
            <w:gridSpan w:val="4"/>
            <w:shd w:val="clear" w:color="auto" w:fill="FFFFFF" w:themeFill="background1"/>
          </w:tcPr>
          <w:p w14:paraId="285FEAED" w14:textId="77777777" w:rsidR="001302EE" w:rsidRPr="005A17C9" w:rsidRDefault="001302EE" w:rsidP="003837A9">
            <w:pPr>
              <w:spacing w:after="0"/>
              <w:rPr>
                <w:rFonts w:asciiTheme="minorHAnsi" w:hAnsiTheme="minorHAnsi" w:cstheme="minorHAnsi"/>
                <w:sz w:val="22"/>
                <w:szCs w:val="22"/>
              </w:rPr>
            </w:pPr>
            <w:r w:rsidRPr="005A17C9">
              <w:rPr>
                <w:rFonts w:asciiTheme="minorHAnsi" w:hAnsiTheme="minorHAnsi" w:cstheme="minorHAnsi"/>
                <w:b/>
                <w:sz w:val="22"/>
                <w:szCs w:val="22"/>
              </w:rPr>
              <w:t>&lt;&lt;SIGNATURE&gt;&gt;</w:t>
            </w:r>
          </w:p>
        </w:tc>
        <w:tc>
          <w:tcPr>
            <w:tcW w:w="2175" w:type="dxa"/>
            <w:shd w:val="clear" w:color="auto" w:fill="FFFFFF" w:themeFill="background1"/>
          </w:tcPr>
          <w:p w14:paraId="285FEAEE" w14:textId="77777777" w:rsidR="001302EE" w:rsidRPr="005A17C9" w:rsidRDefault="001302EE" w:rsidP="003837A9">
            <w:pPr>
              <w:spacing w:after="0"/>
              <w:jc w:val="center"/>
              <w:rPr>
                <w:rFonts w:asciiTheme="minorHAnsi" w:hAnsiTheme="minorHAnsi" w:cstheme="minorHAnsi"/>
                <w:sz w:val="22"/>
                <w:szCs w:val="22"/>
              </w:rPr>
            </w:pPr>
            <w:r w:rsidRPr="005A17C9">
              <w:rPr>
                <w:rFonts w:asciiTheme="minorHAnsi" w:hAnsiTheme="minorHAnsi" w:cstheme="minorHAnsi"/>
                <w:b/>
                <w:sz w:val="22"/>
                <w:szCs w:val="22"/>
              </w:rPr>
              <w:t>&lt;&lt;DATE&gt;&gt;</w:t>
            </w:r>
          </w:p>
        </w:tc>
      </w:tr>
      <w:tr w:rsidR="001302EE" w:rsidRPr="005A17C9" w14:paraId="285FEAF1" w14:textId="77777777" w:rsidTr="001302EE">
        <w:trPr>
          <w:trHeight w:val="334"/>
        </w:trPr>
        <w:tc>
          <w:tcPr>
            <w:tcW w:w="9455" w:type="dxa"/>
            <w:gridSpan w:val="5"/>
            <w:shd w:val="clear" w:color="auto" w:fill="17365D" w:themeFill="text2" w:themeFillShade="BF"/>
          </w:tcPr>
          <w:p w14:paraId="285FEAF0" w14:textId="77777777" w:rsidR="001302EE" w:rsidRPr="005A17C9" w:rsidRDefault="001302EE" w:rsidP="00B3067A">
            <w:pPr>
              <w:pStyle w:val="BodyText"/>
              <w:rPr>
                <w:rFonts w:asciiTheme="minorHAnsi" w:hAnsiTheme="minorHAnsi" w:cstheme="minorHAnsi"/>
              </w:rPr>
            </w:pPr>
            <w:r w:rsidRPr="005A17C9">
              <w:rPr>
                <w:rFonts w:asciiTheme="minorHAnsi" w:hAnsiTheme="minorHAnsi" w:cstheme="minorHAnsi"/>
              </w:rPr>
              <w:t>Comments</w:t>
            </w:r>
          </w:p>
        </w:tc>
      </w:tr>
      <w:tr w:rsidR="001302EE" w:rsidRPr="005A17C9" w14:paraId="285FEAF3" w14:textId="77777777" w:rsidTr="005145AC">
        <w:trPr>
          <w:trHeight w:val="3023"/>
        </w:trPr>
        <w:tc>
          <w:tcPr>
            <w:tcW w:w="9455" w:type="dxa"/>
            <w:gridSpan w:val="5"/>
            <w:shd w:val="clear" w:color="auto" w:fill="FFFFFF" w:themeFill="background1"/>
            <w:vAlign w:val="top"/>
          </w:tcPr>
          <w:p w14:paraId="285FEAF2" w14:textId="77777777" w:rsidR="001302EE" w:rsidRPr="005A17C9" w:rsidRDefault="001302EE" w:rsidP="003837A9">
            <w:pPr>
              <w:spacing w:after="0"/>
              <w:rPr>
                <w:rFonts w:asciiTheme="minorHAnsi" w:hAnsiTheme="minorHAnsi" w:cstheme="minorHAnsi"/>
                <w:sz w:val="22"/>
                <w:szCs w:val="22"/>
              </w:rPr>
            </w:pPr>
          </w:p>
        </w:tc>
      </w:tr>
    </w:tbl>
    <w:p w14:paraId="285FEAF5" w14:textId="77777777" w:rsidR="001302EE" w:rsidRPr="005A17C9" w:rsidRDefault="00505B23" w:rsidP="005C6B38">
      <w:pPr>
        <w:pStyle w:val="SECTION-Header"/>
        <w:rPr>
          <w:rFonts w:asciiTheme="minorHAnsi" w:hAnsiTheme="minorHAnsi" w:cstheme="minorHAnsi"/>
        </w:rPr>
      </w:pPr>
      <w:r w:rsidRPr="005A17C9">
        <w:rPr>
          <w:rFonts w:asciiTheme="minorHAnsi" w:hAnsiTheme="minorHAnsi" w:cstheme="minorHAnsi"/>
        </w:rPr>
        <w:lastRenderedPageBreak/>
        <w:t>DOCUMENT HISTORY</w:t>
      </w:r>
    </w:p>
    <w:tbl>
      <w:tblPr>
        <w:tblStyle w:val="TableGrid"/>
        <w:tblW w:w="9461" w:type="dxa"/>
        <w:tblInd w:w="115" w:type="dxa"/>
        <w:tblLayout w:type="fixed"/>
        <w:tblCellMar>
          <w:left w:w="115" w:type="dxa"/>
          <w:right w:w="115" w:type="dxa"/>
        </w:tblCellMar>
        <w:tblLook w:val="01E0" w:firstRow="1" w:lastRow="1" w:firstColumn="1" w:lastColumn="1" w:noHBand="0" w:noVBand="0"/>
        <w:tblCaption w:val="Document Approval History Table"/>
      </w:tblPr>
      <w:tblGrid>
        <w:gridCol w:w="2137"/>
        <w:gridCol w:w="7324"/>
      </w:tblGrid>
      <w:tr w:rsidR="00805E6B" w:rsidRPr="005A17C9" w14:paraId="285FEAF7" w14:textId="77777777" w:rsidTr="007579EC">
        <w:trPr>
          <w:cnfStyle w:val="100000000000" w:firstRow="1" w:lastRow="0" w:firstColumn="0" w:lastColumn="0" w:oddVBand="0" w:evenVBand="0" w:oddHBand="0" w:evenHBand="0" w:firstRowFirstColumn="0" w:firstRowLastColumn="0" w:lastRowFirstColumn="0" w:lastRowLastColumn="0"/>
          <w:trHeight w:val="510"/>
          <w:tblHeader/>
        </w:trPr>
        <w:tc>
          <w:tcPr>
            <w:tcW w:w="9461" w:type="dxa"/>
            <w:gridSpan w:val="2"/>
            <w:shd w:val="clear" w:color="auto" w:fill="17365D" w:themeFill="text2" w:themeFillShade="BF"/>
          </w:tcPr>
          <w:p w14:paraId="285FEAF6" w14:textId="77777777" w:rsidR="00BF24EE" w:rsidRPr="005A17C9" w:rsidRDefault="00BF24EE" w:rsidP="00002571">
            <w:pPr>
              <w:pStyle w:val="TABLE-Header"/>
              <w:rPr>
                <w:rFonts w:asciiTheme="minorHAnsi" w:hAnsiTheme="minorHAnsi" w:cstheme="minorHAnsi"/>
                <w:b/>
              </w:rPr>
            </w:pPr>
            <w:r w:rsidRPr="005A17C9">
              <w:rPr>
                <w:rFonts w:asciiTheme="minorHAnsi" w:hAnsiTheme="minorHAnsi" w:cstheme="minorHAnsi"/>
                <w:b/>
              </w:rPr>
              <w:t>DOCUMENT APPROVAL HISTORY</w:t>
            </w:r>
          </w:p>
        </w:tc>
      </w:tr>
      <w:tr w:rsidR="00BF24EE" w:rsidRPr="005A17C9" w14:paraId="285FEAFA" w14:textId="77777777" w:rsidTr="005C6B38">
        <w:tc>
          <w:tcPr>
            <w:tcW w:w="2137" w:type="dxa"/>
          </w:tcPr>
          <w:p w14:paraId="285FEAF8"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Prepared By</w:t>
            </w:r>
          </w:p>
        </w:tc>
        <w:tc>
          <w:tcPr>
            <w:tcW w:w="7324" w:type="dxa"/>
          </w:tcPr>
          <w:p w14:paraId="285FEAF9" w14:textId="77777777" w:rsidR="00BF24EE" w:rsidRPr="005A17C9" w:rsidRDefault="00BF24EE" w:rsidP="007A0F39">
            <w:pPr>
              <w:rPr>
                <w:rFonts w:asciiTheme="minorHAnsi" w:hAnsiTheme="minorHAnsi" w:cstheme="minorHAnsi"/>
              </w:rPr>
            </w:pPr>
          </w:p>
        </w:tc>
      </w:tr>
      <w:tr w:rsidR="00BF24EE" w:rsidRPr="005A17C9" w14:paraId="285FEAFD" w14:textId="77777777" w:rsidTr="005C6B38">
        <w:trPr>
          <w:trHeight w:val="422"/>
        </w:trPr>
        <w:tc>
          <w:tcPr>
            <w:tcW w:w="2137" w:type="dxa"/>
          </w:tcPr>
          <w:p w14:paraId="285FEAFB"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Reviewed By</w:t>
            </w:r>
          </w:p>
        </w:tc>
        <w:tc>
          <w:tcPr>
            <w:tcW w:w="7324" w:type="dxa"/>
          </w:tcPr>
          <w:p w14:paraId="285FEAFC" w14:textId="77777777" w:rsidR="00BF24EE" w:rsidRPr="005A17C9" w:rsidRDefault="00BF24EE" w:rsidP="007A0F39">
            <w:pPr>
              <w:rPr>
                <w:rFonts w:asciiTheme="minorHAnsi" w:hAnsiTheme="minorHAnsi" w:cstheme="minorHAnsi"/>
              </w:rPr>
            </w:pPr>
          </w:p>
        </w:tc>
      </w:tr>
      <w:tr w:rsidR="00BF24EE" w:rsidRPr="005A17C9" w14:paraId="285FEB00" w14:textId="77777777" w:rsidTr="005C6B38">
        <w:trPr>
          <w:trHeight w:val="314"/>
        </w:trPr>
        <w:tc>
          <w:tcPr>
            <w:tcW w:w="2137" w:type="dxa"/>
            <w:tcBorders>
              <w:bottom w:val="single" w:sz="12" w:space="0" w:color="auto"/>
            </w:tcBorders>
          </w:tcPr>
          <w:p w14:paraId="285FEAFE"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Approved By</w:t>
            </w:r>
          </w:p>
        </w:tc>
        <w:tc>
          <w:tcPr>
            <w:tcW w:w="7324" w:type="dxa"/>
            <w:tcBorders>
              <w:bottom w:val="single" w:sz="12" w:space="0" w:color="auto"/>
            </w:tcBorders>
          </w:tcPr>
          <w:p w14:paraId="285FEAFF" w14:textId="77777777" w:rsidR="00BF24EE" w:rsidRPr="005A17C9" w:rsidRDefault="00BF24EE" w:rsidP="007A0F39">
            <w:pPr>
              <w:rPr>
                <w:rFonts w:asciiTheme="minorHAnsi" w:hAnsiTheme="minorHAnsi" w:cstheme="minorHAnsi"/>
              </w:rPr>
            </w:pPr>
          </w:p>
        </w:tc>
      </w:tr>
    </w:tbl>
    <w:tbl>
      <w:tblPr>
        <w:tblStyle w:val="TableGrid"/>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Caption w:val="Document Approval History Table"/>
      </w:tblPr>
      <w:tblGrid>
        <w:gridCol w:w="1530"/>
        <w:gridCol w:w="1710"/>
        <w:gridCol w:w="4320"/>
        <w:gridCol w:w="1901"/>
      </w:tblGrid>
      <w:tr w:rsidR="007F150A" w:rsidRPr="005A17C9" w14:paraId="285FEB02" w14:textId="77777777" w:rsidTr="007579EC">
        <w:trPr>
          <w:cnfStyle w:val="100000000000" w:firstRow="1" w:lastRow="0" w:firstColumn="0" w:lastColumn="0" w:oddVBand="0" w:evenVBand="0" w:oddHBand="0" w:evenHBand="0" w:firstRowFirstColumn="0" w:firstRowLastColumn="0" w:lastRowFirstColumn="0" w:lastRowLastColumn="0"/>
          <w:trHeight w:val="422"/>
          <w:tblHeader/>
        </w:trPr>
        <w:tc>
          <w:tcPr>
            <w:tcW w:w="9461" w:type="dxa"/>
            <w:gridSpan w:val="4"/>
            <w:tcBorders>
              <w:bottom w:val="single" w:sz="4" w:space="0" w:color="FFFFFF" w:themeColor="background1"/>
            </w:tcBorders>
            <w:shd w:val="clear" w:color="auto" w:fill="17365D" w:themeFill="text2" w:themeFillShade="BF"/>
          </w:tcPr>
          <w:p w14:paraId="285FEB01" w14:textId="77777777" w:rsidR="007F150A" w:rsidRPr="005A17C9" w:rsidRDefault="007F150A" w:rsidP="00002571">
            <w:pPr>
              <w:pStyle w:val="TABLE-Header"/>
              <w:rPr>
                <w:rFonts w:asciiTheme="minorHAnsi" w:hAnsiTheme="minorHAnsi" w:cstheme="minorHAnsi"/>
                <w:b/>
              </w:rPr>
            </w:pPr>
            <w:r w:rsidRPr="005A17C9">
              <w:rPr>
                <w:rFonts w:asciiTheme="minorHAnsi" w:hAnsiTheme="minorHAnsi" w:cstheme="minorHAnsi"/>
                <w:b/>
              </w:rPr>
              <w:t>DOCUMENT REVISION HISTORY</w:t>
            </w:r>
          </w:p>
        </w:tc>
      </w:tr>
      <w:tr w:rsidR="00BF24EE" w:rsidRPr="005A17C9" w14:paraId="285FEB07" w14:textId="77777777" w:rsidTr="005C6B38">
        <w:tc>
          <w:tcPr>
            <w:tcW w:w="1530" w:type="dxa"/>
            <w:tcBorders>
              <w:top w:val="single" w:sz="4" w:space="0" w:color="FFFFFF" w:themeColor="background1"/>
              <w:right w:val="single" w:sz="4" w:space="0" w:color="FFFFFF" w:themeColor="background1"/>
            </w:tcBorders>
            <w:shd w:val="clear" w:color="auto" w:fill="17365D" w:themeFill="text2" w:themeFillShade="BF"/>
          </w:tcPr>
          <w:p w14:paraId="285FEB03"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4"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5"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14:paraId="285FEB06"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Author</w:t>
            </w:r>
          </w:p>
        </w:tc>
      </w:tr>
      <w:tr w:rsidR="00BF24EE" w:rsidRPr="005A17C9" w14:paraId="285FEB0C" w14:textId="77777777" w:rsidTr="003A3837">
        <w:trPr>
          <w:trHeight w:val="58"/>
        </w:trPr>
        <w:tc>
          <w:tcPr>
            <w:tcW w:w="1530" w:type="dxa"/>
          </w:tcPr>
          <w:p w14:paraId="285FEB08" w14:textId="5C8047B8" w:rsidR="00BF24EE" w:rsidRPr="005A17C9" w:rsidRDefault="00D15ACE" w:rsidP="00260F06">
            <w:pPr>
              <w:pStyle w:val="TABLE-BodyText"/>
              <w:rPr>
                <w:rFonts w:asciiTheme="minorHAnsi" w:hAnsiTheme="minorHAnsi" w:cstheme="minorHAnsi"/>
              </w:rPr>
            </w:pPr>
            <w:r w:rsidRPr="005A17C9">
              <w:rPr>
                <w:rFonts w:asciiTheme="minorHAnsi" w:hAnsiTheme="minorHAnsi" w:cstheme="minorHAnsi"/>
              </w:rPr>
              <w:t>1</w:t>
            </w:r>
            <w:r w:rsidR="007177AF">
              <w:rPr>
                <w:rFonts w:asciiTheme="minorHAnsi" w:hAnsiTheme="minorHAnsi" w:cstheme="minorHAnsi"/>
              </w:rPr>
              <w:t>2</w:t>
            </w:r>
            <w:r w:rsidR="00BA05BB" w:rsidRPr="005A17C9">
              <w:rPr>
                <w:rFonts w:asciiTheme="minorHAnsi" w:hAnsiTheme="minorHAnsi" w:cstheme="minorHAnsi"/>
              </w:rPr>
              <w:t>/1</w:t>
            </w:r>
            <w:r w:rsidRPr="005A17C9">
              <w:rPr>
                <w:rFonts w:asciiTheme="minorHAnsi" w:hAnsiTheme="minorHAnsi" w:cstheme="minorHAnsi"/>
              </w:rPr>
              <w:t>1</w:t>
            </w:r>
            <w:r w:rsidR="00BA05BB" w:rsidRPr="005A17C9">
              <w:rPr>
                <w:rFonts w:asciiTheme="minorHAnsi" w:hAnsiTheme="minorHAnsi" w:cstheme="minorHAnsi"/>
              </w:rPr>
              <w:t>/20</w:t>
            </w:r>
            <w:r w:rsidRPr="005A17C9">
              <w:rPr>
                <w:rFonts w:asciiTheme="minorHAnsi" w:hAnsiTheme="minorHAnsi" w:cstheme="minorHAnsi"/>
              </w:rPr>
              <w:t>24</w:t>
            </w:r>
          </w:p>
        </w:tc>
        <w:tc>
          <w:tcPr>
            <w:tcW w:w="1710" w:type="dxa"/>
          </w:tcPr>
          <w:p w14:paraId="285FEB09"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1.0</w:t>
            </w:r>
          </w:p>
        </w:tc>
        <w:tc>
          <w:tcPr>
            <w:tcW w:w="4320" w:type="dxa"/>
          </w:tcPr>
          <w:p w14:paraId="285FEB0A"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Initial Version</w:t>
            </w:r>
          </w:p>
        </w:tc>
        <w:tc>
          <w:tcPr>
            <w:tcW w:w="1901" w:type="dxa"/>
          </w:tcPr>
          <w:p w14:paraId="285FEB0B" w14:textId="47BC5759" w:rsidR="00BF24EE" w:rsidRPr="005A17C9" w:rsidRDefault="00BF24EE" w:rsidP="002B7471">
            <w:pPr>
              <w:pStyle w:val="TABLE-BodyText"/>
              <w:jc w:val="center"/>
              <w:rPr>
                <w:rFonts w:asciiTheme="minorHAnsi" w:hAnsiTheme="minorHAnsi" w:cstheme="minorHAnsi"/>
              </w:rPr>
            </w:pPr>
          </w:p>
        </w:tc>
      </w:tr>
      <w:tr w:rsidR="00BF24EE" w:rsidRPr="005A17C9" w14:paraId="285FEB11" w14:textId="77777777" w:rsidTr="003A3837">
        <w:tc>
          <w:tcPr>
            <w:tcW w:w="1530" w:type="dxa"/>
          </w:tcPr>
          <w:p w14:paraId="285FEB0D" w14:textId="77777777" w:rsidR="00BF24EE" w:rsidRPr="005A17C9" w:rsidRDefault="00BF24EE" w:rsidP="00260F06">
            <w:pPr>
              <w:pStyle w:val="TABLE-BodyText"/>
              <w:rPr>
                <w:rFonts w:asciiTheme="minorHAnsi" w:hAnsiTheme="minorHAnsi" w:cstheme="minorHAnsi"/>
              </w:rPr>
            </w:pPr>
          </w:p>
        </w:tc>
        <w:tc>
          <w:tcPr>
            <w:tcW w:w="1710" w:type="dxa"/>
          </w:tcPr>
          <w:p w14:paraId="285FEB0E" w14:textId="77777777" w:rsidR="00BF24EE" w:rsidRPr="005A17C9" w:rsidRDefault="00BF24EE" w:rsidP="00260F06">
            <w:pPr>
              <w:pStyle w:val="TABLE-BodyText"/>
              <w:rPr>
                <w:rFonts w:asciiTheme="minorHAnsi" w:hAnsiTheme="minorHAnsi" w:cstheme="minorHAnsi"/>
              </w:rPr>
            </w:pPr>
          </w:p>
        </w:tc>
        <w:tc>
          <w:tcPr>
            <w:tcW w:w="4320" w:type="dxa"/>
          </w:tcPr>
          <w:p w14:paraId="285FEB0F" w14:textId="77777777" w:rsidR="00BF24EE" w:rsidRPr="005A17C9" w:rsidRDefault="00BF24EE" w:rsidP="00260F06">
            <w:pPr>
              <w:pStyle w:val="TABLE-BodyText"/>
              <w:rPr>
                <w:rFonts w:asciiTheme="minorHAnsi" w:hAnsiTheme="minorHAnsi" w:cstheme="minorHAnsi"/>
              </w:rPr>
            </w:pPr>
          </w:p>
        </w:tc>
        <w:tc>
          <w:tcPr>
            <w:tcW w:w="1901" w:type="dxa"/>
          </w:tcPr>
          <w:p w14:paraId="285FEB10" w14:textId="77777777" w:rsidR="00BF24EE" w:rsidRPr="005A17C9" w:rsidRDefault="00BF24EE" w:rsidP="00260F06">
            <w:pPr>
              <w:pStyle w:val="TABLE-BodyText"/>
              <w:rPr>
                <w:rFonts w:asciiTheme="minorHAnsi" w:hAnsiTheme="minorHAnsi" w:cstheme="minorHAnsi"/>
              </w:rPr>
            </w:pPr>
          </w:p>
        </w:tc>
      </w:tr>
      <w:tr w:rsidR="00BF24EE" w:rsidRPr="005A17C9" w14:paraId="285FEB16" w14:textId="77777777" w:rsidTr="003A3837">
        <w:tc>
          <w:tcPr>
            <w:tcW w:w="1530" w:type="dxa"/>
          </w:tcPr>
          <w:p w14:paraId="285FEB12" w14:textId="77777777" w:rsidR="00BF24EE" w:rsidRPr="005A17C9" w:rsidRDefault="00BF24EE" w:rsidP="00260F06">
            <w:pPr>
              <w:pStyle w:val="TABLE-BodyText"/>
              <w:rPr>
                <w:rFonts w:asciiTheme="minorHAnsi" w:hAnsiTheme="minorHAnsi" w:cstheme="minorHAnsi"/>
              </w:rPr>
            </w:pPr>
          </w:p>
        </w:tc>
        <w:tc>
          <w:tcPr>
            <w:tcW w:w="1710" w:type="dxa"/>
          </w:tcPr>
          <w:p w14:paraId="285FEB13" w14:textId="77777777" w:rsidR="00BF24EE" w:rsidRPr="005A17C9" w:rsidRDefault="00BF24EE" w:rsidP="00260F06">
            <w:pPr>
              <w:pStyle w:val="TABLE-BodyText"/>
              <w:rPr>
                <w:rFonts w:asciiTheme="minorHAnsi" w:hAnsiTheme="minorHAnsi" w:cstheme="minorHAnsi"/>
              </w:rPr>
            </w:pPr>
          </w:p>
        </w:tc>
        <w:tc>
          <w:tcPr>
            <w:tcW w:w="4320" w:type="dxa"/>
          </w:tcPr>
          <w:p w14:paraId="285FEB14" w14:textId="77777777" w:rsidR="00BF24EE" w:rsidRPr="005A17C9" w:rsidRDefault="00BF24EE" w:rsidP="00260F06">
            <w:pPr>
              <w:pStyle w:val="TABLE-BodyText"/>
              <w:rPr>
                <w:rFonts w:asciiTheme="minorHAnsi" w:hAnsiTheme="minorHAnsi" w:cstheme="minorHAnsi"/>
              </w:rPr>
            </w:pPr>
          </w:p>
        </w:tc>
        <w:tc>
          <w:tcPr>
            <w:tcW w:w="1901" w:type="dxa"/>
          </w:tcPr>
          <w:p w14:paraId="285FEB15" w14:textId="77777777" w:rsidR="00BF24EE" w:rsidRPr="005A17C9" w:rsidRDefault="00BF24EE" w:rsidP="00260F06">
            <w:pPr>
              <w:pStyle w:val="TABLE-BodyText"/>
              <w:rPr>
                <w:rFonts w:asciiTheme="minorHAnsi" w:hAnsiTheme="minorHAnsi" w:cstheme="minorHAnsi"/>
              </w:rPr>
            </w:pPr>
          </w:p>
        </w:tc>
      </w:tr>
      <w:tr w:rsidR="00BF24EE" w:rsidRPr="005A17C9" w14:paraId="285FEB1B" w14:textId="77777777" w:rsidTr="003A3837">
        <w:tc>
          <w:tcPr>
            <w:tcW w:w="1530" w:type="dxa"/>
          </w:tcPr>
          <w:p w14:paraId="285FEB17" w14:textId="77777777" w:rsidR="00BF24EE" w:rsidRPr="005A17C9" w:rsidRDefault="00BF24EE" w:rsidP="00260F06">
            <w:pPr>
              <w:pStyle w:val="TABLE-BodyText"/>
              <w:rPr>
                <w:rFonts w:asciiTheme="minorHAnsi" w:hAnsiTheme="minorHAnsi" w:cstheme="minorHAnsi"/>
              </w:rPr>
            </w:pPr>
          </w:p>
        </w:tc>
        <w:tc>
          <w:tcPr>
            <w:tcW w:w="1710" w:type="dxa"/>
          </w:tcPr>
          <w:p w14:paraId="285FEB18" w14:textId="77777777" w:rsidR="00BF24EE" w:rsidRPr="005A17C9" w:rsidRDefault="00BF24EE" w:rsidP="00260F06">
            <w:pPr>
              <w:pStyle w:val="TABLE-BodyText"/>
              <w:rPr>
                <w:rFonts w:asciiTheme="minorHAnsi" w:hAnsiTheme="minorHAnsi" w:cstheme="minorHAnsi"/>
              </w:rPr>
            </w:pPr>
          </w:p>
        </w:tc>
        <w:tc>
          <w:tcPr>
            <w:tcW w:w="4320" w:type="dxa"/>
          </w:tcPr>
          <w:p w14:paraId="285FEB19" w14:textId="77777777" w:rsidR="00BF24EE" w:rsidRPr="005A17C9" w:rsidRDefault="00BF24EE" w:rsidP="00260F06">
            <w:pPr>
              <w:pStyle w:val="TABLE-BodyText"/>
              <w:rPr>
                <w:rFonts w:asciiTheme="minorHAnsi" w:hAnsiTheme="minorHAnsi" w:cstheme="minorHAnsi"/>
              </w:rPr>
            </w:pPr>
          </w:p>
        </w:tc>
        <w:tc>
          <w:tcPr>
            <w:tcW w:w="1901" w:type="dxa"/>
          </w:tcPr>
          <w:p w14:paraId="285FEB1A" w14:textId="77777777" w:rsidR="00BF24EE" w:rsidRPr="005A17C9" w:rsidRDefault="00BF24EE" w:rsidP="00260F06">
            <w:pPr>
              <w:pStyle w:val="TABLE-BodyText"/>
              <w:rPr>
                <w:rFonts w:asciiTheme="minorHAnsi" w:hAnsiTheme="minorHAnsi" w:cstheme="minorHAnsi"/>
              </w:rPr>
            </w:pPr>
          </w:p>
        </w:tc>
      </w:tr>
      <w:tr w:rsidR="00BF24EE" w:rsidRPr="005A17C9" w14:paraId="285FEB20" w14:textId="77777777" w:rsidTr="003A3837">
        <w:tc>
          <w:tcPr>
            <w:tcW w:w="1530" w:type="dxa"/>
          </w:tcPr>
          <w:p w14:paraId="285FEB1C" w14:textId="77777777" w:rsidR="00BF24EE" w:rsidRPr="005A17C9" w:rsidRDefault="00BF24EE" w:rsidP="00260F06">
            <w:pPr>
              <w:pStyle w:val="TABLE-BodyText"/>
              <w:rPr>
                <w:rFonts w:asciiTheme="minorHAnsi" w:hAnsiTheme="minorHAnsi" w:cstheme="minorHAnsi"/>
              </w:rPr>
            </w:pPr>
          </w:p>
        </w:tc>
        <w:tc>
          <w:tcPr>
            <w:tcW w:w="1710" w:type="dxa"/>
          </w:tcPr>
          <w:p w14:paraId="285FEB1D" w14:textId="77777777" w:rsidR="00BF24EE" w:rsidRPr="005A17C9" w:rsidRDefault="00BF24EE" w:rsidP="00260F06">
            <w:pPr>
              <w:pStyle w:val="TABLE-BodyText"/>
              <w:rPr>
                <w:rFonts w:asciiTheme="minorHAnsi" w:hAnsiTheme="minorHAnsi" w:cstheme="minorHAnsi"/>
              </w:rPr>
            </w:pPr>
          </w:p>
        </w:tc>
        <w:tc>
          <w:tcPr>
            <w:tcW w:w="4320" w:type="dxa"/>
          </w:tcPr>
          <w:p w14:paraId="285FEB1E" w14:textId="77777777" w:rsidR="00BF24EE" w:rsidRPr="005A17C9" w:rsidRDefault="00BF24EE" w:rsidP="00260F06">
            <w:pPr>
              <w:pStyle w:val="TABLE-BodyText"/>
              <w:rPr>
                <w:rFonts w:asciiTheme="minorHAnsi" w:hAnsiTheme="minorHAnsi" w:cstheme="minorHAnsi"/>
              </w:rPr>
            </w:pPr>
          </w:p>
        </w:tc>
        <w:tc>
          <w:tcPr>
            <w:tcW w:w="1901" w:type="dxa"/>
          </w:tcPr>
          <w:p w14:paraId="285FEB1F" w14:textId="77777777" w:rsidR="00BF24EE" w:rsidRPr="005A17C9" w:rsidRDefault="00BF24EE" w:rsidP="00260F06">
            <w:pPr>
              <w:pStyle w:val="TABLE-BodyText"/>
              <w:rPr>
                <w:rFonts w:asciiTheme="minorHAnsi" w:hAnsiTheme="minorHAnsi" w:cstheme="minorHAnsi"/>
              </w:rPr>
            </w:pPr>
          </w:p>
        </w:tc>
      </w:tr>
      <w:tr w:rsidR="00BF24EE" w:rsidRPr="005A17C9" w14:paraId="285FEB25" w14:textId="77777777" w:rsidTr="003A3837">
        <w:tc>
          <w:tcPr>
            <w:tcW w:w="1530" w:type="dxa"/>
          </w:tcPr>
          <w:p w14:paraId="285FEB21" w14:textId="77777777" w:rsidR="00BF24EE" w:rsidRPr="005A17C9" w:rsidRDefault="00BF24EE" w:rsidP="00260F06">
            <w:pPr>
              <w:pStyle w:val="TABLE-BodyText"/>
              <w:rPr>
                <w:rFonts w:asciiTheme="minorHAnsi" w:hAnsiTheme="minorHAnsi" w:cstheme="minorHAnsi"/>
              </w:rPr>
            </w:pPr>
          </w:p>
        </w:tc>
        <w:tc>
          <w:tcPr>
            <w:tcW w:w="1710" w:type="dxa"/>
          </w:tcPr>
          <w:p w14:paraId="285FEB22" w14:textId="77777777" w:rsidR="00BF24EE" w:rsidRPr="005A17C9" w:rsidRDefault="00BF24EE" w:rsidP="00260F06">
            <w:pPr>
              <w:pStyle w:val="TABLE-BodyText"/>
              <w:rPr>
                <w:rFonts w:asciiTheme="minorHAnsi" w:hAnsiTheme="minorHAnsi" w:cstheme="minorHAnsi"/>
              </w:rPr>
            </w:pPr>
          </w:p>
        </w:tc>
        <w:tc>
          <w:tcPr>
            <w:tcW w:w="4320" w:type="dxa"/>
          </w:tcPr>
          <w:p w14:paraId="285FEB23" w14:textId="77777777" w:rsidR="00BF24EE" w:rsidRPr="005A17C9" w:rsidRDefault="00BF24EE" w:rsidP="00260F06">
            <w:pPr>
              <w:pStyle w:val="TABLE-BodyText"/>
              <w:rPr>
                <w:rFonts w:asciiTheme="minorHAnsi" w:hAnsiTheme="minorHAnsi" w:cstheme="minorHAnsi"/>
              </w:rPr>
            </w:pPr>
          </w:p>
        </w:tc>
        <w:tc>
          <w:tcPr>
            <w:tcW w:w="1901" w:type="dxa"/>
          </w:tcPr>
          <w:p w14:paraId="285FEB24" w14:textId="77777777" w:rsidR="00BF24EE" w:rsidRPr="005A17C9" w:rsidRDefault="00BF24EE" w:rsidP="00260F06">
            <w:pPr>
              <w:pStyle w:val="TABLE-BodyText"/>
              <w:rPr>
                <w:rFonts w:asciiTheme="minorHAnsi" w:hAnsiTheme="minorHAnsi" w:cstheme="minorHAnsi"/>
              </w:rPr>
            </w:pPr>
          </w:p>
        </w:tc>
      </w:tr>
      <w:tr w:rsidR="00BF24EE" w:rsidRPr="005A17C9" w14:paraId="285FEB2A" w14:textId="77777777" w:rsidTr="003A3837">
        <w:tc>
          <w:tcPr>
            <w:tcW w:w="1530" w:type="dxa"/>
          </w:tcPr>
          <w:p w14:paraId="285FEB26" w14:textId="77777777" w:rsidR="00BF24EE" w:rsidRPr="005A17C9" w:rsidRDefault="00BF24EE" w:rsidP="00260F06">
            <w:pPr>
              <w:pStyle w:val="TABLE-BodyText"/>
              <w:rPr>
                <w:rFonts w:asciiTheme="minorHAnsi" w:hAnsiTheme="minorHAnsi" w:cstheme="minorHAnsi"/>
              </w:rPr>
            </w:pPr>
          </w:p>
        </w:tc>
        <w:tc>
          <w:tcPr>
            <w:tcW w:w="1710" w:type="dxa"/>
          </w:tcPr>
          <w:p w14:paraId="285FEB27" w14:textId="77777777" w:rsidR="00BF24EE" w:rsidRPr="005A17C9" w:rsidRDefault="00BF24EE" w:rsidP="00260F06">
            <w:pPr>
              <w:pStyle w:val="TABLE-BodyText"/>
              <w:rPr>
                <w:rFonts w:asciiTheme="minorHAnsi" w:hAnsiTheme="minorHAnsi" w:cstheme="minorHAnsi"/>
              </w:rPr>
            </w:pPr>
          </w:p>
        </w:tc>
        <w:tc>
          <w:tcPr>
            <w:tcW w:w="4320" w:type="dxa"/>
          </w:tcPr>
          <w:p w14:paraId="285FEB28" w14:textId="77777777" w:rsidR="00BF24EE" w:rsidRPr="005A17C9" w:rsidRDefault="00BF24EE" w:rsidP="00260F06">
            <w:pPr>
              <w:pStyle w:val="TABLE-BodyText"/>
              <w:rPr>
                <w:rFonts w:asciiTheme="minorHAnsi" w:hAnsiTheme="minorHAnsi" w:cstheme="minorHAnsi"/>
              </w:rPr>
            </w:pPr>
          </w:p>
        </w:tc>
        <w:tc>
          <w:tcPr>
            <w:tcW w:w="1901" w:type="dxa"/>
          </w:tcPr>
          <w:p w14:paraId="285FEB29" w14:textId="77777777" w:rsidR="00BF24EE" w:rsidRPr="005A17C9" w:rsidRDefault="00BF24EE" w:rsidP="00260F06">
            <w:pPr>
              <w:pStyle w:val="TABLE-BodyText"/>
              <w:rPr>
                <w:rFonts w:asciiTheme="minorHAnsi" w:hAnsiTheme="minorHAnsi" w:cstheme="minorHAnsi"/>
              </w:rPr>
            </w:pPr>
          </w:p>
        </w:tc>
      </w:tr>
      <w:tr w:rsidR="00BF24EE" w:rsidRPr="005A17C9" w14:paraId="285FEB2F" w14:textId="77777777" w:rsidTr="003A3837">
        <w:tc>
          <w:tcPr>
            <w:tcW w:w="1530" w:type="dxa"/>
          </w:tcPr>
          <w:p w14:paraId="285FEB2B" w14:textId="77777777" w:rsidR="00BF24EE" w:rsidRPr="005A17C9" w:rsidRDefault="00BF24EE" w:rsidP="00260F06">
            <w:pPr>
              <w:pStyle w:val="TABLE-BodyText"/>
              <w:rPr>
                <w:rFonts w:asciiTheme="minorHAnsi" w:hAnsiTheme="minorHAnsi" w:cstheme="minorHAnsi"/>
              </w:rPr>
            </w:pPr>
          </w:p>
        </w:tc>
        <w:tc>
          <w:tcPr>
            <w:tcW w:w="1710" w:type="dxa"/>
          </w:tcPr>
          <w:p w14:paraId="285FEB2C" w14:textId="77777777" w:rsidR="00BF24EE" w:rsidRPr="005A17C9" w:rsidRDefault="00BF24EE" w:rsidP="00260F06">
            <w:pPr>
              <w:pStyle w:val="TABLE-BodyText"/>
              <w:rPr>
                <w:rFonts w:asciiTheme="minorHAnsi" w:hAnsiTheme="minorHAnsi" w:cstheme="minorHAnsi"/>
              </w:rPr>
            </w:pPr>
          </w:p>
        </w:tc>
        <w:tc>
          <w:tcPr>
            <w:tcW w:w="4320" w:type="dxa"/>
          </w:tcPr>
          <w:p w14:paraId="285FEB2D" w14:textId="77777777" w:rsidR="00BF24EE" w:rsidRPr="005A17C9" w:rsidRDefault="00BF24EE" w:rsidP="00260F06">
            <w:pPr>
              <w:pStyle w:val="TABLE-BodyText"/>
              <w:rPr>
                <w:rFonts w:asciiTheme="minorHAnsi" w:hAnsiTheme="minorHAnsi" w:cstheme="minorHAnsi"/>
              </w:rPr>
            </w:pPr>
          </w:p>
        </w:tc>
        <w:tc>
          <w:tcPr>
            <w:tcW w:w="1901" w:type="dxa"/>
          </w:tcPr>
          <w:p w14:paraId="285FEB2E" w14:textId="77777777" w:rsidR="00BF24EE" w:rsidRPr="005A17C9" w:rsidRDefault="00BF24EE" w:rsidP="00260F06">
            <w:pPr>
              <w:pStyle w:val="TABLE-BodyText"/>
              <w:rPr>
                <w:rFonts w:asciiTheme="minorHAnsi" w:hAnsiTheme="minorHAnsi" w:cstheme="minorHAnsi"/>
              </w:rPr>
            </w:pPr>
          </w:p>
        </w:tc>
      </w:tr>
      <w:tr w:rsidR="00260F06" w:rsidRPr="005A17C9" w14:paraId="285FEB34" w14:textId="77777777" w:rsidTr="003A3837">
        <w:tc>
          <w:tcPr>
            <w:tcW w:w="1530" w:type="dxa"/>
          </w:tcPr>
          <w:p w14:paraId="285FEB30" w14:textId="77777777" w:rsidR="00260F06" w:rsidRPr="005A17C9" w:rsidRDefault="00260F06" w:rsidP="00260F06">
            <w:pPr>
              <w:pStyle w:val="TABLE-BodyText"/>
              <w:rPr>
                <w:rFonts w:asciiTheme="minorHAnsi" w:hAnsiTheme="minorHAnsi" w:cstheme="minorHAnsi"/>
              </w:rPr>
            </w:pPr>
          </w:p>
        </w:tc>
        <w:tc>
          <w:tcPr>
            <w:tcW w:w="1710" w:type="dxa"/>
          </w:tcPr>
          <w:p w14:paraId="285FEB31" w14:textId="77777777" w:rsidR="00260F06" w:rsidRPr="005A17C9" w:rsidRDefault="00260F06" w:rsidP="00260F06">
            <w:pPr>
              <w:pStyle w:val="TABLE-BodyText"/>
              <w:rPr>
                <w:rFonts w:asciiTheme="minorHAnsi" w:hAnsiTheme="minorHAnsi" w:cstheme="minorHAnsi"/>
              </w:rPr>
            </w:pPr>
          </w:p>
        </w:tc>
        <w:tc>
          <w:tcPr>
            <w:tcW w:w="4320" w:type="dxa"/>
          </w:tcPr>
          <w:p w14:paraId="285FEB32" w14:textId="77777777" w:rsidR="00260F06" w:rsidRPr="005A17C9" w:rsidRDefault="00260F06" w:rsidP="00260F06">
            <w:pPr>
              <w:pStyle w:val="TABLE-BodyText"/>
              <w:rPr>
                <w:rFonts w:asciiTheme="minorHAnsi" w:hAnsiTheme="minorHAnsi" w:cstheme="minorHAnsi"/>
              </w:rPr>
            </w:pPr>
          </w:p>
        </w:tc>
        <w:tc>
          <w:tcPr>
            <w:tcW w:w="1901" w:type="dxa"/>
          </w:tcPr>
          <w:p w14:paraId="285FEB33" w14:textId="77777777" w:rsidR="00260F06" w:rsidRPr="005A17C9" w:rsidRDefault="00260F06" w:rsidP="00260F06">
            <w:pPr>
              <w:pStyle w:val="TABLE-BodyText"/>
              <w:rPr>
                <w:rFonts w:asciiTheme="minorHAnsi" w:hAnsiTheme="minorHAnsi" w:cstheme="minorHAnsi"/>
              </w:rPr>
            </w:pPr>
          </w:p>
        </w:tc>
      </w:tr>
      <w:tr w:rsidR="00260F06" w:rsidRPr="005A17C9" w14:paraId="285FEB39" w14:textId="77777777" w:rsidTr="003A3837">
        <w:tc>
          <w:tcPr>
            <w:tcW w:w="1530" w:type="dxa"/>
          </w:tcPr>
          <w:p w14:paraId="285FEB35" w14:textId="77777777" w:rsidR="00260F06" w:rsidRPr="005A17C9" w:rsidRDefault="00260F06" w:rsidP="00260F06">
            <w:pPr>
              <w:pStyle w:val="TABLE-BodyText"/>
              <w:rPr>
                <w:rFonts w:asciiTheme="minorHAnsi" w:hAnsiTheme="minorHAnsi" w:cstheme="minorHAnsi"/>
              </w:rPr>
            </w:pPr>
          </w:p>
        </w:tc>
        <w:tc>
          <w:tcPr>
            <w:tcW w:w="1710" w:type="dxa"/>
          </w:tcPr>
          <w:p w14:paraId="285FEB36" w14:textId="77777777" w:rsidR="00260F06" w:rsidRPr="005A17C9" w:rsidRDefault="00260F06" w:rsidP="00260F06">
            <w:pPr>
              <w:pStyle w:val="TABLE-BodyText"/>
              <w:rPr>
                <w:rFonts w:asciiTheme="minorHAnsi" w:hAnsiTheme="minorHAnsi" w:cstheme="minorHAnsi"/>
              </w:rPr>
            </w:pPr>
          </w:p>
        </w:tc>
        <w:tc>
          <w:tcPr>
            <w:tcW w:w="4320" w:type="dxa"/>
          </w:tcPr>
          <w:p w14:paraId="285FEB37" w14:textId="77777777" w:rsidR="00260F06" w:rsidRPr="005A17C9" w:rsidRDefault="00260F06" w:rsidP="00260F06">
            <w:pPr>
              <w:pStyle w:val="TABLE-BodyText"/>
              <w:rPr>
                <w:rFonts w:asciiTheme="minorHAnsi" w:hAnsiTheme="minorHAnsi" w:cstheme="minorHAnsi"/>
              </w:rPr>
            </w:pPr>
          </w:p>
        </w:tc>
        <w:tc>
          <w:tcPr>
            <w:tcW w:w="1901" w:type="dxa"/>
          </w:tcPr>
          <w:p w14:paraId="285FEB38" w14:textId="77777777" w:rsidR="00260F06" w:rsidRPr="005A17C9" w:rsidRDefault="00260F06" w:rsidP="00260F06">
            <w:pPr>
              <w:pStyle w:val="TABLE-BodyText"/>
              <w:rPr>
                <w:rFonts w:asciiTheme="minorHAnsi" w:hAnsiTheme="minorHAnsi" w:cstheme="minorHAnsi"/>
              </w:rPr>
            </w:pPr>
          </w:p>
        </w:tc>
      </w:tr>
    </w:tbl>
    <w:p w14:paraId="285FEB3A" w14:textId="77777777" w:rsidR="00260F06" w:rsidRPr="005A17C9" w:rsidRDefault="00260F06" w:rsidP="003C0725">
      <w:pPr>
        <w:pStyle w:val="TOCHeader"/>
        <w:shd w:val="clear" w:color="auto" w:fill="FFFFFF" w:themeFill="background1"/>
        <w:jc w:val="left"/>
        <w:rPr>
          <w:rFonts w:asciiTheme="minorHAnsi" w:hAnsiTheme="minorHAnsi" w:cstheme="minorHAnsi"/>
        </w:rPr>
      </w:pPr>
    </w:p>
    <w:p w14:paraId="285FEB3B" w14:textId="77777777" w:rsidR="0075095C" w:rsidRPr="005A17C9" w:rsidRDefault="0075095C">
      <w:pPr>
        <w:rPr>
          <w:rFonts w:asciiTheme="minorHAnsi" w:hAnsiTheme="minorHAnsi" w:cstheme="minorHAnsi"/>
        </w:rPr>
      </w:pPr>
    </w:p>
    <w:p w14:paraId="285FEB3C" w14:textId="77777777" w:rsidR="0075095C" w:rsidRPr="005A17C9" w:rsidRDefault="0075095C">
      <w:pPr>
        <w:rPr>
          <w:rFonts w:asciiTheme="minorHAnsi" w:hAnsiTheme="minorHAnsi" w:cstheme="minorHAnsi"/>
        </w:rPr>
      </w:pPr>
      <w:r w:rsidRPr="005A17C9">
        <w:rPr>
          <w:rFonts w:asciiTheme="minorHAnsi" w:hAnsiTheme="minorHAnsi" w:cstheme="minorHAnsi"/>
        </w:rPr>
        <w:br w:type="page"/>
      </w:r>
    </w:p>
    <w:p w14:paraId="285FEB3D" w14:textId="77777777" w:rsidR="00BF24EE" w:rsidRPr="005A17C9" w:rsidRDefault="00755691" w:rsidP="00F35FCA">
      <w:pPr>
        <w:pStyle w:val="TOCHeader"/>
        <w:rPr>
          <w:rFonts w:asciiTheme="minorHAnsi" w:hAnsiTheme="minorHAnsi" w:cstheme="minorHAnsi"/>
          <w:sz w:val="40"/>
        </w:rPr>
      </w:pPr>
      <w:r w:rsidRPr="005A17C9">
        <w:rPr>
          <w:rFonts w:asciiTheme="minorHAnsi" w:hAnsiTheme="minorHAnsi" w:cstheme="minorHAnsi"/>
        </w:rPr>
        <w:lastRenderedPageBreak/>
        <w:t>TABLE OF CONTENTS</w:t>
      </w:r>
    </w:p>
    <w:p w14:paraId="11872512" w14:textId="1628BB23" w:rsidR="00D0470A" w:rsidRDefault="002871C7">
      <w:pPr>
        <w:pStyle w:val="TOC1"/>
        <w:rPr>
          <w:rFonts w:asciiTheme="minorHAnsi" w:eastAsiaTheme="minorEastAsia" w:hAnsiTheme="minorHAnsi" w:cstheme="minorBidi"/>
          <w:b w:val="0"/>
          <w:caps w:val="0"/>
          <w:color w:val="auto"/>
          <w:kern w:val="2"/>
          <w:sz w:val="22"/>
          <w:lang w:val="en-IN" w:eastAsia="en-IN"/>
          <w14:ligatures w14:val="standardContextual"/>
        </w:rPr>
      </w:pPr>
      <w:r w:rsidRPr="005A17C9">
        <w:rPr>
          <w:rFonts w:asciiTheme="minorHAnsi" w:hAnsiTheme="minorHAnsi" w:cstheme="minorHAnsi"/>
        </w:rPr>
        <w:fldChar w:fldCharType="begin"/>
      </w:r>
      <w:r w:rsidRPr="005A17C9">
        <w:rPr>
          <w:rFonts w:asciiTheme="minorHAnsi" w:hAnsiTheme="minorHAnsi" w:cstheme="minorHAnsi"/>
        </w:rPr>
        <w:instrText xml:space="preserve"> TOC \o "2-6" \t "Heading 1,1,Heading 7,1,Heading 8,8,Heading 9,9,Appendix - L2,2,Appendix - Header,1" </w:instrText>
      </w:r>
      <w:r w:rsidRPr="005A17C9">
        <w:rPr>
          <w:rFonts w:asciiTheme="minorHAnsi" w:hAnsiTheme="minorHAnsi" w:cstheme="minorHAnsi"/>
        </w:rPr>
        <w:fldChar w:fldCharType="separate"/>
      </w:r>
      <w:r w:rsidR="00D0470A" w:rsidRPr="00A961B3">
        <w:rPr>
          <w:rFonts w:asciiTheme="minorHAnsi" w:hAnsiTheme="minorHAnsi" w:cstheme="minorHAnsi"/>
        </w:rPr>
        <w:t>1.</w:t>
      </w:r>
      <w:r w:rsidR="00D0470A">
        <w:rPr>
          <w:rFonts w:asciiTheme="minorHAnsi" w:eastAsiaTheme="minorEastAsia" w:hAnsiTheme="minorHAnsi" w:cstheme="minorBidi"/>
          <w:b w:val="0"/>
          <w:caps w:val="0"/>
          <w:color w:val="auto"/>
          <w:kern w:val="2"/>
          <w:sz w:val="22"/>
          <w:lang w:val="en-IN" w:eastAsia="en-IN"/>
          <w14:ligatures w14:val="standardContextual"/>
        </w:rPr>
        <w:tab/>
      </w:r>
      <w:r w:rsidR="00D0470A" w:rsidRPr="00A961B3">
        <w:rPr>
          <w:rFonts w:asciiTheme="minorHAnsi" w:hAnsiTheme="minorHAnsi" w:cstheme="minorHAnsi"/>
        </w:rPr>
        <w:t>Introduction</w:t>
      </w:r>
      <w:r w:rsidR="00D0470A">
        <w:tab/>
      </w:r>
      <w:r w:rsidR="00D0470A">
        <w:fldChar w:fldCharType="begin"/>
      </w:r>
      <w:r w:rsidR="00D0470A">
        <w:instrText xml:space="preserve"> PAGEREF _Toc182388238 \h </w:instrText>
      </w:r>
      <w:r w:rsidR="00D0470A">
        <w:fldChar w:fldCharType="separate"/>
      </w:r>
      <w:r w:rsidR="00D0470A">
        <w:t>1</w:t>
      </w:r>
      <w:r w:rsidR="00D0470A">
        <w:fldChar w:fldCharType="end"/>
      </w:r>
    </w:p>
    <w:p w14:paraId="08A5E2DB" w14:textId="0D60641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Purpose of this Document</w:t>
      </w:r>
      <w:r>
        <w:tab/>
      </w:r>
      <w:r>
        <w:fldChar w:fldCharType="begin"/>
      </w:r>
      <w:r>
        <w:instrText xml:space="preserve"> PAGEREF _Toc182388239 \h </w:instrText>
      </w:r>
      <w:r>
        <w:fldChar w:fldCharType="separate"/>
      </w:r>
      <w:r>
        <w:t>1</w:t>
      </w:r>
      <w:r>
        <w:fldChar w:fldCharType="end"/>
      </w:r>
    </w:p>
    <w:p w14:paraId="5EFCB1B1" w14:textId="2539F6E1"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Scope of this Document</w:t>
      </w:r>
      <w:r>
        <w:tab/>
      </w:r>
      <w:r>
        <w:fldChar w:fldCharType="begin"/>
      </w:r>
      <w:r>
        <w:instrText xml:space="preserve"> PAGEREF _Toc182388240 \h </w:instrText>
      </w:r>
      <w:r>
        <w:fldChar w:fldCharType="separate"/>
      </w:r>
      <w:r>
        <w:t>1</w:t>
      </w:r>
      <w:r>
        <w:fldChar w:fldCharType="end"/>
      </w:r>
    </w:p>
    <w:p w14:paraId="1F39ADBE" w14:textId="160CD28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Overview</w:t>
      </w:r>
      <w:r>
        <w:tab/>
      </w:r>
      <w:r>
        <w:fldChar w:fldCharType="begin"/>
      </w:r>
      <w:r>
        <w:instrText xml:space="preserve"> PAGEREF _Toc182388241 \h </w:instrText>
      </w:r>
      <w:r>
        <w:fldChar w:fldCharType="separate"/>
      </w:r>
      <w:r>
        <w:t>1</w:t>
      </w:r>
      <w:r>
        <w:fldChar w:fldCharType="end"/>
      </w:r>
    </w:p>
    <w:p w14:paraId="02CB0EB8" w14:textId="471D9B8D"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t>2.</w:t>
      </w:r>
      <w:r>
        <w:rPr>
          <w:rFonts w:asciiTheme="minorHAnsi" w:eastAsiaTheme="minorEastAsia" w:hAnsiTheme="minorHAnsi" w:cstheme="minorBidi"/>
          <w:b w:val="0"/>
          <w:caps w:val="0"/>
          <w:color w:val="auto"/>
          <w:kern w:val="2"/>
          <w:sz w:val="22"/>
          <w:lang w:val="en-IN" w:eastAsia="en-IN"/>
          <w14:ligatures w14:val="standardContextual"/>
        </w:rPr>
        <w:tab/>
      </w:r>
      <w:r>
        <w:t>GenERAL Description</w:t>
      </w:r>
      <w:r>
        <w:tab/>
      </w:r>
      <w:r>
        <w:fldChar w:fldCharType="begin"/>
      </w:r>
      <w:r>
        <w:instrText xml:space="preserve"> PAGEREF _Toc182388242 \h </w:instrText>
      </w:r>
      <w:r>
        <w:fldChar w:fldCharType="separate"/>
      </w:r>
      <w:r>
        <w:t>2</w:t>
      </w:r>
      <w:r>
        <w:fldChar w:fldCharType="end"/>
      </w:r>
    </w:p>
    <w:p w14:paraId="43006144" w14:textId="438F5856"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PLANNING</w:t>
      </w:r>
      <w:r>
        <w:tab/>
      </w:r>
      <w:r>
        <w:fldChar w:fldCharType="begin"/>
      </w:r>
      <w:r>
        <w:instrText xml:space="preserve"> PAGEREF _Toc182388243 \h </w:instrText>
      </w:r>
      <w:r>
        <w:fldChar w:fldCharType="separate"/>
      </w:r>
      <w:r>
        <w:t>3</w:t>
      </w:r>
      <w:r>
        <w:fldChar w:fldCharType="end"/>
      </w:r>
    </w:p>
    <w:p w14:paraId="00A03EEF" w14:textId="40FDB6C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FEASABILITY STUDY</w:t>
      </w:r>
      <w:r>
        <w:tab/>
      </w:r>
      <w:r>
        <w:fldChar w:fldCharType="begin"/>
      </w:r>
      <w:r>
        <w:instrText xml:space="preserve"> PAGEREF _Toc182388244 \h </w:instrText>
      </w:r>
      <w:r>
        <w:fldChar w:fldCharType="separate"/>
      </w:r>
      <w:r>
        <w:t>3</w:t>
      </w:r>
      <w:r>
        <w:fldChar w:fldCharType="end"/>
      </w:r>
    </w:p>
    <w:p w14:paraId="1E9AF70C" w14:textId="77551777"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Design</w:t>
      </w:r>
      <w:r>
        <w:tab/>
      </w:r>
      <w:r>
        <w:fldChar w:fldCharType="begin"/>
      </w:r>
      <w:r>
        <w:instrText xml:space="preserve"> PAGEREF _Toc182388245 \h </w:instrText>
      </w:r>
      <w:r>
        <w:fldChar w:fldCharType="separate"/>
      </w:r>
      <w:r>
        <w:t>3</w:t>
      </w:r>
      <w:r>
        <w:fldChar w:fldCharType="end"/>
      </w:r>
    </w:p>
    <w:p w14:paraId="3A043EE2" w14:textId="7BAA25C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2"/>
          <w:lang w:val="en-IN" w:eastAsia="en-IN"/>
          <w14:ligatures w14:val="standardContextual"/>
        </w:rPr>
        <w:tab/>
      </w:r>
      <w:r w:rsidRPr="00A961B3">
        <w:rPr>
          <w:bCs/>
        </w:rPr>
        <w:t>Development (Implementation)</w:t>
      </w:r>
      <w:r>
        <w:tab/>
      </w:r>
      <w:r>
        <w:fldChar w:fldCharType="begin"/>
      </w:r>
      <w:r>
        <w:instrText xml:space="preserve"> PAGEREF _Toc182388246 \h </w:instrText>
      </w:r>
      <w:r>
        <w:fldChar w:fldCharType="separate"/>
      </w:r>
      <w:r>
        <w:t>4</w:t>
      </w:r>
      <w:r>
        <w:fldChar w:fldCharType="end"/>
      </w:r>
    </w:p>
    <w:p w14:paraId="4FED39EE" w14:textId="2B667BBB"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References</w:t>
      </w:r>
      <w:r>
        <w:tab/>
      </w:r>
      <w:r>
        <w:fldChar w:fldCharType="begin"/>
      </w:r>
      <w:r>
        <w:instrText xml:space="preserve"> PAGEREF _Toc182388247 \h </w:instrText>
      </w:r>
      <w:r>
        <w:fldChar w:fldCharType="separate"/>
      </w:r>
      <w:r>
        <w:t>4</w:t>
      </w:r>
      <w:r>
        <w:fldChar w:fldCharType="end"/>
      </w:r>
    </w:p>
    <w:p w14:paraId="5AD44F1A" w14:textId="0CA65206"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3.</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b w:val="0"/>
          <w:caps w:val="0"/>
        </w:rPr>
        <w:t>R</w:t>
      </w:r>
      <w:r w:rsidRPr="00A961B3">
        <w:rPr>
          <w:rFonts w:asciiTheme="minorHAnsi" w:hAnsiTheme="minorHAnsi" w:cstheme="minorHAnsi"/>
        </w:rPr>
        <w:t>OLES AND RESPONSIBILITIES</w:t>
      </w:r>
      <w:r>
        <w:tab/>
      </w:r>
      <w:r>
        <w:fldChar w:fldCharType="begin"/>
      </w:r>
      <w:r>
        <w:instrText xml:space="preserve"> PAGEREF _Toc182388248 \h </w:instrText>
      </w:r>
      <w:r>
        <w:fldChar w:fldCharType="separate"/>
      </w:r>
      <w:r>
        <w:t>4</w:t>
      </w:r>
      <w:r>
        <w:fldChar w:fldCharType="end"/>
      </w:r>
    </w:p>
    <w:p w14:paraId="1DEB8B03" w14:textId="1848F32D"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Executive Steering Committee</w:t>
      </w:r>
      <w:r>
        <w:tab/>
      </w:r>
      <w:r>
        <w:fldChar w:fldCharType="begin"/>
      </w:r>
      <w:r>
        <w:instrText xml:space="preserve"> PAGEREF _Toc182388249 \h </w:instrText>
      </w:r>
      <w:r>
        <w:fldChar w:fldCharType="separate"/>
      </w:r>
      <w:r>
        <w:t>5</w:t>
      </w:r>
      <w:r>
        <w:fldChar w:fldCharType="end"/>
      </w:r>
    </w:p>
    <w:p w14:paraId="7040C183" w14:textId="6597F175"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3.1.1.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_Toc182388250 \h </w:instrText>
      </w:r>
      <w:r>
        <w:fldChar w:fldCharType="separate"/>
      </w:r>
      <w:r>
        <w:t>5</w:t>
      </w:r>
      <w:r>
        <w:fldChar w:fldCharType="end"/>
      </w:r>
    </w:p>
    <w:p w14:paraId="7F4CAD1B" w14:textId="5DBF4378"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3.1.2.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_Toc182388251 \h </w:instrText>
      </w:r>
      <w:r>
        <w:fldChar w:fldCharType="separate"/>
      </w:r>
      <w:r>
        <w:t>5</w:t>
      </w:r>
      <w:r>
        <w:fldChar w:fldCharType="end"/>
      </w:r>
    </w:p>
    <w:p w14:paraId="3B99E204" w14:textId="41514268"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Sponsors</w:t>
      </w:r>
      <w:r>
        <w:tab/>
      </w:r>
      <w:r>
        <w:fldChar w:fldCharType="begin"/>
      </w:r>
      <w:r>
        <w:instrText xml:space="preserve"> PAGEREF _Toc182388252 \h </w:instrText>
      </w:r>
      <w:r>
        <w:fldChar w:fldCharType="separate"/>
      </w:r>
      <w:r>
        <w:t>5</w:t>
      </w:r>
      <w:r>
        <w:fldChar w:fldCharType="end"/>
      </w:r>
    </w:p>
    <w:p w14:paraId="19807B03" w14:textId="37EC558C"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Project Executive Sponsor</w:t>
      </w:r>
      <w:r>
        <w:tab/>
      </w:r>
      <w:r>
        <w:fldChar w:fldCharType="begin"/>
      </w:r>
      <w:r>
        <w:instrText xml:space="preserve"> PAGEREF _Toc182388253 \h </w:instrText>
      </w:r>
      <w:r>
        <w:fldChar w:fldCharType="separate"/>
      </w:r>
      <w:r>
        <w:t>5</w:t>
      </w:r>
      <w:r>
        <w:fldChar w:fldCharType="end"/>
      </w:r>
    </w:p>
    <w:p w14:paraId="70FBE779" w14:textId="136FCF82"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_Toc182388254 \h </w:instrText>
      </w:r>
      <w:r>
        <w:fldChar w:fldCharType="separate"/>
      </w:r>
      <w:r>
        <w:t>5</w:t>
      </w:r>
      <w:r>
        <w:fldChar w:fldCharType="end"/>
      </w:r>
    </w:p>
    <w:p w14:paraId="0AEBEE71" w14:textId="44141DE4"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_Toc182388255 \h </w:instrText>
      </w:r>
      <w:r>
        <w:fldChar w:fldCharType="separate"/>
      </w:r>
      <w:r>
        <w:t>5</w:t>
      </w:r>
      <w:r>
        <w:fldChar w:fldCharType="end"/>
      </w:r>
    </w:p>
    <w:p w14:paraId="182724AB" w14:textId="2AF8256A"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Project Business Sponsor</w:t>
      </w:r>
      <w:r>
        <w:tab/>
      </w:r>
      <w:r>
        <w:fldChar w:fldCharType="begin"/>
      </w:r>
      <w:r>
        <w:instrText xml:space="preserve"> PAGEREF _Toc182388256 \h </w:instrText>
      </w:r>
      <w:r>
        <w:fldChar w:fldCharType="separate"/>
      </w:r>
      <w:r>
        <w:t>5</w:t>
      </w:r>
      <w:r>
        <w:fldChar w:fldCharType="end"/>
      </w:r>
    </w:p>
    <w:p w14:paraId="30B66FC4" w14:textId="1F851F1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_Toc182388257 \h </w:instrText>
      </w:r>
      <w:r>
        <w:fldChar w:fldCharType="separate"/>
      </w:r>
      <w:r>
        <w:t>5</w:t>
      </w:r>
      <w:r>
        <w:fldChar w:fldCharType="end"/>
      </w:r>
    </w:p>
    <w:p w14:paraId="61EA7C28" w14:textId="42EDC3F9"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_Toc182388258 \h </w:instrText>
      </w:r>
      <w:r>
        <w:fldChar w:fldCharType="separate"/>
      </w:r>
      <w:r>
        <w:t>5</w:t>
      </w:r>
      <w:r>
        <w:fldChar w:fldCharType="end"/>
      </w:r>
    </w:p>
    <w:p w14:paraId="7BA9EF15" w14:textId="6319F23E"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Director</w:t>
      </w:r>
      <w:r>
        <w:tab/>
      </w:r>
      <w:r>
        <w:fldChar w:fldCharType="begin"/>
      </w:r>
      <w:r>
        <w:instrText xml:space="preserve"> PAGEREF _Toc182388259 \h </w:instrText>
      </w:r>
      <w:r>
        <w:fldChar w:fldCharType="separate"/>
      </w:r>
      <w:r>
        <w:t>5</w:t>
      </w:r>
      <w:r>
        <w:fldChar w:fldCharType="end"/>
      </w:r>
    </w:p>
    <w:p w14:paraId="4145EFB1" w14:textId="746B1B4A"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3.3.1.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_Toc182388260 \h </w:instrText>
      </w:r>
      <w:r>
        <w:fldChar w:fldCharType="separate"/>
      </w:r>
      <w:r>
        <w:t>5</w:t>
      </w:r>
      <w:r>
        <w:fldChar w:fldCharType="end"/>
      </w:r>
    </w:p>
    <w:p w14:paraId="330924E8" w14:textId="10F11BC1"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3.3.2.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_Toc182388261 \h </w:instrText>
      </w:r>
      <w:r>
        <w:fldChar w:fldCharType="separate"/>
      </w:r>
      <w:r>
        <w:t>6</w:t>
      </w:r>
      <w:r>
        <w:fldChar w:fldCharType="end"/>
      </w:r>
    </w:p>
    <w:p w14:paraId="00D99653" w14:textId="478FD0B9"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3.4.</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Manager</w:t>
      </w:r>
      <w:r>
        <w:tab/>
      </w:r>
      <w:r>
        <w:fldChar w:fldCharType="begin"/>
      </w:r>
      <w:r>
        <w:instrText xml:space="preserve"> PAGEREF _Toc182388262 \h </w:instrText>
      </w:r>
      <w:r>
        <w:fldChar w:fldCharType="separate"/>
      </w:r>
      <w:r>
        <w:t>6</w:t>
      </w:r>
      <w:r>
        <w:fldChar w:fldCharType="end"/>
      </w:r>
    </w:p>
    <w:p w14:paraId="3668B0EA" w14:textId="7C0D05BD"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3.4.1.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State Project Manager</w:t>
      </w:r>
      <w:r>
        <w:tab/>
      </w:r>
      <w:r>
        <w:fldChar w:fldCharType="begin"/>
      </w:r>
      <w:r>
        <w:instrText xml:space="preserve"> PAGEREF _Toc182388263 \h </w:instrText>
      </w:r>
      <w:r>
        <w:fldChar w:fldCharType="separate"/>
      </w:r>
      <w:r>
        <w:t>6</w:t>
      </w:r>
      <w:r>
        <w:fldChar w:fldCharType="end"/>
      </w:r>
    </w:p>
    <w:p w14:paraId="6957D4C7" w14:textId="59A95AF6"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_Toc182388264 \h </w:instrText>
      </w:r>
      <w:r>
        <w:fldChar w:fldCharType="separate"/>
      </w:r>
      <w:r>
        <w:t>6</w:t>
      </w:r>
      <w:r>
        <w:fldChar w:fldCharType="end"/>
      </w:r>
    </w:p>
    <w:p w14:paraId="698ABE71" w14:textId="5BF1F256"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_Toc182388265 \h </w:instrText>
      </w:r>
      <w:r>
        <w:fldChar w:fldCharType="separate"/>
      </w:r>
      <w:r>
        <w:t>6</w:t>
      </w:r>
      <w:r>
        <w:fldChar w:fldCharType="end"/>
      </w:r>
    </w:p>
    <w:p w14:paraId="0AB8E153" w14:textId="05331396"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3.4.2.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Vendor Project Manager</w:t>
      </w:r>
      <w:r>
        <w:tab/>
      </w:r>
      <w:r>
        <w:fldChar w:fldCharType="begin"/>
      </w:r>
      <w:r>
        <w:instrText xml:space="preserve"> PAGEREF _Toc182388266 \h </w:instrText>
      </w:r>
      <w:r>
        <w:fldChar w:fldCharType="separate"/>
      </w:r>
      <w:r>
        <w:t>6</w:t>
      </w:r>
      <w:r>
        <w:fldChar w:fldCharType="end"/>
      </w:r>
    </w:p>
    <w:p w14:paraId="71A8F2AF" w14:textId="65AD8C82"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_Toc182388267 \h </w:instrText>
      </w:r>
      <w:r>
        <w:fldChar w:fldCharType="separate"/>
      </w:r>
      <w:r>
        <w:t>6</w:t>
      </w:r>
      <w:r>
        <w:fldChar w:fldCharType="end"/>
      </w:r>
    </w:p>
    <w:p w14:paraId="797312FD" w14:textId="7C9147C8"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_Toc182388268 \h </w:instrText>
      </w:r>
      <w:r>
        <w:fldChar w:fldCharType="separate"/>
      </w:r>
      <w:r>
        <w:t>6</w:t>
      </w:r>
      <w:r>
        <w:fldChar w:fldCharType="end"/>
      </w:r>
    </w:p>
    <w:p w14:paraId="4EAC7802" w14:textId="289CE972"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3.5.</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Managers</w:t>
      </w:r>
      <w:r>
        <w:tab/>
      </w:r>
      <w:r>
        <w:fldChar w:fldCharType="begin"/>
      </w:r>
      <w:r>
        <w:instrText xml:space="preserve"> PAGEREF _Toc182388269 \h </w:instrText>
      </w:r>
      <w:r>
        <w:fldChar w:fldCharType="separate"/>
      </w:r>
      <w:r>
        <w:t>6</w:t>
      </w:r>
      <w:r>
        <w:fldChar w:fldCharType="end"/>
      </w:r>
    </w:p>
    <w:p w14:paraId="4984C78F" w14:textId="00ACDF84"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3.5.1.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State Requirements Manager</w:t>
      </w:r>
      <w:r>
        <w:tab/>
      </w:r>
      <w:r>
        <w:fldChar w:fldCharType="begin"/>
      </w:r>
      <w:r>
        <w:instrText xml:space="preserve"> PAGEREF _Toc182388270 \h </w:instrText>
      </w:r>
      <w:r>
        <w:fldChar w:fldCharType="separate"/>
      </w:r>
      <w:r>
        <w:t>6</w:t>
      </w:r>
      <w:r>
        <w:fldChar w:fldCharType="end"/>
      </w:r>
    </w:p>
    <w:p w14:paraId="05E882D5" w14:textId="72B62EBA"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lastRenderedPageBreak/>
        <w:t>3.5.1.1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_Toc182388271 \h </w:instrText>
      </w:r>
      <w:r>
        <w:fldChar w:fldCharType="separate"/>
      </w:r>
      <w:r>
        <w:t>6</w:t>
      </w:r>
      <w:r>
        <w:fldChar w:fldCharType="end"/>
      </w:r>
    </w:p>
    <w:p w14:paraId="43EFDC9A" w14:textId="559D104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_Toc182388272 \h </w:instrText>
      </w:r>
      <w:r>
        <w:fldChar w:fldCharType="separate"/>
      </w:r>
      <w:r>
        <w:t>7</w:t>
      </w:r>
      <w:r>
        <w:fldChar w:fldCharType="end"/>
      </w:r>
    </w:p>
    <w:p w14:paraId="63EED4C3" w14:textId="36E93F9D"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3.5.2.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Vendor Requirements Manager</w:t>
      </w:r>
      <w:r>
        <w:tab/>
      </w:r>
      <w:r>
        <w:fldChar w:fldCharType="begin"/>
      </w:r>
      <w:r>
        <w:instrText xml:space="preserve"> PAGEREF _Toc182388273 \h </w:instrText>
      </w:r>
      <w:r>
        <w:fldChar w:fldCharType="separate"/>
      </w:r>
      <w:r>
        <w:t>7</w:t>
      </w:r>
      <w:r>
        <w:fldChar w:fldCharType="end"/>
      </w:r>
    </w:p>
    <w:p w14:paraId="5C652E5B" w14:textId="4517B8E4"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_Toc182388274 \h </w:instrText>
      </w:r>
      <w:r>
        <w:fldChar w:fldCharType="separate"/>
      </w:r>
      <w:r>
        <w:t>7</w:t>
      </w:r>
      <w:r>
        <w:fldChar w:fldCharType="end"/>
      </w:r>
    </w:p>
    <w:p w14:paraId="30B03A04" w14:textId="70C076C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_Toc182388275 \h </w:instrText>
      </w:r>
      <w:r>
        <w:fldChar w:fldCharType="separate"/>
      </w:r>
      <w:r>
        <w:t>7</w:t>
      </w:r>
      <w:r>
        <w:fldChar w:fldCharType="end"/>
      </w:r>
    </w:p>
    <w:p w14:paraId="73AE86F0" w14:textId="7AAE8216"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4.</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REQUIREMENTS MANAGEMENT PROCESS</w:t>
      </w:r>
      <w:r>
        <w:tab/>
      </w:r>
      <w:r>
        <w:fldChar w:fldCharType="begin"/>
      </w:r>
      <w:r>
        <w:instrText xml:space="preserve"> PAGEREF _Toc182388276 \h </w:instrText>
      </w:r>
      <w:r>
        <w:fldChar w:fldCharType="separate"/>
      </w:r>
      <w:r>
        <w:t>7</w:t>
      </w:r>
      <w:r>
        <w:fldChar w:fldCharType="end"/>
      </w:r>
    </w:p>
    <w:p w14:paraId="097B9D14" w14:textId="05133AF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The Process</w:t>
      </w:r>
      <w:r>
        <w:tab/>
      </w:r>
      <w:r>
        <w:fldChar w:fldCharType="begin"/>
      </w:r>
      <w:r>
        <w:instrText xml:space="preserve"> PAGEREF _Toc182388277 \h </w:instrText>
      </w:r>
      <w:r>
        <w:fldChar w:fldCharType="separate"/>
      </w:r>
      <w:r>
        <w:t>8</w:t>
      </w:r>
      <w:r>
        <w:fldChar w:fldCharType="end"/>
      </w:r>
    </w:p>
    <w:p w14:paraId="6645AD5A" w14:textId="52FF8611"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5.</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Establish Controlled Requirements Repository</w:t>
      </w:r>
      <w:r>
        <w:tab/>
      </w:r>
      <w:r>
        <w:fldChar w:fldCharType="begin"/>
      </w:r>
      <w:r>
        <w:instrText xml:space="preserve"> PAGEREF _Toc182388278 \h </w:instrText>
      </w:r>
      <w:r>
        <w:fldChar w:fldCharType="separate"/>
      </w:r>
      <w:r>
        <w:t>10</w:t>
      </w:r>
      <w:r>
        <w:fldChar w:fldCharType="end"/>
      </w:r>
    </w:p>
    <w:p w14:paraId="1A185287" w14:textId="7D080F40"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Repository</w:t>
      </w:r>
      <w:r>
        <w:tab/>
      </w:r>
      <w:r>
        <w:fldChar w:fldCharType="begin"/>
      </w:r>
      <w:r>
        <w:instrText xml:space="preserve"> PAGEREF _Toc182388279 \h </w:instrText>
      </w:r>
      <w:r>
        <w:fldChar w:fldCharType="separate"/>
      </w:r>
      <w:r>
        <w:t>11</w:t>
      </w:r>
      <w:r>
        <w:fldChar w:fldCharType="end"/>
      </w:r>
    </w:p>
    <w:p w14:paraId="3222D00C" w14:textId="180494F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Create Requirements Baseline</w:t>
      </w:r>
      <w:r>
        <w:tab/>
      </w:r>
      <w:r>
        <w:fldChar w:fldCharType="begin"/>
      </w:r>
      <w:r>
        <w:instrText xml:space="preserve"> PAGEREF _Toc182388280 \h </w:instrText>
      </w:r>
      <w:r>
        <w:fldChar w:fldCharType="separate"/>
      </w:r>
      <w:r>
        <w:t>11</w:t>
      </w:r>
      <w:r>
        <w:fldChar w:fldCharType="end"/>
      </w:r>
    </w:p>
    <w:p w14:paraId="7C942F60" w14:textId="4423C105"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Load Requirements Baseline</w:t>
      </w:r>
      <w:r>
        <w:tab/>
      </w:r>
      <w:r>
        <w:fldChar w:fldCharType="begin"/>
      </w:r>
      <w:r>
        <w:instrText xml:space="preserve"> PAGEREF _Toc182388281 \h </w:instrText>
      </w:r>
      <w:r>
        <w:fldChar w:fldCharType="separate"/>
      </w:r>
      <w:r>
        <w:t>12</w:t>
      </w:r>
      <w:r>
        <w:fldChar w:fldCharType="end"/>
      </w:r>
    </w:p>
    <w:p w14:paraId="5BEA7FF7" w14:textId="419D0F1E"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Identify and Tag Requirement</w:t>
      </w:r>
      <w:r>
        <w:tab/>
      </w:r>
      <w:r>
        <w:fldChar w:fldCharType="begin"/>
      </w:r>
      <w:r>
        <w:instrText xml:space="preserve"> PAGEREF _Toc182388282 \h </w:instrText>
      </w:r>
      <w:r>
        <w:fldChar w:fldCharType="separate"/>
      </w:r>
      <w:r>
        <w:t>12</w:t>
      </w:r>
      <w:r>
        <w:fldChar w:fldCharType="end"/>
      </w:r>
    </w:p>
    <w:p w14:paraId="4E3C1DF1" w14:textId="5CFBD1F0"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5.2.3.</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Set Requirement Attributes</w:t>
      </w:r>
      <w:r>
        <w:tab/>
      </w:r>
      <w:r>
        <w:fldChar w:fldCharType="begin"/>
      </w:r>
      <w:r>
        <w:instrText xml:space="preserve"> PAGEREF _Toc182388283 \h </w:instrText>
      </w:r>
      <w:r>
        <w:fldChar w:fldCharType="separate"/>
      </w:r>
      <w:r>
        <w:t>12</w:t>
      </w:r>
      <w:r>
        <w:fldChar w:fldCharType="end"/>
      </w:r>
    </w:p>
    <w:p w14:paraId="73558003" w14:textId="06346DB0"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6.</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Perform Requirements Traceability</w:t>
      </w:r>
      <w:r>
        <w:tab/>
      </w:r>
      <w:r>
        <w:fldChar w:fldCharType="begin"/>
      </w:r>
      <w:r>
        <w:instrText xml:space="preserve"> PAGEREF _Toc182388284 \h </w:instrText>
      </w:r>
      <w:r>
        <w:fldChar w:fldCharType="separate"/>
      </w:r>
      <w:r>
        <w:t>12</w:t>
      </w:r>
      <w:r>
        <w:fldChar w:fldCharType="end"/>
      </w:r>
    </w:p>
    <w:p w14:paraId="321CEEA6" w14:textId="34FD9C9F"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7.</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Managing Requirements Change</w:t>
      </w:r>
      <w:r>
        <w:tab/>
      </w:r>
      <w:r>
        <w:fldChar w:fldCharType="begin"/>
      </w:r>
      <w:r>
        <w:instrText xml:space="preserve"> PAGEREF _Toc182388285 \h </w:instrText>
      </w:r>
      <w:r>
        <w:fldChar w:fldCharType="separate"/>
      </w:r>
      <w:r>
        <w:t>13</w:t>
      </w:r>
      <w:r>
        <w:fldChar w:fldCharType="end"/>
      </w:r>
    </w:p>
    <w:p w14:paraId="1AFC1E03" w14:textId="5576DC50"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Change Impact Assessment</w:t>
      </w:r>
      <w:r>
        <w:tab/>
      </w:r>
      <w:r>
        <w:fldChar w:fldCharType="begin"/>
      </w:r>
      <w:r>
        <w:instrText xml:space="preserve"> PAGEREF _Toc182388286 \h </w:instrText>
      </w:r>
      <w:r>
        <w:fldChar w:fldCharType="separate"/>
      </w:r>
      <w:r>
        <w:t>13</w:t>
      </w:r>
      <w:r>
        <w:fldChar w:fldCharType="end"/>
      </w:r>
    </w:p>
    <w:p w14:paraId="55182C69" w14:textId="447BF224"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Updating Baseline Requirements</w:t>
      </w:r>
      <w:r>
        <w:tab/>
      </w:r>
      <w:r>
        <w:fldChar w:fldCharType="begin"/>
      </w:r>
      <w:r>
        <w:instrText xml:space="preserve"> PAGEREF _Toc182388287 \h </w:instrText>
      </w:r>
      <w:r>
        <w:fldChar w:fldCharType="separate"/>
      </w:r>
      <w:r>
        <w:t>18</w:t>
      </w:r>
      <w:r>
        <w:fldChar w:fldCharType="end"/>
      </w:r>
    </w:p>
    <w:p w14:paraId="1B6C9163" w14:textId="7E0E496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Modification Update</w:t>
      </w:r>
      <w:r>
        <w:tab/>
      </w:r>
      <w:r>
        <w:fldChar w:fldCharType="begin"/>
      </w:r>
      <w:r>
        <w:instrText xml:space="preserve"> PAGEREF _Toc182388288 \h </w:instrText>
      </w:r>
      <w:r>
        <w:fldChar w:fldCharType="separate"/>
      </w:r>
      <w:r>
        <w:t>18</w:t>
      </w:r>
      <w:r>
        <w:fldChar w:fldCharType="end"/>
      </w:r>
    </w:p>
    <w:p w14:paraId="2F124341" w14:textId="36D6CCE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Addition Update</w:t>
      </w:r>
      <w:r>
        <w:tab/>
      </w:r>
      <w:r>
        <w:fldChar w:fldCharType="begin"/>
      </w:r>
      <w:r>
        <w:instrText xml:space="preserve"> PAGEREF _Toc182388289 \h </w:instrText>
      </w:r>
      <w:r>
        <w:fldChar w:fldCharType="separate"/>
      </w:r>
      <w:r>
        <w:t>19</w:t>
      </w:r>
      <w:r>
        <w:fldChar w:fldCharType="end"/>
      </w:r>
    </w:p>
    <w:p w14:paraId="6AAAE89B" w14:textId="6362C23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7.2.3.</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Deletion Update</w:t>
      </w:r>
      <w:r>
        <w:tab/>
      </w:r>
      <w:r>
        <w:fldChar w:fldCharType="begin"/>
      </w:r>
      <w:r>
        <w:instrText xml:space="preserve"> PAGEREF _Toc182388290 \h </w:instrText>
      </w:r>
      <w:r>
        <w:fldChar w:fldCharType="separate"/>
      </w:r>
      <w:r>
        <w:t>19</w:t>
      </w:r>
      <w:r>
        <w:fldChar w:fldCharType="end"/>
      </w:r>
    </w:p>
    <w:p w14:paraId="39AA73E7" w14:textId="5451276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Reviewing Traceability</w:t>
      </w:r>
      <w:r>
        <w:tab/>
      </w:r>
      <w:r>
        <w:fldChar w:fldCharType="begin"/>
      </w:r>
      <w:r>
        <w:instrText xml:space="preserve"> PAGEREF _Toc182388291 \h </w:instrText>
      </w:r>
      <w:r>
        <w:fldChar w:fldCharType="separate"/>
      </w:r>
      <w:r>
        <w:t>19</w:t>
      </w:r>
      <w:r>
        <w:fldChar w:fldCharType="end"/>
      </w:r>
    </w:p>
    <w:p w14:paraId="5B2D267B" w14:textId="44B5C622"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8.</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Requirement Metrics and Status Reporting</w:t>
      </w:r>
      <w:r>
        <w:tab/>
      </w:r>
      <w:r>
        <w:fldChar w:fldCharType="begin"/>
      </w:r>
      <w:r>
        <w:instrText xml:space="preserve"> PAGEREF _Toc182388292 \h </w:instrText>
      </w:r>
      <w:r>
        <w:fldChar w:fldCharType="separate"/>
      </w:r>
      <w:r>
        <w:t>20</w:t>
      </w:r>
      <w:r>
        <w:fldChar w:fldCharType="end"/>
      </w:r>
    </w:p>
    <w:p w14:paraId="6E2A140C" w14:textId="0860A213"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A.</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Overview of Requirements Traceability</w:t>
      </w:r>
      <w:r>
        <w:tab/>
      </w:r>
      <w:r>
        <w:fldChar w:fldCharType="begin"/>
      </w:r>
      <w:r>
        <w:instrText xml:space="preserve"> PAGEREF _Toc182388293 \h </w:instrText>
      </w:r>
      <w:r>
        <w:fldChar w:fldCharType="separate"/>
      </w:r>
      <w:r>
        <w:t>A-1</w:t>
      </w:r>
      <w:r>
        <w:fldChar w:fldCharType="end"/>
      </w:r>
    </w:p>
    <w:p w14:paraId="5F50089E" w14:textId="7196799C"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B.</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Example Requirements Tagging, Attributes, and Relationships</w:t>
      </w:r>
      <w:r>
        <w:tab/>
      </w:r>
      <w:r>
        <w:fldChar w:fldCharType="begin"/>
      </w:r>
      <w:r>
        <w:instrText xml:space="preserve"> PAGEREF _Toc182388294 \h </w:instrText>
      </w:r>
      <w:r>
        <w:fldChar w:fldCharType="separate"/>
      </w:r>
      <w:r>
        <w:t>B-1</w:t>
      </w:r>
      <w:r>
        <w:fldChar w:fldCharType="end"/>
      </w:r>
    </w:p>
    <w:p w14:paraId="1C6783C5" w14:textId="78291F49"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C.</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Traceability Metrics and Reporting</w:t>
      </w:r>
      <w:r>
        <w:tab/>
      </w:r>
      <w:r>
        <w:fldChar w:fldCharType="begin"/>
      </w:r>
      <w:r>
        <w:instrText xml:space="preserve"> PAGEREF _Toc182388295 \h </w:instrText>
      </w:r>
      <w:r>
        <w:fldChar w:fldCharType="separate"/>
      </w:r>
      <w:r>
        <w:t>C-1</w:t>
      </w:r>
      <w:r>
        <w:fldChar w:fldCharType="end"/>
      </w:r>
    </w:p>
    <w:p w14:paraId="4A36E565" w14:textId="4436F1C1"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D.</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COTS, MOTS, AND CUSTOM CONSIDERATIONS</w:t>
      </w:r>
      <w:r>
        <w:tab/>
      </w:r>
      <w:r>
        <w:fldChar w:fldCharType="begin"/>
      </w:r>
      <w:r>
        <w:instrText xml:space="preserve"> PAGEREF _Toc182388296 \h </w:instrText>
      </w:r>
      <w:r>
        <w:fldChar w:fldCharType="separate"/>
      </w:r>
      <w:r>
        <w:t>D-1</w:t>
      </w:r>
      <w:r>
        <w:fldChar w:fldCharType="end"/>
      </w:r>
    </w:p>
    <w:p w14:paraId="285FEB67" w14:textId="370B42D0" w:rsidR="00647F5F" w:rsidRPr="005A17C9" w:rsidRDefault="002871C7" w:rsidP="00647F5F">
      <w:pPr>
        <w:pStyle w:val="TOC1"/>
        <w:rPr>
          <w:rFonts w:asciiTheme="minorHAnsi" w:hAnsiTheme="minorHAnsi" w:cstheme="minorHAnsi"/>
        </w:rPr>
        <w:sectPr w:rsidR="00647F5F" w:rsidRPr="005A17C9" w:rsidSect="0060068A">
          <w:headerReference w:type="default" r:id="rId18"/>
          <w:footerReference w:type="default" r:id="rId19"/>
          <w:footnotePr>
            <w:numRestart w:val="eachSect"/>
          </w:footnotePr>
          <w:pgSz w:w="12240" w:h="15840" w:code="1"/>
          <w:pgMar w:top="1620" w:right="1440" w:bottom="1440" w:left="1440" w:header="720" w:footer="720" w:gutter="0"/>
          <w:pgNumType w:fmt="lowerRoman" w:start="2"/>
          <w:cols w:space="720"/>
          <w:docGrid w:linePitch="360"/>
        </w:sectPr>
      </w:pPr>
      <w:r w:rsidRPr="005A17C9">
        <w:rPr>
          <w:rFonts w:asciiTheme="minorHAnsi" w:hAnsiTheme="minorHAnsi" w:cstheme="minorHAnsi"/>
        </w:rPr>
        <w:fldChar w:fldCharType="end"/>
      </w:r>
    </w:p>
    <w:p w14:paraId="285FEB68" w14:textId="77777777" w:rsidR="00647F5F" w:rsidRPr="005A17C9" w:rsidRDefault="00647F5F" w:rsidP="00647F5F">
      <w:pPr>
        <w:rPr>
          <w:rFonts w:asciiTheme="minorHAnsi" w:hAnsiTheme="minorHAnsi" w:cstheme="minorHAnsi"/>
        </w:rPr>
        <w:sectPr w:rsidR="00647F5F" w:rsidRPr="005A17C9" w:rsidSect="00647F5F">
          <w:footerReference w:type="default" r:id="rId20"/>
          <w:footnotePr>
            <w:numRestart w:val="eachSect"/>
          </w:footnotePr>
          <w:type w:val="continuous"/>
          <w:pgSz w:w="12240" w:h="15840" w:code="1"/>
          <w:pgMar w:top="1440" w:right="1440" w:bottom="1440" w:left="1440" w:header="720" w:footer="720" w:gutter="0"/>
          <w:pgNumType w:start="1"/>
          <w:cols w:space="720"/>
          <w:docGrid w:linePitch="360"/>
        </w:sectPr>
      </w:pPr>
    </w:p>
    <w:p w14:paraId="285FEB69" w14:textId="77777777" w:rsidR="00BF24EE" w:rsidRPr="005A17C9" w:rsidRDefault="00695C48" w:rsidP="00E57A28">
      <w:pPr>
        <w:pStyle w:val="Heading1"/>
        <w:jc w:val="both"/>
        <w:rPr>
          <w:rFonts w:asciiTheme="minorHAnsi" w:hAnsiTheme="minorHAnsi" w:cstheme="minorHAnsi"/>
        </w:rPr>
      </w:pPr>
      <w:bookmarkStart w:id="0" w:name="_Toc182388238"/>
      <w:r w:rsidRPr="005A17C9">
        <w:rPr>
          <w:rFonts w:asciiTheme="minorHAnsi" w:hAnsiTheme="minorHAnsi" w:cstheme="minorHAnsi"/>
        </w:rPr>
        <w:lastRenderedPageBreak/>
        <w:t>Introduction</w:t>
      </w:r>
      <w:bookmarkEnd w:id="0"/>
    </w:p>
    <w:p w14:paraId="510A3EC3" w14:textId="79967782" w:rsidR="00716102" w:rsidRDefault="00716102" w:rsidP="00E57A28">
      <w:pPr>
        <w:pStyle w:val="Heading2"/>
        <w:ind w:left="709"/>
        <w:jc w:val="both"/>
        <w:rPr>
          <w:rFonts w:asciiTheme="minorHAnsi" w:hAnsiTheme="minorHAnsi" w:cstheme="minorHAnsi"/>
        </w:rPr>
      </w:pPr>
      <w:bookmarkStart w:id="1" w:name="_Toc182388239"/>
      <w:r>
        <w:rPr>
          <w:rFonts w:asciiTheme="minorHAnsi" w:hAnsiTheme="minorHAnsi" w:cstheme="minorHAnsi"/>
        </w:rPr>
        <w:t xml:space="preserve">Purpose </w:t>
      </w:r>
      <w:r w:rsidR="00BD569F">
        <w:rPr>
          <w:rFonts w:asciiTheme="minorHAnsi" w:hAnsiTheme="minorHAnsi" w:cstheme="minorHAnsi"/>
        </w:rPr>
        <w:t>of this Document</w:t>
      </w:r>
      <w:bookmarkEnd w:id="1"/>
    </w:p>
    <w:p w14:paraId="3AE349D9" w14:textId="111C1659" w:rsidR="00B87BF7" w:rsidRDefault="00B87BF7" w:rsidP="00E57A28">
      <w:pPr>
        <w:jc w:val="both"/>
        <w:rPr>
          <w:rFonts w:ascii="Calibri" w:hAnsi="Calibri" w:cs="Calibri"/>
        </w:rPr>
      </w:pPr>
      <w:r w:rsidRPr="00B87BF7">
        <w:rPr>
          <w:rFonts w:ascii="Calibri" w:hAnsi="Calibri" w:cs="Calibri"/>
        </w:rPr>
        <w:t>The purpose of this Requirements Specification document is to clearly define and outline the functional and non-functional requirements for the development of the "</w:t>
      </w:r>
      <w:r w:rsidR="00F2151E">
        <w:rPr>
          <w:rFonts w:ascii="Calibri" w:hAnsi="Calibri" w:cs="Calibri"/>
        </w:rPr>
        <w:t>Bank Management System</w:t>
      </w:r>
      <w:r w:rsidRPr="00B87BF7">
        <w:rPr>
          <w:rFonts w:ascii="Calibri" w:hAnsi="Calibri" w:cs="Calibri"/>
        </w:rPr>
        <w:t>" software application. This document serves as a foundation for both the development and the validation processes, ensuring that all stakeholders, including developers, testers, and end-users, have a shared understanding of the project's objectives. By detailing the specific requirements, expectations, and constraints of the system, this document aims to minimize any ambiguity and set a clear roadmap for the design, development, and implementation of the application. It will also act as a reference point throughout the project's lifecycle to ensure that the delivered product aligns with the defined goals.</w:t>
      </w:r>
    </w:p>
    <w:p w14:paraId="401B10F9" w14:textId="477A36B9" w:rsidR="009606F1" w:rsidRPr="00DD2873" w:rsidRDefault="009606F1" w:rsidP="00E57A28">
      <w:pPr>
        <w:pStyle w:val="Heading2"/>
        <w:ind w:left="720" w:hanging="691"/>
        <w:jc w:val="both"/>
        <w:rPr>
          <w:rFonts w:asciiTheme="minorHAnsi" w:hAnsiTheme="minorHAnsi" w:cstheme="minorHAnsi"/>
        </w:rPr>
      </w:pPr>
      <w:bookmarkStart w:id="2" w:name="_Toc182388240"/>
      <w:r w:rsidRPr="00DD2873">
        <w:rPr>
          <w:rFonts w:asciiTheme="minorHAnsi" w:hAnsiTheme="minorHAnsi" w:cstheme="minorHAnsi"/>
        </w:rPr>
        <w:t>Scope of this Document</w:t>
      </w:r>
      <w:bookmarkEnd w:id="2"/>
    </w:p>
    <w:p w14:paraId="7E105D8A" w14:textId="1E5E9542" w:rsidR="00B87BF7" w:rsidRDefault="009606F1" w:rsidP="00E57A28">
      <w:pPr>
        <w:jc w:val="both"/>
        <w:rPr>
          <w:rFonts w:ascii="Calibri" w:hAnsi="Calibri" w:cs="Calibri"/>
          <w:lang w:val="en-GB"/>
        </w:rPr>
      </w:pPr>
      <w:r w:rsidRPr="009606F1">
        <w:rPr>
          <w:rFonts w:ascii="Calibri" w:hAnsi="Calibri" w:cs="Calibri"/>
          <w:lang w:val="en-GB"/>
        </w:rPr>
        <w:t>This document encompasses all the essential details needed to develop the "</w:t>
      </w:r>
      <w:r w:rsidR="00F2151E">
        <w:rPr>
          <w:rFonts w:ascii="Calibri" w:hAnsi="Calibri" w:cs="Calibri"/>
          <w:lang w:val="en-GB"/>
        </w:rPr>
        <w:t>Bank Management System</w:t>
      </w:r>
      <w:r w:rsidRPr="009606F1">
        <w:rPr>
          <w:rFonts w:ascii="Calibri" w:hAnsi="Calibri" w:cs="Calibri"/>
          <w:lang w:val="en-GB"/>
        </w:rPr>
        <w:t>" software application. It covers the full range of functionalities, including user interface requirements, system architecture, and integration with other platforms or services. The scope also includes system performance and security requirements, data management strategies, and user accessibility features. Additionally, the document highlights the expected development timeline, resource allocation, and associated costs to deliver the product to completion. By thoroughly addressing both technical and business considerations, this document will ensure that the project stays within budget, meets deadlines, and satisfies the end-users' needs. The value this document provides to the customer includes a clear framework for understanding the project's goals, deliverables, and the expected outcomes.</w:t>
      </w:r>
    </w:p>
    <w:p w14:paraId="429C722B" w14:textId="77777777" w:rsidR="00B05B25" w:rsidRPr="00B05B25" w:rsidRDefault="00B05B25" w:rsidP="00E57A28">
      <w:pPr>
        <w:pStyle w:val="Heading2"/>
        <w:ind w:left="720" w:hanging="691"/>
        <w:jc w:val="both"/>
        <w:rPr>
          <w:rFonts w:asciiTheme="minorHAnsi" w:hAnsiTheme="minorHAnsi" w:cstheme="minorHAnsi"/>
        </w:rPr>
      </w:pPr>
      <w:bookmarkStart w:id="3" w:name="_Toc182388241"/>
      <w:r w:rsidRPr="00B05B25">
        <w:rPr>
          <w:rFonts w:asciiTheme="minorHAnsi" w:hAnsiTheme="minorHAnsi" w:cstheme="minorHAnsi"/>
        </w:rPr>
        <w:t>Overview</w:t>
      </w:r>
      <w:bookmarkEnd w:id="3"/>
    </w:p>
    <w:p w14:paraId="06D4AA86" w14:textId="259380EF" w:rsidR="00B05B25" w:rsidRPr="00B05B25" w:rsidRDefault="00B05B25" w:rsidP="00E57A28">
      <w:pPr>
        <w:jc w:val="both"/>
        <w:rPr>
          <w:rFonts w:ascii="Calibri" w:hAnsi="Calibri" w:cs="Calibri"/>
          <w:lang w:val="en-IN"/>
        </w:rPr>
      </w:pPr>
      <w:r w:rsidRPr="00B05B25">
        <w:rPr>
          <w:rFonts w:ascii="Calibri" w:hAnsi="Calibri" w:cs="Calibri"/>
          <w:lang w:val="en-IN"/>
        </w:rPr>
        <w:t>The "</w:t>
      </w:r>
      <w:r w:rsidR="00F2151E">
        <w:rPr>
          <w:rFonts w:ascii="Calibri" w:hAnsi="Calibri" w:cs="Calibri"/>
          <w:lang w:val="en-IN"/>
        </w:rPr>
        <w:t>Bank Management System</w:t>
      </w:r>
      <w:r w:rsidRPr="00B05B25">
        <w:rPr>
          <w:rFonts w:ascii="Calibri" w:hAnsi="Calibri" w:cs="Calibri"/>
          <w:lang w:val="en-IN"/>
        </w:rPr>
        <w:t xml:space="preserve">" software application is a user-friendly platform designed to help individuals store, manage, and organize their </w:t>
      </w:r>
      <w:r w:rsidR="00F2151E">
        <w:rPr>
          <w:rFonts w:ascii="Calibri" w:hAnsi="Calibri" w:cs="Calibri"/>
          <w:lang w:val="en-IN"/>
        </w:rPr>
        <w:t>bank account</w:t>
      </w:r>
      <w:r w:rsidRPr="00B05B25">
        <w:rPr>
          <w:rFonts w:ascii="Calibri" w:hAnsi="Calibri" w:cs="Calibri"/>
          <w:lang w:val="en-IN"/>
        </w:rPr>
        <w:t xml:space="preserve"> efficiently. Users can add, delete, and search for </w:t>
      </w:r>
      <w:r w:rsidR="00F2151E">
        <w:rPr>
          <w:rFonts w:ascii="Calibri" w:hAnsi="Calibri" w:cs="Calibri"/>
          <w:lang w:val="en-IN"/>
        </w:rPr>
        <w:t>an account</w:t>
      </w:r>
      <w:r>
        <w:rPr>
          <w:rFonts w:ascii="Calibri" w:hAnsi="Calibri" w:cs="Calibri"/>
          <w:lang w:val="en-IN"/>
        </w:rPr>
        <w:t xml:space="preserve">. </w:t>
      </w:r>
      <w:r w:rsidRPr="00B05B25">
        <w:rPr>
          <w:rFonts w:ascii="Calibri" w:hAnsi="Calibri" w:cs="Calibri"/>
          <w:lang w:val="en-IN"/>
        </w:rPr>
        <w:t>The application will feature an intuitive user interface, ensuring ease of use for individuals with varying levels of technical expertise.</w:t>
      </w:r>
      <w:r w:rsidR="00B32752">
        <w:rPr>
          <w:rFonts w:ascii="Calibri" w:hAnsi="Calibri" w:cs="Calibri"/>
          <w:lang w:val="en-IN"/>
        </w:rPr>
        <w:t xml:space="preserve"> </w:t>
      </w:r>
      <w:r w:rsidRPr="00B05B25">
        <w:rPr>
          <w:rFonts w:ascii="Calibri" w:hAnsi="Calibri" w:cs="Calibri"/>
          <w:lang w:val="en-IN"/>
        </w:rPr>
        <w:t>The product is intended to be lightweight, fast, and responsive</w:t>
      </w:r>
      <w:r w:rsidR="00B32752">
        <w:rPr>
          <w:rFonts w:ascii="Calibri" w:hAnsi="Calibri" w:cs="Calibri"/>
          <w:lang w:val="en-IN"/>
        </w:rPr>
        <w:t xml:space="preserve">. </w:t>
      </w:r>
      <w:r w:rsidRPr="00B05B25">
        <w:rPr>
          <w:rFonts w:ascii="Calibri" w:hAnsi="Calibri" w:cs="Calibri"/>
          <w:lang w:val="en-IN"/>
        </w:rPr>
        <w:t>The overall goal of the "</w:t>
      </w:r>
      <w:r w:rsidR="00F2151E">
        <w:rPr>
          <w:rFonts w:ascii="Calibri" w:hAnsi="Calibri" w:cs="Calibri"/>
          <w:lang w:val="en-IN"/>
        </w:rPr>
        <w:t>Bank Management System</w:t>
      </w:r>
      <w:r w:rsidRPr="00B05B25">
        <w:rPr>
          <w:rFonts w:ascii="Calibri" w:hAnsi="Calibri" w:cs="Calibri"/>
          <w:lang w:val="en-IN"/>
        </w:rPr>
        <w:t xml:space="preserve">" application is to provide a reliable, seamless solution for managing personal or professional </w:t>
      </w:r>
      <w:r w:rsidR="00F2151E">
        <w:rPr>
          <w:rFonts w:ascii="Calibri" w:hAnsi="Calibri" w:cs="Calibri"/>
          <w:lang w:val="en-IN"/>
        </w:rPr>
        <w:t xml:space="preserve">account </w:t>
      </w:r>
      <w:r w:rsidRPr="00B05B25">
        <w:rPr>
          <w:rFonts w:ascii="Calibri" w:hAnsi="Calibri" w:cs="Calibri"/>
          <w:lang w:val="en-IN"/>
        </w:rPr>
        <w:t>information in an organized and efficient manner.</w:t>
      </w:r>
    </w:p>
    <w:p w14:paraId="31148B3D" w14:textId="77777777" w:rsidR="00B05B25" w:rsidRDefault="00B05B25" w:rsidP="00E57A28">
      <w:pPr>
        <w:jc w:val="both"/>
        <w:rPr>
          <w:rFonts w:ascii="Calibri" w:hAnsi="Calibri" w:cs="Calibri"/>
          <w:lang w:val="en-IN"/>
        </w:rPr>
      </w:pPr>
    </w:p>
    <w:p w14:paraId="13AA1658" w14:textId="77777777" w:rsidR="00386EE7" w:rsidRDefault="00386EE7" w:rsidP="00E57A28">
      <w:pPr>
        <w:jc w:val="both"/>
        <w:rPr>
          <w:rFonts w:ascii="Calibri" w:hAnsi="Calibri" w:cs="Calibri"/>
          <w:lang w:val="en-IN"/>
        </w:rPr>
      </w:pPr>
    </w:p>
    <w:p w14:paraId="479EFB7E" w14:textId="77777777" w:rsidR="00386EE7" w:rsidRPr="00B05B25" w:rsidRDefault="00386EE7" w:rsidP="00E57A28">
      <w:pPr>
        <w:jc w:val="both"/>
        <w:rPr>
          <w:rFonts w:ascii="Calibri" w:hAnsi="Calibri" w:cs="Calibri"/>
          <w:lang w:val="en-IN"/>
        </w:rPr>
      </w:pPr>
    </w:p>
    <w:p w14:paraId="1077C9DD" w14:textId="17AB0005" w:rsidR="00C00328" w:rsidRDefault="00C00328" w:rsidP="00E57A28">
      <w:pPr>
        <w:pStyle w:val="Heading1"/>
        <w:jc w:val="both"/>
      </w:pPr>
      <w:bookmarkStart w:id="4" w:name="_Toc182388242"/>
      <w:r>
        <w:lastRenderedPageBreak/>
        <w:t>GenERAL Description</w:t>
      </w:r>
      <w:bookmarkEnd w:id="4"/>
    </w:p>
    <w:p w14:paraId="0AEA8F30" w14:textId="63FECC0D" w:rsidR="001D7D7B" w:rsidRPr="001D7D7B" w:rsidRDefault="001D7D7B" w:rsidP="00E57A28">
      <w:pPr>
        <w:jc w:val="both"/>
        <w:rPr>
          <w:rFonts w:ascii="Calibri" w:hAnsi="Calibri" w:cs="Calibri"/>
          <w:lang w:val="en-IN"/>
        </w:rPr>
      </w:pPr>
      <w:r w:rsidRPr="001D7D7B">
        <w:rPr>
          <w:rFonts w:ascii="Calibri" w:hAnsi="Calibri" w:cs="Calibri"/>
          <w:lang w:val="en-IN"/>
        </w:rPr>
        <w:t xml:space="preserve">The </w:t>
      </w:r>
      <w:r w:rsidRPr="001D7D7B">
        <w:rPr>
          <w:rFonts w:ascii="Calibri" w:hAnsi="Calibri" w:cs="Calibri"/>
          <w:b/>
          <w:bCs/>
          <w:lang w:val="en-IN"/>
        </w:rPr>
        <w:t>"</w:t>
      </w:r>
      <w:r w:rsidR="00F2151E">
        <w:rPr>
          <w:rFonts w:ascii="Calibri" w:hAnsi="Calibri" w:cs="Calibri"/>
          <w:b/>
          <w:bCs/>
          <w:lang w:val="en-IN"/>
        </w:rPr>
        <w:t>Bank Management System</w:t>
      </w:r>
      <w:r w:rsidRPr="001D7D7B">
        <w:rPr>
          <w:rFonts w:ascii="Calibri" w:hAnsi="Calibri" w:cs="Calibri"/>
          <w:b/>
          <w:bCs/>
          <w:lang w:val="en-IN"/>
        </w:rPr>
        <w:t>"</w:t>
      </w:r>
      <w:r w:rsidRPr="001D7D7B">
        <w:rPr>
          <w:rFonts w:ascii="Calibri" w:hAnsi="Calibri" w:cs="Calibri"/>
          <w:lang w:val="en-IN"/>
        </w:rPr>
        <w:t xml:space="preserve"> application is a comprehensive yet simple-to-use software solution designed to help users efficiently store, manage, and organize their</w:t>
      </w:r>
      <w:r w:rsidR="000402B4">
        <w:rPr>
          <w:rFonts w:ascii="Calibri" w:hAnsi="Calibri" w:cs="Calibri"/>
          <w:lang w:val="en-IN"/>
        </w:rPr>
        <w:t xml:space="preserve"> account </w:t>
      </w:r>
      <w:r w:rsidRPr="001D7D7B">
        <w:rPr>
          <w:rFonts w:ascii="Calibri" w:hAnsi="Calibri" w:cs="Calibri"/>
          <w:lang w:val="en-IN"/>
        </w:rPr>
        <w:t xml:space="preserve">information. Whether for personal or professional use, the application provides a central location where individuals can maintain detailed records of </w:t>
      </w:r>
      <w:r w:rsidR="000402B4">
        <w:rPr>
          <w:rFonts w:ascii="Calibri" w:hAnsi="Calibri" w:cs="Calibri"/>
          <w:lang w:val="en-IN"/>
        </w:rPr>
        <w:t>employee login, creation of an account, check balance in an account, transfer money from an account, deduct money from an account, close an account.</w:t>
      </w:r>
    </w:p>
    <w:p w14:paraId="6383D98F" w14:textId="1E3234C3" w:rsidR="001D7D7B" w:rsidRPr="001D7D7B" w:rsidRDefault="001D7D7B" w:rsidP="00E57A28">
      <w:pPr>
        <w:jc w:val="both"/>
        <w:rPr>
          <w:rFonts w:ascii="Calibri" w:hAnsi="Calibri" w:cs="Calibri"/>
          <w:lang w:val="en-IN"/>
        </w:rPr>
      </w:pPr>
      <w:r w:rsidRPr="001D7D7B">
        <w:rPr>
          <w:rFonts w:ascii="Calibri" w:hAnsi="Calibri" w:cs="Calibri"/>
          <w:lang w:val="en-IN"/>
        </w:rPr>
        <w:t xml:space="preserve">The primary functions of the application include adding, </w:t>
      </w:r>
      <w:r w:rsidR="00C16257">
        <w:rPr>
          <w:rFonts w:ascii="Calibri" w:hAnsi="Calibri" w:cs="Calibri"/>
          <w:lang w:val="en-IN"/>
        </w:rPr>
        <w:t xml:space="preserve">searching </w:t>
      </w:r>
      <w:r w:rsidRPr="001D7D7B">
        <w:rPr>
          <w:rFonts w:ascii="Calibri" w:hAnsi="Calibri" w:cs="Calibri"/>
          <w:lang w:val="en-IN"/>
        </w:rPr>
        <w:t xml:space="preserve">and deleting </w:t>
      </w:r>
      <w:r w:rsidR="000402B4">
        <w:rPr>
          <w:rFonts w:ascii="Calibri" w:hAnsi="Calibri" w:cs="Calibri"/>
          <w:lang w:val="en-IN"/>
        </w:rPr>
        <w:t>account</w:t>
      </w:r>
      <w:r w:rsidRPr="001D7D7B">
        <w:rPr>
          <w:rFonts w:ascii="Calibri" w:hAnsi="Calibri" w:cs="Calibri"/>
          <w:lang w:val="en-IN"/>
        </w:rPr>
        <w:t xml:space="preserve">s. With a focus on user-friendliness, the application ensures that individuals of all technical skill levels can manage their </w:t>
      </w:r>
      <w:r w:rsidR="000402B4">
        <w:rPr>
          <w:rFonts w:ascii="Calibri" w:hAnsi="Calibri" w:cs="Calibri"/>
          <w:lang w:val="en-IN"/>
        </w:rPr>
        <w:t>account</w:t>
      </w:r>
      <w:r w:rsidRPr="001D7D7B">
        <w:rPr>
          <w:rFonts w:ascii="Calibri" w:hAnsi="Calibri" w:cs="Calibri"/>
          <w:lang w:val="en-IN"/>
        </w:rPr>
        <w:t>s without encountering steep learning curves or complex procedures.</w:t>
      </w:r>
    </w:p>
    <w:p w14:paraId="543E3AD5" w14:textId="1D02EBC9" w:rsidR="001D7D7B" w:rsidRPr="001D7D7B" w:rsidRDefault="001D7D7B" w:rsidP="00E57A28">
      <w:pPr>
        <w:jc w:val="both"/>
        <w:rPr>
          <w:rFonts w:ascii="Calibri" w:hAnsi="Calibri" w:cs="Calibri"/>
          <w:lang w:val="en-IN"/>
        </w:rPr>
      </w:pPr>
      <w:r w:rsidRPr="001D7D7B">
        <w:rPr>
          <w:rFonts w:ascii="Calibri" w:hAnsi="Calibri" w:cs="Calibri"/>
          <w:lang w:val="en-IN"/>
        </w:rPr>
        <w:t xml:space="preserve">Key features of the </w:t>
      </w:r>
      <w:r w:rsidR="000402B4">
        <w:rPr>
          <w:rFonts w:ascii="Calibri" w:hAnsi="Calibri" w:cs="Calibri"/>
          <w:b/>
          <w:bCs/>
          <w:lang w:val="en-IN"/>
        </w:rPr>
        <w:t>Bank Management System</w:t>
      </w:r>
      <w:r w:rsidRPr="001D7D7B">
        <w:rPr>
          <w:rFonts w:ascii="Calibri" w:hAnsi="Calibri" w:cs="Calibri"/>
          <w:lang w:val="en-IN"/>
        </w:rPr>
        <w:t xml:space="preserve"> include:</w:t>
      </w:r>
    </w:p>
    <w:p w14:paraId="7263EF31" w14:textId="2A9E9DC8" w:rsidR="001D7D7B" w:rsidRPr="001D7D7B" w:rsidRDefault="000402B4" w:rsidP="000402B4">
      <w:pPr>
        <w:jc w:val="both"/>
        <w:rPr>
          <w:rFonts w:ascii="Calibri" w:hAnsi="Calibri" w:cs="Calibri"/>
          <w:lang w:val="en-IN"/>
        </w:rPr>
      </w:pPr>
      <w:r>
        <w:rPr>
          <w:rFonts w:ascii="Calibri" w:hAnsi="Calibri" w:cs="Calibri"/>
          <w:b/>
          <w:bCs/>
          <w:lang w:val="en-IN"/>
        </w:rPr>
        <w:t>Account</w:t>
      </w:r>
      <w:r w:rsidR="001D7D7B" w:rsidRPr="001D7D7B">
        <w:rPr>
          <w:rFonts w:ascii="Calibri" w:hAnsi="Calibri" w:cs="Calibri"/>
          <w:b/>
          <w:bCs/>
          <w:lang w:val="en-IN"/>
        </w:rPr>
        <w:t xml:space="preserve"> Management</w:t>
      </w:r>
      <w:r w:rsidR="001D7D7B" w:rsidRPr="001D7D7B">
        <w:rPr>
          <w:rFonts w:ascii="Calibri" w:hAnsi="Calibri" w:cs="Calibri"/>
          <w:lang w:val="en-IN"/>
        </w:rPr>
        <w:t xml:space="preserve">: Users can easily create new </w:t>
      </w:r>
      <w:r>
        <w:rPr>
          <w:rFonts w:ascii="Calibri" w:hAnsi="Calibri" w:cs="Calibri"/>
          <w:lang w:val="en-IN"/>
        </w:rPr>
        <w:t>account</w:t>
      </w:r>
      <w:r w:rsidR="001D7D7B" w:rsidRPr="001D7D7B">
        <w:rPr>
          <w:rFonts w:ascii="Calibri" w:hAnsi="Calibri" w:cs="Calibri"/>
          <w:lang w:val="en-IN"/>
        </w:rPr>
        <w:t xml:space="preserve"> entries, </w:t>
      </w:r>
      <w:r w:rsidR="00C16257">
        <w:rPr>
          <w:rFonts w:ascii="Calibri" w:hAnsi="Calibri" w:cs="Calibri"/>
          <w:lang w:val="en-IN"/>
        </w:rPr>
        <w:t>search</w:t>
      </w:r>
      <w:r w:rsidR="001D7D7B" w:rsidRPr="001D7D7B">
        <w:rPr>
          <w:rFonts w:ascii="Calibri" w:hAnsi="Calibri" w:cs="Calibri"/>
          <w:lang w:val="en-IN"/>
        </w:rPr>
        <w:t xml:space="preserve"> existing information, and remove outdated or unnecessary </w:t>
      </w:r>
      <w:r>
        <w:rPr>
          <w:rFonts w:ascii="Calibri" w:hAnsi="Calibri" w:cs="Calibri"/>
          <w:lang w:val="en-IN"/>
        </w:rPr>
        <w:t>account</w:t>
      </w:r>
      <w:r w:rsidR="001D7D7B" w:rsidRPr="001D7D7B">
        <w:rPr>
          <w:rFonts w:ascii="Calibri" w:hAnsi="Calibri" w:cs="Calibri"/>
          <w:lang w:val="en-IN"/>
        </w:rPr>
        <w:t xml:space="preserve">s. Each </w:t>
      </w:r>
      <w:r>
        <w:rPr>
          <w:rFonts w:ascii="Calibri" w:hAnsi="Calibri" w:cs="Calibri"/>
          <w:lang w:val="en-IN"/>
        </w:rPr>
        <w:t>account</w:t>
      </w:r>
      <w:r w:rsidR="001D7D7B" w:rsidRPr="001D7D7B">
        <w:rPr>
          <w:rFonts w:ascii="Calibri" w:hAnsi="Calibri" w:cs="Calibri"/>
          <w:lang w:val="en-IN"/>
        </w:rPr>
        <w:t xml:space="preserve"> record can store multiple fields of information such as</w:t>
      </w:r>
      <w:r>
        <w:rPr>
          <w:rFonts w:ascii="Calibri" w:hAnsi="Calibri" w:cs="Calibri"/>
          <w:lang w:val="en-IN"/>
        </w:rPr>
        <w:t xml:space="preserve"> employee login, creation of an account, check balance in an account, transfer money from an account, deduct money from an account, close an account.</w:t>
      </w:r>
    </w:p>
    <w:p w14:paraId="7EDC27A1" w14:textId="28621FAB" w:rsidR="001D7D7B" w:rsidRPr="001D7D7B" w:rsidRDefault="001D7D7B" w:rsidP="009076E2">
      <w:pPr>
        <w:numPr>
          <w:ilvl w:val="0"/>
          <w:numId w:val="16"/>
        </w:numPr>
        <w:jc w:val="both"/>
        <w:rPr>
          <w:rFonts w:ascii="Calibri" w:hAnsi="Calibri" w:cs="Calibri"/>
          <w:lang w:val="en-IN"/>
        </w:rPr>
      </w:pPr>
      <w:r w:rsidRPr="001D7D7B">
        <w:rPr>
          <w:rFonts w:ascii="Calibri" w:hAnsi="Calibri" w:cs="Calibri"/>
          <w:b/>
          <w:bCs/>
          <w:lang w:val="en-IN"/>
        </w:rPr>
        <w:t>Search and Filter</w:t>
      </w:r>
      <w:r w:rsidRPr="001D7D7B">
        <w:rPr>
          <w:rFonts w:ascii="Calibri" w:hAnsi="Calibri" w:cs="Calibri"/>
          <w:lang w:val="en-IN"/>
        </w:rPr>
        <w:t xml:space="preserve">: A powerful search function enables users to quickly locate specific </w:t>
      </w:r>
      <w:r w:rsidR="000402B4">
        <w:rPr>
          <w:rFonts w:ascii="Calibri" w:hAnsi="Calibri" w:cs="Calibri"/>
          <w:lang w:val="en-IN"/>
        </w:rPr>
        <w:t>account</w:t>
      </w:r>
      <w:r w:rsidRPr="001D7D7B">
        <w:rPr>
          <w:rFonts w:ascii="Calibri" w:hAnsi="Calibri" w:cs="Calibri"/>
          <w:lang w:val="en-IN"/>
        </w:rPr>
        <w:t xml:space="preserve">s by entering keywords, </w:t>
      </w:r>
      <w:r w:rsidR="000402B4">
        <w:rPr>
          <w:rFonts w:ascii="Calibri" w:hAnsi="Calibri" w:cs="Calibri"/>
          <w:lang w:val="en-IN"/>
        </w:rPr>
        <w:t xml:space="preserve">account </w:t>
      </w:r>
      <w:r w:rsidRPr="001D7D7B">
        <w:rPr>
          <w:rFonts w:ascii="Calibri" w:hAnsi="Calibri" w:cs="Calibri"/>
          <w:lang w:val="en-IN"/>
        </w:rPr>
        <w:t xml:space="preserve">names, or other attributes. </w:t>
      </w:r>
    </w:p>
    <w:p w14:paraId="5EE93D01" w14:textId="73A85C53" w:rsidR="001D7D7B" w:rsidRPr="001D7D7B" w:rsidRDefault="001D7D7B" w:rsidP="009076E2">
      <w:pPr>
        <w:numPr>
          <w:ilvl w:val="0"/>
          <w:numId w:val="16"/>
        </w:numPr>
        <w:jc w:val="both"/>
        <w:rPr>
          <w:rFonts w:ascii="Calibri" w:hAnsi="Calibri" w:cs="Calibri"/>
          <w:lang w:val="en-IN"/>
        </w:rPr>
      </w:pPr>
      <w:r w:rsidRPr="001D7D7B">
        <w:rPr>
          <w:rFonts w:ascii="Calibri" w:hAnsi="Calibri" w:cs="Calibri"/>
          <w:b/>
          <w:bCs/>
          <w:lang w:val="en-IN"/>
        </w:rPr>
        <w:t>User Interface (UI)</w:t>
      </w:r>
      <w:r w:rsidRPr="001D7D7B">
        <w:rPr>
          <w:rFonts w:ascii="Calibri" w:hAnsi="Calibri" w:cs="Calibri"/>
          <w:lang w:val="en-IN"/>
        </w:rPr>
        <w:t xml:space="preserve">: The application will feature an intuitive, clean, and </w:t>
      </w:r>
      <w:r w:rsidR="00255F61">
        <w:rPr>
          <w:rFonts w:ascii="Calibri" w:hAnsi="Calibri" w:cs="Calibri"/>
          <w:lang w:val="en-IN"/>
        </w:rPr>
        <w:t>command</w:t>
      </w:r>
      <w:r w:rsidR="00731C06">
        <w:rPr>
          <w:rFonts w:ascii="Calibri" w:hAnsi="Calibri" w:cs="Calibri"/>
          <w:lang w:val="en-IN"/>
        </w:rPr>
        <w:t xml:space="preserve"> prompt interface</w:t>
      </w:r>
      <w:r w:rsidRPr="001D7D7B">
        <w:rPr>
          <w:rFonts w:ascii="Calibri" w:hAnsi="Calibri" w:cs="Calibri"/>
          <w:lang w:val="en-IN"/>
        </w:rPr>
        <w:t xml:space="preserve"> that simplifies navigation. The design will prioritize ease of use, ensuring that both tech-savvy and non-technical users can efficiently perform tasks with minimal effort.</w:t>
      </w:r>
    </w:p>
    <w:p w14:paraId="0A9A0036" w14:textId="21483C65" w:rsidR="001D7D7B" w:rsidRPr="001D7D7B" w:rsidRDefault="001D7D7B" w:rsidP="009076E2">
      <w:pPr>
        <w:numPr>
          <w:ilvl w:val="0"/>
          <w:numId w:val="16"/>
        </w:numPr>
        <w:jc w:val="both"/>
        <w:rPr>
          <w:rFonts w:ascii="Calibri" w:hAnsi="Calibri" w:cs="Calibri"/>
          <w:lang w:val="en-IN"/>
        </w:rPr>
      </w:pPr>
      <w:r w:rsidRPr="001D7D7B">
        <w:rPr>
          <w:rFonts w:ascii="Calibri" w:hAnsi="Calibri" w:cs="Calibri"/>
          <w:b/>
          <w:bCs/>
          <w:lang w:val="en-IN"/>
        </w:rPr>
        <w:t>Lightweight and Responsive</w:t>
      </w:r>
      <w:r w:rsidRPr="001D7D7B">
        <w:rPr>
          <w:rFonts w:ascii="Calibri" w:hAnsi="Calibri" w:cs="Calibri"/>
          <w:lang w:val="en-IN"/>
        </w:rPr>
        <w:t xml:space="preserve">: Designed to be fast and responsive, the application will provide a smooth user experience, even when managing a large number of </w:t>
      </w:r>
      <w:r w:rsidR="000402B4">
        <w:rPr>
          <w:rFonts w:ascii="Calibri" w:hAnsi="Calibri" w:cs="Calibri"/>
          <w:lang w:val="en-IN"/>
        </w:rPr>
        <w:t>account</w:t>
      </w:r>
      <w:r w:rsidRPr="001D7D7B">
        <w:rPr>
          <w:rFonts w:ascii="Calibri" w:hAnsi="Calibri" w:cs="Calibri"/>
          <w:lang w:val="en-IN"/>
        </w:rPr>
        <w:t>s</w:t>
      </w:r>
      <w:r w:rsidR="000402B4">
        <w:rPr>
          <w:rFonts w:ascii="Calibri" w:hAnsi="Calibri" w:cs="Calibri"/>
          <w:lang w:val="en-IN"/>
        </w:rPr>
        <w:t xml:space="preserve"> details</w:t>
      </w:r>
      <w:r w:rsidRPr="001D7D7B">
        <w:rPr>
          <w:rFonts w:ascii="Calibri" w:hAnsi="Calibri" w:cs="Calibri"/>
          <w:lang w:val="en-IN"/>
        </w:rPr>
        <w:t>. The software will be optimized for performance, ensuring that users can access and modify their data quickly and with minimal delay.</w:t>
      </w:r>
    </w:p>
    <w:p w14:paraId="0A90A194" w14:textId="2F213497" w:rsidR="001D7D7B" w:rsidRDefault="001D7D7B" w:rsidP="00E57A28">
      <w:pPr>
        <w:jc w:val="both"/>
        <w:rPr>
          <w:rFonts w:ascii="Calibri" w:hAnsi="Calibri" w:cs="Calibri"/>
          <w:lang w:val="en-IN"/>
        </w:rPr>
      </w:pPr>
      <w:r w:rsidRPr="001D7D7B">
        <w:rPr>
          <w:rFonts w:ascii="Calibri" w:hAnsi="Calibri" w:cs="Calibri"/>
          <w:lang w:val="en-IN"/>
        </w:rPr>
        <w:t xml:space="preserve">The overall goal of the </w:t>
      </w:r>
      <w:r w:rsidRPr="001D7D7B">
        <w:rPr>
          <w:rFonts w:ascii="Calibri" w:hAnsi="Calibri" w:cs="Calibri"/>
          <w:b/>
          <w:bCs/>
          <w:lang w:val="en-IN"/>
        </w:rPr>
        <w:t>"</w:t>
      </w:r>
      <w:r w:rsidR="000402B4">
        <w:rPr>
          <w:rFonts w:ascii="Calibri" w:hAnsi="Calibri" w:cs="Calibri"/>
          <w:b/>
          <w:bCs/>
          <w:lang w:val="en-IN"/>
        </w:rPr>
        <w:t>Bank Management System</w:t>
      </w:r>
      <w:r w:rsidRPr="001D7D7B">
        <w:rPr>
          <w:rFonts w:ascii="Calibri" w:hAnsi="Calibri" w:cs="Calibri"/>
          <w:b/>
          <w:bCs/>
          <w:lang w:val="en-IN"/>
        </w:rPr>
        <w:t>"</w:t>
      </w:r>
      <w:r w:rsidRPr="001D7D7B">
        <w:rPr>
          <w:rFonts w:ascii="Calibri" w:hAnsi="Calibri" w:cs="Calibri"/>
          <w:lang w:val="en-IN"/>
        </w:rPr>
        <w:t xml:space="preserve"> application is to provide a reliable, efficient, and accessible solution for managing </w:t>
      </w:r>
      <w:r w:rsidR="000402B4">
        <w:rPr>
          <w:rFonts w:ascii="Calibri" w:hAnsi="Calibri" w:cs="Calibri"/>
          <w:lang w:val="en-IN"/>
        </w:rPr>
        <w:t>account</w:t>
      </w:r>
      <w:r w:rsidRPr="001D7D7B">
        <w:rPr>
          <w:rFonts w:ascii="Calibri" w:hAnsi="Calibri" w:cs="Calibri"/>
          <w:lang w:val="en-IN"/>
        </w:rPr>
        <w:t xml:space="preserve"> information. By offering essential features like easy data entry</w:t>
      </w:r>
      <w:r w:rsidR="009B5194">
        <w:rPr>
          <w:rFonts w:ascii="Calibri" w:hAnsi="Calibri" w:cs="Calibri"/>
          <w:lang w:val="en-IN"/>
        </w:rPr>
        <w:t xml:space="preserve"> and</w:t>
      </w:r>
      <w:r w:rsidRPr="001D7D7B">
        <w:rPr>
          <w:rFonts w:ascii="Calibri" w:hAnsi="Calibri" w:cs="Calibri"/>
          <w:lang w:val="en-IN"/>
        </w:rPr>
        <w:t xml:space="preserve"> quick retrieval</w:t>
      </w:r>
      <w:r w:rsidR="009B5194">
        <w:rPr>
          <w:rFonts w:ascii="Calibri" w:hAnsi="Calibri" w:cs="Calibri"/>
          <w:lang w:val="en-IN"/>
        </w:rPr>
        <w:t xml:space="preserve">, </w:t>
      </w:r>
      <w:r w:rsidRPr="001D7D7B">
        <w:rPr>
          <w:rFonts w:ascii="Calibri" w:hAnsi="Calibri" w:cs="Calibri"/>
          <w:lang w:val="en-IN"/>
        </w:rPr>
        <w:t xml:space="preserve">the application will cater to the diverse needs of users who require an organized, up-to-date record of their personal or professional </w:t>
      </w:r>
      <w:r w:rsidR="000402B4">
        <w:rPr>
          <w:rFonts w:ascii="Calibri" w:hAnsi="Calibri" w:cs="Calibri"/>
          <w:lang w:val="en-IN"/>
        </w:rPr>
        <w:t>accounts</w:t>
      </w:r>
      <w:r w:rsidRPr="001D7D7B">
        <w:rPr>
          <w:rFonts w:ascii="Calibri" w:hAnsi="Calibri" w:cs="Calibri"/>
          <w:lang w:val="en-IN"/>
        </w:rPr>
        <w:t xml:space="preserve">. Whether it’s for managing business </w:t>
      </w:r>
      <w:r w:rsidR="000402B4">
        <w:rPr>
          <w:rFonts w:ascii="Calibri" w:hAnsi="Calibri" w:cs="Calibri"/>
          <w:lang w:val="en-IN"/>
        </w:rPr>
        <w:t>account</w:t>
      </w:r>
      <w:r w:rsidRPr="001D7D7B">
        <w:rPr>
          <w:rFonts w:ascii="Calibri" w:hAnsi="Calibri" w:cs="Calibri"/>
          <w:lang w:val="en-IN"/>
        </w:rPr>
        <w:t xml:space="preserve">s, personal relationships, or a mix of both, the </w:t>
      </w:r>
      <w:r w:rsidR="000402B4">
        <w:rPr>
          <w:rFonts w:ascii="Calibri" w:hAnsi="Calibri" w:cs="Calibri"/>
          <w:lang w:val="en-IN"/>
        </w:rPr>
        <w:t>Bank Management System</w:t>
      </w:r>
      <w:r w:rsidRPr="001D7D7B">
        <w:rPr>
          <w:rFonts w:ascii="Calibri" w:hAnsi="Calibri" w:cs="Calibri"/>
          <w:lang w:val="en-IN"/>
        </w:rPr>
        <w:t xml:space="preserve"> aims to be an indispensable tool for everyday communication management.</w:t>
      </w:r>
    </w:p>
    <w:p w14:paraId="615949D9" w14:textId="77777777" w:rsidR="009B5194" w:rsidRDefault="009B5194" w:rsidP="00E57A28">
      <w:pPr>
        <w:jc w:val="both"/>
        <w:rPr>
          <w:rFonts w:ascii="Calibri" w:hAnsi="Calibri" w:cs="Calibri"/>
          <w:lang w:val="en-IN"/>
        </w:rPr>
      </w:pPr>
    </w:p>
    <w:p w14:paraId="57E984DE" w14:textId="77777777" w:rsidR="009B5194" w:rsidRDefault="009B5194" w:rsidP="00E57A28">
      <w:pPr>
        <w:jc w:val="both"/>
        <w:rPr>
          <w:rFonts w:ascii="Calibri" w:hAnsi="Calibri" w:cs="Calibri"/>
          <w:lang w:val="en-IN"/>
        </w:rPr>
      </w:pPr>
    </w:p>
    <w:p w14:paraId="743C6D0D" w14:textId="77777777" w:rsidR="009B5194" w:rsidRPr="001D7D7B" w:rsidRDefault="009B5194" w:rsidP="00E57A28">
      <w:pPr>
        <w:jc w:val="both"/>
        <w:rPr>
          <w:rFonts w:ascii="Calibri" w:hAnsi="Calibri" w:cs="Calibri"/>
          <w:lang w:val="en-IN"/>
        </w:rPr>
      </w:pPr>
    </w:p>
    <w:p w14:paraId="5EA3DEBF" w14:textId="77777777" w:rsidR="00C00328" w:rsidRPr="001D7D7B" w:rsidRDefault="00C00328" w:rsidP="00C00328">
      <w:pPr>
        <w:rPr>
          <w:lang w:val="en-IN"/>
        </w:rPr>
      </w:pPr>
    </w:p>
    <w:p w14:paraId="154FB62D" w14:textId="648AB327" w:rsidR="00D0470A" w:rsidRPr="007C27F2" w:rsidRDefault="001D51DF" w:rsidP="001D51DF">
      <w:pPr>
        <w:pStyle w:val="Heading1"/>
        <w:rPr>
          <w:rFonts w:asciiTheme="minorHAnsi" w:hAnsiTheme="minorHAnsi" w:cstheme="minorHAnsi"/>
        </w:rPr>
      </w:pPr>
      <w:bookmarkStart w:id="5" w:name="_Toc182388243"/>
      <w:r w:rsidRPr="007C27F2">
        <w:rPr>
          <w:rFonts w:asciiTheme="minorHAnsi" w:hAnsiTheme="minorHAnsi" w:cstheme="minorHAnsi"/>
        </w:rPr>
        <w:t>FUNCTional Requirements</w:t>
      </w:r>
    </w:p>
    <w:p w14:paraId="75430276" w14:textId="1EE568E8" w:rsidR="001D51DF" w:rsidRPr="007C27F2" w:rsidRDefault="000402B4" w:rsidP="001D51DF">
      <w:pPr>
        <w:pStyle w:val="Heading2"/>
        <w:ind w:left="709"/>
        <w:rPr>
          <w:rFonts w:asciiTheme="minorHAnsi" w:hAnsiTheme="minorHAnsi" w:cstheme="minorHAnsi"/>
        </w:rPr>
      </w:pPr>
      <w:r>
        <w:rPr>
          <w:rFonts w:asciiTheme="minorHAnsi" w:hAnsiTheme="minorHAnsi" w:cstheme="minorHAnsi"/>
        </w:rPr>
        <w:t>ACCOUNT</w:t>
      </w:r>
      <w:r w:rsidR="001D51DF" w:rsidRPr="007C27F2">
        <w:rPr>
          <w:rFonts w:asciiTheme="minorHAnsi" w:hAnsiTheme="minorHAnsi" w:cstheme="minorHAnsi"/>
        </w:rPr>
        <w:t xml:space="preserve"> Management</w:t>
      </w:r>
    </w:p>
    <w:p w14:paraId="26C25F1B" w14:textId="0797E634" w:rsidR="001D51DF" w:rsidRPr="007C27F2" w:rsidRDefault="001D51DF" w:rsidP="001D51DF">
      <w:pPr>
        <w:pStyle w:val="Heading3"/>
        <w:rPr>
          <w:rFonts w:asciiTheme="minorHAnsi" w:hAnsiTheme="minorHAnsi" w:cstheme="minorHAnsi"/>
          <w:lang w:val="en-IN"/>
        </w:rPr>
      </w:pPr>
      <w:r w:rsidRPr="007C27F2">
        <w:rPr>
          <w:rFonts w:asciiTheme="minorHAnsi" w:hAnsiTheme="minorHAnsi" w:cstheme="minorHAnsi"/>
          <w:lang w:val="en-IN"/>
        </w:rPr>
        <w:t>Adding a</w:t>
      </w:r>
      <w:r w:rsidR="000402B4">
        <w:rPr>
          <w:rFonts w:asciiTheme="minorHAnsi" w:hAnsiTheme="minorHAnsi" w:cstheme="minorHAnsi"/>
          <w:lang w:val="en-IN"/>
        </w:rPr>
        <w:t>N ACCOUNT</w:t>
      </w:r>
    </w:p>
    <w:p w14:paraId="09C75A91" w14:textId="7B5A4F2A" w:rsidR="001D51DF" w:rsidRPr="001D51DF" w:rsidRDefault="001D51DF" w:rsidP="009076E2">
      <w:pPr>
        <w:numPr>
          <w:ilvl w:val="0"/>
          <w:numId w:val="17"/>
        </w:numPr>
        <w:jc w:val="both"/>
        <w:rPr>
          <w:rFonts w:ascii="Calibri" w:hAnsi="Calibri" w:cs="Calibri"/>
          <w:lang w:val="en-IN"/>
        </w:rPr>
      </w:pPr>
      <w:r w:rsidRPr="001D51DF">
        <w:rPr>
          <w:rFonts w:ascii="Calibri" w:hAnsi="Calibri" w:cs="Calibri"/>
          <w:lang w:val="en-IN"/>
        </w:rPr>
        <w:t xml:space="preserve">The application must allow users to create new </w:t>
      </w:r>
      <w:r w:rsidR="002536AC">
        <w:rPr>
          <w:rFonts w:ascii="Calibri" w:hAnsi="Calibri" w:cs="Calibri"/>
          <w:lang w:val="en-IN"/>
        </w:rPr>
        <w:t>accoun</w:t>
      </w:r>
      <w:r w:rsidRPr="001D51DF">
        <w:rPr>
          <w:rFonts w:ascii="Calibri" w:hAnsi="Calibri" w:cs="Calibri"/>
          <w:lang w:val="en-IN"/>
        </w:rPr>
        <w:t>ts by entering details such as:</w:t>
      </w:r>
    </w:p>
    <w:p w14:paraId="3FEA124A" w14:textId="38A28618" w:rsidR="001D51DF" w:rsidRPr="001D51DF" w:rsidRDefault="008C6A90" w:rsidP="009076E2">
      <w:pPr>
        <w:numPr>
          <w:ilvl w:val="1"/>
          <w:numId w:val="17"/>
        </w:numPr>
        <w:jc w:val="both"/>
        <w:rPr>
          <w:rFonts w:ascii="Calibri" w:hAnsi="Calibri" w:cs="Calibri"/>
          <w:lang w:val="en-IN"/>
        </w:rPr>
      </w:pPr>
      <w:r>
        <w:rPr>
          <w:rFonts w:ascii="Calibri" w:hAnsi="Calibri" w:cs="Calibri"/>
          <w:lang w:val="en-IN"/>
        </w:rPr>
        <w:t>Full name</w:t>
      </w:r>
    </w:p>
    <w:p w14:paraId="11CC81C5" w14:textId="4365EB2E" w:rsidR="001D51DF" w:rsidRDefault="008C6A90" w:rsidP="009076E2">
      <w:pPr>
        <w:numPr>
          <w:ilvl w:val="1"/>
          <w:numId w:val="17"/>
        </w:numPr>
        <w:jc w:val="both"/>
        <w:rPr>
          <w:rFonts w:ascii="Calibri" w:hAnsi="Calibri" w:cs="Calibri"/>
          <w:lang w:val="en-IN"/>
        </w:rPr>
      </w:pPr>
      <w:r>
        <w:rPr>
          <w:rFonts w:ascii="Calibri" w:hAnsi="Calibri" w:cs="Calibri"/>
          <w:lang w:val="en-IN"/>
        </w:rPr>
        <w:t>Account number</w:t>
      </w:r>
    </w:p>
    <w:p w14:paraId="1F58EF1F" w14:textId="692A8939" w:rsidR="002536AC" w:rsidRDefault="008C6A90" w:rsidP="009076E2">
      <w:pPr>
        <w:numPr>
          <w:ilvl w:val="1"/>
          <w:numId w:val="17"/>
        </w:numPr>
        <w:jc w:val="both"/>
        <w:rPr>
          <w:rFonts w:ascii="Calibri" w:hAnsi="Calibri" w:cs="Calibri"/>
          <w:lang w:val="en-IN"/>
        </w:rPr>
      </w:pPr>
      <w:r>
        <w:rPr>
          <w:rFonts w:ascii="Calibri" w:hAnsi="Calibri" w:cs="Calibri"/>
          <w:lang w:val="en-IN"/>
        </w:rPr>
        <w:t>Email address</w:t>
      </w:r>
    </w:p>
    <w:p w14:paraId="6D9B10B8" w14:textId="052F9CB0" w:rsidR="001D51DF" w:rsidRDefault="008C6A90" w:rsidP="008C6A90">
      <w:pPr>
        <w:numPr>
          <w:ilvl w:val="1"/>
          <w:numId w:val="17"/>
        </w:numPr>
        <w:jc w:val="both"/>
        <w:rPr>
          <w:rFonts w:ascii="Calibri" w:hAnsi="Calibri" w:cs="Calibri"/>
          <w:lang w:val="en-IN"/>
        </w:rPr>
      </w:pPr>
      <w:r>
        <w:rPr>
          <w:rFonts w:ascii="Calibri" w:hAnsi="Calibri" w:cs="Calibri"/>
          <w:lang w:val="en-IN"/>
        </w:rPr>
        <w:t>Date of birth</w:t>
      </w:r>
    </w:p>
    <w:p w14:paraId="2226445F" w14:textId="306767B6" w:rsidR="008A0409" w:rsidRPr="008C6A90" w:rsidRDefault="008A0409" w:rsidP="008C6A90">
      <w:pPr>
        <w:numPr>
          <w:ilvl w:val="1"/>
          <w:numId w:val="17"/>
        </w:numPr>
        <w:jc w:val="both"/>
        <w:rPr>
          <w:rFonts w:ascii="Calibri" w:hAnsi="Calibri" w:cs="Calibri"/>
          <w:lang w:val="en-IN"/>
        </w:rPr>
      </w:pPr>
      <w:r>
        <w:rPr>
          <w:rFonts w:ascii="Calibri" w:hAnsi="Calibri" w:cs="Calibri"/>
          <w:lang w:val="en-IN"/>
        </w:rPr>
        <w:t>Phone number</w:t>
      </w:r>
    </w:p>
    <w:p w14:paraId="685D4950" w14:textId="732B6881" w:rsidR="001D51DF" w:rsidRDefault="001D51DF" w:rsidP="002536AC">
      <w:pPr>
        <w:jc w:val="both"/>
        <w:rPr>
          <w:rFonts w:ascii="Calibri" w:hAnsi="Calibri" w:cs="Calibri"/>
          <w:lang w:val="en-IN"/>
        </w:rPr>
      </w:pPr>
      <w:r w:rsidRPr="001D51DF">
        <w:rPr>
          <w:rFonts w:ascii="Calibri" w:hAnsi="Calibri" w:cs="Calibri"/>
          <w:lang w:val="en-IN"/>
        </w:rPr>
        <w:t>The system should validate the entered data for required fields (</w:t>
      </w:r>
      <w:r w:rsidR="002536AC">
        <w:rPr>
          <w:rFonts w:ascii="Calibri" w:hAnsi="Calibri" w:cs="Calibri"/>
          <w:lang w:val="en-IN"/>
        </w:rPr>
        <w:t xml:space="preserve">employee login, new account, check balance, transfer </w:t>
      </w:r>
      <w:proofErr w:type="gramStart"/>
      <w:r w:rsidR="002536AC">
        <w:rPr>
          <w:rFonts w:ascii="Calibri" w:hAnsi="Calibri" w:cs="Calibri"/>
          <w:lang w:val="en-IN"/>
        </w:rPr>
        <w:t>money ,</w:t>
      </w:r>
      <w:proofErr w:type="gramEnd"/>
      <w:r w:rsidR="002536AC">
        <w:rPr>
          <w:rFonts w:ascii="Calibri" w:hAnsi="Calibri" w:cs="Calibri"/>
          <w:lang w:val="en-IN"/>
        </w:rPr>
        <w:t xml:space="preserve"> deduct money , close an account) </w:t>
      </w:r>
      <w:r w:rsidRPr="001D51DF">
        <w:rPr>
          <w:rFonts w:ascii="Calibri" w:hAnsi="Calibri" w:cs="Calibri"/>
          <w:lang w:val="en-IN"/>
        </w:rPr>
        <w:t xml:space="preserve">and ensure data formats are correct (e.g., </w:t>
      </w:r>
      <w:r w:rsidR="002536AC">
        <w:rPr>
          <w:rFonts w:ascii="Calibri" w:hAnsi="Calibri" w:cs="Calibri"/>
          <w:lang w:val="en-IN"/>
        </w:rPr>
        <w:t>account number</w:t>
      </w:r>
      <w:r w:rsidRPr="001D51DF">
        <w:rPr>
          <w:rFonts w:ascii="Calibri" w:hAnsi="Calibri" w:cs="Calibri"/>
          <w:lang w:val="en-IN"/>
        </w:rPr>
        <w:t xml:space="preserve"> format, phone number format).</w:t>
      </w:r>
    </w:p>
    <w:p w14:paraId="00EB59F5" w14:textId="46892CB4" w:rsidR="006D5E15" w:rsidRPr="001D51DF" w:rsidRDefault="006D5E15" w:rsidP="009076E2">
      <w:pPr>
        <w:numPr>
          <w:ilvl w:val="0"/>
          <w:numId w:val="17"/>
        </w:numPr>
        <w:jc w:val="both"/>
        <w:rPr>
          <w:rFonts w:ascii="Calibri" w:hAnsi="Calibri" w:cs="Calibri"/>
          <w:lang w:val="en-IN"/>
        </w:rPr>
      </w:pPr>
      <w:r>
        <w:rPr>
          <w:rFonts w:ascii="Calibri" w:hAnsi="Calibri" w:cs="Calibri"/>
          <w:lang w:val="en-IN"/>
        </w:rPr>
        <w:t>The validated data should be saved into a file on windows file system.</w:t>
      </w:r>
    </w:p>
    <w:p w14:paraId="6EBDF3A2" w14:textId="461A1B72" w:rsidR="001D51DF" w:rsidRPr="00EE7866" w:rsidRDefault="001D51DF" w:rsidP="00EE7866">
      <w:pPr>
        <w:pStyle w:val="Heading3"/>
        <w:rPr>
          <w:rFonts w:asciiTheme="minorHAnsi" w:hAnsiTheme="minorHAnsi" w:cstheme="minorHAnsi"/>
          <w:lang w:val="en-IN"/>
        </w:rPr>
      </w:pPr>
      <w:r w:rsidRPr="00EE7866">
        <w:rPr>
          <w:rFonts w:asciiTheme="minorHAnsi" w:hAnsiTheme="minorHAnsi" w:cstheme="minorHAnsi"/>
          <w:lang w:val="en-IN"/>
        </w:rPr>
        <w:t>Contact Search</w:t>
      </w:r>
    </w:p>
    <w:p w14:paraId="7BABCC78" w14:textId="77777777" w:rsidR="001D51DF" w:rsidRPr="001D51DF" w:rsidRDefault="001D51DF" w:rsidP="009076E2">
      <w:pPr>
        <w:numPr>
          <w:ilvl w:val="0"/>
          <w:numId w:val="19"/>
        </w:numPr>
        <w:rPr>
          <w:rFonts w:ascii="Calibri" w:hAnsi="Calibri" w:cs="Calibri"/>
          <w:lang w:val="en-IN"/>
        </w:rPr>
      </w:pPr>
      <w:r w:rsidRPr="001D51DF">
        <w:rPr>
          <w:rFonts w:ascii="Calibri" w:hAnsi="Calibri" w:cs="Calibri"/>
          <w:lang w:val="en-IN"/>
        </w:rPr>
        <w:t>The application must allow users to search for contacts by entering keywords, including:</w:t>
      </w:r>
    </w:p>
    <w:p w14:paraId="08D01195" w14:textId="1539C06F" w:rsidR="001D51DF" w:rsidRPr="001D51DF" w:rsidRDefault="008C6A90" w:rsidP="009076E2">
      <w:pPr>
        <w:numPr>
          <w:ilvl w:val="1"/>
          <w:numId w:val="19"/>
        </w:numPr>
        <w:rPr>
          <w:rFonts w:ascii="Calibri" w:hAnsi="Calibri" w:cs="Calibri"/>
          <w:lang w:val="en-IN"/>
        </w:rPr>
      </w:pPr>
      <w:r>
        <w:rPr>
          <w:rFonts w:ascii="Calibri" w:hAnsi="Calibri" w:cs="Calibri"/>
          <w:lang w:val="en-IN"/>
        </w:rPr>
        <w:t>Account</w:t>
      </w:r>
      <w:r w:rsidR="001D51DF" w:rsidRPr="001D51DF">
        <w:rPr>
          <w:rFonts w:ascii="Calibri" w:hAnsi="Calibri" w:cs="Calibri"/>
          <w:lang w:val="en-IN"/>
        </w:rPr>
        <w:t>s name (</w:t>
      </w:r>
      <w:r w:rsidR="001D57C2" w:rsidRPr="00E66135">
        <w:rPr>
          <w:rFonts w:ascii="Calibri" w:hAnsi="Calibri" w:cs="Calibri"/>
          <w:lang w:val="en-IN"/>
        </w:rPr>
        <w:t>partial or full</w:t>
      </w:r>
      <w:r w:rsidR="001D51DF" w:rsidRPr="001D51DF">
        <w:rPr>
          <w:rFonts w:ascii="Calibri" w:hAnsi="Calibri" w:cs="Calibri"/>
          <w:lang w:val="en-IN"/>
        </w:rPr>
        <w:t>)</w:t>
      </w:r>
    </w:p>
    <w:p w14:paraId="313F2984" w14:textId="2436B442" w:rsidR="001D51DF" w:rsidRPr="001D51DF" w:rsidRDefault="008C6A90" w:rsidP="009076E2">
      <w:pPr>
        <w:numPr>
          <w:ilvl w:val="1"/>
          <w:numId w:val="19"/>
        </w:numPr>
        <w:rPr>
          <w:rFonts w:ascii="Calibri" w:hAnsi="Calibri" w:cs="Calibri"/>
          <w:lang w:val="en-IN"/>
        </w:rPr>
      </w:pPr>
      <w:r>
        <w:rPr>
          <w:rFonts w:ascii="Calibri" w:hAnsi="Calibri" w:cs="Calibri"/>
          <w:lang w:val="en-IN"/>
        </w:rPr>
        <w:t>Account</w:t>
      </w:r>
      <w:r w:rsidR="001D51DF" w:rsidRPr="001D51DF">
        <w:rPr>
          <w:rFonts w:ascii="Calibri" w:hAnsi="Calibri" w:cs="Calibri"/>
          <w:lang w:val="en-IN"/>
        </w:rPr>
        <w:t xml:space="preserve"> number</w:t>
      </w:r>
    </w:p>
    <w:p w14:paraId="5F28831E" w14:textId="77777777" w:rsidR="001D51DF" w:rsidRDefault="001D51DF" w:rsidP="009076E2">
      <w:pPr>
        <w:numPr>
          <w:ilvl w:val="1"/>
          <w:numId w:val="19"/>
        </w:numPr>
        <w:rPr>
          <w:rFonts w:ascii="Calibri" w:hAnsi="Calibri" w:cs="Calibri"/>
          <w:lang w:val="en-IN"/>
        </w:rPr>
      </w:pPr>
      <w:r w:rsidRPr="001D51DF">
        <w:rPr>
          <w:rFonts w:ascii="Calibri" w:hAnsi="Calibri" w:cs="Calibri"/>
          <w:lang w:val="en-IN"/>
        </w:rPr>
        <w:t>Email address</w:t>
      </w:r>
    </w:p>
    <w:p w14:paraId="6C2C9072" w14:textId="1BC3A666" w:rsidR="008C6A90" w:rsidRDefault="008C6A90" w:rsidP="009076E2">
      <w:pPr>
        <w:numPr>
          <w:ilvl w:val="1"/>
          <w:numId w:val="19"/>
        </w:numPr>
        <w:rPr>
          <w:rFonts w:ascii="Calibri" w:hAnsi="Calibri" w:cs="Calibri"/>
          <w:lang w:val="en-IN"/>
        </w:rPr>
      </w:pPr>
      <w:r>
        <w:rPr>
          <w:rFonts w:ascii="Calibri" w:hAnsi="Calibri" w:cs="Calibri"/>
          <w:lang w:val="en-IN"/>
        </w:rPr>
        <w:t>Date of birth</w:t>
      </w:r>
    </w:p>
    <w:p w14:paraId="4EC13B6D" w14:textId="11130E6B" w:rsidR="008A0409" w:rsidRPr="001D51DF" w:rsidRDefault="008A0409" w:rsidP="009076E2">
      <w:pPr>
        <w:numPr>
          <w:ilvl w:val="1"/>
          <w:numId w:val="19"/>
        </w:numPr>
        <w:rPr>
          <w:rFonts w:ascii="Calibri" w:hAnsi="Calibri" w:cs="Calibri"/>
          <w:lang w:val="en-IN"/>
        </w:rPr>
      </w:pPr>
      <w:r>
        <w:rPr>
          <w:rFonts w:ascii="Calibri" w:hAnsi="Calibri" w:cs="Calibri"/>
          <w:lang w:val="en-IN"/>
        </w:rPr>
        <w:t>Phone number</w:t>
      </w:r>
    </w:p>
    <w:p w14:paraId="467F8425" w14:textId="006BC226" w:rsidR="006D5E15" w:rsidRDefault="006D5E15" w:rsidP="009076E2">
      <w:pPr>
        <w:numPr>
          <w:ilvl w:val="0"/>
          <w:numId w:val="19"/>
        </w:numPr>
        <w:rPr>
          <w:rFonts w:ascii="Calibri" w:hAnsi="Calibri" w:cs="Calibri"/>
          <w:lang w:val="en-IN"/>
        </w:rPr>
      </w:pPr>
      <w:r>
        <w:rPr>
          <w:rFonts w:ascii="Calibri" w:hAnsi="Calibri" w:cs="Calibri"/>
          <w:lang w:val="en-IN"/>
        </w:rPr>
        <w:t xml:space="preserve">The system should read the </w:t>
      </w:r>
      <w:r w:rsidR="009076E2">
        <w:rPr>
          <w:rFonts w:ascii="Calibri" w:hAnsi="Calibri" w:cs="Calibri"/>
          <w:lang w:val="en-IN"/>
        </w:rPr>
        <w:t xml:space="preserve">file where the data is saved and retrieve the matching </w:t>
      </w:r>
      <w:r w:rsidR="008C6A90">
        <w:rPr>
          <w:rFonts w:ascii="Calibri" w:hAnsi="Calibri" w:cs="Calibri"/>
          <w:lang w:val="en-IN"/>
        </w:rPr>
        <w:t>account</w:t>
      </w:r>
      <w:r w:rsidR="009076E2">
        <w:rPr>
          <w:rFonts w:ascii="Calibri" w:hAnsi="Calibri" w:cs="Calibri"/>
          <w:lang w:val="en-IN"/>
        </w:rPr>
        <w:t>s.</w:t>
      </w:r>
    </w:p>
    <w:p w14:paraId="6524FC9E" w14:textId="0FB7FB17" w:rsidR="001D51DF" w:rsidRPr="00E66135" w:rsidRDefault="001D51DF" w:rsidP="009076E2">
      <w:pPr>
        <w:numPr>
          <w:ilvl w:val="0"/>
          <w:numId w:val="19"/>
        </w:numPr>
        <w:rPr>
          <w:rFonts w:ascii="Calibri" w:hAnsi="Calibri" w:cs="Calibri"/>
          <w:lang w:val="en-IN"/>
        </w:rPr>
      </w:pPr>
      <w:r w:rsidRPr="001D51DF">
        <w:rPr>
          <w:rFonts w:ascii="Calibri" w:hAnsi="Calibri" w:cs="Calibri"/>
          <w:lang w:val="en-IN"/>
        </w:rPr>
        <w:t>The search results should display all matchin</w:t>
      </w:r>
      <w:r w:rsidR="008C6A90">
        <w:rPr>
          <w:rFonts w:ascii="Calibri" w:hAnsi="Calibri" w:cs="Calibri"/>
          <w:lang w:val="en-IN"/>
        </w:rPr>
        <w:t>g accoun</w:t>
      </w:r>
      <w:r w:rsidRPr="001D51DF">
        <w:rPr>
          <w:rFonts w:ascii="Calibri" w:hAnsi="Calibri" w:cs="Calibri"/>
          <w:lang w:val="en-IN"/>
        </w:rPr>
        <w:t>ts in real-time</w:t>
      </w:r>
      <w:r w:rsidR="0038725D" w:rsidRPr="00E66135">
        <w:rPr>
          <w:rFonts w:ascii="Calibri" w:hAnsi="Calibri" w:cs="Calibri"/>
          <w:lang w:val="en-IN"/>
        </w:rPr>
        <w:t xml:space="preserve"> with serial numbers</w:t>
      </w:r>
      <w:r w:rsidR="001D57C2" w:rsidRPr="00E66135">
        <w:rPr>
          <w:rFonts w:ascii="Calibri" w:hAnsi="Calibri" w:cs="Calibri"/>
          <w:lang w:val="en-IN"/>
        </w:rPr>
        <w:t>.</w:t>
      </w:r>
    </w:p>
    <w:p w14:paraId="502BB040" w14:textId="32E8E5B1" w:rsidR="008C6A90" w:rsidRPr="008A0409" w:rsidRDefault="0038725D" w:rsidP="008A0409">
      <w:pPr>
        <w:numPr>
          <w:ilvl w:val="0"/>
          <w:numId w:val="19"/>
        </w:numPr>
        <w:rPr>
          <w:rFonts w:asciiTheme="minorHAnsi" w:hAnsiTheme="minorHAnsi" w:cstheme="minorHAnsi"/>
          <w:lang w:val="en-IN"/>
        </w:rPr>
      </w:pPr>
      <w:r w:rsidRPr="00E66135">
        <w:rPr>
          <w:rFonts w:ascii="Calibri" w:hAnsi="Calibri" w:cs="Calibri"/>
          <w:lang w:val="en-IN"/>
        </w:rPr>
        <w:lastRenderedPageBreak/>
        <w:t xml:space="preserve">The searched results should give an option to delete contacts </w:t>
      </w:r>
      <w:r w:rsidR="00E66135" w:rsidRPr="00E66135">
        <w:rPr>
          <w:rFonts w:ascii="Calibri" w:hAnsi="Calibri" w:cs="Calibri"/>
          <w:lang w:val="en-IN"/>
        </w:rPr>
        <w:t>pointing the serial number</w:t>
      </w:r>
      <w:r w:rsidR="006247C2">
        <w:rPr>
          <w:rFonts w:ascii="Calibri" w:hAnsi="Calibri" w:cs="Calibri"/>
          <w:lang w:val="en-IN"/>
        </w:rPr>
        <w:t xml:space="preserve"> </w:t>
      </w:r>
      <w:r w:rsidR="006247C2" w:rsidRPr="002841F4">
        <w:rPr>
          <w:rFonts w:asciiTheme="minorHAnsi" w:hAnsiTheme="minorHAnsi" w:cstheme="minorHAnsi"/>
          <w:lang w:val="en-IN"/>
        </w:rPr>
        <w:t>- “Enter se</w:t>
      </w:r>
      <w:r w:rsidR="00574C1C" w:rsidRPr="002841F4">
        <w:rPr>
          <w:rFonts w:asciiTheme="minorHAnsi" w:hAnsiTheme="minorHAnsi" w:cstheme="minorHAnsi"/>
          <w:lang w:val="en-IN"/>
        </w:rPr>
        <w:t xml:space="preserve">rial number/numbers to delete the </w:t>
      </w:r>
      <w:r w:rsidR="008C6A90">
        <w:rPr>
          <w:rFonts w:asciiTheme="minorHAnsi" w:hAnsiTheme="minorHAnsi" w:cstheme="minorHAnsi"/>
          <w:lang w:val="en-IN"/>
        </w:rPr>
        <w:t>ac</w:t>
      </w:r>
      <w:r w:rsidR="00574C1C" w:rsidRPr="002841F4">
        <w:rPr>
          <w:rFonts w:asciiTheme="minorHAnsi" w:hAnsiTheme="minorHAnsi" w:cstheme="minorHAnsi"/>
          <w:lang w:val="en-IN"/>
        </w:rPr>
        <w:t>c</w:t>
      </w:r>
      <w:r w:rsidR="008C6A90">
        <w:rPr>
          <w:rFonts w:asciiTheme="minorHAnsi" w:hAnsiTheme="minorHAnsi" w:cstheme="minorHAnsi"/>
          <w:lang w:val="en-IN"/>
        </w:rPr>
        <w:t>oun</w:t>
      </w:r>
      <w:r w:rsidR="00574C1C" w:rsidRPr="002841F4">
        <w:rPr>
          <w:rFonts w:asciiTheme="minorHAnsi" w:hAnsiTheme="minorHAnsi" w:cstheme="minorHAnsi"/>
          <w:lang w:val="en-IN"/>
        </w:rPr>
        <w:t>t or 0 to exit search to main menu</w:t>
      </w:r>
      <w:r w:rsidR="006247C2" w:rsidRPr="002841F4">
        <w:rPr>
          <w:rFonts w:asciiTheme="minorHAnsi" w:hAnsiTheme="minorHAnsi" w:cstheme="minorHAnsi"/>
          <w:lang w:val="en-IN"/>
        </w:rPr>
        <w:t>”</w:t>
      </w:r>
    </w:p>
    <w:p w14:paraId="4C56A885" w14:textId="3606C6DF" w:rsidR="00E30D27" w:rsidRPr="007C27F2" w:rsidRDefault="00E30D27" w:rsidP="00E30D27">
      <w:pPr>
        <w:pStyle w:val="Heading3"/>
        <w:rPr>
          <w:rFonts w:asciiTheme="minorHAnsi" w:hAnsiTheme="minorHAnsi" w:cstheme="minorHAnsi"/>
          <w:lang w:val="en-IN"/>
        </w:rPr>
      </w:pPr>
      <w:r w:rsidRPr="007C27F2">
        <w:rPr>
          <w:rFonts w:asciiTheme="minorHAnsi" w:hAnsiTheme="minorHAnsi" w:cstheme="minorHAnsi"/>
          <w:lang w:val="en-IN"/>
        </w:rPr>
        <w:t>Deleting a</w:t>
      </w:r>
      <w:r w:rsidR="008C6A90">
        <w:rPr>
          <w:rFonts w:asciiTheme="minorHAnsi" w:hAnsiTheme="minorHAnsi" w:cstheme="minorHAnsi"/>
          <w:lang w:val="en-IN"/>
        </w:rPr>
        <w:t>N</w:t>
      </w:r>
      <w:r w:rsidRPr="007C27F2">
        <w:rPr>
          <w:rFonts w:asciiTheme="minorHAnsi" w:hAnsiTheme="minorHAnsi" w:cstheme="minorHAnsi"/>
          <w:lang w:val="en-IN"/>
        </w:rPr>
        <w:t xml:space="preserve"> </w:t>
      </w:r>
      <w:r w:rsidR="008C6A90">
        <w:rPr>
          <w:rFonts w:asciiTheme="minorHAnsi" w:hAnsiTheme="minorHAnsi" w:cstheme="minorHAnsi"/>
          <w:lang w:val="en-IN"/>
        </w:rPr>
        <w:t>ACCOUNT</w:t>
      </w:r>
    </w:p>
    <w:p w14:paraId="338BE464" w14:textId="61BE4674" w:rsidR="00E30D27" w:rsidRDefault="00E30D27" w:rsidP="009076E2">
      <w:pPr>
        <w:numPr>
          <w:ilvl w:val="0"/>
          <w:numId w:val="18"/>
        </w:numPr>
        <w:jc w:val="both"/>
        <w:rPr>
          <w:rFonts w:ascii="Calibri" w:hAnsi="Calibri" w:cs="Calibri"/>
          <w:lang w:val="en-IN"/>
        </w:rPr>
      </w:pPr>
      <w:r w:rsidRPr="001D51DF">
        <w:rPr>
          <w:rFonts w:ascii="Calibri" w:hAnsi="Calibri" w:cs="Calibri"/>
          <w:lang w:val="en-IN"/>
        </w:rPr>
        <w:t xml:space="preserve">The system must allow users to delete </w:t>
      </w:r>
      <w:r w:rsidR="008C6A90">
        <w:rPr>
          <w:rFonts w:ascii="Calibri" w:hAnsi="Calibri" w:cs="Calibri"/>
          <w:lang w:val="en-IN"/>
        </w:rPr>
        <w:t>an accoun</w:t>
      </w:r>
      <w:r w:rsidRPr="001D51DF">
        <w:rPr>
          <w:rFonts w:ascii="Calibri" w:hAnsi="Calibri" w:cs="Calibri"/>
          <w:lang w:val="en-IN"/>
        </w:rPr>
        <w:t>t from their list</w:t>
      </w:r>
      <w:r w:rsidR="00E66135">
        <w:rPr>
          <w:rFonts w:ascii="Calibri" w:hAnsi="Calibri" w:cs="Calibri"/>
          <w:lang w:val="en-IN"/>
        </w:rPr>
        <w:t xml:space="preserve"> after searching</w:t>
      </w:r>
      <w:r w:rsidRPr="001D51DF">
        <w:rPr>
          <w:rFonts w:ascii="Calibri" w:hAnsi="Calibri" w:cs="Calibri"/>
          <w:lang w:val="en-IN"/>
        </w:rPr>
        <w:t>.</w:t>
      </w:r>
    </w:p>
    <w:p w14:paraId="21641F85" w14:textId="45576F13" w:rsidR="00A82A0C" w:rsidRPr="001D51DF" w:rsidRDefault="00A82A0C" w:rsidP="009076E2">
      <w:pPr>
        <w:numPr>
          <w:ilvl w:val="0"/>
          <w:numId w:val="18"/>
        </w:numPr>
        <w:jc w:val="both"/>
        <w:rPr>
          <w:rFonts w:ascii="Calibri" w:hAnsi="Calibri" w:cs="Calibri"/>
          <w:lang w:val="en-IN"/>
        </w:rPr>
      </w:pPr>
      <w:r>
        <w:rPr>
          <w:rFonts w:ascii="Calibri" w:hAnsi="Calibri" w:cs="Calibri"/>
          <w:lang w:val="en-IN"/>
        </w:rPr>
        <w:t>To delete the</w:t>
      </w:r>
      <w:r w:rsidR="003572A4">
        <w:rPr>
          <w:rFonts w:ascii="Calibri" w:hAnsi="Calibri" w:cs="Calibri"/>
          <w:lang w:val="en-IN"/>
        </w:rPr>
        <w:t xml:space="preserve"> prompt should ask the user to select the searched serial number</w:t>
      </w:r>
      <w:r w:rsidR="00F320CB">
        <w:rPr>
          <w:rFonts w:ascii="Calibri" w:hAnsi="Calibri" w:cs="Calibri"/>
          <w:lang w:val="en-IN"/>
        </w:rPr>
        <w:t xml:space="preserve"> and confirm deletion.</w:t>
      </w:r>
    </w:p>
    <w:p w14:paraId="6DD78A80" w14:textId="71443BFD" w:rsidR="001D51DF" w:rsidRDefault="00E30D27" w:rsidP="009076E2">
      <w:pPr>
        <w:numPr>
          <w:ilvl w:val="0"/>
          <w:numId w:val="18"/>
        </w:numPr>
        <w:jc w:val="both"/>
        <w:rPr>
          <w:rFonts w:ascii="Calibri" w:hAnsi="Calibri" w:cs="Calibri"/>
          <w:lang w:val="en-IN"/>
        </w:rPr>
      </w:pPr>
      <w:r w:rsidRPr="001D51DF">
        <w:rPr>
          <w:rFonts w:ascii="Calibri" w:hAnsi="Calibri" w:cs="Calibri"/>
          <w:lang w:val="en-IN"/>
        </w:rPr>
        <w:t>Deleting a</w:t>
      </w:r>
      <w:r w:rsidR="008C6A90">
        <w:rPr>
          <w:rFonts w:ascii="Calibri" w:hAnsi="Calibri" w:cs="Calibri"/>
          <w:lang w:val="en-IN"/>
        </w:rPr>
        <w:t>n</w:t>
      </w:r>
      <w:r w:rsidRPr="001D51DF">
        <w:rPr>
          <w:rFonts w:ascii="Calibri" w:hAnsi="Calibri" w:cs="Calibri"/>
          <w:lang w:val="en-IN"/>
        </w:rPr>
        <w:t xml:space="preserve"> </w:t>
      </w:r>
      <w:r w:rsidR="008C6A90">
        <w:rPr>
          <w:rFonts w:ascii="Calibri" w:hAnsi="Calibri" w:cs="Calibri"/>
          <w:lang w:val="en-IN"/>
        </w:rPr>
        <w:t>accoun</w:t>
      </w:r>
      <w:r w:rsidRPr="001D51DF">
        <w:rPr>
          <w:rFonts w:ascii="Calibri" w:hAnsi="Calibri" w:cs="Calibri"/>
          <w:lang w:val="en-IN"/>
        </w:rPr>
        <w:t>t must prompt the user for a confirmation to prevent accidental deletion.</w:t>
      </w:r>
    </w:p>
    <w:p w14:paraId="679C0A1A" w14:textId="36051614" w:rsidR="00E21C14" w:rsidRPr="001D51DF" w:rsidRDefault="00E21C14" w:rsidP="009076E2">
      <w:pPr>
        <w:numPr>
          <w:ilvl w:val="0"/>
          <w:numId w:val="18"/>
        </w:numPr>
        <w:jc w:val="both"/>
        <w:rPr>
          <w:rFonts w:ascii="Calibri" w:hAnsi="Calibri" w:cs="Calibri"/>
          <w:lang w:val="en-IN"/>
        </w:rPr>
      </w:pPr>
      <w:r>
        <w:rPr>
          <w:rFonts w:ascii="Calibri" w:hAnsi="Calibri" w:cs="Calibri"/>
          <w:lang w:val="en-IN"/>
        </w:rPr>
        <w:t>The deletion action should be saved to the file on windows file system.</w:t>
      </w:r>
    </w:p>
    <w:p w14:paraId="2A7E866B" w14:textId="2C233FEF" w:rsidR="001D51DF" w:rsidRPr="001D51DF" w:rsidRDefault="001D51DF" w:rsidP="003C0B72">
      <w:pPr>
        <w:pStyle w:val="Heading3"/>
        <w:rPr>
          <w:lang w:val="en-IN"/>
        </w:rPr>
      </w:pPr>
      <w:r w:rsidRPr="001D51DF">
        <w:rPr>
          <w:lang w:val="en-IN"/>
        </w:rPr>
        <w:t>Data Import/Export</w:t>
      </w:r>
    </w:p>
    <w:p w14:paraId="52F782B3" w14:textId="1F0F0E86" w:rsidR="001D51DF" w:rsidRPr="008A0409" w:rsidRDefault="008A0409" w:rsidP="003C0B72">
      <w:pPr>
        <w:pStyle w:val="Heading4"/>
        <w:rPr>
          <w:sz w:val="20"/>
          <w:szCs w:val="20"/>
          <w:lang w:val="en-IN"/>
        </w:rPr>
      </w:pPr>
      <w:r w:rsidRPr="008A0409">
        <w:rPr>
          <w:sz w:val="20"/>
          <w:szCs w:val="20"/>
          <w:lang w:val="en-IN"/>
        </w:rPr>
        <w:t>IMPORTING</w:t>
      </w:r>
      <w:r w:rsidR="008C6A90" w:rsidRPr="008A0409">
        <w:rPr>
          <w:sz w:val="20"/>
          <w:szCs w:val="20"/>
          <w:lang w:val="en-IN"/>
        </w:rPr>
        <w:t xml:space="preserve"> ACCOUNTS</w:t>
      </w:r>
    </w:p>
    <w:p w14:paraId="7C5DDFF8" w14:textId="4969AA6E" w:rsidR="001D51DF" w:rsidRPr="001D51DF" w:rsidRDefault="001D51DF" w:rsidP="00B37C5A">
      <w:pPr>
        <w:numPr>
          <w:ilvl w:val="0"/>
          <w:numId w:val="20"/>
        </w:numPr>
        <w:rPr>
          <w:lang w:val="en-IN"/>
        </w:rPr>
      </w:pPr>
      <w:r w:rsidRPr="001D51DF">
        <w:rPr>
          <w:lang w:val="en-IN"/>
        </w:rPr>
        <w:t xml:space="preserve">The application should allow users to import </w:t>
      </w:r>
      <w:r w:rsidR="008A0409">
        <w:rPr>
          <w:lang w:val="en-IN"/>
        </w:rPr>
        <w:t>accounts</w:t>
      </w:r>
      <w:r w:rsidRPr="001D51DF">
        <w:rPr>
          <w:lang w:val="en-IN"/>
        </w:rPr>
        <w:t xml:space="preserve"> from </w:t>
      </w:r>
      <w:r w:rsidR="00B62869">
        <w:rPr>
          <w:lang w:val="en-IN"/>
        </w:rPr>
        <w:t xml:space="preserve">other </w:t>
      </w:r>
      <w:r w:rsidRPr="001D51DF">
        <w:rPr>
          <w:lang w:val="en-IN"/>
        </w:rPr>
        <w:t xml:space="preserve">file formats (e.g., CSV, </w:t>
      </w:r>
      <w:r w:rsidR="003C0B72">
        <w:rPr>
          <w:lang w:val="en-IN"/>
        </w:rPr>
        <w:t>txt</w:t>
      </w:r>
      <w:r w:rsidRPr="001D51DF">
        <w:rPr>
          <w:lang w:val="en-IN"/>
        </w:rPr>
        <w:t>).</w:t>
      </w:r>
    </w:p>
    <w:p w14:paraId="38663038" w14:textId="1FC07A66" w:rsidR="001D51DF" w:rsidRPr="001D51DF" w:rsidRDefault="001D51DF" w:rsidP="00B37C5A">
      <w:pPr>
        <w:numPr>
          <w:ilvl w:val="0"/>
          <w:numId w:val="20"/>
        </w:numPr>
        <w:rPr>
          <w:lang w:val="en-IN"/>
        </w:rPr>
      </w:pPr>
      <w:r w:rsidRPr="001D51DF">
        <w:rPr>
          <w:lang w:val="en-IN"/>
        </w:rPr>
        <w:t xml:space="preserve">The system must ensure the correct mapping of imported fields (name, phone number, </w:t>
      </w:r>
      <w:proofErr w:type="spellStart"/>
      <w:proofErr w:type="gramStart"/>
      <w:r w:rsidRPr="001D51DF">
        <w:rPr>
          <w:lang w:val="en-IN"/>
        </w:rPr>
        <w:t>email</w:t>
      </w:r>
      <w:r w:rsidR="008A0409">
        <w:rPr>
          <w:lang w:val="en-IN"/>
        </w:rPr>
        <w:t>,d</w:t>
      </w:r>
      <w:r w:rsidR="0078354A">
        <w:rPr>
          <w:lang w:val="en-IN"/>
        </w:rPr>
        <w:t>ate</w:t>
      </w:r>
      <w:proofErr w:type="spellEnd"/>
      <w:proofErr w:type="gramEnd"/>
      <w:r w:rsidR="0078354A">
        <w:rPr>
          <w:lang w:val="en-IN"/>
        </w:rPr>
        <w:t xml:space="preserve"> of birth</w:t>
      </w:r>
      <w:r w:rsidRPr="001D51DF">
        <w:rPr>
          <w:lang w:val="en-IN"/>
        </w:rPr>
        <w:t xml:space="preserve">) to the </w:t>
      </w:r>
      <w:r w:rsidR="0078354A">
        <w:rPr>
          <w:lang w:val="en-IN"/>
        </w:rPr>
        <w:t>ac</w:t>
      </w:r>
      <w:r w:rsidRPr="001D51DF">
        <w:rPr>
          <w:lang w:val="en-IN"/>
        </w:rPr>
        <w:t>c</w:t>
      </w:r>
      <w:r w:rsidR="0078354A">
        <w:rPr>
          <w:lang w:val="en-IN"/>
        </w:rPr>
        <w:t>oun</w:t>
      </w:r>
      <w:r w:rsidRPr="001D51DF">
        <w:rPr>
          <w:lang w:val="en-IN"/>
        </w:rPr>
        <w:t>t data structure.</w:t>
      </w:r>
    </w:p>
    <w:p w14:paraId="4354A963" w14:textId="27E189B5" w:rsidR="001D51DF" w:rsidRPr="008A0409" w:rsidRDefault="008A0409" w:rsidP="0038074C">
      <w:pPr>
        <w:pStyle w:val="Heading4"/>
        <w:rPr>
          <w:sz w:val="20"/>
          <w:szCs w:val="20"/>
          <w:lang w:val="en-IN"/>
        </w:rPr>
      </w:pPr>
      <w:r w:rsidRPr="008A0409">
        <w:rPr>
          <w:sz w:val="20"/>
          <w:szCs w:val="20"/>
          <w:lang w:val="en-IN"/>
        </w:rPr>
        <w:t>EXPORTING ACCOUNTS</w:t>
      </w:r>
    </w:p>
    <w:p w14:paraId="5C37BD2E" w14:textId="7E437907" w:rsidR="001D51DF" w:rsidRPr="001D51DF" w:rsidRDefault="001D51DF" w:rsidP="00B37C5A">
      <w:pPr>
        <w:numPr>
          <w:ilvl w:val="0"/>
          <w:numId w:val="21"/>
        </w:numPr>
        <w:rPr>
          <w:lang w:val="en-IN"/>
        </w:rPr>
      </w:pPr>
      <w:r w:rsidRPr="001D51DF">
        <w:rPr>
          <w:lang w:val="en-IN"/>
        </w:rPr>
        <w:t xml:space="preserve">Users must be able to export their </w:t>
      </w:r>
      <w:r w:rsidR="0078354A">
        <w:rPr>
          <w:lang w:val="en-IN"/>
        </w:rPr>
        <w:t>account</w:t>
      </w:r>
      <w:r w:rsidRPr="001D51DF">
        <w:rPr>
          <w:lang w:val="en-IN"/>
        </w:rPr>
        <w:t xml:space="preserve">s to a variety of formats (e.g., CSV, </w:t>
      </w:r>
      <w:r w:rsidR="0038074C">
        <w:rPr>
          <w:lang w:val="en-IN"/>
        </w:rPr>
        <w:t>txt</w:t>
      </w:r>
      <w:r w:rsidRPr="001D51DF">
        <w:rPr>
          <w:lang w:val="en-IN"/>
        </w:rPr>
        <w:t>) for backup, sharing, or transferring to another system.</w:t>
      </w:r>
    </w:p>
    <w:p w14:paraId="6BDD4BB7" w14:textId="46475FE8" w:rsidR="001D51DF" w:rsidRDefault="00B33BE9" w:rsidP="00B33BE9">
      <w:pPr>
        <w:pStyle w:val="Heading1"/>
        <w:rPr>
          <w:lang w:val="en-IN"/>
        </w:rPr>
      </w:pPr>
      <w:r>
        <w:rPr>
          <w:lang w:val="en-IN"/>
        </w:rPr>
        <w:t>Interface Requirements</w:t>
      </w:r>
    </w:p>
    <w:p w14:paraId="718C25D5" w14:textId="77777777" w:rsidR="00B33BE9" w:rsidRDefault="00B33BE9" w:rsidP="00B75A30">
      <w:pPr>
        <w:pStyle w:val="Heading2"/>
        <w:ind w:left="709"/>
      </w:pPr>
      <w:r w:rsidRPr="00B33BE9">
        <w:t>User Interface (UI) Requirements</w:t>
      </w:r>
    </w:p>
    <w:p w14:paraId="58AB2A40" w14:textId="77777777" w:rsidR="00BD149D" w:rsidRPr="00BD149D" w:rsidRDefault="00BD149D" w:rsidP="00BD149D">
      <w:pPr>
        <w:pStyle w:val="Heading3"/>
        <w:rPr>
          <w:lang w:val="en-IN"/>
        </w:rPr>
      </w:pPr>
      <w:r w:rsidRPr="00BD149D">
        <w:rPr>
          <w:lang w:val="en-IN"/>
        </w:rPr>
        <w:t>General UI Layout</w:t>
      </w:r>
    </w:p>
    <w:p w14:paraId="3980CFDD" w14:textId="77777777" w:rsidR="00BD149D" w:rsidRPr="00BD149D" w:rsidRDefault="00BD149D" w:rsidP="00B37C5A">
      <w:pPr>
        <w:numPr>
          <w:ilvl w:val="0"/>
          <w:numId w:val="22"/>
        </w:numPr>
        <w:rPr>
          <w:lang w:val="en-IN"/>
        </w:rPr>
      </w:pPr>
      <w:r w:rsidRPr="00BD149D">
        <w:rPr>
          <w:lang w:val="en-IN"/>
        </w:rPr>
        <w:t>The application should have a clean, simple, and intuitive layout with easy navigation.</w:t>
      </w:r>
    </w:p>
    <w:p w14:paraId="1DB3195E" w14:textId="5BDAC12B" w:rsidR="00BD149D" w:rsidRPr="00BD149D" w:rsidRDefault="00BD149D" w:rsidP="00B37C5A">
      <w:pPr>
        <w:numPr>
          <w:ilvl w:val="0"/>
          <w:numId w:val="22"/>
        </w:numPr>
        <w:rPr>
          <w:lang w:val="en-IN"/>
        </w:rPr>
      </w:pPr>
      <w:r w:rsidRPr="00BD149D">
        <w:rPr>
          <w:lang w:val="en-IN"/>
        </w:rPr>
        <w:t>The main screen should display the ac</w:t>
      </w:r>
      <w:r w:rsidR="0078354A">
        <w:rPr>
          <w:lang w:val="en-IN"/>
        </w:rPr>
        <w:t>coun</w:t>
      </w:r>
      <w:r w:rsidRPr="00BD149D">
        <w:rPr>
          <w:lang w:val="en-IN"/>
        </w:rPr>
        <w:t>t list, allowing users to perform actions such as adding, searching and deleting ac</w:t>
      </w:r>
      <w:r w:rsidR="0078354A">
        <w:rPr>
          <w:lang w:val="en-IN"/>
        </w:rPr>
        <w:t>coun</w:t>
      </w:r>
      <w:r w:rsidRPr="00BD149D">
        <w:rPr>
          <w:lang w:val="en-IN"/>
        </w:rPr>
        <w:t>ts.</w:t>
      </w:r>
    </w:p>
    <w:p w14:paraId="2894498D" w14:textId="0BFF3A8D" w:rsidR="00B33BE9" w:rsidRDefault="00BD149D" w:rsidP="00B37C5A">
      <w:pPr>
        <w:numPr>
          <w:ilvl w:val="0"/>
          <w:numId w:val="22"/>
        </w:numPr>
        <w:rPr>
          <w:lang w:val="en-IN"/>
        </w:rPr>
      </w:pPr>
      <w:r w:rsidRPr="00BD149D">
        <w:rPr>
          <w:lang w:val="en-IN"/>
        </w:rPr>
        <w:t>The interface should be designed to minimize the number of steps required to perform common tasks.</w:t>
      </w:r>
    </w:p>
    <w:p w14:paraId="6ED44DC4" w14:textId="77777777" w:rsidR="0078354A" w:rsidRDefault="0078354A" w:rsidP="0078354A">
      <w:pPr>
        <w:rPr>
          <w:lang w:val="en-IN"/>
        </w:rPr>
      </w:pPr>
    </w:p>
    <w:p w14:paraId="76BA2FD2" w14:textId="77777777" w:rsidR="0078354A" w:rsidRPr="00B33BE9" w:rsidRDefault="0078354A" w:rsidP="0078354A">
      <w:pPr>
        <w:rPr>
          <w:lang w:val="en-IN"/>
        </w:rPr>
      </w:pPr>
    </w:p>
    <w:p w14:paraId="2A7131B0" w14:textId="77777777" w:rsidR="00212EF5" w:rsidRDefault="00212EF5" w:rsidP="002430F2">
      <w:pPr>
        <w:pStyle w:val="Heading2"/>
        <w:ind w:left="709"/>
      </w:pPr>
      <w:r w:rsidRPr="00212EF5">
        <w:lastRenderedPageBreak/>
        <w:t>External Interface Requirements</w:t>
      </w:r>
    </w:p>
    <w:p w14:paraId="1FCDF0E5" w14:textId="77777777" w:rsidR="002430F2" w:rsidRPr="002430F2" w:rsidRDefault="002430F2" w:rsidP="002430F2">
      <w:pPr>
        <w:pStyle w:val="Heading3"/>
        <w:rPr>
          <w:lang w:val="en-IN"/>
        </w:rPr>
      </w:pPr>
      <w:r w:rsidRPr="002430F2">
        <w:rPr>
          <w:lang w:val="en-IN"/>
        </w:rPr>
        <w:t>Import/Export Interfaces</w:t>
      </w:r>
    </w:p>
    <w:p w14:paraId="3A9F36D7" w14:textId="0E458CDC" w:rsidR="002430F2" w:rsidRPr="002430F2" w:rsidRDefault="002430F2" w:rsidP="00B37C5A">
      <w:pPr>
        <w:numPr>
          <w:ilvl w:val="0"/>
          <w:numId w:val="23"/>
        </w:numPr>
        <w:rPr>
          <w:lang w:val="en-IN"/>
        </w:rPr>
      </w:pPr>
      <w:r w:rsidRPr="002430F2">
        <w:rPr>
          <w:lang w:val="en-IN"/>
        </w:rPr>
        <w:t>The application should provide an interface for importing and exporting ac</w:t>
      </w:r>
      <w:r w:rsidR="0078354A">
        <w:rPr>
          <w:lang w:val="en-IN"/>
        </w:rPr>
        <w:t>coun</w:t>
      </w:r>
      <w:r w:rsidRPr="002430F2">
        <w:rPr>
          <w:lang w:val="en-IN"/>
        </w:rPr>
        <w:t xml:space="preserve">ts in common formats (e.g., CSV, </w:t>
      </w:r>
      <w:r>
        <w:rPr>
          <w:lang w:val="en-IN"/>
        </w:rPr>
        <w:t>txt</w:t>
      </w:r>
      <w:r w:rsidRPr="002430F2">
        <w:rPr>
          <w:lang w:val="en-IN"/>
        </w:rPr>
        <w:t>).</w:t>
      </w:r>
    </w:p>
    <w:p w14:paraId="0907B20C" w14:textId="63744581" w:rsidR="002430F2" w:rsidRPr="002430F2" w:rsidRDefault="002430F2" w:rsidP="00B37C5A">
      <w:pPr>
        <w:numPr>
          <w:ilvl w:val="0"/>
          <w:numId w:val="23"/>
        </w:numPr>
        <w:rPr>
          <w:lang w:val="en-IN"/>
        </w:rPr>
      </w:pPr>
      <w:r w:rsidRPr="002430F2">
        <w:rPr>
          <w:lang w:val="en-IN"/>
        </w:rPr>
        <w:t>For importing, users should be able to upload a</w:t>
      </w:r>
      <w:r w:rsidR="008D4BCE">
        <w:rPr>
          <w:lang w:val="en-IN"/>
        </w:rPr>
        <w:t xml:space="preserve"> file</w:t>
      </w:r>
      <w:r w:rsidRPr="002430F2">
        <w:rPr>
          <w:lang w:val="en-IN"/>
        </w:rPr>
        <w:t>.</w:t>
      </w:r>
    </w:p>
    <w:p w14:paraId="074624F8" w14:textId="47A3DA56" w:rsidR="002430F2" w:rsidRPr="002430F2" w:rsidRDefault="002430F2" w:rsidP="00B37C5A">
      <w:pPr>
        <w:numPr>
          <w:ilvl w:val="0"/>
          <w:numId w:val="23"/>
        </w:numPr>
        <w:rPr>
          <w:lang w:val="en-IN"/>
        </w:rPr>
      </w:pPr>
      <w:r w:rsidRPr="002430F2">
        <w:rPr>
          <w:lang w:val="en-IN"/>
        </w:rPr>
        <w:t xml:space="preserve">For exporting, users should be able to download </w:t>
      </w:r>
      <w:proofErr w:type="spellStart"/>
      <w:proofErr w:type="gramStart"/>
      <w:r w:rsidRPr="002430F2">
        <w:rPr>
          <w:lang w:val="en-IN"/>
        </w:rPr>
        <w:t>a</w:t>
      </w:r>
      <w:proofErr w:type="spellEnd"/>
      <w:proofErr w:type="gramEnd"/>
      <w:r w:rsidRPr="002430F2">
        <w:rPr>
          <w:lang w:val="en-IN"/>
        </w:rPr>
        <w:t xml:space="preserve"> ac</w:t>
      </w:r>
      <w:r w:rsidR="0078354A">
        <w:rPr>
          <w:lang w:val="en-IN"/>
        </w:rPr>
        <w:t>coun</w:t>
      </w:r>
      <w:r w:rsidRPr="002430F2">
        <w:rPr>
          <w:lang w:val="en-IN"/>
        </w:rPr>
        <w:t xml:space="preserve">t list in CSV or </w:t>
      </w:r>
      <w:r w:rsidR="008D4BCE">
        <w:rPr>
          <w:lang w:val="en-IN"/>
        </w:rPr>
        <w:t>txt</w:t>
      </w:r>
      <w:r w:rsidRPr="002430F2">
        <w:rPr>
          <w:lang w:val="en-IN"/>
        </w:rPr>
        <w:t xml:space="preserve"> format, which can be opened in other applications.</w:t>
      </w:r>
    </w:p>
    <w:p w14:paraId="4D8AEB99" w14:textId="06F65D54" w:rsidR="009D650A" w:rsidRDefault="00002174" w:rsidP="00002174">
      <w:pPr>
        <w:pStyle w:val="Heading2"/>
        <w:ind w:left="709"/>
      </w:pPr>
      <w:r>
        <w:t>System Interfaces</w:t>
      </w:r>
    </w:p>
    <w:p w14:paraId="5DCD7D54" w14:textId="4ACDF674" w:rsidR="00002174" w:rsidRDefault="00002174" w:rsidP="00002174">
      <w:pPr>
        <w:pStyle w:val="Heading3"/>
        <w:rPr>
          <w:lang w:val="en-GB"/>
        </w:rPr>
      </w:pPr>
      <w:r>
        <w:rPr>
          <w:lang w:val="en-GB"/>
        </w:rPr>
        <w:t>Database/Storing Interface</w:t>
      </w:r>
    </w:p>
    <w:p w14:paraId="49268059" w14:textId="3CF748B1" w:rsidR="00A875EE" w:rsidRPr="00A875EE" w:rsidRDefault="00A875EE" w:rsidP="00A875EE">
      <w:pPr>
        <w:rPr>
          <w:lang w:val="en-IN"/>
        </w:rPr>
      </w:pPr>
      <w:r w:rsidRPr="00A875EE">
        <w:rPr>
          <w:lang w:val="en-IN"/>
        </w:rPr>
        <w:t xml:space="preserve">The application should use a backend </w:t>
      </w:r>
      <w:r>
        <w:rPr>
          <w:lang w:val="en-IN"/>
        </w:rPr>
        <w:t>file</w:t>
      </w:r>
      <w:r w:rsidRPr="00A875EE">
        <w:rPr>
          <w:lang w:val="en-IN"/>
        </w:rPr>
        <w:t xml:space="preserve"> (e.g., </w:t>
      </w:r>
      <w:r>
        <w:rPr>
          <w:lang w:val="en-IN"/>
        </w:rPr>
        <w:t>txt or similar</w:t>
      </w:r>
      <w:r w:rsidRPr="00A875EE">
        <w:rPr>
          <w:lang w:val="en-IN"/>
        </w:rPr>
        <w:t>) to store ac</w:t>
      </w:r>
      <w:r w:rsidR="0078354A">
        <w:rPr>
          <w:lang w:val="en-IN"/>
        </w:rPr>
        <w:t>coun</w:t>
      </w:r>
      <w:r w:rsidRPr="00A875EE">
        <w:rPr>
          <w:lang w:val="en-IN"/>
        </w:rPr>
        <w:t xml:space="preserve">t information. The </w:t>
      </w:r>
      <w:r>
        <w:rPr>
          <w:lang w:val="en-IN"/>
        </w:rPr>
        <w:t>file</w:t>
      </w:r>
      <w:r w:rsidRPr="00A875EE">
        <w:rPr>
          <w:lang w:val="en-IN"/>
        </w:rPr>
        <w:t xml:space="preserve"> interface should:</w:t>
      </w:r>
    </w:p>
    <w:p w14:paraId="6516B6EA" w14:textId="3BE12F76" w:rsidR="00A875EE" w:rsidRPr="00A875EE" w:rsidRDefault="00A875EE" w:rsidP="00B37C5A">
      <w:pPr>
        <w:numPr>
          <w:ilvl w:val="0"/>
          <w:numId w:val="24"/>
        </w:numPr>
        <w:rPr>
          <w:lang w:val="en-IN"/>
        </w:rPr>
      </w:pPr>
      <w:r w:rsidRPr="00A875EE">
        <w:rPr>
          <w:lang w:val="en-IN"/>
        </w:rPr>
        <w:t>Support CRUD (Create, Read, Update, Delete) operations for ac</w:t>
      </w:r>
      <w:r w:rsidR="0078354A">
        <w:rPr>
          <w:lang w:val="en-IN"/>
        </w:rPr>
        <w:t>coun</w:t>
      </w:r>
      <w:r w:rsidRPr="00A875EE">
        <w:rPr>
          <w:lang w:val="en-IN"/>
        </w:rPr>
        <w:t>ts and associated data.</w:t>
      </w:r>
    </w:p>
    <w:p w14:paraId="33740E05" w14:textId="77777777" w:rsidR="00A875EE" w:rsidRPr="00A875EE" w:rsidRDefault="00A875EE" w:rsidP="00B37C5A">
      <w:pPr>
        <w:numPr>
          <w:ilvl w:val="0"/>
          <w:numId w:val="24"/>
        </w:numPr>
        <w:rPr>
          <w:lang w:val="en-IN"/>
        </w:rPr>
      </w:pPr>
      <w:r w:rsidRPr="00A875EE">
        <w:rPr>
          <w:lang w:val="en-IN"/>
        </w:rPr>
        <w:t>Ensure that the data is securely stored and encrypted to protect user privacy.</w:t>
      </w:r>
    </w:p>
    <w:p w14:paraId="064A9596" w14:textId="6769A7E7" w:rsidR="00A875EE" w:rsidRPr="00A875EE" w:rsidRDefault="00A875EE" w:rsidP="00B37C5A">
      <w:pPr>
        <w:numPr>
          <w:ilvl w:val="0"/>
          <w:numId w:val="24"/>
        </w:numPr>
        <w:rPr>
          <w:lang w:val="en-IN"/>
        </w:rPr>
      </w:pPr>
      <w:r w:rsidRPr="00A875EE">
        <w:rPr>
          <w:lang w:val="en-IN"/>
        </w:rPr>
        <w:t xml:space="preserve">Maintain </w:t>
      </w:r>
      <w:r w:rsidR="002469EE">
        <w:rPr>
          <w:lang w:val="en-IN"/>
        </w:rPr>
        <w:t>file</w:t>
      </w:r>
      <w:r w:rsidRPr="00A875EE">
        <w:rPr>
          <w:lang w:val="en-IN"/>
        </w:rPr>
        <w:t xml:space="preserve"> integrity, preventing data loss or corruption during app usage.</w:t>
      </w:r>
    </w:p>
    <w:p w14:paraId="143974BB" w14:textId="2CD709B5" w:rsidR="00002174" w:rsidRDefault="00B56B4C" w:rsidP="003A0B4A">
      <w:pPr>
        <w:pStyle w:val="Heading1"/>
      </w:pPr>
      <w:r>
        <w:t>Performance Requirements</w:t>
      </w:r>
    </w:p>
    <w:p w14:paraId="7099431D" w14:textId="5DDD5D04" w:rsidR="003A0B4A" w:rsidRDefault="003A0B4A" w:rsidP="003A0B4A">
      <w:pPr>
        <w:pStyle w:val="Heading2"/>
        <w:ind w:left="709"/>
      </w:pPr>
      <w:r>
        <w:t>Response time</w:t>
      </w:r>
    </w:p>
    <w:p w14:paraId="4212310F" w14:textId="75B5CF7F" w:rsidR="00394E02" w:rsidRPr="00394E02" w:rsidRDefault="00394E02" w:rsidP="00394E02">
      <w:pPr>
        <w:pStyle w:val="Heading3"/>
        <w:rPr>
          <w:lang w:val="en-IN"/>
        </w:rPr>
      </w:pPr>
      <w:r w:rsidRPr="00394E02">
        <w:rPr>
          <w:lang w:val="en-IN"/>
        </w:rPr>
        <w:t>ac</w:t>
      </w:r>
      <w:r w:rsidR="00186DB6">
        <w:rPr>
          <w:lang w:val="en-IN"/>
        </w:rPr>
        <w:t>coun</w:t>
      </w:r>
      <w:r w:rsidRPr="00394E02">
        <w:rPr>
          <w:lang w:val="en-IN"/>
        </w:rPr>
        <w:t>t Search</w:t>
      </w:r>
    </w:p>
    <w:p w14:paraId="4EF0F546" w14:textId="77B9AFAD" w:rsidR="00394E02" w:rsidRPr="00394E02" w:rsidRDefault="00394E02" w:rsidP="00B37C5A">
      <w:pPr>
        <w:numPr>
          <w:ilvl w:val="0"/>
          <w:numId w:val="25"/>
        </w:numPr>
        <w:rPr>
          <w:lang w:val="en-IN"/>
        </w:rPr>
      </w:pPr>
      <w:r w:rsidRPr="00394E02">
        <w:rPr>
          <w:lang w:val="en-IN"/>
        </w:rPr>
        <w:t xml:space="preserve">The application must return search results for any query (e.g., searching by name, phone number, or email) within </w:t>
      </w:r>
      <w:r>
        <w:rPr>
          <w:lang w:val="en-IN"/>
        </w:rPr>
        <w:t>1</w:t>
      </w:r>
      <w:r w:rsidRPr="00394E02">
        <w:rPr>
          <w:b/>
          <w:bCs/>
          <w:lang w:val="en-IN"/>
        </w:rPr>
        <w:t xml:space="preserve"> second</w:t>
      </w:r>
      <w:r w:rsidRPr="00394E02">
        <w:rPr>
          <w:lang w:val="en-IN"/>
        </w:rPr>
        <w:t xml:space="preserve"> under normal conditions.</w:t>
      </w:r>
    </w:p>
    <w:p w14:paraId="0CFE5CB1" w14:textId="3FBCD5ED" w:rsidR="00394E02" w:rsidRPr="00394E02" w:rsidRDefault="00394E02" w:rsidP="00B37C5A">
      <w:pPr>
        <w:numPr>
          <w:ilvl w:val="0"/>
          <w:numId w:val="25"/>
        </w:numPr>
        <w:rPr>
          <w:lang w:val="en-IN"/>
        </w:rPr>
      </w:pPr>
      <w:r w:rsidRPr="00394E02">
        <w:rPr>
          <w:lang w:val="en-IN"/>
        </w:rPr>
        <w:t xml:space="preserve">For searches with more than </w:t>
      </w:r>
      <w:r w:rsidRPr="00394E02">
        <w:rPr>
          <w:b/>
          <w:bCs/>
          <w:lang w:val="en-IN"/>
        </w:rPr>
        <w:t>1,000 ac</w:t>
      </w:r>
      <w:r w:rsidR="00186DB6">
        <w:rPr>
          <w:b/>
          <w:bCs/>
          <w:lang w:val="en-IN"/>
        </w:rPr>
        <w:t>coun</w:t>
      </w:r>
      <w:r w:rsidRPr="00394E02">
        <w:rPr>
          <w:b/>
          <w:bCs/>
          <w:lang w:val="en-IN"/>
        </w:rPr>
        <w:t>ts</w:t>
      </w:r>
      <w:r w:rsidRPr="00394E02">
        <w:rPr>
          <w:lang w:val="en-IN"/>
        </w:rPr>
        <w:t xml:space="preserve">, the search results must still be displayed within </w:t>
      </w:r>
      <w:r w:rsidRPr="00394E02">
        <w:rPr>
          <w:b/>
          <w:bCs/>
          <w:lang w:val="en-IN"/>
        </w:rPr>
        <w:t>5 seconds</w:t>
      </w:r>
      <w:r w:rsidRPr="00394E02">
        <w:rPr>
          <w:lang w:val="en-IN"/>
        </w:rPr>
        <w:t>.</w:t>
      </w:r>
    </w:p>
    <w:p w14:paraId="1536B91C" w14:textId="2B77CD53" w:rsidR="00394E02" w:rsidRPr="00394E02" w:rsidRDefault="00394E02" w:rsidP="00394E02">
      <w:pPr>
        <w:pStyle w:val="Heading3"/>
        <w:rPr>
          <w:lang w:val="en-IN"/>
        </w:rPr>
      </w:pPr>
      <w:r w:rsidRPr="00394E02">
        <w:rPr>
          <w:lang w:val="en-IN"/>
        </w:rPr>
        <w:t>Adding</w:t>
      </w:r>
      <w:r>
        <w:rPr>
          <w:lang w:val="en-IN"/>
        </w:rPr>
        <w:t xml:space="preserve"> </w:t>
      </w:r>
      <w:r w:rsidRPr="00394E02">
        <w:rPr>
          <w:lang w:val="en-IN"/>
        </w:rPr>
        <w:t>and Deleting ac</w:t>
      </w:r>
      <w:r w:rsidR="00186DB6">
        <w:rPr>
          <w:lang w:val="en-IN"/>
        </w:rPr>
        <w:t>coun</w:t>
      </w:r>
      <w:r w:rsidRPr="00394E02">
        <w:rPr>
          <w:lang w:val="en-IN"/>
        </w:rPr>
        <w:t>ts</w:t>
      </w:r>
    </w:p>
    <w:p w14:paraId="6F683399" w14:textId="3E998544" w:rsidR="00394E02" w:rsidRPr="00394E02" w:rsidRDefault="00394E02" w:rsidP="00B37C5A">
      <w:pPr>
        <w:numPr>
          <w:ilvl w:val="0"/>
          <w:numId w:val="26"/>
        </w:numPr>
        <w:rPr>
          <w:lang w:val="en-IN"/>
        </w:rPr>
      </w:pPr>
      <w:r w:rsidRPr="00394E02">
        <w:rPr>
          <w:lang w:val="en-IN"/>
        </w:rPr>
        <w:t xml:space="preserve">When adding or deleting </w:t>
      </w:r>
      <w:proofErr w:type="spellStart"/>
      <w:proofErr w:type="gramStart"/>
      <w:r w:rsidRPr="00394E02">
        <w:rPr>
          <w:lang w:val="en-IN"/>
        </w:rPr>
        <w:t>a</w:t>
      </w:r>
      <w:proofErr w:type="spellEnd"/>
      <w:proofErr w:type="gramEnd"/>
      <w:r w:rsidRPr="00394E02">
        <w:rPr>
          <w:lang w:val="en-IN"/>
        </w:rPr>
        <w:t xml:space="preserve"> ac</w:t>
      </w:r>
      <w:r w:rsidR="00186DB6">
        <w:rPr>
          <w:lang w:val="en-IN"/>
        </w:rPr>
        <w:t>coun</w:t>
      </w:r>
      <w:r w:rsidRPr="00394E02">
        <w:rPr>
          <w:lang w:val="en-IN"/>
        </w:rPr>
        <w:t xml:space="preserve">t, the system must reflect the change and display the updated information within </w:t>
      </w:r>
      <w:r w:rsidR="005E7729">
        <w:rPr>
          <w:b/>
          <w:bCs/>
          <w:lang w:val="en-IN"/>
        </w:rPr>
        <w:t>1</w:t>
      </w:r>
      <w:r w:rsidRPr="00394E02">
        <w:rPr>
          <w:b/>
          <w:bCs/>
          <w:lang w:val="en-IN"/>
        </w:rPr>
        <w:t xml:space="preserve"> second</w:t>
      </w:r>
      <w:r w:rsidRPr="00394E02">
        <w:rPr>
          <w:lang w:val="en-IN"/>
        </w:rPr>
        <w:t xml:space="preserve"> after the user submits the action.</w:t>
      </w:r>
    </w:p>
    <w:p w14:paraId="0B9058EA" w14:textId="53CFB6F8" w:rsidR="00394E02" w:rsidRDefault="00394E02" w:rsidP="00B37C5A">
      <w:pPr>
        <w:numPr>
          <w:ilvl w:val="0"/>
          <w:numId w:val="26"/>
        </w:numPr>
        <w:rPr>
          <w:lang w:val="en-IN"/>
        </w:rPr>
      </w:pPr>
      <w:r w:rsidRPr="00394E02">
        <w:rPr>
          <w:lang w:val="en-IN"/>
        </w:rPr>
        <w:t>The application must immediately update the displayed ac</w:t>
      </w:r>
      <w:r w:rsidR="00186DB6">
        <w:rPr>
          <w:lang w:val="en-IN"/>
        </w:rPr>
        <w:t>coun</w:t>
      </w:r>
      <w:r w:rsidRPr="00394E02">
        <w:rPr>
          <w:lang w:val="en-IN"/>
        </w:rPr>
        <w:t>t list, ensuring no delay in the interface when users perform these actions.</w:t>
      </w:r>
    </w:p>
    <w:p w14:paraId="5B66D24E" w14:textId="77777777" w:rsidR="00186DB6" w:rsidRDefault="00186DB6" w:rsidP="00186DB6">
      <w:pPr>
        <w:rPr>
          <w:lang w:val="en-IN"/>
        </w:rPr>
      </w:pPr>
    </w:p>
    <w:p w14:paraId="726C91F3" w14:textId="77777777" w:rsidR="00186DB6" w:rsidRPr="00394E02" w:rsidRDefault="00186DB6" w:rsidP="00186DB6">
      <w:pPr>
        <w:rPr>
          <w:lang w:val="en-IN"/>
        </w:rPr>
      </w:pPr>
    </w:p>
    <w:p w14:paraId="3BAFC4E0" w14:textId="097DC44B" w:rsidR="00394E02" w:rsidRPr="00394E02" w:rsidRDefault="00394E02" w:rsidP="005E7729">
      <w:pPr>
        <w:pStyle w:val="Heading3"/>
        <w:rPr>
          <w:lang w:val="en-IN"/>
        </w:rPr>
      </w:pPr>
      <w:r w:rsidRPr="00394E02">
        <w:rPr>
          <w:lang w:val="en-IN"/>
        </w:rPr>
        <w:lastRenderedPageBreak/>
        <w:t>Viewing ac</w:t>
      </w:r>
      <w:r w:rsidR="00186DB6">
        <w:rPr>
          <w:lang w:val="en-IN"/>
        </w:rPr>
        <w:t>coun</w:t>
      </w:r>
      <w:r w:rsidRPr="00394E02">
        <w:rPr>
          <w:lang w:val="en-IN"/>
        </w:rPr>
        <w:t>t Details</w:t>
      </w:r>
    </w:p>
    <w:p w14:paraId="63814D42" w14:textId="5A6FA03D" w:rsidR="00394E02" w:rsidRPr="00394E02" w:rsidRDefault="00394E02" w:rsidP="00B37C5A">
      <w:pPr>
        <w:numPr>
          <w:ilvl w:val="0"/>
          <w:numId w:val="27"/>
        </w:numPr>
        <w:rPr>
          <w:lang w:val="en-IN"/>
        </w:rPr>
      </w:pPr>
      <w:r w:rsidRPr="00394E02">
        <w:rPr>
          <w:lang w:val="en-IN"/>
        </w:rPr>
        <w:t xml:space="preserve">Viewing the details of </w:t>
      </w:r>
      <w:proofErr w:type="spellStart"/>
      <w:proofErr w:type="gramStart"/>
      <w:r w:rsidRPr="00394E02">
        <w:rPr>
          <w:lang w:val="en-IN"/>
        </w:rPr>
        <w:t>a</w:t>
      </w:r>
      <w:proofErr w:type="spellEnd"/>
      <w:proofErr w:type="gramEnd"/>
      <w:r w:rsidRPr="00394E02">
        <w:rPr>
          <w:lang w:val="en-IN"/>
        </w:rPr>
        <w:t xml:space="preserve"> ac</w:t>
      </w:r>
      <w:r w:rsidR="00186DB6">
        <w:rPr>
          <w:lang w:val="en-IN"/>
        </w:rPr>
        <w:t>coun</w:t>
      </w:r>
      <w:r w:rsidRPr="00394E02">
        <w:rPr>
          <w:lang w:val="en-IN"/>
        </w:rPr>
        <w:t xml:space="preserve">t (including all fields such as name, phone numbers, </w:t>
      </w:r>
      <w:r w:rsidR="00B65A22">
        <w:rPr>
          <w:lang w:val="en-IN"/>
        </w:rPr>
        <w:t xml:space="preserve">and </w:t>
      </w:r>
      <w:r w:rsidRPr="00394E02">
        <w:rPr>
          <w:lang w:val="en-IN"/>
        </w:rPr>
        <w:t>email</w:t>
      </w:r>
      <w:r w:rsidR="00B65A22">
        <w:rPr>
          <w:lang w:val="en-IN"/>
        </w:rPr>
        <w:t>s</w:t>
      </w:r>
      <w:r w:rsidRPr="00394E02">
        <w:rPr>
          <w:lang w:val="en-IN"/>
        </w:rPr>
        <w:t xml:space="preserve">) must take no longer than </w:t>
      </w:r>
      <w:r w:rsidRPr="00394E02">
        <w:rPr>
          <w:b/>
          <w:bCs/>
          <w:lang w:val="en-IN"/>
        </w:rPr>
        <w:t>1 second</w:t>
      </w:r>
      <w:r w:rsidRPr="00394E02">
        <w:rPr>
          <w:lang w:val="en-IN"/>
        </w:rPr>
        <w:t xml:space="preserve"> after the user </w:t>
      </w:r>
      <w:r w:rsidR="00B65A22">
        <w:rPr>
          <w:lang w:val="en-IN"/>
        </w:rPr>
        <w:t xml:space="preserve">searches </w:t>
      </w:r>
      <w:r w:rsidRPr="00394E02">
        <w:rPr>
          <w:lang w:val="en-IN"/>
        </w:rPr>
        <w:t>the ac</w:t>
      </w:r>
      <w:r w:rsidR="00186DB6">
        <w:rPr>
          <w:lang w:val="en-IN"/>
        </w:rPr>
        <w:t>coun</w:t>
      </w:r>
      <w:r w:rsidRPr="00394E02">
        <w:rPr>
          <w:lang w:val="en-IN"/>
        </w:rPr>
        <w:t>t in the list.</w:t>
      </w:r>
    </w:p>
    <w:p w14:paraId="725C57A2" w14:textId="29A57CD6" w:rsidR="00394E02" w:rsidRDefault="00394E02" w:rsidP="00991BA8">
      <w:pPr>
        <w:pStyle w:val="Heading2"/>
        <w:ind w:left="709"/>
      </w:pPr>
      <w:r w:rsidRPr="00394E02">
        <w:t>Throughput</w:t>
      </w:r>
    </w:p>
    <w:p w14:paraId="4CCAB3A9" w14:textId="32E989F8" w:rsidR="00991BA8" w:rsidRPr="00991BA8" w:rsidRDefault="00991BA8" w:rsidP="00991BA8">
      <w:pPr>
        <w:pStyle w:val="Heading3"/>
        <w:rPr>
          <w:lang w:val="en-GB"/>
        </w:rPr>
      </w:pPr>
      <w:r w:rsidRPr="00991BA8">
        <w:t>Data Import/Export</w:t>
      </w:r>
    </w:p>
    <w:p w14:paraId="6BE5E8DF" w14:textId="14C797E2" w:rsidR="001958E0" w:rsidRPr="001958E0" w:rsidRDefault="001958E0" w:rsidP="00B37C5A">
      <w:pPr>
        <w:numPr>
          <w:ilvl w:val="0"/>
          <w:numId w:val="28"/>
        </w:numPr>
        <w:spacing w:before="100" w:beforeAutospacing="1" w:after="100" w:afterAutospacing="1" w:line="240" w:lineRule="auto"/>
        <w:rPr>
          <w:lang w:val="en-IN"/>
        </w:rPr>
      </w:pPr>
      <w:r w:rsidRPr="001958E0">
        <w:rPr>
          <w:lang w:val="en-IN"/>
        </w:rPr>
        <w:t>The application should be capable of importing ac</w:t>
      </w:r>
      <w:r w:rsidR="00186DB6">
        <w:rPr>
          <w:lang w:val="en-IN"/>
        </w:rPr>
        <w:t>coun</w:t>
      </w:r>
      <w:r w:rsidRPr="001958E0">
        <w:rPr>
          <w:lang w:val="en-IN"/>
        </w:rPr>
        <w:t xml:space="preserve">ts from external files (CSV, </w:t>
      </w:r>
      <w:r w:rsidRPr="00311EB6">
        <w:rPr>
          <w:lang w:val="en-IN"/>
        </w:rPr>
        <w:t>txt</w:t>
      </w:r>
      <w:r w:rsidRPr="001958E0">
        <w:rPr>
          <w:lang w:val="en-IN"/>
        </w:rPr>
        <w:t>) at a rate of 100 ac</w:t>
      </w:r>
      <w:r w:rsidR="00186DB6">
        <w:rPr>
          <w:lang w:val="en-IN"/>
        </w:rPr>
        <w:t>coun</w:t>
      </w:r>
      <w:r w:rsidRPr="001958E0">
        <w:rPr>
          <w:lang w:val="en-IN"/>
        </w:rPr>
        <w:t>ts per second.</w:t>
      </w:r>
    </w:p>
    <w:p w14:paraId="6E23A799" w14:textId="1CCED699" w:rsidR="001958E0" w:rsidRPr="001958E0" w:rsidRDefault="001958E0" w:rsidP="00B37C5A">
      <w:pPr>
        <w:numPr>
          <w:ilvl w:val="0"/>
          <w:numId w:val="28"/>
        </w:numPr>
        <w:spacing w:before="100" w:beforeAutospacing="1" w:after="100" w:afterAutospacing="1" w:line="240" w:lineRule="auto"/>
        <w:rPr>
          <w:lang w:val="en-IN"/>
        </w:rPr>
      </w:pPr>
      <w:r w:rsidRPr="001958E0">
        <w:rPr>
          <w:lang w:val="en-IN"/>
        </w:rPr>
        <w:t>The export process should allow users to export their entire ac</w:t>
      </w:r>
      <w:r w:rsidR="00186DB6">
        <w:rPr>
          <w:lang w:val="en-IN"/>
        </w:rPr>
        <w:t>coun</w:t>
      </w:r>
      <w:r w:rsidRPr="001958E0">
        <w:rPr>
          <w:lang w:val="en-IN"/>
        </w:rPr>
        <w:t>t list (up to 5,000 ac</w:t>
      </w:r>
      <w:r w:rsidR="00186DB6">
        <w:rPr>
          <w:lang w:val="en-IN"/>
        </w:rPr>
        <w:t>coun</w:t>
      </w:r>
      <w:r w:rsidRPr="001958E0">
        <w:rPr>
          <w:lang w:val="en-IN"/>
        </w:rPr>
        <w:t>ts) in less than 30 seconds.</w:t>
      </w:r>
    </w:p>
    <w:p w14:paraId="205FE816" w14:textId="4F6C529D" w:rsidR="003A0B4A" w:rsidRDefault="00311EB6" w:rsidP="00311EB6">
      <w:pPr>
        <w:pStyle w:val="Heading2"/>
        <w:ind w:left="709"/>
      </w:pPr>
      <w:r>
        <w:t>System Resource Utilization</w:t>
      </w:r>
    </w:p>
    <w:p w14:paraId="2BFAF6E4" w14:textId="77777777" w:rsidR="00806F83" w:rsidRPr="00806F83" w:rsidRDefault="00806F83" w:rsidP="00806F83">
      <w:pPr>
        <w:pStyle w:val="Heading3"/>
        <w:rPr>
          <w:lang w:val="en-IN"/>
        </w:rPr>
      </w:pPr>
      <w:r w:rsidRPr="00806F83">
        <w:rPr>
          <w:lang w:val="en-IN"/>
        </w:rPr>
        <w:t>CPU and Memory Usage</w:t>
      </w:r>
    </w:p>
    <w:p w14:paraId="55DE527B" w14:textId="664BDA39" w:rsidR="00806F83" w:rsidRPr="00806F83" w:rsidRDefault="00806F83" w:rsidP="00B37C5A">
      <w:pPr>
        <w:numPr>
          <w:ilvl w:val="0"/>
          <w:numId w:val="29"/>
        </w:numPr>
        <w:rPr>
          <w:lang w:val="en-IN"/>
        </w:rPr>
      </w:pPr>
      <w:r w:rsidRPr="00806F83">
        <w:rPr>
          <w:lang w:val="en-IN"/>
        </w:rPr>
        <w:t xml:space="preserve">The application should operate efficiently, ensuring that CPU usage does not exceed </w:t>
      </w:r>
      <w:r>
        <w:rPr>
          <w:lang w:val="en-IN"/>
        </w:rPr>
        <w:t>2</w:t>
      </w:r>
      <w:r w:rsidRPr="00806F83">
        <w:rPr>
          <w:b/>
          <w:bCs/>
          <w:lang w:val="en-IN"/>
        </w:rPr>
        <w:t>5%</w:t>
      </w:r>
      <w:r w:rsidRPr="00806F83">
        <w:rPr>
          <w:lang w:val="en-IN"/>
        </w:rPr>
        <w:t xml:space="preserve"> during typical operations, including loading </w:t>
      </w:r>
      <w:r w:rsidR="00186DB6">
        <w:rPr>
          <w:lang w:val="en-IN"/>
        </w:rPr>
        <w:t>ac</w:t>
      </w:r>
      <w:r w:rsidRPr="00806F83">
        <w:rPr>
          <w:lang w:val="en-IN"/>
        </w:rPr>
        <w:t>c</w:t>
      </w:r>
      <w:r w:rsidR="00186DB6">
        <w:rPr>
          <w:lang w:val="en-IN"/>
        </w:rPr>
        <w:t>oun</w:t>
      </w:r>
      <w:r w:rsidRPr="00806F83">
        <w:rPr>
          <w:lang w:val="en-IN"/>
        </w:rPr>
        <w:t xml:space="preserve">ts, performing searches, or </w:t>
      </w:r>
      <w:r>
        <w:rPr>
          <w:lang w:val="en-IN"/>
        </w:rPr>
        <w:t>deleting</w:t>
      </w:r>
      <w:r w:rsidRPr="00806F83">
        <w:rPr>
          <w:lang w:val="en-IN"/>
        </w:rPr>
        <w:t xml:space="preserve"> ac</w:t>
      </w:r>
      <w:r w:rsidR="00186DB6">
        <w:rPr>
          <w:lang w:val="en-IN"/>
        </w:rPr>
        <w:t>coun</w:t>
      </w:r>
      <w:r w:rsidRPr="00806F83">
        <w:rPr>
          <w:lang w:val="en-IN"/>
        </w:rPr>
        <w:t>t details.</w:t>
      </w:r>
    </w:p>
    <w:p w14:paraId="4D0F27BA" w14:textId="48015103" w:rsidR="00806F83" w:rsidRDefault="00806F83" w:rsidP="00B37C5A">
      <w:pPr>
        <w:numPr>
          <w:ilvl w:val="0"/>
          <w:numId w:val="29"/>
        </w:numPr>
        <w:rPr>
          <w:lang w:val="en-IN"/>
        </w:rPr>
      </w:pPr>
      <w:r w:rsidRPr="00806F83">
        <w:rPr>
          <w:lang w:val="en-IN"/>
        </w:rPr>
        <w:t xml:space="preserve">Memory consumption must be kept within </w:t>
      </w:r>
      <w:r w:rsidRPr="00806F83">
        <w:rPr>
          <w:b/>
          <w:bCs/>
          <w:lang w:val="en-IN"/>
        </w:rPr>
        <w:t>100 MB</w:t>
      </w:r>
      <w:r w:rsidRPr="00806F83">
        <w:rPr>
          <w:lang w:val="en-IN"/>
        </w:rPr>
        <w:t xml:space="preserve"> for </w:t>
      </w:r>
      <w:proofErr w:type="spellStart"/>
      <w:proofErr w:type="gramStart"/>
      <w:r w:rsidRPr="00806F83">
        <w:rPr>
          <w:lang w:val="en-IN"/>
        </w:rPr>
        <w:t>a</w:t>
      </w:r>
      <w:proofErr w:type="spellEnd"/>
      <w:proofErr w:type="gramEnd"/>
      <w:r w:rsidRPr="00806F83">
        <w:rPr>
          <w:lang w:val="en-IN"/>
        </w:rPr>
        <w:t xml:space="preserve"> ac</w:t>
      </w:r>
      <w:r w:rsidR="00186DB6">
        <w:rPr>
          <w:lang w:val="en-IN"/>
        </w:rPr>
        <w:t>coun</w:t>
      </w:r>
      <w:r w:rsidRPr="00806F83">
        <w:rPr>
          <w:lang w:val="en-IN"/>
        </w:rPr>
        <w:t xml:space="preserve">t list of up to </w:t>
      </w:r>
      <w:r w:rsidRPr="00806F83">
        <w:rPr>
          <w:b/>
          <w:bCs/>
          <w:lang w:val="en-IN"/>
        </w:rPr>
        <w:t>5,000</w:t>
      </w:r>
      <w:r>
        <w:rPr>
          <w:b/>
          <w:bCs/>
          <w:lang w:val="en-IN"/>
        </w:rPr>
        <w:t xml:space="preserve"> </w:t>
      </w:r>
      <w:r w:rsidR="00186DB6">
        <w:rPr>
          <w:lang w:val="en-IN"/>
        </w:rPr>
        <w:t>accoun</w:t>
      </w:r>
      <w:r w:rsidRPr="00806F83">
        <w:rPr>
          <w:lang w:val="en-IN"/>
        </w:rPr>
        <w:t>ts.</w:t>
      </w:r>
    </w:p>
    <w:p w14:paraId="1C11D836" w14:textId="77777777" w:rsidR="00260A2F" w:rsidRPr="00260A2F" w:rsidRDefault="00260A2F" w:rsidP="00260A2F">
      <w:pPr>
        <w:pStyle w:val="Heading2"/>
        <w:ind w:left="709" w:hanging="608"/>
      </w:pPr>
      <w:r w:rsidRPr="00260A2F">
        <w:t>Availability and Reliability</w:t>
      </w:r>
    </w:p>
    <w:p w14:paraId="73A03FF1" w14:textId="442AEED5" w:rsidR="00260A2F" w:rsidRPr="00260A2F" w:rsidRDefault="00260A2F" w:rsidP="00C05CA9">
      <w:pPr>
        <w:pStyle w:val="Heading3"/>
        <w:rPr>
          <w:lang w:val="en-IN"/>
        </w:rPr>
      </w:pPr>
      <w:r w:rsidRPr="00260A2F">
        <w:rPr>
          <w:lang w:val="en-IN"/>
        </w:rPr>
        <w:t>System Uptime</w:t>
      </w:r>
    </w:p>
    <w:p w14:paraId="65C206D2" w14:textId="77777777" w:rsidR="00260A2F" w:rsidRPr="00260A2F" w:rsidRDefault="00260A2F" w:rsidP="00B37C5A">
      <w:pPr>
        <w:numPr>
          <w:ilvl w:val="0"/>
          <w:numId w:val="30"/>
        </w:numPr>
        <w:rPr>
          <w:lang w:val="en-IN"/>
        </w:rPr>
      </w:pPr>
      <w:r w:rsidRPr="00260A2F">
        <w:rPr>
          <w:lang w:val="en-IN"/>
        </w:rPr>
        <w:t xml:space="preserve">The system should have a </w:t>
      </w:r>
      <w:r w:rsidRPr="00260A2F">
        <w:rPr>
          <w:b/>
          <w:bCs/>
          <w:lang w:val="en-IN"/>
        </w:rPr>
        <w:t>99.9% uptime</w:t>
      </w:r>
      <w:r w:rsidRPr="00260A2F">
        <w:rPr>
          <w:lang w:val="en-IN"/>
        </w:rPr>
        <w:t xml:space="preserve"> over a rolling 30-day period, ensuring the application is consistently available to users without significant downtime.</w:t>
      </w:r>
    </w:p>
    <w:p w14:paraId="5F8C934F" w14:textId="77777777" w:rsidR="00260A2F" w:rsidRPr="00260A2F" w:rsidRDefault="00260A2F" w:rsidP="00B37C5A">
      <w:pPr>
        <w:numPr>
          <w:ilvl w:val="0"/>
          <w:numId w:val="30"/>
        </w:numPr>
        <w:rPr>
          <w:lang w:val="en-IN"/>
        </w:rPr>
      </w:pPr>
      <w:r w:rsidRPr="00260A2F">
        <w:rPr>
          <w:lang w:val="en-IN"/>
        </w:rPr>
        <w:t xml:space="preserve">Maintenance windows or outages for updates and patches should be scheduled during off-peak hours and should not exceed </w:t>
      </w:r>
      <w:r w:rsidRPr="00260A2F">
        <w:rPr>
          <w:b/>
          <w:bCs/>
          <w:lang w:val="en-IN"/>
        </w:rPr>
        <w:t>1 hour per month</w:t>
      </w:r>
      <w:r w:rsidRPr="00260A2F">
        <w:rPr>
          <w:lang w:val="en-IN"/>
        </w:rPr>
        <w:t>.</w:t>
      </w:r>
    </w:p>
    <w:p w14:paraId="2EFC228E" w14:textId="4F05CC28" w:rsidR="00260A2F" w:rsidRPr="00260A2F" w:rsidRDefault="00260A2F" w:rsidP="00C05CA9">
      <w:pPr>
        <w:pStyle w:val="Heading3"/>
        <w:rPr>
          <w:lang w:val="en-IN"/>
        </w:rPr>
      </w:pPr>
      <w:r w:rsidRPr="00260A2F">
        <w:rPr>
          <w:lang w:val="en-IN"/>
        </w:rPr>
        <w:t>Error Handling and Recovery</w:t>
      </w:r>
    </w:p>
    <w:p w14:paraId="19C667CC" w14:textId="2362BA76" w:rsidR="00260A2F" w:rsidRPr="00260A2F" w:rsidRDefault="00260A2F" w:rsidP="00B37C5A">
      <w:pPr>
        <w:numPr>
          <w:ilvl w:val="0"/>
          <w:numId w:val="31"/>
        </w:numPr>
        <w:rPr>
          <w:lang w:val="en-IN"/>
        </w:rPr>
      </w:pPr>
      <w:r w:rsidRPr="00260A2F">
        <w:rPr>
          <w:lang w:val="en-IN"/>
        </w:rPr>
        <w:t>The system must be resilient and able to recover gracefully from common errors (e.g., database failures).</w:t>
      </w:r>
    </w:p>
    <w:p w14:paraId="6B88B827" w14:textId="6AACF91B" w:rsidR="00260A2F" w:rsidRPr="00260A2F" w:rsidRDefault="00260A2F" w:rsidP="00B37C5A">
      <w:pPr>
        <w:numPr>
          <w:ilvl w:val="0"/>
          <w:numId w:val="31"/>
        </w:numPr>
        <w:rPr>
          <w:lang w:val="en-IN"/>
        </w:rPr>
      </w:pPr>
      <w:r w:rsidRPr="00260A2F">
        <w:rPr>
          <w:lang w:val="en-IN"/>
        </w:rPr>
        <w:t>If the system encounters an error, it should display a clear error message to the user.</w:t>
      </w:r>
    </w:p>
    <w:p w14:paraId="770D8F19" w14:textId="0A524E6D" w:rsidR="00260A2F" w:rsidRDefault="00260A2F" w:rsidP="00B37C5A">
      <w:pPr>
        <w:numPr>
          <w:ilvl w:val="0"/>
          <w:numId w:val="31"/>
        </w:numPr>
        <w:rPr>
          <w:lang w:val="en-IN"/>
        </w:rPr>
      </w:pPr>
      <w:r w:rsidRPr="00260A2F">
        <w:rPr>
          <w:lang w:val="en-IN"/>
        </w:rPr>
        <w:t>The application should ensure that no data is lost in case of a failure during synchronization or data entry.</w:t>
      </w:r>
    </w:p>
    <w:p w14:paraId="5936DBB1" w14:textId="77777777" w:rsidR="00186DB6" w:rsidRPr="00260A2F" w:rsidRDefault="00186DB6" w:rsidP="00186DB6">
      <w:pPr>
        <w:ind w:left="720"/>
        <w:rPr>
          <w:lang w:val="en-IN"/>
        </w:rPr>
      </w:pPr>
    </w:p>
    <w:p w14:paraId="5E37B7AD" w14:textId="7EC89A55" w:rsidR="00260A2F" w:rsidRPr="00260A2F" w:rsidRDefault="00260A2F" w:rsidP="007030CC">
      <w:pPr>
        <w:pStyle w:val="Heading2"/>
        <w:ind w:left="709"/>
      </w:pPr>
      <w:r w:rsidRPr="00260A2F">
        <w:lastRenderedPageBreak/>
        <w:t>Load Testing</w:t>
      </w:r>
    </w:p>
    <w:p w14:paraId="1A8E62F5" w14:textId="699AB148" w:rsidR="00260A2F" w:rsidRPr="00260A2F" w:rsidRDefault="00260A2F" w:rsidP="007030CC">
      <w:pPr>
        <w:pStyle w:val="Heading3"/>
        <w:rPr>
          <w:lang w:val="en-IN"/>
        </w:rPr>
      </w:pPr>
      <w:r w:rsidRPr="00260A2F">
        <w:rPr>
          <w:lang w:val="en-IN"/>
        </w:rPr>
        <w:t>Stress Testing</w:t>
      </w:r>
    </w:p>
    <w:p w14:paraId="6A74B783" w14:textId="34C6F902" w:rsidR="00260A2F" w:rsidRPr="00260A2F" w:rsidRDefault="00260A2F" w:rsidP="00B37C5A">
      <w:pPr>
        <w:numPr>
          <w:ilvl w:val="0"/>
          <w:numId w:val="32"/>
        </w:numPr>
        <w:rPr>
          <w:lang w:val="en-IN"/>
        </w:rPr>
      </w:pPr>
      <w:r w:rsidRPr="00260A2F">
        <w:rPr>
          <w:lang w:val="en-IN"/>
        </w:rPr>
        <w:t>The application should undergo load and stress testing to verify that it can handle sudden increases in user activity.</w:t>
      </w:r>
    </w:p>
    <w:p w14:paraId="1AB11E12" w14:textId="18F5FAD8" w:rsidR="00260A2F" w:rsidRPr="00260A2F" w:rsidRDefault="00260A2F" w:rsidP="007030CC">
      <w:pPr>
        <w:pStyle w:val="Heading3"/>
        <w:rPr>
          <w:lang w:val="en-IN"/>
        </w:rPr>
      </w:pPr>
      <w:r w:rsidRPr="00260A2F">
        <w:rPr>
          <w:lang w:val="en-IN"/>
        </w:rPr>
        <w:t>System Failover and Redundancy</w:t>
      </w:r>
    </w:p>
    <w:p w14:paraId="654FEE55" w14:textId="2ACCA23C" w:rsidR="00260A2F" w:rsidRDefault="00260A2F" w:rsidP="00B37C5A">
      <w:pPr>
        <w:numPr>
          <w:ilvl w:val="0"/>
          <w:numId w:val="33"/>
        </w:numPr>
        <w:rPr>
          <w:lang w:val="en-IN"/>
        </w:rPr>
      </w:pPr>
      <w:r w:rsidRPr="00260A2F">
        <w:rPr>
          <w:lang w:val="en-IN"/>
        </w:rPr>
        <w:t xml:space="preserve">The application must include system failover mechanisms, such as database clustering and load balancing, to ensure that performance is not impacted by </w:t>
      </w:r>
      <w:r w:rsidR="00B76C3F">
        <w:rPr>
          <w:lang w:val="en-IN"/>
        </w:rPr>
        <w:t>system</w:t>
      </w:r>
      <w:r w:rsidRPr="00260A2F">
        <w:rPr>
          <w:lang w:val="en-IN"/>
        </w:rPr>
        <w:t xml:space="preserve"> failures or high load.</w:t>
      </w:r>
    </w:p>
    <w:p w14:paraId="4C4C6609" w14:textId="58E806CB" w:rsidR="00BF49E2" w:rsidRDefault="008812B4" w:rsidP="008812B4">
      <w:pPr>
        <w:pStyle w:val="Heading1"/>
        <w:rPr>
          <w:lang w:val="en-IN"/>
        </w:rPr>
      </w:pPr>
      <w:r>
        <w:rPr>
          <w:lang w:val="en-IN"/>
        </w:rPr>
        <w:t>Design Constraints</w:t>
      </w:r>
    </w:p>
    <w:p w14:paraId="533C9474" w14:textId="77777777" w:rsidR="003465BF" w:rsidRDefault="003465BF" w:rsidP="003465BF">
      <w:pPr>
        <w:pStyle w:val="Heading2"/>
        <w:ind w:left="709"/>
      </w:pPr>
      <w:r w:rsidRPr="003465BF">
        <w:t>Platform and Device Compatibility</w:t>
      </w:r>
    </w:p>
    <w:p w14:paraId="3308F11E" w14:textId="23B76805" w:rsidR="003465BF" w:rsidRDefault="00A557F0" w:rsidP="00A557F0">
      <w:pPr>
        <w:pStyle w:val="Heading3"/>
      </w:pPr>
      <w:r w:rsidRPr="00A557F0">
        <w:t>Cross-Platform Support</w:t>
      </w:r>
    </w:p>
    <w:p w14:paraId="1448A097" w14:textId="162CF295" w:rsidR="00A557F0" w:rsidRPr="00ED7893" w:rsidRDefault="00A557F0" w:rsidP="00B37C5A">
      <w:pPr>
        <w:pStyle w:val="ListParagraph"/>
        <w:numPr>
          <w:ilvl w:val="0"/>
          <w:numId w:val="34"/>
        </w:numPr>
        <w:rPr>
          <w:lang w:val="en-IN"/>
        </w:rPr>
      </w:pPr>
      <w:r w:rsidRPr="00ED7893">
        <w:rPr>
          <w:lang w:val="en-IN"/>
        </w:rPr>
        <w:t>There is no cross-platform support, the application is designed and runs only on Windows PC with Windows 10 and greater.</w:t>
      </w:r>
    </w:p>
    <w:p w14:paraId="7C2DE4C6" w14:textId="5A476D1D" w:rsidR="00A557F0" w:rsidRDefault="00ED7893" w:rsidP="00ED7893">
      <w:pPr>
        <w:pStyle w:val="Heading3"/>
      </w:pPr>
      <w:r w:rsidRPr="00ED7893">
        <w:t>Device Specifications</w:t>
      </w:r>
    </w:p>
    <w:p w14:paraId="226ACC36" w14:textId="6997AAA7" w:rsidR="00ED7893" w:rsidRDefault="00ED7893" w:rsidP="00B37C5A">
      <w:pPr>
        <w:numPr>
          <w:ilvl w:val="0"/>
          <w:numId w:val="33"/>
        </w:numPr>
        <w:rPr>
          <w:lang w:val="en-IN"/>
        </w:rPr>
      </w:pPr>
      <w:r w:rsidRPr="00260A2F">
        <w:rPr>
          <w:lang w:val="en-IN"/>
        </w:rPr>
        <w:t xml:space="preserve">The application must </w:t>
      </w:r>
      <w:r w:rsidR="009A43A2">
        <w:rPr>
          <w:lang w:val="en-IN"/>
        </w:rPr>
        <w:t>work on any Intel and AMD processors</w:t>
      </w:r>
      <w:r w:rsidRPr="00260A2F">
        <w:rPr>
          <w:lang w:val="en-IN"/>
        </w:rPr>
        <w:t>.</w:t>
      </w:r>
    </w:p>
    <w:p w14:paraId="5E2496A6" w14:textId="77777777" w:rsidR="009D3F98" w:rsidRPr="009D3F98" w:rsidRDefault="009D3F98" w:rsidP="009D3F98">
      <w:pPr>
        <w:pStyle w:val="Heading2"/>
        <w:ind w:left="709"/>
      </w:pPr>
      <w:r w:rsidRPr="009D3F98">
        <w:t>Visual Design Constraints</w:t>
      </w:r>
    </w:p>
    <w:p w14:paraId="3CB43D8A" w14:textId="33B47863" w:rsidR="009D3F98" w:rsidRPr="009D3F98" w:rsidRDefault="009D3F98" w:rsidP="00B37C5A">
      <w:pPr>
        <w:numPr>
          <w:ilvl w:val="0"/>
          <w:numId w:val="35"/>
        </w:numPr>
        <w:rPr>
          <w:lang w:val="en-IN"/>
        </w:rPr>
      </w:pPr>
      <w:r w:rsidRPr="009D3F98">
        <w:rPr>
          <w:lang w:val="en-IN"/>
        </w:rPr>
        <w:t>The app's design should minimize the use of high-resolution images or heavy graphics to reduce loading times and conserve system resources</w:t>
      </w:r>
      <w:r w:rsidR="005918D0">
        <w:rPr>
          <w:lang w:val="en-IN"/>
        </w:rPr>
        <w:t>.</w:t>
      </w:r>
    </w:p>
    <w:p w14:paraId="69A9ABCD" w14:textId="43585115" w:rsidR="009D3F98" w:rsidRPr="009D3F98" w:rsidRDefault="009D3F98" w:rsidP="00B37C5A">
      <w:pPr>
        <w:numPr>
          <w:ilvl w:val="0"/>
          <w:numId w:val="35"/>
        </w:numPr>
        <w:rPr>
          <w:lang w:val="en-IN"/>
        </w:rPr>
      </w:pPr>
      <w:r w:rsidRPr="009D3F98">
        <w:rPr>
          <w:lang w:val="en-IN"/>
        </w:rPr>
        <w:t xml:space="preserve">The </w:t>
      </w:r>
      <w:proofErr w:type="spellStart"/>
      <w:r w:rsidRPr="009D3F98">
        <w:rPr>
          <w:lang w:val="en-IN"/>
        </w:rPr>
        <w:t>color</w:t>
      </w:r>
      <w:proofErr w:type="spellEnd"/>
      <w:r w:rsidRPr="009D3F98">
        <w:rPr>
          <w:lang w:val="en-IN"/>
        </w:rPr>
        <w:t xml:space="preserve"> palette should be simple and neutral</w:t>
      </w:r>
      <w:r w:rsidR="005918D0">
        <w:rPr>
          <w:lang w:val="en-IN"/>
        </w:rPr>
        <w:t>.</w:t>
      </w:r>
    </w:p>
    <w:p w14:paraId="6CE57B55" w14:textId="05C9F057" w:rsidR="00ED7893" w:rsidRDefault="00FE5704" w:rsidP="00FE5704">
      <w:pPr>
        <w:pStyle w:val="Heading2"/>
        <w:ind w:left="709"/>
      </w:pPr>
      <w:r>
        <w:t>Data storage and management</w:t>
      </w:r>
    </w:p>
    <w:p w14:paraId="48991CDE" w14:textId="4C5C2834" w:rsidR="00F90CFF" w:rsidRPr="009D3F98" w:rsidRDefault="00F90CFF" w:rsidP="00B37C5A">
      <w:pPr>
        <w:numPr>
          <w:ilvl w:val="0"/>
          <w:numId w:val="35"/>
        </w:numPr>
        <w:rPr>
          <w:lang w:val="en-IN"/>
        </w:rPr>
      </w:pPr>
      <w:r w:rsidRPr="009D3F98">
        <w:rPr>
          <w:lang w:val="en-IN"/>
        </w:rPr>
        <w:t xml:space="preserve">The </w:t>
      </w:r>
      <w:r>
        <w:rPr>
          <w:lang w:val="en-IN"/>
        </w:rPr>
        <w:t>local data storage is to be performed using windows file system</w:t>
      </w:r>
      <w:r w:rsidR="008606F0">
        <w:rPr>
          <w:lang w:val="en-IN"/>
        </w:rPr>
        <w:t xml:space="preserve"> with a txt file</w:t>
      </w:r>
      <w:r>
        <w:rPr>
          <w:lang w:val="en-IN"/>
        </w:rPr>
        <w:t>.</w:t>
      </w:r>
    </w:p>
    <w:p w14:paraId="1F71B269" w14:textId="2D00AE4C" w:rsidR="00BC50DB" w:rsidRDefault="00BC50DB" w:rsidP="00BC50DB">
      <w:pPr>
        <w:pStyle w:val="Heading2"/>
        <w:ind w:left="709"/>
      </w:pPr>
      <w:r>
        <w:t>Performance Constraints</w:t>
      </w:r>
    </w:p>
    <w:p w14:paraId="67D61FFD" w14:textId="3590E85C" w:rsidR="00BC50DB" w:rsidRDefault="00A50B2A" w:rsidP="00000B04">
      <w:pPr>
        <w:pStyle w:val="Heading3"/>
      </w:pPr>
      <w:r>
        <w:t>Latency and load</w:t>
      </w:r>
      <w:r w:rsidR="00BC50DB">
        <w:t xml:space="preserve"> time</w:t>
      </w:r>
    </w:p>
    <w:p w14:paraId="43DB366C" w14:textId="77777777" w:rsidR="00BC50DB" w:rsidRPr="00394E02" w:rsidRDefault="00BC50DB" w:rsidP="00B37C5A">
      <w:pPr>
        <w:numPr>
          <w:ilvl w:val="0"/>
          <w:numId w:val="25"/>
        </w:numPr>
        <w:rPr>
          <w:lang w:val="en-IN"/>
        </w:rPr>
      </w:pPr>
      <w:r w:rsidRPr="00394E02">
        <w:rPr>
          <w:lang w:val="en-IN"/>
        </w:rPr>
        <w:t xml:space="preserve">The application must return search results for any query (e.g., searching by name, phone number, or email) within </w:t>
      </w:r>
      <w:r>
        <w:rPr>
          <w:lang w:val="en-IN"/>
        </w:rPr>
        <w:t>1</w:t>
      </w:r>
      <w:r w:rsidRPr="00394E02">
        <w:rPr>
          <w:b/>
          <w:bCs/>
          <w:lang w:val="en-IN"/>
        </w:rPr>
        <w:t xml:space="preserve"> second</w:t>
      </w:r>
      <w:r w:rsidRPr="00394E02">
        <w:rPr>
          <w:lang w:val="en-IN"/>
        </w:rPr>
        <w:t xml:space="preserve"> under normal conditions.</w:t>
      </w:r>
    </w:p>
    <w:p w14:paraId="4BC394F1" w14:textId="4918B634" w:rsidR="00BC50DB" w:rsidRPr="00394E02" w:rsidRDefault="00BC50DB" w:rsidP="00B37C5A">
      <w:pPr>
        <w:numPr>
          <w:ilvl w:val="0"/>
          <w:numId w:val="25"/>
        </w:numPr>
        <w:rPr>
          <w:lang w:val="en-IN"/>
        </w:rPr>
      </w:pPr>
      <w:r w:rsidRPr="00394E02">
        <w:rPr>
          <w:lang w:val="en-IN"/>
        </w:rPr>
        <w:t xml:space="preserve">For searches with more than </w:t>
      </w:r>
      <w:r w:rsidRPr="00394E02">
        <w:rPr>
          <w:b/>
          <w:bCs/>
          <w:lang w:val="en-IN"/>
        </w:rPr>
        <w:t>1,000 ac</w:t>
      </w:r>
      <w:r w:rsidR="00186DB6">
        <w:rPr>
          <w:b/>
          <w:bCs/>
          <w:lang w:val="en-IN"/>
        </w:rPr>
        <w:t>coun</w:t>
      </w:r>
      <w:r w:rsidRPr="00394E02">
        <w:rPr>
          <w:b/>
          <w:bCs/>
          <w:lang w:val="en-IN"/>
        </w:rPr>
        <w:t>ts</w:t>
      </w:r>
      <w:r w:rsidRPr="00394E02">
        <w:rPr>
          <w:lang w:val="en-IN"/>
        </w:rPr>
        <w:t xml:space="preserve">, the search results must still be displayed within </w:t>
      </w:r>
      <w:r w:rsidR="00000B04">
        <w:rPr>
          <w:lang w:val="en-IN"/>
        </w:rPr>
        <w:t>2</w:t>
      </w:r>
      <w:r w:rsidRPr="00394E02">
        <w:rPr>
          <w:b/>
          <w:bCs/>
          <w:lang w:val="en-IN"/>
        </w:rPr>
        <w:t xml:space="preserve"> seconds</w:t>
      </w:r>
      <w:r w:rsidRPr="00394E02">
        <w:rPr>
          <w:lang w:val="en-IN"/>
        </w:rPr>
        <w:t>.</w:t>
      </w:r>
    </w:p>
    <w:p w14:paraId="2935B4DF" w14:textId="1DD92AE1" w:rsidR="00BC50DB" w:rsidRPr="00394E02" w:rsidRDefault="00BC50DB" w:rsidP="00BC50DB">
      <w:pPr>
        <w:pStyle w:val="Heading3"/>
        <w:rPr>
          <w:lang w:val="en-IN"/>
        </w:rPr>
      </w:pPr>
      <w:r w:rsidRPr="00394E02">
        <w:rPr>
          <w:lang w:val="en-IN"/>
        </w:rPr>
        <w:t>Adding</w:t>
      </w:r>
      <w:r>
        <w:rPr>
          <w:lang w:val="en-IN"/>
        </w:rPr>
        <w:t xml:space="preserve"> </w:t>
      </w:r>
      <w:r w:rsidRPr="00394E02">
        <w:rPr>
          <w:lang w:val="en-IN"/>
        </w:rPr>
        <w:t>and Deleting ac</w:t>
      </w:r>
      <w:r w:rsidR="00186DB6">
        <w:rPr>
          <w:lang w:val="en-IN"/>
        </w:rPr>
        <w:t>coun</w:t>
      </w:r>
      <w:r w:rsidRPr="00394E02">
        <w:rPr>
          <w:lang w:val="en-IN"/>
        </w:rPr>
        <w:t>ts</w:t>
      </w:r>
    </w:p>
    <w:p w14:paraId="0C68A841" w14:textId="583675E1" w:rsidR="00BC50DB" w:rsidRPr="00394E02" w:rsidRDefault="00BC50DB" w:rsidP="00B37C5A">
      <w:pPr>
        <w:numPr>
          <w:ilvl w:val="0"/>
          <w:numId w:val="26"/>
        </w:numPr>
        <w:rPr>
          <w:lang w:val="en-IN"/>
        </w:rPr>
      </w:pPr>
      <w:r w:rsidRPr="00394E02">
        <w:rPr>
          <w:lang w:val="en-IN"/>
        </w:rPr>
        <w:t xml:space="preserve">When adding or deleting </w:t>
      </w:r>
      <w:proofErr w:type="spellStart"/>
      <w:proofErr w:type="gramStart"/>
      <w:r w:rsidRPr="00394E02">
        <w:rPr>
          <w:lang w:val="en-IN"/>
        </w:rPr>
        <w:t>a</w:t>
      </w:r>
      <w:proofErr w:type="spellEnd"/>
      <w:proofErr w:type="gramEnd"/>
      <w:r w:rsidRPr="00394E02">
        <w:rPr>
          <w:lang w:val="en-IN"/>
        </w:rPr>
        <w:t xml:space="preserve"> ac</w:t>
      </w:r>
      <w:r w:rsidR="00186DB6">
        <w:rPr>
          <w:lang w:val="en-IN"/>
        </w:rPr>
        <w:t>coun</w:t>
      </w:r>
      <w:r w:rsidRPr="00394E02">
        <w:rPr>
          <w:lang w:val="en-IN"/>
        </w:rPr>
        <w:t xml:space="preserve">t, the system must reflect the change and display the updated information within </w:t>
      </w:r>
      <w:r>
        <w:rPr>
          <w:b/>
          <w:bCs/>
          <w:lang w:val="en-IN"/>
        </w:rPr>
        <w:t>1</w:t>
      </w:r>
      <w:r w:rsidRPr="00394E02">
        <w:rPr>
          <w:b/>
          <w:bCs/>
          <w:lang w:val="en-IN"/>
        </w:rPr>
        <w:t xml:space="preserve"> second</w:t>
      </w:r>
      <w:r w:rsidRPr="00394E02">
        <w:rPr>
          <w:lang w:val="en-IN"/>
        </w:rPr>
        <w:t xml:space="preserve"> after the user submits the action.</w:t>
      </w:r>
    </w:p>
    <w:p w14:paraId="260B85E7" w14:textId="2CB68AB5" w:rsidR="00BC50DB" w:rsidRPr="00394E02" w:rsidRDefault="00BC50DB" w:rsidP="00B37C5A">
      <w:pPr>
        <w:numPr>
          <w:ilvl w:val="0"/>
          <w:numId w:val="26"/>
        </w:numPr>
        <w:rPr>
          <w:lang w:val="en-IN"/>
        </w:rPr>
      </w:pPr>
      <w:r w:rsidRPr="00394E02">
        <w:rPr>
          <w:lang w:val="en-IN"/>
        </w:rPr>
        <w:lastRenderedPageBreak/>
        <w:t>The application must immediately update the displayed ac</w:t>
      </w:r>
      <w:r w:rsidR="00186DB6">
        <w:rPr>
          <w:lang w:val="en-IN"/>
        </w:rPr>
        <w:t>coun</w:t>
      </w:r>
      <w:r w:rsidRPr="00394E02">
        <w:rPr>
          <w:lang w:val="en-IN"/>
        </w:rPr>
        <w:t>t list, ensuring no delay in the interface when users perform these actions.</w:t>
      </w:r>
    </w:p>
    <w:p w14:paraId="231CC2EA" w14:textId="1C587DCB" w:rsidR="00BC50DB" w:rsidRPr="00394E02" w:rsidRDefault="00BC50DB" w:rsidP="00BC50DB">
      <w:pPr>
        <w:pStyle w:val="Heading3"/>
        <w:rPr>
          <w:lang w:val="en-IN"/>
        </w:rPr>
      </w:pPr>
      <w:r w:rsidRPr="00394E02">
        <w:rPr>
          <w:lang w:val="en-IN"/>
        </w:rPr>
        <w:t>Viewing ac</w:t>
      </w:r>
      <w:r w:rsidR="001C397C">
        <w:rPr>
          <w:lang w:val="en-IN"/>
        </w:rPr>
        <w:t>coun</w:t>
      </w:r>
      <w:r w:rsidRPr="00394E02">
        <w:rPr>
          <w:lang w:val="en-IN"/>
        </w:rPr>
        <w:t>t Details</w:t>
      </w:r>
    </w:p>
    <w:p w14:paraId="216E563D" w14:textId="6B4FF63C" w:rsidR="00BC50DB" w:rsidRPr="00394E02" w:rsidRDefault="00BC50DB" w:rsidP="00B37C5A">
      <w:pPr>
        <w:numPr>
          <w:ilvl w:val="0"/>
          <w:numId w:val="27"/>
        </w:numPr>
        <w:rPr>
          <w:lang w:val="en-IN"/>
        </w:rPr>
      </w:pPr>
      <w:r w:rsidRPr="00394E02">
        <w:rPr>
          <w:lang w:val="en-IN"/>
        </w:rPr>
        <w:t xml:space="preserve">Viewing the details of </w:t>
      </w:r>
      <w:proofErr w:type="spellStart"/>
      <w:proofErr w:type="gramStart"/>
      <w:r w:rsidRPr="00394E02">
        <w:rPr>
          <w:lang w:val="en-IN"/>
        </w:rPr>
        <w:t>a</w:t>
      </w:r>
      <w:proofErr w:type="spellEnd"/>
      <w:proofErr w:type="gramEnd"/>
      <w:r w:rsidRPr="00394E02">
        <w:rPr>
          <w:lang w:val="en-IN"/>
        </w:rPr>
        <w:t xml:space="preserve"> ac</w:t>
      </w:r>
      <w:r w:rsidR="001C397C">
        <w:rPr>
          <w:lang w:val="en-IN"/>
        </w:rPr>
        <w:t>coun</w:t>
      </w:r>
      <w:r w:rsidRPr="00394E02">
        <w:rPr>
          <w:lang w:val="en-IN"/>
        </w:rPr>
        <w:t xml:space="preserve">t (including all fields such as </w:t>
      </w:r>
      <w:r w:rsidR="001C397C">
        <w:rPr>
          <w:lang w:val="en-IN"/>
        </w:rPr>
        <w:t xml:space="preserve">account </w:t>
      </w:r>
      <w:r w:rsidRPr="00394E02">
        <w:rPr>
          <w:lang w:val="en-IN"/>
        </w:rPr>
        <w:t>name, phone numbers, email</w:t>
      </w:r>
      <w:r>
        <w:rPr>
          <w:lang w:val="en-IN"/>
        </w:rPr>
        <w:t>s</w:t>
      </w:r>
      <w:r w:rsidR="001C397C">
        <w:rPr>
          <w:lang w:val="en-IN"/>
        </w:rPr>
        <w:t>, date of birth</w:t>
      </w:r>
      <w:r w:rsidRPr="00394E02">
        <w:rPr>
          <w:lang w:val="en-IN"/>
        </w:rPr>
        <w:t xml:space="preserve">) must take no longer than </w:t>
      </w:r>
      <w:r w:rsidRPr="00394E02">
        <w:rPr>
          <w:b/>
          <w:bCs/>
          <w:lang w:val="en-IN"/>
        </w:rPr>
        <w:t>1 second</w:t>
      </w:r>
      <w:r w:rsidRPr="00394E02">
        <w:rPr>
          <w:lang w:val="en-IN"/>
        </w:rPr>
        <w:t xml:space="preserve"> after the user </w:t>
      </w:r>
      <w:r>
        <w:rPr>
          <w:lang w:val="en-IN"/>
        </w:rPr>
        <w:t xml:space="preserve">searches </w:t>
      </w:r>
      <w:r w:rsidRPr="00394E02">
        <w:rPr>
          <w:lang w:val="en-IN"/>
        </w:rPr>
        <w:t xml:space="preserve">the </w:t>
      </w:r>
      <w:r w:rsidR="001C397C">
        <w:rPr>
          <w:lang w:val="en-IN"/>
        </w:rPr>
        <w:t>account</w:t>
      </w:r>
      <w:r w:rsidRPr="00394E02">
        <w:rPr>
          <w:lang w:val="en-IN"/>
        </w:rPr>
        <w:t xml:space="preserve"> in the list.</w:t>
      </w:r>
    </w:p>
    <w:p w14:paraId="113A4794" w14:textId="77777777" w:rsidR="00BC50DB" w:rsidRPr="00991BA8" w:rsidRDefault="00BC50DB" w:rsidP="00BC50DB">
      <w:pPr>
        <w:pStyle w:val="Heading3"/>
        <w:rPr>
          <w:lang w:val="en-GB"/>
        </w:rPr>
      </w:pPr>
      <w:r w:rsidRPr="00991BA8">
        <w:t>Data Import/Export</w:t>
      </w:r>
    </w:p>
    <w:p w14:paraId="03D8A44E" w14:textId="2EA6B96A" w:rsidR="00BC50DB" w:rsidRPr="001958E0" w:rsidRDefault="00BC50DB" w:rsidP="00B37C5A">
      <w:pPr>
        <w:numPr>
          <w:ilvl w:val="0"/>
          <w:numId w:val="28"/>
        </w:numPr>
        <w:spacing w:before="100" w:beforeAutospacing="1" w:after="100" w:afterAutospacing="1" w:line="240" w:lineRule="auto"/>
        <w:rPr>
          <w:lang w:val="en-IN"/>
        </w:rPr>
      </w:pPr>
      <w:r w:rsidRPr="001958E0">
        <w:rPr>
          <w:lang w:val="en-IN"/>
        </w:rPr>
        <w:t xml:space="preserve">The application should be capable of importing </w:t>
      </w:r>
      <w:r w:rsidR="001C397C">
        <w:rPr>
          <w:lang w:val="en-IN"/>
        </w:rPr>
        <w:t>account</w:t>
      </w:r>
      <w:r w:rsidRPr="001958E0">
        <w:rPr>
          <w:lang w:val="en-IN"/>
        </w:rPr>
        <w:t xml:space="preserve">s from external files (CSV, </w:t>
      </w:r>
      <w:r w:rsidRPr="00311EB6">
        <w:rPr>
          <w:lang w:val="en-IN"/>
        </w:rPr>
        <w:t>txt</w:t>
      </w:r>
      <w:r w:rsidRPr="001958E0">
        <w:rPr>
          <w:lang w:val="en-IN"/>
        </w:rPr>
        <w:t>) at a rate of 100 ac</w:t>
      </w:r>
      <w:r w:rsidR="001C397C">
        <w:rPr>
          <w:lang w:val="en-IN"/>
        </w:rPr>
        <w:t>coun</w:t>
      </w:r>
      <w:r w:rsidRPr="001958E0">
        <w:rPr>
          <w:lang w:val="en-IN"/>
        </w:rPr>
        <w:t>ts per second.</w:t>
      </w:r>
    </w:p>
    <w:p w14:paraId="2923E5E8" w14:textId="1D0EEAC1" w:rsidR="00BC50DB" w:rsidRPr="001958E0" w:rsidRDefault="00BC50DB" w:rsidP="00B37C5A">
      <w:pPr>
        <w:numPr>
          <w:ilvl w:val="0"/>
          <w:numId w:val="28"/>
        </w:numPr>
        <w:spacing w:before="100" w:beforeAutospacing="1" w:after="100" w:afterAutospacing="1" w:line="240" w:lineRule="auto"/>
        <w:rPr>
          <w:lang w:val="en-IN"/>
        </w:rPr>
      </w:pPr>
      <w:r w:rsidRPr="001958E0">
        <w:rPr>
          <w:lang w:val="en-IN"/>
        </w:rPr>
        <w:t>The export process should allow users to export their entire ac</w:t>
      </w:r>
      <w:r w:rsidR="001C397C">
        <w:rPr>
          <w:lang w:val="en-IN"/>
        </w:rPr>
        <w:t>coun</w:t>
      </w:r>
      <w:r w:rsidRPr="001958E0">
        <w:rPr>
          <w:lang w:val="en-IN"/>
        </w:rPr>
        <w:t>t list (up to 5,000 ac</w:t>
      </w:r>
      <w:r w:rsidR="001C397C">
        <w:rPr>
          <w:lang w:val="en-IN"/>
        </w:rPr>
        <w:t>coun</w:t>
      </w:r>
      <w:r w:rsidRPr="001958E0">
        <w:rPr>
          <w:lang w:val="en-IN"/>
        </w:rPr>
        <w:t>ts) in less than 30 seconds.</w:t>
      </w:r>
    </w:p>
    <w:p w14:paraId="3179D352" w14:textId="77777777" w:rsidR="00BC50DB" w:rsidRPr="00806F83" w:rsidRDefault="00BC50DB" w:rsidP="00BC50DB">
      <w:pPr>
        <w:pStyle w:val="Heading3"/>
        <w:rPr>
          <w:lang w:val="en-IN"/>
        </w:rPr>
      </w:pPr>
      <w:r w:rsidRPr="00806F83">
        <w:rPr>
          <w:lang w:val="en-IN"/>
        </w:rPr>
        <w:t>CPU and Memory Usage</w:t>
      </w:r>
    </w:p>
    <w:p w14:paraId="29ACB234" w14:textId="76857148" w:rsidR="00BC50DB" w:rsidRPr="00806F83" w:rsidRDefault="00BC50DB" w:rsidP="00B37C5A">
      <w:pPr>
        <w:numPr>
          <w:ilvl w:val="0"/>
          <w:numId w:val="29"/>
        </w:numPr>
        <w:rPr>
          <w:lang w:val="en-IN"/>
        </w:rPr>
      </w:pPr>
      <w:r w:rsidRPr="00806F83">
        <w:rPr>
          <w:lang w:val="en-IN"/>
        </w:rPr>
        <w:t xml:space="preserve">The application should operate efficiently, ensuring that CPU usage does not exceed </w:t>
      </w:r>
      <w:r>
        <w:rPr>
          <w:lang w:val="en-IN"/>
        </w:rPr>
        <w:t>2</w:t>
      </w:r>
      <w:r w:rsidRPr="00806F83">
        <w:rPr>
          <w:b/>
          <w:bCs/>
          <w:lang w:val="en-IN"/>
        </w:rPr>
        <w:t>5%</w:t>
      </w:r>
      <w:r w:rsidRPr="00806F83">
        <w:rPr>
          <w:lang w:val="en-IN"/>
        </w:rPr>
        <w:t xml:space="preserve"> during typical operations, including loading ac</w:t>
      </w:r>
      <w:r w:rsidR="001C397C">
        <w:rPr>
          <w:lang w:val="en-IN"/>
        </w:rPr>
        <w:t>coun</w:t>
      </w:r>
      <w:r w:rsidRPr="00806F83">
        <w:rPr>
          <w:lang w:val="en-IN"/>
        </w:rPr>
        <w:t xml:space="preserve">ts, performing searches, or </w:t>
      </w:r>
      <w:r>
        <w:rPr>
          <w:lang w:val="en-IN"/>
        </w:rPr>
        <w:t>deleting</w:t>
      </w:r>
      <w:r w:rsidRPr="00806F83">
        <w:rPr>
          <w:lang w:val="en-IN"/>
        </w:rPr>
        <w:t xml:space="preserve"> ac</w:t>
      </w:r>
      <w:r w:rsidR="001C397C">
        <w:rPr>
          <w:lang w:val="en-IN"/>
        </w:rPr>
        <w:t>coun</w:t>
      </w:r>
      <w:r w:rsidRPr="00806F83">
        <w:rPr>
          <w:lang w:val="en-IN"/>
        </w:rPr>
        <w:t>t details.</w:t>
      </w:r>
    </w:p>
    <w:p w14:paraId="613D3E52" w14:textId="225D0937" w:rsidR="00BC50DB" w:rsidRDefault="00BC50DB" w:rsidP="00B37C5A">
      <w:pPr>
        <w:numPr>
          <w:ilvl w:val="0"/>
          <w:numId w:val="29"/>
        </w:numPr>
        <w:rPr>
          <w:lang w:val="en-IN"/>
        </w:rPr>
      </w:pPr>
      <w:r w:rsidRPr="00806F83">
        <w:rPr>
          <w:lang w:val="en-IN"/>
        </w:rPr>
        <w:t xml:space="preserve">Memory consumption must be kept within </w:t>
      </w:r>
      <w:r w:rsidRPr="00806F83">
        <w:rPr>
          <w:b/>
          <w:bCs/>
          <w:lang w:val="en-IN"/>
        </w:rPr>
        <w:t>100 MB</w:t>
      </w:r>
      <w:r w:rsidRPr="00806F83">
        <w:rPr>
          <w:lang w:val="en-IN"/>
        </w:rPr>
        <w:t xml:space="preserve"> for </w:t>
      </w:r>
      <w:proofErr w:type="spellStart"/>
      <w:proofErr w:type="gramStart"/>
      <w:r w:rsidRPr="00806F83">
        <w:rPr>
          <w:lang w:val="en-IN"/>
        </w:rPr>
        <w:t>a</w:t>
      </w:r>
      <w:proofErr w:type="spellEnd"/>
      <w:proofErr w:type="gramEnd"/>
      <w:r w:rsidRPr="00806F83">
        <w:rPr>
          <w:lang w:val="en-IN"/>
        </w:rPr>
        <w:t xml:space="preserve"> ac</w:t>
      </w:r>
      <w:r w:rsidR="001C397C">
        <w:rPr>
          <w:lang w:val="en-IN"/>
        </w:rPr>
        <w:t>coun</w:t>
      </w:r>
      <w:r w:rsidRPr="00806F83">
        <w:rPr>
          <w:lang w:val="en-IN"/>
        </w:rPr>
        <w:t xml:space="preserve">t list of up to </w:t>
      </w:r>
      <w:r w:rsidRPr="00806F83">
        <w:rPr>
          <w:b/>
          <w:bCs/>
          <w:lang w:val="en-IN"/>
        </w:rPr>
        <w:t>5,000</w:t>
      </w:r>
      <w:r>
        <w:rPr>
          <w:b/>
          <w:bCs/>
          <w:lang w:val="en-IN"/>
        </w:rPr>
        <w:t xml:space="preserve"> </w:t>
      </w:r>
      <w:r w:rsidRPr="00806F83">
        <w:rPr>
          <w:lang w:val="en-IN"/>
        </w:rPr>
        <w:t>ac</w:t>
      </w:r>
      <w:r w:rsidR="001C397C">
        <w:rPr>
          <w:lang w:val="en-IN"/>
        </w:rPr>
        <w:t>coun</w:t>
      </w:r>
      <w:r w:rsidRPr="00806F83">
        <w:rPr>
          <w:lang w:val="en-IN"/>
        </w:rPr>
        <w:t>ts.</w:t>
      </w:r>
    </w:p>
    <w:p w14:paraId="005FD6A6" w14:textId="77777777" w:rsidR="00BC50DB" w:rsidRPr="00260A2F" w:rsidRDefault="00BC50DB" w:rsidP="00BC50DB">
      <w:pPr>
        <w:pStyle w:val="Heading3"/>
        <w:rPr>
          <w:lang w:val="en-IN"/>
        </w:rPr>
      </w:pPr>
      <w:r w:rsidRPr="00260A2F">
        <w:rPr>
          <w:lang w:val="en-IN"/>
        </w:rPr>
        <w:t>System Uptime</w:t>
      </w:r>
    </w:p>
    <w:p w14:paraId="77BA40D8" w14:textId="77777777" w:rsidR="00BC50DB" w:rsidRPr="00260A2F" w:rsidRDefault="00BC50DB" w:rsidP="00B37C5A">
      <w:pPr>
        <w:numPr>
          <w:ilvl w:val="0"/>
          <w:numId w:val="30"/>
        </w:numPr>
        <w:rPr>
          <w:lang w:val="en-IN"/>
        </w:rPr>
      </w:pPr>
      <w:r w:rsidRPr="00260A2F">
        <w:rPr>
          <w:lang w:val="en-IN"/>
        </w:rPr>
        <w:t xml:space="preserve">The system should have a </w:t>
      </w:r>
      <w:r w:rsidRPr="00260A2F">
        <w:rPr>
          <w:b/>
          <w:bCs/>
          <w:lang w:val="en-IN"/>
        </w:rPr>
        <w:t>99.9% uptime</w:t>
      </w:r>
      <w:r w:rsidRPr="00260A2F">
        <w:rPr>
          <w:lang w:val="en-IN"/>
        </w:rPr>
        <w:t xml:space="preserve"> over a rolling 30-day period, ensuring the application is consistently available to users without significant downtime.</w:t>
      </w:r>
    </w:p>
    <w:p w14:paraId="3F56948F" w14:textId="77777777" w:rsidR="00BC50DB" w:rsidRPr="00260A2F" w:rsidRDefault="00BC50DB" w:rsidP="00B37C5A">
      <w:pPr>
        <w:numPr>
          <w:ilvl w:val="0"/>
          <w:numId w:val="30"/>
        </w:numPr>
        <w:rPr>
          <w:lang w:val="en-IN"/>
        </w:rPr>
      </w:pPr>
      <w:r w:rsidRPr="00260A2F">
        <w:rPr>
          <w:lang w:val="en-IN"/>
        </w:rPr>
        <w:t xml:space="preserve">Maintenance windows or outages for updates and patches should be scheduled during off-peak hours and should not exceed </w:t>
      </w:r>
      <w:r w:rsidRPr="00260A2F">
        <w:rPr>
          <w:b/>
          <w:bCs/>
          <w:lang w:val="en-IN"/>
        </w:rPr>
        <w:t>1 hour per month</w:t>
      </w:r>
      <w:r w:rsidRPr="00260A2F">
        <w:rPr>
          <w:lang w:val="en-IN"/>
        </w:rPr>
        <w:t>.</w:t>
      </w:r>
    </w:p>
    <w:p w14:paraId="778DFE00" w14:textId="77777777" w:rsidR="00BC50DB" w:rsidRPr="00260A2F" w:rsidRDefault="00BC50DB" w:rsidP="00BC50DB">
      <w:pPr>
        <w:pStyle w:val="Heading3"/>
        <w:rPr>
          <w:lang w:val="en-IN"/>
        </w:rPr>
      </w:pPr>
      <w:r w:rsidRPr="00260A2F">
        <w:rPr>
          <w:lang w:val="en-IN"/>
        </w:rPr>
        <w:t>Error Handling and Recovery</w:t>
      </w:r>
    </w:p>
    <w:p w14:paraId="1D562DDA" w14:textId="77777777" w:rsidR="00BC50DB" w:rsidRPr="00260A2F" w:rsidRDefault="00BC50DB" w:rsidP="00B37C5A">
      <w:pPr>
        <w:numPr>
          <w:ilvl w:val="0"/>
          <w:numId w:val="31"/>
        </w:numPr>
        <w:rPr>
          <w:lang w:val="en-IN"/>
        </w:rPr>
      </w:pPr>
      <w:r w:rsidRPr="00260A2F">
        <w:rPr>
          <w:lang w:val="en-IN"/>
        </w:rPr>
        <w:t>The system must be resilient and able to recover gracefully from common errors (e.g., database failures).</w:t>
      </w:r>
    </w:p>
    <w:p w14:paraId="0E29D4BF" w14:textId="77777777" w:rsidR="00BC50DB" w:rsidRPr="00260A2F" w:rsidRDefault="00BC50DB" w:rsidP="00B37C5A">
      <w:pPr>
        <w:numPr>
          <w:ilvl w:val="0"/>
          <w:numId w:val="31"/>
        </w:numPr>
        <w:rPr>
          <w:lang w:val="en-IN"/>
        </w:rPr>
      </w:pPr>
      <w:r w:rsidRPr="00260A2F">
        <w:rPr>
          <w:lang w:val="en-IN"/>
        </w:rPr>
        <w:t>If the system encounters an error, it should display a clear error message to the user.</w:t>
      </w:r>
    </w:p>
    <w:p w14:paraId="75D360FA" w14:textId="77777777" w:rsidR="00BC50DB" w:rsidRDefault="00BC50DB" w:rsidP="00B37C5A">
      <w:pPr>
        <w:numPr>
          <w:ilvl w:val="0"/>
          <w:numId w:val="31"/>
        </w:numPr>
        <w:rPr>
          <w:lang w:val="en-IN"/>
        </w:rPr>
      </w:pPr>
      <w:r w:rsidRPr="00260A2F">
        <w:rPr>
          <w:lang w:val="en-IN"/>
        </w:rPr>
        <w:t>The application should ensure that no data is lost in case of a failure during synchronization or data entry.</w:t>
      </w:r>
    </w:p>
    <w:p w14:paraId="740220B1" w14:textId="77777777" w:rsidR="001C397C" w:rsidRDefault="001C397C" w:rsidP="001C397C">
      <w:pPr>
        <w:rPr>
          <w:lang w:val="en-IN"/>
        </w:rPr>
      </w:pPr>
    </w:p>
    <w:p w14:paraId="5D1E1B05" w14:textId="77777777" w:rsidR="001C397C" w:rsidRPr="00260A2F" w:rsidRDefault="001C397C" w:rsidP="001C397C">
      <w:pPr>
        <w:rPr>
          <w:lang w:val="en-IN"/>
        </w:rPr>
      </w:pPr>
    </w:p>
    <w:p w14:paraId="3BEE9805" w14:textId="35B53E24" w:rsidR="00FE5704" w:rsidRDefault="003C5552" w:rsidP="003C5552">
      <w:pPr>
        <w:pStyle w:val="Heading1"/>
        <w:rPr>
          <w:lang w:val="en-IN"/>
        </w:rPr>
      </w:pPr>
      <w:r>
        <w:rPr>
          <w:lang w:val="en-IN"/>
        </w:rPr>
        <w:lastRenderedPageBreak/>
        <w:t>Non-functional attributes</w:t>
      </w:r>
    </w:p>
    <w:p w14:paraId="334FDEE3" w14:textId="04882D4F" w:rsidR="003C5552" w:rsidRDefault="00DA38EE" w:rsidP="00DA38EE">
      <w:pPr>
        <w:pStyle w:val="Heading2"/>
        <w:ind w:left="709"/>
      </w:pPr>
      <w:r>
        <w:t>Security</w:t>
      </w:r>
    </w:p>
    <w:p w14:paraId="0066A16A" w14:textId="77777777" w:rsidR="004717FD" w:rsidRPr="004717FD" w:rsidRDefault="004717FD" w:rsidP="004717FD">
      <w:pPr>
        <w:pStyle w:val="Heading3"/>
        <w:rPr>
          <w:lang w:val="en-IN"/>
        </w:rPr>
      </w:pPr>
      <w:r w:rsidRPr="004717FD">
        <w:rPr>
          <w:lang w:val="en-IN"/>
        </w:rPr>
        <w:t>Data Protection</w:t>
      </w:r>
    </w:p>
    <w:p w14:paraId="66A6578C" w14:textId="367961F7" w:rsidR="00DA38EE" w:rsidRPr="004717FD" w:rsidRDefault="004717FD" w:rsidP="00B37C5A">
      <w:pPr>
        <w:numPr>
          <w:ilvl w:val="0"/>
          <w:numId w:val="36"/>
        </w:numPr>
        <w:rPr>
          <w:lang w:val="en-IN"/>
        </w:rPr>
      </w:pPr>
      <w:r w:rsidRPr="004717FD">
        <w:rPr>
          <w:lang w:val="en-IN"/>
        </w:rPr>
        <w:t>All user data, including ac</w:t>
      </w:r>
      <w:r w:rsidR="001C397C">
        <w:rPr>
          <w:lang w:val="en-IN"/>
        </w:rPr>
        <w:t>coun</w:t>
      </w:r>
      <w:r w:rsidRPr="004717FD">
        <w:rPr>
          <w:lang w:val="en-IN"/>
        </w:rPr>
        <w:t xml:space="preserve">t information and personal data, must be </w:t>
      </w:r>
      <w:r w:rsidRPr="004717FD">
        <w:rPr>
          <w:b/>
          <w:bCs/>
          <w:lang w:val="en-IN"/>
        </w:rPr>
        <w:t>encrypted</w:t>
      </w:r>
      <w:r>
        <w:rPr>
          <w:lang w:val="en-IN"/>
        </w:rPr>
        <w:t>.</w:t>
      </w:r>
    </w:p>
    <w:p w14:paraId="0E485419" w14:textId="77777777" w:rsidR="004717FD" w:rsidRPr="004717FD" w:rsidRDefault="004717FD" w:rsidP="004717FD">
      <w:pPr>
        <w:pStyle w:val="Heading3"/>
        <w:rPr>
          <w:lang w:val="en-IN"/>
        </w:rPr>
      </w:pPr>
      <w:r w:rsidRPr="004717FD">
        <w:rPr>
          <w:lang w:val="en-IN"/>
        </w:rPr>
        <w:t>Access Control</w:t>
      </w:r>
    </w:p>
    <w:p w14:paraId="7E2F47E1" w14:textId="5C29CC3C" w:rsidR="008812B4" w:rsidRDefault="004717FD" w:rsidP="00B37C5A">
      <w:pPr>
        <w:numPr>
          <w:ilvl w:val="0"/>
          <w:numId w:val="37"/>
        </w:numPr>
        <w:rPr>
          <w:lang w:val="en-IN"/>
        </w:rPr>
      </w:pPr>
      <w:r w:rsidRPr="004717FD">
        <w:rPr>
          <w:lang w:val="en-IN"/>
        </w:rPr>
        <w:t>The app should prevent unauthorized access to sensitive data</w:t>
      </w:r>
      <w:r>
        <w:rPr>
          <w:lang w:val="en-IN"/>
        </w:rPr>
        <w:t>.</w:t>
      </w:r>
    </w:p>
    <w:p w14:paraId="6CFB9FFC" w14:textId="77777777" w:rsidR="003929EB" w:rsidRPr="003929EB" w:rsidRDefault="003929EB" w:rsidP="003929EB">
      <w:pPr>
        <w:pStyle w:val="Heading3"/>
        <w:rPr>
          <w:lang w:val="en-IN"/>
        </w:rPr>
      </w:pPr>
      <w:r w:rsidRPr="003929EB">
        <w:rPr>
          <w:lang w:val="en-IN"/>
        </w:rPr>
        <w:t>Compliance</w:t>
      </w:r>
    </w:p>
    <w:p w14:paraId="0C358674" w14:textId="77777777" w:rsidR="003929EB" w:rsidRPr="003929EB" w:rsidRDefault="003929EB" w:rsidP="00B37C5A">
      <w:pPr>
        <w:numPr>
          <w:ilvl w:val="0"/>
          <w:numId w:val="38"/>
        </w:numPr>
        <w:rPr>
          <w:lang w:val="en-IN"/>
        </w:rPr>
      </w:pPr>
      <w:r w:rsidRPr="003929EB">
        <w:rPr>
          <w:lang w:val="en-IN"/>
        </w:rPr>
        <w:t xml:space="preserve">The application must comply with relevant privacy laws and regulations such as </w:t>
      </w:r>
      <w:r w:rsidRPr="003929EB">
        <w:rPr>
          <w:b/>
          <w:bCs/>
          <w:lang w:val="en-IN"/>
        </w:rPr>
        <w:t>GDPR</w:t>
      </w:r>
      <w:r w:rsidRPr="003929EB">
        <w:rPr>
          <w:lang w:val="en-IN"/>
        </w:rPr>
        <w:t xml:space="preserve"> (General Data Protection Regulation), </w:t>
      </w:r>
      <w:r w:rsidRPr="003929EB">
        <w:rPr>
          <w:b/>
          <w:bCs/>
          <w:lang w:val="en-IN"/>
        </w:rPr>
        <w:t>CCPA</w:t>
      </w:r>
      <w:r w:rsidRPr="003929EB">
        <w:rPr>
          <w:lang w:val="en-IN"/>
        </w:rPr>
        <w:t xml:space="preserve"> (California Consumer Privacy Act), and </w:t>
      </w:r>
      <w:r w:rsidRPr="003929EB">
        <w:rPr>
          <w:b/>
          <w:bCs/>
          <w:lang w:val="en-IN"/>
        </w:rPr>
        <w:t>HIPAA</w:t>
      </w:r>
      <w:r w:rsidRPr="003929EB">
        <w:rPr>
          <w:lang w:val="en-IN"/>
        </w:rPr>
        <w:t xml:space="preserve"> (if applicable), ensuring user data is handled securely and users have control over their data.</w:t>
      </w:r>
    </w:p>
    <w:p w14:paraId="7C73C603" w14:textId="77777777" w:rsidR="003929EB" w:rsidRDefault="003929EB" w:rsidP="00B37C5A">
      <w:pPr>
        <w:numPr>
          <w:ilvl w:val="0"/>
          <w:numId w:val="38"/>
        </w:numPr>
        <w:rPr>
          <w:lang w:val="en-IN"/>
        </w:rPr>
      </w:pPr>
      <w:r w:rsidRPr="003929EB">
        <w:rPr>
          <w:lang w:val="en-IN"/>
        </w:rPr>
        <w:t>Users must be able to delete their data upon request, and they should be notified about data collection practices during initial use.</w:t>
      </w:r>
    </w:p>
    <w:p w14:paraId="1A162D81" w14:textId="77777777" w:rsidR="00451C15" w:rsidRPr="00451C15" w:rsidRDefault="00451C15" w:rsidP="00451C15">
      <w:pPr>
        <w:pStyle w:val="Heading3"/>
        <w:rPr>
          <w:lang w:val="en-IN"/>
        </w:rPr>
      </w:pPr>
      <w:r w:rsidRPr="00451C15">
        <w:rPr>
          <w:lang w:val="en-IN"/>
        </w:rPr>
        <w:t>Incident Response and Recovery</w:t>
      </w:r>
    </w:p>
    <w:p w14:paraId="5FDC635C" w14:textId="77777777" w:rsidR="00451C15" w:rsidRPr="00451C15" w:rsidRDefault="00451C15" w:rsidP="00B37C5A">
      <w:pPr>
        <w:numPr>
          <w:ilvl w:val="0"/>
          <w:numId w:val="39"/>
        </w:numPr>
        <w:rPr>
          <w:lang w:val="en-IN"/>
        </w:rPr>
      </w:pPr>
      <w:r w:rsidRPr="00451C15">
        <w:rPr>
          <w:lang w:val="en-IN"/>
        </w:rPr>
        <w:t>The system must include logging and monitoring to detect potential security incidents (e.g., unauthorized access attempts or data breaches).</w:t>
      </w:r>
    </w:p>
    <w:p w14:paraId="24DCB4CA" w14:textId="77777777" w:rsidR="00451C15" w:rsidRPr="00451C15" w:rsidRDefault="00451C15" w:rsidP="00B37C5A">
      <w:pPr>
        <w:numPr>
          <w:ilvl w:val="0"/>
          <w:numId w:val="39"/>
        </w:numPr>
        <w:rPr>
          <w:lang w:val="en-IN"/>
        </w:rPr>
      </w:pPr>
      <w:r w:rsidRPr="00451C15">
        <w:rPr>
          <w:lang w:val="en-IN"/>
        </w:rPr>
        <w:t xml:space="preserve">In case of a security breach, the system should notify the affected users within </w:t>
      </w:r>
      <w:r w:rsidRPr="00451C15">
        <w:rPr>
          <w:b/>
          <w:bCs/>
          <w:lang w:val="en-IN"/>
        </w:rPr>
        <w:t>72 hours</w:t>
      </w:r>
      <w:r w:rsidRPr="00451C15">
        <w:rPr>
          <w:lang w:val="en-IN"/>
        </w:rPr>
        <w:t xml:space="preserve"> and follow proper incident response protocols, including data recovery procedures.</w:t>
      </w:r>
    </w:p>
    <w:p w14:paraId="1BCC13DC" w14:textId="5ECC6907" w:rsidR="003929EB" w:rsidRDefault="00451C15" w:rsidP="00451C15">
      <w:pPr>
        <w:pStyle w:val="Heading2"/>
        <w:ind w:left="709"/>
      </w:pPr>
      <w:r>
        <w:t>Reliability</w:t>
      </w:r>
    </w:p>
    <w:p w14:paraId="7CC1199D" w14:textId="77777777" w:rsidR="003F7C43" w:rsidRPr="003F7C43" w:rsidRDefault="003F7C43" w:rsidP="003F7C43">
      <w:pPr>
        <w:pStyle w:val="Heading3"/>
        <w:rPr>
          <w:lang w:val="en-IN"/>
        </w:rPr>
      </w:pPr>
      <w:r w:rsidRPr="003F7C43">
        <w:rPr>
          <w:lang w:val="en-IN"/>
        </w:rPr>
        <w:t>Availability</w:t>
      </w:r>
    </w:p>
    <w:p w14:paraId="1700A1C9" w14:textId="77777777" w:rsidR="003F7C43" w:rsidRPr="003F7C43" w:rsidRDefault="003F7C43" w:rsidP="00B37C5A">
      <w:pPr>
        <w:numPr>
          <w:ilvl w:val="0"/>
          <w:numId w:val="40"/>
        </w:numPr>
        <w:rPr>
          <w:lang w:val="en-IN"/>
        </w:rPr>
      </w:pPr>
      <w:r w:rsidRPr="003F7C43">
        <w:rPr>
          <w:lang w:val="en-IN"/>
        </w:rPr>
        <w:t xml:space="preserve">The system must have a </w:t>
      </w:r>
      <w:r w:rsidRPr="003F7C43">
        <w:rPr>
          <w:b/>
          <w:bCs/>
          <w:lang w:val="en-IN"/>
        </w:rPr>
        <w:t>99.9% uptime</w:t>
      </w:r>
      <w:r w:rsidRPr="003F7C43">
        <w:rPr>
          <w:lang w:val="en-IN"/>
        </w:rPr>
        <w:t xml:space="preserve"> for both the mobile and web applications. Scheduled maintenance should not exceed </w:t>
      </w:r>
      <w:r w:rsidRPr="003F7C43">
        <w:rPr>
          <w:b/>
          <w:bCs/>
          <w:lang w:val="en-IN"/>
        </w:rPr>
        <w:t>1 hour per month</w:t>
      </w:r>
      <w:r w:rsidRPr="003F7C43">
        <w:rPr>
          <w:lang w:val="en-IN"/>
        </w:rPr>
        <w:t>.</w:t>
      </w:r>
    </w:p>
    <w:p w14:paraId="0E4B5857" w14:textId="77777777" w:rsidR="003F7C43" w:rsidRPr="003F7C43" w:rsidRDefault="003F7C43" w:rsidP="00B37C5A">
      <w:pPr>
        <w:numPr>
          <w:ilvl w:val="0"/>
          <w:numId w:val="40"/>
        </w:numPr>
        <w:rPr>
          <w:lang w:val="en-IN"/>
        </w:rPr>
      </w:pPr>
      <w:r w:rsidRPr="003F7C43">
        <w:rPr>
          <w:lang w:val="en-IN"/>
        </w:rPr>
        <w:t>The application must include automatic failover mechanisms to ensure continued operation in case of hardware or software failures.</w:t>
      </w:r>
    </w:p>
    <w:p w14:paraId="7B88BD8B" w14:textId="03319E88" w:rsidR="003F7C43" w:rsidRPr="003F7C43" w:rsidRDefault="003F7C43" w:rsidP="003F7C43">
      <w:pPr>
        <w:pStyle w:val="Heading3"/>
        <w:rPr>
          <w:lang w:val="en-IN"/>
        </w:rPr>
      </w:pPr>
      <w:r w:rsidRPr="003F7C43">
        <w:rPr>
          <w:lang w:val="en-IN"/>
        </w:rPr>
        <w:t>Fault Tolerance</w:t>
      </w:r>
    </w:p>
    <w:p w14:paraId="47DC89B0" w14:textId="77777777" w:rsidR="003F7C43" w:rsidRPr="003F7C43" w:rsidRDefault="003F7C43" w:rsidP="00B37C5A">
      <w:pPr>
        <w:numPr>
          <w:ilvl w:val="0"/>
          <w:numId w:val="41"/>
        </w:numPr>
        <w:rPr>
          <w:lang w:val="en-IN"/>
        </w:rPr>
      </w:pPr>
      <w:r w:rsidRPr="003F7C43">
        <w:rPr>
          <w:lang w:val="en-IN"/>
        </w:rPr>
        <w:t>The system should be designed to recover gracefully from errors and failures, without losing user data. For example, in case of synchronization failure, the app should retry the operation automatically.</w:t>
      </w:r>
    </w:p>
    <w:p w14:paraId="729AF914" w14:textId="009DA0A8" w:rsidR="003F7C43" w:rsidRPr="003F7C43" w:rsidRDefault="003F7C43" w:rsidP="00B37C5A">
      <w:pPr>
        <w:numPr>
          <w:ilvl w:val="0"/>
          <w:numId w:val="41"/>
        </w:numPr>
        <w:rPr>
          <w:lang w:val="en-IN"/>
        </w:rPr>
      </w:pPr>
      <w:r w:rsidRPr="003F7C43">
        <w:rPr>
          <w:b/>
          <w:bCs/>
          <w:lang w:val="en-IN"/>
        </w:rPr>
        <w:t>Backup systems</w:t>
      </w:r>
      <w:r w:rsidRPr="003F7C43">
        <w:rPr>
          <w:lang w:val="en-IN"/>
        </w:rPr>
        <w:t xml:space="preserve"> should be implemented to protect user data, and the system should allow users to restore their ac</w:t>
      </w:r>
      <w:r w:rsidR="001C397C">
        <w:rPr>
          <w:lang w:val="en-IN"/>
        </w:rPr>
        <w:t>coun</w:t>
      </w:r>
      <w:r w:rsidRPr="003F7C43">
        <w:rPr>
          <w:lang w:val="en-IN"/>
        </w:rPr>
        <w:t>ts from a backup if data loss occurs.</w:t>
      </w:r>
    </w:p>
    <w:p w14:paraId="3E5273CB" w14:textId="122A1855" w:rsidR="003F7C43" w:rsidRPr="003F7C43" w:rsidRDefault="003F7C43" w:rsidP="003F7C43">
      <w:pPr>
        <w:pStyle w:val="Heading3"/>
        <w:rPr>
          <w:lang w:val="en-IN"/>
        </w:rPr>
      </w:pPr>
      <w:r w:rsidRPr="003F7C43">
        <w:rPr>
          <w:lang w:val="en-IN"/>
        </w:rPr>
        <w:lastRenderedPageBreak/>
        <w:t>Data Integrity</w:t>
      </w:r>
    </w:p>
    <w:p w14:paraId="7C311293" w14:textId="75B44283" w:rsidR="003F7C43" w:rsidRPr="003F7C43" w:rsidRDefault="003F7C43" w:rsidP="00B37C5A">
      <w:pPr>
        <w:numPr>
          <w:ilvl w:val="0"/>
          <w:numId w:val="42"/>
        </w:numPr>
        <w:rPr>
          <w:lang w:val="en-IN"/>
        </w:rPr>
      </w:pPr>
      <w:r w:rsidRPr="003F7C43">
        <w:rPr>
          <w:lang w:val="en-IN"/>
        </w:rPr>
        <w:t>The system should ensure that user data is always consistent and not corrupted, especially during synchronization or database updates.</w:t>
      </w:r>
    </w:p>
    <w:p w14:paraId="79C06CAD" w14:textId="77777777" w:rsidR="00E314BA" w:rsidRPr="00E314BA" w:rsidRDefault="00E314BA" w:rsidP="00E314BA">
      <w:pPr>
        <w:pStyle w:val="Heading2"/>
        <w:ind w:left="709"/>
      </w:pPr>
      <w:r w:rsidRPr="00E314BA">
        <w:t>Usability</w:t>
      </w:r>
    </w:p>
    <w:p w14:paraId="66162993" w14:textId="1371F51F" w:rsidR="00E314BA" w:rsidRPr="00E314BA" w:rsidRDefault="00E314BA" w:rsidP="00236D7B">
      <w:pPr>
        <w:pStyle w:val="Heading3"/>
        <w:rPr>
          <w:lang w:val="en-IN"/>
        </w:rPr>
      </w:pPr>
      <w:r w:rsidRPr="00E314BA">
        <w:rPr>
          <w:lang w:val="en-IN"/>
        </w:rPr>
        <w:t>User Experience (UX)</w:t>
      </w:r>
    </w:p>
    <w:p w14:paraId="7B45C8A3" w14:textId="77777777" w:rsidR="00E314BA" w:rsidRPr="00E314BA" w:rsidRDefault="00E314BA" w:rsidP="00B37C5A">
      <w:pPr>
        <w:numPr>
          <w:ilvl w:val="0"/>
          <w:numId w:val="43"/>
        </w:numPr>
        <w:rPr>
          <w:lang w:val="en-IN"/>
        </w:rPr>
      </w:pPr>
      <w:r w:rsidRPr="00E314BA">
        <w:rPr>
          <w:lang w:val="en-IN"/>
        </w:rPr>
        <w:t>The application should have an intuitive, easy-to-use interface, making it accessible to users with varying levels of technical expertise.</w:t>
      </w:r>
    </w:p>
    <w:p w14:paraId="3F2F060F" w14:textId="77777777" w:rsidR="00E314BA" w:rsidRPr="00E314BA" w:rsidRDefault="00E314BA" w:rsidP="00B37C5A">
      <w:pPr>
        <w:numPr>
          <w:ilvl w:val="0"/>
          <w:numId w:val="43"/>
        </w:numPr>
        <w:rPr>
          <w:lang w:val="en-IN"/>
        </w:rPr>
      </w:pPr>
      <w:r w:rsidRPr="00E314BA">
        <w:rPr>
          <w:lang w:val="en-IN"/>
        </w:rPr>
        <w:t xml:space="preserve">Key actions, such as adding a new contact, searching for a contact, and viewing contact details, should require </w:t>
      </w:r>
      <w:r w:rsidRPr="00E314BA">
        <w:rPr>
          <w:b/>
          <w:bCs/>
          <w:lang w:val="en-IN"/>
        </w:rPr>
        <w:t>no more than 3 steps</w:t>
      </w:r>
      <w:r w:rsidRPr="00E314BA">
        <w:rPr>
          <w:lang w:val="en-IN"/>
        </w:rPr>
        <w:t xml:space="preserve"> to perform.</w:t>
      </w:r>
    </w:p>
    <w:p w14:paraId="7814510A" w14:textId="61843009" w:rsidR="00E314BA" w:rsidRPr="00E314BA" w:rsidRDefault="00E314BA" w:rsidP="00236D7B">
      <w:pPr>
        <w:pStyle w:val="Heading3"/>
        <w:rPr>
          <w:lang w:val="en-IN"/>
        </w:rPr>
      </w:pPr>
      <w:r w:rsidRPr="00E314BA">
        <w:rPr>
          <w:lang w:val="en-IN"/>
        </w:rPr>
        <w:t>Accessibility</w:t>
      </w:r>
    </w:p>
    <w:p w14:paraId="3CC857DA" w14:textId="0CE8FD06" w:rsidR="00E314BA" w:rsidRPr="00E314BA" w:rsidRDefault="00E314BA" w:rsidP="00B37C5A">
      <w:pPr>
        <w:numPr>
          <w:ilvl w:val="0"/>
          <w:numId w:val="44"/>
        </w:numPr>
        <w:rPr>
          <w:lang w:val="en-IN"/>
        </w:rPr>
      </w:pPr>
      <w:r w:rsidRPr="00E314BA">
        <w:rPr>
          <w:lang w:val="en-IN"/>
        </w:rPr>
        <w:t>The application should support keyboard navigation for desktop users</w:t>
      </w:r>
      <w:r w:rsidR="00B37C5A">
        <w:rPr>
          <w:lang w:val="en-IN"/>
        </w:rPr>
        <w:t>.</w:t>
      </w:r>
    </w:p>
    <w:p w14:paraId="6CDF1FBB" w14:textId="203A2253" w:rsidR="00E314BA" w:rsidRPr="00E314BA" w:rsidRDefault="00E314BA" w:rsidP="00B37C5A">
      <w:pPr>
        <w:pStyle w:val="Heading3"/>
        <w:rPr>
          <w:lang w:val="en-IN"/>
        </w:rPr>
      </w:pPr>
      <w:r w:rsidRPr="00E314BA">
        <w:rPr>
          <w:lang w:val="en-IN"/>
        </w:rPr>
        <w:t>Localization</w:t>
      </w:r>
    </w:p>
    <w:p w14:paraId="46D14B75" w14:textId="77777777" w:rsidR="00E314BA" w:rsidRPr="00E314BA" w:rsidRDefault="00E314BA" w:rsidP="00B37C5A">
      <w:pPr>
        <w:numPr>
          <w:ilvl w:val="0"/>
          <w:numId w:val="45"/>
        </w:numPr>
        <w:rPr>
          <w:lang w:val="en-IN"/>
        </w:rPr>
      </w:pPr>
      <w:r w:rsidRPr="00E314BA">
        <w:rPr>
          <w:lang w:val="en-IN"/>
        </w:rPr>
        <w:t xml:space="preserve">The application should support </w:t>
      </w:r>
      <w:r w:rsidRPr="00E314BA">
        <w:rPr>
          <w:b/>
          <w:bCs/>
          <w:lang w:val="en-IN"/>
        </w:rPr>
        <w:t>multiple languages</w:t>
      </w:r>
      <w:r w:rsidRPr="00E314BA">
        <w:rPr>
          <w:lang w:val="en-IN"/>
        </w:rPr>
        <w:t xml:space="preserve"> (e.g., English, Spanish, French, and German) to cater to users in different regions.</w:t>
      </w:r>
    </w:p>
    <w:p w14:paraId="6648B187" w14:textId="77777777" w:rsidR="00E314BA" w:rsidRPr="00E314BA" w:rsidRDefault="00E314BA" w:rsidP="00B37C5A">
      <w:pPr>
        <w:numPr>
          <w:ilvl w:val="0"/>
          <w:numId w:val="45"/>
        </w:numPr>
        <w:rPr>
          <w:lang w:val="en-IN"/>
        </w:rPr>
      </w:pPr>
      <w:r w:rsidRPr="00E314BA">
        <w:rPr>
          <w:lang w:val="en-IN"/>
        </w:rPr>
        <w:t>The user interface (UI) should automatically adapt to the language and regional preferences of the user, including date formats, currency symbols, and number formats.</w:t>
      </w:r>
    </w:p>
    <w:p w14:paraId="7DC0B4EA" w14:textId="77777777" w:rsidR="005F5B70" w:rsidRPr="005F5B70" w:rsidRDefault="005F5B70" w:rsidP="005F5B70">
      <w:pPr>
        <w:pStyle w:val="Heading2"/>
        <w:ind w:left="709"/>
      </w:pPr>
      <w:r w:rsidRPr="005F5B70">
        <w:t>Maintainability</w:t>
      </w:r>
    </w:p>
    <w:p w14:paraId="64E98325" w14:textId="6801EDB2" w:rsidR="005F5B70" w:rsidRPr="005F5B70" w:rsidRDefault="005F5B70" w:rsidP="005F5B70">
      <w:pPr>
        <w:pStyle w:val="Heading3"/>
        <w:rPr>
          <w:lang w:val="en-IN"/>
        </w:rPr>
      </w:pPr>
      <w:r w:rsidRPr="005F5B70">
        <w:rPr>
          <w:lang w:val="en-IN"/>
        </w:rPr>
        <w:t>Modularity and Extensibility</w:t>
      </w:r>
    </w:p>
    <w:p w14:paraId="6D59124F" w14:textId="3215BDA1" w:rsidR="005F5B70" w:rsidRPr="005F5B70" w:rsidRDefault="005F5B70" w:rsidP="005F5B70">
      <w:pPr>
        <w:numPr>
          <w:ilvl w:val="0"/>
          <w:numId w:val="46"/>
        </w:numPr>
        <w:rPr>
          <w:lang w:val="en-IN"/>
        </w:rPr>
      </w:pPr>
      <w:r w:rsidRPr="005F5B70">
        <w:rPr>
          <w:lang w:val="en-IN"/>
        </w:rPr>
        <w:t>The application should be built in a modular fashion, with each feature or component of the system isolated in separate modules for easier updates, bug fixes, and scalability.</w:t>
      </w:r>
    </w:p>
    <w:p w14:paraId="0D2041CF" w14:textId="4CA5619C" w:rsidR="005F5B70" w:rsidRPr="005F5B70" w:rsidRDefault="005F5B70" w:rsidP="005F5B70">
      <w:pPr>
        <w:numPr>
          <w:ilvl w:val="0"/>
          <w:numId w:val="46"/>
        </w:numPr>
        <w:rPr>
          <w:lang w:val="en-IN"/>
        </w:rPr>
      </w:pPr>
      <w:r w:rsidRPr="005F5B70">
        <w:rPr>
          <w:lang w:val="en-IN"/>
        </w:rPr>
        <w:t>The architecture should support extensibility, allowing for easy addition of new features without requiring major changes to the core system.</w:t>
      </w:r>
    </w:p>
    <w:p w14:paraId="29896543" w14:textId="2A2047B1" w:rsidR="005F5B70" w:rsidRPr="005F5B70" w:rsidRDefault="005F5B70" w:rsidP="005F5B70">
      <w:pPr>
        <w:pStyle w:val="Heading3"/>
        <w:rPr>
          <w:lang w:val="en-IN"/>
        </w:rPr>
      </w:pPr>
      <w:r w:rsidRPr="005F5B70">
        <w:rPr>
          <w:lang w:val="en-IN"/>
        </w:rPr>
        <w:t>Code Quality</w:t>
      </w:r>
    </w:p>
    <w:p w14:paraId="16FE849F" w14:textId="77777777" w:rsidR="005F5B70" w:rsidRPr="005F5B70" w:rsidRDefault="005F5B70" w:rsidP="005F5B70">
      <w:pPr>
        <w:numPr>
          <w:ilvl w:val="0"/>
          <w:numId w:val="47"/>
        </w:numPr>
        <w:rPr>
          <w:lang w:val="en-IN"/>
        </w:rPr>
      </w:pPr>
      <w:r w:rsidRPr="005F5B70">
        <w:rPr>
          <w:lang w:val="en-IN"/>
        </w:rPr>
        <w:t xml:space="preserve">The codebase must adhere to </w:t>
      </w:r>
      <w:r w:rsidRPr="005F5B70">
        <w:rPr>
          <w:b/>
          <w:bCs/>
          <w:lang w:val="en-IN"/>
        </w:rPr>
        <w:t>clean code principles</w:t>
      </w:r>
      <w:r w:rsidRPr="005F5B70">
        <w:rPr>
          <w:lang w:val="en-IN"/>
        </w:rPr>
        <w:t>, ensuring it is well-documented, readable, and easy to understand.</w:t>
      </w:r>
    </w:p>
    <w:p w14:paraId="3D3293F7" w14:textId="77777777" w:rsidR="005F5B70" w:rsidRDefault="005F5B70" w:rsidP="005F5B70">
      <w:pPr>
        <w:numPr>
          <w:ilvl w:val="0"/>
          <w:numId w:val="47"/>
        </w:numPr>
        <w:rPr>
          <w:lang w:val="en-IN"/>
        </w:rPr>
      </w:pPr>
      <w:r w:rsidRPr="005F5B70">
        <w:rPr>
          <w:lang w:val="en-IN"/>
        </w:rPr>
        <w:t xml:space="preserve">It should follow coding standards and best practices, including version control (e.g., </w:t>
      </w:r>
      <w:r w:rsidRPr="005F5B70">
        <w:rPr>
          <w:b/>
          <w:bCs/>
          <w:lang w:val="en-IN"/>
        </w:rPr>
        <w:t>Git</w:t>
      </w:r>
      <w:r w:rsidRPr="005F5B70">
        <w:rPr>
          <w:lang w:val="en-IN"/>
        </w:rPr>
        <w:t>) and regular code reviews to ensure high-quality, maintainable code.</w:t>
      </w:r>
    </w:p>
    <w:p w14:paraId="53867B92" w14:textId="77777777" w:rsidR="001C397C" w:rsidRPr="005F5B70" w:rsidRDefault="001C397C" w:rsidP="001C397C">
      <w:pPr>
        <w:ind w:left="720"/>
        <w:rPr>
          <w:lang w:val="en-IN"/>
        </w:rPr>
      </w:pPr>
    </w:p>
    <w:p w14:paraId="58633A27" w14:textId="33CD2D32" w:rsidR="005F5B70" w:rsidRPr="005F5B70" w:rsidRDefault="005F5B70" w:rsidP="00EB5910">
      <w:pPr>
        <w:pStyle w:val="Heading3"/>
        <w:rPr>
          <w:lang w:val="en-IN"/>
        </w:rPr>
      </w:pPr>
      <w:r w:rsidRPr="005F5B70">
        <w:rPr>
          <w:lang w:val="en-IN"/>
        </w:rPr>
        <w:lastRenderedPageBreak/>
        <w:t>Automated Testing and Continuous Integration</w:t>
      </w:r>
    </w:p>
    <w:p w14:paraId="71BAD8AF" w14:textId="77777777" w:rsidR="005F5B70" w:rsidRPr="005F5B70" w:rsidRDefault="005F5B70" w:rsidP="005F5B70">
      <w:pPr>
        <w:numPr>
          <w:ilvl w:val="0"/>
          <w:numId w:val="48"/>
        </w:numPr>
        <w:rPr>
          <w:lang w:val="en-IN"/>
        </w:rPr>
      </w:pPr>
      <w:r w:rsidRPr="005F5B70">
        <w:rPr>
          <w:lang w:val="en-IN"/>
        </w:rPr>
        <w:t>The system should include automated tests (unit, integration, and functional tests) to ensure that all components work correctly and that new changes do not break existing functionality.</w:t>
      </w:r>
    </w:p>
    <w:p w14:paraId="2817AEB5" w14:textId="77777777" w:rsidR="005F5B70" w:rsidRPr="005F5B70" w:rsidRDefault="005F5B70" w:rsidP="005F5B70">
      <w:pPr>
        <w:numPr>
          <w:ilvl w:val="0"/>
          <w:numId w:val="48"/>
        </w:numPr>
        <w:rPr>
          <w:lang w:val="en-IN"/>
        </w:rPr>
      </w:pPr>
      <w:r w:rsidRPr="005F5B70">
        <w:rPr>
          <w:lang w:val="en-IN"/>
        </w:rPr>
        <w:t>Continuous integration (CI) and continuous deployment (CD) pipelines should be used to automate the build, test, and deployment processes, ensuring that updates and bug fixes can be released quickly and safely.</w:t>
      </w:r>
    </w:p>
    <w:p w14:paraId="1045F7AE" w14:textId="77777777" w:rsidR="001B2997" w:rsidRPr="001B2997" w:rsidRDefault="001B2997" w:rsidP="001B2997">
      <w:pPr>
        <w:pStyle w:val="Heading2"/>
        <w:ind w:left="709"/>
      </w:pPr>
      <w:r w:rsidRPr="001B2997">
        <w:t>Scalability</w:t>
      </w:r>
    </w:p>
    <w:p w14:paraId="673B8D73" w14:textId="24A683F8" w:rsidR="001B2997" w:rsidRPr="001B2997" w:rsidRDefault="001B2997" w:rsidP="001B2997">
      <w:pPr>
        <w:pStyle w:val="Heading3"/>
        <w:rPr>
          <w:lang w:val="en-IN"/>
        </w:rPr>
      </w:pPr>
      <w:r w:rsidRPr="001B2997">
        <w:rPr>
          <w:lang w:val="en-IN"/>
        </w:rPr>
        <w:t>Horizontal Scalability</w:t>
      </w:r>
    </w:p>
    <w:p w14:paraId="72AE5A4D" w14:textId="6437E4D6" w:rsidR="001B2997" w:rsidRPr="001B2997" w:rsidRDefault="001B2997" w:rsidP="001B2997">
      <w:pPr>
        <w:numPr>
          <w:ilvl w:val="0"/>
          <w:numId w:val="49"/>
        </w:numPr>
        <w:rPr>
          <w:lang w:val="en-IN"/>
        </w:rPr>
      </w:pPr>
      <w:r w:rsidRPr="001B2997">
        <w:rPr>
          <w:lang w:val="en-IN"/>
        </w:rPr>
        <w:t>The system should support horizontal scalability, meaning it can handle increasing numbers of users and</w:t>
      </w:r>
      <w:r w:rsidR="001C397C">
        <w:rPr>
          <w:lang w:val="en-IN"/>
        </w:rPr>
        <w:t xml:space="preserve"> account holders.</w:t>
      </w:r>
    </w:p>
    <w:p w14:paraId="25CB40E6" w14:textId="6A3E754B" w:rsidR="001B2997" w:rsidRPr="001B2997" w:rsidRDefault="001B2997" w:rsidP="001B2997">
      <w:pPr>
        <w:numPr>
          <w:ilvl w:val="0"/>
          <w:numId w:val="49"/>
        </w:numPr>
        <w:rPr>
          <w:lang w:val="en-IN"/>
        </w:rPr>
      </w:pPr>
      <w:r w:rsidRPr="001B2997">
        <w:rPr>
          <w:lang w:val="en-IN"/>
        </w:rPr>
        <w:t xml:space="preserve">The database must be capable of scaling to support </w:t>
      </w:r>
      <w:r w:rsidRPr="001B2997">
        <w:rPr>
          <w:b/>
          <w:bCs/>
          <w:lang w:val="en-IN"/>
        </w:rPr>
        <w:t>millions of users and ac</w:t>
      </w:r>
      <w:r w:rsidR="001C397C">
        <w:rPr>
          <w:b/>
          <w:bCs/>
          <w:lang w:val="en-IN"/>
        </w:rPr>
        <w:t>coun</w:t>
      </w:r>
      <w:r w:rsidRPr="001B2997">
        <w:rPr>
          <w:b/>
          <w:bCs/>
          <w:lang w:val="en-IN"/>
        </w:rPr>
        <w:t>ts</w:t>
      </w:r>
      <w:r w:rsidRPr="001B2997">
        <w:rPr>
          <w:lang w:val="en-IN"/>
        </w:rPr>
        <w:t xml:space="preserve"> while maintaining performance.</w:t>
      </w:r>
    </w:p>
    <w:bookmarkEnd w:id="5"/>
    <w:p w14:paraId="285FEC77" w14:textId="77777777" w:rsidR="0028797D" w:rsidRPr="005A17C9" w:rsidRDefault="0028797D" w:rsidP="00162DFA">
      <w:pPr>
        <w:rPr>
          <w:rFonts w:asciiTheme="minorHAnsi" w:hAnsiTheme="minorHAnsi" w:cstheme="minorHAnsi"/>
        </w:rPr>
      </w:pPr>
    </w:p>
    <w:sectPr w:rsidR="0028797D" w:rsidRPr="005A17C9" w:rsidSect="00AA1647">
      <w:footerReference w:type="default" r:id="rId21"/>
      <w:footnotePr>
        <w:numRestart w:val="eachSect"/>
      </w:footnotePr>
      <w:pgSz w:w="12240" w:h="15840" w:code="1"/>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3874A" w14:textId="77777777" w:rsidR="00E700C7" w:rsidRDefault="00E700C7" w:rsidP="00BF24EE">
      <w:pPr>
        <w:spacing w:after="0" w:line="240" w:lineRule="auto"/>
      </w:pPr>
      <w:r>
        <w:separator/>
      </w:r>
    </w:p>
  </w:endnote>
  <w:endnote w:type="continuationSeparator" w:id="0">
    <w:p w14:paraId="333FECB0" w14:textId="77777777" w:rsidR="00E700C7" w:rsidRDefault="00E700C7" w:rsidP="00BF24EE">
      <w:pPr>
        <w:spacing w:after="0" w:line="240" w:lineRule="auto"/>
      </w:pPr>
      <w:r>
        <w:continuationSeparator/>
      </w:r>
    </w:p>
  </w:endnote>
  <w:endnote w:type="continuationNotice" w:id="1">
    <w:p w14:paraId="4D7AA2E5" w14:textId="77777777" w:rsidR="00E700C7" w:rsidRDefault="00E700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943FF" w14:textId="77777777" w:rsidR="00C02F19" w:rsidRDefault="00C02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0988588"/>
      <w:docPartObj>
        <w:docPartGallery w:val="Page Numbers (Bottom of Page)"/>
        <w:docPartUnique/>
      </w:docPartObj>
    </w:sdtPr>
    <w:sdtContent>
      <w:sdt>
        <w:sdtPr>
          <w:id w:val="1843745208"/>
          <w:docPartObj>
            <w:docPartGallery w:val="Page Numbers (Top of Page)"/>
            <w:docPartUnique/>
          </w:docPartObj>
        </w:sdtPr>
        <w:sdtContent>
          <w:p w14:paraId="285FEC92" w14:textId="77777777" w:rsidR="00F635FC" w:rsidRDefault="00F635FC" w:rsidP="00243E09">
            <w:pPr>
              <w:pStyle w:val="Footer"/>
              <w:jc w:val="right"/>
            </w:pPr>
            <w:r>
              <w:rPr>
                <w:noProof/>
              </w:rPr>
              <mc:AlternateContent>
                <mc:Choice Requires="wps">
                  <w:drawing>
                    <wp:inline distT="0" distB="0" distL="0" distR="0" wp14:anchorId="285FECA3" wp14:editId="285FECA4">
                      <wp:extent cx="5467350" cy="45085"/>
                      <wp:effectExtent l="0" t="0" r="0" b="0"/>
                      <wp:docPr id="1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6ED7D30D"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2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Hz4fzY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93" w14:textId="77777777" w:rsidR="00F635FC" w:rsidRDefault="00F635FC" w:rsidP="004C0E34">
            <w:pPr>
              <w:pStyle w:val="Footer"/>
              <w:tabs>
                <w:tab w:val="center" w:pos="4680"/>
                <w:tab w:val="left" w:pos="5191"/>
              </w:tabs>
            </w:pPr>
            <w:r>
              <w:tab/>
            </w:r>
            <w:r>
              <w:tab/>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6B994" w14:textId="77777777" w:rsidR="00C02F19" w:rsidRDefault="00C02F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7656293"/>
      <w:docPartObj>
        <w:docPartGallery w:val="Page Numbers (Bottom of Page)"/>
        <w:docPartUnique/>
      </w:docPartObj>
    </w:sdtPr>
    <w:sdtEndPr>
      <w:rPr>
        <w:noProof/>
      </w:rPr>
    </w:sdtEndPr>
    <w:sdtContent>
      <w:p w14:paraId="285FEC95" w14:textId="77777777" w:rsidR="00F635FC" w:rsidRDefault="00F635FC">
        <w:pPr>
          <w:pStyle w:val="Footer"/>
          <w:jc w:val="center"/>
        </w:pPr>
        <w:r>
          <w:fldChar w:fldCharType="begin"/>
        </w:r>
        <w:r>
          <w:instrText xml:space="preserve"> PAGE   \* MERGEFORMAT </w:instrText>
        </w:r>
        <w:r>
          <w:fldChar w:fldCharType="separate"/>
        </w:r>
        <w:r w:rsidR="00D73806">
          <w:rPr>
            <w:noProof/>
          </w:rPr>
          <w:t>iv</w:t>
        </w:r>
        <w:r>
          <w:rPr>
            <w:noProof/>
          </w:rPr>
          <w:fldChar w:fldCharType="end"/>
        </w:r>
      </w:p>
    </w:sdtContent>
  </w:sdt>
  <w:p w14:paraId="285FEC96" w14:textId="77777777" w:rsidR="00F635FC" w:rsidRDefault="00F635FC" w:rsidP="004C0E34">
    <w:pPr>
      <w:pStyle w:val="Footer"/>
      <w:tabs>
        <w:tab w:val="center" w:pos="4680"/>
        <w:tab w:val="left" w:pos="5191"/>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4734931"/>
      <w:docPartObj>
        <w:docPartGallery w:val="Page Numbers (Bottom of Page)"/>
        <w:docPartUnique/>
      </w:docPartObj>
    </w:sdtPr>
    <w:sdtContent>
      <w:sdt>
        <w:sdtPr>
          <w:id w:val="-1669238322"/>
          <w:docPartObj>
            <w:docPartGallery w:val="Page Numbers (Top of Page)"/>
            <w:docPartUnique/>
          </w:docPartObj>
        </w:sdtPr>
        <w:sdtContent>
          <w:p w14:paraId="285FEC97" w14:textId="0595E178" w:rsidR="00F635FC" w:rsidRDefault="00F635F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73806">
              <w:rPr>
                <w:b/>
                <w:bCs/>
                <w:noProof/>
              </w:rPr>
              <w:t>17</w:t>
            </w:r>
            <w:r>
              <w:rPr>
                <w:b/>
                <w:bCs/>
                <w:sz w:val="24"/>
                <w:szCs w:val="24"/>
              </w:rPr>
              <w:fldChar w:fldCharType="end"/>
            </w:r>
            <w:r>
              <w:t xml:space="preserve"> of </w:t>
            </w:r>
            <w:r>
              <w:rPr>
                <w:b/>
                <w:bCs/>
                <w:sz w:val="24"/>
                <w:szCs w:val="24"/>
              </w:rPr>
              <w:fldChar w:fldCharType="begin"/>
            </w:r>
            <w:r>
              <w:rPr>
                <w:b/>
                <w:bCs/>
              </w:rPr>
              <w:instrText xml:space="preserve"> SECTIONPAGES  </w:instrText>
            </w:r>
            <w:r>
              <w:rPr>
                <w:b/>
                <w:bCs/>
                <w:sz w:val="24"/>
                <w:szCs w:val="24"/>
              </w:rPr>
              <w:fldChar w:fldCharType="separate"/>
            </w:r>
            <w:r w:rsidR="00377575">
              <w:rPr>
                <w:b/>
                <w:bCs/>
                <w:noProof/>
              </w:rPr>
              <w:t>28</w:t>
            </w:r>
            <w:r>
              <w:rPr>
                <w:b/>
                <w:bCs/>
                <w:sz w:val="24"/>
                <w:szCs w:val="24"/>
              </w:rPr>
              <w:fldChar w:fldCharType="end"/>
            </w:r>
          </w:p>
        </w:sdtContent>
      </w:sdt>
    </w:sdtContent>
  </w:sdt>
  <w:p w14:paraId="285FEC98" w14:textId="77777777" w:rsidR="00F635FC" w:rsidRDefault="00F635FC" w:rsidP="001541DF">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14:paraId="285FECA1" w14:textId="77777777" w:rsidR="00F635FC" w:rsidRDefault="00F635FC" w:rsidP="00243E09">
            <w:pPr>
              <w:pStyle w:val="Footer"/>
              <w:jc w:val="right"/>
            </w:pPr>
            <w:r>
              <w:rPr>
                <w:noProof/>
              </w:rPr>
              <mc:AlternateContent>
                <mc:Choice Requires="wps">
                  <w:drawing>
                    <wp:inline distT="0" distB="0" distL="0" distR="0" wp14:anchorId="285FECAF" wp14:editId="285FECB0">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478C81D6"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A2" w14:textId="77777777" w:rsidR="00F635FC" w:rsidRDefault="00F635FC" w:rsidP="001541DF">
            <w:pPr>
              <w:pStyle w:val="Footer"/>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D73806">
              <w:rPr>
                <w:b/>
                <w:noProof/>
                <w:szCs w:val="24"/>
              </w:rPr>
              <w:t>D-1</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B6BE3" w14:textId="77777777" w:rsidR="00E700C7" w:rsidRDefault="00E700C7" w:rsidP="00BF24EE">
      <w:pPr>
        <w:spacing w:after="0" w:line="240" w:lineRule="auto"/>
      </w:pPr>
      <w:r>
        <w:separator/>
      </w:r>
    </w:p>
  </w:footnote>
  <w:footnote w:type="continuationSeparator" w:id="0">
    <w:p w14:paraId="6D3C867E" w14:textId="77777777" w:rsidR="00E700C7" w:rsidRDefault="00E700C7" w:rsidP="00BF24EE">
      <w:pPr>
        <w:spacing w:after="0" w:line="240" w:lineRule="auto"/>
      </w:pPr>
      <w:r>
        <w:continuationSeparator/>
      </w:r>
    </w:p>
  </w:footnote>
  <w:footnote w:type="continuationNotice" w:id="1">
    <w:p w14:paraId="1B8F8A57" w14:textId="77777777" w:rsidR="00E700C7" w:rsidRDefault="00E700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376B1" w14:textId="77777777" w:rsidR="00C02F19" w:rsidRDefault="00C02F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F9B96" w14:textId="77777777" w:rsidR="00C02F19" w:rsidRDefault="00C02F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D96B2" w14:textId="77777777" w:rsidR="00C02F19" w:rsidRDefault="00C02F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FEC94" w14:textId="192839BB" w:rsidR="00F635FC" w:rsidRPr="005A17C9" w:rsidRDefault="00700984" w:rsidP="00821CE6">
    <w:pPr>
      <w:pStyle w:val="HeaderTitle"/>
      <w:ind w:left="5040"/>
      <w:jc w:val="left"/>
      <w:rPr>
        <w:rFonts w:ascii="Calibri" w:hAnsi="Calibri" w:cs="Calibri"/>
        <w:b w:val="0"/>
        <w:caps w:val="0"/>
        <w:color w:val="002060"/>
      </w:rPr>
    </w:pPr>
    <w:r w:rsidRPr="00D8747B">
      <w:rPr>
        <w:rFonts w:ascii="Arial" w:hAnsi="Arial"/>
        <w:b w:val="0"/>
        <w:noProof/>
        <w:color w:val="00B0F0"/>
        <w:sz w:val="40"/>
        <w:szCs w:val="40"/>
      </w:rPr>
      <mc:AlternateContent>
        <mc:Choice Requires="wps">
          <w:drawing>
            <wp:anchor distT="45720" distB="45720" distL="114300" distR="114300" simplePos="0" relativeHeight="251658243" behindDoc="0" locked="0" layoutInCell="1" allowOverlap="1" wp14:anchorId="39DC6507" wp14:editId="21CBE341">
              <wp:simplePos x="0" y="0"/>
              <wp:positionH relativeFrom="margin">
                <wp:posOffset>558115</wp:posOffset>
              </wp:positionH>
              <wp:positionV relativeFrom="paragraph">
                <wp:posOffset>-267689</wp:posOffset>
              </wp:positionV>
              <wp:extent cx="1175385" cy="450850"/>
              <wp:effectExtent l="0" t="0" r="5715" b="6350"/>
              <wp:wrapSquare wrapText="bothSides"/>
              <wp:docPr id="1005670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450850"/>
                      </a:xfrm>
                      <a:prstGeom prst="rect">
                        <a:avLst/>
                      </a:prstGeom>
                      <a:solidFill>
                        <a:srgbClr val="FFFFFF"/>
                      </a:solidFill>
                      <a:ln w="9525">
                        <a:noFill/>
                        <a:miter lim="800000"/>
                        <a:headEnd/>
                        <a:tailEnd/>
                      </a:ln>
                    </wps:spPr>
                    <wps:txbx>
                      <w:txbxContent>
                        <w:p w14:paraId="772F8B3B" w14:textId="30509DAF" w:rsidR="00700984" w:rsidRDefault="00BD51E4" w:rsidP="00700984">
                          <w:pPr>
                            <w:rPr>
                              <w:rFonts w:ascii="Freestyle Script" w:hAnsi="Freestyle Script"/>
                              <w:sz w:val="52"/>
                              <w:szCs w:val="52"/>
                              <w:lang w:val="en-IN"/>
                            </w:rPr>
                          </w:pPr>
                          <w:r>
                            <w:rPr>
                              <w:rFonts w:ascii="Freestyle Script" w:hAnsi="Freestyle Script"/>
                              <w:sz w:val="52"/>
                              <w:szCs w:val="52"/>
                              <w:lang w:val="en-IN"/>
                            </w:rPr>
                            <w:t>Rakshitha</w:t>
                          </w:r>
                        </w:p>
                        <w:p w14:paraId="590A7A90" w14:textId="77777777" w:rsidR="00BD51E4" w:rsidRPr="00D8747B" w:rsidRDefault="00BD51E4" w:rsidP="00700984">
                          <w:pPr>
                            <w:rPr>
                              <w:rFonts w:ascii="Freestyle Script" w:hAnsi="Freestyle Script"/>
                              <w:sz w:val="52"/>
                              <w:szCs w:val="5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C6507" id="_x0000_t202" coordsize="21600,21600" o:spt="202" path="m,l,21600r21600,l21600,xe">
              <v:stroke joinstyle="miter"/>
              <v:path gradientshapeok="t" o:connecttype="rect"/>
            </v:shapetype>
            <v:shape id="_x0000_s1030" type="#_x0000_t202" style="position:absolute;left:0;text-align:left;margin-left:43.95pt;margin-top:-21.1pt;width:92.55pt;height:35.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" stroked="f">
              <v:textbox>
                <w:txbxContent>
                  <w:p w14:paraId="772F8B3B" w14:textId="30509DAF" w:rsidR="00700984" w:rsidRDefault="00BD51E4" w:rsidP="00700984">
                    <w:pPr>
                      <w:rPr>
                        <w:rFonts w:ascii="Freestyle Script" w:hAnsi="Freestyle Script"/>
                        <w:sz w:val="52"/>
                        <w:szCs w:val="52"/>
                        <w:lang w:val="en-IN"/>
                      </w:rPr>
                    </w:pPr>
                    <w:r>
                      <w:rPr>
                        <w:rFonts w:ascii="Freestyle Script" w:hAnsi="Freestyle Script"/>
                        <w:sz w:val="52"/>
                        <w:szCs w:val="52"/>
                        <w:lang w:val="en-IN"/>
                      </w:rPr>
                      <w:t>Rakshitha</w:t>
                    </w:r>
                  </w:p>
                  <w:p w14:paraId="590A7A90" w14:textId="77777777" w:rsidR="00BD51E4" w:rsidRPr="00D8747B" w:rsidRDefault="00BD51E4" w:rsidP="00700984">
                    <w:pPr>
                      <w:rPr>
                        <w:rFonts w:ascii="Freestyle Script" w:hAnsi="Freestyle Script"/>
                        <w:sz w:val="52"/>
                        <w:szCs w:val="52"/>
                        <w:lang w:val="en-IN"/>
                      </w:rPr>
                    </w:pPr>
                  </w:p>
                </w:txbxContent>
              </v:textbox>
              <w10:wrap type="square" anchorx="margin"/>
            </v:shape>
          </w:pict>
        </mc:Fallback>
      </mc:AlternateContent>
    </w:r>
    <w:r>
      <w:rPr>
        <w:noProof/>
      </w:rPr>
      <w:drawing>
        <wp:anchor distT="0" distB="0" distL="114300" distR="114300" simplePos="0" relativeHeight="251658244" behindDoc="0" locked="0" layoutInCell="1" allowOverlap="1" wp14:anchorId="7FF96FFC" wp14:editId="3BC8C4BB">
          <wp:simplePos x="0" y="0"/>
          <wp:positionH relativeFrom="margin">
            <wp:posOffset>0</wp:posOffset>
          </wp:positionH>
          <wp:positionV relativeFrom="paragraph">
            <wp:posOffset>-280348</wp:posOffset>
          </wp:positionV>
          <wp:extent cx="566214" cy="581891"/>
          <wp:effectExtent l="0" t="0" r="5715" b="8890"/>
          <wp:wrapNone/>
          <wp:docPr id="18890663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6214" cy="5818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5FC">
      <w:rPr>
        <w:noProof/>
      </w:rPr>
      <mc:AlternateContent>
        <mc:Choice Requires="wps">
          <w:drawing>
            <wp:anchor distT="0" distB="0" distL="114300" distR="114300" simplePos="0" relativeHeight="251658242" behindDoc="0" locked="0" layoutInCell="1" allowOverlap="1" wp14:anchorId="285FECA5" wp14:editId="285FECA6">
              <wp:simplePos x="0" y="0"/>
              <wp:positionH relativeFrom="column">
                <wp:posOffset>5715</wp:posOffset>
              </wp:positionH>
              <wp:positionV relativeFrom="paragraph">
                <wp:posOffset>394970</wp:posOffset>
              </wp:positionV>
              <wp:extent cx="5975985" cy="0"/>
              <wp:effectExtent l="0" t="19050" r="5715" b="19050"/>
              <wp:wrapNone/>
              <wp:docPr id="12" name="Straight Connector 12" title="Decorative header underline"/>
              <wp:cNvGraphicFramePr/>
              <a:graphic xmlns:a="http://schemas.openxmlformats.org/drawingml/2006/main">
                <a:graphicData uri="http://schemas.microsoft.com/office/word/2010/wordprocessingShape">
                  <wps:wsp>
                    <wps:cNvCnPr/>
                    <wps:spPr>
                      <a:xfrm>
                        <a:off x="0" y="0"/>
                        <a:ext cx="5975985"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7AB3CC" id="Straight Connector 12" o:spid="_x0000_s1026" alt="Title: Decorative header underline"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31.1pt" to="47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" strokecolor="#8db3e2 [1311]" strokeweight="3pt">
              <v:stroke linestyle="thinThick"/>
            </v:line>
          </w:pict>
        </mc:Fallback>
      </mc:AlternateContent>
    </w:r>
    <w:r w:rsidR="00821CE6">
      <w:rPr>
        <w:rFonts w:ascii="Calibri" w:hAnsi="Calibri" w:cs="Calibri"/>
        <w:b w:val="0"/>
        <w:caps w:val="0"/>
        <w:color w:val="002060"/>
      </w:rPr>
      <w:t xml:space="preserve">      REQUIREMENT OF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626EA4DA"/>
    <w:lvl w:ilvl="0">
      <w:start w:val="1"/>
      <w:numFmt w:val="bullet"/>
      <w:pStyle w:val="ListBullet3"/>
      <w:lvlText w:val="o"/>
      <w:lvlJc w:val="left"/>
      <w:pPr>
        <w:tabs>
          <w:tab w:val="num" w:pos="792"/>
        </w:tabs>
        <w:ind w:left="792" w:hanging="360"/>
      </w:pPr>
      <w:rPr>
        <w:rFonts w:ascii="Courier New" w:hAnsi="Courier New" w:hint="default"/>
      </w:rPr>
    </w:lvl>
  </w:abstractNum>
  <w:abstractNum w:abstractNumId="1" w15:restartNumberingAfterBreak="0">
    <w:nsid w:val="00A026B7"/>
    <w:multiLevelType w:val="multilevel"/>
    <w:tmpl w:val="EA3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37448"/>
    <w:multiLevelType w:val="multilevel"/>
    <w:tmpl w:val="734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378F5"/>
    <w:multiLevelType w:val="multilevel"/>
    <w:tmpl w:val="4336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47EBD"/>
    <w:multiLevelType w:val="multilevel"/>
    <w:tmpl w:val="BD58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254A9"/>
    <w:multiLevelType w:val="multilevel"/>
    <w:tmpl w:val="576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23D31"/>
    <w:multiLevelType w:val="multilevel"/>
    <w:tmpl w:val="79B6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004AF"/>
    <w:multiLevelType w:val="multilevel"/>
    <w:tmpl w:val="C8B2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56E18"/>
    <w:multiLevelType w:val="hybridMultilevel"/>
    <w:tmpl w:val="9C783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E20160"/>
    <w:multiLevelType w:val="multilevel"/>
    <w:tmpl w:val="CA92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6070F"/>
    <w:multiLevelType w:val="multilevel"/>
    <w:tmpl w:val="0DF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D2947"/>
    <w:multiLevelType w:val="multilevel"/>
    <w:tmpl w:val="9AD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A6424"/>
    <w:multiLevelType w:val="hybridMultilevel"/>
    <w:tmpl w:val="49C6A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21358B"/>
    <w:multiLevelType w:val="hybridMultilevel"/>
    <w:tmpl w:val="59FEC84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A2126"/>
    <w:multiLevelType w:val="multilevel"/>
    <w:tmpl w:val="C86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31121"/>
    <w:multiLevelType w:val="hybridMultilevel"/>
    <w:tmpl w:val="F356C1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22C67"/>
    <w:multiLevelType w:val="multilevel"/>
    <w:tmpl w:val="66E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47685"/>
    <w:multiLevelType w:val="multilevel"/>
    <w:tmpl w:val="49A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6498A"/>
    <w:multiLevelType w:val="multilevel"/>
    <w:tmpl w:val="F3A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52AC5"/>
    <w:multiLevelType w:val="multilevel"/>
    <w:tmpl w:val="1DD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05860"/>
    <w:multiLevelType w:val="hybridMultilevel"/>
    <w:tmpl w:val="219A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962644"/>
    <w:multiLevelType w:val="multilevel"/>
    <w:tmpl w:val="746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A33BD"/>
    <w:multiLevelType w:val="multilevel"/>
    <w:tmpl w:val="6CA4458E"/>
    <w:name w:val="List 4"/>
    <w:lvl w:ilvl="0">
      <w:start w:val="1"/>
      <w:numFmt w:val="decimal"/>
      <w:pStyle w:val="ListNumber"/>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2"/>
      <w:lvlText w:val="%2."/>
      <w:lvlJc w:val="left"/>
      <w:pPr>
        <w:tabs>
          <w:tab w:val="num" w:pos="360"/>
        </w:tabs>
        <w:ind w:left="360" w:firstLine="0"/>
      </w:pPr>
      <w:rPr>
        <w:rFonts w:ascii="Arial" w:hAnsi="Arial" w:hint="default"/>
        <w:sz w:val="22"/>
        <w:szCs w:val="22"/>
      </w:rPr>
    </w:lvl>
    <w:lvl w:ilvl="2">
      <w:start w:val="1"/>
      <w:numFmt w:val="lowerRoman"/>
      <w:lvlRestart w:val="0"/>
      <w:pStyle w:val="List3"/>
      <w:lvlText w:val="%3."/>
      <w:lvlJc w:val="left"/>
      <w:pPr>
        <w:tabs>
          <w:tab w:val="num" w:pos="720"/>
        </w:tabs>
        <w:ind w:left="720" w:firstLine="0"/>
      </w:pPr>
      <w:rPr>
        <w:rFonts w:ascii="Arial" w:hAnsi="Arial" w:hint="default"/>
        <w:sz w:val="22"/>
        <w:szCs w:val="22"/>
      </w:rPr>
    </w:lvl>
    <w:lvl w:ilvl="3">
      <w:start w:val="1"/>
      <w:numFmt w:val="decimal"/>
      <w:lvlRestart w:val="0"/>
      <w:pStyle w:val="List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23" w15:restartNumberingAfterBreak="0">
    <w:nsid w:val="383464C7"/>
    <w:multiLevelType w:val="hybridMultilevel"/>
    <w:tmpl w:val="D1DA2C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91D4D"/>
    <w:multiLevelType w:val="multilevel"/>
    <w:tmpl w:val="74A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2149D"/>
    <w:multiLevelType w:val="multilevel"/>
    <w:tmpl w:val="DA4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61AC2"/>
    <w:multiLevelType w:val="multilevel"/>
    <w:tmpl w:val="72F0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801575"/>
    <w:multiLevelType w:val="multilevel"/>
    <w:tmpl w:val="CC7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845DD"/>
    <w:multiLevelType w:val="multilevel"/>
    <w:tmpl w:val="EAE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30" w15:restartNumberingAfterBreak="0">
    <w:nsid w:val="4DBB56E1"/>
    <w:multiLevelType w:val="multilevel"/>
    <w:tmpl w:val="9F0E7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CB704B"/>
    <w:multiLevelType w:val="multilevel"/>
    <w:tmpl w:val="5C9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D45E76"/>
    <w:multiLevelType w:val="multilevel"/>
    <w:tmpl w:val="464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D6F3E"/>
    <w:multiLevelType w:val="multilevel"/>
    <w:tmpl w:val="EA7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B3845"/>
    <w:multiLevelType w:val="multilevel"/>
    <w:tmpl w:val="E83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B579C8"/>
    <w:multiLevelType w:val="multilevel"/>
    <w:tmpl w:val="681A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FE459F"/>
    <w:multiLevelType w:val="multilevel"/>
    <w:tmpl w:val="3E8A802A"/>
    <w:lvl w:ilvl="0">
      <w:start w:val="1"/>
      <w:numFmt w:val="decimal"/>
      <w:pStyle w:val="Heading1"/>
      <w:lvlText w:val="%1."/>
      <w:lvlJc w:val="left"/>
      <w:pPr>
        <w:ind w:left="780" w:hanging="690"/>
      </w:pPr>
      <w:rPr>
        <w:rFonts w:hint="default"/>
      </w:rPr>
    </w:lvl>
    <w:lvl w:ilvl="1">
      <w:start w:val="1"/>
      <w:numFmt w:val="decimal"/>
      <w:pStyle w:val="Heading2"/>
      <w:lvlText w:val="%1.%2."/>
      <w:lvlJc w:val="left"/>
      <w:pPr>
        <w:ind w:left="1500" w:hanging="69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250" w:hanging="720"/>
      </w:pPr>
      <w:rPr>
        <w:rFonts w:hint="default"/>
      </w:rPr>
    </w:lvl>
    <w:lvl w:ilvl="3">
      <w:start w:val="1"/>
      <w:numFmt w:val="decimal"/>
      <w:pStyle w:val="Heading4"/>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37" w15:restartNumberingAfterBreak="0">
    <w:nsid w:val="592B0B06"/>
    <w:multiLevelType w:val="multilevel"/>
    <w:tmpl w:val="236E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2D5497"/>
    <w:multiLevelType w:val="multilevel"/>
    <w:tmpl w:val="C94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1C3317"/>
    <w:multiLevelType w:val="multilevel"/>
    <w:tmpl w:val="8008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791905"/>
    <w:multiLevelType w:val="multilevel"/>
    <w:tmpl w:val="1542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5D3C63"/>
    <w:multiLevelType w:val="multilevel"/>
    <w:tmpl w:val="D55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9D41C8"/>
    <w:multiLevelType w:val="multilevel"/>
    <w:tmpl w:val="6A803440"/>
    <w:lvl w:ilvl="0">
      <w:start w:val="1"/>
      <w:numFmt w:val="upperLetter"/>
      <w:pStyle w:val="Heading7"/>
      <w:lvlText w:val="APPENDIX %1."/>
      <w:lvlJc w:val="left"/>
      <w:pPr>
        <w:ind w:left="1170" w:hanging="360"/>
      </w:pPr>
      <w:rPr>
        <w:rFonts w:hint="default"/>
      </w:rPr>
    </w:lvl>
    <w:lvl w:ilvl="1">
      <w:start w:val="1"/>
      <w:numFmt w:val="lowerLetter"/>
      <w:pStyle w:val="Heading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5FAE5AAB"/>
    <w:multiLevelType w:val="multilevel"/>
    <w:tmpl w:val="33F6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C816FA"/>
    <w:multiLevelType w:val="multilevel"/>
    <w:tmpl w:val="E55C8E8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651E0B85"/>
    <w:multiLevelType w:val="multilevel"/>
    <w:tmpl w:val="1A8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C16F53"/>
    <w:multiLevelType w:val="multilevel"/>
    <w:tmpl w:val="48F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9043A"/>
    <w:multiLevelType w:val="multilevel"/>
    <w:tmpl w:val="CE04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00584F"/>
    <w:multiLevelType w:val="hybridMultilevel"/>
    <w:tmpl w:val="848EC212"/>
    <w:lvl w:ilvl="0" w:tplc="686A2DD8">
      <w:start w:val="1"/>
      <w:numFmt w:val="bullet"/>
      <w:pStyle w:val="ExampleSty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D95987"/>
    <w:multiLevelType w:val="multilevel"/>
    <w:tmpl w:val="9A7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752142">
    <w:abstractNumId w:val="0"/>
  </w:num>
  <w:num w:numId="2" w16cid:durableId="532769408">
    <w:abstractNumId w:val="29"/>
  </w:num>
  <w:num w:numId="3" w16cid:durableId="644941078">
    <w:abstractNumId w:val="44"/>
  </w:num>
  <w:num w:numId="4" w16cid:durableId="309794274">
    <w:abstractNumId w:val="22"/>
  </w:num>
  <w:num w:numId="5" w16cid:durableId="2078477019">
    <w:abstractNumId w:val="12"/>
  </w:num>
  <w:num w:numId="6" w16cid:durableId="654997041">
    <w:abstractNumId w:val="48"/>
  </w:num>
  <w:num w:numId="7" w16cid:durableId="1266426598">
    <w:abstractNumId w:val="42"/>
    <w:lvlOverride w:ilvl="0">
      <w:lvl w:ilvl="0">
        <w:start w:val="1"/>
        <w:numFmt w:val="upperLetter"/>
        <w:pStyle w:val="Heading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8" w16cid:durableId="1045064579">
    <w:abstractNumId w:val="36"/>
  </w:num>
  <w:num w:numId="9" w16cid:durableId="1377118360">
    <w:abstractNumId w:val="20"/>
  </w:num>
  <w:num w:numId="10" w16cid:durableId="1682703439">
    <w:abstractNumId w:val="23"/>
  </w:num>
  <w:num w:numId="11" w16cid:durableId="1915158954">
    <w:abstractNumId w:val="15"/>
  </w:num>
  <w:num w:numId="12" w16cid:durableId="599720326">
    <w:abstractNumId w:val="13"/>
  </w:num>
  <w:num w:numId="13" w16cid:durableId="344744037">
    <w:abstractNumId w:val="40"/>
  </w:num>
  <w:num w:numId="14" w16cid:durableId="967901285">
    <w:abstractNumId w:val="6"/>
  </w:num>
  <w:num w:numId="15" w16cid:durableId="1847791238">
    <w:abstractNumId w:val="39"/>
  </w:num>
  <w:num w:numId="16" w16cid:durableId="61030818">
    <w:abstractNumId w:val="4"/>
  </w:num>
  <w:num w:numId="17" w16cid:durableId="1234969184">
    <w:abstractNumId w:val="9"/>
  </w:num>
  <w:num w:numId="18" w16cid:durableId="2003848048">
    <w:abstractNumId w:val="37"/>
  </w:num>
  <w:num w:numId="19" w16cid:durableId="1043555401">
    <w:abstractNumId w:val="30"/>
  </w:num>
  <w:num w:numId="20" w16cid:durableId="984432103">
    <w:abstractNumId w:val="27"/>
  </w:num>
  <w:num w:numId="21" w16cid:durableId="685206421">
    <w:abstractNumId w:val="49"/>
  </w:num>
  <w:num w:numId="22" w16cid:durableId="1001275940">
    <w:abstractNumId w:val="41"/>
  </w:num>
  <w:num w:numId="23" w16cid:durableId="329187367">
    <w:abstractNumId w:val="43"/>
  </w:num>
  <w:num w:numId="24" w16cid:durableId="436756749">
    <w:abstractNumId w:val="11"/>
  </w:num>
  <w:num w:numId="25" w16cid:durableId="862597076">
    <w:abstractNumId w:val="47"/>
  </w:num>
  <w:num w:numId="26" w16cid:durableId="2099985605">
    <w:abstractNumId w:val="2"/>
  </w:num>
  <w:num w:numId="27" w16cid:durableId="1512640347">
    <w:abstractNumId w:val="5"/>
  </w:num>
  <w:num w:numId="28" w16cid:durableId="353195746">
    <w:abstractNumId w:val="21"/>
  </w:num>
  <w:num w:numId="29" w16cid:durableId="312947279">
    <w:abstractNumId w:val="34"/>
  </w:num>
  <w:num w:numId="30" w16cid:durableId="1294091406">
    <w:abstractNumId w:val="16"/>
  </w:num>
  <w:num w:numId="31" w16cid:durableId="183442992">
    <w:abstractNumId w:val="25"/>
  </w:num>
  <w:num w:numId="32" w16cid:durableId="930889794">
    <w:abstractNumId w:val="32"/>
  </w:num>
  <w:num w:numId="33" w16cid:durableId="1703361254">
    <w:abstractNumId w:val="33"/>
  </w:num>
  <w:num w:numId="34" w16cid:durableId="1010761838">
    <w:abstractNumId w:val="8"/>
  </w:num>
  <w:num w:numId="35" w16cid:durableId="959146378">
    <w:abstractNumId w:val="18"/>
  </w:num>
  <w:num w:numId="36" w16cid:durableId="1863089820">
    <w:abstractNumId w:val="35"/>
  </w:num>
  <w:num w:numId="37" w16cid:durableId="341474551">
    <w:abstractNumId w:val="28"/>
  </w:num>
  <w:num w:numId="38" w16cid:durableId="991645025">
    <w:abstractNumId w:val="14"/>
  </w:num>
  <w:num w:numId="39" w16cid:durableId="191917424">
    <w:abstractNumId w:val="46"/>
  </w:num>
  <w:num w:numId="40" w16cid:durableId="1397431987">
    <w:abstractNumId w:val="38"/>
  </w:num>
  <w:num w:numId="41" w16cid:durableId="1618679776">
    <w:abstractNumId w:val="1"/>
  </w:num>
  <w:num w:numId="42" w16cid:durableId="1694652057">
    <w:abstractNumId w:val="7"/>
  </w:num>
  <w:num w:numId="43" w16cid:durableId="258564144">
    <w:abstractNumId w:val="45"/>
  </w:num>
  <w:num w:numId="44" w16cid:durableId="177012903">
    <w:abstractNumId w:val="31"/>
  </w:num>
  <w:num w:numId="45" w16cid:durableId="1603994530">
    <w:abstractNumId w:val="17"/>
  </w:num>
  <w:num w:numId="46" w16cid:durableId="1643729038">
    <w:abstractNumId w:val="24"/>
  </w:num>
  <w:num w:numId="47" w16cid:durableId="1047415626">
    <w:abstractNumId w:val="10"/>
  </w:num>
  <w:num w:numId="48" w16cid:durableId="1587306764">
    <w:abstractNumId w:val="3"/>
  </w:num>
  <w:num w:numId="49" w16cid:durableId="1986467849">
    <w:abstractNumId w:val="19"/>
  </w:num>
  <w:num w:numId="50" w16cid:durableId="950162522">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DE4"/>
    <w:rsid w:val="00000B04"/>
    <w:rsid w:val="00000C73"/>
    <w:rsid w:val="000014E2"/>
    <w:rsid w:val="000019AD"/>
    <w:rsid w:val="00002174"/>
    <w:rsid w:val="00002571"/>
    <w:rsid w:val="000035EF"/>
    <w:rsid w:val="0000703B"/>
    <w:rsid w:val="0001088F"/>
    <w:rsid w:val="00011E7F"/>
    <w:rsid w:val="000134B6"/>
    <w:rsid w:val="000144FD"/>
    <w:rsid w:val="00017794"/>
    <w:rsid w:val="000209E8"/>
    <w:rsid w:val="00021AC5"/>
    <w:rsid w:val="00022DD8"/>
    <w:rsid w:val="00025908"/>
    <w:rsid w:val="000261DF"/>
    <w:rsid w:val="0002673A"/>
    <w:rsid w:val="00031CE0"/>
    <w:rsid w:val="00032B7B"/>
    <w:rsid w:val="000343AB"/>
    <w:rsid w:val="00035DC7"/>
    <w:rsid w:val="00037429"/>
    <w:rsid w:val="000402B4"/>
    <w:rsid w:val="000403DA"/>
    <w:rsid w:val="000409AF"/>
    <w:rsid w:val="00040BEB"/>
    <w:rsid w:val="0004310A"/>
    <w:rsid w:val="000443D5"/>
    <w:rsid w:val="000461D0"/>
    <w:rsid w:val="00054426"/>
    <w:rsid w:val="00054E90"/>
    <w:rsid w:val="000569AF"/>
    <w:rsid w:val="00057063"/>
    <w:rsid w:val="000606A3"/>
    <w:rsid w:val="00060F69"/>
    <w:rsid w:val="00061F8B"/>
    <w:rsid w:val="00062296"/>
    <w:rsid w:val="0006265F"/>
    <w:rsid w:val="000629B4"/>
    <w:rsid w:val="00062C32"/>
    <w:rsid w:val="0006319B"/>
    <w:rsid w:val="00064D15"/>
    <w:rsid w:val="00064D62"/>
    <w:rsid w:val="0007254F"/>
    <w:rsid w:val="000732B7"/>
    <w:rsid w:val="00073907"/>
    <w:rsid w:val="00073E9F"/>
    <w:rsid w:val="00076DE0"/>
    <w:rsid w:val="000803D9"/>
    <w:rsid w:val="00082D14"/>
    <w:rsid w:val="00083780"/>
    <w:rsid w:val="00083BF7"/>
    <w:rsid w:val="000856FE"/>
    <w:rsid w:val="000925DE"/>
    <w:rsid w:val="00092740"/>
    <w:rsid w:val="00096D0C"/>
    <w:rsid w:val="00097F06"/>
    <w:rsid w:val="000A1854"/>
    <w:rsid w:val="000A348C"/>
    <w:rsid w:val="000A4998"/>
    <w:rsid w:val="000A5A06"/>
    <w:rsid w:val="000A7CB9"/>
    <w:rsid w:val="000B092C"/>
    <w:rsid w:val="000B40AA"/>
    <w:rsid w:val="000B5A6A"/>
    <w:rsid w:val="000B6308"/>
    <w:rsid w:val="000C0B6E"/>
    <w:rsid w:val="000C4652"/>
    <w:rsid w:val="000C64EA"/>
    <w:rsid w:val="000C6709"/>
    <w:rsid w:val="000C6EA4"/>
    <w:rsid w:val="000C7CAB"/>
    <w:rsid w:val="000C7CCC"/>
    <w:rsid w:val="000D153F"/>
    <w:rsid w:val="000D3361"/>
    <w:rsid w:val="000D7A31"/>
    <w:rsid w:val="000E6955"/>
    <w:rsid w:val="000F0693"/>
    <w:rsid w:val="000F0C76"/>
    <w:rsid w:val="000F4153"/>
    <w:rsid w:val="000F4C33"/>
    <w:rsid w:val="000F6303"/>
    <w:rsid w:val="001023F5"/>
    <w:rsid w:val="001107C7"/>
    <w:rsid w:val="001113D6"/>
    <w:rsid w:val="00112DDC"/>
    <w:rsid w:val="00113808"/>
    <w:rsid w:val="0011399E"/>
    <w:rsid w:val="001149EB"/>
    <w:rsid w:val="00116BF5"/>
    <w:rsid w:val="00117FA0"/>
    <w:rsid w:val="001231A6"/>
    <w:rsid w:val="001302EE"/>
    <w:rsid w:val="00133061"/>
    <w:rsid w:val="00136557"/>
    <w:rsid w:val="0013737D"/>
    <w:rsid w:val="001401CF"/>
    <w:rsid w:val="001402D2"/>
    <w:rsid w:val="0014195D"/>
    <w:rsid w:val="0014228E"/>
    <w:rsid w:val="00142A18"/>
    <w:rsid w:val="00143C2A"/>
    <w:rsid w:val="001440BA"/>
    <w:rsid w:val="0014644A"/>
    <w:rsid w:val="00153B0E"/>
    <w:rsid w:val="001541DF"/>
    <w:rsid w:val="001548DC"/>
    <w:rsid w:val="00156E4B"/>
    <w:rsid w:val="001571AA"/>
    <w:rsid w:val="00162DFA"/>
    <w:rsid w:val="00164DEC"/>
    <w:rsid w:val="00171A6D"/>
    <w:rsid w:val="00171BE8"/>
    <w:rsid w:val="00173A10"/>
    <w:rsid w:val="00177C96"/>
    <w:rsid w:val="001819F8"/>
    <w:rsid w:val="00183779"/>
    <w:rsid w:val="00185F64"/>
    <w:rsid w:val="00186DB6"/>
    <w:rsid w:val="00187CD7"/>
    <w:rsid w:val="001939DA"/>
    <w:rsid w:val="0019418F"/>
    <w:rsid w:val="001958E0"/>
    <w:rsid w:val="00195DB4"/>
    <w:rsid w:val="001975B8"/>
    <w:rsid w:val="001A000A"/>
    <w:rsid w:val="001A04F0"/>
    <w:rsid w:val="001B02FA"/>
    <w:rsid w:val="001B178C"/>
    <w:rsid w:val="001B2997"/>
    <w:rsid w:val="001B427F"/>
    <w:rsid w:val="001B592C"/>
    <w:rsid w:val="001B6EB6"/>
    <w:rsid w:val="001B7530"/>
    <w:rsid w:val="001C0729"/>
    <w:rsid w:val="001C375F"/>
    <w:rsid w:val="001C397C"/>
    <w:rsid w:val="001C5A0E"/>
    <w:rsid w:val="001C5E2C"/>
    <w:rsid w:val="001C696A"/>
    <w:rsid w:val="001C6F8F"/>
    <w:rsid w:val="001C7C4C"/>
    <w:rsid w:val="001D146C"/>
    <w:rsid w:val="001D1595"/>
    <w:rsid w:val="001D21E3"/>
    <w:rsid w:val="001D396F"/>
    <w:rsid w:val="001D51DF"/>
    <w:rsid w:val="001D5308"/>
    <w:rsid w:val="001D57C2"/>
    <w:rsid w:val="001D5E2C"/>
    <w:rsid w:val="001D7711"/>
    <w:rsid w:val="001D7C00"/>
    <w:rsid w:val="001D7D7B"/>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1AC"/>
    <w:rsid w:val="00206EE3"/>
    <w:rsid w:val="00206EF4"/>
    <w:rsid w:val="00207A73"/>
    <w:rsid w:val="0021036E"/>
    <w:rsid w:val="00211193"/>
    <w:rsid w:val="0021254B"/>
    <w:rsid w:val="00212EF5"/>
    <w:rsid w:val="002135B6"/>
    <w:rsid w:val="00216DB9"/>
    <w:rsid w:val="00216E85"/>
    <w:rsid w:val="00222031"/>
    <w:rsid w:val="002231EA"/>
    <w:rsid w:val="002236E1"/>
    <w:rsid w:val="002238FD"/>
    <w:rsid w:val="00227374"/>
    <w:rsid w:val="0023053C"/>
    <w:rsid w:val="002306F8"/>
    <w:rsid w:val="00232924"/>
    <w:rsid w:val="0023312A"/>
    <w:rsid w:val="00234ADF"/>
    <w:rsid w:val="00235BB6"/>
    <w:rsid w:val="00236D7B"/>
    <w:rsid w:val="00237B5F"/>
    <w:rsid w:val="00237F52"/>
    <w:rsid w:val="00242770"/>
    <w:rsid w:val="002430F2"/>
    <w:rsid w:val="002436B6"/>
    <w:rsid w:val="00243E09"/>
    <w:rsid w:val="002460BD"/>
    <w:rsid w:val="002469EE"/>
    <w:rsid w:val="00246C98"/>
    <w:rsid w:val="002536AC"/>
    <w:rsid w:val="00253C30"/>
    <w:rsid w:val="002543FF"/>
    <w:rsid w:val="002554E8"/>
    <w:rsid w:val="00255F61"/>
    <w:rsid w:val="00256CA7"/>
    <w:rsid w:val="0026098D"/>
    <w:rsid w:val="00260A2F"/>
    <w:rsid w:val="00260F06"/>
    <w:rsid w:val="0026247C"/>
    <w:rsid w:val="0026592F"/>
    <w:rsid w:val="002661C6"/>
    <w:rsid w:val="00266D62"/>
    <w:rsid w:val="002711B5"/>
    <w:rsid w:val="0027155C"/>
    <w:rsid w:val="00274C09"/>
    <w:rsid w:val="0027753F"/>
    <w:rsid w:val="00281405"/>
    <w:rsid w:val="00282062"/>
    <w:rsid w:val="00282BA6"/>
    <w:rsid w:val="002841F4"/>
    <w:rsid w:val="002866C7"/>
    <w:rsid w:val="002871C7"/>
    <w:rsid w:val="0028797D"/>
    <w:rsid w:val="00291106"/>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C5750"/>
    <w:rsid w:val="002D0737"/>
    <w:rsid w:val="002D16EB"/>
    <w:rsid w:val="002D28B0"/>
    <w:rsid w:val="002D2A0D"/>
    <w:rsid w:val="002D3254"/>
    <w:rsid w:val="002D41C7"/>
    <w:rsid w:val="002D5BFB"/>
    <w:rsid w:val="002D6C07"/>
    <w:rsid w:val="002E1C26"/>
    <w:rsid w:val="002E2811"/>
    <w:rsid w:val="002E2D86"/>
    <w:rsid w:val="002E37C3"/>
    <w:rsid w:val="002E4DCB"/>
    <w:rsid w:val="002E620A"/>
    <w:rsid w:val="002E7D70"/>
    <w:rsid w:val="002F01E1"/>
    <w:rsid w:val="002F4C82"/>
    <w:rsid w:val="002F5161"/>
    <w:rsid w:val="002F5FD6"/>
    <w:rsid w:val="002F6D12"/>
    <w:rsid w:val="00300200"/>
    <w:rsid w:val="0030066A"/>
    <w:rsid w:val="00301BEA"/>
    <w:rsid w:val="00302FF1"/>
    <w:rsid w:val="003056A1"/>
    <w:rsid w:val="00307298"/>
    <w:rsid w:val="00311EA1"/>
    <w:rsid w:val="00311EB6"/>
    <w:rsid w:val="00313229"/>
    <w:rsid w:val="003231D9"/>
    <w:rsid w:val="003245C3"/>
    <w:rsid w:val="003249BA"/>
    <w:rsid w:val="00326941"/>
    <w:rsid w:val="00326EB9"/>
    <w:rsid w:val="0033086C"/>
    <w:rsid w:val="00330E54"/>
    <w:rsid w:val="00330F29"/>
    <w:rsid w:val="003310C5"/>
    <w:rsid w:val="00331762"/>
    <w:rsid w:val="00332F63"/>
    <w:rsid w:val="003365DF"/>
    <w:rsid w:val="003400B2"/>
    <w:rsid w:val="00341EBC"/>
    <w:rsid w:val="0034224B"/>
    <w:rsid w:val="00342898"/>
    <w:rsid w:val="00343262"/>
    <w:rsid w:val="00343866"/>
    <w:rsid w:val="003465BF"/>
    <w:rsid w:val="00347A3B"/>
    <w:rsid w:val="00351979"/>
    <w:rsid w:val="00351FF2"/>
    <w:rsid w:val="00353BE4"/>
    <w:rsid w:val="00354985"/>
    <w:rsid w:val="003551A8"/>
    <w:rsid w:val="00355FE0"/>
    <w:rsid w:val="003572A4"/>
    <w:rsid w:val="00357A34"/>
    <w:rsid w:val="0036275A"/>
    <w:rsid w:val="003635A2"/>
    <w:rsid w:val="003639A4"/>
    <w:rsid w:val="003667BD"/>
    <w:rsid w:val="00366FF4"/>
    <w:rsid w:val="00367A65"/>
    <w:rsid w:val="00370DC3"/>
    <w:rsid w:val="003713E9"/>
    <w:rsid w:val="0037166C"/>
    <w:rsid w:val="00372C10"/>
    <w:rsid w:val="00374FA8"/>
    <w:rsid w:val="00375AF8"/>
    <w:rsid w:val="00375BBF"/>
    <w:rsid w:val="00376116"/>
    <w:rsid w:val="00376286"/>
    <w:rsid w:val="00376CE1"/>
    <w:rsid w:val="00377575"/>
    <w:rsid w:val="003778FF"/>
    <w:rsid w:val="0038074C"/>
    <w:rsid w:val="003837A9"/>
    <w:rsid w:val="00384BE4"/>
    <w:rsid w:val="00385872"/>
    <w:rsid w:val="0038621D"/>
    <w:rsid w:val="00386EE7"/>
    <w:rsid w:val="0038725D"/>
    <w:rsid w:val="00387FE1"/>
    <w:rsid w:val="003911C8"/>
    <w:rsid w:val="003929EB"/>
    <w:rsid w:val="00392A93"/>
    <w:rsid w:val="00394755"/>
    <w:rsid w:val="00394E02"/>
    <w:rsid w:val="00397884"/>
    <w:rsid w:val="003A0B4A"/>
    <w:rsid w:val="003A0CB5"/>
    <w:rsid w:val="003A1790"/>
    <w:rsid w:val="003A3837"/>
    <w:rsid w:val="003A3E21"/>
    <w:rsid w:val="003A479B"/>
    <w:rsid w:val="003A49ED"/>
    <w:rsid w:val="003B111E"/>
    <w:rsid w:val="003B3DBA"/>
    <w:rsid w:val="003B611A"/>
    <w:rsid w:val="003B6376"/>
    <w:rsid w:val="003B731A"/>
    <w:rsid w:val="003C0725"/>
    <w:rsid w:val="003C0B72"/>
    <w:rsid w:val="003C1AD0"/>
    <w:rsid w:val="003C32C6"/>
    <w:rsid w:val="003C5476"/>
    <w:rsid w:val="003C5552"/>
    <w:rsid w:val="003C5D24"/>
    <w:rsid w:val="003C7273"/>
    <w:rsid w:val="003C73A4"/>
    <w:rsid w:val="003D1D01"/>
    <w:rsid w:val="003D3B9C"/>
    <w:rsid w:val="003D3F00"/>
    <w:rsid w:val="003D4200"/>
    <w:rsid w:val="003D4DE4"/>
    <w:rsid w:val="003D756A"/>
    <w:rsid w:val="003E0DDF"/>
    <w:rsid w:val="003E1A46"/>
    <w:rsid w:val="003E1FC9"/>
    <w:rsid w:val="003E31D9"/>
    <w:rsid w:val="003E34E8"/>
    <w:rsid w:val="003E436D"/>
    <w:rsid w:val="003F07F2"/>
    <w:rsid w:val="003F10C9"/>
    <w:rsid w:val="003F13E8"/>
    <w:rsid w:val="003F14E3"/>
    <w:rsid w:val="003F5A10"/>
    <w:rsid w:val="003F7C43"/>
    <w:rsid w:val="00400504"/>
    <w:rsid w:val="004007E8"/>
    <w:rsid w:val="00401459"/>
    <w:rsid w:val="004016D2"/>
    <w:rsid w:val="00402712"/>
    <w:rsid w:val="00402A78"/>
    <w:rsid w:val="00402A86"/>
    <w:rsid w:val="00403355"/>
    <w:rsid w:val="004052FA"/>
    <w:rsid w:val="00406971"/>
    <w:rsid w:val="00410111"/>
    <w:rsid w:val="00413A69"/>
    <w:rsid w:val="00414ABC"/>
    <w:rsid w:val="004159AC"/>
    <w:rsid w:val="00415A4A"/>
    <w:rsid w:val="00415E02"/>
    <w:rsid w:val="00417A6C"/>
    <w:rsid w:val="004210D4"/>
    <w:rsid w:val="00423DA4"/>
    <w:rsid w:val="00426B36"/>
    <w:rsid w:val="00430C18"/>
    <w:rsid w:val="004315B9"/>
    <w:rsid w:val="00431F4D"/>
    <w:rsid w:val="00431FA2"/>
    <w:rsid w:val="00433A83"/>
    <w:rsid w:val="00435FB8"/>
    <w:rsid w:val="00436633"/>
    <w:rsid w:val="0044025B"/>
    <w:rsid w:val="00443F60"/>
    <w:rsid w:val="00445428"/>
    <w:rsid w:val="00447AC5"/>
    <w:rsid w:val="00447E7C"/>
    <w:rsid w:val="00450830"/>
    <w:rsid w:val="00451A38"/>
    <w:rsid w:val="00451C15"/>
    <w:rsid w:val="00466484"/>
    <w:rsid w:val="00471423"/>
    <w:rsid w:val="004717FD"/>
    <w:rsid w:val="004734A3"/>
    <w:rsid w:val="00475BBE"/>
    <w:rsid w:val="004765C9"/>
    <w:rsid w:val="00476817"/>
    <w:rsid w:val="00476C8A"/>
    <w:rsid w:val="00477DE4"/>
    <w:rsid w:val="00481204"/>
    <w:rsid w:val="00487CFB"/>
    <w:rsid w:val="004904FC"/>
    <w:rsid w:val="00491CFB"/>
    <w:rsid w:val="00492934"/>
    <w:rsid w:val="00493CA3"/>
    <w:rsid w:val="00495C3E"/>
    <w:rsid w:val="00496813"/>
    <w:rsid w:val="00497966"/>
    <w:rsid w:val="004A079F"/>
    <w:rsid w:val="004A08AA"/>
    <w:rsid w:val="004A1187"/>
    <w:rsid w:val="004A1923"/>
    <w:rsid w:val="004A3398"/>
    <w:rsid w:val="004A64B4"/>
    <w:rsid w:val="004B605B"/>
    <w:rsid w:val="004B644A"/>
    <w:rsid w:val="004B6D9D"/>
    <w:rsid w:val="004B7F02"/>
    <w:rsid w:val="004C0E34"/>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5B23"/>
    <w:rsid w:val="00510EBB"/>
    <w:rsid w:val="005118D0"/>
    <w:rsid w:val="0051291D"/>
    <w:rsid w:val="005145AC"/>
    <w:rsid w:val="00516256"/>
    <w:rsid w:val="00517509"/>
    <w:rsid w:val="00523D9C"/>
    <w:rsid w:val="00525776"/>
    <w:rsid w:val="00526CBA"/>
    <w:rsid w:val="00531336"/>
    <w:rsid w:val="00536C8F"/>
    <w:rsid w:val="0054707F"/>
    <w:rsid w:val="005531F2"/>
    <w:rsid w:val="005605A8"/>
    <w:rsid w:val="00563FBB"/>
    <w:rsid w:val="00565345"/>
    <w:rsid w:val="005675B5"/>
    <w:rsid w:val="00573A3C"/>
    <w:rsid w:val="00573BC3"/>
    <w:rsid w:val="00574C1C"/>
    <w:rsid w:val="005760EC"/>
    <w:rsid w:val="00576639"/>
    <w:rsid w:val="005812E8"/>
    <w:rsid w:val="005833EE"/>
    <w:rsid w:val="00584597"/>
    <w:rsid w:val="00585E62"/>
    <w:rsid w:val="00587F82"/>
    <w:rsid w:val="00590867"/>
    <w:rsid w:val="005917A9"/>
    <w:rsid w:val="005918D0"/>
    <w:rsid w:val="0059224F"/>
    <w:rsid w:val="0059352F"/>
    <w:rsid w:val="00594727"/>
    <w:rsid w:val="00596DE5"/>
    <w:rsid w:val="005A17C9"/>
    <w:rsid w:val="005A1839"/>
    <w:rsid w:val="005A2B7A"/>
    <w:rsid w:val="005A43FF"/>
    <w:rsid w:val="005B14F4"/>
    <w:rsid w:val="005B1C01"/>
    <w:rsid w:val="005B1FD0"/>
    <w:rsid w:val="005B201F"/>
    <w:rsid w:val="005B2456"/>
    <w:rsid w:val="005C13B7"/>
    <w:rsid w:val="005C1ADB"/>
    <w:rsid w:val="005C6B38"/>
    <w:rsid w:val="005C730D"/>
    <w:rsid w:val="005C7D42"/>
    <w:rsid w:val="005D1A14"/>
    <w:rsid w:val="005D541C"/>
    <w:rsid w:val="005D5FD6"/>
    <w:rsid w:val="005E19A4"/>
    <w:rsid w:val="005E19C6"/>
    <w:rsid w:val="005E372E"/>
    <w:rsid w:val="005E6A62"/>
    <w:rsid w:val="005E7729"/>
    <w:rsid w:val="005F22C4"/>
    <w:rsid w:val="005F372B"/>
    <w:rsid w:val="005F53EB"/>
    <w:rsid w:val="005F5B70"/>
    <w:rsid w:val="005F6258"/>
    <w:rsid w:val="005F7210"/>
    <w:rsid w:val="005F7852"/>
    <w:rsid w:val="0060068A"/>
    <w:rsid w:val="006014A4"/>
    <w:rsid w:val="006017E1"/>
    <w:rsid w:val="00603606"/>
    <w:rsid w:val="00605AB8"/>
    <w:rsid w:val="006119AF"/>
    <w:rsid w:val="00614CB8"/>
    <w:rsid w:val="00614ED6"/>
    <w:rsid w:val="00617104"/>
    <w:rsid w:val="00622113"/>
    <w:rsid w:val="00623210"/>
    <w:rsid w:val="006247C2"/>
    <w:rsid w:val="006253F2"/>
    <w:rsid w:val="0062724A"/>
    <w:rsid w:val="00627C19"/>
    <w:rsid w:val="00631334"/>
    <w:rsid w:val="006344D7"/>
    <w:rsid w:val="0063494B"/>
    <w:rsid w:val="006365CC"/>
    <w:rsid w:val="00636F61"/>
    <w:rsid w:val="00640C59"/>
    <w:rsid w:val="00642B93"/>
    <w:rsid w:val="00645FCF"/>
    <w:rsid w:val="00646AC4"/>
    <w:rsid w:val="0064787E"/>
    <w:rsid w:val="00647B0A"/>
    <w:rsid w:val="00647F5F"/>
    <w:rsid w:val="00652F9F"/>
    <w:rsid w:val="00654AD5"/>
    <w:rsid w:val="00660ADA"/>
    <w:rsid w:val="00662ACF"/>
    <w:rsid w:val="006653FD"/>
    <w:rsid w:val="00665E44"/>
    <w:rsid w:val="00666E38"/>
    <w:rsid w:val="00672778"/>
    <w:rsid w:val="00674596"/>
    <w:rsid w:val="006748F2"/>
    <w:rsid w:val="00676C0A"/>
    <w:rsid w:val="00682FC8"/>
    <w:rsid w:val="00684E90"/>
    <w:rsid w:val="006851C8"/>
    <w:rsid w:val="006859C3"/>
    <w:rsid w:val="006870F5"/>
    <w:rsid w:val="00690C21"/>
    <w:rsid w:val="00691659"/>
    <w:rsid w:val="006929F5"/>
    <w:rsid w:val="00694238"/>
    <w:rsid w:val="006949A1"/>
    <w:rsid w:val="00695C48"/>
    <w:rsid w:val="0069694E"/>
    <w:rsid w:val="00697340"/>
    <w:rsid w:val="006A1FAA"/>
    <w:rsid w:val="006A7877"/>
    <w:rsid w:val="006B1A67"/>
    <w:rsid w:val="006B2998"/>
    <w:rsid w:val="006B2C6A"/>
    <w:rsid w:val="006B3FC7"/>
    <w:rsid w:val="006B6596"/>
    <w:rsid w:val="006C01B4"/>
    <w:rsid w:val="006C03CE"/>
    <w:rsid w:val="006C13F1"/>
    <w:rsid w:val="006C1B31"/>
    <w:rsid w:val="006C1C8C"/>
    <w:rsid w:val="006C1DBD"/>
    <w:rsid w:val="006C3115"/>
    <w:rsid w:val="006C34B6"/>
    <w:rsid w:val="006C45D7"/>
    <w:rsid w:val="006C46C1"/>
    <w:rsid w:val="006C52BD"/>
    <w:rsid w:val="006C639E"/>
    <w:rsid w:val="006C77B2"/>
    <w:rsid w:val="006C7F17"/>
    <w:rsid w:val="006D19CD"/>
    <w:rsid w:val="006D1E67"/>
    <w:rsid w:val="006D215B"/>
    <w:rsid w:val="006D2503"/>
    <w:rsid w:val="006D3453"/>
    <w:rsid w:val="006D383C"/>
    <w:rsid w:val="006D3974"/>
    <w:rsid w:val="006D5E15"/>
    <w:rsid w:val="006D75B4"/>
    <w:rsid w:val="006D7B7B"/>
    <w:rsid w:val="006E16DA"/>
    <w:rsid w:val="006E24C6"/>
    <w:rsid w:val="006E423F"/>
    <w:rsid w:val="006F1B1D"/>
    <w:rsid w:val="006F1CC1"/>
    <w:rsid w:val="006F2D07"/>
    <w:rsid w:val="006F30A5"/>
    <w:rsid w:val="006F66FF"/>
    <w:rsid w:val="00700984"/>
    <w:rsid w:val="007030CC"/>
    <w:rsid w:val="007040E8"/>
    <w:rsid w:val="00704954"/>
    <w:rsid w:val="007076D4"/>
    <w:rsid w:val="007118C3"/>
    <w:rsid w:val="007127E7"/>
    <w:rsid w:val="00714850"/>
    <w:rsid w:val="00714A25"/>
    <w:rsid w:val="00716102"/>
    <w:rsid w:val="0071764E"/>
    <w:rsid w:val="007177AF"/>
    <w:rsid w:val="0071782E"/>
    <w:rsid w:val="00717FDD"/>
    <w:rsid w:val="00720746"/>
    <w:rsid w:val="00721B46"/>
    <w:rsid w:val="0072229A"/>
    <w:rsid w:val="00723E12"/>
    <w:rsid w:val="0072497B"/>
    <w:rsid w:val="00727714"/>
    <w:rsid w:val="0073119E"/>
    <w:rsid w:val="00731C06"/>
    <w:rsid w:val="00734AF8"/>
    <w:rsid w:val="00735AC7"/>
    <w:rsid w:val="007376A5"/>
    <w:rsid w:val="007418BC"/>
    <w:rsid w:val="00741C02"/>
    <w:rsid w:val="00741D30"/>
    <w:rsid w:val="0074291C"/>
    <w:rsid w:val="0074368D"/>
    <w:rsid w:val="00744C1A"/>
    <w:rsid w:val="00745258"/>
    <w:rsid w:val="00745AC8"/>
    <w:rsid w:val="00750058"/>
    <w:rsid w:val="007508DE"/>
    <w:rsid w:val="0075095C"/>
    <w:rsid w:val="007514BB"/>
    <w:rsid w:val="0075173F"/>
    <w:rsid w:val="007530F3"/>
    <w:rsid w:val="00755691"/>
    <w:rsid w:val="00755B57"/>
    <w:rsid w:val="0075740F"/>
    <w:rsid w:val="007579EC"/>
    <w:rsid w:val="00760A39"/>
    <w:rsid w:val="00762FCC"/>
    <w:rsid w:val="0076354D"/>
    <w:rsid w:val="007639DA"/>
    <w:rsid w:val="0077636D"/>
    <w:rsid w:val="00776569"/>
    <w:rsid w:val="00776A32"/>
    <w:rsid w:val="00777345"/>
    <w:rsid w:val="00777A64"/>
    <w:rsid w:val="0078354A"/>
    <w:rsid w:val="00784421"/>
    <w:rsid w:val="007848E6"/>
    <w:rsid w:val="00786911"/>
    <w:rsid w:val="007900D8"/>
    <w:rsid w:val="007911FF"/>
    <w:rsid w:val="0079196C"/>
    <w:rsid w:val="00792D35"/>
    <w:rsid w:val="0079340F"/>
    <w:rsid w:val="0079447F"/>
    <w:rsid w:val="007A0E06"/>
    <w:rsid w:val="007A0F39"/>
    <w:rsid w:val="007A7D81"/>
    <w:rsid w:val="007B127B"/>
    <w:rsid w:val="007B4391"/>
    <w:rsid w:val="007B7932"/>
    <w:rsid w:val="007C15C5"/>
    <w:rsid w:val="007C193A"/>
    <w:rsid w:val="007C27F2"/>
    <w:rsid w:val="007C3503"/>
    <w:rsid w:val="007C49A7"/>
    <w:rsid w:val="007C4C67"/>
    <w:rsid w:val="007C56DB"/>
    <w:rsid w:val="007C5874"/>
    <w:rsid w:val="007C6B28"/>
    <w:rsid w:val="007D154A"/>
    <w:rsid w:val="007D2753"/>
    <w:rsid w:val="007D37B6"/>
    <w:rsid w:val="007D6578"/>
    <w:rsid w:val="007E09B3"/>
    <w:rsid w:val="007E2154"/>
    <w:rsid w:val="007E54AA"/>
    <w:rsid w:val="007E54F9"/>
    <w:rsid w:val="007E72AF"/>
    <w:rsid w:val="007F0B69"/>
    <w:rsid w:val="007F150A"/>
    <w:rsid w:val="007F2293"/>
    <w:rsid w:val="007F3ED5"/>
    <w:rsid w:val="007F4084"/>
    <w:rsid w:val="007F7BA1"/>
    <w:rsid w:val="00800F5A"/>
    <w:rsid w:val="008020D3"/>
    <w:rsid w:val="008021A4"/>
    <w:rsid w:val="00802C9D"/>
    <w:rsid w:val="00802F39"/>
    <w:rsid w:val="00803BEF"/>
    <w:rsid w:val="00805440"/>
    <w:rsid w:val="0080597A"/>
    <w:rsid w:val="00805E6B"/>
    <w:rsid w:val="00806F83"/>
    <w:rsid w:val="00807410"/>
    <w:rsid w:val="00810A92"/>
    <w:rsid w:val="00811A27"/>
    <w:rsid w:val="008127DF"/>
    <w:rsid w:val="00821CE6"/>
    <w:rsid w:val="0082330B"/>
    <w:rsid w:val="0082393A"/>
    <w:rsid w:val="00824202"/>
    <w:rsid w:val="00824400"/>
    <w:rsid w:val="00824D13"/>
    <w:rsid w:val="00826B56"/>
    <w:rsid w:val="00832A52"/>
    <w:rsid w:val="008343CE"/>
    <w:rsid w:val="00836720"/>
    <w:rsid w:val="00840761"/>
    <w:rsid w:val="00840F5E"/>
    <w:rsid w:val="00841D9F"/>
    <w:rsid w:val="008427AF"/>
    <w:rsid w:val="0084631D"/>
    <w:rsid w:val="00846450"/>
    <w:rsid w:val="008465C9"/>
    <w:rsid w:val="008470B5"/>
    <w:rsid w:val="00850D90"/>
    <w:rsid w:val="00855D03"/>
    <w:rsid w:val="00856AEA"/>
    <w:rsid w:val="0086008B"/>
    <w:rsid w:val="008606F0"/>
    <w:rsid w:val="00860884"/>
    <w:rsid w:val="00861CE9"/>
    <w:rsid w:val="0086204C"/>
    <w:rsid w:val="00866BD4"/>
    <w:rsid w:val="00867416"/>
    <w:rsid w:val="0087033C"/>
    <w:rsid w:val="00872A34"/>
    <w:rsid w:val="00877249"/>
    <w:rsid w:val="008774D8"/>
    <w:rsid w:val="008812B4"/>
    <w:rsid w:val="00883A53"/>
    <w:rsid w:val="00884CB0"/>
    <w:rsid w:val="00890D09"/>
    <w:rsid w:val="00893162"/>
    <w:rsid w:val="00893597"/>
    <w:rsid w:val="00895305"/>
    <w:rsid w:val="008A0409"/>
    <w:rsid w:val="008A1621"/>
    <w:rsid w:val="008A472D"/>
    <w:rsid w:val="008A65E7"/>
    <w:rsid w:val="008A737F"/>
    <w:rsid w:val="008B1C51"/>
    <w:rsid w:val="008C1641"/>
    <w:rsid w:val="008C48D6"/>
    <w:rsid w:val="008C586F"/>
    <w:rsid w:val="008C6711"/>
    <w:rsid w:val="008C6A90"/>
    <w:rsid w:val="008C6E9A"/>
    <w:rsid w:val="008D0529"/>
    <w:rsid w:val="008D0A16"/>
    <w:rsid w:val="008D4BCE"/>
    <w:rsid w:val="008D7588"/>
    <w:rsid w:val="008E162C"/>
    <w:rsid w:val="008E4591"/>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076E2"/>
    <w:rsid w:val="0091221E"/>
    <w:rsid w:val="009124B4"/>
    <w:rsid w:val="00912EBF"/>
    <w:rsid w:val="00913BD4"/>
    <w:rsid w:val="00915FBF"/>
    <w:rsid w:val="00916117"/>
    <w:rsid w:val="00917B16"/>
    <w:rsid w:val="0092081F"/>
    <w:rsid w:val="00924EA6"/>
    <w:rsid w:val="00927D89"/>
    <w:rsid w:val="00931E63"/>
    <w:rsid w:val="00932601"/>
    <w:rsid w:val="00933739"/>
    <w:rsid w:val="0093435F"/>
    <w:rsid w:val="00943245"/>
    <w:rsid w:val="00943C8A"/>
    <w:rsid w:val="009448D5"/>
    <w:rsid w:val="009466B5"/>
    <w:rsid w:val="0094719D"/>
    <w:rsid w:val="0094754D"/>
    <w:rsid w:val="00947BEA"/>
    <w:rsid w:val="00951F66"/>
    <w:rsid w:val="009570D7"/>
    <w:rsid w:val="009606F1"/>
    <w:rsid w:val="009611EA"/>
    <w:rsid w:val="009635A4"/>
    <w:rsid w:val="00963CDB"/>
    <w:rsid w:val="00967EA3"/>
    <w:rsid w:val="009702C6"/>
    <w:rsid w:val="00970FEF"/>
    <w:rsid w:val="009749BE"/>
    <w:rsid w:val="00975924"/>
    <w:rsid w:val="00976A53"/>
    <w:rsid w:val="00980449"/>
    <w:rsid w:val="00981A08"/>
    <w:rsid w:val="00982C24"/>
    <w:rsid w:val="00982E24"/>
    <w:rsid w:val="00984E49"/>
    <w:rsid w:val="0099106C"/>
    <w:rsid w:val="00991BA8"/>
    <w:rsid w:val="00992F70"/>
    <w:rsid w:val="00993643"/>
    <w:rsid w:val="00993718"/>
    <w:rsid w:val="00996B08"/>
    <w:rsid w:val="00996DA2"/>
    <w:rsid w:val="009974ED"/>
    <w:rsid w:val="009A1D08"/>
    <w:rsid w:val="009A2EE1"/>
    <w:rsid w:val="009A43A2"/>
    <w:rsid w:val="009A5973"/>
    <w:rsid w:val="009A5F71"/>
    <w:rsid w:val="009B083F"/>
    <w:rsid w:val="009B086A"/>
    <w:rsid w:val="009B0B3E"/>
    <w:rsid w:val="009B28C4"/>
    <w:rsid w:val="009B2B7D"/>
    <w:rsid w:val="009B340D"/>
    <w:rsid w:val="009B4D1B"/>
    <w:rsid w:val="009B5194"/>
    <w:rsid w:val="009B6BCD"/>
    <w:rsid w:val="009C0068"/>
    <w:rsid w:val="009C3675"/>
    <w:rsid w:val="009C4E85"/>
    <w:rsid w:val="009C6D73"/>
    <w:rsid w:val="009C7FF5"/>
    <w:rsid w:val="009D0693"/>
    <w:rsid w:val="009D3F98"/>
    <w:rsid w:val="009D499A"/>
    <w:rsid w:val="009D59BB"/>
    <w:rsid w:val="009D650A"/>
    <w:rsid w:val="009E5AFE"/>
    <w:rsid w:val="009F0354"/>
    <w:rsid w:val="009F06F4"/>
    <w:rsid w:val="009F21A2"/>
    <w:rsid w:val="009F3C03"/>
    <w:rsid w:val="009F3F80"/>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B6D"/>
    <w:rsid w:val="00A16DBE"/>
    <w:rsid w:val="00A1701F"/>
    <w:rsid w:val="00A17FAC"/>
    <w:rsid w:val="00A21AF4"/>
    <w:rsid w:val="00A23234"/>
    <w:rsid w:val="00A2359D"/>
    <w:rsid w:val="00A242C9"/>
    <w:rsid w:val="00A257A1"/>
    <w:rsid w:val="00A272A5"/>
    <w:rsid w:val="00A3042E"/>
    <w:rsid w:val="00A3295C"/>
    <w:rsid w:val="00A35EE3"/>
    <w:rsid w:val="00A36FE7"/>
    <w:rsid w:val="00A41B2D"/>
    <w:rsid w:val="00A44E78"/>
    <w:rsid w:val="00A450B2"/>
    <w:rsid w:val="00A47790"/>
    <w:rsid w:val="00A50B2A"/>
    <w:rsid w:val="00A50E41"/>
    <w:rsid w:val="00A557F0"/>
    <w:rsid w:val="00A656A8"/>
    <w:rsid w:val="00A66762"/>
    <w:rsid w:val="00A66D4E"/>
    <w:rsid w:val="00A77B78"/>
    <w:rsid w:val="00A82A0C"/>
    <w:rsid w:val="00A83F6F"/>
    <w:rsid w:val="00A86498"/>
    <w:rsid w:val="00A875EE"/>
    <w:rsid w:val="00A925C6"/>
    <w:rsid w:val="00A9434D"/>
    <w:rsid w:val="00A94AA1"/>
    <w:rsid w:val="00A968E5"/>
    <w:rsid w:val="00AA0949"/>
    <w:rsid w:val="00AA1647"/>
    <w:rsid w:val="00AA1BE3"/>
    <w:rsid w:val="00AA342F"/>
    <w:rsid w:val="00AA443F"/>
    <w:rsid w:val="00AA46EA"/>
    <w:rsid w:val="00AA577E"/>
    <w:rsid w:val="00AA6EA8"/>
    <w:rsid w:val="00AB1A9A"/>
    <w:rsid w:val="00AB1AC3"/>
    <w:rsid w:val="00AB2C61"/>
    <w:rsid w:val="00AB679C"/>
    <w:rsid w:val="00AC0AAB"/>
    <w:rsid w:val="00AC16F2"/>
    <w:rsid w:val="00AC1BED"/>
    <w:rsid w:val="00AC2A73"/>
    <w:rsid w:val="00AC40E1"/>
    <w:rsid w:val="00AC7045"/>
    <w:rsid w:val="00AC76C1"/>
    <w:rsid w:val="00AD0140"/>
    <w:rsid w:val="00AD07F3"/>
    <w:rsid w:val="00AD3567"/>
    <w:rsid w:val="00AD41A4"/>
    <w:rsid w:val="00AD5D46"/>
    <w:rsid w:val="00AD5E04"/>
    <w:rsid w:val="00AD5E10"/>
    <w:rsid w:val="00AD5F31"/>
    <w:rsid w:val="00AD7510"/>
    <w:rsid w:val="00AE0CEC"/>
    <w:rsid w:val="00AE0E7E"/>
    <w:rsid w:val="00AE363B"/>
    <w:rsid w:val="00AE4BF1"/>
    <w:rsid w:val="00AE5612"/>
    <w:rsid w:val="00AE79EA"/>
    <w:rsid w:val="00AF1FB2"/>
    <w:rsid w:val="00B03538"/>
    <w:rsid w:val="00B05B25"/>
    <w:rsid w:val="00B1099D"/>
    <w:rsid w:val="00B11153"/>
    <w:rsid w:val="00B12794"/>
    <w:rsid w:val="00B136DF"/>
    <w:rsid w:val="00B14442"/>
    <w:rsid w:val="00B14473"/>
    <w:rsid w:val="00B17A35"/>
    <w:rsid w:val="00B17C38"/>
    <w:rsid w:val="00B208B8"/>
    <w:rsid w:val="00B275A2"/>
    <w:rsid w:val="00B303F1"/>
    <w:rsid w:val="00B3067A"/>
    <w:rsid w:val="00B31BEB"/>
    <w:rsid w:val="00B32752"/>
    <w:rsid w:val="00B33BE9"/>
    <w:rsid w:val="00B33E1F"/>
    <w:rsid w:val="00B37C5A"/>
    <w:rsid w:val="00B43073"/>
    <w:rsid w:val="00B43133"/>
    <w:rsid w:val="00B45BAF"/>
    <w:rsid w:val="00B45DA0"/>
    <w:rsid w:val="00B50F5B"/>
    <w:rsid w:val="00B515D0"/>
    <w:rsid w:val="00B51711"/>
    <w:rsid w:val="00B53786"/>
    <w:rsid w:val="00B55BF8"/>
    <w:rsid w:val="00B56B4C"/>
    <w:rsid w:val="00B61F68"/>
    <w:rsid w:val="00B62528"/>
    <w:rsid w:val="00B62869"/>
    <w:rsid w:val="00B64D90"/>
    <w:rsid w:val="00B651CD"/>
    <w:rsid w:val="00B65A22"/>
    <w:rsid w:val="00B66C08"/>
    <w:rsid w:val="00B704EA"/>
    <w:rsid w:val="00B70D57"/>
    <w:rsid w:val="00B72A0F"/>
    <w:rsid w:val="00B74E24"/>
    <w:rsid w:val="00B75A30"/>
    <w:rsid w:val="00B76C3F"/>
    <w:rsid w:val="00B76DEF"/>
    <w:rsid w:val="00B76F60"/>
    <w:rsid w:val="00B87646"/>
    <w:rsid w:val="00B87BF7"/>
    <w:rsid w:val="00B92695"/>
    <w:rsid w:val="00B938EC"/>
    <w:rsid w:val="00BA05BB"/>
    <w:rsid w:val="00BA0EF4"/>
    <w:rsid w:val="00BA101A"/>
    <w:rsid w:val="00BA1A70"/>
    <w:rsid w:val="00BA4DEC"/>
    <w:rsid w:val="00BA65AC"/>
    <w:rsid w:val="00BB14E6"/>
    <w:rsid w:val="00BB39D3"/>
    <w:rsid w:val="00BB547B"/>
    <w:rsid w:val="00BB58A9"/>
    <w:rsid w:val="00BB5A30"/>
    <w:rsid w:val="00BB60CE"/>
    <w:rsid w:val="00BB7A81"/>
    <w:rsid w:val="00BB7E9C"/>
    <w:rsid w:val="00BC1217"/>
    <w:rsid w:val="00BC33A9"/>
    <w:rsid w:val="00BC50DB"/>
    <w:rsid w:val="00BC5A4E"/>
    <w:rsid w:val="00BC6FA4"/>
    <w:rsid w:val="00BD1140"/>
    <w:rsid w:val="00BD149D"/>
    <w:rsid w:val="00BD51E4"/>
    <w:rsid w:val="00BD569F"/>
    <w:rsid w:val="00BD6E8D"/>
    <w:rsid w:val="00BE32FD"/>
    <w:rsid w:val="00BF07EF"/>
    <w:rsid w:val="00BF0D8F"/>
    <w:rsid w:val="00BF2199"/>
    <w:rsid w:val="00BF24EE"/>
    <w:rsid w:val="00BF2813"/>
    <w:rsid w:val="00BF49E2"/>
    <w:rsid w:val="00C00328"/>
    <w:rsid w:val="00C01C78"/>
    <w:rsid w:val="00C02F19"/>
    <w:rsid w:val="00C05CA9"/>
    <w:rsid w:val="00C072DA"/>
    <w:rsid w:val="00C1089B"/>
    <w:rsid w:val="00C1129C"/>
    <w:rsid w:val="00C112FB"/>
    <w:rsid w:val="00C12144"/>
    <w:rsid w:val="00C12DBB"/>
    <w:rsid w:val="00C13743"/>
    <w:rsid w:val="00C16257"/>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81F4D"/>
    <w:rsid w:val="00C82ABD"/>
    <w:rsid w:val="00C83F8C"/>
    <w:rsid w:val="00C84D7E"/>
    <w:rsid w:val="00C854B8"/>
    <w:rsid w:val="00C86191"/>
    <w:rsid w:val="00C91B0B"/>
    <w:rsid w:val="00C92C63"/>
    <w:rsid w:val="00C934B8"/>
    <w:rsid w:val="00C94B84"/>
    <w:rsid w:val="00C954B5"/>
    <w:rsid w:val="00C96108"/>
    <w:rsid w:val="00C96D3A"/>
    <w:rsid w:val="00CA0AEE"/>
    <w:rsid w:val="00CA36D4"/>
    <w:rsid w:val="00CA418B"/>
    <w:rsid w:val="00CA49C9"/>
    <w:rsid w:val="00CA5153"/>
    <w:rsid w:val="00CA609D"/>
    <w:rsid w:val="00CB0441"/>
    <w:rsid w:val="00CB0EEC"/>
    <w:rsid w:val="00CB1672"/>
    <w:rsid w:val="00CB3E88"/>
    <w:rsid w:val="00CB721C"/>
    <w:rsid w:val="00CB741B"/>
    <w:rsid w:val="00CC108A"/>
    <w:rsid w:val="00CC2FDA"/>
    <w:rsid w:val="00CC3AB2"/>
    <w:rsid w:val="00CC3BF5"/>
    <w:rsid w:val="00CC3F5B"/>
    <w:rsid w:val="00CD0683"/>
    <w:rsid w:val="00CD0C03"/>
    <w:rsid w:val="00CD298F"/>
    <w:rsid w:val="00CD60D4"/>
    <w:rsid w:val="00CE1162"/>
    <w:rsid w:val="00CE642A"/>
    <w:rsid w:val="00CE69DB"/>
    <w:rsid w:val="00CF0475"/>
    <w:rsid w:val="00CF1A0F"/>
    <w:rsid w:val="00CF1A76"/>
    <w:rsid w:val="00CF29B9"/>
    <w:rsid w:val="00CF333A"/>
    <w:rsid w:val="00CF4353"/>
    <w:rsid w:val="00CF56C0"/>
    <w:rsid w:val="00CF677D"/>
    <w:rsid w:val="00CF6999"/>
    <w:rsid w:val="00D02D46"/>
    <w:rsid w:val="00D0470A"/>
    <w:rsid w:val="00D04725"/>
    <w:rsid w:val="00D047DD"/>
    <w:rsid w:val="00D04A78"/>
    <w:rsid w:val="00D04E47"/>
    <w:rsid w:val="00D05BDE"/>
    <w:rsid w:val="00D07CEB"/>
    <w:rsid w:val="00D07EB3"/>
    <w:rsid w:val="00D13694"/>
    <w:rsid w:val="00D14144"/>
    <w:rsid w:val="00D14C39"/>
    <w:rsid w:val="00D15ACE"/>
    <w:rsid w:val="00D16F14"/>
    <w:rsid w:val="00D1762B"/>
    <w:rsid w:val="00D20188"/>
    <w:rsid w:val="00D211F1"/>
    <w:rsid w:val="00D215CE"/>
    <w:rsid w:val="00D2226D"/>
    <w:rsid w:val="00D232BE"/>
    <w:rsid w:val="00D24054"/>
    <w:rsid w:val="00D25349"/>
    <w:rsid w:val="00D27171"/>
    <w:rsid w:val="00D31182"/>
    <w:rsid w:val="00D31183"/>
    <w:rsid w:val="00D31B9A"/>
    <w:rsid w:val="00D35AFA"/>
    <w:rsid w:val="00D41330"/>
    <w:rsid w:val="00D41337"/>
    <w:rsid w:val="00D463B4"/>
    <w:rsid w:val="00D46EB6"/>
    <w:rsid w:val="00D47943"/>
    <w:rsid w:val="00D501B5"/>
    <w:rsid w:val="00D56441"/>
    <w:rsid w:val="00D577D5"/>
    <w:rsid w:val="00D60445"/>
    <w:rsid w:val="00D60601"/>
    <w:rsid w:val="00D6357F"/>
    <w:rsid w:val="00D64489"/>
    <w:rsid w:val="00D64EB9"/>
    <w:rsid w:val="00D67E2A"/>
    <w:rsid w:val="00D73806"/>
    <w:rsid w:val="00D73D8E"/>
    <w:rsid w:val="00D76237"/>
    <w:rsid w:val="00D860FC"/>
    <w:rsid w:val="00D86270"/>
    <w:rsid w:val="00D862B3"/>
    <w:rsid w:val="00D8747B"/>
    <w:rsid w:val="00D9157C"/>
    <w:rsid w:val="00D91697"/>
    <w:rsid w:val="00D94268"/>
    <w:rsid w:val="00DA0347"/>
    <w:rsid w:val="00DA0787"/>
    <w:rsid w:val="00DA07D1"/>
    <w:rsid w:val="00DA201D"/>
    <w:rsid w:val="00DA2F07"/>
    <w:rsid w:val="00DA34CC"/>
    <w:rsid w:val="00DA38EE"/>
    <w:rsid w:val="00DA3E34"/>
    <w:rsid w:val="00DA7BD7"/>
    <w:rsid w:val="00DB2B9F"/>
    <w:rsid w:val="00DB4012"/>
    <w:rsid w:val="00DB42CC"/>
    <w:rsid w:val="00DB46D8"/>
    <w:rsid w:val="00DB5B57"/>
    <w:rsid w:val="00DC536C"/>
    <w:rsid w:val="00DD0BD3"/>
    <w:rsid w:val="00DD2873"/>
    <w:rsid w:val="00DD2AB7"/>
    <w:rsid w:val="00DD2E58"/>
    <w:rsid w:val="00DD451F"/>
    <w:rsid w:val="00DD5063"/>
    <w:rsid w:val="00DD5CC1"/>
    <w:rsid w:val="00DD72AE"/>
    <w:rsid w:val="00DD72B7"/>
    <w:rsid w:val="00DE1E2F"/>
    <w:rsid w:val="00DE2A21"/>
    <w:rsid w:val="00DE60B9"/>
    <w:rsid w:val="00DF1009"/>
    <w:rsid w:val="00DF2305"/>
    <w:rsid w:val="00DF4639"/>
    <w:rsid w:val="00DF74EB"/>
    <w:rsid w:val="00E04735"/>
    <w:rsid w:val="00E04FC3"/>
    <w:rsid w:val="00E05816"/>
    <w:rsid w:val="00E05F52"/>
    <w:rsid w:val="00E0766A"/>
    <w:rsid w:val="00E07BA6"/>
    <w:rsid w:val="00E12B2C"/>
    <w:rsid w:val="00E13EAF"/>
    <w:rsid w:val="00E17D95"/>
    <w:rsid w:val="00E21C14"/>
    <w:rsid w:val="00E23015"/>
    <w:rsid w:val="00E242DA"/>
    <w:rsid w:val="00E2517D"/>
    <w:rsid w:val="00E256D5"/>
    <w:rsid w:val="00E277BD"/>
    <w:rsid w:val="00E300D7"/>
    <w:rsid w:val="00E30876"/>
    <w:rsid w:val="00E30D27"/>
    <w:rsid w:val="00E314BA"/>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57A28"/>
    <w:rsid w:val="00E60804"/>
    <w:rsid w:val="00E61FCC"/>
    <w:rsid w:val="00E6308B"/>
    <w:rsid w:val="00E647E1"/>
    <w:rsid w:val="00E66135"/>
    <w:rsid w:val="00E66A33"/>
    <w:rsid w:val="00E700B5"/>
    <w:rsid w:val="00E700C7"/>
    <w:rsid w:val="00E7011E"/>
    <w:rsid w:val="00E71F20"/>
    <w:rsid w:val="00E71F9B"/>
    <w:rsid w:val="00E749F1"/>
    <w:rsid w:val="00E75273"/>
    <w:rsid w:val="00E76D05"/>
    <w:rsid w:val="00E76D55"/>
    <w:rsid w:val="00E77CE3"/>
    <w:rsid w:val="00E77F00"/>
    <w:rsid w:val="00E80104"/>
    <w:rsid w:val="00E9097A"/>
    <w:rsid w:val="00E97F39"/>
    <w:rsid w:val="00EA4997"/>
    <w:rsid w:val="00EA5E0D"/>
    <w:rsid w:val="00EA69FA"/>
    <w:rsid w:val="00EB005F"/>
    <w:rsid w:val="00EB1AA8"/>
    <w:rsid w:val="00EB4B7A"/>
    <w:rsid w:val="00EB5910"/>
    <w:rsid w:val="00EB61FA"/>
    <w:rsid w:val="00EB742D"/>
    <w:rsid w:val="00EC0C5A"/>
    <w:rsid w:val="00EC1059"/>
    <w:rsid w:val="00EC1162"/>
    <w:rsid w:val="00EC1428"/>
    <w:rsid w:val="00EC247B"/>
    <w:rsid w:val="00EC2B15"/>
    <w:rsid w:val="00EC4904"/>
    <w:rsid w:val="00EC55AC"/>
    <w:rsid w:val="00EC5AA6"/>
    <w:rsid w:val="00EC5F39"/>
    <w:rsid w:val="00EC6DB0"/>
    <w:rsid w:val="00EC7F78"/>
    <w:rsid w:val="00ED0561"/>
    <w:rsid w:val="00ED0704"/>
    <w:rsid w:val="00ED0EC9"/>
    <w:rsid w:val="00ED30FF"/>
    <w:rsid w:val="00ED336C"/>
    <w:rsid w:val="00ED398F"/>
    <w:rsid w:val="00ED3CA5"/>
    <w:rsid w:val="00ED6D63"/>
    <w:rsid w:val="00ED7893"/>
    <w:rsid w:val="00EE0028"/>
    <w:rsid w:val="00EE2A95"/>
    <w:rsid w:val="00EE570C"/>
    <w:rsid w:val="00EE7866"/>
    <w:rsid w:val="00EF19EC"/>
    <w:rsid w:val="00EF244D"/>
    <w:rsid w:val="00EF39A6"/>
    <w:rsid w:val="00EF3E7D"/>
    <w:rsid w:val="00EF4B94"/>
    <w:rsid w:val="00EF5D94"/>
    <w:rsid w:val="00EF6DC4"/>
    <w:rsid w:val="00EF73D6"/>
    <w:rsid w:val="00EF7C30"/>
    <w:rsid w:val="00EF7C92"/>
    <w:rsid w:val="00F029F2"/>
    <w:rsid w:val="00F03B59"/>
    <w:rsid w:val="00F05D86"/>
    <w:rsid w:val="00F13846"/>
    <w:rsid w:val="00F15F2F"/>
    <w:rsid w:val="00F163C1"/>
    <w:rsid w:val="00F16BB5"/>
    <w:rsid w:val="00F1763B"/>
    <w:rsid w:val="00F20A28"/>
    <w:rsid w:val="00F2151E"/>
    <w:rsid w:val="00F22429"/>
    <w:rsid w:val="00F24775"/>
    <w:rsid w:val="00F24F6D"/>
    <w:rsid w:val="00F27985"/>
    <w:rsid w:val="00F27F7B"/>
    <w:rsid w:val="00F306BE"/>
    <w:rsid w:val="00F31A89"/>
    <w:rsid w:val="00F320CB"/>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57FE2"/>
    <w:rsid w:val="00F60F18"/>
    <w:rsid w:val="00F612C8"/>
    <w:rsid w:val="00F61C0F"/>
    <w:rsid w:val="00F62B7F"/>
    <w:rsid w:val="00F635FC"/>
    <w:rsid w:val="00F6451E"/>
    <w:rsid w:val="00F64B12"/>
    <w:rsid w:val="00F706C2"/>
    <w:rsid w:val="00F70A3F"/>
    <w:rsid w:val="00F70E59"/>
    <w:rsid w:val="00F71556"/>
    <w:rsid w:val="00F73B0F"/>
    <w:rsid w:val="00F7408F"/>
    <w:rsid w:val="00F753CF"/>
    <w:rsid w:val="00F829B6"/>
    <w:rsid w:val="00F838D9"/>
    <w:rsid w:val="00F84A15"/>
    <w:rsid w:val="00F85220"/>
    <w:rsid w:val="00F86C96"/>
    <w:rsid w:val="00F90CFF"/>
    <w:rsid w:val="00F935E3"/>
    <w:rsid w:val="00F96433"/>
    <w:rsid w:val="00FA0025"/>
    <w:rsid w:val="00FA088B"/>
    <w:rsid w:val="00FA2D43"/>
    <w:rsid w:val="00FA3A65"/>
    <w:rsid w:val="00FB047F"/>
    <w:rsid w:val="00FB262F"/>
    <w:rsid w:val="00FB360F"/>
    <w:rsid w:val="00FB3D12"/>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42EE"/>
    <w:rsid w:val="00FE5704"/>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FEAAD"/>
  <w15:docId w15:val="{135956E0-C41B-4345-AAD3-C2603060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904"/>
    <w:rPr>
      <w:rFonts w:ascii="Cambria" w:hAnsi="Cambria"/>
      <w:sz w:val="24"/>
      <w:szCs w:val="24"/>
    </w:rPr>
  </w:style>
  <w:style w:type="paragraph" w:styleId="Heading1">
    <w:name w:val="heading 1"/>
    <w:basedOn w:val="Normal"/>
    <w:next w:val="Normal"/>
    <w:link w:val="Heading1Char"/>
    <w:uiPriority w:val="9"/>
    <w:qFormat/>
    <w:rsid w:val="00477DE4"/>
    <w:pPr>
      <w:numPr>
        <w:numId w:val="8"/>
      </w:numPr>
      <w:spacing w:before="120" w:after="120" w:line="240" w:lineRule="auto"/>
      <w:ind w:left="547" w:hanging="547"/>
      <w:contextualSpacing/>
      <w:outlineLvl w:val="0"/>
    </w:pPr>
    <w:rPr>
      <w:rFonts w:asciiTheme="majorHAnsi" w:hAnsiTheme="majorHAnsi" w:cs="Arial"/>
      <w:b/>
      <w:caps/>
      <w:color w:val="3399FF"/>
      <w:spacing w:val="5"/>
      <w:sz w:val="32"/>
      <w:szCs w:val="32"/>
    </w:rPr>
  </w:style>
  <w:style w:type="paragraph" w:styleId="Heading2">
    <w:name w:val="heading 2"/>
    <w:basedOn w:val="Normal"/>
    <w:next w:val="Normal"/>
    <w:link w:val="Heading2Char"/>
    <w:uiPriority w:val="9"/>
    <w:unhideWhenUsed/>
    <w:qFormat/>
    <w:rsid w:val="00477DE4"/>
    <w:pPr>
      <w:numPr>
        <w:ilvl w:val="1"/>
        <w:numId w:val="8"/>
      </w:numPr>
      <w:spacing w:before="120" w:after="120" w:line="240" w:lineRule="auto"/>
      <w:outlineLvl w:val="1"/>
    </w:pPr>
    <w:rPr>
      <w:rFonts w:asciiTheme="majorHAnsi" w:hAnsiTheme="majorHAnsi" w:cs="Arial"/>
      <w:b/>
      <w:caps/>
      <w:sz w:val="28"/>
      <w:szCs w:val="28"/>
      <w:lang w:val="en-GB"/>
    </w:rPr>
  </w:style>
  <w:style w:type="paragraph" w:styleId="Heading3">
    <w:name w:val="heading 3"/>
    <w:basedOn w:val="Normal"/>
    <w:next w:val="Normal"/>
    <w:link w:val="Heading3Char"/>
    <w:uiPriority w:val="9"/>
    <w:unhideWhenUsed/>
    <w:qFormat/>
    <w:rsid w:val="00477DE4"/>
    <w:pPr>
      <w:numPr>
        <w:ilvl w:val="2"/>
        <w:numId w:val="8"/>
      </w:numPr>
      <w:spacing w:before="120" w:after="120" w:line="240" w:lineRule="auto"/>
      <w:ind w:left="994" w:hanging="994"/>
      <w:outlineLvl w:val="2"/>
    </w:pPr>
    <w:rPr>
      <w:rFonts w:asciiTheme="majorHAnsi" w:hAnsiTheme="majorHAnsi" w:cs="Arial"/>
      <w:b/>
      <w:iCs/>
      <w:caps/>
      <w:spacing w:val="5"/>
    </w:rPr>
  </w:style>
  <w:style w:type="paragraph" w:styleId="Heading4">
    <w:name w:val="heading 4"/>
    <w:basedOn w:val="Heading3"/>
    <w:next w:val="Normal"/>
    <w:link w:val="Heading4Char"/>
    <w:uiPriority w:val="9"/>
    <w:unhideWhenUsed/>
    <w:qFormat/>
    <w:rsid w:val="007F4084"/>
    <w:pPr>
      <w:numPr>
        <w:ilvl w:val="3"/>
      </w:numPr>
      <w:ind w:left="990" w:hanging="990"/>
      <w:outlineLvl w:val="3"/>
    </w:pPr>
    <w:rPr>
      <w:caps w:val="0"/>
      <w:smallCaps/>
    </w:rPr>
  </w:style>
  <w:style w:type="paragraph" w:styleId="Heading5">
    <w:name w:val="heading 5"/>
    <w:basedOn w:val="Normal"/>
    <w:next w:val="Normal"/>
    <w:link w:val="Heading5Char"/>
    <w:uiPriority w:val="9"/>
    <w:unhideWhenUsed/>
    <w:qFormat/>
    <w:rsid w:val="007C56DB"/>
    <w:pPr>
      <w:spacing w:after="0" w:line="271" w:lineRule="auto"/>
      <w:outlineLvl w:val="4"/>
    </w:pPr>
    <w:rPr>
      <w:rFonts w:ascii="Arial" w:hAnsi="Arial" w:cs="Arial"/>
      <w:i/>
      <w:iCs/>
    </w:rPr>
  </w:style>
  <w:style w:type="paragraph" w:styleId="Heading6">
    <w:name w:val="heading 6"/>
    <w:basedOn w:val="Normal"/>
    <w:next w:val="Normal"/>
    <w:link w:val="Heading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Heading7">
    <w:name w:val="heading 7"/>
    <w:basedOn w:val="Normal"/>
    <w:next w:val="Normal"/>
    <w:link w:val="Heading7Char"/>
    <w:uiPriority w:val="9"/>
    <w:unhideWhenUsed/>
    <w:qFormat/>
    <w:rsid w:val="00EC4904"/>
    <w:pPr>
      <w:numPr>
        <w:numId w:val="7"/>
      </w:numPr>
      <w:ind w:left="2070" w:hanging="2070"/>
      <w:outlineLvl w:val="6"/>
    </w:pPr>
    <w:rPr>
      <w:rFonts w:asciiTheme="majorHAnsi" w:hAnsiTheme="majorHAnsi"/>
      <w:b/>
      <w:bCs/>
      <w:iCs/>
      <w:caps/>
      <w:color w:val="00B0F0"/>
      <w:sz w:val="32"/>
      <w:szCs w:val="20"/>
    </w:rPr>
  </w:style>
  <w:style w:type="paragraph" w:styleId="Heading8">
    <w:name w:val="heading 8"/>
    <w:basedOn w:val="Normal"/>
    <w:next w:val="Normal"/>
    <w:link w:val="Heading8Char"/>
    <w:uiPriority w:val="9"/>
    <w:unhideWhenUsed/>
    <w:qFormat/>
    <w:rsid w:val="00EC4904"/>
    <w:pPr>
      <w:numPr>
        <w:ilvl w:val="1"/>
        <w:numId w:val="7"/>
      </w:numPr>
      <w:spacing w:before="120" w:after="120"/>
      <w:ind w:left="720" w:hanging="720"/>
      <w:outlineLvl w:val="7"/>
    </w:pPr>
    <w:rPr>
      <w:rFonts w:asciiTheme="majorHAnsi" w:hAnsiTheme="majorHAnsi"/>
      <w:bCs/>
      <w:iCs/>
      <w:color w:val="002060"/>
      <w:szCs w:val="32"/>
    </w:rPr>
  </w:style>
  <w:style w:type="paragraph" w:styleId="Heading9">
    <w:name w:val="heading 9"/>
    <w:basedOn w:val="Normal"/>
    <w:next w:val="Normal"/>
    <w:link w:val="Heading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E4"/>
    <w:rPr>
      <w:rFonts w:cs="Arial"/>
      <w:b/>
      <w:caps/>
      <w:color w:val="3399FF"/>
      <w:spacing w:val="5"/>
      <w:sz w:val="32"/>
      <w:szCs w:val="32"/>
    </w:rPr>
  </w:style>
  <w:style w:type="character" w:customStyle="1" w:styleId="Heading2Char">
    <w:name w:val="Heading 2 Char"/>
    <w:basedOn w:val="DefaultParagraphFont"/>
    <w:link w:val="Heading2"/>
    <w:uiPriority w:val="9"/>
    <w:rsid w:val="00477DE4"/>
    <w:rPr>
      <w:rFonts w:cs="Arial"/>
      <w:b/>
      <w:caps/>
      <w:sz w:val="28"/>
      <w:szCs w:val="28"/>
      <w:lang w:val="en-GB"/>
    </w:rPr>
  </w:style>
  <w:style w:type="character" w:customStyle="1" w:styleId="Heading3Char">
    <w:name w:val="Heading 3 Char"/>
    <w:basedOn w:val="DefaultParagraphFont"/>
    <w:link w:val="Heading3"/>
    <w:uiPriority w:val="9"/>
    <w:rsid w:val="00477DE4"/>
    <w:rPr>
      <w:rFonts w:cs="Arial"/>
      <w:b/>
      <w:iCs/>
      <w:caps/>
      <w:spacing w:val="5"/>
      <w:sz w:val="24"/>
      <w:szCs w:val="24"/>
    </w:rPr>
  </w:style>
  <w:style w:type="character" w:customStyle="1" w:styleId="Heading4Char">
    <w:name w:val="Heading 4 Char"/>
    <w:basedOn w:val="DefaultParagraphFont"/>
    <w:link w:val="Heading4"/>
    <w:uiPriority w:val="9"/>
    <w:rsid w:val="007F4084"/>
    <w:rPr>
      <w:rFonts w:cs="Arial"/>
      <w:b/>
      <w:iCs/>
      <w:smallCaps/>
      <w:spacing w:val="5"/>
      <w:sz w:val="24"/>
      <w:szCs w:val="24"/>
    </w:rPr>
  </w:style>
  <w:style w:type="character" w:customStyle="1" w:styleId="Heading5Char">
    <w:name w:val="Heading 5 Char"/>
    <w:basedOn w:val="DefaultParagraphFont"/>
    <w:link w:val="Heading5"/>
    <w:uiPriority w:val="9"/>
    <w:rsid w:val="007C56DB"/>
    <w:rPr>
      <w:rFonts w:ascii="Arial" w:hAnsi="Arial" w:cs="Arial"/>
      <w:i/>
      <w:iCs/>
      <w:sz w:val="24"/>
      <w:szCs w:val="24"/>
    </w:rPr>
  </w:style>
  <w:style w:type="character" w:customStyle="1" w:styleId="Heading6Char">
    <w:name w:val="Heading 6 Char"/>
    <w:basedOn w:val="DefaultParagraphFont"/>
    <w:link w:val="Heading6"/>
    <w:uiPriority w:val="9"/>
    <w:rsid w:val="007C56D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E07BA6"/>
    <w:rPr>
      <w:b/>
      <w:bCs/>
      <w:iCs/>
      <w:caps/>
      <w:color w:val="00B0F0"/>
      <w:sz w:val="32"/>
      <w:szCs w:val="20"/>
    </w:rPr>
  </w:style>
  <w:style w:type="character" w:customStyle="1" w:styleId="Heading8Char">
    <w:name w:val="Heading 8 Char"/>
    <w:basedOn w:val="DefaultParagraphFont"/>
    <w:link w:val="Heading8"/>
    <w:uiPriority w:val="9"/>
    <w:rsid w:val="00E07BA6"/>
    <w:rPr>
      <w:bCs/>
      <w:iCs/>
      <w:color w:val="002060"/>
      <w:sz w:val="24"/>
      <w:szCs w:val="32"/>
    </w:rPr>
  </w:style>
  <w:style w:type="character" w:customStyle="1" w:styleId="Heading9Char">
    <w:name w:val="Heading 9 Char"/>
    <w:basedOn w:val="DefaultParagraphFont"/>
    <w:link w:val="Heading9"/>
    <w:uiPriority w:val="9"/>
    <w:rsid w:val="007C56DB"/>
    <w:rPr>
      <w:b/>
      <w:bCs/>
      <w:i/>
      <w:iCs/>
      <w:color w:val="7F7F7F" w:themeColor="text1" w:themeTint="80"/>
      <w:sz w:val="18"/>
      <w:szCs w:val="18"/>
    </w:rPr>
  </w:style>
  <w:style w:type="paragraph" w:styleId="TOC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sid w:val="00BF24EE"/>
    <w:rPr>
      <w:rFonts w:ascii="Arial" w:hAnsi="Arial"/>
      <w:sz w:val="22"/>
    </w:rPr>
  </w:style>
  <w:style w:type="paragraph" w:styleId="Header">
    <w:name w:val="header"/>
    <w:aliases w:val="h"/>
    <w:basedOn w:val="Normal"/>
    <w:link w:val="HeaderChar"/>
    <w:uiPriority w:val="99"/>
    <w:rsid w:val="001D1595"/>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061F8B"/>
    <w:rPr>
      <w:rFonts w:ascii="Cambria" w:hAnsi="Cambria"/>
      <w:sz w:val="24"/>
      <w:szCs w:val="24"/>
    </w:rPr>
  </w:style>
  <w:style w:type="paragraph" w:styleId="Footer">
    <w:name w:val="footer"/>
    <w:basedOn w:val="BodyText"/>
    <w:link w:val="FooterChar"/>
    <w:uiPriority w:val="99"/>
    <w:rsid w:val="00BF24EE"/>
    <w:pPr>
      <w:tabs>
        <w:tab w:val="left" w:pos="4680"/>
        <w:tab w:val="left" w:pos="9360"/>
      </w:tabs>
    </w:pPr>
  </w:style>
  <w:style w:type="character" w:customStyle="1" w:styleId="FooterChar">
    <w:name w:val="Footer Char"/>
    <w:basedOn w:val="DefaultParagraphFont"/>
    <w:link w:val="Footer"/>
    <w:uiPriority w:val="99"/>
    <w:rsid w:val="00BF24EE"/>
    <w:rPr>
      <w:rFonts w:asciiTheme="majorHAnsi" w:eastAsiaTheme="majorEastAsia" w:hAnsiTheme="majorHAnsi" w:cstheme="majorBidi"/>
    </w:rPr>
  </w:style>
  <w:style w:type="paragraph" w:styleId="MessageHeader">
    <w:name w:val="Message Header"/>
    <w:basedOn w:val="Normal"/>
    <w:link w:val="MessageHeader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sid w:val="00BF24EE"/>
    <w:rPr>
      <w:rFonts w:ascii="Cambria" w:eastAsiaTheme="majorEastAsia" w:hAnsi="Cambria" w:cs="Arial"/>
      <w:b/>
      <w:color w:val="FFFFFF"/>
      <w:szCs w:val="24"/>
      <w:shd w:val="clear" w:color="auto" w:fill="6978B7"/>
    </w:rPr>
  </w:style>
  <w:style w:type="paragraph" w:styleId="BodyText">
    <w:name w:val="Body Text"/>
    <w:basedOn w:val="Normal"/>
    <w:link w:val="BodyTextChar"/>
    <w:uiPriority w:val="99"/>
    <w:unhideWhenUsed/>
    <w:qFormat/>
    <w:rsid w:val="007C56DB"/>
    <w:pPr>
      <w:spacing w:after="120"/>
    </w:pPr>
    <w:rPr>
      <w:rFonts w:asciiTheme="majorHAnsi" w:hAnsiTheme="majorHAnsi"/>
      <w:sz w:val="22"/>
      <w:szCs w:val="22"/>
    </w:rPr>
  </w:style>
  <w:style w:type="character" w:customStyle="1" w:styleId="BodyTextChar">
    <w:name w:val="Body Text Char"/>
    <w:basedOn w:val="DefaultParagraphFont"/>
    <w:link w:val="BodyText"/>
    <w:uiPriority w:val="99"/>
    <w:rsid w:val="007C56DB"/>
  </w:style>
  <w:style w:type="paragraph" w:styleId="BodyText2">
    <w:name w:val="Body Text 2"/>
    <w:basedOn w:val="BodyText"/>
    <w:link w:val="BodyText2Char"/>
    <w:rsid w:val="003F07F2"/>
  </w:style>
  <w:style w:type="character" w:customStyle="1" w:styleId="BodyText2Char">
    <w:name w:val="Body Text 2 Char"/>
    <w:basedOn w:val="DefaultParagraphFont"/>
    <w:link w:val="BodyText2"/>
    <w:rsid w:val="003F07F2"/>
    <w:rPr>
      <w:sz w:val="24"/>
    </w:rPr>
  </w:style>
  <w:style w:type="table" w:styleId="TableGrid">
    <w:name w:val="Table Grid"/>
    <w:basedOn w:val="TableNormal"/>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rsid w:val="00BF24EE"/>
  </w:style>
  <w:style w:type="paragraph" w:styleId="TOC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NoList"/>
    <w:semiHidden/>
    <w:rsid w:val="00BF24EE"/>
    <w:pPr>
      <w:numPr>
        <w:numId w:val="2"/>
      </w:numPr>
    </w:pPr>
  </w:style>
  <w:style w:type="paragraph" w:styleId="DocumentMap">
    <w:name w:val="Document Map"/>
    <w:basedOn w:val="Normal"/>
    <w:link w:val="DocumentMapChar"/>
    <w:semiHidden/>
    <w:rsid w:val="00BF24EE"/>
    <w:pPr>
      <w:shd w:val="clear" w:color="auto" w:fill="000080"/>
    </w:pPr>
    <w:rPr>
      <w:rFonts w:ascii="Tahoma" w:hAnsi="Tahoma" w:cs="Tahoma"/>
    </w:rPr>
  </w:style>
  <w:style w:type="character" w:customStyle="1" w:styleId="DocumentMapChar">
    <w:name w:val="Document Map Char"/>
    <w:basedOn w:val="DefaultParagraphFont"/>
    <w:link w:val="DocumentMap"/>
    <w:semiHidden/>
    <w:rsid w:val="00BF24EE"/>
    <w:rPr>
      <w:rFonts w:ascii="Tahoma" w:eastAsiaTheme="majorEastAsia" w:hAnsi="Tahoma" w:cs="Tahoma"/>
      <w:sz w:val="24"/>
      <w:szCs w:val="24"/>
      <w:shd w:val="clear" w:color="auto" w:fill="000080"/>
    </w:rPr>
  </w:style>
  <w:style w:type="paragraph" w:styleId="ListBullet2">
    <w:name w:val="List Bullet 2"/>
    <w:basedOn w:val="ListBullet"/>
    <w:link w:val="ListBullet2Char"/>
    <w:rsid w:val="00BF24EE"/>
    <w:pPr>
      <w:tabs>
        <w:tab w:val="num" w:pos="720"/>
      </w:tabs>
      <w:ind w:left="720"/>
    </w:pPr>
  </w:style>
  <w:style w:type="paragraph" w:styleId="ListBullet">
    <w:name w:val="List Bullet"/>
    <w:basedOn w:val="Normal"/>
    <w:link w:val="ListBulletChar"/>
    <w:semiHidden/>
    <w:rsid w:val="00E76D05"/>
    <w:pPr>
      <w:numPr>
        <w:numId w:val="3"/>
      </w:numPr>
      <w:spacing w:before="60" w:after="60"/>
    </w:pPr>
    <w:rPr>
      <w:i/>
    </w:rPr>
  </w:style>
  <w:style w:type="paragraph" w:styleId="List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CommentReference">
    <w:name w:val="annotation reference"/>
    <w:basedOn w:val="DefaultParagraphFont"/>
    <w:semiHidden/>
    <w:rsid w:val="00BF24EE"/>
    <w:rPr>
      <w:sz w:val="16"/>
      <w:szCs w:val="16"/>
    </w:rPr>
  </w:style>
  <w:style w:type="paragraph" w:styleId="TOC4">
    <w:name w:val="toc 4"/>
    <w:basedOn w:val="Normal"/>
    <w:next w:val="Normal"/>
    <w:autoRedefine/>
    <w:uiPriority w:val="39"/>
    <w:rsid w:val="002871C7"/>
    <w:pPr>
      <w:tabs>
        <w:tab w:val="right" w:leader="dot" w:pos="9350"/>
      </w:tabs>
      <w:ind w:left="2520" w:hanging="810"/>
    </w:pPr>
    <w:rPr>
      <w:noProof/>
    </w:rPr>
  </w:style>
  <w:style w:type="paragraph" w:styleId="ListNumber">
    <w:name w:val="List Number"/>
    <w:basedOn w:val="Normal"/>
    <w:rsid w:val="00415A4A"/>
    <w:pPr>
      <w:numPr>
        <w:numId w:val="4"/>
      </w:numPr>
      <w:spacing w:before="60" w:after="60"/>
      <w:ind w:left="360" w:hanging="360"/>
    </w:pPr>
  </w:style>
  <w:style w:type="paragraph" w:styleId="Caption">
    <w:name w:val="caption"/>
    <w:aliases w:val="Caption-Figure"/>
    <w:basedOn w:val="Normal"/>
    <w:next w:val="Normal"/>
    <w:link w:val="CaptionChar"/>
    <w:unhideWhenUsed/>
    <w:qFormat/>
    <w:rsid w:val="007C56DB"/>
    <w:pPr>
      <w:jc w:val="center"/>
    </w:pPr>
    <w:rPr>
      <w:b/>
      <w:bCs/>
      <w:sz w:val="18"/>
      <w:szCs w:val="18"/>
    </w:rPr>
  </w:style>
  <w:style w:type="character" w:customStyle="1" w:styleId="ListBulletChar">
    <w:name w:val="List Bullet Char"/>
    <w:basedOn w:val="DefaultParagraphFont"/>
    <w:link w:val="ListBullet"/>
    <w:semiHidden/>
    <w:rsid w:val="00061F8B"/>
    <w:rPr>
      <w:rFonts w:ascii="Cambria" w:hAnsi="Cambria"/>
      <w:i/>
      <w:sz w:val="24"/>
      <w:szCs w:val="24"/>
    </w:rPr>
  </w:style>
  <w:style w:type="character" w:customStyle="1" w:styleId="ListBullet2Char">
    <w:name w:val="List Bullet 2 Char"/>
    <w:basedOn w:val="ListBulletChar"/>
    <w:link w:val="ListBullet2"/>
    <w:rsid w:val="00BF24EE"/>
    <w:rPr>
      <w:rFonts w:ascii="Cambria" w:hAnsi="Cambria"/>
      <w:i/>
      <w:sz w:val="24"/>
      <w:szCs w:val="24"/>
    </w:rPr>
  </w:style>
  <w:style w:type="paragraph" w:styleId="ListBullet3">
    <w:name w:val="List Bullet 3"/>
    <w:basedOn w:val="Normal"/>
    <w:next w:val="BodyText"/>
    <w:rsid w:val="00BF24EE"/>
    <w:pPr>
      <w:numPr>
        <w:numId w:val="1"/>
      </w:numPr>
      <w:spacing w:before="220" w:after="220"/>
    </w:pPr>
    <w:rPr>
      <w:sz w:val="22"/>
    </w:rPr>
  </w:style>
  <w:style w:type="paragraph" w:styleId="ListNumber2">
    <w:name w:val="List Number 2"/>
    <w:basedOn w:val="List2"/>
    <w:rsid w:val="00BF24EE"/>
  </w:style>
  <w:style w:type="paragraph" w:styleId="List3">
    <w:name w:val="List 3"/>
    <w:basedOn w:val="Normal"/>
    <w:rsid w:val="00BF24EE"/>
    <w:pPr>
      <w:numPr>
        <w:ilvl w:val="2"/>
        <w:numId w:val="4"/>
      </w:numPr>
      <w:tabs>
        <w:tab w:val="left" w:pos="1080"/>
      </w:tabs>
      <w:outlineLvl w:val="2"/>
    </w:pPr>
    <w:rPr>
      <w:sz w:val="22"/>
    </w:rPr>
  </w:style>
  <w:style w:type="paragraph" w:styleId="ListNumber3">
    <w:name w:val="List Number 3"/>
    <w:basedOn w:val="List3"/>
    <w:link w:val="ListNumber3Char"/>
    <w:rsid w:val="00BF24EE"/>
  </w:style>
  <w:style w:type="paragraph" w:styleId="List4">
    <w:name w:val="List 4"/>
    <w:basedOn w:val="Normal"/>
    <w:rsid w:val="00BF24EE"/>
    <w:pPr>
      <w:numPr>
        <w:ilvl w:val="3"/>
        <w:numId w:val="4"/>
      </w:numPr>
    </w:pPr>
    <w:rPr>
      <w:sz w:val="22"/>
    </w:rPr>
  </w:style>
  <w:style w:type="character" w:styleId="Hyperlink">
    <w:name w:val="Hyperlink"/>
    <w:basedOn w:val="DefaultParagraphFont"/>
    <w:unhideWhenUsed/>
    <w:rsid w:val="00BF24EE"/>
    <w:rPr>
      <w:color w:val="0000FF"/>
      <w:u w:val="single"/>
    </w:rPr>
  </w:style>
  <w:style w:type="paragraph" w:styleId="BalloonText">
    <w:name w:val="Balloon Text"/>
    <w:basedOn w:val="Normal"/>
    <w:link w:val="BalloonTextChar"/>
    <w:semiHidden/>
    <w:rsid w:val="00BF24EE"/>
    <w:rPr>
      <w:rFonts w:ascii="Tahoma" w:hAnsi="Tahoma" w:cs="Tahoma"/>
      <w:sz w:val="16"/>
      <w:szCs w:val="16"/>
    </w:rPr>
  </w:style>
  <w:style w:type="character" w:customStyle="1" w:styleId="BalloonTextChar">
    <w:name w:val="Balloon Text Char"/>
    <w:basedOn w:val="DefaultParagraphFont"/>
    <w:link w:val="BalloonText"/>
    <w:semiHidden/>
    <w:rsid w:val="00BF24EE"/>
    <w:rPr>
      <w:rFonts w:ascii="Tahoma" w:eastAsiaTheme="majorEastAsia" w:hAnsi="Tahoma" w:cs="Tahoma"/>
      <w:sz w:val="16"/>
      <w:szCs w:val="16"/>
    </w:rPr>
  </w:style>
  <w:style w:type="paragraph" w:styleId="CommentText">
    <w:name w:val="annotation text"/>
    <w:basedOn w:val="Normal"/>
    <w:link w:val="CommentTextChar"/>
    <w:semiHidden/>
    <w:rsid w:val="00BF24EE"/>
    <w:rPr>
      <w:szCs w:val="20"/>
    </w:rPr>
  </w:style>
  <w:style w:type="character" w:customStyle="1" w:styleId="CommentTextChar">
    <w:name w:val="Comment Text Char"/>
    <w:basedOn w:val="DefaultParagraphFont"/>
    <w:link w:val="CommentText"/>
    <w:semiHidden/>
    <w:rsid w:val="00BF24EE"/>
    <w:rPr>
      <w:rFonts w:ascii="Cambria" w:eastAsiaTheme="majorEastAsia" w:hAnsi="Cambria" w:cstheme="majorBidi"/>
      <w:sz w:val="24"/>
      <w:szCs w:val="20"/>
    </w:rPr>
  </w:style>
  <w:style w:type="character" w:customStyle="1" w:styleId="ListNumber3Char">
    <w:name w:val="List Number 3 Char"/>
    <w:basedOn w:val="ListBullet2Char"/>
    <w:link w:val="ListNumber3"/>
    <w:rsid w:val="00BF24EE"/>
    <w:rPr>
      <w:rFonts w:ascii="Cambria" w:hAnsi="Cambria"/>
      <w:i w:val="0"/>
      <w:sz w:val="24"/>
      <w:szCs w:val="24"/>
    </w:rPr>
  </w:style>
  <w:style w:type="paragraph" w:styleId="CommentSubject">
    <w:name w:val="annotation subject"/>
    <w:basedOn w:val="CommentText"/>
    <w:next w:val="CommentText"/>
    <w:link w:val="CommentSubjectChar"/>
    <w:uiPriority w:val="99"/>
    <w:semiHidden/>
    <w:rsid w:val="00BF24EE"/>
    <w:rPr>
      <w:b/>
      <w:bCs/>
    </w:rPr>
  </w:style>
  <w:style w:type="character" w:customStyle="1" w:styleId="CommentSubjectChar">
    <w:name w:val="Comment Subject Char"/>
    <w:basedOn w:val="CommentTextChar"/>
    <w:link w:val="CommentSubject"/>
    <w:uiPriority w:val="99"/>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Strong">
    <w:name w:val="Strong"/>
    <w:uiPriority w:val="22"/>
    <w:qFormat/>
    <w:rsid w:val="007C56DB"/>
    <w:rPr>
      <w:b/>
      <w:bCs/>
    </w:rPr>
  </w:style>
  <w:style w:type="character" w:styleId="Emphasis">
    <w:name w:val="Emphasis"/>
    <w:uiPriority w:val="20"/>
    <w:qFormat/>
    <w:rsid w:val="007C56DB"/>
    <w:rPr>
      <w:b/>
      <w:bCs/>
      <w:i/>
      <w:iCs/>
      <w:spacing w:val="10"/>
    </w:rPr>
  </w:style>
  <w:style w:type="paragraph" w:styleId="NoSpacing">
    <w:name w:val="No Spacing"/>
    <w:basedOn w:val="Normal"/>
    <w:link w:val="NoSpacingChar"/>
    <w:uiPriority w:val="1"/>
    <w:qFormat/>
    <w:rsid w:val="007C56DB"/>
    <w:pPr>
      <w:spacing w:after="0" w:line="240" w:lineRule="auto"/>
    </w:pPr>
  </w:style>
  <w:style w:type="paragraph" w:styleId="ListParagraph">
    <w:name w:val="List Paragraph"/>
    <w:basedOn w:val="Normal"/>
    <w:link w:val="ListParagraphChar"/>
    <w:uiPriority w:val="34"/>
    <w:qFormat/>
    <w:rsid w:val="007C56DB"/>
    <w:pPr>
      <w:ind w:left="720"/>
      <w:contextualSpacing/>
    </w:pPr>
  </w:style>
  <w:style w:type="paragraph" w:styleId="Quote">
    <w:name w:val="Quote"/>
    <w:basedOn w:val="Normal"/>
    <w:next w:val="Normal"/>
    <w:link w:val="QuoteChar"/>
    <w:uiPriority w:val="29"/>
    <w:qFormat/>
    <w:rsid w:val="007C56DB"/>
    <w:rPr>
      <w:rFonts w:asciiTheme="majorHAnsi" w:hAnsiTheme="majorHAnsi"/>
      <w:i/>
      <w:iCs/>
      <w:sz w:val="22"/>
      <w:szCs w:val="22"/>
    </w:rPr>
  </w:style>
  <w:style w:type="character" w:customStyle="1" w:styleId="QuoteChar">
    <w:name w:val="Quote Char"/>
    <w:basedOn w:val="DefaultParagraphFont"/>
    <w:link w:val="Quote"/>
    <w:uiPriority w:val="29"/>
    <w:rsid w:val="007C56DB"/>
    <w:rPr>
      <w:i/>
      <w:iCs/>
    </w:rPr>
  </w:style>
  <w:style w:type="paragraph" w:styleId="IntenseQuote">
    <w:name w:val="Intense Quote"/>
    <w:basedOn w:val="Normal"/>
    <w:next w:val="Normal"/>
    <w:link w:val="IntenseQuote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IntenseQuoteChar">
    <w:name w:val="Intense Quote Char"/>
    <w:basedOn w:val="DefaultParagraphFont"/>
    <w:link w:val="IntenseQuote"/>
    <w:uiPriority w:val="30"/>
    <w:rsid w:val="007C56DB"/>
    <w:rPr>
      <w:i/>
      <w:iCs/>
    </w:rPr>
  </w:style>
  <w:style w:type="character" w:customStyle="1" w:styleId="TOCHeaderChar">
    <w:name w:val="TOC Header Char"/>
    <w:basedOn w:val="DefaultParagraphFont"/>
    <w:link w:val="TOCHeader"/>
    <w:rsid w:val="007C56DB"/>
    <w:rPr>
      <w:b/>
      <w:color w:val="FFFFFF" w:themeColor="background1"/>
      <w:sz w:val="32"/>
      <w:szCs w:val="24"/>
      <w:shd w:val="clear" w:color="auto" w:fill="17365D" w:themeFill="text2" w:themeFillShade="BF"/>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paragraph" w:styleId="TOCHeading">
    <w:name w:val="TOC Heading"/>
    <w:basedOn w:val="Heading1"/>
    <w:next w:val="Normal"/>
    <w:uiPriority w:val="39"/>
    <w:semiHidden/>
    <w:unhideWhenUsed/>
    <w:qFormat/>
    <w:rsid w:val="007C56DB"/>
    <w:pPr>
      <w:numPr>
        <w:numId w:val="0"/>
      </w:numPr>
      <w:outlineLvl w:val="9"/>
    </w:pPr>
    <w:rPr>
      <w:lang w:bidi="en-US"/>
    </w:rPr>
  </w:style>
  <w:style w:type="character" w:customStyle="1" w:styleId="NoSpacingChar">
    <w:name w:val="No Spacing Char"/>
    <w:basedOn w:val="DefaultParagraphFont"/>
    <w:link w:val="NoSpacing"/>
    <w:uiPriority w:val="1"/>
    <w:rsid w:val="005E19C6"/>
    <w:rPr>
      <w:rFonts w:ascii="Cambria" w:hAnsi="Cambria"/>
      <w:sz w:val="24"/>
      <w:szCs w:val="24"/>
    </w:rPr>
  </w:style>
  <w:style w:type="character" w:styleId="PlaceholderText">
    <w:name w:val="Placeholder Text"/>
    <w:basedOn w:val="DefaultParagraphFont"/>
    <w:uiPriority w:val="99"/>
    <w:semiHidden/>
    <w:rsid w:val="000C7CAB"/>
    <w:rPr>
      <w:color w:val="808080"/>
    </w:rPr>
  </w:style>
  <w:style w:type="paragraph" w:customStyle="1" w:styleId="HeaderTitle">
    <w:name w:val="Header Title"/>
    <w:basedOn w:val="Normal"/>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DefaultParagraphFont"/>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DefaultParagraphFont"/>
    <w:link w:val="SECTION-Header"/>
    <w:rsid w:val="005C6B38"/>
    <w:rPr>
      <w:rFonts w:eastAsia="Calibri" w:cs="Arial"/>
      <w:b/>
      <w:caps/>
      <w:color w:val="002060"/>
      <w:sz w:val="36"/>
      <w:szCs w:val="36"/>
    </w:rPr>
  </w:style>
  <w:style w:type="paragraph" w:customStyle="1" w:styleId="ListLetterbullet">
    <w:name w:val="List Letter bullet"/>
    <w:basedOn w:val="ListParagraph"/>
    <w:link w:val="ListLetterbulletChar"/>
    <w:rsid w:val="0086008B"/>
  </w:style>
  <w:style w:type="character" w:customStyle="1" w:styleId="ListParagraphChar">
    <w:name w:val="List Paragraph Char"/>
    <w:basedOn w:val="DefaultParagraphFont"/>
    <w:link w:val="ListParagraph"/>
    <w:uiPriority w:val="34"/>
    <w:rsid w:val="00351FF2"/>
    <w:rPr>
      <w:rFonts w:ascii="Cambria" w:hAnsi="Cambria"/>
      <w:sz w:val="24"/>
      <w:szCs w:val="24"/>
    </w:rPr>
  </w:style>
  <w:style w:type="character" w:customStyle="1" w:styleId="ListLetterbulletChar">
    <w:name w:val="List Letter bullet Char"/>
    <w:basedOn w:val="ListParagraphChar"/>
    <w:link w:val="ListLetterbullet"/>
    <w:rsid w:val="0086008B"/>
    <w:rPr>
      <w:rFonts w:ascii="Cambria" w:eastAsia="Calibri" w:hAnsi="Cambria" w:cs="Arial"/>
      <w:b w:val="0"/>
      <w:sz w:val="24"/>
      <w:szCs w:val="24"/>
    </w:rPr>
  </w:style>
  <w:style w:type="paragraph" w:customStyle="1" w:styleId="InstructionStyle">
    <w:name w:val="Instruction Style"/>
    <w:basedOn w:val="PlainText"/>
    <w:link w:val="InstructionStyleChar"/>
    <w:rsid w:val="00351979"/>
    <w:pPr>
      <w:spacing w:before="120" w:after="120" w:line="276" w:lineRule="auto"/>
    </w:pPr>
    <w:rPr>
      <w:rFonts w:ascii="Cambria" w:hAnsi="Cambria"/>
      <w:b/>
      <w:i/>
      <w:sz w:val="22"/>
      <w:szCs w:val="22"/>
      <w:lang w:val="en-GB"/>
    </w:rPr>
  </w:style>
  <w:style w:type="character" w:customStyle="1" w:styleId="InstructionStyleChar">
    <w:name w:val="Instruction Style Char"/>
    <w:basedOn w:val="BodyTextChar"/>
    <w:link w:val="InstructionStyle"/>
    <w:rsid w:val="00351979"/>
    <w:rPr>
      <w:rFonts w:ascii="Cambria" w:hAnsi="Cambria" w:cs="Consolas"/>
      <w:b/>
      <w:i/>
      <w:lang w:val="en-GB"/>
    </w:rPr>
  </w:style>
  <w:style w:type="paragraph" w:customStyle="1" w:styleId="ExampleStyle">
    <w:name w:val="Example Style"/>
    <w:basedOn w:val="BodyText"/>
    <w:link w:val="ExampleStyleChar"/>
    <w:rsid w:val="00487CFB"/>
    <w:pPr>
      <w:numPr>
        <w:numId w:val="6"/>
      </w:numPr>
    </w:pPr>
    <w:rPr>
      <w:i/>
    </w:rPr>
  </w:style>
  <w:style w:type="character" w:customStyle="1" w:styleId="ExampleStyleChar">
    <w:name w:val="Example Style Char"/>
    <w:basedOn w:val="BodyTextChar"/>
    <w:link w:val="ExampleStyle"/>
    <w:rsid w:val="00487CFB"/>
    <w:rPr>
      <w:i/>
    </w:rPr>
  </w:style>
  <w:style w:type="paragraph" w:customStyle="1" w:styleId="TableHeader-Example">
    <w:name w:val="Table Header - Example"/>
    <w:basedOn w:val="Normal"/>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DefaultParagraphFont"/>
    <w:link w:val="DOCTitle"/>
    <w:rsid w:val="007C56DB"/>
    <w:rPr>
      <w:b/>
      <w:iCs/>
      <w:caps/>
      <w:color w:val="E36C0A" w:themeColor="accent6" w:themeShade="BF"/>
      <w:sz w:val="96"/>
      <w:szCs w:val="24"/>
    </w:rPr>
  </w:style>
  <w:style w:type="character" w:customStyle="1" w:styleId="TableHeader-ExampleChar">
    <w:name w:val="Table Header - Example Char"/>
    <w:basedOn w:val="DefaultParagraphFont"/>
    <w:link w:val="TableHeader-Example"/>
    <w:rsid w:val="00B62528"/>
    <w:rPr>
      <w:b/>
      <w:i/>
      <w:color w:val="FFFFFF" w:themeColor="background1"/>
      <w:sz w:val="24"/>
      <w:szCs w:val="24"/>
    </w:rPr>
  </w:style>
  <w:style w:type="paragraph" w:customStyle="1" w:styleId="ExampleHeader">
    <w:name w:val="Example Header"/>
    <w:basedOn w:val="Normal"/>
    <w:link w:val="ExampleHeaderChar"/>
    <w:rsid w:val="00300200"/>
    <w:rPr>
      <w:b/>
      <w:i/>
      <w:u w:val="single"/>
    </w:rPr>
  </w:style>
  <w:style w:type="paragraph" w:customStyle="1" w:styleId="BoilerplateText">
    <w:name w:val="Boilerplate Text"/>
    <w:basedOn w:val="BodyText"/>
    <w:link w:val="BoilerplateTextChar"/>
    <w:rsid w:val="00426B36"/>
    <w:rPr>
      <w:rFonts w:ascii="Cambria" w:hAnsi="Cambria"/>
    </w:rPr>
  </w:style>
  <w:style w:type="character" w:customStyle="1" w:styleId="ExampleHeaderChar">
    <w:name w:val="Example Header Char"/>
    <w:basedOn w:val="DefaultParagraphFont"/>
    <w:link w:val="ExampleHeader"/>
    <w:rsid w:val="00300200"/>
    <w:rPr>
      <w:rFonts w:ascii="Cambria" w:hAnsi="Cambria"/>
      <w:b/>
      <w:i/>
      <w:sz w:val="24"/>
      <w:szCs w:val="24"/>
      <w:u w:val="single"/>
    </w:rPr>
  </w:style>
  <w:style w:type="character" w:customStyle="1" w:styleId="BoilerplateTextChar">
    <w:name w:val="Boilerplate Text Char"/>
    <w:basedOn w:val="BodyText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DefaultParagraphFont"/>
    <w:link w:val="DOCVersion"/>
    <w:rsid w:val="007C56DB"/>
    <w:rPr>
      <w:rFonts w:ascii="Cambria" w:eastAsia="Calibri" w:hAnsi="Cambria" w:cs="Arial"/>
      <w:sz w:val="24"/>
      <w:szCs w:val="24"/>
    </w:rPr>
  </w:style>
  <w:style w:type="paragraph" w:customStyle="1" w:styleId="TABLE-Header">
    <w:name w:val="TABLE - Header"/>
    <w:basedOn w:val="TableofFigures"/>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TableofFigures">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Number"/>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PlainText">
    <w:name w:val="Plain Text"/>
    <w:basedOn w:val="Normal"/>
    <w:link w:val="PlainTextChar"/>
    <w:uiPriority w:val="99"/>
    <w:semiHidden/>
    <w:unhideWhenUsed/>
    <w:rsid w:val="00296C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6C0C"/>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684E90"/>
    <w:pPr>
      <w:numPr>
        <w:numId w:val="0"/>
      </w:numPr>
    </w:pPr>
  </w:style>
  <w:style w:type="character" w:customStyle="1" w:styleId="Heading1-AppendixChar">
    <w:name w:val="Heading 1-Appendix Char"/>
    <w:basedOn w:val="Heading1Char"/>
    <w:link w:val="Heading1-Appendix"/>
    <w:uiPriority w:val="99"/>
    <w:rsid w:val="004E33B9"/>
    <w:rPr>
      <w:rFonts w:cs="Arial"/>
      <w:b/>
      <w:caps/>
      <w:color w:val="0097CC"/>
      <w:spacing w:val="5"/>
      <w:sz w:val="32"/>
      <w:szCs w:val="36"/>
    </w:rPr>
  </w:style>
  <w:style w:type="paragraph" w:styleId="TOC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DefaultParagraphFont"/>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DefaultParagraphFont"/>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CaptionChar">
    <w:name w:val="Caption Char"/>
    <w:aliases w:val="Caption-Figure Char"/>
    <w:basedOn w:val="DefaultParagraphFont"/>
    <w:link w:val="Caption"/>
    <w:rsid w:val="007C56DB"/>
    <w:rPr>
      <w:rFonts w:ascii="Cambria" w:hAnsi="Cambria"/>
      <w:b/>
      <w:bCs/>
      <w:sz w:val="18"/>
      <w:szCs w:val="18"/>
    </w:rPr>
  </w:style>
  <w:style w:type="paragraph" w:styleId="Title">
    <w:name w:val="Title"/>
    <w:basedOn w:val="Normal"/>
    <w:next w:val="Normal"/>
    <w:link w:val="TitleChar"/>
    <w:uiPriority w:val="10"/>
    <w:qFormat/>
    <w:rsid w:val="007C56DB"/>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sid w:val="007C56DB"/>
    <w:rPr>
      <w:rFonts w:ascii="Arial" w:hAnsi="Arial" w:cs="Arial"/>
      <w:smallCaps/>
      <w:sz w:val="56"/>
      <w:szCs w:val="56"/>
    </w:rPr>
  </w:style>
  <w:style w:type="paragraph" w:styleId="Subtitle">
    <w:name w:val="Subtitle"/>
    <w:basedOn w:val="Normal"/>
    <w:next w:val="Normal"/>
    <w:link w:val="SubtitleChar"/>
    <w:uiPriority w:val="11"/>
    <w:qFormat/>
    <w:rsid w:val="007C56DB"/>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paragraph" w:styleId="TOC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TableTextCenter">
    <w:name w:val="TableTextCenter"/>
    <w:basedOn w:val="Normal"/>
    <w:rsid w:val="008C586F"/>
    <w:pPr>
      <w:spacing w:after="20"/>
      <w:jc w:val="center"/>
    </w:pPr>
    <w:rPr>
      <w:rFonts w:cs="Arial"/>
      <w:sz w:val="20"/>
      <w:szCs w:val="22"/>
    </w:rPr>
  </w:style>
  <w:style w:type="paragraph" w:styleId="FootnoteText">
    <w:name w:val="footnote text"/>
    <w:basedOn w:val="Normal"/>
    <w:link w:val="FootnoteTextChar"/>
    <w:uiPriority w:val="99"/>
    <w:unhideWhenUsed/>
    <w:rsid w:val="00A16B6D"/>
    <w:pPr>
      <w:spacing w:after="0" w:line="240" w:lineRule="auto"/>
    </w:pPr>
    <w:rPr>
      <w:rFonts w:cs="Arial"/>
      <w:sz w:val="20"/>
      <w:szCs w:val="20"/>
    </w:rPr>
  </w:style>
  <w:style w:type="character" w:customStyle="1" w:styleId="FootnoteTextChar">
    <w:name w:val="Footnote Text Char"/>
    <w:basedOn w:val="DefaultParagraphFont"/>
    <w:link w:val="FootnoteText"/>
    <w:uiPriority w:val="99"/>
    <w:rsid w:val="00A16B6D"/>
    <w:rPr>
      <w:rFonts w:ascii="Cambria" w:hAnsi="Cambria" w:cs="Arial"/>
      <w:sz w:val="20"/>
      <w:szCs w:val="20"/>
    </w:rPr>
  </w:style>
  <w:style w:type="character" w:styleId="FootnoteReference">
    <w:name w:val="footnote reference"/>
    <w:basedOn w:val="DefaultParagraphFont"/>
    <w:uiPriority w:val="99"/>
    <w:semiHidden/>
    <w:unhideWhenUsed/>
    <w:rsid w:val="00A16B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1441">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485453">
      <w:bodyDiv w:val="1"/>
      <w:marLeft w:val="0"/>
      <w:marRight w:val="0"/>
      <w:marTop w:val="0"/>
      <w:marBottom w:val="0"/>
      <w:divBdr>
        <w:top w:val="none" w:sz="0" w:space="0" w:color="auto"/>
        <w:left w:val="none" w:sz="0" w:space="0" w:color="auto"/>
        <w:bottom w:val="none" w:sz="0" w:space="0" w:color="auto"/>
        <w:right w:val="none" w:sz="0" w:space="0" w:color="auto"/>
      </w:divBdr>
    </w:div>
    <w:div w:id="306056587">
      <w:bodyDiv w:val="1"/>
      <w:marLeft w:val="0"/>
      <w:marRight w:val="0"/>
      <w:marTop w:val="0"/>
      <w:marBottom w:val="0"/>
      <w:divBdr>
        <w:top w:val="none" w:sz="0" w:space="0" w:color="auto"/>
        <w:left w:val="none" w:sz="0" w:space="0" w:color="auto"/>
        <w:bottom w:val="none" w:sz="0" w:space="0" w:color="auto"/>
        <w:right w:val="none" w:sz="0" w:space="0" w:color="auto"/>
      </w:divBdr>
    </w:div>
    <w:div w:id="358824468">
      <w:bodyDiv w:val="1"/>
      <w:marLeft w:val="0"/>
      <w:marRight w:val="0"/>
      <w:marTop w:val="0"/>
      <w:marBottom w:val="0"/>
      <w:divBdr>
        <w:top w:val="none" w:sz="0" w:space="0" w:color="auto"/>
        <w:left w:val="none" w:sz="0" w:space="0" w:color="auto"/>
        <w:bottom w:val="none" w:sz="0" w:space="0" w:color="auto"/>
        <w:right w:val="none" w:sz="0" w:space="0" w:color="auto"/>
      </w:divBdr>
    </w:div>
    <w:div w:id="371392737">
      <w:bodyDiv w:val="1"/>
      <w:marLeft w:val="0"/>
      <w:marRight w:val="0"/>
      <w:marTop w:val="0"/>
      <w:marBottom w:val="0"/>
      <w:divBdr>
        <w:top w:val="none" w:sz="0" w:space="0" w:color="auto"/>
        <w:left w:val="none" w:sz="0" w:space="0" w:color="auto"/>
        <w:bottom w:val="none" w:sz="0" w:space="0" w:color="auto"/>
        <w:right w:val="none" w:sz="0" w:space="0" w:color="auto"/>
      </w:divBdr>
    </w:div>
    <w:div w:id="377625887">
      <w:bodyDiv w:val="1"/>
      <w:marLeft w:val="0"/>
      <w:marRight w:val="0"/>
      <w:marTop w:val="0"/>
      <w:marBottom w:val="0"/>
      <w:divBdr>
        <w:top w:val="none" w:sz="0" w:space="0" w:color="auto"/>
        <w:left w:val="none" w:sz="0" w:space="0" w:color="auto"/>
        <w:bottom w:val="none" w:sz="0" w:space="0" w:color="auto"/>
        <w:right w:val="none" w:sz="0" w:space="0" w:color="auto"/>
      </w:divBdr>
    </w:div>
    <w:div w:id="421727894">
      <w:bodyDiv w:val="1"/>
      <w:marLeft w:val="0"/>
      <w:marRight w:val="0"/>
      <w:marTop w:val="0"/>
      <w:marBottom w:val="0"/>
      <w:divBdr>
        <w:top w:val="none" w:sz="0" w:space="0" w:color="auto"/>
        <w:left w:val="none" w:sz="0" w:space="0" w:color="auto"/>
        <w:bottom w:val="none" w:sz="0" w:space="0" w:color="auto"/>
        <w:right w:val="none" w:sz="0" w:space="0" w:color="auto"/>
      </w:divBdr>
    </w:div>
    <w:div w:id="428891497">
      <w:bodyDiv w:val="1"/>
      <w:marLeft w:val="0"/>
      <w:marRight w:val="0"/>
      <w:marTop w:val="0"/>
      <w:marBottom w:val="0"/>
      <w:divBdr>
        <w:top w:val="none" w:sz="0" w:space="0" w:color="auto"/>
        <w:left w:val="none" w:sz="0" w:space="0" w:color="auto"/>
        <w:bottom w:val="none" w:sz="0" w:space="0" w:color="auto"/>
        <w:right w:val="none" w:sz="0" w:space="0" w:color="auto"/>
      </w:divBdr>
    </w:div>
    <w:div w:id="451291966">
      <w:bodyDiv w:val="1"/>
      <w:marLeft w:val="0"/>
      <w:marRight w:val="0"/>
      <w:marTop w:val="0"/>
      <w:marBottom w:val="0"/>
      <w:divBdr>
        <w:top w:val="none" w:sz="0" w:space="0" w:color="auto"/>
        <w:left w:val="none" w:sz="0" w:space="0" w:color="auto"/>
        <w:bottom w:val="none" w:sz="0" w:space="0" w:color="auto"/>
        <w:right w:val="none" w:sz="0" w:space="0" w:color="auto"/>
      </w:divBdr>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65513150">
      <w:bodyDiv w:val="1"/>
      <w:marLeft w:val="0"/>
      <w:marRight w:val="0"/>
      <w:marTop w:val="0"/>
      <w:marBottom w:val="0"/>
      <w:divBdr>
        <w:top w:val="none" w:sz="0" w:space="0" w:color="auto"/>
        <w:left w:val="none" w:sz="0" w:space="0" w:color="auto"/>
        <w:bottom w:val="none" w:sz="0" w:space="0" w:color="auto"/>
        <w:right w:val="none" w:sz="0" w:space="0" w:color="auto"/>
      </w:divBdr>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558327847">
      <w:bodyDiv w:val="1"/>
      <w:marLeft w:val="0"/>
      <w:marRight w:val="0"/>
      <w:marTop w:val="0"/>
      <w:marBottom w:val="0"/>
      <w:divBdr>
        <w:top w:val="none" w:sz="0" w:space="0" w:color="auto"/>
        <w:left w:val="none" w:sz="0" w:space="0" w:color="auto"/>
        <w:bottom w:val="none" w:sz="0" w:space="0" w:color="auto"/>
        <w:right w:val="none" w:sz="0" w:space="0" w:color="auto"/>
      </w:divBdr>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506615">
      <w:bodyDiv w:val="1"/>
      <w:marLeft w:val="0"/>
      <w:marRight w:val="0"/>
      <w:marTop w:val="0"/>
      <w:marBottom w:val="0"/>
      <w:divBdr>
        <w:top w:val="none" w:sz="0" w:space="0" w:color="auto"/>
        <w:left w:val="none" w:sz="0" w:space="0" w:color="auto"/>
        <w:bottom w:val="none" w:sz="0" w:space="0" w:color="auto"/>
        <w:right w:val="none" w:sz="0" w:space="0" w:color="auto"/>
      </w:divBdr>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711002444">
      <w:bodyDiv w:val="1"/>
      <w:marLeft w:val="0"/>
      <w:marRight w:val="0"/>
      <w:marTop w:val="0"/>
      <w:marBottom w:val="0"/>
      <w:divBdr>
        <w:top w:val="none" w:sz="0" w:space="0" w:color="auto"/>
        <w:left w:val="none" w:sz="0" w:space="0" w:color="auto"/>
        <w:bottom w:val="none" w:sz="0" w:space="0" w:color="auto"/>
        <w:right w:val="none" w:sz="0" w:space="0" w:color="auto"/>
      </w:divBdr>
    </w:div>
    <w:div w:id="747728484">
      <w:bodyDiv w:val="1"/>
      <w:marLeft w:val="0"/>
      <w:marRight w:val="0"/>
      <w:marTop w:val="0"/>
      <w:marBottom w:val="0"/>
      <w:divBdr>
        <w:top w:val="none" w:sz="0" w:space="0" w:color="auto"/>
        <w:left w:val="none" w:sz="0" w:space="0" w:color="auto"/>
        <w:bottom w:val="none" w:sz="0" w:space="0" w:color="auto"/>
        <w:right w:val="none" w:sz="0" w:space="0" w:color="auto"/>
      </w:divBdr>
    </w:div>
    <w:div w:id="824664401">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882866062">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910965814">
      <w:bodyDiv w:val="1"/>
      <w:marLeft w:val="0"/>
      <w:marRight w:val="0"/>
      <w:marTop w:val="0"/>
      <w:marBottom w:val="0"/>
      <w:divBdr>
        <w:top w:val="none" w:sz="0" w:space="0" w:color="auto"/>
        <w:left w:val="none" w:sz="0" w:space="0" w:color="auto"/>
        <w:bottom w:val="none" w:sz="0" w:space="0" w:color="auto"/>
        <w:right w:val="none" w:sz="0" w:space="0" w:color="auto"/>
      </w:divBdr>
    </w:div>
    <w:div w:id="952589604">
      <w:bodyDiv w:val="1"/>
      <w:marLeft w:val="0"/>
      <w:marRight w:val="0"/>
      <w:marTop w:val="0"/>
      <w:marBottom w:val="0"/>
      <w:divBdr>
        <w:top w:val="none" w:sz="0" w:space="0" w:color="auto"/>
        <w:left w:val="none" w:sz="0" w:space="0" w:color="auto"/>
        <w:bottom w:val="none" w:sz="0" w:space="0" w:color="auto"/>
        <w:right w:val="none" w:sz="0" w:space="0" w:color="auto"/>
      </w:divBdr>
    </w:div>
    <w:div w:id="976108507">
      <w:bodyDiv w:val="1"/>
      <w:marLeft w:val="0"/>
      <w:marRight w:val="0"/>
      <w:marTop w:val="0"/>
      <w:marBottom w:val="0"/>
      <w:divBdr>
        <w:top w:val="none" w:sz="0" w:space="0" w:color="auto"/>
        <w:left w:val="none" w:sz="0" w:space="0" w:color="auto"/>
        <w:bottom w:val="none" w:sz="0" w:space="0" w:color="auto"/>
        <w:right w:val="none" w:sz="0" w:space="0" w:color="auto"/>
      </w:divBdr>
    </w:div>
    <w:div w:id="1031490596">
      <w:bodyDiv w:val="1"/>
      <w:marLeft w:val="0"/>
      <w:marRight w:val="0"/>
      <w:marTop w:val="0"/>
      <w:marBottom w:val="0"/>
      <w:divBdr>
        <w:top w:val="none" w:sz="0" w:space="0" w:color="auto"/>
        <w:left w:val="none" w:sz="0" w:space="0" w:color="auto"/>
        <w:bottom w:val="none" w:sz="0" w:space="0" w:color="auto"/>
        <w:right w:val="none" w:sz="0" w:space="0" w:color="auto"/>
      </w:divBdr>
    </w:div>
    <w:div w:id="1037125399">
      <w:bodyDiv w:val="1"/>
      <w:marLeft w:val="0"/>
      <w:marRight w:val="0"/>
      <w:marTop w:val="0"/>
      <w:marBottom w:val="0"/>
      <w:divBdr>
        <w:top w:val="none" w:sz="0" w:space="0" w:color="auto"/>
        <w:left w:val="none" w:sz="0" w:space="0" w:color="auto"/>
        <w:bottom w:val="none" w:sz="0" w:space="0" w:color="auto"/>
        <w:right w:val="none" w:sz="0" w:space="0" w:color="auto"/>
      </w:divBdr>
    </w:div>
    <w:div w:id="1042629382">
      <w:bodyDiv w:val="1"/>
      <w:marLeft w:val="0"/>
      <w:marRight w:val="0"/>
      <w:marTop w:val="0"/>
      <w:marBottom w:val="0"/>
      <w:divBdr>
        <w:top w:val="none" w:sz="0" w:space="0" w:color="auto"/>
        <w:left w:val="none" w:sz="0" w:space="0" w:color="auto"/>
        <w:bottom w:val="none" w:sz="0" w:space="0" w:color="auto"/>
        <w:right w:val="none" w:sz="0" w:space="0" w:color="auto"/>
      </w:divBdr>
    </w:div>
    <w:div w:id="1084838034">
      <w:bodyDiv w:val="1"/>
      <w:marLeft w:val="0"/>
      <w:marRight w:val="0"/>
      <w:marTop w:val="0"/>
      <w:marBottom w:val="0"/>
      <w:divBdr>
        <w:top w:val="none" w:sz="0" w:space="0" w:color="auto"/>
        <w:left w:val="none" w:sz="0" w:space="0" w:color="auto"/>
        <w:bottom w:val="none" w:sz="0" w:space="0" w:color="auto"/>
        <w:right w:val="none" w:sz="0" w:space="0" w:color="auto"/>
      </w:divBdr>
    </w:div>
    <w:div w:id="1099759847">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182236218">
      <w:bodyDiv w:val="1"/>
      <w:marLeft w:val="0"/>
      <w:marRight w:val="0"/>
      <w:marTop w:val="0"/>
      <w:marBottom w:val="0"/>
      <w:divBdr>
        <w:top w:val="none" w:sz="0" w:space="0" w:color="auto"/>
        <w:left w:val="none" w:sz="0" w:space="0" w:color="auto"/>
        <w:bottom w:val="none" w:sz="0" w:space="0" w:color="auto"/>
        <w:right w:val="none" w:sz="0" w:space="0" w:color="auto"/>
      </w:divBdr>
    </w:div>
    <w:div w:id="1188179491">
      <w:bodyDiv w:val="1"/>
      <w:marLeft w:val="0"/>
      <w:marRight w:val="0"/>
      <w:marTop w:val="0"/>
      <w:marBottom w:val="0"/>
      <w:divBdr>
        <w:top w:val="none" w:sz="0" w:space="0" w:color="auto"/>
        <w:left w:val="none" w:sz="0" w:space="0" w:color="auto"/>
        <w:bottom w:val="none" w:sz="0" w:space="0" w:color="auto"/>
        <w:right w:val="none" w:sz="0" w:space="0" w:color="auto"/>
      </w:divBdr>
    </w:div>
    <w:div w:id="1205212425">
      <w:bodyDiv w:val="1"/>
      <w:marLeft w:val="0"/>
      <w:marRight w:val="0"/>
      <w:marTop w:val="0"/>
      <w:marBottom w:val="0"/>
      <w:divBdr>
        <w:top w:val="none" w:sz="0" w:space="0" w:color="auto"/>
        <w:left w:val="none" w:sz="0" w:space="0" w:color="auto"/>
        <w:bottom w:val="none" w:sz="0" w:space="0" w:color="auto"/>
        <w:right w:val="none" w:sz="0" w:space="0" w:color="auto"/>
      </w:divBdr>
    </w:div>
    <w:div w:id="1234698450">
      <w:bodyDiv w:val="1"/>
      <w:marLeft w:val="0"/>
      <w:marRight w:val="0"/>
      <w:marTop w:val="0"/>
      <w:marBottom w:val="0"/>
      <w:divBdr>
        <w:top w:val="none" w:sz="0" w:space="0" w:color="auto"/>
        <w:left w:val="none" w:sz="0" w:space="0" w:color="auto"/>
        <w:bottom w:val="none" w:sz="0" w:space="0" w:color="auto"/>
        <w:right w:val="none" w:sz="0" w:space="0" w:color="auto"/>
      </w:divBdr>
    </w:div>
    <w:div w:id="1261522728">
      <w:bodyDiv w:val="1"/>
      <w:marLeft w:val="0"/>
      <w:marRight w:val="0"/>
      <w:marTop w:val="0"/>
      <w:marBottom w:val="0"/>
      <w:divBdr>
        <w:top w:val="none" w:sz="0" w:space="0" w:color="auto"/>
        <w:left w:val="none" w:sz="0" w:space="0" w:color="auto"/>
        <w:bottom w:val="none" w:sz="0" w:space="0" w:color="auto"/>
        <w:right w:val="none" w:sz="0" w:space="0" w:color="auto"/>
      </w:divBdr>
    </w:div>
    <w:div w:id="1288731876">
      <w:bodyDiv w:val="1"/>
      <w:marLeft w:val="0"/>
      <w:marRight w:val="0"/>
      <w:marTop w:val="0"/>
      <w:marBottom w:val="0"/>
      <w:divBdr>
        <w:top w:val="none" w:sz="0" w:space="0" w:color="auto"/>
        <w:left w:val="none" w:sz="0" w:space="0" w:color="auto"/>
        <w:bottom w:val="none" w:sz="0" w:space="0" w:color="auto"/>
        <w:right w:val="none" w:sz="0" w:space="0" w:color="auto"/>
      </w:divBdr>
    </w:div>
    <w:div w:id="1291353272">
      <w:bodyDiv w:val="1"/>
      <w:marLeft w:val="0"/>
      <w:marRight w:val="0"/>
      <w:marTop w:val="0"/>
      <w:marBottom w:val="0"/>
      <w:divBdr>
        <w:top w:val="none" w:sz="0" w:space="0" w:color="auto"/>
        <w:left w:val="none" w:sz="0" w:space="0" w:color="auto"/>
        <w:bottom w:val="none" w:sz="0" w:space="0" w:color="auto"/>
        <w:right w:val="none" w:sz="0" w:space="0" w:color="auto"/>
      </w:divBdr>
    </w:div>
    <w:div w:id="1299266086">
      <w:bodyDiv w:val="1"/>
      <w:marLeft w:val="0"/>
      <w:marRight w:val="0"/>
      <w:marTop w:val="0"/>
      <w:marBottom w:val="0"/>
      <w:divBdr>
        <w:top w:val="none" w:sz="0" w:space="0" w:color="auto"/>
        <w:left w:val="none" w:sz="0" w:space="0" w:color="auto"/>
        <w:bottom w:val="none" w:sz="0" w:space="0" w:color="auto"/>
        <w:right w:val="none" w:sz="0" w:space="0" w:color="auto"/>
      </w:divBdr>
    </w:div>
    <w:div w:id="1328358720">
      <w:bodyDiv w:val="1"/>
      <w:marLeft w:val="0"/>
      <w:marRight w:val="0"/>
      <w:marTop w:val="0"/>
      <w:marBottom w:val="0"/>
      <w:divBdr>
        <w:top w:val="none" w:sz="0" w:space="0" w:color="auto"/>
        <w:left w:val="none" w:sz="0" w:space="0" w:color="auto"/>
        <w:bottom w:val="none" w:sz="0" w:space="0" w:color="auto"/>
        <w:right w:val="none" w:sz="0" w:space="0" w:color="auto"/>
      </w:divBdr>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452822222">
      <w:bodyDiv w:val="1"/>
      <w:marLeft w:val="0"/>
      <w:marRight w:val="0"/>
      <w:marTop w:val="0"/>
      <w:marBottom w:val="0"/>
      <w:divBdr>
        <w:top w:val="none" w:sz="0" w:space="0" w:color="auto"/>
        <w:left w:val="none" w:sz="0" w:space="0" w:color="auto"/>
        <w:bottom w:val="none" w:sz="0" w:space="0" w:color="auto"/>
        <w:right w:val="none" w:sz="0" w:space="0" w:color="auto"/>
      </w:divBdr>
    </w:div>
    <w:div w:id="1477604966">
      <w:bodyDiv w:val="1"/>
      <w:marLeft w:val="0"/>
      <w:marRight w:val="0"/>
      <w:marTop w:val="0"/>
      <w:marBottom w:val="0"/>
      <w:divBdr>
        <w:top w:val="none" w:sz="0" w:space="0" w:color="auto"/>
        <w:left w:val="none" w:sz="0" w:space="0" w:color="auto"/>
        <w:bottom w:val="none" w:sz="0" w:space="0" w:color="auto"/>
        <w:right w:val="none" w:sz="0" w:space="0" w:color="auto"/>
      </w:divBdr>
    </w:div>
    <w:div w:id="1482884304">
      <w:bodyDiv w:val="1"/>
      <w:marLeft w:val="0"/>
      <w:marRight w:val="0"/>
      <w:marTop w:val="0"/>
      <w:marBottom w:val="0"/>
      <w:divBdr>
        <w:top w:val="none" w:sz="0" w:space="0" w:color="auto"/>
        <w:left w:val="none" w:sz="0" w:space="0" w:color="auto"/>
        <w:bottom w:val="none" w:sz="0" w:space="0" w:color="auto"/>
        <w:right w:val="none" w:sz="0" w:space="0" w:color="auto"/>
      </w:divBdr>
    </w:div>
    <w:div w:id="1499803957">
      <w:bodyDiv w:val="1"/>
      <w:marLeft w:val="0"/>
      <w:marRight w:val="0"/>
      <w:marTop w:val="0"/>
      <w:marBottom w:val="0"/>
      <w:divBdr>
        <w:top w:val="none" w:sz="0" w:space="0" w:color="auto"/>
        <w:left w:val="none" w:sz="0" w:space="0" w:color="auto"/>
        <w:bottom w:val="none" w:sz="0" w:space="0" w:color="auto"/>
        <w:right w:val="none" w:sz="0" w:space="0" w:color="auto"/>
      </w:divBdr>
    </w:div>
    <w:div w:id="1505321473">
      <w:bodyDiv w:val="1"/>
      <w:marLeft w:val="0"/>
      <w:marRight w:val="0"/>
      <w:marTop w:val="0"/>
      <w:marBottom w:val="0"/>
      <w:divBdr>
        <w:top w:val="none" w:sz="0" w:space="0" w:color="auto"/>
        <w:left w:val="none" w:sz="0" w:space="0" w:color="auto"/>
        <w:bottom w:val="none" w:sz="0" w:space="0" w:color="auto"/>
        <w:right w:val="none" w:sz="0" w:space="0" w:color="auto"/>
      </w:divBdr>
    </w:div>
    <w:div w:id="1533494893">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2643295">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07808274">
      <w:bodyDiv w:val="1"/>
      <w:marLeft w:val="0"/>
      <w:marRight w:val="0"/>
      <w:marTop w:val="0"/>
      <w:marBottom w:val="0"/>
      <w:divBdr>
        <w:top w:val="none" w:sz="0" w:space="0" w:color="auto"/>
        <w:left w:val="none" w:sz="0" w:space="0" w:color="auto"/>
        <w:bottom w:val="none" w:sz="0" w:space="0" w:color="auto"/>
        <w:right w:val="none" w:sz="0" w:space="0" w:color="auto"/>
      </w:divBdr>
    </w:div>
    <w:div w:id="1676347502">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02823758">
      <w:bodyDiv w:val="1"/>
      <w:marLeft w:val="0"/>
      <w:marRight w:val="0"/>
      <w:marTop w:val="0"/>
      <w:marBottom w:val="0"/>
      <w:divBdr>
        <w:top w:val="none" w:sz="0" w:space="0" w:color="auto"/>
        <w:left w:val="none" w:sz="0" w:space="0" w:color="auto"/>
        <w:bottom w:val="none" w:sz="0" w:space="0" w:color="auto"/>
        <w:right w:val="none" w:sz="0" w:space="0" w:color="auto"/>
      </w:divBdr>
    </w:div>
    <w:div w:id="1748653147">
      <w:bodyDiv w:val="1"/>
      <w:marLeft w:val="0"/>
      <w:marRight w:val="0"/>
      <w:marTop w:val="0"/>
      <w:marBottom w:val="0"/>
      <w:divBdr>
        <w:top w:val="none" w:sz="0" w:space="0" w:color="auto"/>
        <w:left w:val="none" w:sz="0" w:space="0" w:color="auto"/>
        <w:bottom w:val="none" w:sz="0" w:space="0" w:color="auto"/>
        <w:right w:val="none" w:sz="0" w:space="0" w:color="auto"/>
      </w:divBdr>
    </w:div>
    <w:div w:id="1754929742">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800804205">
      <w:bodyDiv w:val="1"/>
      <w:marLeft w:val="0"/>
      <w:marRight w:val="0"/>
      <w:marTop w:val="0"/>
      <w:marBottom w:val="0"/>
      <w:divBdr>
        <w:top w:val="none" w:sz="0" w:space="0" w:color="auto"/>
        <w:left w:val="none" w:sz="0" w:space="0" w:color="auto"/>
        <w:bottom w:val="none" w:sz="0" w:space="0" w:color="auto"/>
        <w:right w:val="none" w:sz="0" w:space="0" w:color="auto"/>
      </w:divBdr>
    </w:div>
    <w:div w:id="1802189296">
      <w:bodyDiv w:val="1"/>
      <w:marLeft w:val="0"/>
      <w:marRight w:val="0"/>
      <w:marTop w:val="0"/>
      <w:marBottom w:val="0"/>
      <w:divBdr>
        <w:top w:val="none" w:sz="0" w:space="0" w:color="auto"/>
        <w:left w:val="none" w:sz="0" w:space="0" w:color="auto"/>
        <w:bottom w:val="none" w:sz="0" w:space="0" w:color="auto"/>
        <w:right w:val="none" w:sz="0" w:space="0" w:color="auto"/>
      </w:divBdr>
    </w:div>
    <w:div w:id="1827480070">
      <w:bodyDiv w:val="1"/>
      <w:marLeft w:val="0"/>
      <w:marRight w:val="0"/>
      <w:marTop w:val="0"/>
      <w:marBottom w:val="0"/>
      <w:divBdr>
        <w:top w:val="none" w:sz="0" w:space="0" w:color="auto"/>
        <w:left w:val="none" w:sz="0" w:space="0" w:color="auto"/>
        <w:bottom w:val="none" w:sz="0" w:space="0" w:color="auto"/>
        <w:right w:val="none" w:sz="0" w:space="0" w:color="auto"/>
      </w:divBdr>
    </w:div>
    <w:div w:id="1837375688">
      <w:bodyDiv w:val="1"/>
      <w:marLeft w:val="0"/>
      <w:marRight w:val="0"/>
      <w:marTop w:val="0"/>
      <w:marBottom w:val="0"/>
      <w:divBdr>
        <w:top w:val="none" w:sz="0" w:space="0" w:color="auto"/>
        <w:left w:val="none" w:sz="0" w:space="0" w:color="auto"/>
        <w:bottom w:val="none" w:sz="0" w:space="0" w:color="auto"/>
        <w:right w:val="none" w:sz="0" w:space="0" w:color="auto"/>
      </w:divBdr>
    </w:div>
    <w:div w:id="1987582562">
      <w:bodyDiv w:val="1"/>
      <w:marLeft w:val="0"/>
      <w:marRight w:val="0"/>
      <w:marTop w:val="0"/>
      <w:marBottom w:val="0"/>
      <w:divBdr>
        <w:top w:val="none" w:sz="0" w:space="0" w:color="auto"/>
        <w:left w:val="none" w:sz="0" w:space="0" w:color="auto"/>
        <w:bottom w:val="none" w:sz="0" w:space="0" w:color="auto"/>
        <w:right w:val="none" w:sz="0" w:space="0" w:color="auto"/>
      </w:divBdr>
    </w:div>
    <w:div w:id="1987783073">
      <w:bodyDiv w:val="1"/>
      <w:marLeft w:val="0"/>
      <w:marRight w:val="0"/>
      <w:marTop w:val="0"/>
      <w:marBottom w:val="0"/>
      <w:divBdr>
        <w:top w:val="none" w:sz="0" w:space="0" w:color="auto"/>
        <w:left w:val="none" w:sz="0" w:space="0" w:color="auto"/>
        <w:bottom w:val="none" w:sz="0" w:space="0" w:color="auto"/>
        <w:right w:val="none" w:sz="0" w:space="0" w:color="auto"/>
      </w:divBdr>
    </w:div>
    <w:div w:id="21215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9148EF1BBCF441A75C540855F2F1D1" ma:contentTypeVersion="15" ma:contentTypeDescription="Create a new document." ma:contentTypeScope="" ma:versionID="34ef87c58915226aca461b53f6e8675a">
  <xsd:schema xmlns:xsd="http://www.w3.org/2001/XMLSchema" xmlns:xs="http://www.w3.org/2001/XMLSchema" xmlns:p="http://schemas.microsoft.com/office/2006/metadata/properties" xmlns:ns2="f66e60ea-cef1-4c7e-86fa-6189bb66ab2a" xmlns:ns3="6dc0083f-28f9-469d-ae6c-bc3f5fadf522" targetNamespace="http://schemas.microsoft.com/office/2006/metadata/properties" ma:root="true" ma:fieldsID="a6470a0f30f3c0ead87b4b6996b3f760" ns2:_="" ns3:_="">
    <xsd:import namespace="f66e60ea-cef1-4c7e-86fa-6189bb66ab2a"/>
    <xsd:import namespace="6dc0083f-28f9-469d-ae6c-bc3f5fadf52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e60ea-cef1-4c7e-86fa-6189bb66a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1ad4de-b9f6-4bfd-ad28-5e108fd9a1c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c0083f-28f9-469d-ae6c-bc3f5fadf5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a9c6b-967d-433a-81e0-8a974f2b4feb}" ma:internalName="TaxCatchAll" ma:showField="CatchAllData" ma:web="6dc0083f-28f9-469d-ae6c-bc3f5fadf5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dc0083f-28f9-469d-ae6c-bc3f5fadf522" xsi:nil="true"/>
    <lcf76f155ced4ddcb4097134ff3c332f xmlns="f66e60ea-cef1-4c7e-86fa-6189bb66ab2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17D4F6-472A-4F55-A36C-BFFD10370914}">
  <ds:schemaRefs>
    <ds:schemaRef ds:uri="http://schemas.openxmlformats.org/officeDocument/2006/bibliography"/>
  </ds:schemaRefs>
</ds:datastoreItem>
</file>

<file path=customXml/itemProps2.xml><?xml version="1.0" encoding="utf-8"?>
<ds:datastoreItem xmlns:ds="http://schemas.openxmlformats.org/officeDocument/2006/customXml" ds:itemID="{8D4622DE-DA59-485E-B4C1-DE7E5F973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e60ea-cef1-4c7e-86fa-6189bb66ab2a"/>
    <ds:schemaRef ds:uri="6dc0083f-28f9-469d-ae6c-bc3f5fadf5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CDD435-D530-43E6-ADBD-D4E9ADE405C1}">
  <ds:schemaRefs>
    <ds:schemaRef ds:uri="http://schemas.microsoft.com/office/2006/metadata/properties"/>
    <ds:schemaRef ds:uri="http://schemas.microsoft.com/office/infopath/2007/PartnerControls"/>
    <ds:schemaRef ds:uri="6dc0083f-28f9-469d-ae6c-bc3f5fadf522"/>
    <ds:schemaRef ds:uri="f66e60ea-cef1-4c7e-86fa-6189bb66ab2a"/>
  </ds:schemaRefs>
</ds:datastoreItem>
</file>

<file path=customXml/itemProps4.xml><?xml version="1.0" encoding="utf-8"?>
<ds:datastoreItem xmlns:ds="http://schemas.openxmlformats.org/officeDocument/2006/customXml" ds:itemID="{BC126680-700B-458E-99BB-3ABB924D28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3213</Words>
  <Characters>18316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Requirements Management Plan Template</vt:lpstr>
    </vt:vector>
  </TitlesOfParts>
  <Manager>Mary Winkley</Manager>
  <Company>CPD</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 Template</dc:title>
  <dc:subject>Word Template</dc:subject>
  <dc:creator>Shawn Nguyen;Rob Peterson</dc:creator>
  <cp:lastModifiedBy>Rakshitha S A</cp:lastModifiedBy>
  <cp:revision>7</cp:revision>
  <cp:lastPrinted>2014-05-09T22:59:00Z</cp:lastPrinted>
  <dcterms:created xsi:type="dcterms:W3CDTF">2024-11-13T13:38:00Z</dcterms:created>
  <dcterms:modified xsi:type="dcterms:W3CDTF">2024-11-13T14:22:00Z</dcterms:modified>
  <cp:category>TEMPLATE;Requirements</cp:category>
  <dc:language>CPD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0x010100CC9148EF1BBCF441A75C540855F2F1D1</vt:lpwstr>
  </property>
  <property fmtid="{D5CDD505-2E9C-101B-9397-08002B2CF9AE}" pid="3" name="MediaServiceImageTags">
    <vt:lpwstr/>
  </property>
</Properties>
</file>