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60325C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употребе функционалности преглед оброка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181BFC6D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Радован Јеврић 2021/0138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5A236BF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Радован Јеврић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4A4C77CD" w14:textId="72405F02" w:rsidR="001A11BF" w:rsidRPr="001A11BF" w:rsidRDefault="001A11BF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r w:rsidRPr="001A11BF">
        <w:rPr>
          <w:rFonts w:ascii="Times New Roman" w:hAnsi="Times New Roman" w:cs="Times New Roman"/>
        </w:rPr>
        <w:fldChar w:fldCharType="begin"/>
      </w:r>
      <w:r w:rsidRPr="001A11BF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1A11BF">
        <w:rPr>
          <w:rFonts w:ascii="Times New Roman" w:hAnsi="Times New Roman" w:cs="Times New Roman"/>
        </w:rPr>
        <w:fldChar w:fldCharType="separate"/>
      </w:r>
      <w:hyperlink w:anchor="_Toc160708870" w:history="1">
        <w:r w:rsidRPr="001A11BF">
          <w:rPr>
            <w:rStyle w:val="Hyperlink"/>
            <w:rFonts w:ascii="Times New Roman" w:hAnsi="Times New Roman" w:cs="Times New Roman"/>
            <w:noProof/>
          </w:rPr>
          <w:t>1. Увод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_Toc160708870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9CDE78" w14:textId="0134AF15" w:rsidR="001A11BF" w:rsidRPr="001A11BF" w:rsidRDefault="001A11BF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1" w:history="1">
        <w:r w:rsidRPr="001A11BF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_Toc160708871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0F8A1F" w14:textId="2FD8D92B" w:rsidR="001A11BF" w:rsidRPr="001A11BF" w:rsidRDefault="001A11BF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2" w:history="1">
        <w:r w:rsidRPr="001A11BF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_Toc160708872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3289B8" w14:textId="5C757AA9" w:rsidR="001A11BF" w:rsidRPr="001A11BF" w:rsidRDefault="001A11BF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3" w:history="1">
        <w:r w:rsidRPr="001A11BF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_Toc160708873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DA5C77" w14:textId="7FE4C4F1" w:rsidR="001A11BF" w:rsidRPr="001A11BF" w:rsidRDefault="001A11BF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4" w:history="1">
        <w:r w:rsidRPr="001A11BF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_Toc160708874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1A2E8C" w14:textId="52A3DF38" w:rsidR="001A11BF" w:rsidRPr="001A11BF" w:rsidRDefault="001A11BF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5" w:history="1">
        <w:r w:rsidRPr="001A11BF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_Toc160708875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78B1A9" w14:textId="5B2F3882" w:rsidR="001A11BF" w:rsidRPr="001A11BF" w:rsidRDefault="001A11BF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6" w:history="1">
        <w:r w:rsidRPr="001A11BF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_Toc160708876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448387" w14:textId="010A9D81" w:rsidR="001A11BF" w:rsidRPr="001A11BF" w:rsidRDefault="001A11BF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7" w:history="1">
        <w:r w:rsidRPr="001A11BF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_Toc160708877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76916E" w14:textId="00C94CAE" w:rsidR="001A11BF" w:rsidRPr="001A11BF" w:rsidRDefault="001A11B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8" w:history="1">
        <w:r w:rsidRPr="001A11BF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_Toc160708878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B61C6D" w14:textId="28721F8F" w:rsidR="001A11BF" w:rsidRPr="001A11BF" w:rsidRDefault="001A11B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79" w:history="1">
        <w:r w:rsidRPr="001A11BF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_Toc160708879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3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6D57FD" w14:textId="2B455701" w:rsidR="001A11BF" w:rsidRPr="001A11BF" w:rsidRDefault="001A11B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60708880" w:history="1">
        <w:r w:rsidRPr="001A11BF">
          <w:rPr>
            <w:rStyle w:val="Hyperlink"/>
            <w:rFonts w:ascii="Times New Roman" w:hAnsi="Times New Roman" w:cs="Times New Roman"/>
            <w:noProof/>
          </w:rPr>
          <w:t>2.3.3. Последице</w:t>
        </w:r>
        <w:r w:rsidRPr="001A11BF">
          <w:rPr>
            <w:rFonts w:ascii="Times New Roman" w:hAnsi="Times New Roman" w:cs="Times New Roman"/>
            <w:noProof/>
            <w:webHidden/>
          </w:rPr>
          <w:tab/>
        </w:r>
        <w:r w:rsidRPr="001A11BF">
          <w:rPr>
            <w:rFonts w:ascii="Times New Roman" w:hAnsi="Times New Roman" w:cs="Times New Roman"/>
            <w:noProof/>
            <w:webHidden/>
          </w:rPr>
          <w:fldChar w:fldCharType="begin"/>
        </w:r>
        <w:r w:rsidRPr="001A11BF">
          <w:rPr>
            <w:rFonts w:ascii="Times New Roman" w:hAnsi="Times New Roman" w:cs="Times New Roman"/>
            <w:noProof/>
            <w:webHidden/>
          </w:rPr>
          <w:instrText xml:space="preserve"> PAGEREF _Toc160708880 \h </w:instrText>
        </w:r>
        <w:r w:rsidRPr="001A11BF">
          <w:rPr>
            <w:rFonts w:ascii="Times New Roman" w:hAnsi="Times New Roman" w:cs="Times New Roman"/>
            <w:noProof/>
            <w:webHidden/>
          </w:rPr>
        </w:r>
        <w:r w:rsidRPr="001A11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60015B">
          <w:rPr>
            <w:rFonts w:ascii="Times New Roman" w:hAnsi="Times New Roman" w:cs="Times New Roman"/>
            <w:noProof/>
            <w:webHidden/>
          </w:rPr>
          <w:t>4</w:t>
        </w:r>
        <w:r w:rsidRPr="001A11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3BD56F4F" w:rsidR="001A11BF" w:rsidRDefault="001A11BF" w:rsidP="001A11BF">
      <w:pPr>
        <w:pStyle w:val="a0"/>
        <w:rPr>
          <w:sz w:val="40"/>
        </w:rPr>
      </w:pPr>
      <w:r w:rsidRPr="001A11BF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708870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708871"/>
      <w:r>
        <w:t>Резиме</w:t>
      </w:r>
      <w:bookmarkEnd w:id="1"/>
    </w:p>
    <w:p w14:paraId="660EBF4F" w14:textId="4806EA61" w:rsidR="006B3423" w:rsidRDefault="006E0BDE" w:rsidP="006E0BDE">
      <w:pPr>
        <w:pStyle w:val="a0"/>
      </w:pPr>
      <w:r>
        <w:t>Дефинисање сценарија употребе при прегледу оброка</w:t>
      </w:r>
    </w:p>
    <w:p w14:paraId="2BE705A7" w14:textId="67AFCE3C" w:rsidR="006B3423" w:rsidRDefault="006B3423" w:rsidP="006B3423">
      <w:pPr>
        <w:pStyle w:val="1"/>
      </w:pPr>
      <w:bookmarkStart w:id="2" w:name="_Toc160708872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708873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708874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708875"/>
      <w:r>
        <w:t>Кратак опис</w:t>
      </w:r>
      <w:bookmarkEnd w:id="5"/>
    </w:p>
    <w:p w14:paraId="2B129E4C" w14:textId="4528053F" w:rsidR="00535166" w:rsidRDefault="00535166" w:rsidP="00535166">
      <w:pPr>
        <w:pStyle w:val="a0"/>
      </w:pPr>
      <w:r>
        <w:t>Корисник може да прегледа неке карактеристике оброка, као што је нпр. број калорија у оброку, количина хранљивих материја (протеини, масти, шећери). Такође може да види и количину у грамима колико оброк износи, као и још неке статистике.</w:t>
      </w:r>
    </w:p>
    <w:p w14:paraId="5468DF98" w14:textId="120FD9D3" w:rsidR="00535166" w:rsidRDefault="00535166" w:rsidP="00535166">
      <w:pPr>
        <w:pStyle w:val="1"/>
      </w:pPr>
      <w:bookmarkStart w:id="6" w:name="_Toc160708876"/>
      <w:r>
        <w:t>Предуслови</w:t>
      </w:r>
      <w:bookmarkEnd w:id="6"/>
    </w:p>
    <w:p w14:paraId="5648D6CE" w14:textId="3CAAD25E" w:rsidR="00535166" w:rsidRDefault="00535166" w:rsidP="00535166">
      <w:pPr>
        <w:pStyle w:val="a0"/>
      </w:pPr>
      <w:r>
        <w:t>Корисник да би уопште могао да види оброк он мора да се налази на страници плана, а да би се нашао на страници плана мора бити улогован.</w:t>
      </w:r>
    </w:p>
    <w:p w14:paraId="5EBB864F" w14:textId="2A75F8CF" w:rsidR="00535166" w:rsidRDefault="00535166" w:rsidP="00535166">
      <w:pPr>
        <w:pStyle w:val="1"/>
      </w:pPr>
      <w:bookmarkStart w:id="7" w:name="_Toc160708877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708878"/>
      <w:r>
        <w:t>Главни сценарио</w:t>
      </w:r>
      <w:bookmarkEnd w:id="8"/>
    </w:p>
    <w:p w14:paraId="6D77257E" w14:textId="4CEDB099" w:rsidR="00535166" w:rsidRDefault="00535166" w:rsidP="00082C6D">
      <w:pPr>
        <w:pStyle w:val="a0"/>
        <w:numPr>
          <w:ilvl w:val="0"/>
          <w:numId w:val="6"/>
        </w:numPr>
      </w:pPr>
      <w:r>
        <w:t xml:space="preserve">Корисник </w:t>
      </w:r>
      <w:r w:rsidR="00082C6D">
        <w:t>кликће одговарајућу слику оброка на плану.</w:t>
      </w:r>
    </w:p>
    <w:p w14:paraId="76F66A42" w14:textId="2C8A9C40" w:rsidR="00082C6D" w:rsidRDefault="00082C6D" w:rsidP="00082C6D">
      <w:pPr>
        <w:pStyle w:val="a0"/>
        <w:numPr>
          <w:ilvl w:val="0"/>
          <w:numId w:val="6"/>
        </w:numPr>
      </w:pPr>
      <w:r>
        <w:t>Систем дохвата из базе податке о том оброку за тог корисника као и све друге потребне информације</w:t>
      </w:r>
    </w:p>
    <w:p w14:paraId="3C2CCC8B" w14:textId="36FDEEF0" w:rsidR="00082C6D" w:rsidRDefault="00082C6D" w:rsidP="00082C6D">
      <w:pPr>
        <w:pStyle w:val="a0"/>
        <w:numPr>
          <w:ilvl w:val="0"/>
          <w:numId w:val="6"/>
        </w:numPr>
      </w:pPr>
      <w:r>
        <w:t>На истој страници се са отвара нови контејнер који садржи информације.</w:t>
      </w:r>
    </w:p>
    <w:p w14:paraId="0AE30947" w14:textId="3B353E0E" w:rsidR="00082C6D" w:rsidRDefault="00082C6D" w:rsidP="00082C6D">
      <w:pPr>
        <w:pStyle w:val="a0"/>
        <w:numPr>
          <w:ilvl w:val="0"/>
          <w:numId w:val="6"/>
        </w:numPr>
      </w:pPr>
      <w:r>
        <w:t>Уколико корисник опет кликне на неки други оброк случај коришћења се враћа на корак 2.</w:t>
      </w:r>
    </w:p>
    <w:p w14:paraId="31D0D3CB" w14:textId="5C04FB7A" w:rsidR="00082C6D" w:rsidRDefault="00082C6D" w:rsidP="00082C6D">
      <w:pPr>
        <w:pStyle w:val="2"/>
      </w:pPr>
      <w:bookmarkStart w:id="9" w:name="_Toc160708879"/>
      <w:r>
        <w:t>Алтернативни ток 1</w:t>
      </w:r>
      <w:bookmarkEnd w:id="9"/>
    </w:p>
    <w:p w14:paraId="1D59BE5E" w14:textId="43A59D6F" w:rsidR="00082C6D" w:rsidRDefault="00082C6D" w:rsidP="00082C6D">
      <w:pPr>
        <w:pStyle w:val="a0"/>
        <w:rPr>
          <w:lang w:val="en-US"/>
        </w:rPr>
      </w:pPr>
      <w:r>
        <w:t xml:space="preserve">Уколико корисник у кораку 4 клике </w:t>
      </w:r>
      <w:r>
        <w:rPr>
          <w:lang w:val="sr-Latn-RS"/>
        </w:rPr>
        <w:t>x</w:t>
      </w:r>
      <w:r>
        <w:t>, контејнер се затвара и случај коришћења се враћа на корак 1.</w:t>
      </w:r>
    </w:p>
    <w:p w14:paraId="3F2811C5" w14:textId="5C6F92B4" w:rsidR="001A11BF" w:rsidRDefault="001A11BF" w:rsidP="001A11BF">
      <w:pPr>
        <w:pStyle w:val="2"/>
      </w:pPr>
      <w:bookmarkStart w:id="10" w:name="_Toc160708880"/>
      <w:r>
        <w:lastRenderedPageBreak/>
        <w:t>Последице</w:t>
      </w:r>
      <w:bookmarkEnd w:id="10"/>
    </w:p>
    <w:p w14:paraId="42CCEBE6" w14:textId="019F952E" w:rsidR="001A11BF" w:rsidRPr="001A11BF" w:rsidRDefault="001A11BF" w:rsidP="00082C6D">
      <w:pPr>
        <w:pStyle w:val="a0"/>
      </w:pPr>
      <w:r>
        <w:t>Корисник види преглед тог оброка, пошто се подаци само читају нема промена у бази.</w:t>
      </w:r>
    </w:p>
    <w:sectPr w:rsidR="001A11BF" w:rsidRPr="001A11BF" w:rsidSect="00AB059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BE773" w14:textId="77777777" w:rsidR="00AB0598" w:rsidRDefault="00AB0598" w:rsidP="0060015B">
      <w:pPr>
        <w:spacing w:after="0" w:line="240" w:lineRule="auto"/>
      </w:pPr>
      <w:r>
        <w:separator/>
      </w:r>
    </w:p>
  </w:endnote>
  <w:endnote w:type="continuationSeparator" w:id="0">
    <w:p w14:paraId="189478E4" w14:textId="77777777" w:rsidR="00AB0598" w:rsidRDefault="00AB0598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E31D5" w14:textId="77777777" w:rsidR="00AB0598" w:rsidRDefault="00AB0598" w:rsidP="0060015B">
      <w:pPr>
        <w:spacing w:after="0" w:line="240" w:lineRule="auto"/>
      </w:pPr>
      <w:r>
        <w:separator/>
      </w:r>
    </w:p>
  </w:footnote>
  <w:footnote w:type="continuationSeparator" w:id="0">
    <w:p w14:paraId="3A73A3CD" w14:textId="77777777" w:rsidR="00AB0598" w:rsidRDefault="00AB0598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0315798">
    <w:abstractNumId w:val="3"/>
  </w:num>
  <w:num w:numId="2" w16cid:durableId="1988197929">
    <w:abstractNumId w:val="4"/>
  </w:num>
  <w:num w:numId="3" w16cid:durableId="598947226">
    <w:abstractNumId w:val="2"/>
  </w:num>
  <w:num w:numId="4" w16cid:durableId="330763967">
    <w:abstractNumId w:val="0"/>
  </w:num>
  <w:num w:numId="5" w16cid:durableId="1670012433">
    <w:abstractNumId w:val="6"/>
  </w:num>
  <w:num w:numId="6" w16cid:durableId="1623148962">
    <w:abstractNumId w:val="1"/>
  </w:num>
  <w:num w:numId="7" w16cid:durableId="1220020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A11BF"/>
    <w:rsid w:val="00205085"/>
    <w:rsid w:val="00237548"/>
    <w:rsid w:val="00341695"/>
    <w:rsid w:val="00451345"/>
    <w:rsid w:val="00535166"/>
    <w:rsid w:val="0060015B"/>
    <w:rsid w:val="006B3423"/>
    <w:rsid w:val="006E0BDE"/>
    <w:rsid w:val="008E3711"/>
    <w:rsid w:val="00A02400"/>
    <w:rsid w:val="00A6231D"/>
    <w:rsid w:val="00AB0598"/>
    <w:rsid w:val="00B639F8"/>
    <w:rsid w:val="00DC1418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B05342-8651-4642-9509-B2B84A7A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5</cp:revision>
  <dcterms:created xsi:type="dcterms:W3CDTF">2024-03-07T11:16:00Z</dcterms:created>
  <dcterms:modified xsi:type="dcterms:W3CDTF">2024-03-07T12:03:00Z</dcterms:modified>
</cp:coreProperties>
</file>