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315A6" w14:textId="461375BA" w:rsidR="00390204" w:rsidRPr="00390204" w:rsidRDefault="00390204">
      <w:pPr>
        <w:rPr>
          <w:b/>
          <w:bCs/>
          <w:sz w:val="32"/>
          <w:szCs w:val="32"/>
          <w:u w:val="single"/>
        </w:rPr>
      </w:pPr>
      <w:r w:rsidRPr="00390204">
        <w:rPr>
          <w:b/>
          <w:bCs/>
          <w:sz w:val="32"/>
          <w:szCs w:val="32"/>
          <w:u w:val="single"/>
        </w:rPr>
        <w:t>5.Git-HOL</w:t>
      </w:r>
    </w:p>
    <w:p w14:paraId="31FD0035" w14:textId="5CFF7015" w:rsidR="00390204" w:rsidRPr="00390204" w:rsidRDefault="00390204">
      <w:pPr>
        <w:rPr>
          <w:b/>
          <w:bCs/>
          <w:sz w:val="32"/>
          <w:szCs w:val="32"/>
          <w:u w:val="single"/>
        </w:rPr>
      </w:pPr>
      <w:r w:rsidRPr="00390204">
        <w:rPr>
          <w:b/>
          <w:bCs/>
          <w:sz w:val="32"/>
          <w:szCs w:val="32"/>
          <w:u w:val="single"/>
        </w:rPr>
        <w:t>Objectives:</w:t>
      </w:r>
    </w:p>
    <w:p w14:paraId="4DF9D8CE" w14:textId="04FF304E" w:rsidR="00390204" w:rsidRDefault="00390204">
      <w:r w:rsidRPr="00390204">
        <w:rPr>
          <w:b/>
          <w:bCs/>
        </w:rPr>
        <w:t>Clean up and Push Back to Remote Git:</w:t>
      </w:r>
      <w:r w:rsidRPr="00390204">
        <w:br/>
        <w:t>Cleaning up a Git repository involves removing unwanted branches, merging necessary changes, and ensuring the working directory is clean. After cleanup, you sync with the remote by pulling the latest changes and then pushing your updated code. This ensures both local and remote repositories stay consistent and up to date.</w:t>
      </w:r>
    </w:p>
    <w:p w14:paraId="33D46C41" w14:textId="77777777" w:rsidR="00390204" w:rsidRDefault="00390204"/>
    <w:p w14:paraId="643C7217" w14:textId="6B5C6FCD" w:rsidR="00390204" w:rsidRDefault="00390204">
      <w:pPr>
        <w:rPr>
          <w:b/>
          <w:bCs/>
          <w:sz w:val="28"/>
          <w:szCs w:val="28"/>
          <w:u w:val="single"/>
        </w:rPr>
      </w:pPr>
      <w:r w:rsidRPr="00390204">
        <w:rPr>
          <w:b/>
          <w:bCs/>
          <w:sz w:val="28"/>
          <w:szCs w:val="28"/>
          <w:u w:val="single"/>
        </w:rPr>
        <w:t>Git Commands:</w:t>
      </w:r>
    </w:p>
    <w:p w14:paraId="4EC5614A" w14:textId="36D254A7" w:rsidR="00390204" w:rsidRDefault="00390204">
      <w:pPr>
        <w:rPr>
          <w:b/>
          <w:bCs/>
          <w:sz w:val="28"/>
          <w:szCs w:val="28"/>
          <w:u w:val="single"/>
        </w:rPr>
      </w:pPr>
      <w:r w:rsidRPr="00390204">
        <w:rPr>
          <w:b/>
          <w:bCs/>
          <w:sz w:val="28"/>
          <w:szCs w:val="28"/>
          <w:u w:val="single"/>
        </w:rPr>
        <w:drawing>
          <wp:inline distT="0" distB="0" distL="0" distR="0" wp14:anchorId="3E065453" wp14:editId="372A0591">
            <wp:extent cx="5731510" cy="4102735"/>
            <wp:effectExtent l="0" t="0" r="2540" b="0"/>
            <wp:docPr id="125358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586211" name=""/>
                    <pic:cNvPicPr/>
                  </pic:nvPicPr>
                  <pic:blipFill>
                    <a:blip r:embed="rId4"/>
                    <a:stretch>
                      <a:fillRect/>
                    </a:stretch>
                  </pic:blipFill>
                  <pic:spPr>
                    <a:xfrm>
                      <a:off x="0" y="0"/>
                      <a:ext cx="5731510" cy="4102735"/>
                    </a:xfrm>
                    <a:prstGeom prst="rect">
                      <a:avLst/>
                    </a:prstGeom>
                  </pic:spPr>
                </pic:pic>
              </a:graphicData>
            </a:graphic>
          </wp:inline>
        </w:drawing>
      </w:r>
    </w:p>
    <w:p w14:paraId="5D0C035A" w14:textId="3631F1B7" w:rsidR="00390204" w:rsidRPr="00390204" w:rsidRDefault="00390204" w:rsidP="00390204">
      <w:pPr>
        <w:rPr>
          <w:sz w:val="28"/>
          <w:szCs w:val="28"/>
        </w:rPr>
      </w:pPr>
      <w:r w:rsidRPr="00390204">
        <w:rPr>
          <w:sz w:val="28"/>
          <w:szCs w:val="28"/>
        </w:rPr>
        <w:lastRenderedPageBreak/>
        <w:drawing>
          <wp:inline distT="0" distB="0" distL="0" distR="0" wp14:anchorId="3512CC81" wp14:editId="0A5EE762">
            <wp:extent cx="5731510" cy="3044825"/>
            <wp:effectExtent l="0" t="0" r="2540" b="3175"/>
            <wp:docPr id="199744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42151" name=""/>
                    <pic:cNvPicPr/>
                  </pic:nvPicPr>
                  <pic:blipFill>
                    <a:blip r:embed="rId5"/>
                    <a:stretch>
                      <a:fillRect/>
                    </a:stretch>
                  </pic:blipFill>
                  <pic:spPr>
                    <a:xfrm>
                      <a:off x="0" y="0"/>
                      <a:ext cx="5731510" cy="3044825"/>
                    </a:xfrm>
                    <a:prstGeom prst="rect">
                      <a:avLst/>
                    </a:prstGeom>
                  </pic:spPr>
                </pic:pic>
              </a:graphicData>
            </a:graphic>
          </wp:inline>
        </w:drawing>
      </w:r>
    </w:p>
    <w:sectPr w:rsidR="00390204" w:rsidRPr="00390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204"/>
    <w:rsid w:val="00390204"/>
    <w:rsid w:val="00932E78"/>
    <w:rsid w:val="009A1793"/>
    <w:rsid w:val="00D84770"/>
    <w:rsid w:val="00E12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476E5D"/>
  <w15:chartTrackingRefBased/>
  <w15:docId w15:val="{FF1F6899-7CB2-4B13-9A61-969AEDC02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2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02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02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02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02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02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2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2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2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2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02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02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02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02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02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2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2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204"/>
    <w:rPr>
      <w:rFonts w:eastAsiaTheme="majorEastAsia" w:cstheme="majorBidi"/>
      <w:color w:val="272727" w:themeColor="text1" w:themeTint="D8"/>
    </w:rPr>
  </w:style>
  <w:style w:type="paragraph" w:styleId="Title">
    <w:name w:val="Title"/>
    <w:basedOn w:val="Normal"/>
    <w:next w:val="Normal"/>
    <w:link w:val="TitleChar"/>
    <w:uiPriority w:val="10"/>
    <w:qFormat/>
    <w:rsid w:val="003902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2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2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2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204"/>
    <w:pPr>
      <w:spacing w:before="160"/>
      <w:jc w:val="center"/>
    </w:pPr>
    <w:rPr>
      <w:i/>
      <w:iCs/>
      <w:color w:val="404040" w:themeColor="text1" w:themeTint="BF"/>
    </w:rPr>
  </w:style>
  <w:style w:type="character" w:customStyle="1" w:styleId="QuoteChar">
    <w:name w:val="Quote Char"/>
    <w:basedOn w:val="DefaultParagraphFont"/>
    <w:link w:val="Quote"/>
    <w:uiPriority w:val="29"/>
    <w:rsid w:val="00390204"/>
    <w:rPr>
      <w:i/>
      <w:iCs/>
      <w:color w:val="404040" w:themeColor="text1" w:themeTint="BF"/>
    </w:rPr>
  </w:style>
  <w:style w:type="paragraph" w:styleId="ListParagraph">
    <w:name w:val="List Paragraph"/>
    <w:basedOn w:val="Normal"/>
    <w:uiPriority w:val="34"/>
    <w:qFormat/>
    <w:rsid w:val="00390204"/>
    <w:pPr>
      <w:ind w:left="720"/>
      <w:contextualSpacing/>
    </w:pPr>
  </w:style>
  <w:style w:type="character" w:styleId="IntenseEmphasis">
    <w:name w:val="Intense Emphasis"/>
    <w:basedOn w:val="DefaultParagraphFont"/>
    <w:uiPriority w:val="21"/>
    <w:qFormat/>
    <w:rsid w:val="00390204"/>
    <w:rPr>
      <w:i/>
      <w:iCs/>
      <w:color w:val="2F5496" w:themeColor="accent1" w:themeShade="BF"/>
    </w:rPr>
  </w:style>
  <w:style w:type="paragraph" w:styleId="IntenseQuote">
    <w:name w:val="Intense Quote"/>
    <w:basedOn w:val="Normal"/>
    <w:next w:val="Normal"/>
    <w:link w:val="IntenseQuoteChar"/>
    <w:uiPriority w:val="30"/>
    <w:qFormat/>
    <w:rsid w:val="003902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0204"/>
    <w:rPr>
      <w:i/>
      <w:iCs/>
      <w:color w:val="2F5496" w:themeColor="accent1" w:themeShade="BF"/>
    </w:rPr>
  </w:style>
  <w:style w:type="character" w:styleId="IntenseReference">
    <w:name w:val="Intense Reference"/>
    <w:basedOn w:val="DefaultParagraphFont"/>
    <w:uiPriority w:val="32"/>
    <w:qFormat/>
    <w:rsid w:val="003902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Words>
  <Characters>341</Characters>
  <Application>Microsoft Office Word</Application>
  <DocSecurity>0</DocSecurity>
  <Lines>10</Lines>
  <Paragraphs>4</Paragraphs>
  <ScaleCrop>false</ScaleCrop>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ramaraju ramaiah</dc:creator>
  <cp:keywords/>
  <dc:description/>
  <cp:lastModifiedBy>ramaraju ramaiah</cp:lastModifiedBy>
  <cp:revision>1</cp:revision>
  <dcterms:created xsi:type="dcterms:W3CDTF">2025-08-10T10:31:00Z</dcterms:created>
  <dcterms:modified xsi:type="dcterms:W3CDTF">2025-08-10T10:34:00Z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3063cfc5-22d6-4555-9332-e26e9baef2d1</vt:lpwstr>
  </property>
</Properties>
</file>