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74B08" w14:textId="21A347F0" w:rsidR="00AA008F" w:rsidRPr="00AA008F" w:rsidRDefault="00F84E46" w:rsidP="00AA008F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Homework </w:t>
      </w:r>
      <w:r w:rsidR="00F80AA9">
        <w:rPr>
          <w:rFonts w:ascii="Times New Roman" w:eastAsia="Times New Roman" w:hAnsi="Times New Roman" w:cs="Times New Roman"/>
          <w:b/>
          <w:lang w:eastAsia="zh-CN"/>
        </w:rPr>
        <w:t>3</w:t>
      </w:r>
      <w:r w:rsidR="00AA008F" w:rsidRPr="00AA008F">
        <w:rPr>
          <w:rFonts w:ascii="Times New Roman" w:eastAsia="Times New Roman" w:hAnsi="Times New Roman" w:cs="Times New Roman"/>
          <w:b/>
        </w:rPr>
        <w:t>:</w:t>
      </w:r>
    </w:p>
    <w:p w14:paraId="35C07602" w14:textId="77777777" w:rsidR="00AA008F" w:rsidRDefault="00AA008F" w:rsidP="00AA008F">
      <w:pPr>
        <w:rPr>
          <w:rFonts w:ascii="Times New Roman" w:eastAsia="Times New Roman" w:hAnsi="Times New Roman" w:cs="Times New Roman"/>
        </w:rPr>
      </w:pPr>
    </w:p>
    <w:p w14:paraId="5AB0A845" w14:textId="7565EE7C" w:rsidR="00AA008F" w:rsidRDefault="00AA008F" w:rsidP="00AA008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Attached is the survival data from the </w:t>
      </w:r>
      <w:r w:rsidR="00F43DF2">
        <w:rPr>
          <w:rFonts w:ascii="Times New Roman" w:eastAsia="Times New Roman" w:hAnsi="Times New Roman" w:cs="Times New Roman"/>
        </w:rPr>
        <w:t>Titanic tragedy in 1912.</w:t>
      </w:r>
    </w:p>
    <w:p w14:paraId="16E1F44D" w14:textId="77777777" w:rsidR="00F43DF2" w:rsidRDefault="00F43DF2" w:rsidP="00AA008F">
      <w:pPr>
        <w:rPr>
          <w:rFonts w:ascii="Times New Roman" w:eastAsia="Times New Roman" w:hAnsi="Times New Roman" w:cs="Times New Roman"/>
        </w:rPr>
      </w:pPr>
    </w:p>
    <w:p w14:paraId="47122169" w14:textId="00B8E2F6" w:rsidR="00F80AA9" w:rsidRDefault="00F80AA9" w:rsidP="00AA008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Using FP-Growth to mine</w:t>
      </w:r>
      <w:r w:rsidR="00AA008F" w:rsidRPr="00AA008F">
        <w:rPr>
          <w:rFonts w:ascii="Times New Roman" w:eastAsia="Times New Roman" w:hAnsi="Times New Roman" w:cs="Times New Roman"/>
        </w:rPr>
        <w:t xml:space="preserve"> </w:t>
      </w:r>
      <w:r w:rsidR="00AA008F">
        <w:rPr>
          <w:rFonts w:ascii="Times New Roman" w:eastAsia="Times New Roman" w:hAnsi="Times New Roman" w:cs="Times New Roman"/>
        </w:rPr>
        <w:t xml:space="preserve">frequent </w:t>
      </w:r>
      <w:proofErr w:type="spellStart"/>
      <w:r w:rsidR="00AA008F">
        <w:rPr>
          <w:rFonts w:ascii="Times New Roman" w:eastAsia="Times New Roman" w:hAnsi="Times New Roman" w:cs="Times New Roman"/>
        </w:rPr>
        <w:t>itemsets</w:t>
      </w:r>
      <w:proofErr w:type="spellEnd"/>
      <w:r w:rsidR="00AA00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with support 0.1, and association rules with confidence 0.7.</w:t>
      </w:r>
      <w:r w:rsidR="005909A9">
        <w:rPr>
          <w:rFonts w:ascii="Times New Roman" w:eastAsia="Times New Roman" w:hAnsi="Times New Roman" w:cs="Times New Roman"/>
        </w:rPr>
        <w:t xml:space="preserve"> Note </w:t>
      </w:r>
      <w:r w:rsidR="00D6611A">
        <w:rPr>
          <w:rFonts w:ascii="Times New Roman" w:eastAsia="Times New Roman" w:hAnsi="Times New Roman" w:cs="Times New Roman"/>
        </w:rPr>
        <w:t>that the consequent</w:t>
      </w:r>
      <w:r w:rsidR="00AD6914">
        <w:rPr>
          <w:rFonts w:ascii="Times New Roman" w:eastAsia="Times New Roman" w:hAnsi="Times New Roman" w:cs="Times New Roman"/>
        </w:rPr>
        <w:t>s</w:t>
      </w:r>
      <w:r w:rsidR="00D6611A">
        <w:rPr>
          <w:rFonts w:ascii="Times New Roman" w:eastAsia="Times New Roman" w:hAnsi="Times New Roman" w:cs="Times New Roman"/>
        </w:rPr>
        <w:t xml:space="preserve"> of the association rules should be</w:t>
      </w:r>
      <w:r w:rsidR="00AD6914">
        <w:rPr>
          <w:rFonts w:ascii="Times New Roman" w:eastAsia="Times New Roman" w:hAnsi="Times New Roman" w:cs="Times New Roman"/>
        </w:rPr>
        <w:t xml:space="preserve"> only</w:t>
      </w:r>
      <w:r w:rsidR="00D6611A">
        <w:rPr>
          <w:rFonts w:ascii="Times New Roman" w:eastAsia="Times New Roman" w:hAnsi="Times New Roman" w:cs="Times New Roman"/>
        </w:rPr>
        <w:t xml:space="preserve"> “Yes” or “No” for the variable “Survived”. For example, “Adult, 3</w:t>
      </w:r>
      <w:r w:rsidR="00D6611A" w:rsidRPr="00D6611A">
        <w:rPr>
          <w:rFonts w:ascii="Times New Roman" w:eastAsia="Times New Roman" w:hAnsi="Times New Roman" w:cs="Times New Roman"/>
          <w:vertAlign w:val="superscript"/>
        </w:rPr>
        <w:t>rd</w:t>
      </w:r>
      <w:r w:rsidR="00D6611A">
        <w:rPr>
          <w:rFonts w:ascii="Times New Roman" w:eastAsia="Times New Roman" w:hAnsi="Times New Roman" w:cs="Times New Roman"/>
        </w:rPr>
        <w:t xml:space="preserve"> =&gt;No” is a valid association rule, but “3</w:t>
      </w:r>
      <w:r w:rsidR="00D6611A" w:rsidRPr="00D6611A">
        <w:rPr>
          <w:rFonts w:ascii="Times New Roman" w:eastAsia="Times New Roman" w:hAnsi="Times New Roman" w:cs="Times New Roman"/>
          <w:vertAlign w:val="superscript"/>
        </w:rPr>
        <w:t>rd</w:t>
      </w:r>
      <w:r w:rsidR="00D6611A">
        <w:rPr>
          <w:rFonts w:ascii="Times New Roman" w:eastAsia="Times New Roman" w:hAnsi="Times New Roman" w:cs="Times New Roman"/>
        </w:rPr>
        <w:t>, No =&gt;Adult” is NOT a valid association rule.</w:t>
      </w:r>
    </w:p>
    <w:p w14:paraId="008AABE0" w14:textId="77777777" w:rsidR="00F80AA9" w:rsidRDefault="00F80AA9" w:rsidP="00AA008F">
      <w:pPr>
        <w:rPr>
          <w:rFonts w:ascii="Times New Roman" w:eastAsia="Times New Roman" w:hAnsi="Times New Roman" w:cs="Times New Roman"/>
        </w:rPr>
      </w:pPr>
    </w:p>
    <w:p w14:paraId="5085FF80" w14:textId="44197106" w:rsidR="00AA008F" w:rsidRDefault="00AA008F" w:rsidP="00AA008F">
      <w:pPr>
        <w:rPr>
          <w:rFonts w:ascii="Times New Roman" w:eastAsia="Times New Roman" w:hAnsi="Times New Roman" w:cs="Times New Roman"/>
        </w:rPr>
      </w:pPr>
      <w:r w:rsidRPr="00AA008F">
        <w:rPr>
          <w:rFonts w:ascii="Times New Roman" w:eastAsia="Times New Roman" w:hAnsi="Times New Roman" w:cs="Times New Roman"/>
        </w:rPr>
        <w:t xml:space="preserve">Report </w:t>
      </w:r>
      <w:r>
        <w:rPr>
          <w:rFonts w:ascii="Times New Roman" w:eastAsia="Times New Roman" w:hAnsi="Times New Roman" w:cs="Times New Roman"/>
        </w:rPr>
        <w:t>your code and results.</w:t>
      </w:r>
    </w:p>
    <w:p w14:paraId="49B7AB5C" w14:textId="77777777" w:rsidR="0067769A" w:rsidRDefault="0067769A" w:rsidP="00AA008F">
      <w:pPr>
        <w:rPr>
          <w:rFonts w:ascii="Times New Roman" w:eastAsia="Times New Roman" w:hAnsi="Times New Roman" w:cs="Times New Roman"/>
        </w:rPr>
      </w:pPr>
    </w:p>
    <w:p w14:paraId="2635D6DE" w14:textId="77777777" w:rsidR="0067769A" w:rsidRDefault="0067769A" w:rsidP="00AA008F">
      <w:pPr>
        <w:rPr>
          <w:rFonts w:ascii="Times New Roman" w:eastAsia="Times New Roman" w:hAnsi="Times New Roman" w:cs="Times New Roman"/>
        </w:rPr>
      </w:pPr>
    </w:p>
    <w:p w14:paraId="58EBBF5E" w14:textId="32B12284" w:rsidR="00974032" w:rsidRPr="00AA008F" w:rsidRDefault="00974032" w:rsidP="00AA008F"/>
    <w:sectPr w:rsidR="00974032" w:rsidRPr="00AA008F" w:rsidSect="00B26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17B62"/>
    <w:multiLevelType w:val="hybridMultilevel"/>
    <w:tmpl w:val="6D8022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1C7F58"/>
    <w:multiLevelType w:val="hybridMultilevel"/>
    <w:tmpl w:val="6FEE8F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3891514">
    <w:abstractNumId w:val="1"/>
  </w:num>
  <w:num w:numId="2" w16cid:durableId="1961454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032"/>
    <w:rsid w:val="001B5DAE"/>
    <w:rsid w:val="004D61C7"/>
    <w:rsid w:val="00561428"/>
    <w:rsid w:val="005909A9"/>
    <w:rsid w:val="0067769A"/>
    <w:rsid w:val="00974032"/>
    <w:rsid w:val="00AA008F"/>
    <w:rsid w:val="00AD6914"/>
    <w:rsid w:val="00B26F19"/>
    <w:rsid w:val="00B85FEA"/>
    <w:rsid w:val="00D6611A"/>
    <w:rsid w:val="00F43DF2"/>
    <w:rsid w:val="00F80AA9"/>
    <w:rsid w:val="00F84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842F7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008F"/>
    <w:pPr>
      <w:ind w:left="720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Xi Niu</cp:lastModifiedBy>
  <cp:revision>13</cp:revision>
  <dcterms:created xsi:type="dcterms:W3CDTF">2019-09-12T17:23:00Z</dcterms:created>
  <dcterms:modified xsi:type="dcterms:W3CDTF">2024-01-30T21:58:00Z</dcterms:modified>
</cp:coreProperties>
</file>