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696FC1" w14:textId="784E5312" w:rsidR="001B45C3" w:rsidRDefault="001B45C3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100%</w:t>
      </w:r>
    </w:p>
    <w:p w14:paraId="00000001" w14:textId="6A8DA7C0" w:rsidR="006267C1" w:rsidRDefault="00000000">
      <w:pPr>
        <w:spacing w:after="24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Ranken Technical College - C# Hands-On Test Chapters 2-3</w:t>
      </w:r>
    </w:p>
    <w:p w14:paraId="00000002" w14:textId="77777777" w:rsidR="006267C1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Instructions:</w:t>
      </w:r>
    </w:p>
    <w:p w14:paraId="00000003" w14:textId="77777777" w:rsidR="006267C1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 xml:space="preserve">Create a single C# console application solution in Visual Studio. Name the solution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</w:t>
      </w:r>
    </w:p>
    <w:p w14:paraId="00000004" w14:textId="77777777" w:rsidR="006267C1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Within this solution, create three separate C# console projects:</w:t>
      </w:r>
    </w:p>
    <w:p w14:paraId="00000005" w14:textId="77777777" w:rsidR="006267C1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</w:p>
    <w:p w14:paraId="00000006" w14:textId="77777777" w:rsidR="006267C1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</w:p>
    <w:p w14:paraId="00000007" w14:textId="77777777" w:rsidR="006267C1" w:rsidRDefault="00000000">
      <w:pPr>
        <w:numPr>
          <w:ilvl w:val="1"/>
          <w:numId w:val="1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</w:p>
    <w:p w14:paraId="00000008" w14:textId="77777777" w:rsidR="006267C1" w:rsidRDefault="00000000">
      <w:pPr>
        <w:numPr>
          <w:ilvl w:val="0"/>
          <w:numId w:val="1"/>
        </w:numPr>
      </w:pPr>
      <w:r>
        <w:rPr>
          <w:color w:val="1B1C1D"/>
          <w:sz w:val="24"/>
          <w:szCs w:val="24"/>
        </w:rPr>
        <w:t>Write the code for each problem within its respective project.</w:t>
      </w:r>
    </w:p>
    <w:p w14:paraId="00000009" w14:textId="77777777" w:rsidR="006267C1" w:rsidRDefault="00000000">
      <w:pPr>
        <w:numPr>
          <w:ilvl w:val="0"/>
          <w:numId w:val="1"/>
        </w:numPr>
        <w:spacing w:after="240"/>
      </w:pPr>
      <w:r>
        <w:rPr>
          <w:color w:val="1B1C1D"/>
          <w:sz w:val="24"/>
          <w:szCs w:val="24"/>
        </w:rPr>
        <w:t xml:space="preserve">Submit your completed work by pushing the entire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directory to your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</w:t>
      </w:r>
    </w:p>
    <w:p w14:paraId="0000000A" w14:textId="77777777" w:rsidR="006267C1" w:rsidRDefault="00000000">
      <w:pPr>
        <w:spacing w:after="120"/>
        <w:rPr>
          <w:color w:val="1B1C1D"/>
          <w:sz w:val="24"/>
          <w:szCs w:val="24"/>
        </w:rPr>
      </w:pPr>
      <w:r>
        <w:rPr>
          <w:color w:val="1B1C1D"/>
          <w:sz w:val="24"/>
          <w:szCs w:val="24"/>
        </w:rPr>
        <w:t>Grading:</w:t>
      </w:r>
    </w:p>
    <w:p w14:paraId="0000000B" w14:textId="77777777" w:rsidR="006267C1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Solution and Submission (20 points total)</w:t>
      </w:r>
    </w:p>
    <w:p w14:paraId="0000000C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All three projects (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,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, and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) are included in a single solution named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>. - 10 points</w:t>
      </w:r>
    </w:p>
    <w:p w14:paraId="0000000D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The </w:t>
      </w:r>
      <w:r>
        <w:rPr>
          <w:color w:val="575B5F"/>
          <w:sz w:val="21"/>
          <w:szCs w:val="21"/>
          <w:shd w:val="clear" w:color="auto" w:fill="E9EEF6"/>
        </w:rPr>
        <w:t>HandsOnTestCH03</w:t>
      </w:r>
      <w:r>
        <w:rPr>
          <w:color w:val="1B1C1D"/>
          <w:sz w:val="24"/>
          <w:szCs w:val="24"/>
        </w:rPr>
        <w:t xml:space="preserve"> solution is correctly submitted to the online GitHub repository in the </w:t>
      </w:r>
      <w:r>
        <w:rPr>
          <w:color w:val="575B5F"/>
          <w:sz w:val="21"/>
          <w:szCs w:val="21"/>
          <w:shd w:val="clear" w:color="auto" w:fill="E9EEF6"/>
        </w:rPr>
        <w:t>/</w:t>
      </w:r>
      <w:proofErr w:type="spellStart"/>
      <w:r>
        <w:rPr>
          <w:color w:val="575B5F"/>
          <w:sz w:val="21"/>
          <w:szCs w:val="21"/>
          <w:shd w:val="clear" w:color="auto" w:fill="E9EEF6"/>
        </w:rPr>
        <w:t>HandsOnTest</w:t>
      </w:r>
      <w:proofErr w:type="spellEnd"/>
      <w:r>
        <w:rPr>
          <w:color w:val="575B5F"/>
          <w:sz w:val="21"/>
          <w:szCs w:val="21"/>
          <w:shd w:val="clear" w:color="auto" w:fill="E9EEF6"/>
        </w:rPr>
        <w:t>/CH03/</w:t>
      </w:r>
      <w:r>
        <w:rPr>
          <w:color w:val="1B1C1D"/>
          <w:sz w:val="24"/>
          <w:szCs w:val="24"/>
        </w:rPr>
        <w:t xml:space="preserve"> directory. - 10 points</w:t>
      </w:r>
    </w:p>
    <w:p w14:paraId="0000000E" w14:textId="77777777" w:rsidR="006267C1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EX1: (15 points)</w:t>
      </w:r>
    </w:p>
    <w:p w14:paraId="0000000F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that asks the user for their name and prints the following message: "Hello, </w:t>
      </w:r>
      <w:proofErr w:type="spellStart"/>
      <w:r>
        <w:rPr>
          <w:color w:val="1B1C1D"/>
          <w:sz w:val="24"/>
          <w:szCs w:val="24"/>
        </w:rPr>
        <w:t>yourName</w:t>
      </w:r>
      <w:proofErr w:type="spellEnd"/>
      <w:r>
        <w:rPr>
          <w:color w:val="1B1C1D"/>
          <w:sz w:val="24"/>
          <w:szCs w:val="24"/>
        </w:rPr>
        <w:t xml:space="preserve">!" (where </w:t>
      </w:r>
      <w:proofErr w:type="spellStart"/>
      <w:proofErr w:type="gramStart"/>
      <w:r>
        <w:rPr>
          <w:color w:val="1B1C1D"/>
          <w:sz w:val="24"/>
          <w:szCs w:val="24"/>
        </w:rPr>
        <w:t>yourName</w:t>
      </w:r>
      <w:proofErr w:type="spellEnd"/>
      <w:proofErr w:type="gramEnd"/>
      <w:r>
        <w:rPr>
          <w:color w:val="1B1C1D"/>
          <w:sz w:val="24"/>
          <w:szCs w:val="24"/>
        </w:rPr>
        <w:t xml:space="preserve"> is the user's full name).</w:t>
      </w:r>
    </w:p>
    <w:p w14:paraId="00000010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1" w14:textId="77777777" w:rsidR="006267C1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EX1</w:t>
      </w:r>
      <w:r>
        <w:rPr>
          <w:color w:val="1B1C1D"/>
          <w:sz w:val="24"/>
          <w:szCs w:val="24"/>
        </w:rPr>
        <w:t xml:space="preserve"> compiles and runs without errors. - 15 points</w:t>
      </w:r>
    </w:p>
    <w:p w14:paraId="00000012" w14:textId="77777777" w:rsidR="006267C1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EX2: (25 points)</w:t>
      </w:r>
    </w:p>
    <w:p w14:paraId="00000013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that asks the user for three real numbers and prints the average value of those numbers.</w:t>
      </w:r>
    </w:p>
    <w:p w14:paraId="00000014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15" w14:textId="77777777" w:rsidR="006267C1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some sets of three numbers. - 20 points</w:t>
      </w:r>
    </w:p>
    <w:p w14:paraId="00000016" w14:textId="77777777" w:rsidR="006267C1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EX2</w:t>
      </w:r>
      <w:r>
        <w:rPr>
          <w:color w:val="1B1C1D"/>
          <w:sz w:val="24"/>
          <w:szCs w:val="24"/>
        </w:rPr>
        <w:t xml:space="preserve"> provides correct mathematical results for </w:t>
      </w:r>
      <w:r>
        <w:rPr>
          <w:i/>
          <w:color w:val="1B1C1D"/>
          <w:sz w:val="24"/>
          <w:szCs w:val="24"/>
        </w:rPr>
        <w:t>any</w:t>
      </w:r>
      <w:r>
        <w:rPr>
          <w:color w:val="1B1C1D"/>
          <w:sz w:val="24"/>
          <w:szCs w:val="24"/>
        </w:rPr>
        <w:t xml:space="preserve"> three given numbers. - 5 points</w:t>
      </w:r>
    </w:p>
    <w:p w14:paraId="00000017" w14:textId="77777777" w:rsidR="006267C1" w:rsidRDefault="00000000">
      <w:pPr>
        <w:numPr>
          <w:ilvl w:val="0"/>
          <w:numId w:val="2"/>
        </w:numPr>
      </w:pPr>
      <w:r>
        <w:rPr>
          <w:color w:val="1B1C1D"/>
          <w:sz w:val="24"/>
          <w:szCs w:val="24"/>
        </w:rPr>
        <w:t>EX3: (40 points)</w:t>
      </w:r>
    </w:p>
    <w:p w14:paraId="00000018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 xml:space="preserve">Write a C# console program named </w:t>
      </w: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that prompts the user for the following information:</w:t>
      </w:r>
    </w:p>
    <w:p w14:paraId="00000019" w14:textId="77777777" w:rsidR="006267C1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Name</w:t>
      </w:r>
    </w:p>
    <w:p w14:paraId="0000001A" w14:textId="77777777" w:rsidR="006267C1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Street address</w:t>
      </w:r>
    </w:p>
    <w:p w14:paraId="0000001B" w14:textId="77777777" w:rsidR="006267C1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City</w:t>
      </w:r>
    </w:p>
    <w:p w14:paraId="0000001C" w14:textId="77777777" w:rsidR="006267C1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lastRenderedPageBreak/>
        <w:t>State</w:t>
      </w:r>
    </w:p>
    <w:p w14:paraId="0000001D" w14:textId="77777777" w:rsidR="006267C1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Zip code</w:t>
      </w:r>
    </w:p>
    <w:p w14:paraId="0000001E" w14:textId="77777777" w:rsidR="006267C1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Quantity </w:t>
      </w:r>
      <w:proofErr w:type="gramStart"/>
      <w:r>
        <w:rPr>
          <w:color w:val="1B1C1D"/>
          <w:sz w:val="24"/>
          <w:szCs w:val="24"/>
        </w:rPr>
        <w:t>of t</w:t>
      </w:r>
      <w:proofErr w:type="gramEnd"/>
      <w:r>
        <w:rPr>
          <w:color w:val="1B1C1D"/>
          <w:sz w:val="24"/>
          <w:szCs w:val="24"/>
        </w:rPr>
        <w:t>-shirts ordered (at $14.99 each)</w:t>
      </w:r>
    </w:p>
    <w:p w14:paraId="0000001F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Display all the input data in a clear and organized format (</w:t>
      </w:r>
      <w:proofErr w:type="gramStart"/>
      <w:r>
        <w:rPr>
          <w:color w:val="1B1C1D"/>
          <w:sz w:val="24"/>
          <w:szCs w:val="24"/>
        </w:rPr>
        <w:t>similar to</w:t>
      </w:r>
      <w:proofErr w:type="gramEnd"/>
      <w:r>
        <w:rPr>
          <w:color w:val="1B1C1D"/>
          <w:sz w:val="24"/>
          <w:szCs w:val="24"/>
        </w:rPr>
        <w:t xml:space="preserve"> the example below).</w:t>
      </w:r>
    </w:p>
    <w:p w14:paraId="00000020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Calculate and display the following:</w:t>
      </w:r>
    </w:p>
    <w:p w14:paraId="00000021" w14:textId="77777777" w:rsidR="006267C1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 xml:space="preserve">Total Price: Calculated as (quantity ordered) * (price </w:t>
      </w:r>
      <w:proofErr w:type="gramStart"/>
      <w:r>
        <w:rPr>
          <w:color w:val="1B1C1D"/>
          <w:sz w:val="24"/>
          <w:szCs w:val="24"/>
        </w:rPr>
        <w:t>per t</w:t>
      </w:r>
      <w:proofErr w:type="gramEnd"/>
      <w:r>
        <w:rPr>
          <w:color w:val="1B1C1D"/>
          <w:sz w:val="24"/>
          <w:szCs w:val="24"/>
        </w:rPr>
        <w:t>-shirt)</w:t>
      </w:r>
    </w:p>
    <w:p w14:paraId="00000022" w14:textId="77777777" w:rsidR="006267C1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Sales Tax: Calculated as 8% of the total price</w:t>
      </w:r>
    </w:p>
    <w:p w14:paraId="00000023" w14:textId="77777777" w:rsidR="006267C1" w:rsidRDefault="00000000">
      <w:pPr>
        <w:numPr>
          <w:ilvl w:val="2"/>
          <w:numId w:val="2"/>
        </w:numPr>
      </w:pPr>
      <w:r>
        <w:rPr>
          <w:color w:val="1B1C1D"/>
          <w:sz w:val="24"/>
          <w:szCs w:val="24"/>
        </w:rPr>
        <w:t>Amount Due: Calculated as (total price) + (sales tax)</w:t>
      </w:r>
    </w:p>
    <w:p w14:paraId="00000024" w14:textId="77777777" w:rsidR="006267C1" w:rsidRDefault="00000000">
      <w:pPr>
        <w:numPr>
          <w:ilvl w:val="1"/>
          <w:numId w:val="2"/>
        </w:numPr>
        <w:spacing w:after="720"/>
      </w:pPr>
      <w:r>
        <w:rPr>
          <w:color w:val="1B1C1D"/>
          <w:sz w:val="24"/>
          <w:szCs w:val="24"/>
        </w:rPr>
        <w:t>Example Output Format:</w:t>
      </w:r>
    </w:p>
    <w:p w14:paraId="00000025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Name:             John Doe</w:t>
      </w:r>
    </w:p>
    <w:p w14:paraId="00000026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Street Address:   123 Main St</w:t>
      </w:r>
    </w:p>
    <w:p w14:paraId="00000027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City:             Anytown</w:t>
      </w:r>
    </w:p>
    <w:p w14:paraId="00000028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State:            CA</w:t>
      </w:r>
    </w:p>
    <w:p w14:paraId="00000029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Zip Code:         91234</w:t>
      </w:r>
    </w:p>
    <w:p w14:paraId="0000002A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Quantity:         10</w:t>
      </w:r>
    </w:p>
    <w:p w14:paraId="0000002B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--------------------------</w:t>
      </w:r>
    </w:p>
    <w:p w14:paraId="0000002C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Total Price:      $149.90</w:t>
      </w:r>
    </w:p>
    <w:p w14:paraId="0000002D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Sales Tax:        $11.99</w:t>
      </w:r>
    </w:p>
    <w:p w14:paraId="0000002E" w14:textId="77777777" w:rsidR="006267C1" w:rsidRDefault="00000000">
      <w:pPr>
        <w:spacing w:line="240" w:lineRule="auto"/>
        <w:ind w:left="2160"/>
        <w:rPr>
          <w:color w:val="575B5F"/>
          <w:sz w:val="21"/>
          <w:szCs w:val="21"/>
          <w:shd w:val="clear" w:color="auto" w:fill="E9EEF6"/>
        </w:rPr>
      </w:pPr>
      <w:r>
        <w:rPr>
          <w:color w:val="575B5F"/>
          <w:sz w:val="21"/>
          <w:szCs w:val="21"/>
          <w:shd w:val="clear" w:color="auto" w:fill="E9EEF6"/>
        </w:rPr>
        <w:t>Amount Due:       $161.89</w:t>
      </w:r>
    </w:p>
    <w:p w14:paraId="0000002F" w14:textId="77777777" w:rsidR="006267C1" w:rsidRDefault="00000000">
      <w:pPr>
        <w:numPr>
          <w:ilvl w:val="1"/>
          <w:numId w:val="2"/>
        </w:numPr>
      </w:pPr>
      <w:r>
        <w:rPr>
          <w:color w:val="1B1C1D"/>
          <w:sz w:val="24"/>
          <w:szCs w:val="24"/>
        </w:rPr>
        <w:t>Grading Criteria:</w:t>
      </w:r>
    </w:p>
    <w:p w14:paraId="00000030" w14:textId="77777777" w:rsidR="006267C1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correctly uses appropriate data types for all input values (zip code may be stored as a string). - 15 points</w:t>
      </w:r>
    </w:p>
    <w:p w14:paraId="00000031" w14:textId="77777777" w:rsidR="006267C1" w:rsidRDefault="00000000">
      <w:pPr>
        <w:numPr>
          <w:ilvl w:val="2"/>
          <w:numId w:val="2"/>
        </w:numPr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the output in a clear, organized, and user-friendly format, including all requested information. - 20 points</w:t>
      </w:r>
    </w:p>
    <w:p w14:paraId="00000032" w14:textId="77777777" w:rsidR="006267C1" w:rsidRDefault="00000000">
      <w:pPr>
        <w:numPr>
          <w:ilvl w:val="2"/>
          <w:numId w:val="2"/>
        </w:numPr>
        <w:spacing w:after="720"/>
      </w:pPr>
      <w:r>
        <w:rPr>
          <w:color w:val="575B5F"/>
          <w:sz w:val="21"/>
          <w:szCs w:val="21"/>
          <w:shd w:val="clear" w:color="auto" w:fill="E9EEF6"/>
        </w:rPr>
        <w:t>EX3</w:t>
      </w:r>
      <w:r>
        <w:rPr>
          <w:color w:val="1B1C1D"/>
          <w:sz w:val="24"/>
          <w:szCs w:val="24"/>
        </w:rPr>
        <w:t xml:space="preserve"> displays all monetary values (Total Price, Sales Tax, Amount Due) in the correct currency format (e.g., with a dollar sign and two decimal places) using a format string. - 5 points</w:t>
      </w:r>
    </w:p>
    <w:p w14:paraId="00000033" w14:textId="77777777" w:rsidR="006267C1" w:rsidRDefault="006267C1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4" w14:textId="77777777" w:rsidR="006267C1" w:rsidRDefault="006267C1"/>
    <w:sectPr w:rsidR="006267C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7952AD"/>
    <w:multiLevelType w:val="multilevel"/>
    <w:tmpl w:val="E0E2D2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A094B2E"/>
    <w:multiLevelType w:val="multilevel"/>
    <w:tmpl w:val="E8E0759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B1C1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354578864">
    <w:abstractNumId w:val="1"/>
  </w:num>
  <w:num w:numId="2" w16cid:durableId="35481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7C1"/>
    <w:rsid w:val="001B45C3"/>
    <w:rsid w:val="006267C1"/>
    <w:rsid w:val="006C3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78651"/>
  <w15:docId w15:val="{688B301C-C8BD-49B9-A663-685C9B996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A. Gudmestad</cp:lastModifiedBy>
  <cp:revision>2</cp:revision>
  <dcterms:created xsi:type="dcterms:W3CDTF">2025-05-27T14:36:00Z</dcterms:created>
  <dcterms:modified xsi:type="dcterms:W3CDTF">2025-05-27T14:36:00Z</dcterms:modified>
</cp:coreProperties>
</file>