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rFonts w:ascii="Arial Black" w:cs="Arial Black" w:eastAsia="Arial Black" w:hAnsi="Arial Black"/>
          <w:b/>
          <w:bCs/>
          <w:color w:val="0066CC"/>
          <w:sz w:val="32"/>
          <w:szCs w:val="32"/>
        </w:rPr>
      </w:pPr>
      <w:r>
        <w:t xml:space="preserve">PRIORIDADES PP7+IAS — IMEDIATAS + BACKLOG</w:t>
      </w:r>
    </w:p>
    <w:p>
      <w:pPr>
        <w:spacing w:after="400"/>
        <w:jc w:val="center"/>
        <w:rPr>
          <w:color w:val="0066CC"/>
          <w:sz w:val="20"/>
          <w:szCs w:val="20"/>
        </w:rPr>
      </w:pPr>
      <w:r>
        <w:t xml:space="preserve">PP7I-260811-1800-CL-PP-V2-PRIORIDADES-AGORA</w:t>
      </w:r>
    </w:p>
    <w:p>
      <w:pPr>
        <w:spacing w:after="200" w:before="200"/>
        <w:rPr>
          <w:rFonts w:ascii="Arial Black" w:cs="Arial Black" w:eastAsia="Arial Black" w:hAnsi="Arial Black"/>
          <w:b/>
          <w:bCs/>
          <w:color w:val="0066CC"/>
          <w:sz w:val="24"/>
          <w:szCs w:val="24"/>
        </w:rPr>
      </w:pPr>
      <w:r>
        <w:t xml:space="preserve">1. AJUSTES HOME PAGE — SEMANA DE 11/08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1.1 Título da seção "Explorar"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Atual: "Explorar os sete blocos"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Novo: "Índice do conteúdo publicado"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Responsável: Davi | Status: não iniciado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1.2 Chamada para assinatura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Atual: "Receber a newsletter"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Novo: "Assinar o portal"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Responsável: Davi | Status: não iniciado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1.3 Seção "Curadoria semanal" — botão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Atual: botão "Assinar"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Novo: botão "Ler"</w:t>
      </w:r>
    </w:p>
    <w:p>
      <w:pPr>
        <w:spacing w:after="300"/>
        <w:ind w:left="720"/>
        <w:rPr>
          <w:i/>
          <w:iCs/>
          <w:color w:val="666666"/>
          <w:sz w:val="20"/>
          <w:szCs w:val="20"/>
        </w:rPr>
      </w:pPr>
      <w:r>
        <w:t xml:space="preserve">Responsável: Davi | Status: não iniciado</w:t>
      </w:r>
    </w:p>
    <w:p>
      <w:pPr>
        <w:spacing w:after="200" w:before="200"/>
        <w:rPr>
          <w:rFonts w:ascii="Arial Black" w:cs="Arial Black" w:eastAsia="Arial Black" w:hAnsi="Arial Black"/>
          <w:b/>
          <w:bCs/>
          <w:color w:val="0066CC"/>
          <w:sz w:val="24"/>
          <w:szCs w:val="24"/>
        </w:rPr>
      </w:pPr>
      <w:r>
        <w:t xml:space="preserve">2. ESTRATÉGIA DE MARKETING — LINKEDIN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2.1 Publicação semanal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Frequência: 1 post por semana no LinkedIn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Conteúdo: Artigos do portal ou trechos do livro "Enquanto é Tempo"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Objetivo: trazer leitores novos + reengajamento da base existente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Responsável: Luiza (curadoria + calendário) | Davi (artes) | Começar: imediato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2.2 Próximos passos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Retomar o plano de marketing que o Lucas havia enviado previamente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Avaliar outros canais após consolidar LinkedIn</w:t>
      </w:r>
    </w:p>
    <w:p>
      <w:pPr>
        <w:spacing w:after="300"/>
        <w:ind w:left="720"/>
        <w:rPr>
          <w:i/>
          <w:iCs/>
          <w:color w:val="666666"/>
          <w:sz w:val="20"/>
          <w:szCs w:val="20"/>
        </w:rPr>
      </w:pPr>
      <w:r>
        <w:t xml:space="preserve">Responsável: Lucas + Luiza (estratégia) | Começar: asap</w:t>
      </w:r>
    </w:p>
    <w:p>
      <w:pPr>
        <w:spacing w:after="200" w:before="200"/>
        <w:rPr>
          <w:rFonts w:ascii="Arial Black" w:cs="Arial Black" w:eastAsia="Arial Black" w:hAnsi="Arial Black"/>
          <w:b/>
          <w:bCs/>
          <w:color w:val="0066CC"/>
          <w:sz w:val="24"/>
          <w:szCs w:val="24"/>
        </w:rPr>
      </w:pPr>
      <w:r>
        <w:t xml:space="preserve">3. BACKLOG PRIORIZADO — O QUE FAZER DEPOIS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3.1 Marcar para ler depois (salvar conteúdos)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O leitor salva artigos numa fila pessoal para ler depois. Tipo "favoritos" organizados.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Benefício: aumenta retorno ao portal.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Prioridade: MÉDIA | Responsáveis: Davi (frontend) + Raphael (backend)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3.2 Trilhas de leitura guiadas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Roteiros editoriais tipo "Entenda IA em 5 leituras": sequência ordenada com progresso visual.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Benefício: transforma acervo disperso em percursos com objetivo.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Prioridade: MÉDIA | Responsáveis: Davi (interface) + Raphael (dados/progresso)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3.3 Inteligência artificial contextual na leitura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O chat do portal passa a "saber" qual artigo está aberto e responde sobre ele especificamente.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Benefício: evolução natural do chat; aumenta valor percebido; retenção de leitores.</w:t>
      </w:r>
    </w:p>
    <w:p>
      <w:pPr>
        <w:spacing w:after="200"/>
        <w:ind w:left="720"/>
        <w:rPr>
          <w:i/>
          <w:iCs/>
          <w:color w:val="666666"/>
          <w:sz w:val="20"/>
          <w:szCs w:val="20"/>
        </w:rPr>
      </w:pPr>
      <w:r>
        <w:t xml:space="preserve">Prioridade: BAIXA | Responsáveis: Raphael (RAG) + Davi (interface)</w:t>
      </w:r>
    </w:p>
    <w:p>
      <w:pPr>
        <w:spacing w:after="100" w:before="100"/>
        <w:rPr>
          <w:b/>
          <w:bCs/>
          <w:sz w:val="22"/>
          <w:szCs w:val="22"/>
        </w:rPr>
      </w:pPr>
      <w:r>
        <w:t xml:space="preserve">3.4 Email + WhatsApp motivacional para inscritos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Redação curta e motivacional convidando inscritos a começar. Duas versões: email + WhatsApp.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Execução em 2 frentes: Raphael cria job automático para cadastrados no portal. Paulo envia manualmente para sua lista pessoal.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Benefício: reengajamento de base dormida + convite direto aos contatos estratégicos.</w:t>
      </w:r>
    </w:p>
    <w:p>
      <w:pPr>
        <w:spacing w:after="300"/>
        <w:ind w:left="720"/>
        <w:rPr>
          <w:i/>
          <w:iCs/>
          <w:color w:val="666666"/>
          <w:sz w:val="20"/>
          <w:szCs w:val="20"/>
        </w:rPr>
      </w:pPr>
      <w:r>
        <w:t xml:space="preserve">Prioridade: ALTA | Responsáveis: Luiza (redação) + Raphael (setup automático) | Timeline: próxima semana</w:t>
      </w:r>
    </w:p>
    <w:p>
      <w:pPr>
        <w:spacing w:after="200" w:before="200"/>
        <w:rPr>
          <w:rFonts w:ascii="Arial Black" w:cs="Arial Black" w:eastAsia="Arial Black" w:hAnsi="Arial Black"/>
          <w:b/>
          <w:bCs/>
          <w:color w:val="0066CC"/>
          <w:sz w:val="24"/>
          <w:szCs w:val="24"/>
        </w:rPr>
      </w:pPr>
      <w:r>
        <w:t xml:space="preserve">4. ITENS NÃO SELECIONADOS — O POR QUÊ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Busca global — escopo demais para o momento; não traz leitor novo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Leitura aleatória — nice to have; baixo impacto comparado com trilhas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Instalação PWA + notificações — fazer quando atingir 500 usuários ativos (reengajamento, não aquisição)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Dashboard do leitor — alto esforço; similar ao que já queremos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Benefícios por indicação — já decidido: NÃO fazer</w:t>
      </w:r>
    </w:p>
    <w:p>
      <w:pPr>
        <w:spacing w:after="300" w:before="50"/>
        <w:ind w:left="720"/>
        <w:rPr>
          <w:sz w:val="20"/>
          <w:szCs w:val="20"/>
        </w:rPr>
      </w:pPr>
      <w:r>
        <w:t xml:space="preserve">Recomendações por horário — sofisticação de baixo impacto; não fazer</w:t>
      </w:r>
    </w:p>
    <w:p>
      <w:pPr>
        <w:spacing w:after="200" w:before="200"/>
        <w:rPr>
          <w:rFonts w:ascii="Arial Black" w:cs="Arial Black" w:eastAsia="Arial Black" w:hAnsi="Arial Black"/>
          <w:b/>
          <w:bCs/>
          <w:color w:val="0066CC"/>
          <w:sz w:val="24"/>
          <w:szCs w:val="24"/>
        </w:rPr>
      </w:pPr>
      <w:r>
        <w:t xml:space="preserve">5. PRÓXIMOS PASSOS</w:t>
      </w:r>
    </w:p>
    <w:p>
      <w:pPr>
        <w:spacing w:after="100" w:before="100"/>
        <w:rPr>
          <w:b/>
          <w:bCs/>
          <w:sz w:val="20"/>
          <w:szCs w:val="20"/>
        </w:rPr>
      </w:pPr>
      <w:r>
        <w:t xml:space="preserve">Semana 11-15/08: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Davi + Raphael: os 3 ajustes da home page (1.1, 1.2, 1.3)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Luiza: começar calendário LinkedIn — 1º post quarta (19/08). Fazer resumo do capítulo 1 "O Problema e a Pergunta" do livro e indicar o portal</w:t>
      </w:r>
    </w:p>
    <w:p>
      <w:pPr>
        <w:spacing w:after="50" w:before="50"/>
        <w:ind w:left="720"/>
        <w:rPr>
          <w:sz w:val="20"/>
          <w:szCs w:val="20"/>
        </w:rPr>
      </w:pPr>
      <w:r>
        <w:t xml:space="preserve">Luiza + Raphael: preparar email e WhatsApp motivacionais; Raphael setup do job automático</w:t>
      </w:r>
    </w:p>
    <w:p>
      <w:pPr>
        <w:spacing w:after="200"/>
        <w:ind w:left="720"/>
        <w:rPr>
          <w:sz w:val="20"/>
          <w:szCs w:val="20"/>
        </w:rPr>
      </w:pPr>
      <w:r>
        <w:t xml:space="preserve">Raphael: confirmar e-mail semanal em produção + resolver links bloqueados + guia Lisboa na home</w:t>
      </w:r>
    </w:p>
    <w:p>
      <w:pPr>
        <w:spacing w:after="100" w:before="100"/>
        <w:rPr>
          <w:b/>
          <w:bCs/>
          <w:sz w:val="20"/>
          <w:szCs w:val="20"/>
        </w:rPr>
      </w:pPr>
      <w:r>
        <w:t xml:space="preserve">Final de agosto:</w:t>
      </w:r>
    </w:p>
    <w:p>
      <w:pPr>
        <w:spacing w:after="400"/>
        <w:ind w:left="720"/>
        <w:rPr>
          <w:sz w:val="20"/>
          <w:szCs w:val="20"/>
        </w:rPr>
      </w:pPr>
      <w:r>
        <w:t xml:space="preserve">Paulo: decisão sobre novo cliente + conversa com grupo sobre disponibilidade futura</w:t>
      </w:r>
    </w:p>
    <w:p>
      <w:pPr>
        <w:spacing w:after="200" w:before="300"/>
        <w:rPr>
          <w:sz w:val="20"/>
          <w:szCs w:val="20"/>
        </w:rPr>
      </w:pPr>
      <w:r>
        <w:t xml:space="preserve">Pessoal,</w:t>
      </w:r>
    </w:p>
    <w:p>
      <w:pPr>
        <w:spacing w:after="200"/>
        <w:rPr>
          <w:sz w:val="20"/>
          <w:szCs w:val="20"/>
        </w:rPr>
      </w:pPr>
      <w:r>
        <w:t xml:space="preserve">Reconheço o trabalho que vocês entregaram. Agora é hora de focar no que realmente trará resultados: trazer leitores novos.</w:t>
      </w:r>
    </w:p>
    <w:p>
      <w:pPr>
        <w:spacing w:after="200"/>
        <w:rPr>
          <w:sz w:val="20"/>
          <w:szCs w:val="20"/>
        </w:rPr>
      </w:pPr>
      <w:r>
        <w:t xml:space="preserve">Este documento priorizou imediatos (home page) e o que vem depois (backlog). Tudo com timeline e responsável.</w:t>
      </w:r>
    </w:p>
    <w:p>
      <w:pPr>
        <w:spacing w:after="200"/>
        <w:rPr>
          <w:sz w:val="20"/>
          <w:szCs w:val="20"/>
        </w:rPr>
      </w:pPr>
      <w:r>
        <w:t xml:space="preserve">Até próxima semana (22/08): me enviem sugestões, novas ideias ou ajustes que vocês vejam. Se esqueci de algo importante, me avisem.</w:t>
      </w:r>
    </w:p>
    <w:p>
      <w:pPr>
        <w:spacing w:after="300"/>
        <w:rPr>
          <w:sz w:val="20"/>
          <w:szCs w:val="20"/>
        </w:rPr>
      </w:pPr>
      <w:r>
        <w:t xml:space="preserve">Vamos seguir. Foco um e consegui 500 assinantes — agora é estruturar isso.</w:t>
      </w:r>
    </w:p>
    <w:p>
      <w:pPr>
        <w:spacing w:after="100"/>
        <w:rPr>
          <w:sz w:val="20"/>
          <w:szCs w:val="20"/>
        </w:rPr>
      </w:pPr>
      <w:r>
        <w:t xml:space="preserve">Abraços e obrigado.</w:t>
      </w:r>
    </w:p>
    <w:p>
      <w:pPr>
        <w:spacing w:after="500"/>
        <w:rPr>
          <w:i/>
          <w:iCs/>
          <w:sz w:val="20"/>
          <w:szCs w:val="20"/>
        </w:rPr>
      </w:pPr>
      <w:r>
        <w:t xml:space="preserve">Paulo</w:t>
      </w:r>
    </w:p>
    <w:p>
      <w:pPr>
        <w:pBdr>
          <w:top w:val="single" w:color="0066CC" w:sz="6" w:space="1"/>
        </w:pBdr>
        <w:spacing w:before="300"/>
        <w:jc w:val="center"/>
        <w:rPr>
          <w:i/>
          <w:iCs/>
          <w:color w:val="666666"/>
          <w:sz w:val="18"/>
          <w:szCs w:val="18"/>
        </w:rPr>
      </w:pPr>
      <w:r>
        <w:t xml:space="preserve">PP7I-260811-1800-CL-PP-V2-PRIORIDADES-AGORA | Pronto para enviar à equipe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2026-08-11T16:37:57.871Z</dcterms:created>
  <dcterms:modified xsi:type="dcterms:W3CDTF">2026-08-11T16:37:57.882Z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