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2CEE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2A8F7EA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DFA9E7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F08BC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5A1F00A4" w14:textId="09B11528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7268869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0481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A704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FA90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32FD2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E4609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18A5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4A82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3F91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80381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B5A6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7385F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A5507" w14:textId="3BD1B5BD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02CC716" w14:textId="306AF1BB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Когнитивные карты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34CB42" w14:textId="1A293362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4F637" w14:textId="77777777" w:rsidR="00B53B00" w:rsidRDefault="00B53B00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666FC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B061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5E0F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57066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5EA2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384D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C4DA6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BCAD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0BB40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3C3B5F" w14:textId="1E9714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717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0BEA367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2C8F6296" w14:textId="5E7244E0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</w:t>
      </w:r>
      <w:r w:rsidR="00D717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14:paraId="13C5E8DE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2A83397F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4178BF" w14:textId="23AF10A2" w:rsidR="00724D0F" w:rsidRDefault="00A96343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="00724D0F">
        <w:rPr>
          <w:rFonts w:ascii="Times New Roman" w:hAnsi="Times New Roman" w:cs="Times New Roman"/>
          <w:sz w:val="28"/>
          <w:szCs w:val="28"/>
        </w:rPr>
        <w:t>.</w:t>
      </w:r>
    </w:p>
    <w:p w14:paraId="75C1EAAC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4C24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E14B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D215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512CB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EF02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0E71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CF5D3" w14:textId="77777777" w:rsidR="00724D0F" w:rsidRDefault="00724D0F" w:rsidP="00724D0F">
      <w:pPr>
        <w:rPr>
          <w:rFonts w:ascii="Times New Roman" w:hAnsi="Times New Roman" w:cs="Times New Roman"/>
          <w:sz w:val="28"/>
          <w:szCs w:val="28"/>
        </w:rPr>
      </w:pPr>
    </w:p>
    <w:p w14:paraId="733D1FBD" w14:textId="77777777" w:rsidR="00FA00F9" w:rsidRPr="00FA00F9" w:rsidRDefault="00FA00F9" w:rsidP="00FA00F9">
      <w:pPr>
        <w:spacing w:before="400" w:after="120" w:line="240" w:lineRule="auto"/>
        <w:ind w:firstLine="40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00F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</w:rPr>
        <w:lastRenderedPageBreak/>
        <w:t>Задание и порядок выполнения</w:t>
      </w:r>
    </w:p>
    <w:p w14:paraId="0AF7877B" w14:textId="43C9C409" w:rsidR="00FA00F9" w:rsidRPr="00FA00F9" w:rsidRDefault="00FA00F9" w:rsidP="00FA00F9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этой лабораторной работе необходимо составить </w:t>
      </w:r>
      <w:proofErr w:type="spellStart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MindMap</w:t>
      </w:r>
      <w:proofErr w:type="spellEnd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концептуальную карту по теме Вашего проекта</w:t>
      </w:r>
      <w:r w:rsidR="00382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153567" w14:textId="77777777" w:rsidR="00FA00F9" w:rsidRPr="00FA00F9" w:rsidRDefault="00FA00F9" w:rsidP="00FA00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MindMap</w:t>
      </w:r>
      <w:proofErr w:type="spellEnd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XMind</w:t>
      </w:r>
      <w:proofErr w:type="spellEnd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сервис </w:t>
      </w:r>
      <w:proofErr w:type="spellStart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MindMup</w:t>
      </w:r>
      <w:proofErr w:type="spellEnd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9AE8158" w14:textId="394FC1C7" w:rsidR="00FA00F9" w:rsidRPr="00FA00F9" w:rsidRDefault="00FA00F9" w:rsidP="00FA00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FA0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CmapTools</w:t>
      </w:r>
      <w:proofErr w:type="spellEnd"/>
      <w:r w:rsidR="00382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05E5C5" w14:textId="6AD25BD7" w:rsidR="004B04B8" w:rsidRPr="00CA79BF" w:rsidRDefault="004B04B8">
      <w:pPr>
        <w:rPr>
          <w:rFonts w:ascii="Times New Roman" w:hAnsi="Times New Roman" w:cs="Times New Roman"/>
          <w:sz w:val="40"/>
          <w:szCs w:val="40"/>
        </w:rPr>
      </w:pPr>
    </w:p>
    <w:p w14:paraId="5BB27133" w14:textId="51E8A89F" w:rsidR="00CA79BF" w:rsidRDefault="00CA79BF" w:rsidP="00CA79BF">
      <w:pPr>
        <w:pStyle w:val="a3"/>
        <w:spacing w:before="0" w:beforeAutospacing="0" w:after="0" w:afterAutospacing="0"/>
        <w:ind w:firstLine="360"/>
        <w:jc w:val="both"/>
        <w:textAlignment w:val="baseline"/>
        <w:rPr>
          <w:color w:val="000000"/>
          <w:sz w:val="40"/>
          <w:szCs w:val="40"/>
        </w:rPr>
      </w:pPr>
      <w:r w:rsidRPr="00CA79BF">
        <w:rPr>
          <w:color w:val="000000"/>
          <w:sz w:val="40"/>
          <w:szCs w:val="40"/>
        </w:rPr>
        <w:t>Краткое описание предметной области</w:t>
      </w:r>
      <w:r>
        <w:rPr>
          <w:color w:val="000000"/>
          <w:sz w:val="40"/>
          <w:szCs w:val="40"/>
        </w:rPr>
        <w:t xml:space="preserve"> </w:t>
      </w:r>
    </w:p>
    <w:p w14:paraId="6599C110" w14:textId="2DEE9711" w:rsidR="00CA79BF" w:rsidRPr="00CA79BF" w:rsidRDefault="00CA79BF" w:rsidP="00CA79BF">
      <w:pPr>
        <w:pStyle w:val="a3"/>
        <w:spacing w:before="0" w:beforeAutospacing="0" w:after="0" w:afterAutospacing="0"/>
        <w:ind w:firstLine="360"/>
        <w:jc w:val="both"/>
        <w:textAlignment w:val="baseline"/>
        <w:rPr>
          <w:color w:val="000000"/>
        </w:rPr>
      </w:pPr>
      <w:r>
        <w:rPr>
          <w:color w:val="000000"/>
        </w:rPr>
        <w:t>В данном варианте лабораторной работы рассматривается предметная область – «Сельское хозяйство». Её целью является разведение домашнего скота, выращивание полезных культур и их дальнейшая обработка. Для продуктивного занятия животноводством и растениеводством понадобятся садовые инструменты и садовая техника, территория, на которой будут выращивается и обрабатываться культуры, пастись животные, различные помещения для хранения, проживания работников и т.д.</w:t>
      </w:r>
    </w:p>
    <w:p w14:paraId="5D68DEB9" w14:textId="77777777" w:rsidR="00CA79BF" w:rsidRPr="00CA79BF" w:rsidRDefault="00CA79BF" w:rsidP="00CA79BF">
      <w:pPr>
        <w:pStyle w:val="a3"/>
        <w:spacing w:before="0" w:beforeAutospacing="0" w:after="0" w:afterAutospacing="0"/>
        <w:ind w:firstLine="360"/>
        <w:jc w:val="both"/>
        <w:textAlignment w:val="baseline"/>
        <w:rPr>
          <w:color w:val="000000"/>
        </w:rPr>
      </w:pPr>
    </w:p>
    <w:p w14:paraId="231A4211" w14:textId="4ABE52E9" w:rsidR="00004A84" w:rsidRDefault="00004A84"/>
    <w:p w14:paraId="027F98E7" w14:textId="0F5A3FF5" w:rsidR="007E3B65" w:rsidRDefault="007E3B65" w:rsidP="007E3B65">
      <w:pPr>
        <w:pStyle w:val="a3"/>
        <w:spacing w:before="0" w:beforeAutospacing="0" w:after="0" w:afterAutospacing="0"/>
        <w:ind w:firstLine="405"/>
        <w:jc w:val="both"/>
      </w:pPr>
      <w:r w:rsidRPr="007E3B65">
        <w:t xml:space="preserve">Когнитивная карта рассматриваемой предметной области, созданная </w:t>
      </w:r>
      <w:r w:rsidRPr="007E3B65">
        <w:rPr>
          <w:color w:val="000000"/>
        </w:rPr>
        <w:t xml:space="preserve">в онлайн-приложении </w:t>
      </w:r>
      <w:proofErr w:type="spellStart"/>
      <w:r w:rsidRPr="007E3B65">
        <w:rPr>
          <w:color w:val="000000"/>
        </w:rPr>
        <w:t>MindMup</w:t>
      </w:r>
      <w:proofErr w:type="spellEnd"/>
      <w:r w:rsidRPr="007E3B65">
        <w:rPr>
          <w:color w:val="000000"/>
        </w:rPr>
        <w:t>:</w:t>
      </w:r>
      <w:r w:rsidRPr="007E3B65">
        <w:t xml:space="preserve"> </w:t>
      </w:r>
    </w:p>
    <w:p w14:paraId="14544E62" w14:textId="56455217" w:rsidR="007E3B65" w:rsidRDefault="007E3B65" w:rsidP="007E3B65">
      <w:pPr>
        <w:pStyle w:val="a3"/>
        <w:spacing w:before="0" w:beforeAutospacing="0" w:after="0" w:afterAutospacing="0"/>
        <w:ind w:firstLine="405"/>
      </w:pPr>
      <w:r>
        <w:rPr>
          <w:noProof/>
        </w:rPr>
        <w:drawing>
          <wp:inline distT="0" distB="0" distL="0" distR="0" wp14:anchorId="703DC41F" wp14:editId="679E5BE8">
            <wp:extent cx="5670854" cy="32861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501" cy="32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29C0" w14:textId="762D8C14" w:rsidR="004204E6" w:rsidRDefault="004204E6" w:rsidP="007E3B65">
      <w:pPr>
        <w:pStyle w:val="a3"/>
        <w:spacing w:before="0" w:beforeAutospacing="0" w:after="0" w:afterAutospacing="0"/>
        <w:ind w:firstLine="405"/>
      </w:pPr>
    </w:p>
    <w:p w14:paraId="2D9F7FA6" w14:textId="540A6433" w:rsidR="004204E6" w:rsidRDefault="004204E6" w:rsidP="004204E6">
      <w:pPr>
        <w:pStyle w:val="a3"/>
        <w:spacing w:before="0" w:beforeAutospacing="0" w:after="0" w:afterAutospacing="0"/>
        <w:ind w:firstLine="405"/>
        <w:jc w:val="both"/>
      </w:pPr>
      <w:r w:rsidRPr="007E3B65">
        <w:t>К</w:t>
      </w:r>
      <w:r>
        <w:t>онцептуальная</w:t>
      </w:r>
      <w:r w:rsidRPr="007E3B65">
        <w:t xml:space="preserve"> карта рассматриваемой предметной области, созданная </w:t>
      </w:r>
      <w:r w:rsidRPr="007E3B65">
        <w:rPr>
          <w:color w:val="000000"/>
        </w:rPr>
        <w:t xml:space="preserve">в приложении </w:t>
      </w:r>
      <w:proofErr w:type="spellStart"/>
      <w:r>
        <w:rPr>
          <w:color w:val="000000"/>
          <w:lang w:val="en-US"/>
        </w:rPr>
        <w:t>CmapTools</w:t>
      </w:r>
      <w:proofErr w:type="spellEnd"/>
      <w:r w:rsidRPr="007E3B65">
        <w:rPr>
          <w:color w:val="000000"/>
        </w:rPr>
        <w:t>:</w:t>
      </w:r>
      <w:r w:rsidRPr="007E3B65">
        <w:t xml:space="preserve"> </w:t>
      </w:r>
    </w:p>
    <w:p w14:paraId="4C63D998" w14:textId="2BAEADC0" w:rsidR="004204E6" w:rsidRPr="007E3B65" w:rsidRDefault="005669BF" w:rsidP="007E3B65">
      <w:pPr>
        <w:pStyle w:val="a3"/>
        <w:spacing w:before="0" w:beforeAutospacing="0" w:after="0" w:afterAutospacing="0"/>
        <w:ind w:firstLine="405"/>
      </w:pPr>
      <w:r>
        <w:rPr>
          <w:noProof/>
        </w:rPr>
        <w:lastRenderedPageBreak/>
        <w:drawing>
          <wp:inline distT="0" distB="0" distL="0" distR="0" wp14:anchorId="674C7B82" wp14:editId="4328525E">
            <wp:extent cx="5940425" cy="3485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E6" w:rsidRPr="007E3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12A"/>
    <w:multiLevelType w:val="multilevel"/>
    <w:tmpl w:val="C078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91418"/>
    <w:multiLevelType w:val="multilevel"/>
    <w:tmpl w:val="34C8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B8"/>
    <w:rsid w:val="00004A84"/>
    <w:rsid w:val="00382AF9"/>
    <w:rsid w:val="004204E6"/>
    <w:rsid w:val="004521D5"/>
    <w:rsid w:val="004B04B8"/>
    <w:rsid w:val="005669BF"/>
    <w:rsid w:val="00724D0F"/>
    <w:rsid w:val="007E3B65"/>
    <w:rsid w:val="00A96343"/>
    <w:rsid w:val="00B53B00"/>
    <w:rsid w:val="00CA79BF"/>
    <w:rsid w:val="00D71700"/>
    <w:rsid w:val="00F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9583"/>
  <w15:chartTrackingRefBased/>
  <w15:docId w15:val="{2F3ADADC-3FE2-4D71-BBA7-79206B8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4D0F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FA0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A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E3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cp:keywords/>
  <dc:description/>
  <cp:lastModifiedBy>RePack by Diakov</cp:lastModifiedBy>
  <cp:revision>14</cp:revision>
  <dcterms:created xsi:type="dcterms:W3CDTF">2019-09-05T10:35:00Z</dcterms:created>
  <dcterms:modified xsi:type="dcterms:W3CDTF">2019-12-24T20:43:00Z</dcterms:modified>
</cp:coreProperties>
</file>