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03772" w14:textId="77777777" w:rsidR="003D348B" w:rsidRPr="003D348B" w:rsidRDefault="003D348B" w:rsidP="003D348B">
      <w:r w:rsidRPr="003D348B">
        <w:rPr>
          <w:b/>
          <w:bCs/>
        </w:rPr>
        <w:t>Kubernetes Task</w:t>
      </w:r>
    </w:p>
    <w:p w14:paraId="63EBDB44" w14:textId="77777777" w:rsidR="003D348B" w:rsidRPr="003D348B" w:rsidRDefault="003D348B" w:rsidP="003D348B"/>
    <w:p w14:paraId="6A47AB26" w14:textId="77777777" w:rsidR="003D348B" w:rsidRPr="003D348B" w:rsidRDefault="003D348B" w:rsidP="003D348B">
      <w:r w:rsidRPr="003D348B">
        <w:rPr>
          <w:b/>
          <w:bCs/>
        </w:rPr>
        <w:t>Task Description:</w:t>
      </w:r>
    </w:p>
    <w:p w14:paraId="24BFEE52" w14:textId="77777777" w:rsidR="003D348B" w:rsidRPr="003D348B" w:rsidRDefault="003D348B" w:rsidP="003D348B">
      <w:r w:rsidRPr="003D348B">
        <w:t>Setup min</w:t>
      </w:r>
      <w:proofErr w:type="spellStart"/>
      <w:r w:rsidRPr="003D348B">
        <w:t>ikube</w:t>
      </w:r>
      <w:proofErr w:type="spellEnd"/>
      <w:r w:rsidRPr="003D348B">
        <w:t xml:space="preserve"> at your local and explore creating namespaces (Go through official documentation).</w:t>
      </w:r>
    </w:p>
    <w:p w14:paraId="71753CA4" w14:textId="77777777" w:rsidR="003D348B" w:rsidRDefault="003D348B"/>
    <w:p w14:paraId="535B6DC0" w14:textId="77777777" w:rsidR="003D348B" w:rsidRDefault="003D348B"/>
    <w:p w14:paraId="6EC20923" w14:textId="12565377" w:rsidR="003D348B" w:rsidRDefault="003D348B">
      <w:r>
        <w:t>Steps:</w:t>
      </w:r>
    </w:p>
    <w:p w14:paraId="0D8B8CC3" w14:textId="3DE327FF" w:rsidR="003D348B" w:rsidRDefault="003D348B" w:rsidP="003D348B">
      <w:pPr>
        <w:pStyle w:val="ListParagraph"/>
        <w:numPr>
          <w:ilvl w:val="0"/>
          <w:numId w:val="1"/>
        </w:numPr>
      </w:pPr>
      <w:r>
        <w:t xml:space="preserve">Install docker, </w:t>
      </w:r>
      <w:proofErr w:type="spellStart"/>
      <w:r>
        <w:t>minikube</w:t>
      </w:r>
      <w:proofErr w:type="spellEnd"/>
      <w:r>
        <w:t xml:space="preserve">, </w:t>
      </w:r>
      <w:proofErr w:type="spellStart"/>
      <w:r>
        <w:t>kubectl</w:t>
      </w:r>
      <w:proofErr w:type="spellEnd"/>
    </w:p>
    <w:p w14:paraId="5F51C548" w14:textId="1E9F28BE" w:rsidR="003D348B" w:rsidRDefault="003D348B" w:rsidP="003D348B">
      <w:r w:rsidRPr="003D348B">
        <w:drawing>
          <wp:inline distT="0" distB="0" distL="0" distR="0" wp14:anchorId="5AEAC92E" wp14:editId="10B99B93">
            <wp:extent cx="5731510" cy="2694940"/>
            <wp:effectExtent l="0" t="0" r="2540" b="0"/>
            <wp:docPr id="582184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1840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BC20C" w14:textId="6155FA03" w:rsidR="003D348B" w:rsidRDefault="003D348B" w:rsidP="003D348B"/>
    <w:p w14:paraId="6A522C12" w14:textId="6B00E08F" w:rsidR="003D348B" w:rsidRDefault="003D348B" w:rsidP="003D348B">
      <w:pPr>
        <w:pStyle w:val="ListParagraph"/>
        <w:numPr>
          <w:ilvl w:val="0"/>
          <w:numId w:val="1"/>
        </w:numPr>
      </w:pPr>
      <w:r>
        <w:t xml:space="preserve">Start </w:t>
      </w:r>
      <w:proofErr w:type="spellStart"/>
      <w:r>
        <w:t>minikube</w:t>
      </w:r>
      <w:proofErr w:type="spellEnd"/>
    </w:p>
    <w:p w14:paraId="57A5D1C7" w14:textId="3A6522C0" w:rsidR="003D348B" w:rsidRDefault="003D348B" w:rsidP="003D348B">
      <w:r w:rsidRPr="003D348B">
        <w:drawing>
          <wp:inline distT="0" distB="0" distL="0" distR="0" wp14:anchorId="54F2FB89" wp14:editId="1532887E">
            <wp:extent cx="5731510" cy="1876425"/>
            <wp:effectExtent l="0" t="0" r="2540" b="9525"/>
            <wp:docPr id="235415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4153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40F2" w14:textId="77777777" w:rsidR="003D348B" w:rsidRDefault="003D348B" w:rsidP="003D348B">
      <w:pPr>
        <w:pStyle w:val="ListParagraph"/>
      </w:pPr>
    </w:p>
    <w:p w14:paraId="1E1F6CEC" w14:textId="77777777" w:rsidR="003D348B" w:rsidRDefault="003D348B" w:rsidP="003D348B">
      <w:pPr>
        <w:pStyle w:val="ListParagraph"/>
      </w:pPr>
    </w:p>
    <w:p w14:paraId="0E5E80ED" w14:textId="77777777" w:rsidR="003D348B" w:rsidRDefault="003D348B" w:rsidP="003D348B">
      <w:pPr>
        <w:pStyle w:val="ListParagraph"/>
      </w:pPr>
    </w:p>
    <w:p w14:paraId="75C8E223" w14:textId="6DF7DB5C" w:rsidR="003D348B" w:rsidRDefault="003D348B" w:rsidP="003D348B">
      <w:pPr>
        <w:pStyle w:val="ListParagraph"/>
        <w:numPr>
          <w:ilvl w:val="0"/>
          <w:numId w:val="1"/>
        </w:numPr>
      </w:pPr>
      <w:r>
        <w:lastRenderedPageBreak/>
        <w:t>Create new namespaces and run pods in them</w:t>
      </w:r>
    </w:p>
    <w:p w14:paraId="0C38BDC8" w14:textId="0160FED1" w:rsidR="003D348B" w:rsidRDefault="003D348B" w:rsidP="003D348B">
      <w:r w:rsidRPr="003D348B">
        <w:drawing>
          <wp:inline distT="0" distB="0" distL="0" distR="0" wp14:anchorId="011C45A3" wp14:editId="47FE625E">
            <wp:extent cx="5731510" cy="3629025"/>
            <wp:effectExtent l="0" t="0" r="2540" b="9525"/>
            <wp:docPr id="447988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9880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58069" w14:textId="126B69CD" w:rsidR="003D348B" w:rsidRDefault="003D348B" w:rsidP="003D348B">
      <w:pPr>
        <w:pStyle w:val="ListParagraph"/>
        <w:numPr>
          <w:ilvl w:val="0"/>
          <w:numId w:val="1"/>
        </w:numPr>
      </w:pPr>
      <w:r>
        <w:t xml:space="preserve">Stop and delete the </w:t>
      </w:r>
      <w:proofErr w:type="spellStart"/>
      <w:r>
        <w:t>minikube</w:t>
      </w:r>
      <w:proofErr w:type="spellEnd"/>
    </w:p>
    <w:p w14:paraId="05602FB4" w14:textId="0D65CE47" w:rsidR="003D348B" w:rsidRDefault="003D348B" w:rsidP="003D348B">
      <w:r w:rsidRPr="003D348B">
        <w:drawing>
          <wp:inline distT="0" distB="0" distL="0" distR="0" wp14:anchorId="15A7258E" wp14:editId="48586F0F">
            <wp:extent cx="5588287" cy="1911448"/>
            <wp:effectExtent l="0" t="0" r="0" b="0"/>
            <wp:docPr id="1157595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5952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138AA"/>
    <w:multiLevelType w:val="hybridMultilevel"/>
    <w:tmpl w:val="9E0EF6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5509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48B"/>
    <w:rsid w:val="003D348B"/>
    <w:rsid w:val="0040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3598F"/>
  <w15:chartTrackingRefBased/>
  <w15:docId w15:val="{8F4F7E69-FF27-4B3C-9A60-756AA2FBB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4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4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4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4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4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4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4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4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4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4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4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4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4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4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4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4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4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4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4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4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4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4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4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4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4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4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4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4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4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6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 S</dc:creator>
  <cp:keywords/>
  <dc:description/>
  <cp:lastModifiedBy>Ravi kumar S</cp:lastModifiedBy>
  <cp:revision>1</cp:revision>
  <dcterms:created xsi:type="dcterms:W3CDTF">2025-07-12T09:44:00Z</dcterms:created>
  <dcterms:modified xsi:type="dcterms:W3CDTF">2025-07-12T09:52:00Z</dcterms:modified>
</cp:coreProperties>
</file>