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FD2AB"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微軟正黑體" w:eastAsia="微軟正黑體" w:hAnsi="微軟正黑體" w:cs="Segoe UI" w:hint="eastAsia"/>
          <w:b/>
          <w:bCs/>
          <w:color w:val="4A86E8"/>
          <w:kern w:val="0"/>
          <w:sz w:val="76"/>
          <w:szCs w:val="76"/>
        </w:rPr>
        <w:t>電影訂票系統</w:t>
      </w:r>
      <w:r w:rsidRPr="0024793D">
        <w:rPr>
          <w:rFonts w:ascii="微軟正黑體" w:eastAsia="微軟正黑體" w:hAnsi="微軟正黑體" w:cs="Segoe UI" w:hint="eastAsia"/>
          <w:color w:val="4A86E8"/>
          <w:kern w:val="0"/>
          <w:sz w:val="76"/>
          <w:szCs w:val="76"/>
        </w:rPr>
        <w:t> </w:t>
      </w:r>
    </w:p>
    <w:p w14:paraId="5B91D0FF"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Arial" w:eastAsia="新細明體" w:hAnsi="Arial" w:cs="Arial"/>
          <w:kern w:val="0"/>
          <w:sz w:val="76"/>
          <w:szCs w:val="76"/>
        </w:rPr>
        <w:t> </w:t>
      </w:r>
    </w:p>
    <w:p w14:paraId="040BAF8A"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Arial" w:eastAsia="新細明體" w:hAnsi="Arial" w:cs="Arial"/>
          <w:kern w:val="0"/>
          <w:sz w:val="76"/>
          <w:szCs w:val="76"/>
        </w:rPr>
        <w:t> </w:t>
      </w:r>
    </w:p>
    <w:p w14:paraId="4F59FFFF"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66"/>
          <w:szCs w:val="66"/>
        </w:rPr>
        <w:t>軟體需求規格書</w:t>
      </w:r>
      <w:r w:rsidRPr="0024793D">
        <w:rPr>
          <w:rFonts w:ascii="Arial Unicode MS" w:eastAsia="新細明體" w:hAnsi="Arial Unicode MS" w:cs="Segoe UI"/>
          <w:kern w:val="0"/>
          <w:sz w:val="66"/>
          <w:szCs w:val="66"/>
        </w:rPr>
        <w:t> </w:t>
      </w:r>
    </w:p>
    <w:p w14:paraId="4ABEC2B0"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2"/>
          <w:szCs w:val="32"/>
        </w:rPr>
        <w:t>(</w:t>
      </w:r>
      <w:r w:rsidRPr="0024793D">
        <w:rPr>
          <w:rFonts w:ascii="Arial Unicode MS" w:eastAsia="新細明體" w:hAnsi="Arial Unicode MS" w:cs="Segoe UI"/>
          <w:kern w:val="0"/>
          <w:sz w:val="32"/>
          <w:szCs w:val="32"/>
        </w:rPr>
        <w:t>初版</w:t>
      </w:r>
      <w:r w:rsidRPr="0024793D">
        <w:rPr>
          <w:rFonts w:ascii="Arial Unicode MS" w:eastAsia="新細明體" w:hAnsi="Arial Unicode MS" w:cs="Segoe UI"/>
          <w:kern w:val="0"/>
          <w:sz w:val="32"/>
          <w:szCs w:val="32"/>
        </w:rPr>
        <w:t>) </w:t>
      </w:r>
    </w:p>
    <w:p w14:paraId="133FA6BE"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Arial" w:eastAsia="新細明體" w:hAnsi="Arial" w:cs="Arial"/>
          <w:kern w:val="0"/>
          <w:sz w:val="66"/>
          <w:szCs w:val="66"/>
        </w:rPr>
        <w:t> </w:t>
      </w:r>
    </w:p>
    <w:p w14:paraId="0BEC8179"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44"/>
          <w:szCs w:val="44"/>
        </w:rPr>
        <w:t>資工三</w:t>
      </w:r>
      <w:r w:rsidRPr="0024793D">
        <w:rPr>
          <w:rFonts w:ascii="Arial Unicode MS" w:eastAsia="新細明體" w:hAnsi="Arial Unicode MS" w:cs="Segoe UI"/>
          <w:kern w:val="0"/>
          <w:sz w:val="44"/>
          <w:szCs w:val="44"/>
        </w:rPr>
        <w:t>   </w:t>
      </w:r>
    </w:p>
    <w:p w14:paraId="0B2FA626" w14:textId="77777777" w:rsidR="0024793D" w:rsidRPr="0024793D" w:rsidRDefault="0024793D" w:rsidP="0024793D">
      <w:pPr>
        <w:widowControl/>
        <w:jc w:val="center"/>
        <w:textAlignment w:val="baseline"/>
        <w:rPr>
          <w:rFonts w:ascii="Segoe UI" w:eastAsia="新細明體" w:hAnsi="Segoe UI" w:cs="Segoe UI"/>
          <w:kern w:val="0"/>
          <w:sz w:val="18"/>
          <w:szCs w:val="18"/>
        </w:rPr>
      </w:pPr>
      <w:proofErr w:type="gramStart"/>
      <w:r w:rsidRPr="0024793D">
        <w:rPr>
          <w:rFonts w:ascii="Arial Unicode MS" w:eastAsia="新細明體" w:hAnsi="Arial Unicode MS" w:cs="Segoe UI"/>
          <w:kern w:val="0"/>
          <w:sz w:val="20"/>
          <w:szCs w:val="20"/>
        </w:rPr>
        <w:t>余</w:t>
      </w:r>
      <w:proofErr w:type="gramEnd"/>
      <w:r w:rsidRPr="0024793D">
        <w:rPr>
          <w:rFonts w:ascii="Arial Unicode MS" w:eastAsia="新細明體" w:hAnsi="Arial Unicode MS" w:cs="Segoe UI"/>
          <w:kern w:val="0"/>
          <w:sz w:val="20"/>
          <w:szCs w:val="20"/>
        </w:rPr>
        <w:t>承</w:t>
      </w:r>
      <w:proofErr w:type="gramStart"/>
      <w:r w:rsidRPr="0024793D">
        <w:rPr>
          <w:rFonts w:ascii="Arial Unicode MS" w:eastAsia="新細明體" w:hAnsi="Arial Unicode MS" w:cs="Segoe UI"/>
          <w:kern w:val="0"/>
          <w:sz w:val="20"/>
          <w:szCs w:val="20"/>
        </w:rPr>
        <w:t>叡</w:t>
      </w:r>
      <w:proofErr w:type="gramEnd"/>
      <w:r w:rsidRPr="0024793D">
        <w:rPr>
          <w:rFonts w:ascii="Arial Unicode MS" w:eastAsia="新細明體" w:hAnsi="Arial Unicode MS" w:cs="Segoe UI"/>
          <w:kern w:val="0"/>
          <w:sz w:val="20"/>
          <w:szCs w:val="20"/>
        </w:rPr>
        <w:t>B0729061 </w:t>
      </w:r>
    </w:p>
    <w:p w14:paraId="3E05B335"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0"/>
          <w:szCs w:val="20"/>
        </w:rPr>
        <w:t>呂順成</w:t>
      </w:r>
      <w:r w:rsidRPr="0024793D">
        <w:rPr>
          <w:rFonts w:ascii="Arial Unicode MS" w:eastAsia="新細明體" w:hAnsi="Arial Unicode MS" w:cs="Segoe UI"/>
          <w:kern w:val="0"/>
          <w:sz w:val="20"/>
          <w:szCs w:val="20"/>
        </w:rPr>
        <w:t>B0729004 </w:t>
      </w:r>
    </w:p>
    <w:p w14:paraId="7BB8C2F4" w14:textId="77777777" w:rsidR="0024793D" w:rsidRPr="0024793D" w:rsidRDefault="0024793D" w:rsidP="0024793D">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0"/>
          <w:szCs w:val="20"/>
        </w:rPr>
        <w:t>何承育</w:t>
      </w:r>
      <w:r w:rsidRPr="0024793D">
        <w:rPr>
          <w:rFonts w:ascii="Arial Unicode MS" w:eastAsia="新細明體" w:hAnsi="Arial Unicode MS" w:cs="Segoe UI"/>
          <w:kern w:val="0"/>
          <w:sz w:val="20"/>
          <w:szCs w:val="20"/>
        </w:rPr>
        <w:t>B0729060 </w:t>
      </w:r>
    </w:p>
    <w:p w14:paraId="7A1C0E83" w14:textId="4114EE2F" w:rsidR="0024793D" w:rsidRDefault="0024793D" w:rsidP="0024793D">
      <w:pPr>
        <w:widowControl/>
        <w:jc w:val="center"/>
        <w:textAlignment w:val="baseline"/>
        <w:rPr>
          <w:rFonts w:ascii="Arial Unicode MS" w:eastAsia="新細明體" w:hAnsi="Arial Unicode MS" w:cs="Segoe UI"/>
          <w:kern w:val="0"/>
          <w:sz w:val="40"/>
          <w:szCs w:val="40"/>
        </w:rPr>
      </w:pPr>
      <w:r w:rsidRPr="0024793D">
        <w:rPr>
          <w:rFonts w:ascii="Arial Unicode MS" w:eastAsia="新細明體" w:hAnsi="Arial Unicode MS" w:cs="Segoe UI"/>
          <w:kern w:val="0"/>
          <w:sz w:val="40"/>
          <w:szCs w:val="40"/>
        </w:rPr>
        <w:t>中華民國</w:t>
      </w:r>
      <w:r w:rsidRPr="0024793D">
        <w:rPr>
          <w:rFonts w:ascii="Arial Unicode MS" w:eastAsia="新細明體" w:hAnsi="Arial Unicode MS" w:cs="Segoe UI"/>
          <w:kern w:val="0"/>
          <w:sz w:val="40"/>
          <w:szCs w:val="40"/>
        </w:rPr>
        <w:t xml:space="preserve"> 109 </w:t>
      </w:r>
      <w:r w:rsidRPr="0024793D">
        <w:rPr>
          <w:rFonts w:ascii="Arial Unicode MS" w:eastAsia="新細明體" w:hAnsi="Arial Unicode MS" w:cs="Segoe UI"/>
          <w:kern w:val="0"/>
          <w:sz w:val="40"/>
          <w:szCs w:val="40"/>
        </w:rPr>
        <w:t>年</w:t>
      </w:r>
      <w:r w:rsidRPr="0024793D">
        <w:rPr>
          <w:rFonts w:ascii="Arial Unicode MS" w:eastAsia="新細明體" w:hAnsi="Arial Unicode MS" w:cs="Segoe UI"/>
          <w:kern w:val="0"/>
          <w:sz w:val="40"/>
          <w:szCs w:val="40"/>
        </w:rPr>
        <w:t xml:space="preserve">10 </w:t>
      </w:r>
      <w:r w:rsidRPr="0024793D">
        <w:rPr>
          <w:rFonts w:ascii="Arial Unicode MS" w:eastAsia="新細明體" w:hAnsi="Arial Unicode MS" w:cs="Segoe UI"/>
          <w:kern w:val="0"/>
          <w:sz w:val="40"/>
          <w:szCs w:val="40"/>
        </w:rPr>
        <w:t>月</w:t>
      </w:r>
      <w:r w:rsidRPr="0024793D">
        <w:rPr>
          <w:rFonts w:ascii="Arial Unicode MS" w:eastAsia="新細明體" w:hAnsi="Arial Unicode MS" w:cs="Segoe UI"/>
          <w:kern w:val="0"/>
          <w:sz w:val="40"/>
          <w:szCs w:val="40"/>
        </w:rPr>
        <w:t xml:space="preserve"> 30 </w:t>
      </w:r>
      <w:r w:rsidRPr="0024793D">
        <w:rPr>
          <w:rFonts w:ascii="Arial Unicode MS" w:eastAsia="新細明體" w:hAnsi="Arial Unicode MS" w:cs="Segoe UI"/>
          <w:kern w:val="0"/>
          <w:sz w:val="40"/>
          <w:szCs w:val="40"/>
        </w:rPr>
        <w:t>號</w:t>
      </w:r>
      <w:r w:rsidRPr="0024793D">
        <w:rPr>
          <w:rFonts w:ascii="Arial Unicode MS" w:eastAsia="新細明體" w:hAnsi="Arial Unicode MS" w:cs="Segoe UI"/>
          <w:kern w:val="0"/>
          <w:sz w:val="40"/>
          <w:szCs w:val="40"/>
        </w:rPr>
        <w:t> </w:t>
      </w:r>
    </w:p>
    <w:p w14:paraId="61EBB015" w14:textId="29CF06C6" w:rsidR="0024793D" w:rsidRPr="00647406" w:rsidRDefault="00647406" w:rsidP="00647406">
      <w:pPr>
        <w:widowControl/>
        <w:rPr>
          <w:rFonts w:ascii="Arial Unicode MS" w:eastAsia="新細明體" w:hAnsi="Arial Unicode MS" w:cs="Segoe UI"/>
          <w:kern w:val="0"/>
          <w:sz w:val="40"/>
          <w:szCs w:val="40"/>
        </w:rPr>
      </w:pPr>
      <w:r>
        <w:rPr>
          <w:rFonts w:ascii="Arial Unicode MS" w:eastAsia="新細明體" w:hAnsi="Arial Unicode MS" w:cs="Segoe UI"/>
          <w:kern w:val="0"/>
          <w:sz w:val="40"/>
          <w:szCs w:val="40"/>
        </w:rPr>
        <w:br w:type="page"/>
      </w:r>
    </w:p>
    <w:sdt>
      <w:sdtPr>
        <w:rPr>
          <w:rFonts w:asciiTheme="minorHAnsi" w:eastAsiaTheme="minorEastAsia" w:hAnsiTheme="minorHAnsi" w:cstheme="minorBidi"/>
          <w:color w:val="auto"/>
          <w:kern w:val="2"/>
          <w:sz w:val="24"/>
          <w:szCs w:val="22"/>
          <w:lang w:val="zh-TW"/>
        </w:rPr>
        <w:id w:val="334047361"/>
        <w:docPartObj>
          <w:docPartGallery w:val="Table of Contents"/>
          <w:docPartUnique/>
        </w:docPartObj>
      </w:sdtPr>
      <w:sdtEndPr>
        <w:rPr>
          <w:b/>
          <w:bCs/>
        </w:rPr>
      </w:sdtEndPr>
      <w:sdtContent>
        <w:p w14:paraId="059E4D4C" w14:textId="06A4EFF7" w:rsidR="00E137B9" w:rsidRPr="00E137B9" w:rsidRDefault="00E137B9">
          <w:pPr>
            <w:pStyle w:val="a9"/>
            <w:rPr>
              <w:sz w:val="52"/>
              <w:szCs w:val="52"/>
            </w:rPr>
          </w:pPr>
          <w:r w:rsidRPr="00E137B9">
            <w:rPr>
              <w:rFonts w:hint="eastAsia"/>
              <w:sz w:val="52"/>
              <w:szCs w:val="52"/>
              <w:lang w:val="zh-TW"/>
            </w:rPr>
            <w:t>目錄</w:t>
          </w:r>
        </w:p>
        <w:p w14:paraId="3FC7187B" w14:textId="266A474C" w:rsidR="00E137B9" w:rsidRPr="00E137B9" w:rsidRDefault="00E137B9" w:rsidP="00E137B9">
          <w:pPr>
            <w:pStyle w:val="11"/>
            <w:tabs>
              <w:tab w:val="right" w:leader="dot" w:pos="8296"/>
            </w:tabs>
            <w:spacing w:line="640" w:lineRule="exact"/>
            <w:rPr>
              <w:rFonts w:ascii="微軟正黑體" w:eastAsia="微軟正黑體" w:hAnsi="微軟正黑體"/>
              <w:noProof/>
              <w:sz w:val="40"/>
              <w:szCs w:val="40"/>
            </w:rPr>
          </w:pPr>
          <w:r w:rsidRPr="00E137B9">
            <w:rPr>
              <w:sz w:val="40"/>
              <w:szCs w:val="40"/>
            </w:rPr>
            <w:fldChar w:fldCharType="begin"/>
          </w:r>
          <w:r w:rsidRPr="00E137B9">
            <w:rPr>
              <w:sz w:val="40"/>
              <w:szCs w:val="40"/>
            </w:rPr>
            <w:instrText xml:space="preserve"> TOC \o "1-3" \h \z \u </w:instrText>
          </w:r>
          <w:r w:rsidRPr="00E137B9">
            <w:rPr>
              <w:sz w:val="40"/>
              <w:szCs w:val="40"/>
            </w:rPr>
            <w:fldChar w:fldCharType="separate"/>
          </w:r>
          <w:hyperlink w:anchor="_Toc54918799" w:history="1">
            <w:r w:rsidRPr="00E137B9">
              <w:rPr>
                <w:rStyle w:val="aa"/>
                <w:rFonts w:ascii="微軟正黑體" w:eastAsia="微軟正黑體" w:hAnsi="微軟正黑體"/>
                <w:noProof/>
                <w:sz w:val="40"/>
                <w:szCs w:val="40"/>
              </w:rPr>
              <w:t>1.</w:t>
            </w:r>
            <w:r w:rsidRPr="00E137B9">
              <w:rPr>
                <w:rStyle w:val="aa"/>
                <w:rFonts w:ascii="微軟正黑體" w:eastAsia="微軟正黑體" w:hAnsi="微軟正黑體" w:hint="eastAsia"/>
                <w:noProof/>
                <w:sz w:val="40"/>
                <w:szCs w:val="40"/>
              </w:rPr>
              <w:t>文件目的與系統描述</w:t>
            </w:r>
            <w:r w:rsidRPr="00E137B9">
              <w:rPr>
                <w:rFonts w:ascii="微軟正黑體" w:eastAsia="微軟正黑體" w:hAnsi="微軟正黑體"/>
                <w:noProof/>
                <w:webHidden/>
                <w:sz w:val="40"/>
                <w:szCs w:val="40"/>
              </w:rPr>
              <w:tab/>
            </w:r>
            <w:r w:rsidRPr="00E137B9">
              <w:rPr>
                <w:rFonts w:ascii="微軟正黑體" w:eastAsia="微軟正黑體" w:hAnsi="微軟正黑體"/>
                <w:noProof/>
                <w:webHidden/>
                <w:sz w:val="40"/>
                <w:szCs w:val="40"/>
              </w:rPr>
              <w:fldChar w:fldCharType="begin"/>
            </w:r>
            <w:r w:rsidRPr="00E137B9">
              <w:rPr>
                <w:rFonts w:ascii="微軟正黑體" w:eastAsia="微軟正黑體" w:hAnsi="微軟正黑體"/>
                <w:noProof/>
                <w:webHidden/>
                <w:sz w:val="40"/>
                <w:szCs w:val="40"/>
              </w:rPr>
              <w:instrText xml:space="preserve"> PAGEREF _Toc54918799 \h </w:instrText>
            </w:r>
            <w:r w:rsidRPr="00E137B9">
              <w:rPr>
                <w:rFonts w:ascii="微軟正黑體" w:eastAsia="微軟正黑體" w:hAnsi="微軟正黑體"/>
                <w:noProof/>
                <w:webHidden/>
                <w:sz w:val="40"/>
                <w:szCs w:val="40"/>
              </w:rPr>
            </w:r>
            <w:r w:rsidRPr="00E137B9">
              <w:rPr>
                <w:rFonts w:ascii="微軟正黑體" w:eastAsia="微軟正黑體" w:hAnsi="微軟正黑體"/>
                <w:noProof/>
                <w:webHidden/>
                <w:sz w:val="40"/>
                <w:szCs w:val="40"/>
              </w:rPr>
              <w:fldChar w:fldCharType="separate"/>
            </w:r>
            <w:r w:rsidRPr="00E137B9">
              <w:rPr>
                <w:rFonts w:ascii="微軟正黑體" w:eastAsia="微軟正黑體" w:hAnsi="微軟正黑體"/>
                <w:noProof/>
                <w:webHidden/>
                <w:sz w:val="40"/>
                <w:szCs w:val="40"/>
              </w:rPr>
              <w:t>2</w:t>
            </w:r>
            <w:r w:rsidRPr="00E137B9">
              <w:rPr>
                <w:rFonts w:ascii="微軟正黑體" w:eastAsia="微軟正黑體" w:hAnsi="微軟正黑體"/>
                <w:noProof/>
                <w:webHidden/>
                <w:sz w:val="40"/>
                <w:szCs w:val="40"/>
              </w:rPr>
              <w:fldChar w:fldCharType="end"/>
            </w:r>
          </w:hyperlink>
        </w:p>
        <w:p w14:paraId="5402F01D" w14:textId="056AA936"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00" w:history="1">
            <w:r w:rsidR="00E137B9" w:rsidRPr="00E137B9">
              <w:rPr>
                <w:rStyle w:val="aa"/>
                <w:rFonts w:ascii="微軟正黑體" w:eastAsia="微軟正黑體" w:hAnsi="微軟正黑體"/>
                <w:noProof/>
                <w:sz w:val="32"/>
                <w:szCs w:val="32"/>
              </w:rPr>
              <w:t>1-1.</w:t>
            </w:r>
            <w:r w:rsidR="00E137B9" w:rsidRPr="00E137B9">
              <w:rPr>
                <w:rStyle w:val="aa"/>
                <w:rFonts w:ascii="微軟正黑體" w:eastAsia="微軟正黑體" w:hAnsi="微軟正黑體" w:hint="eastAsia"/>
                <w:noProof/>
                <w:sz w:val="32"/>
                <w:szCs w:val="32"/>
              </w:rPr>
              <w:t>系統目的</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_Toc54918800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2</w:t>
            </w:r>
            <w:r w:rsidR="00E137B9" w:rsidRPr="00E137B9">
              <w:rPr>
                <w:rFonts w:ascii="微軟正黑體" w:eastAsia="微軟正黑體" w:hAnsi="微軟正黑體"/>
                <w:noProof/>
                <w:webHidden/>
                <w:sz w:val="32"/>
                <w:szCs w:val="32"/>
              </w:rPr>
              <w:fldChar w:fldCharType="end"/>
            </w:r>
          </w:hyperlink>
        </w:p>
        <w:p w14:paraId="0FC262AD" w14:textId="2AC44E7C"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01" w:history="1">
            <w:r w:rsidR="00E137B9" w:rsidRPr="00E137B9">
              <w:rPr>
                <w:rStyle w:val="aa"/>
                <w:rFonts w:ascii="微軟正黑體" w:eastAsia="微軟正黑體" w:hAnsi="微軟正黑體"/>
                <w:noProof/>
                <w:sz w:val="32"/>
                <w:szCs w:val="32"/>
              </w:rPr>
              <w:t>1-2.</w:t>
            </w:r>
            <w:r w:rsidR="00E137B9" w:rsidRPr="00E137B9">
              <w:rPr>
                <w:rStyle w:val="aa"/>
                <w:rFonts w:ascii="微軟正黑體" w:eastAsia="微軟正黑體" w:hAnsi="微軟正黑體" w:hint="eastAsia"/>
                <w:noProof/>
                <w:sz w:val="32"/>
                <w:szCs w:val="32"/>
              </w:rPr>
              <w:t>系統名稱</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_Toc54918801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2</w:t>
            </w:r>
            <w:r w:rsidR="00E137B9" w:rsidRPr="00E137B9">
              <w:rPr>
                <w:rFonts w:ascii="微軟正黑體" w:eastAsia="微軟正黑體" w:hAnsi="微軟正黑體"/>
                <w:noProof/>
                <w:webHidden/>
                <w:sz w:val="32"/>
                <w:szCs w:val="32"/>
              </w:rPr>
              <w:fldChar w:fldCharType="end"/>
            </w:r>
          </w:hyperlink>
        </w:p>
        <w:p w14:paraId="2F504E08" w14:textId="7794812E"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02" w:history="1">
            <w:r w:rsidR="00E137B9" w:rsidRPr="00E137B9">
              <w:rPr>
                <w:rStyle w:val="aa"/>
                <w:rFonts w:ascii="微軟正黑體" w:eastAsia="微軟正黑體" w:hAnsi="微軟正黑體"/>
                <w:noProof/>
                <w:sz w:val="32"/>
                <w:szCs w:val="32"/>
              </w:rPr>
              <w:t>1-3.</w:t>
            </w:r>
            <w:r w:rsidR="00E137B9" w:rsidRPr="00E137B9">
              <w:rPr>
                <w:rStyle w:val="aa"/>
                <w:rFonts w:ascii="微軟正黑體" w:eastAsia="微軟正黑體" w:hAnsi="微軟正黑體" w:hint="eastAsia"/>
                <w:noProof/>
                <w:sz w:val="32"/>
                <w:szCs w:val="32"/>
              </w:rPr>
              <w:t>系統範圍</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_Toc54918802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2</w:t>
            </w:r>
            <w:r w:rsidR="00E137B9" w:rsidRPr="00E137B9">
              <w:rPr>
                <w:rFonts w:ascii="微軟正黑體" w:eastAsia="微軟正黑體" w:hAnsi="微軟正黑體"/>
                <w:noProof/>
                <w:webHidden/>
                <w:sz w:val="32"/>
                <w:szCs w:val="32"/>
              </w:rPr>
              <w:fldChar w:fldCharType="end"/>
            </w:r>
          </w:hyperlink>
        </w:p>
        <w:p w14:paraId="36CE51D0" w14:textId="59012838"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03" w:history="1">
            <w:r w:rsidR="00E137B9" w:rsidRPr="00E137B9">
              <w:rPr>
                <w:rStyle w:val="aa"/>
                <w:rFonts w:ascii="微軟正黑體" w:eastAsia="微軟正黑體" w:hAnsi="微軟正黑體"/>
                <w:noProof/>
                <w:sz w:val="32"/>
                <w:szCs w:val="32"/>
              </w:rPr>
              <w:t>1-4.</w:t>
            </w:r>
            <w:r w:rsidR="00E137B9" w:rsidRPr="00E137B9">
              <w:rPr>
                <w:rStyle w:val="aa"/>
                <w:rFonts w:ascii="微軟正黑體" w:eastAsia="微軟正黑體" w:hAnsi="微軟正黑體" w:hint="eastAsia"/>
                <w:noProof/>
                <w:sz w:val="32"/>
                <w:szCs w:val="32"/>
              </w:rPr>
              <w:t>系統環境</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_Toc54918803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3</w:t>
            </w:r>
            <w:r w:rsidR="00E137B9" w:rsidRPr="00E137B9">
              <w:rPr>
                <w:rFonts w:ascii="微軟正黑體" w:eastAsia="微軟正黑體" w:hAnsi="微軟正黑體"/>
                <w:noProof/>
                <w:webHidden/>
                <w:sz w:val="32"/>
                <w:szCs w:val="32"/>
              </w:rPr>
              <w:fldChar w:fldCharType="end"/>
            </w:r>
          </w:hyperlink>
        </w:p>
        <w:p w14:paraId="2425684A" w14:textId="099645A0"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04" w:history="1">
            <w:r w:rsidR="00E137B9" w:rsidRPr="00E137B9">
              <w:rPr>
                <w:rStyle w:val="aa"/>
                <w:rFonts w:ascii="微軟正黑體" w:eastAsia="微軟正黑體" w:hAnsi="微軟正黑體"/>
                <w:noProof/>
                <w:sz w:val="32"/>
                <w:szCs w:val="32"/>
              </w:rPr>
              <w:t>1-5.</w:t>
            </w:r>
            <w:r w:rsidR="00E137B9" w:rsidRPr="00E137B9">
              <w:rPr>
                <w:rStyle w:val="aa"/>
                <w:rFonts w:ascii="微軟正黑體" w:eastAsia="微軟正黑體" w:hAnsi="微軟正黑體" w:hint="eastAsia"/>
                <w:noProof/>
                <w:sz w:val="32"/>
                <w:szCs w:val="32"/>
              </w:rPr>
              <w:t>系統限制</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_Toc54918804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3</w:t>
            </w:r>
            <w:r w:rsidR="00E137B9" w:rsidRPr="00E137B9">
              <w:rPr>
                <w:rFonts w:ascii="微軟正黑體" w:eastAsia="微軟正黑體" w:hAnsi="微軟正黑體"/>
                <w:noProof/>
                <w:webHidden/>
                <w:sz w:val="32"/>
                <w:szCs w:val="32"/>
              </w:rPr>
              <w:fldChar w:fldCharType="end"/>
            </w:r>
          </w:hyperlink>
        </w:p>
        <w:p w14:paraId="4A1E9C8C" w14:textId="55C06EC1" w:rsidR="00E137B9" w:rsidRPr="00E137B9" w:rsidRDefault="006A0586" w:rsidP="00E137B9">
          <w:pPr>
            <w:pStyle w:val="21"/>
            <w:tabs>
              <w:tab w:val="right" w:leader="dot" w:pos="8296"/>
            </w:tabs>
            <w:spacing w:line="640" w:lineRule="exact"/>
            <w:rPr>
              <w:rFonts w:ascii="微軟正黑體" w:eastAsia="微軟正黑體" w:hAnsi="微軟正黑體"/>
              <w:noProof/>
              <w:sz w:val="40"/>
              <w:szCs w:val="40"/>
            </w:rPr>
          </w:pPr>
          <w:hyperlink w:anchor="_Toc54918805" w:history="1">
            <w:r w:rsidR="00E137B9" w:rsidRPr="00E137B9">
              <w:rPr>
                <w:rStyle w:val="aa"/>
                <w:rFonts w:ascii="微軟正黑體" w:eastAsia="微軟正黑體" w:hAnsi="微軟正黑體"/>
                <w:noProof/>
                <w:sz w:val="32"/>
                <w:szCs w:val="32"/>
              </w:rPr>
              <w:t>1-6.</w:t>
            </w:r>
            <w:r w:rsidR="00E137B9" w:rsidRPr="00E137B9">
              <w:rPr>
                <w:rStyle w:val="aa"/>
                <w:rFonts w:ascii="微軟正黑體" w:eastAsia="微軟正黑體" w:hAnsi="微軟正黑體" w:hint="eastAsia"/>
                <w:noProof/>
                <w:sz w:val="32"/>
                <w:szCs w:val="32"/>
              </w:rPr>
              <w:t>版本更新資訊</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_Toc54918805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3</w:t>
            </w:r>
            <w:r w:rsidR="00E137B9" w:rsidRPr="00E137B9">
              <w:rPr>
                <w:rFonts w:ascii="微軟正黑體" w:eastAsia="微軟正黑體" w:hAnsi="微軟正黑體"/>
                <w:noProof/>
                <w:webHidden/>
                <w:sz w:val="32"/>
                <w:szCs w:val="32"/>
              </w:rPr>
              <w:fldChar w:fldCharType="end"/>
            </w:r>
          </w:hyperlink>
        </w:p>
        <w:p w14:paraId="13689382" w14:textId="1F64332F" w:rsidR="00E137B9" w:rsidRPr="00E137B9" w:rsidRDefault="006A0586" w:rsidP="00E137B9">
          <w:pPr>
            <w:pStyle w:val="11"/>
            <w:tabs>
              <w:tab w:val="right" w:leader="dot" w:pos="8296"/>
            </w:tabs>
            <w:spacing w:line="640" w:lineRule="exact"/>
            <w:rPr>
              <w:rFonts w:ascii="微軟正黑體" w:eastAsia="微軟正黑體" w:hAnsi="微軟正黑體"/>
              <w:noProof/>
              <w:sz w:val="40"/>
              <w:szCs w:val="40"/>
            </w:rPr>
          </w:pPr>
          <w:hyperlink w:anchor="_Toc54918806" w:history="1">
            <w:r w:rsidR="00E137B9" w:rsidRPr="00E137B9">
              <w:rPr>
                <w:rStyle w:val="aa"/>
                <w:rFonts w:ascii="微軟正黑體" w:eastAsia="微軟正黑體" w:hAnsi="微軟正黑體"/>
                <w:noProof/>
                <w:sz w:val="40"/>
                <w:szCs w:val="40"/>
              </w:rPr>
              <w:t>2.</w:t>
            </w:r>
            <w:r w:rsidR="00E137B9" w:rsidRPr="00E137B9">
              <w:rPr>
                <w:rStyle w:val="aa"/>
                <w:rFonts w:ascii="微軟正黑體" w:eastAsia="微軟正黑體" w:hAnsi="微軟正黑體" w:hint="eastAsia"/>
                <w:noProof/>
                <w:sz w:val="40"/>
                <w:szCs w:val="40"/>
              </w:rPr>
              <w:t>系統環境</w:t>
            </w:r>
            <w:r w:rsidR="00E137B9" w:rsidRPr="00E137B9">
              <w:rPr>
                <w:rFonts w:ascii="微軟正黑體" w:eastAsia="微軟正黑體" w:hAnsi="微軟正黑體"/>
                <w:noProof/>
                <w:webHidden/>
                <w:sz w:val="40"/>
                <w:szCs w:val="40"/>
              </w:rPr>
              <w:tab/>
            </w:r>
            <w:r w:rsidR="00E137B9" w:rsidRPr="00E137B9">
              <w:rPr>
                <w:rFonts w:ascii="微軟正黑體" w:eastAsia="微軟正黑體" w:hAnsi="微軟正黑體"/>
                <w:noProof/>
                <w:webHidden/>
                <w:sz w:val="40"/>
                <w:szCs w:val="40"/>
              </w:rPr>
              <w:fldChar w:fldCharType="begin"/>
            </w:r>
            <w:r w:rsidR="00E137B9" w:rsidRPr="00E137B9">
              <w:rPr>
                <w:rFonts w:ascii="微軟正黑體" w:eastAsia="微軟正黑體" w:hAnsi="微軟正黑體"/>
                <w:noProof/>
                <w:webHidden/>
                <w:sz w:val="40"/>
                <w:szCs w:val="40"/>
              </w:rPr>
              <w:instrText xml:space="preserve"> PAGEREF _Toc54918806 \h </w:instrText>
            </w:r>
            <w:r w:rsidR="00E137B9" w:rsidRPr="00E137B9">
              <w:rPr>
                <w:rFonts w:ascii="微軟正黑體" w:eastAsia="微軟正黑體" w:hAnsi="微軟正黑體"/>
                <w:noProof/>
                <w:webHidden/>
                <w:sz w:val="40"/>
                <w:szCs w:val="40"/>
              </w:rPr>
            </w:r>
            <w:r w:rsidR="00E137B9" w:rsidRPr="00E137B9">
              <w:rPr>
                <w:rFonts w:ascii="微軟正黑體" w:eastAsia="微軟正黑體" w:hAnsi="微軟正黑體"/>
                <w:noProof/>
                <w:webHidden/>
                <w:sz w:val="40"/>
                <w:szCs w:val="40"/>
              </w:rPr>
              <w:fldChar w:fldCharType="separate"/>
            </w:r>
            <w:r w:rsidR="00E137B9" w:rsidRPr="00E137B9">
              <w:rPr>
                <w:rFonts w:ascii="微軟正黑體" w:eastAsia="微軟正黑體" w:hAnsi="微軟正黑體"/>
                <w:noProof/>
                <w:webHidden/>
                <w:sz w:val="40"/>
                <w:szCs w:val="40"/>
              </w:rPr>
              <w:t>4</w:t>
            </w:r>
            <w:r w:rsidR="00E137B9" w:rsidRPr="00E137B9">
              <w:rPr>
                <w:rFonts w:ascii="微軟正黑體" w:eastAsia="微軟正黑體" w:hAnsi="微軟正黑體"/>
                <w:noProof/>
                <w:webHidden/>
                <w:sz w:val="40"/>
                <w:szCs w:val="40"/>
              </w:rPr>
              <w:fldChar w:fldCharType="end"/>
            </w:r>
          </w:hyperlink>
        </w:p>
        <w:p w14:paraId="2DEFA43D" w14:textId="307630C5"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07" w:history="1">
            <w:r w:rsidR="00E137B9" w:rsidRPr="00E137B9">
              <w:rPr>
                <w:rStyle w:val="aa"/>
                <w:rFonts w:ascii="微軟正黑體" w:eastAsia="微軟正黑體" w:hAnsi="微軟正黑體" w:cs="Arial"/>
                <w:noProof/>
                <w:sz w:val="32"/>
                <w:szCs w:val="32"/>
              </w:rPr>
              <w:t>2</w:t>
            </w:r>
            <w:r w:rsidR="00E137B9" w:rsidRPr="00E137B9">
              <w:rPr>
                <w:rStyle w:val="aa"/>
                <w:rFonts w:ascii="微軟正黑體" w:eastAsia="微軟正黑體" w:hAnsi="微軟正黑體"/>
                <w:noProof/>
                <w:sz w:val="32"/>
                <w:szCs w:val="32"/>
              </w:rPr>
              <w:t>-1.</w:t>
            </w:r>
            <w:r w:rsidR="00E137B9" w:rsidRPr="00E137B9">
              <w:rPr>
                <w:rStyle w:val="aa"/>
                <w:rFonts w:ascii="微軟正黑體" w:eastAsia="微軟正黑體" w:hAnsi="微軟正黑體" w:hint="eastAsia"/>
                <w:noProof/>
                <w:sz w:val="32"/>
                <w:szCs w:val="32"/>
              </w:rPr>
              <w:t>系統架構流程</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_Toc54918807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4</w:t>
            </w:r>
            <w:r w:rsidR="00E137B9" w:rsidRPr="00E137B9">
              <w:rPr>
                <w:rFonts w:ascii="微軟正黑體" w:eastAsia="微軟正黑體" w:hAnsi="微軟正黑體"/>
                <w:noProof/>
                <w:webHidden/>
                <w:sz w:val="32"/>
                <w:szCs w:val="32"/>
              </w:rPr>
              <w:fldChar w:fldCharType="end"/>
            </w:r>
          </w:hyperlink>
        </w:p>
        <w:p w14:paraId="5D7C92F9" w14:textId="65322021"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08" w:history="1">
            <w:r w:rsidR="00E137B9" w:rsidRPr="00E137B9">
              <w:rPr>
                <w:rStyle w:val="aa"/>
                <w:rFonts w:ascii="微軟正黑體" w:eastAsia="微軟正黑體" w:hAnsi="微軟正黑體" w:cs="Arial"/>
                <w:noProof/>
                <w:sz w:val="32"/>
                <w:szCs w:val="32"/>
              </w:rPr>
              <w:t>2</w:t>
            </w:r>
            <w:r w:rsidR="00E137B9" w:rsidRPr="00E137B9">
              <w:rPr>
                <w:rStyle w:val="aa"/>
                <w:rFonts w:ascii="微軟正黑體" w:eastAsia="微軟正黑體" w:hAnsi="微軟正黑體"/>
                <w:noProof/>
                <w:sz w:val="32"/>
                <w:szCs w:val="32"/>
              </w:rPr>
              <w:t>-2.</w:t>
            </w:r>
            <w:r w:rsidR="00E137B9" w:rsidRPr="00E137B9">
              <w:rPr>
                <w:rStyle w:val="aa"/>
                <w:rFonts w:ascii="微軟正黑體" w:eastAsia="微軟正黑體" w:hAnsi="微軟正黑體" w:hint="eastAsia"/>
                <w:noProof/>
                <w:sz w:val="32"/>
                <w:szCs w:val="32"/>
              </w:rPr>
              <w:t>系統需求功能</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_Toc54918808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6</w:t>
            </w:r>
            <w:r w:rsidR="00E137B9" w:rsidRPr="00E137B9">
              <w:rPr>
                <w:rFonts w:ascii="微軟正黑體" w:eastAsia="微軟正黑體" w:hAnsi="微軟正黑體"/>
                <w:noProof/>
                <w:webHidden/>
                <w:sz w:val="32"/>
                <w:szCs w:val="32"/>
              </w:rPr>
              <w:fldChar w:fldCharType="end"/>
            </w:r>
          </w:hyperlink>
        </w:p>
        <w:p w14:paraId="0F1F39FE" w14:textId="74DC9396" w:rsidR="00E137B9" w:rsidRPr="00E137B9" w:rsidRDefault="006A0586" w:rsidP="00E137B9">
          <w:pPr>
            <w:pStyle w:val="11"/>
            <w:tabs>
              <w:tab w:val="right" w:leader="dot" w:pos="8296"/>
            </w:tabs>
            <w:spacing w:line="640" w:lineRule="exact"/>
            <w:rPr>
              <w:rFonts w:ascii="微軟正黑體" w:eastAsia="微軟正黑體" w:hAnsi="微軟正黑體"/>
              <w:noProof/>
              <w:sz w:val="40"/>
              <w:szCs w:val="40"/>
            </w:rPr>
          </w:pPr>
          <w:hyperlink w:anchor="_Toc54918809" w:history="1">
            <w:r w:rsidR="00E137B9" w:rsidRPr="00E137B9">
              <w:rPr>
                <w:rStyle w:val="aa"/>
                <w:rFonts w:ascii="微軟正黑體" w:eastAsia="微軟正黑體" w:hAnsi="微軟正黑體" w:cs="Arial"/>
                <w:noProof/>
                <w:sz w:val="40"/>
                <w:szCs w:val="40"/>
              </w:rPr>
              <w:t>3</w:t>
            </w:r>
            <w:r w:rsidR="00E137B9" w:rsidRPr="00E137B9">
              <w:rPr>
                <w:rStyle w:val="aa"/>
                <w:rFonts w:ascii="微軟正黑體" w:eastAsia="微軟正黑體" w:hAnsi="微軟正黑體"/>
                <w:noProof/>
                <w:sz w:val="40"/>
                <w:szCs w:val="40"/>
              </w:rPr>
              <w:t>.</w:t>
            </w:r>
            <w:r w:rsidR="00E137B9" w:rsidRPr="00E137B9">
              <w:rPr>
                <w:rStyle w:val="aa"/>
                <w:rFonts w:ascii="微軟正黑體" w:eastAsia="微軟正黑體" w:hAnsi="微軟正黑體" w:hint="eastAsia"/>
                <w:noProof/>
                <w:sz w:val="40"/>
                <w:szCs w:val="40"/>
              </w:rPr>
              <w:t>系統設計規格</w:t>
            </w:r>
            <w:r w:rsidR="00E137B9" w:rsidRPr="00E137B9">
              <w:rPr>
                <w:rFonts w:ascii="微軟正黑體" w:eastAsia="微軟正黑體" w:hAnsi="微軟正黑體"/>
                <w:noProof/>
                <w:webHidden/>
                <w:sz w:val="40"/>
                <w:szCs w:val="40"/>
              </w:rPr>
              <w:tab/>
            </w:r>
            <w:r w:rsidR="00E137B9" w:rsidRPr="00E137B9">
              <w:rPr>
                <w:rFonts w:ascii="微軟正黑體" w:eastAsia="微軟正黑體" w:hAnsi="微軟正黑體"/>
                <w:noProof/>
                <w:webHidden/>
                <w:sz w:val="40"/>
                <w:szCs w:val="40"/>
              </w:rPr>
              <w:fldChar w:fldCharType="begin"/>
            </w:r>
            <w:r w:rsidR="00E137B9" w:rsidRPr="00E137B9">
              <w:rPr>
                <w:rFonts w:ascii="微軟正黑體" w:eastAsia="微軟正黑體" w:hAnsi="微軟正黑體"/>
                <w:noProof/>
                <w:webHidden/>
                <w:sz w:val="40"/>
                <w:szCs w:val="40"/>
              </w:rPr>
              <w:instrText xml:space="preserve"> PAGEREF _Toc54918809 \h </w:instrText>
            </w:r>
            <w:r w:rsidR="00E137B9" w:rsidRPr="00E137B9">
              <w:rPr>
                <w:rFonts w:ascii="微軟正黑體" w:eastAsia="微軟正黑體" w:hAnsi="微軟正黑體"/>
                <w:noProof/>
                <w:webHidden/>
                <w:sz w:val="40"/>
                <w:szCs w:val="40"/>
              </w:rPr>
            </w:r>
            <w:r w:rsidR="00E137B9" w:rsidRPr="00E137B9">
              <w:rPr>
                <w:rFonts w:ascii="微軟正黑體" w:eastAsia="微軟正黑體" w:hAnsi="微軟正黑體"/>
                <w:noProof/>
                <w:webHidden/>
                <w:sz w:val="40"/>
                <w:szCs w:val="40"/>
              </w:rPr>
              <w:fldChar w:fldCharType="separate"/>
            </w:r>
            <w:r w:rsidR="00E137B9" w:rsidRPr="00E137B9">
              <w:rPr>
                <w:rFonts w:ascii="微軟正黑體" w:eastAsia="微軟正黑體" w:hAnsi="微軟正黑體"/>
                <w:noProof/>
                <w:webHidden/>
                <w:sz w:val="40"/>
                <w:szCs w:val="40"/>
              </w:rPr>
              <w:t>8</w:t>
            </w:r>
            <w:r w:rsidR="00E137B9" w:rsidRPr="00E137B9">
              <w:rPr>
                <w:rFonts w:ascii="微軟正黑體" w:eastAsia="微軟正黑體" w:hAnsi="微軟正黑體"/>
                <w:noProof/>
                <w:webHidden/>
                <w:sz w:val="40"/>
                <w:szCs w:val="40"/>
              </w:rPr>
              <w:fldChar w:fldCharType="end"/>
            </w:r>
          </w:hyperlink>
        </w:p>
        <w:p w14:paraId="3C008F74" w14:textId="075D963A"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10" w:history="1">
            <w:r w:rsidR="00E137B9" w:rsidRPr="00E137B9">
              <w:rPr>
                <w:rStyle w:val="aa"/>
                <w:rFonts w:ascii="微軟正黑體" w:eastAsia="微軟正黑體" w:hAnsi="微軟正黑體" w:cs="Arial"/>
                <w:noProof/>
                <w:sz w:val="32"/>
                <w:szCs w:val="32"/>
              </w:rPr>
              <w:t>3</w:t>
            </w:r>
            <w:r w:rsidR="00E137B9" w:rsidRPr="00E137B9">
              <w:rPr>
                <w:rStyle w:val="aa"/>
                <w:rFonts w:ascii="微軟正黑體" w:eastAsia="微軟正黑體" w:hAnsi="微軟正黑體"/>
                <w:noProof/>
                <w:sz w:val="32"/>
                <w:szCs w:val="32"/>
              </w:rPr>
              <w:t xml:space="preserve">-1. </w:t>
            </w:r>
            <w:r w:rsidR="00E137B9" w:rsidRPr="00E137B9">
              <w:rPr>
                <w:rStyle w:val="aa"/>
                <w:rFonts w:ascii="微軟正黑體" w:eastAsia="微軟正黑體" w:hAnsi="微軟正黑體" w:hint="eastAsia"/>
                <w:noProof/>
                <w:sz w:val="32"/>
                <w:szCs w:val="32"/>
              </w:rPr>
              <w:t>系統主架構</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_Toc54918810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10</w:t>
            </w:r>
            <w:r w:rsidR="00E137B9" w:rsidRPr="00E137B9">
              <w:rPr>
                <w:rFonts w:ascii="微軟正黑體" w:eastAsia="微軟正黑體" w:hAnsi="微軟正黑體"/>
                <w:noProof/>
                <w:webHidden/>
                <w:sz w:val="32"/>
                <w:szCs w:val="32"/>
              </w:rPr>
              <w:fldChar w:fldCharType="end"/>
            </w:r>
          </w:hyperlink>
        </w:p>
        <w:p w14:paraId="7C8C283C" w14:textId="6D715AAA"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11" w:history="1">
            <w:r w:rsidR="00E137B9" w:rsidRPr="00E137B9">
              <w:rPr>
                <w:rStyle w:val="aa"/>
                <w:rFonts w:ascii="微軟正黑體" w:eastAsia="微軟正黑體" w:hAnsi="微軟正黑體"/>
                <w:noProof/>
                <w:sz w:val="32"/>
                <w:szCs w:val="32"/>
              </w:rPr>
              <w:t xml:space="preserve">3-2. </w:t>
            </w:r>
            <w:r w:rsidR="00E137B9" w:rsidRPr="00E137B9">
              <w:rPr>
                <w:rStyle w:val="aa"/>
                <w:rFonts w:ascii="微軟正黑體" w:eastAsia="微軟正黑體" w:hAnsi="微軟正黑體" w:hint="eastAsia"/>
                <w:noProof/>
                <w:sz w:val="32"/>
                <w:szCs w:val="32"/>
              </w:rPr>
              <w:t>系統設計</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_Toc54918811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13</w:t>
            </w:r>
            <w:r w:rsidR="00E137B9" w:rsidRPr="00E137B9">
              <w:rPr>
                <w:rFonts w:ascii="微軟正黑體" w:eastAsia="微軟正黑體" w:hAnsi="微軟正黑體"/>
                <w:noProof/>
                <w:webHidden/>
                <w:sz w:val="32"/>
                <w:szCs w:val="32"/>
              </w:rPr>
              <w:fldChar w:fldCharType="end"/>
            </w:r>
          </w:hyperlink>
        </w:p>
        <w:p w14:paraId="27F0707F" w14:textId="4323D14F"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12" w:history="1">
            <w:r w:rsidR="00E137B9" w:rsidRPr="00E137B9">
              <w:rPr>
                <w:rStyle w:val="aa"/>
                <w:rFonts w:ascii="微軟正黑體" w:eastAsia="微軟正黑體" w:hAnsi="微軟正黑體"/>
                <w:noProof/>
                <w:sz w:val="32"/>
                <w:szCs w:val="32"/>
              </w:rPr>
              <w:t xml:space="preserve">3-3. </w:t>
            </w:r>
            <w:r w:rsidR="00E137B9" w:rsidRPr="00E137B9">
              <w:rPr>
                <w:rStyle w:val="aa"/>
                <w:rFonts w:ascii="微軟正黑體" w:eastAsia="微軟正黑體" w:hAnsi="微軟正黑體" w:hint="eastAsia"/>
                <w:noProof/>
                <w:sz w:val="32"/>
                <w:szCs w:val="32"/>
              </w:rPr>
              <w:t>系統流程</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_Toc54918812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19</w:t>
            </w:r>
            <w:r w:rsidR="00E137B9" w:rsidRPr="00E137B9">
              <w:rPr>
                <w:rFonts w:ascii="微軟正黑體" w:eastAsia="微軟正黑體" w:hAnsi="微軟正黑體"/>
                <w:noProof/>
                <w:webHidden/>
                <w:sz w:val="32"/>
                <w:szCs w:val="32"/>
              </w:rPr>
              <w:fldChar w:fldCharType="end"/>
            </w:r>
          </w:hyperlink>
        </w:p>
        <w:p w14:paraId="4E1884CA" w14:textId="65B45970"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13" w:history="1">
            <w:r w:rsidR="00E137B9" w:rsidRPr="00E137B9">
              <w:rPr>
                <w:rStyle w:val="aa"/>
                <w:rFonts w:ascii="微軟正黑體" w:eastAsia="微軟正黑體" w:hAnsi="微軟正黑體"/>
                <w:noProof/>
                <w:sz w:val="32"/>
                <w:szCs w:val="32"/>
              </w:rPr>
              <w:t xml:space="preserve">3-4. </w:t>
            </w:r>
            <w:r w:rsidR="00E137B9" w:rsidRPr="00E137B9">
              <w:rPr>
                <w:rStyle w:val="aa"/>
                <w:rFonts w:ascii="微軟正黑體" w:eastAsia="微軟正黑體" w:hAnsi="微軟正黑體" w:hint="eastAsia"/>
                <w:noProof/>
                <w:sz w:val="32"/>
                <w:szCs w:val="32"/>
              </w:rPr>
              <w:t>資料庫結構</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_Toc54918813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22</w:t>
            </w:r>
            <w:r w:rsidR="00E137B9" w:rsidRPr="00E137B9">
              <w:rPr>
                <w:rFonts w:ascii="微軟正黑體" w:eastAsia="微軟正黑體" w:hAnsi="微軟正黑體"/>
                <w:noProof/>
                <w:webHidden/>
                <w:sz w:val="32"/>
                <w:szCs w:val="32"/>
              </w:rPr>
              <w:fldChar w:fldCharType="end"/>
            </w:r>
          </w:hyperlink>
        </w:p>
        <w:p w14:paraId="1DAB0C42" w14:textId="1603F774" w:rsidR="00E137B9" w:rsidRPr="00E137B9" w:rsidRDefault="006A0586" w:rsidP="00E137B9">
          <w:pPr>
            <w:pStyle w:val="11"/>
            <w:tabs>
              <w:tab w:val="right" w:leader="dot" w:pos="8296"/>
            </w:tabs>
            <w:spacing w:line="640" w:lineRule="exact"/>
            <w:rPr>
              <w:rFonts w:ascii="微軟正黑體" w:eastAsia="微軟正黑體" w:hAnsi="微軟正黑體"/>
              <w:noProof/>
              <w:sz w:val="40"/>
              <w:szCs w:val="40"/>
            </w:rPr>
          </w:pPr>
          <w:hyperlink w:anchor="_Toc54918814" w:history="1">
            <w:r w:rsidR="00E137B9" w:rsidRPr="00E137B9">
              <w:rPr>
                <w:rStyle w:val="aa"/>
                <w:rFonts w:ascii="微軟正黑體" w:eastAsia="微軟正黑體" w:hAnsi="微軟正黑體"/>
                <w:noProof/>
                <w:sz w:val="40"/>
                <w:szCs w:val="40"/>
              </w:rPr>
              <w:t>4.</w:t>
            </w:r>
            <w:r w:rsidR="00E137B9" w:rsidRPr="00E137B9">
              <w:rPr>
                <w:rStyle w:val="aa"/>
                <w:rFonts w:ascii="微軟正黑體" w:eastAsia="微軟正黑體" w:hAnsi="微軟正黑體" w:hint="eastAsia"/>
                <w:noProof/>
                <w:sz w:val="40"/>
                <w:szCs w:val="40"/>
              </w:rPr>
              <w:t>其他需求</w:t>
            </w:r>
            <w:r w:rsidR="00E137B9" w:rsidRPr="00E137B9">
              <w:rPr>
                <w:rStyle w:val="aa"/>
                <w:rFonts w:ascii="微軟正黑體" w:eastAsia="微軟正黑體" w:hAnsi="微軟正黑體"/>
                <w:noProof/>
                <w:sz w:val="40"/>
                <w:szCs w:val="40"/>
              </w:rPr>
              <w:t>/</w:t>
            </w:r>
            <w:r w:rsidR="00E137B9" w:rsidRPr="00E137B9">
              <w:rPr>
                <w:rStyle w:val="aa"/>
                <w:rFonts w:ascii="微軟正黑體" w:eastAsia="微軟正黑體" w:hAnsi="微軟正黑體" w:hint="eastAsia"/>
                <w:noProof/>
                <w:sz w:val="40"/>
                <w:szCs w:val="40"/>
              </w:rPr>
              <w:t>非功能性需求</w:t>
            </w:r>
            <w:r w:rsidR="00E137B9" w:rsidRPr="00E137B9">
              <w:rPr>
                <w:rFonts w:ascii="微軟正黑體" w:eastAsia="微軟正黑體" w:hAnsi="微軟正黑體"/>
                <w:noProof/>
                <w:webHidden/>
                <w:sz w:val="40"/>
                <w:szCs w:val="40"/>
              </w:rPr>
              <w:tab/>
            </w:r>
            <w:r w:rsidR="00E137B9" w:rsidRPr="00E137B9">
              <w:rPr>
                <w:rFonts w:ascii="微軟正黑體" w:eastAsia="微軟正黑體" w:hAnsi="微軟正黑體"/>
                <w:noProof/>
                <w:webHidden/>
                <w:sz w:val="40"/>
                <w:szCs w:val="40"/>
              </w:rPr>
              <w:fldChar w:fldCharType="begin"/>
            </w:r>
            <w:r w:rsidR="00E137B9" w:rsidRPr="00E137B9">
              <w:rPr>
                <w:rFonts w:ascii="微軟正黑體" w:eastAsia="微軟正黑體" w:hAnsi="微軟正黑體"/>
                <w:noProof/>
                <w:webHidden/>
                <w:sz w:val="40"/>
                <w:szCs w:val="40"/>
              </w:rPr>
              <w:instrText xml:space="preserve"> PAGEREF _Toc54918814 \h </w:instrText>
            </w:r>
            <w:r w:rsidR="00E137B9" w:rsidRPr="00E137B9">
              <w:rPr>
                <w:rFonts w:ascii="微軟正黑體" w:eastAsia="微軟正黑體" w:hAnsi="微軟正黑體"/>
                <w:noProof/>
                <w:webHidden/>
                <w:sz w:val="40"/>
                <w:szCs w:val="40"/>
              </w:rPr>
            </w:r>
            <w:r w:rsidR="00E137B9" w:rsidRPr="00E137B9">
              <w:rPr>
                <w:rFonts w:ascii="微軟正黑體" w:eastAsia="微軟正黑體" w:hAnsi="微軟正黑體"/>
                <w:noProof/>
                <w:webHidden/>
                <w:sz w:val="40"/>
                <w:szCs w:val="40"/>
              </w:rPr>
              <w:fldChar w:fldCharType="separate"/>
            </w:r>
            <w:r w:rsidR="00E137B9" w:rsidRPr="00E137B9">
              <w:rPr>
                <w:rFonts w:ascii="微軟正黑體" w:eastAsia="微軟正黑體" w:hAnsi="微軟正黑體"/>
                <w:noProof/>
                <w:webHidden/>
                <w:sz w:val="40"/>
                <w:szCs w:val="40"/>
              </w:rPr>
              <w:t>23</w:t>
            </w:r>
            <w:r w:rsidR="00E137B9" w:rsidRPr="00E137B9">
              <w:rPr>
                <w:rFonts w:ascii="微軟正黑體" w:eastAsia="微軟正黑體" w:hAnsi="微軟正黑體"/>
                <w:noProof/>
                <w:webHidden/>
                <w:sz w:val="40"/>
                <w:szCs w:val="40"/>
              </w:rPr>
              <w:fldChar w:fldCharType="end"/>
            </w:r>
          </w:hyperlink>
        </w:p>
        <w:p w14:paraId="4601EF68" w14:textId="3097EE66"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15" w:history="1">
            <w:r w:rsidR="00E137B9" w:rsidRPr="00E137B9">
              <w:rPr>
                <w:rStyle w:val="aa"/>
                <w:rFonts w:ascii="微軟正黑體" w:eastAsia="微軟正黑體" w:hAnsi="微軟正黑體" w:cs="Arial"/>
                <w:noProof/>
                <w:sz w:val="32"/>
                <w:szCs w:val="32"/>
              </w:rPr>
              <w:t>4</w:t>
            </w:r>
            <w:r w:rsidR="00E137B9" w:rsidRPr="00E137B9">
              <w:rPr>
                <w:rStyle w:val="aa"/>
                <w:rFonts w:ascii="微軟正黑體" w:eastAsia="微軟正黑體" w:hAnsi="微軟正黑體"/>
                <w:noProof/>
                <w:sz w:val="32"/>
                <w:szCs w:val="32"/>
              </w:rPr>
              <w:t xml:space="preserve">-1. </w:t>
            </w:r>
            <w:r w:rsidR="00E137B9" w:rsidRPr="00E137B9">
              <w:rPr>
                <w:rStyle w:val="aa"/>
                <w:rFonts w:ascii="微軟正黑體" w:eastAsia="微軟正黑體" w:hAnsi="微軟正黑體" w:hint="eastAsia"/>
                <w:noProof/>
                <w:sz w:val="32"/>
                <w:szCs w:val="32"/>
              </w:rPr>
              <w:t>回應時間</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_Toc54918815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23</w:t>
            </w:r>
            <w:r w:rsidR="00E137B9" w:rsidRPr="00E137B9">
              <w:rPr>
                <w:rFonts w:ascii="微軟正黑體" w:eastAsia="微軟正黑體" w:hAnsi="微軟正黑體"/>
                <w:noProof/>
                <w:webHidden/>
                <w:sz w:val="32"/>
                <w:szCs w:val="32"/>
              </w:rPr>
              <w:fldChar w:fldCharType="end"/>
            </w:r>
          </w:hyperlink>
        </w:p>
        <w:p w14:paraId="534A41CC" w14:textId="76304D20" w:rsidR="00E137B9" w:rsidRPr="00E137B9" w:rsidRDefault="006A0586" w:rsidP="00E137B9">
          <w:pPr>
            <w:pStyle w:val="21"/>
            <w:tabs>
              <w:tab w:val="right" w:leader="dot" w:pos="8296"/>
            </w:tabs>
            <w:spacing w:line="640" w:lineRule="exact"/>
            <w:rPr>
              <w:rFonts w:ascii="微軟正黑體" w:eastAsia="微軟正黑體" w:hAnsi="微軟正黑體"/>
              <w:noProof/>
              <w:sz w:val="32"/>
              <w:szCs w:val="32"/>
            </w:rPr>
          </w:pPr>
          <w:hyperlink w:anchor="_Toc54918816" w:history="1">
            <w:r w:rsidR="00E137B9" w:rsidRPr="00E137B9">
              <w:rPr>
                <w:rStyle w:val="aa"/>
                <w:rFonts w:ascii="微軟正黑體" w:eastAsia="微軟正黑體" w:hAnsi="微軟正黑體"/>
                <w:noProof/>
                <w:sz w:val="32"/>
                <w:szCs w:val="32"/>
              </w:rPr>
              <w:t xml:space="preserve">4-2. </w:t>
            </w:r>
            <w:r w:rsidR="00E137B9" w:rsidRPr="00E137B9">
              <w:rPr>
                <w:rStyle w:val="aa"/>
                <w:rFonts w:ascii="微軟正黑體" w:eastAsia="微軟正黑體" w:hAnsi="微軟正黑體" w:hint="eastAsia"/>
                <w:noProof/>
                <w:sz w:val="32"/>
                <w:szCs w:val="32"/>
              </w:rPr>
              <w:t>安全性需求</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_Toc54918816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23</w:t>
            </w:r>
            <w:r w:rsidR="00E137B9" w:rsidRPr="00E137B9">
              <w:rPr>
                <w:rFonts w:ascii="微軟正黑體" w:eastAsia="微軟正黑體" w:hAnsi="微軟正黑體"/>
                <w:noProof/>
                <w:webHidden/>
                <w:sz w:val="32"/>
                <w:szCs w:val="32"/>
              </w:rPr>
              <w:fldChar w:fldCharType="end"/>
            </w:r>
          </w:hyperlink>
        </w:p>
        <w:p w14:paraId="62CB00DB" w14:textId="17919E7A" w:rsidR="00E137B9" w:rsidRPr="00E137B9" w:rsidRDefault="006A0586" w:rsidP="00E137B9">
          <w:pPr>
            <w:pStyle w:val="21"/>
            <w:tabs>
              <w:tab w:val="right" w:leader="dot" w:pos="8296"/>
            </w:tabs>
            <w:spacing w:line="640" w:lineRule="exact"/>
            <w:rPr>
              <w:noProof/>
              <w:sz w:val="32"/>
              <w:szCs w:val="32"/>
            </w:rPr>
          </w:pPr>
          <w:hyperlink w:anchor="_Toc54918817" w:history="1">
            <w:r w:rsidR="00E137B9" w:rsidRPr="00E137B9">
              <w:rPr>
                <w:rStyle w:val="aa"/>
                <w:rFonts w:ascii="微軟正黑體" w:eastAsia="微軟正黑體" w:hAnsi="微軟正黑體"/>
                <w:noProof/>
                <w:sz w:val="32"/>
                <w:szCs w:val="32"/>
              </w:rPr>
              <w:t>4-3.</w:t>
            </w:r>
            <w:r w:rsidR="00E137B9" w:rsidRPr="00E137B9">
              <w:rPr>
                <w:rStyle w:val="aa"/>
                <w:rFonts w:ascii="微軟正黑體" w:eastAsia="微軟正黑體" w:hAnsi="微軟正黑體" w:hint="eastAsia"/>
                <w:noProof/>
                <w:sz w:val="32"/>
                <w:szCs w:val="32"/>
              </w:rPr>
              <w:t>可靠性需求</w:t>
            </w:r>
            <w:r w:rsidR="00E137B9" w:rsidRPr="00E137B9">
              <w:rPr>
                <w:rFonts w:ascii="微軟正黑體" w:eastAsia="微軟正黑體" w:hAnsi="微軟正黑體"/>
                <w:noProof/>
                <w:webHidden/>
                <w:sz w:val="32"/>
                <w:szCs w:val="32"/>
              </w:rPr>
              <w:tab/>
            </w:r>
            <w:r w:rsidR="00E137B9" w:rsidRPr="00E137B9">
              <w:rPr>
                <w:rFonts w:ascii="微軟正黑體" w:eastAsia="微軟正黑體" w:hAnsi="微軟正黑體"/>
                <w:noProof/>
                <w:webHidden/>
                <w:sz w:val="32"/>
                <w:szCs w:val="32"/>
              </w:rPr>
              <w:fldChar w:fldCharType="begin"/>
            </w:r>
            <w:r w:rsidR="00E137B9" w:rsidRPr="00E137B9">
              <w:rPr>
                <w:rFonts w:ascii="微軟正黑體" w:eastAsia="微軟正黑體" w:hAnsi="微軟正黑體"/>
                <w:noProof/>
                <w:webHidden/>
                <w:sz w:val="32"/>
                <w:szCs w:val="32"/>
              </w:rPr>
              <w:instrText xml:space="preserve"> PAGEREF _Toc54918817 \h </w:instrText>
            </w:r>
            <w:r w:rsidR="00E137B9" w:rsidRPr="00E137B9">
              <w:rPr>
                <w:rFonts w:ascii="微軟正黑體" w:eastAsia="微軟正黑體" w:hAnsi="微軟正黑體"/>
                <w:noProof/>
                <w:webHidden/>
                <w:sz w:val="32"/>
                <w:szCs w:val="32"/>
              </w:rPr>
            </w:r>
            <w:r w:rsidR="00E137B9" w:rsidRPr="00E137B9">
              <w:rPr>
                <w:rFonts w:ascii="微軟正黑體" w:eastAsia="微軟正黑體" w:hAnsi="微軟正黑體"/>
                <w:noProof/>
                <w:webHidden/>
                <w:sz w:val="32"/>
                <w:szCs w:val="32"/>
              </w:rPr>
              <w:fldChar w:fldCharType="separate"/>
            </w:r>
            <w:r w:rsidR="00E137B9" w:rsidRPr="00E137B9">
              <w:rPr>
                <w:rFonts w:ascii="微軟正黑體" w:eastAsia="微軟正黑體" w:hAnsi="微軟正黑體"/>
                <w:noProof/>
                <w:webHidden/>
                <w:sz w:val="32"/>
                <w:szCs w:val="32"/>
              </w:rPr>
              <w:t>23</w:t>
            </w:r>
            <w:r w:rsidR="00E137B9" w:rsidRPr="00E137B9">
              <w:rPr>
                <w:rFonts w:ascii="微軟正黑體" w:eastAsia="微軟正黑體" w:hAnsi="微軟正黑體"/>
                <w:noProof/>
                <w:webHidden/>
                <w:sz w:val="32"/>
                <w:szCs w:val="32"/>
              </w:rPr>
              <w:fldChar w:fldCharType="end"/>
            </w:r>
          </w:hyperlink>
        </w:p>
        <w:p w14:paraId="76232303" w14:textId="56C96474" w:rsidR="00C94E58" w:rsidRPr="00E137B9" w:rsidRDefault="00E137B9" w:rsidP="00E137B9">
          <w:r w:rsidRPr="00E137B9">
            <w:rPr>
              <w:b/>
              <w:bCs/>
              <w:sz w:val="40"/>
              <w:szCs w:val="40"/>
              <w:lang w:val="zh-TW"/>
            </w:rPr>
            <w:fldChar w:fldCharType="end"/>
          </w:r>
        </w:p>
      </w:sdtContent>
    </w:sdt>
    <w:p w14:paraId="0F44CE14" w14:textId="3AB969F8" w:rsidR="0024793D" w:rsidRPr="0024793D" w:rsidRDefault="0024793D" w:rsidP="00E137B9">
      <w:pPr>
        <w:pStyle w:val="1"/>
        <w:rPr>
          <w:rFonts w:ascii="Segoe UI" w:hAnsi="Segoe UI"/>
          <w:sz w:val="18"/>
          <w:szCs w:val="18"/>
        </w:rPr>
      </w:pPr>
      <w:bookmarkStart w:id="0" w:name="_Toc54918799"/>
      <w:r w:rsidRPr="0024793D">
        <w:rPr>
          <w:rFonts w:ascii="新細明體" w:hAnsi="新細明體" w:hint="eastAsia"/>
        </w:rPr>
        <w:lastRenderedPageBreak/>
        <w:t>1.</w:t>
      </w:r>
      <w:r w:rsidRPr="0024793D">
        <w:t>文件目的與系統描述</w:t>
      </w:r>
      <w:bookmarkEnd w:id="0"/>
      <w:r w:rsidRPr="0024793D">
        <w:t> </w:t>
      </w:r>
    </w:p>
    <w:p w14:paraId="5DA284D8" w14:textId="3D0314B7" w:rsidR="0024793D" w:rsidRPr="0024793D" w:rsidRDefault="0024793D" w:rsidP="0024793D">
      <w:pPr>
        <w:widowControl/>
        <w:textAlignment w:val="baseline"/>
        <w:rPr>
          <w:rFonts w:ascii="Segoe UI" w:eastAsia="新細明體" w:hAnsi="Segoe UI" w:cs="Segoe UI"/>
          <w:kern w:val="0"/>
          <w:sz w:val="18"/>
          <w:szCs w:val="18"/>
        </w:rPr>
      </w:pPr>
    </w:p>
    <w:p w14:paraId="3ECF396C" w14:textId="77777777" w:rsidR="0024793D" w:rsidRPr="0024793D" w:rsidRDefault="0024793D" w:rsidP="00E137B9">
      <w:pPr>
        <w:pStyle w:val="2"/>
        <w:rPr>
          <w:rFonts w:ascii="Segoe UI" w:hAnsi="Segoe UI"/>
          <w:sz w:val="18"/>
          <w:szCs w:val="18"/>
        </w:rPr>
      </w:pPr>
      <w:bookmarkStart w:id="1" w:name="_Toc54918800"/>
      <w:r w:rsidRPr="0024793D">
        <w:t>1-1.</w:t>
      </w:r>
      <w:r w:rsidRPr="0024793D">
        <w:t>系統目的</w:t>
      </w:r>
      <w:bookmarkEnd w:id="1"/>
      <w:r w:rsidRPr="0024793D">
        <w:t> </w:t>
      </w:r>
    </w:p>
    <w:p w14:paraId="2EDAADBE"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微軟正黑體" w:eastAsia="微軟正黑體" w:hAnsi="微軟正黑體" w:cs="Segoe UI" w:hint="eastAsia"/>
          <w:kern w:val="0"/>
          <w:sz w:val="30"/>
          <w:szCs w:val="30"/>
        </w:rPr>
        <w:t>電影訂票系統，在網路</w:t>
      </w:r>
      <w:r w:rsidRPr="0024793D">
        <w:rPr>
          <w:rFonts w:ascii="Microsoft JhengHei UI" w:eastAsia="Microsoft JhengHei UI" w:hAnsi="Microsoft JhengHei UI" w:cs="Segoe UI" w:hint="eastAsia"/>
          <w:kern w:val="0"/>
          <w:sz w:val="30"/>
          <w:szCs w:val="30"/>
        </w:rPr>
        <w:t>上訂電影票已經</w:t>
      </w:r>
      <w:r w:rsidRPr="0024793D">
        <w:rPr>
          <w:rFonts w:ascii="微軟正黑體" w:eastAsia="微軟正黑體" w:hAnsi="微軟正黑體" w:cs="Segoe UI" w:hint="eastAsia"/>
          <w:kern w:val="0"/>
          <w:sz w:val="30"/>
          <w:szCs w:val="30"/>
        </w:rPr>
        <w:t>是滿普遍的事，各家影城紛紛</w:t>
      </w:r>
      <w:proofErr w:type="gramStart"/>
      <w:r w:rsidRPr="0024793D">
        <w:rPr>
          <w:rFonts w:ascii="微軟正黑體" w:eastAsia="微軟正黑體" w:hAnsi="微軟正黑體" w:cs="Segoe UI" w:hint="eastAsia"/>
          <w:kern w:val="0"/>
          <w:sz w:val="30"/>
          <w:szCs w:val="30"/>
        </w:rPr>
        <w:t>推出線上購票</w:t>
      </w:r>
      <w:proofErr w:type="gramEnd"/>
      <w:r w:rsidRPr="0024793D">
        <w:rPr>
          <w:rFonts w:ascii="微軟正黑體" w:eastAsia="微軟正黑體" w:hAnsi="微軟正黑體" w:cs="Segoe UI" w:hint="eastAsia"/>
          <w:kern w:val="0"/>
          <w:sz w:val="30"/>
          <w:szCs w:val="30"/>
        </w:rPr>
        <w:t>平台，主要目的是為了滿足想看電影的消費者，提供一個更便捷的方式訂票，除了可以訂票外，此系統還有許多的功能和優惠，來滿足廣大的消費族群。 </w:t>
      </w:r>
    </w:p>
    <w:p w14:paraId="16480CC5"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微軟正黑體" w:eastAsia="微軟正黑體" w:hAnsi="微軟正黑體" w:cs="Segoe UI" w:hint="eastAsia"/>
          <w:kern w:val="0"/>
          <w:sz w:val="30"/>
          <w:szCs w:val="30"/>
        </w:rPr>
        <w:t> </w:t>
      </w:r>
    </w:p>
    <w:p w14:paraId="651EA4A0" w14:textId="77777777" w:rsidR="0024793D" w:rsidRPr="0024793D" w:rsidRDefault="0024793D" w:rsidP="00E137B9">
      <w:pPr>
        <w:pStyle w:val="2"/>
        <w:rPr>
          <w:rFonts w:ascii="Segoe UI" w:hAnsi="Segoe UI"/>
          <w:sz w:val="18"/>
          <w:szCs w:val="18"/>
        </w:rPr>
      </w:pPr>
      <w:bookmarkStart w:id="2" w:name="_Toc54918801"/>
      <w:r w:rsidRPr="0024793D">
        <w:t>1-2.</w:t>
      </w:r>
      <w:r w:rsidRPr="0024793D">
        <w:t>系統名稱</w:t>
      </w:r>
      <w:bookmarkEnd w:id="2"/>
      <w:r w:rsidRPr="0024793D">
        <w:t> </w:t>
      </w:r>
    </w:p>
    <w:p w14:paraId="639E7DC4"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微軟正黑體" w:eastAsia="微軟正黑體" w:hAnsi="微軟正黑體" w:cs="Segoe UI" w:hint="eastAsia"/>
          <w:kern w:val="0"/>
          <w:sz w:val="30"/>
          <w:szCs w:val="30"/>
        </w:rPr>
        <w:t>「電影訂票系統」，以下簡稱為「本系統」。 </w:t>
      </w:r>
    </w:p>
    <w:p w14:paraId="524BBAC5"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微軟正黑體" w:eastAsia="微軟正黑體" w:hAnsi="微軟正黑體" w:cs="Segoe UI" w:hint="eastAsia"/>
          <w:kern w:val="0"/>
          <w:sz w:val="30"/>
          <w:szCs w:val="30"/>
        </w:rPr>
        <w:t> </w:t>
      </w:r>
    </w:p>
    <w:p w14:paraId="3E48E6FE" w14:textId="77777777" w:rsidR="0024793D" w:rsidRPr="0024793D" w:rsidRDefault="0024793D" w:rsidP="00E137B9">
      <w:pPr>
        <w:pStyle w:val="2"/>
        <w:rPr>
          <w:rFonts w:ascii="Segoe UI" w:hAnsi="Segoe UI"/>
          <w:sz w:val="18"/>
          <w:szCs w:val="18"/>
        </w:rPr>
      </w:pPr>
      <w:bookmarkStart w:id="3" w:name="_Toc54918802"/>
      <w:r w:rsidRPr="0024793D">
        <w:rPr>
          <w:rFonts w:ascii="Arial Unicode MS" w:hAnsi="Arial Unicode MS"/>
        </w:rPr>
        <w:t>1-3.</w:t>
      </w:r>
      <w:r w:rsidRPr="0024793D">
        <w:rPr>
          <w:rFonts w:eastAsia="微軟正黑體" w:hint="eastAsia"/>
        </w:rPr>
        <w:t>系統範圍</w:t>
      </w:r>
      <w:bookmarkEnd w:id="3"/>
      <w:r w:rsidRPr="0024793D">
        <w:rPr>
          <w:rFonts w:eastAsia="微軟正黑體" w:hint="eastAsia"/>
        </w:rPr>
        <w:t> </w:t>
      </w:r>
    </w:p>
    <w:p w14:paraId="0E24B79D" w14:textId="00450333" w:rsidR="00647406" w:rsidRDefault="0024793D" w:rsidP="00E137B9">
      <w:pPr>
        <w:widowControl/>
        <w:textAlignment w:val="baseline"/>
        <w:rPr>
          <w:rFonts w:ascii="微軟正黑體" w:eastAsia="微軟正黑體" w:hAnsi="微軟正黑體" w:cs="Segoe UI"/>
          <w:kern w:val="0"/>
          <w:sz w:val="30"/>
          <w:szCs w:val="30"/>
        </w:rPr>
      </w:pPr>
      <w:r w:rsidRPr="0024793D">
        <w:rPr>
          <w:rFonts w:ascii="微軟正黑體" w:eastAsia="微軟正黑體" w:hAnsi="微軟正黑體" w:cs="Segoe UI" w:hint="eastAsia"/>
          <w:kern w:val="0"/>
          <w:sz w:val="30"/>
          <w:szCs w:val="30"/>
        </w:rPr>
        <w:t>電影購票系統軟體需求規格書(以下稱本文件)描述了本系統所必須涵蓋的需求功能，藉由提供使用者、櫃台方與後台方各自的基本介面來避免硬體需求部分的限制。本文件所預期的讀者有:系統設計人員、專案管理人員、系統測試人員、未來系統使用者。 </w:t>
      </w:r>
      <w:r w:rsidR="00647406">
        <w:rPr>
          <w:rFonts w:ascii="微軟正黑體" w:eastAsia="微軟正黑體" w:hAnsi="微軟正黑體" w:cs="Segoe UI"/>
          <w:kern w:val="0"/>
          <w:sz w:val="30"/>
          <w:szCs w:val="30"/>
        </w:rPr>
        <w:br w:type="page"/>
      </w:r>
    </w:p>
    <w:p w14:paraId="187BA673" w14:textId="59863ED1" w:rsidR="0024793D" w:rsidRPr="0024793D" w:rsidRDefault="0024793D" w:rsidP="00E137B9">
      <w:pPr>
        <w:pStyle w:val="2"/>
        <w:rPr>
          <w:rFonts w:ascii="Segoe UI" w:hAnsi="Segoe UI"/>
          <w:sz w:val="18"/>
          <w:szCs w:val="18"/>
        </w:rPr>
      </w:pPr>
      <w:bookmarkStart w:id="4" w:name="_Toc54918803"/>
      <w:r w:rsidRPr="0024793D">
        <w:lastRenderedPageBreak/>
        <w:t>1-4.</w:t>
      </w:r>
      <w:r w:rsidRPr="0024793D">
        <w:rPr>
          <w:rFonts w:ascii="微軟正黑體" w:eastAsia="微軟正黑體" w:hAnsi="微軟正黑體" w:hint="eastAsia"/>
        </w:rPr>
        <w:t>系統環境</w:t>
      </w:r>
      <w:bookmarkEnd w:id="4"/>
      <w:r w:rsidRPr="0024793D">
        <w:rPr>
          <w:rFonts w:ascii="微軟正黑體" w:eastAsia="微軟正黑體" w:hAnsi="微軟正黑體" w:hint="eastAsia"/>
        </w:rPr>
        <w:t> </w:t>
      </w:r>
    </w:p>
    <w:p w14:paraId="5AAD4C50"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微軟正黑體" w:eastAsia="微軟正黑體" w:hAnsi="微軟正黑體" w:cs="Segoe UI" w:hint="eastAsia"/>
          <w:kern w:val="0"/>
          <w:sz w:val="30"/>
          <w:szCs w:val="30"/>
        </w:rPr>
        <w:t>本系統建置在網頁伺服器上，藉由使用者端</w:t>
      </w:r>
      <w:proofErr w:type="spellStart"/>
      <w:r w:rsidRPr="0024793D">
        <w:rPr>
          <w:rFonts w:ascii="微軟正黑體" w:eastAsia="微軟正黑體" w:hAnsi="微軟正黑體" w:cs="Segoe UI" w:hint="eastAsia"/>
          <w:kern w:val="0"/>
          <w:sz w:val="30"/>
          <w:szCs w:val="30"/>
        </w:rPr>
        <w:t>javascript</w:t>
      </w:r>
      <w:proofErr w:type="spellEnd"/>
      <w:r w:rsidRPr="0024793D">
        <w:rPr>
          <w:rFonts w:ascii="微軟正黑體" w:eastAsia="微軟正黑體" w:hAnsi="微軟正黑體" w:cs="Segoe UI" w:hint="eastAsia"/>
          <w:kern w:val="0"/>
          <w:sz w:val="30"/>
          <w:szCs w:val="30"/>
        </w:rPr>
        <w:t>腳本、php腳本以及資料庫的互動來建構本系統的主要介面。 </w:t>
      </w:r>
    </w:p>
    <w:p w14:paraId="45557E4A"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微軟正黑體" w:eastAsia="微軟正黑體" w:hAnsi="微軟正黑體" w:cs="Segoe UI" w:hint="eastAsia"/>
          <w:kern w:val="0"/>
          <w:sz w:val="30"/>
          <w:szCs w:val="30"/>
        </w:rPr>
        <w:t> </w:t>
      </w:r>
    </w:p>
    <w:p w14:paraId="7BDAC5EE" w14:textId="77777777" w:rsidR="0024793D" w:rsidRPr="0024793D" w:rsidRDefault="0024793D" w:rsidP="00E137B9">
      <w:pPr>
        <w:pStyle w:val="2"/>
        <w:rPr>
          <w:rFonts w:ascii="Segoe UI" w:hAnsi="Segoe UI"/>
          <w:sz w:val="18"/>
          <w:szCs w:val="18"/>
        </w:rPr>
      </w:pPr>
      <w:bookmarkStart w:id="5" w:name="_Toc54918804"/>
      <w:r w:rsidRPr="0024793D">
        <w:t>1-5.</w:t>
      </w:r>
      <w:r w:rsidRPr="0024793D">
        <w:t>系統限制</w:t>
      </w:r>
      <w:bookmarkEnd w:id="5"/>
      <w:r w:rsidRPr="0024793D">
        <w:t> </w:t>
      </w:r>
    </w:p>
    <w:p w14:paraId="12E82EA1"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以下是避免硬體需求而做出的測試用介面實作</w:t>
      </w:r>
      <w:r w:rsidRPr="0024793D">
        <w:rPr>
          <w:rFonts w:ascii="Arial Unicode MS" w:eastAsia="新細明體" w:hAnsi="Arial Unicode MS" w:cs="Segoe UI"/>
          <w:kern w:val="0"/>
          <w:sz w:val="30"/>
          <w:szCs w:val="30"/>
        </w:rPr>
        <w:t> </w:t>
      </w:r>
    </w:p>
    <w:p w14:paraId="70519101" w14:textId="77777777" w:rsidR="0024793D" w:rsidRPr="0024793D" w:rsidRDefault="0024793D" w:rsidP="0024793D">
      <w:pPr>
        <w:widowControl/>
        <w:ind w:left="720"/>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(1)</w:t>
      </w:r>
      <w:r w:rsidRPr="0024793D">
        <w:rPr>
          <w:rFonts w:ascii="Arial Unicode MS" w:eastAsia="新細明體" w:hAnsi="Arial Unicode MS" w:cs="Segoe UI"/>
          <w:kern w:val="0"/>
          <w:sz w:val="30"/>
          <w:szCs w:val="30"/>
        </w:rPr>
        <w:t>電話驗證碼之功能以字串生成器作為替代。</w:t>
      </w:r>
      <w:r w:rsidRPr="0024793D">
        <w:rPr>
          <w:rFonts w:ascii="Arial Unicode MS" w:eastAsia="新細明體" w:hAnsi="Arial Unicode MS" w:cs="Segoe UI"/>
          <w:kern w:val="0"/>
          <w:sz w:val="30"/>
          <w:szCs w:val="30"/>
        </w:rPr>
        <w:t> </w:t>
      </w:r>
    </w:p>
    <w:p w14:paraId="0434CE40" w14:textId="77777777" w:rsidR="0024793D" w:rsidRPr="0024793D" w:rsidRDefault="0024793D" w:rsidP="0024793D">
      <w:pPr>
        <w:widowControl/>
        <w:ind w:left="720"/>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(2)</w:t>
      </w:r>
      <w:r w:rsidRPr="0024793D">
        <w:rPr>
          <w:rFonts w:ascii="Arial Unicode MS" w:eastAsia="新細明體" w:hAnsi="Arial Unicode MS" w:cs="Segoe UI"/>
          <w:kern w:val="0"/>
          <w:sz w:val="30"/>
          <w:szCs w:val="30"/>
        </w:rPr>
        <w:t>儲值系統將以內部金錢生成作為替代。</w:t>
      </w:r>
      <w:r w:rsidRPr="0024793D">
        <w:rPr>
          <w:rFonts w:ascii="Arial Unicode MS" w:eastAsia="新細明體" w:hAnsi="Arial Unicode MS" w:cs="Segoe UI"/>
          <w:kern w:val="0"/>
          <w:sz w:val="30"/>
          <w:szCs w:val="30"/>
        </w:rPr>
        <w:t> </w:t>
      </w:r>
    </w:p>
    <w:p w14:paraId="78D91C87"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Arial" w:eastAsia="新細明體" w:hAnsi="Arial" w:cs="Arial"/>
          <w:kern w:val="0"/>
          <w:sz w:val="30"/>
          <w:szCs w:val="30"/>
        </w:rPr>
        <w:t> </w:t>
      </w:r>
    </w:p>
    <w:p w14:paraId="3C28587C" w14:textId="77777777" w:rsidR="0024793D" w:rsidRPr="0024793D" w:rsidRDefault="0024793D" w:rsidP="00E137B9">
      <w:pPr>
        <w:pStyle w:val="2"/>
        <w:rPr>
          <w:rFonts w:ascii="Segoe UI" w:hAnsi="Segoe UI"/>
          <w:sz w:val="18"/>
          <w:szCs w:val="18"/>
        </w:rPr>
      </w:pPr>
      <w:bookmarkStart w:id="6" w:name="_Toc54918805"/>
      <w:r w:rsidRPr="0024793D">
        <w:t>1-6.</w:t>
      </w:r>
      <w:r w:rsidRPr="0024793D">
        <w:t>版本更新資訊</w:t>
      </w:r>
      <w:bookmarkEnd w:id="6"/>
      <w:r w:rsidRPr="0024793D">
        <w:t> </w:t>
      </w:r>
    </w:p>
    <w:p w14:paraId="708C82E3" w14:textId="47DDCD35" w:rsidR="00647406" w:rsidRDefault="0024793D" w:rsidP="0024793D">
      <w:pPr>
        <w:widowControl/>
        <w:textAlignment w:val="baseline"/>
        <w:rPr>
          <w:rFonts w:ascii="Arial Unicode MS" w:eastAsia="新細明體" w:hAnsi="Arial Unicode MS" w:cs="Segoe UI"/>
          <w:kern w:val="0"/>
          <w:sz w:val="30"/>
          <w:szCs w:val="30"/>
        </w:rPr>
      </w:pPr>
      <w:r w:rsidRPr="0024793D">
        <w:rPr>
          <w:rFonts w:ascii="Arial Unicode MS" w:eastAsia="新細明體" w:hAnsi="Arial Unicode MS" w:cs="Segoe UI"/>
          <w:kern w:val="0"/>
          <w:sz w:val="30"/>
          <w:szCs w:val="30"/>
        </w:rPr>
        <w:t>初版</w:t>
      </w:r>
      <w:r w:rsidRPr="0024793D">
        <w:rPr>
          <w:rFonts w:ascii="Arial Unicode MS" w:eastAsia="新細明體" w:hAnsi="Arial Unicode MS" w:cs="Segoe UI"/>
          <w:kern w:val="0"/>
          <w:sz w:val="30"/>
          <w:szCs w:val="30"/>
        </w:rPr>
        <w:t xml:space="preserve"> </w:t>
      </w:r>
      <w:r w:rsidRPr="0024793D">
        <w:rPr>
          <w:rFonts w:ascii="Arial Unicode MS" w:eastAsia="新細明體" w:hAnsi="Arial Unicode MS" w:cs="Segoe UI"/>
          <w:kern w:val="0"/>
          <w:sz w:val="30"/>
          <w:szCs w:val="30"/>
        </w:rPr>
        <w:t>中華民國</w:t>
      </w:r>
      <w:r w:rsidRPr="0024793D">
        <w:rPr>
          <w:rFonts w:ascii="Arial Unicode MS" w:eastAsia="新細明體" w:hAnsi="Arial Unicode MS" w:cs="Segoe UI"/>
          <w:kern w:val="0"/>
          <w:sz w:val="30"/>
          <w:szCs w:val="30"/>
        </w:rPr>
        <w:t xml:space="preserve"> 109 </w:t>
      </w:r>
      <w:r w:rsidRPr="0024793D">
        <w:rPr>
          <w:rFonts w:ascii="Arial Unicode MS" w:eastAsia="新細明體" w:hAnsi="Arial Unicode MS" w:cs="Segoe UI"/>
          <w:kern w:val="0"/>
          <w:sz w:val="30"/>
          <w:szCs w:val="30"/>
        </w:rPr>
        <w:t>年</w:t>
      </w:r>
      <w:r w:rsidRPr="0024793D">
        <w:rPr>
          <w:rFonts w:ascii="Arial Unicode MS" w:eastAsia="新細明體" w:hAnsi="Arial Unicode MS" w:cs="Segoe UI"/>
          <w:kern w:val="0"/>
          <w:sz w:val="30"/>
          <w:szCs w:val="30"/>
        </w:rPr>
        <w:t xml:space="preserve">10 </w:t>
      </w:r>
      <w:r w:rsidRPr="0024793D">
        <w:rPr>
          <w:rFonts w:ascii="Arial Unicode MS" w:eastAsia="新細明體" w:hAnsi="Arial Unicode MS" w:cs="Segoe UI"/>
          <w:kern w:val="0"/>
          <w:sz w:val="30"/>
          <w:szCs w:val="30"/>
        </w:rPr>
        <w:t>月</w:t>
      </w:r>
      <w:r w:rsidRPr="0024793D">
        <w:rPr>
          <w:rFonts w:ascii="Arial Unicode MS" w:eastAsia="新細明體" w:hAnsi="Arial Unicode MS" w:cs="Segoe UI"/>
          <w:kern w:val="0"/>
          <w:sz w:val="30"/>
          <w:szCs w:val="30"/>
        </w:rPr>
        <w:t xml:space="preserve"> 30 </w:t>
      </w:r>
      <w:r w:rsidRPr="0024793D">
        <w:rPr>
          <w:rFonts w:ascii="Arial Unicode MS" w:eastAsia="新細明體" w:hAnsi="Arial Unicode MS" w:cs="Segoe UI"/>
          <w:kern w:val="0"/>
          <w:sz w:val="30"/>
          <w:szCs w:val="30"/>
        </w:rPr>
        <w:t>號</w:t>
      </w:r>
      <w:r w:rsidRPr="0024793D">
        <w:rPr>
          <w:rFonts w:ascii="Arial Unicode MS" w:eastAsia="新細明體" w:hAnsi="Arial Unicode MS" w:cs="Segoe UI"/>
          <w:kern w:val="0"/>
          <w:sz w:val="30"/>
          <w:szCs w:val="30"/>
        </w:rPr>
        <w:t> </w:t>
      </w:r>
    </w:p>
    <w:p w14:paraId="231633E9" w14:textId="77777777" w:rsidR="00647406" w:rsidRDefault="00647406">
      <w:pPr>
        <w:widowControl/>
        <w:rPr>
          <w:rFonts w:ascii="Arial Unicode MS" w:eastAsia="新細明體" w:hAnsi="Arial Unicode MS" w:cs="Segoe UI"/>
          <w:kern w:val="0"/>
          <w:sz w:val="30"/>
          <w:szCs w:val="30"/>
        </w:rPr>
      </w:pPr>
      <w:r>
        <w:rPr>
          <w:rFonts w:ascii="Arial Unicode MS" w:eastAsia="新細明體" w:hAnsi="Arial Unicode MS" w:cs="Segoe UI"/>
          <w:kern w:val="0"/>
          <w:sz w:val="30"/>
          <w:szCs w:val="30"/>
        </w:rPr>
        <w:br w:type="page"/>
      </w:r>
    </w:p>
    <w:p w14:paraId="54B64BFA" w14:textId="77777777" w:rsidR="00E137B9" w:rsidRDefault="0024793D" w:rsidP="00E137B9">
      <w:pPr>
        <w:pStyle w:val="1"/>
        <w:spacing w:line="240" w:lineRule="auto"/>
      </w:pPr>
      <w:bookmarkStart w:id="7" w:name="_Toc54918806"/>
      <w:r w:rsidRPr="0024793D">
        <w:lastRenderedPageBreak/>
        <w:t>2.</w:t>
      </w:r>
      <w:r w:rsidRPr="0024793D">
        <w:t>系統環境</w:t>
      </w:r>
      <w:bookmarkEnd w:id="7"/>
      <w:r w:rsidRPr="0024793D">
        <w:t> </w:t>
      </w:r>
    </w:p>
    <w:p w14:paraId="5F595E25" w14:textId="78AE606E" w:rsidR="0024793D" w:rsidRPr="00E42AD4" w:rsidRDefault="0024793D" w:rsidP="00E137B9">
      <w:pPr>
        <w:pStyle w:val="2"/>
        <w:spacing w:line="240" w:lineRule="auto"/>
      </w:pPr>
      <w:bookmarkStart w:id="8" w:name="_Toc54918807"/>
      <w:r w:rsidRPr="0024793D">
        <w:rPr>
          <w:rFonts w:ascii="Arial" w:hAnsi="Arial" w:cs="Arial"/>
        </w:rPr>
        <w:t>2</w:t>
      </w:r>
      <w:r w:rsidRPr="0024793D">
        <w:t>-1.</w:t>
      </w:r>
      <w:r w:rsidRPr="0024793D">
        <w:t>系統架構流程</w:t>
      </w:r>
      <w:bookmarkEnd w:id="8"/>
      <w:r w:rsidRPr="0024793D">
        <w:t> </w:t>
      </w:r>
    </w:p>
    <w:p w14:paraId="59164C6B" w14:textId="77777777" w:rsidR="00322AFF" w:rsidRDefault="0024793D" w:rsidP="0024793D">
      <w:pPr>
        <w:widowControl/>
        <w:jc w:val="center"/>
        <w:textAlignment w:val="baseline"/>
        <w:rPr>
          <w:rFonts w:ascii="Arial Unicode MS" w:eastAsia="新細明體" w:hAnsi="Arial Unicode MS" w:cs="Segoe UI"/>
          <w:kern w:val="0"/>
          <w:sz w:val="28"/>
          <w:szCs w:val="28"/>
        </w:rPr>
      </w:pPr>
      <w:r w:rsidRPr="0024793D">
        <w:rPr>
          <w:noProof/>
        </w:rPr>
        <w:drawing>
          <wp:inline distT="0" distB="0" distL="0" distR="0" wp14:anchorId="0994310B" wp14:editId="152A3430">
            <wp:extent cx="4657725" cy="4724400"/>
            <wp:effectExtent l="0" t="0" r="952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4724400"/>
                    </a:xfrm>
                    <a:prstGeom prst="rect">
                      <a:avLst/>
                    </a:prstGeom>
                    <a:noFill/>
                    <a:ln>
                      <a:noFill/>
                    </a:ln>
                  </pic:spPr>
                </pic:pic>
              </a:graphicData>
            </a:graphic>
          </wp:inline>
        </w:drawing>
      </w:r>
    </w:p>
    <w:p w14:paraId="0D1BC76D" w14:textId="5D50E0F3" w:rsidR="0024793D" w:rsidRPr="0024793D" w:rsidRDefault="0024793D" w:rsidP="00322AFF">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表</w:t>
      </w:r>
      <w:r w:rsidRPr="0024793D">
        <w:rPr>
          <w:rFonts w:ascii="Arial Unicode MS" w:eastAsia="新細明體" w:hAnsi="Arial Unicode MS" w:cs="Segoe UI"/>
          <w:kern w:val="0"/>
          <w:sz w:val="28"/>
          <w:szCs w:val="28"/>
        </w:rPr>
        <w:t>2-1a_</w:t>
      </w:r>
      <w:r w:rsidRPr="0024793D">
        <w:rPr>
          <w:rFonts w:ascii="Arial Unicode MS" w:eastAsia="新細明體" w:hAnsi="Arial Unicode MS" w:cs="Segoe UI"/>
          <w:kern w:val="0"/>
          <w:sz w:val="28"/>
          <w:szCs w:val="28"/>
        </w:rPr>
        <w:t>使用者流程圖</w:t>
      </w:r>
      <w:r w:rsidRPr="0024793D">
        <w:rPr>
          <w:rFonts w:ascii="Arial Unicode MS" w:eastAsia="新細明體" w:hAnsi="Arial Unicode MS" w:cs="Segoe UI"/>
          <w:kern w:val="0"/>
          <w:sz w:val="28"/>
          <w:szCs w:val="28"/>
        </w:rPr>
        <w:t> </w:t>
      </w:r>
    </w:p>
    <w:p w14:paraId="6BF4934C" w14:textId="0D146356" w:rsidR="0024793D" w:rsidRPr="0024793D"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28"/>
          <w:szCs w:val="28"/>
        </w:rPr>
        <w:t>▲</w:t>
      </w:r>
      <w:r w:rsidRPr="0024793D">
        <w:rPr>
          <w:rFonts w:ascii="Arial Unicode MS" w:eastAsia="新細明體" w:hAnsi="Arial Unicode MS" w:cs="Segoe UI"/>
          <w:kern w:val="0"/>
          <w:sz w:val="28"/>
          <w:szCs w:val="28"/>
        </w:rPr>
        <w:t>表</w:t>
      </w:r>
      <w:r w:rsidRPr="0024793D">
        <w:rPr>
          <w:rFonts w:ascii="Arial Unicode MS" w:eastAsia="新細明體" w:hAnsi="Arial Unicode MS" w:cs="Segoe UI"/>
          <w:kern w:val="0"/>
          <w:sz w:val="28"/>
          <w:szCs w:val="28"/>
        </w:rPr>
        <w:t>2-1a</w:t>
      </w:r>
      <w:r w:rsidRPr="0024793D">
        <w:rPr>
          <w:rFonts w:ascii="Arial Unicode MS" w:eastAsia="新細明體" w:hAnsi="Arial Unicode MS" w:cs="Segoe UI"/>
          <w:kern w:val="0"/>
          <w:sz w:val="28"/>
          <w:szCs w:val="28"/>
        </w:rPr>
        <w:t>，本系統為了簡化與加速使用者找到其需求，我們將整個系統傾向快速訂票系統，而如此導致首頁會直接導引到對應項目的簡介，並作為一個收集需求的方法，提供參數給演出搜尋系統，而這樣演出搜尋系統的設計將能給有經驗的使用者有效率的介面來完成更加複雜的訂票需求。</w:t>
      </w:r>
      <w:r w:rsidR="00322AFF" w:rsidRPr="0024793D">
        <w:rPr>
          <w:noProof/>
        </w:rPr>
        <w:lastRenderedPageBreak/>
        <w:drawing>
          <wp:inline distT="0" distB="0" distL="0" distR="0" wp14:anchorId="7C92B7C6" wp14:editId="23A11B98">
            <wp:extent cx="5105400" cy="21717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171700"/>
                    </a:xfrm>
                    <a:prstGeom prst="rect">
                      <a:avLst/>
                    </a:prstGeom>
                    <a:noFill/>
                    <a:ln>
                      <a:noFill/>
                    </a:ln>
                  </pic:spPr>
                </pic:pic>
              </a:graphicData>
            </a:graphic>
          </wp:inline>
        </w:drawing>
      </w:r>
      <w:r w:rsidRPr="0024793D">
        <w:rPr>
          <w:rFonts w:ascii="Arial Unicode MS" w:eastAsia="新細明體" w:hAnsi="Arial Unicode MS" w:cs="Segoe UI"/>
          <w:kern w:val="0"/>
          <w:sz w:val="28"/>
          <w:szCs w:val="28"/>
        </w:rPr>
        <w:t>表</w:t>
      </w:r>
      <w:r w:rsidRPr="0024793D">
        <w:rPr>
          <w:rFonts w:ascii="Arial Unicode MS" w:eastAsia="新細明體" w:hAnsi="Arial Unicode MS" w:cs="Segoe UI"/>
          <w:kern w:val="0"/>
          <w:sz w:val="28"/>
          <w:szCs w:val="28"/>
        </w:rPr>
        <w:t>2-1b_</w:t>
      </w:r>
      <w:r w:rsidRPr="0024793D">
        <w:rPr>
          <w:rFonts w:ascii="Arial Unicode MS" w:eastAsia="新細明體" w:hAnsi="Arial Unicode MS" w:cs="Segoe UI"/>
          <w:kern w:val="0"/>
          <w:sz w:val="28"/>
          <w:szCs w:val="28"/>
        </w:rPr>
        <w:t>櫃台人員流程圖</w:t>
      </w:r>
    </w:p>
    <w:p w14:paraId="20C3C618" w14:textId="632484DC" w:rsidR="0024793D" w:rsidRPr="0024793D" w:rsidRDefault="0024793D" w:rsidP="0024793D">
      <w:pPr>
        <w:widowControl/>
        <w:textAlignment w:val="baseline"/>
        <w:rPr>
          <w:rFonts w:ascii="Segoe UI" w:eastAsia="新細明體" w:hAnsi="Segoe UI" w:cs="Segoe UI"/>
          <w:kern w:val="0"/>
          <w:sz w:val="18"/>
          <w:szCs w:val="18"/>
        </w:rPr>
      </w:pPr>
      <w:r w:rsidRPr="0024793D">
        <w:rPr>
          <w:noProof/>
        </w:rPr>
        <w:drawing>
          <wp:inline distT="0" distB="0" distL="0" distR="0" wp14:anchorId="605C1CA6" wp14:editId="6CE3BFF4">
            <wp:extent cx="5274310" cy="328739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87395"/>
                    </a:xfrm>
                    <a:prstGeom prst="rect">
                      <a:avLst/>
                    </a:prstGeom>
                    <a:noFill/>
                    <a:ln>
                      <a:noFill/>
                    </a:ln>
                  </pic:spPr>
                </pic:pic>
              </a:graphicData>
            </a:graphic>
          </wp:inline>
        </w:drawing>
      </w:r>
    </w:p>
    <w:p w14:paraId="0A1AF4E4" w14:textId="40F025B0" w:rsidR="0024793D" w:rsidRPr="0024793D" w:rsidRDefault="0024793D" w:rsidP="00322AFF">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表</w:t>
      </w:r>
      <w:r w:rsidRPr="0024793D">
        <w:rPr>
          <w:rFonts w:ascii="Arial Unicode MS" w:eastAsia="新細明體" w:hAnsi="Arial Unicode MS" w:cs="Segoe UI"/>
          <w:kern w:val="0"/>
          <w:sz w:val="28"/>
          <w:szCs w:val="28"/>
        </w:rPr>
        <w:t>2-1c_</w:t>
      </w:r>
      <w:r w:rsidRPr="0024793D">
        <w:rPr>
          <w:rFonts w:ascii="Arial Unicode MS" w:eastAsia="新細明體" w:hAnsi="Arial Unicode MS" w:cs="Segoe UI"/>
          <w:kern w:val="0"/>
          <w:sz w:val="28"/>
          <w:szCs w:val="28"/>
        </w:rPr>
        <w:t>後台人員流程圖</w:t>
      </w:r>
    </w:p>
    <w:p w14:paraId="53C50076" w14:textId="383E458E" w:rsidR="0024793D" w:rsidRPr="0024793D" w:rsidRDefault="0024793D" w:rsidP="0024793D">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28"/>
          <w:szCs w:val="28"/>
        </w:rPr>
        <w:t>▲</w:t>
      </w:r>
      <w:r w:rsidRPr="0024793D">
        <w:rPr>
          <w:rFonts w:ascii="Arial Unicode MS" w:eastAsia="新細明體" w:hAnsi="Arial Unicode MS" w:cs="Segoe UI"/>
          <w:kern w:val="0"/>
          <w:sz w:val="28"/>
          <w:szCs w:val="28"/>
        </w:rPr>
        <w:t>管理者介面，分成櫃台人員</w:t>
      </w:r>
      <w:r w:rsidRPr="0024793D">
        <w:rPr>
          <w:rFonts w:ascii="Arial Unicode MS" w:eastAsia="新細明體" w:hAnsi="Arial Unicode MS" w:cs="Segoe UI"/>
          <w:kern w:val="0"/>
          <w:sz w:val="28"/>
          <w:szCs w:val="28"/>
        </w:rPr>
        <w:t>(</w:t>
      </w:r>
      <w:r w:rsidRPr="0024793D">
        <w:rPr>
          <w:rFonts w:ascii="Arial Unicode MS" w:eastAsia="新細明體" w:hAnsi="Arial Unicode MS" w:cs="Segoe UI"/>
          <w:kern w:val="0"/>
          <w:sz w:val="28"/>
          <w:szCs w:val="28"/>
        </w:rPr>
        <w:t>表</w:t>
      </w:r>
      <w:r w:rsidRPr="0024793D">
        <w:rPr>
          <w:rFonts w:ascii="Arial Unicode MS" w:eastAsia="新細明體" w:hAnsi="Arial Unicode MS" w:cs="Segoe UI"/>
          <w:kern w:val="0"/>
          <w:sz w:val="28"/>
          <w:szCs w:val="28"/>
        </w:rPr>
        <w:t>2-1b)</w:t>
      </w:r>
      <w:r w:rsidRPr="0024793D">
        <w:rPr>
          <w:rFonts w:ascii="Arial Unicode MS" w:eastAsia="新細明體" w:hAnsi="Arial Unicode MS" w:cs="Segoe UI"/>
          <w:kern w:val="0"/>
          <w:sz w:val="28"/>
          <w:szCs w:val="28"/>
        </w:rPr>
        <w:t>與後台人員</w:t>
      </w:r>
      <w:r w:rsidRPr="0024793D">
        <w:rPr>
          <w:rFonts w:ascii="Arial Unicode MS" w:eastAsia="新細明體" w:hAnsi="Arial Unicode MS" w:cs="Segoe UI"/>
          <w:kern w:val="0"/>
          <w:sz w:val="28"/>
          <w:szCs w:val="28"/>
        </w:rPr>
        <w:t>(</w:t>
      </w:r>
      <w:r w:rsidRPr="0024793D">
        <w:rPr>
          <w:rFonts w:ascii="Arial Unicode MS" w:eastAsia="新細明體" w:hAnsi="Arial Unicode MS" w:cs="Segoe UI"/>
          <w:kern w:val="0"/>
          <w:sz w:val="28"/>
          <w:szCs w:val="28"/>
        </w:rPr>
        <w:t>表</w:t>
      </w:r>
      <w:r w:rsidRPr="0024793D">
        <w:rPr>
          <w:rFonts w:ascii="Arial Unicode MS" w:eastAsia="新細明體" w:hAnsi="Arial Unicode MS" w:cs="Segoe UI"/>
          <w:kern w:val="0"/>
          <w:sz w:val="28"/>
          <w:szCs w:val="28"/>
        </w:rPr>
        <w:t>2-1c)</w:t>
      </w:r>
      <w:r w:rsidRPr="0024793D">
        <w:rPr>
          <w:rFonts w:ascii="Arial Unicode MS" w:eastAsia="新細明體" w:hAnsi="Arial Unicode MS" w:cs="Segoe UI"/>
          <w:kern w:val="0"/>
          <w:sz w:val="28"/>
          <w:szCs w:val="28"/>
        </w:rPr>
        <w:t>，比</w:t>
      </w:r>
      <w:r w:rsidRPr="0024793D">
        <w:rPr>
          <w:rFonts w:ascii="微軟正黑體" w:eastAsia="微軟正黑體" w:hAnsi="微軟正黑體" w:cs="Segoe UI" w:hint="eastAsia"/>
          <w:kern w:val="0"/>
          <w:sz w:val="28"/>
          <w:szCs w:val="28"/>
        </w:rPr>
        <w:t>較</w:t>
      </w:r>
      <w:r w:rsidRPr="0024793D">
        <w:rPr>
          <w:rFonts w:ascii="Arial Unicode MS" w:eastAsia="新細明體" w:hAnsi="Arial Unicode MS" w:cs="Segoe UI"/>
          <w:kern w:val="0"/>
          <w:sz w:val="28"/>
          <w:szCs w:val="28"/>
        </w:rPr>
        <w:t>於使用者，此處的介面只保留了最簡單的介面，而這樣的設計將能夠允許我們設計能夠更加精細地設置系統內可能表達的演出，並且提供更加複雜的服務，而為了保持精簡，本系統只設計了</w:t>
      </w:r>
      <w:r w:rsidRPr="0024793D">
        <w:rPr>
          <w:rFonts w:ascii="Arial Unicode MS" w:eastAsia="新細明體" w:hAnsi="Arial Unicode MS" w:cs="Segoe UI"/>
          <w:kern w:val="0"/>
          <w:sz w:val="28"/>
          <w:szCs w:val="28"/>
        </w:rPr>
        <w:t>2</w:t>
      </w:r>
      <w:r w:rsidRPr="0024793D">
        <w:rPr>
          <w:rFonts w:ascii="Arial Unicode MS" w:eastAsia="新細明體" w:hAnsi="Arial Unicode MS" w:cs="Segoe UI"/>
          <w:kern w:val="0"/>
          <w:sz w:val="28"/>
          <w:szCs w:val="28"/>
        </w:rPr>
        <w:t>種權限，也就是櫃台人員與後台人員。</w:t>
      </w:r>
      <w:r w:rsidRPr="0024793D">
        <w:rPr>
          <w:rFonts w:ascii="Arial Unicode MS" w:eastAsia="新細明體" w:hAnsi="Arial Unicode MS" w:cs="Segoe UI"/>
          <w:kern w:val="0"/>
          <w:sz w:val="28"/>
          <w:szCs w:val="28"/>
        </w:rPr>
        <w:t> </w:t>
      </w:r>
    </w:p>
    <w:p w14:paraId="34BA7250" w14:textId="33AF26DA" w:rsidR="0024793D" w:rsidRPr="0024793D" w:rsidRDefault="0024793D" w:rsidP="00E137B9">
      <w:pPr>
        <w:pStyle w:val="2"/>
        <w:rPr>
          <w:rFonts w:ascii="Segoe UI" w:eastAsia="新細明體" w:hAnsi="Segoe UI"/>
          <w:sz w:val="18"/>
          <w:szCs w:val="18"/>
        </w:rPr>
      </w:pPr>
      <w:bookmarkStart w:id="9" w:name="_Toc54918808"/>
      <w:r w:rsidRPr="0024793D">
        <w:rPr>
          <w:rFonts w:ascii="Arial" w:eastAsia="新細明體" w:hAnsi="Arial" w:cs="Arial"/>
        </w:rPr>
        <w:lastRenderedPageBreak/>
        <w:t>2</w:t>
      </w:r>
      <w:r w:rsidRPr="0024793D">
        <w:rPr>
          <w:rFonts w:ascii="Arial Unicode MS" w:eastAsia="新細明體" w:hAnsi="Arial Unicode MS"/>
        </w:rPr>
        <w:t>-2.</w:t>
      </w:r>
      <w:r w:rsidRPr="0024793D">
        <w:rPr>
          <w:rFonts w:hint="eastAsia"/>
        </w:rPr>
        <w:t>系統需求功能</w:t>
      </w:r>
      <w:bookmarkEnd w:id="9"/>
      <w:r w:rsidRPr="0024793D">
        <w:rPr>
          <w:rFonts w:hint="eastAsi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4"/>
        <w:gridCol w:w="1950"/>
        <w:gridCol w:w="1912"/>
        <w:gridCol w:w="2444"/>
      </w:tblGrid>
      <w:tr w:rsidR="0024793D" w:rsidRPr="0024793D" w14:paraId="6CCF244E" w14:textId="77777777" w:rsidTr="00322AFF">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6FC043F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微軟正黑體" w:eastAsia="微軟正黑體" w:hAnsi="微軟正黑體" w:cs="新細明體" w:hint="eastAsia"/>
                <w:kern w:val="0"/>
                <w:sz w:val="30"/>
                <w:szCs w:val="30"/>
              </w:rPr>
              <w:t>需</w:t>
            </w:r>
            <w:r w:rsidRPr="0024793D">
              <w:rPr>
                <w:rFonts w:ascii="Arial Unicode MS" w:eastAsia="新細明體" w:hAnsi="Arial Unicode MS" w:cs="新細明體"/>
                <w:kern w:val="0"/>
                <w:sz w:val="30"/>
                <w:szCs w:val="30"/>
              </w:rPr>
              <w:t>求編號</w:t>
            </w:r>
            <w:r w:rsidRPr="0024793D">
              <w:rPr>
                <w:rFonts w:ascii="Arial Unicode MS" w:eastAsia="新細明體" w:hAnsi="Arial Unicode MS" w:cs="新細明體"/>
                <w:kern w:val="0"/>
                <w:sz w:val="30"/>
                <w:szCs w:val="30"/>
              </w:rPr>
              <w:t> </w:t>
            </w:r>
          </w:p>
        </w:tc>
        <w:tc>
          <w:tcPr>
            <w:tcW w:w="1950" w:type="dxa"/>
            <w:tcBorders>
              <w:top w:val="single" w:sz="6" w:space="0" w:color="000000"/>
              <w:left w:val="nil"/>
              <w:bottom w:val="single" w:sz="6" w:space="0" w:color="000000"/>
              <w:right w:val="single" w:sz="6" w:space="0" w:color="000000"/>
            </w:tcBorders>
            <w:shd w:val="clear" w:color="auto" w:fill="auto"/>
            <w:hideMark/>
          </w:tcPr>
          <w:p w14:paraId="3DFC8A4A"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服務需求項目</w:t>
            </w:r>
            <w:r w:rsidRPr="0024793D">
              <w:rPr>
                <w:rFonts w:ascii="Arial Unicode MS" w:eastAsia="新細明體" w:hAnsi="Arial Unicode MS" w:cs="新細明體"/>
                <w:kern w:val="0"/>
                <w:sz w:val="30"/>
                <w:szCs w:val="30"/>
              </w:rPr>
              <w:t> </w:t>
            </w:r>
          </w:p>
        </w:tc>
        <w:tc>
          <w:tcPr>
            <w:tcW w:w="1912" w:type="dxa"/>
            <w:tcBorders>
              <w:top w:val="single" w:sz="6" w:space="0" w:color="000000"/>
              <w:left w:val="nil"/>
              <w:bottom w:val="single" w:sz="6" w:space="0" w:color="000000"/>
              <w:right w:val="single" w:sz="6" w:space="0" w:color="000000"/>
            </w:tcBorders>
            <w:shd w:val="clear" w:color="auto" w:fill="auto"/>
            <w:hideMark/>
          </w:tcPr>
          <w:p w14:paraId="1C5202D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系統使用之影響角色</w:t>
            </w:r>
            <w:r w:rsidRPr="0024793D">
              <w:rPr>
                <w:rFonts w:ascii="Arial Unicode MS" w:eastAsia="新細明體" w:hAnsi="Arial Unicode MS" w:cs="新細明體"/>
                <w:kern w:val="0"/>
                <w:sz w:val="30"/>
                <w:szCs w:val="30"/>
              </w:rPr>
              <w:t> </w:t>
            </w:r>
          </w:p>
        </w:tc>
        <w:tc>
          <w:tcPr>
            <w:tcW w:w="2444" w:type="dxa"/>
            <w:tcBorders>
              <w:top w:val="single" w:sz="6" w:space="0" w:color="000000"/>
              <w:left w:val="nil"/>
              <w:bottom w:val="single" w:sz="6" w:space="0" w:color="000000"/>
              <w:right w:val="single" w:sz="6" w:space="0" w:color="000000"/>
            </w:tcBorders>
            <w:shd w:val="clear" w:color="auto" w:fill="auto"/>
            <w:hideMark/>
          </w:tcPr>
          <w:p w14:paraId="1143B04D"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建議提供之服務系統</w:t>
            </w:r>
            <w:r w:rsidRPr="0024793D">
              <w:rPr>
                <w:rFonts w:ascii="Arial Unicode MS" w:eastAsia="新細明體" w:hAnsi="Arial Unicode MS" w:cs="新細明體"/>
                <w:kern w:val="0"/>
                <w:sz w:val="30"/>
                <w:szCs w:val="30"/>
              </w:rPr>
              <w:t> </w:t>
            </w:r>
          </w:p>
        </w:tc>
      </w:tr>
      <w:tr w:rsidR="0024793D" w:rsidRPr="0024793D" w14:paraId="54F799E2" w14:textId="77777777" w:rsidTr="00322AFF">
        <w:trPr>
          <w:trHeight w:val="450"/>
        </w:trPr>
        <w:tc>
          <w:tcPr>
            <w:tcW w:w="1984" w:type="dxa"/>
            <w:tcBorders>
              <w:top w:val="nil"/>
              <w:left w:val="single" w:sz="6" w:space="0" w:color="000000"/>
              <w:bottom w:val="single" w:sz="6" w:space="0" w:color="000000"/>
              <w:right w:val="single" w:sz="6" w:space="0" w:color="000000"/>
            </w:tcBorders>
            <w:shd w:val="clear" w:color="auto" w:fill="auto"/>
            <w:hideMark/>
          </w:tcPr>
          <w:p w14:paraId="61B0B63A"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U001 </w:t>
            </w:r>
          </w:p>
        </w:tc>
        <w:tc>
          <w:tcPr>
            <w:tcW w:w="1950" w:type="dxa"/>
            <w:tcBorders>
              <w:top w:val="nil"/>
              <w:left w:val="nil"/>
              <w:bottom w:val="single" w:sz="6" w:space="0" w:color="000000"/>
              <w:right w:val="single" w:sz="6" w:space="0" w:color="000000"/>
            </w:tcBorders>
            <w:shd w:val="clear" w:color="auto" w:fill="auto"/>
            <w:hideMark/>
          </w:tcPr>
          <w:p w14:paraId="534BAC8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查詢電影資訊</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1925BE1D"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57FB0B9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電影資訊系統、搜尋系統</w:t>
            </w:r>
            <w:r w:rsidRPr="0024793D">
              <w:rPr>
                <w:rFonts w:ascii="Arial Unicode MS" w:eastAsia="新細明體" w:hAnsi="Arial Unicode MS" w:cs="新細明體"/>
                <w:kern w:val="0"/>
                <w:sz w:val="30"/>
                <w:szCs w:val="30"/>
              </w:rPr>
              <w:t> </w:t>
            </w:r>
          </w:p>
        </w:tc>
      </w:tr>
      <w:tr w:rsidR="0024793D" w:rsidRPr="0024793D" w14:paraId="2890AD42" w14:textId="77777777" w:rsidTr="00322AFF">
        <w:tc>
          <w:tcPr>
            <w:tcW w:w="1984" w:type="dxa"/>
            <w:tcBorders>
              <w:top w:val="nil"/>
              <w:left w:val="single" w:sz="6" w:space="0" w:color="000000"/>
              <w:bottom w:val="single" w:sz="6" w:space="0" w:color="000000"/>
              <w:right w:val="single" w:sz="6" w:space="0" w:color="000000"/>
            </w:tcBorders>
            <w:shd w:val="clear" w:color="auto" w:fill="auto"/>
            <w:hideMark/>
          </w:tcPr>
          <w:p w14:paraId="39D755A2"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U002 </w:t>
            </w:r>
          </w:p>
        </w:tc>
        <w:tc>
          <w:tcPr>
            <w:tcW w:w="1950" w:type="dxa"/>
            <w:tcBorders>
              <w:top w:val="nil"/>
              <w:left w:val="nil"/>
              <w:bottom w:val="single" w:sz="6" w:space="0" w:color="000000"/>
              <w:right w:val="single" w:sz="6" w:space="0" w:color="000000"/>
            </w:tcBorders>
            <w:shd w:val="clear" w:color="auto" w:fill="auto"/>
            <w:hideMark/>
          </w:tcPr>
          <w:p w14:paraId="14FCFC3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查詢地點</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4864DE6A"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60B55BD4"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搜尋系統</w:t>
            </w:r>
            <w:r w:rsidRPr="0024793D">
              <w:rPr>
                <w:rFonts w:ascii="Arial Unicode MS" w:eastAsia="新細明體" w:hAnsi="Arial Unicode MS" w:cs="新細明體"/>
                <w:kern w:val="0"/>
                <w:sz w:val="30"/>
                <w:szCs w:val="30"/>
              </w:rPr>
              <w:t> </w:t>
            </w:r>
          </w:p>
        </w:tc>
      </w:tr>
      <w:tr w:rsidR="0024793D" w:rsidRPr="0024793D" w14:paraId="2DA1A580" w14:textId="77777777" w:rsidTr="00322AFF">
        <w:tc>
          <w:tcPr>
            <w:tcW w:w="1984" w:type="dxa"/>
            <w:tcBorders>
              <w:top w:val="nil"/>
              <w:left w:val="single" w:sz="6" w:space="0" w:color="000000"/>
              <w:bottom w:val="single" w:sz="6" w:space="0" w:color="000000"/>
              <w:right w:val="single" w:sz="6" w:space="0" w:color="000000"/>
            </w:tcBorders>
            <w:shd w:val="clear" w:color="auto" w:fill="auto"/>
            <w:hideMark/>
          </w:tcPr>
          <w:p w14:paraId="51537D44"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U003 </w:t>
            </w:r>
          </w:p>
        </w:tc>
        <w:tc>
          <w:tcPr>
            <w:tcW w:w="1950" w:type="dxa"/>
            <w:tcBorders>
              <w:top w:val="nil"/>
              <w:left w:val="nil"/>
              <w:bottom w:val="single" w:sz="6" w:space="0" w:color="000000"/>
              <w:right w:val="single" w:sz="6" w:space="0" w:color="000000"/>
            </w:tcBorders>
            <w:shd w:val="clear" w:color="auto" w:fill="auto"/>
            <w:hideMark/>
          </w:tcPr>
          <w:p w14:paraId="0AF96DB4"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查詢場次</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1DF23742"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703EA08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搜尋系統</w:t>
            </w:r>
            <w:r w:rsidRPr="0024793D">
              <w:rPr>
                <w:rFonts w:ascii="Arial Unicode MS" w:eastAsia="新細明體" w:hAnsi="Arial Unicode MS" w:cs="新細明體"/>
                <w:kern w:val="0"/>
                <w:sz w:val="30"/>
                <w:szCs w:val="30"/>
              </w:rPr>
              <w:t> </w:t>
            </w:r>
          </w:p>
        </w:tc>
      </w:tr>
      <w:tr w:rsidR="0024793D" w:rsidRPr="0024793D" w14:paraId="6FB34138" w14:textId="77777777" w:rsidTr="00322AFF">
        <w:tc>
          <w:tcPr>
            <w:tcW w:w="1984" w:type="dxa"/>
            <w:tcBorders>
              <w:top w:val="nil"/>
              <w:left w:val="single" w:sz="6" w:space="0" w:color="000000"/>
              <w:bottom w:val="single" w:sz="6" w:space="0" w:color="000000"/>
              <w:right w:val="single" w:sz="6" w:space="0" w:color="000000"/>
            </w:tcBorders>
            <w:shd w:val="clear" w:color="auto" w:fill="auto"/>
            <w:hideMark/>
          </w:tcPr>
          <w:p w14:paraId="2D56F18C" w14:textId="77777777" w:rsidR="0024793D" w:rsidRPr="0024793D" w:rsidRDefault="0024793D" w:rsidP="0024793D">
            <w:pPr>
              <w:widowControl/>
              <w:ind w:right="-105"/>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U004 </w:t>
            </w:r>
          </w:p>
        </w:tc>
        <w:tc>
          <w:tcPr>
            <w:tcW w:w="1950" w:type="dxa"/>
            <w:tcBorders>
              <w:top w:val="nil"/>
              <w:left w:val="nil"/>
              <w:bottom w:val="single" w:sz="6" w:space="0" w:color="000000"/>
              <w:right w:val="single" w:sz="6" w:space="0" w:color="000000"/>
            </w:tcBorders>
            <w:shd w:val="clear" w:color="auto" w:fill="auto"/>
            <w:hideMark/>
          </w:tcPr>
          <w:p w14:paraId="7B7D5DB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查詢位子</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1381888E"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6B607D4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搜尋系統</w:t>
            </w:r>
            <w:r w:rsidRPr="0024793D">
              <w:rPr>
                <w:rFonts w:ascii="Arial Unicode MS" w:eastAsia="新細明體" w:hAnsi="Arial Unicode MS" w:cs="新細明體"/>
                <w:kern w:val="0"/>
                <w:sz w:val="30"/>
                <w:szCs w:val="30"/>
              </w:rPr>
              <w:t> </w:t>
            </w:r>
          </w:p>
        </w:tc>
      </w:tr>
      <w:tr w:rsidR="0024793D" w:rsidRPr="0024793D" w14:paraId="79B4BB11"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4AD9EA2B"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U005 </w:t>
            </w:r>
          </w:p>
        </w:tc>
        <w:tc>
          <w:tcPr>
            <w:tcW w:w="1950" w:type="dxa"/>
            <w:tcBorders>
              <w:top w:val="nil"/>
              <w:left w:val="nil"/>
              <w:bottom w:val="single" w:sz="6" w:space="0" w:color="000000"/>
              <w:right w:val="single" w:sz="6" w:space="0" w:color="000000"/>
            </w:tcBorders>
            <w:shd w:val="clear" w:color="auto" w:fill="auto"/>
            <w:hideMark/>
          </w:tcPr>
          <w:p w14:paraId="24F951F5"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多重訂位</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0BC9F1C8"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5D4D4DF6"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訂票系統</w:t>
            </w:r>
            <w:r w:rsidRPr="0024793D">
              <w:rPr>
                <w:rFonts w:ascii="Arial Unicode MS" w:eastAsia="新細明體" w:hAnsi="Arial Unicode MS" w:cs="新細明體"/>
                <w:kern w:val="0"/>
                <w:sz w:val="30"/>
                <w:szCs w:val="30"/>
              </w:rPr>
              <w:t> </w:t>
            </w:r>
          </w:p>
        </w:tc>
      </w:tr>
      <w:tr w:rsidR="0024793D" w:rsidRPr="0024793D" w14:paraId="794837C8"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2579802D"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U006 </w:t>
            </w:r>
          </w:p>
        </w:tc>
        <w:tc>
          <w:tcPr>
            <w:tcW w:w="1950" w:type="dxa"/>
            <w:tcBorders>
              <w:top w:val="nil"/>
              <w:left w:val="nil"/>
              <w:bottom w:val="single" w:sz="6" w:space="0" w:color="000000"/>
              <w:right w:val="single" w:sz="6" w:space="0" w:color="000000"/>
            </w:tcBorders>
            <w:shd w:val="clear" w:color="auto" w:fill="auto"/>
            <w:hideMark/>
          </w:tcPr>
          <w:p w14:paraId="413701B5"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儲值</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764961E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783DE35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商店、儲值系統</w:t>
            </w:r>
            <w:r w:rsidRPr="0024793D">
              <w:rPr>
                <w:rFonts w:ascii="Arial Unicode MS" w:eastAsia="新細明體" w:hAnsi="Arial Unicode MS" w:cs="新細明體"/>
                <w:kern w:val="0"/>
                <w:sz w:val="30"/>
                <w:szCs w:val="30"/>
              </w:rPr>
              <w:t> </w:t>
            </w:r>
          </w:p>
        </w:tc>
      </w:tr>
      <w:tr w:rsidR="0024793D" w:rsidRPr="0024793D" w14:paraId="6C3F99BD"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6290DB2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U007 </w:t>
            </w:r>
          </w:p>
        </w:tc>
        <w:tc>
          <w:tcPr>
            <w:tcW w:w="1950" w:type="dxa"/>
            <w:tcBorders>
              <w:top w:val="nil"/>
              <w:left w:val="nil"/>
              <w:bottom w:val="single" w:sz="6" w:space="0" w:color="000000"/>
              <w:right w:val="single" w:sz="6" w:space="0" w:color="000000"/>
            </w:tcBorders>
            <w:shd w:val="clear" w:color="auto" w:fill="auto"/>
            <w:hideMark/>
          </w:tcPr>
          <w:p w14:paraId="6A337B58"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購買票卷</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540FD08F"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7DC0E5DF"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商店、儲值系統</w:t>
            </w:r>
            <w:r w:rsidRPr="0024793D">
              <w:rPr>
                <w:rFonts w:ascii="Arial Unicode MS" w:eastAsia="新細明體" w:hAnsi="Arial Unicode MS" w:cs="新細明體"/>
                <w:kern w:val="0"/>
                <w:sz w:val="30"/>
                <w:szCs w:val="30"/>
              </w:rPr>
              <w:t> </w:t>
            </w:r>
          </w:p>
        </w:tc>
      </w:tr>
      <w:tr w:rsidR="0024793D" w:rsidRPr="0024793D" w14:paraId="2AB956F4"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5EF9E012"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U008 </w:t>
            </w:r>
          </w:p>
        </w:tc>
        <w:tc>
          <w:tcPr>
            <w:tcW w:w="1950" w:type="dxa"/>
            <w:tcBorders>
              <w:top w:val="nil"/>
              <w:left w:val="nil"/>
              <w:bottom w:val="single" w:sz="6" w:space="0" w:color="000000"/>
              <w:right w:val="single" w:sz="6" w:space="0" w:color="000000"/>
            </w:tcBorders>
            <w:shd w:val="clear" w:color="auto" w:fill="auto"/>
            <w:hideMark/>
          </w:tcPr>
          <w:p w14:paraId="3315E87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登入、註冊</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6A849DA2"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7CA03FB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登入、註冊系統</w:t>
            </w:r>
            <w:r w:rsidRPr="0024793D">
              <w:rPr>
                <w:rFonts w:ascii="Arial Unicode MS" w:eastAsia="新細明體" w:hAnsi="Arial Unicode MS" w:cs="新細明體"/>
                <w:kern w:val="0"/>
                <w:sz w:val="30"/>
                <w:szCs w:val="30"/>
              </w:rPr>
              <w:t> </w:t>
            </w:r>
          </w:p>
        </w:tc>
      </w:tr>
      <w:tr w:rsidR="0024793D" w:rsidRPr="0024793D" w14:paraId="082097F2"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234991B4"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U009 </w:t>
            </w:r>
          </w:p>
        </w:tc>
        <w:tc>
          <w:tcPr>
            <w:tcW w:w="1950" w:type="dxa"/>
            <w:tcBorders>
              <w:top w:val="nil"/>
              <w:left w:val="nil"/>
              <w:bottom w:val="single" w:sz="6" w:space="0" w:color="000000"/>
              <w:right w:val="single" w:sz="6" w:space="0" w:color="000000"/>
            </w:tcBorders>
            <w:shd w:val="clear" w:color="auto" w:fill="auto"/>
            <w:hideMark/>
          </w:tcPr>
          <w:p w14:paraId="58676FAB"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購票</w:t>
            </w:r>
            <w:r w:rsidRPr="0024793D">
              <w:rPr>
                <w:rFonts w:ascii="Arial Unicode MS" w:eastAsia="新細明體" w:hAnsi="Arial Unicode MS" w:cs="新細明體"/>
                <w:kern w:val="0"/>
                <w:sz w:val="30"/>
                <w:szCs w:val="30"/>
              </w:rPr>
              <w:t>(</w:t>
            </w:r>
            <w:proofErr w:type="gramStart"/>
            <w:r w:rsidRPr="0024793D">
              <w:rPr>
                <w:rFonts w:ascii="Arial Unicode MS" w:eastAsia="新細明體" w:hAnsi="Arial Unicode MS" w:cs="新細明體"/>
                <w:kern w:val="0"/>
                <w:sz w:val="30"/>
                <w:szCs w:val="30"/>
              </w:rPr>
              <w:t>含付費</w:t>
            </w:r>
            <w:proofErr w:type="gramEnd"/>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1333E5B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48FF605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訂票系統</w:t>
            </w:r>
            <w:r w:rsidRPr="0024793D">
              <w:rPr>
                <w:rFonts w:ascii="Arial Unicode MS" w:eastAsia="新細明體" w:hAnsi="Arial Unicode MS" w:cs="新細明體"/>
                <w:kern w:val="0"/>
                <w:sz w:val="30"/>
                <w:szCs w:val="30"/>
              </w:rPr>
              <w:t> </w:t>
            </w:r>
          </w:p>
        </w:tc>
      </w:tr>
      <w:tr w:rsidR="0024793D" w:rsidRPr="0024793D" w14:paraId="0CA4D037"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6571CF5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U010 </w:t>
            </w:r>
          </w:p>
        </w:tc>
        <w:tc>
          <w:tcPr>
            <w:tcW w:w="1950" w:type="dxa"/>
            <w:tcBorders>
              <w:top w:val="nil"/>
              <w:left w:val="nil"/>
              <w:bottom w:val="single" w:sz="6" w:space="0" w:color="000000"/>
              <w:right w:val="single" w:sz="6" w:space="0" w:color="000000"/>
            </w:tcBorders>
            <w:shd w:val="clear" w:color="auto" w:fill="auto"/>
            <w:hideMark/>
          </w:tcPr>
          <w:p w14:paraId="5A2B3D4D"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領票身分證明</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47DB9BDF"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4EF79F3D"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身分證明</w:t>
            </w:r>
            <w:r w:rsidRPr="0024793D">
              <w:rPr>
                <w:rFonts w:ascii="Arial Unicode MS" w:eastAsia="新細明體" w:hAnsi="Arial Unicode MS" w:cs="新細明體"/>
                <w:kern w:val="0"/>
                <w:sz w:val="30"/>
                <w:szCs w:val="30"/>
              </w:rPr>
              <w:t> </w:t>
            </w:r>
          </w:p>
        </w:tc>
      </w:tr>
      <w:tr w:rsidR="0024793D" w:rsidRPr="0024793D" w14:paraId="26B5B02A"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29D4746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U011 </w:t>
            </w:r>
          </w:p>
        </w:tc>
        <w:tc>
          <w:tcPr>
            <w:tcW w:w="1950" w:type="dxa"/>
            <w:tcBorders>
              <w:top w:val="nil"/>
              <w:left w:val="nil"/>
              <w:bottom w:val="single" w:sz="6" w:space="0" w:color="000000"/>
              <w:right w:val="single" w:sz="6" w:space="0" w:color="000000"/>
            </w:tcBorders>
            <w:shd w:val="clear" w:color="auto" w:fill="auto"/>
            <w:hideMark/>
          </w:tcPr>
          <w:p w14:paraId="56830DAD"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更換座位</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7CB099C2"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1E07A79B"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更換位子系統</w:t>
            </w:r>
            <w:r w:rsidRPr="0024793D">
              <w:rPr>
                <w:rFonts w:ascii="Arial Unicode MS" w:eastAsia="新細明體" w:hAnsi="Arial Unicode MS" w:cs="新細明體"/>
                <w:kern w:val="0"/>
                <w:sz w:val="30"/>
                <w:szCs w:val="30"/>
              </w:rPr>
              <w:t> </w:t>
            </w:r>
          </w:p>
        </w:tc>
      </w:tr>
      <w:tr w:rsidR="0024793D" w:rsidRPr="0024793D" w14:paraId="2DED8DE6"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23340058"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U012 </w:t>
            </w:r>
          </w:p>
        </w:tc>
        <w:tc>
          <w:tcPr>
            <w:tcW w:w="1950" w:type="dxa"/>
            <w:tcBorders>
              <w:top w:val="nil"/>
              <w:left w:val="nil"/>
              <w:bottom w:val="single" w:sz="6" w:space="0" w:color="000000"/>
              <w:right w:val="single" w:sz="6" w:space="0" w:color="000000"/>
            </w:tcBorders>
            <w:shd w:val="clear" w:color="auto" w:fill="auto"/>
            <w:hideMark/>
          </w:tcPr>
          <w:p w14:paraId="1CFDF594"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付款通知</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55C2FECA"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34B564E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通知系統</w:t>
            </w:r>
            <w:r w:rsidRPr="0024793D">
              <w:rPr>
                <w:rFonts w:ascii="Arial Unicode MS" w:eastAsia="新細明體" w:hAnsi="Arial Unicode MS" w:cs="新細明體"/>
                <w:kern w:val="0"/>
                <w:sz w:val="30"/>
                <w:szCs w:val="30"/>
              </w:rPr>
              <w:t> </w:t>
            </w:r>
          </w:p>
        </w:tc>
      </w:tr>
      <w:tr w:rsidR="0024793D" w:rsidRPr="0024793D" w14:paraId="4A123A32"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0D697412"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U013 </w:t>
            </w:r>
          </w:p>
        </w:tc>
        <w:tc>
          <w:tcPr>
            <w:tcW w:w="1950" w:type="dxa"/>
            <w:tcBorders>
              <w:top w:val="nil"/>
              <w:left w:val="nil"/>
              <w:bottom w:val="single" w:sz="6" w:space="0" w:color="000000"/>
              <w:right w:val="single" w:sz="6" w:space="0" w:color="000000"/>
            </w:tcBorders>
            <w:shd w:val="clear" w:color="auto" w:fill="auto"/>
            <w:hideMark/>
          </w:tcPr>
          <w:p w14:paraId="21967CE8"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開演通知</w:t>
            </w:r>
            <w:r w:rsidRPr="0024793D">
              <w:rPr>
                <w:rFonts w:ascii="Arial Unicode MS" w:eastAsia="新細明體" w:hAnsi="Arial Unicode MS" w:cs="新細明體"/>
                <w:kern w:val="0"/>
                <w:sz w:val="30"/>
                <w:szCs w:val="30"/>
              </w:rPr>
              <w:t> </w:t>
            </w:r>
          </w:p>
        </w:tc>
        <w:tc>
          <w:tcPr>
            <w:tcW w:w="1912" w:type="dxa"/>
            <w:tcBorders>
              <w:top w:val="nil"/>
              <w:left w:val="nil"/>
              <w:bottom w:val="single" w:sz="6" w:space="0" w:color="000000"/>
              <w:right w:val="single" w:sz="6" w:space="0" w:color="000000"/>
            </w:tcBorders>
            <w:shd w:val="clear" w:color="auto" w:fill="auto"/>
            <w:hideMark/>
          </w:tcPr>
          <w:p w14:paraId="254283C2"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使用者</w:t>
            </w:r>
            <w:r w:rsidRPr="0024793D">
              <w:rPr>
                <w:rFonts w:ascii="Arial Unicode MS" w:eastAsia="新細明體" w:hAnsi="Arial Unicode MS" w:cs="新細明體"/>
                <w:kern w:val="0"/>
                <w:sz w:val="30"/>
                <w:szCs w:val="30"/>
              </w:rPr>
              <w:t> </w:t>
            </w:r>
          </w:p>
        </w:tc>
        <w:tc>
          <w:tcPr>
            <w:tcW w:w="2444" w:type="dxa"/>
            <w:tcBorders>
              <w:top w:val="nil"/>
              <w:left w:val="nil"/>
              <w:bottom w:val="single" w:sz="6" w:space="0" w:color="000000"/>
              <w:right w:val="single" w:sz="6" w:space="0" w:color="000000"/>
            </w:tcBorders>
            <w:shd w:val="clear" w:color="auto" w:fill="auto"/>
            <w:hideMark/>
          </w:tcPr>
          <w:p w14:paraId="03C57B2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通知系統</w:t>
            </w:r>
            <w:r w:rsidRPr="0024793D">
              <w:rPr>
                <w:rFonts w:ascii="Arial Unicode MS" w:eastAsia="新細明體" w:hAnsi="Arial Unicode MS" w:cs="新細明體"/>
                <w:kern w:val="0"/>
                <w:sz w:val="30"/>
                <w:szCs w:val="30"/>
              </w:rPr>
              <w:t> </w:t>
            </w:r>
          </w:p>
        </w:tc>
      </w:tr>
    </w:tbl>
    <w:p w14:paraId="57E4EE14" w14:textId="74C59E01" w:rsidR="0024793D" w:rsidRPr="0024793D" w:rsidRDefault="003E0B67" w:rsidP="00322AFF">
      <w:pPr>
        <w:widowControl/>
        <w:jc w:val="center"/>
        <w:textAlignment w:val="baseline"/>
        <w:rPr>
          <w:rFonts w:ascii="Segoe UI" w:eastAsia="新細明體" w:hAnsi="Segoe UI" w:cs="Segoe UI"/>
          <w:kern w:val="0"/>
          <w:sz w:val="18"/>
          <w:szCs w:val="18"/>
        </w:rPr>
      </w:pPr>
      <w:r>
        <w:rPr>
          <w:rFonts w:ascii="微軟正黑體" w:eastAsia="微軟正黑體" w:hAnsi="微軟正黑體" w:cs="Segoe UI" w:hint="eastAsia"/>
          <w:kern w:val="0"/>
          <w:sz w:val="28"/>
          <w:szCs w:val="28"/>
        </w:rPr>
        <w:t>▲</w:t>
      </w:r>
      <w:r w:rsidR="00322AFF" w:rsidRPr="0024793D">
        <w:rPr>
          <w:rFonts w:ascii="微軟正黑體" w:eastAsia="微軟正黑體" w:hAnsi="微軟正黑體" w:cs="Segoe UI" w:hint="eastAsia"/>
          <w:kern w:val="0"/>
          <w:sz w:val="28"/>
          <w:szCs w:val="28"/>
        </w:rPr>
        <w:t>表</w:t>
      </w:r>
      <w:r w:rsidR="00322AFF" w:rsidRPr="0024793D">
        <w:rPr>
          <w:rFonts w:ascii="Arial Unicode MS" w:eastAsia="新細明體" w:hAnsi="Arial Unicode MS" w:cs="Segoe UI"/>
          <w:kern w:val="0"/>
          <w:sz w:val="28"/>
          <w:szCs w:val="28"/>
        </w:rPr>
        <w:t>2-2a_</w:t>
      </w:r>
      <w:r w:rsidR="00322AFF" w:rsidRPr="0024793D">
        <w:rPr>
          <w:rFonts w:ascii="Arial Unicode MS" w:eastAsia="新細明體" w:hAnsi="Arial Unicode MS" w:cs="Segoe UI"/>
          <w:kern w:val="0"/>
          <w:sz w:val="28"/>
          <w:szCs w:val="28"/>
        </w:rPr>
        <w:t>使用者需求功能列表</w:t>
      </w:r>
      <w:r w:rsidR="00322AFF" w:rsidRPr="0024793D">
        <w:rPr>
          <w:rFonts w:ascii="Arial Unicode MS" w:eastAsia="新細明體" w:hAnsi="Arial Unicode MS" w:cs="Segoe UI"/>
          <w:kern w:val="0"/>
          <w:sz w:val="28"/>
          <w:szCs w:val="28"/>
        </w:rPr>
        <w:t> </w:t>
      </w:r>
      <w:r w:rsidR="0024793D" w:rsidRPr="0024793D">
        <w:rPr>
          <w:rFonts w:ascii="Arial Unicode MS" w:eastAsia="新細明體" w:hAnsi="Arial Unicode MS" w:cs="Segoe UI"/>
          <w:kern w:val="0"/>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6"/>
        <w:gridCol w:w="1931"/>
        <w:gridCol w:w="1931"/>
        <w:gridCol w:w="2432"/>
      </w:tblGrid>
      <w:tr w:rsidR="0024793D" w:rsidRPr="0024793D" w14:paraId="0AA9DA68" w14:textId="77777777" w:rsidTr="0024793D">
        <w:trPr>
          <w:trHeight w:val="480"/>
        </w:trPr>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048E679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lastRenderedPageBreak/>
              <w:t>需求編號</w:t>
            </w:r>
            <w:r w:rsidRPr="0024793D">
              <w:rPr>
                <w:rFonts w:ascii="Arial Unicode MS" w:eastAsia="新細明體" w:hAnsi="Arial Unicode MS" w:cs="新細明體"/>
                <w:kern w:val="0"/>
                <w:sz w:val="30"/>
                <w:szCs w:val="30"/>
              </w:rPr>
              <w:t> </w:t>
            </w:r>
          </w:p>
        </w:tc>
        <w:tc>
          <w:tcPr>
            <w:tcW w:w="2235" w:type="dxa"/>
            <w:tcBorders>
              <w:top w:val="single" w:sz="6" w:space="0" w:color="000000"/>
              <w:left w:val="nil"/>
              <w:bottom w:val="single" w:sz="6" w:space="0" w:color="000000"/>
              <w:right w:val="single" w:sz="6" w:space="0" w:color="000000"/>
            </w:tcBorders>
            <w:shd w:val="clear" w:color="auto" w:fill="auto"/>
            <w:hideMark/>
          </w:tcPr>
          <w:p w14:paraId="66298630"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服務需求項目</w:t>
            </w:r>
            <w:r w:rsidRPr="0024793D">
              <w:rPr>
                <w:rFonts w:ascii="Arial Unicode MS" w:eastAsia="新細明體" w:hAnsi="Arial Unicode MS" w:cs="新細明體"/>
                <w:kern w:val="0"/>
                <w:sz w:val="30"/>
                <w:szCs w:val="30"/>
              </w:rPr>
              <w:t> </w:t>
            </w:r>
          </w:p>
        </w:tc>
        <w:tc>
          <w:tcPr>
            <w:tcW w:w="2235" w:type="dxa"/>
            <w:tcBorders>
              <w:top w:val="single" w:sz="6" w:space="0" w:color="000000"/>
              <w:left w:val="nil"/>
              <w:bottom w:val="single" w:sz="6" w:space="0" w:color="000000"/>
              <w:right w:val="single" w:sz="6" w:space="0" w:color="000000"/>
            </w:tcBorders>
            <w:shd w:val="clear" w:color="auto" w:fill="auto"/>
            <w:hideMark/>
          </w:tcPr>
          <w:p w14:paraId="620DDA5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系統使用之影響角色</w:t>
            </w:r>
            <w:r w:rsidRPr="0024793D">
              <w:rPr>
                <w:rFonts w:ascii="Arial Unicode MS" w:eastAsia="新細明體" w:hAnsi="Arial Unicode MS" w:cs="新細明體"/>
                <w:kern w:val="0"/>
                <w:sz w:val="30"/>
                <w:szCs w:val="30"/>
              </w:rPr>
              <w:t> </w:t>
            </w:r>
          </w:p>
        </w:tc>
        <w:tc>
          <w:tcPr>
            <w:tcW w:w="2835" w:type="dxa"/>
            <w:tcBorders>
              <w:top w:val="single" w:sz="6" w:space="0" w:color="000000"/>
              <w:left w:val="nil"/>
              <w:bottom w:val="single" w:sz="6" w:space="0" w:color="000000"/>
              <w:right w:val="single" w:sz="6" w:space="0" w:color="000000"/>
            </w:tcBorders>
            <w:shd w:val="clear" w:color="auto" w:fill="auto"/>
            <w:hideMark/>
          </w:tcPr>
          <w:p w14:paraId="487D516F"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建議提供之服務系統</w:t>
            </w:r>
            <w:r w:rsidRPr="0024793D">
              <w:rPr>
                <w:rFonts w:ascii="Arial Unicode MS" w:eastAsia="新細明體" w:hAnsi="Arial Unicode MS" w:cs="新細明體"/>
                <w:kern w:val="0"/>
                <w:sz w:val="30"/>
                <w:szCs w:val="30"/>
              </w:rPr>
              <w:t> </w:t>
            </w:r>
          </w:p>
        </w:tc>
      </w:tr>
      <w:tr w:rsidR="0024793D" w:rsidRPr="0024793D" w14:paraId="71BE2C51"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312C7B68"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F001 </w:t>
            </w:r>
          </w:p>
        </w:tc>
        <w:tc>
          <w:tcPr>
            <w:tcW w:w="2235" w:type="dxa"/>
            <w:tcBorders>
              <w:top w:val="nil"/>
              <w:left w:val="nil"/>
              <w:bottom w:val="single" w:sz="6" w:space="0" w:color="000000"/>
              <w:right w:val="single" w:sz="6" w:space="0" w:color="000000"/>
            </w:tcBorders>
            <w:shd w:val="clear" w:color="auto" w:fill="auto"/>
            <w:hideMark/>
          </w:tcPr>
          <w:p w14:paraId="12872465"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商品銷售表</w:t>
            </w:r>
            <w:r w:rsidRPr="0024793D">
              <w:rPr>
                <w:rFonts w:ascii="Arial Unicode MS" w:eastAsia="新細明體" w:hAnsi="Arial Unicode MS" w:cs="新細明體"/>
                <w:kern w:val="0"/>
                <w:sz w:val="30"/>
                <w:szCs w:val="30"/>
              </w:rPr>
              <w:t> </w:t>
            </w:r>
          </w:p>
        </w:tc>
        <w:tc>
          <w:tcPr>
            <w:tcW w:w="2235" w:type="dxa"/>
            <w:tcBorders>
              <w:top w:val="nil"/>
              <w:left w:val="nil"/>
              <w:bottom w:val="single" w:sz="6" w:space="0" w:color="000000"/>
              <w:right w:val="single" w:sz="6" w:space="0" w:color="000000"/>
            </w:tcBorders>
            <w:shd w:val="clear" w:color="auto" w:fill="auto"/>
            <w:hideMark/>
          </w:tcPr>
          <w:p w14:paraId="658BE17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櫃台人員</w:t>
            </w:r>
            <w:r w:rsidRPr="0024793D">
              <w:rPr>
                <w:rFonts w:ascii="Arial Unicode MS" w:eastAsia="新細明體" w:hAnsi="Arial Unicode MS" w:cs="新細明體"/>
                <w:kern w:val="0"/>
                <w:sz w:val="30"/>
                <w:szCs w:val="30"/>
              </w:rPr>
              <w:t> </w:t>
            </w:r>
          </w:p>
        </w:tc>
        <w:tc>
          <w:tcPr>
            <w:tcW w:w="2835" w:type="dxa"/>
            <w:tcBorders>
              <w:top w:val="nil"/>
              <w:left w:val="nil"/>
              <w:bottom w:val="single" w:sz="6" w:space="0" w:color="000000"/>
              <w:right w:val="single" w:sz="6" w:space="0" w:color="000000"/>
            </w:tcBorders>
            <w:shd w:val="clear" w:color="auto" w:fill="auto"/>
            <w:hideMark/>
          </w:tcPr>
          <w:p w14:paraId="4255D44B"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櫃台系統</w:t>
            </w:r>
            <w:r w:rsidRPr="0024793D">
              <w:rPr>
                <w:rFonts w:ascii="Arial Unicode MS" w:eastAsia="新細明體" w:hAnsi="Arial Unicode MS" w:cs="新細明體"/>
                <w:kern w:val="0"/>
                <w:sz w:val="30"/>
                <w:szCs w:val="30"/>
              </w:rPr>
              <w:t> </w:t>
            </w:r>
          </w:p>
        </w:tc>
      </w:tr>
      <w:tr w:rsidR="0024793D" w:rsidRPr="0024793D" w14:paraId="51134CDA"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27B70EE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F002 </w:t>
            </w:r>
          </w:p>
        </w:tc>
        <w:tc>
          <w:tcPr>
            <w:tcW w:w="2235" w:type="dxa"/>
            <w:tcBorders>
              <w:top w:val="nil"/>
              <w:left w:val="nil"/>
              <w:bottom w:val="single" w:sz="6" w:space="0" w:color="000000"/>
              <w:right w:val="single" w:sz="6" w:space="0" w:color="000000"/>
            </w:tcBorders>
            <w:shd w:val="clear" w:color="auto" w:fill="auto"/>
            <w:hideMark/>
          </w:tcPr>
          <w:p w14:paraId="34C43200"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櫃台購票</w:t>
            </w:r>
            <w:r w:rsidRPr="0024793D">
              <w:rPr>
                <w:rFonts w:ascii="Arial Unicode MS" w:eastAsia="新細明體" w:hAnsi="Arial Unicode MS" w:cs="新細明體"/>
                <w:kern w:val="0"/>
                <w:sz w:val="30"/>
                <w:szCs w:val="30"/>
              </w:rPr>
              <w:t> </w:t>
            </w:r>
          </w:p>
        </w:tc>
        <w:tc>
          <w:tcPr>
            <w:tcW w:w="2235" w:type="dxa"/>
            <w:tcBorders>
              <w:top w:val="nil"/>
              <w:left w:val="nil"/>
              <w:bottom w:val="single" w:sz="6" w:space="0" w:color="000000"/>
              <w:right w:val="single" w:sz="6" w:space="0" w:color="000000"/>
            </w:tcBorders>
            <w:shd w:val="clear" w:color="auto" w:fill="auto"/>
            <w:hideMark/>
          </w:tcPr>
          <w:p w14:paraId="65BF01AA"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櫃台人員</w:t>
            </w:r>
            <w:r w:rsidRPr="0024793D">
              <w:rPr>
                <w:rFonts w:ascii="Arial Unicode MS" w:eastAsia="新細明體" w:hAnsi="Arial Unicode MS" w:cs="新細明體"/>
                <w:kern w:val="0"/>
                <w:sz w:val="30"/>
                <w:szCs w:val="30"/>
              </w:rPr>
              <w:t> </w:t>
            </w:r>
          </w:p>
        </w:tc>
        <w:tc>
          <w:tcPr>
            <w:tcW w:w="2835" w:type="dxa"/>
            <w:tcBorders>
              <w:top w:val="nil"/>
              <w:left w:val="nil"/>
              <w:bottom w:val="single" w:sz="6" w:space="0" w:color="000000"/>
              <w:right w:val="single" w:sz="6" w:space="0" w:color="000000"/>
            </w:tcBorders>
            <w:shd w:val="clear" w:color="auto" w:fill="auto"/>
            <w:hideMark/>
          </w:tcPr>
          <w:p w14:paraId="6BAFC48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櫃台系統</w:t>
            </w:r>
            <w:r w:rsidRPr="0024793D">
              <w:rPr>
                <w:rFonts w:ascii="Arial Unicode MS" w:eastAsia="新細明體" w:hAnsi="Arial Unicode MS" w:cs="新細明體"/>
                <w:kern w:val="0"/>
                <w:sz w:val="30"/>
                <w:szCs w:val="30"/>
              </w:rPr>
              <w:t> </w:t>
            </w:r>
          </w:p>
        </w:tc>
      </w:tr>
      <w:tr w:rsidR="0024793D" w:rsidRPr="0024793D" w14:paraId="5B11140D"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6C7830EB"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F003 </w:t>
            </w:r>
          </w:p>
        </w:tc>
        <w:tc>
          <w:tcPr>
            <w:tcW w:w="2235" w:type="dxa"/>
            <w:tcBorders>
              <w:top w:val="nil"/>
              <w:left w:val="nil"/>
              <w:bottom w:val="single" w:sz="6" w:space="0" w:color="000000"/>
              <w:right w:val="single" w:sz="6" w:space="0" w:color="000000"/>
            </w:tcBorders>
            <w:shd w:val="clear" w:color="auto" w:fill="auto"/>
            <w:hideMark/>
          </w:tcPr>
          <w:p w14:paraId="59F98C86"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領票</w:t>
            </w:r>
            <w:r w:rsidRPr="0024793D">
              <w:rPr>
                <w:rFonts w:ascii="Arial Unicode MS" w:eastAsia="新細明體" w:hAnsi="Arial Unicode MS" w:cs="新細明體"/>
                <w:kern w:val="0"/>
                <w:sz w:val="30"/>
                <w:szCs w:val="30"/>
              </w:rPr>
              <w:t> </w:t>
            </w:r>
          </w:p>
        </w:tc>
        <w:tc>
          <w:tcPr>
            <w:tcW w:w="2235" w:type="dxa"/>
            <w:tcBorders>
              <w:top w:val="nil"/>
              <w:left w:val="nil"/>
              <w:bottom w:val="single" w:sz="6" w:space="0" w:color="000000"/>
              <w:right w:val="single" w:sz="6" w:space="0" w:color="000000"/>
            </w:tcBorders>
            <w:shd w:val="clear" w:color="auto" w:fill="auto"/>
            <w:hideMark/>
          </w:tcPr>
          <w:p w14:paraId="5590D2E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櫃台人員</w:t>
            </w:r>
            <w:r w:rsidRPr="0024793D">
              <w:rPr>
                <w:rFonts w:ascii="Arial Unicode MS" w:eastAsia="新細明體" w:hAnsi="Arial Unicode MS" w:cs="新細明體"/>
                <w:kern w:val="0"/>
                <w:sz w:val="30"/>
                <w:szCs w:val="30"/>
              </w:rPr>
              <w:t> </w:t>
            </w:r>
          </w:p>
        </w:tc>
        <w:tc>
          <w:tcPr>
            <w:tcW w:w="2835" w:type="dxa"/>
            <w:tcBorders>
              <w:top w:val="nil"/>
              <w:left w:val="nil"/>
              <w:bottom w:val="single" w:sz="6" w:space="0" w:color="000000"/>
              <w:right w:val="single" w:sz="6" w:space="0" w:color="000000"/>
            </w:tcBorders>
            <w:shd w:val="clear" w:color="auto" w:fill="auto"/>
            <w:hideMark/>
          </w:tcPr>
          <w:p w14:paraId="2FF8138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櫃台系統</w:t>
            </w:r>
            <w:r w:rsidRPr="0024793D">
              <w:rPr>
                <w:rFonts w:ascii="Arial Unicode MS" w:eastAsia="新細明體" w:hAnsi="Arial Unicode MS" w:cs="新細明體"/>
                <w:kern w:val="0"/>
                <w:sz w:val="30"/>
                <w:szCs w:val="30"/>
              </w:rPr>
              <w:t> </w:t>
            </w:r>
          </w:p>
        </w:tc>
      </w:tr>
      <w:tr w:rsidR="0024793D" w:rsidRPr="0024793D" w14:paraId="73AB7CB4"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393B2EE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F004 </w:t>
            </w:r>
          </w:p>
        </w:tc>
        <w:tc>
          <w:tcPr>
            <w:tcW w:w="2235" w:type="dxa"/>
            <w:tcBorders>
              <w:top w:val="nil"/>
              <w:left w:val="nil"/>
              <w:bottom w:val="single" w:sz="6" w:space="0" w:color="000000"/>
              <w:right w:val="single" w:sz="6" w:space="0" w:color="000000"/>
            </w:tcBorders>
            <w:shd w:val="clear" w:color="auto" w:fill="auto"/>
            <w:hideMark/>
          </w:tcPr>
          <w:p w14:paraId="2E83619C" w14:textId="77777777" w:rsidR="0024793D" w:rsidRPr="0024793D" w:rsidRDefault="0024793D" w:rsidP="0024793D">
            <w:pPr>
              <w:widowControl/>
              <w:textAlignment w:val="baseline"/>
              <w:rPr>
                <w:rFonts w:ascii="新細明體" w:eastAsia="新細明體" w:hAnsi="新細明體" w:cs="新細明體"/>
                <w:kern w:val="0"/>
                <w:szCs w:val="24"/>
              </w:rPr>
            </w:pPr>
            <w:proofErr w:type="gramStart"/>
            <w:r w:rsidRPr="0024793D">
              <w:rPr>
                <w:rFonts w:ascii="Arial Unicode MS" w:eastAsia="新細明體" w:hAnsi="Arial Unicode MS" w:cs="新細明體"/>
                <w:kern w:val="0"/>
                <w:sz w:val="30"/>
                <w:szCs w:val="30"/>
              </w:rPr>
              <w:t>餐卷兌換</w:t>
            </w:r>
            <w:proofErr w:type="gramEnd"/>
            <w:r w:rsidRPr="0024793D">
              <w:rPr>
                <w:rFonts w:ascii="Arial Unicode MS" w:eastAsia="新細明體" w:hAnsi="Arial Unicode MS" w:cs="新細明體"/>
                <w:kern w:val="0"/>
                <w:sz w:val="30"/>
                <w:szCs w:val="30"/>
              </w:rPr>
              <w:t> </w:t>
            </w:r>
          </w:p>
        </w:tc>
        <w:tc>
          <w:tcPr>
            <w:tcW w:w="2235" w:type="dxa"/>
            <w:tcBorders>
              <w:top w:val="nil"/>
              <w:left w:val="nil"/>
              <w:bottom w:val="single" w:sz="6" w:space="0" w:color="000000"/>
              <w:right w:val="single" w:sz="6" w:space="0" w:color="000000"/>
            </w:tcBorders>
            <w:shd w:val="clear" w:color="auto" w:fill="auto"/>
            <w:hideMark/>
          </w:tcPr>
          <w:p w14:paraId="014463A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櫃台人員</w:t>
            </w:r>
            <w:r w:rsidRPr="0024793D">
              <w:rPr>
                <w:rFonts w:ascii="Arial Unicode MS" w:eastAsia="新細明體" w:hAnsi="Arial Unicode MS" w:cs="新細明體"/>
                <w:kern w:val="0"/>
                <w:sz w:val="30"/>
                <w:szCs w:val="30"/>
              </w:rPr>
              <w:t> </w:t>
            </w:r>
          </w:p>
        </w:tc>
        <w:tc>
          <w:tcPr>
            <w:tcW w:w="2835" w:type="dxa"/>
            <w:tcBorders>
              <w:top w:val="nil"/>
              <w:left w:val="nil"/>
              <w:bottom w:val="single" w:sz="6" w:space="0" w:color="000000"/>
              <w:right w:val="single" w:sz="6" w:space="0" w:color="000000"/>
            </w:tcBorders>
            <w:shd w:val="clear" w:color="auto" w:fill="auto"/>
            <w:hideMark/>
          </w:tcPr>
          <w:p w14:paraId="37AFF08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櫃台系統</w:t>
            </w:r>
            <w:r w:rsidRPr="0024793D">
              <w:rPr>
                <w:rFonts w:ascii="Arial Unicode MS" w:eastAsia="新細明體" w:hAnsi="Arial Unicode MS" w:cs="新細明體"/>
                <w:kern w:val="0"/>
                <w:sz w:val="30"/>
                <w:szCs w:val="30"/>
              </w:rPr>
              <w:t> </w:t>
            </w:r>
          </w:p>
        </w:tc>
      </w:tr>
      <w:tr w:rsidR="0024793D" w:rsidRPr="0024793D" w14:paraId="14D61EFD"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14DBEEE5"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F005 </w:t>
            </w:r>
          </w:p>
        </w:tc>
        <w:tc>
          <w:tcPr>
            <w:tcW w:w="2235" w:type="dxa"/>
            <w:tcBorders>
              <w:top w:val="nil"/>
              <w:left w:val="nil"/>
              <w:bottom w:val="single" w:sz="6" w:space="0" w:color="000000"/>
              <w:right w:val="single" w:sz="6" w:space="0" w:color="000000"/>
            </w:tcBorders>
            <w:shd w:val="clear" w:color="auto" w:fill="auto"/>
            <w:hideMark/>
          </w:tcPr>
          <w:p w14:paraId="54687113"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櫃台更換座位</w:t>
            </w:r>
            <w:r w:rsidRPr="0024793D">
              <w:rPr>
                <w:rFonts w:ascii="Arial Unicode MS" w:eastAsia="新細明體" w:hAnsi="Arial Unicode MS" w:cs="新細明體"/>
                <w:kern w:val="0"/>
                <w:sz w:val="30"/>
                <w:szCs w:val="30"/>
              </w:rPr>
              <w:t> </w:t>
            </w:r>
          </w:p>
        </w:tc>
        <w:tc>
          <w:tcPr>
            <w:tcW w:w="2235" w:type="dxa"/>
            <w:tcBorders>
              <w:top w:val="nil"/>
              <w:left w:val="nil"/>
              <w:bottom w:val="single" w:sz="6" w:space="0" w:color="000000"/>
              <w:right w:val="single" w:sz="6" w:space="0" w:color="000000"/>
            </w:tcBorders>
            <w:shd w:val="clear" w:color="auto" w:fill="auto"/>
            <w:hideMark/>
          </w:tcPr>
          <w:p w14:paraId="45C6D45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櫃台人員</w:t>
            </w:r>
            <w:r w:rsidRPr="0024793D">
              <w:rPr>
                <w:rFonts w:ascii="Arial Unicode MS" w:eastAsia="新細明體" w:hAnsi="Arial Unicode MS" w:cs="新細明體"/>
                <w:kern w:val="0"/>
                <w:sz w:val="30"/>
                <w:szCs w:val="30"/>
              </w:rPr>
              <w:t> </w:t>
            </w:r>
          </w:p>
        </w:tc>
        <w:tc>
          <w:tcPr>
            <w:tcW w:w="2835" w:type="dxa"/>
            <w:tcBorders>
              <w:top w:val="nil"/>
              <w:left w:val="nil"/>
              <w:bottom w:val="single" w:sz="6" w:space="0" w:color="000000"/>
              <w:right w:val="single" w:sz="6" w:space="0" w:color="000000"/>
            </w:tcBorders>
            <w:shd w:val="clear" w:color="auto" w:fill="auto"/>
            <w:hideMark/>
          </w:tcPr>
          <w:p w14:paraId="77CD2A2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櫃台系統</w:t>
            </w:r>
            <w:r w:rsidRPr="0024793D">
              <w:rPr>
                <w:rFonts w:ascii="Arial Unicode MS" w:eastAsia="新細明體" w:hAnsi="Arial Unicode MS" w:cs="新細明體"/>
                <w:kern w:val="0"/>
                <w:sz w:val="30"/>
                <w:szCs w:val="30"/>
              </w:rPr>
              <w:t> </w:t>
            </w:r>
          </w:p>
        </w:tc>
      </w:tr>
    </w:tbl>
    <w:p w14:paraId="4B21E242" w14:textId="5C4B8991" w:rsidR="003E0B67" w:rsidRPr="003E0B67" w:rsidRDefault="0024793D" w:rsidP="003E0B67">
      <w:pPr>
        <w:widowControl/>
        <w:jc w:val="center"/>
        <w:textAlignment w:val="baseline"/>
        <w:rPr>
          <w:rFonts w:ascii="Arial Unicode MS" w:eastAsia="新細明體" w:hAnsi="Arial Unicode MS" w:cs="Segoe UI"/>
          <w:kern w:val="0"/>
          <w:sz w:val="28"/>
          <w:szCs w:val="28"/>
        </w:rPr>
      </w:pPr>
      <w:r w:rsidRPr="0024793D">
        <w:rPr>
          <w:rFonts w:ascii="Arial Unicode MS" w:eastAsia="新細明體" w:hAnsi="Arial Unicode MS" w:cs="Segoe UI"/>
          <w:kern w:val="0"/>
          <w:sz w:val="28"/>
          <w:szCs w:val="28"/>
        </w:rPr>
        <w:t> </w:t>
      </w:r>
      <w:r w:rsidR="003E0B67">
        <w:rPr>
          <w:rFonts w:ascii="Arial" w:eastAsia="新細明體" w:hAnsi="Arial" w:cs="Arial"/>
          <w:kern w:val="0"/>
          <w:sz w:val="28"/>
          <w:szCs w:val="28"/>
        </w:rPr>
        <w:t>▲</w:t>
      </w:r>
      <w:r w:rsidR="00322AFF" w:rsidRPr="0024793D">
        <w:rPr>
          <w:rFonts w:ascii="Arial Unicode MS" w:eastAsia="新細明體" w:hAnsi="Arial Unicode MS" w:cs="Segoe UI"/>
          <w:kern w:val="0"/>
          <w:sz w:val="28"/>
          <w:szCs w:val="28"/>
        </w:rPr>
        <w:t>表</w:t>
      </w:r>
      <w:r w:rsidR="00322AFF" w:rsidRPr="0024793D">
        <w:rPr>
          <w:rFonts w:ascii="Arial Unicode MS" w:eastAsia="新細明體" w:hAnsi="Arial Unicode MS" w:cs="Segoe UI"/>
          <w:kern w:val="0"/>
          <w:sz w:val="28"/>
          <w:szCs w:val="28"/>
        </w:rPr>
        <w:t>2-2b_</w:t>
      </w:r>
      <w:r w:rsidR="00322AFF" w:rsidRPr="0024793D">
        <w:rPr>
          <w:rFonts w:ascii="Arial Unicode MS" w:eastAsia="新細明體" w:hAnsi="Arial Unicode MS" w:cs="Segoe UI"/>
          <w:kern w:val="0"/>
          <w:sz w:val="28"/>
          <w:szCs w:val="28"/>
        </w:rPr>
        <w:t>櫃台人員需求功能列表</w:t>
      </w:r>
      <w:r w:rsidR="00322AFF" w:rsidRPr="0024793D">
        <w:rPr>
          <w:rFonts w:ascii="Arial Unicode MS" w:eastAsia="新細明體" w:hAnsi="Arial Unicode MS" w:cs="Segoe UI"/>
          <w:kern w:val="0"/>
          <w:sz w:val="28"/>
          <w:szCs w:val="28"/>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0"/>
        <w:gridCol w:w="1959"/>
        <w:gridCol w:w="1922"/>
        <w:gridCol w:w="2419"/>
      </w:tblGrid>
      <w:tr w:rsidR="0024793D" w:rsidRPr="0024793D" w14:paraId="2E0B19ED" w14:textId="77777777" w:rsidTr="00322AFF">
        <w:trPr>
          <w:trHeight w:val="480"/>
        </w:trPr>
        <w:tc>
          <w:tcPr>
            <w:tcW w:w="1990" w:type="dxa"/>
            <w:tcBorders>
              <w:top w:val="single" w:sz="6" w:space="0" w:color="000000"/>
              <w:left w:val="single" w:sz="6" w:space="0" w:color="000000"/>
              <w:bottom w:val="single" w:sz="6" w:space="0" w:color="000000"/>
              <w:right w:val="single" w:sz="6" w:space="0" w:color="000000"/>
            </w:tcBorders>
            <w:shd w:val="clear" w:color="auto" w:fill="auto"/>
            <w:hideMark/>
          </w:tcPr>
          <w:p w14:paraId="4228DF53"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需求編號</w:t>
            </w:r>
            <w:r w:rsidRPr="0024793D">
              <w:rPr>
                <w:rFonts w:ascii="Arial Unicode MS" w:eastAsia="新細明體" w:hAnsi="Arial Unicode MS" w:cs="新細明體"/>
                <w:kern w:val="0"/>
                <w:sz w:val="30"/>
                <w:szCs w:val="30"/>
              </w:rPr>
              <w:t> </w:t>
            </w:r>
          </w:p>
        </w:tc>
        <w:tc>
          <w:tcPr>
            <w:tcW w:w="1959" w:type="dxa"/>
            <w:tcBorders>
              <w:top w:val="single" w:sz="6" w:space="0" w:color="000000"/>
              <w:left w:val="nil"/>
              <w:bottom w:val="single" w:sz="6" w:space="0" w:color="000000"/>
              <w:right w:val="single" w:sz="6" w:space="0" w:color="000000"/>
            </w:tcBorders>
            <w:shd w:val="clear" w:color="auto" w:fill="auto"/>
            <w:hideMark/>
          </w:tcPr>
          <w:p w14:paraId="350C4C05"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服務需求項目</w:t>
            </w:r>
            <w:r w:rsidRPr="0024793D">
              <w:rPr>
                <w:rFonts w:ascii="Arial Unicode MS" w:eastAsia="新細明體" w:hAnsi="Arial Unicode MS" w:cs="新細明體"/>
                <w:kern w:val="0"/>
                <w:sz w:val="30"/>
                <w:szCs w:val="30"/>
              </w:rPr>
              <w:t> </w:t>
            </w:r>
          </w:p>
        </w:tc>
        <w:tc>
          <w:tcPr>
            <w:tcW w:w="1922" w:type="dxa"/>
            <w:tcBorders>
              <w:top w:val="single" w:sz="6" w:space="0" w:color="000000"/>
              <w:left w:val="nil"/>
              <w:bottom w:val="single" w:sz="6" w:space="0" w:color="000000"/>
              <w:right w:val="single" w:sz="6" w:space="0" w:color="000000"/>
            </w:tcBorders>
            <w:shd w:val="clear" w:color="auto" w:fill="auto"/>
            <w:hideMark/>
          </w:tcPr>
          <w:p w14:paraId="33CD1FA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系統使用之影響角色</w:t>
            </w:r>
            <w:r w:rsidRPr="0024793D">
              <w:rPr>
                <w:rFonts w:ascii="Arial Unicode MS" w:eastAsia="新細明體" w:hAnsi="Arial Unicode MS" w:cs="新細明體"/>
                <w:kern w:val="0"/>
                <w:sz w:val="30"/>
                <w:szCs w:val="30"/>
              </w:rPr>
              <w:t> </w:t>
            </w:r>
          </w:p>
        </w:tc>
        <w:tc>
          <w:tcPr>
            <w:tcW w:w="2419" w:type="dxa"/>
            <w:tcBorders>
              <w:top w:val="single" w:sz="6" w:space="0" w:color="000000"/>
              <w:left w:val="nil"/>
              <w:bottom w:val="single" w:sz="6" w:space="0" w:color="000000"/>
              <w:right w:val="single" w:sz="6" w:space="0" w:color="000000"/>
            </w:tcBorders>
            <w:shd w:val="clear" w:color="auto" w:fill="auto"/>
            <w:hideMark/>
          </w:tcPr>
          <w:p w14:paraId="5F4325B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建議提供之服務系統</w:t>
            </w:r>
            <w:r w:rsidRPr="0024793D">
              <w:rPr>
                <w:rFonts w:ascii="Arial Unicode MS" w:eastAsia="新細明體" w:hAnsi="Arial Unicode MS" w:cs="新細明體"/>
                <w:kern w:val="0"/>
                <w:sz w:val="30"/>
                <w:szCs w:val="30"/>
              </w:rPr>
              <w:t> </w:t>
            </w:r>
          </w:p>
        </w:tc>
      </w:tr>
      <w:tr w:rsidR="0024793D" w:rsidRPr="0024793D" w14:paraId="639A3EAF"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7AEE6C44"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B001 </w:t>
            </w:r>
          </w:p>
        </w:tc>
        <w:tc>
          <w:tcPr>
            <w:tcW w:w="1959" w:type="dxa"/>
            <w:tcBorders>
              <w:top w:val="nil"/>
              <w:left w:val="nil"/>
              <w:bottom w:val="single" w:sz="6" w:space="0" w:color="000000"/>
              <w:right w:val="single" w:sz="6" w:space="0" w:color="000000"/>
            </w:tcBorders>
            <w:shd w:val="clear" w:color="auto" w:fill="auto"/>
            <w:hideMark/>
          </w:tcPr>
          <w:p w14:paraId="27BC5E5F"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新增場次、時間、座位</w:t>
            </w:r>
            <w:r w:rsidRPr="0024793D">
              <w:rPr>
                <w:rFonts w:ascii="Arial Unicode MS" w:eastAsia="新細明體" w:hAnsi="Arial Unicode MS" w:cs="新細明體"/>
                <w:kern w:val="0"/>
                <w:sz w:val="30"/>
                <w:szCs w:val="30"/>
              </w:rPr>
              <w:t> </w:t>
            </w:r>
          </w:p>
        </w:tc>
        <w:tc>
          <w:tcPr>
            <w:tcW w:w="1922" w:type="dxa"/>
            <w:tcBorders>
              <w:top w:val="nil"/>
              <w:left w:val="nil"/>
              <w:bottom w:val="single" w:sz="6" w:space="0" w:color="000000"/>
              <w:right w:val="single" w:sz="6" w:space="0" w:color="000000"/>
            </w:tcBorders>
            <w:shd w:val="clear" w:color="auto" w:fill="auto"/>
            <w:hideMark/>
          </w:tcPr>
          <w:p w14:paraId="007D2B1F"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後台人員</w:t>
            </w:r>
            <w:r w:rsidRPr="0024793D">
              <w:rPr>
                <w:rFonts w:ascii="Arial Unicode MS" w:eastAsia="新細明體" w:hAnsi="Arial Unicode MS" w:cs="新細明體"/>
                <w:kern w:val="0"/>
                <w:sz w:val="30"/>
                <w:szCs w:val="30"/>
              </w:rPr>
              <w:t> </w:t>
            </w:r>
          </w:p>
        </w:tc>
        <w:tc>
          <w:tcPr>
            <w:tcW w:w="2419" w:type="dxa"/>
            <w:tcBorders>
              <w:top w:val="nil"/>
              <w:left w:val="nil"/>
              <w:bottom w:val="single" w:sz="6" w:space="0" w:color="000000"/>
              <w:right w:val="single" w:sz="6" w:space="0" w:color="000000"/>
            </w:tcBorders>
            <w:shd w:val="clear" w:color="auto" w:fill="auto"/>
            <w:hideMark/>
          </w:tcPr>
          <w:p w14:paraId="5CEBF81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後台系統</w:t>
            </w:r>
            <w:r w:rsidRPr="0024793D">
              <w:rPr>
                <w:rFonts w:ascii="Arial Unicode MS" w:eastAsia="新細明體" w:hAnsi="Arial Unicode MS" w:cs="新細明體"/>
                <w:kern w:val="0"/>
                <w:sz w:val="30"/>
                <w:szCs w:val="30"/>
              </w:rPr>
              <w:t> </w:t>
            </w:r>
          </w:p>
        </w:tc>
      </w:tr>
      <w:tr w:rsidR="0024793D" w:rsidRPr="0024793D" w14:paraId="26E141EF"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2F63B630"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B002 </w:t>
            </w:r>
          </w:p>
        </w:tc>
        <w:tc>
          <w:tcPr>
            <w:tcW w:w="1959" w:type="dxa"/>
            <w:tcBorders>
              <w:top w:val="nil"/>
              <w:left w:val="nil"/>
              <w:bottom w:val="single" w:sz="6" w:space="0" w:color="000000"/>
              <w:right w:val="single" w:sz="6" w:space="0" w:color="000000"/>
            </w:tcBorders>
            <w:shd w:val="clear" w:color="auto" w:fill="auto"/>
            <w:hideMark/>
          </w:tcPr>
          <w:p w14:paraId="1F511785"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新增產品</w:t>
            </w:r>
            <w:r w:rsidRPr="0024793D">
              <w:rPr>
                <w:rFonts w:ascii="Arial Unicode MS" w:eastAsia="新細明體" w:hAnsi="Arial Unicode MS" w:cs="新細明體"/>
                <w:kern w:val="0"/>
                <w:sz w:val="30"/>
                <w:szCs w:val="30"/>
              </w:rPr>
              <w:t> </w:t>
            </w:r>
          </w:p>
        </w:tc>
        <w:tc>
          <w:tcPr>
            <w:tcW w:w="1922" w:type="dxa"/>
            <w:tcBorders>
              <w:top w:val="nil"/>
              <w:left w:val="nil"/>
              <w:bottom w:val="single" w:sz="6" w:space="0" w:color="000000"/>
              <w:right w:val="single" w:sz="6" w:space="0" w:color="000000"/>
            </w:tcBorders>
            <w:shd w:val="clear" w:color="auto" w:fill="auto"/>
            <w:hideMark/>
          </w:tcPr>
          <w:p w14:paraId="0500191E"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後台人員</w:t>
            </w:r>
            <w:r w:rsidRPr="0024793D">
              <w:rPr>
                <w:rFonts w:ascii="Arial Unicode MS" w:eastAsia="新細明體" w:hAnsi="Arial Unicode MS" w:cs="新細明體"/>
                <w:kern w:val="0"/>
                <w:sz w:val="30"/>
                <w:szCs w:val="30"/>
              </w:rPr>
              <w:t> </w:t>
            </w:r>
          </w:p>
        </w:tc>
        <w:tc>
          <w:tcPr>
            <w:tcW w:w="2419" w:type="dxa"/>
            <w:tcBorders>
              <w:top w:val="nil"/>
              <w:left w:val="nil"/>
              <w:bottom w:val="single" w:sz="6" w:space="0" w:color="000000"/>
              <w:right w:val="single" w:sz="6" w:space="0" w:color="000000"/>
            </w:tcBorders>
            <w:shd w:val="clear" w:color="auto" w:fill="auto"/>
            <w:hideMark/>
          </w:tcPr>
          <w:p w14:paraId="6FD05888"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後台系統</w:t>
            </w:r>
            <w:r w:rsidRPr="0024793D">
              <w:rPr>
                <w:rFonts w:ascii="Arial Unicode MS" w:eastAsia="新細明體" w:hAnsi="Arial Unicode MS" w:cs="新細明體"/>
                <w:kern w:val="0"/>
                <w:sz w:val="30"/>
                <w:szCs w:val="30"/>
              </w:rPr>
              <w:t> </w:t>
            </w:r>
          </w:p>
        </w:tc>
      </w:tr>
      <w:tr w:rsidR="0024793D" w:rsidRPr="0024793D" w14:paraId="0638BB5D"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2AAB304A"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B003 </w:t>
            </w:r>
          </w:p>
        </w:tc>
        <w:tc>
          <w:tcPr>
            <w:tcW w:w="1959" w:type="dxa"/>
            <w:tcBorders>
              <w:top w:val="nil"/>
              <w:left w:val="nil"/>
              <w:bottom w:val="single" w:sz="6" w:space="0" w:color="000000"/>
              <w:right w:val="single" w:sz="6" w:space="0" w:color="000000"/>
            </w:tcBorders>
            <w:shd w:val="clear" w:color="auto" w:fill="auto"/>
            <w:hideMark/>
          </w:tcPr>
          <w:p w14:paraId="04683EC9"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新增銷售項目</w:t>
            </w:r>
            <w:r w:rsidRPr="0024793D">
              <w:rPr>
                <w:rFonts w:ascii="Arial Unicode MS" w:eastAsia="新細明體" w:hAnsi="Arial Unicode MS" w:cs="新細明體"/>
                <w:kern w:val="0"/>
                <w:sz w:val="30"/>
                <w:szCs w:val="30"/>
              </w:rPr>
              <w:t> </w:t>
            </w:r>
          </w:p>
        </w:tc>
        <w:tc>
          <w:tcPr>
            <w:tcW w:w="1922" w:type="dxa"/>
            <w:tcBorders>
              <w:top w:val="nil"/>
              <w:left w:val="nil"/>
              <w:bottom w:val="single" w:sz="6" w:space="0" w:color="000000"/>
              <w:right w:val="single" w:sz="6" w:space="0" w:color="000000"/>
            </w:tcBorders>
            <w:shd w:val="clear" w:color="auto" w:fill="auto"/>
            <w:hideMark/>
          </w:tcPr>
          <w:p w14:paraId="2E3D457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後台人員</w:t>
            </w:r>
            <w:r w:rsidRPr="0024793D">
              <w:rPr>
                <w:rFonts w:ascii="Arial Unicode MS" w:eastAsia="新細明體" w:hAnsi="Arial Unicode MS" w:cs="新細明體"/>
                <w:kern w:val="0"/>
                <w:sz w:val="30"/>
                <w:szCs w:val="30"/>
              </w:rPr>
              <w:t> </w:t>
            </w:r>
          </w:p>
        </w:tc>
        <w:tc>
          <w:tcPr>
            <w:tcW w:w="2419" w:type="dxa"/>
            <w:tcBorders>
              <w:top w:val="nil"/>
              <w:left w:val="nil"/>
              <w:bottom w:val="single" w:sz="6" w:space="0" w:color="000000"/>
              <w:right w:val="single" w:sz="6" w:space="0" w:color="000000"/>
            </w:tcBorders>
            <w:shd w:val="clear" w:color="auto" w:fill="auto"/>
            <w:hideMark/>
          </w:tcPr>
          <w:p w14:paraId="7F9EB2A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後台系統</w:t>
            </w:r>
            <w:r w:rsidRPr="0024793D">
              <w:rPr>
                <w:rFonts w:ascii="Arial Unicode MS" w:eastAsia="新細明體" w:hAnsi="Arial Unicode MS" w:cs="新細明體"/>
                <w:kern w:val="0"/>
                <w:sz w:val="30"/>
                <w:szCs w:val="30"/>
              </w:rPr>
              <w:t> </w:t>
            </w:r>
          </w:p>
        </w:tc>
      </w:tr>
      <w:tr w:rsidR="0024793D" w:rsidRPr="0024793D" w14:paraId="36DAE5BA"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49789AA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B004 </w:t>
            </w:r>
          </w:p>
        </w:tc>
        <w:tc>
          <w:tcPr>
            <w:tcW w:w="1959" w:type="dxa"/>
            <w:tcBorders>
              <w:top w:val="nil"/>
              <w:left w:val="nil"/>
              <w:bottom w:val="single" w:sz="6" w:space="0" w:color="000000"/>
              <w:right w:val="single" w:sz="6" w:space="0" w:color="000000"/>
            </w:tcBorders>
            <w:shd w:val="clear" w:color="auto" w:fill="auto"/>
            <w:hideMark/>
          </w:tcPr>
          <w:p w14:paraId="32D1D78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新增劇院、地點</w:t>
            </w:r>
            <w:r w:rsidRPr="0024793D">
              <w:rPr>
                <w:rFonts w:ascii="Arial Unicode MS" w:eastAsia="新細明體" w:hAnsi="Arial Unicode MS" w:cs="新細明體"/>
                <w:kern w:val="0"/>
                <w:sz w:val="30"/>
                <w:szCs w:val="30"/>
              </w:rPr>
              <w:t> </w:t>
            </w:r>
          </w:p>
        </w:tc>
        <w:tc>
          <w:tcPr>
            <w:tcW w:w="1922" w:type="dxa"/>
            <w:tcBorders>
              <w:top w:val="nil"/>
              <w:left w:val="nil"/>
              <w:bottom w:val="single" w:sz="6" w:space="0" w:color="000000"/>
              <w:right w:val="single" w:sz="6" w:space="0" w:color="000000"/>
            </w:tcBorders>
            <w:shd w:val="clear" w:color="auto" w:fill="auto"/>
            <w:hideMark/>
          </w:tcPr>
          <w:p w14:paraId="37462E3C"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後台人員</w:t>
            </w:r>
            <w:r w:rsidRPr="0024793D">
              <w:rPr>
                <w:rFonts w:ascii="Arial Unicode MS" w:eastAsia="新細明體" w:hAnsi="Arial Unicode MS" w:cs="新細明體"/>
                <w:kern w:val="0"/>
                <w:sz w:val="30"/>
                <w:szCs w:val="30"/>
              </w:rPr>
              <w:t> </w:t>
            </w:r>
          </w:p>
        </w:tc>
        <w:tc>
          <w:tcPr>
            <w:tcW w:w="2419" w:type="dxa"/>
            <w:tcBorders>
              <w:top w:val="nil"/>
              <w:left w:val="nil"/>
              <w:bottom w:val="single" w:sz="6" w:space="0" w:color="000000"/>
              <w:right w:val="single" w:sz="6" w:space="0" w:color="000000"/>
            </w:tcBorders>
            <w:shd w:val="clear" w:color="auto" w:fill="auto"/>
            <w:hideMark/>
          </w:tcPr>
          <w:p w14:paraId="1A68859F"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後台系統</w:t>
            </w:r>
            <w:r w:rsidRPr="0024793D">
              <w:rPr>
                <w:rFonts w:ascii="Arial Unicode MS" w:eastAsia="新細明體" w:hAnsi="Arial Unicode MS" w:cs="新細明體"/>
                <w:kern w:val="0"/>
                <w:sz w:val="30"/>
                <w:szCs w:val="30"/>
              </w:rPr>
              <w:t> </w:t>
            </w:r>
          </w:p>
        </w:tc>
      </w:tr>
      <w:tr w:rsidR="0024793D" w:rsidRPr="0024793D" w14:paraId="3B1FFCA3"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06ABD68F"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B005 </w:t>
            </w:r>
          </w:p>
        </w:tc>
        <w:tc>
          <w:tcPr>
            <w:tcW w:w="1959" w:type="dxa"/>
            <w:tcBorders>
              <w:top w:val="nil"/>
              <w:left w:val="nil"/>
              <w:bottom w:val="single" w:sz="6" w:space="0" w:color="000000"/>
              <w:right w:val="single" w:sz="6" w:space="0" w:color="000000"/>
            </w:tcBorders>
            <w:shd w:val="clear" w:color="auto" w:fill="auto"/>
            <w:hideMark/>
          </w:tcPr>
          <w:p w14:paraId="0952D21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新增電影資訊</w:t>
            </w:r>
            <w:r w:rsidRPr="0024793D">
              <w:rPr>
                <w:rFonts w:ascii="Arial Unicode MS" w:eastAsia="新細明體" w:hAnsi="Arial Unicode MS" w:cs="新細明體"/>
                <w:kern w:val="0"/>
                <w:sz w:val="30"/>
                <w:szCs w:val="30"/>
              </w:rPr>
              <w:t> </w:t>
            </w:r>
          </w:p>
        </w:tc>
        <w:tc>
          <w:tcPr>
            <w:tcW w:w="1922" w:type="dxa"/>
            <w:tcBorders>
              <w:top w:val="nil"/>
              <w:left w:val="nil"/>
              <w:bottom w:val="single" w:sz="6" w:space="0" w:color="000000"/>
              <w:right w:val="single" w:sz="6" w:space="0" w:color="000000"/>
            </w:tcBorders>
            <w:shd w:val="clear" w:color="auto" w:fill="auto"/>
            <w:hideMark/>
          </w:tcPr>
          <w:p w14:paraId="4952814A"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後台人員</w:t>
            </w:r>
            <w:r w:rsidRPr="0024793D">
              <w:rPr>
                <w:rFonts w:ascii="Arial Unicode MS" w:eastAsia="新細明體" w:hAnsi="Arial Unicode MS" w:cs="新細明體"/>
                <w:kern w:val="0"/>
                <w:sz w:val="30"/>
                <w:szCs w:val="30"/>
              </w:rPr>
              <w:t> </w:t>
            </w:r>
          </w:p>
        </w:tc>
        <w:tc>
          <w:tcPr>
            <w:tcW w:w="2419" w:type="dxa"/>
            <w:tcBorders>
              <w:top w:val="nil"/>
              <w:left w:val="nil"/>
              <w:bottom w:val="single" w:sz="6" w:space="0" w:color="000000"/>
              <w:right w:val="single" w:sz="6" w:space="0" w:color="000000"/>
            </w:tcBorders>
            <w:shd w:val="clear" w:color="auto" w:fill="auto"/>
            <w:hideMark/>
          </w:tcPr>
          <w:p w14:paraId="7D36D1EA"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後台系統</w:t>
            </w:r>
            <w:r w:rsidRPr="0024793D">
              <w:rPr>
                <w:rFonts w:ascii="Arial Unicode MS" w:eastAsia="新細明體" w:hAnsi="Arial Unicode MS" w:cs="新細明體"/>
                <w:kern w:val="0"/>
                <w:sz w:val="30"/>
                <w:szCs w:val="30"/>
              </w:rPr>
              <w:t> </w:t>
            </w:r>
          </w:p>
        </w:tc>
      </w:tr>
      <w:tr w:rsidR="0024793D" w:rsidRPr="0024793D" w14:paraId="343C26B3"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552BD227"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w:eastAsia="新細明體" w:hAnsi="Arial" w:cs="Arial"/>
                <w:kern w:val="0"/>
                <w:sz w:val="30"/>
                <w:szCs w:val="30"/>
              </w:rPr>
              <w:t>B006 </w:t>
            </w:r>
          </w:p>
        </w:tc>
        <w:tc>
          <w:tcPr>
            <w:tcW w:w="1959" w:type="dxa"/>
            <w:tcBorders>
              <w:top w:val="nil"/>
              <w:left w:val="nil"/>
              <w:bottom w:val="single" w:sz="6" w:space="0" w:color="000000"/>
              <w:right w:val="single" w:sz="6" w:space="0" w:color="000000"/>
            </w:tcBorders>
            <w:shd w:val="clear" w:color="auto" w:fill="auto"/>
            <w:hideMark/>
          </w:tcPr>
          <w:p w14:paraId="0D2A1350"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新增公告</w:t>
            </w:r>
            <w:r w:rsidRPr="0024793D">
              <w:rPr>
                <w:rFonts w:ascii="Arial Unicode MS" w:eastAsia="新細明體" w:hAnsi="Arial Unicode MS" w:cs="新細明體"/>
                <w:kern w:val="0"/>
                <w:sz w:val="30"/>
                <w:szCs w:val="30"/>
              </w:rPr>
              <w:t> </w:t>
            </w:r>
          </w:p>
        </w:tc>
        <w:tc>
          <w:tcPr>
            <w:tcW w:w="1922" w:type="dxa"/>
            <w:tcBorders>
              <w:top w:val="nil"/>
              <w:left w:val="nil"/>
              <w:bottom w:val="single" w:sz="6" w:space="0" w:color="000000"/>
              <w:right w:val="single" w:sz="6" w:space="0" w:color="000000"/>
            </w:tcBorders>
            <w:shd w:val="clear" w:color="auto" w:fill="auto"/>
            <w:hideMark/>
          </w:tcPr>
          <w:p w14:paraId="2233A22E"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後台人員</w:t>
            </w:r>
            <w:r w:rsidRPr="0024793D">
              <w:rPr>
                <w:rFonts w:ascii="Arial Unicode MS" w:eastAsia="新細明體" w:hAnsi="Arial Unicode MS" w:cs="新細明體"/>
                <w:kern w:val="0"/>
                <w:sz w:val="30"/>
                <w:szCs w:val="30"/>
              </w:rPr>
              <w:t> </w:t>
            </w:r>
          </w:p>
        </w:tc>
        <w:tc>
          <w:tcPr>
            <w:tcW w:w="2419" w:type="dxa"/>
            <w:tcBorders>
              <w:top w:val="nil"/>
              <w:left w:val="nil"/>
              <w:bottom w:val="single" w:sz="6" w:space="0" w:color="000000"/>
              <w:right w:val="single" w:sz="6" w:space="0" w:color="000000"/>
            </w:tcBorders>
            <w:shd w:val="clear" w:color="auto" w:fill="auto"/>
            <w:hideMark/>
          </w:tcPr>
          <w:p w14:paraId="31E18871" w14:textId="77777777" w:rsidR="0024793D" w:rsidRPr="0024793D" w:rsidRDefault="0024793D" w:rsidP="0024793D">
            <w:pPr>
              <w:widowControl/>
              <w:textAlignment w:val="baseline"/>
              <w:rPr>
                <w:rFonts w:ascii="新細明體" w:eastAsia="新細明體" w:hAnsi="新細明體" w:cs="新細明體"/>
                <w:kern w:val="0"/>
                <w:szCs w:val="24"/>
              </w:rPr>
            </w:pPr>
            <w:r w:rsidRPr="0024793D">
              <w:rPr>
                <w:rFonts w:ascii="Arial Unicode MS" w:eastAsia="新細明體" w:hAnsi="Arial Unicode MS" w:cs="新細明體"/>
                <w:kern w:val="0"/>
                <w:sz w:val="30"/>
                <w:szCs w:val="30"/>
              </w:rPr>
              <w:t>後台系統</w:t>
            </w:r>
            <w:r w:rsidRPr="0024793D">
              <w:rPr>
                <w:rFonts w:ascii="Arial Unicode MS" w:eastAsia="新細明體" w:hAnsi="Arial Unicode MS" w:cs="新細明體"/>
                <w:kern w:val="0"/>
                <w:sz w:val="30"/>
                <w:szCs w:val="30"/>
              </w:rPr>
              <w:t> </w:t>
            </w:r>
          </w:p>
        </w:tc>
      </w:tr>
    </w:tbl>
    <w:p w14:paraId="4D00FB53" w14:textId="58E96D98" w:rsidR="00322AFF" w:rsidRPr="00322AFF" w:rsidRDefault="003E0B67" w:rsidP="00322AFF">
      <w:pPr>
        <w:widowControl/>
        <w:jc w:val="center"/>
        <w:textAlignment w:val="baseline"/>
        <w:rPr>
          <w:rFonts w:ascii="Segoe UI" w:eastAsia="新細明體" w:hAnsi="Segoe UI" w:cs="Segoe UI"/>
          <w:kern w:val="0"/>
          <w:sz w:val="18"/>
          <w:szCs w:val="18"/>
        </w:rPr>
      </w:pPr>
      <w:r>
        <w:rPr>
          <w:rFonts w:ascii="Arial" w:eastAsia="新細明體" w:hAnsi="Arial" w:cs="Arial"/>
          <w:kern w:val="0"/>
          <w:sz w:val="28"/>
          <w:szCs w:val="28"/>
        </w:rPr>
        <w:t>▲</w:t>
      </w:r>
      <w:r w:rsidR="00322AFF" w:rsidRPr="0024793D">
        <w:rPr>
          <w:rFonts w:ascii="Arial Unicode MS" w:eastAsia="新細明體" w:hAnsi="Arial Unicode MS" w:cs="Segoe UI"/>
          <w:kern w:val="0"/>
          <w:sz w:val="28"/>
          <w:szCs w:val="28"/>
        </w:rPr>
        <w:t>表</w:t>
      </w:r>
      <w:r w:rsidR="00322AFF" w:rsidRPr="0024793D">
        <w:rPr>
          <w:rFonts w:ascii="Arial Unicode MS" w:eastAsia="新細明體" w:hAnsi="Arial Unicode MS" w:cs="Segoe UI"/>
          <w:kern w:val="0"/>
          <w:sz w:val="28"/>
          <w:szCs w:val="28"/>
        </w:rPr>
        <w:t>2-2c_</w:t>
      </w:r>
      <w:r w:rsidR="00322AFF" w:rsidRPr="0024793D">
        <w:rPr>
          <w:rFonts w:ascii="Arial Unicode MS" w:eastAsia="新細明體" w:hAnsi="Arial Unicode MS" w:cs="Segoe UI"/>
          <w:kern w:val="0"/>
          <w:sz w:val="28"/>
          <w:szCs w:val="28"/>
        </w:rPr>
        <w:t>後台人員需求功能列</w:t>
      </w:r>
      <w:r w:rsidR="00322AFF" w:rsidRPr="0024793D">
        <w:rPr>
          <w:rFonts w:ascii="微軟正黑體" w:eastAsia="微軟正黑體" w:hAnsi="微軟正黑體" w:cs="Segoe UI" w:hint="eastAsia"/>
          <w:kern w:val="0"/>
          <w:sz w:val="28"/>
          <w:szCs w:val="28"/>
        </w:rPr>
        <w:t>表 </w:t>
      </w:r>
    </w:p>
    <w:p w14:paraId="02A57E18" w14:textId="7D76AE13" w:rsidR="0024793D" w:rsidRPr="0024793D" w:rsidRDefault="0024793D" w:rsidP="00E137B9">
      <w:pPr>
        <w:pStyle w:val="1"/>
        <w:rPr>
          <w:rFonts w:ascii="Segoe UI" w:hAnsi="Segoe UI"/>
          <w:sz w:val="18"/>
          <w:szCs w:val="18"/>
        </w:rPr>
      </w:pPr>
      <w:bookmarkStart w:id="10" w:name="_Toc54918809"/>
      <w:r w:rsidRPr="0024793D">
        <w:rPr>
          <w:rFonts w:ascii="Arial" w:hAnsi="Arial" w:cs="Arial"/>
        </w:rPr>
        <w:lastRenderedPageBreak/>
        <w:t>3</w:t>
      </w:r>
      <w:r w:rsidRPr="0024793D">
        <w:t>.</w:t>
      </w:r>
      <w:r w:rsidRPr="0024793D">
        <w:t>系統設計規格</w:t>
      </w:r>
      <w:bookmarkEnd w:id="10"/>
      <w:r w:rsidRPr="0024793D">
        <w:t> </w:t>
      </w:r>
    </w:p>
    <w:tbl>
      <w:tblPr>
        <w:tblStyle w:val="a3"/>
        <w:tblW w:w="0" w:type="auto"/>
        <w:tblLook w:val="04A0" w:firstRow="1" w:lastRow="0" w:firstColumn="1" w:lastColumn="0" w:noHBand="0" w:noVBand="1"/>
      </w:tblPr>
      <w:tblGrid>
        <w:gridCol w:w="8296"/>
      </w:tblGrid>
      <w:tr w:rsidR="00EF19D6" w14:paraId="314B83FF" w14:textId="77777777" w:rsidTr="00EF19D6">
        <w:tc>
          <w:tcPr>
            <w:tcW w:w="8296" w:type="dxa"/>
          </w:tcPr>
          <w:p w14:paraId="2247A32C" w14:textId="21A36E40" w:rsidR="00EF19D6" w:rsidRPr="00EF19D6" w:rsidRDefault="00EF19D6" w:rsidP="00EF19D6">
            <w:pPr>
              <w:widowControl/>
              <w:jc w:val="center"/>
              <w:textAlignment w:val="baseline"/>
              <w:rPr>
                <w:rFonts w:ascii="Segoe UI" w:eastAsia="新細明體" w:hAnsi="Segoe UI" w:cs="Segoe UI"/>
                <w:kern w:val="0"/>
                <w:sz w:val="18"/>
                <w:szCs w:val="18"/>
              </w:rPr>
            </w:pPr>
            <w:r w:rsidRPr="0024793D">
              <w:rPr>
                <w:noProof/>
              </w:rPr>
              <w:drawing>
                <wp:inline distT="0" distB="0" distL="0" distR="0" wp14:anchorId="421C9448" wp14:editId="5D716406">
                  <wp:extent cx="5274310" cy="322643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26435"/>
                          </a:xfrm>
                          <a:prstGeom prst="rect">
                            <a:avLst/>
                          </a:prstGeom>
                          <a:noFill/>
                          <a:ln>
                            <a:noFill/>
                          </a:ln>
                        </pic:spPr>
                      </pic:pic>
                    </a:graphicData>
                  </a:graphic>
                </wp:inline>
              </w:drawing>
            </w: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3a </w:t>
            </w:r>
            <w:r w:rsidRPr="0024793D">
              <w:rPr>
                <w:rFonts w:ascii="Arial Unicode MS" w:eastAsia="新細明體" w:hAnsi="Arial Unicode MS" w:cs="Segoe UI"/>
                <w:kern w:val="0"/>
                <w:sz w:val="28"/>
                <w:szCs w:val="28"/>
              </w:rPr>
              <w:t>使用者介面案例圖</w:t>
            </w:r>
            <w:r w:rsidRPr="0024793D">
              <w:rPr>
                <w:rFonts w:ascii="Arial Unicode MS" w:eastAsia="新細明體" w:hAnsi="Arial Unicode MS" w:cs="Segoe UI"/>
                <w:kern w:val="0"/>
                <w:sz w:val="28"/>
                <w:szCs w:val="28"/>
              </w:rPr>
              <w:t> </w:t>
            </w:r>
          </w:p>
        </w:tc>
      </w:tr>
    </w:tbl>
    <w:p w14:paraId="1F4BF5F1" w14:textId="477DA896" w:rsidR="00647406"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32"/>
          <w:szCs w:val="32"/>
        </w:rPr>
        <w:t>▲圖3a，</w:t>
      </w:r>
      <w:r w:rsidRPr="0024793D">
        <w:rPr>
          <w:rFonts w:ascii="Arial Unicode MS" w:eastAsia="新細明體" w:hAnsi="Arial Unicode MS" w:cs="Segoe UI"/>
          <w:kern w:val="0"/>
          <w:sz w:val="32"/>
          <w:szCs w:val="32"/>
        </w:rPr>
        <w:t>藉由需求分析，我們可以注意到電影與劇院資訊並不是最為核心的服務需求，而是關於物品、金錢、演出、訂票等等，也因此這四點是我們設計的主要方向。</w:t>
      </w:r>
      <w:r w:rsidRPr="0024793D">
        <w:rPr>
          <w:rFonts w:ascii="Arial Unicode MS" w:eastAsia="新細明體" w:hAnsi="Arial Unicode MS" w:cs="Segoe UI"/>
          <w:kern w:val="0"/>
          <w:sz w:val="32"/>
          <w:szCs w:val="32"/>
        </w:rPr>
        <w:t> </w:t>
      </w:r>
    </w:p>
    <w:p w14:paraId="247FB1DF" w14:textId="77E3306D" w:rsidR="0024793D" w:rsidRPr="0024793D" w:rsidRDefault="00647406" w:rsidP="00647406">
      <w:pPr>
        <w:widowControl/>
        <w:rPr>
          <w:rFonts w:ascii="Segoe UI" w:eastAsia="新細明體" w:hAnsi="Segoe UI" w:cs="Segoe UI"/>
          <w:kern w:val="0"/>
          <w:sz w:val="18"/>
          <w:szCs w:val="18"/>
        </w:rPr>
      </w:pPr>
      <w:r>
        <w:rPr>
          <w:rFonts w:ascii="Segoe UI" w:eastAsia="新細明體" w:hAnsi="Segoe UI" w:cs="Segoe UI"/>
          <w:kern w:val="0"/>
          <w:sz w:val="18"/>
          <w:szCs w:val="18"/>
        </w:rPr>
        <w:br w:type="page"/>
      </w:r>
    </w:p>
    <w:tbl>
      <w:tblPr>
        <w:tblStyle w:val="a3"/>
        <w:tblW w:w="0" w:type="auto"/>
        <w:tblLook w:val="04A0" w:firstRow="1" w:lastRow="0" w:firstColumn="1" w:lastColumn="0" w:noHBand="0" w:noVBand="1"/>
      </w:tblPr>
      <w:tblGrid>
        <w:gridCol w:w="8296"/>
      </w:tblGrid>
      <w:tr w:rsidR="00EF19D6" w14:paraId="6BDFF78D" w14:textId="77777777" w:rsidTr="00EF19D6">
        <w:tc>
          <w:tcPr>
            <w:tcW w:w="8296" w:type="dxa"/>
          </w:tcPr>
          <w:p w14:paraId="0A28C799" w14:textId="77777777" w:rsidR="00EF19D6" w:rsidRDefault="00EF19D6" w:rsidP="00EF19D6">
            <w:pPr>
              <w:widowControl/>
              <w:jc w:val="center"/>
              <w:textAlignment w:val="baseline"/>
              <w:rPr>
                <w:rFonts w:ascii="Arial Unicode MS" w:eastAsia="新細明體" w:hAnsi="Arial Unicode MS" w:cs="Segoe UI"/>
                <w:kern w:val="0"/>
                <w:sz w:val="28"/>
                <w:szCs w:val="28"/>
              </w:rPr>
            </w:pPr>
            <w:r w:rsidRPr="0024793D">
              <w:rPr>
                <w:noProof/>
              </w:rPr>
              <w:lastRenderedPageBreak/>
              <w:drawing>
                <wp:inline distT="0" distB="0" distL="0" distR="0" wp14:anchorId="5084F9B9" wp14:editId="186D0341">
                  <wp:extent cx="4772025" cy="409575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4095750"/>
                          </a:xfrm>
                          <a:prstGeom prst="rect">
                            <a:avLst/>
                          </a:prstGeom>
                          <a:noFill/>
                          <a:ln>
                            <a:noFill/>
                          </a:ln>
                        </pic:spPr>
                      </pic:pic>
                    </a:graphicData>
                  </a:graphic>
                </wp:inline>
              </w:drawing>
            </w:r>
          </w:p>
          <w:p w14:paraId="597DF74C" w14:textId="77777777" w:rsidR="00EF19D6" w:rsidRPr="0024793D" w:rsidRDefault="00EF19D6" w:rsidP="00EF19D6">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3b </w:t>
            </w:r>
            <w:r w:rsidRPr="0024793D">
              <w:rPr>
                <w:rFonts w:ascii="Arial Unicode MS" w:eastAsia="新細明體" w:hAnsi="Arial Unicode MS" w:cs="Segoe UI"/>
                <w:kern w:val="0"/>
                <w:sz w:val="28"/>
                <w:szCs w:val="28"/>
              </w:rPr>
              <w:t>櫃台人員介面案例圖</w:t>
            </w:r>
            <w:r w:rsidRPr="0024793D">
              <w:rPr>
                <w:rFonts w:ascii="Arial Unicode MS" w:eastAsia="新細明體" w:hAnsi="Arial Unicode MS" w:cs="Segoe UI"/>
                <w:kern w:val="0"/>
                <w:sz w:val="28"/>
                <w:szCs w:val="28"/>
              </w:rPr>
              <w:t> </w:t>
            </w:r>
          </w:p>
          <w:p w14:paraId="56D95D5F" w14:textId="77777777" w:rsidR="00EF19D6" w:rsidRPr="00EF19D6" w:rsidRDefault="00EF19D6" w:rsidP="0024793D">
            <w:pPr>
              <w:widowControl/>
              <w:jc w:val="center"/>
              <w:textAlignment w:val="baseline"/>
              <w:rPr>
                <w:rFonts w:ascii="Arial" w:eastAsia="新細明體" w:hAnsi="Arial" w:cs="Arial"/>
                <w:kern w:val="0"/>
                <w:sz w:val="28"/>
                <w:szCs w:val="28"/>
              </w:rPr>
            </w:pPr>
          </w:p>
        </w:tc>
      </w:tr>
    </w:tbl>
    <w:p w14:paraId="2A97532C" w14:textId="77C7034F" w:rsidR="00EF19D6" w:rsidRPr="0024793D" w:rsidRDefault="0024793D" w:rsidP="00647406">
      <w:pPr>
        <w:widowControl/>
        <w:jc w:val="center"/>
        <w:textAlignment w:val="baseline"/>
        <w:rPr>
          <w:rFonts w:ascii="Segoe UI" w:eastAsia="新細明體" w:hAnsi="Segoe UI" w:cs="Segoe UI"/>
          <w:kern w:val="0"/>
          <w:sz w:val="18"/>
          <w:szCs w:val="18"/>
        </w:rPr>
      </w:pPr>
      <w:r w:rsidRPr="0024793D">
        <w:rPr>
          <w:rFonts w:ascii="Arial" w:eastAsia="新細明體" w:hAnsi="Arial" w:cs="Arial"/>
          <w:kern w:val="0"/>
          <w:sz w:val="28"/>
          <w:szCs w:val="28"/>
        </w:rPr>
        <w:t> </w:t>
      </w:r>
    </w:p>
    <w:tbl>
      <w:tblPr>
        <w:tblStyle w:val="a3"/>
        <w:tblW w:w="0" w:type="auto"/>
        <w:tblLook w:val="04A0" w:firstRow="1" w:lastRow="0" w:firstColumn="1" w:lastColumn="0" w:noHBand="0" w:noVBand="1"/>
      </w:tblPr>
      <w:tblGrid>
        <w:gridCol w:w="8296"/>
      </w:tblGrid>
      <w:tr w:rsidR="00EF19D6" w14:paraId="404DAC52" w14:textId="77777777" w:rsidTr="00EF19D6">
        <w:tc>
          <w:tcPr>
            <w:tcW w:w="8296" w:type="dxa"/>
          </w:tcPr>
          <w:p w14:paraId="7ED8A325" w14:textId="77777777" w:rsidR="00EF19D6" w:rsidRPr="0024793D" w:rsidRDefault="00EF19D6" w:rsidP="00EF19D6">
            <w:pPr>
              <w:widowControl/>
              <w:textAlignment w:val="baseline"/>
              <w:rPr>
                <w:rFonts w:ascii="Segoe UI" w:eastAsia="新細明體" w:hAnsi="Segoe UI" w:cs="Segoe UI"/>
                <w:kern w:val="0"/>
                <w:sz w:val="18"/>
                <w:szCs w:val="18"/>
              </w:rPr>
            </w:pPr>
          </w:p>
          <w:p w14:paraId="74272D32" w14:textId="77777777" w:rsidR="00EF19D6" w:rsidRDefault="00EF19D6" w:rsidP="00EF19D6">
            <w:pPr>
              <w:widowControl/>
              <w:jc w:val="center"/>
              <w:textAlignment w:val="baseline"/>
              <w:rPr>
                <w:rFonts w:ascii="Arial Unicode MS" w:eastAsia="新細明體" w:hAnsi="Arial Unicode MS" w:cs="Segoe UI"/>
                <w:kern w:val="0"/>
                <w:sz w:val="28"/>
                <w:szCs w:val="28"/>
              </w:rPr>
            </w:pPr>
            <w:r w:rsidRPr="0024793D">
              <w:rPr>
                <w:noProof/>
              </w:rPr>
              <w:drawing>
                <wp:inline distT="0" distB="0" distL="0" distR="0" wp14:anchorId="58D03038" wp14:editId="45D6BB25">
                  <wp:extent cx="4448175" cy="24384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438400"/>
                          </a:xfrm>
                          <a:prstGeom prst="rect">
                            <a:avLst/>
                          </a:prstGeom>
                          <a:noFill/>
                          <a:ln>
                            <a:noFill/>
                          </a:ln>
                        </pic:spPr>
                      </pic:pic>
                    </a:graphicData>
                  </a:graphic>
                </wp:inline>
              </w:drawing>
            </w:r>
          </w:p>
          <w:p w14:paraId="57F7CF15" w14:textId="3564B958" w:rsidR="00EF19D6" w:rsidRPr="0024793D" w:rsidRDefault="00EF19D6" w:rsidP="00EF19D6">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3c </w:t>
            </w:r>
            <w:r w:rsidRPr="0024793D">
              <w:rPr>
                <w:rFonts w:ascii="Arial Unicode MS" w:eastAsia="新細明體" w:hAnsi="Arial Unicode MS" w:cs="Segoe UI"/>
                <w:kern w:val="0"/>
                <w:sz w:val="28"/>
                <w:szCs w:val="28"/>
              </w:rPr>
              <w:t>後台人員介面案例圖</w:t>
            </w:r>
            <w:r w:rsidRPr="0024793D">
              <w:rPr>
                <w:rFonts w:ascii="Arial Unicode MS" w:eastAsia="新細明體" w:hAnsi="Arial Unicode MS" w:cs="Segoe UI"/>
                <w:kern w:val="0"/>
                <w:sz w:val="28"/>
                <w:szCs w:val="28"/>
              </w:rPr>
              <w:t> </w:t>
            </w:r>
          </w:p>
          <w:p w14:paraId="69677057" w14:textId="77777777" w:rsidR="00EF19D6" w:rsidRPr="00EF19D6" w:rsidRDefault="00EF19D6" w:rsidP="00EF19D6">
            <w:pPr>
              <w:widowControl/>
              <w:textAlignment w:val="baseline"/>
              <w:rPr>
                <w:rFonts w:ascii="Segoe UI" w:eastAsia="新細明體" w:hAnsi="Segoe UI" w:cs="Segoe UI"/>
                <w:kern w:val="0"/>
                <w:sz w:val="18"/>
                <w:szCs w:val="18"/>
              </w:rPr>
            </w:pPr>
          </w:p>
        </w:tc>
      </w:tr>
    </w:tbl>
    <w:p w14:paraId="55668BA3" w14:textId="38CD0437" w:rsidR="00322AFF" w:rsidRPr="0024793D" w:rsidRDefault="00322AFF" w:rsidP="00647406">
      <w:pPr>
        <w:widowControl/>
        <w:rPr>
          <w:rFonts w:ascii="Segoe UI" w:eastAsia="新細明體" w:hAnsi="Segoe UI" w:cs="Segoe UI"/>
          <w:kern w:val="0"/>
          <w:sz w:val="18"/>
          <w:szCs w:val="18"/>
        </w:rPr>
      </w:pPr>
    </w:p>
    <w:p w14:paraId="04D12C04" w14:textId="77777777" w:rsidR="0024793D" w:rsidRPr="0024793D" w:rsidRDefault="0024793D" w:rsidP="00E137B9">
      <w:pPr>
        <w:pStyle w:val="2"/>
        <w:rPr>
          <w:rFonts w:ascii="Segoe UI" w:hAnsi="Segoe UI"/>
          <w:sz w:val="18"/>
          <w:szCs w:val="18"/>
        </w:rPr>
      </w:pPr>
      <w:bookmarkStart w:id="11" w:name="_Toc54918810"/>
      <w:r w:rsidRPr="0024793D">
        <w:rPr>
          <w:rFonts w:ascii="Arial" w:hAnsi="Arial" w:cs="Arial"/>
        </w:rPr>
        <w:lastRenderedPageBreak/>
        <w:t>3</w:t>
      </w:r>
      <w:r w:rsidRPr="0024793D">
        <w:t xml:space="preserve">-1. </w:t>
      </w:r>
      <w:r w:rsidRPr="0024793D">
        <w:t>系統主架構</w:t>
      </w:r>
      <w:bookmarkEnd w:id="11"/>
      <w:r w:rsidRPr="0024793D">
        <w:t> </w:t>
      </w:r>
    </w:p>
    <w:tbl>
      <w:tblPr>
        <w:tblStyle w:val="a3"/>
        <w:tblW w:w="0" w:type="auto"/>
        <w:tblLook w:val="04A0" w:firstRow="1" w:lastRow="0" w:firstColumn="1" w:lastColumn="0" w:noHBand="0" w:noVBand="1"/>
      </w:tblPr>
      <w:tblGrid>
        <w:gridCol w:w="8296"/>
      </w:tblGrid>
      <w:tr w:rsidR="00EF19D6" w14:paraId="58C3F30E" w14:textId="77777777" w:rsidTr="00EF19D6">
        <w:tc>
          <w:tcPr>
            <w:tcW w:w="8296" w:type="dxa"/>
          </w:tcPr>
          <w:p w14:paraId="5C7D9A4C" w14:textId="77777777" w:rsidR="003E0B67" w:rsidRDefault="00EF19D6" w:rsidP="003E0B67">
            <w:pPr>
              <w:widowControl/>
              <w:jc w:val="center"/>
              <w:textAlignment w:val="baseline"/>
              <w:rPr>
                <w:rFonts w:ascii="Arial" w:eastAsia="新細明體" w:hAnsi="Arial" w:cs="Arial"/>
                <w:kern w:val="0"/>
                <w:sz w:val="30"/>
                <w:szCs w:val="30"/>
              </w:rPr>
            </w:pPr>
            <w:r w:rsidRPr="0024793D">
              <w:rPr>
                <w:noProof/>
              </w:rPr>
              <w:drawing>
                <wp:inline distT="0" distB="0" distL="0" distR="0" wp14:anchorId="2967E880" wp14:editId="124F43FB">
                  <wp:extent cx="3810000" cy="4257675"/>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257675"/>
                          </a:xfrm>
                          <a:prstGeom prst="rect">
                            <a:avLst/>
                          </a:prstGeom>
                          <a:noFill/>
                          <a:ln>
                            <a:noFill/>
                          </a:ln>
                        </pic:spPr>
                      </pic:pic>
                    </a:graphicData>
                  </a:graphic>
                </wp:inline>
              </w:drawing>
            </w:r>
            <w:r w:rsidRPr="0024793D">
              <w:rPr>
                <w:rFonts w:ascii="Arial" w:eastAsia="新細明體" w:hAnsi="Arial" w:cs="Arial"/>
                <w:kern w:val="0"/>
                <w:sz w:val="30"/>
                <w:szCs w:val="30"/>
              </w:rPr>
              <w:t> </w:t>
            </w:r>
          </w:p>
          <w:p w14:paraId="6B94948D" w14:textId="197299A9" w:rsidR="003E0B67" w:rsidRPr="0024793D" w:rsidRDefault="003E0B67" w:rsidP="003E0B67">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3-1a </w:t>
            </w:r>
            <w:r w:rsidRPr="0024793D">
              <w:rPr>
                <w:rFonts w:ascii="Arial Unicode MS" w:eastAsia="新細明體" w:hAnsi="Arial Unicode MS" w:cs="Segoe UI"/>
                <w:kern w:val="0"/>
                <w:sz w:val="28"/>
                <w:szCs w:val="28"/>
              </w:rPr>
              <w:t>使用者活動圖</w:t>
            </w:r>
            <w:r w:rsidRPr="0024793D">
              <w:rPr>
                <w:rFonts w:ascii="Arial Unicode MS" w:eastAsia="新細明體" w:hAnsi="Arial Unicode MS" w:cs="Segoe UI"/>
                <w:kern w:val="0"/>
                <w:sz w:val="28"/>
                <w:szCs w:val="28"/>
              </w:rPr>
              <w:t> </w:t>
            </w:r>
          </w:p>
          <w:p w14:paraId="06ED4D87" w14:textId="3E13D22B" w:rsidR="00EF19D6" w:rsidRPr="00EF19D6" w:rsidRDefault="00EF19D6" w:rsidP="00EF19D6">
            <w:pPr>
              <w:widowControl/>
              <w:jc w:val="center"/>
              <w:textAlignment w:val="baseline"/>
              <w:rPr>
                <w:rFonts w:ascii="Segoe UI" w:eastAsia="新細明體" w:hAnsi="Segoe UI" w:cs="Segoe UI"/>
                <w:kern w:val="0"/>
                <w:sz w:val="18"/>
                <w:szCs w:val="18"/>
              </w:rPr>
            </w:pPr>
          </w:p>
        </w:tc>
      </w:tr>
    </w:tbl>
    <w:p w14:paraId="03E3EC33" w14:textId="116615C3" w:rsidR="00647406" w:rsidRDefault="0024793D" w:rsidP="0024793D">
      <w:pPr>
        <w:widowControl/>
        <w:textAlignment w:val="baseline"/>
        <w:rPr>
          <w:rFonts w:ascii="新細明體" w:eastAsia="新細明體" w:hAnsi="新細明體" w:cs="Segoe UI"/>
          <w:kern w:val="0"/>
          <w:sz w:val="30"/>
          <w:szCs w:val="30"/>
        </w:rPr>
      </w:pPr>
      <w:r w:rsidRPr="0024793D">
        <w:rPr>
          <w:rFonts w:ascii="新細明體" w:eastAsia="新細明體" w:hAnsi="新細明體" w:cs="Segoe UI" w:hint="eastAsia"/>
          <w:kern w:val="0"/>
          <w:sz w:val="30"/>
          <w:szCs w:val="30"/>
        </w:rPr>
        <w:t>▲圖3-1a，使用者主要的行為是訂票和和登入，訂票系統和帳號管理兩大架構，在訂票系統中，查影院和電影兩種管道</w:t>
      </w:r>
      <w:r w:rsidRPr="0024793D">
        <w:rPr>
          <w:rFonts w:ascii="Arial" w:eastAsia="新細明體" w:hAnsi="Arial" w:cs="Arial"/>
          <w:kern w:val="0"/>
          <w:sz w:val="30"/>
          <w:szCs w:val="30"/>
        </w:rPr>
        <w:t>；</w:t>
      </w:r>
      <w:r w:rsidRPr="0024793D">
        <w:rPr>
          <w:rFonts w:ascii="新細明體" w:eastAsia="新細明體" w:hAnsi="新細明體" w:cs="Segoe UI" w:hint="eastAsia"/>
          <w:kern w:val="0"/>
          <w:sz w:val="30"/>
          <w:szCs w:val="30"/>
        </w:rPr>
        <w:t>在帳號管理上，分別有設定、道具、商店和購買紀錄。 </w:t>
      </w:r>
    </w:p>
    <w:p w14:paraId="0369EAEC" w14:textId="63CC908E" w:rsidR="00647406" w:rsidRPr="00647406" w:rsidRDefault="00647406" w:rsidP="00647406">
      <w:pPr>
        <w:widowControl/>
        <w:rPr>
          <w:rFonts w:ascii="新細明體" w:eastAsia="新細明體" w:hAnsi="新細明體" w:cs="Segoe UI"/>
          <w:kern w:val="0"/>
          <w:sz w:val="30"/>
          <w:szCs w:val="30"/>
        </w:rPr>
      </w:pPr>
      <w:r>
        <w:rPr>
          <w:rFonts w:ascii="新細明體" w:eastAsia="新細明體" w:hAnsi="新細明體" w:cs="Segoe UI"/>
          <w:kern w:val="0"/>
          <w:sz w:val="30"/>
          <w:szCs w:val="30"/>
        </w:rPr>
        <w:br w:type="page"/>
      </w:r>
    </w:p>
    <w:tbl>
      <w:tblPr>
        <w:tblStyle w:val="a3"/>
        <w:tblW w:w="0" w:type="auto"/>
        <w:tblLook w:val="04A0" w:firstRow="1" w:lastRow="0" w:firstColumn="1" w:lastColumn="0" w:noHBand="0" w:noVBand="1"/>
      </w:tblPr>
      <w:tblGrid>
        <w:gridCol w:w="8296"/>
      </w:tblGrid>
      <w:tr w:rsidR="00EF19D6" w14:paraId="531F4E0D" w14:textId="77777777" w:rsidTr="00EF19D6">
        <w:tc>
          <w:tcPr>
            <w:tcW w:w="8296" w:type="dxa"/>
          </w:tcPr>
          <w:p w14:paraId="73023930" w14:textId="77777777" w:rsidR="00EF19D6" w:rsidRPr="0024793D" w:rsidRDefault="00EF19D6" w:rsidP="00EF19D6">
            <w:pPr>
              <w:widowControl/>
              <w:jc w:val="center"/>
              <w:textAlignment w:val="baseline"/>
              <w:rPr>
                <w:rFonts w:ascii="Segoe UI" w:eastAsia="新細明體" w:hAnsi="Segoe UI" w:cs="Segoe UI"/>
                <w:kern w:val="0"/>
                <w:sz w:val="18"/>
                <w:szCs w:val="18"/>
              </w:rPr>
            </w:pPr>
            <w:r w:rsidRPr="0024793D">
              <w:rPr>
                <w:noProof/>
              </w:rPr>
              <w:lastRenderedPageBreak/>
              <w:drawing>
                <wp:inline distT="0" distB="0" distL="0" distR="0" wp14:anchorId="6686EAEA" wp14:editId="60EF05A5">
                  <wp:extent cx="3286125" cy="369570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3695700"/>
                          </a:xfrm>
                          <a:prstGeom prst="rect">
                            <a:avLst/>
                          </a:prstGeom>
                          <a:noFill/>
                          <a:ln>
                            <a:noFill/>
                          </a:ln>
                        </pic:spPr>
                      </pic:pic>
                    </a:graphicData>
                  </a:graphic>
                </wp:inline>
              </w:drawing>
            </w:r>
          </w:p>
          <w:p w14:paraId="31C7A55A" w14:textId="4CB887B2" w:rsidR="00EF19D6" w:rsidRPr="00EF19D6" w:rsidRDefault="00EF19D6" w:rsidP="00EF19D6">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3-1b </w:t>
            </w:r>
            <w:r w:rsidRPr="0024793D">
              <w:rPr>
                <w:rFonts w:ascii="Arial Unicode MS" w:eastAsia="新細明體" w:hAnsi="Arial Unicode MS" w:cs="Segoe UI"/>
                <w:kern w:val="0"/>
                <w:sz w:val="28"/>
                <w:szCs w:val="28"/>
              </w:rPr>
              <w:t>櫃台人員活動圖</w:t>
            </w:r>
            <w:r w:rsidRPr="0024793D">
              <w:rPr>
                <w:rFonts w:ascii="Arial Unicode MS" w:eastAsia="新細明體" w:hAnsi="Arial Unicode MS" w:cs="Segoe UI"/>
                <w:kern w:val="0"/>
                <w:sz w:val="28"/>
                <w:szCs w:val="28"/>
              </w:rPr>
              <w:t> </w:t>
            </w:r>
          </w:p>
        </w:tc>
      </w:tr>
    </w:tbl>
    <w:p w14:paraId="454D0A21" w14:textId="040319AC" w:rsidR="0024793D"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30"/>
          <w:szCs w:val="30"/>
        </w:rPr>
        <w:t>▲</w:t>
      </w:r>
      <w:r w:rsidRPr="0024793D">
        <w:rPr>
          <w:rFonts w:ascii="新細明體" w:eastAsia="新細明體" w:hAnsi="新細明體" w:cs="Segoe UI" w:hint="eastAsia"/>
          <w:kern w:val="0"/>
          <w:sz w:val="28"/>
          <w:szCs w:val="28"/>
        </w:rPr>
        <w:t>圖3-1b</w:t>
      </w:r>
      <w:r w:rsidRPr="0024793D">
        <w:rPr>
          <w:rFonts w:ascii="Arial" w:eastAsia="新細明體" w:hAnsi="Arial" w:cs="Arial"/>
          <w:kern w:val="0"/>
          <w:sz w:val="28"/>
          <w:szCs w:val="28"/>
        </w:rPr>
        <w:t>，</w:t>
      </w:r>
      <w:r w:rsidRPr="0024793D">
        <w:rPr>
          <w:rFonts w:ascii="新細明體" w:eastAsia="新細明體" w:hAnsi="新細明體" w:cs="Segoe UI" w:hint="eastAsia"/>
          <w:kern w:val="0"/>
          <w:sz w:val="28"/>
          <w:szCs w:val="28"/>
        </w:rPr>
        <w:t>櫃台人員可以透過櫃台系統去完成消費者的需求，還可以透過生產銷售表來知道市場概況</w:t>
      </w:r>
      <w:r w:rsidRPr="0024793D">
        <w:rPr>
          <w:rFonts w:ascii="Arial" w:eastAsia="新細明體" w:hAnsi="Arial" w:cs="Arial"/>
          <w:kern w:val="0"/>
          <w:sz w:val="28"/>
          <w:szCs w:val="28"/>
        </w:rPr>
        <w:t>。</w:t>
      </w:r>
      <w:r w:rsidRPr="0024793D">
        <w:rPr>
          <w:rFonts w:ascii="Arial" w:eastAsia="新細明體" w:hAnsi="Arial" w:cs="Arial"/>
          <w:kern w:val="0"/>
          <w:sz w:val="28"/>
          <w:szCs w:val="28"/>
        </w:rPr>
        <w:t> </w:t>
      </w:r>
    </w:p>
    <w:p w14:paraId="1A9F4E95" w14:textId="6C96701C" w:rsidR="00647406" w:rsidRPr="0024793D" w:rsidRDefault="00647406" w:rsidP="00647406">
      <w:pPr>
        <w:widowControl/>
        <w:rPr>
          <w:rFonts w:ascii="Segoe UI" w:eastAsia="新細明體" w:hAnsi="Segoe UI" w:cs="Segoe UI"/>
          <w:kern w:val="0"/>
          <w:sz w:val="18"/>
          <w:szCs w:val="18"/>
        </w:rPr>
      </w:pPr>
      <w:r>
        <w:rPr>
          <w:rFonts w:ascii="Segoe UI" w:eastAsia="新細明體" w:hAnsi="Segoe UI" w:cs="Segoe UI"/>
          <w:kern w:val="0"/>
          <w:sz w:val="18"/>
          <w:szCs w:val="18"/>
        </w:rPr>
        <w:br w:type="page"/>
      </w:r>
    </w:p>
    <w:tbl>
      <w:tblPr>
        <w:tblStyle w:val="a3"/>
        <w:tblW w:w="0" w:type="auto"/>
        <w:tblLook w:val="04A0" w:firstRow="1" w:lastRow="0" w:firstColumn="1" w:lastColumn="0" w:noHBand="0" w:noVBand="1"/>
      </w:tblPr>
      <w:tblGrid>
        <w:gridCol w:w="8296"/>
      </w:tblGrid>
      <w:tr w:rsidR="00EF19D6" w14:paraId="2B77B93A" w14:textId="77777777" w:rsidTr="00EF19D6">
        <w:tc>
          <w:tcPr>
            <w:tcW w:w="8296" w:type="dxa"/>
          </w:tcPr>
          <w:p w14:paraId="2BD87E73" w14:textId="2B09A96F" w:rsidR="00EF19D6" w:rsidRDefault="00EF19D6" w:rsidP="0024793D">
            <w:pPr>
              <w:widowControl/>
              <w:jc w:val="center"/>
              <w:textAlignment w:val="baseline"/>
              <w:rPr>
                <w:rFonts w:ascii="Arial Unicode MS" w:eastAsia="新細明體" w:hAnsi="Arial Unicode MS" w:cs="Segoe UI"/>
                <w:kern w:val="0"/>
                <w:sz w:val="28"/>
                <w:szCs w:val="28"/>
              </w:rPr>
            </w:pPr>
            <w:r w:rsidRPr="0024793D">
              <w:rPr>
                <w:noProof/>
              </w:rPr>
              <w:lastRenderedPageBreak/>
              <w:drawing>
                <wp:inline distT="0" distB="0" distL="0" distR="0" wp14:anchorId="2CB5C61E" wp14:editId="547E289E">
                  <wp:extent cx="5274310" cy="426783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67835"/>
                          </a:xfrm>
                          <a:prstGeom prst="rect">
                            <a:avLst/>
                          </a:prstGeom>
                          <a:noFill/>
                          <a:ln>
                            <a:noFill/>
                          </a:ln>
                        </pic:spPr>
                      </pic:pic>
                    </a:graphicData>
                  </a:graphic>
                </wp:inline>
              </w:drawing>
            </w: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3-1c </w:t>
            </w:r>
            <w:r w:rsidRPr="0024793D">
              <w:rPr>
                <w:rFonts w:ascii="Arial Unicode MS" w:eastAsia="新細明體" w:hAnsi="Arial Unicode MS" w:cs="Segoe UI"/>
                <w:kern w:val="0"/>
                <w:sz w:val="28"/>
                <w:szCs w:val="28"/>
              </w:rPr>
              <w:t>後台人員活動圖</w:t>
            </w:r>
          </w:p>
        </w:tc>
      </w:tr>
    </w:tbl>
    <w:p w14:paraId="5E8588BA" w14:textId="113DE826" w:rsidR="00647406"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30"/>
          <w:szCs w:val="30"/>
        </w:rPr>
        <w:t>▲</w:t>
      </w:r>
      <w:r w:rsidRPr="0024793D">
        <w:rPr>
          <w:rFonts w:ascii="Arial Unicode MS" w:eastAsia="新細明體" w:hAnsi="Arial Unicode MS" w:cs="Segoe UI"/>
          <w:kern w:val="0"/>
          <w:sz w:val="30"/>
          <w:szCs w:val="30"/>
        </w:rPr>
        <w:t>圖</w:t>
      </w:r>
      <w:r w:rsidRPr="0024793D">
        <w:rPr>
          <w:rFonts w:ascii="新細明體" w:eastAsia="新細明體" w:hAnsi="新細明體" w:cs="Segoe UI" w:hint="eastAsia"/>
          <w:kern w:val="0"/>
          <w:sz w:val="30"/>
          <w:szCs w:val="30"/>
        </w:rPr>
        <w:t>3-1c</w:t>
      </w:r>
      <w:r w:rsidRPr="0024793D">
        <w:rPr>
          <w:rFonts w:ascii="Arial Unicode MS" w:eastAsia="新細明體" w:hAnsi="Arial Unicode MS" w:cs="Segoe UI"/>
          <w:kern w:val="0"/>
          <w:sz w:val="30"/>
          <w:szCs w:val="30"/>
        </w:rPr>
        <w:t>，後台人員先登入後即可新增電影、產品資訊，並具有連結快速地切換所需調整的功能。</w:t>
      </w:r>
      <w:r w:rsidRPr="0024793D">
        <w:rPr>
          <w:rFonts w:ascii="Arial Unicode MS" w:eastAsia="新細明體" w:hAnsi="Arial Unicode MS" w:cs="Segoe UI"/>
          <w:kern w:val="0"/>
          <w:sz w:val="30"/>
          <w:szCs w:val="30"/>
        </w:rPr>
        <w:t> </w:t>
      </w:r>
    </w:p>
    <w:p w14:paraId="77FE977B" w14:textId="77777777" w:rsidR="00647406" w:rsidRDefault="00647406">
      <w:pPr>
        <w:widowControl/>
        <w:rPr>
          <w:rFonts w:ascii="Segoe UI" w:eastAsia="新細明體" w:hAnsi="Segoe UI" w:cs="Segoe UI"/>
          <w:kern w:val="0"/>
          <w:sz w:val="18"/>
          <w:szCs w:val="18"/>
        </w:rPr>
      </w:pPr>
      <w:r>
        <w:rPr>
          <w:rFonts w:ascii="Segoe UI" w:eastAsia="新細明體" w:hAnsi="Segoe UI" w:cs="Segoe UI"/>
          <w:kern w:val="0"/>
          <w:sz w:val="18"/>
          <w:szCs w:val="18"/>
        </w:rPr>
        <w:br w:type="page"/>
      </w:r>
    </w:p>
    <w:p w14:paraId="4C82C8B7" w14:textId="77777777" w:rsidR="0024793D" w:rsidRPr="0024793D" w:rsidRDefault="0024793D" w:rsidP="00E137B9">
      <w:pPr>
        <w:pStyle w:val="2"/>
        <w:rPr>
          <w:rFonts w:ascii="Segoe UI" w:hAnsi="Segoe UI"/>
          <w:sz w:val="18"/>
          <w:szCs w:val="18"/>
        </w:rPr>
      </w:pPr>
      <w:bookmarkStart w:id="12" w:name="_Toc54918811"/>
      <w:r w:rsidRPr="0024793D">
        <w:lastRenderedPageBreak/>
        <w:t xml:space="preserve">3-2. </w:t>
      </w:r>
      <w:r w:rsidRPr="0024793D">
        <w:t>系統設計</w:t>
      </w:r>
      <w:bookmarkEnd w:id="12"/>
      <w:r w:rsidRPr="0024793D">
        <w:t> </w:t>
      </w:r>
    </w:p>
    <w:tbl>
      <w:tblPr>
        <w:tblStyle w:val="a3"/>
        <w:tblW w:w="0" w:type="auto"/>
        <w:tblLook w:val="04A0" w:firstRow="1" w:lastRow="0" w:firstColumn="1" w:lastColumn="0" w:noHBand="0" w:noVBand="1"/>
      </w:tblPr>
      <w:tblGrid>
        <w:gridCol w:w="8296"/>
      </w:tblGrid>
      <w:tr w:rsidR="00EF19D6" w14:paraId="2AC1DB03" w14:textId="77777777" w:rsidTr="00EF19D6">
        <w:tc>
          <w:tcPr>
            <w:tcW w:w="8296" w:type="dxa"/>
          </w:tcPr>
          <w:p w14:paraId="69FBC85F" w14:textId="77777777" w:rsidR="00EF19D6" w:rsidRDefault="00EF19D6" w:rsidP="00EF19D6">
            <w:pPr>
              <w:widowControl/>
              <w:jc w:val="center"/>
              <w:textAlignment w:val="baseline"/>
              <w:rPr>
                <w:rFonts w:ascii="Arial Unicode MS" w:eastAsia="新細明體" w:hAnsi="Arial Unicode MS" w:cs="Segoe UI"/>
                <w:kern w:val="0"/>
                <w:sz w:val="28"/>
                <w:szCs w:val="28"/>
              </w:rPr>
            </w:pPr>
            <w:r w:rsidRPr="0024793D">
              <w:rPr>
                <w:noProof/>
              </w:rPr>
              <w:drawing>
                <wp:inline distT="0" distB="0" distL="0" distR="0" wp14:anchorId="4CBAFB47" wp14:editId="3C46B254">
                  <wp:extent cx="2857500" cy="446722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467225"/>
                          </a:xfrm>
                          <a:prstGeom prst="rect">
                            <a:avLst/>
                          </a:prstGeom>
                          <a:noFill/>
                          <a:ln>
                            <a:noFill/>
                          </a:ln>
                        </pic:spPr>
                      </pic:pic>
                    </a:graphicData>
                  </a:graphic>
                </wp:inline>
              </w:drawing>
            </w:r>
          </w:p>
          <w:p w14:paraId="35020D38" w14:textId="7B42CCE2" w:rsidR="00EF19D6" w:rsidRDefault="00EF19D6" w:rsidP="00EF19D6">
            <w:pPr>
              <w:widowControl/>
              <w:jc w:val="center"/>
              <w:textAlignment w:val="baseline"/>
              <w:rPr>
                <w:rFonts w:ascii="Arial Unicode MS" w:eastAsia="新細明體" w:hAnsi="Arial Unicode MS" w:cs="Segoe UI"/>
                <w:kern w:val="0"/>
                <w:sz w:val="28"/>
                <w:szCs w:val="2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3-2a </w:t>
            </w:r>
            <w:r w:rsidRPr="0024793D">
              <w:rPr>
                <w:rFonts w:ascii="Arial Unicode MS" w:eastAsia="新細明體" w:hAnsi="Arial Unicode MS" w:cs="Segoe UI"/>
                <w:kern w:val="0"/>
                <w:sz w:val="28"/>
                <w:szCs w:val="28"/>
              </w:rPr>
              <w:t>電影資訊活動圖</w:t>
            </w:r>
          </w:p>
        </w:tc>
      </w:tr>
    </w:tbl>
    <w:p w14:paraId="48FD36A3" w14:textId="2EE17FF5" w:rsidR="00647406" w:rsidRPr="00C94E58"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28"/>
          <w:szCs w:val="28"/>
        </w:rPr>
        <w:t>▲圖3-2a，</w:t>
      </w:r>
      <w:r w:rsidRPr="0024793D">
        <w:rPr>
          <w:rFonts w:ascii="Arial Unicode MS" w:eastAsia="新細明體" w:hAnsi="Arial Unicode MS" w:cs="Segoe UI"/>
          <w:kern w:val="0"/>
          <w:sz w:val="30"/>
          <w:szCs w:val="30"/>
        </w:rPr>
        <w:t>選擇電影時，尚未知道看哪部電影，可以藉由電影資訊再去選擇，並作為一個信號傳遞給下個機制，也就是搜尋系統。</w:t>
      </w:r>
    </w:p>
    <w:p w14:paraId="1EBB276F" w14:textId="49863FC4" w:rsidR="0024793D" w:rsidRPr="00647406" w:rsidRDefault="00647406" w:rsidP="00647406">
      <w:pPr>
        <w:widowControl/>
        <w:rPr>
          <w:rFonts w:ascii="Arial Unicode MS" w:eastAsia="新細明體" w:hAnsi="Arial Unicode MS" w:cs="Segoe UI"/>
          <w:kern w:val="0"/>
          <w:sz w:val="30"/>
          <w:szCs w:val="30"/>
        </w:rPr>
      </w:pPr>
      <w:r>
        <w:rPr>
          <w:rFonts w:ascii="Arial Unicode MS" w:eastAsia="新細明體" w:hAnsi="Arial Unicode MS" w:cs="Segoe UI"/>
          <w:kern w:val="0"/>
          <w:sz w:val="30"/>
          <w:szCs w:val="30"/>
        </w:rPr>
        <w:br w:type="page"/>
      </w:r>
    </w:p>
    <w:tbl>
      <w:tblPr>
        <w:tblStyle w:val="a3"/>
        <w:tblW w:w="0" w:type="auto"/>
        <w:tblLook w:val="04A0" w:firstRow="1" w:lastRow="0" w:firstColumn="1" w:lastColumn="0" w:noHBand="0" w:noVBand="1"/>
      </w:tblPr>
      <w:tblGrid>
        <w:gridCol w:w="8296"/>
      </w:tblGrid>
      <w:tr w:rsidR="00EF19D6" w14:paraId="67322C99" w14:textId="77777777" w:rsidTr="00EF19D6">
        <w:tc>
          <w:tcPr>
            <w:tcW w:w="8296" w:type="dxa"/>
          </w:tcPr>
          <w:p w14:paraId="0AE5E1EC" w14:textId="77777777" w:rsidR="00EF19D6" w:rsidRPr="0024793D" w:rsidRDefault="00EF19D6" w:rsidP="00EF19D6">
            <w:pPr>
              <w:widowControl/>
              <w:jc w:val="center"/>
              <w:textAlignment w:val="baseline"/>
              <w:rPr>
                <w:rFonts w:ascii="Segoe UI" w:eastAsia="新細明體" w:hAnsi="Segoe UI" w:cs="Segoe UI"/>
                <w:kern w:val="0"/>
                <w:sz w:val="18"/>
                <w:szCs w:val="18"/>
              </w:rPr>
            </w:pPr>
            <w:r w:rsidRPr="0024793D">
              <w:rPr>
                <w:noProof/>
              </w:rPr>
              <w:lastRenderedPageBreak/>
              <w:drawing>
                <wp:inline distT="0" distB="0" distL="0" distR="0" wp14:anchorId="6DADEF3C" wp14:editId="44BFB50D">
                  <wp:extent cx="3143250" cy="517326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4188" cy="5207727"/>
                          </a:xfrm>
                          <a:prstGeom prst="rect">
                            <a:avLst/>
                          </a:prstGeom>
                          <a:noFill/>
                          <a:ln>
                            <a:noFill/>
                          </a:ln>
                        </pic:spPr>
                      </pic:pic>
                    </a:graphicData>
                  </a:graphic>
                </wp:inline>
              </w:drawing>
            </w:r>
          </w:p>
          <w:p w14:paraId="3018C346" w14:textId="77777777" w:rsidR="00EF19D6" w:rsidRPr="0024793D" w:rsidRDefault="00EF19D6" w:rsidP="00EF19D6">
            <w:pPr>
              <w:widowControl/>
              <w:textAlignment w:val="baseline"/>
              <w:rPr>
                <w:rFonts w:ascii="Segoe UI" w:eastAsia="新細明體" w:hAnsi="Segoe UI" w:cs="Segoe UI"/>
                <w:kern w:val="0"/>
                <w:sz w:val="18"/>
                <w:szCs w:val="18"/>
              </w:rPr>
            </w:pPr>
            <w:r w:rsidRPr="0024793D">
              <w:rPr>
                <w:rFonts w:ascii="Arial" w:eastAsia="新細明體" w:hAnsi="Arial" w:cs="Arial"/>
                <w:kern w:val="0"/>
                <w:sz w:val="28"/>
                <w:szCs w:val="28"/>
              </w:rPr>
              <w:t> </w:t>
            </w:r>
          </w:p>
          <w:p w14:paraId="1B354F5C" w14:textId="4108122C" w:rsidR="00EF19D6" w:rsidRDefault="00EF19D6" w:rsidP="00EF19D6">
            <w:pPr>
              <w:widowControl/>
              <w:jc w:val="center"/>
              <w:textAlignment w:val="baseline"/>
              <w:rPr>
                <w:rFonts w:ascii="Arial Unicode MS" w:eastAsia="新細明體" w:hAnsi="Arial Unicode MS" w:cs="Segoe UI"/>
                <w:kern w:val="0"/>
                <w:sz w:val="28"/>
                <w:szCs w:val="2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3-2b </w:t>
            </w:r>
            <w:r w:rsidRPr="0024793D">
              <w:rPr>
                <w:rFonts w:ascii="Arial Unicode MS" w:eastAsia="新細明體" w:hAnsi="Arial Unicode MS" w:cs="Segoe UI"/>
                <w:kern w:val="0"/>
                <w:sz w:val="28"/>
                <w:szCs w:val="28"/>
              </w:rPr>
              <w:t>搜尋系統活動圖</w:t>
            </w:r>
          </w:p>
        </w:tc>
      </w:tr>
    </w:tbl>
    <w:p w14:paraId="379C1DC0" w14:textId="666D2E2D" w:rsidR="0024793D" w:rsidRPr="0024793D"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30"/>
          <w:szCs w:val="30"/>
        </w:rPr>
        <w:t>▲圖3-2b</w:t>
      </w:r>
      <w:r w:rsidRPr="0024793D">
        <w:rPr>
          <w:rFonts w:ascii="Arial" w:eastAsia="新細明體" w:hAnsi="Arial" w:cs="Arial"/>
          <w:kern w:val="0"/>
          <w:sz w:val="28"/>
          <w:szCs w:val="28"/>
        </w:rPr>
        <w:t>，</w:t>
      </w:r>
      <w:r w:rsidRPr="0024793D">
        <w:rPr>
          <w:rFonts w:ascii="Arial Unicode MS" w:eastAsia="新細明體" w:hAnsi="Arial Unicode MS" w:cs="Segoe UI"/>
          <w:kern w:val="0"/>
          <w:sz w:val="30"/>
          <w:szCs w:val="30"/>
        </w:rPr>
        <w:t>本搜尋系統會先捕獲先前與現在送出的搜尋條件，並定時地更新，雖然本文並非實作，但是本搜尋系統已知至少為會包含電影、劇院、時間、人數以及價位的搜尋選項，並構成一個</w:t>
      </w:r>
      <w:r w:rsidRPr="0024793D">
        <w:rPr>
          <w:rFonts w:ascii="微軟正黑體" w:eastAsia="微軟正黑體" w:hAnsi="微軟正黑體" w:cs="Segoe UI" w:hint="eastAsia"/>
          <w:kern w:val="0"/>
          <w:sz w:val="30"/>
          <w:szCs w:val="30"/>
        </w:rPr>
        <w:t>完整</w:t>
      </w:r>
      <w:r w:rsidRPr="0024793D">
        <w:rPr>
          <w:rFonts w:ascii="Arial Unicode MS" w:eastAsia="新細明體" w:hAnsi="Arial Unicode MS" w:cs="Segoe UI"/>
          <w:kern w:val="0"/>
          <w:sz w:val="30"/>
          <w:szCs w:val="30"/>
        </w:rPr>
        <w:t>的列表</w:t>
      </w:r>
      <w:r w:rsidRPr="0024793D">
        <w:rPr>
          <w:rFonts w:ascii="微軟正黑體" w:eastAsia="微軟正黑體" w:hAnsi="微軟正黑體" w:cs="Segoe UI" w:hint="eastAsia"/>
          <w:kern w:val="0"/>
          <w:sz w:val="30"/>
          <w:szCs w:val="30"/>
        </w:rPr>
        <w:t>，</w:t>
      </w:r>
      <w:r w:rsidRPr="0024793D">
        <w:rPr>
          <w:rFonts w:ascii="Arial Unicode MS" w:eastAsia="新細明體" w:hAnsi="Arial Unicode MS" w:cs="Segoe UI"/>
          <w:kern w:val="0"/>
          <w:sz w:val="30"/>
          <w:szCs w:val="30"/>
        </w:rPr>
        <w:t>而點進詳細訊息將能夠進入該演出的詳細信息頁面，並得以於該頁選擇座位，而當選擇完座位後，就能下一步進入付款頁面。</w:t>
      </w:r>
      <w:r w:rsidRPr="0024793D">
        <w:rPr>
          <w:rFonts w:ascii="Arial Unicode MS" w:eastAsia="新細明體" w:hAnsi="Arial Unicode MS" w:cs="Segoe UI"/>
          <w:kern w:val="0"/>
          <w:sz w:val="30"/>
          <w:szCs w:val="30"/>
        </w:rPr>
        <w:t> </w:t>
      </w:r>
    </w:p>
    <w:tbl>
      <w:tblPr>
        <w:tblStyle w:val="a3"/>
        <w:tblW w:w="0" w:type="auto"/>
        <w:tblLook w:val="04A0" w:firstRow="1" w:lastRow="0" w:firstColumn="1" w:lastColumn="0" w:noHBand="0" w:noVBand="1"/>
      </w:tblPr>
      <w:tblGrid>
        <w:gridCol w:w="8296"/>
      </w:tblGrid>
      <w:tr w:rsidR="00EF19D6" w14:paraId="4816A483" w14:textId="77777777" w:rsidTr="00EF19D6">
        <w:tc>
          <w:tcPr>
            <w:tcW w:w="8296" w:type="dxa"/>
          </w:tcPr>
          <w:p w14:paraId="27B20E28" w14:textId="77777777" w:rsidR="00EF19D6" w:rsidRDefault="00EF19D6" w:rsidP="00EF19D6">
            <w:pPr>
              <w:widowControl/>
              <w:jc w:val="center"/>
              <w:textAlignment w:val="baseline"/>
              <w:rPr>
                <w:rFonts w:ascii="Arial Unicode MS" w:eastAsia="新細明體" w:hAnsi="Arial Unicode MS" w:cs="Segoe UI"/>
                <w:kern w:val="0"/>
                <w:sz w:val="28"/>
                <w:szCs w:val="28"/>
              </w:rPr>
            </w:pPr>
            <w:r w:rsidRPr="0024793D">
              <w:rPr>
                <w:noProof/>
              </w:rPr>
              <w:lastRenderedPageBreak/>
              <w:drawing>
                <wp:inline distT="0" distB="0" distL="0" distR="0" wp14:anchorId="4C6BD819" wp14:editId="604E254D">
                  <wp:extent cx="4505325" cy="6339636"/>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6074" cy="6354762"/>
                          </a:xfrm>
                          <a:prstGeom prst="rect">
                            <a:avLst/>
                          </a:prstGeom>
                          <a:noFill/>
                          <a:ln>
                            <a:noFill/>
                          </a:ln>
                        </pic:spPr>
                      </pic:pic>
                    </a:graphicData>
                  </a:graphic>
                </wp:inline>
              </w:drawing>
            </w:r>
          </w:p>
          <w:p w14:paraId="1694087F" w14:textId="30F9DC3B" w:rsidR="00EF19D6" w:rsidRPr="00EF19D6" w:rsidRDefault="00EF19D6" w:rsidP="00EF19D6">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3-2c </w:t>
            </w:r>
            <w:r w:rsidRPr="0024793D">
              <w:rPr>
                <w:rFonts w:ascii="Arial Unicode MS" w:eastAsia="新細明體" w:hAnsi="Arial Unicode MS" w:cs="Segoe UI"/>
                <w:kern w:val="0"/>
                <w:sz w:val="28"/>
                <w:szCs w:val="28"/>
              </w:rPr>
              <w:t>付款系統活動圖</w:t>
            </w:r>
          </w:p>
        </w:tc>
      </w:tr>
    </w:tbl>
    <w:p w14:paraId="3CB19567" w14:textId="33574EC4" w:rsidR="00647406"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30"/>
          <w:szCs w:val="30"/>
        </w:rPr>
        <w:t>▲圖3-2c</w:t>
      </w:r>
      <w:r w:rsidRPr="0024793D">
        <w:rPr>
          <w:rFonts w:ascii="Arial" w:eastAsia="新細明體" w:hAnsi="Arial" w:cs="Arial"/>
          <w:kern w:val="0"/>
          <w:sz w:val="28"/>
          <w:szCs w:val="28"/>
        </w:rPr>
        <w:t>，</w:t>
      </w:r>
      <w:r w:rsidRPr="0024793D">
        <w:rPr>
          <w:rFonts w:ascii="新細明體" w:eastAsia="新細明體" w:hAnsi="新細明體" w:cs="Segoe UI" w:hint="eastAsia"/>
          <w:kern w:val="0"/>
          <w:sz w:val="30"/>
          <w:szCs w:val="30"/>
        </w:rPr>
        <w:t>付款系統總共以兩個組件組成，其一</w:t>
      </w:r>
      <w:proofErr w:type="gramStart"/>
      <w:r w:rsidR="00C94E58">
        <w:rPr>
          <w:rFonts w:ascii="新細明體" w:eastAsia="新細明體" w:hAnsi="新細明體" w:cs="Segoe UI" w:hint="eastAsia"/>
          <w:kern w:val="0"/>
          <w:sz w:val="30"/>
          <w:szCs w:val="30"/>
        </w:rPr>
        <w:t>則</w:t>
      </w:r>
      <w:r w:rsidRPr="0024793D">
        <w:rPr>
          <w:rFonts w:ascii="新細明體" w:eastAsia="新細明體" w:hAnsi="新細明體" w:cs="Segoe UI" w:hint="eastAsia"/>
          <w:kern w:val="0"/>
          <w:sz w:val="30"/>
          <w:szCs w:val="30"/>
        </w:rPr>
        <w:t>是儲值</w:t>
      </w:r>
      <w:proofErr w:type="gramEnd"/>
      <w:r w:rsidRPr="0024793D">
        <w:rPr>
          <w:rFonts w:ascii="新細明體" w:eastAsia="新細明體" w:hAnsi="新細明體" w:cs="Segoe UI" w:hint="eastAsia"/>
          <w:kern w:val="0"/>
          <w:sz w:val="30"/>
          <w:szCs w:val="30"/>
        </w:rPr>
        <w:t>系統，如系統限制所述，目前本系統只會將金錢直接增加</w:t>
      </w:r>
      <w:r w:rsidR="00EF19D6">
        <w:rPr>
          <w:rFonts w:ascii="新細明體" w:eastAsia="新細明體" w:hAnsi="新細明體" w:cs="Segoe UI" w:hint="eastAsia"/>
          <w:kern w:val="0"/>
          <w:sz w:val="30"/>
          <w:szCs w:val="30"/>
        </w:rPr>
        <w:t>。</w:t>
      </w:r>
    </w:p>
    <w:p w14:paraId="33B60AD1" w14:textId="77777777" w:rsidR="00647406" w:rsidRDefault="00647406">
      <w:pPr>
        <w:widowControl/>
        <w:rPr>
          <w:rFonts w:ascii="Segoe UI" w:eastAsia="新細明體" w:hAnsi="Segoe UI" w:cs="Segoe UI"/>
          <w:kern w:val="0"/>
          <w:sz w:val="18"/>
          <w:szCs w:val="18"/>
        </w:rPr>
      </w:pPr>
      <w:r>
        <w:rPr>
          <w:rFonts w:ascii="Segoe UI" w:eastAsia="新細明體" w:hAnsi="Segoe UI" w:cs="Segoe UI"/>
          <w:kern w:val="0"/>
          <w:sz w:val="18"/>
          <w:szCs w:val="18"/>
        </w:rPr>
        <w:br w:type="page"/>
      </w:r>
    </w:p>
    <w:tbl>
      <w:tblPr>
        <w:tblStyle w:val="a3"/>
        <w:tblW w:w="0" w:type="auto"/>
        <w:tblLook w:val="04A0" w:firstRow="1" w:lastRow="0" w:firstColumn="1" w:lastColumn="0" w:noHBand="0" w:noVBand="1"/>
      </w:tblPr>
      <w:tblGrid>
        <w:gridCol w:w="8296"/>
      </w:tblGrid>
      <w:tr w:rsidR="00EF19D6" w14:paraId="3AABE2F1" w14:textId="77777777" w:rsidTr="00EF19D6">
        <w:tc>
          <w:tcPr>
            <w:tcW w:w="8296" w:type="dxa"/>
          </w:tcPr>
          <w:p w14:paraId="6F2E19A1" w14:textId="77777777" w:rsidR="00EF19D6" w:rsidRDefault="00EF19D6" w:rsidP="00EF19D6">
            <w:pPr>
              <w:widowControl/>
              <w:jc w:val="center"/>
              <w:textAlignment w:val="baseline"/>
              <w:rPr>
                <w:rFonts w:ascii="Arial Unicode MS" w:eastAsia="新細明體" w:hAnsi="Arial Unicode MS" w:cs="Segoe UI"/>
                <w:kern w:val="0"/>
                <w:sz w:val="28"/>
                <w:szCs w:val="28"/>
              </w:rPr>
            </w:pPr>
            <w:r w:rsidRPr="0024793D">
              <w:rPr>
                <w:noProof/>
              </w:rPr>
              <w:lastRenderedPageBreak/>
              <w:drawing>
                <wp:inline distT="0" distB="0" distL="0" distR="0" wp14:anchorId="73B4885C" wp14:editId="6FE028DB">
                  <wp:extent cx="1943100" cy="61150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6115050"/>
                          </a:xfrm>
                          <a:prstGeom prst="rect">
                            <a:avLst/>
                          </a:prstGeom>
                          <a:noFill/>
                          <a:ln>
                            <a:noFill/>
                          </a:ln>
                        </pic:spPr>
                      </pic:pic>
                    </a:graphicData>
                  </a:graphic>
                </wp:inline>
              </w:drawing>
            </w:r>
          </w:p>
          <w:p w14:paraId="10CA4453" w14:textId="058C4815" w:rsidR="00EF19D6" w:rsidRPr="00EF19D6" w:rsidRDefault="00EF19D6" w:rsidP="00EF19D6">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3-2d </w:t>
            </w:r>
            <w:r w:rsidRPr="0024793D">
              <w:rPr>
                <w:rFonts w:ascii="Arial Unicode MS" w:eastAsia="新細明體" w:hAnsi="Arial Unicode MS" w:cs="Segoe UI"/>
                <w:kern w:val="0"/>
                <w:sz w:val="28"/>
                <w:szCs w:val="28"/>
              </w:rPr>
              <w:t>購票</w:t>
            </w:r>
            <w:r w:rsidRPr="0024793D">
              <w:rPr>
                <w:rFonts w:ascii="微軟正黑體" w:eastAsia="微軟正黑體" w:hAnsi="微軟正黑體" w:cs="Segoe UI" w:hint="eastAsia"/>
                <w:kern w:val="0"/>
                <w:sz w:val="28"/>
                <w:szCs w:val="28"/>
              </w:rPr>
              <w:t>活動</w:t>
            </w:r>
            <w:r w:rsidRPr="0024793D">
              <w:rPr>
                <w:rFonts w:ascii="Arial Unicode MS" w:eastAsia="新細明體" w:hAnsi="Arial Unicode MS" w:cs="Segoe UI"/>
                <w:kern w:val="0"/>
                <w:sz w:val="28"/>
                <w:szCs w:val="28"/>
              </w:rPr>
              <w:t>圖</w:t>
            </w:r>
          </w:p>
        </w:tc>
      </w:tr>
    </w:tbl>
    <w:p w14:paraId="400D22DF" w14:textId="1EC2B11A" w:rsidR="00647406" w:rsidRDefault="0024793D" w:rsidP="0024793D">
      <w:pPr>
        <w:widowControl/>
        <w:textAlignment w:val="baseline"/>
        <w:rPr>
          <w:rFonts w:ascii="Arial Unicode MS" w:eastAsia="新細明體" w:hAnsi="Arial Unicode MS" w:cs="Segoe UI"/>
          <w:kern w:val="0"/>
          <w:sz w:val="30"/>
          <w:szCs w:val="30"/>
        </w:rPr>
      </w:pPr>
      <w:r w:rsidRPr="0024793D">
        <w:rPr>
          <w:rFonts w:ascii="新細明體" w:eastAsia="新細明體" w:hAnsi="新細明體" w:cs="Segoe UI" w:hint="eastAsia"/>
          <w:kern w:val="0"/>
          <w:sz w:val="30"/>
          <w:szCs w:val="30"/>
        </w:rPr>
        <w:t>▲</w:t>
      </w:r>
      <w:r w:rsidRPr="0024793D">
        <w:rPr>
          <w:rFonts w:ascii="Arial" w:eastAsia="新細明體" w:hAnsi="Arial" w:cs="Arial"/>
          <w:kern w:val="0"/>
          <w:sz w:val="30"/>
          <w:szCs w:val="30"/>
        </w:rPr>
        <w:t>3-2d</w:t>
      </w:r>
      <w:r w:rsidRPr="0024793D">
        <w:rPr>
          <w:rFonts w:ascii="Arial" w:eastAsia="新細明體" w:hAnsi="Arial" w:cs="Arial"/>
          <w:kern w:val="0"/>
          <w:sz w:val="28"/>
          <w:szCs w:val="28"/>
        </w:rPr>
        <w:t>，</w:t>
      </w:r>
      <w:r w:rsidRPr="0024793D">
        <w:rPr>
          <w:rFonts w:ascii="Arial Unicode MS" w:eastAsia="新細明體" w:hAnsi="Arial Unicode MS" w:cs="Segoe UI"/>
          <w:kern w:val="0"/>
          <w:sz w:val="30"/>
          <w:szCs w:val="30"/>
        </w:rPr>
        <w:t>使用者透過在登入帳號後會到選位介面選擇電影和位置，會優先選位，因此可以確保能選到的位置都是空的，之後才需要到付款介面儲值或購買票卷。</w:t>
      </w:r>
    </w:p>
    <w:p w14:paraId="2E10FF8C" w14:textId="77777777" w:rsidR="00647406" w:rsidRDefault="00647406">
      <w:pPr>
        <w:widowControl/>
        <w:rPr>
          <w:rFonts w:ascii="Arial Unicode MS" w:eastAsia="新細明體" w:hAnsi="Arial Unicode MS" w:cs="Segoe UI"/>
          <w:kern w:val="0"/>
          <w:sz w:val="30"/>
          <w:szCs w:val="30"/>
        </w:rPr>
      </w:pPr>
      <w:r>
        <w:rPr>
          <w:rFonts w:ascii="Arial Unicode MS" w:eastAsia="新細明體" w:hAnsi="Arial Unicode MS" w:cs="Segoe UI"/>
          <w:kern w:val="0"/>
          <w:sz w:val="30"/>
          <w:szCs w:val="30"/>
        </w:rPr>
        <w:br w:type="page"/>
      </w:r>
    </w:p>
    <w:tbl>
      <w:tblPr>
        <w:tblStyle w:val="a3"/>
        <w:tblW w:w="0" w:type="auto"/>
        <w:tblLook w:val="04A0" w:firstRow="1" w:lastRow="0" w:firstColumn="1" w:lastColumn="0" w:noHBand="0" w:noVBand="1"/>
      </w:tblPr>
      <w:tblGrid>
        <w:gridCol w:w="8296"/>
      </w:tblGrid>
      <w:tr w:rsidR="00EF19D6" w14:paraId="7734696A" w14:textId="77777777" w:rsidTr="00EF19D6">
        <w:tc>
          <w:tcPr>
            <w:tcW w:w="8296" w:type="dxa"/>
          </w:tcPr>
          <w:p w14:paraId="66CA3A88" w14:textId="30BD0AEF" w:rsidR="00EF19D6" w:rsidRDefault="00EF19D6" w:rsidP="0024793D">
            <w:pPr>
              <w:widowControl/>
              <w:jc w:val="center"/>
              <w:textAlignment w:val="baseline"/>
              <w:rPr>
                <w:rFonts w:ascii="Arial Unicode MS" w:eastAsia="新細明體" w:hAnsi="Arial Unicode MS" w:cs="Segoe UI"/>
                <w:kern w:val="0"/>
                <w:sz w:val="28"/>
                <w:szCs w:val="28"/>
              </w:rPr>
            </w:pPr>
            <w:r w:rsidRPr="0024793D">
              <w:rPr>
                <w:noProof/>
              </w:rPr>
              <w:lastRenderedPageBreak/>
              <w:drawing>
                <wp:inline distT="0" distB="0" distL="0" distR="0" wp14:anchorId="5F593D60" wp14:editId="7D9481CF">
                  <wp:extent cx="5274310" cy="45758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575810"/>
                          </a:xfrm>
                          <a:prstGeom prst="rect">
                            <a:avLst/>
                          </a:prstGeom>
                          <a:noFill/>
                          <a:ln>
                            <a:noFill/>
                          </a:ln>
                        </pic:spPr>
                      </pic:pic>
                    </a:graphicData>
                  </a:graphic>
                </wp:inline>
              </w:drawing>
            </w: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3-2</w:t>
            </w:r>
            <w:r w:rsidRPr="0024793D">
              <w:rPr>
                <w:rFonts w:ascii="微軟正黑體" w:eastAsia="微軟正黑體" w:hAnsi="微軟正黑體" w:cs="Segoe UI" w:hint="eastAsia"/>
                <w:kern w:val="0"/>
                <w:sz w:val="28"/>
                <w:szCs w:val="28"/>
              </w:rPr>
              <w:t>e</w:t>
            </w:r>
            <w:r w:rsidRPr="0024793D">
              <w:rPr>
                <w:rFonts w:ascii="Arial Unicode MS" w:eastAsia="新細明體" w:hAnsi="Arial Unicode MS" w:cs="Segoe UI"/>
                <w:kern w:val="0"/>
                <w:sz w:val="28"/>
                <w:szCs w:val="28"/>
              </w:rPr>
              <w:t> </w:t>
            </w:r>
            <w:r w:rsidRPr="0024793D">
              <w:rPr>
                <w:rFonts w:ascii="Arial Unicode MS" w:eastAsia="新細明體" w:hAnsi="Arial Unicode MS" w:cs="Segoe UI"/>
                <w:kern w:val="0"/>
                <w:sz w:val="28"/>
                <w:szCs w:val="28"/>
              </w:rPr>
              <w:t>通知系統活動圖</w:t>
            </w:r>
          </w:p>
        </w:tc>
      </w:tr>
    </w:tbl>
    <w:p w14:paraId="0FCDEF0E" w14:textId="3701B0B8" w:rsidR="00647406" w:rsidRDefault="0024793D" w:rsidP="0024793D">
      <w:pPr>
        <w:widowControl/>
        <w:textAlignment w:val="baseline"/>
        <w:rPr>
          <w:rFonts w:ascii="Arial Unicode MS" w:eastAsia="新細明體" w:hAnsi="Arial Unicode MS" w:cs="Segoe UI"/>
          <w:kern w:val="0"/>
          <w:sz w:val="30"/>
          <w:szCs w:val="30"/>
        </w:rPr>
      </w:pPr>
      <w:r w:rsidRPr="0024793D">
        <w:rPr>
          <w:rFonts w:ascii="新細明體" w:eastAsia="新細明體" w:hAnsi="新細明體" w:cs="Segoe UI" w:hint="eastAsia"/>
          <w:kern w:val="0"/>
          <w:sz w:val="30"/>
          <w:szCs w:val="30"/>
        </w:rPr>
        <w:t>▲圖</w:t>
      </w:r>
      <w:r w:rsidRPr="0024793D">
        <w:rPr>
          <w:rFonts w:ascii="Arial" w:eastAsia="新細明體" w:hAnsi="Arial" w:cs="Arial"/>
          <w:kern w:val="0"/>
          <w:sz w:val="30"/>
          <w:szCs w:val="30"/>
        </w:rPr>
        <w:t>3-2e</w:t>
      </w:r>
      <w:r w:rsidRPr="0024793D">
        <w:rPr>
          <w:rFonts w:ascii="Arial" w:eastAsia="新細明體" w:hAnsi="Arial" w:cs="Arial"/>
          <w:kern w:val="0"/>
          <w:sz w:val="28"/>
          <w:szCs w:val="28"/>
        </w:rPr>
        <w:t>，</w:t>
      </w:r>
      <w:r w:rsidRPr="0024793D">
        <w:rPr>
          <w:rFonts w:ascii="Arial Unicode MS" w:eastAsia="新細明體" w:hAnsi="Arial Unicode MS" w:cs="Segoe UI"/>
          <w:kern w:val="0"/>
          <w:sz w:val="30"/>
          <w:szCs w:val="30"/>
        </w:rPr>
        <w:t>本系統提供對於單獨演出的通知系統介面，而無論付款通知或是演出通知都會在購票流程的最後詢問是否需要，而要進行切換則是進入到帳號的演出列表，於該頁面即可藉由按鈕進行通知的切換，通知會於通知日期到達時發送。</w:t>
      </w:r>
      <w:r w:rsidRPr="0024793D">
        <w:rPr>
          <w:rFonts w:ascii="Arial Unicode MS" w:eastAsia="新細明體" w:hAnsi="Arial Unicode MS" w:cs="Segoe UI"/>
          <w:kern w:val="0"/>
          <w:sz w:val="30"/>
          <w:szCs w:val="30"/>
        </w:rPr>
        <w:t> </w:t>
      </w:r>
    </w:p>
    <w:p w14:paraId="69993E8E" w14:textId="342AC4E6" w:rsidR="0024793D" w:rsidRPr="00647406" w:rsidRDefault="00647406" w:rsidP="00647406">
      <w:pPr>
        <w:widowControl/>
        <w:rPr>
          <w:rFonts w:ascii="Arial Unicode MS" w:eastAsia="新細明體" w:hAnsi="Arial Unicode MS" w:cs="Segoe UI"/>
          <w:kern w:val="0"/>
          <w:sz w:val="30"/>
          <w:szCs w:val="30"/>
        </w:rPr>
      </w:pPr>
      <w:r>
        <w:rPr>
          <w:rFonts w:ascii="Arial Unicode MS" w:eastAsia="新細明體" w:hAnsi="Arial Unicode MS" w:cs="Segoe UI"/>
          <w:kern w:val="0"/>
          <w:sz w:val="30"/>
          <w:szCs w:val="30"/>
        </w:rPr>
        <w:br w:type="page"/>
      </w:r>
    </w:p>
    <w:tbl>
      <w:tblPr>
        <w:tblStyle w:val="a3"/>
        <w:tblW w:w="0" w:type="auto"/>
        <w:tblLook w:val="04A0" w:firstRow="1" w:lastRow="0" w:firstColumn="1" w:lastColumn="0" w:noHBand="0" w:noVBand="1"/>
      </w:tblPr>
      <w:tblGrid>
        <w:gridCol w:w="8296"/>
      </w:tblGrid>
      <w:tr w:rsidR="00EF19D6" w14:paraId="5C7EA172" w14:textId="77777777" w:rsidTr="00EF19D6">
        <w:tc>
          <w:tcPr>
            <w:tcW w:w="8296" w:type="dxa"/>
          </w:tcPr>
          <w:p w14:paraId="01047207" w14:textId="77777777" w:rsidR="00EF19D6" w:rsidRDefault="00EF19D6" w:rsidP="00EF19D6">
            <w:pPr>
              <w:widowControl/>
              <w:jc w:val="center"/>
              <w:textAlignment w:val="baseline"/>
              <w:rPr>
                <w:rFonts w:ascii="Arial Unicode MS" w:eastAsia="新細明體" w:hAnsi="Arial Unicode MS" w:cs="Segoe UI"/>
                <w:kern w:val="0"/>
                <w:sz w:val="28"/>
                <w:szCs w:val="28"/>
              </w:rPr>
            </w:pPr>
            <w:r w:rsidRPr="0024793D">
              <w:rPr>
                <w:noProof/>
              </w:rPr>
              <w:lastRenderedPageBreak/>
              <w:drawing>
                <wp:inline distT="0" distB="0" distL="0" distR="0" wp14:anchorId="1AE6627E" wp14:editId="135D4BFD">
                  <wp:extent cx="3190875" cy="457534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841" cy="4602541"/>
                          </a:xfrm>
                          <a:prstGeom prst="rect">
                            <a:avLst/>
                          </a:prstGeom>
                          <a:noFill/>
                          <a:ln>
                            <a:noFill/>
                          </a:ln>
                        </pic:spPr>
                      </pic:pic>
                    </a:graphicData>
                  </a:graphic>
                </wp:inline>
              </w:drawing>
            </w:r>
          </w:p>
          <w:p w14:paraId="17E8E3FA" w14:textId="7D38DA52" w:rsidR="00EF19D6" w:rsidRPr="00EF19D6" w:rsidRDefault="00EF19D6" w:rsidP="00EF19D6">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3-2f </w:t>
            </w:r>
            <w:r w:rsidRPr="0024793D">
              <w:rPr>
                <w:rFonts w:ascii="Arial Unicode MS" w:eastAsia="新細明體" w:hAnsi="Arial Unicode MS" w:cs="Segoe UI"/>
                <w:kern w:val="0"/>
                <w:sz w:val="28"/>
                <w:szCs w:val="28"/>
              </w:rPr>
              <w:t>身分驗證活動圖</w:t>
            </w:r>
            <w:r w:rsidRPr="0024793D">
              <w:rPr>
                <w:rFonts w:ascii="Arial Unicode MS" w:eastAsia="新細明體" w:hAnsi="Arial Unicode MS" w:cs="Segoe UI"/>
                <w:kern w:val="0"/>
                <w:sz w:val="28"/>
                <w:szCs w:val="28"/>
              </w:rPr>
              <w:t> </w:t>
            </w:r>
          </w:p>
        </w:tc>
      </w:tr>
    </w:tbl>
    <w:p w14:paraId="6235574A" w14:textId="1790BD4A" w:rsidR="00647406" w:rsidRPr="00C94E58"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30"/>
          <w:szCs w:val="30"/>
        </w:rPr>
        <w:t>▲圖</w:t>
      </w:r>
      <w:r w:rsidRPr="0024793D">
        <w:rPr>
          <w:rFonts w:ascii="Arial" w:eastAsia="新細明體" w:hAnsi="Arial" w:cs="Arial"/>
          <w:kern w:val="0"/>
          <w:sz w:val="30"/>
          <w:szCs w:val="30"/>
        </w:rPr>
        <w:t>3-2f</w:t>
      </w:r>
      <w:r w:rsidRPr="0024793D">
        <w:rPr>
          <w:rFonts w:ascii="Arial" w:eastAsia="新細明體" w:hAnsi="Arial" w:cs="Arial"/>
          <w:kern w:val="0"/>
          <w:sz w:val="28"/>
          <w:szCs w:val="28"/>
        </w:rPr>
        <w:t>，</w:t>
      </w:r>
      <w:r w:rsidRPr="0024793D">
        <w:rPr>
          <w:rFonts w:ascii="Arial Unicode MS" w:eastAsia="新細明體" w:hAnsi="Arial Unicode MS" w:cs="Segoe UI"/>
          <w:kern w:val="0"/>
          <w:sz w:val="30"/>
          <w:szCs w:val="30"/>
        </w:rPr>
        <w:t>將生成一組驗證碼，錯誤三次就重新來過，並且再生成一組新的驗證碼，成功驗證即完成此步驟。</w:t>
      </w:r>
      <w:r w:rsidRPr="0024793D">
        <w:rPr>
          <w:rFonts w:ascii="Arial Unicode MS" w:eastAsia="新細明體" w:hAnsi="Arial Unicode MS" w:cs="Segoe UI"/>
          <w:kern w:val="0"/>
          <w:sz w:val="30"/>
          <w:szCs w:val="30"/>
        </w:rPr>
        <w:t> </w:t>
      </w:r>
    </w:p>
    <w:p w14:paraId="6A799D21" w14:textId="203D56E8" w:rsidR="00322AFF" w:rsidRPr="00647406" w:rsidRDefault="00647406" w:rsidP="00647406">
      <w:pPr>
        <w:widowControl/>
        <w:rPr>
          <w:rFonts w:ascii="Arial Unicode MS" w:eastAsia="新細明體" w:hAnsi="Arial Unicode MS" w:cs="Segoe UI"/>
          <w:kern w:val="0"/>
          <w:sz w:val="30"/>
          <w:szCs w:val="30"/>
        </w:rPr>
      </w:pPr>
      <w:r>
        <w:rPr>
          <w:rFonts w:ascii="Arial Unicode MS" w:eastAsia="新細明體" w:hAnsi="Arial Unicode MS" w:cs="Segoe UI"/>
          <w:kern w:val="0"/>
          <w:sz w:val="30"/>
          <w:szCs w:val="30"/>
        </w:rPr>
        <w:br w:type="page"/>
      </w:r>
    </w:p>
    <w:p w14:paraId="0BF4C318" w14:textId="77777777" w:rsidR="0024793D" w:rsidRPr="0024793D" w:rsidRDefault="0024793D" w:rsidP="00E137B9">
      <w:pPr>
        <w:pStyle w:val="2"/>
        <w:rPr>
          <w:rFonts w:ascii="Segoe UI" w:hAnsi="Segoe UI"/>
          <w:sz w:val="18"/>
          <w:szCs w:val="18"/>
        </w:rPr>
      </w:pPr>
      <w:bookmarkStart w:id="13" w:name="_Toc54918812"/>
      <w:r w:rsidRPr="0024793D">
        <w:lastRenderedPageBreak/>
        <w:t xml:space="preserve">3-3. </w:t>
      </w:r>
      <w:r w:rsidRPr="0024793D">
        <w:t>系統流程</w:t>
      </w:r>
      <w:bookmarkEnd w:id="13"/>
      <w:r w:rsidRPr="0024793D">
        <w:t> </w:t>
      </w:r>
    </w:p>
    <w:tbl>
      <w:tblPr>
        <w:tblStyle w:val="a3"/>
        <w:tblW w:w="0" w:type="auto"/>
        <w:tblLook w:val="04A0" w:firstRow="1" w:lastRow="0" w:firstColumn="1" w:lastColumn="0" w:noHBand="0" w:noVBand="1"/>
      </w:tblPr>
      <w:tblGrid>
        <w:gridCol w:w="8296"/>
      </w:tblGrid>
      <w:tr w:rsidR="00EF19D6" w14:paraId="194F6803" w14:textId="77777777" w:rsidTr="00EF19D6">
        <w:tc>
          <w:tcPr>
            <w:tcW w:w="8296" w:type="dxa"/>
          </w:tcPr>
          <w:p w14:paraId="6E38EFAB" w14:textId="1655FC5B" w:rsidR="00EF19D6" w:rsidRDefault="00EF19D6" w:rsidP="0024793D">
            <w:pPr>
              <w:widowControl/>
              <w:jc w:val="center"/>
              <w:textAlignment w:val="baseline"/>
              <w:rPr>
                <w:rFonts w:ascii="Arial Unicode MS" w:eastAsia="新細明體" w:hAnsi="Arial Unicode MS" w:cs="Segoe UI"/>
                <w:kern w:val="0"/>
                <w:sz w:val="28"/>
                <w:szCs w:val="28"/>
              </w:rPr>
            </w:pPr>
            <w:r w:rsidRPr="0024793D">
              <w:rPr>
                <w:noProof/>
              </w:rPr>
              <w:drawing>
                <wp:inline distT="0" distB="0" distL="0" distR="0" wp14:anchorId="7BBEEA8C" wp14:editId="6639059A">
                  <wp:extent cx="5274310" cy="301879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018790"/>
                          </a:xfrm>
                          <a:prstGeom prst="rect">
                            <a:avLst/>
                          </a:prstGeom>
                          <a:noFill/>
                          <a:ln>
                            <a:noFill/>
                          </a:ln>
                        </pic:spPr>
                      </pic:pic>
                    </a:graphicData>
                  </a:graphic>
                </wp:inline>
              </w:drawing>
            </w: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3-3a</w:t>
            </w:r>
            <w:r w:rsidRPr="0024793D">
              <w:rPr>
                <w:rFonts w:ascii="Arial Unicode MS" w:eastAsia="新細明體" w:hAnsi="Arial Unicode MS" w:cs="Segoe UI"/>
                <w:kern w:val="0"/>
                <w:sz w:val="28"/>
                <w:szCs w:val="28"/>
              </w:rPr>
              <w:t>購票流程循序圖</w:t>
            </w:r>
          </w:p>
        </w:tc>
      </w:tr>
    </w:tbl>
    <w:p w14:paraId="0FC12B66" w14:textId="2DE362BD" w:rsidR="00647406" w:rsidRDefault="0024793D" w:rsidP="0024793D">
      <w:pPr>
        <w:widowControl/>
        <w:textAlignment w:val="baseline"/>
        <w:rPr>
          <w:rFonts w:ascii="Arial Unicode MS" w:eastAsia="新細明體" w:hAnsi="Arial Unicode MS" w:cs="Segoe UI"/>
          <w:kern w:val="0"/>
          <w:sz w:val="30"/>
          <w:szCs w:val="30"/>
        </w:rPr>
      </w:pPr>
      <w:r w:rsidRPr="0024793D">
        <w:rPr>
          <w:rFonts w:ascii="新細明體" w:eastAsia="新細明體" w:hAnsi="新細明體" w:cs="Segoe UI" w:hint="eastAsia"/>
          <w:kern w:val="0"/>
          <w:sz w:val="30"/>
          <w:szCs w:val="30"/>
        </w:rPr>
        <w:t>▲圖</w:t>
      </w:r>
      <w:r w:rsidRPr="0024793D">
        <w:rPr>
          <w:rFonts w:ascii="Arial" w:eastAsia="新細明體" w:hAnsi="Arial" w:cs="Arial"/>
          <w:kern w:val="0"/>
          <w:sz w:val="30"/>
          <w:szCs w:val="30"/>
        </w:rPr>
        <w:t>3-3a</w:t>
      </w:r>
      <w:r w:rsidRPr="0024793D">
        <w:rPr>
          <w:rFonts w:ascii="Arial" w:eastAsia="新細明體" w:hAnsi="Arial" w:cs="Arial"/>
          <w:kern w:val="0"/>
          <w:sz w:val="28"/>
          <w:szCs w:val="28"/>
        </w:rPr>
        <w:t>，</w:t>
      </w:r>
      <w:r w:rsidRPr="0024793D">
        <w:rPr>
          <w:rFonts w:ascii="Arial Unicode MS" w:eastAsia="新細明體" w:hAnsi="Arial Unicode MS" w:cs="Segoe UI"/>
          <w:kern w:val="0"/>
          <w:sz w:val="30"/>
          <w:szCs w:val="30"/>
        </w:rPr>
        <w:t>使用者透過在登入帳號界面後向購票系統請求特定電影和位置的選擇，購票系統會將其位置告訴資料庫該位置已被預訂，購票系統接著會向資料庫詢問是否有確實訂票成功，若失敗時</w:t>
      </w:r>
      <w:r w:rsidRPr="0024793D">
        <w:rPr>
          <w:rFonts w:ascii="Arial Unicode MS" w:eastAsia="新細明體" w:hAnsi="Arial Unicode MS" w:cs="Segoe UI"/>
          <w:kern w:val="0"/>
          <w:sz w:val="30"/>
          <w:szCs w:val="30"/>
        </w:rPr>
        <w:t>(</w:t>
      </w:r>
      <w:r w:rsidRPr="0024793D">
        <w:rPr>
          <w:rFonts w:ascii="Arial Unicode MS" w:eastAsia="新細明體" w:hAnsi="Arial Unicode MS" w:cs="Segoe UI"/>
          <w:kern w:val="0"/>
          <w:sz w:val="30"/>
          <w:szCs w:val="30"/>
        </w:rPr>
        <w:t>失敗的情況就是同時有兩個使用者同時購買同一場次及位置</w:t>
      </w:r>
      <w:r w:rsidRPr="0024793D">
        <w:rPr>
          <w:rFonts w:ascii="Arial Unicode MS" w:eastAsia="新細明體" w:hAnsi="Arial Unicode MS" w:cs="Segoe UI"/>
          <w:kern w:val="0"/>
          <w:sz w:val="30"/>
          <w:szCs w:val="30"/>
        </w:rPr>
        <w:t>)</w:t>
      </w:r>
      <w:r w:rsidRPr="0024793D">
        <w:rPr>
          <w:rFonts w:ascii="Arial Unicode MS" w:eastAsia="新細明體" w:hAnsi="Arial Unicode MS" w:cs="Segoe UI"/>
          <w:kern w:val="0"/>
          <w:sz w:val="30"/>
          <w:szCs w:val="30"/>
        </w:rPr>
        <w:t>，資料庫會依序傳給使用者告知其訂票失敗需要重新訂票。</w:t>
      </w:r>
    </w:p>
    <w:p w14:paraId="4C2FA63E" w14:textId="77777777" w:rsidR="00647406" w:rsidRDefault="00647406">
      <w:pPr>
        <w:widowControl/>
        <w:rPr>
          <w:rFonts w:ascii="Arial Unicode MS" w:eastAsia="新細明體" w:hAnsi="Arial Unicode MS" w:cs="Segoe UI"/>
          <w:kern w:val="0"/>
          <w:sz w:val="30"/>
          <w:szCs w:val="30"/>
        </w:rPr>
      </w:pPr>
      <w:r>
        <w:rPr>
          <w:rFonts w:ascii="Arial Unicode MS" w:eastAsia="新細明體" w:hAnsi="Arial Unicode MS" w:cs="Segoe UI"/>
          <w:kern w:val="0"/>
          <w:sz w:val="30"/>
          <w:szCs w:val="30"/>
        </w:rPr>
        <w:br w:type="page"/>
      </w:r>
    </w:p>
    <w:p w14:paraId="33356C6A" w14:textId="712AF079" w:rsidR="00647406" w:rsidRDefault="00647406" w:rsidP="003E0B67">
      <w:pPr>
        <w:widowControl/>
        <w:textAlignment w:val="baseline"/>
        <w:rPr>
          <w:rFonts w:ascii="Arial" w:eastAsia="新細明體" w:hAnsi="Arial" w:cs="Arial"/>
          <w:kern w:val="0"/>
          <w:sz w:val="28"/>
          <w:szCs w:val="28"/>
        </w:rPr>
      </w:pPr>
    </w:p>
    <w:tbl>
      <w:tblPr>
        <w:tblStyle w:val="a3"/>
        <w:tblW w:w="0" w:type="auto"/>
        <w:tblLook w:val="04A0" w:firstRow="1" w:lastRow="0" w:firstColumn="1" w:lastColumn="0" w:noHBand="0" w:noVBand="1"/>
      </w:tblPr>
      <w:tblGrid>
        <w:gridCol w:w="8296"/>
      </w:tblGrid>
      <w:tr w:rsidR="00EF19D6" w14:paraId="0BF21B37" w14:textId="77777777" w:rsidTr="00EF19D6">
        <w:tc>
          <w:tcPr>
            <w:tcW w:w="8296" w:type="dxa"/>
          </w:tcPr>
          <w:p w14:paraId="3922ED30" w14:textId="05E50ED7" w:rsidR="00EF19D6" w:rsidRDefault="00647406" w:rsidP="0024793D">
            <w:pPr>
              <w:widowControl/>
              <w:jc w:val="center"/>
              <w:textAlignment w:val="baseline"/>
              <w:rPr>
                <w:rFonts w:ascii="Arial Unicode MS" w:eastAsia="新細明體" w:hAnsi="Arial Unicode MS" w:cs="Segoe UI"/>
                <w:kern w:val="0"/>
                <w:sz w:val="28"/>
                <w:szCs w:val="28"/>
              </w:rPr>
            </w:pPr>
            <w:r>
              <w:rPr>
                <w:rFonts w:ascii="Arial" w:eastAsia="新細明體" w:hAnsi="Arial" w:cs="Arial"/>
                <w:kern w:val="0"/>
                <w:sz w:val="28"/>
                <w:szCs w:val="28"/>
              </w:rPr>
              <w:br w:type="page"/>
            </w:r>
            <w:r w:rsidR="00EF19D6" w:rsidRPr="0024793D">
              <w:rPr>
                <w:noProof/>
              </w:rPr>
              <w:drawing>
                <wp:inline distT="0" distB="0" distL="0" distR="0" wp14:anchorId="506C66D9" wp14:editId="69B28073">
                  <wp:extent cx="5274310" cy="364807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648075"/>
                          </a:xfrm>
                          <a:prstGeom prst="rect">
                            <a:avLst/>
                          </a:prstGeom>
                          <a:noFill/>
                          <a:ln>
                            <a:noFill/>
                          </a:ln>
                        </pic:spPr>
                      </pic:pic>
                    </a:graphicData>
                  </a:graphic>
                </wp:inline>
              </w:drawing>
            </w:r>
            <w:r w:rsidR="00EF19D6" w:rsidRPr="0024793D">
              <w:rPr>
                <w:rFonts w:ascii="Arial Unicode MS" w:eastAsia="新細明體" w:hAnsi="Arial Unicode MS" w:cs="Segoe UI"/>
                <w:kern w:val="0"/>
                <w:sz w:val="28"/>
                <w:szCs w:val="28"/>
              </w:rPr>
              <w:t>圖</w:t>
            </w:r>
            <w:r w:rsidR="00EF19D6" w:rsidRPr="0024793D">
              <w:rPr>
                <w:rFonts w:ascii="Arial Unicode MS" w:eastAsia="新細明體" w:hAnsi="Arial Unicode MS" w:cs="Segoe UI"/>
                <w:kern w:val="0"/>
                <w:sz w:val="28"/>
                <w:szCs w:val="28"/>
              </w:rPr>
              <w:t>3-3</w:t>
            </w:r>
            <w:r w:rsidR="003E0B67">
              <w:rPr>
                <w:rFonts w:ascii="Arial Unicode MS" w:eastAsia="新細明體" w:hAnsi="Arial Unicode MS" w:cs="Segoe UI" w:hint="eastAsia"/>
                <w:kern w:val="0"/>
                <w:sz w:val="28"/>
                <w:szCs w:val="28"/>
              </w:rPr>
              <w:t>b</w:t>
            </w:r>
            <w:r w:rsidR="00EF19D6" w:rsidRPr="0024793D">
              <w:rPr>
                <w:rFonts w:ascii="Arial Unicode MS" w:eastAsia="新細明體" w:hAnsi="Arial Unicode MS" w:cs="Segoe UI"/>
                <w:kern w:val="0"/>
                <w:sz w:val="28"/>
                <w:szCs w:val="28"/>
              </w:rPr>
              <w:t>後台人員登入循序圖</w:t>
            </w:r>
          </w:p>
        </w:tc>
      </w:tr>
    </w:tbl>
    <w:p w14:paraId="5D3D7429" w14:textId="679A84BE" w:rsidR="00647406" w:rsidRPr="00C94E58" w:rsidRDefault="0024793D" w:rsidP="00C94E58">
      <w:pPr>
        <w:widowControl/>
        <w:textAlignment w:val="baseline"/>
        <w:rPr>
          <w:rFonts w:ascii="Segoe UI" w:eastAsia="新細明體" w:hAnsi="Segoe UI" w:cs="Segoe UI"/>
          <w:kern w:val="0"/>
          <w:sz w:val="18"/>
          <w:szCs w:val="18"/>
        </w:rPr>
      </w:pPr>
      <w:r w:rsidRPr="0024793D">
        <w:rPr>
          <w:rFonts w:ascii="新細明體" w:eastAsia="新細明體" w:hAnsi="新細明體" w:cs="Segoe UI" w:hint="eastAsia"/>
          <w:kern w:val="0"/>
          <w:sz w:val="30"/>
          <w:szCs w:val="30"/>
        </w:rPr>
        <w:t>▲圖3-3d</w:t>
      </w:r>
      <w:r w:rsidRPr="0024793D">
        <w:rPr>
          <w:rFonts w:ascii="Arial" w:eastAsia="新細明體" w:hAnsi="Arial" w:cs="Arial"/>
          <w:kern w:val="0"/>
          <w:sz w:val="28"/>
          <w:szCs w:val="28"/>
        </w:rPr>
        <w:t>，</w:t>
      </w:r>
      <w:r w:rsidRPr="0024793D">
        <w:rPr>
          <w:rFonts w:ascii="Arial Unicode MS" w:eastAsia="新細明體" w:hAnsi="Arial Unicode MS" w:cs="Segoe UI"/>
          <w:kern w:val="0"/>
          <w:sz w:val="30"/>
          <w:szCs w:val="30"/>
        </w:rPr>
        <w:t>在後台人員完成登入以後，可以在編輯資料庫介面存入要新增的電影，在選定該電影上市的劇院後會將其資料傳送給資料庫，資料庫會再傳送到官方網站上做更新，包括所有欲新增之商品，以此類推。</w:t>
      </w:r>
    </w:p>
    <w:p w14:paraId="5BCDE09E" w14:textId="5D30A715" w:rsidR="00EF19D6" w:rsidRPr="00647406" w:rsidRDefault="00647406" w:rsidP="00647406">
      <w:pPr>
        <w:widowControl/>
        <w:rPr>
          <w:rFonts w:ascii="Arial Unicode MS" w:eastAsia="新細明體" w:hAnsi="Arial Unicode MS" w:cs="Segoe UI"/>
          <w:kern w:val="0"/>
          <w:sz w:val="30"/>
          <w:szCs w:val="30"/>
        </w:rPr>
      </w:pPr>
      <w:r>
        <w:rPr>
          <w:rFonts w:ascii="Arial Unicode MS" w:eastAsia="新細明體" w:hAnsi="Arial Unicode MS" w:cs="Segoe UI"/>
          <w:kern w:val="0"/>
          <w:sz w:val="30"/>
          <w:szCs w:val="30"/>
        </w:rPr>
        <w:br w:type="page"/>
      </w:r>
    </w:p>
    <w:tbl>
      <w:tblPr>
        <w:tblStyle w:val="a3"/>
        <w:tblW w:w="0" w:type="auto"/>
        <w:tblLook w:val="04A0" w:firstRow="1" w:lastRow="0" w:firstColumn="1" w:lastColumn="0" w:noHBand="0" w:noVBand="1"/>
      </w:tblPr>
      <w:tblGrid>
        <w:gridCol w:w="8296"/>
      </w:tblGrid>
      <w:tr w:rsidR="00EF19D6" w:rsidRPr="003E0B67" w14:paraId="4C954981" w14:textId="77777777" w:rsidTr="00EF19D6">
        <w:tc>
          <w:tcPr>
            <w:tcW w:w="8296" w:type="dxa"/>
          </w:tcPr>
          <w:p w14:paraId="1631B50E" w14:textId="77777777" w:rsidR="00EF19D6" w:rsidRPr="0024793D" w:rsidRDefault="00EF19D6" w:rsidP="00EF19D6">
            <w:pPr>
              <w:widowControl/>
              <w:textAlignment w:val="baseline"/>
              <w:rPr>
                <w:rFonts w:ascii="Segoe UI" w:eastAsia="新細明體" w:hAnsi="Segoe UI" w:cs="Segoe UI"/>
                <w:kern w:val="0"/>
                <w:sz w:val="18"/>
                <w:szCs w:val="18"/>
              </w:rPr>
            </w:pPr>
            <w:r w:rsidRPr="0024793D">
              <w:rPr>
                <w:noProof/>
              </w:rPr>
              <w:lastRenderedPageBreak/>
              <w:drawing>
                <wp:inline distT="0" distB="0" distL="0" distR="0" wp14:anchorId="624401C4" wp14:editId="6604954A">
                  <wp:extent cx="5274310" cy="5382260"/>
                  <wp:effectExtent l="0" t="0" r="254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382260"/>
                          </a:xfrm>
                          <a:prstGeom prst="rect">
                            <a:avLst/>
                          </a:prstGeom>
                          <a:noFill/>
                          <a:ln>
                            <a:noFill/>
                          </a:ln>
                        </pic:spPr>
                      </pic:pic>
                    </a:graphicData>
                  </a:graphic>
                </wp:inline>
              </w:drawing>
            </w:r>
          </w:p>
          <w:p w14:paraId="0BFB8FBD" w14:textId="77777777" w:rsidR="00EF19D6" w:rsidRPr="0024793D" w:rsidRDefault="00EF19D6" w:rsidP="00EF19D6">
            <w:pPr>
              <w:widowControl/>
              <w:textAlignment w:val="baseline"/>
              <w:rPr>
                <w:rFonts w:ascii="Segoe UI" w:eastAsia="新細明體" w:hAnsi="Segoe UI" w:cs="Segoe UI"/>
                <w:kern w:val="0"/>
                <w:sz w:val="18"/>
                <w:szCs w:val="18"/>
              </w:rPr>
            </w:pPr>
            <w:r w:rsidRPr="0024793D">
              <w:rPr>
                <w:rFonts w:ascii="Arial" w:eastAsia="新細明體" w:hAnsi="Arial" w:cs="Arial"/>
                <w:kern w:val="0"/>
                <w:sz w:val="28"/>
                <w:szCs w:val="28"/>
              </w:rPr>
              <w:t> </w:t>
            </w:r>
          </w:p>
          <w:p w14:paraId="64312640" w14:textId="0A103EF1" w:rsidR="00EF19D6" w:rsidRDefault="00EF19D6" w:rsidP="00C94E58">
            <w:pPr>
              <w:widowControl/>
              <w:jc w:val="center"/>
              <w:textAlignment w:val="baseline"/>
              <w:rPr>
                <w:rFonts w:ascii="Arial Unicode MS" w:eastAsia="新細明體" w:hAnsi="Arial Unicode MS" w:cs="Segoe UI"/>
                <w:kern w:val="0"/>
                <w:sz w:val="28"/>
                <w:szCs w:val="2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3-3</w:t>
            </w:r>
            <w:r w:rsidR="003E0B67">
              <w:rPr>
                <w:rFonts w:ascii="Arial Unicode MS" w:eastAsia="新細明體" w:hAnsi="Arial Unicode MS" w:cs="Segoe UI"/>
                <w:kern w:val="0"/>
                <w:sz w:val="28"/>
                <w:szCs w:val="28"/>
              </w:rPr>
              <w:t>c</w:t>
            </w:r>
            <w:r w:rsidRPr="0024793D">
              <w:rPr>
                <w:rFonts w:ascii="Arial Unicode MS" w:eastAsia="新細明體" w:hAnsi="Arial Unicode MS" w:cs="Segoe UI"/>
                <w:kern w:val="0"/>
                <w:sz w:val="28"/>
                <w:szCs w:val="28"/>
              </w:rPr>
              <w:t>後台人員操作循序圖</w:t>
            </w:r>
          </w:p>
        </w:tc>
      </w:tr>
    </w:tbl>
    <w:p w14:paraId="7BB2DDEF" w14:textId="759EC939" w:rsidR="00647406" w:rsidRPr="00C94E58" w:rsidRDefault="003E0B67" w:rsidP="0024793D">
      <w:pPr>
        <w:widowControl/>
        <w:textAlignment w:val="baseline"/>
        <w:rPr>
          <w:rFonts w:ascii="Arial Unicode MS" w:eastAsia="新細明體" w:hAnsi="Arial Unicode MS" w:cs="Segoe UI"/>
          <w:kern w:val="0"/>
          <w:sz w:val="30"/>
          <w:szCs w:val="30"/>
        </w:rPr>
      </w:pPr>
      <w:r w:rsidRPr="00C94E58">
        <w:rPr>
          <w:rFonts w:ascii="Arial Unicode MS" w:eastAsia="新細明體" w:hAnsi="Arial Unicode MS" w:cs="Segoe UI"/>
          <w:kern w:val="0"/>
          <w:sz w:val="30"/>
          <w:szCs w:val="30"/>
        </w:rPr>
        <w:t>▲</w:t>
      </w:r>
      <w:r w:rsidR="00C94E58" w:rsidRPr="00C94E58">
        <w:rPr>
          <w:rFonts w:ascii="Arial Unicode MS" w:eastAsia="新細明體" w:hAnsi="Arial Unicode MS" w:cs="Segoe UI" w:hint="eastAsia"/>
          <w:kern w:val="0"/>
          <w:sz w:val="30"/>
          <w:szCs w:val="30"/>
        </w:rPr>
        <w:t>圖</w:t>
      </w:r>
      <w:r w:rsidR="00C94E58" w:rsidRPr="00C94E58">
        <w:rPr>
          <w:rFonts w:ascii="Arial Unicode MS" w:eastAsia="新細明體" w:hAnsi="Arial Unicode MS" w:cs="Segoe UI" w:hint="eastAsia"/>
          <w:kern w:val="0"/>
          <w:sz w:val="30"/>
          <w:szCs w:val="30"/>
        </w:rPr>
        <w:t>3-3c</w:t>
      </w:r>
      <w:r w:rsidR="00C94E58" w:rsidRPr="00C94E58">
        <w:rPr>
          <w:rFonts w:ascii="Arial Unicode MS" w:eastAsia="新細明體" w:hAnsi="Arial Unicode MS" w:cs="Segoe UI" w:hint="eastAsia"/>
          <w:kern w:val="0"/>
          <w:sz w:val="30"/>
          <w:szCs w:val="30"/>
        </w:rPr>
        <w:t>，後台人員如需新增時，如電影、劇院、產品等等，都須向資料庫做請求，並且回傳基本的參數，在進一步在資料庫中新增。</w:t>
      </w:r>
    </w:p>
    <w:p w14:paraId="6333A3BF" w14:textId="77777777" w:rsidR="003E0B67" w:rsidRDefault="003E0B67">
      <w:pPr>
        <w:widowControl/>
        <w:rPr>
          <w:rFonts w:ascii="Arial Unicode MS" w:eastAsia="新細明體" w:hAnsi="Arial Unicode MS" w:cs="Segoe UI"/>
          <w:kern w:val="0"/>
          <w:sz w:val="28"/>
          <w:szCs w:val="28"/>
        </w:rPr>
      </w:pPr>
    </w:p>
    <w:p w14:paraId="41E46865" w14:textId="77777777" w:rsidR="003E0B67" w:rsidRDefault="003E0B67">
      <w:pPr>
        <w:widowControl/>
        <w:rPr>
          <w:rFonts w:ascii="Arial Unicode MS" w:eastAsia="新細明體" w:hAnsi="Arial Unicode MS" w:cs="Segoe UI"/>
          <w:kern w:val="0"/>
          <w:sz w:val="28"/>
          <w:szCs w:val="28"/>
        </w:rPr>
      </w:pPr>
    </w:p>
    <w:p w14:paraId="13160CF5" w14:textId="77777777" w:rsidR="003E0B67" w:rsidRDefault="003E0B67">
      <w:pPr>
        <w:widowControl/>
        <w:rPr>
          <w:rFonts w:ascii="Arial Unicode MS" w:eastAsia="新細明體" w:hAnsi="Arial Unicode MS" w:cs="Segoe UI"/>
          <w:kern w:val="0"/>
          <w:sz w:val="28"/>
          <w:szCs w:val="28"/>
        </w:rPr>
      </w:pPr>
    </w:p>
    <w:p w14:paraId="0AA39B38" w14:textId="77777777" w:rsidR="003E0B67" w:rsidRDefault="003E0B67">
      <w:pPr>
        <w:widowControl/>
        <w:rPr>
          <w:rFonts w:ascii="Arial Unicode MS" w:eastAsia="新細明體" w:hAnsi="Arial Unicode MS" w:cs="Segoe UI"/>
          <w:kern w:val="0"/>
          <w:sz w:val="28"/>
          <w:szCs w:val="28"/>
        </w:rPr>
      </w:pPr>
    </w:p>
    <w:p w14:paraId="6F31353C" w14:textId="4FFBD192" w:rsidR="00647406" w:rsidRDefault="00647406">
      <w:pPr>
        <w:widowControl/>
        <w:rPr>
          <w:rFonts w:ascii="Arial Unicode MS" w:eastAsia="新細明體" w:hAnsi="Arial Unicode MS" w:cs="Segoe UI"/>
          <w:kern w:val="0"/>
          <w:sz w:val="28"/>
          <w:szCs w:val="28"/>
        </w:rPr>
      </w:pPr>
      <w:r>
        <w:rPr>
          <w:rFonts w:ascii="Arial Unicode MS" w:eastAsia="新細明體" w:hAnsi="Arial Unicode MS" w:cs="Segoe UI"/>
          <w:kern w:val="0"/>
          <w:sz w:val="28"/>
          <w:szCs w:val="28"/>
        </w:rPr>
        <w:br w:type="page"/>
      </w:r>
    </w:p>
    <w:p w14:paraId="5E863033" w14:textId="77777777" w:rsidR="0024793D" w:rsidRPr="0024793D" w:rsidRDefault="0024793D" w:rsidP="00E137B9">
      <w:pPr>
        <w:pStyle w:val="2"/>
        <w:rPr>
          <w:rFonts w:ascii="Segoe UI" w:hAnsi="Segoe UI"/>
          <w:sz w:val="18"/>
          <w:szCs w:val="18"/>
        </w:rPr>
      </w:pPr>
      <w:bookmarkStart w:id="14" w:name="_Toc54918813"/>
      <w:r w:rsidRPr="0024793D">
        <w:lastRenderedPageBreak/>
        <w:t xml:space="preserve">3-4. </w:t>
      </w:r>
      <w:r w:rsidRPr="0024793D">
        <w:t>資料庫結構</w:t>
      </w:r>
      <w:bookmarkEnd w:id="14"/>
      <w:r w:rsidRPr="0024793D">
        <w:t> </w:t>
      </w:r>
    </w:p>
    <w:tbl>
      <w:tblPr>
        <w:tblStyle w:val="a3"/>
        <w:tblW w:w="0" w:type="auto"/>
        <w:tblLook w:val="04A0" w:firstRow="1" w:lastRow="0" w:firstColumn="1" w:lastColumn="0" w:noHBand="0" w:noVBand="1"/>
      </w:tblPr>
      <w:tblGrid>
        <w:gridCol w:w="8296"/>
      </w:tblGrid>
      <w:tr w:rsidR="00EF19D6" w14:paraId="65D6E19D" w14:textId="77777777" w:rsidTr="00EF19D6">
        <w:tc>
          <w:tcPr>
            <w:tcW w:w="8296" w:type="dxa"/>
          </w:tcPr>
          <w:p w14:paraId="7F9A3ACB" w14:textId="77777777" w:rsidR="00EF19D6" w:rsidRPr="0024793D" w:rsidRDefault="00EF19D6" w:rsidP="00EF19D6">
            <w:pPr>
              <w:widowControl/>
              <w:jc w:val="center"/>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28"/>
                <w:szCs w:val="28"/>
              </w:rPr>
              <w:t>圖</w:t>
            </w:r>
            <w:r w:rsidRPr="0024793D">
              <w:rPr>
                <w:rFonts w:ascii="Arial Unicode MS" w:eastAsia="新細明體" w:hAnsi="Arial Unicode MS" w:cs="Segoe UI"/>
                <w:kern w:val="0"/>
                <w:sz w:val="28"/>
                <w:szCs w:val="28"/>
              </w:rPr>
              <w:t xml:space="preserve">3-4a </w:t>
            </w:r>
            <w:r w:rsidRPr="0024793D">
              <w:rPr>
                <w:rFonts w:ascii="Arial Unicode MS" w:eastAsia="新細明體" w:hAnsi="Arial Unicode MS" w:cs="Segoe UI"/>
                <w:kern w:val="0"/>
                <w:sz w:val="28"/>
                <w:szCs w:val="28"/>
              </w:rPr>
              <w:t>資料庫實體關係圖</w:t>
            </w:r>
            <w:r w:rsidRPr="0024793D">
              <w:rPr>
                <w:rFonts w:ascii="Arial Unicode MS" w:eastAsia="新細明體" w:hAnsi="Arial Unicode MS" w:cs="Segoe UI"/>
                <w:kern w:val="0"/>
                <w:sz w:val="28"/>
                <w:szCs w:val="28"/>
              </w:rPr>
              <w:t> </w:t>
            </w:r>
          </w:p>
          <w:p w14:paraId="012E3C95" w14:textId="6092E7EB" w:rsidR="00EF19D6" w:rsidRPr="00EF19D6" w:rsidRDefault="00EF19D6" w:rsidP="00EF19D6">
            <w:pPr>
              <w:widowControl/>
              <w:jc w:val="center"/>
              <w:textAlignment w:val="baseline"/>
              <w:rPr>
                <w:rFonts w:ascii="Segoe UI" w:eastAsia="新細明體" w:hAnsi="Segoe UI" w:cs="Segoe UI"/>
                <w:kern w:val="0"/>
                <w:sz w:val="18"/>
                <w:szCs w:val="18"/>
              </w:rPr>
            </w:pPr>
            <w:r w:rsidRPr="0024793D">
              <w:rPr>
                <w:noProof/>
              </w:rPr>
              <w:drawing>
                <wp:inline distT="0" distB="0" distL="0" distR="0" wp14:anchorId="3FE7D7D5" wp14:editId="45DE5947">
                  <wp:extent cx="5274310" cy="3571861"/>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274310" cy="3571861"/>
                          </a:xfrm>
                          <a:prstGeom prst="rect">
                            <a:avLst/>
                          </a:prstGeom>
                          <a:noFill/>
                          <a:ln>
                            <a:noFill/>
                          </a:ln>
                        </pic:spPr>
                      </pic:pic>
                    </a:graphicData>
                  </a:graphic>
                </wp:inline>
              </w:drawing>
            </w:r>
          </w:p>
        </w:tc>
      </w:tr>
    </w:tbl>
    <w:p w14:paraId="7D4B2893"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本系統資料庫主要有</w:t>
      </w:r>
      <w:r w:rsidRPr="0024793D">
        <w:rPr>
          <w:rFonts w:ascii="Arial Unicode MS" w:eastAsia="新細明體" w:hAnsi="Arial Unicode MS" w:cs="Segoe UI"/>
          <w:kern w:val="0"/>
          <w:sz w:val="30"/>
          <w:szCs w:val="30"/>
        </w:rPr>
        <w:t>3</w:t>
      </w:r>
      <w:r w:rsidRPr="0024793D">
        <w:rPr>
          <w:rFonts w:ascii="Arial Unicode MS" w:eastAsia="新細明體" w:hAnsi="Arial Unicode MS" w:cs="Segoe UI"/>
          <w:kern w:val="0"/>
          <w:sz w:val="30"/>
          <w:szCs w:val="30"/>
        </w:rPr>
        <w:t>個部分</w:t>
      </w:r>
      <w:r w:rsidRPr="0024793D">
        <w:rPr>
          <w:rFonts w:ascii="Arial Unicode MS" w:eastAsia="新細明體" w:hAnsi="Arial Unicode MS" w:cs="Segoe UI"/>
          <w:kern w:val="0"/>
          <w:sz w:val="30"/>
          <w:szCs w:val="30"/>
        </w:rPr>
        <w:t>: </w:t>
      </w:r>
    </w:p>
    <w:p w14:paraId="47609C58" w14:textId="77777777" w:rsidR="0024793D" w:rsidRPr="0024793D" w:rsidRDefault="0024793D" w:rsidP="0024793D">
      <w:pPr>
        <w:widowControl/>
        <w:ind w:firstLine="720"/>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(1)</w:t>
      </w:r>
      <w:r w:rsidRPr="0024793D">
        <w:rPr>
          <w:rFonts w:ascii="Arial Unicode MS" w:eastAsia="新細明體" w:hAnsi="Arial Unicode MS" w:cs="Segoe UI"/>
          <w:kern w:val="0"/>
          <w:sz w:val="30"/>
          <w:szCs w:val="30"/>
        </w:rPr>
        <w:t>演出與其電影</w:t>
      </w:r>
      <w:r w:rsidRPr="0024793D">
        <w:rPr>
          <w:rFonts w:ascii="Arial Unicode MS" w:eastAsia="新細明體" w:hAnsi="Arial Unicode MS" w:cs="Segoe UI"/>
          <w:kern w:val="0"/>
          <w:sz w:val="30"/>
          <w:szCs w:val="30"/>
        </w:rPr>
        <w:t>/</w:t>
      </w:r>
      <w:r w:rsidRPr="0024793D">
        <w:rPr>
          <w:rFonts w:ascii="Arial Unicode MS" w:eastAsia="新細明體" w:hAnsi="Arial Unicode MS" w:cs="Segoe UI"/>
          <w:kern w:val="0"/>
          <w:sz w:val="30"/>
          <w:szCs w:val="30"/>
        </w:rPr>
        <w:t>劇場資訊</w:t>
      </w:r>
      <w:r w:rsidRPr="0024793D">
        <w:rPr>
          <w:rFonts w:ascii="Arial Unicode MS" w:eastAsia="新細明體" w:hAnsi="Arial Unicode MS" w:cs="Segoe UI"/>
          <w:kern w:val="0"/>
          <w:sz w:val="30"/>
          <w:szCs w:val="30"/>
        </w:rPr>
        <w:t>:</w:t>
      </w:r>
      <w:r w:rsidRPr="0024793D">
        <w:rPr>
          <w:rFonts w:ascii="Arial Unicode MS" w:eastAsia="新細明體" w:hAnsi="Arial Unicode MS" w:cs="Segoe UI"/>
          <w:kern w:val="0"/>
          <w:sz w:val="30"/>
          <w:szCs w:val="30"/>
        </w:rPr>
        <w:t>圖</w:t>
      </w:r>
      <w:r w:rsidRPr="0024793D">
        <w:rPr>
          <w:rFonts w:ascii="Arial Unicode MS" w:eastAsia="新細明體" w:hAnsi="Arial Unicode MS" w:cs="Segoe UI"/>
          <w:kern w:val="0"/>
          <w:sz w:val="30"/>
          <w:szCs w:val="30"/>
        </w:rPr>
        <w:t>3-4a</w:t>
      </w:r>
      <w:r w:rsidRPr="0024793D">
        <w:rPr>
          <w:rFonts w:ascii="Arial Unicode MS" w:eastAsia="新細明體" w:hAnsi="Arial Unicode MS" w:cs="Segoe UI"/>
          <w:kern w:val="0"/>
          <w:sz w:val="30"/>
          <w:szCs w:val="30"/>
        </w:rPr>
        <w:t>左上</w:t>
      </w:r>
      <w:r w:rsidRPr="0024793D">
        <w:rPr>
          <w:rFonts w:ascii="Arial Unicode MS" w:eastAsia="新細明體" w:hAnsi="Arial Unicode MS" w:cs="Segoe UI"/>
          <w:kern w:val="0"/>
          <w:sz w:val="30"/>
          <w:szCs w:val="30"/>
        </w:rPr>
        <w:t> </w:t>
      </w:r>
    </w:p>
    <w:p w14:paraId="605AA911" w14:textId="77777777" w:rsidR="0024793D" w:rsidRPr="0024793D" w:rsidRDefault="0024793D" w:rsidP="0024793D">
      <w:pPr>
        <w:widowControl/>
        <w:ind w:firstLine="720"/>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(2)</w:t>
      </w:r>
      <w:r w:rsidRPr="0024793D">
        <w:rPr>
          <w:rFonts w:ascii="Arial Unicode MS" w:eastAsia="新細明體" w:hAnsi="Arial Unicode MS" w:cs="Segoe UI"/>
          <w:kern w:val="0"/>
          <w:sz w:val="30"/>
          <w:szCs w:val="30"/>
        </w:rPr>
        <w:t>使用者與物品</w:t>
      </w:r>
      <w:r w:rsidRPr="0024793D">
        <w:rPr>
          <w:rFonts w:ascii="Arial Unicode MS" w:eastAsia="新細明體" w:hAnsi="Arial Unicode MS" w:cs="Segoe UI"/>
          <w:kern w:val="0"/>
          <w:sz w:val="30"/>
          <w:szCs w:val="30"/>
        </w:rPr>
        <w:t>:</w:t>
      </w:r>
      <w:r w:rsidRPr="0024793D">
        <w:rPr>
          <w:rFonts w:ascii="Arial Unicode MS" w:eastAsia="新細明體" w:hAnsi="Arial Unicode MS" w:cs="Segoe UI"/>
          <w:kern w:val="0"/>
          <w:sz w:val="30"/>
          <w:szCs w:val="30"/>
        </w:rPr>
        <w:t>圖</w:t>
      </w:r>
      <w:r w:rsidRPr="0024793D">
        <w:rPr>
          <w:rFonts w:ascii="Arial Unicode MS" w:eastAsia="新細明體" w:hAnsi="Arial Unicode MS" w:cs="Segoe UI"/>
          <w:kern w:val="0"/>
          <w:sz w:val="30"/>
          <w:szCs w:val="30"/>
        </w:rPr>
        <w:t>3-4a</w:t>
      </w:r>
      <w:r w:rsidRPr="0024793D">
        <w:rPr>
          <w:rFonts w:ascii="Arial Unicode MS" w:eastAsia="新細明體" w:hAnsi="Arial Unicode MS" w:cs="Segoe UI"/>
          <w:kern w:val="0"/>
          <w:sz w:val="30"/>
          <w:szCs w:val="30"/>
        </w:rPr>
        <w:t>左下</w:t>
      </w:r>
      <w:r w:rsidRPr="0024793D">
        <w:rPr>
          <w:rFonts w:ascii="Arial Unicode MS" w:eastAsia="新細明體" w:hAnsi="Arial Unicode MS" w:cs="Segoe UI"/>
          <w:kern w:val="0"/>
          <w:sz w:val="30"/>
          <w:szCs w:val="30"/>
        </w:rPr>
        <w:t> </w:t>
      </w:r>
    </w:p>
    <w:p w14:paraId="1114EDDC" w14:textId="77777777" w:rsidR="0024793D" w:rsidRPr="0024793D" w:rsidRDefault="0024793D" w:rsidP="0024793D">
      <w:pPr>
        <w:widowControl/>
        <w:ind w:firstLine="720"/>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(3)</w:t>
      </w:r>
      <w:r w:rsidRPr="0024793D">
        <w:rPr>
          <w:rFonts w:ascii="Arial Unicode MS" w:eastAsia="新細明體" w:hAnsi="Arial Unicode MS" w:cs="Segoe UI"/>
          <w:kern w:val="0"/>
          <w:sz w:val="30"/>
          <w:szCs w:val="30"/>
        </w:rPr>
        <w:t>購買系統、客服系統、公告系統</w:t>
      </w:r>
      <w:r w:rsidRPr="0024793D">
        <w:rPr>
          <w:rFonts w:ascii="Arial Unicode MS" w:eastAsia="新細明體" w:hAnsi="Arial Unicode MS" w:cs="Segoe UI"/>
          <w:kern w:val="0"/>
          <w:sz w:val="30"/>
          <w:szCs w:val="30"/>
        </w:rPr>
        <w:t>:</w:t>
      </w:r>
      <w:r w:rsidRPr="0024793D">
        <w:rPr>
          <w:rFonts w:ascii="Arial Unicode MS" w:eastAsia="新細明體" w:hAnsi="Arial Unicode MS" w:cs="Segoe UI"/>
          <w:kern w:val="0"/>
          <w:sz w:val="30"/>
          <w:szCs w:val="30"/>
        </w:rPr>
        <w:t>圖</w:t>
      </w:r>
      <w:r w:rsidRPr="0024793D">
        <w:rPr>
          <w:rFonts w:ascii="Arial Unicode MS" w:eastAsia="新細明體" w:hAnsi="Arial Unicode MS" w:cs="Segoe UI"/>
          <w:kern w:val="0"/>
          <w:sz w:val="30"/>
          <w:szCs w:val="30"/>
        </w:rPr>
        <w:t>3-4a</w:t>
      </w:r>
      <w:r w:rsidRPr="0024793D">
        <w:rPr>
          <w:rFonts w:ascii="Arial Unicode MS" w:eastAsia="新細明體" w:hAnsi="Arial Unicode MS" w:cs="Segoe UI"/>
          <w:kern w:val="0"/>
          <w:sz w:val="30"/>
          <w:szCs w:val="30"/>
        </w:rPr>
        <w:t>右側</w:t>
      </w:r>
      <w:r w:rsidRPr="0024793D">
        <w:rPr>
          <w:rFonts w:ascii="Arial Unicode MS" w:eastAsia="新細明體" w:hAnsi="Arial Unicode MS" w:cs="Segoe UI"/>
          <w:kern w:val="0"/>
          <w:sz w:val="30"/>
          <w:szCs w:val="30"/>
        </w:rPr>
        <w:t> </w:t>
      </w:r>
    </w:p>
    <w:p w14:paraId="6AF5CDFC" w14:textId="77777777" w:rsidR="0024793D" w:rsidRPr="0024793D" w:rsidRDefault="0024793D" w:rsidP="0024793D">
      <w:pPr>
        <w:widowControl/>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演出構成了一個可以被搜尋系統所定位到的實體，而位置進階地描述其實體的子實體，並限制了演出與帳號所能構成的關係數量，而物品系統提供了一個簡單的介面來統計票卷的售出與使用，而最後公告系統與客服系統提供了與使用者交互的直接介面。</w:t>
      </w:r>
      <w:r w:rsidRPr="0024793D">
        <w:rPr>
          <w:rFonts w:ascii="Arial Unicode MS" w:eastAsia="新細明體" w:hAnsi="Arial Unicode MS" w:cs="Segoe UI"/>
          <w:kern w:val="0"/>
          <w:sz w:val="30"/>
          <w:szCs w:val="30"/>
        </w:rPr>
        <w:t> </w:t>
      </w:r>
    </w:p>
    <w:p w14:paraId="3CA99B5D" w14:textId="6A916E5C" w:rsidR="0024793D" w:rsidRPr="0024793D" w:rsidRDefault="0024793D" w:rsidP="00E137B9">
      <w:pPr>
        <w:pStyle w:val="1"/>
        <w:rPr>
          <w:rFonts w:ascii="Segoe UI" w:hAnsi="Segoe UI"/>
          <w:sz w:val="18"/>
          <w:szCs w:val="18"/>
        </w:rPr>
      </w:pPr>
      <w:r w:rsidRPr="0024793D">
        <w:rPr>
          <w:rFonts w:ascii="Arial" w:hAnsi="Arial" w:cs="Arial"/>
          <w:sz w:val="30"/>
          <w:szCs w:val="30"/>
        </w:rPr>
        <w:lastRenderedPageBreak/>
        <w:t> </w:t>
      </w:r>
      <w:bookmarkStart w:id="15" w:name="_Toc54918814"/>
      <w:r w:rsidRPr="0024793D">
        <w:t>4.</w:t>
      </w:r>
      <w:r w:rsidRPr="0024793D">
        <w:t>其他需求</w:t>
      </w:r>
      <w:r w:rsidRPr="0024793D">
        <w:t>/</w:t>
      </w:r>
      <w:r w:rsidRPr="0024793D">
        <w:t>非功能性需求</w:t>
      </w:r>
      <w:bookmarkEnd w:id="15"/>
      <w:r w:rsidRPr="0024793D">
        <w:t> </w:t>
      </w:r>
    </w:p>
    <w:p w14:paraId="51BA12EE" w14:textId="77777777" w:rsidR="0024793D" w:rsidRPr="0024793D" w:rsidRDefault="0024793D" w:rsidP="00E137B9">
      <w:pPr>
        <w:pStyle w:val="2"/>
        <w:rPr>
          <w:rFonts w:ascii="Segoe UI" w:hAnsi="Segoe UI"/>
          <w:sz w:val="18"/>
          <w:szCs w:val="18"/>
        </w:rPr>
      </w:pPr>
      <w:bookmarkStart w:id="16" w:name="_Toc54918815"/>
      <w:r w:rsidRPr="0024793D">
        <w:rPr>
          <w:rFonts w:ascii="Arial" w:hAnsi="Arial" w:cs="Arial"/>
        </w:rPr>
        <w:t>4</w:t>
      </w:r>
      <w:r w:rsidRPr="0024793D">
        <w:t xml:space="preserve">-1. </w:t>
      </w:r>
      <w:r w:rsidRPr="0024793D">
        <w:t>回應時間</w:t>
      </w:r>
      <w:bookmarkEnd w:id="16"/>
      <w:r w:rsidRPr="0024793D">
        <w:t> </w:t>
      </w:r>
    </w:p>
    <w:p w14:paraId="6A750DA0" w14:textId="77777777" w:rsidR="0024793D" w:rsidRPr="0024793D" w:rsidRDefault="0024793D" w:rsidP="0024793D">
      <w:pPr>
        <w:widowControl/>
        <w:ind w:firstLine="720"/>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本系統保留了許多未來的升級空間，舉例來說，本系統的循序流程中並不一定需要將所有請求傳遞給伺服器端，而是可以</w:t>
      </w:r>
      <w:proofErr w:type="gramStart"/>
      <w:r w:rsidRPr="0024793D">
        <w:rPr>
          <w:rFonts w:ascii="Arial Unicode MS" w:eastAsia="新細明體" w:hAnsi="Arial Unicode MS" w:cs="Segoe UI"/>
          <w:kern w:val="0"/>
          <w:sz w:val="30"/>
          <w:szCs w:val="30"/>
        </w:rPr>
        <w:t>內部快</w:t>
      </w:r>
      <w:proofErr w:type="gramEnd"/>
      <w:r w:rsidRPr="0024793D">
        <w:rPr>
          <w:rFonts w:ascii="Arial Unicode MS" w:eastAsia="新細明體" w:hAnsi="Arial Unicode MS" w:cs="Segoe UI"/>
          <w:kern w:val="0"/>
          <w:sz w:val="30"/>
          <w:szCs w:val="30"/>
        </w:rPr>
        <w:t>取的資料中整理生成。</w:t>
      </w:r>
      <w:r w:rsidRPr="0024793D">
        <w:rPr>
          <w:rFonts w:ascii="Arial Unicode MS" w:eastAsia="新細明體" w:hAnsi="Arial Unicode MS" w:cs="Segoe UI"/>
          <w:kern w:val="0"/>
          <w:sz w:val="30"/>
          <w:szCs w:val="30"/>
        </w:rPr>
        <w:t> </w:t>
      </w:r>
    </w:p>
    <w:p w14:paraId="279892CF" w14:textId="77777777" w:rsidR="0024793D" w:rsidRPr="0024793D" w:rsidRDefault="0024793D" w:rsidP="00E137B9">
      <w:pPr>
        <w:pStyle w:val="2"/>
        <w:rPr>
          <w:rFonts w:ascii="Segoe UI" w:hAnsi="Segoe UI"/>
          <w:sz w:val="18"/>
          <w:szCs w:val="18"/>
        </w:rPr>
      </w:pPr>
      <w:bookmarkStart w:id="17" w:name="_Toc54918816"/>
      <w:r w:rsidRPr="0024793D">
        <w:t xml:space="preserve">4-2. </w:t>
      </w:r>
      <w:r w:rsidRPr="0024793D">
        <w:t>安全性需求</w:t>
      </w:r>
      <w:bookmarkEnd w:id="17"/>
      <w:r w:rsidRPr="0024793D">
        <w:t> </w:t>
      </w:r>
    </w:p>
    <w:p w14:paraId="2344E751" w14:textId="77777777" w:rsidR="0024793D" w:rsidRPr="0024793D" w:rsidRDefault="0024793D" w:rsidP="0024793D">
      <w:pPr>
        <w:widowControl/>
        <w:ind w:firstLine="720"/>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本系統目前設計的管理者介面只有針對櫃台人員與後台人員，本系統仍然具有增加多種等級之管理者的能力，也可以建立限制帳號登入時間的限制，而藉由更加細化的權限設置功能將能夠為本系統帶來更好的安全性保證。</w:t>
      </w:r>
      <w:r w:rsidRPr="0024793D">
        <w:rPr>
          <w:rFonts w:ascii="Arial Unicode MS" w:eastAsia="新細明體" w:hAnsi="Arial Unicode MS" w:cs="Segoe UI"/>
          <w:kern w:val="0"/>
          <w:sz w:val="30"/>
          <w:szCs w:val="30"/>
        </w:rPr>
        <w:t> </w:t>
      </w:r>
    </w:p>
    <w:p w14:paraId="256AD948" w14:textId="77777777" w:rsidR="0024793D" w:rsidRPr="0024793D" w:rsidRDefault="0024793D" w:rsidP="00E137B9">
      <w:pPr>
        <w:pStyle w:val="2"/>
        <w:rPr>
          <w:rFonts w:ascii="Segoe UI" w:hAnsi="Segoe UI"/>
          <w:sz w:val="18"/>
          <w:szCs w:val="18"/>
        </w:rPr>
      </w:pPr>
      <w:bookmarkStart w:id="18" w:name="_Toc54918817"/>
      <w:r w:rsidRPr="0024793D">
        <w:t>4-3.</w:t>
      </w:r>
      <w:r w:rsidRPr="0024793D">
        <w:t>可靠性需求</w:t>
      </w:r>
      <w:bookmarkEnd w:id="18"/>
      <w:r w:rsidRPr="0024793D">
        <w:t> </w:t>
      </w:r>
    </w:p>
    <w:p w14:paraId="0F1E643E" w14:textId="77777777" w:rsidR="0024793D" w:rsidRPr="0024793D" w:rsidRDefault="0024793D" w:rsidP="0024793D">
      <w:pPr>
        <w:widowControl/>
        <w:ind w:firstLine="720"/>
        <w:textAlignment w:val="baseline"/>
        <w:rPr>
          <w:rFonts w:ascii="Segoe UI" w:eastAsia="新細明體" w:hAnsi="Segoe UI" w:cs="Segoe UI"/>
          <w:kern w:val="0"/>
          <w:sz w:val="18"/>
          <w:szCs w:val="18"/>
        </w:rPr>
      </w:pPr>
      <w:r w:rsidRPr="0024793D">
        <w:rPr>
          <w:rFonts w:ascii="Arial Unicode MS" w:eastAsia="新細明體" w:hAnsi="Arial Unicode MS" w:cs="Segoe UI"/>
          <w:kern w:val="0"/>
          <w:sz w:val="30"/>
          <w:szCs w:val="30"/>
        </w:rPr>
        <w:t>本系統雖然將部分功能已設計為動態更新的，但仍然有更多的可選選項或多重選項可以與必要設計為可重入可避免多次提交，藉由避免這樣的誤操作導致的</w:t>
      </w:r>
      <w:proofErr w:type="gramStart"/>
      <w:r w:rsidRPr="0024793D">
        <w:rPr>
          <w:rFonts w:ascii="Arial Unicode MS" w:eastAsia="新細明體" w:hAnsi="Arial Unicode MS" w:cs="Segoe UI"/>
          <w:kern w:val="0"/>
          <w:sz w:val="30"/>
          <w:szCs w:val="30"/>
        </w:rPr>
        <w:t>資料庫絮亂</w:t>
      </w:r>
      <w:proofErr w:type="gramEnd"/>
      <w:r w:rsidRPr="0024793D">
        <w:rPr>
          <w:rFonts w:ascii="Arial Unicode MS" w:eastAsia="新細明體" w:hAnsi="Arial Unicode MS" w:cs="Segoe UI"/>
          <w:kern w:val="0"/>
          <w:sz w:val="30"/>
          <w:szCs w:val="30"/>
        </w:rPr>
        <w:t>，而本系統也可以藉由添加自檢系統來避免無帳號使用者對於本系統的分散式阻斷服務攻擊。</w:t>
      </w:r>
      <w:r w:rsidRPr="0024793D">
        <w:rPr>
          <w:rFonts w:ascii="Arial Unicode MS" w:eastAsia="新細明體" w:hAnsi="Arial Unicode MS" w:cs="Segoe UI"/>
          <w:kern w:val="0"/>
          <w:sz w:val="30"/>
          <w:szCs w:val="30"/>
        </w:rPr>
        <w:t> </w:t>
      </w:r>
    </w:p>
    <w:p w14:paraId="610502A6" w14:textId="4DD423E9" w:rsidR="00415780" w:rsidRPr="0024793D" w:rsidRDefault="00415780" w:rsidP="00322AFF">
      <w:pPr>
        <w:widowControl/>
        <w:textAlignment w:val="baseline"/>
      </w:pPr>
    </w:p>
    <w:sectPr w:rsidR="00415780" w:rsidRPr="0024793D" w:rsidSect="00E137B9">
      <w:footerReference w:type="default" r:id="rId26"/>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3AFD1" w14:textId="77777777" w:rsidR="006A0586" w:rsidRDefault="006A0586" w:rsidP="00E137B9">
      <w:r>
        <w:separator/>
      </w:r>
    </w:p>
  </w:endnote>
  <w:endnote w:type="continuationSeparator" w:id="0">
    <w:p w14:paraId="32DAB842" w14:textId="77777777" w:rsidR="006A0586" w:rsidRDefault="006A0586" w:rsidP="00E13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8220454"/>
      <w:docPartObj>
        <w:docPartGallery w:val="Page Numbers (Bottom of Page)"/>
        <w:docPartUnique/>
      </w:docPartObj>
    </w:sdtPr>
    <w:sdtEndPr/>
    <w:sdtContent>
      <w:p w14:paraId="4A64B527" w14:textId="03CBF2DA" w:rsidR="00E137B9" w:rsidRDefault="00E137B9">
        <w:pPr>
          <w:pStyle w:val="a6"/>
          <w:jc w:val="center"/>
        </w:pPr>
        <w:r>
          <w:fldChar w:fldCharType="begin"/>
        </w:r>
        <w:r>
          <w:instrText>PAGE   \* MERGEFORMAT</w:instrText>
        </w:r>
        <w:r>
          <w:fldChar w:fldCharType="separate"/>
        </w:r>
        <w:r>
          <w:rPr>
            <w:lang w:val="zh-TW"/>
          </w:rPr>
          <w:t>2</w:t>
        </w:r>
        <w:r>
          <w:fldChar w:fldCharType="end"/>
        </w:r>
      </w:p>
    </w:sdtContent>
  </w:sdt>
  <w:p w14:paraId="665193BD" w14:textId="77777777" w:rsidR="00E137B9" w:rsidRDefault="00E137B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3C1E2" w14:textId="77777777" w:rsidR="006A0586" w:rsidRDefault="006A0586" w:rsidP="00E137B9">
      <w:r>
        <w:separator/>
      </w:r>
    </w:p>
  </w:footnote>
  <w:footnote w:type="continuationSeparator" w:id="0">
    <w:p w14:paraId="140B3DB8" w14:textId="77777777" w:rsidR="006A0586" w:rsidRDefault="006A0586" w:rsidP="00E137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3D"/>
    <w:rsid w:val="0024793D"/>
    <w:rsid w:val="00322AFF"/>
    <w:rsid w:val="003E0B67"/>
    <w:rsid w:val="00415780"/>
    <w:rsid w:val="005F1B7B"/>
    <w:rsid w:val="00647406"/>
    <w:rsid w:val="0069557A"/>
    <w:rsid w:val="006A0586"/>
    <w:rsid w:val="0099656D"/>
    <w:rsid w:val="00C94E58"/>
    <w:rsid w:val="00E137B9"/>
    <w:rsid w:val="00E42AD4"/>
    <w:rsid w:val="00EE1954"/>
    <w:rsid w:val="00EF19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F95A"/>
  <w15:chartTrackingRefBased/>
  <w15:docId w15:val="{0227A65C-2805-451F-B35F-46522F50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37B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137B9"/>
    <w:pPr>
      <w:keepNext/>
      <w:spacing w:line="720" w:lineRule="auto"/>
      <w:outlineLvl w:val="1"/>
    </w:pPr>
    <w:rPr>
      <w:rFonts w:asciiTheme="majorHAnsi" w:hAnsiTheme="majorHAnsi" w:cstheme="majorBidi"/>
      <w:bCs/>
      <w:sz w:val="4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4793D"/>
    <w:pPr>
      <w:widowControl/>
      <w:spacing w:before="100" w:beforeAutospacing="1" w:after="100" w:afterAutospacing="1"/>
    </w:pPr>
    <w:rPr>
      <w:rFonts w:ascii="新細明體" w:eastAsia="新細明體" w:hAnsi="新細明體" w:cs="新細明體"/>
      <w:kern w:val="0"/>
      <w:szCs w:val="24"/>
    </w:rPr>
  </w:style>
  <w:style w:type="character" w:customStyle="1" w:styleId="normaltextrun">
    <w:name w:val="normaltextrun"/>
    <w:basedOn w:val="a0"/>
    <w:rsid w:val="0024793D"/>
  </w:style>
  <w:style w:type="character" w:customStyle="1" w:styleId="eop">
    <w:name w:val="eop"/>
    <w:basedOn w:val="a0"/>
    <w:rsid w:val="0024793D"/>
  </w:style>
  <w:style w:type="table" w:styleId="a3">
    <w:name w:val="Table Grid"/>
    <w:basedOn w:val="a1"/>
    <w:uiPriority w:val="39"/>
    <w:rsid w:val="00EF1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137B9"/>
    <w:pPr>
      <w:tabs>
        <w:tab w:val="center" w:pos="4153"/>
        <w:tab w:val="right" w:pos="8306"/>
      </w:tabs>
      <w:snapToGrid w:val="0"/>
    </w:pPr>
    <w:rPr>
      <w:sz w:val="20"/>
      <w:szCs w:val="20"/>
    </w:rPr>
  </w:style>
  <w:style w:type="character" w:customStyle="1" w:styleId="a5">
    <w:name w:val="頁首 字元"/>
    <w:basedOn w:val="a0"/>
    <w:link w:val="a4"/>
    <w:uiPriority w:val="99"/>
    <w:rsid w:val="00E137B9"/>
    <w:rPr>
      <w:sz w:val="20"/>
      <w:szCs w:val="20"/>
    </w:rPr>
  </w:style>
  <w:style w:type="paragraph" w:styleId="a6">
    <w:name w:val="footer"/>
    <w:basedOn w:val="a"/>
    <w:link w:val="a7"/>
    <w:uiPriority w:val="99"/>
    <w:unhideWhenUsed/>
    <w:rsid w:val="00E137B9"/>
    <w:pPr>
      <w:tabs>
        <w:tab w:val="center" w:pos="4153"/>
        <w:tab w:val="right" w:pos="8306"/>
      </w:tabs>
      <w:snapToGrid w:val="0"/>
    </w:pPr>
    <w:rPr>
      <w:sz w:val="20"/>
      <w:szCs w:val="20"/>
    </w:rPr>
  </w:style>
  <w:style w:type="character" w:customStyle="1" w:styleId="a7">
    <w:name w:val="頁尾 字元"/>
    <w:basedOn w:val="a0"/>
    <w:link w:val="a6"/>
    <w:uiPriority w:val="99"/>
    <w:rsid w:val="00E137B9"/>
    <w:rPr>
      <w:sz w:val="20"/>
      <w:szCs w:val="20"/>
    </w:rPr>
  </w:style>
  <w:style w:type="character" w:customStyle="1" w:styleId="10">
    <w:name w:val="標題 1 字元"/>
    <w:basedOn w:val="a0"/>
    <w:link w:val="1"/>
    <w:uiPriority w:val="9"/>
    <w:rsid w:val="00E137B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137B9"/>
    <w:rPr>
      <w:rFonts w:asciiTheme="majorHAnsi" w:hAnsiTheme="majorHAnsi" w:cstheme="majorBidi"/>
      <w:bCs/>
      <w:sz w:val="40"/>
      <w:szCs w:val="48"/>
    </w:rPr>
  </w:style>
  <w:style w:type="paragraph" w:styleId="a8">
    <w:name w:val="No Spacing"/>
    <w:uiPriority w:val="1"/>
    <w:qFormat/>
    <w:rsid w:val="00E137B9"/>
    <w:pPr>
      <w:widowControl w:val="0"/>
    </w:pPr>
  </w:style>
  <w:style w:type="paragraph" w:styleId="a9">
    <w:name w:val="TOC Heading"/>
    <w:basedOn w:val="1"/>
    <w:next w:val="a"/>
    <w:uiPriority w:val="39"/>
    <w:unhideWhenUsed/>
    <w:qFormat/>
    <w:rsid w:val="00E137B9"/>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E137B9"/>
  </w:style>
  <w:style w:type="paragraph" w:styleId="21">
    <w:name w:val="toc 2"/>
    <w:basedOn w:val="a"/>
    <w:next w:val="a"/>
    <w:autoRedefine/>
    <w:uiPriority w:val="39"/>
    <w:unhideWhenUsed/>
    <w:rsid w:val="00E137B9"/>
    <w:pPr>
      <w:ind w:leftChars="200" w:left="480"/>
    </w:pPr>
  </w:style>
  <w:style w:type="character" w:styleId="aa">
    <w:name w:val="Hyperlink"/>
    <w:basedOn w:val="a0"/>
    <w:uiPriority w:val="99"/>
    <w:unhideWhenUsed/>
    <w:rsid w:val="00E13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11218">
      <w:bodyDiv w:val="1"/>
      <w:marLeft w:val="0"/>
      <w:marRight w:val="0"/>
      <w:marTop w:val="0"/>
      <w:marBottom w:val="0"/>
      <w:divBdr>
        <w:top w:val="none" w:sz="0" w:space="0" w:color="auto"/>
        <w:left w:val="none" w:sz="0" w:space="0" w:color="auto"/>
        <w:bottom w:val="none" w:sz="0" w:space="0" w:color="auto"/>
        <w:right w:val="none" w:sz="0" w:space="0" w:color="auto"/>
      </w:divBdr>
      <w:divsChild>
        <w:div w:id="136922653">
          <w:marLeft w:val="0"/>
          <w:marRight w:val="0"/>
          <w:marTop w:val="0"/>
          <w:marBottom w:val="0"/>
          <w:divBdr>
            <w:top w:val="none" w:sz="0" w:space="0" w:color="auto"/>
            <w:left w:val="none" w:sz="0" w:space="0" w:color="auto"/>
            <w:bottom w:val="none" w:sz="0" w:space="0" w:color="auto"/>
            <w:right w:val="none" w:sz="0" w:space="0" w:color="auto"/>
          </w:divBdr>
        </w:div>
        <w:div w:id="1954434292">
          <w:marLeft w:val="0"/>
          <w:marRight w:val="0"/>
          <w:marTop w:val="0"/>
          <w:marBottom w:val="0"/>
          <w:divBdr>
            <w:top w:val="none" w:sz="0" w:space="0" w:color="auto"/>
            <w:left w:val="none" w:sz="0" w:space="0" w:color="auto"/>
            <w:bottom w:val="none" w:sz="0" w:space="0" w:color="auto"/>
            <w:right w:val="none" w:sz="0" w:space="0" w:color="auto"/>
          </w:divBdr>
        </w:div>
        <w:div w:id="1000155039">
          <w:marLeft w:val="0"/>
          <w:marRight w:val="0"/>
          <w:marTop w:val="0"/>
          <w:marBottom w:val="0"/>
          <w:divBdr>
            <w:top w:val="none" w:sz="0" w:space="0" w:color="auto"/>
            <w:left w:val="none" w:sz="0" w:space="0" w:color="auto"/>
            <w:bottom w:val="none" w:sz="0" w:space="0" w:color="auto"/>
            <w:right w:val="none" w:sz="0" w:space="0" w:color="auto"/>
          </w:divBdr>
        </w:div>
        <w:div w:id="353578801">
          <w:marLeft w:val="0"/>
          <w:marRight w:val="0"/>
          <w:marTop w:val="0"/>
          <w:marBottom w:val="0"/>
          <w:divBdr>
            <w:top w:val="none" w:sz="0" w:space="0" w:color="auto"/>
            <w:left w:val="none" w:sz="0" w:space="0" w:color="auto"/>
            <w:bottom w:val="none" w:sz="0" w:space="0" w:color="auto"/>
            <w:right w:val="none" w:sz="0" w:space="0" w:color="auto"/>
          </w:divBdr>
        </w:div>
        <w:div w:id="300693106">
          <w:marLeft w:val="0"/>
          <w:marRight w:val="0"/>
          <w:marTop w:val="0"/>
          <w:marBottom w:val="0"/>
          <w:divBdr>
            <w:top w:val="none" w:sz="0" w:space="0" w:color="auto"/>
            <w:left w:val="none" w:sz="0" w:space="0" w:color="auto"/>
            <w:bottom w:val="none" w:sz="0" w:space="0" w:color="auto"/>
            <w:right w:val="none" w:sz="0" w:space="0" w:color="auto"/>
          </w:divBdr>
        </w:div>
        <w:div w:id="1018965217">
          <w:marLeft w:val="0"/>
          <w:marRight w:val="0"/>
          <w:marTop w:val="0"/>
          <w:marBottom w:val="0"/>
          <w:divBdr>
            <w:top w:val="none" w:sz="0" w:space="0" w:color="auto"/>
            <w:left w:val="none" w:sz="0" w:space="0" w:color="auto"/>
            <w:bottom w:val="none" w:sz="0" w:space="0" w:color="auto"/>
            <w:right w:val="none" w:sz="0" w:space="0" w:color="auto"/>
          </w:divBdr>
        </w:div>
        <w:div w:id="1004550031">
          <w:marLeft w:val="0"/>
          <w:marRight w:val="0"/>
          <w:marTop w:val="0"/>
          <w:marBottom w:val="0"/>
          <w:divBdr>
            <w:top w:val="none" w:sz="0" w:space="0" w:color="auto"/>
            <w:left w:val="none" w:sz="0" w:space="0" w:color="auto"/>
            <w:bottom w:val="none" w:sz="0" w:space="0" w:color="auto"/>
            <w:right w:val="none" w:sz="0" w:space="0" w:color="auto"/>
          </w:divBdr>
        </w:div>
        <w:div w:id="142048133">
          <w:marLeft w:val="0"/>
          <w:marRight w:val="0"/>
          <w:marTop w:val="0"/>
          <w:marBottom w:val="0"/>
          <w:divBdr>
            <w:top w:val="none" w:sz="0" w:space="0" w:color="auto"/>
            <w:left w:val="none" w:sz="0" w:space="0" w:color="auto"/>
            <w:bottom w:val="none" w:sz="0" w:space="0" w:color="auto"/>
            <w:right w:val="none" w:sz="0" w:space="0" w:color="auto"/>
          </w:divBdr>
        </w:div>
        <w:div w:id="1244728757">
          <w:marLeft w:val="0"/>
          <w:marRight w:val="0"/>
          <w:marTop w:val="0"/>
          <w:marBottom w:val="0"/>
          <w:divBdr>
            <w:top w:val="none" w:sz="0" w:space="0" w:color="auto"/>
            <w:left w:val="none" w:sz="0" w:space="0" w:color="auto"/>
            <w:bottom w:val="none" w:sz="0" w:space="0" w:color="auto"/>
            <w:right w:val="none" w:sz="0" w:space="0" w:color="auto"/>
          </w:divBdr>
        </w:div>
        <w:div w:id="1517190766">
          <w:marLeft w:val="0"/>
          <w:marRight w:val="0"/>
          <w:marTop w:val="0"/>
          <w:marBottom w:val="0"/>
          <w:divBdr>
            <w:top w:val="none" w:sz="0" w:space="0" w:color="auto"/>
            <w:left w:val="none" w:sz="0" w:space="0" w:color="auto"/>
            <w:bottom w:val="none" w:sz="0" w:space="0" w:color="auto"/>
            <w:right w:val="none" w:sz="0" w:space="0" w:color="auto"/>
          </w:divBdr>
        </w:div>
        <w:div w:id="1817913248">
          <w:marLeft w:val="0"/>
          <w:marRight w:val="0"/>
          <w:marTop w:val="0"/>
          <w:marBottom w:val="0"/>
          <w:divBdr>
            <w:top w:val="none" w:sz="0" w:space="0" w:color="auto"/>
            <w:left w:val="none" w:sz="0" w:space="0" w:color="auto"/>
            <w:bottom w:val="none" w:sz="0" w:space="0" w:color="auto"/>
            <w:right w:val="none" w:sz="0" w:space="0" w:color="auto"/>
          </w:divBdr>
        </w:div>
        <w:div w:id="903220160">
          <w:marLeft w:val="0"/>
          <w:marRight w:val="0"/>
          <w:marTop w:val="0"/>
          <w:marBottom w:val="0"/>
          <w:divBdr>
            <w:top w:val="none" w:sz="0" w:space="0" w:color="auto"/>
            <w:left w:val="none" w:sz="0" w:space="0" w:color="auto"/>
            <w:bottom w:val="none" w:sz="0" w:space="0" w:color="auto"/>
            <w:right w:val="none" w:sz="0" w:space="0" w:color="auto"/>
          </w:divBdr>
        </w:div>
        <w:div w:id="1269194801">
          <w:marLeft w:val="0"/>
          <w:marRight w:val="0"/>
          <w:marTop w:val="0"/>
          <w:marBottom w:val="0"/>
          <w:divBdr>
            <w:top w:val="none" w:sz="0" w:space="0" w:color="auto"/>
            <w:left w:val="none" w:sz="0" w:space="0" w:color="auto"/>
            <w:bottom w:val="none" w:sz="0" w:space="0" w:color="auto"/>
            <w:right w:val="none" w:sz="0" w:space="0" w:color="auto"/>
          </w:divBdr>
        </w:div>
        <w:div w:id="1757052072">
          <w:marLeft w:val="0"/>
          <w:marRight w:val="0"/>
          <w:marTop w:val="0"/>
          <w:marBottom w:val="0"/>
          <w:divBdr>
            <w:top w:val="none" w:sz="0" w:space="0" w:color="auto"/>
            <w:left w:val="none" w:sz="0" w:space="0" w:color="auto"/>
            <w:bottom w:val="none" w:sz="0" w:space="0" w:color="auto"/>
            <w:right w:val="none" w:sz="0" w:space="0" w:color="auto"/>
          </w:divBdr>
        </w:div>
        <w:div w:id="1686056035">
          <w:marLeft w:val="0"/>
          <w:marRight w:val="0"/>
          <w:marTop w:val="0"/>
          <w:marBottom w:val="0"/>
          <w:divBdr>
            <w:top w:val="none" w:sz="0" w:space="0" w:color="auto"/>
            <w:left w:val="none" w:sz="0" w:space="0" w:color="auto"/>
            <w:bottom w:val="none" w:sz="0" w:space="0" w:color="auto"/>
            <w:right w:val="none" w:sz="0" w:space="0" w:color="auto"/>
          </w:divBdr>
        </w:div>
        <w:div w:id="2045986087">
          <w:marLeft w:val="0"/>
          <w:marRight w:val="0"/>
          <w:marTop w:val="0"/>
          <w:marBottom w:val="0"/>
          <w:divBdr>
            <w:top w:val="none" w:sz="0" w:space="0" w:color="auto"/>
            <w:left w:val="none" w:sz="0" w:space="0" w:color="auto"/>
            <w:bottom w:val="none" w:sz="0" w:space="0" w:color="auto"/>
            <w:right w:val="none" w:sz="0" w:space="0" w:color="auto"/>
          </w:divBdr>
        </w:div>
        <w:div w:id="296644869">
          <w:marLeft w:val="0"/>
          <w:marRight w:val="0"/>
          <w:marTop w:val="0"/>
          <w:marBottom w:val="0"/>
          <w:divBdr>
            <w:top w:val="none" w:sz="0" w:space="0" w:color="auto"/>
            <w:left w:val="none" w:sz="0" w:space="0" w:color="auto"/>
            <w:bottom w:val="none" w:sz="0" w:space="0" w:color="auto"/>
            <w:right w:val="none" w:sz="0" w:space="0" w:color="auto"/>
          </w:divBdr>
        </w:div>
        <w:div w:id="1970431129">
          <w:marLeft w:val="0"/>
          <w:marRight w:val="0"/>
          <w:marTop w:val="0"/>
          <w:marBottom w:val="0"/>
          <w:divBdr>
            <w:top w:val="none" w:sz="0" w:space="0" w:color="auto"/>
            <w:left w:val="none" w:sz="0" w:space="0" w:color="auto"/>
            <w:bottom w:val="none" w:sz="0" w:space="0" w:color="auto"/>
            <w:right w:val="none" w:sz="0" w:space="0" w:color="auto"/>
          </w:divBdr>
        </w:div>
        <w:div w:id="1555966332">
          <w:marLeft w:val="0"/>
          <w:marRight w:val="0"/>
          <w:marTop w:val="0"/>
          <w:marBottom w:val="0"/>
          <w:divBdr>
            <w:top w:val="none" w:sz="0" w:space="0" w:color="auto"/>
            <w:left w:val="none" w:sz="0" w:space="0" w:color="auto"/>
            <w:bottom w:val="none" w:sz="0" w:space="0" w:color="auto"/>
            <w:right w:val="none" w:sz="0" w:space="0" w:color="auto"/>
          </w:divBdr>
        </w:div>
        <w:div w:id="142819961">
          <w:marLeft w:val="0"/>
          <w:marRight w:val="0"/>
          <w:marTop w:val="0"/>
          <w:marBottom w:val="0"/>
          <w:divBdr>
            <w:top w:val="none" w:sz="0" w:space="0" w:color="auto"/>
            <w:left w:val="none" w:sz="0" w:space="0" w:color="auto"/>
            <w:bottom w:val="none" w:sz="0" w:space="0" w:color="auto"/>
            <w:right w:val="none" w:sz="0" w:space="0" w:color="auto"/>
          </w:divBdr>
        </w:div>
        <w:div w:id="1198007558">
          <w:marLeft w:val="0"/>
          <w:marRight w:val="0"/>
          <w:marTop w:val="0"/>
          <w:marBottom w:val="0"/>
          <w:divBdr>
            <w:top w:val="none" w:sz="0" w:space="0" w:color="auto"/>
            <w:left w:val="none" w:sz="0" w:space="0" w:color="auto"/>
            <w:bottom w:val="none" w:sz="0" w:space="0" w:color="auto"/>
            <w:right w:val="none" w:sz="0" w:space="0" w:color="auto"/>
          </w:divBdr>
        </w:div>
        <w:div w:id="1775637690">
          <w:marLeft w:val="0"/>
          <w:marRight w:val="0"/>
          <w:marTop w:val="0"/>
          <w:marBottom w:val="0"/>
          <w:divBdr>
            <w:top w:val="none" w:sz="0" w:space="0" w:color="auto"/>
            <w:left w:val="none" w:sz="0" w:space="0" w:color="auto"/>
            <w:bottom w:val="none" w:sz="0" w:space="0" w:color="auto"/>
            <w:right w:val="none" w:sz="0" w:space="0" w:color="auto"/>
          </w:divBdr>
        </w:div>
        <w:div w:id="577834336">
          <w:marLeft w:val="0"/>
          <w:marRight w:val="0"/>
          <w:marTop w:val="0"/>
          <w:marBottom w:val="0"/>
          <w:divBdr>
            <w:top w:val="none" w:sz="0" w:space="0" w:color="auto"/>
            <w:left w:val="none" w:sz="0" w:space="0" w:color="auto"/>
            <w:bottom w:val="none" w:sz="0" w:space="0" w:color="auto"/>
            <w:right w:val="none" w:sz="0" w:space="0" w:color="auto"/>
          </w:divBdr>
        </w:div>
        <w:div w:id="494301271">
          <w:marLeft w:val="0"/>
          <w:marRight w:val="0"/>
          <w:marTop w:val="0"/>
          <w:marBottom w:val="0"/>
          <w:divBdr>
            <w:top w:val="none" w:sz="0" w:space="0" w:color="auto"/>
            <w:left w:val="none" w:sz="0" w:space="0" w:color="auto"/>
            <w:bottom w:val="none" w:sz="0" w:space="0" w:color="auto"/>
            <w:right w:val="none" w:sz="0" w:space="0" w:color="auto"/>
          </w:divBdr>
        </w:div>
        <w:div w:id="1454130174">
          <w:marLeft w:val="0"/>
          <w:marRight w:val="0"/>
          <w:marTop w:val="0"/>
          <w:marBottom w:val="0"/>
          <w:divBdr>
            <w:top w:val="none" w:sz="0" w:space="0" w:color="auto"/>
            <w:left w:val="none" w:sz="0" w:space="0" w:color="auto"/>
            <w:bottom w:val="none" w:sz="0" w:space="0" w:color="auto"/>
            <w:right w:val="none" w:sz="0" w:space="0" w:color="auto"/>
          </w:divBdr>
        </w:div>
        <w:div w:id="109327828">
          <w:marLeft w:val="0"/>
          <w:marRight w:val="0"/>
          <w:marTop w:val="0"/>
          <w:marBottom w:val="0"/>
          <w:divBdr>
            <w:top w:val="none" w:sz="0" w:space="0" w:color="auto"/>
            <w:left w:val="none" w:sz="0" w:space="0" w:color="auto"/>
            <w:bottom w:val="none" w:sz="0" w:space="0" w:color="auto"/>
            <w:right w:val="none" w:sz="0" w:space="0" w:color="auto"/>
          </w:divBdr>
        </w:div>
        <w:div w:id="450560628">
          <w:marLeft w:val="0"/>
          <w:marRight w:val="0"/>
          <w:marTop w:val="0"/>
          <w:marBottom w:val="0"/>
          <w:divBdr>
            <w:top w:val="none" w:sz="0" w:space="0" w:color="auto"/>
            <w:left w:val="none" w:sz="0" w:space="0" w:color="auto"/>
            <w:bottom w:val="none" w:sz="0" w:space="0" w:color="auto"/>
            <w:right w:val="none" w:sz="0" w:space="0" w:color="auto"/>
          </w:divBdr>
        </w:div>
        <w:div w:id="898783244">
          <w:marLeft w:val="0"/>
          <w:marRight w:val="0"/>
          <w:marTop w:val="0"/>
          <w:marBottom w:val="0"/>
          <w:divBdr>
            <w:top w:val="none" w:sz="0" w:space="0" w:color="auto"/>
            <w:left w:val="none" w:sz="0" w:space="0" w:color="auto"/>
            <w:bottom w:val="none" w:sz="0" w:space="0" w:color="auto"/>
            <w:right w:val="none" w:sz="0" w:space="0" w:color="auto"/>
          </w:divBdr>
        </w:div>
        <w:div w:id="1641300847">
          <w:marLeft w:val="0"/>
          <w:marRight w:val="0"/>
          <w:marTop w:val="0"/>
          <w:marBottom w:val="0"/>
          <w:divBdr>
            <w:top w:val="none" w:sz="0" w:space="0" w:color="auto"/>
            <w:left w:val="none" w:sz="0" w:space="0" w:color="auto"/>
            <w:bottom w:val="none" w:sz="0" w:space="0" w:color="auto"/>
            <w:right w:val="none" w:sz="0" w:space="0" w:color="auto"/>
          </w:divBdr>
        </w:div>
        <w:div w:id="499855346">
          <w:marLeft w:val="0"/>
          <w:marRight w:val="0"/>
          <w:marTop w:val="0"/>
          <w:marBottom w:val="0"/>
          <w:divBdr>
            <w:top w:val="none" w:sz="0" w:space="0" w:color="auto"/>
            <w:left w:val="none" w:sz="0" w:space="0" w:color="auto"/>
            <w:bottom w:val="none" w:sz="0" w:space="0" w:color="auto"/>
            <w:right w:val="none" w:sz="0" w:space="0" w:color="auto"/>
          </w:divBdr>
        </w:div>
        <w:div w:id="2099711442">
          <w:marLeft w:val="0"/>
          <w:marRight w:val="0"/>
          <w:marTop w:val="0"/>
          <w:marBottom w:val="0"/>
          <w:divBdr>
            <w:top w:val="none" w:sz="0" w:space="0" w:color="auto"/>
            <w:left w:val="none" w:sz="0" w:space="0" w:color="auto"/>
            <w:bottom w:val="none" w:sz="0" w:space="0" w:color="auto"/>
            <w:right w:val="none" w:sz="0" w:space="0" w:color="auto"/>
          </w:divBdr>
        </w:div>
        <w:div w:id="882209915">
          <w:marLeft w:val="0"/>
          <w:marRight w:val="0"/>
          <w:marTop w:val="0"/>
          <w:marBottom w:val="0"/>
          <w:divBdr>
            <w:top w:val="none" w:sz="0" w:space="0" w:color="auto"/>
            <w:left w:val="none" w:sz="0" w:space="0" w:color="auto"/>
            <w:bottom w:val="none" w:sz="0" w:space="0" w:color="auto"/>
            <w:right w:val="none" w:sz="0" w:space="0" w:color="auto"/>
          </w:divBdr>
        </w:div>
        <w:div w:id="1165050830">
          <w:marLeft w:val="0"/>
          <w:marRight w:val="0"/>
          <w:marTop w:val="0"/>
          <w:marBottom w:val="0"/>
          <w:divBdr>
            <w:top w:val="none" w:sz="0" w:space="0" w:color="auto"/>
            <w:left w:val="none" w:sz="0" w:space="0" w:color="auto"/>
            <w:bottom w:val="none" w:sz="0" w:space="0" w:color="auto"/>
            <w:right w:val="none" w:sz="0" w:space="0" w:color="auto"/>
          </w:divBdr>
        </w:div>
        <w:div w:id="1657104423">
          <w:marLeft w:val="0"/>
          <w:marRight w:val="0"/>
          <w:marTop w:val="0"/>
          <w:marBottom w:val="0"/>
          <w:divBdr>
            <w:top w:val="none" w:sz="0" w:space="0" w:color="auto"/>
            <w:left w:val="none" w:sz="0" w:space="0" w:color="auto"/>
            <w:bottom w:val="none" w:sz="0" w:space="0" w:color="auto"/>
            <w:right w:val="none" w:sz="0" w:space="0" w:color="auto"/>
          </w:divBdr>
        </w:div>
        <w:div w:id="885798537">
          <w:marLeft w:val="0"/>
          <w:marRight w:val="0"/>
          <w:marTop w:val="0"/>
          <w:marBottom w:val="0"/>
          <w:divBdr>
            <w:top w:val="none" w:sz="0" w:space="0" w:color="auto"/>
            <w:left w:val="none" w:sz="0" w:space="0" w:color="auto"/>
            <w:bottom w:val="none" w:sz="0" w:space="0" w:color="auto"/>
            <w:right w:val="none" w:sz="0" w:space="0" w:color="auto"/>
          </w:divBdr>
        </w:div>
        <w:div w:id="1147088209">
          <w:marLeft w:val="0"/>
          <w:marRight w:val="0"/>
          <w:marTop w:val="0"/>
          <w:marBottom w:val="0"/>
          <w:divBdr>
            <w:top w:val="none" w:sz="0" w:space="0" w:color="auto"/>
            <w:left w:val="none" w:sz="0" w:space="0" w:color="auto"/>
            <w:bottom w:val="none" w:sz="0" w:space="0" w:color="auto"/>
            <w:right w:val="none" w:sz="0" w:space="0" w:color="auto"/>
          </w:divBdr>
        </w:div>
        <w:div w:id="97529329">
          <w:marLeft w:val="0"/>
          <w:marRight w:val="0"/>
          <w:marTop w:val="0"/>
          <w:marBottom w:val="0"/>
          <w:divBdr>
            <w:top w:val="none" w:sz="0" w:space="0" w:color="auto"/>
            <w:left w:val="none" w:sz="0" w:space="0" w:color="auto"/>
            <w:bottom w:val="none" w:sz="0" w:space="0" w:color="auto"/>
            <w:right w:val="none" w:sz="0" w:space="0" w:color="auto"/>
          </w:divBdr>
        </w:div>
        <w:div w:id="92018902">
          <w:marLeft w:val="0"/>
          <w:marRight w:val="0"/>
          <w:marTop w:val="0"/>
          <w:marBottom w:val="0"/>
          <w:divBdr>
            <w:top w:val="none" w:sz="0" w:space="0" w:color="auto"/>
            <w:left w:val="none" w:sz="0" w:space="0" w:color="auto"/>
            <w:bottom w:val="none" w:sz="0" w:space="0" w:color="auto"/>
            <w:right w:val="none" w:sz="0" w:space="0" w:color="auto"/>
          </w:divBdr>
        </w:div>
        <w:div w:id="1341808332">
          <w:marLeft w:val="0"/>
          <w:marRight w:val="0"/>
          <w:marTop w:val="0"/>
          <w:marBottom w:val="0"/>
          <w:divBdr>
            <w:top w:val="none" w:sz="0" w:space="0" w:color="auto"/>
            <w:left w:val="none" w:sz="0" w:space="0" w:color="auto"/>
            <w:bottom w:val="none" w:sz="0" w:space="0" w:color="auto"/>
            <w:right w:val="none" w:sz="0" w:space="0" w:color="auto"/>
          </w:divBdr>
        </w:div>
        <w:div w:id="1331102208">
          <w:marLeft w:val="0"/>
          <w:marRight w:val="0"/>
          <w:marTop w:val="0"/>
          <w:marBottom w:val="0"/>
          <w:divBdr>
            <w:top w:val="none" w:sz="0" w:space="0" w:color="auto"/>
            <w:left w:val="none" w:sz="0" w:space="0" w:color="auto"/>
            <w:bottom w:val="none" w:sz="0" w:space="0" w:color="auto"/>
            <w:right w:val="none" w:sz="0" w:space="0" w:color="auto"/>
          </w:divBdr>
        </w:div>
        <w:div w:id="851723642">
          <w:marLeft w:val="0"/>
          <w:marRight w:val="0"/>
          <w:marTop w:val="0"/>
          <w:marBottom w:val="0"/>
          <w:divBdr>
            <w:top w:val="none" w:sz="0" w:space="0" w:color="auto"/>
            <w:left w:val="none" w:sz="0" w:space="0" w:color="auto"/>
            <w:bottom w:val="none" w:sz="0" w:space="0" w:color="auto"/>
            <w:right w:val="none" w:sz="0" w:space="0" w:color="auto"/>
          </w:divBdr>
        </w:div>
        <w:div w:id="552473">
          <w:marLeft w:val="0"/>
          <w:marRight w:val="0"/>
          <w:marTop w:val="0"/>
          <w:marBottom w:val="0"/>
          <w:divBdr>
            <w:top w:val="none" w:sz="0" w:space="0" w:color="auto"/>
            <w:left w:val="none" w:sz="0" w:space="0" w:color="auto"/>
            <w:bottom w:val="none" w:sz="0" w:space="0" w:color="auto"/>
            <w:right w:val="none" w:sz="0" w:space="0" w:color="auto"/>
          </w:divBdr>
        </w:div>
        <w:div w:id="1711685554">
          <w:marLeft w:val="0"/>
          <w:marRight w:val="0"/>
          <w:marTop w:val="0"/>
          <w:marBottom w:val="0"/>
          <w:divBdr>
            <w:top w:val="none" w:sz="0" w:space="0" w:color="auto"/>
            <w:left w:val="none" w:sz="0" w:space="0" w:color="auto"/>
            <w:bottom w:val="none" w:sz="0" w:space="0" w:color="auto"/>
            <w:right w:val="none" w:sz="0" w:space="0" w:color="auto"/>
          </w:divBdr>
        </w:div>
        <w:div w:id="882788599">
          <w:marLeft w:val="0"/>
          <w:marRight w:val="0"/>
          <w:marTop w:val="0"/>
          <w:marBottom w:val="0"/>
          <w:divBdr>
            <w:top w:val="none" w:sz="0" w:space="0" w:color="auto"/>
            <w:left w:val="none" w:sz="0" w:space="0" w:color="auto"/>
            <w:bottom w:val="none" w:sz="0" w:space="0" w:color="auto"/>
            <w:right w:val="none" w:sz="0" w:space="0" w:color="auto"/>
          </w:divBdr>
        </w:div>
        <w:div w:id="1545756204">
          <w:marLeft w:val="0"/>
          <w:marRight w:val="0"/>
          <w:marTop w:val="0"/>
          <w:marBottom w:val="0"/>
          <w:divBdr>
            <w:top w:val="none" w:sz="0" w:space="0" w:color="auto"/>
            <w:left w:val="none" w:sz="0" w:space="0" w:color="auto"/>
            <w:bottom w:val="none" w:sz="0" w:space="0" w:color="auto"/>
            <w:right w:val="none" w:sz="0" w:space="0" w:color="auto"/>
          </w:divBdr>
        </w:div>
        <w:div w:id="1412239297">
          <w:marLeft w:val="0"/>
          <w:marRight w:val="0"/>
          <w:marTop w:val="0"/>
          <w:marBottom w:val="0"/>
          <w:divBdr>
            <w:top w:val="none" w:sz="0" w:space="0" w:color="auto"/>
            <w:left w:val="none" w:sz="0" w:space="0" w:color="auto"/>
            <w:bottom w:val="none" w:sz="0" w:space="0" w:color="auto"/>
            <w:right w:val="none" w:sz="0" w:space="0" w:color="auto"/>
          </w:divBdr>
        </w:div>
        <w:div w:id="1798840509">
          <w:marLeft w:val="0"/>
          <w:marRight w:val="0"/>
          <w:marTop w:val="0"/>
          <w:marBottom w:val="0"/>
          <w:divBdr>
            <w:top w:val="none" w:sz="0" w:space="0" w:color="auto"/>
            <w:left w:val="none" w:sz="0" w:space="0" w:color="auto"/>
            <w:bottom w:val="none" w:sz="0" w:space="0" w:color="auto"/>
            <w:right w:val="none" w:sz="0" w:space="0" w:color="auto"/>
          </w:divBdr>
        </w:div>
        <w:div w:id="333655567">
          <w:marLeft w:val="0"/>
          <w:marRight w:val="0"/>
          <w:marTop w:val="0"/>
          <w:marBottom w:val="0"/>
          <w:divBdr>
            <w:top w:val="none" w:sz="0" w:space="0" w:color="auto"/>
            <w:left w:val="none" w:sz="0" w:space="0" w:color="auto"/>
            <w:bottom w:val="none" w:sz="0" w:space="0" w:color="auto"/>
            <w:right w:val="none" w:sz="0" w:space="0" w:color="auto"/>
          </w:divBdr>
        </w:div>
        <w:div w:id="2125148835">
          <w:marLeft w:val="0"/>
          <w:marRight w:val="0"/>
          <w:marTop w:val="0"/>
          <w:marBottom w:val="0"/>
          <w:divBdr>
            <w:top w:val="none" w:sz="0" w:space="0" w:color="auto"/>
            <w:left w:val="none" w:sz="0" w:space="0" w:color="auto"/>
            <w:bottom w:val="none" w:sz="0" w:space="0" w:color="auto"/>
            <w:right w:val="none" w:sz="0" w:space="0" w:color="auto"/>
          </w:divBdr>
        </w:div>
        <w:div w:id="718475410">
          <w:marLeft w:val="0"/>
          <w:marRight w:val="0"/>
          <w:marTop w:val="0"/>
          <w:marBottom w:val="0"/>
          <w:divBdr>
            <w:top w:val="none" w:sz="0" w:space="0" w:color="auto"/>
            <w:left w:val="none" w:sz="0" w:space="0" w:color="auto"/>
            <w:bottom w:val="none" w:sz="0" w:space="0" w:color="auto"/>
            <w:right w:val="none" w:sz="0" w:space="0" w:color="auto"/>
          </w:divBdr>
        </w:div>
        <w:div w:id="1080299728">
          <w:marLeft w:val="0"/>
          <w:marRight w:val="0"/>
          <w:marTop w:val="0"/>
          <w:marBottom w:val="0"/>
          <w:divBdr>
            <w:top w:val="none" w:sz="0" w:space="0" w:color="auto"/>
            <w:left w:val="none" w:sz="0" w:space="0" w:color="auto"/>
            <w:bottom w:val="none" w:sz="0" w:space="0" w:color="auto"/>
            <w:right w:val="none" w:sz="0" w:space="0" w:color="auto"/>
          </w:divBdr>
        </w:div>
        <w:div w:id="1970085529">
          <w:marLeft w:val="0"/>
          <w:marRight w:val="0"/>
          <w:marTop w:val="0"/>
          <w:marBottom w:val="0"/>
          <w:divBdr>
            <w:top w:val="none" w:sz="0" w:space="0" w:color="auto"/>
            <w:left w:val="none" w:sz="0" w:space="0" w:color="auto"/>
            <w:bottom w:val="none" w:sz="0" w:space="0" w:color="auto"/>
            <w:right w:val="none" w:sz="0" w:space="0" w:color="auto"/>
          </w:divBdr>
        </w:div>
        <w:div w:id="1950505708">
          <w:marLeft w:val="0"/>
          <w:marRight w:val="0"/>
          <w:marTop w:val="0"/>
          <w:marBottom w:val="0"/>
          <w:divBdr>
            <w:top w:val="none" w:sz="0" w:space="0" w:color="auto"/>
            <w:left w:val="none" w:sz="0" w:space="0" w:color="auto"/>
            <w:bottom w:val="none" w:sz="0" w:space="0" w:color="auto"/>
            <w:right w:val="none" w:sz="0" w:space="0" w:color="auto"/>
          </w:divBdr>
        </w:div>
        <w:div w:id="1145659183">
          <w:marLeft w:val="0"/>
          <w:marRight w:val="0"/>
          <w:marTop w:val="0"/>
          <w:marBottom w:val="0"/>
          <w:divBdr>
            <w:top w:val="none" w:sz="0" w:space="0" w:color="auto"/>
            <w:left w:val="none" w:sz="0" w:space="0" w:color="auto"/>
            <w:bottom w:val="none" w:sz="0" w:space="0" w:color="auto"/>
            <w:right w:val="none" w:sz="0" w:space="0" w:color="auto"/>
          </w:divBdr>
        </w:div>
        <w:div w:id="942953514">
          <w:marLeft w:val="0"/>
          <w:marRight w:val="0"/>
          <w:marTop w:val="0"/>
          <w:marBottom w:val="0"/>
          <w:divBdr>
            <w:top w:val="none" w:sz="0" w:space="0" w:color="auto"/>
            <w:left w:val="none" w:sz="0" w:space="0" w:color="auto"/>
            <w:bottom w:val="none" w:sz="0" w:space="0" w:color="auto"/>
            <w:right w:val="none" w:sz="0" w:space="0" w:color="auto"/>
          </w:divBdr>
        </w:div>
        <w:div w:id="2118865933">
          <w:marLeft w:val="0"/>
          <w:marRight w:val="0"/>
          <w:marTop w:val="0"/>
          <w:marBottom w:val="0"/>
          <w:divBdr>
            <w:top w:val="none" w:sz="0" w:space="0" w:color="auto"/>
            <w:left w:val="none" w:sz="0" w:space="0" w:color="auto"/>
            <w:bottom w:val="none" w:sz="0" w:space="0" w:color="auto"/>
            <w:right w:val="none" w:sz="0" w:space="0" w:color="auto"/>
          </w:divBdr>
        </w:div>
        <w:div w:id="299697540">
          <w:marLeft w:val="0"/>
          <w:marRight w:val="0"/>
          <w:marTop w:val="0"/>
          <w:marBottom w:val="0"/>
          <w:divBdr>
            <w:top w:val="none" w:sz="0" w:space="0" w:color="auto"/>
            <w:left w:val="none" w:sz="0" w:space="0" w:color="auto"/>
            <w:bottom w:val="none" w:sz="0" w:space="0" w:color="auto"/>
            <w:right w:val="none" w:sz="0" w:space="0" w:color="auto"/>
          </w:divBdr>
        </w:div>
        <w:div w:id="880286256">
          <w:marLeft w:val="0"/>
          <w:marRight w:val="0"/>
          <w:marTop w:val="0"/>
          <w:marBottom w:val="0"/>
          <w:divBdr>
            <w:top w:val="none" w:sz="0" w:space="0" w:color="auto"/>
            <w:left w:val="none" w:sz="0" w:space="0" w:color="auto"/>
            <w:bottom w:val="none" w:sz="0" w:space="0" w:color="auto"/>
            <w:right w:val="none" w:sz="0" w:space="0" w:color="auto"/>
          </w:divBdr>
        </w:div>
        <w:div w:id="1080714111">
          <w:marLeft w:val="0"/>
          <w:marRight w:val="0"/>
          <w:marTop w:val="0"/>
          <w:marBottom w:val="0"/>
          <w:divBdr>
            <w:top w:val="none" w:sz="0" w:space="0" w:color="auto"/>
            <w:left w:val="none" w:sz="0" w:space="0" w:color="auto"/>
            <w:bottom w:val="none" w:sz="0" w:space="0" w:color="auto"/>
            <w:right w:val="none" w:sz="0" w:space="0" w:color="auto"/>
          </w:divBdr>
        </w:div>
        <w:div w:id="433131741">
          <w:marLeft w:val="0"/>
          <w:marRight w:val="0"/>
          <w:marTop w:val="0"/>
          <w:marBottom w:val="0"/>
          <w:divBdr>
            <w:top w:val="none" w:sz="0" w:space="0" w:color="auto"/>
            <w:left w:val="none" w:sz="0" w:space="0" w:color="auto"/>
            <w:bottom w:val="none" w:sz="0" w:space="0" w:color="auto"/>
            <w:right w:val="none" w:sz="0" w:space="0" w:color="auto"/>
          </w:divBdr>
        </w:div>
        <w:div w:id="2086955137">
          <w:marLeft w:val="0"/>
          <w:marRight w:val="0"/>
          <w:marTop w:val="0"/>
          <w:marBottom w:val="0"/>
          <w:divBdr>
            <w:top w:val="none" w:sz="0" w:space="0" w:color="auto"/>
            <w:left w:val="none" w:sz="0" w:space="0" w:color="auto"/>
            <w:bottom w:val="none" w:sz="0" w:space="0" w:color="auto"/>
            <w:right w:val="none" w:sz="0" w:space="0" w:color="auto"/>
          </w:divBdr>
        </w:div>
        <w:div w:id="906763465">
          <w:marLeft w:val="0"/>
          <w:marRight w:val="0"/>
          <w:marTop w:val="0"/>
          <w:marBottom w:val="0"/>
          <w:divBdr>
            <w:top w:val="none" w:sz="0" w:space="0" w:color="auto"/>
            <w:left w:val="none" w:sz="0" w:space="0" w:color="auto"/>
            <w:bottom w:val="none" w:sz="0" w:space="0" w:color="auto"/>
            <w:right w:val="none" w:sz="0" w:space="0" w:color="auto"/>
          </w:divBdr>
        </w:div>
        <w:div w:id="1446584559">
          <w:marLeft w:val="0"/>
          <w:marRight w:val="0"/>
          <w:marTop w:val="0"/>
          <w:marBottom w:val="0"/>
          <w:divBdr>
            <w:top w:val="none" w:sz="0" w:space="0" w:color="auto"/>
            <w:left w:val="none" w:sz="0" w:space="0" w:color="auto"/>
            <w:bottom w:val="none" w:sz="0" w:space="0" w:color="auto"/>
            <w:right w:val="none" w:sz="0" w:space="0" w:color="auto"/>
          </w:divBdr>
        </w:div>
        <w:div w:id="182205811">
          <w:marLeft w:val="0"/>
          <w:marRight w:val="0"/>
          <w:marTop w:val="0"/>
          <w:marBottom w:val="0"/>
          <w:divBdr>
            <w:top w:val="none" w:sz="0" w:space="0" w:color="auto"/>
            <w:left w:val="none" w:sz="0" w:space="0" w:color="auto"/>
            <w:bottom w:val="none" w:sz="0" w:space="0" w:color="auto"/>
            <w:right w:val="none" w:sz="0" w:space="0" w:color="auto"/>
          </w:divBdr>
        </w:div>
        <w:div w:id="1816527568">
          <w:marLeft w:val="0"/>
          <w:marRight w:val="0"/>
          <w:marTop w:val="0"/>
          <w:marBottom w:val="0"/>
          <w:divBdr>
            <w:top w:val="none" w:sz="0" w:space="0" w:color="auto"/>
            <w:left w:val="none" w:sz="0" w:space="0" w:color="auto"/>
            <w:bottom w:val="none" w:sz="0" w:space="0" w:color="auto"/>
            <w:right w:val="none" w:sz="0" w:space="0" w:color="auto"/>
          </w:divBdr>
        </w:div>
        <w:div w:id="1585603154">
          <w:marLeft w:val="0"/>
          <w:marRight w:val="0"/>
          <w:marTop w:val="0"/>
          <w:marBottom w:val="0"/>
          <w:divBdr>
            <w:top w:val="none" w:sz="0" w:space="0" w:color="auto"/>
            <w:left w:val="none" w:sz="0" w:space="0" w:color="auto"/>
            <w:bottom w:val="none" w:sz="0" w:space="0" w:color="auto"/>
            <w:right w:val="none" w:sz="0" w:space="0" w:color="auto"/>
          </w:divBdr>
        </w:div>
        <w:div w:id="344986931">
          <w:marLeft w:val="0"/>
          <w:marRight w:val="0"/>
          <w:marTop w:val="0"/>
          <w:marBottom w:val="0"/>
          <w:divBdr>
            <w:top w:val="none" w:sz="0" w:space="0" w:color="auto"/>
            <w:left w:val="none" w:sz="0" w:space="0" w:color="auto"/>
            <w:bottom w:val="none" w:sz="0" w:space="0" w:color="auto"/>
            <w:right w:val="none" w:sz="0" w:space="0" w:color="auto"/>
          </w:divBdr>
        </w:div>
        <w:div w:id="1109083100">
          <w:marLeft w:val="0"/>
          <w:marRight w:val="0"/>
          <w:marTop w:val="0"/>
          <w:marBottom w:val="0"/>
          <w:divBdr>
            <w:top w:val="none" w:sz="0" w:space="0" w:color="auto"/>
            <w:left w:val="none" w:sz="0" w:space="0" w:color="auto"/>
            <w:bottom w:val="none" w:sz="0" w:space="0" w:color="auto"/>
            <w:right w:val="none" w:sz="0" w:space="0" w:color="auto"/>
          </w:divBdr>
        </w:div>
        <w:div w:id="1554349115">
          <w:marLeft w:val="0"/>
          <w:marRight w:val="0"/>
          <w:marTop w:val="0"/>
          <w:marBottom w:val="0"/>
          <w:divBdr>
            <w:top w:val="none" w:sz="0" w:space="0" w:color="auto"/>
            <w:left w:val="none" w:sz="0" w:space="0" w:color="auto"/>
            <w:bottom w:val="none" w:sz="0" w:space="0" w:color="auto"/>
            <w:right w:val="none" w:sz="0" w:space="0" w:color="auto"/>
          </w:divBdr>
        </w:div>
        <w:div w:id="565796119">
          <w:marLeft w:val="0"/>
          <w:marRight w:val="0"/>
          <w:marTop w:val="0"/>
          <w:marBottom w:val="0"/>
          <w:divBdr>
            <w:top w:val="none" w:sz="0" w:space="0" w:color="auto"/>
            <w:left w:val="none" w:sz="0" w:space="0" w:color="auto"/>
            <w:bottom w:val="none" w:sz="0" w:space="0" w:color="auto"/>
            <w:right w:val="none" w:sz="0" w:space="0" w:color="auto"/>
          </w:divBdr>
        </w:div>
        <w:div w:id="1772893390">
          <w:marLeft w:val="0"/>
          <w:marRight w:val="0"/>
          <w:marTop w:val="0"/>
          <w:marBottom w:val="0"/>
          <w:divBdr>
            <w:top w:val="none" w:sz="0" w:space="0" w:color="auto"/>
            <w:left w:val="none" w:sz="0" w:space="0" w:color="auto"/>
            <w:bottom w:val="none" w:sz="0" w:space="0" w:color="auto"/>
            <w:right w:val="none" w:sz="0" w:space="0" w:color="auto"/>
          </w:divBdr>
        </w:div>
        <w:div w:id="1605533477">
          <w:marLeft w:val="0"/>
          <w:marRight w:val="0"/>
          <w:marTop w:val="0"/>
          <w:marBottom w:val="0"/>
          <w:divBdr>
            <w:top w:val="none" w:sz="0" w:space="0" w:color="auto"/>
            <w:left w:val="none" w:sz="0" w:space="0" w:color="auto"/>
            <w:bottom w:val="none" w:sz="0" w:space="0" w:color="auto"/>
            <w:right w:val="none" w:sz="0" w:space="0" w:color="auto"/>
          </w:divBdr>
        </w:div>
        <w:div w:id="1564221759">
          <w:marLeft w:val="0"/>
          <w:marRight w:val="0"/>
          <w:marTop w:val="0"/>
          <w:marBottom w:val="0"/>
          <w:divBdr>
            <w:top w:val="none" w:sz="0" w:space="0" w:color="auto"/>
            <w:left w:val="none" w:sz="0" w:space="0" w:color="auto"/>
            <w:bottom w:val="none" w:sz="0" w:space="0" w:color="auto"/>
            <w:right w:val="none" w:sz="0" w:space="0" w:color="auto"/>
          </w:divBdr>
          <w:divsChild>
            <w:div w:id="1142044124">
              <w:marLeft w:val="-75"/>
              <w:marRight w:val="0"/>
              <w:marTop w:val="30"/>
              <w:marBottom w:val="30"/>
              <w:divBdr>
                <w:top w:val="none" w:sz="0" w:space="0" w:color="auto"/>
                <w:left w:val="none" w:sz="0" w:space="0" w:color="auto"/>
                <w:bottom w:val="none" w:sz="0" w:space="0" w:color="auto"/>
                <w:right w:val="none" w:sz="0" w:space="0" w:color="auto"/>
              </w:divBdr>
              <w:divsChild>
                <w:div w:id="1002003074">
                  <w:marLeft w:val="0"/>
                  <w:marRight w:val="0"/>
                  <w:marTop w:val="0"/>
                  <w:marBottom w:val="0"/>
                  <w:divBdr>
                    <w:top w:val="none" w:sz="0" w:space="0" w:color="auto"/>
                    <w:left w:val="none" w:sz="0" w:space="0" w:color="auto"/>
                    <w:bottom w:val="none" w:sz="0" w:space="0" w:color="auto"/>
                    <w:right w:val="none" w:sz="0" w:space="0" w:color="auto"/>
                  </w:divBdr>
                  <w:divsChild>
                    <w:div w:id="1872068395">
                      <w:marLeft w:val="0"/>
                      <w:marRight w:val="0"/>
                      <w:marTop w:val="0"/>
                      <w:marBottom w:val="0"/>
                      <w:divBdr>
                        <w:top w:val="none" w:sz="0" w:space="0" w:color="auto"/>
                        <w:left w:val="none" w:sz="0" w:space="0" w:color="auto"/>
                        <w:bottom w:val="none" w:sz="0" w:space="0" w:color="auto"/>
                        <w:right w:val="none" w:sz="0" w:space="0" w:color="auto"/>
                      </w:divBdr>
                    </w:div>
                  </w:divsChild>
                </w:div>
                <w:div w:id="1164472354">
                  <w:marLeft w:val="0"/>
                  <w:marRight w:val="0"/>
                  <w:marTop w:val="0"/>
                  <w:marBottom w:val="0"/>
                  <w:divBdr>
                    <w:top w:val="none" w:sz="0" w:space="0" w:color="auto"/>
                    <w:left w:val="none" w:sz="0" w:space="0" w:color="auto"/>
                    <w:bottom w:val="none" w:sz="0" w:space="0" w:color="auto"/>
                    <w:right w:val="none" w:sz="0" w:space="0" w:color="auto"/>
                  </w:divBdr>
                  <w:divsChild>
                    <w:div w:id="1129936592">
                      <w:marLeft w:val="0"/>
                      <w:marRight w:val="0"/>
                      <w:marTop w:val="0"/>
                      <w:marBottom w:val="0"/>
                      <w:divBdr>
                        <w:top w:val="none" w:sz="0" w:space="0" w:color="auto"/>
                        <w:left w:val="none" w:sz="0" w:space="0" w:color="auto"/>
                        <w:bottom w:val="none" w:sz="0" w:space="0" w:color="auto"/>
                        <w:right w:val="none" w:sz="0" w:space="0" w:color="auto"/>
                      </w:divBdr>
                    </w:div>
                  </w:divsChild>
                </w:div>
                <w:div w:id="809597667">
                  <w:marLeft w:val="0"/>
                  <w:marRight w:val="0"/>
                  <w:marTop w:val="0"/>
                  <w:marBottom w:val="0"/>
                  <w:divBdr>
                    <w:top w:val="none" w:sz="0" w:space="0" w:color="auto"/>
                    <w:left w:val="none" w:sz="0" w:space="0" w:color="auto"/>
                    <w:bottom w:val="none" w:sz="0" w:space="0" w:color="auto"/>
                    <w:right w:val="none" w:sz="0" w:space="0" w:color="auto"/>
                  </w:divBdr>
                  <w:divsChild>
                    <w:div w:id="2101440701">
                      <w:marLeft w:val="0"/>
                      <w:marRight w:val="0"/>
                      <w:marTop w:val="0"/>
                      <w:marBottom w:val="0"/>
                      <w:divBdr>
                        <w:top w:val="none" w:sz="0" w:space="0" w:color="auto"/>
                        <w:left w:val="none" w:sz="0" w:space="0" w:color="auto"/>
                        <w:bottom w:val="none" w:sz="0" w:space="0" w:color="auto"/>
                        <w:right w:val="none" w:sz="0" w:space="0" w:color="auto"/>
                      </w:divBdr>
                    </w:div>
                  </w:divsChild>
                </w:div>
                <w:div w:id="1026980890">
                  <w:marLeft w:val="0"/>
                  <w:marRight w:val="0"/>
                  <w:marTop w:val="0"/>
                  <w:marBottom w:val="0"/>
                  <w:divBdr>
                    <w:top w:val="none" w:sz="0" w:space="0" w:color="auto"/>
                    <w:left w:val="none" w:sz="0" w:space="0" w:color="auto"/>
                    <w:bottom w:val="none" w:sz="0" w:space="0" w:color="auto"/>
                    <w:right w:val="none" w:sz="0" w:space="0" w:color="auto"/>
                  </w:divBdr>
                  <w:divsChild>
                    <w:div w:id="1939026502">
                      <w:marLeft w:val="0"/>
                      <w:marRight w:val="0"/>
                      <w:marTop w:val="0"/>
                      <w:marBottom w:val="0"/>
                      <w:divBdr>
                        <w:top w:val="none" w:sz="0" w:space="0" w:color="auto"/>
                        <w:left w:val="none" w:sz="0" w:space="0" w:color="auto"/>
                        <w:bottom w:val="none" w:sz="0" w:space="0" w:color="auto"/>
                        <w:right w:val="none" w:sz="0" w:space="0" w:color="auto"/>
                      </w:divBdr>
                    </w:div>
                  </w:divsChild>
                </w:div>
                <w:div w:id="971789930">
                  <w:marLeft w:val="0"/>
                  <w:marRight w:val="0"/>
                  <w:marTop w:val="0"/>
                  <w:marBottom w:val="0"/>
                  <w:divBdr>
                    <w:top w:val="none" w:sz="0" w:space="0" w:color="auto"/>
                    <w:left w:val="none" w:sz="0" w:space="0" w:color="auto"/>
                    <w:bottom w:val="none" w:sz="0" w:space="0" w:color="auto"/>
                    <w:right w:val="none" w:sz="0" w:space="0" w:color="auto"/>
                  </w:divBdr>
                  <w:divsChild>
                    <w:div w:id="223374935">
                      <w:marLeft w:val="0"/>
                      <w:marRight w:val="0"/>
                      <w:marTop w:val="0"/>
                      <w:marBottom w:val="0"/>
                      <w:divBdr>
                        <w:top w:val="none" w:sz="0" w:space="0" w:color="auto"/>
                        <w:left w:val="none" w:sz="0" w:space="0" w:color="auto"/>
                        <w:bottom w:val="none" w:sz="0" w:space="0" w:color="auto"/>
                        <w:right w:val="none" w:sz="0" w:space="0" w:color="auto"/>
                      </w:divBdr>
                    </w:div>
                  </w:divsChild>
                </w:div>
                <w:div w:id="1559515107">
                  <w:marLeft w:val="0"/>
                  <w:marRight w:val="0"/>
                  <w:marTop w:val="0"/>
                  <w:marBottom w:val="0"/>
                  <w:divBdr>
                    <w:top w:val="none" w:sz="0" w:space="0" w:color="auto"/>
                    <w:left w:val="none" w:sz="0" w:space="0" w:color="auto"/>
                    <w:bottom w:val="none" w:sz="0" w:space="0" w:color="auto"/>
                    <w:right w:val="none" w:sz="0" w:space="0" w:color="auto"/>
                  </w:divBdr>
                  <w:divsChild>
                    <w:div w:id="1187989738">
                      <w:marLeft w:val="0"/>
                      <w:marRight w:val="0"/>
                      <w:marTop w:val="0"/>
                      <w:marBottom w:val="0"/>
                      <w:divBdr>
                        <w:top w:val="none" w:sz="0" w:space="0" w:color="auto"/>
                        <w:left w:val="none" w:sz="0" w:space="0" w:color="auto"/>
                        <w:bottom w:val="none" w:sz="0" w:space="0" w:color="auto"/>
                        <w:right w:val="none" w:sz="0" w:space="0" w:color="auto"/>
                      </w:divBdr>
                    </w:div>
                  </w:divsChild>
                </w:div>
                <w:div w:id="773131031">
                  <w:marLeft w:val="0"/>
                  <w:marRight w:val="0"/>
                  <w:marTop w:val="0"/>
                  <w:marBottom w:val="0"/>
                  <w:divBdr>
                    <w:top w:val="none" w:sz="0" w:space="0" w:color="auto"/>
                    <w:left w:val="none" w:sz="0" w:space="0" w:color="auto"/>
                    <w:bottom w:val="none" w:sz="0" w:space="0" w:color="auto"/>
                    <w:right w:val="none" w:sz="0" w:space="0" w:color="auto"/>
                  </w:divBdr>
                  <w:divsChild>
                    <w:div w:id="1299602606">
                      <w:marLeft w:val="0"/>
                      <w:marRight w:val="0"/>
                      <w:marTop w:val="0"/>
                      <w:marBottom w:val="0"/>
                      <w:divBdr>
                        <w:top w:val="none" w:sz="0" w:space="0" w:color="auto"/>
                        <w:left w:val="none" w:sz="0" w:space="0" w:color="auto"/>
                        <w:bottom w:val="none" w:sz="0" w:space="0" w:color="auto"/>
                        <w:right w:val="none" w:sz="0" w:space="0" w:color="auto"/>
                      </w:divBdr>
                    </w:div>
                  </w:divsChild>
                </w:div>
                <w:div w:id="1625965829">
                  <w:marLeft w:val="0"/>
                  <w:marRight w:val="0"/>
                  <w:marTop w:val="0"/>
                  <w:marBottom w:val="0"/>
                  <w:divBdr>
                    <w:top w:val="none" w:sz="0" w:space="0" w:color="auto"/>
                    <w:left w:val="none" w:sz="0" w:space="0" w:color="auto"/>
                    <w:bottom w:val="none" w:sz="0" w:space="0" w:color="auto"/>
                    <w:right w:val="none" w:sz="0" w:space="0" w:color="auto"/>
                  </w:divBdr>
                  <w:divsChild>
                    <w:div w:id="1949703840">
                      <w:marLeft w:val="0"/>
                      <w:marRight w:val="0"/>
                      <w:marTop w:val="0"/>
                      <w:marBottom w:val="0"/>
                      <w:divBdr>
                        <w:top w:val="none" w:sz="0" w:space="0" w:color="auto"/>
                        <w:left w:val="none" w:sz="0" w:space="0" w:color="auto"/>
                        <w:bottom w:val="none" w:sz="0" w:space="0" w:color="auto"/>
                        <w:right w:val="none" w:sz="0" w:space="0" w:color="auto"/>
                      </w:divBdr>
                    </w:div>
                  </w:divsChild>
                </w:div>
                <w:div w:id="1284770139">
                  <w:marLeft w:val="0"/>
                  <w:marRight w:val="0"/>
                  <w:marTop w:val="0"/>
                  <w:marBottom w:val="0"/>
                  <w:divBdr>
                    <w:top w:val="none" w:sz="0" w:space="0" w:color="auto"/>
                    <w:left w:val="none" w:sz="0" w:space="0" w:color="auto"/>
                    <w:bottom w:val="none" w:sz="0" w:space="0" w:color="auto"/>
                    <w:right w:val="none" w:sz="0" w:space="0" w:color="auto"/>
                  </w:divBdr>
                  <w:divsChild>
                    <w:div w:id="1595164542">
                      <w:marLeft w:val="0"/>
                      <w:marRight w:val="0"/>
                      <w:marTop w:val="0"/>
                      <w:marBottom w:val="0"/>
                      <w:divBdr>
                        <w:top w:val="none" w:sz="0" w:space="0" w:color="auto"/>
                        <w:left w:val="none" w:sz="0" w:space="0" w:color="auto"/>
                        <w:bottom w:val="none" w:sz="0" w:space="0" w:color="auto"/>
                        <w:right w:val="none" w:sz="0" w:space="0" w:color="auto"/>
                      </w:divBdr>
                    </w:div>
                  </w:divsChild>
                </w:div>
                <w:div w:id="1206681376">
                  <w:marLeft w:val="0"/>
                  <w:marRight w:val="0"/>
                  <w:marTop w:val="0"/>
                  <w:marBottom w:val="0"/>
                  <w:divBdr>
                    <w:top w:val="none" w:sz="0" w:space="0" w:color="auto"/>
                    <w:left w:val="none" w:sz="0" w:space="0" w:color="auto"/>
                    <w:bottom w:val="none" w:sz="0" w:space="0" w:color="auto"/>
                    <w:right w:val="none" w:sz="0" w:space="0" w:color="auto"/>
                  </w:divBdr>
                  <w:divsChild>
                    <w:div w:id="1995404064">
                      <w:marLeft w:val="0"/>
                      <w:marRight w:val="0"/>
                      <w:marTop w:val="0"/>
                      <w:marBottom w:val="0"/>
                      <w:divBdr>
                        <w:top w:val="none" w:sz="0" w:space="0" w:color="auto"/>
                        <w:left w:val="none" w:sz="0" w:space="0" w:color="auto"/>
                        <w:bottom w:val="none" w:sz="0" w:space="0" w:color="auto"/>
                        <w:right w:val="none" w:sz="0" w:space="0" w:color="auto"/>
                      </w:divBdr>
                    </w:div>
                  </w:divsChild>
                </w:div>
                <w:div w:id="979726731">
                  <w:marLeft w:val="0"/>
                  <w:marRight w:val="0"/>
                  <w:marTop w:val="0"/>
                  <w:marBottom w:val="0"/>
                  <w:divBdr>
                    <w:top w:val="none" w:sz="0" w:space="0" w:color="auto"/>
                    <w:left w:val="none" w:sz="0" w:space="0" w:color="auto"/>
                    <w:bottom w:val="none" w:sz="0" w:space="0" w:color="auto"/>
                    <w:right w:val="none" w:sz="0" w:space="0" w:color="auto"/>
                  </w:divBdr>
                  <w:divsChild>
                    <w:div w:id="471757703">
                      <w:marLeft w:val="0"/>
                      <w:marRight w:val="0"/>
                      <w:marTop w:val="0"/>
                      <w:marBottom w:val="0"/>
                      <w:divBdr>
                        <w:top w:val="none" w:sz="0" w:space="0" w:color="auto"/>
                        <w:left w:val="none" w:sz="0" w:space="0" w:color="auto"/>
                        <w:bottom w:val="none" w:sz="0" w:space="0" w:color="auto"/>
                        <w:right w:val="none" w:sz="0" w:space="0" w:color="auto"/>
                      </w:divBdr>
                    </w:div>
                  </w:divsChild>
                </w:div>
                <w:div w:id="1906605889">
                  <w:marLeft w:val="0"/>
                  <w:marRight w:val="0"/>
                  <w:marTop w:val="0"/>
                  <w:marBottom w:val="0"/>
                  <w:divBdr>
                    <w:top w:val="none" w:sz="0" w:space="0" w:color="auto"/>
                    <w:left w:val="none" w:sz="0" w:space="0" w:color="auto"/>
                    <w:bottom w:val="none" w:sz="0" w:space="0" w:color="auto"/>
                    <w:right w:val="none" w:sz="0" w:space="0" w:color="auto"/>
                  </w:divBdr>
                  <w:divsChild>
                    <w:div w:id="281112760">
                      <w:marLeft w:val="0"/>
                      <w:marRight w:val="0"/>
                      <w:marTop w:val="0"/>
                      <w:marBottom w:val="0"/>
                      <w:divBdr>
                        <w:top w:val="none" w:sz="0" w:space="0" w:color="auto"/>
                        <w:left w:val="none" w:sz="0" w:space="0" w:color="auto"/>
                        <w:bottom w:val="none" w:sz="0" w:space="0" w:color="auto"/>
                        <w:right w:val="none" w:sz="0" w:space="0" w:color="auto"/>
                      </w:divBdr>
                    </w:div>
                  </w:divsChild>
                </w:div>
                <w:div w:id="1473015217">
                  <w:marLeft w:val="0"/>
                  <w:marRight w:val="0"/>
                  <w:marTop w:val="0"/>
                  <w:marBottom w:val="0"/>
                  <w:divBdr>
                    <w:top w:val="none" w:sz="0" w:space="0" w:color="auto"/>
                    <w:left w:val="none" w:sz="0" w:space="0" w:color="auto"/>
                    <w:bottom w:val="none" w:sz="0" w:space="0" w:color="auto"/>
                    <w:right w:val="none" w:sz="0" w:space="0" w:color="auto"/>
                  </w:divBdr>
                  <w:divsChild>
                    <w:div w:id="435370437">
                      <w:marLeft w:val="0"/>
                      <w:marRight w:val="0"/>
                      <w:marTop w:val="0"/>
                      <w:marBottom w:val="0"/>
                      <w:divBdr>
                        <w:top w:val="none" w:sz="0" w:space="0" w:color="auto"/>
                        <w:left w:val="none" w:sz="0" w:space="0" w:color="auto"/>
                        <w:bottom w:val="none" w:sz="0" w:space="0" w:color="auto"/>
                        <w:right w:val="none" w:sz="0" w:space="0" w:color="auto"/>
                      </w:divBdr>
                    </w:div>
                  </w:divsChild>
                </w:div>
                <w:div w:id="971448064">
                  <w:marLeft w:val="0"/>
                  <w:marRight w:val="0"/>
                  <w:marTop w:val="0"/>
                  <w:marBottom w:val="0"/>
                  <w:divBdr>
                    <w:top w:val="none" w:sz="0" w:space="0" w:color="auto"/>
                    <w:left w:val="none" w:sz="0" w:space="0" w:color="auto"/>
                    <w:bottom w:val="none" w:sz="0" w:space="0" w:color="auto"/>
                    <w:right w:val="none" w:sz="0" w:space="0" w:color="auto"/>
                  </w:divBdr>
                  <w:divsChild>
                    <w:div w:id="1264610370">
                      <w:marLeft w:val="0"/>
                      <w:marRight w:val="0"/>
                      <w:marTop w:val="0"/>
                      <w:marBottom w:val="0"/>
                      <w:divBdr>
                        <w:top w:val="none" w:sz="0" w:space="0" w:color="auto"/>
                        <w:left w:val="none" w:sz="0" w:space="0" w:color="auto"/>
                        <w:bottom w:val="none" w:sz="0" w:space="0" w:color="auto"/>
                        <w:right w:val="none" w:sz="0" w:space="0" w:color="auto"/>
                      </w:divBdr>
                    </w:div>
                  </w:divsChild>
                </w:div>
                <w:div w:id="726609751">
                  <w:marLeft w:val="0"/>
                  <w:marRight w:val="0"/>
                  <w:marTop w:val="0"/>
                  <w:marBottom w:val="0"/>
                  <w:divBdr>
                    <w:top w:val="none" w:sz="0" w:space="0" w:color="auto"/>
                    <w:left w:val="none" w:sz="0" w:space="0" w:color="auto"/>
                    <w:bottom w:val="none" w:sz="0" w:space="0" w:color="auto"/>
                    <w:right w:val="none" w:sz="0" w:space="0" w:color="auto"/>
                  </w:divBdr>
                  <w:divsChild>
                    <w:div w:id="1332761403">
                      <w:marLeft w:val="0"/>
                      <w:marRight w:val="0"/>
                      <w:marTop w:val="0"/>
                      <w:marBottom w:val="0"/>
                      <w:divBdr>
                        <w:top w:val="none" w:sz="0" w:space="0" w:color="auto"/>
                        <w:left w:val="none" w:sz="0" w:space="0" w:color="auto"/>
                        <w:bottom w:val="none" w:sz="0" w:space="0" w:color="auto"/>
                        <w:right w:val="none" w:sz="0" w:space="0" w:color="auto"/>
                      </w:divBdr>
                    </w:div>
                  </w:divsChild>
                </w:div>
                <w:div w:id="889000816">
                  <w:marLeft w:val="0"/>
                  <w:marRight w:val="0"/>
                  <w:marTop w:val="0"/>
                  <w:marBottom w:val="0"/>
                  <w:divBdr>
                    <w:top w:val="none" w:sz="0" w:space="0" w:color="auto"/>
                    <w:left w:val="none" w:sz="0" w:space="0" w:color="auto"/>
                    <w:bottom w:val="none" w:sz="0" w:space="0" w:color="auto"/>
                    <w:right w:val="none" w:sz="0" w:space="0" w:color="auto"/>
                  </w:divBdr>
                  <w:divsChild>
                    <w:div w:id="866141053">
                      <w:marLeft w:val="0"/>
                      <w:marRight w:val="0"/>
                      <w:marTop w:val="0"/>
                      <w:marBottom w:val="0"/>
                      <w:divBdr>
                        <w:top w:val="none" w:sz="0" w:space="0" w:color="auto"/>
                        <w:left w:val="none" w:sz="0" w:space="0" w:color="auto"/>
                        <w:bottom w:val="none" w:sz="0" w:space="0" w:color="auto"/>
                        <w:right w:val="none" w:sz="0" w:space="0" w:color="auto"/>
                      </w:divBdr>
                    </w:div>
                  </w:divsChild>
                </w:div>
                <w:div w:id="1566990065">
                  <w:marLeft w:val="0"/>
                  <w:marRight w:val="0"/>
                  <w:marTop w:val="0"/>
                  <w:marBottom w:val="0"/>
                  <w:divBdr>
                    <w:top w:val="none" w:sz="0" w:space="0" w:color="auto"/>
                    <w:left w:val="none" w:sz="0" w:space="0" w:color="auto"/>
                    <w:bottom w:val="none" w:sz="0" w:space="0" w:color="auto"/>
                    <w:right w:val="none" w:sz="0" w:space="0" w:color="auto"/>
                  </w:divBdr>
                  <w:divsChild>
                    <w:div w:id="986085860">
                      <w:marLeft w:val="0"/>
                      <w:marRight w:val="0"/>
                      <w:marTop w:val="0"/>
                      <w:marBottom w:val="0"/>
                      <w:divBdr>
                        <w:top w:val="none" w:sz="0" w:space="0" w:color="auto"/>
                        <w:left w:val="none" w:sz="0" w:space="0" w:color="auto"/>
                        <w:bottom w:val="none" w:sz="0" w:space="0" w:color="auto"/>
                        <w:right w:val="none" w:sz="0" w:space="0" w:color="auto"/>
                      </w:divBdr>
                    </w:div>
                  </w:divsChild>
                </w:div>
                <w:div w:id="1979723273">
                  <w:marLeft w:val="0"/>
                  <w:marRight w:val="0"/>
                  <w:marTop w:val="0"/>
                  <w:marBottom w:val="0"/>
                  <w:divBdr>
                    <w:top w:val="none" w:sz="0" w:space="0" w:color="auto"/>
                    <w:left w:val="none" w:sz="0" w:space="0" w:color="auto"/>
                    <w:bottom w:val="none" w:sz="0" w:space="0" w:color="auto"/>
                    <w:right w:val="none" w:sz="0" w:space="0" w:color="auto"/>
                  </w:divBdr>
                  <w:divsChild>
                    <w:div w:id="1667593214">
                      <w:marLeft w:val="0"/>
                      <w:marRight w:val="0"/>
                      <w:marTop w:val="0"/>
                      <w:marBottom w:val="0"/>
                      <w:divBdr>
                        <w:top w:val="none" w:sz="0" w:space="0" w:color="auto"/>
                        <w:left w:val="none" w:sz="0" w:space="0" w:color="auto"/>
                        <w:bottom w:val="none" w:sz="0" w:space="0" w:color="auto"/>
                        <w:right w:val="none" w:sz="0" w:space="0" w:color="auto"/>
                      </w:divBdr>
                    </w:div>
                  </w:divsChild>
                </w:div>
                <w:div w:id="1685983749">
                  <w:marLeft w:val="0"/>
                  <w:marRight w:val="0"/>
                  <w:marTop w:val="0"/>
                  <w:marBottom w:val="0"/>
                  <w:divBdr>
                    <w:top w:val="none" w:sz="0" w:space="0" w:color="auto"/>
                    <w:left w:val="none" w:sz="0" w:space="0" w:color="auto"/>
                    <w:bottom w:val="none" w:sz="0" w:space="0" w:color="auto"/>
                    <w:right w:val="none" w:sz="0" w:space="0" w:color="auto"/>
                  </w:divBdr>
                  <w:divsChild>
                    <w:div w:id="672925582">
                      <w:marLeft w:val="0"/>
                      <w:marRight w:val="0"/>
                      <w:marTop w:val="0"/>
                      <w:marBottom w:val="0"/>
                      <w:divBdr>
                        <w:top w:val="none" w:sz="0" w:space="0" w:color="auto"/>
                        <w:left w:val="none" w:sz="0" w:space="0" w:color="auto"/>
                        <w:bottom w:val="none" w:sz="0" w:space="0" w:color="auto"/>
                        <w:right w:val="none" w:sz="0" w:space="0" w:color="auto"/>
                      </w:divBdr>
                    </w:div>
                  </w:divsChild>
                </w:div>
                <w:div w:id="207374894">
                  <w:marLeft w:val="0"/>
                  <w:marRight w:val="0"/>
                  <w:marTop w:val="0"/>
                  <w:marBottom w:val="0"/>
                  <w:divBdr>
                    <w:top w:val="none" w:sz="0" w:space="0" w:color="auto"/>
                    <w:left w:val="none" w:sz="0" w:space="0" w:color="auto"/>
                    <w:bottom w:val="none" w:sz="0" w:space="0" w:color="auto"/>
                    <w:right w:val="none" w:sz="0" w:space="0" w:color="auto"/>
                  </w:divBdr>
                  <w:divsChild>
                    <w:div w:id="1360593220">
                      <w:marLeft w:val="0"/>
                      <w:marRight w:val="0"/>
                      <w:marTop w:val="0"/>
                      <w:marBottom w:val="0"/>
                      <w:divBdr>
                        <w:top w:val="none" w:sz="0" w:space="0" w:color="auto"/>
                        <w:left w:val="none" w:sz="0" w:space="0" w:color="auto"/>
                        <w:bottom w:val="none" w:sz="0" w:space="0" w:color="auto"/>
                        <w:right w:val="none" w:sz="0" w:space="0" w:color="auto"/>
                      </w:divBdr>
                    </w:div>
                  </w:divsChild>
                </w:div>
                <w:div w:id="476263567">
                  <w:marLeft w:val="0"/>
                  <w:marRight w:val="0"/>
                  <w:marTop w:val="0"/>
                  <w:marBottom w:val="0"/>
                  <w:divBdr>
                    <w:top w:val="none" w:sz="0" w:space="0" w:color="auto"/>
                    <w:left w:val="none" w:sz="0" w:space="0" w:color="auto"/>
                    <w:bottom w:val="none" w:sz="0" w:space="0" w:color="auto"/>
                    <w:right w:val="none" w:sz="0" w:space="0" w:color="auto"/>
                  </w:divBdr>
                  <w:divsChild>
                    <w:div w:id="1759867426">
                      <w:marLeft w:val="0"/>
                      <w:marRight w:val="0"/>
                      <w:marTop w:val="0"/>
                      <w:marBottom w:val="0"/>
                      <w:divBdr>
                        <w:top w:val="none" w:sz="0" w:space="0" w:color="auto"/>
                        <w:left w:val="none" w:sz="0" w:space="0" w:color="auto"/>
                        <w:bottom w:val="none" w:sz="0" w:space="0" w:color="auto"/>
                        <w:right w:val="none" w:sz="0" w:space="0" w:color="auto"/>
                      </w:divBdr>
                    </w:div>
                  </w:divsChild>
                </w:div>
                <w:div w:id="1093553924">
                  <w:marLeft w:val="0"/>
                  <w:marRight w:val="0"/>
                  <w:marTop w:val="0"/>
                  <w:marBottom w:val="0"/>
                  <w:divBdr>
                    <w:top w:val="none" w:sz="0" w:space="0" w:color="auto"/>
                    <w:left w:val="none" w:sz="0" w:space="0" w:color="auto"/>
                    <w:bottom w:val="none" w:sz="0" w:space="0" w:color="auto"/>
                    <w:right w:val="none" w:sz="0" w:space="0" w:color="auto"/>
                  </w:divBdr>
                  <w:divsChild>
                    <w:div w:id="1869023941">
                      <w:marLeft w:val="0"/>
                      <w:marRight w:val="0"/>
                      <w:marTop w:val="0"/>
                      <w:marBottom w:val="0"/>
                      <w:divBdr>
                        <w:top w:val="none" w:sz="0" w:space="0" w:color="auto"/>
                        <w:left w:val="none" w:sz="0" w:space="0" w:color="auto"/>
                        <w:bottom w:val="none" w:sz="0" w:space="0" w:color="auto"/>
                        <w:right w:val="none" w:sz="0" w:space="0" w:color="auto"/>
                      </w:divBdr>
                    </w:div>
                  </w:divsChild>
                </w:div>
                <w:div w:id="2050908479">
                  <w:marLeft w:val="0"/>
                  <w:marRight w:val="0"/>
                  <w:marTop w:val="0"/>
                  <w:marBottom w:val="0"/>
                  <w:divBdr>
                    <w:top w:val="none" w:sz="0" w:space="0" w:color="auto"/>
                    <w:left w:val="none" w:sz="0" w:space="0" w:color="auto"/>
                    <w:bottom w:val="none" w:sz="0" w:space="0" w:color="auto"/>
                    <w:right w:val="none" w:sz="0" w:space="0" w:color="auto"/>
                  </w:divBdr>
                  <w:divsChild>
                    <w:div w:id="1748116833">
                      <w:marLeft w:val="0"/>
                      <w:marRight w:val="0"/>
                      <w:marTop w:val="0"/>
                      <w:marBottom w:val="0"/>
                      <w:divBdr>
                        <w:top w:val="none" w:sz="0" w:space="0" w:color="auto"/>
                        <w:left w:val="none" w:sz="0" w:space="0" w:color="auto"/>
                        <w:bottom w:val="none" w:sz="0" w:space="0" w:color="auto"/>
                        <w:right w:val="none" w:sz="0" w:space="0" w:color="auto"/>
                      </w:divBdr>
                    </w:div>
                  </w:divsChild>
                </w:div>
                <w:div w:id="390547012">
                  <w:marLeft w:val="0"/>
                  <w:marRight w:val="0"/>
                  <w:marTop w:val="0"/>
                  <w:marBottom w:val="0"/>
                  <w:divBdr>
                    <w:top w:val="none" w:sz="0" w:space="0" w:color="auto"/>
                    <w:left w:val="none" w:sz="0" w:space="0" w:color="auto"/>
                    <w:bottom w:val="none" w:sz="0" w:space="0" w:color="auto"/>
                    <w:right w:val="none" w:sz="0" w:space="0" w:color="auto"/>
                  </w:divBdr>
                  <w:divsChild>
                    <w:div w:id="1564412646">
                      <w:marLeft w:val="0"/>
                      <w:marRight w:val="0"/>
                      <w:marTop w:val="0"/>
                      <w:marBottom w:val="0"/>
                      <w:divBdr>
                        <w:top w:val="none" w:sz="0" w:space="0" w:color="auto"/>
                        <w:left w:val="none" w:sz="0" w:space="0" w:color="auto"/>
                        <w:bottom w:val="none" w:sz="0" w:space="0" w:color="auto"/>
                        <w:right w:val="none" w:sz="0" w:space="0" w:color="auto"/>
                      </w:divBdr>
                    </w:div>
                  </w:divsChild>
                </w:div>
                <w:div w:id="274095655">
                  <w:marLeft w:val="0"/>
                  <w:marRight w:val="0"/>
                  <w:marTop w:val="0"/>
                  <w:marBottom w:val="0"/>
                  <w:divBdr>
                    <w:top w:val="none" w:sz="0" w:space="0" w:color="auto"/>
                    <w:left w:val="none" w:sz="0" w:space="0" w:color="auto"/>
                    <w:bottom w:val="none" w:sz="0" w:space="0" w:color="auto"/>
                    <w:right w:val="none" w:sz="0" w:space="0" w:color="auto"/>
                  </w:divBdr>
                  <w:divsChild>
                    <w:div w:id="735399795">
                      <w:marLeft w:val="0"/>
                      <w:marRight w:val="0"/>
                      <w:marTop w:val="0"/>
                      <w:marBottom w:val="0"/>
                      <w:divBdr>
                        <w:top w:val="none" w:sz="0" w:space="0" w:color="auto"/>
                        <w:left w:val="none" w:sz="0" w:space="0" w:color="auto"/>
                        <w:bottom w:val="none" w:sz="0" w:space="0" w:color="auto"/>
                        <w:right w:val="none" w:sz="0" w:space="0" w:color="auto"/>
                      </w:divBdr>
                    </w:div>
                  </w:divsChild>
                </w:div>
                <w:div w:id="897666304">
                  <w:marLeft w:val="0"/>
                  <w:marRight w:val="0"/>
                  <w:marTop w:val="0"/>
                  <w:marBottom w:val="0"/>
                  <w:divBdr>
                    <w:top w:val="none" w:sz="0" w:space="0" w:color="auto"/>
                    <w:left w:val="none" w:sz="0" w:space="0" w:color="auto"/>
                    <w:bottom w:val="none" w:sz="0" w:space="0" w:color="auto"/>
                    <w:right w:val="none" w:sz="0" w:space="0" w:color="auto"/>
                  </w:divBdr>
                  <w:divsChild>
                    <w:div w:id="513888179">
                      <w:marLeft w:val="0"/>
                      <w:marRight w:val="0"/>
                      <w:marTop w:val="0"/>
                      <w:marBottom w:val="0"/>
                      <w:divBdr>
                        <w:top w:val="none" w:sz="0" w:space="0" w:color="auto"/>
                        <w:left w:val="none" w:sz="0" w:space="0" w:color="auto"/>
                        <w:bottom w:val="none" w:sz="0" w:space="0" w:color="auto"/>
                        <w:right w:val="none" w:sz="0" w:space="0" w:color="auto"/>
                      </w:divBdr>
                    </w:div>
                  </w:divsChild>
                </w:div>
                <w:div w:id="1337802781">
                  <w:marLeft w:val="0"/>
                  <w:marRight w:val="0"/>
                  <w:marTop w:val="0"/>
                  <w:marBottom w:val="0"/>
                  <w:divBdr>
                    <w:top w:val="none" w:sz="0" w:space="0" w:color="auto"/>
                    <w:left w:val="none" w:sz="0" w:space="0" w:color="auto"/>
                    <w:bottom w:val="none" w:sz="0" w:space="0" w:color="auto"/>
                    <w:right w:val="none" w:sz="0" w:space="0" w:color="auto"/>
                  </w:divBdr>
                  <w:divsChild>
                    <w:div w:id="574320813">
                      <w:marLeft w:val="0"/>
                      <w:marRight w:val="0"/>
                      <w:marTop w:val="0"/>
                      <w:marBottom w:val="0"/>
                      <w:divBdr>
                        <w:top w:val="none" w:sz="0" w:space="0" w:color="auto"/>
                        <w:left w:val="none" w:sz="0" w:space="0" w:color="auto"/>
                        <w:bottom w:val="none" w:sz="0" w:space="0" w:color="auto"/>
                        <w:right w:val="none" w:sz="0" w:space="0" w:color="auto"/>
                      </w:divBdr>
                    </w:div>
                  </w:divsChild>
                </w:div>
                <w:div w:id="656224091">
                  <w:marLeft w:val="0"/>
                  <w:marRight w:val="0"/>
                  <w:marTop w:val="0"/>
                  <w:marBottom w:val="0"/>
                  <w:divBdr>
                    <w:top w:val="none" w:sz="0" w:space="0" w:color="auto"/>
                    <w:left w:val="none" w:sz="0" w:space="0" w:color="auto"/>
                    <w:bottom w:val="none" w:sz="0" w:space="0" w:color="auto"/>
                    <w:right w:val="none" w:sz="0" w:space="0" w:color="auto"/>
                  </w:divBdr>
                  <w:divsChild>
                    <w:div w:id="994726015">
                      <w:marLeft w:val="0"/>
                      <w:marRight w:val="0"/>
                      <w:marTop w:val="0"/>
                      <w:marBottom w:val="0"/>
                      <w:divBdr>
                        <w:top w:val="none" w:sz="0" w:space="0" w:color="auto"/>
                        <w:left w:val="none" w:sz="0" w:space="0" w:color="auto"/>
                        <w:bottom w:val="none" w:sz="0" w:space="0" w:color="auto"/>
                        <w:right w:val="none" w:sz="0" w:space="0" w:color="auto"/>
                      </w:divBdr>
                    </w:div>
                  </w:divsChild>
                </w:div>
                <w:div w:id="394624677">
                  <w:marLeft w:val="0"/>
                  <w:marRight w:val="0"/>
                  <w:marTop w:val="0"/>
                  <w:marBottom w:val="0"/>
                  <w:divBdr>
                    <w:top w:val="none" w:sz="0" w:space="0" w:color="auto"/>
                    <w:left w:val="none" w:sz="0" w:space="0" w:color="auto"/>
                    <w:bottom w:val="none" w:sz="0" w:space="0" w:color="auto"/>
                    <w:right w:val="none" w:sz="0" w:space="0" w:color="auto"/>
                  </w:divBdr>
                  <w:divsChild>
                    <w:div w:id="1061447437">
                      <w:marLeft w:val="0"/>
                      <w:marRight w:val="0"/>
                      <w:marTop w:val="0"/>
                      <w:marBottom w:val="0"/>
                      <w:divBdr>
                        <w:top w:val="none" w:sz="0" w:space="0" w:color="auto"/>
                        <w:left w:val="none" w:sz="0" w:space="0" w:color="auto"/>
                        <w:bottom w:val="none" w:sz="0" w:space="0" w:color="auto"/>
                        <w:right w:val="none" w:sz="0" w:space="0" w:color="auto"/>
                      </w:divBdr>
                    </w:div>
                  </w:divsChild>
                </w:div>
                <w:div w:id="1144077838">
                  <w:marLeft w:val="0"/>
                  <w:marRight w:val="0"/>
                  <w:marTop w:val="0"/>
                  <w:marBottom w:val="0"/>
                  <w:divBdr>
                    <w:top w:val="none" w:sz="0" w:space="0" w:color="auto"/>
                    <w:left w:val="none" w:sz="0" w:space="0" w:color="auto"/>
                    <w:bottom w:val="none" w:sz="0" w:space="0" w:color="auto"/>
                    <w:right w:val="none" w:sz="0" w:space="0" w:color="auto"/>
                  </w:divBdr>
                  <w:divsChild>
                    <w:div w:id="611474957">
                      <w:marLeft w:val="0"/>
                      <w:marRight w:val="0"/>
                      <w:marTop w:val="0"/>
                      <w:marBottom w:val="0"/>
                      <w:divBdr>
                        <w:top w:val="none" w:sz="0" w:space="0" w:color="auto"/>
                        <w:left w:val="none" w:sz="0" w:space="0" w:color="auto"/>
                        <w:bottom w:val="none" w:sz="0" w:space="0" w:color="auto"/>
                        <w:right w:val="none" w:sz="0" w:space="0" w:color="auto"/>
                      </w:divBdr>
                    </w:div>
                  </w:divsChild>
                </w:div>
                <w:div w:id="787820247">
                  <w:marLeft w:val="0"/>
                  <w:marRight w:val="0"/>
                  <w:marTop w:val="0"/>
                  <w:marBottom w:val="0"/>
                  <w:divBdr>
                    <w:top w:val="none" w:sz="0" w:space="0" w:color="auto"/>
                    <w:left w:val="none" w:sz="0" w:space="0" w:color="auto"/>
                    <w:bottom w:val="none" w:sz="0" w:space="0" w:color="auto"/>
                    <w:right w:val="none" w:sz="0" w:space="0" w:color="auto"/>
                  </w:divBdr>
                  <w:divsChild>
                    <w:div w:id="869537388">
                      <w:marLeft w:val="0"/>
                      <w:marRight w:val="0"/>
                      <w:marTop w:val="0"/>
                      <w:marBottom w:val="0"/>
                      <w:divBdr>
                        <w:top w:val="none" w:sz="0" w:space="0" w:color="auto"/>
                        <w:left w:val="none" w:sz="0" w:space="0" w:color="auto"/>
                        <w:bottom w:val="none" w:sz="0" w:space="0" w:color="auto"/>
                        <w:right w:val="none" w:sz="0" w:space="0" w:color="auto"/>
                      </w:divBdr>
                    </w:div>
                  </w:divsChild>
                </w:div>
                <w:div w:id="2008286851">
                  <w:marLeft w:val="0"/>
                  <w:marRight w:val="0"/>
                  <w:marTop w:val="0"/>
                  <w:marBottom w:val="0"/>
                  <w:divBdr>
                    <w:top w:val="none" w:sz="0" w:space="0" w:color="auto"/>
                    <w:left w:val="none" w:sz="0" w:space="0" w:color="auto"/>
                    <w:bottom w:val="none" w:sz="0" w:space="0" w:color="auto"/>
                    <w:right w:val="none" w:sz="0" w:space="0" w:color="auto"/>
                  </w:divBdr>
                  <w:divsChild>
                    <w:div w:id="376590171">
                      <w:marLeft w:val="0"/>
                      <w:marRight w:val="0"/>
                      <w:marTop w:val="0"/>
                      <w:marBottom w:val="0"/>
                      <w:divBdr>
                        <w:top w:val="none" w:sz="0" w:space="0" w:color="auto"/>
                        <w:left w:val="none" w:sz="0" w:space="0" w:color="auto"/>
                        <w:bottom w:val="none" w:sz="0" w:space="0" w:color="auto"/>
                        <w:right w:val="none" w:sz="0" w:space="0" w:color="auto"/>
                      </w:divBdr>
                    </w:div>
                  </w:divsChild>
                </w:div>
                <w:div w:id="2125222440">
                  <w:marLeft w:val="0"/>
                  <w:marRight w:val="0"/>
                  <w:marTop w:val="0"/>
                  <w:marBottom w:val="0"/>
                  <w:divBdr>
                    <w:top w:val="none" w:sz="0" w:space="0" w:color="auto"/>
                    <w:left w:val="none" w:sz="0" w:space="0" w:color="auto"/>
                    <w:bottom w:val="none" w:sz="0" w:space="0" w:color="auto"/>
                    <w:right w:val="none" w:sz="0" w:space="0" w:color="auto"/>
                  </w:divBdr>
                  <w:divsChild>
                    <w:div w:id="1325821613">
                      <w:marLeft w:val="0"/>
                      <w:marRight w:val="0"/>
                      <w:marTop w:val="0"/>
                      <w:marBottom w:val="0"/>
                      <w:divBdr>
                        <w:top w:val="none" w:sz="0" w:space="0" w:color="auto"/>
                        <w:left w:val="none" w:sz="0" w:space="0" w:color="auto"/>
                        <w:bottom w:val="none" w:sz="0" w:space="0" w:color="auto"/>
                        <w:right w:val="none" w:sz="0" w:space="0" w:color="auto"/>
                      </w:divBdr>
                    </w:div>
                  </w:divsChild>
                </w:div>
                <w:div w:id="131560518">
                  <w:marLeft w:val="0"/>
                  <w:marRight w:val="0"/>
                  <w:marTop w:val="0"/>
                  <w:marBottom w:val="0"/>
                  <w:divBdr>
                    <w:top w:val="none" w:sz="0" w:space="0" w:color="auto"/>
                    <w:left w:val="none" w:sz="0" w:space="0" w:color="auto"/>
                    <w:bottom w:val="none" w:sz="0" w:space="0" w:color="auto"/>
                    <w:right w:val="none" w:sz="0" w:space="0" w:color="auto"/>
                  </w:divBdr>
                  <w:divsChild>
                    <w:div w:id="1637561248">
                      <w:marLeft w:val="0"/>
                      <w:marRight w:val="0"/>
                      <w:marTop w:val="0"/>
                      <w:marBottom w:val="0"/>
                      <w:divBdr>
                        <w:top w:val="none" w:sz="0" w:space="0" w:color="auto"/>
                        <w:left w:val="none" w:sz="0" w:space="0" w:color="auto"/>
                        <w:bottom w:val="none" w:sz="0" w:space="0" w:color="auto"/>
                        <w:right w:val="none" w:sz="0" w:space="0" w:color="auto"/>
                      </w:divBdr>
                    </w:div>
                  </w:divsChild>
                </w:div>
                <w:div w:id="1561550660">
                  <w:marLeft w:val="0"/>
                  <w:marRight w:val="0"/>
                  <w:marTop w:val="0"/>
                  <w:marBottom w:val="0"/>
                  <w:divBdr>
                    <w:top w:val="none" w:sz="0" w:space="0" w:color="auto"/>
                    <w:left w:val="none" w:sz="0" w:space="0" w:color="auto"/>
                    <w:bottom w:val="none" w:sz="0" w:space="0" w:color="auto"/>
                    <w:right w:val="none" w:sz="0" w:space="0" w:color="auto"/>
                  </w:divBdr>
                  <w:divsChild>
                    <w:div w:id="1593464957">
                      <w:marLeft w:val="0"/>
                      <w:marRight w:val="0"/>
                      <w:marTop w:val="0"/>
                      <w:marBottom w:val="0"/>
                      <w:divBdr>
                        <w:top w:val="none" w:sz="0" w:space="0" w:color="auto"/>
                        <w:left w:val="none" w:sz="0" w:space="0" w:color="auto"/>
                        <w:bottom w:val="none" w:sz="0" w:space="0" w:color="auto"/>
                        <w:right w:val="none" w:sz="0" w:space="0" w:color="auto"/>
                      </w:divBdr>
                    </w:div>
                  </w:divsChild>
                </w:div>
                <w:div w:id="329214495">
                  <w:marLeft w:val="0"/>
                  <w:marRight w:val="0"/>
                  <w:marTop w:val="0"/>
                  <w:marBottom w:val="0"/>
                  <w:divBdr>
                    <w:top w:val="none" w:sz="0" w:space="0" w:color="auto"/>
                    <w:left w:val="none" w:sz="0" w:space="0" w:color="auto"/>
                    <w:bottom w:val="none" w:sz="0" w:space="0" w:color="auto"/>
                    <w:right w:val="none" w:sz="0" w:space="0" w:color="auto"/>
                  </w:divBdr>
                  <w:divsChild>
                    <w:div w:id="1157570296">
                      <w:marLeft w:val="0"/>
                      <w:marRight w:val="0"/>
                      <w:marTop w:val="0"/>
                      <w:marBottom w:val="0"/>
                      <w:divBdr>
                        <w:top w:val="none" w:sz="0" w:space="0" w:color="auto"/>
                        <w:left w:val="none" w:sz="0" w:space="0" w:color="auto"/>
                        <w:bottom w:val="none" w:sz="0" w:space="0" w:color="auto"/>
                        <w:right w:val="none" w:sz="0" w:space="0" w:color="auto"/>
                      </w:divBdr>
                    </w:div>
                  </w:divsChild>
                </w:div>
                <w:div w:id="1781485514">
                  <w:marLeft w:val="0"/>
                  <w:marRight w:val="0"/>
                  <w:marTop w:val="0"/>
                  <w:marBottom w:val="0"/>
                  <w:divBdr>
                    <w:top w:val="none" w:sz="0" w:space="0" w:color="auto"/>
                    <w:left w:val="none" w:sz="0" w:space="0" w:color="auto"/>
                    <w:bottom w:val="none" w:sz="0" w:space="0" w:color="auto"/>
                    <w:right w:val="none" w:sz="0" w:space="0" w:color="auto"/>
                  </w:divBdr>
                  <w:divsChild>
                    <w:div w:id="1606690558">
                      <w:marLeft w:val="0"/>
                      <w:marRight w:val="0"/>
                      <w:marTop w:val="0"/>
                      <w:marBottom w:val="0"/>
                      <w:divBdr>
                        <w:top w:val="none" w:sz="0" w:space="0" w:color="auto"/>
                        <w:left w:val="none" w:sz="0" w:space="0" w:color="auto"/>
                        <w:bottom w:val="none" w:sz="0" w:space="0" w:color="auto"/>
                        <w:right w:val="none" w:sz="0" w:space="0" w:color="auto"/>
                      </w:divBdr>
                    </w:div>
                  </w:divsChild>
                </w:div>
                <w:div w:id="1156190132">
                  <w:marLeft w:val="0"/>
                  <w:marRight w:val="0"/>
                  <w:marTop w:val="0"/>
                  <w:marBottom w:val="0"/>
                  <w:divBdr>
                    <w:top w:val="none" w:sz="0" w:space="0" w:color="auto"/>
                    <w:left w:val="none" w:sz="0" w:space="0" w:color="auto"/>
                    <w:bottom w:val="none" w:sz="0" w:space="0" w:color="auto"/>
                    <w:right w:val="none" w:sz="0" w:space="0" w:color="auto"/>
                  </w:divBdr>
                  <w:divsChild>
                    <w:div w:id="590626649">
                      <w:marLeft w:val="0"/>
                      <w:marRight w:val="0"/>
                      <w:marTop w:val="0"/>
                      <w:marBottom w:val="0"/>
                      <w:divBdr>
                        <w:top w:val="none" w:sz="0" w:space="0" w:color="auto"/>
                        <w:left w:val="none" w:sz="0" w:space="0" w:color="auto"/>
                        <w:bottom w:val="none" w:sz="0" w:space="0" w:color="auto"/>
                        <w:right w:val="none" w:sz="0" w:space="0" w:color="auto"/>
                      </w:divBdr>
                    </w:div>
                  </w:divsChild>
                </w:div>
                <w:div w:id="1088113164">
                  <w:marLeft w:val="0"/>
                  <w:marRight w:val="0"/>
                  <w:marTop w:val="0"/>
                  <w:marBottom w:val="0"/>
                  <w:divBdr>
                    <w:top w:val="none" w:sz="0" w:space="0" w:color="auto"/>
                    <w:left w:val="none" w:sz="0" w:space="0" w:color="auto"/>
                    <w:bottom w:val="none" w:sz="0" w:space="0" w:color="auto"/>
                    <w:right w:val="none" w:sz="0" w:space="0" w:color="auto"/>
                  </w:divBdr>
                  <w:divsChild>
                    <w:div w:id="1973517753">
                      <w:marLeft w:val="0"/>
                      <w:marRight w:val="0"/>
                      <w:marTop w:val="0"/>
                      <w:marBottom w:val="0"/>
                      <w:divBdr>
                        <w:top w:val="none" w:sz="0" w:space="0" w:color="auto"/>
                        <w:left w:val="none" w:sz="0" w:space="0" w:color="auto"/>
                        <w:bottom w:val="none" w:sz="0" w:space="0" w:color="auto"/>
                        <w:right w:val="none" w:sz="0" w:space="0" w:color="auto"/>
                      </w:divBdr>
                    </w:div>
                  </w:divsChild>
                </w:div>
                <w:div w:id="1209101095">
                  <w:marLeft w:val="0"/>
                  <w:marRight w:val="0"/>
                  <w:marTop w:val="0"/>
                  <w:marBottom w:val="0"/>
                  <w:divBdr>
                    <w:top w:val="none" w:sz="0" w:space="0" w:color="auto"/>
                    <w:left w:val="none" w:sz="0" w:space="0" w:color="auto"/>
                    <w:bottom w:val="none" w:sz="0" w:space="0" w:color="auto"/>
                    <w:right w:val="none" w:sz="0" w:space="0" w:color="auto"/>
                  </w:divBdr>
                  <w:divsChild>
                    <w:div w:id="1326205615">
                      <w:marLeft w:val="0"/>
                      <w:marRight w:val="0"/>
                      <w:marTop w:val="0"/>
                      <w:marBottom w:val="0"/>
                      <w:divBdr>
                        <w:top w:val="none" w:sz="0" w:space="0" w:color="auto"/>
                        <w:left w:val="none" w:sz="0" w:space="0" w:color="auto"/>
                        <w:bottom w:val="none" w:sz="0" w:space="0" w:color="auto"/>
                        <w:right w:val="none" w:sz="0" w:space="0" w:color="auto"/>
                      </w:divBdr>
                    </w:div>
                  </w:divsChild>
                </w:div>
                <w:div w:id="390809134">
                  <w:marLeft w:val="0"/>
                  <w:marRight w:val="0"/>
                  <w:marTop w:val="0"/>
                  <w:marBottom w:val="0"/>
                  <w:divBdr>
                    <w:top w:val="none" w:sz="0" w:space="0" w:color="auto"/>
                    <w:left w:val="none" w:sz="0" w:space="0" w:color="auto"/>
                    <w:bottom w:val="none" w:sz="0" w:space="0" w:color="auto"/>
                    <w:right w:val="none" w:sz="0" w:space="0" w:color="auto"/>
                  </w:divBdr>
                  <w:divsChild>
                    <w:div w:id="1483883268">
                      <w:marLeft w:val="0"/>
                      <w:marRight w:val="0"/>
                      <w:marTop w:val="0"/>
                      <w:marBottom w:val="0"/>
                      <w:divBdr>
                        <w:top w:val="none" w:sz="0" w:space="0" w:color="auto"/>
                        <w:left w:val="none" w:sz="0" w:space="0" w:color="auto"/>
                        <w:bottom w:val="none" w:sz="0" w:space="0" w:color="auto"/>
                        <w:right w:val="none" w:sz="0" w:space="0" w:color="auto"/>
                      </w:divBdr>
                    </w:div>
                  </w:divsChild>
                </w:div>
                <w:div w:id="1834296703">
                  <w:marLeft w:val="0"/>
                  <w:marRight w:val="0"/>
                  <w:marTop w:val="0"/>
                  <w:marBottom w:val="0"/>
                  <w:divBdr>
                    <w:top w:val="none" w:sz="0" w:space="0" w:color="auto"/>
                    <w:left w:val="none" w:sz="0" w:space="0" w:color="auto"/>
                    <w:bottom w:val="none" w:sz="0" w:space="0" w:color="auto"/>
                    <w:right w:val="none" w:sz="0" w:space="0" w:color="auto"/>
                  </w:divBdr>
                  <w:divsChild>
                    <w:div w:id="2056657498">
                      <w:marLeft w:val="0"/>
                      <w:marRight w:val="0"/>
                      <w:marTop w:val="0"/>
                      <w:marBottom w:val="0"/>
                      <w:divBdr>
                        <w:top w:val="none" w:sz="0" w:space="0" w:color="auto"/>
                        <w:left w:val="none" w:sz="0" w:space="0" w:color="auto"/>
                        <w:bottom w:val="none" w:sz="0" w:space="0" w:color="auto"/>
                        <w:right w:val="none" w:sz="0" w:space="0" w:color="auto"/>
                      </w:divBdr>
                    </w:div>
                  </w:divsChild>
                </w:div>
                <w:div w:id="1077631409">
                  <w:marLeft w:val="0"/>
                  <w:marRight w:val="0"/>
                  <w:marTop w:val="0"/>
                  <w:marBottom w:val="0"/>
                  <w:divBdr>
                    <w:top w:val="none" w:sz="0" w:space="0" w:color="auto"/>
                    <w:left w:val="none" w:sz="0" w:space="0" w:color="auto"/>
                    <w:bottom w:val="none" w:sz="0" w:space="0" w:color="auto"/>
                    <w:right w:val="none" w:sz="0" w:space="0" w:color="auto"/>
                  </w:divBdr>
                  <w:divsChild>
                    <w:div w:id="427384016">
                      <w:marLeft w:val="0"/>
                      <w:marRight w:val="0"/>
                      <w:marTop w:val="0"/>
                      <w:marBottom w:val="0"/>
                      <w:divBdr>
                        <w:top w:val="none" w:sz="0" w:space="0" w:color="auto"/>
                        <w:left w:val="none" w:sz="0" w:space="0" w:color="auto"/>
                        <w:bottom w:val="none" w:sz="0" w:space="0" w:color="auto"/>
                        <w:right w:val="none" w:sz="0" w:space="0" w:color="auto"/>
                      </w:divBdr>
                    </w:div>
                  </w:divsChild>
                </w:div>
                <w:div w:id="346642187">
                  <w:marLeft w:val="0"/>
                  <w:marRight w:val="0"/>
                  <w:marTop w:val="0"/>
                  <w:marBottom w:val="0"/>
                  <w:divBdr>
                    <w:top w:val="none" w:sz="0" w:space="0" w:color="auto"/>
                    <w:left w:val="none" w:sz="0" w:space="0" w:color="auto"/>
                    <w:bottom w:val="none" w:sz="0" w:space="0" w:color="auto"/>
                    <w:right w:val="none" w:sz="0" w:space="0" w:color="auto"/>
                  </w:divBdr>
                  <w:divsChild>
                    <w:div w:id="17851696">
                      <w:marLeft w:val="0"/>
                      <w:marRight w:val="0"/>
                      <w:marTop w:val="0"/>
                      <w:marBottom w:val="0"/>
                      <w:divBdr>
                        <w:top w:val="none" w:sz="0" w:space="0" w:color="auto"/>
                        <w:left w:val="none" w:sz="0" w:space="0" w:color="auto"/>
                        <w:bottom w:val="none" w:sz="0" w:space="0" w:color="auto"/>
                        <w:right w:val="none" w:sz="0" w:space="0" w:color="auto"/>
                      </w:divBdr>
                    </w:div>
                  </w:divsChild>
                </w:div>
                <w:div w:id="859899242">
                  <w:marLeft w:val="0"/>
                  <w:marRight w:val="0"/>
                  <w:marTop w:val="0"/>
                  <w:marBottom w:val="0"/>
                  <w:divBdr>
                    <w:top w:val="none" w:sz="0" w:space="0" w:color="auto"/>
                    <w:left w:val="none" w:sz="0" w:space="0" w:color="auto"/>
                    <w:bottom w:val="none" w:sz="0" w:space="0" w:color="auto"/>
                    <w:right w:val="none" w:sz="0" w:space="0" w:color="auto"/>
                  </w:divBdr>
                  <w:divsChild>
                    <w:div w:id="1645164372">
                      <w:marLeft w:val="0"/>
                      <w:marRight w:val="0"/>
                      <w:marTop w:val="0"/>
                      <w:marBottom w:val="0"/>
                      <w:divBdr>
                        <w:top w:val="none" w:sz="0" w:space="0" w:color="auto"/>
                        <w:left w:val="none" w:sz="0" w:space="0" w:color="auto"/>
                        <w:bottom w:val="none" w:sz="0" w:space="0" w:color="auto"/>
                        <w:right w:val="none" w:sz="0" w:space="0" w:color="auto"/>
                      </w:divBdr>
                    </w:div>
                  </w:divsChild>
                </w:div>
                <w:div w:id="1397821696">
                  <w:marLeft w:val="0"/>
                  <w:marRight w:val="0"/>
                  <w:marTop w:val="0"/>
                  <w:marBottom w:val="0"/>
                  <w:divBdr>
                    <w:top w:val="none" w:sz="0" w:space="0" w:color="auto"/>
                    <w:left w:val="none" w:sz="0" w:space="0" w:color="auto"/>
                    <w:bottom w:val="none" w:sz="0" w:space="0" w:color="auto"/>
                    <w:right w:val="none" w:sz="0" w:space="0" w:color="auto"/>
                  </w:divBdr>
                  <w:divsChild>
                    <w:div w:id="1083377610">
                      <w:marLeft w:val="0"/>
                      <w:marRight w:val="0"/>
                      <w:marTop w:val="0"/>
                      <w:marBottom w:val="0"/>
                      <w:divBdr>
                        <w:top w:val="none" w:sz="0" w:space="0" w:color="auto"/>
                        <w:left w:val="none" w:sz="0" w:space="0" w:color="auto"/>
                        <w:bottom w:val="none" w:sz="0" w:space="0" w:color="auto"/>
                        <w:right w:val="none" w:sz="0" w:space="0" w:color="auto"/>
                      </w:divBdr>
                    </w:div>
                  </w:divsChild>
                </w:div>
                <w:div w:id="63065610">
                  <w:marLeft w:val="0"/>
                  <w:marRight w:val="0"/>
                  <w:marTop w:val="0"/>
                  <w:marBottom w:val="0"/>
                  <w:divBdr>
                    <w:top w:val="none" w:sz="0" w:space="0" w:color="auto"/>
                    <w:left w:val="none" w:sz="0" w:space="0" w:color="auto"/>
                    <w:bottom w:val="none" w:sz="0" w:space="0" w:color="auto"/>
                    <w:right w:val="none" w:sz="0" w:space="0" w:color="auto"/>
                  </w:divBdr>
                  <w:divsChild>
                    <w:div w:id="1256935179">
                      <w:marLeft w:val="0"/>
                      <w:marRight w:val="0"/>
                      <w:marTop w:val="0"/>
                      <w:marBottom w:val="0"/>
                      <w:divBdr>
                        <w:top w:val="none" w:sz="0" w:space="0" w:color="auto"/>
                        <w:left w:val="none" w:sz="0" w:space="0" w:color="auto"/>
                        <w:bottom w:val="none" w:sz="0" w:space="0" w:color="auto"/>
                        <w:right w:val="none" w:sz="0" w:space="0" w:color="auto"/>
                      </w:divBdr>
                    </w:div>
                  </w:divsChild>
                </w:div>
                <w:div w:id="752582051">
                  <w:marLeft w:val="0"/>
                  <w:marRight w:val="0"/>
                  <w:marTop w:val="0"/>
                  <w:marBottom w:val="0"/>
                  <w:divBdr>
                    <w:top w:val="none" w:sz="0" w:space="0" w:color="auto"/>
                    <w:left w:val="none" w:sz="0" w:space="0" w:color="auto"/>
                    <w:bottom w:val="none" w:sz="0" w:space="0" w:color="auto"/>
                    <w:right w:val="none" w:sz="0" w:space="0" w:color="auto"/>
                  </w:divBdr>
                  <w:divsChild>
                    <w:div w:id="1798261406">
                      <w:marLeft w:val="0"/>
                      <w:marRight w:val="0"/>
                      <w:marTop w:val="0"/>
                      <w:marBottom w:val="0"/>
                      <w:divBdr>
                        <w:top w:val="none" w:sz="0" w:space="0" w:color="auto"/>
                        <w:left w:val="none" w:sz="0" w:space="0" w:color="auto"/>
                        <w:bottom w:val="none" w:sz="0" w:space="0" w:color="auto"/>
                        <w:right w:val="none" w:sz="0" w:space="0" w:color="auto"/>
                      </w:divBdr>
                    </w:div>
                  </w:divsChild>
                </w:div>
                <w:div w:id="1750226211">
                  <w:marLeft w:val="0"/>
                  <w:marRight w:val="0"/>
                  <w:marTop w:val="0"/>
                  <w:marBottom w:val="0"/>
                  <w:divBdr>
                    <w:top w:val="none" w:sz="0" w:space="0" w:color="auto"/>
                    <w:left w:val="none" w:sz="0" w:space="0" w:color="auto"/>
                    <w:bottom w:val="none" w:sz="0" w:space="0" w:color="auto"/>
                    <w:right w:val="none" w:sz="0" w:space="0" w:color="auto"/>
                  </w:divBdr>
                  <w:divsChild>
                    <w:div w:id="44762462">
                      <w:marLeft w:val="0"/>
                      <w:marRight w:val="0"/>
                      <w:marTop w:val="0"/>
                      <w:marBottom w:val="0"/>
                      <w:divBdr>
                        <w:top w:val="none" w:sz="0" w:space="0" w:color="auto"/>
                        <w:left w:val="none" w:sz="0" w:space="0" w:color="auto"/>
                        <w:bottom w:val="none" w:sz="0" w:space="0" w:color="auto"/>
                        <w:right w:val="none" w:sz="0" w:space="0" w:color="auto"/>
                      </w:divBdr>
                    </w:div>
                  </w:divsChild>
                </w:div>
                <w:div w:id="1108307812">
                  <w:marLeft w:val="0"/>
                  <w:marRight w:val="0"/>
                  <w:marTop w:val="0"/>
                  <w:marBottom w:val="0"/>
                  <w:divBdr>
                    <w:top w:val="none" w:sz="0" w:space="0" w:color="auto"/>
                    <w:left w:val="none" w:sz="0" w:space="0" w:color="auto"/>
                    <w:bottom w:val="none" w:sz="0" w:space="0" w:color="auto"/>
                    <w:right w:val="none" w:sz="0" w:space="0" w:color="auto"/>
                  </w:divBdr>
                  <w:divsChild>
                    <w:div w:id="1297174889">
                      <w:marLeft w:val="0"/>
                      <w:marRight w:val="0"/>
                      <w:marTop w:val="0"/>
                      <w:marBottom w:val="0"/>
                      <w:divBdr>
                        <w:top w:val="none" w:sz="0" w:space="0" w:color="auto"/>
                        <w:left w:val="none" w:sz="0" w:space="0" w:color="auto"/>
                        <w:bottom w:val="none" w:sz="0" w:space="0" w:color="auto"/>
                        <w:right w:val="none" w:sz="0" w:space="0" w:color="auto"/>
                      </w:divBdr>
                    </w:div>
                  </w:divsChild>
                </w:div>
                <w:div w:id="1257590041">
                  <w:marLeft w:val="0"/>
                  <w:marRight w:val="0"/>
                  <w:marTop w:val="0"/>
                  <w:marBottom w:val="0"/>
                  <w:divBdr>
                    <w:top w:val="none" w:sz="0" w:space="0" w:color="auto"/>
                    <w:left w:val="none" w:sz="0" w:space="0" w:color="auto"/>
                    <w:bottom w:val="none" w:sz="0" w:space="0" w:color="auto"/>
                    <w:right w:val="none" w:sz="0" w:space="0" w:color="auto"/>
                  </w:divBdr>
                  <w:divsChild>
                    <w:div w:id="2120876120">
                      <w:marLeft w:val="0"/>
                      <w:marRight w:val="0"/>
                      <w:marTop w:val="0"/>
                      <w:marBottom w:val="0"/>
                      <w:divBdr>
                        <w:top w:val="none" w:sz="0" w:space="0" w:color="auto"/>
                        <w:left w:val="none" w:sz="0" w:space="0" w:color="auto"/>
                        <w:bottom w:val="none" w:sz="0" w:space="0" w:color="auto"/>
                        <w:right w:val="none" w:sz="0" w:space="0" w:color="auto"/>
                      </w:divBdr>
                    </w:div>
                  </w:divsChild>
                </w:div>
                <w:div w:id="1639533291">
                  <w:marLeft w:val="0"/>
                  <w:marRight w:val="0"/>
                  <w:marTop w:val="0"/>
                  <w:marBottom w:val="0"/>
                  <w:divBdr>
                    <w:top w:val="none" w:sz="0" w:space="0" w:color="auto"/>
                    <w:left w:val="none" w:sz="0" w:space="0" w:color="auto"/>
                    <w:bottom w:val="none" w:sz="0" w:space="0" w:color="auto"/>
                    <w:right w:val="none" w:sz="0" w:space="0" w:color="auto"/>
                  </w:divBdr>
                  <w:divsChild>
                    <w:div w:id="1299529918">
                      <w:marLeft w:val="0"/>
                      <w:marRight w:val="0"/>
                      <w:marTop w:val="0"/>
                      <w:marBottom w:val="0"/>
                      <w:divBdr>
                        <w:top w:val="none" w:sz="0" w:space="0" w:color="auto"/>
                        <w:left w:val="none" w:sz="0" w:space="0" w:color="auto"/>
                        <w:bottom w:val="none" w:sz="0" w:space="0" w:color="auto"/>
                        <w:right w:val="none" w:sz="0" w:space="0" w:color="auto"/>
                      </w:divBdr>
                    </w:div>
                  </w:divsChild>
                </w:div>
                <w:div w:id="490221566">
                  <w:marLeft w:val="0"/>
                  <w:marRight w:val="0"/>
                  <w:marTop w:val="0"/>
                  <w:marBottom w:val="0"/>
                  <w:divBdr>
                    <w:top w:val="none" w:sz="0" w:space="0" w:color="auto"/>
                    <w:left w:val="none" w:sz="0" w:space="0" w:color="auto"/>
                    <w:bottom w:val="none" w:sz="0" w:space="0" w:color="auto"/>
                    <w:right w:val="none" w:sz="0" w:space="0" w:color="auto"/>
                  </w:divBdr>
                  <w:divsChild>
                    <w:div w:id="648481333">
                      <w:marLeft w:val="0"/>
                      <w:marRight w:val="0"/>
                      <w:marTop w:val="0"/>
                      <w:marBottom w:val="0"/>
                      <w:divBdr>
                        <w:top w:val="none" w:sz="0" w:space="0" w:color="auto"/>
                        <w:left w:val="none" w:sz="0" w:space="0" w:color="auto"/>
                        <w:bottom w:val="none" w:sz="0" w:space="0" w:color="auto"/>
                        <w:right w:val="none" w:sz="0" w:space="0" w:color="auto"/>
                      </w:divBdr>
                    </w:div>
                  </w:divsChild>
                </w:div>
                <w:div w:id="1756705887">
                  <w:marLeft w:val="0"/>
                  <w:marRight w:val="0"/>
                  <w:marTop w:val="0"/>
                  <w:marBottom w:val="0"/>
                  <w:divBdr>
                    <w:top w:val="none" w:sz="0" w:space="0" w:color="auto"/>
                    <w:left w:val="none" w:sz="0" w:space="0" w:color="auto"/>
                    <w:bottom w:val="none" w:sz="0" w:space="0" w:color="auto"/>
                    <w:right w:val="none" w:sz="0" w:space="0" w:color="auto"/>
                  </w:divBdr>
                  <w:divsChild>
                    <w:div w:id="1100183089">
                      <w:marLeft w:val="0"/>
                      <w:marRight w:val="0"/>
                      <w:marTop w:val="0"/>
                      <w:marBottom w:val="0"/>
                      <w:divBdr>
                        <w:top w:val="none" w:sz="0" w:space="0" w:color="auto"/>
                        <w:left w:val="none" w:sz="0" w:space="0" w:color="auto"/>
                        <w:bottom w:val="none" w:sz="0" w:space="0" w:color="auto"/>
                        <w:right w:val="none" w:sz="0" w:space="0" w:color="auto"/>
                      </w:divBdr>
                    </w:div>
                  </w:divsChild>
                </w:div>
                <w:div w:id="1829401233">
                  <w:marLeft w:val="0"/>
                  <w:marRight w:val="0"/>
                  <w:marTop w:val="0"/>
                  <w:marBottom w:val="0"/>
                  <w:divBdr>
                    <w:top w:val="none" w:sz="0" w:space="0" w:color="auto"/>
                    <w:left w:val="none" w:sz="0" w:space="0" w:color="auto"/>
                    <w:bottom w:val="none" w:sz="0" w:space="0" w:color="auto"/>
                    <w:right w:val="none" w:sz="0" w:space="0" w:color="auto"/>
                  </w:divBdr>
                  <w:divsChild>
                    <w:div w:id="986207591">
                      <w:marLeft w:val="0"/>
                      <w:marRight w:val="0"/>
                      <w:marTop w:val="0"/>
                      <w:marBottom w:val="0"/>
                      <w:divBdr>
                        <w:top w:val="none" w:sz="0" w:space="0" w:color="auto"/>
                        <w:left w:val="none" w:sz="0" w:space="0" w:color="auto"/>
                        <w:bottom w:val="none" w:sz="0" w:space="0" w:color="auto"/>
                        <w:right w:val="none" w:sz="0" w:space="0" w:color="auto"/>
                      </w:divBdr>
                    </w:div>
                  </w:divsChild>
                </w:div>
                <w:div w:id="562716168">
                  <w:marLeft w:val="0"/>
                  <w:marRight w:val="0"/>
                  <w:marTop w:val="0"/>
                  <w:marBottom w:val="0"/>
                  <w:divBdr>
                    <w:top w:val="none" w:sz="0" w:space="0" w:color="auto"/>
                    <w:left w:val="none" w:sz="0" w:space="0" w:color="auto"/>
                    <w:bottom w:val="none" w:sz="0" w:space="0" w:color="auto"/>
                    <w:right w:val="none" w:sz="0" w:space="0" w:color="auto"/>
                  </w:divBdr>
                  <w:divsChild>
                    <w:div w:id="11068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8539">
          <w:marLeft w:val="0"/>
          <w:marRight w:val="0"/>
          <w:marTop w:val="0"/>
          <w:marBottom w:val="0"/>
          <w:divBdr>
            <w:top w:val="none" w:sz="0" w:space="0" w:color="auto"/>
            <w:left w:val="none" w:sz="0" w:space="0" w:color="auto"/>
            <w:bottom w:val="none" w:sz="0" w:space="0" w:color="auto"/>
            <w:right w:val="none" w:sz="0" w:space="0" w:color="auto"/>
          </w:divBdr>
        </w:div>
        <w:div w:id="1172717884">
          <w:marLeft w:val="0"/>
          <w:marRight w:val="0"/>
          <w:marTop w:val="0"/>
          <w:marBottom w:val="0"/>
          <w:divBdr>
            <w:top w:val="none" w:sz="0" w:space="0" w:color="auto"/>
            <w:left w:val="none" w:sz="0" w:space="0" w:color="auto"/>
            <w:bottom w:val="none" w:sz="0" w:space="0" w:color="auto"/>
            <w:right w:val="none" w:sz="0" w:space="0" w:color="auto"/>
          </w:divBdr>
        </w:div>
        <w:div w:id="2024236720">
          <w:marLeft w:val="0"/>
          <w:marRight w:val="0"/>
          <w:marTop w:val="0"/>
          <w:marBottom w:val="0"/>
          <w:divBdr>
            <w:top w:val="none" w:sz="0" w:space="0" w:color="auto"/>
            <w:left w:val="none" w:sz="0" w:space="0" w:color="auto"/>
            <w:bottom w:val="none" w:sz="0" w:space="0" w:color="auto"/>
            <w:right w:val="none" w:sz="0" w:space="0" w:color="auto"/>
          </w:divBdr>
          <w:divsChild>
            <w:div w:id="1165053867">
              <w:marLeft w:val="-75"/>
              <w:marRight w:val="0"/>
              <w:marTop w:val="30"/>
              <w:marBottom w:val="30"/>
              <w:divBdr>
                <w:top w:val="none" w:sz="0" w:space="0" w:color="auto"/>
                <w:left w:val="none" w:sz="0" w:space="0" w:color="auto"/>
                <w:bottom w:val="none" w:sz="0" w:space="0" w:color="auto"/>
                <w:right w:val="none" w:sz="0" w:space="0" w:color="auto"/>
              </w:divBdr>
              <w:divsChild>
                <w:div w:id="427770976">
                  <w:marLeft w:val="0"/>
                  <w:marRight w:val="0"/>
                  <w:marTop w:val="0"/>
                  <w:marBottom w:val="0"/>
                  <w:divBdr>
                    <w:top w:val="none" w:sz="0" w:space="0" w:color="auto"/>
                    <w:left w:val="none" w:sz="0" w:space="0" w:color="auto"/>
                    <w:bottom w:val="none" w:sz="0" w:space="0" w:color="auto"/>
                    <w:right w:val="none" w:sz="0" w:space="0" w:color="auto"/>
                  </w:divBdr>
                  <w:divsChild>
                    <w:div w:id="1147354357">
                      <w:marLeft w:val="0"/>
                      <w:marRight w:val="0"/>
                      <w:marTop w:val="0"/>
                      <w:marBottom w:val="0"/>
                      <w:divBdr>
                        <w:top w:val="none" w:sz="0" w:space="0" w:color="auto"/>
                        <w:left w:val="none" w:sz="0" w:space="0" w:color="auto"/>
                        <w:bottom w:val="none" w:sz="0" w:space="0" w:color="auto"/>
                        <w:right w:val="none" w:sz="0" w:space="0" w:color="auto"/>
                      </w:divBdr>
                    </w:div>
                  </w:divsChild>
                </w:div>
                <w:div w:id="2058889891">
                  <w:marLeft w:val="0"/>
                  <w:marRight w:val="0"/>
                  <w:marTop w:val="0"/>
                  <w:marBottom w:val="0"/>
                  <w:divBdr>
                    <w:top w:val="none" w:sz="0" w:space="0" w:color="auto"/>
                    <w:left w:val="none" w:sz="0" w:space="0" w:color="auto"/>
                    <w:bottom w:val="none" w:sz="0" w:space="0" w:color="auto"/>
                    <w:right w:val="none" w:sz="0" w:space="0" w:color="auto"/>
                  </w:divBdr>
                  <w:divsChild>
                    <w:div w:id="548692181">
                      <w:marLeft w:val="0"/>
                      <w:marRight w:val="0"/>
                      <w:marTop w:val="0"/>
                      <w:marBottom w:val="0"/>
                      <w:divBdr>
                        <w:top w:val="none" w:sz="0" w:space="0" w:color="auto"/>
                        <w:left w:val="none" w:sz="0" w:space="0" w:color="auto"/>
                        <w:bottom w:val="none" w:sz="0" w:space="0" w:color="auto"/>
                        <w:right w:val="none" w:sz="0" w:space="0" w:color="auto"/>
                      </w:divBdr>
                    </w:div>
                  </w:divsChild>
                </w:div>
                <w:div w:id="1158110743">
                  <w:marLeft w:val="0"/>
                  <w:marRight w:val="0"/>
                  <w:marTop w:val="0"/>
                  <w:marBottom w:val="0"/>
                  <w:divBdr>
                    <w:top w:val="none" w:sz="0" w:space="0" w:color="auto"/>
                    <w:left w:val="none" w:sz="0" w:space="0" w:color="auto"/>
                    <w:bottom w:val="none" w:sz="0" w:space="0" w:color="auto"/>
                    <w:right w:val="none" w:sz="0" w:space="0" w:color="auto"/>
                  </w:divBdr>
                  <w:divsChild>
                    <w:div w:id="1001543041">
                      <w:marLeft w:val="0"/>
                      <w:marRight w:val="0"/>
                      <w:marTop w:val="0"/>
                      <w:marBottom w:val="0"/>
                      <w:divBdr>
                        <w:top w:val="none" w:sz="0" w:space="0" w:color="auto"/>
                        <w:left w:val="none" w:sz="0" w:space="0" w:color="auto"/>
                        <w:bottom w:val="none" w:sz="0" w:space="0" w:color="auto"/>
                        <w:right w:val="none" w:sz="0" w:space="0" w:color="auto"/>
                      </w:divBdr>
                    </w:div>
                  </w:divsChild>
                </w:div>
                <w:div w:id="692075321">
                  <w:marLeft w:val="0"/>
                  <w:marRight w:val="0"/>
                  <w:marTop w:val="0"/>
                  <w:marBottom w:val="0"/>
                  <w:divBdr>
                    <w:top w:val="none" w:sz="0" w:space="0" w:color="auto"/>
                    <w:left w:val="none" w:sz="0" w:space="0" w:color="auto"/>
                    <w:bottom w:val="none" w:sz="0" w:space="0" w:color="auto"/>
                    <w:right w:val="none" w:sz="0" w:space="0" w:color="auto"/>
                  </w:divBdr>
                  <w:divsChild>
                    <w:div w:id="1106731593">
                      <w:marLeft w:val="0"/>
                      <w:marRight w:val="0"/>
                      <w:marTop w:val="0"/>
                      <w:marBottom w:val="0"/>
                      <w:divBdr>
                        <w:top w:val="none" w:sz="0" w:space="0" w:color="auto"/>
                        <w:left w:val="none" w:sz="0" w:space="0" w:color="auto"/>
                        <w:bottom w:val="none" w:sz="0" w:space="0" w:color="auto"/>
                        <w:right w:val="none" w:sz="0" w:space="0" w:color="auto"/>
                      </w:divBdr>
                    </w:div>
                  </w:divsChild>
                </w:div>
                <w:div w:id="1132675537">
                  <w:marLeft w:val="0"/>
                  <w:marRight w:val="0"/>
                  <w:marTop w:val="0"/>
                  <w:marBottom w:val="0"/>
                  <w:divBdr>
                    <w:top w:val="none" w:sz="0" w:space="0" w:color="auto"/>
                    <w:left w:val="none" w:sz="0" w:space="0" w:color="auto"/>
                    <w:bottom w:val="none" w:sz="0" w:space="0" w:color="auto"/>
                    <w:right w:val="none" w:sz="0" w:space="0" w:color="auto"/>
                  </w:divBdr>
                  <w:divsChild>
                    <w:div w:id="257568836">
                      <w:marLeft w:val="0"/>
                      <w:marRight w:val="0"/>
                      <w:marTop w:val="0"/>
                      <w:marBottom w:val="0"/>
                      <w:divBdr>
                        <w:top w:val="none" w:sz="0" w:space="0" w:color="auto"/>
                        <w:left w:val="none" w:sz="0" w:space="0" w:color="auto"/>
                        <w:bottom w:val="none" w:sz="0" w:space="0" w:color="auto"/>
                        <w:right w:val="none" w:sz="0" w:space="0" w:color="auto"/>
                      </w:divBdr>
                    </w:div>
                  </w:divsChild>
                </w:div>
                <w:div w:id="2085102752">
                  <w:marLeft w:val="0"/>
                  <w:marRight w:val="0"/>
                  <w:marTop w:val="0"/>
                  <w:marBottom w:val="0"/>
                  <w:divBdr>
                    <w:top w:val="none" w:sz="0" w:space="0" w:color="auto"/>
                    <w:left w:val="none" w:sz="0" w:space="0" w:color="auto"/>
                    <w:bottom w:val="none" w:sz="0" w:space="0" w:color="auto"/>
                    <w:right w:val="none" w:sz="0" w:space="0" w:color="auto"/>
                  </w:divBdr>
                  <w:divsChild>
                    <w:div w:id="140776753">
                      <w:marLeft w:val="0"/>
                      <w:marRight w:val="0"/>
                      <w:marTop w:val="0"/>
                      <w:marBottom w:val="0"/>
                      <w:divBdr>
                        <w:top w:val="none" w:sz="0" w:space="0" w:color="auto"/>
                        <w:left w:val="none" w:sz="0" w:space="0" w:color="auto"/>
                        <w:bottom w:val="none" w:sz="0" w:space="0" w:color="auto"/>
                        <w:right w:val="none" w:sz="0" w:space="0" w:color="auto"/>
                      </w:divBdr>
                    </w:div>
                  </w:divsChild>
                </w:div>
                <w:div w:id="1748114550">
                  <w:marLeft w:val="0"/>
                  <w:marRight w:val="0"/>
                  <w:marTop w:val="0"/>
                  <w:marBottom w:val="0"/>
                  <w:divBdr>
                    <w:top w:val="none" w:sz="0" w:space="0" w:color="auto"/>
                    <w:left w:val="none" w:sz="0" w:space="0" w:color="auto"/>
                    <w:bottom w:val="none" w:sz="0" w:space="0" w:color="auto"/>
                    <w:right w:val="none" w:sz="0" w:space="0" w:color="auto"/>
                  </w:divBdr>
                  <w:divsChild>
                    <w:div w:id="501094274">
                      <w:marLeft w:val="0"/>
                      <w:marRight w:val="0"/>
                      <w:marTop w:val="0"/>
                      <w:marBottom w:val="0"/>
                      <w:divBdr>
                        <w:top w:val="none" w:sz="0" w:space="0" w:color="auto"/>
                        <w:left w:val="none" w:sz="0" w:space="0" w:color="auto"/>
                        <w:bottom w:val="none" w:sz="0" w:space="0" w:color="auto"/>
                        <w:right w:val="none" w:sz="0" w:space="0" w:color="auto"/>
                      </w:divBdr>
                    </w:div>
                  </w:divsChild>
                </w:div>
                <w:div w:id="774328860">
                  <w:marLeft w:val="0"/>
                  <w:marRight w:val="0"/>
                  <w:marTop w:val="0"/>
                  <w:marBottom w:val="0"/>
                  <w:divBdr>
                    <w:top w:val="none" w:sz="0" w:space="0" w:color="auto"/>
                    <w:left w:val="none" w:sz="0" w:space="0" w:color="auto"/>
                    <w:bottom w:val="none" w:sz="0" w:space="0" w:color="auto"/>
                    <w:right w:val="none" w:sz="0" w:space="0" w:color="auto"/>
                  </w:divBdr>
                  <w:divsChild>
                    <w:div w:id="2066097496">
                      <w:marLeft w:val="0"/>
                      <w:marRight w:val="0"/>
                      <w:marTop w:val="0"/>
                      <w:marBottom w:val="0"/>
                      <w:divBdr>
                        <w:top w:val="none" w:sz="0" w:space="0" w:color="auto"/>
                        <w:left w:val="none" w:sz="0" w:space="0" w:color="auto"/>
                        <w:bottom w:val="none" w:sz="0" w:space="0" w:color="auto"/>
                        <w:right w:val="none" w:sz="0" w:space="0" w:color="auto"/>
                      </w:divBdr>
                    </w:div>
                  </w:divsChild>
                </w:div>
                <w:div w:id="830632858">
                  <w:marLeft w:val="0"/>
                  <w:marRight w:val="0"/>
                  <w:marTop w:val="0"/>
                  <w:marBottom w:val="0"/>
                  <w:divBdr>
                    <w:top w:val="none" w:sz="0" w:space="0" w:color="auto"/>
                    <w:left w:val="none" w:sz="0" w:space="0" w:color="auto"/>
                    <w:bottom w:val="none" w:sz="0" w:space="0" w:color="auto"/>
                    <w:right w:val="none" w:sz="0" w:space="0" w:color="auto"/>
                  </w:divBdr>
                  <w:divsChild>
                    <w:div w:id="747731541">
                      <w:marLeft w:val="0"/>
                      <w:marRight w:val="0"/>
                      <w:marTop w:val="0"/>
                      <w:marBottom w:val="0"/>
                      <w:divBdr>
                        <w:top w:val="none" w:sz="0" w:space="0" w:color="auto"/>
                        <w:left w:val="none" w:sz="0" w:space="0" w:color="auto"/>
                        <w:bottom w:val="none" w:sz="0" w:space="0" w:color="auto"/>
                        <w:right w:val="none" w:sz="0" w:space="0" w:color="auto"/>
                      </w:divBdr>
                    </w:div>
                  </w:divsChild>
                </w:div>
                <w:div w:id="2069840184">
                  <w:marLeft w:val="0"/>
                  <w:marRight w:val="0"/>
                  <w:marTop w:val="0"/>
                  <w:marBottom w:val="0"/>
                  <w:divBdr>
                    <w:top w:val="none" w:sz="0" w:space="0" w:color="auto"/>
                    <w:left w:val="none" w:sz="0" w:space="0" w:color="auto"/>
                    <w:bottom w:val="none" w:sz="0" w:space="0" w:color="auto"/>
                    <w:right w:val="none" w:sz="0" w:space="0" w:color="auto"/>
                  </w:divBdr>
                  <w:divsChild>
                    <w:div w:id="120343961">
                      <w:marLeft w:val="0"/>
                      <w:marRight w:val="0"/>
                      <w:marTop w:val="0"/>
                      <w:marBottom w:val="0"/>
                      <w:divBdr>
                        <w:top w:val="none" w:sz="0" w:space="0" w:color="auto"/>
                        <w:left w:val="none" w:sz="0" w:space="0" w:color="auto"/>
                        <w:bottom w:val="none" w:sz="0" w:space="0" w:color="auto"/>
                        <w:right w:val="none" w:sz="0" w:space="0" w:color="auto"/>
                      </w:divBdr>
                    </w:div>
                  </w:divsChild>
                </w:div>
                <w:div w:id="405996257">
                  <w:marLeft w:val="0"/>
                  <w:marRight w:val="0"/>
                  <w:marTop w:val="0"/>
                  <w:marBottom w:val="0"/>
                  <w:divBdr>
                    <w:top w:val="none" w:sz="0" w:space="0" w:color="auto"/>
                    <w:left w:val="none" w:sz="0" w:space="0" w:color="auto"/>
                    <w:bottom w:val="none" w:sz="0" w:space="0" w:color="auto"/>
                    <w:right w:val="none" w:sz="0" w:space="0" w:color="auto"/>
                  </w:divBdr>
                  <w:divsChild>
                    <w:div w:id="714045509">
                      <w:marLeft w:val="0"/>
                      <w:marRight w:val="0"/>
                      <w:marTop w:val="0"/>
                      <w:marBottom w:val="0"/>
                      <w:divBdr>
                        <w:top w:val="none" w:sz="0" w:space="0" w:color="auto"/>
                        <w:left w:val="none" w:sz="0" w:space="0" w:color="auto"/>
                        <w:bottom w:val="none" w:sz="0" w:space="0" w:color="auto"/>
                        <w:right w:val="none" w:sz="0" w:space="0" w:color="auto"/>
                      </w:divBdr>
                    </w:div>
                  </w:divsChild>
                </w:div>
                <w:div w:id="125466801">
                  <w:marLeft w:val="0"/>
                  <w:marRight w:val="0"/>
                  <w:marTop w:val="0"/>
                  <w:marBottom w:val="0"/>
                  <w:divBdr>
                    <w:top w:val="none" w:sz="0" w:space="0" w:color="auto"/>
                    <w:left w:val="none" w:sz="0" w:space="0" w:color="auto"/>
                    <w:bottom w:val="none" w:sz="0" w:space="0" w:color="auto"/>
                    <w:right w:val="none" w:sz="0" w:space="0" w:color="auto"/>
                  </w:divBdr>
                  <w:divsChild>
                    <w:div w:id="144787898">
                      <w:marLeft w:val="0"/>
                      <w:marRight w:val="0"/>
                      <w:marTop w:val="0"/>
                      <w:marBottom w:val="0"/>
                      <w:divBdr>
                        <w:top w:val="none" w:sz="0" w:space="0" w:color="auto"/>
                        <w:left w:val="none" w:sz="0" w:space="0" w:color="auto"/>
                        <w:bottom w:val="none" w:sz="0" w:space="0" w:color="auto"/>
                        <w:right w:val="none" w:sz="0" w:space="0" w:color="auto"/>
                      </w:divBdr>
                    </w:div>
                  </w:divsChild>
                </w:div>
                <w:div w:id="1131241512">
                  <w:marLeft w:val="0"/>
                  <w:marRight w:val="0"/>
                  <w:marTop w:val="0"/>
                  <w:marBottom w:val="0"/>
                  <w:divBdr>
                    <w:top w:val="none" w:sz="0" w:space="0" w:color="auto"/>
                    <w:left w:val="none" w:sz="0" w:space="0" w:color="auto"/>
                    <w:bottom w:val="none" w:sz="0" w:space="0" w:color="auto"/>
                    <w:right w:val="none" w:sz="0" w:space="0" w:color="auto"/>
                  </w:divBdr>
                  <w:divsChild>
                    <w:div w:id="1163273994">
                      <w:marLeft w:val="0"/>
                      <w:marRight w:val="0"/>
                      <w:marTop w:val="0"/>
                      <w:marBottom w:val="0"/>
                      <w:divBdr>
                        <w:top w:val="none" w:sz="0" w:space="0" w:color="auto"/>
                        <w:left w:val="none" w:sz="0" w:space="0" w:color="auto"/>
                        <w:bottom w:val="none" w:sz="0" w:space="0" w:color="auto"/>
                        <w:right w:val="none" w:sz="0" w:space="0" w:color="auto"/>
                      </w:divBdr>
                    </w:div>
                  </w:divsChild>
                </w:div>
                <w:div w:id="2094742073">
                  <w:marLeft w:val="0"/>
                  <w:marRight w:val="0"/>
                  <w:marTop w:val="0"/>
                  <w:marBottom w:val="0"/>
                  <w:divBdr>
                    <w:top w:val="none" w:sz="0" w:space="0" w:color="auto"/>
                    <w:left w:val="none" w:sz="0" w:space="0" w:color="auto"/>
                    <w:bottom w:val="none" w:sz="0" w:space="0" w:color="auto"/>
                    <w:right w:val="none" w:sz="0" w:space="0" w:color="auto"/>
                  </w:divBdr>
                  <w:divsChild>
                    <w:div w:id="2046520948">
                      <w:marLeft w:val="0"/>
                      <w:marRight w:val="0"/>
                      <w:marTop w:val="0"/>
                      <w:marBottom w:val="0"/>
                      <w:divBdr>
                        <w:top w:val="none" w:sz="0" w:space="0" w:color="auto"/>
                        <w:left w:val="none" w:sz="0" w:space="0" w:color="auto"/>
                        <w:bottom w:val="none" w:sz="0" w:space="0" w:color="auto"/>
                        <w:right w:val="none" w:sz="0" w:space="0" w:color="auto"/>
                      </w:divBdr>
                    </w:div>
                  </w:divsChild>
                </w:div>
                <w:div w:id="1714378268">
                  <w:marLeft w:val="0"/>
                  <w:marRight w:val="0"/>
                  <w:marTop w:val="0"/>
                  <w:marBottom w:val="0"/>
                  <w:divBdr>
                    <w:top w:val="none" w:sz="0" w:space="0" w:color="auto"/>
                    <w:left w:val="none" w:sz="0" w:space="0" w:color="auto"/>
                    <w:bottom w:val="none" w:sz="0" w:space="0" w:color="auto"/>
                    <w:right w:val="none" w:sz="0" w:space="0" w:color="auto"/>
                  </w:divBdr>
                  <w:divsChild>
                    <w:div w:id="805900569">
                      <w:marLeft w:val="0"/>
                      <w:marRight w:val="0"/>
                      <w:marTop w:val="0"/>
                      <w:marBottom w:val="0"/>
                      <w:divBdr>
                        <w:top w:val="none" w:sz="0" w:space="0" w:color="auto"/>
                        <w:left w:val="none" w:sz="0" w:space="0" w:color="auto"/>
                        <w:bottom w:val="none" w:sz="0" w:space="0" w:color="auto"/>
                        <w:right w:val="none" w:sz="0" w:space="0" w:color="auto"/>
                      </w:divBdr>
                    </w:div>
                  </w:divsChild>
                </w:div>
                <w:div w:id="679624128">
                  <w:marLeft w:val="0"/>
                  <w:marRight w:val="0"/>
                  <w:marTop w:val="0"/>
                  <w:marBottom w:val="0"/>
                  <w:divBdr>
                    <w:top w:val="none" w:sz="0" w:space="0" w:color="auto"/>
                    <w:left w:val="none" w:sz="0" w:space="0" w:color="auto"/>
                    <w:bottom w:val="none" w:sz="0" w:space="0" w:color="auto"/>
                    <w:right w:val="none" w:sz="0" w:space="0" w:color="auto"/>
                  </w:divBdr>
                  <w:divsChild>
                    <w:div w:id="94594540">
                      <w:marLeft w:val="0"/>
                      <w:marRight w:val="0"/>
                      <w:marTop w:val="0"/>
                      <w:marBottom w:val="0"/>
                      <w:divBdr>
                        <w:top w:val="none" w:sz="0" w:space="0" w:color="auto"/>
                        <w:left w:val="none" w:sz="0" w:space="0" w:color="auto"/>
                        <w:bottom w:val="none" w:sz="0" w:space="0" w:color="auto"/>
                        <w:right w:val="none" w:sz="0" w:space="0" w:color="auto"/>
                      </w:divBdr>
                    </w:div>
                  </w:divsChild>
                </w:div>
                <w:div w:id="556937292">
                  <w:marLeft w:val="0"/>
                  <w:marRight w:val="0"/>
                  <w:marTop w:val="0"/>
                  <w:marBottom w:val="0"/>
                  <w:divBdr>
                    <w:top w:val="none" w:sz="0" w:space="0" w:color="auto"/>
                    <w:left w:val="none" w:sz="0" w:space="0" w:color="auto"/>
                    <w:bottom w:val="none" w:sz="0" w:space="0" w:color="auto"/>
                    <w:right w:val="none" w:sz="0" w:space="0" w:color="auto"/>
                  </w:divBdr>
                  <w:divsChild>
                    <w:div w:id="227107961">
                      <w:marLeft w:val="0"/>
                      <w:marRight w:val="0"/>
                      <w:marTop w:val="0"/>
                      <w:marBottom w:val="0"/>
                      <w:divBdr>
                        <w:top w:val="none" w:sz="0" w:space="0" w:color="auto"/>
                        <w:left w:val="none" w:sz="0" w:space="0" w:color="auto"/>
                        <w:bottom w:val="none" w:sz="0" w:space="0" w:color="auto"/>
                        <w:right w:val="none" w:sz="0" w:space="0" w:color="auto"/>
                      </w:divBdr>
                    </w:div>
                  </w:divsChild>
                </w:div>
                <w:div w:id="1450660665">
                  <w:marLeft w:val="0"/>
                  <w:marRight w:val="0"/>
                  <w:marTop w:val="0"/>
                  <w:marBottom w:val="0"/>
                  <w:divBdr>
                    <w:top w:val="none" w:sz="0" w:space="0" w:color="auto"/>
                    <w:left w:val="none" w:sz="0" w:space="0" w:color="auto"/>
                    <w:bottom w:val="none" w:sz="0" w:space="0" w:color="auto"/>
                    <w:right w:val="none" w:sz="0" w:space="0" w:color="auto"/>
                  </w:divBdr>
                  <w:divsChild>
                    <w:div w:id="1801722227">
                      <w:marLeft w:val="0"/>
                      <w:marRight w:val="0"/>
                      <w:marTop w:val="0"/>
                      <w:marBottom w:val="0"/>
                      <w:divBdr>
                        <w:top w:val="none" w:sz="0" w:space="0" w:color="auto"/>
                        <w:left w:val="none" w:sz="0" w:space="0" w:color="auto"/>
                        <w:bottom w:val="none" w:sz="0" w:space="0" w:color="auto"/>
                        <w:right w:val="none" w:sz="0" w:space="0" w:color="auto"/>
                      </w:divBdr>
                    </w:div>
                  </w:divsChild>
                </w:div>
                <w:div w:id="1376736802">
                  <w:marLeft w:val="0"/>
                  <w:marRight w:val="0"/>
                  <w:marTop w:val="0"/>
                  <w:marBottom w:val="0"/>
                  <w:divBdr>
                    <w:top w:val="none" w:sz="0" w:space="0" w:color="auto"/>
                    <w:left w:val="none" w:sz="0" w:space="0" w:color="auto"/>
                    <w:bottom w:val="none" w:sz="0" w:space="0" w:color="auto"/>
                    <w:right w:val="none" w:sz="0" w:space="0" w:color="auto"/>
                  </w:divBdr>
                  <w:divsChild>
                    <w:div w:id="1235777740">
                      <w:marLeft w:val="0"/>
                      <w:marRight w:val="0"/>
                      <w:marTop w:val="0"/>
                      <w:marBottom w:val="0"/>
                      <w:divBdr>
                        <w:top w:val="none" w:sz="0" w:space="0" w:color="auto"/>
                        <w:left w:val="none" w:sz="0" w:space="0" w:color="auto"/>
                        <w:bottom w:val="none" w:sz="0" w:space="0" w:color="auto"/>
                        <w:right w:val="none" w:sz="0" w:space="0" w:color="auto"/>
                      </w:divBdr>
                    </w:div>
                  </w:divsChild>
                </w:div>
                <w:div w:id="614558428">
                  <w:marLeft w:val="0"/>
                  <w:marRight w:val="0"/>
                  <w:marTop w:val="0"/>
                  <w:marBottom w:val="0"/>
                  <w:divBdr>
                    <w:top w:val="none" w:sz="0" w:space="0" w:color="auto"/>
                    <w:left w:val="none" w:sz="0" w:space="0" w:color="auto"/>
                    <w:bottom w:val="none" w:sz="0" w:space="0" w:color="auto"/>
                    <w:right w:val="none" w:sz="0" w:space="0" w:color="auto"/>
                  </w:divBdr>
                  <w:divsChild>
                    <w:div w:id="1994944981">
                      <w:marLeft w:val="0"/>
                      <w:marRight w:val="0"/>
                      <w:marTop w:val="0"/>
                      <w:marBottom w:val="0"/>
                      <w:divBdr>
                        <w:top w:val="none" w:sz="0" w:space="0" w:color="auto"/>
                        <w:left w:val="none" w:sz="0" w:space="0" w:color="auto"/>
                        <w:bottom w:val="none" w:sz="0" w:space="0" w:color="auto"/>
                        <w:right w:val="none" w:sz="0" w:space="0" w:color="auto"/>
                      </w:divBdr>
                    </w:div>
                  </w:divsChild>
                </w:div>
                <w:div w:id="999386246">
                  <w:marLeft w:val="0"/>
                  <w:marRight w:val="0"/>
                  <w:marTop w:val="0"/>
                  <w:marBottom w:val="0"/>
                  <w:divBdr>
                    <w:top w:val="none" w:sz="0" w:space="0" w:color="auto"/>
                    <w:left w:val="none" w:sz="0" w:space="0" w:color="auto"/>
                    <w:bottom w:val="none" w:sz="0" w:space="0" w:color="auto"/>
                    <w:right w:val="none" w:sz="0" w:space="0" w:color="auto"/>
                  </w:divBdr>
                  <w:divsChild>
                    <w:div w:id="722875968">
                      <w:marLeft w:val="0"/>
                      <w:marRight w:val="0"/>
                      <w:marTop w:val="0"/>
                      <w:marBottom w:val="0"/>
                      <w:divBdr>
                        <w:top w:val="none" w:sz="0" w:space="0" w:color="auto"/>
                        <w:left w:val="none" w:sz="0" w:space="0" w:color="auto"/>
                        <w:bottom w:val="none" w:sz="0" w:space="0" w:color="auto"/>
                        <w:right w:val="none" w:sz="0" w:space="0" w:color="auto"/>
                      </w:divBdr>
                    </w:div>
                  </w:divsChild>
                </w:div>
                <w:div w:id="1958635241">
                  <w:marLeft w:val="0"/>
                  <w:marRight w:val="0"/>
                  <w:marTop w:val="0"/>
                  <w:marBottom w:val="0"/>
                  <w:divBdr>
                    <w:top w:val="none" w:sz="0" w:space="0" w:color="auto"/>
                    <w:left w:val="none" w:sz="0" w:space="0" w:color="auto"/>
                    <w:bottom w:val="none" w:sz="0" w:space="0" w:color="auto"/>
                    <w:right w:val="none" w:sz="0" w:space="0" w:color="auto"/>
                  </w:divBdr>
                  <w:divsChild>
                    <w:div w:id="1827041274">
                      <w:marLeft w:val="0"/>
                      <w:marRight w:val="0"/>
                      <w:marTop w:val="0"/>
                      <w:marBottom w:val="0"/>
                      <w:divBdr>
                        <w:top w:val="none" w:sz="0" w:space="0" w:color="auto"/>
                        <w:left w:val="none" w:sz="0" w:space="0" w:color="auto"/>
                        <w:bottom w:val="none" w:sz="0" w:space="0" w:color="auto"/>
                        <w:right w:val="none" w:sz="0" w:space="0" w:color="auto"/>
                      </w:divBdr>
                    </w:div>
                  </w:divsChild>
                </w:div>
                <w:div w:id="555047738">
                  <w:marLeft w:val="0"/>
                  <w:marRight w:val="0"/>
                  <w:marTop w:val="0"/>
                  <w:marBottom w:val="0"/>
                  <w:divBdr>
                    <w:top w:val="none" w:sz="0" w:space="0" w:color="auto"/>
                    <w:left w:val="none" w:sz="0" w:space="0" w:color="auto"/>
                    <w:bottom w:val="none" w:sz="0" w:space="0" w:color="auto"/>
                    <w:right w:val="none" w:sz="0" w:space="0" w:color="auto"/>
                  </w:divBdr>
                  <w:divsChild>
                    <w:div w:id="836847842">
                      <w:marLeft w:val="0"/>
                      <w:marRight w:val="0"/>
                      <w:marTop w:val="0"/>
                      <w:marBottom w:val="0"/>
                      <w:divBdr>
                        <w:top w:val="none" w:sz="0" w:space="0" w:color="auto"/>
                        <w:left w:val="none" w:sz="0" w:space="0" w:color="auto"/>
                        <w:bottom w:val="none" w:sz="0" w:space="0" w:color="auto"/>
                        <w:right w:val="none" w:sz="0" w:space="0" w:color="auto"/>
                      </w:divBdr>
                    </w:div>
                  </w:divsChild>
                </w:div>
                <w:div w:id="596213207">
                  <w:marLeft w:val="0"/>
                  <w:marRight w:val="0"/>
                  <w:marTop w:val="0"/>
                  <w:marBottom w:val="0"/>
                  <w:divBdr>
                    <w:top w:val="none" w:sz="0" w:space="0" w:color="auto"/>
                    <w:left w:val="none" w:sz="0" w:space="0" w:color="auto"/>
                    <w:bottom w:val="none" w:sz="0" w:space="0" w:color="auto"/>
                    <w:right w:val="none" w:sz="0" w:space="0" w:color="auto"/>
                  </w:divBdr>
                  <w:divsChild>
                    <w:div w:id="15939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0157">
          <w:marLeft w:val="0"/>
          <w:marRight w:val="0"/>
          <w:marTop w:val="0"/>
          <w:marBottom w:val="0"/>
          <w:divBdr>
            <w:top w:val="none" w:sz="0" w:space="0" w:color="auto"/>
            <w:left w:val="none" w:sz="0" w:space="0" w:color="auto"/>
            <w:bottom w:val="none" w:sz="0" w:space="0" w:color="auto"/>
            <w:right w:val="none" w:sz="0" w:space="0" w:color="auto"/>
          </w:divBdr>
        </w:div>
        <w:div w:id="767774852">
          <w:marLeft w:val="0"/>
          <w:marRight w:val="0"/>
          <w:marTop w:val="0"/>
          <w:marBottom w:val="0"/>
          <w:divBdr>
            <w:top w:val="none" w:sz="0" w:space="0" w:color="auto"/>
            <w:left w:val="none" w:sz="0" w:space="0" w:color="auto"/>
            <w:bottom w:val="none" w:sz="0" w:space="0" w:color="auto"/>
            <w:right w:val="none" w:sz="0" w:space="0" w:color="auto"/>
          </w:divBdr>
        </w:div>
        <w:div w:id="709037951">
          <w:marLeft w:val="0"/>
          <w:marRight w:val="0"/>
          <w:marTop w:val="0"/>
          <w:marBottom w:val="0"/>
          <w:divBdr>
            <w:top w:val="none" w:sz="0" w:space="0" w:color="auto"/>
            <w:left w:val="none" w:sz="0" w:space="0" w:color="auto"/>
            <w:bottom w:val="none" w:sz="0" w:space="0" w:color="auto"/>
            <w:right w:val="none" w:sz="0" w:space="0" w:color="auto"/>
          </w:divBdr>
          <w:divsChild>
            <w:div w:id="903029830">
              <w:marLeft w:val="-75"/>
              <w:marRight w:val="0"/>
              <w:marTop w:val="30"/>
              <w:marBottom w:val="30"/>
              <w:divBdr>
                <w:top w:val="none" w:sz="0" w:space="0" w:color="auto"/>
                <w:left w:val="none" w:sz="0" w:space="0" w:color="auto"/>
                <w:bottom w:val="none" w:sz="0" w:space="0" w:color="auto"/>
                <w:right w:val="none" w:sz="0" w:space="0" w:color="auto"/>
              </w:divBdr>
              <w:divsChild>
                <w:div w:id="1073893157">
                  <w:marLeft w:val="0"/>
                  <w:marRight w:val="0"/>
                  <w:marTop w:val="0"/>
                  <w:marBottom w:val="0"/>
                  <w:divBdr>
                    <w:top w:val="none" w:sz="0" w:space="0" w:color="auto"/>
                    <w:left w:val="none" w:sz="0" w:space="0" w:color="auto"/>
                    <w:bottom w:val="none" w:sz="0" w:space="0" w:color="auto"/>
                    <w:right w:val="none" w:sz="0" w:space="0" w:color="auto"/>
                  </w:divBdr>
                  <w:divsChild>
                    <w:div w:id="1880698184">
                      <w:marLeft w:val="0"/>
                      <w:marRight w:val="0"/>
                      <w:marTop w:val="0"/>
                      <w:marBottom w:val="0"/>
                      <w:divBdr>
                        <w:top w:val="none" w:sz="0" w:space="0" w:color="auto"/>
                        <w:left w:val="none" w:sz="0" w:space="0" w:color="auto"/>
                        <w:bottom w:val="none" w:sz="0" w:space="0" w:color="auto"/>
                        <w:right w:val="none" w:sz="0" w:space="0" w:color="auto"/>
                      </w:divBdr>
                    </w:div>
                  </w:divsChild>
                </w:div>
                <w:div w:id="1312636772">
                  <w:marLeft w:val="0"/>
                  <w:marRight w:val="0"/>
                  <w:marTop w:val="0"/>
                  <w:marBottom w:val="0"/>
                  <w:divBdr>
                    <w:top w:val="none" w:sz="0" w:space="0" w:color="auto"/>
                    <w:left w:val="none" w:sz="0" w:space="0" w:color="auto"/>
                    <w:bottom w:val="none" w:sz="0" w:space="0" w:color="auto"/>
                    <w:right w:val="none" w:sz="0" w:space="0" w:color="auto"/>
                  </w:divBdr>
                  <w:divsChild>
                    <w:div w:id="1281255904">
                      <w:marLeft w:val="0"/>
                      <w:marRight w:val="0"/>
                      <w:marTop w:val="0"/>
                      <w:marBottom w:val="0"/>
                      <w:divBdr>
                        <w:top w:val="none" w:sz="0" w:space="0" w:color="auto"/>
                        <w:left w:val="none" w:sz="0" w:space="0" w:color="auto"/>
                        <w:bottom w:val="none" w:sz="0" w:space="0" w:color="auto"/>
                        <w:right w:val="none" w:sz="0" w:space="0" w:color="auto"/>
                      </w:divBdr>
                    </w:div>
                  </w:divsChild>
                </w:div>
                <w:div w:id="1615477210">
                  <w:marLeft w:val="0"/>
                  <w:marRight w:val="0"/>
                  <w:marTop w:val="0"/>
                  <w:marBottom w:val="0"/>
                  <w:divBdr>
                    <w:top w:val="none" w:sz="0" w:space="0" w:color="auto"/>
                    <w:left w:val="none" w:sz="0" w:space="0" w:color="auto"/>
                    <w:bottom w:val="none" w:sz="0" w:space="0" w:color="auto"/>
                    <w:right w:val="none" w:sz="0" w:space="0" w:color="auto"/>
                  </w:divBdr>
                  <w:divsChild>
                    <w:div w:id="2135057417">
                      <w:marLeft w:val="0"/>
                      <w:marRight w:val="0"/>
                      <w:marTop w:val="0"/>
                      <w:marBottom w:val="0"/>
                      <w:divBdr>
                        <w:top w:val="none" w:sz="0" w:space="0" w:color="auto"/>
                        <w:left w:val="none" w:sz="0" w:space="0" w:color="auto"/>
                        <w:bottom w:val="none" w:sz="0" w:space="0" w:color="auto"/>
                        <w:right w:val="none" w:sz="0" w:space="0" w:color="auto"/>
                      </w:divBdr>
                    </w:div>
                  </w:divsChild>
                </w:div>
                <w:div w:id="1581210019">
                  <w:marLeft w:val="0"/>
                  <w:marRight w:val="0"/>
                  <w:marTop w:val="0"/>
                  <w:marBottom w:val="0"/>
                  <w:divBdr>
                    <w:top w:val="none" w:sz="0" w:space="0" w:color="auto"/>
                    <w:left w:val="none" w:sz="0" w:space="0" w:color="auto"/>
                    <w:bottom w:val="none" w:sz="0" w:space="0" w:color="auto"/>
                    <w:right w:val="none" w:sz="0" w:space="0" w:color="auto"/>
                  </w:divBdr>
                  <w:divsChild>
                    <w:div w:id="1816487509">
                      <w:marLeft w:val="0"/>
                      <w:marRight w:val="0"/>
                      <w:marTop w:val="0"/>
                      <w:marBottom w:val="0"/>
                      <w:divBdr>
                        <w:top w:val="none" w:sz="0" w:space="0" w:color="auto"/>
                        <w:left w:val="none" w:sz="0" w:space="0" w:color="auto"/>
                        <w:bottom w:val="none" w:sz="0" w:space="0" w:color="auto"/>
                        <w:right w:val="none" w:sz="0" w:space="0" w:color="auto"/>
                      </w:divBdr>
                    </w:div>
                  </w:divsChild>
                </w:div>
                <w:div w:id="1436098559">
                  <w:marLeft w:val="0"/>
                  <w:marRight w:val="0"/>
                  <w:marTop w:val="0"/>
                  <w:marBottom w:val="0"/>
                  <w:divBdr>
                    <w:top w:val="none" w:sz="0" w:space="0" w:color="auto"/>
                    <w:left w:val="none" w:sz="0" w:space="0" w:color="auto"/>
                    <w:bottom w:val="none" w:sz="0" w:space="0" w:color="auto"/>
                    <w:right w:val="none" w:sz="0" w:space="0" w:color="auto"/>
                  </w:divBdr>
                  <w:divsChild>
                    <w:div w:id="1474327826">
                      <w:marLeft w:val="0"/>
                      <w:marRight w:val="0"/>
                      <w:marTop w:val="0"/>
                      <w:marBottom w:val="0"/>
                      <w:divBdr>
                        <w:top w:val="none" w:sz="0" w:space="0" w:color="auto"/>
                        <w:left w:val="none" w:sz="0" w:space="0" w:color="auto"/>
                        <w:bottom w:val="none" w:sz="0" w:space="0" w:color="auto"/>
                        <w:right w:val="none" w:sz="0" w:space="0" w:color="auto"/>
                      </w:divBdr>
                    </w:div>
                  </w:divsChild>
                </w:div>
                <w:div w:id="883982092">
                  <w:marLeft w:val="0"/>
                  <w:marRight w:val="0"/>
                  <w:marTop w:val="0"/>
                  <w:marBottom w:val="0"/>
                  <w:divBdr>
                    <w:top w:val="none" w:sz="0" w:space="0" w:color="auto"/>
                    <w:left w:val="none" w:sz="0" w:space="0" w:color="auto"/>
                    <w:bottom w:val="none" w:sz="0" w:space="0" w:color="auto"/>
                    <w:right w:val="none" w:sz="0" w:space="0" w:color="auto"/>
                  </w:divBdr>
                  <w:divsChild>
                    <w:div w:id="496189446">
                      <w:marLeft w:val="0"/>
                      <w:marRight w:val="0"/>
                      <w:marTop w:val="0"/>
                      <w:marBottom w:val="0"/>
                      <w:divBdr>
                        <w:top w:val="none" w:sz="0" w:space="0" w:color="auto"/>
                        <w:left w:val="none" w:sz="0" w:space="0" w:color="auto"/>
                        <w:bottom w:val="none" w:sz="0" w:space="0" w:color="auto"/>
                        <w:right w:val="none" w:sz="0" w:space="0" w:color="auto"/>
                      </w:divBdr>
                    </w:div>
                  </w:divsChild>
                </w:div>
                <w:div w:id="1457987761">
                  <w:marLeft w:val="0"/>
                  <w:marRight w:val="0"/>
                  <w:marTop w:val="0"/>
                  <w:marBottom w:val="0"/>
                  <w:divBdr>
                    <w:top w:val="none" w:sz="0" w:space="0" w:color="auto"/>
                    <w:left w:val="none" w:sz="0" w:space="0" w:color="auto"/>
                    <w:bottom w:val="none" w:sz="0" w:space="0" w:color="auto"/>
                    <w:right w:val="none" w:sz="0" w:space="0" w:color="auto"/>
                  </w:divBdr>
                  <w:divsChild>
                    <w:div w:id="635719464">
                      <w:marLeft w:val="0"/>
                      <w:marRight w:val="0"/>
                      <w:marTop w:val="0"/>
                      <w:marBottom w:val="0"/>
                      <w:divBdr>
                        <w:top w:val="none" w:sz="0" w:space="0" w:color="auto"/>
                        <w:left w:val="none" w:sz="0" w:space="0" w:color="auto"/>
                        <w:bottom w:val="none" w:sz="0" w:space="0" w:color="auto"/>
                        <w:right w:val="none" w:sz="0" w:space="0" w:color="auto"/>
                      </w:divBdr>
                    </w:div>
                  </w:divsChild>
                </w:div>
                <w:div w:id="631978099">
                  <w:marLeft w:val="0"/>
                  <w:marRight w:val="0"/>
                  <w:marTop w:val="0"/>
                  <w:marBottom w:val="0"/>
                  <w:divBdr>
                    <w:top w:val="none" w:sz="0" w:space="0" w:color="auto"/>
                    <w:left w:val="none" w:sz="0" w:space="0" w:color="auto"/>
                    <w:bottom w:val="none" w:sz="0" w:space="0" w:color="auto"/>
                    <w:right w:val="none" w:sz="0" w:space="0" w:color="auto"/>
                  </w:divBdr>
                  <w:divsChild>
                    <w:div w:id="633759702">
                      <w:marLeft w:val="0"/>
                      <w:marRight w:val="0"/>
                      <w:marTop w:val="0"/>
                      <w:marBottom w:val="0"/>
                      <w:divBdr>
                        <w:top w:val="none" w:sz="0" w:space="0" w:color="auto"/>
                        <w:left w:val="none" w:sz="0" w:space="0" w:color="auto"/>
                        <w:bottom w:val="none" w:sz="0" w:space="0" w:color="auto"/>
                        <w:right w:val="none" w:sz="0" w:space="0" w:color="auto"/>
                      </w:divBdr>
                    </w:div>
                  </w:divsChild>
                </w:div>
                <w:div w:id="268464282">
                  <w:marLeft w:val="0"/>
                  <w:marRight w:val="0"/>
                  <w:marTop w:val="0"/>
                  <w:marBottom w:val="0"/>
                  <w:divBdr>
                    <w:top w:val="none" w:sz="0" w:space="0" w:color="auto"/>
                    <w:left w:val="none" w:sz="0" w:space="0" w:color="auto"/>
                    <w:bottom w:val="none" w:sz="0" w:space="0" w:color="auto"/>
                    <w:right w:val="none" w:sz="0" w:space="0" w:color="auto"/>
                  </w:divBdr>
                  <w:divsChild>
                    <w:div w:id="431751946">
                      <w:marLeft w:val="0"/>
                      <w:marRight w:val="0"/>
                      <w:marTop w:val="0"/>
                      <w:marBottom w:val="0"/>
                      <w:divBdr>
                        <w:top w:val="none" w:sz="0" w:space="0" w:color="auto"/>
                        <w:left w:val="none" w:sz="0" w:space="0" w:color="auto"/>
                        <w:bottom w:val="none" w:sz="0" w:space="0" w:color="auto"/>
                        <w:right w:val="none" w:sz="0" w:space="0" w:color="auto"/>
                      </w:divBdr>
                    </w:div>
                  </w:divsChild>
                </w:div>
                <w:div w:id="13267231">
                  <w:marLeft w:val="0"/>
                  <w:marRight w:val="0"/>
                  <w:marTop w:val="0"/>
                  <w:marBottom w:val="0"/>
                  <w:divBdr>
                    <w:top w:val="none" w:sz="0" w:space="0" w:color="auto"/>
                    <w:left w:val="none" w:sz="0" w:space="0" w:color="auto"/>
                    <w:bottom w:val="none" w:sz="0" w:space="0" w:color="auto"/>
                    <w:right w:val="none" w:sz="0" w:space="0" w:color="auto"/>
                  </w:divBdr>
                  <w:divsChild>
                    <w:div w:id="1751851320">
                      <w:marLeft w:val="0"/>
                      <w:marRight w:val="0"/>
                      <w:marTop w:val="0"/>
                      <w:marBottom w:val="0"/>
                      <w:divBdr>
                        <w:top w:val="none" w:sz="0" w:space="0" w:color="auto"/>
                        <w:left w:val="none" w:sz="0" w:space="0" w:color="auto"/>
                        <w:bottom w:val="none" w:sz="0" w:space="0" w:color="auto"/>
                        <w:right w:val="none" w:sz="0" w:space="0" w:color="auto"/>
                      </w:divBdr>
                    </w:div>
                  </w:divsChild>
                </w:div>
                <w:div w:id="850609618">
                  <w:marLeft w:val="0"/>
                  <w:marRight w:val="0"/>
                  <w:marTop w:val="0"/>
                  <w:marBottom w:val="0"/>
                  <w:divBdr>
                    <w:top w:val="none" w:sz="0" w:space="0" w:color="auto"/>
                    <w:left w:val="none" w:sz="0" w:space="0" w:color="auto"/>
                    <w:bottom w:val="none" w:sz="0" w:space="0" w:color="auto"/>
                    <w:right w:val="none" w:sz="0" w:space="0" w:color="auto"/>
                  </w:divBdr>
                  <w:divsChild>
                    <w:div w:id="1453013361">
                      <w:marLeft w:val="0"/>
                      <w:marRight w:val="0"/>
                      <w:marTop w:val="0"/>
                      <w:marBottom w:val="0"/>
                      <w:divBdr>
                        <w:top w:val="none" w:sz="0" w:space="0" w:color="auto"/>
                        <w:left w:val="none" w:sz="0" w:space="0" w:color="auto"/>
                        <w:bottom w:val="none" w:sz="0" w:space="0" w:color="auto"/>
                        <w:right w:val="none" w:sz="0" w:space="0" w:color="auto"/>
                      </w:divBdr>
                    </w:div>
                  </w:divsChild>
                </w:div>
                <w:div w:id="2116362935">
                  <w:marLeft w:val="0"/>
                  <w:marRight w:val="0"/>
                  <w:marTop w:val="0"/>
                  <w:marBottom w:val="0"/>
                  <w:divBdr>
                    <w:top w:val="none" w:sz="0" w:space="0" w:color="auto"/>
                    <w:left w:val="none" w:sz="0" w:space="0" w:color="auto"/>
                    <w:bottom w:val="none" w:sz="0" w:space="0" w:color="auto"/>
                    <w:right w:val="none" w:sz="0" w:space="0" w:color="auto"/>
                  </w:divBdr>
                  <w:divsChild>
                    <w:div w:id="587155751">
                      <w:marLeft w:val="0"/>
                      <w:marRight w:val="0"/>
                      <w:marTop w:val="0"/>
                      <w:marBottom w:val="0"/>
                      <w:divBdr>
                        <w:top w:val="none" w:sz="0" w:space="0" w:color="auto"/>
                        <w:left w:val="none" w:sz="0" w:space="0" w:color="auto"/>
                        <w:bottom w:val="none" w:sz="0" w:space="0" w:color="auto"/>
                        <w:right w:val="none" w:sz="0" w:space="0" w:color="auto"/>
                      </w:divBdr>
                    </w:div>
                  </w:divsChild>
                </w:div>
                <w:div w:id="672294383">
                  <w:marLeft w:val="0"/>
                  <w:marRight w:val="0"/>
                  <w:marTop w:val="0"/>
                  <w:marBottom w:val="0"/>
                  <w:divBdr>
                    <w:top w:val="none" w:sz="0" w:space="0" w:color="auto"/>
                    <w:left w:val="none" w:sz="0" w:space="0" w:color="auto"/>
                    <w:bottom w:val="none" w:sz="0" w:space="0" w:color="auto"/>
                    <w:right w:val="none" w:sz="0" w:space="0" w:color="auto"/>
                  </w:divBdr>
                  <w:divsChild>
                    <w:div w:id="1451826412">
                      <w:marLeft w:val="0"/>
                      <w:marRight w:val="0"/>
                      <w:marTop w:val="0"/>
                      <w:marBottom w:val="0"/>
                      <w:divBdr>
                        <w:top w:val="none" w:sz="0" w:space="0" w:color="auto"/>
                        <w:left w:val="none" w:sz="0" w:space="0" w:color="auto"/>
                        <w:bottom w:val="none" w:sz="0" w:space="0" w:color="auto"/>
                        <w:right w:val="none" w:sz="0" w:space="0" w:color="auto"/>
                      </w:divBdr>
                    </w:div>
                  </w:divsChild>
                </w:div>
                <w:div w:id="2049646482">
                  <w:marLeft w:val="0"/>
                  <w:marRight w:val="0"/>
                  <w:marTop w:val="0"/>
                  <w:marBottom w:val="0"/>
                  <w:divBdr>
                    <w:top w:val="none" w:sz="0" w:space="0" w:color="auto"/>
                    <w:left w:val="none" w:sz="0" w:space="0" w:color="auto"/>
                    <w:bottom w:val="none" w:sz="0" w:space="0" w:color="auto"/>
                    <w:right w:val="none" w:sz="0" w:space="0" w:color="auto"/>
                  </w:divBdr>
                  <w:divsChild>
                    <w:div w:id="848330167">
                      <w:marLeft w:val="0"/>
                      <w:marRight w:val="0"/>
                      <w:marTop w:val="0"/>
                      <w:marBottom w:val="0"/>
                      <w:divBdr>
                        <w:top w:val="none" w:sz="0" w:space="0" w:color="auto"/>
                        <w:left w:val="none" w:sz="0" w:space="0" w:color="auto"/>
                        <w:bottom w:val="none" w:sz="0" w:space="0" w:color="auto"/>
                        <w:right w:val="none" w:sz="0" w:space="0" w:color="auto"/>
                      </w:divBdr>
                    </w:div>
                  </w:divsChild>
                </w:div>
                <w:div w:id="1491630243">
                  <w:marLeft w:val="0"/>
                  <w:marRight w:val="0"/>
                  <w:marTop w:val="0"/>
                  <w:marBottom w:val="0"/>
                  <w:divBdr>
                    <w:top w:val="none" w:sz="0" w:space="0" w:color="auto"/>
                    <w:left w:val="none" w:sz="0" w:space="0" w:color="auto"/>
                    <w:bottom w:val="none" w:sz="0" w:space="0" w:color="auto"/>
                    <w:right w:val="none" w:sz="0" w:space="0" w:color="auto"/>
                  </w:divBdr>
                  <w:divsChild>
                    <w:div w:id="680594275">
                      <w:marLeft w:val="0"/>
                      <w:marRight w:val="0"/>
                      <w:marTop w:val="0"/>
                      <w:marBottom w:val="0"/>
                      <w:divBdr>
                        <w:top w:val="none" w:sz="0" w:space="0" w:color="auto"/>
                        <w:left w:val="none" w:sz="0" w:space="0" w:color="auto"/>
                        <w:bottom w:val="none" w:sz="0" w:space="0" w:color="auto"/>
                        <w:right w:val="none" w:sz="0" w:space="0" w:color="auto"/>
                      </w:divBdr>
                    </w:div>
                  </w:divsChild>
                </w:div>
                <w:div w:id="1180046988">
                  <w:marLeft w:val="0"/>
                  <w:marRight w:val="0"/>
                  <w:marTop w:val="0"/>
                  <w:marBottom w:val="0"/>
                  <w:divBdr>
                    <w:top w:val="none" w:sz="0" w:space="0" w:color="auto"/>
                    <w:left w:val="none" w:sz="0" w:space="0" w:color="auto"/>
                    <w:bottom w:val="none" w:sz="0" w:space="0" w:color="auto"/>
                    <w:right w:val="none" w:sz="0" w:space="0" w:color="auto"/>
                  </w:divBdr>
                  <w:divsChild>
                    <w:div w:id="929195701">
                      <w:marLeft w:val="0"/>
                      <w:marRight w:val="0"/>
                      <w:marTop w:val="0"/>
                      <w:marBottom w:val="0"/>
                      <w:divBdr>
                        <w:top w:val="none" w:sz="0" w:space="0" w:color="auto"/>
                        <w:left w:val="none" w:sz="0" w:space="0" w:color="auto"/>
                        <w:bottom w:val="none" w:sz="0" w:space="0" w:color="auto"/>
                        <w:right w:val="none" w:sz="0" w:space="0" w:color="auto"/>
                      </w:divBdr>
                    </w:div>
                  </w:divsChild>
                </w:div>
                <w:div w:id="2123257491">
                  <w:marLeft w:val="0"/>
                  <w:marRight w:val="0"/>
                  <w:marTop w:val="0"/>
                  <w:marBottom w:val="0"/>
                  <w:divBdr>
                    <w:top w:val="none" w:sz="0" w:space="0" w:color="auto"/>
                    <w:left w:val="none" w:sz="0" w:space="0" w:color="auto"/>
                    <w:bottom w:val="none" w:sz="0" w:space="0" w:color="auto"/>
                    <w:right w:val="none" w:sz="0" w:space="0" w:color="auto"/>
                  </w:divBdr>
                  <w:divsChild>
                    <w:div w:id="279915269">
                      <w:marLeft w:val="0"/>
                      <w:marRight w:val="0"/>
                      <w:marTop w:val="0"/>
                      <w:marBottom w:val="0"/>
                      <w:divBdr>
                        <w:top w:val="none" w:sz="0" w:space="0" w:color="auto"/>
                        <w:left w:val="none" w:sz="0" w:space="0" w:color="auto"/>
                        <w:bottom w:val="none" w:sz="0" w:space="0" w:color="auto"/>
                        <w:right w:val="none" w:sz="0" w:space="0" w:color="auto"/>
                      </w:divBdr>
                    </w:div>
                  </w:divsChild>
                </w:div>
                <w:div w:id="1374580631">
                  <w:marLeft w:val="0"/>
                  <w:marRight w:val="0"/>
                  <w:marTop w:val="0"/>
                  <w:marBottom w:val="0"/>
                  <w:divBdr>
                    <w:top w:val="none" w:sz="0" w:space="0" w:color="auto"/>
                    <w:left w:val="none" w:sz="0" w:space="0" w:color="auto"/>
                    <w:bottom w:val="none" w:sz="0" w:space="0" w:color="auto"/>
                    <w:right w:val="none" w:sz="0" w:space="0" w:color="auto"/>
                  </w:divBdr>
                  <w:divsChild>
                    <w:div w:id="1764033969">
                      <w:marLeft w:val="0"/>
                      <w:marRight w:val="0"/>
                      <w:marTop w:val="0"/>
                      <w:marBottom w:val="0"/>
                      <w:divBdr>
                        <w:top w:val="none" w:sz="0" w:space="0" w:color="auto"/>
                        <w:left w:val="none" w:sz="0" w:space="0" w:color="auto"/>
                        <w:bottom w:val="none" w:sz="0" w:space="0" w:color="auto"/>
                        <w:right w:val="none" w:sz="0" w:space="0" w:color="auto"/>
                      </w:divBdr>
                    </w:div>
                  </w:divsChild>
                </w:div>
                <w:div w:id="145635676">
                  <w:marLeft w:val="0"/>
                  <w:marRight w:val="0"/>
                  <w:marTop w:val="0"/>
                  <w:marBottom w:val="0"/>
                  <w:divBdr>
                    <w:top w:val="none" w:sz="0" w:space="0" w:color="auto"/>
                    <w:left w:val="none" w:sz="0" w:space="0" w:color="auto"/>
                    <w:bottom w:val="none" w:sz="0" w:space="0" w:color="auto"/>
                    <w:right w:val="none" w:sz="0" w:space="0" w:color="auto"/>
                  </w:divBdr>
                  <w:divsChild>
                    <w:div w:id="170268343">
                      <w:marLeft w:val="0"/>
                      <w:marRight w:val="0"/>
                      <w:marTop w:val="0"/>
                      <w:marBottom w:val="0"/>
                      <w:divBdr>
                        <w:top w:val="none" w:sz="0" w:space="0" w:color="auto"/>
                        <w:left w:val="none" w:sz="0" w:space="0" w:color="auto"/>
                        <w:bottom w:val="none" w:sz="0" w:space="0" w:color="auto"/>
                        <w:right w:val="none" w:sz="0" w:space="0" w:color="auto"/>
                      </w:divBdr>
                    </w:div>
                  </w:divsChild>
                </w:div>
                <w:div w:id="1665040345">
                  <w:marLeft w:val="0"/>
                  <w:marRight w:val="0"/>
                  <w:marTop w:val="0"/>
                  <w:marBottom w:val="0"/>
                  <w:divBdr>
                    <w:top w:val="none" w:sz="0" w:space="0" w:color="auto"/>
                    <w:left w:val="none" w:sz="0" w:space="0" w:color="auto"/>
                    <w:bottom w:val="none" w:sz="0" w:space="0" w:color="auto"/>
                    <w:right w:val="none" w:sz="0" w:space="0" w:color="auto"/>
                  </w:divBdr>
                  <w:divsChild>
                    <w:div w:id="431556434">
                      <w:marLeft w:val="0"/>
                      <w:marRight w:val="0"/>
                      <w:marTop w:val="0"/>
                      <w:marBottom w:val="0"/>
                      <w:divBdr>
                        <w:top w:val="none" w:sz="0" w:space="0" w:color="auto"/>
                        <w:left w:val="none" w:sz="0" w:space="0" w:color="auto"/>
                        <w:bottom w:val="none" w:sz="0" w:space="0" w:color="auto"/>
                        <w:right w:val="none" w:sz="0" w:space="0" w:color="auto"/>
                      </w:divBdr>
                    </w:div>
                  </w:divsChild>
                </w:div>
                <w:div w:id="465467881">
                  <w:marLeft w:val="0"/>
                  <w:marRight w:val="0"/>
                  <w:marTop w:val="0"/>
                  <w:marBottom w:val="0"/>
                  <w:divBdr>
                    <w:top w:val="none" w:sz="0" w:space="0" w:color="auto"/>
                    <w:left w:val="none" w:sz="0" w:space="0" w:color="auto"/>
                    <w:bottom w:val="none" w:sz="0" w:space="0" w:color="auto"/>
                    <w:right w:val="none" w:sz="0" w:space="0" w:color="auto"/>
                  </w:divBdr>
                  <w:divsChild>
                    <w:div w:id="1756433613">
                      <w:marLeft w:val="0"/>
                      <w:marRight w:val="0"/>
                      <w:marTop w:val="0"/>
                      <w:marBottom w:val="0"/>
                      <w:divBdr>
                        <w:top w:val="none" w:sz="0" w:space="0" w:color="auto"/>
                        <w:left w:val="none" w:sz="0" w:space="0" w:color="auto"/>
                        <w:bottom w:val="none" w:sz="0" w:space="0" w:color="auto"/>
                        <w:right w:val="none" w:sz="0" w:space="0" w:color="auto"/>
                      </w:divBdr>
                    </w:div>
                  </w:divsChild>
                </w:div>
                <w:div w:id="795492350">
                  <w:marLeft w:val="0"/>
                  <w:marRight w:val="0"/>
                  <w:marTop w:val="0"/>
                  <w:marBottom w:val="0"/>
                  <w:divBdr>
                    <w:top w:val="none" w:sz="0" w:space="0" w:color="auto"/>
                    <w:left w:val="none" w:sz="0" w:space="0" w:color="auto"/>
                    <w:bottom w:val="none" w:sz="0" w:space="0" w:color="auto"/>
                    <w:right w:val="none" w:sz="0" w:space="0" w:color="auto"/>
                  </w:divBdr>
                  <w:divsChild>
                    <w:div w:id="8025094">
                      <w:marLeft w:val="0"/>
                      <w:marRight w:val="0"/>
                      <w:marTop w:val="0"/>
                      <w:marBottom w:val="0"/>
                      <w:divBdr>
                        <w:top w:val="none" w:sz="0" w:space="0" w:color="auto"/>
                        <w:left w:val="none" w:sz="0" w:space="0" w:color="auto"/>
                        <w:bottom w:val="none" w:sz="0" w:space="0" w:color="auto"/>
                        <w:right w:val="none" w:sz="0" w:space="0" w:color="auto"/>
                      </w:divBdr>
                    </w:div>
                  </w:divsChild>
                </w:div>
                <w:div w:id="1338729106">
                  <w:marLeft w:val="0"/>
                  <w:marRight w:val="0"/>
                  <w:marTop w:val="0"/>
                  <w:marBottom w:val="0"/>
                  <w:divBdr>
                    <w:top w:val="none" w:sz="0" w:space="0" w:color="auto"/>
                    <w:left w:val="none" w:sz="0" w:space="0" w:color="auto"/>
                    <w:bottom w:val="none" w:sz="0" w:space="0" w:color="auto"/>
                    <w:right w:val="none" w:sz="0" w:space="0" w:color="auto"/>
                  </w:divBdr>
                  <w:divsChild>
                    <w:div w:id="548610616">
                      <w:marLeft w:val="0"/>
                      <w:marRight w:val="0"/>
                      <w:marTop w:val="0"/>
                      <w:marBottom w:val="0"/>
                      <w:divBdr>
                        <w:top w:val="none" w:sz="0" w:space="0" w:color="auto"/>
                        <w:left w:val="none" w:sz="0" w:space="0" w:color="auto"/>
                        <w:bottom w:val="none" w:sz="0" w:space="0" w:color="auto"/>
                        <w:right w:val="none" w:sz="0" w:space="0" w:color="auto"/>
                      </w:divBdr>
                    </w:div>
                  </w:divsChild>
                </w:div>
                <w:div w:id="1053702056">
                  <w:marLeft w:val="0"/>
                  <w:marRight w:val="0"/>
                  <w:marTop w:val="0"/>
                  <w:marBottom w:val="0"/>
                  <w:divBdr>
                    <w:top w:val="none" w:sz="0" w:space="0" w:color="auto"/>
                    <w:left w:val="none" w:sz="0" w:space="0" w:color="auto"/>
                    <w:bottom w:val="none" w:sz="0" w:space="0" w:color="auto"/>
                    <w:right w:val="none" w:sz="0" w:space="0" w:color="auto"/>
                  </w:divBdr>
                  <w:divsChild>
                    <w:div w:id="467087892">
                      <w:marLeft w:val="0"/>
                      <w:marRight w:val="0"/>
                      <w:marTop w:val="0"/>
                      <w:marBottom w:val="0"/>
                      <w:divBdr>
                        <w:top w:val="none" w:sz="0" w:space="0" w:color="auto"/>
                        <w:left w:val="none" w:sz="0" w:space="0" w:color="auto"/>
                        <w:bottom w:val="none" w:sz="0" w:space="0" w:color="auto"/>
                        <w:right w:val="none" w:sz="0" w:space="0" w:color="auto"/>
                      </w:divBdr>
                    </w:div>
                  </w:divsChild>
                </w:div>
                <w:div w:id="32702581">
                  <w:marLeft w:val="0"/>
                  <w:marRight w:val="0"/>
                  <w:marTop w:val="0"/>
                  <w:marBottom w:val="0"/>
                  <w:divBdr>
                    <w:top w:val="none" w:sz="0" w:space="0" w:color="auto"/>
                    <w:left w:val="none" w:sz="0" w:space="0" w:color="auto"/>
                    <w:bottom w:val="none" w:sz="0" w:space="0" w:color="auto"/>
                    <w:right w:val="none" w:sz="0" w:space="0" w:color="auto"/>
                  </w:divBdr>
                  <w:divsChild>
                    <w:div w:id="1034118144">
                      <w:marLeft w:val="0"/>
                      <w:marRight w:val="0"/>
                      <w:marTop w:val="0"/>
                      <w:marBottom w:val="0"/>
                      <w:divBdr>
                        <w:top w:val="none" w:sz="0" w:space="0" w:color="auto"/>
                        <w:left w:val="none" w:sz="0" w:space="0" w:color="auto"/>
                        <w:bottom w:val="none" w:sz="0" w:space="0" w:color="auto"/>
                        <w:right w:val="none" w:sz="0" w:space="0" w:color="auto"/>
                      </w:divBdr>
                    </w:div>
                  </w:divsChild>
                </w:div>
                <w:div w:id="1423450436">
                  <w:marLeft w:val="0"/>
                  <w:marRight w:val="0"/>
                  <w:marTop w:val="0"/>
                  <w:marBottom w:val="0"/>
                  <w:divBdr>
                    <w:top w:val="none" w:sz="0" w:space="0" w:color="auto"/>
                    <w:left w:val="none" w:sz="0" w:space="0" w:color="auto"/>
                    <w:bottom w:val="none" w:sz="0" w:space="0" w:color="auto"/>
                    <w:right w:val="none" w:sz="0" w:space="0" w:color="auto"/>
                  </w:divBdr>
                  <w:divsChild>
                    <w:div w:id="446581324">
                      <w:marLeft w:val="0"/>
                      <w:marRight w:val="0"/>
                      <w:marTop w:val="0"/>
                      <w:marBottom w:val="0"/>
                      <w:divBdr>
                        <w:top w:val="none" w:sz="0" w:space="0" w:color="auto"/>
                        <w:left w:val="none" w:sz="0" w:space="0" w:color="auto"/>
                        <w:bottom w:val="none" w:sz="0" w:space="0" w:color="auto"/>
                        <w:right w:val="none" w:sz="0" w:space="0" w:color="auto"/>
                      </w:divBdr>
                    </w:div>
                  </w:divsChild>
                </w:div>
                <w:div w:id="55669396">
                  <w:marLeft w:val="0"/>
                  <w:marRight w:val="0"/>
                  <w:marTop w:val="0"/>
                  <w:marBottom w:val="0"/>
                  <w:divBdr>
                    <w:top w:val="none" w:sz="0" w:space="0" w:color="auto"/>
                    <w:left w:val="none" w:sz="0" w:space="0" w:color="auto"/>
                    <w:bottom w:val="none" w:sz="0" w:space="0" w:color="auto"/>
                    <w:right w:val="none" w:sz="0" w:space="0" w:color="auto"/>
                  </w:divBdr>
                  <w:divsChild>
                    <w:div w:id="1089810185">
                      <w:marLeft w:val="0"/>
                      <w:marRight w:val="0"/>
                      <w:marTop w:val="0"/>
                      <w:marBottom w:val="0"/>
                      <w:divBdr>
                        <w:top w:val="none" w:sz="0" w:space="0" w:color="auto"/>
                        <w:left w:val="none" w:sz="0" w:space="0" w:color="auto"/>
                        <w:bottom w:val="none" w:sz="0" w:space="0" w:color="auto"/>
                        <w:right w:val="none" w:sz="0" w:space="0" w:color="auto"/>
                      </w:divBdr>
                    </w:div>
                  </w:divsChild>
                </w:div>
                <w:div w:id="1593732878">
                  <w:marLeft w:val="0"/>
                  <w:marRight w:val="0"/>
                  <w:marTop w:val="0"/>
                  <w:marBottom w:val="0"/>
                  <w:divBdr>
                    <w:top w:val="none" w:sz="0" w:space="0" w:color="auto"/>
                    <w:left w:val="none" w:sz="0" w:space="0" w:color="auto"/>
                    <w:bottom w:val="none" w:sz="0" w:space="0" w:color="auto"/>
                    <w:right w:val="none" w:sz="0" w:space="0" w:color="auto"/>
                  </w:divBdr>
                  <w:divsChild>
                    <w:div w:id="1302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7335">
          <w:marLeft w:val="0"/>
          <w:marRight w:val="0"/>
          <w:marTop w:val="0"/>
          <w:marBottom w:val="0"/>
          <w:divBdr>
            <w:top w:val="none" w:sz="0" w:space="0" w:color="auto"/>
            <w:left w:val="none" w:sz="0" w:space="0" w:color="auto"/>
            <w:bottom w:val="none" w:sz="0" w:space="0" w:color="auto"/>
            <w:right w:val="none" w:sz="0" w:space="0" w:color="auto"/>
          </w:divBdr>
        </w:div>
        <w:div w:id="304089041">
          <w:marLeft w:val="0"/>
          <w:marRight w:val="0"/>
          <w:marTop w:val="0"/>
          <w:marBottom w:val="0"/>
          <w:divBdr>
            <w:top w:val="none" w:sz="0" w:space="0" w:color="auto"/>
            <w:left w:val="none" w:sz="0" w:space="0" w:color="auto"/>
            <w:bottom w:val="none" w:sz="0" w:space="0" w:color="auto"/>
            <w:right w:val="none" w:sz="0" w:space="0" w:color="auto"/>
          </w:divBdr>
        </w:div>
        <w:div w:id="1588003933">
          <w:marLeft w:val="0"/>
          <w:marRight w:val="0"/>
          <w:marTop w:val="0"/>
          <w:marBottom w:val="0"/>
          <w:divBdr>
            <w:top w:val="none" w:sz="0" w:space="0" w:color="auto"/>
            <w:left w:val="none" w:sz="0" w:space="0" w:color="auto"/>
            <w:bottom w:val="none" w:sz="0" w:space="0" w:color="auto"/>
            <w:right w:val="none" w:sz="0" w:space="0" w:color="auto"/>
          </w:divBdr>
        </w:div>
        <w:div w:id="1653022085">
          <w:marLeft w:val="0"/>
          <w:marRight w:val="0"/>
          <w:marTop w:val="0"/>
          <w:marBottom w:val="0"/>
          <w:divBdr>
            <w:top w:val="none" w:sz="0" w:space="0" w:color="auto"/>
            <w:left w:val="none" w:sz="0" w:space="0" w:color="auto"/>
            <w:bottom w:val="none" w:sz="0" w:space="0" w:color="auto"/>
            <w:right w:val="none" w:sz="0" w:space="0" w:color="auto"/>
          </w:divBdr>
        </w:div>
        <w:div w:id="2041929643">
          <w:marLeft w:val="0"/>
          <w:marRight w:val="0"/>
          <w:marTop w:val="0"/>
          <w:marBottom w:val="0"/>
          <w:divBdr>
            <w:top w:val="none" w:sz="0" w:space="0" w:color="auto"/>
            <w:left w:val="none" w:sz="0" w:space="0" w:color="auto"/>
            <w:bottom w:val="none" w:sz="0" w:space="0" w:color="auto"/>
            <w:right w:val="none" w:sz="0" w:space="0" w:color="auto"/>
          </w:divBdr>
        </w:div>
        <w:div w:id="990212242">
          <w:marLeft w:val="0"/>
          <w:marRight w:val="0"/>
          <w:marTop w:val="0"/>
          <w:marBottom w:val="0"/>
          <w:divBdr>
            <w:top w:val="none" w:sz="0" w:space="0" w:color="auto"/>
            <w:left w:val="none" w:sz="0" w:space="0" w:color="auto"/>
            <w:bottom w:val="none" w:sz="0" w:space="0" w:color="auto"/>
            <w:right w:val="none" w:sz="0" w:space="0" w:color="auto"/>
          </w:divBdr>
        </w:div>
        <w:div w:id="1222206949">
          <w:marLeft w:val="0"/>
          <w:marRight w:val="0"/>
          <w:marTop w:val="0"/>
          <w:marBottom w:val="0"/>
          <w:divBdr>
            <w:top w:val="none" w:sz="0" w:space="0" w:color="auto"/>
            <w:left w:val="none" w:sz="0" w:space="0" w:color="auto"/>
            <w:bottom w:val="none" w:sz="0" w:space="0" w:color="auto"/>
            <w:right w:val="none" w:sz="0" w:space="0" w:color="auto"/>
          </w:divBdr>
        </w:div>
        <w:div w:id="642078838">
          <w:marLeft w:val="0"/>
          <w:marRight w:val="0"/>
          <w:marTop w:val="0"/>
          <w:marBottom w:val="0"/>
          <w:divBdr>
            <w:top w:val="none" w:sz="0" w:space="0" w:color="auto"/>
            <w:left w:val="none" w:sz="0" w:space="0" w:color="auto"/>
            <w:bottom w:val="none" w:sz="0" w:space="0" w:color="auto"/>
            <w:right w:val="none" w:sz="0" w:space="0" w:color="auto"/>
          </w:divBdr>
        </w:div>
        <w:div w:id="1503201675">
          <w:marLeft w:val="0"/>
          <w:marRight w:val="0"/>
          <w:marTop w:val="0"/>
          <w:marBottom w:val="0"/>
          <w:divBdr>
            <w:top w:val="none" w:sz="0" w:space="0" w:color="auto"/>
            <w:left w:val="none" w:sz="0" w:space="0" w:color="auto"/>
            <w:bottom w:val="none" w:sz="0" w:space="0" w:color="auto"/>
            <w:right w:val="none" w:sz="0" w:space="0" w:color="auto"/>
          </w:divBdr>
        </w:div>
        <w:div w:id="417408364">
          <w:marLeft w:val="0"/>
          <w:marRight w:val="0"/>
          <w:marTop w:val="0"/>
          <w:marBottom w:val="0"/>
          <w:divBdr>
            <w:top w:val="none" w:sz="0" w:space="0" w:color="auto"/>
            <w:left w:val="none" w:sz="0" w:space="0" w:color="auto"/>
            <w:bottom w:val="none" w:sz="0" w:space="0" w:color="auto"/>
            <w:right w:val="none" w:sz="0" w:space="0" w:color="auto"/>
          </w:divBdr>
        </w:div>
        <w:div w:id="1003899857">
          <w:marLeft w:val="0"/>
          <w:marRight w:val="0"/>
          <w:marTop w:val="0"/>
          <w:marBottom w:val="0"/>
          <w:divBdr>
            <w:top w:val="none" w:sz="0" w:space="0" w:color="auto"/>
            <w:left w:val="none" w:sz="0" w:space="0" w:color="auto"/>
            <w:bottom w:val="none" w:sz="0" w:space="0" w:color="auto"/>
            <w:right w:val="none" w:sz="0" w:space="0" w:color="auto"/>
          </w:divBdr>
        </w:div>
        <w:div w:id="874123036">
          <w:marLeft w:val="0"/>
          <w:marRight w:val="0"/>
          <w:marTop w:val="0"/>
          <w:marBottom w:val="0"/>
          <w:divBdr>
            <w:top w:val="none" w:sz="0" w:space="0" w:color="auto"/>
            <w:left w:val="none" w:sz="0" w:space="0" w:color="auto"/>
            <w:bottom w:val="none" w:sz="0" w:space="0" w:color="auto"/>
            <w:right w:val="none" w:sz="0" w:space="0" w:color="auto"/>
          </w:divBdr>
        </w:div>
        <w:div w:id="755976759">
          <w:marLeft w:val="0"/>
          <w:marRight w:val="0"/>
          <w:marTop w:val="0"/>
          <w:marBottom w:val="0"/>
          <w:divBdr>
            <w:top w:val="none" w:sz="0" w:space="0" w:color="auto"/>
            <w:left w:val="none" w:sz="0" w:space="0" w:color="auto"/>
            <w:bottom w:val="none" w:sz="0" w:space="0" w:color="auto"/>
            <w:right w:val="none" w:sz="0" w:space="0" w:color="auto"/>
          </w:divBdr>
        </w:div>
        <w:div w:id="957489364">
          <w:marLeft w:val="0"/>
          <w:marRight w:val="0"/>
          <w:marTop w:val="0"/>
          <w:marBottom w:val="0"/>
          <w:divBdr>
            <w:top w:val="none" w:sz="0" w:space="0" w:color="auto"/>
            <w:left w:val="none" w:sz="0" w:space="0" w:color="auto"/>
            <w:bottom w:val="none" w:sz="0" w:space="0" w:color="auto"/>
            <w:right w:val="none" w:sz="0" w:space="0" w:color="auto"/>
          </w:divBdr>
        </w:div>
        <w:div w:id="50731559">
          <w:marLeft w:val="0"/>
          <w:marRight w:val="0"/>
          <w:marTop w:val="0"/>
          <w:marBottom w:val="0"/>
          <w:divBdr>
            <w:top w:val="none" w:sz="0" w:space="0" w:color="auto"/>
            <w:left w:val="none" w:sz="0" w:space="0" w:color="auto"/>
            <w:bottom w:val="none" w:sz="0" w:space="0" w:color="auto"/>
            <w:right w:val="none" w:sz="0" w:space="0" w:color="auto"/>
          </w:divBdr>
        </w:div>
        <w:div w:id="1745031552">
          <w:marLeft w:val="0"/>
          <w:marRight w:val="0"/>
          <w:marTop w:val="0"/>
          <w:marBottom w:val="0"/>
          <w:divBdr>
            <w:top w:val="none" w:sz="0" w:space="0" w:color="auto"/>
            <w:left w:val="none" w:sz="0" w:space="0" w:color="auto"/>
            <w:bottom w:val="none" w:sz="0" w:space="0" w:color="auto"/>
            <w:right w:val="none" w:sz="0" w:space="0" w:color="auto"/>
          </w:divBdr>
        </w:div>
        <w:div w:id="1873376305">
          <w:marLeft w:val="0"/>
          <w:marRight w:val="0"/>
          <w:marTop w:val="0"/>
          <w:marBottom w:val="0"/>
          <w:divBdr>
            <w:top w:val="none" w:sz="0" w:space="0" w:color="auto"/>
            <w:left w:val="none" w:sz="0" w:space="0" w:color="auto"/>
            <w:bottom w:val="none" w:sz="0" w:space="0" w:color="auto"/>
            <w:right w:val="none" w:sz="0" w:space="0" w:color="auto"/>
          </w:divBdr>
        </w:div>
        <w:div w:id="856626148">
          <w:marLeft w:val="0"/>
          <w:marRight w:val="0"/>
          <w:marTop w:val="0"/>
          <w:marBottom w:val="0"/>
          <w:divBdr>
            <w:top w:val="none" w:sz="0" w:space="0" w:color="auto"/>
            <w:left w:val="none" w:sz="0" w:space="0" w:color="auto"/>
            <w:bottom w:val="none" w:sz="0" w:space="0" w:color="auto"/>
            <w:right w:val="none" w:sz="0" w:space="0" w:color="auto"/>
          </w:divBdr>
        </w:div>
        <w:div w:id="388647657">
          <w:marLeft w:val="0"/>
          <w:marRight w:val="0"/>
          <w:marTop w:val="0"/>
          <w:marBottom w:val="0"/>
          <w:divBdr>
            <w:top w:val="none" w:sz="0" w:space="0" w:color="auto"/>
            <w:left w:val="none" w:sz="0" w:space="0" w:color="auto"/>
            <w:bottom w:val="none" w:sz="0" w:space="0" w:color="auto"/>
            <w:right w:val="none" w:sz="0" w:space="0" w:color="auto"/>
          </w:divBdr>
        </w:div>
        <w:div w:id="1491142039">
          <w:marLeft w:val="0"/>
          <w:marRight w:val="0"/>
          <w:marTop w:val="0"/>
          <w:marBottom w:val="0"/>
          <w:divBdr>
            <w:top w:val="none" w:sz="0" w:space="0" w:color="auto"/>
            <w:left w:val="none" w:sz="0" w:space="0" w:color="auto"/>
            <w:bottom w:val="none" w:sz="0" w:space="0" w:color="auto"/>
            <w:right w:val="none" w:sz="0" w:space="0" w:color="auto"/>
          </w:divBdr>
        </w:div>
        <w:div w:id="243955564">
          <w:marLeft w:val="0"/>
          <w:marRight w:val="0"/>
          <w:marTop w:val="0"/>
          <w:marBottom w:val="0"/>
          <w:divBdr>
            <w:top w:val="none" w:sz="0" w:space="0" w:color="auto"/>
            <w:left w:val="none" w:sz="0" w:space="0" w:color="auto"/>
            <w:bottom w:val="none" w:sz="0" w:space="0" w:color="auto"/>
            <w:right w:val="none" w:sz="0" w:space="0" w:color="auto"/>
          </w:divBdr>
        </w:div>
        <w:div w:id="205338610">
          <w:marLeft w:val="0"/>
          <w:marRight w:val="0"/>
          <w:marTop w:val="0"/>
          <w:marBottom w:val="0"/>
          <w:divBdr>
            <w:top w:val="none" w:sz="0" w:space="0" w:color="auto"/>
            <w:left w:val="none" w:sz="0" w:space="0" w:color="auto"/>
            <w:bottom w:val="none" w:sz="0" w:space="0" w:color="auto"/>
            <w:right w:val="none" w:sz="0" w:space="0" w:color="auto"/>
          </w:divBdr>
        </w:div>
        <w:div w:id="1460031233">
          <w:marLeft w:val="0"/>
          <w:marRight w:val="0"/>
          <w:marTop w:val="0"/>
          <w:marBottom w:val="0"/>
          <w:divBdr>
            <w:top w:val="none" w:sz="0" w:space="0" w:color="auto"/>
            <w:left w:val="none" w:sz="0" w:space="0" w:color="auto"/>
            <w:bottom w:val="none" w:sz="0" w:space="0" w:color="auto"/>
            <w:right w:val="none" w:sz="0" w:space="0" w:color="auto"/>
          </w:divBdr>
        </w:div>
        <w:div w:id="1713653850">
          <w:marLeft w:val="0"/>
          <w:marRight w:val="0"/>
          <w:marTop w:val="0"/>
          <w:marBottom w:val="0"/>
          <w:divBdr>
            <w:top w:val="none" w:sz="0" w:space="0" w:color="auto"/>
            <w:left w:val="none" w:sz="0" w:space="0" w:color="auto"/>
            <w:bottom w:val="none" w:sz="0" w:space="0" w:color="auto"/>
            <w:right w:val="none" w:sz="0" w:space="0" w:color="auto"/>
          </w:divBdr>
        </w:div>
        <w:div w:id="1169367301">
          <w:marLeft w:val="0"/>
          <w:marRight w:val="0"/>
          <w:marTop w:val="0"/>
          <w:marBottom w:val="0"/>
          <w:divBdr>
            <w:top w:val="none" w:sz="0" w:space="0" w:color="auto"/>
            <w:left w:val="none" w:sz="0" w:space="0" w:color="auto"/>
            <w:bottom w:val="none" w:sz="0" w:space="0" w:color="auto"/>
            <w:right w:val="none" w:sz="0" w:space="0" w:color="auto"/>
          </w:divBdr>
        </w:div>
        <w:div w:id="1341543299">
          <w:marLeft w:val="0"/>
          <w:marRight w:val="0"/>
          <w:marTop w:val="0"/>
          <w:marBottom w:val="0"/>
          <w:divBdr>
            <w:top w:val="none" w:sz="0" w:space="0" w:color="auto"/>
            <w:left w:val="none" w:sz="0" w:space="0" w:color="auto"/>
            <w:bottom w:val="none" w:sz="0" w:space="0" w:color="auto"/>
            <w:right w:val="none" w:sz="0" w:space="0" w:color="auto"/>
          </w:divBdr>
        </w:div>
        <w:div w:id="1735077541">
          <w:marLeft w:val="0"/>
          <w:marRight w:val="0"/>
          <w:marTop w:val="0"/>
          <w:marBottom w:val="0"/>
          <w:divBdr>
            <w:top w:val="none" w:sz="0" w:space="0" w:color="auto"/>
            <w:left w:val="none" w:sz="0" w:space="0" w:color="auto"/>
            <w:bottom w:val="none" w:sz="0" w:space="0" w:color="auto"/>
            <w:right w:val="none" w:sz="0" w:space="0" w:color="auto"/>
          </w:divBdr>
        </w:div>
        <w:div w:id="38408253">
          <w:marLeft w:val="0"/>
          <w:marRight w:val="0"/>
          <w:marTop w:val="0"/>
          <w:marBottom w:val="0"/>
          <w:divBdr>
            <w:top w:val="none" w:sz="0" w:space="0" w:color="auto"/>
            <w:left w:val="none" w:sz="0" w:space="0" w:color="auto"/>
            <w:bottom w:val="none" w:sz="0" w:space="0" w:color="auto"/>
            <w:right w:val="none" w:sz="0" w:space="0" w:color="auto"/>
          </w:divBdr>
        </w:div>
        <w:div w:id="172845778">
          <w:marLeft w:val="0"/>
          <w:marRight w:val="0"/>
          <w:marTop w:val="0"/>
          <w:marBottom w:val="0"/>
          <w:divBdr>
            <w:top w:val="none" w:sz="0" w:space="0" w:color="auto"/>
            <w:left w:val="none" w:sz="0" w:space="0" w:color="auto"/>
            <w:bottom w:val="none" w:sz="0" w:space="0" w:color="auto"/>
            <w:right w:val="none" w:sz="0" w:space="0" w:color="auto"/>
          </w:divBdr>
        </w:div>
        <w:div w:id="868494174">
          <w:marLeft w:val="0"/>
          <w:marRight w:val="0"/>
          <w:marTop w:val="0"/>
          <w:marBottom w:val="0"/>
          <w:divBdr>
            <w:top w:val="none" w:sz="0" w:space="0" w:color="auto"/>
            <w:left w:val="none" w:sz="0" w:space="0" w:color="auto"/>
            <w:bottom w:val="none" w:sz="0" w:space="0" w:color="auto"/>
            <w:right w:val="none" w:sz="0" w:space="0" w:color="auto"/>
          </w:divBdr>
        </w:div>
        <w:div w:id="1307471570">
          <w:marLeft w:val="0"/>
          <w:marRight w:val="0"/>
          <w:marTop w:val="0"/>
          <w:marBottom w:val="0"/>
          <w:divBdr>
            <w:top w:val="none" w:sz="0" w:space="0" w:color="auto"/>
            <w:left w:val="none" w:sz="0" w:space="0" w:color="auto"/>
            <w:bottom w:val="none" w:sz="0" w:space="0" w:color="auto"/>
            <w:right w:val="none" w:sz="0" w:space="0" w:color="auto"/>
          </w:divBdr>
        </w:div>
        <w:div w:id="393282942">
          <w:marLeft w:val="0"/>
          <w:marRight w:val="0"/>
          <w:marTop w:val="0"/>
          <w:marBottom w:val="0"/>
          <w:divBdr>
            <w:top w:val="none" w:sz="0" w:space="0" w:color="auto"/>
            <w:left w:val="none" w:sz="0" w:space="0" w:color="auto"/>
            <w:bottom w:val="none" w:sz="0" w:space="0" w:color="auto"/>
            <w:right w:val="none" w:sz="0" w:space="0" w:color="auto"/>
          </w:divBdr>
        </w:div>
        <w:div w:id="782771921">
          <w:marLeft w:val="0"/>
          <w:marRight w:val="0"/>
          <w:marTop w:val="0"/>
          <w:marBottom w:val="0"/>
          <w:divBdr>
            <w:top w:val="none" w:sz="0" w:space="0" w:color="auto"/>
            <w:left w:val="none" w:sz="0" w:space="0" w:color="auto"/>
            <w:bottom w:val="none" w:sz="0" w:space="0" w:color="auto"/>
            <w:right w:val="none" w:sz="0" w:space="0" w:color="auto"/>
          </w:divBdr>
        </w:div>
        <w:div w:id="1067806853">
          <w:marLeft w:val="0"/>
          <w:marRight w:val="0"/>
          <w:marTop w:val="0"/>
          <w:marBottom w:val="0"/>
          <w:divBdr>
            <w:top w:val="none" w:sz="0" w:space="0" w:color="auto"/>
            <w:left w:val="none" w:sz="0" w:space="0" w:color="auto"/>
            <w:bottom w:val="none" w:sz="0" w:space="0" w:color="auto"/>
            <w:right w:val="none" w:sz="0" w:space="0" w:color="auto"/>
          </w:divBdr>
        </w:div>
        <w:div w:id="885406697">
          <w:marLeft w:val="0"/>
          <w:marRight w:val="0"/>
          <w:marTop w:val="0"/>
          <w:marBottom w:val="0"/>
          <w:divBdr>
            <w:top w:val="none" w:sz="0" w:space="0" w:color="auto"/>
            <w:left w:val="none" w:sz="0" w:space="0" w:color="auto"/>
            <w:bottom w:val="none" w:sz="0" w:space="0" w:color="auto"/>
            <w:right w:val="none" w:sz="0" w:space="0" w:color="auto"/>
          </w:divBdr>
        </w:div>
        <w:div w:id="1795100802">
          <w:marLeft w:val="0"/>
          <w:marRight w:val="0"/>
          <w:marTop w:val="0"/>
          <w:marBottom w:val="0"/>
          <w:divBdr>
            <w:top w:val="none" w:sz="0" w:space="0" w:color="auto"/>
            <w:left w:val="none" w:sz="0" w:space="0" w:color="auto"/>
            <w:bottom w:val="none" w:sz="0" w:space="0" w:color="auto"/>
            <w:right w:val="none" w:sz="0" w:space="0" w:color="auto"/>
          </w:divBdr>
        </w:div>
        <w:div w:id="1167554199">
          <w:marLeft w:val="0"/>
          <w:marRight w:val="0"/>
          <w:marTop w:val="0"/>
          <w:marBottom w:val="0"/>
          <w:divBdr>
            <w:top w:val="none" w:sz="0" w:space="0" w:color="auto"/>
            <w:left w:val="none" w:sz="0" w:space="0" w:color="auto"/>
            <w:bottom w:val="none" w:sz="0" w:space="0" w:color="auto"/>
            <w:right w:val="none" w:sz="0" w:space="0" w:color="auto"/>
          </w:divBdr>
        </w:div>
        <w:div w:id="509419144">
          <w:marLeft w:val="0"/>
          <w:marRight w:val="0"/>
          <w:marTop w:val="0"/>
          <w:marBottom w:val="0"/>
          <w:divBdr>
            <w:top w:val="none" w:sz="0" w:space="0" w:color="auto"/>
            <w:left w:val="none" w:sz="0" w:space="0" w:color="auto"/>
            <w:bottom w:val="none" w:sz="0" w:space="0" w:color="auto"/>
            <w:right w:val="none" w:sz="0" w:space="0" w:color="auto"/>
          </w:divBdr>
        </w:div>
        <w:div w:id="1778327586">
          <w:marLeft w:val="0"/>
          <w:marRight w:val="0"/>
          <w:marTop w:val="0"/>
          <w:marBottom w:val="0"/>
          <w:divBdr>
            <w:top w:val="none" w:sz="0" w:space="0" w:color="auto"/>
            <w:left w:val="none" w:sz="0" w:space="0" w:color="auto"/>
            <w:bottom w:val="none" w:sz="0" w:space="0" w:color="auto"/>
            <w:right w:val="none" w:sz="0" w:space="0" w:color="auto"/>
          </w:divBdr>
        </w:div>
        <w:div w:id="1207638263">
          <w:marLeft w:val="0"/>
          <w:marRight w:val="0"/>
          <w:marTop w:val="0"/>
          <w:marBottom w:val="0"/>
          <w:divBdr>
            <w:top w:val="none" w:sz="0" w:space="0" w:color="auto"/>
            <w:left w:val="none" w:sz="0" w:space="0" w:color="auto"/>
            <w:bottom w:val="none" w:sz="0" w:space="0" w:color="auto"/>
            <w:right w:val="none" w:sz="0" w:space="0" w:color="auto"/>
          </w:divBdr>
        </w:div>
        <w:div w:id="1018657974">
          <w:marLeft w:val="0"/>
          <w:marRight w:val="0"/>
          <w:marTop w:val="0"/>
          <w:marBottom w:val="0"/>
          <w:divBdr>
            <w:top w:val="none" w:sz="0" w:space="0" w:color="auto"/>
            <w:left w:val="none" w:sz="0" w:space="0" w:color="auto"/>
            <w:bottom w:val="none" w:sz="0" w:space="0" w:color="auto"/>
            <w:right w:val="none" w:sz="0" w:space="0" w:color="auto"/>
          </w:divBdr>
        </w:div>
        <w:div w:id="296642024">
          <w:marLeft w:val="0"/>
          <w:marRight w:val="0"/>
          <w:marTop w:val="0"/>
          <w:marBottom w:val="0"/>
          <w:divBdr>
            <w:top w:val="none" w:sz="0" w:space="0" w:color="auto"/>
            <w:left w:val="none" w:sz="0" w:space="0" w:color="auto"/>
            <w:bottom w:val="none" w:sz="0" w:space="0" w:color="auto"/>
            <w:right w:val="none" w:sz="0" w:space="0" w:color="auto"/>
          </w:divBdr>
        </w:div>
        <w:div w:id="679891479">
          <w:marLeft w:val="0"/>
          <w:marRight w:val="0"/>
          <w:marTop w:val="0"/>
          <w:marBottom w:val="0"/>
          <w:divBdr>
            <w:top w:val="none" w:sz="0" w:space="0" w:color="auto"/>
            <w:left w:val="none" w:sz="0" w:space="0" w:color="auto"/>
            <w:bottom w:val="none" w:sz="0" w:space="0" w:color="auto"/>
            <w:right w:val="none" w:sz="0" w:space="0" w:color="auto"/>
          </w:divBdr>
        </w:div>
        <w:div w:id="1764298018">
          <w:marLeft w:val="0"/>
          <w:marRight w:val="0"/>
          <w:marTop w:val="0"/>
          <w:marBottom w:val="0"/>
          <w:divBdr>
            <w:top w:val="none" w:sz="0" w:space="0" w:color="auto"/>
            <w:left w:val="none" w:sz="0" w:space="0" w:color="auto"/>
            <w:bottom w:val="none" w:sz="0" w:space="0" w:color="auto"/>
            <w:right w:val="none" w:sz="0" w:space="0" w:color="auto"/>
          </w:divBdr>
        </w:div>
        <w:div w:id="1838616370">
          <w:marLeft w:val="0"/>
          <w:marRight w:val="0"/>
          <w:marTop w:val="0"/>
          <w:marBottom w:val="0"/>
          <w:divBdr>
            <w:top w:val="none" w:sz="0" w:space="0" w:color="auto"/>
            <w:left w:val="none" w:sz="0" w:space="0" w:color="auto"/>
            <w:bottom w:val="none" w:sz="0" w:space="0" w:color="auto"/>
            <w:right w:val="none" w:sz="0" w:space="0" w:color="auto"/>
          </w:divBdr>
        </w:div>
        <w:div w:id="148862509">
          <w:marLeft w:val="0"/>
          <w:marRight w:val="0"/>
          <w:marTop w:val="0"/>
          <w:marBottom w:val="0"/>
          <w:divBdr>
            <w:top w:val="none" w:sz="0" w:space="0" w:color="auto"/>
            <w:left w:val="none" w:sz="0" w:space="0" w:color="auto"/>
            <w:bottom w:val="none" w:sz="0" w:space="0" w:color="auto"/>
            <w:right w:val="none" w:sz="0" w:space="0" w:color="auto"/>
          </w:divBdr>
        </w:div>
        <w:div w:id="897128494">
          <w:marLeft w:val="0"/>
          <w:marRight w:val="0"/>
          <w:marTop w:val="0"/>
          <w:marBottom w:val="0"/>
          <w:divBdr>
            <w:top w:val="none" w:sz="0" w:space="0" w:color="auto"/>
            <w:left w:val="none" w:sz="0" w:space="0" w:color="auto"/>
            <w:bottom w:val="none" w:sz="0" w:space="0" w:color="auto"/>
            <w:right w:val="none" w:sz="0" w:space="0" w:color="auto"/>
          </w:divBdr>
        </w:div>
        <w:div w:id="518087063">
          <w:marLeft w:val="0"/>
          <w:marRight w:val="0"/>
          <w:marTop w:val="0"/>
          <w:marBottom w:val="0"/>
          <w:divBdr>
            <w:top w:val="none" w:sz="0" w:space="0" w:color="auto"/>
            <w:left w:val="none" w:sz="0" w:space="0" w:color="auto"/>
            <w:bottom w:val="none" w:sz="0" w:space="0" w:color="auto"/>
            <w:right w:val="none" w:sz="0" w:space="0" w:color="auto"/>
          </w:divBdr>
        </w:div>
        <w:div w:id="197789055">
          <w:marLeft w:val="0"/>
          <w:marRight w:val="0"/>
          <w:marTop w:val="0"/>
          <w:marBottom w:val="0"/>
          <w:divBdr>
            <w:top w:val="none" w:sz="0" w:space="0" w:color="auto"/>
            <w:left w:val="none" w:sz="0" w:space="0" w:color="auto"/>
            <w:bottom w:val="none" w:sz="0" w:space="0" w:color="auto"/>
            <w:right w:val="none" w:sz="0" w:space="0" w:color="auto"/>
          </w:divBdr>
        </w:div>
        <w:div w:id="1507793975">
          <w:marLeft w:val="0"/>
          <w:marRight w:val="0"/>
          <w:marTop w:val="0"/>
          <w:marBottom w:val="0"/>
          <w:divBdr>
            <w:top w:val="none" w:sz="0" w:space="0" w:color="auto"/>
            <w:left w:val="none" w:sz="0" w:space="0" w:color="auto"/>
            <w:bottom w:val="none" w:sz="0" w:space="0" w:color="auto"/>
            <w:right w:val="none" w:sz="0" w:space="0" w:color="auto"/>
          </w:divBdr>
        </w:div>
        <w:div w:id="1805198900">
          <w:marLeft w:val="0"/>
          <w:marRight w:val="0"/>
          <w:marTop w:val="0"/>
          <w:marBottom w:val="0"/>
          <w:divBdr>
            <w:top w:val="none" w:sz="0" w:space="0" w:color="auto"/>
            <w:left w:val="none" w:sz="0" w:space="0" w:color="auto"/>
            <w:bottom w:val="none" w:sz="0" w:space="0" w:color="auto"/>
            <w:right w:val="none" w:sz="0" w:space="0" w:color="auto"/>
          </w:divBdr>
        </w:div>
        <w:div w:id="953945460">
          <w:marLeft w:val="0"/>
          <w:marRight w:val="0"/>
          <w:marTop w:val="0"/>
          <w:marBottom w:val="0"/>
          <w:divBdr>
            <w:top w:val="none" w:sz="0" w:space="0" w:color="auto"/>
            <w:left w:val="none" w:sz="0" w:space="0" w:color="auto"/>
            <w:bottom w:val="none" w:sz="0" w:space="0" w:color="auto"/>
            <w:right w:val="none" w:sz="0" w:space="0" w:color="auto"/>
          </w:divBdr>
        </w:div>
        <w:div w:id="930699122">
          <w:marLeft w:val="0"/>
          <w:marRight w:val="0"/>
          <w:marTop w:val="0"/>
          <w:marBottom w:val="0"/>
          <w:divBdr>
            <w:top w:val="none" w:sz="0" w:space="0" w:color="auto"/>
            <w:left w:val="none" w:sz="0" w:space="0" w:color="auto"/>
            <w:bottom w:val="none" w:sz="0" w:space="0" w:color="auto"/>
            <w:right w:val="none" w:sz="0" w:space="0" w:color="auto"/>
          </w:divBdr>
        </w:div>
        <w:div w:id="1151487708">
          <w:marLeft w:val="0"/>
          <w:marRight w:val="0"/>
          <w:marTop w:val="0"/>
          <w:marBottom w:val="0"/>
          <w:divBdr>
            <w:top w:val="none" w:sz="0" w:space="0" w:color="auto"/>
            <w:left w:val="none" w:sz="0" w:space="0" w:color="auto"/>
            <w:bottom w:val="none" w:sz="0" w:space="0" w:color="auto"/>
            <w:right w:val="none" w:sz="0" w:space="0" w:color="auto"/>
          </w:divBdr>
        </w:div>
        <w:div w:id="1964534930">
          <w:marLeft w:val="0"/>
          <w:marRight w:val="0"/>
          <w:marTop w:val="0"/>
          <w:marBottom w:val="0"/>
          <w:divBdr>
            <w:top w:val="none" w:sz="0" w:space="0" w:color="auto"/>
            <w:left w:val="none" w:sz="0" w:space="0" w:color="auto"/>
            <w:bottom w:val="none" w:sz="0" w:space="0" w:color="auto"/>
            <w:right w:val="none" w:sz="0" w:space="0" w:color="auto"/>
          </w:divBdr>
        </w:div>
        <w:div w:id="1319990786">
          <w:marLeft w:val="0"/>
          <w:marRight w:val="0"/>
          <w:marTop w:val="0"/>
          <w:marBottom w:val="0"/>
          <w:divBdr>
            <w:top w:val="none" w:sz="0" w:space="0" w:color="auto"/>
            <w:left w:val="none" w:sz="0" w:space="0" w:color="auto"/>
            <w:bottom w:val="none" w:sz="0" w:space="0" w:color="auto"/>
            <w:right w:val="none" w:sz="0" w:space="0" w:color="auto"/>
          </w:divBdr>
        </w:div>
        <w:div w:id="1700617316">
          <w:marLeft w:val="0"/>
          <w:marRight w:val="0"/>
          <w:marTop w:val="0"/>
          <w:marBottom w:val="0"/>
          <w:divBdr>
            <w:top w:val="none" w:sz="0" w:space="0" w:color="auto"/>
            <w:left w:val="none" w:sz="0" w:space="0" w:color="auto"/>
            <w:bottom w:val="none" w:sz="0" w:space="0" w:color="auto"/>
            <w:right w:val="none" w:sz="0" w:space="0" w:color="auto"/>
          </w:divBdr>
        </w:div>
        <w:div w:id="2124107877">
          <w:marLeft w:val="0"/>
          <w:marRight w:val="0"/>
          <w:marTop w:val="0"/>
          <w:marBottom w:val="0"/>
          <w:divBdr>
            <w:top w:val="none" w:sz="0" w:space="0" w:color="auto"/>
            <w:left w:val="none" w:sz="0" w:space="0" w:color="auto"/>
            <w:bottom w:val="none" w:sz="0" w:space="0" w:color="auto"/>
            <w:right w:val="none" w:sz="0" w:space="0" w:color="auto"/>
          </w:divBdr>
        </w:div>
        <w:div w:id="1315841616">
          <w:marLeft w:val="0"/>
          <w:marRight w:val="0"/>
          <w:marTop w:val="0"/>
          <w:marBottom w:val="0"/>
          <w:divBdr>
            <w:top w:val="none" w:sz="0" w:space="0" w:color="auto"/>
            <w:left w:val="none" w:sz="0" w:space="0" w:color="auto"/>
            <w:bottom w:val="none" w:sz="0" w:space="0" w:color="auto"/>
            <w:right w:val="none" w:sz="0" w:space="0" w:color="auto"/>
          </w:divBdr>
        </w:div>
        <w:div w:id="1397624211">
          <w:marLeft w:val="0"/>
          <w:marRight w:val="0"/>
          <w:marTop w:val="0"/>
          <w:marBottom w:val="0"/>
          <w:divBdr>
            <w:top w:val="none" w:sz="0" w:space="0" w:color="auto"/>
            <w:left w:val="none" w:sz="0" w:space="0" w:color="auto"/>
            <w:bottom w:val="none" w:sz="0" w:space="0" w:color="auto"/>
            <w:right w:val="none" w:sz="0" w:space="0" w:color="auto"/>
          </w:divBdr>
        </w:div>
        <w:div w:id="1571038751">
          <w:marLeft w:val="0"/>
          <w:marRight w:val="0"/>
          <w:marTop w:val="0"/>
          <w:marBottom w:val="0"/>
          <w:divBdr>
            <w:top w:val="none" w:sz="0" w:space="0" w:color="auto"/>
            <w:left w:val="none" w:sz="0" w:space="0" w:color="auto"/>
            <w:bottom w:val="none" w:sz="0" w:space="0" w:color="auto"/>
            <w:right w:val="none" w:sz="0" w:space="0" w:color="auto"/>
          </w:divBdr>
        </w:div>
        <w:div w:id="55904571">
          <w:marLeft w:val="0"/>
          <w:marRight w:val="0"/>
          <w:marTop w:val="0"/>
          <w:marBottom w:val="0"/>
          <w:divBdr>
            <w:top w:val="none" w:sz="0" w:space="0" w:color="auto"/>
            <w:left w:val="none" w:sz="0" w:space="0" w:color="auto"/>
            <w:bottom w:val="none" w:sz="0" w:space="0" w:color="auto"/>
            <w:right w:val="none" w:sz="0" w:space="0" w:color="auto"/>
          </w:divBdr>
        </w:div>
        <w:div w:id="739331682">
          <w:marLeft w:val="0"/>
          <w:marRight w:val="0"/>
          <w:marTop w:val="0"/>
          <w:marBottom w:val="0"/>
          <w:divBdr>
            <w:top w:val="none" w:sz="0" w:space="0" w:color="auto"/>
            <w:left w:val="none" w:sz="0" w:space="0" w:color="auto"/>
            <w:bottom w:val="none" w:sz="0" w:space="0" w:color="auto"/>
            <w:right w:val="none" w:sz="0" w:space="0" w:color="auto"/>
          </w:divBdr>
        </w:div>
        <w:div w:id="551383936">
          <w:marLeft w:val="0"/>
          <w:marRight w:val="0"/>
          <w:marTop w:val="0"/>
          <w:marBottom w:val="0"/>
          <w:divBdr>
            <w:top w:val="none" w:sz="0" w:space="0" w:color="auto"/>
            <w:left w:val="none" w:sz="0" w:space="0" w:color="auto"/>
            <w:bottom w:val="none" w:sz="0" w:space="0" w:color="auto"/>
            <w:right w:val="none" w:sz="0" w:space="0" w:color="auto"/>
          </w:divBdr>
        </w:div>
        <w:div w:id="426930295">
          <w:marLeft w:val="0"/>
          <w:marRight w:val="0"/>
          <w:marTop w:val="0"/>
          <w:marBottom w:val="0"/>
          <w:divBdr>
            <w:top w:val="none" w:sz="0" w:space="0" w:color="auto"/>
            <w:left w:val="none" w:sz="0" w:space="0" w:color="auto"/>
            <w:bottom w:val="none" w:sz="0" w:space="0" w:color="auto"/>
            <w:right w:val="none" w:sz="0" w:space="0" w:color="auto"/>
          </w:divBdr>
        </w:div>
        <w:div w:id="758597159">
          <w:marLeft w:val="0"/>
          <w:marRight w:val="0"/>
          <w:marTop w:val="0"/>
          <w:marBottom w:val="0"/>
          <w:divBdr>
            <w:top w:val="none" w:sz="0" w:space="0" w:color="auto"/>
            <w:left w:val="none" w:sz="0" w:space="0" w:color="auto"/>
            <w:bottom w:val="none" w:sz="0" w:space="0" w:color="auto"/>
            <w:right w:val="none" w:sz="0" w:space="0" w:color="auto"/>
          </w:divBdr>
        </w:div>
        <w:div w:id="1510100224">
          <w:marLeft w:val="0"/>
          <w:marRight w:val="0"/>
          <w:marTop w:val="0"/>
          <w:marBottom w:val="0"/>
          <w:divBdr>
            <w:top w:val="none" w:sz="0" w:space="0" w:color="auto"/>
            <w:left w:val="none" w:sz="0" w:space="0" w:color="auto"/>
            <w:bottom w:val="none" w:sz="0" w:space="0" w:color="auto"/>
            <w:right w:val="none" w:sz="0" w:space="0" w:color="auto"/>
          </w:divBdr>
        </w:div>
        <w:div w:id="414018839">
          <w:marLeft w:val="0"/>
          <w:marRight w:val="0"/>
          <w:marTop w:val="0"/>
          <w:marBottom w:val="0"/>
          <w:divBdr>
            <w:top w:val="none" w:sz="0" w:space="0" w:color="auto"/>
            <w:left w:val="none" w:sz="0" w:space="0" w:color="auto"/>
            <w:bottom w:val="none" w:sz="0" w:space="0" w:color="auto"/>
            <w:right w:val="none" w:sz="0" w:space="0" w:color="auto"/>
          </w:divBdr>
        </w:div>
        <w:div w:id="886448397">
          <w:marLeft w:val="0"/>
          <w:marRight w:val="0"/>
          <w:marTop w:val="0"/>
          <w:marBottom w:val="0"/>
          <w:divBdr>
            <w:top w:val="none" w:sz="0" w:space="0" w:color="auto"/>
            <w:left w:val="none" w:sz="0" w:space="0" w:color="auto"/>
            <w:bottom w:val="none" w:sz="0" w:space="0" w:color="auto"/>
            <w:right w:val="none" w:sz="0" w:space="0" w:color="auto"/>
          </w:divBdr>
        </w:div>
        <w:div w:id="296764210">
          <w:marLeft w:val="0"/>
          <w:marRight w:val="0"/>
          <w:marTop w:val="0"/>
          <w:marBottom w:val="0"/>
          <w:divBdr>
            <w:top w:val="none" w:sz="0" w:space="0" w:color="auto"/>
            <w:left w:val="none" w:sz="0" w:space="0" w:color="auto"/>
            <w:bottom w:val="none" w:sz="0" w:space="0" w:color="auto"/>
            <w:right w:val="none" w:sz="0" w:space="0" w:color="auto"/>
          </w:divBdr>
        </w:div>
        <w:div w:id="1883907855">
          <w:marLeft w:val="0"/>
          <w:marRight w:val="0"/>
          <w:marTop w:val="0"/>
          <w:marBottom w:val="0"/>
          <w:divBdr>
            <w:top w:val="none" w:sz="0" w:space="0" w:color="auto"/>
            <w:left w:val="none" w:sz="0" w:space="0" w:color="auto"/>
            <w:bottom w:val="none" w:sz="0" w:space="0" w:color="auto"/>
            <w:right w:val="none" w:sz="0" w:space="0" w:color="auto"/>
          </w:divBdr>
        </w:div>
        <w:div w:id="146289373">
          <w:marLeft w:val="0"/>
          <w:marRight w:val="0"/>
          <w:marTop w:val="0"/>
          <w:marBottom w:val="0"/>
          <w:divBdr>
            <w:top w:val="none" w:sz="0" w:space="0" w:color="auto"/>
            <w:left w:val="none" w:sz="0" w:space="0" w:color="auto"/>
            <w:bottom w:val="none" w:sz="0" w:space="0" w:color="auto"/>
            <w:right w:val="none" w:sz="0" w:space="0" w:color="auto"/>
          </w:divBdr>
        </w:div>
        <w:div w:id="1724058670">
          <w:marLeft w:val="0"/>
          <w:marRight w:val="0"/>
          <w:marTop w:val="0"/>
          <w:marBottom w:val="0"/>
          <w:divBdr>
            <w:top w:val="none" w:sz="0" w:space="0" w:color="auto"/>
            <w:left w:val="none" w:sz="0" w:space="0" w:color="auto"/>
            <w:bottom w:val="none" w:sz="0" w:space="0" w:color="auto"/>
            <w:right w:val="none" w:sz="0" w:space="0" w:color="auto"/>
          </w:divBdr>
        </w:div>
        <w:div w:id="1386560674">
          <w:marLeft w:val="0"/>
          <w:marRight w:val="0"/>
          <w:marTop w:val="0"/>
          <w:marBottom w:val="0"/>
          <w:divBdr>
            <w:top w:val="none" w:sz="0" w:space="0" w:color="auto"/>
            <w:left w:val="none" w:sz="0" w:space="0" w:color="auto"/>
            <w:bottom w:val="none" w:sz="0" w:space="0" w:color="auto"/>
            <w:right w:val="none" w:sz="0" w:space="0" w:color="auto"/>
          </w:divBdr>
        </w:div>
        <w:div w:id="932543344">
          <w:marLeft w:val="0"/>
          <w:marRight w:val="0"/>
          <w:marTop w:val="0"/>
          <w:marBottom w:val="0"/>
          <w:divBdr>
            <w:top w:val="none" w:sz="0" w:space="0" w:color="auto"/>
            <w:left w:val="none" w:sz="0" w:space="0" w:color="auto"/>
            <w:bottom w:val="none" w:sz="0" w:space="0" w:color="auto"/>
            <w:right w:val="none" w:sz="0" w:space="0" w:color="auto"/>
          </w:divBdr>
        </w:div>
        <w:div w:id="359403154">
          <w:marLeft w:val="0"/>
          <w:marRight w:val="0"/>
          <w:marTop w:val="0"/>
          <w:marBottom w:val="0"/>
          <w:divBdr>
            <w:top w:val="none" w:sz="0" w:space="0" w:color="auto"/>
            <w:left w:val="none" w:sz="0" w:space="0" w:color="auto"/>
            <w:bottom w:val="none" w:sz="0" w:space="0" w:color="auto"/>
            <w:right w:val="none" w:sz="0" w:space="0" w:color="auto"/>
          </w:divBdr>
        </w:div>
        <w:div w:id="1979144161">
          <w:marLeft w:val="0"/>
          <w:marRight w:val="0"/>
          <w:marTop w:val="0"/>
          <w:marBottom w:val="0"/>
          <w:divBdr>
            <w:top w:val="none" w:sz="0" w:space="0" w:color="auto"/>
            <w:left w:val="none" w:sz="0" w:space="0" w:color="auto"/>
            <w:bottom w:val="none" w:sz="0" w:space="0" w:color="auto"/>
            <w:right w:val="none" w:sz="0" w:space="0" w:color="auto"/>
          </w:divBdr>
        </w:div>
        <w:div w:id="2086605094">
          <w:marLeft w:val="0"/>
          <w:marRight w:val="0"/>
          <w:marTop w:val="0"/>
          <w:marBottom w:val="0"/>
          <w:divBdr>
            <w:top w:val="none" w:sz="0" w:space="0" w:color="auto"/>
            <w:left w:val="none" w:sz="0" w:space="0" w:color="auto"/>
            <w:bottom w:val="none" w:sz="0" w:space="0" w:color="auto"/>
            <w:right w:val="none" w:sz="0" w:space="0" w:color="auto"/>
          </w:divBdr>
        </w:div>
        <w:div w:id="1511139319">
          <w:marLeft w:val="0"/>
          <w:marRight w:val="0"/>
          <w:marTop w:val="0"/>
          <w:marBottom w:val="0"/>
          <w:divBdr>
            <w:top w:val="none" w:sz="0" w:space="0" w:color="auto"/>
            <w:left w:val="none" w:sz="0" w:space="0" w:color="auto"/>
            <w:bottom w:val="none" w:sz="0" w:space="0" w:color="auto"/>
            <w:right w:val="none" w:sz="0" w:space="0" w:color="auto"/>
          </w:divBdr>
        </w:div>
        <w:div w:id="1057783180">
          <w:marLeft w:val="0"/>
          <w:marRight w:val="0"/>
          <w:marTop w:val="0"/>
          <w:marBottom w:val="0"/>
          <w:divBdr>
            <w:top w:val="none" w:sz="0" w:space="0" w:color="auto"/>
            <w:left w:val="none" w:sz="0" w:space="0" w:color="auto"/>
            <w:bottom w:val="none" w:sz="0" w:space="0" w:color="auto"/>
            <w:right w:val="none" w:sz="0" w:space="0" w:color="auto"/>
          </w:divBdr>
        </w:div>
        <w:div w:id="366101938">
          <w:marLeft w:val="0"/>
          <w:marRight w:val="0"/>
          <w:marTop w:val="0"/>
          <w:marBottom w:val="0"/>
          <w:divBdr>
            <w:top w:val="none" w:sz="0" w:space="0" w:color="auto"/>
            <w:left w:val="none" w:sz="0" w:space="0" w:color="auto"/>
            <w:bottom w:val="none" w:sz="0" w:space="0" w:color="auto"/>
            <w:right w:val="none" w:sz="0" w:space="0" w:color="auto"/>
          </w:divBdr>
        </w:div>
        <w:div w:id="1404596556">
          <w:marLeft w:val="0"/>
          <w:marRight w:val="0"/>
          <w:marTop w:val="0"/>
          <w:marBottom w:val="0"/>
          <w:divBdr>
            <w:top w:val="none" w:sz="0" w:space="0" w:color="auto"/>
            <w:left w:val="none" w:sz="0" w:space="0" w:color="auto"/>
            <w:bottom w:val="none" w:sz="0" w:space="0" w:color="auto"/>
            <w:right w:val="none" w:sz="0" w:space="0" w:color="auto"/>
          </w:divBdr>
        </w:div>
        <w:div w:id="200821095">
          <w:marLeft w:val="0"/>
          <w:marRight w:val="0"/>
          <w:marTop w:val="0"/>
          <w:marBottom w:val="0"/>
          <w:divBdr>
            <w:top w:val="none" w:sz="0" w:space="0" w:color="auto"/>
            <w:left w:val="none" w:sz="0" w:space="0" w:color="auto"/>
            <w:bottom w:val="none" w:sz="0" w:space="0" w:color="auto"/>
            <w:right w:val="none" w:sz="0" w:space="0" w:color="auto"/>
          </w:divBdr>
        </w:div>
        <w:div w:id="193660302">
          <w:marLeft w:val="0"/>
          <w:marRight w:val="0"/>
          <w:marTop w:val="0"/>
          <w:marBottom w:val="0"/>
          <w:divBdr>
            <w:top w:val="none" w:sz="0" w:space="0" w:color="auto"/>
            <w:left w:val="none" w:sz="0" w:space="0" w:color="auto"/>
            <w:bottom w:val="none" w:sz="0" w:space="0" w:color="auto"/>
            <w:right w:val="none" w:sz="0" w:space="0" w:color="auto"/>
          </w:divBdr>
        </w:div>
        <w:div w:id="755632302">
          <w:marLeft w:val="0"/>
          <w:marRight w:val="0"/>
          <w:marTop w:val="0"/>
          <w:marBottom w:val="0"/>
          <w:divBdr>
            <w:top w:val="none" w:sz="0" w:space="0" w:color="auto"/>
            <w:left w:val="none" w:sz="0" w:space="0" w:color="auto"/>
            <w:bottom w:val="none" w:sz="0" w:space="0" w:color="auto"/>
            <w:right w:val="none" w:sz="0" w:space="0" w:color="auto"/>
          </w:divBdr>
        </w:div>
        <w:div w:id="2037846703">
          <w:marLeft w:val="0"/>
          <w:marRight w:val="0"/>
          <w:marTop w:val="0"/>
          <w:marBottom w:val="0"/>
          <w:divBdr>
            <w:top w:val="none" w:sz="0" w:space="0" w:color="auto"/>
            <w:left w:val="none" w:sz="0" w:space="0" w:color="auto"/>
            <w:bottom w:val="none" w:sz="0" w:space="0" w:color="auto"/>
            <w:right w:val="none" w:sz="0" w:space="0" w:color="auto"/>
          </w:divBdr>
        </w:div>
        <w:div w:id="1415470763">
          <w:marLeft w:val="0"/>
          <w:marRight w:val="0"/>
          <w:marTop w:val="0"/>
          <w:marBottom w:val="0"/>
          <w:divBdr>
            <w:top w:val="none" w:sz="0" w:space="0" w:color="auto"/>
            <w:left w:val="none" w:sz="0" w:space="0" w:color="auto"/>
            <w:bottom w:val="none" w:sz="0" w:space="0" w:color="auto"/>
            <w:right w:val="none" w:sz="0" w:space="0" w:color="auto"/>
          </w:divBdr>
        </w:div>
        <w:div w:id="1605066824">
          <w:marLeft w:val="0"/>
          <w:marRight w:val="0"/>
          <w:marTop w:val="0"/>
          <w:marBottom w:val="0"/>
          <w:divBdr>
            <w:top w:val="none" w:sz="0" w:space="0" w:color="auto"/>
            <w:left w:val="none" w:sz="0" w:space="0" w:color="auto"/>
            <w:bottom w:val="none" w:sz="0" w:space="0" w:color="auto"/>
            <w:right w:val="none" w:sz="0" w:space="0" w:color="auto"/>
          </w:divBdr>
        </w:div>
        <w:div w:id="1216700239">
          <w:marLeft w:val="0"/>
          <w:marRight w:val="0"/>
          <w:marTop w:val="0"/>
          <w:marBottom w:val="0"/>
          <w:divBdr>
            <w:top w:val="none" w:sz="0" w:space="0" w:color="auto"/>
            <w:left w:val="none" w:sz="0" w:space="0" w:color="auto"/>
            <w:bottom w:val="none" w:sz="0" w:space="0" w:color="auto"/>
            <w:right w:val="none" w:sz="0" w:space="0" w:color="auto"/>
          </w:divBdr>
        </w:div>
        <w:div w:id="2056393458">
          <w:marLeft w:val="0"/>
          <w:marRight w:val="0"/>
          <w:marTop w:val="0"/>
          <w:marBottom w:val="0"/>
          <w:divBdr>
            <w:top w:val="none" w:sz="0" w:space="0" w:color="auto"/>
            <w:left w:val="none" w:sz="0" w:space="0" w:color="auto"/>
            <w:bottom w:val="none" w:sz="0" w:space="0" w:color="auto"/>
            <w:right w:val="none" w:sz="0" w:space="0" w:color="auto"/>
          </w:divBdr>
        </w:div>
        <w:div w:id="1620648447">
          <w:marLeft w:val="0"/>
          <w:marRight w:val="0"/>
          <w:marTop w:val="0"/>
          <w:marBottom w:val="0"/>
          <w:divBdr>
            <w:top w:val="none" w:sz="0" w:space="0" w:color="auto"/>
            <w:left w:val="none" w:sz="0" w:space="0" w:color="auto"/>
            <w:bottom w:val="none" w:sz="0" w:space="0" w:color="auto"/>
            <w:right w:val="none" w:sz="0" w:space="0" w:color="auto"/>
          </w:divBdr>
        </w:div>
        <w:div w:id="1071735397">
          <w:marLeft w:val="0"/>
          <w:marRight w:val="0"/>
          <w:marTop w:val="0"/>
          <w:marBottom w:val="0"/>
          <w:divBdr>
            <w:top w:val="none" w:sz="0" w:space="0" w:color="auto"/>
            <w:left w:val="none" w:sz="0" w:space="0" w:color="auto"/>
            <w:bottom w:val="none" w:sz="0" w:space="0" w:color="auto"/>
            <w:right w:val="none" w:sz="0" w:space="0" w:color="auto"/>
          </w:divBdr>
        </w:div>
        <w:div w:id="1539123583">
          <w:marLeft w:val="0"/>
          <w:marRight w:val="0"/>
          <w:marTop w:val="0"/>
          <w:marBottom w:val="0"/>
          <w:divBdr>
            <w:top w:val="none" w:sz="0" w:space="0" w:color="auto"/>
            <w:left w:val="none" w:sz="0" w:space="0" w:color="auto"/>
            <w:bottom w:val="none" w:sz="0" w:space="0" w:color="auto"/>
            <w:right w:val="none" w:sz="0" w:space="0" w:color="auto"/>
          </w:divBdr>
        </w:div>
        <w:div w:id="76026286">
          <w:marLeft w:val="0"/>
          <w:marRight w:val="0"/>
          <w:marTop w:val="0"/>
          <w:marBottom w:val="0"/>
          <w:divBdr>
            <w:top w:val="none" w:sz="0" w:space="0" w:color="auto"/>
            <w:left w:val="none" w:sz="0" w:space="0" w:color="auto"/>
            <w:bottom w:val="none" w:sz="0" w:space="0" w:color="auto"/>
            <w:right w:val="none" w:sz="0" w:space="0" w:color="auto"/>
          </w:divBdr>
        </w:div>
        <w:div w:id="1144783832">
          <w:marLeft w:val="0"/>
          <w:marRight w:val="0"/>
          <w:marTop w:val="0"/>
          <w:marBottom w:val="0"/>
          <w:divBdr>
            <w:top w:val="none" w:sz="0" w:space="0" w:color="auto"/>
            <w:left w:val="none" w:sz="0" w:space="0" w:color="auto"/>
            <w:bottom w:val="none" w:sz="0" w:space="0" w:color="auto"/>
            <w:right w:val="none" w:sz="0" w:space="0" w:color="auto"/>
          </w:divBdr>
        </w:div>
        <w:div w:id="2026205915">
          <w:marLeft w:val="0"/>
          <w:marRight w:val="0"/>
          <w:marTop w:val="0"/>
          <w:marBottom w:val="0"/>
          <w:divBdr>
            <w:top w:val="none" w:sz="0" w:space="0" w:color="auto"/>
            <w:left w:val="none" w:sz="0" w:space="0" w:color="auto"/>
            <w:bottom w:val="none" w:sz="0" w:space="0" w:color="auto"/>
            <w:right w:val="none" w:sz="0" w:space="0" w:color="auto"/>
          </w:divBdr>
        </w:div>
        <w:div w:id="1642343857">
          <w:marLeft w:val="0"/>
          <w:marRight w:val="0"/>
          <w:marTop w:val="0"/>
          <w:marBottom w:val="0"/>
          <w:divBdr>
            <w:top w:val="none" w:sz="0" w:space="0" w:color="auto"/>
            <w:left w:val="none" w:sz="0" w:space="0" w:color="auto"/>
            <w:bottom w:val="none" w:sz="0" w:space="0" w:color="auto"/>
            <w:right w:val="none" w:sz="0" w:space="0" w:color="auto"/>
          </w:divBdr>
        </w:div>
        <w:div w:id="2060738415">
          <w:marLeft w:val="0"/>
          <w:marRight w:val="0"/>
          <w:marTop w:val="0"/>
          <w:marBottom w:val="0"/>
          <w:divBdr>
            <w:top w:val="none" w:sz="0" w:space="0" w:color="auto"/>
            <w:left w:val="none" w:sz="0" w:space="0" w:color="auto"/>
            <w:bottom w:val="none" w:sz="0" w:space="0" w:color="auto"/>
            <w:right w:val="none" w:sz="0" w:space="0" w:color="auto"/>
          </w:divBdr>
        </w:div>
        <w:div w:id="1160656056">
          <w:marLeft w:val="0"/>
          <w:marRight w:val="0"/>
          <w:marTop w:val="0"/>
          <w:marBottom w:val="0"/>
          <w:divBdr>
            <w:top w:val="none" w:sz="0" w:space="0" w:color="auto"/>
            <w:left w:val="none" w:sz="0" w:space="0" w:color="auto"/>
            <w:bottom w:val="none" w:sz="0" w:space="0" w:color="auto"/>
            <w:right w:val="none" w:sz="0" w:space="0" w:color="auto"/>
          </w:divBdr>
        </w:div>
        <w:div w:id="152765117">
          <w:marLeft w:val="0"/>
          <w:marRight w:val="0"/>
          <w:marTop w:val="0"/>
          <w:marBottom w:val="0"/>
          <w:divBdr>
            <w:top w:val="none" w:sz="0" w:space="0" w:color="auto"/>
            <w:left w:val="none" w:sz="0" w:space="0" w:color="auto"/>
            <w:bottom w:val="none" w:sz="0" w:space="0" w:color="auto"/>
            <w:right w:val="none" w:sz="0" w:space="0" w:color="auto"/>
          </w:divBdr>
        </w:div>
        <w:div w:id="391462710">
          <w:marLeft w:val="0"/>
          <w:marRight w:val="0"/>
          <w:marTop w:val="0"/>
          <w:marBottom w:val="0"/>
          <w:divBdr>
            <w:top w:val="none" w:sz="0" w:space="0" w:color="auto"/>
            <w:left w:val="none" w:sz="0" w:space="0" w:color="auto"/>
            <w:bottom w:val="none" w:sz="0" w:space="0" w:color="auto"/>
            <w:right w:val="none" w:sz="0" w:space="0" w:color="auto"/>
          </w:divBdr>
        </w:div>
        <w:div w:id="626542895">
          <w:marLeft w:val="0"/>
          <w:marRight w:val="0"/>
          <w:marTop w:val="0"/>
          <w:marBottom w:val="0"/>
          <w:divBdr>
            <w:top w:val="none" w:sz="0" w:space="0" w:color="auto"/>
            <w:left w:val="none" w:sz="0" w:space="0" w:color="auto"/>
            <w:bottom w:val="none" w:sz="0" w:space="0" w:color="auto"/>
            <w:right w:val="none" w:sz="0" w:space="0" w:color="auto"/>
          </w:divBdr>
        </w:div>
        <w:div w:id="869152094">
          <w:marLeft w:val="0"/>
          <w:marRight w:val="0"/>
          <w:marTop w:val="0"/>
          <w:marBottom w:val="0"/>
          <w:divBdr>
            <w:top w:val="none" w:sz="0" w:space="0" w:color="auto"/>
            <w:left w:val="none" w:sz="0" w:space="0" w:color="auto"/>
            <w:bottom w:val="none" w:sz="0" w:space="0" w:color="auto"/>
            <w:right w:val="none" w:sz="0" w:space="0" w:color="auto"/>
          </w:divBdr>
        </w:div>
        <w:div w:id="1571694772">
          <w:marLeft w:val="0"/>
          <w:marRight w:val="0"/>
          <w:marTop w:val="0"/>
          <w:marBottom w:val="0"/>
          <w:divBdr>
            <w:top w:val="none" w:sz="0" w:space="0" w:color="auto"/>
            <w:left w:val="none" w:sz="0" w:space="0" w:color="auto"/>
            <w:bottom w:val="none" w:sz="0" w:space="0" w:color="auto"/>
            <w:right w:val="none" w:sz="0" w:space="0" w:color="auto"/>
          </w:divBdr>
        </w:div>
        <w:div w:id="584533549">
          <w:marLeft w:val="0"/>
          <w:marRight w:val="0"/>
          <w:marTop w:val="0"/>
          <w:marBottom w:val="0"/>
          <w:divBdr>
            <w:top w:val="none" w:sz="0" w:space="0" w:color="auto"/>
            <w:left w:val="none" w:sz="0" w:space="0" w:color="auto"/>
            <w:bottom w:val="none" w:sz="0" w:space="0" w:color="auto"/>
            <w:right w:val="none" w:sz="0" w:space="0" w:color="auto"/>
          </w:divBdr>
        </w:div>
        <w:div w:id="1314873189">
          <w:marLeft w:val="0"/>
          <w:marRight w:val="0"/>
          <w:marTop w:val="0"/>
          <w:marBottom w:val="0"/>
          <w:divBdr>
            <w:top w:val="none" w:sz="0" w:space="0" w:color="auto"/>
            <w:left w:val="none" w:sz="0" w:space="0" w:color="auto"/>
            <w:bottom w:val="none" w:sz="0" w:space="0" w:color="auto"/>
            <w:right w:val="none" w:sz="0" w:space="0" w:color="auto"/>
          </w:divBdr>
        </w:div>
        <w:div w:id="1146817567">
          <w:marLeft w:val="0"/>
          <w:marRight w:val="0"/>
          <w:marTop w:val="0"/>
          <w:marBottom w:val="0"/>
          <w:divBdr>
            <w:top w:val="none" w:sz="0" w:space="0" w:color="auto"/>
            <w:left w:val="none" w:sz="0" w:space="0" w:color="auto"/>
            <w:bottom w:val="none" w:sz="0" w:space="0" w:color="auto"/>
            <w:right w:val="none" w:sz="0" w:space="0" w:color="auto"/>
          </w:divBdr>
        </w:div>
        <w:div w:id="6451131">
          <w:marLeft w:val="0"/>
          <w:marRight w:val="0"/>
          <w:marTop w:val="0"/>
          <w:marBottom w:val="0"/>
          <w:divBdr>
            <w:top w:val="none" w:sz="0" w:space="0" w:color="auto"/>
            <w:left w:val="none" w:sz="0" w:space="0" w:color="auto"/>
            <w:bottom w:val="none" w:sz="0" w:space="0" w:color="auto"/>
            <w:right w:val="none" w:sz="0" w:space="0" w:color="auto"/>
          </w:divBdr>
        </w:div>
        <w:div w:id="1904758652">
          <w:marLeft w:val="0"/>
          <w:marRight w:val="0"/>
          <w:marTop w:val="0"/>
          <w:marBottom w:val="0"/>
          <w:divBdr>
            <w:top w:val="none" w:sz="0" w:space="0" w:color="auto"/>
            <w:left w:val="none" w:sz="0" w:space="0" w:color="auto"/>
            <w:bottom w:val="none" w:sz="0" w:space="0" w:color="auto"/>
            <w:right w:val="none" w:sz="0" w:space="0" w:color="auto"/>
          </w:divBdr>
        </w:div>
        <w:div w:id="1867519758">
          <w:marLeft w:val="0"/>
          <w:marRight w:val="0"/>
          <w:marTop w:val="0"/>
          <w:marBottom w:val="0"/>
          <w:divBdr>
            <w:top w:val="none" w:sz="0" w:space="0" w:color="auto"/>
            <w:left w:val="none" w:sz="0" w:space="0" w:color="auto"/>
            <w:bottom w:val="none" w:sz="0" w:space="0" w:color="auto"/>
            <w:right w:val="none" w:sz="0" w:space="0" w:color="auto"/>
          </w:divBdr>
        </w:div>
        <w:div w:id="220865375">
          <w:marLeft w:val="0"/>
          <w:marRight w:val="0"/>
          <w:marTop w:val="0"/>
          <w:marBottom w:val="0"/>
          <w:divBdr>
            <w:top w:val="none" w:sz="0" w:space="0" w:color="auto"/>
            <w:left w:val="none" w:sz="0" w:space="0" w:color="auto"/>
            <w:bottom w:val="none" w:sz="0" w:space="0" w:color="auto"/>
            <w:right w:val="none" w:sz="0" w:space="0" w:color="auto"/>
          </w:divBdr>
        </w:div>
        <w:div w:id="281428301">
          <w:marLeft w:val="0"/>
          <w:marRight w:val="0"/>
          <w:marTop w:val="0"/>
          <w:marBottom w:val="0"/>
          <w:divBdr>
            <w:top w:val="none" w:sz="0" w:space="0" w:color="auto"/>
            <w:left w:val="none" w:sz="0" w:space="0" w:color="auto"/>
            <w:bottom w:val="none" w:sz="0" w:space="0" w:color="auto"/>
            <w:right w:val="none" w:sz="0" w:space="0" w:color="auto"/>
          </w:divBdr>
        </w:div>
        <w:div w:id="815151337">
          <w:marLeft w:val="0"/>
          <w:marRight w:val="0"/>
          <w:marTop w:val="0"/>
          <w:marBottom w:val="0"/>
          <w:divBdr>
            <w:top w:val="none" w:sz="0" w:space="0" w:color="auto"/>
            <w:left w:val="none" w:sz="0" w:space="0" w:color="auto"/>
            <w:bottom w:val="none" w:sz="0" w:space="0" w:color="auto"/>
            <w:right w:val="none" w:sz="0" w:space="0" w:color="auto"/>
          </w:divBdr>
        </w:div>
        <w:div w:id="1343362971">
          <w:marLeft w:val="0"/>
          <w:marRight w:val="0"/>
          <w:marTop w:val="0"/>
          <w:marBottom w:val="0"/>
          <w:divBdr>
            <w:top w:val="none" w:sz="0" w:space="0" w:color="auto"/>
            <w:left w:val="none" w:sz="0" w:space="0" w:color="auto"/>
            <w:bottom w:val="none" w:sz="0" w:space="0" w:color="auto"/>
            <w:right w:val="none" w:sz="0" w:space="0" w:color="auto"/>
          </w:divBdr>
        </w:div>
        <w:div w:id="505248072">
          <w:marLeft w:val="0"/>
          <w:marRight w:val="0"/>
          <w:marTop w:val="0"/>
          <w:marBottom w:val="0"/>
          <w:divBdr>
            <w:top w:val="none" w:sz="0" w:space="0" w:color="auto"/>
            <w:left w:val="none" w:sz="0" w:space="0" w:color="auto"/>
            <w:bottom w:val="none" w:sz="0" w:space="0" w:color="auto"/>
            <w:right w:val="none" w:sz="0" w:space="0" w:color="auto"/>
          </w:divBdr>
        </w:div>
        <w:div w:id="1713530576">
          <w:marLeft w:val="0"/>
          <w:marRight w:val="0"/>
          <w:marTop w:val="0"/>
          <w:marBottom w:val="0"/>
          <w:divBdr>
            <w:top w:val="none" w:sz="0" w:space="0" w:color="auto"/>
            <w:left w:val="none" w:sz="0" w:space="0" w:color="auto"/>
            <w:bottom w:val="none" w:sz="0" w:space="0" w:color="auto"/>
            <w:right w:val="none" w:sz="0" w:space="0" w:color="auto"/>
          </w:divBdr>
        </w:div>
        <w:div w:id="1558710773">
          <w:marLeft w:val="0"/>
          <w:marRight w:val="0"/>
          <w:marTop w:val="0"/>
          <w:marBottom w:val="0"/>
          <w:divBdr>
            <w:top w:val="none" w:sz="0" w:space="0" w:color="auto"/>
            <w:left w:val="none" w:sz="0" w:space="0" w:color="auto"/>
            <w:bottom w:val="none" w:sz="0" w:space="0" w:color="auto"/>
            <w:right w:val="none" w:sz="0" w:space="0" w:color="auto"/>
          </w:divBdr>
        </w:div>
        <w:div w:id="2136677248">
          <w:marLeft w:val="0"/>
          <w:marRight w:val="0"/>
          <w:marTop w:val="0"/>
          <w:marBottom w:val="0"/>
          <w:divBdr>
            <w:top w:val="none" w:sz="0" w:space="0" w:color="auto"/>
            <w:left w:val="none" w:sz="0" w:space="0" w:color="auto"/>
            <w:bottom w:val="none" w:sz="0" w:space="0" w:color="auto"/>
            <w:right w:val="none" w:sz="0" w:space="0" w:color="auto"/>
          </w:divBdr>
        </w:div>
        <w:div w:id="2060204444">
          <w:marLeft w:val="0"/>
          <w:marRight w:val="0"/>
          <w:marTop w:val="0"/>
          <w:marBottom w:val="0"/>
          <w:divBdr>
            <w:top w:val="none" w:sz="0" w:space="0" w:color="auto"/>
            <w:left w:val="none" w:sz="0" w:space="0" w:color="auto"/>
            <w:bottom w:val="none" w:sz="0" w:space="0" w:color="auto"/>
            <w:right w:val="none" w:sz="0" w:space="0" w:color="auto"/>
          </w:divBdr>
        </w:div>
        <w:div w:id="907155668">
          <w:marLeft w:val="0"/>
          <w:marRight w:val="0"/>
          <w:marTop w:val="0"/>
          <w:marBottom w:val="0"/>
          <w:divBdr>
            <w:top w:val="none" w:sz="0" w:space="0" w:color="auto"/>
            <w:left w:val="none" w:sz="0" w:space="0" w:color="auto"/>
            <w:bottom w:val="none" w:sz="0" w:space="0" w:color="auto"/>
            <w:right w:val="none" w:sz="0" w:space="0" w:color="auto"/>
          </w:divBdr>
        </w:div>
        <w:div w:id="204224053">
          <w:marLeft w:val="0"/>
          <w:marRight w:val="0"/>
          <w:marTop w:val="0"/>
          <w:marBottom w:val="0"/>
          <w:divBdr>
            <w:top w:val="none" w:sz="0" w:space="0" w:color="auto"/>
            <w:left w:val="none" w:sz="0" w:space="0" w:color="auto"/>
            <w:bottom w:val="none" w:sz="0" w:space="0" w:color="auto"/>
            <w:right w:val="none" w:sz="0" w:space="0" w:color="auto"/>
          </w:divBdr>
        </w:div>
        <w:div w:id="874586510">
          <w:marLeft w:val="0"/>
          <w:marRight w:val="0"/>
          <w:marTop w:val="0"/>
          <w:marBottom w:val="0"/>
          <w:divBdr>
            <w:top w:val="none" w:sz="0" w:space="0" w:color="auto"/>
            <w:left w:val="none" w:sz="0" w:space="0" w:color="auto"/>
            <w:bottom w:val="none" w:sz="0" w:space="0" w:color="auto"/>
            <w:right w:val="none" w:sz="0" w:space="0" w:color="auto"/>
          </w:divBdr>
        </w:div>
        <w:div w:id="1637904473">
          <w:marLeft w:val="0"/>
          <w:marRight w:val="0"/>
          <w:marTop w:val="0"/>
          <w:marBottom w:val="0"/>
          <w:divBdr>
            <w:top w:val="none" w:sz="0" w:space="0" w:color="auto"/>
            <w:left w:val="none" w:sz="0" w:space="0" w:color="auto"/>
            <w:bottom w:val="none" w:sz="0" w:space="0" w:color="auto"/>
            <w:right w:val="none" w:sz="0" w:space="0" w:color="auto"/>
          </w:divBdr>
        </w:div>
        <w:div w:id="543179312">
          <w:marLeft w:val="0"/>
          <w:marRight w:val="0"/>
          <w:marTop w:val="0"/>
          <w:marBottom w:val="0"/>
          <w:divBdr>
            <w:top w:val="none" w:sz="0" w:space="0" w:color="auto"/>
            <w:left w:val="none" w:sz="0" w:space="0" w:color="auto"/>
            <w:bottom w:val="none" w:sz="0" w:space="0" w:color="auto"/>
            <w:right w:val="none" w:sz="0" w:space="0" w:color="auto"/>
          </w:divBdr>
        </w:div>
        <w:div w:id="1368217427">
          <w:marLeft w:val="0"/>
          <w:marRight w:val="0"/>
          <w:marTop w:val="0"/>
          <w:marBottom w:val="0"/>
          <w:divBdr>
            <w:top w:val="none" w:sz="0" w:space="0" w:color="auto"/>
            <w:left w:val="none" w:sz="0" w:space="0" w:color="auto"/>
            <w:bottom w:val="none" w:sz="0" w:space="0" w:color="auto"/>
            <w:right w:val="none" w:sz="0" w:space="0" w:color="auto"/>
          </w:divBdr>
        </w:div>
        <w:div w:id="1057435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3D27-7019-4F51-8BF4-CD88A1D97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何承育</dc:creator>
  <cp:keywords/>
  <dc:description/>
  <cp:lastModifiedBy>呂順成</cp:lastModifiedBy>
  <cp:revision>2</cp:revision>
  <dcterms:created xsi:type="dcterms:W3CDTF">2020-10-29T18:58:00Z</dcterms:created>
  <dcterms:modified xsi:type="dcterms:W3CDTF">2020-10-29T18:58:00Z</dcterms:modified>
</cp:coreProperties>
</file>