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57" w:rsidRDefault="009F338D" w:rsidP="002A4F05">
      <w:pPr>
        <w:pStyle w:val="Titel"/>
      </w:pPr>
      <w:r>
        <w:t xml:space="preserve">Thema der Facharbeit: </w:t>
      </w:r>
      <w:r w:rsidR="00711957">
        <w:t>Telefonieren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552578397"/>
        <w:docPartObj>
          <w:docPartGallery w:val="Table of Contents"/>
          <w:docPartUnique/>
        </w:docPartObj>
      </w:sdtPr>
      <w:sdtEndPr/>
      <w:sdtContent>
        <w:p w:rsidR="009F338D" w:rsidRDefault="009F338D" w:rsidP="002A4F05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:rsidR="00D922A1" w:rsidRDefault="009F338D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30945" w:history="1">
            <w:r w:rsidR="00D922A1" w:rsidRPr="00C510C9">
              <w:rPr>
                <w:rStyle w:val="Hyperlink"/>
                <w:noProof/>
              </w:rPr>
              <w:t>1</w:t>
            </w:r>
            <w:r w:rsidR="00D922A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D922A1" w:rsidRPr="00C510C9">
              <w:rPr>
                <w:rStyle w:val="Hyperlink"/>
                <w:noProof/>
              </w:rPr>
              <w:t>Verhalten während eines Telefongesprächs</w:t>
            </w:r>
            <w:r w:rsidR="00D922A1">
              <w:rPr>
                <w:noProof/>
                <w:webHidden/>
              </w:rPr>
              <w:tab/>
            </w:r>
            <w:r w:rsidR="00D922A1">
              <w:rPr>
                <w:noProof/>
                <w:webHidden/>
              </w:rPr>
              <w:fldChar w:fldCharType="begin"/>
            </w:r>
            <w:r w:rsidR="00D922A1">
              <w:rPr>
                <w:noProof/>
                <w:webHidden/>
              </w:rPr>
              <w:instrText xml:space="preserve"> PAGEREF _Toc21330945 \h </w:instrText>
            </w:r>
            <w:r w:rsidR="00D922A1">
              <w:rPr>
                <w:noProof/>
                <w:webHidden/>
              </w:rPr>
            </w:r>
            <w:r w:rsidR="00D922A1">
              <w:rPr>
                <w:noProof/>
                <w:webHidden/>
              </w:rPr>
              <w:fldChar w:fldCharType="separate"/>
            </w:r>
            <w:r w:rsidR="00D922A1">
              <w:rPr>
                <w:noProof/>
                <w:webHidden/>
              </w:rPr>
              <w:t>1</w:t>
            </w:r>
            <w:r w:rsidR="00D922A1"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46" w:history="1">
            <w:r w:rsidRPr="00C510C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</w:rPr>
              <w:t>Unfreundlichkeit des Gesprächspartners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47" w:history="1">
            <w:r w:rsidRPr="00C510C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</w:rPr>
              <w:t>Aufnahme des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48" w:history="1">
            <w:r w:rsidRPr="00C510C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  <w:lang w:val="en-US"/>
              </w:rPr>
              <w:t>Problemlösung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49" w:history="1">
            <w:r w:rsidRPr="00C510C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  <w:lang w:val="en-US"/>
              </w:rPr>
              <w:t>Erkennen des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50" w:history="1">
            <w:r w:rsidRPr="00C510C9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  <w:lang w:val="en-US"/>
              </w:rPr>
              <w:t>Lösungsansätze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51" w:history="1">
            <w:r w:rsidRPr="00C510C9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  <w:lang w:val="en-US"/>
              </w:rPr>
              <w:t>Hotline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52" w:history="1">
            <w:r w:rsidRPr="00C510C9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  <w:lang w:val="en-US"/>
              </w:rPr>
              <w:t>Notfalldienst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2A1" w:rsidRDefault="00D922A1">
          <w:pPr>
            <w:pStyle w:val="Verzeichnis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330953" w:history="1">
            <w:r w:rsidRPr="00C510C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510C9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38D" w:rsidRPr="00D34104" w:rsidRDefault="009F338D">
          <w:pPr>
            <w:pBdr>
              <w:bottom w:val="single" w:sz="12" w:space="1" w:color="auto"/>
            </w:pBd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34104" w:rsidRDefault="00D34104" w:rsidP="00D34104">
      <w:pPr>
        <w:pStyle w:val="berschrift1"/>
      </w:pPr>
      <w:bookmarkStart w:id="0" w:name="_Toc21330945"/>
      <w:r>
        <w:t>Verhalten während eines Telefongesprächs</w:t>
      </w:r>
      <w:bookmarkEnd w:id="0"/>
    </w:p>
    <w:p w:rsidR="009F338D" w:rsidRDefault="009F338D" w:rsidP="009F338D">
      <w:pPr>
        <w:rPr>
          <w:rFonts w:cs="Arial"/>
        </w:rPr>
      </w:pPr>
      <w:r>
        <w:rPr>
          <w:rFonts w:cs="Arial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Arial"/>
        </w:rPr>
        <w:t>Test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Test</w:t>
      </w:r>
      <w:proofErr w:type="spellEnd"/>
    </w:p>
    <w:p w:rsidR="002A4F05" w:rsidRDefault="002A4F05" w:rsidP="002A4F05">
      <w:pPr>
        <w:pStyle w:val="berschrift2"/>
      </w:pPr>
      <w:bookmarkStart w:id="1" w:name="_Toc21330946"/>
      <w:r>
        <w:t>Unfreundlichkeit des Gesprächspartners</w:t>
      </w:r>
      <w:bookmarkEnd w:id="1"/>
    </w:p>
    <w:p w:rsidR="002A4F05" w:rsidRDefault="002A4F05" w:rsidP="002A4F05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 w:rsidR="005D7543">
        <w:t xml:space="preserve"> </w:t>
      </w:r>
      <w:sdt>
        <w:sdtPr>
          <w:id w:val="1010334301"/>
          <w:citation/>
        </w:sdtPr>
        <w:sdtEndPr/>
        <w:sdtContent>
          <w:r w:rsidR="005D7543">
            <w:fldChar w:fldCharType="begin"/>
          </w:r>
          <w:r w:rsidR="005D7543">
            <w:instrText xml:space="preserve">CITATION Tes19 \l 1031 </w:instrText>
          </w:r>
          <w:r w:rsidR="005D7543">
            <w:fldChar w:fldCharType="separate"/>
          </w:r>
          <w:r w:rsidR="005D7543">
            <w:rPr>
              <w:noProof/>
            </w:rPr>
            <w:t>(Test, 2019)</w:t>
          </w:r>
          <w:r w:rsidR="005D7543">
            <w:fldChar w:fldCharType="end"/>
          </w:r>
        </w:sdtContent>
      </w:sdt>
      <w:r w:rsidR="005D7543">
        <w:t xml:space="preserve"> </w:t>
      </w:r>
    </w:p>
    <w:p w:rsidR="00D922A1" w:rsidRDefault="00D922A1" w:rsidP="00D922A1">
      <w:pPr>
        <w:pStyle w:val="berschrift1"/>
      </w:pPr>
      <w:bookmarkStart w:id="2" w:name="_Toc21330947"/>
      <w:r>
        <w:t>Aufnahme des Problems</w:t>
      </w:r>
      <w:bookmarkEnd w:id="2"/>
    </w:p>
    <w:p w:rsidR="00D922A1" w:rsidRPr="00D922A1" w:rsidRDefault="00D922A1" w:rsidP="00D922A1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A4F05" w:rsidRPr="002A4F05" w:rsidRDefault="002A4F05" w:rsidP="002A4F05">
      <w:pPr>
        <w:pStyle w:val="berschrift1"/>
        <w:rPr>
          <w:lang w:val="en-US"/>
        </w:rPr>
      </w:pPr>
      <w:bookmarkStart w:id="3" w:name="_Toc21330948"/>
      <w:proofErr w:type="spellStart"/>
      <w:r w:rsidRPr="002A4F05">
        <w:rPr>
          <w:lang w:val="en-US"/>
        </w:rPr>
        <w:t>Problemlösung</w:t>
      </w:r>
      <w:bookmarkEnd w:id="3"/>
      <w:proofErr w:type="spellEnd"/>
    </w:p>
    <w:p w:rsidR="002A4F05" w:rsidRDefault="002A4F05" w:rsidP="002A4F05">
      <w:pPr>
        <w:rPr>
          <w:lang w:val="en-US"/>
        </w:rPr>
      </w:pPr>
      <w:r w:rsidRPr="002A4F05">
        <w:rPr>
          <w:lang w:val="en-US"/>
        </w:rPr>
        <w:t xml:space="preserve">Test </w:t>
      </w:r>
      <w:proofErr w:type="spellStart"/>
      <w:r w:rsidRPr="002A4F05">
        <w:rPr>
          <w:lang w:val="en-US"/>
        </w:rPr>
        <w:t>Test</w:t>
      </w:r>
      <w:proofErr w:type="spellEnd"/>
      <w:r w:rsidRPr="002A4F05">
        <w:rPr>
          <w:lang w:val="en-US"/>
        </w:rPr>
        <w:t xml:space="preserve"> </w:t>
      </w:r>
      <w:proofErr w:type="spellStart"/>
      <w:r w:rsidRPr="002A4F05">
        <w:rPr>
          <w:lang w:val="en-US"/>
        </w:rPr>
        <w:t>Test</w:t>
      </w:r>
      <w:proofErr w:type="spellEnd"/>
    </w:p>
    <w:p w:rsidR="00D34104" w:rsidRDefault="00D34104" w:rsidP="00D34104">
      <w:pPr>
        <w:pStyle w:val="berschrift2"/>
        <w:rPr>
          <w:lang w:val="en-US"/>
        </w:rPr>
      </w:pPr>
      <w:bookmarkStart w:id="4" w:name="_Toc21330949"/>
      <w:proofErr w:type="spellStart"/>
      <w:r>
        <w:rPr>
          <w:lang w:val="en-US"/>
        </w:rPr>
        <w:t>Erkennen</w:t>
      </w:r>
      <w:proofErr w:type="spellEnd"/>
      <w:r>
        <w:rPr>
          <w:lang w:val="en-US"/>
        </w:rPr>
        <w:t xml:space="preserve"> des Problems</w:t>
      </w:r>
      <w:bookmarkEnd w:id="4"/>
    </w:p>
    <w:p w:rsidR="00D34104" w:rsidRDefault="00D34104" w:rsidP="00D34104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D34104" w:rsidRDefault="00D34104" w:rsidP="00D34104">
      <w:pPr>
        <w:pStyle w:val="berschrift2"/>
        <w:rPr>
          <w:lang w:val="en-US"/>
        </w:rPr>
      </w:pPr>
      <w:bookmarkStart w:id="5" w:name="_Toc21330950"/>
      <w:proofErr w:type="spellStart"/>
      <w:r>
        <w:rPr>
          <w:lang w:val="en-US"/>
        </w:rPr>
        <w:t>Lösungsansätze</w:t>
      </w:r>
      <w:bookmarkEnd w:id="5"/>
      <w:proofErr w:type="spellEnd"/>
    </w:p>
    <w:p w:rsidR="00D34104" w:rsidRPr="00D34104" w:rsidRDefault="00D34104" w:rsidP="00D34104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2A4F05" w:rsidRPr="002A4F05" w:rsidRDefault="002A4F05" w:rsidP="00D34104">
      <w:pPr>
        <w:pStyle w:val="berschrift1"/>
        <w:rPr>
          <w:lang w:val="en-US"/>
        </w:rPr>
      </w:pPr>
      <w:bookmarkStart w:id="6" w:name="_Toc21330951"/>
      <w:r w:rsidRPr="002A4F05">
        <w:rPr>
          <w:lang w:val="en-US"/>
        </w:rPr>
        <w:t>Hotline</w:t>
      </w:r>
      <w:bookmarkEnd w:id="6"/>
    </w:p>
    <w:p w:rsidR="002A4F05" w:rsidRPr="002A4F05" w:rsidRDefault="002A4F05" w:rsidP="002A4F05">
      <w:pPr>
        <w:rPr>
          <w:lang w:val="en-US"/>
        </w:rPr>
      </w:pPr>
      <w:r w:rsidRPr="002A4F05">
        <w:rPr>
          <w:lang w:val="en-US"/>
        </w:rPr>
        <w:t xml:space="preserve">Test </w:t>
      </w:r>
      <w:proofErr w:type="spellStart"/>
      <w:r w:rsidRPr="002A4F05">
        <w:rPr>
          <w:lang w:val="en-US"/>
        </w:rPr>
        <w:t>Test</w:t>
      </w:r>
      <w:proofErr w:type="spellEnd"/>
      <w:r w:rsidRPr="002A4F05">
        <w:rPr>
          <w:lang w:val="en-US"/>
        </w:rPr>
        <w:t xml:space="preserve"> </w:t>
      </w:r>
      <w:proofErr w:type="spellStart"/>
      <w:r w:rsidRPr="002A4F05">
        <w:rPr>
          <w:lang w:val="en-US"/>
        </w:rPr>
        <w:t>Test</w:t>
      </w:r>
      <w:proofErr w:type="spellEnd"/>
    </w:p>
    <w:p w:rsidR="002A4F05" w:rsidRDefault="002A4F05" w:rsidP="00D34104">
      <w:pPr>
        <w:pStyle w:val="berschrift1"/>
        <w:rPr>
          <w:lang w:val="en-US"/>
        </w:rPr>
      </w:pPr>
      <w:bookmarkStart w:id="7" w:name="_Toc21330952"/>
      <w:proofErr w:type="spellStart"/>
      <w:r>
        <w:rPr>
          <w:lang w:val="en-US"/>
        </w:rPr>
        <w:t>Notfalldienst</w:t>
      </w:r>
      <w:bookmarkEnd w:id="7"/>
      <w:proofErr w:type="spellEnd"/>
    </w:p>
    <w:p w:rsidR="00D922A1" w:rsidRDefault="002A4F05" w:rsidP="00D922A1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 w:rsidR="005D7543">
        <w:rPr>
          <w:rStyle w:val="Funotenzeichen"/>
          <w:lang w:val="en-US"/>
        </w:rPr>
        <w:footnoteReference w:id="1"/>
      </w:r>
    </w:p>
    <w:p w:rsidR="002A4F05" w:rsidRPr="002A4F05" w:rsidRDefault="002A4F05" w:rsidP="002A4F05">
      <w:pPr>
        <w:pStyle w:val="berschrift1"/>
        <w:numPr>
          <w:ilvl w:val="0"/>
          <w:numId w:val="0"/>
        </w:numPr>
        <w:ind w:left="432"/>
      </w:pPr>
    </w:p>
    <w:p w:rsidR="002A4F05" w:rsidRPr="002A4F05" w:rsidRDefault="002A4F05" w:rsidP="002A4F05">
      <w:pPr>
        <w:rPr>
          <w:lang w:val="en-US"/>
        </w:rPr>
      </w:pPr>
    </w:p>
    <w:bookmarkStart w:id="8" w:name="_Toc21330953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  <w:id w:val="-1700617761"/>
        <w:docPartObj>
          <w:docPartGallery w:val="Bibliographies"/>
          <w:docPartUnique/>
        </w:docPartObj>
      </w:sdtPr>
      <w:sdtEndPr/>
      <w:sdtContent>
        <w:p w:rsidR="005D7543" w:rsidRDefault="005D7543">
          <w:pPr>
            <w:pStyle w:val="berschrift1"/>
          </w:pPr>
          <w:r>
            <w:t>Literaturverzeichnis</w:t>
          </w:r>
          <w:bookmarkEnd w:id="8"/>
        </w:p>
        <w:sdt>
          <w:sdtPr>
            <w:id w:val="111145805"/>
            <w:bibliography/>
          </w:sdtPr>
          <w:sdtEndPr/>
          <w:sdtContent>
            <w:p w:rsidR="005D7543" w:rsidRDefault="005D7543" w:rsidP="005D7543">
              <w:pPr>
                <w:pStyle w:val="Literaturverzeichnis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Test, T. (15. September 2019). </w:t>
              </w:r>
              <w:r>
                <w:rPr>
                  <w:i/>
                  <w:iCs/>
                  <w:noProof/>
                </w:rPr>
                <w:t>www.thomastest.de</w:t>
              </w:r>
              <w:r>
                <w:rPr>
                  <w:noProof/>
                </w:rPr>
                <w:t>. Abgerufen am 16. September 2019</w:t>
              </w:r>
            </w:p>
            <w:p w:rsidR="005D7543" w:rsidRDefault="005D7543" w:rsidP="005D75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11957" w:rsidRPr="00190F9D" w:rsidRDefault="00711957" w:rsidP="00711957">
      <w:bookmarkStart w:id="9" w:name="_GoBack"/>
      <w:bookmarkEnd w:id="9"/>
    </w:p>
    <w:sectPr w:rsidR="00711957" w:rsidRPr="00190F9D" w:rsidSect="009F338D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543" w:rsidRDefault="005D7543" w:rsidP="005D7543">
      <w:pPr>
        <w:spacing w:after="0" w:line="240" w:lineRule="auto"/>
      </w:pPr>
      <w:r>
        <w:separator/>
      </w:r>
    </w:p>
  </w:endnote>
  <w:endnote w:type="continuationSeparator" w:id="0">
    <w:p w:rsidR="005D7543" w:rsidRDefault="005D7543" w:rsidP="005D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543" w:rsidRDefault="005D7543" w:rsidP="005D7543">
      <w:pPr>
        <w:spacing w:after="0" w:line="240" w:lineRule="auto"/>
      </w:pPr>
      <w:r>
        <w:separator/>
      </w:r>
    </w:p>
  </w:footnote>
  <w:footnote w:type="continuationSeparator" w:id="0">
    <w:p w:rsidR="005D7543" w:rsidRDefault="005D7543" w:rsidP="005D7543">
      <w:pPr>
        <w:spacing w:after="0" w:line="240" w:lineRule="auto"/>
      </w:pPr>
      <w:r>
        <w:continuationSeparator/>
      </w:r>
    </w:p>
  </w:footnote>
  <w:footnote w:id="1">
    <w:p w:rsidR="005D7543" w:rsidRDefault="005D7543">
      <w:pPr>
        <w:pStyle w:val="Funotentext"/>
      </w:pPr>
      <w:r>
        <w:rPr>
          <w:rStyle w:val="Funotenzeichen"/>
        </w:rPr>
        <w:footnoteRef/>
      </w:r>
      <w:r>
        <w:t xml:space="preserve">  Test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BA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57"/>
    <w:rsid w:val="00190F9D"/>
    <w:rsid w:val="001F7156"/>
    <w:rsid w:val="002A4F05"/>
    <w:rsid w:val="005D7543"/>
    <w:rsid w:val="00711957"/>
    <w:rsid w:val="009F338D"/>
    <w:rsid w:val="00B47360"/>
    <w:rsid w:val="00D34104"/>
    <w:rsid w:val="00D9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F0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9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9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F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F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F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F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F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F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F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1957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957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7119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195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34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4104"/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F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F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F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F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A4F05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D754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D754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754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D7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F0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9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9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F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F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F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F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F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F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F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1957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1957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7119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195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957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34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4104"/>
    <w:rPr>
      <w:rFonts w:ascii="Berlin Sans FB" w:eastAsiaTheme="majorEastAsia" w:hAnsi="Berlin Sans FB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F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F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F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F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F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A4F05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D754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D754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754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D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Tes19</b:Tag>
    <b:SourceType>InternetSite</b:SourceType>
    <b:Guid>{A8F1123B-8108-4AED-A90B-6BDCDFDB3BE4}</b:Guid>
    <b:Title>www.thomastest.de</b:Title>
    <b:Year>2019</b:Year>
    <b:Author>
      <b:Author>
        <b:NameList>
          <b:Person>
            <b:Last>Test</b:Last>
            <b:First>Thomas</b:First>
          </b:Person>
        </b:NameList>
      </b:Author>
    </b:Author>
    <b:Month>September</b:Month>
    <b:Day>15</b:Day>
    <b:YearAccessed>2019</b:YearAccessed>
    <b:MonthAccessed>September</b:MonthAccessed>
    <b:DayAccessed>16</b:DayAccessed>
    <b:RefOrder>1</b:RefOrder>
  </b:Source>
</b:Sources>
</file>

<file path=customXml/itemProps1.xml><?xml version="1.0" encoding="utf-8"?>
<ds:datastoreItem xmlns:ds="http://schemas.openxmlformats.org/officeDocument/2006/customXml" ds:itemID="{747E6488-42B3-4C89-A961-B07C35F0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SCHAEFERS.LUCA</dc:creator>
  <cp:lastModifiedBy>SCHAEFERS.LUCA</cp:lastModifiedBy>
  <cp:revision>2</cp:revision>
  <dcterms:created xsi:type="dcterms:W3CDTF">2019-09-16T06:28:00Z</dcterms:created>
  <dcterms:modified xsi:type="dcterms:W3CDTF">2019-10-07T07:28:00Z</dcterms:modified>
</cp:coreProperties>
</file>