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CBAE0" w14:textId="1BB47F3A" w:rsidR="00FF08FD" w:rsidRDefault="00412D9B" w:rsidP="00412D9B">
      <w:pPr>
        <w:jc w:val="center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 xml:space="preserve">מערכות הפעלה </w:t>
      </w:r>
      <w:r>
        <w:rPr>
          <w:rFonts w:ascii="David" w:hAnsi="David" w:cs="David"/>
          <w:b/>
          <w:bCs/>
          <w:sz w:val="32"/>
          <w:szCs w:val="32"/>
          <w:rtl/>
        </w:rPr>
        <w:t>–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 מטלה 1</w:t>
      </w:r>
    </w:p>
    <w:p w14:paraId="6478BDAA" w14:textId="431BD6DE" w:rsidR="00412D9B" w:rsidRDefault="00412D9B" w:rsidP="00412D9B">
      <w:pPr>
        <w:jc w:val="center"/>
        <w:rPr>
          <w:rFonts w:ascii="David" w:hAnsi="David" w:cs="David"/>
          <w:sz w:val="24"/>
          <w:szCs w:val="24"/>
          <w:rtl/>
        </w:rPr>
      </w:pPr>
      <w:r w:rsidRPr="00B86EB1">
        <w:rPr>
          <w:rFonts w:ascii="David" w:hAnsi="David" w:cs="David" w:hint="cs"/>
          <w:b/>
          <w:bCs/>
          <w:sz w:val="24"/>
          <w:szCs w:val="24"/>
          <w:rtl/>
        </w:rPr>
        <w:t>מגישים</w:t>
      </w:r>
      <w:r w:rsidRPr="00412D9B">
        <w:rPr>
          <w:rFonts w:ascii="David" w:hAnsi="David" w:cs="David" w:hint="cs"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>רז כהן (208008995) &amp;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שיר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ביסמוט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(31423505)</w:t>
      </w:r>
    </w:p>
    <w:p w14:paraId="09FFF998" w14:textId="77777777" w:rsidR="003D4F6C" w:rsidRDefault="003D4F6C" w:rsidP="003D4F6C">
      <w:pPr>
        <w:rPr>
          <w:rFonts w:ascii="David" w:hAnsi="David" w:cs="David"/>
          <w:sz w:val="24"/>
          <w:szCs w:val="24"/>
          <w:rtl/>
        </w:rPr>
      </w:pPr>
    </w:p>
    <w:p w14:paraId="5531AC26" w14:textId="59AC578A" w:rsidR="003D4F6C" w:rsidRPr="003D4F6C" w:rsidRDefault="003D4F6C" w:rsidP="003D4F6C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D4F6C">
        <w:rPr>
          <w:rFonts w:ascii="David" w:hAnsi="David" w:cs="David" w:hint="cs"/>
          <w:b/>
          <w:bCs/>
          <w:sz w:val="24"/>
          <w:szCs w:val="24"/>
          <w:u w:val="single"/>
          <w:rtl/>
        </w:rPr>
        <w:t>שאלה 1</w:t>
      </w:r>
    </w:p>
    <w:p w14:paraId="010918B3" w14:textId="77777777" w:rsidR="003D4F6C" w:rsidRDefault="003D4F6C" w:rsidP="003D4F6C">
      <w:pPr>
        <w:rPr>
          <w:rFonts w:ascii="David" w:hAnsi="David" w:cs="David"/>
          <w:sz w:val="24"/>
          <w:szCs w:val="24"/>
          <w:rtl/>
        </w:rPr>
      </w:pPr>
    </w:p>
    <w:p w14:paraId="42AC4A06" w14:textId="46501735" w:rsidR="003D4F6C" w:rsidRPr="003D4F6C" w:rsidRDefault="003D4F6C" w:rsidP="003D4F6C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D4F6C">
        <w:rPr>
          <w:rFonts w:ascii="David" w:hAnsi="David" w:cs="David" w:hint="cs"/>
          <w:b/>
          <w:bCs/>
          <w:sz w:val="24"/>
          <w:szCs w:val="24"/>
          <w:u w:val="single"/>
          <w:rtl/>
        </w:rPr>
        <w:t>שאלה 2</w:t>
      </w:r>
    </w:p>
    <w:p w14:paraId="04B1AE82" w14:textId="77777777" w:rsidR="003D4F6C" w:rsidRDefault="003D4F6C" w:rsidP="003D4F6C">
      <w:pPr>
        <w:rPr>
          <w:rFonts w:ascii="David" w:hAnsi="David" w:cs="David"/>
          <w:sz w:val="24"/>
          <w:szCs w:val="24"/>
          <w:rtl/>
        </w:rPr>
      </w:pPr>
    </w:p>
    <w:p w14:paraId="2C758B91" w14:textId="11CE1DB1" w:rsidR="003D4F6C" w:rsidRPr="003D4F6C" w:rsidRDefault="003D4F6C" w:rsidP="003D4F6C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D4F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שאלה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3</w:t>
      </w:r>
    </w:p>
    <w:p w14:paraId="6DB22765" w14:textId="77777777" w:rsidR="003D4F6C" w:rsidRDefault="003D4F6C" w:rsidP="003D4F6C">
      <w:pPr>
        <w:rPr>
          <w:rFonts w:ascii="David" w:hAnsi="David" w:cs="David"/>
          <w:sz w:val="24"/>
          <w:szCs w:val="24"/>
          <w:rtl/>
        </w:rPr>
      </w:pPr>
    </w:p>
    <w:p w14:paraId="388AD4D0" w14:textId="77777777" w:rsidR="00FE0BCE" w:rsidRDefault="00FE0BCE" w:rsidP="003D4F6C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0EBC0FDE" w14:textId="77777777" w:rsidR="00FE0BCE" w:rsidRPr="00795E5F" w:rsidRDefault="00FE0BCE">
      <w:pPr>
        <w:bidi w:val="0"/>
        <w:rPr>
          <w:rFonts w:ascii="David" w:hAnsi="David" w:cs="David"/>
          <w:sz w:val="24"/>
          <w:szCs w:val="24"/>
          <w:rtl/>
        </w:rPr>
      </w:pPr>
      <w:r w:rsidRPr="00795E5F">
        <w:rPr>
          <w:rFonts w:ascii="David" w:hAnsi="David" w:cs="David"/>
          <w:sz w:val="24"/>
          <w:szCs w:val="24"/>
          <w:rtl/>
        </w:rPr>
        <w:br w:type="page"/>
      </w:r>
    </w:p>
    <w:p w14:paraId="7F51DAED" w14:textId="1517B09B" w:rsidR="003D4F6C" w:rsidRPr="003D4F6C" w:rsidRDefault="003D4F6C" w:rsidP="003D4F6C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D4F6C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4</w:t>
      </w:r>
    </w:p>
    <w:p w14:paraId="10C5D048" w14:textId="5176F946" w:rsidR="00FE0BCE" w:rsidRDefault="00FE0BCE" w:rsidP="00FE0BCE">
      <w:pPr>
        <w:rPr>
          <w:rFonts w:ascii="David" w:hAnsi="David" w:cs="David"/>
          <w:sz w:val="24"/>
          <w:szCs w:val="24"/>
          <w:rtl/>
        </w:rPr>
      </w:pPr>
      <w:r w:rsidRPr="00FE0BCE">
        <w:rPr>
          <w:rFonts w:ascii="David" w:hAnsi="David" w:cs="David" w:hint="cs"/>
          <w:b/>
          <w:bCs/>
          <w:sz w:val="24"/>
          <w:szCs w:val="24"/>
          <w:rtl/>
        </w:rPr>
        <w:t>הערות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68EE4CE2" w14:textId="2BBEF154" w:rsidR="00FE0BCE" w:rsidRDefault="00FE0BCE" w:rsidP="00FE0BCE">
      <w:pPr>
        <w:pStyle w:val="a9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לקחנו את המימוש הבסיסי של </w:t>
      </w:r>
      <w:r>
        <w:rPr>
          <w:rFonts w:ascii="David" w:hAnsi="David" w:cs="David"/>
          <w:sz w:val="24"/>
          <w:szCs w:val="24"/>
        </w:rPr>
        <w:t>Dijkstra</w:t>
      </w:r>
      <w:r>
        <w:rPr>
          <w:rFonts w:ascii="David" w:hAnsi="David" w:cs="David" w:hint="cs"/>
          <w:sz w:val="24"/>
          <w:szCs w:val="24"/>
          <w:rtl/>
        </w:rPr>
        <w:t xml:space="preserve"> מתוך האתר </w:t>
      </w:r>
      <w:proofErr w:type="spellStart"/>
      <w:r>
        <w:rPr>
          <w:rFonts w:ascii="David" w:hAnsi="David" w:cs="David"/>
          <w:sz w:val="24"/>
          <w:szCs w:val="24"/>
        </w:rPr>
        <w:t>GeeksForGeek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(</w:t>
      </w:r>
      <w:hyperlink r:id="rId7" w:anchor="implementation-of-dijkstras-algorithm-in-c" w:history="1">
        <w:r w:rsidRPr="00FE0BCE">
          <w:rPr>
            <w:rStyle w:val="Hyperlink"/>
            <w:rFonts w:ascii="David" w:hAnsi="David" w:cs="David" w:hint="cs"/>
            <w:sz w:val="24"/>
            <w:szCs w:val="24"/>
            <w:rtl/>
          </w:rPr>
          <w:t>קישור ישיר</w:t>
        </w:r>
      </w:hyperlink>
      <w:r>
        <w:rPr>
          <w:rFonts w:ascii="David" w:hAnsi="David" w:cs="David" w:hint="cs"/>
          <w:sz w:val="24"/>
          <w:szCs w:val="24"/>
          <w:rtl/>
        </w:rPr>
        <w:t>).</w:t>
      </w:r>
    </w:p>
    <w:p w14:paraId="4DC45085" w14:textId="15A7FEFF" w:rsidR="003D4F6C" w:rsidRDefault="003D4F6C" w:rsidP="00FE0BCE">
      <w:pPr>
        <w:pStyle w:val="a9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FE0BCE">
        <w:rPr>
          <w:rFonts w:ascii="David" w:hAnsi="David" w:cs="David" w:hint="cs"/>
          <w:sz w:val="24"/>
          <w:szCs w:val="24"/>
          <w:rtl/>
        </w:rPr>
        <w:t>התייחסנו לגרפים שנוצרים כגרפים לא מכוונים.</w:t>
      </w:r>
    </w:p>
    <w:p w14:paraId="2AB50FA2" w14:textId="74276A07" w:rsidR="00FE0BCE" w:rsidRPr="00F5704E" w:rsidRDefault="004A4E3D" w:rsidP="00F5704E">
      <w:pPr>
        <w:pStyle w:val="a9"/>
        <w:numPr>
          <w:ilvl w:val="0"/>
          <w:numId w:val="1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כדי להריץ </w:t>
      </w:r>
      <w:proofErr w:type="spellStart"/>
      <w:r>
        <w:rPr>
          <w:rFonts w:ascii="David" w:hAnsi="David" w:cs="David"/>
          <w:sz w:val="24"/>
          <w:szCs w:val="24"/>
        </w:rPr>
        <w:t>gcov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דרך ה-</w:t>
      </w:r>
      <w:proofErr w:type="spellStart"/>
      <w:r>
        <w:rPr>
          <w:rFonts w:ascii="David" w:hAnsi="David" w:cs="David"/>
          <w:sz w:val="24"/>
          <w:szCs w:val="24"/>
        </w:rPr>
        <w:t>Makefile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ניתן להשתמש ב- "</w:t>
      </w:r>
      <w:r>
        <w:rPr>
          <w:rFonts w:ascii="David" w:hAnsi="David" w:cs="David"/>
          <w:sz w:val="24"/>
          <w:szCs w:val="24"/>
        </w:rPr>
        <w:t>make coverage</w:t>
      </w:r>
      <w:r>
        <w:rPr>
          <w:rFonts w:ascii="David" w:hAnsi="David" w:cs="David" w:hint="cs"/>
          <w:sz w:val="24"/>
          <w:szCs w:val="24"/>
          <w:rtl/>
        </w:rPr>
        <w:t>", כפי שעשינו עבור צילומי המסך.</w:t>
      </w:r>
    </w:p>
    <w:p w14:paraId="2059CECC" w14:textId="1B33BBB7" w:rsidR="00FE0BCE" w:rsidRDefault="00FE0BCE" w:rsidP="00FE0BCE">
      <w:pPr>
        <w:rPr>
          <w:rFonts w:ascii="David" w:hAnsi="David" w:cs="David"/>
          <w:sz w:val="24"/>
          <w:szCs w:val="24"/>
          <w:rtl/>
        </w:rPr>
      </w:pPr>
      <w:r w:rsidRPr="00FE0BCE">
        <w:rPr>
          <w:rFonts w:ascii="David" w:hAnsi="David" w:cs="David" w:hint="cs"/>
          <w:b/>
          <w:bCs/>
          <w:sz w:val="24"/>
          <w:szCs w:val="24"/>
          <w:rtl/>
        </w:rPr>
        <w:t>צילומי מסך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5C4CE540" w14:textId="61A2E494" w:rsidR="00FE0BCE" w:rsidRDefault="00FE0BCE" w:rsidP="00FE0BCE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20A9B6D6" wp14:editId="1E98A948">
            <wp:extent cx="5273040" cy="3771900"/>
            <wp:effectExtent l="0" t="0" r="3810" b="0"/>
            <wp:docPr id="152038921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4DDF" w14:textId="77777777" w:rsidR="008D7F14" w:rsidRDefault="00BC0869" w:rsidP="00FE0BCE">
      <w:pPr>
        <w:rPr>
          <w:rFonts w:ascii="David" w:hAnsi="David" w:cs="David"/>
          <w:sz w:val="24"/>
          <w:szCs w:val="24"/>
          <w:rtl/>
        </w:rPr>
      </w:pPr>
      <w:r w:rsidRPr="00BC0869">
        <w:rPr>
          <w:rFonts w:ascii="David" w:hAnsi="David" w:cs="David" w:hint="cs"/>
          <w:b/>
          <w:bCs/>
          <w:sz w:val="24"/>
          <w:szCs w:val="24"/>
          <w:rtl/>
        </w:rPr>
        <w:t xml:space="preserve">פלט של </w:t>
      </w:r>
      <w:proofErr w:type="spellStart"/>
      <w:r w:rsidRPr="00BC0869">
        <w:rPr>
          <w:rFonts w:ascii="David" w:hAnsi="David" w:cs="David"/>
          <w:b/>
          <w:bCs/>
          <w:sz w:val="24"/>
          <w:szCs w:val="24"/>
        </w:rPr>
        <w:t>gcov</w:t>
      </w:r>
      <w:proofErr w:type="spellEnd"/>
      <w:r>
        <w:rPr>
          <w:rFonts w:ascii="David" w:hAnsi="David" w:cs="David" w:hint="cs"/>
          <w:sz w:val="24"/>
          <w:szCs w:val="24"/>
          <w:rtl/>
        </w:rPr>
        <w:t>:</w:t>
      </w:r>
    </w:p>
    <w:p w14:paraId="340ED93A" w14:textId="227F4283" w:rsidR="00FE0BCE" w:rsidRDefault="00FE0BCE" w:rsidP="00FE0BCE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2675530D" wp14:editId="764217C8">
            <wp:extent cx="1481770" cy="716280"/>
            <wp:effectExtent l="0" t="0" r="4445" b="7620"/>
            <wp:docPr id="962135671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621" cy="71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07963" w14:textId="301EB362" w:rsidR="00FE0BCE" w:rsidRPr="00FE0BCE" w:rsidRDefault="00FE0BCE" w:rsidP="00795E5F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הרצנו את הקוד והקפדנו לבדוק את כל מקרי הקצה שחשבנו עליהם, כך יתבצעו כלל השורות בקוד (100.00%, כפי שמצוין בתמונ</w:t>
      </w:r>
      <w:r w:rsidR="00FB77C7"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FB77C7">
        <w:rPr>
          <w:rFonts w:ascii="David" w:hAnsi="David" w:cs="David" w:hint="cs"/>
          <w:sz w:val="24"/>
          <w:szCs w:val="24"/>
          <w:rtl/>
        </w:rPr>
        <w:t>האחרונה</w:t>
      </w:r>
      <w:r>
        <w:rPr>
          <w:rFonts w:ascii="David" w:hAnsi="David" w:cs="David" w:hint="cs"/>
          <w:sz w:val="24"/>
          <w:szCs w:val="24"/>
          <w:rtl/>
        </w:rPr>
        <w:t>).</w:t>
      </w:r>
    </w:p>
    <w:sectPr w:rsidR="00FE0BCE" w:rsidRPr="00FE0BCE" w:rsidSect="00FF08FD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4492F" w14:textId="77777777" w:rsidR="003D4F6C" w:rsidRDefault="003D4F6C" w:rsidP="003D4F6C">
      <w:pPr>
        <w:spacing w:after="0" w:line="240" w:lineRule="auto"/>
      </w:pPr>
      <w:r>
        <w:separator/>
      </w:r>
    </w:p>
  </w:endnote>
  <w:endnote w:type="continuationSeparator" w:id="0">
    <w:p w14:paraId="4465BB29" w14:textId="77777777" w:rsidR="003D4F6C" w:rsidRDefault="003D4F6C" w:rsidP="003D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05821" w14:textId="77777777" w:rsidR="003D4F6C" w:rsidRDefault="003D4F6C" w:rsidP="003D4F6C">
      <w:pPr>
        <w:spacing w:after="0" w:line="240" w:lineRule="auto"/>
      </w:pPr>
      <w:r>
        <w:separator/>
      </w:r>
    </w:p>
  </w:footnote>
  <w:footnote w:type="continuationSeparator" w:id="0">
    <w:p w14:paraId="776AE213" w14:textId="77777777" w:rsidR="003D4F6C" w:rsidRDefault="003D4F6C" w:rsidP="003D4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40BA6" w14:textId="119E9F83" w:rsidR="003D4F6C" w:rsidRPr="003D4F6C" w:rsidRDefault="003D4F6C" w:rsidP="003D4F6C">
    <w:pPr>
      <w:pStyle w:val="ae"/>
      <w:jc w:val="right"/>
      <w:rPr>
        <w:rFonts w:ascii="David" w:hAnsi="David" w:cs="Dav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0126F"/>
    <w:multiLevelType w:val="hybridMultilevel"/>
    <w:tmpl w:val="6F56C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074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1D"/>
    <w:rsid w:val="000F5C8C"/>
    <w:rsid w:val="00163B1F"/>
    <w:rsid w:val="0039421D"/>
    <w:rsid w:val="003D4F6C"/>
    <w:rsid w:val="00412D9B"/>
    <w:rsid w:val="004A4E3D"/>
    <w:rsid w:val="00795E5F"/>
    <w:rsid w:val="008D7F14"/>
    <w:rsid w:val="00B86EB1"/>
    <w:rsid w:val="00BC0869"/>
    <w:rsid w:val="00E80907"/>
    <w:rsid w:val="00F5704E"/>
    <w:rsid w:val="00FB77C7"/>
    <w:rsid w:val="00FE0BCE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35BC"/>
  <w15:chartTrackingRefBased/>
  <w15:docId w15:val="{2EFC2985-A5C7-4AE8-8DAA-C0740FDF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F6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394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4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4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4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4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4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4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4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4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94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94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94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942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9421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942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9421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942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942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4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94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4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94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4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942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42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42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4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942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9421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D4F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3D4F6C"/>
  </w:style>
  <w:style w:type="paragraph" w:styleId="af0">
    <w:name w:val="footer"/>
    <w:basedOn w:val="a"/>
    <w:link w:val="af1"/>
    <w:uiPriority w:val="99"/>
    <w:unhideWhenUsed/>
    <w:rsid w:val="003D4F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3D4F6C"/>
  </w:style>
  <w:style w:type="character" w:styleId="Hyperlink">
    <w:name w:val="Hyperlink"/>
    <w:basedOn w:val="a0"/>
    <w:uiPriority w:val="99"/>
    <w:unhideWhenUsed/>
    <w:rsid w:val="00FE0BCE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FE0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hortest-path-algorithm-in-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99</Words>
  <Characters>496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Cohen</dc:creator>
  <cp:keywords/>
  <dc:description/>
  <cp:lastModifiedBy>Raz Cohen</cp:lastModifiedBy>
  <cp:revision>11</cp:revision>
  <dcterms:created xsi:type="dcterms:W3CDTF">2025-04-29T09:58:00Z</dcterms:created>
  <dcterms:modified xsi:type="dcterms:W3CDTF">2025-04-29T14:18:00Z</dcterms:modified>
</cp:coreProperties>
</file>